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18.xml" ContentType="application/vnd.openxmlformats-officedocument.wordprocessingml.header+xml"/>
  <Override PartName="/word/footer18.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header21.xml" ContentType="application/vnd.openxmlformats-officedocument.wordprocessingml.header+xml"/>
  <Override PartName="/word/footer2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AABC972" w14:textId="77777777" w:rsidR="00A97412" w:rsidRDefault="00000000">
      <w:pPr>
        <w:spacing w:after="136"/>
        <w:ind w:left="4"/>
        <w:jc w:val="center"/>
      </w:pPr>
      <w:r>
        <w:rPr>
          <w:b/>
          <w:i/>
          <w:color w:val="4472C4"/>
          <w:sz w:val="28"/>
          <w:u w:val="single" w:color="4472C4"/>
        </w:rPr>
        <w:t>Unidad 1</w:t>
      </w:r>
      <w:r>
        <w:rPr>
          <w:b/>
          <w:i/>
          <w:color w:val="4472C4"/>
          <w:sz w:val="28"/>
        </w:rPr>
        <w:t xml:space="preserve"> </w:t>
      </w:r>
    </w:p>
    <w:p w14:paraId="5B5C17EB" w14:textId="77777777" w:rsidR="00A97412" w:rsidRDefault="00000000">
      <w:pPr>
        <w:numPr>
          <w:ilvl w:val="0"/>
          <w:numId w:val="1"/>
        </w:numPr>
        <w:spacing w:after="41" w:line="247" w:lineRule="auto"/>
        <w:ind w:right="974" w:hanging="360"/>
      </w:pPr>
      <w:r>
        <w:t xml:space="preserve">Comunicaciones, conceptos. </w:t>
      </w:r>
    </w:p>
    <w:p w14:paraId="770E75B9" w14:textId="77777777" w:rsidR="00A97412" w:rsidRDefault="00000000">
      <w:pPr>
        <w:numPr>
          <w:ilvl w:val="0"/>
          <w:numId w:val="1"/>
        </w:numPr>
        <w:spacing w:after="41" w:line="247" w:lineRule="auto"/>
        <w:ind w:right="974" w:hanging="360"/>
      </w:pPr>
      <w:r>
        <w:t xml:space="preserve">Multiplexación </w:t>
      </w:r>
    </w:p>
    <w:p w14:paraId="00C734DE" w14:textId="77777777" w:rsidR="00A97412" w:rsidRDefault="00000000">
      <w:pPr>
        <w:numPr>
          <w:ilvl w:val="0"/>
          <w:numId w:val="1"/>
        </w:numPr>
        <w:spacing w:after="41" w:line="247" w:lineRule="auto"/>
        <w:ind w:right="974" w:hanging="360"/>
      </w:pPr>
      <w:r>
        <w:t xml:space="preserve">atenuación y ruido </w:t>
      </w:r>
    </w:p>
    <w:p w14:paraId="7543E975" w14:textId="77777777" w:rsidR="00A97412" w:rsidRDefault="00000000">
      <w:pPr>
        <w:numPr>
          <w:ilvl w:val="0"/>
          <w:numId w:val="1"/>
        </w:numPr>
        <w:spacing w:after="169" w:line="247" w:lineRule="auto"/>
        <w:ind w:right="974" w:hanging="360"/>
      </w:pPr>
      <w:r>
        <w:t xml:space="preserve">Protocolos – modelo OSI 2021 </w:t>
      </w:r>
    </w:p>
    <w:p w14:paraId="49603247" w14:textId="77777777" w:rsidR="00A97412" w:rsidRDefault="00000000">
      <w:pPr>
        <w:spacing w:after="204" w:line="247" w:lineRule="auto"/>
        <w:ind w:left="1337" w:right="974" w:hanging="10"/>
      </w:pPr>
      <w:r>
        <w:t xml:space="preserve">(PARTE 2- PAG 14) </w:t>
      </w:r>
    </w:p>
    <w:p w14:paraId="0A75AE14" w14:textId="77777777" w:rsidR="00A97412" w:rsidRDefault="00000000">
      <w:pPr>
        <w:numPr>
          <w:ilvl w:val="0"/>
          <w:numId w:val="1"/>
        </w:numPr>
        <w:spacing w:after="41" w:line="247" w:lineRule="auto"/>
        <w:ind w:right="974" w:hanging="360"/>
      </w:pPr>
      <w:r>
        <w:t xml:space="preserve">Redes de Computadoras Arquitecturas </w:t>
      </w:r>
    </w:p>
    <w:p w14:paraId="5FA3F866" w14:textId="77777777" w:rsidR="00A97412" w:rsidRDefault="00000000">
      <w:pPr>
        <w:numPr>
          <w:ilvl w:val="0"/>
          <w:numId w:val="1"/>
        </w:numPr>
        <w:spacing w:after="41" w:line="247" w:lineRule="auto"/>
        <w:ind w:right="974" w:hanging="360"/>
      </w:pPr>
      <w:r>
        <w:t xml:space="preserve">Tipos de Conexión Redes Convergentes </w:t>
      </w:r>
    </w:p>
    <w:p w14:paraId="307D57AB" w14:textId="77777777" w:rsidR="00A97412" w:rsidRDefault="00000000">
      <w:pPr>
        <w:numPr>
          <w:ilvl w:val="0"/>
          <w:numId w:val="1"/>
        </w:numPr>
        <w:spacing w:after="166" w:line="247" w:lineRule="auto"/>
        <w:ind w:right="974" w:hanging="360"/>
      </w:pPr>
      <w:r>
        <w:t xml:space="preserve">Topología Lógica y Física </w:t>
      </w:r>
      <w:r>
        <w:rPr>
          <w:rFonts w:ascii="Wingdings" w:eastAsia="Wingdings" w:hAnsi="Wingdings" w:cs="Wingdings"/>
        </w:rPr>
        <w:t>▪</w:t>
      </w:r>
      <w:r>
        <w:rPr>
          <w:rFonts w:ascii="Arial" w:eastAsia="Arial" w:hAnsi="Arial" w:cs="Arial"/>
        </w:rPr>
        <w:t xml:space="preserve"> </w:t>
      </w:r>
      <w:r>
        <w:rPr>
          <w:rFonts w:ascii="Arial" w:eastAsia="Arial" w:hAnsi="Arial" w:cs="Arial"/>
        </w:rPr>
        <w:tab/>
      </w:r>
      <w:r>
        <w:t xml:space="preserve">Clasificación de Redes  </w:t>
      </w:r>
    </w:p>
    <w:p w14:paraId="53990334" w14:textId="77777777" w:rsidR="00A97412" w:rsidRDefault="00000000">
      <w:pPr>
        <w:spacing w:after="344" w:line="247" w:lineRule="auto"/>
        <w:ind w:left="1337" w:right="974" w:hanging="10"/>
      </w:pPr>
      <w:r>
        <w:t xml:space="preserve">TP 1 (PAG 27) </w:t>
      </w:r>
    </w:p>
    <w:p w14:paraId="301CB1B1" w14:textId="77777777" w:rsidR="00A97412" w:rsidRDefault="00000000">
      <w:pPr>
        <w:spacing w:after="0" w:line="260" w:lineRule="auto"/>
        <w:ind w:left="638" w:right="627" w:hanging="10"/>
        <w:jc w:val="center"/>
      </w:pPr>
      <w:r>
        <w:rPr>
          <w:color w:val="2F5496"/>
          <w:sz w:val="32"/>
        </w:rPr>
        <w:t xml:space="preserve">Paquete </w:t>
      </w:r>
    </w:p>
    <w:p w14:paraId="57D997EF" w14:textId="77777777" w:rsidR="00A97412" w:rsidRDefault="00000000">
      <w:pPr>
        <w:spacing w:after="134"/>
        <w:ind w:right="2100"/>
        <w:jc w:val="right"/>
      </w:pPr>
      <w:r>
        <w:rPr>
          <w:noProof/>
        </w:rPr>
        <w:drawing>
          <wp:inline distT="0" distB="0" distL="0" distR="0" wp14:anchorId="5AD93190" wp14:editId="594F4D5C">
            <wp:extent cx="3912235" cy="2056003"/>
            <wp:effectExtent l="0" t="0" r="0" b="0"/>
            <wp:docPr id="110" name="Picture 110"/>
            <wp:cNvGraphicFramePr/>
            <a:graphic xmlns:a="http://schemas.openxmlformats.org/drawingml/2006/main">
              <a:graphicData uri="http://schemas.openxmlformats.org/drawingml/2006/picture">
                <pic:pic xmlns:pic="http://schemas.openxmlformats.org/drawingml/2006/picture">
                  <pic:nvPicPr>
                    <pic:cNvPr id="110" name="Picture 110"/>
                    <pic:cNvPicPr/>
                  </pic:nvPicPr>
                  <pic:blipFill>
                    <a:blip r:embed="rId7"/>
                    <a:stretch>
                      <a:fillRect/>
                    </a:stretch>
                  </pic:blipFill>
                  <pic:spPr>
                    <a:xfrm>
                      <a:off x="0" y="0"/>
                      <a:ext cx="3912235" cy="2056003"/>
                    </a:xfrm>
                    <a:prstGeom prst="rect">
                      <a:avLst/>
                    </a:prstGeom>
                  </pic:spPr>
                </pic:pic>
              </a:graphicData>
            </a:graphic>
          </wp:inline>
        </w:drawing>
      </w:r>
      <w:r>
        <w:t xml:space="preserve"> </w:t>
      </w:r>
    </w:p>
    <w:p w14:paraId="51A69459" w14:textId="77777777" w:rsidR="00A97412" w:rsidRDefault="00000000">
      <w:pPr>
        <w:numPr>
          <w:ilvl w:val="0"/>
          <w:numId w:val="2"/>
        </w:numPr>
        <w:spacing w:after="41" w:line="247" w:lineRule="auto"/>
        <w:ind w:right="974" w:hanging="360"/>
      </w:pPr>
      <w:r>
        <w:t xml:space="preserve">IP </w:t>
      </w:r>
      <w:proofErr w:type="spellStart"/>
      <w:r>
        <w:t>Basica</w:t>
      </w:r>
      <w:proofErr w:type="spellEnd"/>
      <w:r>
        <w:t xml:space="preserve"> como una red sin conexiones </w:t>
      </w:r>
    </w:p>
    <w:p w14:paraId="7E960314" w14:textId="77777777" w:rsidR="00A97412" w:rsidRDefault="00000000">
      <w:pPr>
        <w:numPr>
          <w:ilvl w:val="0"/>
          <w:numId w:val="2"/>
        </w:numPr>
        <w:spacing w:after="41" w:line="247" w:lineRule="auto"/>
        <w:ind w:right="974" w:hanging="360"/>
      </w:pPr>
      <w:r>
        <w:t xml:space="preserve">Una red IP </w:t>
      </w:r>
      <w:proofErr w:type="spellStart"/>
      <w:r>
        <w:t>Networking</w:t>
      </w:r>
      <w:proofErr w:type="spellEnd"/>
      <w:r>
        <w:t xml:space="preserve"> hace más fácil el escalamiento </w:t>
      </w:r>
    </w:p>
    <w:p w14:paraId="5C0113EB" w14:textId="77777777" w:rsidR="00A97412" w:rsidRDefault="00000000">
      <w:pPr>
        <w:numPr>
          <w:ilvl w:val="0"/>
          <w:numId w:val="2"/>
        </w:numPr>
        <w:spacing w:after="41" w:line="247" w:lineRule="auto"/>
        <w:ind w:right="974" w:hanging="360"/>
      </w:pPr>
      <w:r>
        <w:t xml:space="preserve">Servicios y aplicaciones no estáticamente vinculadas con la infraestructura de la red </w:t>
      </w:r>
    </w:p>
    <w:p w14:paraId="30660FBD" w14:textId="77777777" w:rsidR="00A97412" w:rsidRDefault="00000000">
      <w:pPr>
        <w:spacing w:after="86" w:line="360" w:lineRule="auto"/>
        <w:ind w:left="2062" w:right="2769" w:firstLine="720"/>
      </w:pPr>
      <w:r>
        <w:rPr>
          <w:rFonts w:ascii="Wingdings" w:eastAsia="Wingdings" w:hAnsi="Wingdings" w:cs="Wingdings"/>
        </w:rPr>
        <w:t>▪</w:t>
      </w:r>
      <w:r>
        <w:rPr>
          <w:rFonts w:ascii="Arial" w:eastAsia="Arial" w:hAnsi="Arial" w:cs="Arial"/>
        </w:rPr>
        <w:t xml:space="preserve"> </w:t>
      </w:r>
      <w:r>
        <w:rPr>
          <w:rFonts w:ascii="Arial" w:eastAsia="Arial" w:hAnsi="Arial" w:cs="Arial"/>
        </w:rPr>
        <w:tab/>
      </w:r>
      <w:r>
        <w:t xml:space="preserve">Mantiene la complejidad fuera del </w:t>
      </w:r>
      <w:proofErr w:type="spellStart"/>
      <w:r>
        <w:t>nucleo</w:t>
      </w:r>
      <w:proofErr w:type="spellEnd"/>
      <w:r>
        <w:t xml:space="preserve"> de la red </w:t>
      </w:r>
      <w:r>
        <w:rPr>
          <w:rFonts w:ascii="Wingdings" w:eastAsia="Wingdings" w:hAnsi="Wingdings" w:cs="Wingdings"/>
        </w:rPr>
        <w:t>▪</w:t>
      </w:r>
      <w:r>
        <w:rPr>
          <w:rFonts w:ascii="Arial" w:eastAsia="Arial" w:hAnsi="Arial" w:cs="Arial"/>
        </w:rPr>
        <w:t xml:space="preserve"> </w:t>
      </w:r>
      <w:r>
        <w:rPr>
          <w:rFonts w:ascii="Arial" w:eastAsia="Arial" w:hAnsi="Arial" w:cs="Arial"/>
        </w:rPr>
        <w:tab/>
      </w:r>
      <w:r>
        <w:t xml:space="preserve">Permite la rápido creación de nuevos servicios </w:t>
      </w:r>
      <w:r>
        <w:rPr>
          <w:rFonts w:ascii="Courier New" w:eastAsia="Courier New" w:hAnsi="Courier New" w:cs="Courier New"/>
        </w:rPr>
        <w:t>o</w:t>
      </w:r>
      <w:r>
        <w:rPr>
          <w:rFonts w:ascii="Arial" w:eastAsia="Arial" w:hAnsi="Arial" w:cs="Arial"/>
        </w:rPr>
        <w:t xml:space="preserve"> </w:t>
      </w:r>
      <w:r>
        <w:t xml:space="preserve">Diseñada para compartir información </w:t>
      </w:r>
    </w:p>
    <w:p w14:paraId="567698AE" w14:textId="77777777" w:rsidR="00A97412" w:rsidRDefault="00000000">
      <w:pPr>
        <w:numPr>
          <w:ilvl w:val="0"/>
          <w:numId w:val="2"/>
        </w:numPr>
        <w:spacing w:after="41" w:line="247" w:lineRule="auto"/>
        <w:ind w:right="974" w:hanging="360"/>
      </w:pPr>
      <w:r>
        <w:t xml:space="preserve">Permiso para decisiones autónomas mediante nodos de red procesando cada paquete  </w:t>
      </w:r>
    </w:p>
    <w:p w14:paraId="1ECC2EF1" w14:textId="77777777" w:rsidR="00A97412" w:rsidRDefault="00000000">
      <w:pPr>
        <w:numPr>
          <w:ilvl w:val="0"/>
          <w:numId w:val="2"/>
        </w:numPr>
        <w:spacing w:after="20"/>
        <w:ind w:right="974" w:hanging="360"/>
      </w:pPr>
      <w:r>
        <w:t xml:space="preserve">Los paquetes transportan globalmente direcciones con sentido  </w:t>
      </w:r>
    </w:p>
    <w:p w14:paraId="1A31A453" w14:textId="77777777" w:rsidR="00A97412" w:rsidRDefault="00000000">
      <w:pPr>
        <w:numPr>
          <w:ilvl w:val="0"/>
          <w:numId w:val="2"/>
        </w:numPr>
        <w:spacing w:after="41" w:line="247" w:lineRule="auto"/>
        <w:ind w:right="974" w:hanging="360"/>
      </w:pPr>
      <w:r>
        <w:t xml:space="preserve">Procesamiento distribuido a través de toda la red </w:t>
      </w:r>
    </w:p>
    <w:p w14:paraId="7D79D6A5" w14:textId="77777777" w:rsidR="00A97412" w:rsidRDefault="00000000">
      <w:pPr>
        <w:numPr>
          <w:ilvl w:val="0"/>
          <w:numId w:val="2"/>
        </w:numPr>
        <w:spacing w:after="128"/>
        <w:ind w:right="974" w:hanging="360"/>
      </w:pPr>
      <w:r>
        <w:t xml:space="preserve">Provee </w:t>
      </w:r>
      <w:proofErr w:type="spellStart"/>
      <w:r>
        <w:t>redundacía</w:t>
      </w:r>
      <w:proofErr w:type="spellEnd"/>
      <w:r>
        <w:t xml:space="preserve">, mejora la escalabilidad  </w:t>
      </w:r>
    </w:p>
    <w:p w14:paraId="462C779F" w14:textId="77777777" w:rsidR="00A97412" w:rsidRDefault="00000000">
      <w:pPr>
        <w:spacing w:after="0"/>
        <w:ind w:right="655"/>
        <w:jc w:val="center"/>
      </w:pPr>
      <w:r>
        <w:rPr>
          <w:noProof/>
        </w:rPr>
        <mc:AlternateContent>
          <mc:Choice Requires="wpg">
            <w:drawing>
              <wp:inline distT="0" distB="0" distL="0" distR="0" wp14:anchorId="5257996A" wp14:editId="05A54CEE">
                <wp:extent cx="4982858" cy="1238314"/>
                <wp:effectExtent l="0" t="0" r="0" b="0"/>
                <wp:docPr id="252094" name="Group 252094"/>
                <wp:cNvGraphicFramePr/>
                <a:graphic xmlns:a="http://schemas.openxmlformats.org/drawingml/2006/main">
                  <a:graphicData uri="http://schemas.microsoft.com/office/word/2010/wordprocessingGroup">
                    <wpg:wgp>
                      <wpg:cNvGrpSpPr/>
                      <wpg:grpSpPr>
                        <a:xfrm>
                          <a:off x="0" y="0"/>
                          <a:ext cx="4982858" cy="1238314"/>
                          <a:chOff x="0" y="0"/>
                          <a:chExt cx="4982858" cy="1238314"/>
                        </a:xfrm>
                      </wpg:grpSpPr>
                      <wps:wsp>
                        <wps:cNvPr id="104" name="Rectangle 104"/>
                        <wps:cNvSpPr/>
                        <wps:spPr>
                          <a:xfrm>
                            <a:off x="0" y="32703"/>
                            <a:ext cx="42144" cy="189936"/>
                          </a:xfrm>
                          <a:prstGeom prst="rect">
                            <a:avLst/>
                          </a:prstGeom>
                          <a:ln>
                            <a:noFill/>
                          </a:ln>
                        </wps:spPr>
                        <wps:txbx>
                          <w:txbxContent>
                            <w:p w14:paraId="2C37D57E" w14:textId="77777777" w:rsidR="00A97412" w:rsidRDefault="00000000">
                              <w:r>
                                <w:t xml:space="preserve"> </w:t>
                              </w:r>
                            </w:p>
                          </w:txbxContent>
                        </wps:txbx>
                        <wps:bodyPr horzOverflow="overflow" vert="horz" lIns="0" tIns="0" rIns="0" bIns="0" rtlCol="0">
                          <a:noAutofit/>
                        </wps:bodyPr>
                      </wps:wsp>
                      <wps:wsp>
                        <wps:cNvPr id="105" name="Rectangle 105"/>
                        <wps:cNvSpPr/>
                        <wps:spPr>
                          <a:xfrm>
                            <a:off x="0" y="317691"/>
                            <a:ext cx="42144" cy="189937"/>
                          </a:xfrm>
                          <a:prstGeom prst="rect">
                            <a:avLst/>
                          </a:prstGeom>
                          <a:ln>
                            <a:noFill/>
                          </a:ln>
                        </wps:spPr>
                        <wps:txbx>
                          <w:txbxContent>
                            <w:p w14:paraId="04BE5925" w14:textId="77777777" w:rsidR="00A97412" w:rsidRDefault="00000000">
                              <w:r>
                                <w:t xml:space="preserve"> </w:t>
                              </w:r>
                            </w:p>
                          </w:txbxContent>
                        </wps:txbx>
                        <wps:bodyPr horzOverflow="overflow" vert="horz" lIns="0" tIns="0" rIns="0" bIns="0" rtlCol="0">
                          <a:noAutofit/>
                        </wps:bodyPr>
                      </wps:wsp>
                      <wps:wsp>
                        <wps:cNvPr id="106" name="Rectangle 106"/>
                        <wps:cNvSpPr/>
                        <wps:spPr>
                          <a:xfrm>
                            <a:off x="0" y="604203"/>
                            <a:ext cx="42144" cy="189936"/>
                          </a:xfrm>
                          <a:prstGeom prst="rect">
                            <a:avLst/>
                          </a:prstGeom>
                          <a:ln>
                            <a:noFill/>
                          </a:ln>
                        </wps:spPr>
                        <wps:txbx>
                          <w:txbxContent>
                            <w:p w14:paraId="4DF3F2A1" w14:textId="77777777" w:rsidR="00A97412" w:rsidRDefault="00000000">
                              <w:r>
                                <w:t xml:space="preserve"> </w:t>
                              </w:r>
                            </w:p>
                          </w:txbxContent>
                        </wps:txbx>
                        <wps:bodyPr horzOverflow="overflow" vert="horz" lIns="0" tIns="0" rIns="0" bIns="0" rtlCol="0">
                          <a:noAutofit/>
                        </wps:bodyPr>
                      </wps:wsp>
                      <wps:wsp>
                        <wps:cNvPr id="111" name="Shape 111"/>
                        <wps:cNvSpPr/>
                        <wps:spPr>
                          <a:xfrm>
                            <a:off x="1406728" y="266891"/>
                            <a:ext cx="3416173" cy="542925"/>
                          </a:xfrm>
                          <a:custGeom>
                            <a:avLst/>
                            <a:gdLst/>
                            <a:ahLst/>
                            <a:cxnLst/>
                            <a:rect l="0" t="0" r="0" b="0"/>
                            <a:pathLst>
                              <a:path w="3416173" h="542925">
                                <a:moveTo>
                                  <a:pt x="1708023" y="0"/>
                                </a:moveTo>
                                <a:cubicBezTo>
                                  <a:pt x="2651379" y="0"/>
                                  <a:pt x="3416173" y="121539"/>
                                  <a:pt x="3416173" y="271399"/>
                                </a:cubicBezTo>
                                <a:cubicBezTo>
                                  <a:pt x="3416173" y="421386"/>
                                  <a:pt x="2651379" y="542925"/>
                                  <a:pt x="1708023" y="542925"/>
                                </a:cubicBezTo>
                                <a:cubicBezTo>
                                  <a:pt x="764794" y="542925"/>
                                  <a:pt x="0" y="421386"/>
                                  <a:pt x="0" y="271399"/>
                                </a:cubicBezTo>
                                <a:cubicBezTo>
                                  <a:pt x="0" y="121539"/>
                                  <a:pt x="764794" y="0"/>
                                  <a:pt x="1708023" y="0"/>
                                </a:cubicBezTo>
                                <a:close/>
                              </a:path>
                            </a:pathLst>
                          </a:custGeom>
                          <a:ln w="0" cap="flat">
                            <a:miter lim="127000"/>
                          </a:ln>
                        </wps:spPr>
                        <wps:style>
                          <a:lnRef idx="0">
                            <a:srgbClr val="000000">
                              <a:alpha val="0"/>
                            </a:srgbClr>
                          </a:lnRef>
                          <a:fillRef idx="1">
                            <a:srgbClr val="F8CBAD"/>
                          </a:fillRef>
                          <a:effectRef idx="0">
                            <a:scrgbClr r="0" g="0" b="0"/>
                          </a:effectRef>
                          <a:fontRef idx="none"/>
                        </wps:style>
                        <wps:bodyPr/>
                      </wps:wsp>
                      <wps:wsp>
                        <wps:cNvPr id="112" name="Shape 112"/>
                        <wps:cNvSpPr/>
                        <wps:spPr>
                          <a:xfrm>
                            <a:off x="1406728" y="266891"/>
                            <a:ext cx="3416173" cy="542925"/>
                          </a:xfrm>
                          <a:custGeom>
                            <a:avLst/>
                            <a:gdLst/>
                            <a:ahLst/>
                            <a:cxnLst/>
                            <a:rect l="0" t="0" r="0" b="0"/>
                            <a:pathLst>
                              <a:path w="3416173" h="542925">
                                <a:moveTo>
                                  <a:pt x="0" y="271399"/>
                                </a:moveTo>
                                <a:cubicBezTo>
                                  <a:pt x="0" y="121539"/>
                                  <a:pt x="764794" y="0"/>
                                  <a:pt x="1708023" y="0"/>
                                </a:cubicBezTo>
                                <a:cubicBezTo>
                                  <a:pt x="2651379" y="0"/>
                                  <a:pt x="3416173" y="121539"/>
                                  <a:pt x="3416173" y="271399"/>
                                </a:cubicBezTo>
                                <a:cubicBezTo>
                                  <a:pt x="3416173" y="421386"/>
                                  <a:pt x="2651379" y="542925"/>
                                  <a:pt x="1708023" y="542925"/>
                                </a:cubicBezTo>
                                <a:cubicBezTo>
                                  <a:pt x="764794" y="542925"/>
                                  <a:pt x="0" y="421386"/>
                                  <a:pt x="0" y="271399"/>
                                </a:cubicBezTo>
                                <a:close/>
                              </a:path>
                            </a:pathLst>
                          </a:custGeom>
                          <a:ln w="9525"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14" name="Picture 114"/>
                          <pic:cNvPicPr/>
                        </pic:nvPicPr>
                        <pic:blipFill>
                          <a:blip r:embed="rId8"/>
                          <a:stretch>
                            <a:fillRect/>
                          </a:stretch>
                        </pic:blipFill>
                        <pic:spPr>
                          <a:xfrm>
                            <a:off x="1912315" y="397192"/>
                            <a:ext cx="2406396" cy="281940"/>
                          </a:xfrm>
                          <a:prstGeom prst="rect">
                            <a:avLst/>
                          </a:prstGeom>
                        </pic:spPr>
                      </pic:pic>
                      <wps:wsp>
                        <wps:cNvPr id="115" name="Rectangle 115"/>
                        <wps:cNvSpPr/>
                        <wps:spPr>
                          <a:xfrm>
                            <a:off x="2004390" y="446920"/>
                            <a:ext cx="2955858" cy="285778"/>
                          </a:xfrm>
                          <a:prstGeom prst="rect">
                            <a:avLst/>
                          </a:prstGeom>
                          <a:ln>
                            <a:noFill/>
                          </a:ln>
                        </wps:spPr>
                        <wps:txbx>
                          <w:txbxContent>
                            <w:p w14:paraId="51A07322" w14:textId="77777777" w:rsidR="00A97412" w:rsidRDefault="00000000">
                              <w:r>
                                <w:rPr>
                                  <w:rFonts w:ascii="Arial" w:eastAsia="Arial" w:hAnsi="Arial" w:cs="Arial"/>
                                  <w:b/>
                                  <w:sz w:val="36"/>
                                </w:rPr>
                                <w:t>Recurso compartido</w:t>
                              </w:r>
                            </w:p>
                          </w:txbxContent>
                        </wps:txbx>
                        <wps:bodyPr horzOverflow="overflow" vert="horz" lIns="0" tIns="0" rIns="0" bIns="0" rtlCol="0">
                          <a:noAutofit/>
                        </wps:bodyPr>
                      </wps:wsp>
                      <wps:wsp>
                        <wps:cNvPr id="116" name="Rectangle 116"/>
                        <wps:cNvSpPr/>
                        <wps:spPr>
                          <a:xfrm>
                            <a:off x="4226636" y="406464"/>
                            <a:ext cx="84472" cy="339003"/>
                          </a:xfrm>
                          <a:prstGeom prst="rect">
                            <a:avLst/>
                          </a:prstGeom>
                          <a:ln>
                            <a:noFill/>
                          </a:ln>
                        </wps:spPr>
                        <wps:txbx>
                          <w:txbxContent>
                            <w:p w14:paraId="76183F6E" w14:textId="77777777" w:rsidR="00A97412" w:rsidRDefault="00000000">
                              <w:r>
                                <w:rPr>
                                  <w:rFonts w:ascii="Arial" w:eastAsia="Arial" w:hAnsi="Arial" w:cs="Arial"/>
                                  <w:b/>
                                  <w:sz w:val="36"/>
                                </w:rPr>
                                <w:t xml:space="preserve"> </w:t>
                              </w:r>
                            </w:p>
                          </w:txbxContent>
                        </wps:txbx>
                        <wps:bodyPr horzOverflow="overflow" vert="horz" lIns="0" tIns="0" rIns="0" bIns="0" rtlCol="0">
                          <a:noAutofit/>
                        </wps:bodyPr>
                      </wps:wsp>
                      <wps:wsp>
                        <wps:cNvPr id="313765" name="Shape 313765"/>
                        <wps:cNvSpPr/>
                        <wps:spPr>
                          <a:xfrm>
                            <a:off x="890854" y="76"/>
                            <a:ext cx="280632" cy="338824"/>
                          </a:xfrm>
                          <a:custGeom>
                            <a:avLst/>
                            <a:gdLst/>
                            <a:ahLst/>
                            <a:cxnLst/>
                            <a:rect l="0" t="0" r="0" b="0"/>
                            <a:pathLst>
                              <a:path w="280632" h="338824">
                                <a:moveTo>
                                  <a:pt x="0" y="0"/>
                                </a:moveTo>
                                <a:lnTo>
                                  <a:pt x="280632" y="0"/>
                                </a:lnTo>
                                <a:lnTo>
                                  <a:pt x="280632" y="338824"/>
                                </a:lnTo>
                                <a:lnTo>
                                  <a:pt x="0" y="338824"/>
                                </a:lnTo>
                                <a:lnTo>
                                  <a:pt x="0" y="0"/>
                                </a:lnTo>
                              </a:path>
                            </a:pathLst>
                          </a:custGeom>
                          <a:ln w="0" cap="flat">
                            <a:round/>
                          </a:ln>
                        </wps:spPr>
                        <wps:style>
                          <a:lnRef idx="0">
                            <a:srgbClr val="000000">
                              <a:alpha val="0"/>
                            </a:srgbClr>
                          </a:lnRef>
                          <a:fillRef idx="1">
                            <a:srgbClr val="ED7D31"/>
                          </a:fillRef>
                          <a:effectRef idx="0">
                            <a:scrgbClr r="0" g="0" b="0"/>
                          </a:effectRef>
                          <a:fontRef idx="none"/>
                        </wps:style>
                        <wps:bodyPr/>
                      </wps:wsp>
                      <wps:wsp>
                        <wps:cNvPr id="118" name="Shape 118"/>
                        <wps:cNvSpPr/>
                        <wps:spPr>
                          <a:xfrm>
                            <a:off x="890854" y="76"/>
                            <a:ext cx="280632" cy="338824"/>
                          </a:xfrm>
                          <a:custGeom>
                            <a:avLst/>
                            <a:gdLst/>
                            <a:ahLst/>
                            <a:cxnLst/>
                            <a:rect l="0" t="0" r="0" b="0"/>
                            <a:pathLst>
                              <a:path w="280632" h="338824">
                                <a:moveTo>
                                  <a:pt x="0" y="338824"/>
                                </a:moveTo>
                                <a:lnTo>
                                  <a:pt x="280632" y="338824"/>
                                </a:lnTo>
                                <a:lnTo>
                                  <a:pt x="280632" y="0"/>
                                </a:lnTo>
                                <a:lnTo>
                                  <a:pt x="0" y="0"/>
                                </a:lnTo>
                                <a:close/>
                              </a:path>
                            </a:pathLst>
                          </a:custGeom>
                          <a:ln w="9525" cap="flat">
                            <a:miter lim="1016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20" name="Picture 120"/>
                          <pic:cNvPicPr/>
                        </pic:nvPicPr>
                        <pic:blipFill>
                          <a:blip r:embed="rId9"/>
                          <a:stretch>
                            <a:fillRect/>
                          </a:stretch>
                        </pic:blipFill>
                        <pic:spPr>
                          <a:xfrm>
                            <a:off x="895807" y="51245"/>
                            <a:ext cx="271272" cy="237744"/>
                          </a:xfrm>
                          <a:prstGeom prst="rect">
                            <a:avLst/>
                          </a:prstGeom>
                        </pic:spPr>
                      </pic:pic>
                      <wps:wsp>
                        <wps:cNvPr id="121" name="Rectangle 121"/>
                        <wps:cNvSpPr/>
                        <wps:spPr>
                          <a:xfrm>
                            <a:off x="987501" y="81471"/>
                            <a:ext cx="117359" cy="206453"/>
                          </a:xfrm>
                          <a:prstGeom prst="rect">
                            <a:avLst/>
                          </a:prstGeom>
                          <a:ln>
                            <a:noFill/>
                          </a:ln>
                        </wps:spPr>
                        <wps:txbx>
                          <w:txbxContent>
                            <w:p w14:paraId="76EE524B" w14:textId="77777777" w:rsidR="00A97412" w:rsidRDefault="00000000">
                              <w:r>
                                <w:rPr>
                                  <w:color w:val="FFFFFF"/>
                                  <w:sz w:val="24"/>
                                </w:rPr>
                                <w:t>A</w:t>
                              </w:r>
                            </w:p>
                          </w:txbxContent>
                        </wps:txbx>
                        <wps:bodyPr horzOverflow="overflow" vert="horz" lIns="0" tIns="0" rIns="0" bIns="0" rtlCol="0">
                          <a:noAutofit/>
                        </wps:bodyPr>
                      </wps:wsp>
                      <wps:wsp>
                        <wps:cNvPr id="122" name="Rectangle 122"/>
                        <wps:cNvSpPr/>
                        <wps:spPr>
                          <a:xfrm>
                            <a:off x="1075893" y="81471"/>
                            <a:ext cx="45808" cy="206453"/>
                          </a:xfrm>
                          <a:prstGeom prst="rect">
                            <a:avLst/>
                          </a:prstGeom>
                          <a:ln>
                            <a:noFill/>
                          </a:ln>
                        </wps:spPr>
                        <wps:txbx>
                          <w:txbxContent>
                            <w:p w14:paraId="0C6386CF" w14:textId="77777777" w:rsidR="00A97412" w:rsidRDefault="00000000">
                              <w:r>
                                <w:rPr>
                                  <w:color w:val="FFFFFF"/>
                                  <w:sz w:val="24"/>
                                </w:rPr>
                                <w:t xml:space="preserve"> </w:t>
                              </w:r>
                            </w:p>
                          </w:txbxContent>
                        </wps:txbx>
                        <wps:bodyPr horzOverflow="overflow" vert="horz" lIns="0" tIns="0" rIns="0" bIns="0" rtlCol="0">
                          <a:noAutofit/>
                        </wps:bodyPr>
                      </wps:wsp>
                      <wps:wsp>
                        <wps:cNvPr id="313766" name="Shape 313766"/>
                        <wps:cNvSpPr/>
                        <wps:spPr>
                          <a:xfrm>
                            <a:off x="4696028" y="876402"/>
                            <a:ext cx="286829" cy="361912"/>
                          </a:xfrm>
                          <a:custGeom>
                            <a:avLst/>
                            <a:gdLst/>
                            <a:ahLst/>
                            <a:cxnLst/>
                            <a:rect l="0" t="0" r="0" b="0"/>
                            <a:pathLst>
                              <a:path w="286829" h="361912">
                                <a:moveTo>
                                  <a:pt x="0" y="0"/>
                                </a:moveTo>
                                <a:lnTo>
                                  <a:pt x="286829" y="0"/>
                                </a:lnTo>
                                <a:lnTo>
                                  <a:pt x="286829" y="361912"/>
                                </a:lnTo>
                                <a:lnTo>
                                  <a:pt x="0" y="361912"/>
                                </a:lnTo>
                                <a:lnTo>
                                  <a:pt x="0" y="0"/>
                                </a:lnTo>
                              </a:path>
                            </a:pathLst>
                          </a:custGeom>
                          <a:ln w="0" cap="flat">
                            <a:miter lim="101600"/>
                          </a:ln>
                        </wps:spPr>
                        <wps:style>
                          <a:lnRef idx="0">
                            <a:srgbClr val="000000">
                              <a:alpha val="0"/>
                            </a:srgbClr>
                          </a:lnRef>
                          <a:fillRef idx="1">
                            <a:srgbClr val="ED7D31"/>
                          </a:fillRef>
                          <a:effectRef idx="0">
                            <a:scrgbClr r="0" g="0" b="0"/>
                          </a:effectRef>
                          <a:fontRef idx="none"/>
                        </wps:style>
                        <wps:bodyPr/>
                      </wps:wsp>
                      <wps:wsp>
                        <wps:cNvPr id="124" name="Shape 124"/>
                        <wps:cNvSpPr/>
                        <wps:spPr>
                          <a:xfrm>
                            <a:off x="4696028" y="876402"/>
                            <a:ext cx="286829" cy="361912"/>
                          </a:xfrm>
                          <a:custGeom>
                            <a:avLst/>
                            <a:gdLst/>
                            <a:ahLst/>
                            <a:cxnLst/>
                            <a:rect l="0" t="0" r="0" b="0"/>
                            <a:pathLst>
                              <a:path w="286829" h="361912">
                                <a:moveTo>
                                  <a:pt x="0" y="361912"/>
                                </a:moveTo>
                                <a:lnTo>
                                  <a:pt x="286829" y="361912"/>
                                </a:lnTo>
                                <a:lnTo>
                                  <a:pt x="286829" y="0"/>
                                </a:lnTo>
                                <a:lnTo>
                                  <a:pt x="0" y="0"/>
                                </a:lnTo>
                                <a:close/>
                              </a:path>
                            </a:pathLst>
                          </a:custGeom>
                          <a:ln w="9525" cap="flat">
                            <a:miter lim="1016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26" name="Picture 126"/>
                          <pic:cNvPicPr/>
                        </pic:nvPicPr>
                        <pic:blipFill>
                          <a:blip r:embed="rId10"/>
                          <a:stretch>
                            <a:fillRect/>
                          </a:stretch>
                        </pic:blipFill>
                        <pic:spPr>
                          <a:xfrm>
                            <a:off x="4701235" y="927544"/>
                            <a:ext cx="277368" cy="260604"/>
                          </a:xfrm>
                          <a:prstGeom prst="rect">
                            <a:avLst/>
                          </a:prstGeom>
                        </pic:spPr>
                      </pic:pic>
                      <wps:wsp>
                        <wps:cNvPr id="127" name="Rectangle 127"/>
                        <wps:cNvSpPr/>
                        <wps:spPr>
                          <a:xfrm>
                            <a:off x="4793945" y="959295"/>
                            <a:ext cx="124656" cy="206453"/>
                          </a:xfrm>
                          <a:prstGeom prst="rect">
                            <a:avLst/>
                          </a:prstGeom>
                          <a:ln>
                            <a:noFill/>
                          </a:ln>
                        </wps:spPr>
                        <wps:txbx>
                          <w:txbxContent>
                            <w:p w14:paraId="24E97257" w14:textId="77777777" w:rsidR="00A97412" w:rsidRDefault="00000000">
                              <w:r>
                                <w:rPr>
                                  <w:color w:val="FFFFFF"/>
                                  <w:sz w:val="24"/>
                                </w:rPr>
                                <w:t>D</w:t>
                              </w:r>
                            </w:p>
                          </w:txbxContent>
                        </wps:txbx>
                        <wps:bodyPr horzOverflow="overflow" vert="horz" lIns="0" tIns="0" rIns="0" bIns="0" rtlCol="0">
                          <a:noAutofit/>
                        </wps:bodyPr>
                      </wps:wsp>
                      <wps:wsp>
                        <wps:cNvPr id="128" name="Rectangle 128"/>
                        <wps:cNvSpPr/>
                        <wps:spPr>
                          <a:xfrm>
                            <a:off x="4888433" y="959295"/>
                            <a:ext cx="45808" cy="206453"/>
                          </a:xfrm>
                          <a:prstGeom prst="rect">
                            <a:avLst/>
                          </a:prstGeom>
                          <a:ln>
                            <a:noFill/>
                          </a:ln>
                        </wps:spPr>
                        <wps:txbx>
                          <w:txbxContent>
                            <w:p w14:paraId="2CA64BDB" w14:textId="77777777" w:rsidR="00A97412" w:rsidRDefault="00000000">
                              <w:r>
                                <w:rPr>
                                  <w:color w:val="FFFFFF"/>
                                  <w:sz w:val="24"/>
                                </w:rPr>
                                <w:t xml:space="preserve"> </w:t>
                              </w:r>
                            </w:p>
                          </w:txbxContent>
                        </wps:txbx>
                        <wps:bodyPr horzOverflow="overflow" vert="horz" lIns="0" tIns="0" rIns="0" bIns="0" rtlCol="0">
                          <a:noAutofit/>
                        </wps:bodyPr>
                      </wps:wsp>
                      <wps:wsp>
                        <wps:cNvPr id="313767" name="Shape 313767"/>
                        <wps:cNvSpPr/>
                        <wps:spPr>
                          <a:xfrm>
                            <a:off x="4696028" y="0"/>
                            <a:ext cx="273418" cy="337756"/>
                          </a:xfrm>
                          <a:custGeom>
                            <a:avLst/>
                            <a:gdLst/>
                            <a:ahLst/>
                            <a:cxnLst/>
                            <a:rect l="0" t="0" r="0" b="0"/>
                            <a:pathLst>
                              <a:path w="273418" h="337756">
                                <a:moveTo>
                                  <a:pt x="0" y="0"/>
                                </a:moveTo>
                                <a:lnTo>
                                  <a:pt x="273418" y="0"/>
                                </a:lnTo>
                                <a:lnTo>
                                  <a:pt x="273418" y="337756"/>
                                </a:lnTo>
                                <a:lnTo>
                                  <a:pt x="0" y="337756"/>
                                </a:lnTo>
                                <a:lnTo>
                                  <a:pt x="0" y="0"/>
                                </a:lnTo>
                              </a:path>
                            </a:pathLst>
                          </a:custGeom>
                          <a:ln w="0" cap="flat">
                            <a:miter lim="101600"/>
                          </a:ln>
                        </wps:spPr>
                        <wps:style>
                          <a:lnRef idx="0">
                            <a:srgbClr val="000000">
                              <a:alpha val="0"/>
                            </a:srgbClr>
                          </a:lnRef>
                          <a:fillRef idx="1">
                            <a:srgbClr val="ED7D31"/>
                          </a:fillRef>
                          <a:effectRef idx="0">
                            <a:scrgbClr r="0" g="0" b="0"/>
                          </a:effectRef>
                          <a:fontRef idx="none"/>
                        </wps:style>
                        <wps:bodyPr/>
                      </wps:wsp>
                      <wps:wsp>
                        <wps:cNvPr id="130" name="Shape 130"/>
                        <wps:cNvSpPr/>
                        <wps:spPr>
                          <a:xfrm>
                            <a:off x="4696028" y="0"/>
                            <a:ext cx="273418" cy="337756"/>
                          </a:xfrm>
                          <a:custGeom>
                            <a:avLst/>
                            <a:gdLst/>
                            <a:ahLst/>
                            <a:cxnLst/>
                            <a:rect l="0" t="0" r="0" b="0"/>
                            <a:pathLst>
                              <a:path w="273418" h="337756">
                                <a:moveTo>
                                  <a:pt x="0" y="337756"/>
                                </a:moveTo>
                                <a:lnTo>
                                  <a:pt x="273418" y="337756"/>
                                </a:lnTo>
                                <a:lnTo>
                                  <a:pt x="273418" y="0"/>
                                </a:lnTo>
                                <a:lnTo>
                                  <a:pt x="0" y="0"/>
                                </a:lnTo>
                                <a:close/>
                              </a:path>
                            </a:pathLst>
                          </a:custGeom>
                          <a:ln w="9525" cap="flat">
                            <a:miter lim="1016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32" name="Picture 132"/>
                          <pic:cNvPicPr/>
                        </pic:nvPicPr>
                        <pic:blipFill>
                          <a:blip r:embed="rId11"/>
                          <a:stretch>
                            <a:fillRect/>
                          </a:stretch>
                        </pic:blipFill>
                        <pic:spPr>
                          <a:xfrm>
                            <a:off x="4701235" y="51245"/>
                            <a:ext cx="263652" cy="236220"/>
                          </a:xfrm>
                          <a:prstGeom prst="rect">
                            <a:avLst/>
                          </a:prstGeom>
                        </pic:spPr>
                      </pic:pic>
                      <wps:wsp>
                        <wps:cNvPr id="133" name="Rectangle 133"/>
                        <wps:cNvSpPr/>
                        <wps:spPr>
                          <a:xfrm>
                            <a:off x="4793945" y="81471"/>
                            <a:ext cx="108035" cy="206453"/>
                          </a:xfrm>
                          <a:prstGeom prst="rect">
                            <a:avLst/>
                          </a:prstGeom>
                          <a:ln>
                            <a:noFill/>
                          </a:ln>
                        </wps:spPr>
                        <wps:txbx>
                          <w:txbxContent>
                            <w:p w14:paraId="09A94C61" w14:textId="77777777" w:rsidR="00A97412" w:rsidRDefault="00000000">
                              <w:r>
                                <w:rPr>
                                  <w:color w:val="FFFFFF"/>
                                  <w:sz w:val="24"/>
                                </w:rPr>
                                <w:t>C</w:t>
                              </w:r>
                            </w:p>
                          </w:txbxContent>
                        </wps:txbx>
                        <wps:bodyPr horzOverflow="overflow" vert="horz" lIns="0" tIns="0" rIns="0" bIns="0" rtlCol="0">
                          <a:noAutofit/>
                        </wps:bodyPr>
                      </wps:wsp>
                      <wps:wsp>
                        <wps:cNvPr id="134" name="Rectangle 134"/>
                        <wps:cNvSpPr/>
                        <wps:spPr>
                          <a:xfrm>
                            <a:off x="4874717" y="81471"/>
                            <a:ext cx="45808" cy="206453"/>
                          </a:xfrm>
                          <a:prstGeom prst="rect">
                            <a:avLst/>
                          </a:prstGeom>
                          <a:ln>
                            <a:noFill/>
                          </a:ln>
                        </wps:spPr>
                        <wps:txbx>
                          <w:txbxContent>
                            <w:p w14:paraId="45E9AE0D" w14:textId="77777777" w:rsidR="00A97412" w:rsidRDefault="00000000">
                              <w:r>
                                <w:rPr>
                                  <w:color w:val="FFFFFF"/>
                                  <w:sz w:val="24"/>
                                </w:rPr>
                                <w:t xml:space="preserve"> </w:t>
                              </w:r>
                            </w:p>
                          </w:txbxContent>
                        </wps:txbx>
                        <wps:bodyPr horzOverflow="overflow" vert="horz" lIns="0" tIns="0" rIns="0" bIns="0" rtlCol="0">
                          <a:noAutofit/>
                        </wps:bodyPr>
                      </wps:wsp>
                      <wps:wsp>
                        <wps:cNvPr id="313768" name="Shape 313768"/>
                        <wps:cNvSpPr/>
                        <wps:spPr>
                          <a:xfrm>
                            <a:off x="890854" y="876376"/>
                            <a:ext cx="275476" cy="333997"/>
                          </a:xfrm>
                          <a:custGeom>
                            <a:avLst/>
                            <a:gdLst/>
                            <a:ahLst/>
                            <a:cxnLst/>
                            <a:rect l="0" t="0" r="0" b="0"/>
                            <a:pathLst>
                              <a:path w="275476" h="333997">
                                <a:moveTo>
                                  <a:pt x="0" y="0"/>
                                </a:moveTo>
                                <a:lnTo>
                                  <a:pt x="275476" y="0"/>
                                </a:lnTo>
                                <a:lnTo>
                                  <a:pt x="275476" y="333997"/>
                                </a:lnTo>
                                <a:lnTo>
                                  <a:pt x="0" y="333997"/>
                                </a:lnTo>
                                <a:lnTo>
                                  <a:pt x="0" y="0"/>
                                </a:lnTo>
                              </a:path>
                            </a:pathLst>
                          </a:custGeom>
                          <a:ln w="0" cap="flat">
                            <a:miter lim="101600"/>
                          </a:ln>
                        </wps:spPr>
                        <wps:style>
                          <a:lnRef idx="0">
                            <a:srgbClr val="000000">
                              <a:alpha val="0"/>
                            </a:srgbClr>
                          </a:lnRef>
                          <a:fillRef idx="1">
                            <a:srgbClr val="ED7D31"/>
                          </a:fillRef>
                          <a:effectRef idx="0">
                            <a:scrgbClr r="0" g="0" b="0"/>
                          </a:effectRef>
                          <a:fontRef idx="none"/>
                        </wps:style>
                        <wps:bodyPr/>
                      </wps:wsp>
                      <wps:wsp>
                        <wps:cNvPr id="136" name="Shape 136"/>
                        <wps:cNvSpPr/>
                        <wps:spPr>
                          <a:xfrm>
                            <a:off x="890854" y="876376"/>
                            <a:ext cx="275476" cy="333997"/>
                          </a:xfrm>
                          <a:custGeom>
                            <a:avLst/>
                            <a:gdLst/>
                            <a:ahLst/>
                            <a:cxnLst/>
                            <a:rect l="0" t="0" r="0" b="0"/>
                            <a:pathLst>
                              <a:path w="275476" h="333997">
                                <a:moveTo>
                                  <a:pt x="0" y="333997"/>
                                </a:moveTo>
                                <a:lnTo>
                                  <a:pt x="275476" y="333997"/>
                                </a:lnTo>
                                <a:lnTo>
                                  <a:pt x="275476" y="0"/>
                                </a:lnTo>
                                <a:lnTo>
                                  <a:pt x="0" y="0"/>
                                </a:lnTo>
                                <a:close/>
                              </a:path>
                            </a:pathLst>
                          </a:custGeom>
                          <a:ln w="9525" cap="flat">
                            <a:miter lim="1016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38" name="Picture 138"/>
                          <pic:cNvPicPr/>
                        </pic:nvPicPr>
                        <pic:blipFill>
                          <a:blip r:embed="rId12"/>
                          <a:stretch>
                            <a:fillRect/>
                          </a:stretch>
                        </pic:blipFill>
                        <pic:spPr>
                          <a:xfrm>
                            <a:off x="895807" y="927545"/>
                            <a:ext cx="265176" cy="233172"/>
                          </a:xfrm>
                          <a:prstGeom prst="rect">
                            <a:avLst/>
                          </a:prstGeom>
                        </pic:spPr>
                      </pic:pic>
                      <wps:wsp>
                        <wps:cNvPr id="139" name="Rectangle 139"/>
                        <wps:cNvSpPr/>
                        <wps:spPr>
                          <a:xfrm>
                            <a:off x="987501" y="959295"/>
                            <a:ext cx="110264" cy="206453"/>
                          </a:xfrm>
                          <a:prstGeom prst="rect">
                            <a:avLst/>
                          </a:prstGeom>
                          <a:ln>
                            <a:noFill/>
                          </a:ln>
                        </wps:spPr>
                        <wps:txbx>
                          <w:txbxContent>
                            <w:p w14:paraId="5E555900" w14:textId="77777777" w:rsidR="00A97412" w:rsidRDefault="00000000">
                              <w:r>
                                <w:rPr>
                                  <w:color w:val="FFFFFF"/>
                                  <w:sz w:val="24"/>
                                </w:rPr>
                                <w:t>B</w:t>
                              </w:r>
                            </w:p>
                          </w:txbxContent>
                        </wps:txbx>
                        <wps:bodyPr horzOverflow="overflow" vert="horz" lIns="0" tIns="0" rIns="0" bIns="0" rtlCol="0">
                          <a:noAutofit/>
                        </wps:bodyPr>
                      </wps:wsp>
                      <wps:wsp>
                        <wps:cNvPr id="140" name="Rectangle 140"/>
                        <wps:cNvSpPr/>
                        <wps:spPr>
                          <a:xfrm>
                            <a:off x="1069797" y="959295"/>
                            <a:ext cx="45808" cy="206453"/>
                          </a:xfrm>
                          <a:prstGeom prst="rect">
                            <a:avLst/>
                          </a:prstGeom>
                          <a:ln>
                            <a:noFill/>
                          </a:ln>
                        </wps:spPr>
                        <wps:txbx>
                          <w:txbxContent>
                            <w:p w14:paraId="52D9B35C" w14:textId="77777777" w:rsidR="00A97412" w:rsidRDefault="00000000">
                              <w:r>
                                <w:rPr>
                                  <w:color w:val="FFFFFF"/>
                                  <w:sz w:val="24"/>
                                </w:rPr>
                                <w:t xml:space="preserve"> </w:t>
                              </w:r>
                            </w:p>
                          </w:txbxContent>
                        </wps:txbx>
                        <wps:bodyPr horzOverflow="overflow" vert="horz" lIns="0" tIns="0" rIns="0" bIns="0" rtlCol="0">
                          <a:noAutofit/>
                        </wps:bodyPr>
                      </wps:wsp>
                      <wps:wsp>
                        <wps:cNvPr id="141" name="Shape 141"/>
                        <wps:cNvSpPr/>
                        <wps:spPr>
                          <a:xfrm>
                            <a:off x="1060018" y="185103"/>
                            <a:ext cx="847090" cy="190373"/>
                          </a:xfrm>
                          <a:custGeom>
                            <a:avLst/>
                            <a:gdLst/>
                            <a:ahLst/>
                            <a:cxnLst/>
                            <a:rect l="0" t="0" r="0" b="0"/>
                            <a:pathLst>
                              <a:path w="847090" h="190373">
                                <a:moveTo>
                                  <a:pt x="91313" y="0"/>
                                </a:moveTo>
                                <a:lnTo>
                                  <a:pt x="86910" y="28240"/>
                                </a:lnTo>
                                <a:lnTo>
                                  <a:pt x="764577" y="133932"/>
                                </a:lnTo>
                                <a:lnTo>
                                  <a:pt x="768985" y="105664"/>
                                </a:lnTo>
                                <a:lnTo>
                                  <a:pt x="847090" y="161290"/>
                                </a:lnTo>
                                <a:lnTo>
                                  <a:pt x="755777" y="190373"/>
                                </a:lnTo>
                                <a:lnTo>
                                  <a:pt x="760180" y="162135"/>
                                </a:lnTo>
                                <a:lnTo>
                                  <a:pt x="82497" y="56544"/>
                                </a:lnTo>
                                <a:lnTo>
                                  <a:pt x="78105" y="84709"/>
                                </a:lnTo>
                                <a:lnTo>
                                  <a:pt x="0" y="29210"/>
                                </a:lnTo>
                                <a:lnTo>
                                  <a:pt x="91313" y="0"/>
                                </a:lnTo>
                                <a:close/>
                              </a:path>
                            </a:pathLst>
                          </a:custGeom>
                          <a:ln w="0" cap="flat">
                            <a:miter lim="101600"/>
                          </a:ln>
                        </wps:spPr>
                        <wps:style>
                          <a:lnRef idx="0">
                            <a:srgbClr val="000000">
                              <a:alpha val="0"/>
                            </a:srgbClr>
                          </a:lnRef>
                          <a:fillRef idx="1">
                            <a:srgbClr val="000000"/>
                          </a:fillRef>
                          <a:effectRef idx="0">
                            <a:scrgbClr r="0" g="0" b="0"/>
                          </a:effectRef>
                          <a:fontRef idx="none"/>
                        </wps:style>
                        <wps:bodyPr/>
                      </wps:wsp>
                      <wps:wsp>
                        <wps:cNvPr id="142" name="Shape 142"/>
                        <wps:cNvSpPr/>
                        <wps:spPr>
                          <a:xfrm>
                            <a:off x="3623005" y="101409"/>
                            <a:ext cx="1086358" cy="200534"/>
                          </a:xfrm>
                          <a:custGeom>
                            <a:avLst/>
                            <a:gdLst/>
                            <a:ahLst/>
                            <a:cxnLst/>
                            <a:rect l="0" t="0" r="0" b="0"/>
                            <a:pathLst>
                              <a:path w="1086358" h="200534">
                                <a:moveTo>
                                  <a:pt x="995934" y="0"/>
                                </a:moveTo>
                                <a:lnTo>
                                  <a:pt x="1086358" y="31750"/>
                                </a:lnTo>
                                <a:lnTo>
                                  <a:pt x="1006729" y="85090"/>
                                </a:lnTo>
                                <a:lnTo>
                                  <a:pt x="1003121" y="56648"/>
                                </a:lnTo>
                                <a:lnTo>
                                  <a:pt x="86746" y="172212"/>
                                </a:lnTo>
                                <a:lnTo>
                                  <a:pt x="90297" y="200534"/>
                                </a:lnTo>
                                <a:lnTo>
                                  <a:pt x="0" y="168784"/>
                                </a:lnTo>
                                <a:lnTo>
                                  <a:pt x="79629" y="115443"/>
                                </a:lnTo>
                                <a:lnTo>
                                  <a:pt x="83195" y="143890"/>
                                </a:lnTo>
                                <a:lnTo>
                                  <a:pt x="999528" y="28332"/>
                                </a:lnTo>
                                <a:lnTo>
                                  <a:pt x="995934" y="0"/>
                                </a:lnTo>
                                <a:close/>
                              </a:path>
                            </a:pathLst>
                          </a:custGeom>
                          <a:ln w="0" cap="flat">
                            <a:miter lim="101600"/>
                          </a:ln>
                        </wps:spPr>
                        <wps:style>
                          <a:lnRef idx="0">
                            <a:srgbClr val="000000">
                              <a:alpha val="0"/>
                            </a:srgbClr>
                          </a:lnRef>
                          <a:fillRef idx="1">
                            <a:srgbClr val="000000"/>
                          </a:fillRef>
                          <a:effectRef idx="0">
                            <a:scrgbClr r="0" g="0" b="0"/>
                          </a:effectRef>
                          <a:fontRef idx="none"/>
                        </wps:style>
                        <wps:bodyPr/>
                      </wps:wsp>
                      <wps:wsp>
                        <wps:cNvPr id="143" name="Shape 143"/>
                        <wps:cNvSpPr/>
                        <wps:spPr>
                          <a:xfrm>
                            <a:off x="4322521" y="712406"/>
                            <a:ext cx="516890" cy="181865"/>
                          </a:xfrm>
                          <a:custGeom>
                            <a:avLst/>
                            <a:gdLst/>
                            <a:ahLst/>
                            <a:cxnLst/>
                            <a:rect l="0" t="0" r="0" b="0"/>
                            <a:pathLst>
                              <a:path w="516890" h="181865">
                                <a:moveTo>
                                  <a:pt x="94107" y="0"/>
                                </a:moveTo>
                                <a:lnTo>
                                  <a:pt x="86306" y="27517"/>
                                </a:lnTo>
                                <a:lnTo>
                                  <a:pt x="438232" y="126924"/>
                                </a:lnTo>
                                <a:lnTo>
                                  <a:pt x="446024" y="99441"/>
                                </a:lnTo>
                                <a:lnTo>
                                  <a:pt x="516890" y="163957"/>
                                </a:lnTo>
                                <a:lnTo>
                                  <a:pt x="422656" y="181865"/>
                                </a:lnTo>
                                <a:lnTo>
                                  <a:pt x="430457" y="154347"/>
                                </a:lnTo>
                                <a:lnTo>
                                  <a:pt x="78531" y="54941"/>
                                </a:lnTo>
                                <a:lnTo>
                                  <a:pt x="70739" y="82424"/>
                                </a:lnTo>
                                <a:lnTo>
                                  <a:pt x="0" y="17907"/>
                                </a:lnTo>
                                <a:lnTo>
                                  <a:pt x="94107" y="0"/>
                                </a:lnTo>
                                <a:close/>
                              </a:path>
                            </a:pathLst>
                          </a:custGeom>
                          <a:ln w="0" cap="flat">
                            <a:miter lim="101600"/>
                          </a:ln>
                        </wps:spPr>
                        <wps:style>
                          <a:lnRef idx="0">
                            <a:srgbClr val="000000">
                              <a:alpha val="0"/>
                            </a:srgbClr>
                          </a:lnRef>
                          <a:fillRef idx="1">
                            <a:srgbClr val="000000"/>
                          </a:fillRef>
                          <a:effectRef idx="0">
                            <a:scrgbClr r="0" g="0" b="0"/>
                          </a:effectRef>
                          <a:fontRef idx="none"/>
                        </wps:style>
                        <wps:bodyPr/>
                      </wps:wsp>
                      <wps:wsp>
                        <wps:cNvPr id="144" name="Shape 144"/>
                        <wps:cNvSpPr/>
                        <wps:spPr>
                          <a:xfrm>
                            <a:off x="1029157" y="702120"/>
                            <a:ext cx="877951" cy="202437"/>
                          </a:xfrm>
                          <a:custGeom>
                            <a:avLst/>
                            <a:gdLst/>
                            <a:ahLst/>
                            <a:cxnLst/>
                            <a:rect l="0" t="0" r="0" b="0"/>
                            <a:pathLst>
                              <a:path w="877951" h="202437">
                                <a:moveTo>
                                  <a:pt x="786384" y="0"/>
                                </a:moveTo>
                                <a:lnTo>
                                  <a:pt x="877951" y="28194"/>
                                </a:lnTo>
                                <a:lnTo>
                                  <a:pt x="800481" y="84582"/>
                                </a:lnTo>
                                <a:lnTo>
                                  <a:pt x="795771" y="56323"/>
                                </a:lnTo>
                                <a:lnTo>
                                  <a:pt x="86879" y="174309"/>
                                </a:lnTo>
                                <a:lnTo>
                                  <a:pt x="91567" y="202437"/>
                                </a:lnTo>
                                <a:lnTo>
                                  <a:pt x="0" y="174244"/>
                                </a:lnTo>
                                <a:lnTo>
                                  <a:pt x="77470" y="117856"/>
                                </a:lnTo>
                                <a:lnTo>
                                  <a:pt x="82180" y="146114"/>
                                </a:lnTo>
                                <a:lnTo>
                                  <a:pt x="791072" y="28129"/>
                                </a:lnTo>
                                <a:lnTo>
                                  <a:pt x="786384" y="0"/>
                                </a:lnTo>
                                <a:close/>
                              </a:path>
                            </a:pathLst>
                          </a:custGeom>
                          <a:ln w="0" cap="flat">
                            <a:miter lim="1016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52094" style="width:392.351pt;height:97.505pt;mso-position-horizontal-relative:char;mso-position-vertical-relative:line" coordsize="49828,12383">
                <v:rect id="Rectangle 104" style="position:absolute;width:421;height:1899;left:0;top:327;" filled="f" stroked="f">
                  <v:textbox inset="0,0,0,0">
                    <w:txbxContent>
                      <w:p>
                        <w:pPr>
                          <w:spacing w:before="0" w:after="160" w:line="259" w:lineRule="auto"/>
                        </w:pPr>
                        <w:r>
                          <w:rPr>
                            <w:rFonts w:cs="Calibri" w:hAnsi="Calibri" w:eastAsia="Calibri" w:ascii="Calibri"/>
                            <w:sz w:val="22"/>
                          </w:rPr>
                          <w:t xml:space="preserve"> </w:t>
                        </w:r>
                      </w:p>
                    </w:txbxContent>
                  </v:textbox>
                </v:rect>
                <v:rect id="Rectangle 105" style="position:absolute;width:421;height:1899;left:0;top:3176;" filled="f" stroked="f">
                  <v:textbox inset="0,0,0,0">
                    <w:txbxContent>
                      <w:p>
                        <w:pPr>
                          <w:spacing w:before="0" w:after="160" w:line="259" w:lineRule="auto"/>
                        </w:pPr>
                        <w:r>
                          <w:rPr>
                            <w:rFonts w:cs="Calibri" w:hAnsi="Calibri" w:eastAsia="Calibri" w:ascii="Calibri"/>
                            <w:sz w:val="22"/>
                          </w:rPr>
                          <w:t xml:space="preserve"> </w:t>
                        </w:r>
                      </w:p>
                    </w:txbxContent>
                  </v:textbox>
                </v:rect>
                <v:rect id="Rectangle 106" style="position:absolute;width:421;height:1899;left:0;top:6042;" filled="f" stroked="f">
                  <v:textbox inset="0,0,0,0">
                    <w:txbxContent>
                      <w:p>
                        <w:pPr>
                          <w:spacing w:before="0" w:after="160" w:line="259" w:lineRule="auto"/>
                        </w:pPr>
                        <w:r>
                          <w:rPr>
                            <w:rFonts w:cs="Calibri" w:hAnsi="Calibri" w:eastAsia="Calibri" w:ascii="Calibri"/>
                            <w:sz w:val="22"/>
                          </w:rPr>
                          <w:t xml:space="preserve"> </w:t>
                        </w:r>
                      </w:p>
                    </w:txbxContent>
                  </v:textbox>
                </v:rect>
                <v:shape id="Shape 111" style="position:absolute;width:34161;height:5429;left:14067;top:2668;" coordsize="3416173,542925" path="m1708023,0c2651379,0,3416173,121539,3416173,271399c3416173,421386,2651379,542925,1708023,542925c764794,542925,0,421386,0,271399c0,121539,764794,0,1708023,0x">
                  <v:stroke weight="0pt" endcap="flat" joinstyle="miter" miterlimit="10" on="false" color="#000000" opacity="0"/>
                  <v:fill on="true" color="#f8cbad"/>
                </v:shape>
                <v:shape id="Shape 112" style="position:absolute;width:34161;height:5429;left:14067;top:2668;" coordsize="3416173,542925" path="m0,271399c0,121539,764794,0,1708023,0c2651379,0,3416173,121539,3416173,271399c3416173,421386,2651379,542925,1708023,542925c764794,542925,0,421386,0,271399x">
                  <v:stroke weight="0.75pt" endcap="flat" joinstyle="round" on="true" color="#000000"/>
                  <v:fill on="false" color="#000000" opacity="0"/>
                </v:shape>
                <v:shape id="Picture 114" style="position:absolute;width:24063;height:2819;left:19123;top:3971;" filled="f">
                  <v:imagedata r:id="rId44"/>
                </v:shape>
                <v:rect id="Rectangle 115" style="position:absolute;width:29558;height:2857;left:20043;top:4469;" filled="f" stroked="f">
                  <v:textbox inset="0,0,0,0">
                    <w:txbxContent>
                      <w:p>
                        <w:pPr>
                          <w:spacing w:before="0" w:after="160" w:line="259" w:lineRule="auto"/>
                        </w:pPr>
                        <w:r>
                          <w:rPr>
                            <w:rFonts w:cs="Arial" w:hAnsi="Arial" w:eastAsia="Arial" w:ascii="Arial"/>
                            <w:b w:val="1"/>
                            <w:sz w:val="36"/>
                          </w:rPr>
                          <w:t xml:space="preserve">Recurso compartido</w:t>
                        </w:r>
                      </w:p>
                    </w:txbxContent>
                  </v:textbox>
                </v:rect>
                <v:rect id="Rectangle 116" style="position:absolute;width:844;height:3390;left:42266;top:4064;" filled="f" stroked="f">
                  <v:textbox inset="0,0,0,0">
                    <w:txbxContent>
                      <w:p>
                        <w:pPr>
                          <w:spacing w:before="0" w:after="160" w:line="259" w:lineRule="auto"/>
                        </w:pPr>
                        <w:r>
                          <w:rPr>
                            <w:rFonts w:cs="Arial" w:hAnsi="Arial" w:eastAsia="Arial" w:ascii="Arial"/>
                            <w:b w:val="1"/>
                            <w:sz w:val="36"/>
                          </w:rPr>
                          <w:t xml:space="preserve"> </w:t>
                        </w:r>
                      </w:p>
                    </w:txbxContent>
                  </v:textbox>
                </v:rect>
                <v:shape id="Shape 313769" style="position:absolute;width:2806;height:3388;left:8908;top:0;" coordsize="280632,338824" path="m0,0l280632,0l280632,338824l0,338824l0,0">
                  <v:stroke weight="0pt" endcap="flat" joinstyle="round" on="false" color="#000000" opacity="0"/>
                  <v:fill on="true" color="#ed7d31"/>
                </v:shape>
                <v:shape id="Shape 118" style="position:absolute;width:2806;height:3388;left:8908;top:0;" coordsize="280632,338824" path="m0,338824l280632,338824l280632,0l0,0x">
                  <v:stroke weight="0.75pt" endcap="flat" joinstyle="miter" miterlimit="8" on="true" color="#000000"/>
                  <v:fill on="false" color="#000000" opacity="0"/>
                </v:shape>
                <v:shape id="Picture 120" style="position:absolute;width:2712;height:2377;left:8958;top:512;" filled="f">
                  <v:imagedata r:id="rId45"/>
                </v:shape>
                <v:rect id="Rectangle 121" style="position:absolute;width:1173;height:2064;left:9875;top:814;" filled="f" stroked="f">
                  <v:textbox inset="0,0,0,0">
                    <w:txbxContent>
                      <w:p>
                        <w:pPr>
                          <w:spacing w:before="0" w:after="160" w:line="259" w:lineRule="auto"/>
                        </w:pPr>
                        <w:r>
                          <w:rPr>
                            <w:rFonts w:cs="Calibri" w:hAnsi="Calibri" w:eastAsia="Calibri" w:ascii="Calibri"/>
                            <w:color w:val="ffffff"/>
                            <w:sz w:val="24"/>
                          </w:rPr>
                          <w:t xml:space="preserve">A</w:t>
                        </w:r>
                      </w:p>
                    </w:txbxContent>
                  </v:textbox>
                </v:rect>
                <v:rect id="Rectangle 122" style="position:absolute;width:458;height:2064;left:10758;top:814;" filled="f" stroked="f">
                  <v:textbox inset="0,0,0,0">
                    <w:txbxContent>
                      <w:p>
                        <w:pPr>
                          <w:spacing w:before="0" w:after="160" w:line="259" w:lineRule="auto"/>
                        </w:pPr>
                        <w:r>
                          <w:rPr>
                            <w:rFonts w:cs="Calibri" w:hAnsi="Calibri" w:eastAsia="Calibri" w:ascii="Calibri"/>
                            <w:color w:val="ffffff"/>
                            <w:sz w:val="24"/>
                          </w:rPr>
                          <w:t xml:space="preserve"> </w:t>
                        </w:r>
                      </w:p>
                    </w:txbxContent>
                  </v:textbox>
                </v:rect>
                <v:shape id="Shape 313770" style="position:absolute;width:2868;height:3619;left:46960;top:8764;" coordsize="286829,361912" path="m0,0l286829,0l286829,361912l0,361912l0,0">
                  <v:stroke weight="0pt" endcap="flat" joinstyle="miter" miterlimit="8" on="false" color="#000000" opacity="0"/>
                  <v:fill on="true" color="#ed7d31"/>
                </v:shape>
                <v:shape id="Shape 124" style="position:absolute;width:2868;height:3619;left:46960;top:8764;" coordsize="286829,361912" path="m0,361912l286829,361912l286829,0l0,0x">
                  <v:stroke weight="0.75pt" endcap="flat" joinstyle="miter" miterlimit="8" on="true" color="#000000"/>
                  <v:fill on="false" color="#000000" opacity="0"/>
                </v:shape>
                <v:shape id="Picture 126" style="position:absolute;width:2773;height:2606;left:47012;top:9275;" filled="f">
                  <v:imagedata r:id="rId46"/>
                </v:shape>
                <v:rect id="Rectangle 127" style="position:absolute;width:1246;height:2064;left:47939;top:9592;" filled="f" stroked="f">
                  <v:textbox inset="0,0,0,0">
                    <w:txbxContent>
                      <w:p>
                        <w:pPr>
                          <w:spacing w:before="0" w:after="160" w:line="259" w:lineRule="auto"/>
                        </w:pPr>
                        <w:r>
                          <w:rPr>
                            <w:rFonts w:cs="Calibri" w:hAnsi="Calibri" w:eastAsia="Calibri" w:ascii="Calibri"/>
                            <w:color w:val="ffffff"/>
                            <w:sz w:val="24"/>
                          </w:rPr>
                          <w:t xml:space="preserve">D</w:t>
                        </w:r>
                      </w:p>
                    </w:txbxContent>
                  </v:textbox>
                </v:rect>
                <v:rect id="Rectangle 128" style="position:absolute;width:458;height:2064;left:48884;top:9592;" filled="f" stroked="f">
                  <v:textbox inset="0,0,0,0">
                    <w:txbxContent>
                      <w:p>
                        <w:pPr>
                          <w:spacing w:before="0" w:after="160" w:line="259" w:lineRule="auto"/>
                        </w:pPr>
                        <w:r>
                          <w:rPr>
                            <w:rFonts w:cs="Calibri" w:hAnsi="Calibri" w:eastAsia="Calibri" w:ascii="Calibri"/>
                            <w:color w:val="ffffff"/>
                            <w:sz w:val="24"/>
                          </w:rPr>
                          <w:t xml:space="preserve"> </w:t>
                        </w:r>
                      </w:p>
                    </w:txbxContent>
                  </v:textbox>
                </v:rect>
                <v:shape id="Shape 313771" style="position:absolute;width:2734;height:3377;left:46960;top:0;" coordsize="273418,337756" path="m0,0l273418,0l273418,337756l0,337756l0,0">
                  <v:stroke weight="0pt" endcap="flat" joinstyle="miter" miterlimit="8" on="false" color="#000000" opacity="0"/>
                  <v:fill on="true" color="#ed7d31"/>
                </v:shape>
                <v:shape id="Shape 130" style="position:absolute;width:2734;height:3377;left:46960;top:0;" coordsize="273418,337756" path="m0,337756l273418,337756l273418,0l0,0x">
                  <v:stroke weight="0.75pt" endcap="flat" joinstyle="miter" miterlimit="8" on="true" color="#000000"/>
                  <v:fill on="false" color="#000000" opacity="0"/>
                </v:shape>
                <v:shape id="Picture 132" style="position:absolute;width:2636;height:2362;left:47012;top:512;" filled="f">
                  <v:imagedata r:id="rId47"/>
                </v:shape>
                <v:rect id="Rectangle 133" style="position:absolute;width:1080;height:2064;left:47939;top:814;" filled="f" stroked="f">
                  <v:textbox inset="0,0,0,0">
                    <w:txbxContent>
                      <w:p>
                        <w:pPr>
                          <w:spacing w:before="0" w:after="160" w:line="259" w:lineRule="auto"/>
                        </w:pPr>
                        <w:r>
                          <w:rPr>
                            <w:rFonts w:cs="Calibri" w:hAnsi="Calibri" w:eastAsia="Calibri" w:ascii="Calibri"/>
                            <w:color w:val="ffffff"/>
                            <w:sz w:val="24"/>
                          </w:rPr>
                          <w:t xml:space="preserve">C</w:t>
                        </w:r>
                      </w:p>
                    </w:txbxContent>
                  </v:textbox>
                </v:rect>
                <v:rect id="Rectangle 134" style="position:absolute;width:458;height:2064;left:48747;top:814;" filled="f" stroked="f">
                  <v:textbox inset="0,0,0,0">
                    <w:txbxContent>
                      <w:p>
                        <w:pPr>
                          <w:spacing w:before="0" w:after="160" w:line="259" w:lineRule="auto"/>
                        </w:pPr>
                        <w:r>
                          <w:rPr>
                            <w:rFonts w:cs="Calibri" w:hAnsi="Calibri" w:eastAsia="Calibri" w:ascii="Calibri"/>
                            <w:color w:val="ffffff"/>
                            <w:sz w:val="24"/>
                          </w:rPr>
                          <w:t xml:space="preserve"> </w:t>
                        </w:r>
                      </w:p>
                    </w:txbxContent>
                  </v:textbox>
                </v:rect>
                <v:shape id="Shape 313772" style="position:absolute;width:2754;height:3339;left:8908;top:8763;" coordsize="275476,333997" path="m0,0l275476,0l275476,333997l0,333997l0,0">
                  <v:stroke weight="0pt" endcap="flat" joinstyle="miter" miterlimit="8" on="false" color="#000000" opacity="0"/>
                  <v:fill on="true" color="#ed7d31"/>
                </v:shape>
                <v:shape id="Shape 136" style="position:absolute;width:2754;height:3339;left:8908;top:8763;" coordsize="275476,333997" path="m0,333997l275476,333997l275476,0l0,0x">
                  <v:stroke weight="0.75pt" endcap="flat" joinstyle="miter" miterlimit="8" on="true" color="#000000"/>
                  <v:fill on="false" color="#000000" opacity="0"/>
                </v:shape>
                <v:shape id="Picture 138" style="position:absolute;width:2651;height:2331;left:8958;top:9275;" filled="f">
                  <v:imagedata r:id="rId48"/>
                </v:shape>
                <v:rect id="Rectangle 139" style="position:absolute;width:1102;height:2064;left:9875;top:9592;" filled="f" stroked="f">
                  <v:textbox inset="0,0,0,0">
                    <w:txbxContent>
                      <w:p>
                        <w:pPr>
                          <w:spacing w:before="0" w:after="160" w:line="259" w:lineRule="auto"/>
                        </w:pPr>
                        <w:r>
                          <w:rPr>
                            <w:rFonts w:cs="Calibri" w:hAnsi="Calibri" w:eastAsia="Calibri" w:ascii="Calibri"/>
                            <w:color w:val="ffffff"/>
                            <w:sz w:val="24"/>
                          </w:rPr>
                          <w:t xml:space="preserve">B</w:t>
                        </w:r>
                      </w:p>
                    </w:txbxContent>
                  </v:textbox>
                </v:rect>
                <v:rect id="Rectangle 140" style="position:absolute;width:458;height:2064;left:10697;top:9592;" filled="f" stroked="f">
                  <v:textbox inset="0,0,0,0">
                    <w:txbxContent>
                      <w:p>
                        <w:pPr>
                          <w:spacing w:before="0" w:after="160" w:line="259" w:lineRule="auto"/>
                        </w:pPr>
                        <w:r>
                          <w:rPr>
                            <w:rFonts w:cs="Calibri" w:hAnsi="Calibri" w:eastAsia="Calibri" w:ascii="Calibri"/>
                            <w:color w:val="ffffff"/>
                            <w:sz w:val="24"/>
                          </w:rPr>
                          <w:t xml:space="preserve"> </w:t>
                        </w:r>
                      </w:p>
                    </w:txbxContent>
                  </v:textbox>
                </v:rect>
                <v:shape id="Shape 141" style="position:absolute;width:8470;height:1903;left:10600;top:1851;" coordsize="847090,190373" path="m91313,0l86910,28240l764577,133932l768985,105664l847090,161290l755777,190373l760180,162135l82497,56544l78105,84709l0,29210l91313,0x">
                  <v:stroke weight="0pt" endcap="flat" joinstyle="miter" miterlimit="8" on="false" color="#000000" opacity="0"/>
                  <v:fill on="true" color="#000000"/>
                </v:shape>
                <v:shape id="Shape 142" style="position:absolute;width:10863;height:2005;left:36230;top:1014;" coordsize="1086358,200534" path="m995934,0l1086358,31750l1006729,85090l1003121,56648l86746,172212l90297,200534l0,168784l79629,115443l83195,143890l999528,28332l995934,0x">
                  <v:stroke weight="0pt" endcap="flat" joinstyle="miter" miterlimit="8" on="false" color="#000000" opacity="0"/>
                  <v:fill on="true" color="#000000"/>
                </v:shape>
                <v:shape id="Shape 143" style="position:absolute;width:5168;height:1818;left:43225;top:7124;" coordsize="516890,181865" path="m94107,0l86306,27517l438232,126924l446024,99441l516890,163957l422656,181865l430457,154347l78531,54941l70739,82424l0,17907l94107,0x">
                  <v:stroke weight="0pt" endcap="flat" joinstyle="miter" miterlimit="8" on="false" color="#000000" opacity="0"/>
                  <v:fill on="true" color="#000000"/>
                </v:shape>
                <v:shape id="Shape 144" style="position:absolute;width:8779;height:2024;left:10291;top:7021;" coordsize="877951,202437" path="m786384,0l877951,28194l800481,84582l795771,56323l86879,174309l91567,202437l0,174244l77470,117856l82180,146114l791072,28129l786384,0x">
                  <v:stroke weight="0pt" endcap="flat" joinstyle="miter" miterlimit="8" on="false" color="#000000" opacity="0"/>
                  <v:fill on="true" color="#000000"/>
                </v:shape>
              </v:group>
            </w:pict>
          </mc:Fallback>
        </mc:AlternateContent>
      </w:r>
      <w:r>
        <w:rPr>
          <w:b/>
          <w:i/>
          <w:sz w:val="28"/>
        </w:rPr>
        <w:t xml:space="preserve"> </w:t>
      </w:r>
    </w:p>
    <w:p w14:paraId="32F5D605" w14:textId="77777777" w:rsidR="00A97412" w:rsidRDefault="00000000">
      <w:pPr>
        <w:spacing w:after="467"/>
        <w:ind w:left="64"/>
        <w:jc w:val="center"/>
      </w:pPr>
      <w:r>
        <w:rPr>
          <w:b/>
          <w:i/>
          <w:sz w:val="28"/>
        </w:rPr>
        <w:t xml:space="preserve"> </w:t>
      </w:r>
    </w:p>
    <w:p w14:paraId="1C204DB1" w14:textId="77777777" w:rsidR="00A97412" w:rsidRDefault="00000000">
      <w:pPr>
        <w:spacing w:after="0"/>
        <w:ind w:left="982"/>
      </w:pPr>
      <w:r>
        <w:lastRenderedPageBreak/>
        <w:t xml:space="preserve"> </w:t>
      </w:r>
    </w:p>
    <w:p w14:paraId="1E514AE8" w14:textId="77777777" w:rsidR="00A97412" w:rsidRDefault="00000000">
      <w:pPr>
        <w:spacing w:after="0"/>
        <w:ind w:left="982"/>
      </w:pPr>
      <w:r>
        <w:t xml:space="preserve"> </w:t>
      </w:r>
    </w:p>
    <w:p w14:paraId="2FB36453" w14:textId="77777777" w:rsidR="00A97412" w:rsidRDefault="00000000">
      <w:pPr>
        <w:spacing w:after="0" w:line="260" w:lineRule="auto"/>
        <w:ind w:left="2850" w:right="463" w:hanging="10"/>
      </w:pPr>
      <w:r>
        <w:rPr>
          <w:color w:val="2F5496"/>
          <w:sz w:val="32"/>
        </w:rPr>
        <w:t xml:space="preserve">Canal. Medios de Acceso Compartido </w:t>
      </w:r>
    </w:p>
    <w:p w14:paraId="101C86EB" w14:textId="77777777" w:rsidR="00A97412" w:rsidRDefault="00000000">
      <w:pPr>
        <w:numPr>
          <w:ilvl w:val="0"/>
          <w:numId w:val="2"/>
        </w:numPr>
        <w:spacing w:after="41" w:line="247" w:lineRule="auto"/>
        <w:ind w:right="974" w:hanging="360"/>
      </w:pPr>
      <w:r>
        <w:rPr>
          <w:b/>
        </w:rPr>
        <w:t>Esquema Estático</w:t>
      </w:r>
      <w:r>
        <w:t xml:space="preserve">: Utilización de la Multiplexación para dividir el ancho de banda en porciones de frecuencia o tiempo (Control Centralizado). </w:t>
      </w:r>
    </w:p>
    <w:p w14:paraId="317092C7" w14:textId="77777777" w:rsidR="00A97412" w:rsidRDefault="00000000">
      <w:pPr>
        <w:numPr>
          <w:ilvl w:val="0"/>
          <w:numId w:val="2"/>
        </w:numPr>
        <w:spacing w:after="10" w:line="247" w:lineRule="auto"/>
        <w:ind w:right="974" w:hanging="360"/>
      </w:pPr>
      <w:r>
        <w:rPr>
          <w:b/>
        </w:rPr>
        <w:t>Esquema Dinámico</w:t>
      </w:r>
      <w:r>
        <w:t xml:space="preserve">: Detectamos si el canal </w:t>
      </w:r>
      <w:proofErr w:type="spellStart"/>
      <w:r>
        <w:t>esta</w:t>
      </w:r>
      <w:proofErr w:type="spellEnd"/>
      <w:r>
        <w:t xml:space="preserve"> en uso verificando la existencia de una portadora en el canal (Control Distribuido).   </w:t>
      </w:r>
    </w:p>
    <w:p w14:paraId="46BBB8FB" w14:textId="77777777" w:rsidR="00A97412" w:rsidRDefault="00000000">
      <w:pPr>
        <w:spacing w:after="0"/>
        <w:ind w:left="-105"/>
      </w:pPr>
      <w:r>
        <w:rPr>
          <w:noProof/>
        </w:rPr>
        <mc:AlternateContent>
          <mc:Choice Requires="wpg">
            <w:drawing>
              <wp:inline distT="0" distB="0" distL="0" distR="0" wp14:anchorId="3184FCA3" wp14:editId="55DCB934">
                <wp:extent cx="6276975" cy="4457828"/>
                <wp:effectExtent l="0" t="0" r="0" b="0"/>
                <wp:docPr id="251728" name="Group 251728"/>
                <wp:cNvGraphicFramePr/>
                <a:graphic xmlns:a="http://schemas.openxmlformats.org/drawingml/2006/main">
                  <a:graphicData uri="http://schemas.microsoft.com/office/word/2010/wordprocessingGroup">
                    <wpg:wgp>
                      <wpg:cNvGrpSpPr/>
                      <wpg:grpSpPr>
                        <a:xfrm>
                          <a:off x="0" y="0"/>
                          <a:ext cx="6276975" cy="4457828"/>
                          <a:chOff x="0" y="0"/>
                          <a:chExt cx="6276975" cy="4457828"/>
                        </a:xfrm>
                      </wpg:grpSpPr>
                      <wps:wsp>
                        <wps:cNvPr id="167" name="Rectangle 167"/>
                        <wps:cNvSpPr/>
                        <wps:spPr>
                          <a:xfrm>
                            <a:off x="918845" y="0"/>
                            <a:ext cx="1054526" cy="189937"/>
                          </a:xfrm>
                          <a:prstGeom prst="rect">
                            <a:avLst/>
                          </a:prstGeom>
                          <a:ln>
                            <a:noFill/>
                          </a:ln>
                        </wps:spPr>
                        <wps:txbx>
                          <w:txbxContent>
                            <w:p w14:paraId="3EED3144" w14:textId="77777777" w:rsidR="00A97412" w:rsidRDefault="00000000">
                              <w:proofErr w:type="spellStart"/>
                              <w:r>
                                <w:rPr>
                                  <w:b/>
                                  <w:i/>
                                </w:rPr>
                                <w:t>Multiplexació</w:t>
                              </w:r>
                              <w:proofErr w:type="spellEnd"/>
                            </w:p>
                          </w:txbxContent>
                        </wps:txbx>
                        <wps:bodyPr horzOverflow="overflow" vert="horz" lIns="0" tIns="0" rIns="0" bIns="0" rtlCol="0">
                          <a:noAutofit/>
                        </wps:bodyPr>
                      </wps:wsp>
                      <wps:wsp>
                        <wps:cNvPr id="168" name="Rectangle 168"/>
                        <wps:cNvSpPr/>
                        <wps:spPr>
                          <a:xfrm>
                            <a:off x="1712849" y="0"/>
                            <a:ext cx="98273" cy="189937"/>
                          </a:xfrm>
                          <a:prstGeom prst="rect">
                            <a:avLst/>
                          </a:prstGeom>
                          <a:ln>
                            <a:noFill/>
                          </a:ln>
                        </wps:spPr>
                        <wps:txbx>
                          <w:txbxContent>
                            <w:p w14:paraId="715C4D10" w14:textId="77777777" w:rsidR="00A97412" w:rsidRDefault="00000000">
                              <w:r>
                                <w:rPr>
                                  <w:b/>
                                  <w:i/>
                                </w:rPr>
                                <w:t>n</w:t>
                              </w:r>
                            </w:p>
                          </w:txbxContent>
                        </wps:txbx>
                        <wps:bodyPr horzOverflow="overflow" vert="horz" lIns="0" tIns="0" rIns="0" bIns="0" rtlCol="0">
                          <a:noAutofit/>
                        </wps:bodyPr>
                      </wps:wsp>
                      <wps:wsp>
                        <wps:cNvPr id="169" name="Rectangle 169"/>
                        <wps:cNvSpPr/>
                        <wps:spPr>
                          <a:xfrm>
                            <a:off x="1786001" y="0"/>
                            <a:ext cx="42144" cy="189937"/>
                          </a:xfrm>
                          <a:prstGeom prst="rect">
                            <a:avLst/>
                          </a:prstGeom>
                          <a:ln>
                            <a:noFill/>
                          </a:ln>
                        </wps:spPr>
                        <wps:txbx>
                          <w:txbxContent>
                            <w:p w14:paraId="515D36BC" w14:textId="77777777" w:rsidR="00A97412" w:rsidRDefault="00000000">
                              <w:r>
                                <w:rPr>
                                  <w:b/>
                                  <w:i/>
                                </w:rPr>
                                <w:t xml:space="preserve"> </w:t>
                              </w:r>
                            </w:p>
                          </w:txbxContent>
                        </wps:txbx>
                        <wps:bodyPr horzOverflow="overflow" vert="horz" lIns="0" tIns="0" rIns="0" bIns="0" rtlCol="0">
                          <a:noAutofit/>
                        </wps:bodyPr>
                      </wps:wsp>
                      <wps:wsp>
                        <wps:cNvPr id="170" name="Rectangle 170"/>
                        <wps:cNvSpPr/>
                        <wps:spPr>
                          <a:xfrm>
                            <a:off x="918845" y="284988"/>
                            <a:ext cx="42144" cy="189937"/>
                          </a:xfrm>
                          <a:prstGeom prst="rect">
                            <a:avLst/>
                          </a:prstGeom>
                          <a:ln>
                            <a:noFill/>
                          </a:ln>
                        </wps:spPr>
                        <wps:txbx>
                          <w:txbxContent>
                            <w:p w14:paraId="0E6BD30F" w14:textId="77777777" w:rsidR="00A97412" w:rsidRDefault="00000000">
                              <w:r>
                                <w:rPr>
                                  <w:b/>
                                  <w:i/>
                                </w:rPr>
                                <w:t xml:space="preserve"> </w:t>
                              </w:r>
                            </w:p>
                          </w:txbxContent>
                        </wps:txbx>
                        <wps:bodyPr horzOverflow="overflow" vert="horz" lIns="0" tIns="0" rIns="0" bIns="0" rtlCol="0">
                          <a:noAutofit/>
                        </wps:bodyPr>
                      </wps:wsp>
                      <wps:wsp>
                        <wps:cNvPr id="171" name="Rectangle 171"/>
                        <wps:cNvSpPr/>
                        <wps:spPr>
                          <a:xfrm>
                            <a:off x="918845" y="569976"/>
                            <a:ext cx="42144" cy="189937"/>
                          </a:xfrm>
                          <a:prstGeom prst="rect">
                            <a:avLst/>
                          </a:prstGeom>
                          <a:ln>
                            <a:noFill/>
                          </a:ln>
                        </wps:spPr>
                        <wps:txbx>
                          <w:txbxContent>
                            <w:p w14:paraId="0563D11D" w14:textId="77777777" w:rsidR="00A97412" w:rsidRDefault="00000000">
                              <w:r>
                                <w:rPr>
                                  <w:b/>
                                  <w:i/>
                                </w:rPr>
                                <w:t xml:space="preserve"> </w:t>
                              </w:r>
                            </w:p>
                          </w:txbxContent>
                        </wps:txbx>
                        <wps:bodyPr horzOverflow="overflow" vert="horz" lIns="0" tIns="0" rIns="0" bIns="0" rtlCol="0">
                          <a:noAutofit/>
                        </wps:bodyPr>
                      </wps:wsp>
                      <wps:wsp>
                        <wps:cNvPr id="172" name="Rectangle 172"/>
                        <wps:cNvSpPr/>
                        <wps:spPr>
                          <a:xfrm>
                            <a:off x="918845" y="856488"/>
                            <a:ext cx="42144" cy="189937"/>
                          </a:xfrm>
                          <a:prstGeom prst="rect">
                            <a:avLst/>
                          </a:prstGeom>
                          <a:ln>
                            <a:noFill/>
                          </a:ln>
                        </wps:spPr>
                        <wps:txbx>
                          <w:txbxContent>
                            <w:p w14:paraId="54C3CD7A" w14:textId="77777777" w:rsidR="00A97412" w:rsidRDefault="00000000">
                              <w:r>
                                <w:rPr>
                                  <w:b/>
                                  <w:i/>
                                </w:rPr>
                                <w:t xml:space="preserve"> </w:t>
                              </w:r>
                            </w:p>
                          </w:txbxContent>
                        </wps:txbx>
                        <wps:bodyPr horzOverflow="overflow" vert="horz" lIns="0" tIns="0" rIns="0" bIns="0" rtlCol="0">
                          <a:noAutofit/>
                        </wps:bodyPr>
                      </wps:wsp>
                      <wps:wsp>
                        <wps:cNvPr id="173" name="Rectangle 173"/>
                        <wps:cNvSpPr/>
                        <wps:spPr>
                          <a:xfrm>
                            <a:off x="918845" y="1141476"/>
                            <a:ext cx="42144" cy="189937"/>
                          </a:xfrm>
                          <a:prstGeom prst="rect">
                            <a:avLst/>
                          </a:prstGeom>
                          <a:ln>
                            <a:noFill/>
                          </a:ln>
                        </wps:spPr>
                        <wps:txbx>
                          <w:txbxContent>
                            <w:p w14:paraId="224433EC" w14:textId="77777777" w:rsidR="00A97412" w:rsidRDefault="00000000">
                              <w:r>
                                <w:rPr>
                                  <w:b/>
                                  <w:i/>
                                </w:rPr>
                                <w:t xml:space="preserve"> </w:t>
                              </w:r>
                            </w:p>
                          </w:txbxContent>
                        </wps:txbx>
                        <wps:bodyPr horzOverflow="overflow" vert="horz" lIns="0" tIns="0" rIns="0" bIns="0" rtlCol="0">
                          <a:noAutofit/>
                        </wps:bodyPr>
                      </wps:wsp>
                      <wps:wsp>
                        <wps:cNvPr id="174" name="Rectangle 174"/>
                        <wps:cNvSpPr/>
                        <wps:spPr>
                          <a:xfrm>
                            <a:off x="918845" y="1428369"/>
                            <a:ext cx="42144" cy="189937"/>
                          </a:xfrm>
                          <a:prstGeom prst="rect">
                            <a:avLst/>
                          </a:prstGeom>
                          <a:ln>
                            <a:noFill/>
                          </a:ln>
                        </wps:spPr>
                        <wps:txbx>
                          <w:txbxContent>
                            <w:p w14:paraId="718564C3" w14:textId="77777777" w:rsidR="00A97412" w:rsidRDefault="00000000">
                              <w:r>
                                <w:rPr>
                                  <w:b/>
                                  <w:i/>
                                </w:rPr>
                                <w:t xml:space="preserve"> </w:t>
                              </w:r>
                            </w:p>
                          </w:txbxContent>
                        </wps:txbx>
                        <wps:bodyPr horzOverflow="overflow" vert="horz" lIns="0" tIns="0" rIns="0" bIns="0" rtlCol="0">
                          <a:noAutofit/>
                        </wps:bodyPr>
                      </wps:wsp>
                      <wps:wsp>
                        <wps:cNvPr id="175" name="Rectangle 175"/>
                        <wps:cNvSpPr/>
                        <wps:spPr>
                          <a:xfrm>
                            <a:off x="918845" y="1713357"/>
                            <a:ext cx="42144" cy="189937"/>
                          </a:xfrm>
                          <a:prstGeom prst="rect">
                            <a:avLst/>
                          </a:prstGeom>
                          <a:ln>
                            <a:noFill/>
                          </a:ln>
                        </wps:spPr>
                        <wps:txbx>
                          <w:txbxContent>
                            <w:p w14:paraId="74C7039F" w14:textId="77777777" w:rsidR="00A97412" w:rsidRDefault="00000000">
                              <w:r>
                                <w:rPr>
                                  <w:b/>
                                  <w:i/>
                                </w:rPr>
                                <w:t xml:space="preserve"> </w:t>
                              </w:r>
                            </w:p>
                          </w:txbxContent>
                        </wps:txbx>
                        <wps:bodyPr horzOverflow="overflow" vert="horz" lIns="0" tIns="0" rIns="0" bIns="0" rtlCol="0">
                          <a:noAutofit/>
                        </wps:bodyPr>
                      </wps:wsp>
                      <wps:wsp>
                        <wps:cNvPr id="176" name="Rectangle 176"/>
                        <wps:cNvSpPr/>
                        <wps:spPr>
                          <a:xfrm>
                            <a:off x="918845" y="1998346"/>
                            <a:ext cx="42144" cy="189937"/>
                          </a:xfrm>
                          <a:prstGeom prst="rect">
                            <a:avLst/>
                          </a:prstGeom>
                          <a:ln>
                            <a:noFill/>
                          </a:ln>
                        </wps:spPr>
                        <wps:txbx>
                          <w:txbxContent>
                            <w:p w14:paraId="4885411A" w14:textId="77777777" w:rsidR="00A97412" w:rsidRDefault="00000000">
                              <w:r>
                                <w:rPr>
                                  <w:b/>
                                  <w:i/>
                                </w:rPr>
                                <w:t xml:space="preserve"> </w:t>
                              </w:r>
                            </w:p>
                          </w:txbxContent>
                        </wps:txbx>
                        <wps:bodyPr horzOverflow="overflow" vert="horz" lIns="0" tIns="0" rIns="0" bIns="0" rtlCol="0">
                          <a:noAutofit/>
                        </wps:bodyPr>
                      </wps:wsp>
                      <wps:wsp>
                        <wps:cNvPr id="177" name="Rectangle 177"/>
                        <wps:cNvSpPr/>
                        <wps:spPr>
                          <a:xfrm>
                            <a:off x="918845" y="2284858"/>
                            <a:ext cx="42144" cy="189937"/>
                          </a:xfrm>
                          <a:prstGeom prst="rect">
                            <a:avLst/>
                          </a:prstGeom>
                          <a:ln>
                            <a:noFill/>
                          </a:ln>
                        </wps:spPr>
                        <wps:txbx>
                          <w:txbxContent>
                            <w:p w14:paraId="3D664B38" w14:textId="77777777" w:rsidR="00A97412" w:rsidRDefault="00000000">
                              <w:r>
                                <w:rPr>
                                  <w:b/>
                                  <w:i/>
                                </w:rPr>
                                <w:t xml:space="preserve"> </w:t>
                              </w:r>
                            </w:p>
                          </w:txbxContent>
                        </wps:txbx>
                        <wps:bodyPr horzOverflow="overflow" vert="horz" lIns="0" tIns="0" rIns="0" bIns="0" rtlCol="0">
                          <a:noAutofit/>
                        </wps:bodyPr>
                      </wps:wsp>
                      <wps:wsp>
                        <wps:cNvPr id="178" name="Rectangle 178"/>
                        <wps:cNvSpPr/>
                        <wps:spPr>
                          <a:xfrm>
                            <a:off x="918845" y="2569846"/>
                            <a:ext cx="42144" cy="189937"/>
                          </a:xfrm>
                          <a:prstGeom prst="rect">
                            <a:avLst/>
                          </a:prstGeom>
                          <a:ln>
                            <a:noFill/>
                          </a:ln>
                        </wps:spPr>
                        <wps:txbx>
                          <w:txbxContent>
                            <w:p w14:paraId="45E945B1" w14:textId="77777777" w:rsidR="00A97412" w:rsidRDefault="00000000">
                              <w:r>
                                <w:rPr>
                                  <w:b/>
                                  <w:i/>
                                </w:rPr>
                                <w:t xml:space="preserve"> </w:t>
                              </w:r>
                            </w:p>
                          </w:txbxContent>
                        </wps:txbx>
                        <wps:bodyPr horzOverflow="overflow" vert="horz" lIns="0" tIns="0" rIns="0" bIns="0" rtlCol="0">
                          <a:noAutofit/>
                        </wps:bodyPr>
                      </wps:wsp>
                      <wps:wsp>
                        <wps:cNvPr id="179" name="Rectangle 179"/>
                        <wps:cNvSpPr/>
                        <wps:spPr>
                          <a:xfrm>
                            <a:off x="918845" y="2856358"/>
                            <a:ext cx="42144" cy="189937"/>
                          </a:xfrm>
                          <a:prstGeom prst="rect">
                            <a:avLst/>
                          </a:prstGeom>
                          <a:ln>
                            <a:noFill/>
                          </a:ln>
                        </wps:spPr>
                        <wps:txbx>
                          <w:txbxContent>
                            <w:p w14:paraId="64F8036F" w14:textId="77777777" w:rsidR="00A97412" w:rsidRDefault="00000000">
                              <w:r>
                                <w:rPr>
                                  <w:b/>
                                  <w:i/>
                                </w:rPr>
                                <w:t xml:space="preserve"> </w:t>
                              </w:r>
                            </w:p>
                          </w:txbxContent>
                        </wps:txbx>
                        <wps:bodyPr horzOverflow="overflow" vert="horz" lIns="0" tIns="0" rIns="0" bIns="0" rtlCol="0">
                          <a:noAutofit/>
                        </wps:bodyPr>
                      </wps:wsp>
                      <pic:pic xmlns:pic="http://schemas.openxmlformats.org/drawingml/2006/picture">
                        <pic:nvPicPr>
                          <pic:cNvPr id="219" name="Picture 219"/>
                          <pic:cNvPicPr/>
                        </pic:nvPicPr>
                        <pic:blipFill>
                          <a:blip r:embed="rId49"/>
                          <a:stretch>
                            <a:fillRect/>
                          </a:stretch>
                        </pic:blipFill>
                        <pic:spPr>
                          <a:xfrm>
                            <a:off x="1722755" y="3189733"/>
                            <a:ext cx="3565525" cy="1229995"/>
                          </a:xfrm>
                          <a:prstGeom prst="rect">
                            <a:avLst/>
                          </a:prstGeom>
                        </pic:spPr>
                      </pic:pic>
                      <wps:wsp>
                        <wps:cNvPr id="220" name="Shape 220"/>
                        <wps:cNvSpPr/>
                        <wps:spPr>
                          <a:xfrm>
                            <a:off x="1684655" y="3151633"/>
                            <a:ext cx="3641725" cy="1306195"/>
                          </a:xfrm>
                          <a:custGeom>
                            <a:avLst/>
                            <a:gdLst/>
                            <a:ahLst/>
                            <a:cxnLst/>
                            <a:rect l="0" t="0" r="0" b="0"/>
                            <a:pathLst>
                              <a:path w="3641725" h="1306195">
                                <a:moveTo>
                                  <a:pt x="0" y="1306195"/>
                                </a:moveTo>
                                <a:lnTo>
                                  <a:pt x="3641725" y="1306195"/>
                                </a:lnTo>
                                <a:lnTo>
                                  <a:pt x="3641725" y="0"/>
                                </a:lnTo>
                                <a:lnTo>
                                  <a:pt x="0" y="0"/>
                                </a:lnTo>
                                <a:close/>
                              </a:path>
                            </a:pathLst>
                          </a:custGeom>
                          <a:ln w="76200" cap="flat">
                            <a:miter lim="127000"/>
                          </a:ln>
                        </wps:spPr>
                        <wps:style>
                          <a:lnRef idx="1">
                            <a:srgbClr val="C55A11"/>
                          </a:lnRef>
                          <a:fillRef idx="0">
                            <a:srgbClr val="000000">
                              <a:alpha val="0"/>
                            </a:srgbClr>
                          </a:fillRef>
                          <a:effectRef idx="0">
                            <a:scrgbClr r="0" g="0" b="0"/>
                          </a:effectRef>
                          <a:fontRef idx="none"/>
                        </wps:style>
                        <wps:bodyPr/>
                      </wps:wsp>
                      <wps:wsp>
                        <wps:cNvPr id="221" name="Shape 221"/>
                        <wps:cNvSpPr/>
                        <wps:spPr>
                          <a:xfrm>
                            <a:off x="1556004" y="546990"/>
                            <a:ext cx="4720971" cy="228600"/>
                          </a:xfrm>
                          <a:custGeom>
                            <a:avLst/>
                            <a:gdLst/>
                            <a:ahLst/>
                            <a:cxnLst/>
                            <a:rect l="0" t="0" r="0" b="0"/>
                            <a:pathLst>
                              <a:path w="4720971" h="228600">
                                <a:moveTo>
                                  <a:pt x="4492371" y="0"/>
                                </a:moveTo>
                                <a:lnTo>
                                  <a:pt x="4720971" y="114300"/>
                                </a:lnTo>
                                <a:lnTo>
                                  <a:pt x="4492371" y="228600"/>
                                </a:lnTo>
                                <a:lnTo>
                                  <a:pt x="4492371" y="152400"/>
                                </a:lnTo>
                                <a:lnTo>
                                  <a:pt x="0" y="152400"/>
                                </a:lnTo>
                                <a:lnTo>
                                  <a:pt x="0" y="76200"/>
                                </a:lnTo>
                                <a:lnTo>
                                  <a:pt x="4492371" y="76200"/>
                                </a:lnTo>
                                <a:lnTo>
                                  <a:pt x="449237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3773" name="Shape 313773"/>
                        <wps:cNvSpPr/>
                        <wps:spPr>
                          <a:xfrm>
                            <a:off x="9525" y="195086"/>
                            <a:ext cx="273012" cy="208267"/>
                          </a:xfrm>
                          <a:custGeom>
                            <a:avLst/>
                            <a:gdLst/>
                            <a:ahLst/>
                            <a:cxnLst/>
                            <a:rect l="0" t="0" r="0" b="0"/>
                            <a:pathLst>
                              <a:path w="273012" h="208267">
                                <a:moveTo>
                                  <a:pt x="0" y="0"/>
                                </a:moveTo>
                                <a:lnTo>
                                  <a:pt x="273012" y="0"/>
                                </a:lnTo>
                                <a:lnTo>
                                  <a:pt x="273012" y="208267"/>
                                </a:lnTo>
                                <a:lnTo>
                                  <a:pt x="0" y="208267"/>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223" name="Shape 223"/>
                        <wps:cNvSpPr/>
                        <wps:spPr>
                          <a:xfrm>
                            <a:off x="9525" y="195086"/>
                            <a:ext cx="273012" cy="208267"/>
                          </a:xfrm>
                          <a:custGeom>
                            <a:avLst/>
                            <a:gdLst/>
                            <a:ahLst/>
                            <a:cxnLst/>
                            <a:rect l="0" t="0" r="0" b="0"/>
                            <a:pathLst>
                              <a:path w="273012" h="208267">
                                <a:moveTo>
                                  <a:pt x="0" y="208267"/>
                                </a:moveTo>
                                <a:lnTo>
                                  <a:pt x="273012" y="208267"/>
                                </a:lnTo>
                                <a:lnTo>
                                  <a:pt x="273012" y="0"/>
                                </a:lnTo>
                                <a:lnTo>
                                  <a:pt x="0" y="0"/>
                                </a:ln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225" name="Picture 225"/>
                          <pic:cNvPicPr/>
                        </pic:nvPicPr>
                        <pic:blipFill>
                          <a:blip r:embed="rId50"/>
                          <a:stretch>
                            <a:fillRect/>
                          </a:stretch>
                        </pic:blipFill>
                        <pic:spPr>
                          <a:xfrm>
                            <a:off x="13335" y="245111"/>
                            <a:ext cx="263652" cy="106680"/>
                          </a:xfrm>
                          <a:prstGeom prst="rect">
                            <a:avLst/>
                          </a:prstGeom>
                        </pic:spPr>
                      </pic:pic>
                      <wps:wsp>
                        <wps:cNvPr id="226" name="Rectangle 226"/>
                        <wps:cNvSpPr/>
                        <wps:spPr>
                          <a:xfrm>
                            <a:off x="104775" y="275844"/>
                            <a:ext cx="102765" cy="206453"/>
                          </a:xfrm>
                          <a:prstGeom prst="rect">
                            <a:avLst/>
                          </a:prstGeom>
                          <a:ln>
                            <a:noFill/>
                          </a:ln>
                        </wps:spPr>
                        <wps:txbx>
                          <w:txbxContent>
                            <w:p w14:paraId="74E5CF9F" w14:textId="77777777" w:rsidR="00A97412" w:rsidRDefault="00000000">
                              <w:r>
                                <w:rPr>
                                  <w:b/>
                                  <w:sz w:val="24"/>
                                </w:rPr>
                                <w:t>1</w:t>
                              </w:r>
                            </w:p>
                          </w:txbxContent>
                        </wps:txbx>
                        <wps:bodyPr horzOverflow="overflow" vert="horz" lIns="0" tIns="0" rIns="0" bIns="0" rtlCol="0">
                          <a:noAutofit/>
                        </wps:bodyPr>
                      </wps:wsp>
                      <wps:wsp>
                        <wps:cNvPr id="227" name="Rectangle 227"/>
                        <wps:cNvSpPr/>
                        <wps:spPr>
                          <a:xfrm>
                            <a:off x="182499" y="275844"/>
                            <a:ext cx="45808" cy="206453"/>
                          </a:xfrm>
                          <a:prstGeom prst="rect">
                            <a:avLst/>
                          </a:prstGeom>
                          <a:ln>
                            <a:noFill/>
                          </a:ln>
                        </wps:spPr>
                        <wps:txbx>
                          <w:txbxContent>
                            <w:p w14:paraId="52DC1B67" w14:textId="77777777" w:rsidR="00A97412" w:rsidRDefault="00000000">
                              <w:r>
                                <w:rPr>
                                  <w:b/>
                                  <w:sz w:val="24"/>
                                </w:rPr>
                                <w:t xml:space="preserve"> </w:t>
                              </w:r>
                            </w:p>
                          </w:txbxContent>
                        </wps:txbx>
                        <wps:bodyPr horzOverflow="overflow" vert="horz" lIns="0" tIns="0" rIns="0" bIns="0" rtlCol="0">
                          <a:noAutofit/>
                        </wps:bodyPr>
                      </wps:wsp>
                      <wps:wsp>
                        <wps:cNvPr id="313774" name="Shape 313774"/>
                        <wps:cNvSpPr/>
                        <wps:spPr>
                          <a:xfrm>
                            <a:off x="9525" y="557671"/>
                            <a:ext cx="273012" cy="208267"/>
                          </a:xfrm>
                          <a:custGeom>
                            <a:avLst/>
                            <a:gdLst/>
                            <a:ahLst/>
                            <a:cxnLst/>
                            <a:rect l="0" t="0" r="0" b="0"/>
                            <a:pathLst>
                              <a:path w="273012" h="208267">
                                <a:moveTo>
                                  <a:pt x="0" y="0"/>
                                </a:moveTo>
                                <a:lnTo>
                                  <a:pt x="273012" y="0"/>
                                </a:lnTo>
                                <a:lnTo>
                                  <a:pt x="273012" y="208267"/>
                                </a:lnTo>
                                <a:lnTo>
                                  <a:pt x="0" y="208267"/>
                                </a:lnTo>
                                <a:lnTo>
                                  <a:pt x="0" y="0"/>
                                </a:lnTo>
                              </a:path>
                            </a:pathLst>
                          </a:custGeom>
                          <a:ln w="0" cap="flat">
                            <a:miter lim="127000"/>
                          </a:ln>
                        </wps:spPr>
                        <wps:style>
                          <a:lnRef idx="0">
                            <a:srgbClr val="000000">
                              <a:alpha val="0"/>
                            </a:srgbClr>
                          </a:lnRef>
                          <a:fillRef idx="1">
                            <a:srgbClr val="0563C1"/>
                          </a:fillRef>
                          <a:effectRef idx="0">
                            <a:scrgbClr r="0" g="0" b="0"/>
                          </a:effectRef>
                          <a:fontRef idx="none"/>
                        </wps:style>
                        <wps:bodyPr/>
                      </wps:wsp>
                      <wps:wsp>
                        <wps:cNvPr id="229" name="Shape 229"/>
                        <wps:cNvSpPr/>
                        <wps:spPr>
                          <a:xfrm>
                            <a:off x="9525" y="557671"/>
                            <a:ext cx="273012" cy="208267"/>
                          </a:xfrm>
                          <a:custGeom>
                            <a:avLst/>
                            <a:gdLst/>
                            <a:ahLst/>
                            <a:cxnLst/>
                            <a:rect l="0" t="0" r="0" b="0"/>
                            <a:pathLst>
                              <a:path w="273012" h="208267">
                                <a:moveTo>
                                  <a:pt x="0" y="208267"/>
                                </a:moveTo>
                                <a:lnTo>
                                  <a:pt x="273012" y="208267"/>
                                </a:lnTo>
                                <a:lnTo>
                                  <a:pt x="273012" y="0"/>
                                </a:lnTo>
                                <a:lnTo>
                                  <a:pt x="0" y="0"/>
                                </a:ln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231" name="Picture 231"/>
                          <pic:cNvPicPr/>
                        </pic:nvPicPr>
                        <pic:blipFill>
                          <a:blip r:embed="rId50"/>
                          <a:stretch>
                            <a:fillRect/>
                          </a:stretch>
                        </pic:blipFill>
                        <pic:spPr>
                          <a:xfrm>
                            <a:off x="13335" y="607823"/>
                            <a:ext cx="263652" cy="106680"/>
                          </a:xfrm>
                          <a:prstGeom prst="rect">
                            <a:avLst/>
                          </a:prstGeom>
                        </pic:spPr>
                      </pic:pic>
                      <wps:wsp>
                        <wps:cNvPr id="232" name="Rectangle 232"/>
                        <wps:cNvSpPr/>
                        <wps:spPr>
                          <a:xfrm>
                            <a:off x="104775" y="638556"/>
                            <a:ext cx="102765" cy="206453"/>
                          </a:xfrm>
                          <a:prstGeom prst="rect">
                            <a:avLst/>
                          </a:prstGeom>
                          <a:ln>
                            <a:noFill/>
                          </a:ln>
                        </wps:spPr>
                        <wps:txbx>
                          <w:txbxContent>
                            <w:p w14:paraId="5E4EE6FA" w14:textId="77777777" w:rsidR="00A97412" w:rsidRDefault="00000000">
                              <w:r>
                                <w:rPr>
                                  <w:b/>
                                  <w:sz w:val="24"/>
                                </w:rPr>
                                <w:t>2</w:t>
                              </w:r>
                            </w:p>
                          </w:txbxContent>
                        </wps:txbx>
                        <wps:bodyPr horzOverflow="overflow" vert="horz" lIns="0" tIns="0" rIns="0" bIns="0" rtlCol="0">
                          <a:noAutofit/>
                        </wps:bodyPr>
                      </wps:wsp>
                      <wps:wsp>
                        <wps:cNvPr id="233" name="Rectangle 233"/>
                        <wps:cNvSpPr/>
                        <wps:spPr>
                          <a:xfrm>
                            <a:off x="182499" y="638556"/>
                            <a:ext cx="45808" cy="206453"/>
                          </a:xfrm>
                          <a:prstGeom prst="rect">
                            <a:avLst/>
                          </a:prstGeom>
                          <a:ln>
                            <a:noFill/>
                          </a:ln>
                        </wps:spPr>
                        <wps:txbx>
                          <w:txbxContent>
                            <w:p w14:paraId="5F0CF184" w14:textId="77777777" w:rsidR="00A97412" w:rsidRDefault="00000000">
                              <w:r>
                                <w:rPr>
                                  <w:b/>
                                  <w:sz w:val="24"/>
                                </w:rPr>
                                <w:t xml:space="preserve"> </w:t>
                              </w:r>
                            </w:p>
                          </w:txbxContent>
                        </wps:txbx>
                        <wps:bodyPr horzOverflow="overflow" vert="horz" lIns="0" tIns="0" rIns="0" bIns="0" rtlCol="0">
                          <a:noAutofit/>
                        </wps:bodyPr>
                      </wps:wsp>
                      <wps:wsp>
                        <wps:cNvPr id="313775" name="Shape 313775"/>
                        <wps:cNvSpPr/>
                        <wps:spPr>
                          <a:xfrm>
                            <a:off x="9525" y="920255"/>
                            <a:ext cx="273012" cy="208267"/>
                          </a:xfrm>
                          <a:custGeom>
                            <a:avLst/>
                            <a:gdLst/>
                            <a:ahLst/>
                            <a:cxnLst/>
                            <a:rect l="0" t="0" r="0" b="0"/>
                            <a:pathLst>
                              <a:path w="273012" h="208267">
                                <a:moveTo>
                                  <a:pt x="0" y="0"/>
                                </a:moveTo>
                                <a:lnTo>
                                  <a:pt x="273012" y="0"/>
                                </a:lnTo>
                                <a:lnTo>
                                  <a:pt x="273012" y="208267"/>
                                </a:lnTo>
                                <a:lnTo>
                                  <a:pt x="0" y="208267"/>
                                </a:lnTo>
                                <a:lnTo>
                                  <a:pt x="0" y="0"/>
                                </a:lnTo>
                              </a:path>
                            </a:pathLst>
                          </a:custGeom>
                          <a:ln w="0" cap="flat">
                            <a:miter lim="127000"/>
                          </a:ln>
                        </wps:spPr>
                        <wps:style>
                          <a:lnRef idx="0">
                            <a:srgbClr val="000000">
                              <a:alpha val="0"/>
                            </a:srgbClr>
                          </a:lnRef>
                          <a:fillRef idx="1">
                            <a:srgbClr val="CCFFFF"/>
                          </a:fillRef>
                          <a:effectRef idx="0">
                            <a:scrgbClr r="0" g="0" b="0"/>
                          </a:effectRef>
                          <a:fontRef idx="none"/>
                        </wps:style>
                        <wps:bodyPr/>
                      </wps:wsp>
                      <wps:wsp>
                        <wps:cNvPr id="235" name="Shape 235"/>
                        <wps:cNvSpPr/>
                        <wps:spPr>
                          <a:xfrm>
                            <a:off x="9525" y="920255"/>
                            <a:ext cx="273012" cy="208267"/>
                          </a:xfrm>
                          <a:custGeom>
                            <a:avLst/>
                            <a:gdLst/>
                            <a:ahLst/>
                            <a:cxnLst/>
                            <a:rect l="0" t="0" r="0" b="0"/>
                            <a:pathLst>
                              <a:path w="273012" h="208267">
                                <a:moveTo>
                                  <a:pt x="0" y="208267"/>
                                </a:moveTo>
                                <a:lnTo>
                                  <a:pt x="273012" y="208267"/>
                                </a:lnTo>
                                <a:lnTo>
                                  <a:pt x="273012" y="0"/>
                                </a:lnTo>
                                <a:lnTo>
                                  <a:pt x="0" y="0"/>
                                </a:ln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237" name="Picture 237"/>
                          <pic:cNvPicPr/>
                        </pic:nvPicPr>
                        <pic:blipFill>
                          <a:blip r:embed="rId50"/>
                          <a:stretch>
                            <a:fillRect/>
                          </a:stretch>
                        </pic:blipFill>
                        <pic:spPr>
                          <a:xfrm>
                            <a:off x="13335" y="970535"/>
                            <a:ext cx="263652" cy="108204"/>
                          </a:xfrm>
                          <a:prstGeom prst="rect">
                            <a:avLst/>
                          </a:prstGeom>
                        </pic:spPr>
                      </pic:pic>
                      <wps:wsp>
                        <wps:cNvPr id="238" name="Rectangle 238"/>
                        <wps:cNvSpPr/>
                        <wps:spPr>
                          <a:xfrm>
                            <a:off x="104775" y="1001268"/>
                            <a:ext cx="102765" cy="206453"/>
                          </a:xfrm>
                          <a:prstGeom prst="rect">
                            <a:avLst/>
                          </a:prstGeom>
                          <a:ln>
                            <a:noFill/>
                          </a:ln>
                        </wps:spPr>
                        <wps:txbx>
                          <w:txbxContent>
                            <w:p w14:paraId="4D130722" w14:textId="77777777" w:rsidR="00A97412" w:rsidRDefault="00000000">
                              <w:r>
                                <w:rPr>
                                  <w:b/>
                                  <w:sz w:val="24"/>
                                </w:rPr>
                                <w:t>3</w:t>
                              </w:r>
                            </w:p>
                          </w:txbxContent>
                        </wps:txbx>
                        <wps:bodyPr horzOverflow="overflow" vert="horz" lIns="0" tIns="0" rIns="0" bIns="0" rtlCol="0">
                          <a:noAutofit/>
                        </wps:bodyPr>
                      </wps:wsp>
                      <wps:wsp>
                        <wps:cNvPr id="239" name="Rectangle 239"/>
                        <wps:cNvSpPr/>
                        <wps:spPr>
                          <a:xfrm>
                            <a:off x="182499" y="1001268"/>
                            <a:ext cx="45808" cy="206453"/>
                          </a:xfrm>
                          <a:prstGeom prst="rect">
                            <a:avLst/>
                          </a:prstGeom>
                          <a:ln>
                            <a:noFill/>
                          </a:ln>
                        </wps:spPr>
                        <wps:txbx>
                          <w:txbxContent>
                            <w:p w14:paraId="626180D3" w14:textId="77777777" w:rsidR="00A97412" w:rsidRDefault="00000000">
                              <w:r>
                                <w:rPr>
                                  <w:b/>
                                  <w:sz w:val="24"/>
                                </w:rPr>
                                <w:t xml:space="preserve"> </w:t>
                              </w:r>
                            </w:p>
                          </w:txbxContent>
                        </wps:txbx>
                        <wps:bodyPr horzOverflow="overflow" vert="horz" lIns="0" tIns="0" rIns="0" bIns="0" rtlCol="0">
                          <a:noAutofit/>
                        </wps:bodyPr>
                      </wps:wsp>
                      <wps:wsp>
                        <wps:cNvPr id="240" name="Shape 240"/>
                        <wps:cNvSpPr/>
                        <wps:spPr>
                          <a:xfrm>
                            <a:off x="1556004" y="350482"/>
                            <a:ext cx="488379" cy="621576"/>
                          </a:xfrm>
                          <a:custGeom>
                            <a:avLst/>
                            <a:gdLst/>
                            <a:ahLst/>
                            <a:cxnLst/>
                            <a:rect l="0" t="0" r="0" b="0"/>
                            <a:pathLst>
                              <a:path w="488379" h="621576">
                                <a:moveTo>
                                  <a:pt x="0" y="621576"/>
                                </a:moveTo>
                                <a:lnTo>
                                  <a:pt x="488379" y="621576"/>
                                </a:lnTo>
                                <a:lnTo>
                                  <a:pt x="488379" y="0"/>
                                </a:lnTo>
                                <a:lnTo>
                                  <a:pt x="0" y="0"/>
                                </a:ln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241" name="Shape 241"/>
                        <wps:cNvSpPr/>
                        <wps:spPr>
                          <a:xfrm>
                            <a:off x="334493" y="260605"/>
                            <a:ext cx="1221638" cy="498601"/>
                          </a:xfrm>
                          <a:custGeom>
                            <a:avLst/>
                            <a:gdLst/>
                            <a:ahLst/>
                            <a:cxnLst/>
                            <a:rect l="0" t="0" r="0" b="0"/>
                            <a:pathLst>
                              <a:path w="1221638" h="498601">
                                <a:moveTo>
                                  <a:pt x="1384" y="0"/>
                                </a:moveTo>
                                <a:lnTo>
                                  <a:pt x="58534" y="1143"/>
                                </a:lnTo>
                                <a:lnTo>
                                  <a:pt x="116561" y="4190"/>
                                </a:lnTo>
                                <a:lnTo>
                                  <a:pt x="173634" y="9144"/>
                                </a:lnTo>
                                <a:lnTo>
                                  <a:pt x="229438" y="15875"/>
                                </a:lnTo>
                                <a:lnTo>
                                  <a:pt x="283350" y="24257"/>
                                </a:lnTo>
                                <a:lnTo>
                                  <a:pt x="309867" y="29083"/>
                                </a:lnTo>
                                <a:lnTo>
                                  <a:pt x="335394" y="34163"/>
                                </a:lnTo>
                                <a:lnTo>
                                  <a:pt x="360362" y="39751"/>
                                </a:lnTo>
                                <a:lnTo>
                                  <a:pt x="384683" y="45593"/>
                                </a:lnTo>
                                <a:lnTo>
                                  <a:pt x="408026" y="51688"/>
                                </a:lnTo>
                                <a:lnTo>
                                  <a:pt x="430873" y="58165"/>
                                </a:lnTo>
                                <a:lnTo>
                                  <a:pt x="452615" y="64897"/>
                                </a:lnTo>
                                <a:lnTo>
                                  <a:pt x="473621" y="72009"/>
                                </a:lnTo>
                                <a:lnTo>
                                  <a:pt x="493535" y="79248"/>
                                </a:lnTo>
                                <a:lnTo>
                                  <a:pt x="512686" y="86868"/>
                                </a:lnTo>
                                <a:lnTo>
                                  <a:pt x="530695" y="94742"/>
                                </a:lnTo>
                                <a:lnTo>
                                  <a:pt x="547522" y="102870"/>
                                </a:lnTo>
                                <a:lnTo>
                                  <a:pt x="563651" y="111506"/>
                                </a:lnTo>
                                <a:lnTo>
                                  <a:pt x="578129" y="120014"/>
                                </a:lnTo>
                                <a:lnTo>
                                  <a:pt x="591972" y="129539"/>
                                </a:lnTo>
                                <a:lnTo>
                                  <a:pt x="604291" y="138811"/>
                                </a:lnTo>
                                <a:lnTo>
                                  <a:pt x="615848" y="149351"/>
                                </a:lnTo>
                                <a:lnTo>
                                  <a:pt x="625627" y="160020"/>
                                </a:lnTo>
                                <a:lnTo>
                                  <a:pt x="634517" y="171958"/>
                                </a:lnTo>
                                <a:cubicBezTo>
                                  <a:pt x="635533" y="173482"/>
                                  <a:pt x="636549" y="175133"/>
                                  <a:pt x="637311" y="176784"/>
                                </a:cubicBezTo>
                                <a:lnTo>
                                  <a:pt x="641629" y="185293"/>
                                </a:lnTo>
                                <a:cubicBezTo>
                                  <a:pt x="642518" y="187071"/>
                                  <a:pt x="643407" y="188976"/>
                                  <a:pt x="643915" y="191008"/>
                                </a:cubicBezTo>
                                <a:lnTo>
                                  <a:pt x="646582" y="199517"/>
                                </a:lnTo>
                                <a:cubicBezTo>
                                  <a:pt x="647471" y="201930"/>
                                  <a:pt x="647979" y="204470"/>
                                  <a:pt x="648233" y="207137"/>
                                </a:cubicBezTo>
                                <a:lnTo>
                                  <a:pt x="648995" y="215519"/>
                                </a:lnTo>
                                <a:lnTo>
                                  <a:pt x="649452" y="219891"/>
                                </a:lnTo>
                                <a:lnTo>
                                  <a:pt x="650202" y="222283"/>
                                </a:lnTo>
                                <a:lnTo>
                                  <a:pt x="651570" y="224938"/>
                                </a:lnTo>
                                <a:lnTo>
                                  <a:pt x="655980" y="231267"/>
                                </a:lnTo>
                                <a:lnTo>
                                  <a:pt x="660806" y="236347"/>
                                </a:lnTo>
                                <a:lnTo>
                                  <a:pt x="666902" y="241553"/>
                                </a:lnTo>
                                <a:lnTo>
                                  <a:pt x="675284" y="248031"/>
                                </a:lnTo>
                                <a:lnTo>
                                  <a:pt x="684936" y="254381"/>
                                </a:lnTo>
                                <a:lnTo>
                                  <a:pt x="696366" y="261238"/>
                                </a:lnTo>
                                <a:lnTo>
                                  <a:pt x="709193" y="267970"/>
                                </a:lnTo>
                                <a:lnTo>
                                  <a:pt x="723544" y="274955"/>
                                </a:lnTo>
                                <a:lnTo>
                                  <a:pt x="739165" y="281813"/>
                                </a:lnTo>
                                <a:lnTo>
                                  <a:pt x="755929" y="288417"/>
                                </a:lnTo>
                                <a:lnTo>
                                  <a:pt x="774090" y="295148"/>
                                </a:lnTo>
                                <a:lnTo>
                                  <a:pt x="793140" y="301498"/>
                                </a:lnTo>
                                <a:lnTo>
                                  <a:pt x="813079" y="307721"/>
                                </a:lnTo>
                                <a:lnTo>
                                  <a:pt x="834288" y="313689"/>
                                </a:lnTo>
                                <a:lnTo>
                                  <a:pt x="856132" y="319405"/>
                                </a:lnTo>
                                <a:lnTo>
                                  <a:pt x="878865" y="324865"/>
                                </a:lnTo>
                                <a:lnTo>
                                  <a:pt x="902615" y="330073"/>
                                </a:lnTo>
                                <a:lnTo>
                                  <a:pt x="926618" y="334899"/>
                                </a:lnTo>
                                <a:lnTo>
                                  <a:pt x="951509" y="339471"/>
                                </a:lnTo>
                                <a:lnTo>
                                  <a:pt x="996385" y="344726"/>
                                </a:lnTo>
                                <a:lnTo>
                                  <a:pt x="1001675" y="270510"/>
                                </a:lnTo>
                                <a:lnTo>
                                  <a:pt x="1221638" y="400812"/>
                                </a:lnTo>
                                <a:lnTo>
                                  <a:pt x="985418" y="498601"/>
                                </a:lnTo>
                                <a:lnTo>
                                  <a:pt x="990967" y="420748"/>
                                </a:lnTo>
                                <a:lnTo>
                                  <a:pt x="937920" y="414401"/>
                                </a:lnTo>
                                <a:lnTo>
                                  <a:pt x="911759" y="409575"/>
                                </a:lnTo>
                                <a:lnTo>
                                  <a:pt x="885977" y="404495"/>
                                </a:lnTo>
                                <a:lnTo>
                                  <a:pt x="861212" y="398907"/>
                                </a:lnTo>
                                <a:lnTo>
                                  <a:pt x="836955" y="393192"/>
                                </a:lnTo>
                                <a:lnTo>
                                  <a:pt x="813206" y="386969"/>
                                </a:lnTo>
                                <a:lnTo>
                                  <a:pt x="790727" y="380492"/>
                                </a:lnTo>
                                <a:lnTo>
                                  <a:pt x="768629" y="373634"/>
                                </a:lnTo>
                                <a:lnTo>
                                  <a:pt x="747674" y="366522"/>
                                </a:lnTo>
                                <a:lnTo>
                                  <a:pt x="727735" y="359156"/>
                                </a:lnTo>
                                <a:lnTo>
                                  <a:pt x="708431" y="351536"/>
                                </a:lnTo>
                                <a:lnTo>
                                  <a:pt x="690397" y="343535"/>
                                </a:lnTo>
                                <a:lnTo>
                                  <a:pt x="673379" y="335280"/>
                                </a:lnTo>
                                <a:lnTo>
                                  <a:pt x="657123" y="326517"/>
                                </a:lnTo>
                                <a:lnTo>
                                  <a:pt x="642391" y="317626"/>
                                </a:lnTo>
                                <a:lnTo>
                                  <a:pt x="628167" y="307848"/>
                                </a:lnTo>
                                <a:lnTo>
                                  <a:pt x="615721" y="298069"/>
                                </a:lnTo>
                                <a:lnTo>
                                  <a:pt x="603783" y="286893"/>
                                </a:lnTo>
                                <a:lnTo>
                                  <a:pt x="593750" y="275209"/>
                                </a:lnTo>
                                <a:lnTo>
                                  <a:pt x="587781" y="266826"/>
                                </a:lnTo>
                                <a:cubicBezTo>
                                  <a:pt x="586765" y="265302"/>
                                  <a:pt x="585749" y="263651"/>
                                  <a:pt x="584987" y="262001"/>
                                </a:cubicBezTo>
                                <a:lnTo>
                                  <a:pt x="580669" y="253492"/>
                                </a:lnTo>
                                <a:cubicBezTo>
                                  <a:pt x="579780" y="251713"/>
                                  <a:pt x="578891" y="249809"/>
                                  <a:pt x="578383" y="247776"/>
                                </a:cubicBezTo>
                                <a:lnTo>
                                  <a:pt x="575716" y="239268"/>
                                </a:lnTo>
                                <a:cubicBezTo>
                                  <a:pt x="574827" y="236855"/>
                                  <a:pt x="574319" y="234314"/>
                                  <a:pt x="574065" y="231648"/>
                                </a:cubicBezTo>
                                <a:lnTo>
                                  <a:pt x="573303" y="223265"/>
                                </a:lnTo>
                                <a:lnTo>
                                  <a:pt x="572847" y="218893"/>
                                </a:lnTo>
                                <a:lnTo>
                                  <a:pt x="572097" y="216501"/>
                                </a:lnTo>
                                <a:lnTo>
                                  <a:pt x="569981" y="212394"/>
                                </a:lnTo>
                                <a:lnTo>
                                  <a:pt x="569239" y="211201"/>
                                </a:lnTo>
                                <a:lnTo>
                                  <a:pt x="564032" y="205232"/>
                                </a:lnTo>
                                <a:lnTo>
                                  <a:pt x="557682" y="199136"/>
                                </a:lnTo>
                                <a:lnTo>
                                  <a:pt x="548919" y="192277"/>
                                </a:lnTo>
                                <a:lnTo>
                                  <a:pt x="539204" y="185547"/>
                                </a:lnTo>
                                <a:lnTo>
                                  <a:pt x="527431" y="178562"/>
                                </a:lnTo>
                                <a:lnTo>
                                  <a:pt x="514591" y="171576"/>
                                </a:lnTo>
                                <a:lnTo>
                                  <a:pt x="499961" y="164592"/>
                                </a:lnTo>
                                <a:lnTo>
                                  <a:pt x="484251" y="157607"/>
                                </a:lnTo>
                                <a:lnTo>
                                  <a:pt x="467398" y="150749"/>
                                </a:lnTo>
                                <a:lnTo>
                                  <a:pt x="449212" y="144145"/>
                                </a:lnTo>
                                <a:lnTo>
                                  <a:pt x="430212" y="137668"/>
                                </a:lnTo>
                                <a:lnTo>
                                  <a:pt x="409854" y="131445"/>
                                </a:lnTo>
                                <a:lnTo>
                                  <a:pt x="388887" y="125349"/>
                                </a:lnTo>
                                <a:lnTo>
                                  <a:pt x="366700" y="119634"/>
                                </a:lnTo>
                                <a:lnTo>
                                  <a:pt x="343967" y="114046"/>
                                </a:lnTo>
                                <a:lnTo>
                                  <a:pt x="320548" y="108965"/>
                                </a:lnTo>
                                <a:lnTo>
                                  <a:pt x="296164" y="104139"/>
                                </a:lnTo>
                                <a:lnTo>
                                  <a:pt x="271628" y="99568"/>
                                </a:lnTo>
                                <a:lnTo>
                                  <a:pt x="220193" y="91567"/>
                                </a:lnTo>
                                <a:lnTo>
                                  <a:pt x="167030" y="85089"/>
                                </a:lnTo>
                                <a:lnTo>
                                  <a:pt x="112471" y="80263"/>
                                </a:lnTo>
                                <a:lnTo>
                                  <a:pt x="57150" y="77215"/>
                                </a:lnTo>
                                <a:lnTo>
                                  <a:pt x="0" y="76200"/>
                                </a:lnTo>
                                <a:lnTo>
                                  <a:pt x="138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2" name="Shape 242"/>
                        <wps:cNvSpPr/>
                        <wps:spPr>
                          <a:xfrm>
                            <a:off x="335102" y="623190"/>
                            <a:ext cx="1139495" cy="76200"/>
                          </a:xfrm>
                          <a:custGeom>
                            <a:avLst/>
                            <a:gdLst/>
                            <a:ahLst/>
                            <a:cxnLst/>
                            <a:rect l="0" t="0" r="0" b="0"/>
                            <a:pathLst>
                              <a:path w="1139495" h="76200">
                                <a:moveTo>
                                  <a:pt x="1063295" y="0"/>
                                </a:moveTo>
                                <a:lnTo>
                                  <a:pt x="1139495" y="38100"/>
                                </a:lnTo>
                                <a:lnTo>
                                  <a:pt x="1063295" y="76200"/>
                                </a:lnTo>
                                <a:lnTo>
                                  <a:pt x="1063295" y="42799"/>
                                </a:lnTo>
                                <a:lnTo>
                                  <a:pt x="0" y="42799"/>
                                </a:lnTo>
                                <a:lnTo>
                                  <a:pt x="0" y="33274"/>
                                </a:lnTo>
                                <a:lnTo>
                                  <a:pt x="1063295" y="33274"/>
                                </a:lnTo>
                                <a:lnTo>
                                  <a:pt x="106329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3" name="Shape 243"/>
                        <wps:cNvSpPr/>
                        <wps:spPr>
                          <a:xfrm>
                            <a:off x="335089" y="625984"/>
                            <a:ext cx="1058228" cy="402590"/>
                          </a:xfrm>
                          <a:custGeom>
                            <a:avLst/>
                            <a:gdLst/>
                            <a:ahLst/>
                            <a:cxnLst/>
                            <a:rect l="0" t="0" r="0" b="0"/>
                            <a:pathLst>
                              <a:path w="1058228" h="402590">
                                <a:moveTo>
                                  <a:pt x="980758" y="0"/>
                                </a:moveTo>
                                <a:lnTo>
                                  <a:pt x="1058228" y="35433"/>
                                </a:lnTo>
                                <a:lnTo>
                                  <a:pt x="983425" y="76200"/>
                                </a:lnTo>
                                <a:lnTo>
                                  <a:pt x="982265" y="43066"/>
                                </a:lnTo>
                                <a:lnTo>
                                  <a:pt x="960057" y="44197"/>
                                </a:lnTo>
                                <a:lnTo>
                                  <a:pt x="911797" y="49023"/>
                                </a:lnTo>
                                <a:lnTo>
                                  <a:pt x="864807" y="55626"/>
                                </a:lnTo>
                                <a:lnTo>
                                  <a:pt x="819214" y="63881"/>
                                </a:lnTo>
                                <a:lnTo>
                                  <a:pt x="797116" y="68453"/>
                                </a:lnTo>
                                <a:lnTo>
                                  <a:pt x="775780" y="73406"/>
                                </a:lnTo>
                                <a:lnTo>
                                  <a:pt x="754825" y="78740"/>
                                </a:lnTo>
                                <a:lnTo>
                                  <a:pt x="734505" y="84455"/>
                                </a:lnTo>
                                <a:lnTo>
                                  <a:pt x="714947" y="90298"/>
                                </a:lnTo>
                                <a:lnTo>
                                  <a:pt x="696024" y="96393"/>
                                </a:lnTo>
                                <a:lnTo>
                                  <a:pt x="677990" y="102998"/>
                                </a:lnTo>
                                <a:lnTo>
                                  <a:pt x="660718" y="109728"/>
                                </a:lnTo>
                                <a:lnTo>
                                  <a:pt x="644335" y="116586"/>
                                </a:lnTo>
                                <a:lnTo>
                                  <a:pt x="628841" y="123698"/>
                                </a:lnTo>
                                <a:lnTo>
                                  <a:pt x="614490" y="130937"/>
                                </a:lnTo>
                                <a:lnTo>
                                  <a:pt x="601028" y="138430"/>
                                </a:lnTo>
                                <a:lnTo>
                                  <a:pt x="588709" y="146050"/>
                                </a:lnTo>
                                <a:lnTo>
                                  <a:pt x="577533" y="153798"/>
                                </a:lnTo>
                                <a:lnTo>
                                  <a:pt x="567500" y="161544"/>
                                </a:lnTo>
                                <a:lnTo>
                                  <a:pt x="558737" y="169545"/>
                                </a:lnTo>
                                <a:lnTo>
                                  <a:pt x="551244" y="177292"/>
                                </a:lnTo>
                                <a:lnTo>
                                  <a:pt x="545021" y="185293"/>
                                </a:lnTo>
                                <a:lnTo>
                                  <a:pt x="540233" y="193167"/>
                                </a:lnTo>
                                <a:lnTo>
                                  <a:pt x="536704" y="201142"/>
                                </a:lnTo>
                                <a:lnTo>
                                  <a:pt x="534570" y="209087"/>
                                </a:lnTo>
                                <a:lnTo>
                                  <a:pt x="533857" y="217043"/>
                                </a:lnTo>
                                <a:lnTo>
                                  <a:pt x="533095" y="225552"/>
                                </a:lnTo>
                                <a:cubicBezTo>
                                  <a:pt x="533070" y="225806"/>
                                  <a:pt x="533019" y="226060"/>
                                  <a:pt x="532956" y="226314"/>
                                </a:cubicBezTo>
                                <a:lnTo>
                                  <a:pt x="530670" y="234823"/>
                                </a:lnTo>
                                <a:cubicBezTo>
                                  <a:pt x="530606" y="235077"/>
                                  <a:pt x="530517" y="235331"/>
                                  <a:pt x="530428" y="235459"/>
                                </a:cubicBezTo>
                                <a:lnTo>
                                  <a:pt x="526415" y="244602"/>
                                </a:lnTo>
                                <a:lnTo>
                                  <a:pt x="520979" y="253365"/>
                                </a:lnTo>
                                <a:lnTo>
                                  <a:pt x="514172" y="262128"/>
                                </a:lnTo>
                                <a:lnTo>
                                  <a:pt x="506120" y="270510"/>
                                </a:lnTo>
                                <a:lnTo>
                                  <a:pt x="496811" y="279019"/>
                                </a:lnTo>
                                <a:lnTo>
                                  <a:pt x="486385" y="287148"/>
                                </a:lnTo>
                                <a:lnTo>
                                  <a:pt x="474739" y="295148"/>
                                </a:lnTo>
                                <a:lnTo>
                                  <a:pt x="462001" y="303023"/>
                                </a:lnTo>
                                <a:lnTo>
                                  <a:pt x="448196" y="310769"/>
                                </a:lnTo>
                                <a:lnTo>
                                  <a:pt x="433489" y="318135"/>
                                </a:lnTo>
                                <a:lnTo>
                                  <a:pt x="417716" y="325374"/>
                                </a:lnTo>
                                <a:lnTo>
                                  <a:pt x="401104" y="332360"/>
                                </a:lnTo>
                                <a:lnTo>
                                  <a:pt x="383553" y="339217"/>
                                </a:lnTo>
                                <a:lnTo>
                                  <a:pt x="365265" y="345694"/>
                                </a:lnTo>
                                <a:lnTo>
                                  <a:pt x="346177" y="352044"/>
                                </a:lnTo>
                                <a:lnTo>
                                  <a:pt x="326377" y="358013"/>
                                </a:lnTo>
                                <a:lnTo>
                                  <a:pt x="305880" y="363728"/>
                                </a:lnTo>
                                <a:lnTo>
                                  <a:pt x="284810" y="369062"/>
                                </a:lnTo>
                                <a:lnTo>
                                  <a:pt x="263106" y="374015"/>
                                </a:lnTo>
                                <a:lnTo>
                                  <a:pt x="240881" y="378714"/>
                                </a:lnTo>
                                <a:lnTo>
                                  <a:pt x="194970" y="387097"/>
                                </a:lnTo>
                                <a:lnTo>
                                  <a:pt x="147638" y="393700"/>
                                </a:lnTo>
                                <a:lnTo>
                                  <a:pt x="99073" y="398526"/>
                                </a:lnTo>
                                <a:lnTo>
                                  <a:pt x="49721" y="401574"/>
                                </a:lnTo>
                                <a:lnTo>
                                  <a:pt x="191" y="402590"/>
                                </a:lnTo>
                                <a:lnTo>
                                  <a:pt x="0" y="393192"/>
                                </a:lnTo>
                                <a:lnTo>
                                  <a:pt x="49530" y="392049"/>
                                </a:lnTo>
                                <a:lnTo>
                                  <a:pt x="98476" y="389001"/>
                                </a:lnTo>
                                <a:lnTo>
                                  <a:pt x="146685" y="384175"/>
                                </a:lnTo>
                                <a:lnTo>
                                  <a:pt x="193650" y="377698"/>
                                </a:lnTo>
                                <a:lnTo>
                                  <a:pt x="239179" y="369443"/>
                                </a:lnTo>
                                <a:lnTo>
                                  <a:pt x="261137" y="364744"/>
                                </a:lnTo>
                                <a:lnTo>
                                  <a:pt x="282689" y="359791"/>
                                </a:lnTo>
                                <a:lnTo>
                                  <a:pt x="303530" y="354457"/>
                                </a:lnTo>
                                <a:lnTo>
                                  <a:pt x="323799" y="348869"/>
                                </a:lnTo>
                                <a:lnTo>
                                  <a:pt x="343433" y="342900"/>
                                </a:lnTo>
                                <a:lnTo>
                                  <a:pt x="362255" y="336677"/>
                                </a:lnTo>
                                <a:lnTo>
                                  <a:pt x="380352" y="330200"/>
                                </a:lnTo>
                                <a:lnTo>
                                  <a:pt x="397662" y="323597"/>
                                </a:lnTo>
                                <a:lnTo>
                                  <a:pt x="414007" y="316611"/>
                                </a:lnTo>
                                <a:lnTo>
                                  <a:pt x="429476" y="309499"/>
                                </a:lnTo>
                                <a:lnTo>
                                  <a:pt x="443916" y="302260"/>
                                </a:lnTo>
                                <a:lnTo>
                                  <a:pt x="457352" y="294640"/>
                                </a:lnTo>
                                <a:lnTo>
                                  <a:pt x="469760" y="287020"/>
                                </a:lnTo>
                                <a:lnTo>
                                  <a:pt x="480974" y="279273"/>
                                </a:lnTo>
                                <a:lnTo>
                                  <a:pt x="490931" y="271526"/>
                                </a:lnTo>
                                <a:lnTo>
                                  <a:pt x="499720" y="263525"/>
                                </a:lnTo>
                                <a:lnTo>
                                  <a:pt x="507289" y="255524"/>
                                </a:lnTo>
                                <a:lnTo>
                                  <a:pt x="513436" y="247523"/>
                                </a:lnTo>
                                <a:lnTo>
                                  <a:pt x="518287" y="239523"/>
                                </a:lnTo>
                                <a:lnTo>
                                  <a:pt x="521520" y="232069"/>
                                </a:lnTo>
                                <a:lnTo>
                                  <a:pt x="523642" y="224291"/>
                                </a:lnTo>
                                <a:lnTo>
                                  <a:pt x="524370" y="216154"/>
                                </a:lnTo>
                                <a:lnTo>
                                  <a:pt x="525132" y="207773"/>
                                </a:lnTo>
                                <a:cubicBezTo>
                                  <a:pt x="525158" y="207391"/>
                                  <a:pt x="525209" y="207137"/>
                                  <a:pt x="525272" y="206884"/>
                                </a:cubicBezTo>
                                <a:lnTo>
                                  <a:pt x="527558" y="198374"/>
                                </a:lnTo>
                                <a:cubicBezTo>
                                  <a:pt x="527622" y="198248"/>
                                  <a:pt x="527710" y="197993"/>
                                  <a:pt x="527799" y="197739"/>
                                </a:cubicBezTo>
                                <a:lnTo>
                                  <a:pt x="531520" y="189230"/>
                                </a:lnTo>
                                <a:lnTo>
                                  <a:pt x="536956" y="180340"/>
                                </a:lnTo>
                                <a:lnTo>
                                  <a:pt x="543725" y="171577"/>
                                </a:lnTo>
                                <a:lnTo>
                                  <a:pt x="551879" y="162941"/>
                                </a:lnTo>
                                <a:lnTo>
                                  <a:pt x="561150" y="154560"/>
                                </a:lnTo>
                                <a:lnTo>
                                  <a:pt x="571564" y="146304"/>
                                </a:lnTo>
                                <a:lnTo>
                                  <a:pt x="583248" y="138176"/>
                                </a:lnTo>
                                <a:lnTo>
                                  <a:pt x="596075" y="130429"/>
                                </a:lnTo>
                                <a:lnTo>
                                  <a:pt x="609791" y="122682"/>
                                </a:lnTo>
                                <a:lnTo>
                                  <a:pt x="624650" y="115189"/>
                                </a:lnTo>
                                <a:lnTo>
                                  <a:pt x="640398" y="107950"/>
                                </a:lnTo>
                                <a:lnTo>
                                  <a:pt x="657035" y="100838"/>
                                </a:lnTo>
                                <a:lnTo>
                                  <a:pt x="674561" y="94107"/>
                                </a:lnTo>
                                <a:lnTo>
                                  <a:pt x="692849" y="87503"/>
                                </a:lnTo>
                                <a:lnTo>
                                  <a:pt x="711899" y="81280"/>
                                </a:lnTo>
                                <a:lnTo>
                                  <a:pt x="731711" y="75311"/>
                                </a:lnTo>
                                <a:lnTo>
                                  <a:pt x="752285" y="69597"/>
                                </a:lnTo>
                                <a:lnTo>
                                  <a:pt x="773367" y="64135"/>
                                </a:lnTo>
                                <a:lnTo>
                                  <a:pt x="795084" y="59182"/>
                                </a:lnTo>
                                <a:lnTo>
                                  <a:pt x="817308" y="54483"/>
                                </a:lnTo>
                                <a:lnTo>
                                  <a:pt x="863029" y="46228"/>
                                </a:lnTo>
                                <a:lnTo>
                                  <a:pt x="910527" y="39624"/>
                                </a:lnTo>
                                <a:lnTo>
                                  <a:pt x="959041" y="34672"/>
                                </a:lnTo>
                                <a:lnTo>
                                  <a:pt x="981931" y="33523"/>
                                </a:lnTo>
                                <a:lnTo>
                                  <a:pt x="98075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245" name="Picture 245"/>
                          <pic:cNvPicPr/>
                        </pic:nvPicPr>
                        <pic:blipFill>
                          <a:blip r:embed="rId51"/>
                          <a:stretch>
                            <a:fillRect/>
                          </a:stretch>
                        </pic:blipFill>
                        <pic:spPr>
                          <a:xfrm>
                            <a:off x="3090291" y="275591"/>
                            <a:ext cx="1135380" cy="505968"/>
                          </a:xfrm>
                          <a:prstGeom prst="rect">
                            <a:avLst/>
                          </a:prstGeom>
                        </pic:spPr>
                      </pic:pic>
                      <wps:wsp>
                        <wps:cNvPr id="246" name="Rectangle 246"/>
                        <wps:cNvSpPr/>
                        <wps:spPr>
                          <a:xfrm>
                            <a:off x="3182366" y="308149"/>
                            <a:ext cx="258635" cy="190519"/>
                          </a:xfrm>
                          <a:prstGeom prst="rect">
                            <a:avLst/>
                          </a:prstGeom>
                          <a:ln>
                            <a:noFill/>
                          </a:ln>
                        </wps:spPr>
                        <wps:txbx>
                          <w:txbxContent>
                            <w:p w14:paraId="53660EEB" w14:textId="77777777" w:rsidR="00A97412" w:rsidRDefault="00000000">
                              <w:r>
                                <w:rPr>
                                  <w:rFonts w:ascii="Arial" w:eastAsia="Arial" w:hAnsi="Arial" w:cs="Arial"/>
                                  <w:b/>
                                  <w:sz w:val="24"/>
                                </w:rPr>
                                <w:t>Ca</w:t>
                              </w:r>
                            </w:p>
                          </w:txbxContent>
                        </wps:txbx>
                        <wps:bodyPr horzOverflow="overflow" vert="horz" lIns="0" tIns="0" rIns="0" bIns="0" rtlCol="0">
                          <a:noAutofit/>
                        </wps:bodyPr>
                      </wps:wsp>
                      <wps:wsp>
                        <wps:cNvPr id="247" name="Rectangle 247"/>
                        <wps:cNvSpPr/>
                        <wps:spPr>
                          <a:xfrm>
                            <a:off x="3377438" y="308149"/>
                            <a:ext cx="293296" cy="190519"/>
                          </a:xfrm>
                          <a:prstGeom prst="rect">
                            <a:avLst/>
                          </a:prstGeom>
                          <a:ln>
                            <a:noFill/>
                          </a:ln>
                        </wps:spPr>
                        <wps:txbx>
                          <w:txbxContent>
                            <w:p w14:paraId="67A424F4" w14:textId="77777777" w:rsidR="00A97412" w:rsidRDefault="00000000">
                              <w:proofErr w:type="spellStart"/>
                              <w:r>
                                <w:rPr>
                                  <w:rFonts w:ascii="Arial" w:eastAsia="Arial" w:hAnsi="Arial" w:cs="Arial"/>
                                  <w:b/>
                                  <w:sz w:val="24"/>
                                </w:rPr>
                                <w:t>nal</w:t>
                              </w:r>
                              <w:proofErr w:type="spellEnd"/>
                            </w:p>
                          </w:txbxContent>
                        </wps:txbx>
                        <wps:bodyPr horzOverflow="overflow" vert="horz" lIns="0" tIns="0" rIns="0" bIns="0" rtlCol="0">
                          <a:noAutofit/>
                        </wps:bodyPr>
                      </wps:wsp>
                      <wps:wsp>
                        <wps:cNvPr id="248" name="Rectangle 248"/>
                        <wps:cNvSpPr/>
                        <wps:spPr>
                          <a:xfrm>
                            <a:off x="3597148" y="281179"/>
                            <a:ext cx="56314" cy="226002"/>
                          </a:xfrm>
                          <a:prstGeom prst="rect">
                            <a:avLst/>
                          </a:prstGeom>
                          <a:ln>
                            <a:noFill/>
                          </a:ln>
                        </wps:spPr>
                        <wps:txbx>
                          <w:txbxContent>
                            <w:p w14:paraId="401FD9DE" w14:textId="77777777" w:rsidR="00A97412" w:rsidRDefault="00000000">
                              <w:r>
                                <w:rPr>
                                  <w:rFonts w:ascii="Arial" w:eastAsia="Arial" w:hAnsi="Arial" w:cs="Arial"/>
                                  <w:b/>
                                  <w:sz w:val="24"/>
                                </w:rPr>
                                <w:t xml:space="preserve"> </w:t>
                              </w:r>
                            </w:p>
                          </w:txbxContent>
                        </wps:txbx>
                        <wps:bodyPr horzOverflow="overflow" vert="horz" lIns="0" tIns="0" rIns="0" bIns="0" rtlCol="0">
                          <a:noAutofit/>
                        </wps:bodyPr>
                      </wps:wsp>
                      <wps:wsp>
                        <wps:cNvPr id="249" name="Shape 249"/>
                        <wps:cNvSpPr/>
                        <wps:spPr>
                          <a:xfrm>
                            <a:off x="1553718" y="1442467"/>
                            <a:ext cx="4713732" cy="228600"/>
                          </a:xfrm>
                          <a:custGeom>
                            <a:avLst/>
                            <a:gdLst/>
                            <a:ahLst/>
                            <a:cxnLst/>
                            <a:rect l="0" t="0" r="0" b="0"/>
                            <a:pathLst>
                              <a:path w="4713732" h="228600">
                                <a:moveTo>
                                  <a:pt x="4485132" y="0"/>
                                </a:moveTo>
                                <a:lnTo>
                                  <a:pt x="4713732" y="114300"/>
                                </a:lnTo>
                                <a:lnTo>
                                  <a:pt x="4485132" y="228600"/>
                                </a:lnTo>
                                <a:lnTo>
                                  <a:pt x="4485132" y="152400"/>
                                </a:lnTo>
                                <a:lnTo>
                                  <a:pt x="0" y="152400"/>
                                </a:lnTo>
                                <a:lnTo>
                                  <a:pt x="0" y="76200"/>
                                </a:lnTo>
                                <a:lnTo>
                                  <a:pt x="4485132" y="76200"/>
                                </a:lnTo>
                                <a:lnTo>
                                  <a:pt x="448513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3776" name="Shape 313776"/>
                        <wps:cNvSpPr/>
                        <wps:spPr>
                          <a:xfrm>
                            <a:off x="9525" y="1166241"/>
                            <a:ext cx="267526" cy="173990"/>
                          </a:xfrm>
                          <a:custGeom>
                            <a:avLst/>
                            <a:gdLst/>
                            <a:ahLst/>
                            <a:cxnLst/>
                            <a:rect l="0" t="0" r="0" b="0"/>
                            <a:pathLst>
                              <a:path w="267526" h="173990">
                                <a:moveTo>
                                  <a:pt x="0" y="0"/>
                                </a:moveTo>
                                <a:lnTo>
                                  <a:pt x="267526" y="0"/>
                                </a:lnTo>
                                <a:lnTo>
                                  <a:pt x="267526" y="173990"/>
                                </a:lnTo>
                                <a:lnTo>
                                  <a:pt x="0" y="173990"/>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251" name="Shape 251"/>
                        <wps:cNvSpPr/>
                        <wps:spPr>
                          <a:xfrm>
                            <a:off x="9525" y="1166241"/>
                            <a:ext cx="267526" cy="173990"/>
                          </a:xfrm>
                          <a:custGeom>
                            <a:avLst/>
                            <a:gdLst/>
                            <a:ahLst/>
                            <a:cxnLst/>
                            <a:rect l="0" t="0" r="0" b="0"/>
                            <a:pathLst>
                              <a:path w="267526" h="173990">
                                <a:moveTo>
                                  <a:pt x="0" y="173990"/>
                                </a:moveTo>
                                <a:lnTo>
                                  <a:pt x="267526" y="173990"/>
                                </a:lnTo>
                                <a:lnTo>
                                  <a:pt x="267526" y="0"/>
                                </a:lnTo>
                                <a:lnTo>
                                  <a:pt x="0" y="0"/>
                                </a:ln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253" name="Picture 253"/>
                          <pic:cNvPicPr/>
                        </pic:nvPicPr>
                        <pic:blipFill>
                          <a:blip r:embed="rId52"/>
                          <a:stretch>
                            <a:fillRect/>
                          </a:stretch>
                        </pic:blipFill>
                        <pic:spPr>
                          <a:xfrm>
                            <a:off x="13335" y="1217423"/>
                            <a:ext cx="259080" cy="71628"/>
                          </a:xfrm>
                          <a:prstGeom prst="rect">
                            <a:avLst/>
                          </a:prstGeom>
                        </pic:spPr>
                      </pic:pic>
                      <wps:wsp>
                        <wps:cNvPr id="254" name="Rectangle 254"/>
                        <wps:cNvSpPr/>
                        <wps:spPr>
                          <a:xfrm>
                            <a:off x="104775" y="1248538"/>
                            <a:ext cx="102765" cy="206453"/>
                          </a:xfrm>
                          <a:prstGeom prst="rect">
                            <a:avLst/>
                          </a:prstGeom>
                          <a:ln>
                            <a:noFill/>
                          </a:ln>
                        </wps:spPr>
                        <wps:txbx>
                          <w:txbxContent>
                            <w:p w14:paraId="16BE91C2" w14:textId="77777777" w:rsidR="00A97412" w:rsidRDefault="00000000">
                              <w:r>
                                <w:rPr>
                                  <w:b/>
                                  <w:sz w:val="24"/>
                                </w:rPr>
                                <w:t>1</w:t>
                              </w:r>
                            </w:p>
                          </w:txbxContent>
                        </wps:txbx>
                        <wps:bodyPr horzOverflow="overflow" vert="horz" lIns="0" tIns="0" rIns="0" bIns="0" rtlCol="0">
                          <a:noAutofit/>
                        </wps:bodyPr>
                      </wps:wsp>
                      <wps:wsp>
                        <wps:cNvPr id="255" name="Rectangle 255"/>
                        <wps:cNvSpPr/>
                        <wps:spPr>
                          <a:xfrm>
                            <a:off x="182499" y="1248538"/>
                            <a:ext cx="45808" cy="206453"/>
                          </a:xfrm>
                          <a:prstGeom prst="rect">
                            <a:avLst/>
                          </a:prstGeom>
                          <a:ln>
                            <a:noFill/>
                          </a:ln>
                        </wps:spPr>
                        <wps:txbx>
                          <w:txbxContent>
                            <w:p w14:paraId="689948B0" w14:textId="77777777" w:rsidR="00A97412" w:rsidRDefault="00000000">
                              <w:r>
                                <w:rPr>
                                  <w:b/>
                                  <w:sz w:val="24"/>
                                </w:rPr>
                                <w:t xml:space="preserve"> </w:t>
                              </w:r>
                            </w:p>
                          </w:txbxContent>
                        </wps:txbx>
                        <wps:bodyPr horzOverflow="overflow" vert="horz" lIns="0" tIns="0" rIns="0" bIns="0" rtlCol="0">
                          <a:noAutofit/>
                        </wps:bodyPr>
                      </wps:wsp>
                      <wps:wsp>
                        <wps:cNvPr id="313777" name="Shape 313777"/>
                        <wps:cNvSpPr/>
                        <wps:spPr>
                          <a:xfrm>
                            <a:off x="9525" y="1470394"/>
                            <a:ext cx="267526" cy="172733"/>
                          </a:xfrm>
                          <a:custGeom>
                            <a:avLst/>
                            <a:gdLst/>
                            <a:ahLst/>
                            <a:cxnLst/>
                            <a:rect l="0" t="0" r="0" b="0"/>
                            <a:pathLst>
                              <a:path w="267526" h="172733">
                                <a:moveTo>
                                  <a:pt x="0" y="0"/>
                                </a:moveTo>
                                <a:lnTo>
                                  <a:pt x="267526" y="0"/>
                                </a:lnTo>
                                <a:lnTo>
                                  <a:pt x="267526" y="172733"/>
                                </a:lnTo>
                                <a:lnTo>
                                  <a:pt x="0" y="172733"/>
                                </a:lnTo>
                                <a:lnTo>
                                  <a:pt x="0" y="0"/>
                                </a:lnTo>
                              </a:path>
                            </a:pathLst>
                          </a:custGeom>
                          <a:ln w="0" cap="flat">
                            <a:miter lim="127000"/>
                          </a:ln>
                        </wps:spPr>
                        <wps:style>
                          <a:lnRef idx="0">
                            <a:srgbClr val="000000">
                              <a:alpha val="0"/>
                            </a:srgbClr>
                          </a:lnRef>
                          <a:fillRef idx="1">
                            <a:srgbClr val="0563C1"/>
                          </a:fillRef>
                          <a:effectRef idx="0">
                            <a:scrgbClr r="0" g="0" b="0"/>
                          </a:effectRef>
                          <a:fontRef idx="none"/>
                        </wps:style>
                        <wps:bodyPr/>
                      </wps:wsp>
                      <wps:wsp>
                        <wps:cNvPr id="257" name="Shape 257"/>
                        <wps:cNvSpPr/>
                        <wps:spPr>
                          <a:xfrm>
                            <a:off x="9525" y="1470394"/>
                            <a:ext cx="267526" cy="172733"/>
                          </a:xfrm>
                          <a:custGeom>
                            <a:avLst/>
                            <a:gdLst/>
                            <a:ahLst/>
                            <a:cxnLst/>
                            <a:rect l="0" t="0" r="0" b="0"/>
                            <a:pathLst>
                              <a:path w="267526" h="172733">
                                <a:moveTo>
                                  <a:pt x="0" y="172733"/>
                                </a:moveTo>
                                <a:lnTo>
                                  <a:pt x="267526" y="172733"/>
                                </a:lnTo>
                                <a:lnTo>
                                  <a:pt x="267526" y="0"/>
                                </a:lnTo>
                                <a:lnTo>
                                  <a:pt x="0" y="0"/>
                                </a:ln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259" name="Picture 259"/>
                          <pic:cNvPicPr/>
                        </pic:nvPicPr>
                        <pic:blipFill>
                          <a:blip r:embed="rId53"/>
                          <a:stretch>
                            <a:fillRect/>
                          </a:stretch>
                        </pic:blipFill>
                        <pic:spPr>
                          <a:xfrm>
                            <a:off x="13335" y="1520699"/>
                            <a:ext cx="259080" cy="73152"/>
                          </a:xfrm>
                          <a:prstGeom prst="rect">
                            <a:avLst/>
                          </a:prstGeom>
                        </pic:spPr>
                      </pic:pic>
                      <wps:wsp>
                        <wps:cNvPr id="260" name="Rectangle 260"/>
                        <wps:cNvSpPr/>
                        <wps:spPr>
                          <a:xfrm>
                            <a:off x="104775" y="1551814"/>
                            <a:ext cx="102765" cy="206453"/>
                          </a:xfrm>
                          <a:prstGeom prst="rect">
                            <a:avLst/>
                          </a:prstGeom>
                          <a:ln>
                            <a:noFill/>
                          </a:ln>
                        </wps:spPr>
                        <wps:txbx>
                          <w:txbxContent>
                            <w:p w14:paraId="5304E00B" w14:textId="77777777" w:rsidR="00A97412" w:rsidRDefault="00000000">
                              <w:r>
                                <w:rPr>
                                  <w:b/>
                                  <w:sz w:val="24"/>
                                </w:rPr>
                                <w:t>2</w:t>
                              </w:r>
                            </w:p>
                          </w:txbxContent>
                        </wps:txbx>
                        <wps:bodyPr horzOverflow="overflow" vert="horz" lIns="0" tIns="0" rIns="0" bIns="0" rtlCol="0">
                          <a:noAutofit/>
                        </wps:bodyPr>
                      </wps:wsp>
                      <wps:wsp>
                        <wps:cNvPr id="261" name="Rectangle 261"/>
                        <wps:cNvSpPr/>
                        <wps:spPr>
                          <a:xfrm>
                            <a:off x="182499" y="1551814"/>
                            <a:ext cx="45808" cy="206453"/>
                          </a:xfrm>
                          <a:prstGeom prst="rect">
                            <a:avLst/>
                          </a:prstGeom>
                          <a:ln>
                            <a:noFill/>
                          </a:ln>
                        </wps:spPr>
                        <wps:txbx>
                          <w:txbxContent>
                            <w:p w14:paraId="7EDAE246" w14:textId="77777777" w:rsidR="00A97412" w:rsidRDefault="00000000">
                              <w:r>
                                <w:rPr>
                                  <w:b/>
                                  <w:sz w:val="24"/>
                                </w:rPr>
                                <w:t xml:space="preserve"> </w:t>
                              </w:r>
                            </w:p>
                          </w:txbxContent>
                        </wps:txbx>
                        <wps:bodyPr horzOverflow="overflow" vert="horz" lIns="0" tIns="0" rIns="0" bIns="0" rtlCol="0">
                          <a:noAutofit/>
                        </wps:bodyPr>
                      </wps:wsp>
                      <wps:wsp>
                        <wps:cNvPr id="313778" name="Shape 313778"/>
                        <wps:cNvSpPr/>
                        <wps:spPr>
                          <a:xfrm>
                            <a:off x="9525" y="1773302"/>
                            <a:ext cx="267526" cy="173990"/>
                          </a:xfrm>
                          <a:custGeom>
                            <a:avLst/>
                            <a:gdLst/>
                            <a:ahLst/>
                            <a:cxnLst/>
                            <a:rect l="0" t="0" r="0" b="0"/>
                            <a:pathLst>
                              <a:path w="267526" h="173990">
                                <a:moveTo>
                                  <a:pt x="0" y="0"/>
                                </a:moveTo>
                                <a:lnTo>
                                  <a:pt x="267526" y="0"/>
                                </a:lnTo>
                                <a:lnTo>
                                  <a:pt x="267526" y="173990"/>
                                </a:lnTo>
                                <a:lnTo>
                                  <a:pt x="0" y="173990"/>
                                </a:lnTo>
                                <a:lnTo>
                                  <a:pt x="0" y="0"/>
                                </a:lnTo>
                              </a:path>
                            </a:pathLst>
                          </a:custGeom>
                          <a:ln w="0" cap="flat">
                            <a:miter lim="127000"/>
                          </a:ln>
                        </wps:spPr>
                        <wps:style>
                          <a:lnRef idx="0">
                            <a:srgbClr val="000000">
                              <a:alpha val="0"/>
                            </a:srgbClr>
                          </a:lnRef>
                          <a:fillRef idx="1">
                            <a:srgbClr val="CCFFFF"/>
                          </a:fillRef>
                          <a:effectRef idx="0">
                            <a:scrgbClr r="0" g="0" b="0"/>
                          </a:effectRef>
                          <a:fontRef idx="none"/>
                        </wps:style>
                        <wps:bodyPr/>
                      </wps:wsp>
                      <wps:wsp>
                        <wps:cNvPr id="263" name="Shape 263"/>
                        <wps:cNvSpPr/>
                        <wps:spPr>
                          <a:xfrm>
                            <a:off x="9525" y="1773302"/>
                            <a:ext cx="267526" cy="173990"/>
                          </a:xfrm>
                          <a:custGeom>
                            <a:avLst/>
                            <a:gdLst/>
                            <a:ahLst/>
                            <a:cxnLst/>
                            <a:rect l="0" t="0" r="0" b="0"/>
                            <a:pathLst>
                              <a:path w="267526" h="173990">
                                <a:moveTo>
                                  <a:pt x="0" y="173990"/>
                                </a:moveTo>
                                <a:lnTo>
                                  <a:pt x="267526" y="173990"/>
                                </a:lnTo>
                                <a:lnTo>
                                  <a:pt x="267526" y="0"/>
                                </a:lnTo>
                                <a:lnTo>
                                  <a:pt x="0" y="0"/>
                                </a:ln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265" name="Picture 265"/>
                          <pic:cNvPicPr/>
                        </pic:nvPicPr>
                        <pic:blipFill>
                          <a:blip r:embed="rId53"/>
                          <a:stretch>
                            <a:fillRect/>
                          </a:stretch>
                        </pic:blipFill>
                        <pic:spPr>
                          <a:xfrm>
                            <a:off x="13335" y="1823975"/>
                            <a:ext cx="259080" cy="73152"/>
                          </a:xfrm>
                          <a:prstGeom prst="rect">
                            <a:avLst/>
                          </a:prstGeom>
                        </pic:spPr>
                      </pic:pic>
                      <wps:wsp>
                        <wps:cNvPr id="266" name="Rectangle 266"/>
                        <wps:cNvSpPr/>
                        <wps:spPr>
                          <a:xfrm>
                            <a:off x="104775" y="1855090"/>
                            <a:ext cx="102765" cy="206453"/>
                          </a:xfrm>
                          <a:prstGeom prst="rect">
                            <a:avLst/>
                          </a:prstGeom>
                          <a:ln>
                            <a:noFill/>
                          </a:ln>
                        </wps:spPr>
                        <wps:txbx>
                          <w:txbxContent>
                            <w:p w14:paraId="3D619116" w14:textId="77777777" w:rsidR="00A97412" w:rsidRDefault="00000000">
                              <w:r>
                                <w:rPr>
                                  <w:b/>
                                  <w:sz w:val="24"/>
                                </w:rPr>
                                <w:t>3</w:t>
                              </w:r>
                            </w:p>
                          </w:txbxContent>
                        </wps:txbx>
                        <wps:bodyPr horzOverflow="overflow" vert="horz" lIns="0" tIns="0" rIns="0" bIns="0" rtlCol="0">
                          <a:noAutofit/>
                        </wps:bodyPr>
                      </wps:wsp>
                      <wps:wsp>
                        <wps:cNvPr id="267" name="Rectangle 267"/>
                        <wps:cNvSpPr/>
                        <wps:spPr>
                          <a:xfrm>
                            <a:off x="182499" y="1855090"/>
                            <a:ext cx="45808" cy="206453"/>
                          </a:xfrm>
                          <a:prstGeom prst="rect">
                            <a:avLst/>
                          </a:prstGeom>
                          <a:ln>
                            <a:noFill/>
                          </a:ln>
                        </wps:spPr>
                        <wps:txbx>
                          <w:txbxContent>
                            <w:p w14:paraId="3C3EBD6D" w14:textId="77777777" w:rsidR="00A97412" w:rsidRDefault="00000000">
                              <w:r>
                                <w:rPr>
                                  <w:b/>
                                  <w:sz w:val="24"/>
                                </w:rPr>
                                <w:t xml:space="preserve"> </w:t>
                              </w:r>
                            </w:p>
                          </w:txbxContent>
                        </wps:txbx>
                        <wps:bodyPr horzOverflow="overflow" vert="horz" lIns="0" tIns="0" rIns="0" bIns="0" rtlCol="0">
                          <a:noAutofit/>
                        </wps:bodyPr>
                      </wps:wsp>
                      <wps:wsp>
                        <wps:cNvPr id="268" name="Shape 268"/>
                        <wps:cNvSpPr/>
                        <wps:spPr>
                          <a:xfrm>
                            <a:off x="1553718" y="1296417"/>
                            <a:ext cx="487629" cy="520700"/>
                          </a:xfrm>
                          <a:custGeom>
                            <a:avLst/>
                            <a:gdLst/>
                            <a:ahLst/>
                            <a:cxnLst/>
                            <a:rect l="0" t="0" r="0" b="0"/>
                            <a:pathLst>
                              <a:path w="487629" h="520700">
                                <a:moveTo>
                                  <a:pt x="0" y="520700"/>
                                </a:moveTo>
                                <a:lnTo>
                                  <a:pt x="487629" y="520700"/>
                                </a:lnTo>
                                <a:lnTo>
                                  <a:pt x="487629" y="0"/>
                                </a:lnTo>
                                <a:lnTo>
                                  <a:pt x="0" y="0"/>
                                </a:ln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269" name="Shape 269"/>
                        <wps:cNvSpPr/>
                        <wps:spPr>
                          <a:xfrm>
                            <a:off x="334594" y="1251078"/>
                            <a:ext cx="1219124" cy="342138"/>
                          </a:xfrm>
                          <a:custGeom>
                            <a:avLst/>
                            <a:gdLst/>
                            <a:ahLst/>
                            <a:cxnLst/>
                            <a:rect l="0" t="0" r="0" b="0"/>
                            <a:pathLst>
                              <a:path w="1219124" h="342138">
                                <a:moveTo>
                                  <a:pt x="38" y="0"/>
                                </a:moveTo>
                                <a:lnTo>
                                  <a:pt x="57099" y="889"/>
                                </a:lnTo>
                                <a:lnTo>
                                  <a:pt x="113817" y="3428"/>
                                </a:lnTo>
                                <a:lnTo>
                                  <a:pt x="169583" y="7493"/>
                                </a:lnTo>
                                <a:lnTo>
                                  <a:pt x="224015" y="13081"/>
                                </a:lnTo>
                                <a:lnTo>
                                  <a:pt x="276644" y="20065"/>
                                </a:lnTo>
                                <a:lnTo>
                                  <a:pt x="302196" y="23876"/>
                                </a:lnTo>
                                <a:lnTo>
                                  <a:pt x="327088" y="28067"/>
                                </a:lnTo>
                                <a:lnTo>
                                  <a:pt x="351307" y="32639"/>
                                </a:lnTo>
                                <a:lnTo>
                                  <a:pt x="374853" y="37338"/>
                                </a:lnTo>
                                <a:lnTo>
                                  <a:pt x="397548" y="42290"/>
                                </a:lnTo>
                                <a:lnTo>
                                  <a:pt x="419494" y="47625"/>
                                </a:lnTo>
                                <a:lnTo>
                                  <a:pt x="440474" y="53086"/>
                                </a:lnTo>
                                <a:lnTo>
                                  <a:pt x="460502" y="58674"/>
                                </a:lnTo>
                                <a:lnTo>
                                  <a:pt x="479590" y="64643"/>
                                </a:lnTo>
                                <a:lnTo>
                                  <a:pt x="497637" y="70612"/>
                                </a:lnTo>
                                <a:lnTo>
                                  <a:pt x="514541" y="76835"/>
                                </a:lnTo>
                                <a:lnTo>
                                  <a:pt x="530212" y="83312"/>
                                </a:lnTo>
                                <a:lnTo>
                                  <a:pt x="544741" y="89789"/>
                                </a:lnTo>
                                <a:lnTo>
                                  <a:pt x="557962" y="96520"/>
                                </a:lnTo>
                                <a:lnTo>
                                  <a:pt x="569773" y="103251"/>
                                </a:lnTo>
                                <a:lnTo>
                                  <a:pt x="580441" y="110109"/>
                                </a:lnTo>
                                <a:lnTo>
                                  <a:pt x="589458" y="117094"/>
                                </a:lnTo>
                                <a:lnTo>
                                  <a:pt x="596951" y="124206"/>
                                </a:lnTo>
                                <a:lnTo>
                                  <a:pt x="603047" y="131318"/>
                                </a:lnTo>
                                <a:cubicBezTo>
                                  <a:pt x="603047" y="131445"/>
                                  <a:pt x="603174" y="131445"/>
                                  <a:pt x="603174" y="131572"/>
                                </a:cubicBezTo>
                                <a:lnTo>
                                  <a:pt x="607492" y="138684"/>
                                </a:lnTo>
                                <a:cubicBezTo>
                                  <a:pt x="607492" y="138811"/>
                                  <a:pt x="607492" y="138811"/>
                                  <a:pt x="607619" y="138938"/>
                                </a:cubicBezTo>
                                <a:lnTo>
                                  <a:pt x="610286" y="146050"/>
                                </a:lnTo>
                                <a:cubicBezTo>
                                  <a:pt x="610286" y="146177"/>
                                  <a:pt x="610286" y="146303"/>
                                  <a:pt x="610286" y="146431"/>
                                </a:cubicBezTo>
                                <a:lnTo>
                                  <a:pt x="611175" y="153543"/>
                                </a:lnTo>
                                <a:lnTo>
                                  <a:pt x="612056" y="160592"/>
                                </a:lnTo>
                                <a:lnTo>
                                  <a:pt x="614560" y="167268"/>
                                </a:lnTo>
                                <a:lnTo>
                                  <a:pt x="618795" y="174244"/>
                                </a:lnTo>
                                <a:lnTo>
                                  <a:pt x="618668" y="173990"/>
                                </a:lnTo>
                                <a:lnTo>
                                  <a:pt x="624510" y="181102"/>
                                </a:lnTo>
                                <a:lnTo>
                                  <a:pt x="631876" y="187833"/>
                                </a:lnTo>
                                <a:lnTo>
                                  <a:pt x="640639" y="194690"/>
                                </a:lnTo>
                                <a:lnTo>
                                  <a:pt x="651053" y="201422"/>
                                </a:lnTo>
                                <a:lnTo>
                                  <a:pt x="662737" y="208153"/>
                                </a:lnTo>
                                <a:lnTo>
                                  <a:pt x="675818" y="214757"/>
                                </a:lnTo>
                                <a:lnTo>
                                  <a:pt x="690296" y="221234"/>
                                </a:lnTo>
                                <a:lnTo>
                                  <a:pt x="705790" y="227584"/>
                                </a:lnTo>
                                <a:lnTo>
                                  <a:pt x="722681" y="233807"/>
                                </a:lnTo>
                                <a:lnTo>
                                  <a:pt x="740461" y="239776"/>
                                </a:lnTo>
                                <a:lnTo>
                                  <a:pt x="759511" y="245618"/>
                                </a:lnTo>
                                <a:lnTo>
                                  <a:pt x="779450" y="251206"/>
                                </a:lnTo>
                                <a:lnTo>
                                  <a:pt x="800405" y="256794"/>
                                </a:lnTo>
                                <a:lnTo>
                                  <a:pt x="822249" y="262001"/>
                                </a:lnTo>
                                <a:lnTo>
                                  <a:pt x="844982" y="266953"/>
                                </a:lnTo>
                                <a:lnTo>
                                  <a:pt x="868477" y="271653"/>
                                </a:lnTo>
                                <a:lnTo>
                                  <a:pt x="892607" y="276098"/>
                                </a:lnTo>
                                <a:lnTo>
                                  <a:pt x="917499" y="280289"/>
                                </a:lnTo>
                                <a:lnTo>
                                  <a:pt x="942899" y="284226"/>
                                </a:lnTo>
                                <a:lnTo>
                                  <a:pt x="995477" y="291211"/>
                                </a:lnTo>
                                <a:lnTo>
                                  <a:pt x="1049833" y="296672"/>
                                </a:lnTo>
                                <a:lnTo>
                                  <a:pt x="1105459" y="300863"/>
                                </a:lnTo>
                                <a:lnTo>
                                  <a:pt x="1142965" y="302284"/>
                                </a:lnTo>
                                <a:lnTo>
                                  <a:pt x="1143813" y="265938"/>
                                </a:lnTo>
                                <a:lnTo>
                                  <a:pt x="1219124" y="305815"/>
                                </a:lnTo>
                                <a:lnTo>
                                  <a:pt x="1142035" y="342138"/>
                                </a:lnTo>
                                <a:lnTo>
                                  <a:pt x="1142891" y="305428"/>
                                </a:lnTo>
                                <a:lnTo>
                                  <a:pt x="1105332" y="303911"/>
                                </a:lnTo>
                                <a:lnTo>
                                  <a:pt x="1049452" y="299847"/>
                                </a:lnTo>
                                <a:lnTo>
                                  <a:pt x="995096" y="294386"/>
                                </a:lnTo>
                                <a:lnTo>
                                  <a:pt x="942518" y="287401"/>
                                </a:lnTo>
                                <a:lnTo>
                                  <a:pt x="916864" y="283464"/>
                                </a:lnTo>
                                <a:lnTo>
                                  <a:pt x="891972" y="279273"/>
                                </a:lnTo>
                                <a:lnTo>
                                  <a:pt x="867842" y="274828"/>
                                </a:lnTo>
                                <a:lnTo>
                                  <a:pt x="844220" y="270002"/>
                                </a:lnTo>
                                <a:lnTo>
                                  <a:pt x="821614" y="265049"/>
                                </a:lnTo>
                                <a:lnTo>
                                  <a:pt x="799643" y="259842"/>
                                </a:lnTo>
                                <a:lnTo>
                                  <a:pt x="778688" y="254253"/>
                                </a:lnTo>
                                <a:lnTo>
                                  <a:pt x="758622" y="248665"/>
                                </a:lnTo>
                                <a:lnTo>
                                  <a:pt x="739572" y="242697"/>
                                </a:lnTo>
                                <a:lnTo>
                                  <a:pt x="721538" y="236728"/>
                                </a:lnTo>
                                <a:lnTo>
                                  <a:pt x="704647" y="230505"/>
                                </a:lnTo>
                                <a:lnTo>
                                  <a:pt x="689026" y="224155"/>
                                </a:lnTo>
                                <a:lnTo>
                                  <a:pt x="674421" y="217551"/>
                                </a:lnTo>
                                <a:lnTo>
                                  <a:pt x="661213" y="210947"/>
                                </a:lnTo>
                                <a:lnTo>
                                  <a:pt x="649275" y="204089"/>
                                </a:lnTo>
                                <a:lnTo>
                                  <a:pt x="638734" y="197231"/>
                                </a:lnTo>
                                <a:lnTo>
                                  <a:pt x="629717" y="190246"/>
                                </a:lnTo>
                                <a:lnTo>
                                  <a:pt x="622097" y="183134"/>
                                </a:lnTo>
                                <a:lnTo>
                                  <a:pt x="616255" y="176022"/>
                                </a:lnTo>
                                <a:cubicBezTo>
                                  <a:pt x="616128" y="176022"/>
                                  <a:pt x="616128" y="175895"/>
                                  <a:pt x="616128" y="175895"/>
                                </a:cubicBezTo>
                                <a:lnTo>
                                  <a:pt x="611810" y="168656"/>
                                </a:lnTo>
                                <a:cubicBezTo>
                                  <a:pt x="611683" y="168656"/>
                                  <a:pt x="611683" y="168528"/>
                                  <a:pt x="611683" y="168402"/>
                                </a:cubicBezTo>
                                <a:lnTo>
                                  <a:pt x="609016" y="161417"/>
                                </a:lnTo>
                                <a:cubicBezTo>
                                  <a:pt x="608889" y="161290"/>
                                  <a:pt x="608889" y="161163"/>
                                  <a:pt x="608889" y="161036"/>
                                </a:cubicBezTo>
                                <a:lnTo>
                                  <a:pt x="608000" y="153924"/>
                                </a:lnTo>
                                <a:lnTo>
                                  <a:pt x="607238" y="146685"/>
                                </a:lnTo>
                                <a:lnTo>
                                  <a:pt x="607238" y="147065"/>
                                </a:lnTo>
                                <a:lnTo>
                                  <a:pt x="604613" y="140191"/>
                                </a:lnTo>
                                <a:lnTo>
                                  <a:pt x="600507" y="133223"/>
                                </a:lnTo>
                                <a:lnTo>
                                  <a:pt x="600634" y="133350"/>
                                </a:lnTo>
                                <a:lnTo>
                                  <a:pt x="594792" y="126492"/>
                                </a:lnTo>
                                <a:lnTo>
                                  <a:pt x="587553" y="119634"/>
                                </a:lnTo>
                                <a:lnTo>
                                  <a:pt x="578663" y="112776"/>
                                </a:lnTo>
                                <a:lnTo>
                                  <a:pt x="568249" y="106045"/>
                                </a:lnTo>
                                <a:lnTo>
                                  <a:pt x="556565" y="99314"/>
                                </a:lnTo>
                                <a:lnTo>
                                  <a:pt x="543433" y="92710"/>
                                </a:lnTo>
                                <a:lnTo>
                                  <a:pt x="529006" y="86233"/>
                                </a:lnTo>
                                <a:lnTo>
                                  <a:pt x="513436" y="79883"/>
                                </a:lnTo>
                                <a:lnTo>
                                  <a:pt x="496621" y="73660"/>
                                </a:lnTo>
                                <a:lnTo>
                                  <a:pt x="478650" y="67690"/>
                                </a:lnTo>
                                <a:lnTo>
                                  <a:pt x="459651" y="61849"/>
                                </a:lnTo>
                                <a:lnTo>
                                  <a:pt x="439674" y="56134"/>
                                </a:lnTo>
                                <a:lnTo>
                                  <a:pt x="418744" y="50673"/>
                                </a:lnTo>
                                <a:lnTo>
                                  <a:pt x="396875" y="45465"/>
                                </a:lnTo>
                                <a:lnTo>
                                  <a:pt x="374231" y="40513"/>
                                </a:lnTo>
                                <a:lnTo>
                                  <a:pt x="350723" y="35687"/>
                                </a:lnTo>
                                <a:lnTo>
                                  <a:pt x="326555" y="31242"/>
                                </a:lnTo>
                                <a:lnTo>
                                  <a:pt x="301727" y="27051"/>
                                </a:lnTo>
                                <a:lnTo>
                                  <a:pt x="276225" y="23114"/>
                                </a:lnTo>
                                <a:lnTo>
                                  <a:pt x="223698" y="16256"/>
                                </a:lnTo>
                                <a:lnTo>
                                  <a:pt x="169354" y="10668"/>
                                </a:lnTo>
                                <a:lnTo>
                                  <a:pt x="113678" y="6603"/>
                                </a:lnTo>
                                <a:lnTo>
                                  <a:pt x="57048" y="4064"/>
                                </a:lnTo>
                                <a:lnTo>
                                  <a:pt x="0" y="3175"/>
                                </a:lnTo>
                                <a:lnTo>
                                  <a:pt x="3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0" name="Shape 270"/>
                        <wps:cNvSpPr/>
                        <wps:spPr>
                          <a:xfrm>
                            <a:off x="334607" y="1442467"/>
                            <a:ext cx="1137831" cy="228600"/>
                          </a:xfrm>
                          <a:custGeom>
                            <a:avLst/>
                            <a:gdLst/>
                            <a:ahLst/>
                            <a:cxnLst/>
                            <a:rect l="0" t="0" r="0" b="0"/>
                            <a:pathLst>
                              <a:path w="1137831" h="228600">
                                <a:moveTo>
                                  <a:pt x="909231" y="0"/>
                                </a:moveTo>
                                <a:lnTo>
                                  <a:pt x="1137831" y="114300"/>
                                </a:lnTo>
                                <a:lnTo>
                                  <a:pt x="909231" y="228600"/>
                                </a:lnTo>
                                <a:lnTo>
                                  <a:pt x="909231" y="152400"/>
                                </a:lnTo>
                                <a:lnTo>
                                  <a:pt x="0" y="152400"/>
                                </a:lnTo>
                                <a:lnTo>
                                  <a:pt x="0" y="76200"/>
                                </a:lnTo>
                                <a:lnTo>
                                  <a:pt x="909231" y="76200"/>
                                </a:lnTo>
                                <a:lnTo>
                                  <a:pt x="90923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1" name="Shape 271"/>
                        <wps:cNvSpPr/>
                        <wps:spPr>
                          <a:xfrm>
                            <a:off x="334531" y="1521080"/>
                            <a:ext cx="1056627" cy="344677"/>
                          </a:xfrm>
                          <a:custGeom>
                            <a:avLst/>
                            <a:gdLst/>
                            <a:ahLst/>
                            <a:cxnLst/>
                            <a:rect l="0" t="0" r="0" b="0"/>
                            <a:pathLst>
                              <a:path w="1056627" h="344677">
                                <a:moveTo>
                                  <a:pt x="979411" y="0"/>
                                </a:moveTo>
                                <a:lnTo>
                                  <a:pt x="1056627" y="35813"/>
                                </a:lnTo>
                                <a:lnTo>
                                  <a:pt x="981697" y="76200"/>
                                </a:lnTo>
                                <a:lnTo>
                                  <a:pt x="980700" y="42971"/>
                                </a:lnTo>
                                <a:lnTo>
                                  <a:pt x="958456" y="43942"/>
                                </a:lnTo>
                                <a:lnTo>
                                  <a:pt x="910323" y="48006"/>
                                </a:lnTo>
                                <a:lnTo>
                                  <a:pt x="863333" y="53594"/>
                                </a:lnTo>
                                <a:lnTo>
                                  <a:pt x="817994" y="60451"/>
                                </a:lnTo>
                                <a:lnTo>
                                  <a:pt x="796023" y="64262"/>
                                </a:lnTo>
                                <a:lnTo>
                                  <a:pt x="774560" y="68580"/>
                                </a:lnTo>
                                <a:lnTo>
                                  <a:pt x="753478" y="73025"/>
                                </a:lnTo>
                                <a:lnTo>
                                  <a:pt x="733412" y="77724"/>
                                </a:lnTo>
                                <a:lnTo>
                                  <a:pt x="713727" y="82676"/>
                                </a:lnTo>
                                <a:lnTo>
                                  <a:pt x="694804" y="87884"/>
                                </a:lnTo>
                                <a:lnTo>
                                  <a:pt x="676770" y="93345"/>
                                </a:lnTo>
                                <a:lnTo>
                                  <a:pt x="659625" y="98933"/>
                                </a:lnTo>
                                <a:lnTo>
                                  <a:pt x="643242" y="104775"/>
                                </a:lnTo>
                                <a:lnTo>
                                  <a:pt x="627875" y="110744"/>
                                </a:lnTo>
                                <a:lnTo>
                                  <a:pt x="613270" y="116839"/>
                                </a:lnTo>
                                <a:lnTo>
                                  <a:pt x="599935" y="123063"/>
                                </a:lnTo>
                                <a:lnTo>
                                  <a:pt x="587616" y="129413"/>
                                </a:lnTo>
                                <a:lnTo>
                                  <a:pt x="576440" y="136017"/>
                                </a:lnTo>
                                <a:lnTo>
                                  <a:pt x="566407" y="142621"/>
                                </a:lnTo>
                                <a:lnTo>
                                  <a:pt x="557771" y="149098"/>
                                </a:lnTo>
                                <a:lnTo>
                                  <a:pt x="550278" y="155701"/>
                                </a:lnTo>
                                <a:lnTo>
                                  <a:pt x="544182" y="162306"/>
                                </a:lnTo>
                                <a:lnTo>
                                  <a:pt x="539222" y="169042"/>
                                </a:lnTo>
                                <a:lnTo>
                                  <a:pt x="535865" y="175595"/>
                                </a:lnTo>
                                <a:lnTo>
                                  <a:pt x="533891" y="181627"/>
                                </a:lnTo>
                                <a:lnTo>
                                  <a:pt x="533171" y="188340"/>
                                </a:lnTo>
                                <a:lnTo>
                                  <a:pt x="532409" y="195452"/>
                                </a:lnTo>
                                <a:cubicBezTo>
                                  <a:pt x="532371" y="195834"/>
                                  <a:pt x="532308" y="196088"/>
                                  <a:pt x="532206" y="196469"/>
                                </a:cubicBezTo>
                                <a:lnTo>
                                  <a:pt x="529920" y="203581"/>
                                </a:lnTo>
                                <a:cubicBezTo>
                                  <a:pt x="529831" y="203835"/>
                                  <a:pt x="529730" y="204088"/>
                                  <a:pt x="529603" y="204343"/>
                                </a:cubicBezTo>
                                <a:lnTo>
                                  <a:pt x="525882" y="211327"/>
                                </a:lnTo>
                                <a:cubicBezTo>
                                  <a:pt x="525780" y="211582"/>
                                  <a:pt x="525653" y="211836"/>
                                  <a:pt x="525513" y="211963"/>
                                </a:cubicBezTo>
                                <a:lnTo>
                                  <a:pt x="520014" y="219456"/>
                                </a:lnTo>
                                <a:lnTo>
                                  <a:pt x="513245" y="226695"/>
                                </a:lnTo>
                                <a:lnTo>
                                  <a:pt x="505219" y="233934"/>
                                </a:lnTo>
                                <a:lnTo>
                                  <a:pt x="495897" y="240919"/>
                                </a:lnTo>
                                <a:lnTo>
                                  <a:pt x="485394" y="247903"/>
                                </a:lnTo>
                                <a:lnTo>
                                  <a:pt x="473850" y="254508"/>
                                </a:lnTo>
                                <a:lnTo>
                                  <a:pt x="461124" y="261112"/>
                                </a:lnTo>
                                <a:lnTo>
                                  <a:pt x="447421" y="267588"/>
                                </a:lnTo>
                                <a:lnTo>
                                  <a:pt x="432638" y="273812"/>
                                </a:lnTo>
                                <a:lnTo>
                                  <a:pt x="416954" y="279908"/>
                                </a:lnTo>
                                <a:lnTo>
                                  <a:pt x="400380" y="285750"/>
                                </a:lnTo>
                                <a:lnTo>
                                  <a:pt x="382918" y="291592"/>
                                </a:lnTo>
                                <a:lnTo>
                                  <a:pt x="364630" y="297052"/>
                                </a:lnTo>
                                <a:lnTo>
                                  <a:pt x="345592" y="302260"/>
                                </a:lnTo>
                                <a:lnTo>
                                  <a:pt x="325755" y="307339"/>
                                </a:lnTo>
                                <a:lnTo>
                                  <a:pt x="305308" y="312038"/>
                                </a:lnTo>
                                <a:lnTo>
                                  <a:pt x="284264" y="316484"/>
                                </a:lnTo>
                                <a:lnTo>
                                  <a:pt x="262674" y="320675"/>
                                </a:lnTo>
                                <a:lnTo>
                                  <a:pt x="240436" y="324738"/>
                                </a:lnTo>
                                <a:lnTo>
                                  <a:pt x="194666" y="331597"/>
                                </a:lnTo>
                                <a:lnTo>
                                  <a:pt x="147358" y="337185"/>
                                </a:lnTo>
                                <a:lnTo>
                                  <a:pt x="98920" y="341249"/>
                                </a:lnTo>
                                <a:lnTo>
                                  <a:pt x="49593" y="343788"/>
                                </a:lnTo>
                                <a:lnTo>
                                  <a:pt x="165" y="344677"/>
                                </a:lnTo>
                                <a:lnTo>
                                  <a:pt x="0" y="335152"/>
                                </a:lnTo>
                                <a:lnTo>
                                  <a:pt x="49428" y="334390"/>
                                </a:lnTo>
                                <a:lnTo>
                                  <a:pt x="98412" y="331724"/>
                                </a:lnTo>
                                <a:lnTo>
                                  <a:pt x="146558" y="327660"/>
                                </a:lnTo>
                                <a:lnTo>
                                  <a:pt x="193548" y="322199"/>
                                </a:lnTo>
                                <a:lnTo>
                                  <a:pt x="239027" y="315340"/>
                                </a:lnTo>
                                <a:lnTo>
                                  <a:pt x="260985" y="311403"/>
                                </a:lnTo>
                                <a:lnTo>
                                  <a:pt x="282448" y="307213"/>
                                </a:lnTo>
                                <a:lnTo>
                                  <a:pt x="303314" y="302768"/>
                                </a:lnTo>
                                <a:lnTo>
                                  <a:pt x="323634" y="298069"/>
                                </a:lnTo>
                                <a:lnTo>
                                  <a:pt x="343230" y="292988"/>
                                </a:lnTo>
                                <a:lnTo>
                                  <a:pt x="362102" y="287782"/>
                                </a:lnTo>
                                <a:lnTo>
                                  <a:pt x="380200" y="282448"/>
                                </a:lnTo>
                                <a:lnTo>
                                  <a:pt x="397408" y="276733"/>
                                </a:lnTo>
                                <a:lnTo>
                                  <a:pt x="413791" y="271018"/>
                                </a:lnTo>
                                <a:lnTo>
                                  <a:pt x="429158" y="264922"/>
                                </a:lnTo>
                                <a:lnTo>
                                  <a:pt x="443713" y="258826"/>
                                </a:lnTo>
                                <a:lnTo>
                                  <a:pt x="457060" y="252476"/>
                                </a:lnTo>
                                <a:lnTo>
                                  <a:pt x="469481" y="246126"/>
                                </a:lnTo>
                                <a:lnTo>
                                  <a:pt x="480606" y="239649"/>
                                </a:lnTo>
                                <a:lnTo>
                                  <a:pt x="490664" y="233045"/>
                                </a:lnTo>
                                <a:lnTo>
                                  <a:pt x="499453" y="226313"/>
                                </a:lnTo>
                                <a:lnTo>
                                  <a:pt x="506857" y="219583"/>
                                </a:lnTo>
                                <a:lnTo>
                                  <a:pt x="513042" y="212978"/>
                                </a:lnTo>
                                <a:lnTo>
                                  <a:pt x="517697" y="206558"/>
                                </a:lnTo>
                                <a:lnTo>
                                  <a:pt x="520981" y="200261"/>
                                </a:lnTo>
                                <a:lnTo>
                                  <a:pt x="522976" y="194051"/>
                                </a:lnTo>
                                <a:lnTo>
                                  <a:pt x="523697" y="187325"/>
                                </a:lnTo>
                                <a:lnTo>
                                  <a:pt x="524459" y="180213"/>
                                </a:lnTo>
                                <a:cubicBezTo>
                                  <a:pt x="524497" y="179832"/>
                                  <a:pt x="524561" y="179577"/>
                                  <a:pt x="524662" y="179197"/>
                                </a:cubicBezTo>
                                <a:lnTo>
                                  <a:pt x="526948" y="172212"/>
                                </a:lnTo>
                                <a:cubicBezTo>
                                  <a:pt x="527037" y="171958"/>
                                  <a:pt x="527139" y="171703"/>
                                  <a:pt x="527253" y="171450"/>
                                </a:cubicBezTo>
                                <a:lnTo>
                                  <a:pt x="530974" y="164338"/>
                                </a:lnTo>
                                <a:cubicBezTo>
                                  <a:pt x="531076" y="164084"/>
                                  <a:pt x="531203" y="163830"/>
                                  <a:pt x="531355" y="163702"/>
                                </a:cubicBezTo>
                                <a:lnTo>
                                  <a:pt x="536499" y="156590"/>
                                </a:lnTo>
                                <a:lnTo>
                                  <a:pt x="543331" y="149225"/>
                                </a:lnTo>
                                <a:lnTo>
                                  <a:pt x="551294" y="141986"/>
                                </a:lnTo>
                                <a:lnTo>
                                  <a:pt x="560692" y="135001"/>
                                </a:lnTo>
                                <a:lnTo>
                                  <a:pt x="571233" y="128015"/>
                                </a:lnTo>
                                <a:lnTo>
                                  <a:pt x="582790" y="121285"/>
                                </a:lnTo>
                                <a:lnTo>
                                  <a:pt x="595617" y="114681"/>
                                </a:lnTo>
                                <a:lnTo>
                                  <a:pt x="609206" y="108203"/>
                                </a:lnTo>
                                <a:lnTo>
                                  <a:pt x="624065" y="101853"/>
                                </a:lnTo>
                                <a:lnTo>
                                  <a:pt x="639813" y="95885"/>
                                </a:lnTo>
                                <a:lnTo>
                                  <a:pt x="656323" y="89915"/>
                                </a:lnTo>
                                <a:lnTo>
                                  <a:pt x="673849" y="84201"/>
                                </a:lnTo>
                                <a:lnTo>
                                  <a:pt x="692137" y="78739"/>
                                </a:lnTo>
                                <a:lnTo>
                                  <a:pt x="711187" y="73533"/>
                                </a:lnTo>
                                <a:lnTo>
                                  <a:pt x="730999" y="68452"/>
                                </a:lnTo>
                                <a:lnTo>
                                  <a:pt x="751446" y="63753"/>
                                </a:lnTo>
                                <a:lnTo>
                                  <a:pt x="772528" y="59309"/>
                                </a:lnTo>
                                <a:lnTo>
                                  <a:pt x="794118" y="54990"/>
                                </a:lnTo>
                                <a:lnTo>
                                  <a:pt x="816343" y="51053"/>
                                </a:lnTo>
                                <a:lnTo>
                                  <a:pt x="861936" y="44196"/>
                                </a:lnTo>
                                <a:lnTo>
                                  <a:pt x="909307" y="38608"/>
                                </a:lnTo>
                                <a:lnTo>
                                  <a:pt x="957694" y="34544"/>
                                </a:lnTo>
                                <a:lnTo>
                                  <a:pt x="980416" y="33481"/>
                                </a:lnTo>
                                <a:lnTo>
                                  <a:pt x="97941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273" name="Picture 273"/>
                          <pic:cNvPicPr/>
                        </pic:nvPicPr>
                        <pic:blipFill>
                          <a:blip r:embed="rId54"/>
                          <a:stretch>
                            <a:fillRect/>
                          </a:stretch>
                        </pic:blipFill>
                        <pic:spPr>
                          <a:xfrm>
                            <a:off x="3085719" y="1241806"/>
                            <a:ext cx="661416" cy="208788"/>
                          </a:xfrm>
                          <a:prstGeom prst="rect">
                            <a:avLst/>
                          </a:prstGeom>
                        </pic:spPr>
                      </pic:pic>
                      <wps:wsp>
                        <wps:cNvPr id="274" name="Rectangle 274"/>
                        <wps:cNvSpPr/>
                        <wps:spPr>
                          <a:xfrm>
                            <a:off x="3177794" y="1274746"/>
                            <a:ext cx="552741" cy="190519"/>
                          </a:xfrm>
                          <a:prstGeom prst="rect">
                            <a:avLst/>
                          </a:prstGeom>
                          <a:ln>
                            <a:noFill/>
                          </a:ln>
                        </wps:spPr>
                        <wps:txbx>
                          <w:txbxContent>
                            <w:p w14:paraId="69078EAE" w14:textId="77777777" w:rsidR="00A97412" w:rsidRDefault="00000000">
                              <w:r>
                                <w:rPr>
                                  <w:rFonts w:ascii="Arial" w:eastAsia="Arial" w:hAnsi="Arial" w:cs="Arial"/>
                                  <w:b/>
                                  <w:sz w:val="24"/>
                                </w:rPr>
                                <w:t>Canal</w:t>
                              </w:r>
                            </w:p>
                          </w:txbxContent>
                        </wps:txbx>
                        <wps:bodyPr horzOverflow="overflow" vert="horz" lIns="0" tIns="0" rIns="0" bIns="0" rtlCol="0">
                          <a:noAutofit/>
                        </wps:bodyPr>
                      </wps:wsp>
                      <wps:wsp>
                        <wps:cNvPr id="275" name="Rectangle 275"/>
                        <wps:cNvSpPr/>
                        <wps:spPr>
                          <a:xfrm>
                            <a:off x="3592576" y="1247776"/>
                            <a:ext cx="56314" cy="226002"/>
                          </a:xfrm>
                          <a:prstGeom prst="rect">
                            <a:avLst/>
                          </a:prstGeom>
                          <a:ln>
                            <a:noFill/>
                          </a:ln>
                        </wps:spPr>
                        <wps:txbx>
                          <w:txbxContent>
                            <w:p w14:paraId="3F195962" w14:textId="77777777" w:rsidR="00A97412" w:rsidRDefault="00000000">
                              <w:r>
                                <w:rPr>
                                  <w:rFonts w:ascii="Arial" w:eastAsia="Arial" w:hAnsi="Arial" w:cs="Arial"/>
                                  <w:b/>
                                  <w:sz w:val="24"/>
                                </w:rPr>
                                <w:t xml:space="preserve"> </w:t>
                              </w:r>
                            </w:p>
                          </w:txbxContent>
                        </wps:txbx>
                        <wps:bodyPr horzOverflow="overflow" vert="horz" lIns="0" tIns="0" rIns="0" bIns="0" rtlCol="0">
                          <a:noAutofit/>
                        </wps:bodyPr>
                      </wps:wsp>
                      <wps:wsp>
                        <wps:cNvPr id="276" name="Shape 276"/>
                        <wps:cNvSpPr/>
                        <wps:spPr>
                          <a:xfrm>
                            <a:off x="1548892" y="2580895"/>
                            <a:ext cx="4728083" cy="228600"/>
                          </a:xfrm>
                          <a:custGeom>
                            <a:avLst/>
                            <a:gdLst/>
                            <a:ahLst/>
                            <a:cxnLst/>
                            <a:rect l="0" t="0" r="0" b="0"/>
                            <a:pathLst>
                              <a:path w="4728083" h="228600">
                                <a:moveTo>
                                  <a:pt x="4499483" y="0"/>
                                </a:moveTo>
                                <a:lnTo>
                                  <a:pt x="4728083" y="114300"/>
                                </a:lnTo>
                                <a:lnTo>
                                  <a:pt x="4499483" y="228600"/>
                                </a:lnTo>
                                <a:lnTo>
                                  <a:pt x="4499483" y="152400"/>
                                </a:lnTo>
                                <a:lnTo>
                                  <a:pt x="0" y="152400"/>
                                </a:lnTo>
                                <a:lnTo>
                                  <a:pt x="0" y="76200"/>
                                </a:lnTo>
                                <a:lnTo>
                                  <a:pt x="4499483" y="76200"/>
                                </a:lnTo>
                                <a:lnTo>
                                  <a:pt x="449948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3779" name="Shape 313779"/>
                        <wps:cNvSpPr/>
                        <wps:spPr>
                          <a:xfrm>
                            <a:off x="0" y="2309470"/>
                            <a:ext cx="268338" cy="171857"/>
                          </a:xfrm>
                          <a:custGeom>
                            <a:avLst/>
                            <a:gdLst/>
                            <a:ahLst/>
                            <a:cxnLst/>
                            <a:rect l="0" t="0" r="0" b="0"/>
                            <a:pathLst>
                              <a:path w="268338" h="171857">
                                <a:moveTo>
                                  <a:pt x="0" y="0"/>
                                </a:moveTo>
                                <a:lnTo>
                                  <a:pt x="268338" y="0"/>
                                </a:lnTo>
                                <a:lnTo>
                                  <a:pt x="268338" y="171857"/>
                                </a:lnTo>
                                <a:lnTo>
                                  <a:pt x="0" y="171857"/>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278" name="Shape 278"/>
                        <wps:cNvSpPr/>
                        <wps:spPr>
                          <a:xfrm>
                            <a:off x="0" y="2309470"/>
                            <a:ext cx="268338" cy="171857"/>
                          </a:xfrm>
                          <a:custGeom>
                            <a:avLst/>
                            <a:gdLst/>
                            <a:ahLst/>
                            <a:cxnLst/>
                            <a:rect l="0" t="0" r="0" b="0"/>
                            <a:pathLst>
                              <a:path w="268338" h="171857">
                                <a:moveTo>
                                  <a:pt x="0" y="171857"/>
                                </a:moveTo>
                                <a:lnTo>
                                  <a:pt x="268338" y="171857"/>
                                </a:lnTo>
                                <a:lnTo>
                                  <a:pt x="268338" y="0"/>
                                </a:lnTo>
                                <a:lnTo>
                                  <a:pt x="0" y="0"/>
                                </a:ln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280" name="Picture 280"/>
                          <pic:cNvPicPr/>
                        </pic:nvPicPr>
                        <pic:blipFill>
                          <a:blip r:embed="rId52"/>
                          <a:stretch>
                            <a:fillRect/>
                          </a:stretch>
                        </pic:blipFill>
                        <pic:spPr>
                          <a:xfrm>
                            <a:off x="4191" y="2360423"/>
                            <a:ext cx="259080" cy="70104"/>
                          </a:xfrm>
                          <a:prstGeom prst="rect">
                            <a:avLst/>
                          </a:prstGeom>
                        </pic:spPr>
                      </pic:pic>
                      <wps:wsp>
                        <wps:cNvPr id="281" name="Rectangle 281"/>
                        <wps:cNvSpPr/>
                        <wps:spPr>
                          <a:xfrm>
                            <a:off x="95631" y="2391538"/>
                            <a:ext cx="102765" cy="206453"/>
                          </a:xfrm>
                          <a:prstGeom prst="rect">
                            <a:avLst/>
                          </a:prstGeom>
                          <a:ln>
                            <a:noFill/>
                          </a:ln>
                        </wps:spPr>
                        <wps:txbx>
                          <w:txbxContent>
                            <w:p w14:paraId="318C582F" w14:textId="77777777" w:rsidR="00A97412" w:rsidRDefault="00000000">
                              <w:r>
                                <w:rPr>
                                  <w:b/>
                                  <w:sz w:val="24"/>
                                </w:rPr>
                                <w:t>1</w:t>
                              </w:r>
                            </w:p>
                          </w:txbxContent>
                        </wps:txbx>
                        <wps:bodyPr horzOverflow="overflow" vert="horz" lIns="0" tIns="0" rIns="0" bIns="0" rtlCol="0">
                          <a:noAutofit/>
                        </wps:bodyPr>
                      </wps:wsp>
                      <wps:wsp>
                        <wps:cNvPr id="282" name="Rectangle 282"/>
                        <wps:cNvSpPr/>
                        <wps:spPr>
                          <a:xfrm>
                            <a:off x="173355" y="2391538"/>
                            <a:ext cx="45808" cy="206453"/>
                          </a:xfrm>
                          <a:prstGeom prst="rect">
                            <a:avLst/>
                          </a:prstGeom>
                          <a:ln>
                            <a:noFill/>
                          </a:ln>
                        </wps:spPr>
                        <wps:txbx>
                          <w:txbxContent>
                            <w:p w14:paraId="0E7C9070" w14:textId="77777777" w:rsidR="00A97412" w:rsidRDefault="00000000">
                              <w:r>
                                <w:rPr>
                                  <w:b/>
                                  <w:sz w:val="24"/>
                                </w:rPr>
                                <w:t xml:space="preserve"> </w:t>
                              </w:r>
                            </w:p>
                          </w:txbxContent>
                        </wps:txbx>
                        <wps:bodyPr horzOverflow="overflow" vert="horz" lIns="0" tIns="0" rIns="0" bIns="0" rtlCol="0">
                          <a:noAutofit/>
                        </wps:bodyPr>
                      </wps:wsp>
                      <wps:wsp>
                        <wps:cNvPr id="313780" name="Shape 313780"/>
                        <wps:cNvSpPr/>
                        <wps:spPr>
                          <a:xfrm>
                            <a:off x="0" y="2609914"/>
                            <a:ext cx="268338" cy="170624"/>
                          </a:xfrm>
                          <a:custGeom>
                            <a:avLst/>
                            <a:gdLst/>
                            <a:ahLst/>
                            <a:cxnLst/>
                            <a:rect l="0" t="0" r="0" b="0"/>
                            <a:pathLst>
                              <a:path w="268338" h="170624">
                                <a:moveTo>
                                  <a:pt x="0" y="0"/>
                                </a:moveTo>
                                <a:lnTo>
                                  <a:pt x="268338" y="0"/>
                                </a:lnTo>
                                <a:lnTo>
                                  <a:pt x="268338" y="170624"/>
                                </a:lnTo>
                                <a:lnTo>
                                  <a:pt x="0" y="170624"/>
                                </a:lnTo>
                                <a:lnTo>
                                  <a:pt x="0" y="0"/>
                                </a:lnTo>
                              </a:path>
                            </a:pathLst>
                          </a:custGeom>
                          <a:ln w="0" cap="flat">
                            <a:miter lim="127000"/>
                          </a:ln>
                        </wps:spPr>
                        <wps:style>
                          <a:lnRef idx="0">
                            <a:srgbClr val="000000">
                              <a:alpha val="0"/>
                            </a:srgbClr>
                          </a:lnRef>
                          <a:fillRef idx="1">
                            <a:srgbClr val="0563C1"/>
                          </a:fillRef>
                          <a:effectRef idx="0">
                            <a:scrgbClr r="0" g="0" b="0"/>
                          </a:effectRef>
                          <a:fontRef idx="none"/>
                        </wps:style>
                        <wps:bodyPr/>
                      </wps:wsp>
                      <wps:wsp>
                        <wps:cNvPr id="284" name="Shape 284"/>
                        <wps:cNvSpPr/>
                        <wps:spPr>
                          <a:xfrm>
                            <a:off x="0" y="2609914"/>
                            <a:ext cx="268338" cy="170624"/>
                          </a:xfrm>
                          <a:custGeom>
                            <a:avLst/>
                            <a:gdLst/>
                            <a:ahLst/>
                            <a:cxnLst/>
                            <a:rect l="0" t="0" r="0" b="0"/>
                            <a:pathLst>
                              <a:path w="268338" h="170624">
                                <a:moveTo>
                                  <a:pt x="0" y="170624"/>
                                </a:moveTo>
                                <a:lnTo>
                                  <a:pt x="268338" y="170624"/>
                                </a:lnTo>
                                <a:lnTo>
                                  <a:pt x="268338" y="0"/>
                                </a:lnTo>
                                <a:lnTo>
                                  <a:pt x="0" y="0"/>
                                </a:ln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286" name="Picture 286"/>
                          <pic:cNvPicPr/>
                        </pic:nvPicPr>
                        <pic:blipFill>
                          <a:blip r:embed="rId52"/>
                          <a:stretch>
                            <a:fillRect/>
                          </a:stretch>
                        </pic:blipFill>
                        <pic:spPr>
                          <a:xfrm>
                            <a:off x="4191" y="2660651"/>
                            <a:ext cx="259080" cy="68580"/>
                          </a:xfrm>
                          <a:prstGeom prst="rect">
                            <a:avLst/>
                          </a:prstGeom>
                        </pic:spPr>
                      </pic:pic>
                      <wps:wsp>
                        <wps:cNvPr id="287" name="Rectangle 287"/>
                        <wps:cNvSpPr/>
                        <wps:spPr>
                          <a:xfrm>
                            <a:off x="95631" y="2691766"/>
                            <a:ext cx="102765" cy="206453"/>
                          </a:xfrm>
                          <a:prstGeom prst="rect">
                            <a:avLst/>
                          </a:prstGeom>
                          <a:ln>
                            <a:noFill/>
                          </a:ln>
                        </wps:spPr>
                        <wps:txbx>
                          <w:txbxContent>
                            <w:p w14:paraId="1B76771F" w14:textId="77777777" w:rsidR="00A97412" w:rsidRDefault="00000000">
                              <w:r>
                                <w:rPr>
                                  <w:b/>
                                  <w:sz w:val="24"/>
                                </w:rPr>
                                <w:t>2</w:t>
                              </w:r>
                            </w:p>
                          </w:txbxContent>
                        </wps:txbx>
                        <wps:bodyPr horzOverflow="overflow" vert="horz" lIns="0" tIns="0" rIns="0" bIns="0" rtlCol="0">
                          <a:noAutofit/>
                        </wps:bodyPr>
                      </wps:wsp>
                      <wps:wsp>
                        <wps:cNvPr id="288" name="Rectangle 288"/>
                        <wps:cNvSpPr/>
                        <wps:spPr>
                          <a:xfrm>
                            <a:off x="173355" y="2691766"/>
                            <a:ext cx="45808" cy="206453"/>
                          </a:xfrm>
                          <a:prstGeom prst="rect">
                            <a:avLst/>
                          </a:prstGeom>
                          <a:ln>
                            <a:noFill/>
                          </a:ln>
                        </wps:spPr>
                        <wps:txbx>
                          <w:txbxContent>
                            <w:p w14:paraId="552D6B42" w14:textId="77777777" w:rsidR="00A97412" w:rsidRDefault="00000000">
                              <w:r>
                                <w:rPr>
                                  <w:b/>
                                  <w:sz w:val="24"/>
                                </w:rPr>
                                <w:t xml:space="preserve"> </w:t>
                              </w:r>
                            </w:p>
                          </w:txbxContent>
                        </wps:txbx>
                        <wps:bodyPr horzOverflow="overflow" vert="horz" lIns="0" tIns="0" rIns="0" bIns="0" rtlCol="0">
                          <a:noAutofit/>
                        </wps:bodyPr>
                      </wps:wsp>
                      <wps:wsp>
                        <wps:cNvPr id="313781" name="Shape 313781"/>
                        <wps:cNvSpPr/>
                        <wps:spPr>
                          <a:xfrm>
                            <a:off x="0" y="2909164"/>
                            <a:ext cx="268338" cy="171857"/>
                          </a:xfrm>
                          <a:custGeom>
                            <a:avLst/>
                            <a:gdLst/>
                            <a:ahLst/>
                            <a:cxnLst/>
                            <a:rect l="0" t="0" r="0" b="0"/>
                            <a:pathLst>
                              <a:path w="268338" h="171857">
                                <a:moveTo>
                                  <a:pt x="0" y="0"/>
                                </a:moveTo>
                                <a:lnTo>
                                  <a:pt x="268338" y="0"/>
                                </a:lnTo>
                                <a:lnTo>
                                  <a:pt x="268338" y="171857"/>
                                </a:lnTo>
                                <a:lnTo>
                                  <a:pt x="0" y="171857"/>
                                </a:lnTo>
                                <a:lnTo>
                                  <a:pt x="0" y="0"/>
                                </a:lnTo>
                              </a:path>
                            </a:pathLst>
                          </a:custGeom>
                          <a:ln w="0" cap="flat">
                            <a:miter lim="127000"/>
                          </a:ln>
                        </wps:spPr>
                        <wps:style>
                          <a:lnRef idx="0">
                            <a:srgbClr val="000000">
                              <a:alpha val="0"/>
                            </a:srgbClr>
                          </a:lnRef>
                          <a:fillRef idx="1">
                            <a:srgbClr val="CCFFFF"/>
                          </a:fillRef>
                          <a:effectRef idx="0">
                            <a:scrgbClr r="0" g="0" b="0"/>
                          </a:effectRef>
                          <a:fontRef idx="none"/>
                        </wps:style>
                        <wps:bodyPr/>
                      </wps:wsp>
                      <wps:wsp>
                        <wps:cNvPr id="290" name="Shape 290"/>
                        <wps:cNvSpPr/>
                        <wps:spPr>
                          <a:xfrm>
                            <a:off x="0" y="2909164"/>
                            <a:ext cx="268338" cy="171857"/>
                          </a:xfrm>
                          <a:custGeom>
                            <a:avLst/>
                            <a:gdLst/>
                            <a:ahLst/>
                            <a:cxnLst/>
                            <a:rect l="0" t="0" r="0" b="0"/>
                            <a:pathLst>
                              <a:path w="268338" h="171857">
                                <a:moveTo>
                                  <a:pt x="0" y="171857"/>
                                </a:moveTo>
                                <a:lnTo>
                                  <a:pt x="268338" y="171857"/>
                                </a:lnTo>
                                <a:lnTo>
                                  <a:pt x="268338" y="0"/>
                                </a:lnTo>
                                <a:lnTo>
                                  <a:pt x="0" y="0"/>
                                </a:ln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292" name="Picture 292"/>
                          <pic:cNvPicPr/>
                        </pic:nvPicPr>
                        <pic:blipFill>
                          <a:blip r:embed="rId52"/>
                          <a:stretch>
                            <a:fillRect/>
                          </a:stretch>
                        </pic:blipFill>
                        <pic:spPr>
                          <a:xfrm>
                            <a:off x="4191" y="2959355"/>
                            <a:ext cx="259080" cy="71628"/>
                          </a:xfrm>
                          <a:prstGeom prst="rect">
                            <a:avLst/>
                          </a:prstGeom>
                        </pic:spPr>
                      </pic:pic>
                      <wps:wsp>
                        <wps:cNvPr id="293" name="Rectangle 293"/>
                        <wps:cNvSpPr/>
                        <wps:spPr>
                          <a:xfrm>
                            <a:off x="95631" y="2990470"/>
                            <a:ext cx="102765" cy="206453"/>
                          </a:xfrm>
                          <a:prstGeom prst="rect">
                            <a:avLst/>
                          </a:prstGeom>
                          <a:ln>
                            <a:noFill/>
                          </a:ln>
                        </wps:spPr>
                        <wps:txbx>
                          <w:txbxContent>
                            <w:p w14:paraId="12247895" w14:textId="77777777" w:rsidR="00A97412" w:rsidRDefault="00000000">
                              <w:r>
                                <w:rPr>
                                  <w:b/>
                                  <w:sz w:val="24"/>
                                </w:rPr>
                                <w:t>3</w:t>
                              </w:r>
                            </w:p>
                          </w:txbxContent>
                        </wps:txbx>
                        <wps:bodyPr horzOverflow="overflow" vert="horz" lIns="0" tIns="0" rIns="0" bIns="0" rtlCol="0">
                          <a:noAutofit/>
                        </wps:bodyPr>
                      </wps:wsp>
                      <wps:wsp>
                        <wps:cNvPr id="294" name="Rectangle 294"/>
                        <wps:cNvSpPr/>
                        <wps:spPr>
                          <a:xfrm>
                            <a:off x="173355" y="2990470"/>
                            <a:ext cx="45808" cy="206453"/>
                          </a:xfrm>
                          <a:prstGeom prst="rect">
                            <a:avLst/>
                          </a:prstGeom>
                          <a:ln>
                            <a:noFill/>
                          </a:ln>
                        </wps:spPr>
                        <wps:txbx>
                          <w:txbxContent>
                            <w:p w14:paraId="5C5E57C6" w14:textId="77777777" w:rsidR="00A97412" w:rsidRDefault="00000000">
                              <w:r>
                                <w:rPr>
                                  <w:b/>
                                  <w:sz w:val="24"/>
                                </w:rPr>
                                <w:t xml:space="preserve"> </w:t>
                              </w:r>
                            </w:p>
                          </w:txbxContent>
                        </wps:txbx>
                        <wps:bodyPr horzOverflow="overflow" vert="horz" lIns="0" tIns="0" rIns="0" bIns="0" rtlCol="0">
                          <a:noAutofit/>
                        </wps:bodyPr>
                      </wps:wsp>
                      <wps:wsp>
                        <wps:cNvPr id="295" name="Shape 295"/>
                        <wps:cNvSpPr/>
                        <wps:spPr>
                          <a:xfrm>
                            <a:off x="1548892" y="2438020"/>
                            <a:ext cx="489115" cy="514350"/>
                          </a:xfrm>
                          <a:custGeom>
                            <a:avLst/>
                            <a:gdLst/>
                            <a:ahLst/>
                            <a:cxnLst/>
                            <a:rect l="0" t="0" r="0" b="0"/>
                            <a:pathLst>
                              <a:path w="489115" h="514350">
                                <a:moveTo>
                                  <a:pt x="0" y="514350"/>
                                </a:moveTo>
                                <a:lnTo>
                                  <a:pt x="489115" y="514350"/>
                                </a:lnTo>
                                <a:lnTo>
                                  <a:pt x="489115" y="0"/>
                                </a:lnTo>
                                <a:lnTo>
                                  <a:pt x="0" y="0"/>
                                </a:ln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296" name="Shape 296"/>
                        <wps:cNvSpPr/>
                        <wps:spPr>
                          <a:xfrm>
                            <a:off x="326111" y="2393189"/>
                            <a:ext cx="1222782" cy="338455"/>
                          </a:xfrm>
                          <a:custGeom>
                            <a:avLst/>
                            <a:gdLst/>
                            <a:ahLst/>
                            <a:cxnLst/>
                            <a:rect l="0" t="0" r="0" b="0"/>
                            <a:pathLst>
                              <a:path w="1222782" h="338455">
                                <a:moveTo>
                                  <a:pt x="51" y="0"/>
                                </a:moveTo>
                                <a:lnTo>
                                  <a:pt x="57290" y="889"/>
                                </a:lnTo>
                                <a:lnTo>
                                  <a:pt x="114110" y="3429"/>
                                </a:lnTo>
                                <a:lnTo>
                                  <a:pt x="170066" y="7493"/>
                                </a:lnTo>
                                <a:lnTo>
                                  <a:pt x="224688" y="12954"/>
                                </a:lnTo>
                                <a:lnTo>
                                  <a:pt x="277495" y="19812"/>
                                </a:lnTo>
                                <a:lnTo>
                                  <a:pt x="303060" y="23622"/>
                                </a:lnTo>
                                <a:lnTo>
                                  <a:pt x="328041" y="27813"/>
                                </a:lnTo>
                                <a:lnTo>
                                  <a:pt x="352361" y="32258"/>
                                </a:lnTo>
                                <a:lnTo>
                                  <a:pt x="375907" y="36957"/>
                                </a:lnTo>
                                <a:lnTo>
                                  <a:pt x="398793" y="41910"/>
                                </a:lnTo>
                                <a:lnTo>
                                  <a:pt x="420726" y="46990"/>
                                </a:lnTo>
                                <a:lnTo>
                                  <a:pt x="441808" y="52451"/>
                                </a:lnTo>
                                <a:lnTo>
                                  <a:pt x="461937" y="58039"/>
                                </a:lnTo>
                                <a:lnTo>
                                  <a:pt x="481025" y="63881"/>
                                </a:lnTo>
                                <a:lnTo>
                                  <a:pt x="499072" y="69850"/>
                                </a:lnTo>
                                <a:lnTo>
                                  <a:pt x="515963" y="75946"/>
                                </a:lnTo>
                                <a:lnTo>
                                  <a:pt x="531825" y="82296"/>
                                </a:lnTo>
                                <a:lnTo>
                                  <a:pt x="546354" y="88646"/>
                                </a:lnTo>
                                <a:lnTo>
                                  <a:pt x="559587" y="95250"/>
                                </a:lnTo>
                                <a:lnTo>
                                  <a:pt x="571525" y="101981"/>
                                </a:lnTo>
                                <a:lnTo>
                                  <a:pt x="582066" y="108712"/>
                                </a:lnTo>
                                <a:lnTo>
                                  <a:pt x="591210" y="115697"/>
                                </a:lnTo>
                                <a:lnTo>
                                  <a:pt x="598830" y="122682"/>
                                </a:lnTo>
                                <a:lnTo>
                                  <a:pt x="604799" y="129794"/>
                                </a:lnTo>
                                <a:cubicBezTo>
                                  <a:pt x="604926" y="129794"/>
                                  <a:pt x="604926" y="129921"/>
                                  <a:pt x="604926" y="129921"/>
                                </a:cubicBezTo>
                                <a:lnTo>
                                  <a:pt x="609244" y="136906"/>
                                </a:lnTo>
                                <a:cubicBezTo>
                                  <a:pt x="609371" y="137033"/>
                                  <a:pt x="609371" y="137033"/>
                                  <a:pt x="609371" y="137160"/>
                                </a:cubicBezTo>
                                <a:lnTo>
                                  <a:pt x="612038" y="144272"/>
                                </a:lnTo>
                                <a:cubicBezTo>
                                  <a:pt x="612165" y="144399"/>
                                  <a:pt x="612165" y="144399"/>
                                  <a:pt x="612165" y="144526"/>
                                </a:cubicBezTo>
                                <a:lnTo>
                                  <a:pt x="613054" y="151638"/>
                                </a:lnTo>
                                <a:lnTo>
                                  <a:pt x="613816" y="158623"/>
                                </a:lnTo>
                                <a:lnTo>
                                  <a:pt x="613816" y="158369"/>
                                </a:lnTo>
                                <a:lnTo>
                                  <a:pt x="616439" y="165238"/>
                                </a:lnTo>
                                <a:lnTo>
                                  <a:pt x="620547" y="172085"/>
                                </a:lnTo>
                                <a:lnTo>
                                  <a:pt x="620420" y="171831"/>
                                </a:lnTo>
                                <a:lnTo>
                                  <a:pt x="626389" y="178816"/>
                                </a:lnTo>
                                <a:lnTo>
                                  <a:pt x="633755" y="185674"/>
                                </a:lnTo>
                                <a:lnTo>
                                  <a:pt x="642645" y="192405"/>
                                </a:lnTo>
                                <a:lnTo>
                                  <a:pt x="652932" y="199009"/>
                                </a:lnTo>
                                <a:lnTo>
                                  <a:pt x="664743" y="205613"/>
                                </a:lnTo>
                                <a:lnTo>
                                  <a:pt x="677824" y="212090"/>
                                </a:lnTo>
                                <a:lnTo>
                                  <a:pt x="692302" y="218440"/>
                                </a:lnTo>
                                <a:lnTo>
                                  <a:pt x="707923" y="224790"/>
                                </a:lnTo>
                                <a:lnTo>
                                  <a:pt x="724814" y="230886"/>
                                </a:lnTo>
                                <a:lnTo>
                                  <a:pt x="742848" y="236855"/>
                                </a:lnTo>
                                <a:lnTo>
                                  <a:pt x="761771" y="242570"/>
                                </a:lnTo>
                                <a:lnTo>
                                  <a:pt x="781837" y="248158"/>
                                </a:lnTo>
                                <a:lnTo>
                                  <a:pt x="802919" y="253492"/>
                                </a:lnTo>
                                <a:lnTo>
                                  <a:pt x="824763" y="258826"/>
                                </a:lnTo>
                                <a:lnTo>
                                  <a:pt x="847496" y="263652"/>
                                </a:lnTo>
                                <a:lnTo>
                                  <a:pt x="870991" y="268351"/>
                                </a:lnTo>
                                <a:lnTo>
                                  <a:pt x="895248" y="272796"/>
                                </a:lnTo>
                                <a:lnTo>
                                  <a:pt x="920267" y="276987"/>
                                </a:lnTo>
                                <a:lnTo>
                                  <a:pt x="945794" y="280797"/>
                                </a:lnTo>
                                <a:lnTo>
                                  <a:pt x="998499" y="287528"/>
                                </a:lnTo>
                                <a:lnTo>
                                  <a:pt x="1053110" y="292989"/>
                                </a:lnTo>
                                <a:lnTo>
                                  <a:pt x="1108989" y="297053"/>
                                </a:lnTo>
                                <a:lnTo>
                                  <a:pt x="1146683" y="298572"/>
                                </a:lnTo>
                                <a:lnTo>
                                  <a:pt x="1147470" y="262255"/>
                                </a:lnTo>
                                <a:lnTo>
                                  <a:pt x="1222782" y="302006"/>
                                </a:lnTo>
                                <a:lnTo>
                                  <a:pt x="1145819" y="338455"/>
                                </a:lnTo>
                                <a:lnTo>
                                  <a:pt x="1146617" y="301656"/>
                                </a:lnTo>
                                <a:lnTo>
                                  <a:pt x="1108735" y="300228"/>
                                </a:lnTo>
                                <a:lnTo>
                                  <a:pt x="1052729" y="296164"/>
                                </a:lnTo>
                                <a:lnTo>
                                  <a:pt x="998118" y="290703"/>
                                </a:lnTo>
                                <a:lnTo>
                                  <a:pt x="945286" y="283845"/>
                                </a:lnTo>
                                <a:lnTo>
                                  <a:pt x="919632" y="280035"/>
                                </a:lnTo>
                                <a:lnTo>
                                  <a:pt x="894740" y="275844"/>
                                </a:lnTo>
                                <a:lnTo>
                                  <a:pt x="870356" y="271526"/>
                                </a:lnTo>
                                <a:lnTo>
                                  <a:pt x="846861" y="266700"/>
                                </a:lnTo>
                                <a:lnTo>
                                  <a:pt x="824001" y="261874"/>
                                </a:lnTo>
                                <a:lnTo>
                                  <a:pt x="802157" y="256667"/>
                                </a:lnTo>
                                <a:lnTo>
                                  <a:pt x="781075" y="251333"/>
                                </a:lnTo>
                                <a:lnTo>
                                  <a:pt x="760882" y="245618"/>
                                </a:lnTo>
                                <a:lnTo>
                                  <a:pt x="741832" y="239776"/>
                                </a:lnTo>
                                <a:lnTo>
                                  <a:pt x="723798" y="233934"/>
                                </a:lnTo>
                                <a:lnTo>
                                  <a:pt x="706780" y="227711"/>
                                </a:lnTo>
                                <a:lnTo>
                                  <a:pt x="691032" y="221361"/>
                                </a:lnTo>
                                <a:lnTo>
                                  <a:pt x="676427" y="215011"/>
                                </a:lnTo>
                                <a:lnTo>
                                  <a:pt x="663219" y="208407"/>
                                </a:lnTo>
                                <a:lnTo>
                                  <a:pt x="651281" y="201676"/>
                                </a:lnTo>
                                <a:lnTo>
                                  <a:pt x="640613" y="194945"/>
                                </a:lnTo>
                                <a:lnTo>
                                  <a:pt x="631596" y="187960"/>
                                </a:lnTo>
                                <a:lnTo>
                                  <a:pt x="623976" y="180848"/>
                                </a:lnTo>
                                <a:lnTo>
                                  <a:pt x="618007" y="173863"/>
                                </a:lnTo>
                                <a:cubicBezTo>
                                  <a:pt x="618007" y="173863"/>
                                  <a:pt x="617880" y="173736"/>
                                  <a:pt x="617880" y="173736"/>
                                </a:cubicBezTo>
                                <a:lnTo>
                                  <a:pt x="613562" y="166751"/>
                                </a:lnTo>
                                <a:cubicBezTo>
                                  <a:pt x="613562" y="166624"/>
                                  <a:pt x="613562" y="166624"/>
                                  <a:pt x="613435" y="166497"/>
                                </a:cubicBezTo>
                                <a:lnTo>
                                  <a:pt x="610768" y="159385"/>
                                </a:lnTo>
                                <a:cubicBezTo>
                                  <a:pt x="610768" y="159258"/>
                                  <a:pt x="610768" y="159258"/>
                                  <a:pt x="610768" y="159131"/>
                                </a:cubicBezTo>
                                <a:lnTo>
                                  <a:pt x="609879" y="152019"/>
                                </a:lnTo>
                                <a:lnTo>
                                  <a:pt x="608990" y="145034"/>
                                </a:lnTo>
                                <a:lnTo>
                                  <a:pt x="609117" y="145288"/>
                                </a:lnTo>
                                <a:lnTo>
                                  <a:pt x="606499" y="138430"/>
                                </a:lnTo>
                                <a:lnTo>
                                  <a:pt x="602259" y="131572"/>
                                </a:lnTo>
                                <a:lnTo>
                                  <a:pt x="602386" y="131826"/>
                                </a:lnTo>
                                <a:lnTo>
                                  <a:pt x="596671" y="124968"/>
                                </a:lnTo>
                                <a:lnTo>
                                  <a:pt x="589178" y="118237"/>
                                </a:lnTo>
                                <a:lnTo>
                                  <a:pt x="580415" y="111379"/>
                                </a:lnTo>
                                <a:lnTo>
                                  <a:pt x="570001" y="104775"/>
                                </a:lnTo>
                                <a:lnTo>
                                  <a:pt x="558190" y="98044"/>
                                </a:lnTo>
                                <a:lnTo>
                                  <a:pt x="545071" y="91567"/>
                                </a:lnTo>
                                <a:lnTo>
                                  <a:pt x="530644" y="85217"/>
                                </a:lnTo>
                                <a:lnTo>
                                  <a:pt x="514883" y="78867"/>
                                </a:lnTo>
                                <a:lnTo>
                                  <a:pt x="498056" y="72898"/>
                                </a:lnTo>
                                <a:lnTo>
                                  <a:pt x="480098" y="66802"/>
                                </a:lnTo>
                                <a:lnTo>
                                  <a:pt x="461086" y="61087"/>
                                </a:lnTo>
                                <a:lnTo>
                                  <a:pt x="441020" y="55499"/>
                                </a:lnTo>
                                <a:lnTo>
                                  <a:pt x="420002" y="50165"/>
                                </a:lnTo>
                                <a:lnTo>
                                  <a:pt x="398120" y="44958"/>
                                </a:lnTo>
                                <a:lnTo>
                                  <a:pt x="375285" y="40005"/>
                                </a:lnTo>
                                <a:lnTo>
                                  <a:pt x="351777" y="35433"/>
                                </a:lnTo>
                                <a:lnTo>
                                  <a:pt x="327520" y="30861"/>
                                </a:lnTo>
                                <a:lnTo>
                                  <a:pt x="302590" y="26797"/>
                                </a:lnTo>
                                <a:lnTo>
                                  <a:pt x="277101" y="22860"/>
                                </a:lnTo>
                                <a:lnTo>
                                  <a:pt x="224371" y="16129"/>
                                </a:lnTo>
                                <a:lnTo>
                                  <a:pt x="169837" y="10668"/>
                                </a:lnTo>
                                <a:lnTo>
                                  <a:pt x="113970" y="6477"/>
                                </a:lnTo>
                                <a:lnTo>
                                  <a:pt x="57252" y="4064"/>
                                </a:lnTo>
                                <a:lnTo>
                                  <a:pt x="0" y="3175"/>
                                </a:lnTo>
                                <a:lnTo>
                                  <a:pt x="5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7" name="Shape 297"/>
                        <wps:cNvSpPr/>
                        <wps:spPr>
                          <a:xfrm>
                            <a:off x="326073" y="2657095"/>
                            <a:ext cx="1141285" cy="76200"/>
                          </a:xfrm>
                          <a:custGeom>
                            <a:avLst/>
                            <a:gdLst/>
                            <a:ahLst/>
                            <a:cxnLst/>
                            <a:rect l="0" t="0" r="0" b="0"/>
                            <a:pathLst>
                              <a:path w="1141285" h="76200">
                                <a:moveTo>
                                  <a:pt x="1065085" y="0"/>
                                </a:moveTo>
                                <a:lnTo>
                                  <a:pt x="1141285" y="38100"/>
                                </a:lnTo>
                                <a:lnTo>
                                  <a:pt x="1065085" y="76200"/>
                                </a:lnTo>
                                <a:lnTo>
                                  <a:pt x="1065085" y="42926"/>
                                </a:lnTo>
                                <a:lnTo>
                                  <a:pt x="0" y="42926"/>
                                </a:lnTo>
                                <a:lnTo>
                                  <a:pt x="0" y="33401"/>
                                </a:lnTo>
                                <a:lnTo>
                                  <a:pt x="1065085" y="33401"/>
                                </a:lnTo>
                                <a:lnTo>
                                  <a:pt x="106508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8" name="Shape 298"/>
                        <wps:cNvSpPr/>
                        <wps:spPr>
                          <a:xfrm>
                            <a:off x="325476" y="2599183"/>
                            <a:ext cx="1060348" cy="434594"/>
                          </a:xfrm>
                          <a:custGeom>
                            <a:avLst/>
                            <a:gdLst/>
                            <a:ahLst/>
                            <a:cxnLst/>
                            <a:rect l="0" t="0" r="0" b="0"/>
                            <a:pathLst>
                              <a:path w="1060348" h="434594">
                                <a:moveTo>
                                  <a:pt x="823620" y="0"/>
                                </a:moveTo>
                                <a:lnTo>
                                  <a:pt x="1060348" y="96012"/>
                                </a:lnTo>
                                <a:lnTo>
                                  <a:pt x="841400" y="227838"/>
                                </a:lnTo>
                                <a:lnTo>
                                  <a:pt x="835518" y="152460"/>
                                </a:lnTo>
                                <a:lnTo>
                                  <a:pt x="826668" y="153289"/>
                                </a:lnTo>
                                <a:lnTo>
                                  <a:pt x="804951" y="157099"/>
                                </a:lnTo>
                                <a:lnTo>
                                  <a:pt x="784250" y="161036"/>
                                </a:lnTo>
                                <a:lnTo>
                                  <a:pt x="763676" y="165354"/>
                                </a:lnTo>
                                <a:lnTo>
                                  <a:pt x="744118" y="169799"/>
                                </a:lnTo>
                                <a:lnTo>
                                  <a:pt x="725068" y="174625"/>
                                </a:lnTo>
                                <a:lnTo>
                                  <a:pt x="707034" y="179451"/>
                                </a:lnTo>
                                <a:lnTo>
                                  <a:pt x="689381" y="184785"/>
                                </a:lnTo>
                                <a:lnTo>
                                  <a:pt x="673125" y="189865"/>
                                </a:lnTo>
                                <a:lnTo>
                                  <a:pt x="657631" y="195326"/>
                                </a:lnTo>
                                <a:lnTo>
                                  <a:pt x="643026" y="200914"/>
                                </a:lnTo>
                                <a:lnTo>
                                  <a:pt x="629691" y="206502"/>
                                </a:lnTo>
                                <a:lnTo>
                                  <a:pt x="617372" y="212090"/>
                                </a:lnTo>
                                <a:lnTo>
                                  <a:pt x="606450" y="217551"/>
                                </a:lnTo>
                                <a:lnTo>
                                  <a:pt x="596798" y="223139"/>
                                </a:lnTo>
                                <a:lnTo>
                                  <a:pt x="588543" y="228346"/>
                                </a:lnTo>
                                <a:lnTo>
                                  <a:pt x="581812" y="233172"/>
                                </a:lnTo>
                                <a:lnTo>
                                  <a:pt x="576605" y="237490"/>
                                </a:lnTo>
                                <a:lnTo>
                                  <a:pt x="573049" y="240919"/>
                                </a:lnTo>
                                <a:lnTo>
                                  <a:pt x="569489" y="245814"/>
                                </a:lnTo>
                                <a:lnTo>
                                  <a:pt x="568928" y="246860"/>
                                </a:lnTo>
                                <a:lnTo>
                                  <a:pt x="568818" y="247195"/>
                                </a:lnTo>
                                <a:lnTo>
                                  <a:pt x="568477" y="250317"/>
                                </a:lnTo>
                                <a:lnTo>
                                  <a:pt x="567715" y="257429"/>
                                </a:lnTo>
                                <a:cubicBezTo>
                                  <a:pt x="567334" y="259969"/>
                                  <a:pt x="566826" y="262509"/>
                                  <a:pt x="566064" y="265049"/>
                                </a:cubicBezTo>
                                <a:lnTo>
                                  <a:pt x="563778" y="272161"/>
                                </a:lnTo>
                                <a:cubicBezTo>
                                  <a:pt x="563016" y="274193"/>
                                  <a:pt x="562127" y="276352"/>
                                  <a:pt x="561111" y="278257"/>
                                </a:cubicBezTo>
                                <a:lnTo>
                                  <a:pt x="557428" y="285242"/>
                                </a:lnTo>
                                <a:cubicBezTo>
                                  <a:pt x="556539" y="286893"/>
                                  <a:pt x="555523" y="288417"/>
                                  <a:pt x="554380" y="289941"/>
                                </a:cubicBezTo>
                                <a:lnTo>
                                  <a:pt x="546506" y="300228"/>
                                </a:lnTo>
                                <a:lnTo>
                                  <a:pt x="537286" y="309880"/>
                                </a:lnTo>
                                <a:lnTo>
                                  <a:pt x="526948" y="318770"/>
                                </a:lnTo>
                                <a:lnTo>
                                  <a:pt x="516014" y="326771"/>
                                </a:lnTo>
                                <a:lnTo>
                                  <a:pt x="504000" y="334391"/>
                                </a:lnTo>
                                <a:lnTo>
                                  <a:pt x="491020" y="341884"/>
                                </a:lnTo>
                                <a:lnTo>
                                  <a:pt x="476974" y="348996"/>
                                </a:lnTo>
                                <a:lnTo>
                                  <a:pt x="462001" y="355981"/>
                                </a:lnTo>
                                <a:lnTo>
                                  <a:pt x="446380" y="362458"/>
                                </a:lnTo>
                                <a:lnTo>
                                  <a:pt x="429578" y="368808"/>
                                </a:lnTo>
                                <a:lnTo>
                                  <a:pt x="412306" y="374777"/>
                                </a:lnTo>
                                <a:lnTo>
                                  <a:pt x="394030" y="380746"/>
                                </a:lnTo>
                                <a:lnTo>
                                  <a:pt x="374879" y="386334"/>
                                </a:lnTo>
                                <a:lnTo>
                                  <a:pt x="355219" y="391668"/>
                                </a:lnTo>
                                <a:lnTo>
                                  <a:pt x="334696" y="396875"/>
                                </a:lnTo>
                                <a:lnTo>
                                  <a:pt x="313677" y="401574"/>
                                </a:lnTo>
                                <a:lnTo>
                                  <a:pt x="291782" y="406273"/>
                                </a:lnTo>
                                <a:lnTo>
                                  <a:pt x="269710" y="410464"/>
                                </a:lnTo>
                                <a:lnTo>
                                  <a:pt x="246545" y="414528"/>
                                </a:lnTo>
                                <a:lnTo>
                                  <a:pt x="199581" y="421386"/>
                                </a:lnTo>
                                <a:lnTo>
                                  <a:pt x="151130" y="427101"/>
                                </a:lnTo>
                                <a:lnTo>
                                  <a:pt x="101346" y="431292"/>
                                </a:lnTo>
                                <a:lnTo>
                                  <a:pt x="50940" y="433832"/>
                                </a:lnTo>
                                <a:lnTo>
                                  <a:pt x="1321" y="434594"/>
                                </a:lnTo>
                                <a:lnTo>
                                  <a:pt x="0" y="358521"/>
                                </a:lnTo>
                                <a:lnTo>
                                  <a:pt x="49632" y="357632"/>
                                </a:lnTo>
                                <a:lnTo>
                                  <a:pt x="97523" y="355219"/>
                                </a:lnTo>
                                <a:lnTo>
                                  <a:pt x="144704" y="351155"/>
                                </a:lnTo>
                                <a:lnTo>
                                  <a:pt x="190741" y="345821"/>
                                </a:lnTo>
                                <a:lnTo>
                                  <a:pt x="235407" y="339090"/>
                                </a:lnTo>
                                <a:lnTo>
                                  <a:pt x="256438" y="335407"/>
                                </a:lnTo>
                                <a:lnTo>
                                  <a:pt x="277609" y="331470"/>
                                </a:lnTo>
                                <a:lnTo>
                                  <a:pt x="297815" y="327152"/>
                                </a:lnTo>
                                <a:lnTo>
                                  <a:pt x="317754" y="322580"/>
                                </a:lnTo>
                                <a:lnTo>
                                  <a:pt x="336664" y="317754"/>
                                </a:lnTo>
                                <a:lnTo>
                                  <a:pt x="354914" y="312801"/>
                                </a:lnTo>
                                <a:lnTo>
                                  <a:pt x="372339" y="307594"/>
                                </a:lnTo>
                                <a:lnTo>
                                  <a:pt x="388925" y="302260"/>
                                </a:lnTo>
                                <a:lnTo>
                                  <a:pt x="404609" y="296799"/>
                                </a:lnTo>
                                <a:lnTo>
                                  <a:pt x="419049" y="291211"/>
                                </a:lnTo>
                                <a:lnTo>
                                  <a:pt x="432765" y="285496"/>
                                </a:lnTo>
                                <a:lnTo>
                                  <a:pt x="445033" y="279908"/>
                                </a:lnTo>
                                <a:lnTo>
                                  <a:pt x="456133" y="274066"/>
                                </a:lnTo>
                                <a:lnTo>
                                  <a:pt x="466014" y="268351"/>
                                </a:lnTo>
                                <a:lnTo>
                                  <a:pt x="474574" y="262763"/>
                                </a:lnTo>
                                <a:lnTo>
                                  <a:pt x="481736" y="257429"/>
                                </a:lnTo>
                                <a:lnTo>
                                  <a:pt x="487020" y="252603"/>
                                </a:lnTo>
                                <a:lnTo>
                                  <a:pt x="490661" y="248392"/>
                                </a:lnTo>
                                <a:lnTo>
                                  <a:pt x="492272" y="245413"/>
                                </a:lnTo>
                                <a:lnTo>
                                  <a:pt x="492324" y="245252"/>
                                </a:lnTo>
                                <a:lnTo>
                                  <a:pt x="492658" y="242189"/>
                                </a:lnTo>
                                <a:lnTo>
                                  <a:pt x="493420" y="235077"/>
                                </a:lnTo>
                                <a:cubicBezTo>
                                  <a:pt x="493700" y="232537"/>
                                  <a:pt x="494246" y="229997"/>
                                  <a:pt x="495059" y="227457"/>
                                </a:cubicBezTo>
                                <a:lnTo>
                                  <a:pt x="497345" y="220345"/>
                                </a:lnTo>
                                <a:cubicBezTo>
                                  <a:pt x="498031" y="218313"/>
                                  <a:pt x="498920" y="216154"/>
                                  <a:pt x="499974" y="214249"/>
                                </a:cubicBezTo>
                                <a:lnTo>
                                  <a:pt x="503695" y="207264"/>
                                </a:lnTo>
                                <a:cubicBezTo>
                                  <a:pt x="504571" y="205613"/>
                                  <a:pt x="505562" y="204089"/>
                                  <a:pt x="506667" y="202565"/>
                                </a:cubicBezTo>
                                <a:lnTo>
                                  <a:pt x="511810" y="195580"/>
                                </a:lnTo>
                                <a:lnTo>
                                  <a:pt x="521221" y="185293"/>
                                </a:lnTo>
                                <a:lnTo>
                                  <a:pt x="531597" y="175895"/>
                                </a:lnTo>
                                <a:lnTo>
                                  <a:pt x="542976" y="167259"/>
                                </a:lnTo>
                                <a:lnTo>
                                  <a:pt x="555396" y="159131"/>
                                </a:lnTo>
                                <a:lnTo>
                                  <a:pt x="568477" y="151511"/>
                                </a:lnTo>
                                <a:lnTo>
                                  <a:pt x="582828" y="144145"/>
                                </a:lnTo>
                                <a:lnTo>
                                  <a:pt x="597687" y="137287"/>
                                </a:lnTo>
                                <a:lnTo>
                                  <a:pt x="613689" y="130556"/>
                                </a:lnTo>
                                <a:lnTo>
                                  <a:pt x="630326" y="124206"/>
                                </a:lnTo>
                                <a:lnTo>
                                  <a:pt x="647725" y="117983"/>
                                </a:lnTo>
                                <a:lnTo>
                                  <a:pt x="666394" y="112141"/>
                                </a:lnTo>
                                <a:lnTo>
                                  <a:pt x="685190" y="106553"/>
                                </a:lnTo>
                                <a:lnTo>
                                  <a:pt x="705256" y="101092"/>
                                </a:lnTo>
                                <a:lnTo>
                                  <a:pt x="725576" y="96012"/>
                                </a:lnTo>
                                <a:lnTo>
                                  <a:pt x="746785" y="91059"/>
                                </a:lnTo>
                                <a:lnTo>
                                  <a:pt x="768375" y="86487"/>
                                </a:lnTo>
                                <a:lnTo>
                                  <a:pt x="790854" y="82296"/>
                                </a:lnTo>
                                <a:lnTo>
                                  <a:pt x="813460" y="78232"/>
                                </a:lnTo>
                                <a:lnTo>
                                  <a:pt x="829603" y="76660"/>
                                </a:lnTo>
                                <a:lnTo>
                                  <a:pt x="82362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300" name="Picture 300"/>
                          <pic:cNvPicPr/>
                        </pic:nvPicPr>
                        <pic:blipFill>
                          <a:blip r:embed="rId55"/>
                          <a:stretch>
                            <a:fillRect/>
                          </a:stretch>
                        </pic:blipFill>
                        <pic:spPr>
                          <a:xfrm>
                            <a:off x="3085719" y="2384807"/>
                            <a:ext cx="673608" cy="204216"/>
                          </a:xfrm>
                          <a:prstGeom prst="rect">
                            <a:avLst/>
                          </a:prstGeom>
                        </pic:spPr>
                      </pic:pic>
                      <wps:wsp>
                        <wps:cNvPr id="301" name="Rectangle 301"/>
                        <wps:cNvSpPr/>
                        <wps:spPr>
                          <a:xfrm>
                            <a:off x="3177794" y="2417746"/>
                            <a:ext cx="552741" cy="190519"/>
                          </a:xfrm>
                          <a:prstGeom prst="rect">
                            <a:avLst/>
                          </a:prstGeom>
                          <a:ln>
                            <a:noFill/>
                          </a:ln>
                        </wps:spPr>
                        <wps:txbx>
                          <w:txbxContent>
                            <w:p w14:paraId="605723D6" w14:textId="77777777" w:rsidR="00A97412" w:rsidRDefault="00000000">
                              <w:r>
                                <w:rPr>
                                  <w:rFonts w:ascii="Arial" w:eastAsia="Arial" w:hAnsi="Arial" w:cs="Arial"/>
                                  <w:b/>
                                  <w:sz w:val="24"/>
                                </w:rPr>
                                <w:t>Canal</w:t>
                              </w:r>
                            </w:p>
                          </w:txbxContent>
                        </wps:txbx>
                        <wps:bodyPr horzOverflow="overflow" vert="horz" lIns="0" tIns="0" rIns="0" bIns="0" rtlCol="0">
                          <a:noAutofit/>
                        </wps:bodyPr>
                      </wps:wsp>
                      <wps:wsp>
                        <wps:cNvPr id="302" name="Rectangle 302"/>
                        <wps:cNvSpPr/>
                        <wps:spPr>
                          <a:xfrm>
                            <a:off x="3592576" y="2390776"/>
                            <a:ext cx="56314" cy="226001"/>
                          </a:xfrm>
                          <a:prstGeom prst="rect">
                            <a:avLst/>
                          </a:prstGeom>
                          <a:ln>
                            <a:noFill/>
                          </a:ln>
                        </wps:spPr>
                        <wps:txbx>
                          <w:txbxContent>
                            <w:p w14:paraId="409FC5DD" w14:textId="77777777" w:rsidR="00A97412" w:rsidRDefault="00000000">
                              <w:r>
                                <w:rPr>
                                  <w:rFonts w:ascii="Arial" w:eastAsia="Arial" w:hAnsi="Arial" w:cs="Arial"/>
                                  <w:b/>
                                  <w:sz w:val="24"/>
                                </w:rP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251728" style="width:494.25pt;height:351.01pt;mso-position-horizontal-relative:char;mso-position-vertical-relative:line" coordsize="62769,44578">
                <v:rect id="Rectangle 167" style="position:absolute;width:10545;height:1899;left:9188;top:0;" filled="f" stroked="f">
                  <v:textbox inset="0,0,0,0">
                    <w:txbxContent>
                      <w:p>
                        <w:pPr>
                          <w:spacing w:before="0" w:after="160" w:line="259" w:lineRule="auto"/>
                        </w:pPr>
                        <w:r>
                          <w:rPr>
                            <w:rFonts w:cs="Calibri" w:hAnsi="Calibri" w:eastAsia="Calibri" w:ascii="Calibri"/>
                            <w:b w:val="1"/>
                            <w:i w:val="1"/>
                            <w:sz w:val="22"/>
                          </w:rPr>
                          <w:t xml:space="preserve">Multiplexació</w:t>
                        </w:r>
                      </w:p>
                    </w:txbxContent>
                  </v:textbox>
                </v:rect>
                <v:rect id="Rectangle 168" style="position:absolute;width:982;height:1899;left:17128;top:0;" filled="f" stroked="f">
                  <v:textbox inset="0,0,0,0">
                    <w:txbxContent>
                      <w:p>
                        <w:pPr>
                          <w:spacing w:before="0" w:after="160" w:line="259" w:lineRule="auto"/>
                        </w:pPr>
                        <w:r>
                          <w:rPr>
                            <w:rFonts w:cs="Calibri" w:hAnsi="Calibri" w:eastAsia="Calibri" w:ascii="Calibri"/>
                            <w:b w:val="1"/>
                            <w:i w:val="1"/>
                            <w:sz w:val="22"/>
                          </w:rPr>
                          <w:t xml:space="preserve">n</w:t>
                        </w:r>
                      </w:p>
                    </w:txbxContent>
                  </v:textbox>
                </v:rect>
                <v:rect id="Rectangle 169" style="position:absolute;width:421;height:1899;left:17860;top:0;" filled="f" stroked="f">
                  <v:textbox inset="0,0,0,0">
                    <w:txbxContent>
                      <w:p>
                        <w:pPr>
                          <w:spacing w:before="0" w:after="160" w:line="259" w:lineRule="auto"/>
                        </w:pPr>
                        <w:r>
                          <w:rPr>
                            <w:rFonts w:cs="Calibri" w:hAnsi="Calibri" w:eastAsia="Calibri" w:ascii="Calibri"/>
                            <w:b w:val="1"/>
                            <w:i w:val="1"/>
                            <w:sz w:val="22"/>
                          </w:rPr>
                          <w:t xml:space="preserve"> </w:t>
                        </w:r>
                      </w:p>
                    </w:txbxContent>
                  </v:textbox>
                </v:rect>
                <v:rect id="Rectangle 170" style="position:absolute;width:421;height:1899;left:9188;top:2849;" filled="f" stroked="f">
                  <v:textbox inset="0,0,0,0">
                    <w:txbxContent>
                      <w:p>
                        <w:pPr>
                          <w:spacing w:before="0" w:after="160" w:line="259" w:lineRule="auto"/>
                        </w:pPr>
                        <w:r>
                          <w:rPr>
                            <w:rFonts w:cs="Calibri" w:hAnsi="Calibri" w:eastAsia="Calibri" w:ascii="Calibri"/>
                            <w:b w:val="1"/>
                            <w:i w:val="1"/>
                            <w:sz w:val="22"/>
                          </w:rPr>
                          <w:t xml:space="preserve"> </w:t>
                        </w:r>
                      </w:p>
                    </w:txbxContent>
                  </v:textbox>
                </v:rect>
                <v:rect id="Rectangle 171" style="position:absolute;width:421;height:1899;left:9188;top:5699;" filled="f" stroked="f">
                  <v:textbox inset="0,0,0,0">
                    <w:txbxContent>
                      <w:p>
                        <w:pPr>
                          <w:spacing w:before="0" w:after="160" w:line="259" w:lineRule="auto"/>
                        </w:pPr>
                        <w:r>
                          <w:rPr>
                            <w:rFonts w:cs="Calibri" w:hAnsi="Calibri" w:eastAsia="Calibri" w:ascii="Calibri"/>
                            <w:b w:val="1"/>
                            <w:i w:val="1"/>
                            <w:sz w:val="22"/>
                          </w:rPr>
                          <w:t xml:space="preserve"> </w:t>
                        </w:r>
                      </w:p>
                    </w:txbxContent>
                  </v:textbox>
                </v:rect>
                <v:rect id="Rectangle 172" style="position:absolute;width:421;height:1899;left:9188;top:8564;" filled="f" stroked="f">
                  <v:textbox inset="0,0,0,0">
                    <w:txbxContent>
                      <w:p>
                        <w:pPr>
                          <w:spacing w:before="0" w:after="160" w:line="259" w:lineRule="auto"/>
                        </w:pPr>
                        <w:r>
                          <w:rPr>
                            <w:rFonts w:cs="Calibri" w:hAnsi="Calibri" w:eastAsia="Calibri" w:ascii="Calibri"/>
                            <w:b w:val="1"/>
                            <w:i w:val="1"/>
                            <w:sz w:val="22"/>
                          </w:rPr>
                          <w:t xml:space="preserve"> </w:t>
                        </w:r>
                      </w:p>
                    </w:txbxContent>
                  </v:textbox>
                </v:rect>
                <v:rect id="Rectangle 173" style="position:absolute;width:421;height:1899;left:9188;top:11414;" filled="f" stroked="f">
                  <v:textbox inset="0,0,0,0">
                    <w:txbxContent>
                      <w:p>
                        <w:pPr>
                          <w:spacing w:before="0" w:after="160" w:line="259" w:lineRule="auto"/>
                        </w:pPr>
                        <w:r>
                          <w:rPr>
                            <w:rFonts w:cs="Calibri" w:hAnsi="Calibri" w:eastAsia="Calibri" w:ascii="Calibri"/>
                            <w:b w:val="1"/>
                            <w:i w:val="1"/>
                            <w:sz w:val="22"/>
                          </w:rPr>
                          <w:t xml:space="preserve"> </w:t>
                        </w:r>
                      </w:p>
                    </w:txbxContent>
                  </v:textbox>
                </v:rect>
                <v:rect id="Rectangle 174" style="position:absolute;width:421;height:1899;left:9188;top:14283;" filled="f" stroked="f">
                  <v:textbox inset="0,0,0,0">
                    <w:txbxContent>
                      <w:p>
                        <w:pPr>
                          <w:spacing w:before="0" w:after="160" w:line="259" w:lineRule="auto"/>
                        </w:pPr>
                        <w:r>
                          <w:rPr>
                            <w:rFonts w:cs="Calibri" w:hAnsi="Calibri" w:eastAsia="Calibri" w:ascii="Calibri"/>
                            <w:b w:val="1"/>
                            <w:i w:val="1"/>
                            <w:sz w:val="22"/>
                          </w:rPr>
                          <w:t xml:space="preserve"> </w:t>
                        </w:r>
                      </w:p>
                    </w:txbxContent>
                  </v:textbox>
                </v:rect>
                <v:rect id="Rectangle 175" style="position:absolute;width:421;height:1899;left:9188;top:17133;" filled="f" stroked="f">
                  <v:textbox inset="0,0,0,0">
                    <w:txbxContent>
                      <w:p>
                        <w:pPr>
                          <w:spacing w:before="0" w:after="160" w:line="259" w:lineRule="auto"/>
                        </w:pPr>
                        <w:r>
                          <w:rPr>
                            <w:rFonts w:cs="Calibri" w:hAnsi="Calibri" w:eastAsia="Calibri" w:ascii="Calibri"/>
                            <w:b w:val="1"/>
                            <w:i w:val="1"/>
                            <w:sz w:val="22"/>
                          </w:rPr>
                          <w:t xml:space="preserve"> </w:t>
                        </w:r>
                      </w:p>
                    </w:txbxContent>
                  </v:textbox>
                </v:rect>
                <v:rect id="Rectangle 176" style="position:absolute;width:421;height:1899;left:9188;top:19983;" filled="f" stroked="f">
                  <v:textbox inset="0,0,0,0">
                    <w:txbxContent>
                      <w:p>
                        <w:pPr>
                          <w:spacing w:before="0" w:after="160" w:line="259" w:lineRule="auto"/>
                        </w:pPr>
                        <w:r>
                          <w:rPr>
                            <w:rFonts w:cs="Calibri" w:hAnsi="Calibri" w:eastAsia="Calibri" w:ascii="Calibri"/>
                            <w:b w:val="1"/>
                            <w:i w:val="1"/>
                            <w:sz w:val="22"/>
                          </w:rPr>
                          <w:t xml:space="preserve"> </w:t>
                        </w:r>
                      </w:p>
                    </w:txbxContent>
                  </v:textbox>
                </v:rect>
                <v:rect id="Rectangle 177" style="position:absolute;width:421;height:1899;left:9188;top:22848;" filled="f" stroked="f">
                  <v:textbox inset="0,0,0,0">
                    <w:txbxContent>
                      <w:p>
                        <w:pPr>
                          <w:spacing w:before="0" w:after="160" w:line="259" w:lineRule="auto"/>
                        </w:pPr>
                        <w:r>
                          <w:rPr>
                            <w:rFonts w:cs="Calibri" w:hAnsi="Calibri" w:eastAsia="Calibri" w:ascii="Calibri"/>
                            <w:b w:val="1"/>
                            <w:i w:val="1"/>
                            <w:sz w:val="22"/>
                          </w:rPr>
                          <w:t xml:space="preserve"> </w:t>
                        </w:r>
                      </w:p>
                    </w:txbxContent>
                  </v:textbox>
                </v:rect>
                <v:rect id="Rectangle 178" style="position:absolute;width:421;height:1899;left:9188;top:25698;" filled="f" stroked="f">
                  <v:textbox inset="0,0,0,0">
                    <w:txbxContent>
                      <w:p>
                        <w:pPr>
                          <w:spacing w:before="0" w:after="160" w:line="259" w:lineRule="auto"/>
                        </w:pPr>
                        <w:r>
                          <w:rPr>
                            <w:rFonts w:cs="Calibri" w:hAnsi="Calibri" w:eastAsia="Calibri" w:ascii="Calibri"/>
                            <w:b w:val="1"/>
                            <w:i w:val="1"/>
                            <w:sz w:val="22"/>
                          </w:rPr>
                          <w:t xml:space="preserve"> </w:t>
                        </w:r>
                      </w:p>
                    </w:txbxContent>
                  </v:textbox>
                </v:rect>
                <v:rect id="Rectangle 179" style="position:absolute;width:421;height:1899;left:9188;top:28563;" filled="f" stroked="f">
                  <v:textbox inset="0,0,0,0">
                    <w:txbxContent>
                      <w:p>
                        <w:pPr>
                          <w:spacing w:before="0" w:after="160" w:line="259" w:lineRule="auto"/>
                        </w:pPr>
                        <w:r>
                          <w:rPr>
                            <w:rFonts w:cs="Calibri" w:hAnsi="Calibri" w:eastAsia="Calibri" w:ascii="Calibri"/>
                            <w:b w:val="1"/>
                            <w:i w:val="1"/>
                            <w:sz w:val="22"/>
                          </w:rPr>
                          <w:t xml:space="preserve"> </w:t>
                        </w:r>
                      </w:p>
                    </w:txbxContent>
                  </v:textbox>
                </v:rect>
                <v:shape id="Picture 219" style="position:absolute;width:35655;height:12299;left:17227;top:31897;" filled="f">
                  <v:imagedata r:id="rId56"/>
                </v:shape>
                <v:shape id="Shape 220" style="position:absolute;width:36417;height:13061;left:16846;top:31516;" coordsize="3641725,1306195" path="m0,1306195l3641725,1306195l3641725,0l0,0x">
                  <v:stroke weight="6pt" endcap="flat" joinstyle="miter" miterlimit="10" on="true" color="#c55a11"/>
                  <v:fill on="false" color="#000000" opacity="0"/>
                </v:shape>
                <v:shape id="Shape 221" style="position:absolute;width:47209;height:2286;left:15560;top:5469;" coordsize="4720971,228600" path="m4492371,0l4720971,114300l4492371,228600l4492371,152400l0,152400l0,76200l4492371,76200l4492371,0x">
                  <v:stroke weight="0pt" endcap="flat" joinstyle="miter" miterlimit="10" on="false" color="#000000" opacity="0"/>
                  <v:fill on="true" color="#000000"/>
                </v:shape>
                <v:shape id="Shape 313782" style="position:absolute;width:2730;height:2082;left:95;top:1950;" coordsize="273012,208267" path="m0,0l273012,0l273012,208267l0,208267l0,0">
                  <v:stroke weight="0pt" endcap="flat" joinstyle="miter" miterlimit="10" on="false" color="#000000" opacity="0"/>
                  <v:fill on="true" color="#4472c4"/>
                </v:shape>
                <v:shape id="Shape 223" style="position:absolute;width:2730;height:2082;left:95;top:1950;" coordsize="273012,208267" path="m0,208267l273012,208267l273012,0l0,0x">
                  <v:stroke weight="0.75pt" endcap="flat" joinstyle="miter" miterlimit="10" on="true" color="#000000"/>
                  <v:fill on="false" color="#000000" opacity="0"/>
                </v:shape>
                <v:shape id="Picture 225" style="position:absolute;width:2636;height:1066;left:133;top:2451;" filled="f">
                  <v:imagedata r:id="rId57"/>
                </v:shape>
                <v:rect id="Rectangle 226" style="position:absolute;width:1027;height:2064;left:1047;top:2758;" filled="f" stroked="f">
                  <v:textbox inset="0,0,0,0">
                    <w:txbxContent>
                      <w:p>
                        <w:pPr>
                          <w:spacing w:before="0" w:after="160" w:line="259" w:lineRule="auto"/>
                        </w:pPr>
                        <w:r>
                          <w:rPr>
                            <w:rFonts w:cs="Calibri" w:hAnsi="Calibri" w:eastAsia="Calibri" w:ascii="Calibri"/>
                            <w:b w:val="1"/>
                            <w:sz w:val="24"/>
                          </w:rPr>
                          <w:t xml:space="preserve">1</w:t>
                        </w:r>
                      </w:p>
                    </w:txbxContent>
                  </v:textbox>
                </v:rect>
                <v:rect id="Rectangle 227" style="position:absolute;width:458;height:2064;left:1824;top:2758;" filled="f" stroked="f">
                  <v:textbox inset="0,0,0,0">
                    <w:txbxContent>
                      <w:p>
                        <w:pPr>
                          <w:spacing w:before="0" w:after="160" w:line="259" w:lineRule="auto"/>
                        </w:pPr>
                        <w:r>
                          <w:rPr>
                            <w:rFonts w:cs="Calibri" w:hAnsi="Calibri" w:eastAsia="Calibri" w:ascii="Calibri"/>
                            <w:b w:val="1"/>
                            <w:sz w:val="24"/>
                          </w:rPr>
                          <w:t xml:space="preserve"> </w:t>
                        </w:r>
                      </w:p>
                    </w:txbxContent>
                  </v:textbox>
                </v:rect>
                <v:shape id="Shape 313783" style="position:absolute;width:2730;height:2082;left:95;top:5576;" coordsize="273012,208267" path="m0,0l273012,0l273012,208267l0,208267l0,0">
                  <v:stroke weight="0pt" endcap="flat" joinstyle="miter" miterlimit="10" on="false" color="#000000" opacity="0"/>
                  <v:fill on="true" color="#0563c1"/>
                </v:shape>
                <v:shape id="Shape 229" style="position:absolute;width:2730;height:2082;left:95;top:5576;" coordsize="273012,208267" path="m0,208267l273012,208267l273012,0l0,0x">
                  <v:stroke weight="0.75pt" endcap="flat" joinstyle="miter" miterlimit="10" on="true" color="#000000"/>
                  <v:fill on="false" color="#000000" opacity="0"/>
                </v:shape>
                <v:shape id="Picture 231" style="position:absolute;width:2636;height:1066;left:133;top:6078;" filled="f">
                  <v:imagedata r:id="rId57"/>
                </v:shape>
                <v:rect id="Rectangle 232" style="position:absolute;width:1027;height:2064;left:1047;top:6385;" filled="f" stroked="f">
                  <v:textbox inset="0,0,0,0">
                    <w:txbxContent>
                      <w:p>
                        <w:pPr>
                          <w:spacing w:before="0" w:after="160" w:line="259" w:lineRule="auto"/>
                        </w:pPr>
                        <w:r>
                          <w:rPr>
                            <w:rFonts w:cs="Calibri" w:hAnsi="Calibri" w:eastAsia="Calibri" w:ascii="Calibri"/>
                            <w:b w:val="1"/>
                            <w:sz w:val="24"/>
                          </w:rPr>
                          <w:t xml:space="preserve">2</w:t>
                        </w:r>
                      </w:p>
                    </w:txbxContent>
                  </v:textbox>
                </v:rect>
                <v:rect id="Rectangle 233" style="position:absolute;width:458;height:2064;left:1824;top:6385;" filled="f" stroked="f">
                  <v:textbox inset="0,0,0,0">
                    <w:txbxContent>
                      <w:p>
                        <w:pPr>
                          <w:spacing w:before="0" w:after="160" w:line="259" w:lineRule="auto"/>
                        </w:pPr>
                        <w:r>
                          <w:rPr>
                            <w:rFonts w:cs="Calibri" w:hAnsi="Calibri" w:eastAsia="Calibri" w:ascii="Calibri"/>
                            <w:b w:val="1"/>
                            <w:sz w:val="24"/>
                          </w:rPr>
                          <w:t xml:space="preserve"> </w:t>
                        </w:r>
                      </w:p>
                    </w:txbxContent>
                  </v:textbox>
                </v:rect>
                <v:shape id="Shape 313784" style="position:absolute;width:2730;height:2082;left:95;top:9202;" coordsize="273012,208267" path="m0,0l273012,0l273012,208267l0,208267l0,0">
                  <v:stroke weight="0pt" endcap="flat" joinstyle="miter" miterlimit="10" on="false" color="#000000" opacity="0"/>
                  <v:fill on="true" color="#ccffff"/>
                </v:shape>
                <v:shape id="Shape 235" style="position:absolute;width:2730;height:2082;left:95;top:9202;" coordsize="273012,208267" path="m0,208267l273012,208267l273012,0l0,0x">
                  <v:stroke weight="0.75pt" endcap="flat" joinstyle="miter" miterlimit="10" on="true" color="#000000"/>
                  <v:fill on="false" color="#000000" opacity="0"/>
                </v:shape>
                <v:shape id="Picture 237" style="position:absolute;width:2636;height:1082;left:133;top:9705;" filled="f">
                  <v:imagedata r:id="rId57"/>
                </v:shape>
                <v:rect id="Rectangle 238" style="position:absolute;width:1027;height:2064;left:1047;top:10012;" filled="f" stroked="f">
                  <v:textbox inset="0,0,0,0">
                    <w:txbxContent>
                      <w:p>
                        <w:pPr>
                          <w:spacing w:before="0" w:after="160" w:line="259" w:lineRule="auto"/>
                        </w:pPr>
                        <w:r>
                          <w:rPr>
                            <w:rFonts w:cs="Calibri" w:hAnsi="Calibri" w:eastAsia="Calibri" w:ascii="Calibri"/>
                            <w:b w:val="1"/>
                            <w:sz w:val="24"/>
                          </w:rPr>
                          <w:t xml:space="preserve">3</w:t>
                        </w:r>
                      </w:p>
                    </w:txbxContent>
                  </v:textbox>
                </v:rect>
                <v:rect id="Rectangle 239" style="position:absolute;width:458;height:2064;left:1824;top:10012;" filled="f" stroked="f">
                  <v:textbox inset="0,0,0,0">
                    <w:txbxContent>
                      <w:p>
                        <w:pPr>
                          <w:spacing w:before="0" w:after="160" w:line="259" w:lineRule="auto"/>
                        </w:pPr>
                        <w:r>
                          <w:rPr>
                            <w:rFonts w:cs="Calibri" w:hAnsi="Calibri" w:eastAsia="Calibri" w:ascii="Calibri"/>
                            <w:b w:val="1"/>
                            <w:sz w:val="24"/>
                          </w:rPr>
                          <w:t xml:space="preserve"> </w:t>
                        </w:r>
                      </w:p>
                    </w:txbxContent>
                  </v:textbox>
                </v:rect>
                <v:shape id="Shape 240" style="position:absolute;width:4883;height:6215;left:15560;top:3504;" coordsize="488379,621576" path="m0,621576l488379,621576l488379,0l0,0x">
                  <v:stroke weight="0.75pt" endcap="flat" joinstyle="miter" miterlimit="10" on="true" color="#000000"/>
                  <v:fill on="false" color="#000000" opacity="0"/>
                </v:shape>
                <v:shape id="Shape 241" style="position:absolute;width:12216;height:4986;left:3344;top:2606;" coordsize="1221638,498601" path="m1384,0l58534,1143l116561,4190l173634,9144l229438,15875l283350,24257l309867,29083l335394,34163l360362,39751l384683,45593l408026,51688l430873,58165l452615,64897l473621,72009l493535,79248l512686,86868l530695,94742l547522,102870l563651,111506l578129,120014l591972,129539l604291,138811l615848,149351l625627,160020l634517,171958c635533,173482,636549,175133,637311,176784l641629,185293c642518,187071,643407,188976,643915,191008l646582,199517c647471,201930,647979,204470,648233,207137l648995,215519l649452,219891l650202,222283l651570,224938l655980,231267l660806,236347l666902,241553l675284,248031l684936,254381l696366,261238l709193,267970l723544,274955l739165,281813l755929,288417l774090,295148l793140,301498l813079,307721l834288,313689l856132,319405l878865,324865l902615,330073l926618,334899l951509,339471l996385,344726l1001675,270510l1221638,400812l985418,498601l990967,420748l937920,414401l911759,409575l885977,404495l861212,398907l836955,393192l813206,386969l790727,380492l768629,373634l747674,366522l727735,359156l708431,351536l690397,343535l673379,335280l657123,326517l642391,317626l628167,307848l615721,298069l603783,286893l593750,275209l587781,266826c586765,265302,585749,263651,584987,262001l580669,253492c579780,251713,578891,249809,578383,247776l575716,239268c574827,236855,574319,234314,574065,231648l573303,223265l572847,218893l572097,216501l569981,212394l569239,211201l564032,205232l557682,199136l548919,192277l539204,185547l527431,178562l514591,171576l499961,164592l484251,157607l467398,150749l449212,144145l430212,137668l409854,131445l388887,125349l366700,119634l343967,114046l320548,108965l296164,104139l271628,99568l220193,91567l167030,85089l112471,80263l57150,77215l0,76200l1384,0x">
                  <v:stroke weight="0pt" endcap="flat" joinstyle="miter" miterlimit="10" on="false" color="#000000" opacity="0"/>
                  <v:fill on="true" color="#000000"/>
                </v:shape>
                <v:shape id="Shape 242" style="position:absolute;width:11394;height:762;left:3351;top:6231;" coordsize="1139495,76200" path="m1063295,0l1139495,38100l1063295,76200l1063295,42799l0,42799l0,33274l1063295,33274l1063295,0x">
                  <v:stroke weight="0pt" endcap="flat" joinstyle="miter" miterlimit="10" on="false" color="#000000" opacity="0"/>
                  <v:fill on="true" color="#000000"/>
                </v:shape>
                <v:shape id="Shape 243" style="position:absolute;width:10582;height:4025;left:3350;top:6259;" coordsize="1058228,402590" path="m980758,0l1058228,35433l983425,76200l982265,43066l960057,44197l911797,49023l864807,55626l819214,63881l797116,68453l775780,73406l754825,78740l734505,84455l714947,90298l696024,96393l677990,102998l660718,109728l644335,116586l628841,123698l614490,130937l601028,138430l588709,146050l577533,153798l567500,161544l558737,169545l551244,177292l545021,185293l540233,193167l536704,201142l534570,209087l533857,217043l533095,225552c533070,225806,533019,226060,532956,226314l530670,234823c530606,235077,530517,235331,530428,235459l526415,244602l520979,253365l514172,262128l506120,270510l496811,279019l486385,287148l474739,295148l462001,303023l448196,310769l433489,318135l417716,325374l401104,332360l383553,339217l365265,345694l346177,352044l326377,358013l305880,363728l284810,369062l263106,374015l240881,378714l194970,387097l147638,393700l99073,398526l49721,401574l191,402590l0,393192l49530,392049l98476,389001l146685,384175l193650,377698l239179,369443l261137,364744l282689,359791l303530,354457l323799,348869l343433,342900l362255,336677l380352,330200l397662,323597l414007,316611l429476,309499l443916,302260l457352,294640l469760,287020l480974,279273l490931,271526l499720,263525l507289,255524l513436,247523l518287,239523l521520,232069l523642,224291l524370,216154l525132,207773c525158,207391,525209,207137,525272,206884l527558,198374c527622,198248,527710,197993,527799,197739l531520,189230l536956,180340l543725,171577l551879,162941l561150,154560l571564,146304l583248,138176l596075,130429l609791,122682l624650,115189l640398,107950l657035,100838l674561,94107l692849,87503l711899,81280l731711,75311l752285,69597l773367,64135l795084,59182l817308,54483l863029,46228l910527,39624l959041,34672l981931,33523l980758,0x">
                  <v:stroke weight="0pt" endcap="flat" joinstyle="miter" miterlimit="10" on="false" color="#000000" opacity="0"/>
                  <v:fill on="true" color="#000000"/>
                </v:shape>
                <v:shape id="Picture 245" style="position:absolute;width:11353;height:5059;left:30902;top:2755;" filled="f">
                  <v:imagedata r:id="rId58"/>
                </v:shape>
                <v:rect id="Rectangle 246" style="position:absolute;width:2586;height:1905;left:31823;top:3081;" filled="f" stroked="f">
                  <v:textbox inset="0,0,0,0">
                    <w:txbxContent>
                      <w:p>
                        <w:pPr>
                          <w:spacing w:before="0" w:after="160" w:line="259" w:lineRule="auto"/>
                        </w:pPr>
                        <w:r>
                          <w:rPr>
                            <w:rFonts w:cs="Arial" w:hAnsi="Arial" w:eastAsia="Arial" w:ascii="Arial"/>
                            <w:b w:val="1"/>
                            <w:sz w:val="24"/>
                          </w:rPr>
                          <w:t xml:space="preserve">Ca</w:t>
                        </w:r>
                      </w:p>
                    </w:txbxContent>
                  </v:textbox>
                </v:rect>
                <v:rect id="Rectangle 247" style="position:absolute;width:2932;height:1905;left:33774;top:3081;" filled="f" stroked="f">
                  <v:textbox inset="0,0,0,0">
                    <w:txbxContent>
                      <w:p>
                        <w:pPr>
                          <w:spacing w:before="0" w:after="160" w:line="259" w:lineRule="auto"/>
                        </w:pPr>
                        <w:r>
                          <w:rPr>
                            <w:rFonts w:cs="Arial" w:hAnsi="Arial" w:eastAsia="Arial" w:ascii="Arial"/>
                            <w:b w:val="1"/>
                            <w:sz w:val="24"/>
                          </w:rPr>
                          <w:t xml:space="preserve">nal</w:t>
                        </w:r>
                      </w:p>
                    </w:txbxContent>
                  </v:textbox>
                </v:rect>
                <v:rect id="Rectangle 248" style="position:absolute;width:563;height:2260;left:35971;top:2811;" filled="f" stroked="f">
                  <v:textbox inset="0,0,0,0">
                    <w:txbxContent>
                      <w:p>
                        <w:pPr>
                          <w:spacing w:before="0" w:after="160" w:line="259" w:lineRule="auto"/>
                        </w:pPr>
                        <w:r>
                          <w:rPr>
                            <w:rFonts w:cs="Arial" w:hAnsi="Arial" w:eastAsia="Arial" w:ascii="Arial"/>
                            <w:b w:val="1"/>
                            <w:sz w:val="24"/>
                          </w:rPr>
                          <w:t xml:space="preserve"> </w:t>
                        </w:r>
                      </w:p>
                    </w:txbxContent>
                  </v:textbox>
                </v:rect>
                <v:shape id="Shape 249" style="position:absolute;width:47137;height:2286;left:15537;top:14424;" coordsize="4713732,228600" path="m4485132,0l4713732,114300l4485132,228600l4485132,152400l0,152400l0,76200l4485132,76200l4485132,0x">
                  <v:stroke weight="0pt" endcap="flat" joinstyle="miter" miterlimit="10" on="false" color="#000000" opacity="0"/>
                  <v:fill on="true" color="#000000"/>
                </v:shape>
                <v:shape id="Shape 313785" style="position:absolute;width:2675;height:1739;left:95;top:11662;" coordsize="267526,173990" path="m0,0l267526,0l267526,173990l0,173990l0,0">
                  <v:stroke weight="0pt" endcap="flat" joinstyle="miter" miterlimit="10" on="false" color="#000000" opacity="0"/>
                  <v:fill on="true" color="#4472c4"/>
                </v:shape>
                <v:shape id="Shape 251" style="position:absolute;width:2675;height:1739;left:95;top:11662;" coordsize="267526,173990" path="m0,173990l267526,173990l267526,0l0,0x">
                  <v:stroke weight="0.75pt" endcap="flat" joinstyle="miter" miterlimit="10" on="true" color="#000000"/>
                  <v:fill on="false" color="#000000" opacity="0"/>
                </v:shape>
                <v:shape id="Picture 253" style="position:absolute;width:2590;height:716;left:133;top:12174;" filled="f">
                  <v:imagedata r:id="rId59"/>
                </v:shape>
                <v:rect id="Rectangle 254" style="position:absolute;width:1027;height:2064;left:1047;top:12485;" filled="f" stroked="f">
                  <v:textbox inset="0,0,0,0">
                    <w:txbxContent>
                      <w:p>
                        <w:pPr>
                          <w:spacing w:before="0" w:after="160" w:line="259" w:lineRule="auto"/>
                        </w:pPr>
                        <w:r>
                          <w:rPr>
                            <w:rFonts w:cs="Calibri" w:hAnsi="Calibri" w:eastAsia="Calibri" w:ascii="Calibri"/>
                            <w:b w:val="1"/>
                            <w:sz w:val="24"/>
                          </w:rPr>
                          <w:t xml:space="preserve">1</w:t>
                        </w:r>
                      </w:p>
                    </w:txbxContent>
                  </v:textbox>
                </v:rect>
                <v:rect id="Rectangle 255" style="position:absolute;width:458;height:2064;left:1824;top:12485;" filled="f" stroked="f">
                  <v:textbox inset="0,0,0,0">
                    <w:txbxContent>
                      <w:p>
                        <w:pPr>
                          <w:spacing w:before="0" w:after="160" w:line="259" w:lineRule="auto"/>
                        </w:pPr>
                        <w:r>
                          <w:rPr>
                            <w:rFonts w:cs="Calibri" w:hAnsi="Calibri" w:eastAsia="Calibri" w:ascii="Calibri"/>
                            <w:b w:val="1"/>
                            <w:sz w:val="24"/>
                          </w:rPr>
                          <w:t xml:space="preserve"> </w:t>
                        </w:r>
                      </w:p>
                    </w:txbxContent>
                  </v:textbox>
                </v:rect>
                <v:shape id="Shape 313786" style="position:absolute;width:2675;height:1727;left:95;top:14703;" coordsize="267526,172733" path="m0,0l267526,0l267526,172733l0,172733l0,0">
                  <v:stroke weight="0pt" endcap="flat" joinstyle="miter" miterlimit="10" on="false" color="#000000" opacity="0"/>
                  <v:fill on="true" color="#0563c1"/>
                </v:shape>
                <v:shape id="Shape 257" style="position:absolute;width:2675;height:1727;left:95;top:14703;" coordsize="267526,172733" path="m0,172733l267526,172733l267526,0l0,0x">
                  <v:stroke weight="0.75pt" endcap="flat" joinstyle="miter" miterlimit="10" on="true" color="#000000"/>
                  <v:fill on="false" color="#000000" opacity="0"/>
                </v:shape>
                <v:shape id="Picture 259" style="position:absolute;width:2590;height:731;left:133;top:15206;" filled="f">
                  <v:imagedata r:id="rId60"/>
                </v:shape>
                <v:rect id="Rectangle 260" style="position:absolute;width:1027;height:2064;left:1047;top:15518;" filled="f" stroked="f">
                  <v:textbox inset="0,0,0,0">
                    <w:txbxContent>
                      <w:p>
                        <w:pPr>
                          <w:spacing w:before="0" w:after="160" w:line="259" w:lineRule="auto"/>
                        </w:pPr>
                        <w:r>
                          <w:rPr>
                            <w:rFonts w:cs="Calibri" w:hAnsi="Calibri" w:eastAsia="Calibri" w:ascii="Calibri"/>
                            <w:b w:val="1"/>
                            <w:sz w:val="24"/>
                          </w:rPr>
                          <w:t xml:space="preserve">2</w:t>
                        </w:r>
                      </w:p>
                    </w:txbxContent>
                  </v:textbox>
                </v:rect>
                <v:rect id="Rectangle 261" style="position:absolute;width:458;height:2064;left:1824;top:15518;" filled="f" stroked="f">
                  <v:textbox inset="0,0,0,0">
                    <w:txbxContent>
                      <w:p>
                        <w:pPr>
                          <w:spacing w:before="0" w:after="160" w:line="259" w:lineRule="auto"/>
                        </w:pPr>
                        <w:r>
                          <w:rPr>
                            <w:rFonts w:cs="Calibri" w:hAnsi="Calibri" w:eastAsia="Calibri" w:ascii="Calibri"/>
                            <w:b w:val="1"/>
                            <w:sz w:val="24"/>
                          </w:rPr>
                          <w:t xml:space="preserve"> </w:t>
                        </w:r>
                      </w:p>
                    </w:txbxContent>
                  </v:textbox>
                </v:rect>
                <v:shape id="Shape 313787" style="position:absolute;width:2675;height:1739;left:95;top:17733;" coordsize="267526,173990" path="m0,0l267526,0l267526,173990l0,173990l0,0">
                  <v:stroke weight="0pt" endcap="flat" joinstyle="miter" miterlimit="10" on="false" color="#000000" opacity="0"/>
                  <v:fill on="true" color="#ccffff"/>
                </v:shape>
                <v:shape id="Shape 263" style="position:absolute;width:2675;height:1739;left:95;top:17733;" coordsize="267526,173990" path="m0,173990l267526,173990l267526,0l0,0x">
                  <v:stroke weight="0.75pt" endcap="flat" joinstyle="miter" miterlimit="10" on="true" color="#000000"/>
                  <v:fill on="false" color="#000000" opacity="0"/>
                </v:shape>
                <v:shape id="Picture 265" style="position:absolute;width:2590;height:731;left:133;top:18239;" filled="f">
                  <v:imagedata r:id="rId60"/>
                </v:shape>
                <v:rect id="Rectangle 266" style="position:absolute;width:1027;height:2064;left:1047;top:18550;" filled="f" stroked="f">
                  <v:textbox inset="0,0,0,0">
                    <w:txbxContent>
                      <w:p>
                        <w:pPr>
                          <w:spacing w:before="0" w:after="160" w:line="259" w:lineRule="auto"/>
                        </w:pPr>
                        <w:r>
                          <w:rPr>
                            <w:rFonts w:cs="Calibri" w:hAnsi="Calibri" w:eastAsia="Calibri" w:ascii="Calibri"/>
                            <w:b w:val="1"/>
                            <w:sz w:val="24"/>
                          </w:rPr>
                          <w:t xml:space="preserve">3</w:t>
                        </w:r>
                      </w:p>
                    </w:txbxContent>
                  </v:textbox>
                </v:rect>
                <v:rect id="Rectangle 267" style="position:absolute;width:458;height:2064;left:1824;top:18550;" filled="f" stroked="f">
                  <v:textbox inset="0,0,0,0">
                    <w:txbxContent>
                      <w:p>
                        <w:pPr>
                          <w:spacing w:before="0" w:after="160" w:line="259" w:lineRule="auto"/>
                        </w:pPr>
                        <w:r>
                          <w:rPr>
                            <w:rFonts w:cs="Calibri" w:hAnsi="Calibri" w:eastAsia="Calibri" w:ascii="Calibri"/>
                            <w:b w:val="1"/>
                            <w:sz w:val="24"/>
                          </w:rPr>
                          <w:t xml:space="preserve"> </w:t>
                        </w:r>
                      </w:p>
                    </w:txbxContent>
                  </v:textbox>
                </v:rect>
                <v:shape id="Shape 268" style="position:absolute;width:4876;height:5207;left:15537;top:12964;" coordsize="487629,520700" path="m0,520700l487629,520700l487629,0l0,0x">
                  <v:stroke weight="0.75pt" endcap="flat" joinstyle="miter" miterlimit="10" on="true" color="#000000"/>
                  <v:fill on="false" color="#000000" opacity="0"/>
                </v:shape>
                <v:shape id="Shape 269" style="position:absolute;width:12191;height:3421;left:3345;top:12510;" coordsize="1219124,342138" path="m38,0l57099,889l113817,3428l169583,7493l224015,13081l276644,20065l302196,23876l327088,28067l351307,32639l374853,37338l397548,42290l419494,47625l440474,53086l460502,58674l479590,64643l497637,70612l514541,76835l530212,83312l544741,89789l557962,96520l569773,103251l580441,110109l589458,117094l596951,124206l603047,131318c603047,131445,603174,131445,603174,131572l607492,138684c607492,138811,607492,138811,607619,138938l610286,146050c610286,146177,610286,146303,610286,146431l611175,153543l612056,160592l614560,167268l618795,174244l618668,173990l624510,181102l631876,187833l640639,194690l651053,201422l662737,208153l675818,214757l690296,221234l705790,227584l722681,233807l740461,239776l759511,245618l779450,251206l800405,256794l822249,262001l844982,266953l868477,271653l892607,276098l917499,280289l942899,284226l995477,291211l1049833,296672l1105459,300863l1142965,302284l1143813,265938l1219124,305815l1142035,342138l1142891,305428l1105332,303911l1049452,299847l995096,294386l942518,287401l916864,283464l891972,279273l867842,274828l844220,270002l821614,265049l799643,259842l778688,254253l758622,248665l739572,242697l721538,236728l704647,230505l689026,224155l674421,217551l661213,210947l649275,204089l638734,197231l629717,190246l622097,183134l616255,176022c616128,176022,616128,175895,616128,175895l611810,168656c611683,168656,611683,168528,611683,168402l609016,161417c608889,161290,608889,161163,608889,161036l608000,153924l607238,146685l607238,147065l604613,140191l600507,133223l600634,133350l594792,126492l587553,119634l578663,112776l568249,106045l556565,99314l543433,92710l529006,86233l513436,79883l496621,73660l478650,67690l459651,61849l439674,56134l418744,50673l396875,45465l374231,40513l350723,35687l326555,31242l301727,27051l276225,23114l223698,16256l169354,10668l113678,6603l57048,4064l0,3175l38,0x">
                  <v:stroke weight="0pt" endcap="flat" joinstyle="miter" miterlimit="10" on="false" color="#000000" opacity="0"/>
                  <v:fill on="true" color="#000000"/>
                </v:shape>
                <v:shape id="Shape 270" style="position:absolute;width:11378;height:2286;left:3346;top:14424;" coordsize="1137831,228600" path="m909231,0l1137831,114300l909231,228600l909231,152400l0,152400l0,76200l909231,76200l909231,0x">
                  <v:stroke weight="0pt" endcap="flat" joinstyle="miter" miterlimit="10" on="false" color="#000000" opacity="0"/>
                  <v:fill on="true" color="#000000"/>
                </v:shape>
                <v:shape id="Shape 271" style="position:absolute;width:10566;height:3446;left:3345;top:15210;" coordsize="1056627,344677" path="m979411,0l1056627,35813l981697,76200l980700,42971l958456,43942l910323,48006l863333,53594l817994,60451l796023,64262l774560,68580l753478,73025l733412,77724l713727,82676l694804,87884l676770,93345l659625,98933l643242,104775l627875,110744l613270,116839l599935,123063l587616,129413l576440,136017l566407,142621l557771,149098l550278,155701l544182,162306l539222,169042l535865,175595l533891,181627l533171,188340l532409,195452c532371,195834,532308,196088,532206,196469l529920,203581c529831,203835,529730,204088,529603,204343l525882,211327c525780,211582,525653,211836,525513,211963l520014,219456l513245,226695l505219,233934l495897,240919l485394,247903l473850,254508l461124,261112l447421,267588l432638,273812l416954,279908l400380,285750l382918,291592l364630,297052l345592,302260l325755,307339l305308,312038l284264,316484l262674,320675l240436,324738l194666,331597l147358,337185l98920,341249l49593,343788l165,344677l0,335152l49428,334390l98412,331724l146558,327660l193548,322199l239027,315340l260985,311403l282448,307213l303314,302768l323634,298069l343230,292988l362102,287782l380200,282448l397408,276733l413791,271018l429158,264922l443713,258826l457060,252476l469481,246126l480606,239649l490664,233045l499453,226313l506857,219583l513042,212978l517697,206558l520981,200261l522976,194051l523697,187325l524459,180213c524497,179832,524561,179577,524662,179197l526948,172212c527037,171958,527139,171703,527253,171450l530974,164338c531076,164084,531203,163830,531355,163702l536499,156590l543331,149225l551294,141986l560692,135001l571233,128015l582790,121285l595617,114681l609206,108203l624065,101853l639813,95885l656323,89915l673849,84201l692137,78739l711187,73533l730999,68452l751446,63753l772528,59309l794118,54990l816343,51053l861936,44196l909307,38608l957694,34544l980416,33481l979411,0x">
                  <v:stroke weight="0pt" endcap="flat" joinstyle="miter" miterlimit="10" on="false" color="#000000" opacity="0"/>
                  <v:fill on="true" color="#000000"/>
                </v:shape>
                <v:shape id="Picture 273" style="position:absolute;width:6614;height:2087;left:30857;top:12418;" filled="f">
                  <v:imagedata r:id="rId61"/>
                </v:shape>
                <v:rect id="Rectangle 274" style="position:absolute;width:5527;height:1905;left:31777;top:12747;" filled="f" stroked="f">
                  <v:textbox inset="0,0,0,0">
                    <w:txbxContent>
                      <w:p>
                        <w:pPr>
                          <w:spacing w:before="0" w:after="160" w:line="259" w:lineRule="auto"/>
                        </w:pPr>
                        <w:r>
                          <w:rPr>
                            <w:rFonts w:cs="Arial" w:hAnsi="Arial" w:eastAsia="Arial" w:ascii="Arial"/>
                            <w:b w:val="1"/>
                            <w:sz w:val="24"/>
                          </w:rPr>
                          <w:t xml:space="preserve">Canal</w:t>
                        </w:r>
                      </w:p>
                    </w:txbxContent>
                  </v:textbox>
                </v:rect>
                <v:rect id="Rectangle 275" style="position:absolute;width:563;height:2260;left:35925;top:12477;" filled="f" stroked="f">
                  <v:textbox inset="0,0,0,0">
                    <w:txbxContent>
                      <w:p>
                        <w:pPr>
                          <w:spacing w:before="0" w:after="160" w:line="259" w:lineRule="auto"/>
                        </w:pPr>
                        <w:r>
                          <w:rPr>
                            <w:rFonts w:cs="Arial" w:hAnsi="Arial" w:eastAsia="Arial" w:ascii="Arial"/>
                            <w:b w:val="1"/>
                            <w:sz w:val="24"/>
                          </w:rPr>
                          <w:t xml:space="preserve"> </w:t>
                        </w:r>
                      </w:p>
                    </w:txbxContent>
                  </v:textbox>
                </v:rect>
                <v:shape id="Shape 276" style="position:absolute;width:47280;height:2286;left:15488;top:25808;" coordsize="4728083,228600" path="m4499483,0l4728083,114300l4499483,228600l4499483,152400l0,152400l0,76200l4499483,76200l4499483,0x">
                  <v:stroke weight="0pt" endcap="flat" joinstyle="miter" miterlimit="10" on="false" color="#000000" opacity="0"/>
                  <v:fill on="true" color="#000000"/>
                </v:shape>
                <v:shape id="Shape 313788" style="position:absolute;width:2683;height:1718;left:0;top:23094;" coordsize="268338,171857" path="m0,0l268338,0l268338,171857l0,171857l0,0">
                  <v:stroke weight="0pt" endcap="flat" joinstyle="miter" miterlimit="10" on="false" color="#000000" opacity="0"/>
                  <v:fill on="true" color="#4472c4"/>
                </v:shape>
                <v:shape id="Shape 278" style="position:absolute;width:2683;height:1718;left:0;top:23094;" coordsize="268338,171857" path="m0,171857l268338,171857l268338,0l0,0x">
                  <v:stroke weight="0.75pt" endcap="flat" joinstyle="miter" miterlimit="10" on="true" color="#000000"/>
                  <v:fill on="false" color="#000000" opacity="0"/>
                </v:shape>
                <v:shape id="Picture 280" style="position:absolute;width:2590;height:701;left:41;top:23604;" filled="f">
                  <v:imagedata r:id="rId59"/>
                </v:shape>
                <v:rect id="Rectangle 281" style="position:absolute;width:1027;height:2064;left:956;top:23915;" filled="f" stroked="f">
                  <v:textbox inset="0,0,0,0">
                    <w:txbxContent>
                      <w:p>
                        <w:pPr>
                          <w:spacing w:before="0" w:after="160" w:line="259" w:lineRule="auto"/>
                        </w:pPr>
                        <w:r>
                          <w:rPr>
                            <w:rFonts w:cs="Calibri" w:hAnsi="Calibri" w:eastAsia="Calibri" w:ascii="Calibri"/>
                            <w:b w:val="1"/>
                            <w:sz w:val="24"/>
                          </w:rPr>
                          <w:t xml:space="preserve">1</w:t>
                        </w:r>
                      </w:p>
                    </w:txbxContent>
                  </v:textbox>
                </v:rect>
                <v:rect id="Rectangle 282" style="position:absolute;width:458;height:2064;left:1733;top:23915;" filled="f" stroked="f">
                  <v:textbox inset="0,0,0,0">
                    <w:txbxContent>
                      <w:p>
                        <w:pPr>
                          <w:spacing w:before="0" w:after="160" w:line="259" w:lineRule="auto"/>
                        </w:pPr>
                        <w:r>
                          <w:rPr>
                            <w:rFonts w:cs="Calibri" w:hAnsi="Calibri" w:eastAsia="Calibri" w:ascii="Calibri"/>
                            <w:b w:val="1"/>
                            <w:sz w:val="24"/>
                          </w:rPr>
                          <w:t xml:space="preserve"> </w:t>
                        </w:r>
                      </w:p>
                    </w:txbxContent>
                  </v:textbox>
                </v:rect>
                <v:shape id="Shape 313789" style="position:absolute;width:2683;height:1706;left:0;top:26099;" coordsize="268338,170624" path="m0,0l268338,0l268338,170624l0,170624l0,0">
                  <v:stroke weight="0pt" endcap="flat" joinstyle="miter" miterlimit="10" on="false" color="#000000" opacity="0"/>
                  <v:fill on="true" color="#0563c1"/>
                </v:shape>
                <v:shape id="Shape 284" style="position:absolute;width:2683;height:1706;left:0;top:26099;" coordsize="268338,170624" path="m0,170624l268338,170624l268338,0l0,0x">
                  <v:stroke weight="0.75pt" endcap="flat" joinstyle="miter" miterlimit="10" on="true" color="#000000"/>
                  <v:fill on="false" color="#000000" opacity="0"/>
                </v:shape>
                <v:shape id="Picture 286" style="position:absolute;width:2590;height:685;left:41;top:26606;" filled="f">
                  <v:imagedata r:id="rId59"/>
                </v:shape>
                <v:rect id="Rectangle 287" style="position:absolute;width:1027;height:2064;left:956;top:26917;" filled="f" stroked="f">
                  <v:textbox inset="0,0,0,0">
                    <w:txbxContent>
                      <w:p>
                        <w:pPr>
                          <w:spacing w:before="0" w:after="160" w:line="259" w:lineRule="auto"/>
                        </w:pPr>
                        <w:r>
                          <w:rPr>
                            <w:rFonts w:cs="Calibri" w:hAnsi="Calibri" w:eastAsia="Calibri" w:ascii="Calibri"/>
                            <w:b w:val="1"/>
                            <w:sz w:val="24"/>
                          </w:rPr>
                          <w:t xml:space="preserve">2</w:t>
                        </w:r>
                      </w:p>
                    </w:txbxContent>
                  </v:textbox>
                </v:rect>
                <v:rect id="Rectangle 288" style="position:absolute;width:458;height:2064;left:1733;top:26917;" filled="f" stroked="f">
                  <v:textbox inset="0,0,0,0">
                    <w:txbxContent>
                      <w:p>
                        <w:pPr>
                          <w:spacing w:before="0" w:after="160" w:line="259" w:lineRule="auto"/>
                        </w:pPr>
                        <w:r>
                          <w:rPr>
                            <w:rFonts w:cs="Calibri" w:hAnsi="Calibri" w:eastAsia="Calibri" w:ascii="Calibri"/>
                            <w:b w:val="1"/>
                            <w:sz w:val="24"/>
                          </w:rPr>
                          <w:t xml:space="preserve"> </w:t>
                        </w:r>
                      </w:p>
                    </w:txbxContent>
                  </v:textbox>
                </v:rect>
                <v:shape id="Shape 313790" style="position:absolute;width:2683;height:1718;left:0;top:29091;" coordsize="268338,171857" path="m0,0l268338,0l268338,171857l0,171857l0,0">
                  <v:stroke weight="0pt" endcap="flat" joinstyle="miter" miterlimit="10" on="false" color="#000000" opacity="0"/>
                  <v:fill on="true" color="#ccffff"/>
                </v:shape>
                <v:shape id="Shape 290" style="position:absolute;width:2683;height:1718;left:0;top:29091;" coordsize="268338,171857" path="m0,171857l268338,171857l268338,0l0,0x">
                  <v:stroke weight="0.75pt" endcap="flat" joinstyle="miter" miterlimit="10" on="true" color="#000000"/>
                  <v:fill on="false" color="#000000" opacity="0"/>
                </v:shape>
                <v:shape id="Picture 292" style="position:absolute;width:2590;height:716;left:41;top:29593;" filled="f">
                  <v:imagedata r:id="rId59"/>
                </v:shape>
                <v:rect id="Rectangle 293" style="position:absolute;width:1027;height:2064;left:956;top:29904;" filled="f" stroked="f">
                  <v:textbox inset="0,0,0,0">
                    <w:txbxContent>
                      <w:p>
                        <w:pPr>
                          <w:spacing w:before="0" w:after="160" w:line="259" w:lineRule="auto"/>
                        </w:pPr>
                        <w:r>
                          <w:rPr>
                            <w:rFonts w:cs="Calibri" w:hAnsi="Calibri" w:eastAsia="Calibri" w:ascii="Calibri"/>
                            <w:b w:val="1"/>
                            <w:sz w:val="24"/>
                          </w:rPr>
                          <w:t xml:space="preserve">3</w:t>
                        </w:r>
                      </w:p>
                    </w:txbxContent>
                  </v:textbox>
                </v:rect>
                <v:rect id="Rectangle 294" style="position:absolute;width:458;height:2064;left:1733;top:29904;" filled="f" stroked="f">
                  <v:textbox inset="0,0,0,0">
                    <w:txbxContent>
                      <w:p>
                        <w:pPr>
                          <w:spacing w:before="0" w:after="160" w:line="259" w:lineRule="auto"/>
                        </w:pPr>
                        <w:r>
                          <w:rPr>
                            <w:rFonts w:cs="Calibri" w:hAnsi="Calibri" w:eastAsia="Calibri" w:ascii="Calibri"/>
                            <w:b w:val="1"/>
                            <w:sz w:val="24"/>
                          </w:rPr>
                          <w:t xml:space="preserve"> </w:t>
                        </w:r>
                      </w:p>
                    </w:txbxContent>
                  </v:textbox>
                </v:rect>
                <v:shape id="Shape 295" style="position:absolute;width:4891;height:5143;left:15488;top:24380;" coordsize="489115,514350" path="m0,514350l489115,514350l489115,0l0,0x">
                  <v:stroke weight="0.75pt" endcap="flat" joinstyle="miter" miterlimit="10" on="true" color="#000000"/>
                  <v:fill on="false" color="#000000" opacity="0"/>
                </v:shape>
                <v:shape id="Shape 296" style="position:absolute;width:12227;height:3384;left:3261;top:23931;" coordsize="1222782,338455" path="m51,0l57290,889l114110,3429l170066,7493l224688,12954l277495,19812l303060,23622l328041,27813l352361,32258l375907,36957l398793,41910l420726,46990l441808,52451l461937,58039l481025,63881l499072,69850l515963,75946l531825,82296l546354,88646l559587,95250l571525,101981l582066,108712l591210,115697l598830,122682l604799,129794c604926,129794,604926,129921,604926,129921l609244,136906c609371,137033,609371,137033,609371,137160l612038,144272c612165,144399,612165,144399,612165,144526l613054,151638l613816,158623l613816,158369l616439,165238l620547,172085l620420,171831l626389,178816l633755,185674l642645,192405l652932,199009l664743,205613l677824,212090l692302,218440l707923,224790l724814,230886l742848,236855l761771,242570l781837,248158l802919,253492l824763,258826l847496,263652l870991,268351l895248,272796l920267,276987l945794,280797l998499,287528l1053110,292989l1108989,297053l1146683,298572l1147470,262255l1222782,302006l1145819,338455l1146617,301656l1108735,300228l1052729,296164l998118,290703l945286,283845l919632,280035l894740,275844l870356,271526l846861,266700l824001,261874l802157,256667l781075,251333l760882,245618l741832,239776l723798,233934l706780,227711l691032,221361l676427,215011l663219,208407l651281,201676l640613,194945l631596,187960l623976,180848l618007,173863c618007,173863,617880,173736,617880,173736l613562,166751c613562,166624,613562,166624,613435,166497l610768,159385c610768,159258,610768,159258,610768,159131l609879,152019l608990,145034l609117,145288l606499,138430l602259,131572l602386,131826l596671,124968l589178,118237l580415,111379l570001,104775l558190,98044l545071,91567l530644,85217l514883,78867l498056,72898l480098,66802l461086,61087l441020,55499l420002,50165l398120,44958l375285,40005l351777,35433l327520,30861l302590,26797l277101,22860l224371,16129l169837,10668l113970,6477l57252,4064l0,3175l51,0x">
                  <v:stroke weight="0pt" endcap="flat" joinstyle="miter" miterlimit="10" on="false" color="#000000" opacity="0"/>
                  <v:fill on="true" color="#000000"/>
                </v:shape>
                <v:shape id="Shape 297" style="position:absolute;width:11412;height:762;left:3260;top:26570;" coordsize="1141285,76200" path="m1065085,0l1141285,38100l1065085,76200l1065085,42926l0,42926l0,33401l1065085,33401l1065085,0x">
                  <v:stroke weight="0pt" endcap="flat" joinstyle="miter" miterlimit="10" on="false" color="#000000" opacity="0"/>
                  <v:fill on="true" color="#000000"/>
                </v:shape>
                <v:shape id="Shape 298" style="position:absolute;width:10603;height:4345;left:3254;top:25991;" coordsize="1060348,434594" path="m823620,0l1060348,96012l841400,227838l835518,152460l826668,153289l804951,157099l784250,161036l763676,165354l744118,169799l725068,174625l707034,179451l689381,184785l673125,189865l657631,195326l643026,200914l629691,206502l617372,212090l606450,217551l596798,223139l588543,228346l581812,233172l576605,237490l573049,240919l569489,245814l568928,246860l568818,247195l568477,250317l567715,257429c567334,259969,566826,262509,566064,265049l563778,272161c563016,274193,562127,276352,561111,278257l557428,285242c556539,286893,555523,288417,554380,289941l546506,300228l537286,309880l526948,318770l516014,326771l504000,334391l491020,341884l476974,348996l462001,355981l446380,362458l429578,368808l412306,374777l394030,380746l374879,386334l355219,391668l334696,396875l313677,401574l291782,406273l269710,410464l246545,414528l199581,421386l151130,427101l101346,431292l50940,433832l1321,434594l0,358521l49632,357632l97523,355219l144704,351155l190741,345821l235407,339090l256438,335407l277609,331470l297815,327152l317754,322580l336664,317754l354914,312801l372339,307594l388925,302260l404609,296799l419049,291211l432765,285496l445033,279908l456133,274066l466014,268351l474574,262763l481736,257429l487020,252603l490661,248392l492272,245413l492324,245252l492658,242189l493420,235077c493700,232537,494246,229997,495059,227457l497345,220345c498031,218313,498920,216154,499974,214249l503695,207264c504571,205613,505562,204089,506667,202565l511810,195580l521221,185293l531597,175895l542976,167259l555396,159131l568477,151511l582828,144145l597687,137287l613689,130556l630326,124206l647725,117983l666394,112141l685190,106553l705256,101092l725576,96012l746785,91059l768375,86487l790854,82296l813460,78232l829603,76660l823620,0x">
                  <v:stroke weight="0pt" endcap="flat" joinstyle="miter" miterlimit="10" on="false" color="#000000" opacity="0"/>
                  <v:fill on="true" color="#000000"/>
                </v:shape>
                <v:shape id="Picture 300" style="position:absolute;width:6736;height:2042;left:30857;top:23848;" filled="f">
                  <v:imagedata r:id="rId62"/>
                </v:shape>
                <v:rect id="Rectangle 301" style="position:absolute;width:5527;height:1905;left:31777;top:24177;" filled="f" stroked="f">
                  <v:textbox inset="0,0,0,0">
                    <w:txbxContent>
                      <w:p>
                        <w:pPr>
                          <w:spacing w:before="0" w:after="160" w:line="259" w:lineRule="auto"/>
                        </w:pPr>
                        <w:r>
                          <w:rPr>
                            <w:rFonts w:cs="Arial" w:hAnsi="Arial" w:eastAsia="Arial" w:ascii="Arial"/>
                            <w:b w:val="1"/>
                            <w:sz w:val="24"/>
                          </w:rPr>
                          <w:t xml:space="preserve">Canal</w:t>
                        </w:r>
                      </w:p>
                    </w:txbxContent>
                  </v:textbox>
                </v:rect>
                <v:rect id="Rectangle 302" style="position:absolute;width:563;height:2260;left:35925;top:23907;" filled="f" stroked="f">
                  <v:textbox inset="0,0,0,0">
                    <w:txbxContent>
                      <w:p>
                        <w:pPr>
                          <w:spacing w:before="0" w:after="160" w:line="259" w:lineRule="auto"/>
                        </w:pPr>
                        <w:r>
                          <w:rPr>
                            <w:rFonts w:cs="Arial" w:hAnsi="Arial" w:eastAsia="Arial" w:ascii="Arial"/>
                            <w:b w:val="1"/>
                            <w:sz w:val="24"/>
                          </w:rPr>
                          <w:t xml:space="preserve"> </w:t>
                        </w:r>
                      </w:p>
                    </w:txbxContent>
                  </v:textbox>
                </v:rect>
              </v:group>
            </w:pict>
          </mc:Fallback>
        </mc:AlternateContent>
      </w:r>
    </w:p>
    <w:p w14:paraId="2AB4431C" w14:textId="77777777" w:rsidR="00A97412" w:rsidRDefault="00000000">
      <w:pPr>
        <w:spacing w:after="144"/>
        <w:ind w:right="2076"/>
        <w:jc w:val="right"/>
      </w:pPr>
      <w:r>
        <w:rPr>
          <w:b/>
          <w:i/>
        </w:rPr>
        <w:t xml:space="preserve"> </w:t>
      </w:r>
    </w:p>
    <w:p w14:paraId="607F5F6A" w14:textId="77777777" w:rsidR="00A97412" w:rsidRDefault="00000000">
      <w:pPr>
        <w:numPr>
          <w:ilvl w:val="0"/>
          <w:numId w:val="2"/>
        </w:numPr>
        <w:spacing w:after="41" w:line="247" w:lineRule="auto"/>
        <w:ind w:right="974" w:hanging="360"/>
      </w:pPr>
      <w:r>
        <w:t xml:space="preserve">Repartir un único canal de comunicaciones de una determinada capacidad en </w:t>
      </w:r>
      <w:proofErr w:type="spellStart"/>
      <w:r>
        <w:t>subcanales</w:t>
      </w:r>
      <w:proofErr w:type="spellEnd"/>
      <w:r>
        <w:t xml:space="preserve"> de entrada de capacidades.  </w:t>
      </w:r>
    </w:p>
    <w:p w14:paraId="117C41F9" w14:textId="77777777" w:rsidR="00A97412" w:rsidRDefault="00000000">
      <w:pPr>
        <w:numPr>
          <w:ilvl w:val="0"/>
          <w:numId w:val="2"/>
        </w:numPr>
        <w:spacing w:after="41" w:line="247" w:lineRule="auto"/>
        <w:ind w:right="974" w:hanging="360"/>
      </w:pPr>
      <w:r>
        <w:t xml:space="preserve">La suma de las capacidades no puede superar la salida del elemento multiplexor (Hardware). </w:t>
      </w:r>
    </w:p>
    <w:p w14:paraId="66FBA67A" w14:textId="77777777" w:rsidR="00A97412" w:rsidRDefault="00000000">
      <w:pPr>
        <w:numPr>
          <w:ilvl w:val="0"/>
          <w:numId w:val="2"/>
        </w:numPr>
        <w:spacing w:after="142" w:line="436" w:lineRule="auto"/>
        <w:ind w:right="974" w:hanging="360"/>
      </w:pPr>
      <w:r>
        <w:t xml:space="preserve">La repartición de canal es transparente a: </w:t>
      </w:r>
      <w:r>
        <w:rPr>
          <w:rFonts w:ascii="Courier New" w:eastAsia="Courier New" w:hAnsi="Courier New" w:cs="Courier New"/>
        </w:rPr>
        <w:t>o</w:t>
      </w:r>
      <w:r>
        <w:rPr>
          <w:rFonts w:ascii="Arial" w:eastAsia="Arial" w:hAnsi="Arial" w:cs="Arial"/>
        </w:rPr>
        <w:t xml:space="preserve"> </w:t>
      </w:r>
      <w:r>
        <w:t xml:space="preserve">Los datos </w:t>
      </w:r>
      <w:r>
        <w:rPr>
          <w:rFonts w:ascii="Courier New" w:eastAsia="Courier New" w:hAnsi="Courier New" w:cs="Courier New"/>
        </w:rPr>
        <w:t>o</w:t>
      </w:r>
      <w:r>
        <w:rPr>
          <w:rFonts w:ascii="Arial" w:eastAsia="Arial" w:hAnsi="Arial" w:cs="Arial"/>
        </w:rPr>
        <w:t xml:space="preserve"> </w:t>
      </w:r>
      <w:r>
        <w:t xml:space="preserve">Los Códigos y Procedimientos </w:t>
      </w:r>
    </w:p>
    <w:p w14:paraId="5F2E78ED" w14:textId="77777777" w:rsidR="00A97412" w:rsidRDefault="00000000">
      <w:pPr>
        <w:spacing w:after="0" w:line="260" w:lineRule="auto"/>
        <w:ind w:left="2948" w:right="463" w:hanging="10"/>
      </w:pPr>
      <w:r>
        <w:rPr>
          <w:color w:val="2F5496"/>
          <w:sz w:val="32"/>
        </w:rPr>
        <w:t xml:space="preserve">Multiplexación. Técnicas Analógicas </w:t>
      </w:r>
    </w:p>
    <w:p w14:paraId="14E1F770" w14:textId="77777777" w:rsidR="00A97412" w:rsidRDefault="00000000">
      <w:pPr>
        <w:numPr>
          <w:ilvl w:val="0"/>
          <w:numId w:val="2"/>
        </w:numPr>
        <w:spacing w:after="41" w:line="247" w:lineRule="auto"/>
        <w:ind w:right="974" w:hanging="360"/>
      </w:pPr>
      <w:r>
        <w:t xml:space="preserve">División de Frecuencias (FDM) </w:t>
      </w:r>
    </w:p>
    <w:p w14:paraId="3BDE4746" w14:textId="77777777" w:rsidR="00A97412" w:rsidRDefault="00000000">
      <w:pPr>
        <w:numPr>
          <w:ilvl w:val="0"/>
          <w:numId w:val="2"/>
        </w:numPr>
        <w:spacing w:after="41" w:line="247" w:lineRule="auto"/>
        <w:ind w:right="974" w:hanging="360"/>
      </w:pPr>
      <w:r>
        <w:t xml:space="preserve">División de Tiempos (TDM) </w:t>
      </w:r>
    </w:p>
    <w:p w14:paraId="59611C20" w14:textId="77777777" w:rsidR="00A97412" w:rsidRDefault="00000000">
      <w:pPr>
        <w:numPr>
          <w:ilvl w:val="0"/>
          <w:numId w:val="2"/>
        </w:numPr>
        <w:spacing w:after="41" w:line="247" w:lineRule="auto"/>
        <w:ind w:right="974" w:hanging="360"/>
      </w:pPr>
      <w:r>
        <w:t xml:space="preserve">División de Tiempo Estadístico (STDM) </w:t>
      </w:r>
    </w:p>
    <w:p w14:paraId="7D80CD57" w14:textId="77777777" w:rsidR="00A97412" w:rsidRDefault="00000000">
      <w:pPr>
        <w:spacing w:after="275"/>
        <w:ind w:left="51"/>
        <w:jc w:val="center"/>
      </w:pPr>
      <w:r>
        <w:rPr>
          <w:noProof/>
        </w:rPr>
        <w:lastRenderedPageBreak/>
        <mc:AlternateContent>
          <mc:Choice Requires="wpg">
            <w:drawing>
              <wp:inline distT="0" distB="0" distL="0" distR="0" wp14:anchorId="0FB9DE61" wp14:editId="6894E496">
                <wp:extent cx="2883027" cy="1066165"/>
                <wp:effectExtent l="0" t="0" r="0" b="0"/>
                <wp:docPr id="252605" name="Group 252605"/>
                <wp:cNvGraphicFramePr/>
                <a:graphic xmlns:a="http://schemas.openxmlformats.org/drawingml/2006/main">
                  <a:graphicData uri="http://schemas.microsoft.com/office/word/2010/wordprocessingGroup">
                    <wpg:wgp>
                      <wpg:cNvGrpSpPr/>
                      <wpg:grpSpPr>
                        <a:xfrm>
                          <a:off x="0" y="0"/>
                          <a:ext cx="2883027" cy="1066165"/>
                          <a:chOff x="0" y="0"/>
                          <a:chExt cx="2883027" cy="1066165"/>
                        </a:xfrm>
                      </wpg:grpSpPr>
                      <pic:pic xmlns:pic="http://schemas.openxmlformats.org/drawingml/2006/picture">
                        <pic:nvPicPr>
                          <pic:cNvPr id="438" name="Picture 438"/>
                          <pic:cNvPicPr/>
                        </pic:nvPicPr>
                        <pic:blipFill>
                          <a:blip r:embed="rId63"/>
                          <a:stretch>
                            <a:fillRect/>
                          </a:stretch>
                        </pic:blipFill>
                        <pic:spPr>
                          <a:xfrm>
                            <a:off x="0" y="0"/>
                            <a:ext cx="1476756" cy="1060704"/>
                          </a:xfrm>
                          <a:prstGeom prst="rect">
                            <a:avLst/>
                          </a:prstGeom>
                        </pic:spPr>
                      </pic:pic>
                      <pic:pic xmlns:pic="http://schemas.openxmlformats.org/drawingml/2006/picture">
                        <pic:nvPicPr>
                          <pic:cNvPr id="440" name="Picture 440"/>
                          <pic:cNvPicPr/>
                        </pic:nvPicPr>
                        <pic:blipFill>
                          <a:blip r:embed="rId64"/>
                          <a:stretch>
                            <a:fillRect/>
                          </a:stretch>
                        </pic:blipFill>
                        <pic:spPr>
                          <a:xfrm>
                            <a:off x="1476375" y="37465"/>
                            <a:ext cx="1406652" cy="1028700"/>
                          </a:xfrm>
                          <a:prstGeom prst="rect">
                            <a:avLst/>
                          </a:prstGeom>
                        </pic:spPr>
                      </pic:pic>
                    </wpg:wgp>
                  </a:graphicData>
                </a:graphic>
              </wp:inline>
            </w:drawing>
          </mc:Choice>
          <mc:Fallback xmlns:a="http://schemas.openxmlformats.org/drawingml/2006/main">
            <w:pict>
              <v:group id="Group 252605" style="width:227.01pt;height:83.95pt;mso-position-horizontal-relative:char;mso-position-vertical-relative:line" coordsize="28830,10661">
                <v:shape id="Picture 438" style="position:absolute;width:14767;height:10607;left:0;top:0;" filled="f">
                  <v:imagedata r:id="rId65"/>
                </v:shape>
                <v:shape id="Picture 440" style="position:absolute;width:14066;height:10287;left:14763;top:374;" filled="f">
                  <v:imagedata r:id="rId66"/>
                </v:shape>
              </v:group>
            </w:pict>
          </mc:Fallback>
        </mc:AlternateContent>
      </w:r>
      <w:r>
        <w:t xml:space="preserve"> </w:t>
      </w:r>
    </w:p>
    <w:p w14:paraId="51527B04" w14:textId="77777777" w:rsidR="00A97412" w:rsidRDefault="00000000">
      <w:pPr>
        <w:spacing w:after="0" w:line="260" w:lineRule="auto"/>
        <w:ind w:left="3092" w:right="463" w:hanging="10"/>
      </w:pPr>
      <w:r>
        <w:rPr>
          <w:color w:val="2F5496"/>
          <w:sz w:val="32"/>
        </w:rPr>
        <w:t xml:space="preserve">Multiplexación. Técnicas Digitales </w:t>
      </w:r>
    </w:p>
    <w:p w14:paraId="64461E65" w14:textId="77777777" w:rsidR="00A97412" w:rsidRDefault="00000000">
      <w:pPr>
        <w:numPr>
          <w:ilvl w:val="0"/>
          <w:numId w:val="2"/>
        </w:numPr>
        <w:spacing w:after="146" w:line="416" w:lineRule="auto"/>
        <w:ind w:right="974" w:hanging="360"/>
      </w:pPr>
      <w:r>
        <w:t xml:space="preserve">Pulsos </w:t>
      </w:r>
      <w:proofErr w:type="gramStart"/>
      <w:r>
        <w:t>Codificados  (</w:t>
      </w:r>
      <w:proofErr w:type="gramEnd"/>
      <w:r>
        <w:t xml:space="preserve">PDM) </w:t>
      </w:r>
      <w:r>
        <w:rPr>
          <w:rFonts w:ascii="Courier New" w:eastAsia="Courier New" w:hAnsi="Courier New" w:cs="Courier New"/>
        </w:rPr>
        <w:t>o</w:t>
      </w:r>
      <w:r>
        <w:rPr>
          <w:rFonts w:ascii="Arial" w:eastAsia="Arial" w:hAnsi="Arial" w:cs="Arial"/>
        </w:rPr>
        <w:t xml:space="preserve"> </w:t>
      </w:r>
      <w:r>
        <w:t xml:space="preserve">Técnica Digital que aplica Múltiplex </w:t>
      </w:r>
      <w:proofErr w:type="spellStart"/>
      <w:r>
        <w:t>ación</w:t>
      </w:r>
      <w:proofErr w:type="spellEnd"/>
      <w:r>
        <w:t xml:space="preserve"> por División de Tiempos. </w:t>
      </w:r>
      <w:r>
        <w:rPr>
          <w:rFonts w:ascii="Courier New" w:eastAsia="Courier New" w:hAnsi="Courier New" w:cs="Courier New"/>
        </w:rPr>
        <w:t>o</w:t>
      </w:r>
      <w:r>
        <w:rPr>
          <w:rFonts w:ascii="Arial" w:eastAsia="Arial" w:hAnsi="Arial" w:cs="Arial"/>
        </w:rPr>
        <w:t xml:space="preserve"> </w:t>
      </w:r>
      <w:r>
        <w:t xml:space="preserve">Las principales Portadoras WAN utilizan esta Técnica (PDH, xDSL, </w:t>
      </w:r>
      <w:proofErr w:type="spellStart"/>
      <w:r>
        <w:t>Etc</w:t>
      </w:r>
      <w:proofErr w:type="spellEnd"/>
      <w:r>
        <w:t xml:space="preserve">) </w:t>
      </w:r>
    </w:p>
    <w:p w14:paraId="7108EFA4" w14:textId="77777777" w:rsidR="00A97412" w:rsidRDefault="00000000">
      <w:pPr>
        <w:spacing w:after="0" w:line="260" w:lineRule="auto"/>
        <w:ind w:left="2876" w:right="463" w:hanging="10"/>
      </w:pPr>
      <w:r>
        <w:rPr>
          <w:color w:val="2F5496"/>
          <w:sz w:val="32"/>
        </w:rPr>
        <w:t xml:space="preserve">Medios de Acceso Compartido </w:t>
      </w:r>
      <w:proofErr w:type="spellStart"/>
      <w:r>
        <w:rPr>
          <w:color w:val="2F5496"/>
          <w:sz w:val="32"/>
        </w:rPr>
        <w:t>Aloha</w:t>
      </w:r>
      <w:proofErr w:type="spellEnd"/>
      <w:r>
        <w:rPr>
          <w:color w:val="2F5496"/>
          <w:sz w:val="32"/>
        </w:rPr>
        <w:t xml:space="preserve"> </w:t>
      </w:r>
    </w:p>
    <w:p w14:paraId="7EDE5671" w14:textId="77777777" w:rsidR="00A97412" w:rsidRDefault="00000000">
      <w:pPr>
        <w:numPr>
          <w:ilvl w:val="0"/>
          <w:numId w:val="2"/>
        </w:numPr>
        <w:spacing w:after="41" w:line="247" w:lineRule="auto"/>
        <w:ind w:right="974" w:hanging="360"/>
      </w:pPr>
      <w:r>
        <w:t xml:space="preserve">Protocolo de Transmisión de Datos desarrollado para compartir un único Canal de Radiofrecuencia. </w:t>
      </w:r>
    </w:p>
    <w:p w14:paraId="32A73499" w14:textId="77777777" w:rsidR="00A97412" w:rsidRDefault="00000000">
      <w:pPr>
        <w:numPr>
          <w:ilvl w:val="0"/>
          <w:numId w:val="2"/>
        </w:numPr>
        <w:spacing w:after="41" w:line="247" w:lineRule="auto"/>
        <w:ind w:right="974" w:hanging="360"/>
      </w:pPr>
      <w:r>
        <w:t xml:space="preserve">Desarrollado en los años 70 e </w:t>
      </w:r>
      <w:proofErr w:type="spellStart"/>
      <w:r>
        <w:t>Hawaii</w:t>
      </w:r>
      <w:proofErr w:type="spellEnd"/>
      <w:r>
        <w:t xml:space="preserve"> </w:t>
      </w:r>
    </w:p>
    <w:p w14:paraId="53999BAF" w14:textId="77777777" w:rsidR="00A97412" w:rsidRDefault="00000000">
      <w:pPr>
        <w:numPr>
          <w:ilvl w:val="0"/>
          <w:numId w:val="2"/>
        </w:numPr>
        <w:spacing w:after="41" w:line="247" w:lineRule="auto"/>
        <w:ind w:right="974" w:hanging="360"/>
      </w:pPr>
      <w:r>
        <w:t xml:space="preserve">Se basa en un Sistema de Contienda para que usuarios múltiples utilicen el canal. </w:t>
      </w:r>
    </w:p>
    <w:p w14:paraId="46F67B11" w14:textId="77777777" w:rsidR="00A97412" w:rsidRDefault="00000000">
      <w:pPr>
        <w:numPr>
          <w:ilvl w:val="0"/>
          <w:numId w:val="2"/>
        </w:numPr>
        <w:spacing w:after="344" w:line="247" w:lineRule="auto"/>
        <w:ind w:right="974" w:hanging="360"/>
      </w:pPr>
      <w:r>
        <w:rPr>
          <w:noProof/>
        </w:rPr>
        <mc:AlternateContent>
          <mc:Choice Requires="wpg">
            <w:drawing>
              <wp:anchor distT="0" distB="0" distL="114300" distR="114300" simplePos="0" relativeHeight="251658240" behindDoc="0" locked="0" layoutInCell="1" allowOverlap="1" wp14:anchorId="331234EC" wp14:editId="5C8500D3">
                <wp:simplePos x="0" y="0"/>
                <wp:positionH relativeFrom="column">
                  <wp:posOffset>1628775</wp:posOffset>
                </wp:positionH>
                <wp:positionV relativeFrom="paragraph">
                  <wp:posOffset>9558</wp:posOffset>
                </wp:positionV>
                <wp:extent cx="200025" cy="123825"/>
                <wp:effectExtent l="0" t="0" r="0" b="0"/>
                <wp:wrapNone/>
                <wp:docPr id="252608" name="Group 252608"/>
                <wp:cNvGraphicFramePr/>
                <a:graphic xmlns:a="http://schemas.openxmlformats.org/drawingml/2006/main">
                  <a:graphicData uri="http://schemas.microsoft.com/office/word/2010/wordprocessingGroup">
                    <wpg:wgp>
                      <wpg:cNvGrpSpPr/>
                      <wpg:grpSpPr>
                        <a:xfrm>
                          <a:off x="0" y="0"/>
                          <a:ext cx="200025" cy="123825"/>
                          <a:chOff x="0" y="0"/>
                          <a:chExt cx="200025" cy="123825"/>
                        </a:xfrm>
                      </wpg:grpSpPr>
                      <wps:wsp>
                        <wps:cNvPr id="441" name="Shape 441"/>
                        <wps:cNvSpPr/>
                        <wps:spPr>
                          <a:xfrm>
                            <a:off x="0" y="0"/>
                            <a:ext cx="200025" cy="123825"/>
                          </a:xfrm>
                          <a:custGeom>
                            <a:avLst/>
                            <a:gdLst/>
                            <a:ahLst/>
                            <a:cxnLst/>
                            <a:rect l="0" t="0" r="0" b="0"/>
                            <a:pathLst>
                              <a:path w="200025" h="123825">
                                <a:moveTo>
                                  <a:pt x="99441" y="0"/>
                                </a:moveTo>
                                <a:lnTo>
                                  <a:pt x="200025" y="61976"/>
                                </a:lnTo>
                                <a:lnTo>
                                  <a:pt x="99441" y="123825"/>
                                </a:lnTo>
                                <a:lnTo>
                                  <a:pt x="99441" y="92964"/>
                                </a:lnTo>
                                <a:lnTo>
                                  <a:pt x="0" y="92964"/>
                                </a:lnTo>
                                <a:lnTo>
                                  <a:pt x="0" y="30988"/>
                                </a:lnTo>
                                <a:lnTo>
                                  <a:pt x="99441" y="30988"/>
                                </a:lnTo>
                                <a:lnTo>
                                  <a:pt x="99441" y="0"/>
                                </a:lnTo>
                                <a:close/>
                              </a:path>
                            </a:pathLst>
                          </a:custGeom>
                          <a:ln w="0" cap="flat">
                            <a:miter lim="127000"/>
                          </a:ln>
                        </wps:spPr>
                        <wps:style>
                          <a:lnRef idx="0">
                            <a:srgbClr val="000000">
                              <a:alpha val="0"/>
                            </a:srgbClr>
                          </a:lnRef>
                          <a:fillRef idx="1">
                            <a:srgbClr val="FF9900"/>
                          </a:fillRef>
                          <a:effectRef idx="0">
                            <a:scrgbClr r="0" g="0" b="0"/>
                          </a:effectRef>
                          <a:fontRef idx="none"/>
                        </wps:style>
                        <wps:bodyPr/>
                      </wps:wsp>
                      <wps:wsp>
                        <wps:cNvPr id="442" name="Shape 442"/>
                        <wps:cNvSpPr/>
                        <wps:spPr>
                          <a:xfrm>
                            <a:off x="0" y="0"/>
                            <a:ext cx="200025" cy="123825"/>
                          </a:xfrm>
                          <a:custGeom>
                            <a:avLst/>
                            <a:gdLst/>
                            <a:ahLst/>
                            <a:cxnLst/>
                            <a:rect l="0" t="0" r="0" b="0"/>
                            <a:pathLst>
                              <a:path w="200025" h="123825">
                                <a:moveTo>
                                  <a:pt x="0" y="30988"/>
                                </a:moveTo>
                                <a:lnTo>
                                  <a:pt x="99441" y="30988"/>
                                </a:lnTo>
                                <a:lnTo>
                                  <a:pt x="99441" y="0"/>
                                </a:lnTo>
                                <a:lnTo>
                                  <a:pt x="200025" y="61976"/>
                                </a:lnTo>
                                <a:lnTo>
                                  <a:pt x="99441" y="123825"/>
                                </a:lnTo>
                                <a:lnTo>
                                  <a:pt x="99441" y="92964"/>
                                </a:lnTo>
                                <a:lnTo>
                                  <a:pt x="0" y="92964"/>
                                </a:ln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52608" style="width:15.75pt;height:9.75pt;position:absolute;z-index:128;mso-position-horizontal-relative:text;mso-position-horizontal:absolute;margin-left:128.25pt;mso-position-vertical-relative:text;margin-top:0.752594pt;" coordsize="2000,1238">
                <v:shape id="Shape 441" style="position:absolute;width:2000;height:1238;left:0;top:0;" coordsize="200025,123825" path="m99441,0l200025,61976l99441,123825l99441,92964l0,92964l0,30988l99441,30988l99441,0x">
                  <v:stroke weight="0pt" endcap="flat" joinstyle="miter" miterlimit="10" on="false" color="#000000" opacity="0"/>
                  <v:fill on="true" color="#ff9900"/>
                </v:shape>
                <v:shape id="Shape 442" style="position:absolute;width:2000;height:1238;left:0;top:0;" coordsize="200025,123825" path="m0,30988l99441,30988l99441,0l200025,61976l99441,123825l99441,92964l0,92964x">
                  <v:stroke weight="0.75pt" endcap="flat" joinstyle="miter" miterlimit="10" on="true" color="#000000"/>
                  <v:fill on="false" color="#000000" opacity="0"/>
                </v:shape>
              </v:group>
            </w:pict>
          </mc:Fallback>
        </mc:AlternateContent>
      </w:r>
      <w:r>
        <w:t xml:space="preserve">Principio         Detección de portadora y Retardo. </w:t>
      </w:r>
    </w:p>
    <w:p w14:paraId="78DC03A1" w14:textId="77777777" w:rsidR="00A97412" w:rsidRDefault="00000000">
      <w:pPr>
        <w:spacing w:after="0" w:line="260" w:lineRule="auto"/>
        <w:ind w:left="1357" w:right="463" w:hanging="10"/>
      </w:pPr>
      <w:r>
        <w:rPr>
          <w:color w:val="2F5496"/>
          <w:sz w:val="32"/>
        </w:rPr>
        <w:t xml:space="preserve">Compartición del canal.  Sistema distribuido de coordinación (CSMA) </w:t>
      </w:r>
    </w:p>
    <w:p w14:paraId="2B842A21" w14:textId="77777777" w:rsidR="00A97412" w:rsidRDefault="00000000">
      <w:pPr>
        <w:numPr>
          <w:ilvl w:val="0"/>
          <w:numId w:val="2"/>
        </w:numPr>
        <w:spacing w:after="41" w:line="247" w:lineRule="auto"/>
        <w:ind w:right="974" w:hanging="360"/>
      </w:pPr>
      <w:r>
        <w:t xml:space="preserve">Mecanismo de Control de Transmisión. </w:t>
      </w:r>
    </w:p>
    <w:p w14:paraId="08510A89" w14:textId="77777777" w:rsidR="00A97412" w:rsidRDefault="00000000">
      <w:pPr>
        <w:numPr>
          <w:ilvl w:val="0"/>
          <w:numId w:val="2"/>
        </w:numPr>
        <w:spacing w:after="41" w:line="247" w:lineRule="auto"/>
        <w:ind w:right="974" w:hanging="360"/>
      </w:pPr>
      <w:r>
        <w:t xml:space="preserve">Detección de Portadora en redes Multiacceso </w:t>
      </w:r>
      <w:r>
        <w:rPr>
          <w:rFonts w:ascii="Courier New" w:eastAsia="Courier New" w:hAnsi="Courier New" w:cs="Courier New"/>
        </w:rPr>
        <w:t>o</w:t>
      </w:r>
      <w:r>
        <w:rPr>
          <w:rFonts w:ascii="Arial" w:eastAsia="Arial" w:hAnsi="Arial" w:cs="Arial"/>
        </w:rPr>
        <w:t xml:space="preserve"> </w:t>
      </w:r>
      <w:r>
        <w:t>La computadora Verifica si Hay Señales Portadoras (</w:t>
      </w:r>
      <w:proofErr w:type="spellStart"/>
      <w:r>
        <w:t>Eter</w:t>
      </w:r>
      <w:proofErr w:type="spellEnd"/>
      <w:r>
        <w:t xml:space="preserve"> en Reposo -Medio Sin </w:t>
      </w:r>
    </w:p>
    <w:p w14:paraId="280DD561" w14:textId="77777777" w:rsidR="00A97412" w:rsidRDefault="00000000">
      <w:pPr>
        <w:spacing w:after="41" w:line="247" w:lineRule="auto"/>
        <w:ind w:left="2062" w:right="4676" w:firstLine="360"/>
      </w:pPr>
      <w:r>
        <w:t xml:space="preserve">Uso) </w:t>
      </w:r>
      <w:r>
        <w:rPr>
          <w:rFonts w:ascii="Courier New" w:eastAsia="Courier New" w:hAnsi="Courier New" w:cs="Courier New"/>
        </w:rPr>
        <w:t>o</w:t>
      </w:r>
      <w:r>
        <w:rPr>
          <w:rFonts w:ascii="Arial" w:eastAsia="Arial" w:hAnsi="Arial" w:cs="Arial"/>
        </w:rPr>
        <w:t xml:space="preserve"> </w:t>
      </w:r>
      <w:r>
        <w:t xml:space="preserve">La Computadora Transmite Paquetes. </w:t>
      </w:r>
    </w:p>
    <w:p w14:paraId="35BFB924" w14:textId="77777777" w:rsidR="00A97412" w:rsidRDefault="00000000">
      <w:pPr>
        <w:numPr>
          <w:ilvl w:val="0"/>
          <w:numId w:val="2"/>
        </w:numPr>
        <w:spacing w:after="41" w:line="247" w:lineRule="auto"/>
        <w:ind w:right="974" w:hanging="360"/>
      </w:pPr>
      <w:r>
        <w:t xml:space="preserve">Si hay Transmisión al mismo tiempo se producen </w:t>
      </w:r>
      <w:proofErr w:type="gramStart"/>
      <w:r>
        <w:t>las :</w:t>
      </w:r>
      <w:proofErr w:type="gramEnd"/>
      <w:r>
        <w:t xml:space="preserve"> </w:t>
      </w:r>
    </w:p>
    <w:p w14:paraId="172E57D2" w14:textId="77777777" w:rsidR="00A97412" w:rsidRDefault="00000000">
      <w:pPr>
        <w:spacing w:after="353" w:line="247" w:lineRule="auto"/>
        <w:ind w:left="2072" w:right="974" w:hanging="10"/>
      </w:pPr>
      <w:r>
        <w:rPr>
          <w:rFonts w:ascii="Courier New" w:eastAsia="Courier New" w:hAnsi="Courier New" w:cs="Courier New"/>
        </w:rPr>
        <w:t>o</w:t>
      </w:r>
      <w:r>
        <w:rPr>
          <w:rFonts w:ascii="Arial" w:eastAsia="Arial" w:hAnsi="Arial" w:cs="Arial"/>
        </w:rPr>
        <w:t xml:space="preserve"> </w:t>
      </w:r>
      <w:r>
        <w:t xml:space="preserve">COLISION (Interferencia </w:t>
      </w:r>
      <w:proofErr w:type="gramStart"/>
      <w:r>
        <w:t>de  2</w:t>
      </w:r>
      <w:proofErr w:type="gramEnd"/>
      <w:r>
        <w:t xml:space="preserve"> Señales)  </w:t>
      </w:r>
    </w:p>
    <w:p w14:paraId="67EBE08A" w14:textId="77777777" w:rsidR="00A97412" w:rsidRDefault="00000000">
      <w:pPr>
        <w:spacing w:after="0" w:line="260" w:lineRule="auto"/>
        <w:ind w:left="1393" w:right="463" w:hanging="10"/>
      </w:pPr>
      <w:r>
        <w:rPr>
          <w:color w:val="2F5496"/>
          <w:sz w:val="32"/>
        </w:rPr>
        <w:t xml:space="preserve">Compartición del canal. Sistema distribuido de coordinación (CSMA/CD) </w:t>
      </w:r>
    </w:p>
    <w:p w14:paraId="5F11F263" w14:textId="77777777" w:rsidR="00A97412" w:rsidRDefault="00000000">
      <w:pPr>
        <w:numPr>
          <w:ilvl w:val="0"/>
          <w:numId w:val="2"/>
        </w:numPr>
        <w:spacing w:after="41" w:line="247" w:lineRule="auto"/>
        <w:ind w:right="974" w:hanging="360"/>
      </w:pPr>
      <w:r>
        <w:t xml:space="preserve">Solución de las colisiones </w:t>
      </w:r>
      <w:r>
        <w:rPr>
          <w:rFonts w:ascii="Wingdings 3" w:eastAsia="Wingdings 3" w:hAnsi="Wingdings 3" w:cs="Wingdings 3"/>
        </w:rPr>
        <w:t></w:t>
      </w:r>
      <w:r>
        <w:t xml:space="preserve"> Sistema distribuido de coordinación y detección de colisiones (CSMA/CD). </w:t>
      </w:r>
    </w:p>
    <w:p w14:paraId="4E8C9B27" w14:textId="77777777" w:rsidR="00A97412" w:rsidRDefault="00000000">
      <w:pPr>
        <w:numPr>
          <w:ilvl w:val="0"/>
          <w:numId w:val="2"/>
        </w:numPr>
        <w:spacing w:after="344" w:line="247" w:lineRule="auto"/>
        <w:ind w:right="974" w:hanging="360"/>
      </w:pPr>
      <w:r>
        <w:t xml:space="preserve">Después de una colisión existe un retardo aleatorio menor que a un tiempo D, si vuele a haber colisiones el retardo para los emisores serán menores a 2D. </w:t>
      </w:r>
    </w:p>
    <w:p w14:paraId="0329032F" w14:textId="77777777" w:rsidR="00A97412" w:rsidRDefault="00000000">
      <w:pPr>
        <w:spacing w:after="0" w:line="260" w:lineRule="auto"/>
        <w:ind w:left="1352" w:right="463" w:hanging="10"/>
      </w:pPr>
      <w:r>
        <w:rPr>
          <w:color w:val="2F5496"/>
          <w:sz w:val="32"/>
        </w:rPr>
        <w:t xml:space="preserve">Compartición del canal. Sistema distribuido de coordinación. </w:t>
      </w:r>
    </w:p>
    <w:p w14:paraId="576BD7A6" w14:textId="77777777" w:rsidR="00A97412" w:rsidRDefault="00000000">
      <w:pPr>
        <w:spacing w:after="0" w:line="260" w:lineRule="auto"/>
        <w:ind w:left="638" w:right="631" w:hanging="10"/>
        <w:jc w:val="center"/>
      </w:pPr>
      <w:r>
        <w:rPr>
          <w:color w:val="2F5496"/>
          <w:sz w:val="32"/>
        </w:rPr>
        <w:t xml:space="preserve">(CSMA/CA) </w:t>
      </w:r>
    </w:p>
    <w:p w14:paraId="5F3CD046" w14:textId="77777777" w:rsidR="00A97412" w:rsidRDefault="00000000">
      <w:pPr>
        <w:numPr>
          <w:ilvl w:val="0"/>
          <w:numId w:val="2"/>
        </w:numPr>
        <w:spacing w:after="41" w:line="247" w:lineRule="auto"/>
        <w:ind w:right="974" w:hanging="360"/>
      </w:pPr>
      <w:r>
        <w:t>Solución de las colisiones</w:t>
      </w:r>
      <w:r>
        <w:rPr>
          <w:rFonts w:ascii="Wingdings 3" w:eastAsia="Wingdings 3" w:hAnsi="Wingdings 3" w:cs="Wingdings 3"/>
        </w:rPr>
        <w:t></w:t>
      </w:r>
      <w:r>
        <w:t xml:space="preserve"> Sistema distribuido de coordinación y Prevención de colisiones (CSMA/CA). </w:t>
      </w:r>
    </w:p>
    <w:p w14:paraId="3B0EFD86" w14:textId="77777777" w:rsidR="00A97412" w:rsidRDefault="00000000">
      <w:pPr>
        <w:numPr>
          <w:ilvl w:val="0"/>
          <w:numId w:val="2"/>
        </w:numPr>
        <w:spacing w:after="41" w:line="247" w:lineRule="auto"/>
        <w:ind w:right="974" w:hanging="360"/>
      </w:pPr>
      <w:r>
        <w:t xml:space="preserve">Utilizado por el Protocolo LOCAL-TALK (Macintosh). </w:t>
      </w:r>
    </w:p>
    <w:p w14:paraId="4920CD54" w14:textId="77777777" w:rsidR="00A97412" w:rsidRDefault="00000000">
      <w:pPr>
        <w:numPr>
          <w:ilvl w:val="0"/>
          <w:numId w:val="2"/>
        </w:numPr>
        <w:spacing w:after="41" w:line="247" w:lineRule="auto"/>
        <w:ind w:right="974" w:hanging="360"/>
      </w:pPr>
      <w:r>
        <w:t xml:space="preserve">Mensaje Corto para reserva de medio ante de transmitir. </w:t>
      </w:r>
    </w:p>
    <w:p w14:paraId="0A71EC95" w14:textId="77777777" w:rsidR="00A97412" w:rsidRDefault="00000000">
      <w:pPr>
        <w:numPr>
          <w:ilvl w:val="0"/>
          <w:numId w:val="2"/>
        </w:numPr>
        <w:spacing w:after="41" w:line="247" w:lineRule="auto"/>
        <w:ind w:right="974" w:hanging="360"/>
      </w:pPr>
      <w:r>
        <w:t xml:space="preserve">Reservado el canal, el resto de las computadoras se abstiene de transmitir. </w:t>
      </w:r>
    </w:p>
    <w:p w14:paraId="4F8DB42B" w14:textId="77777777" w:rsidR="00A97412" w:rsidRDefault="00000000">
      <w:pPr>
        <w:spacing w:after="0" w:line="260" w:lineRule="auto"/>
        <w:ind w:left="3251" w:right="463" w:hanging="10"/>
      </w:pPr>
      <w:r>
        <w:rPr>
          <w:color w:val="2F5496"/>
          <w:sz w:val="32"/>
        </w:rPr>
        <w:t xml:space="preserve">Token Passing – Características </w:t>
      </w:r>
    </w:p>
    <w:p w14:paraId="0A45BDA0" w14:textId="77777777" w:rsidR="00A97412" w:rsidRDefault="00000000">
      <w:pPr>
        <w:numPr>
          <w:ilvl w:val="0"/>
          <w:numId w:val="2"/>
        </w:numPr>
        <w:spacing w:after="41" w:line="247" w:lineRule="auto"/>
        <w:ind w:right="974" w:hanging="360"/>
      </w:pPr>
      <w:r>
        <w:lastRenderedPageBreak/>
        <w:t xml:space="preserve">Opera en un solo medio compartido. </w:t>
      </w:r>
    </w:p>
    <w:p w14:paraId="30885B19" w14:textId="77777777" w:rsidR="00A97412" w:rsidRDefault="00000000">
      <w:pPr>
        <w:numPr>
          <w:ilvl w:val="0"/>
          <w:numId w:val="2"/>
        </w:numPr>
        <w:spacing w:after="41" w:line="247" w:lineRule="auto"/>
        <w:ind w:right="974" w:hanging="360"/>
      </w:pPr>
      <w:r>
        <w:t xml:space="preserve">El permiso de Acceso se hace a través de un ¨Pase de Ficha¨. </w:t>
      </w:r>
    </w:p>
    <w:p w14:paraId="7A1B9BDB" w14:textId="77777777" w:rsidR="00A97412" w:rsidRDefault="00000000">
      <w:pPr>
        <w:numPr>
          <w:ilvl w:val="0"/>
          <w:numId w:val="2"/>
        </w:numPr>
        <w:spacing w:after="41" w:line="247" w:lineRule="auto"/>
        <w:ind w:right="974" w:hanging="360"/>
      </w:pPr>
      <w:r>
        <w:t xml:space="preserve">El transmisor que tiene la ficha tiene el control completo de la red. </w:t>
      </w:r>
    </w:p>
    <w:p w14:paraId="10370F3B" w14:textId="77777777" w:rsidR="00A97412" w:rsidRDefault="00000000">
      <w:pPr>
        <w:numPr>
          <w:ilvl w:val="0"/>
          <w:numId w:val="2"/>
        </w:numPr>
        <w:spacing w:after="19" w:line="247" w:lineRule="auto"/>
        <w:ind w:right="974" w:hanging="360"/>
      </w:pPr>
      <w:r>
        <w:t xml:space="preserve">Para la solicitud de la ficha envían un mensaje Corto. </w:t>
      </w:r>
    </w:p>
    <w:p w14:paraId="2B5008DA" w14:textId="77777777" w:rsidR="00A97412" w:rsidRDefault="00000000">
      <w:pPr>
        <w:spacing w:after="87"/>
        <w:ind w:left="1041"/>
      </w:pPr>
      <w:r>
        <w:rPr>
          <w:noProof/>
        </w:rPr>
        <mc:AlternateContent>
          <mc:Choice Requires="wpg">
            <w:drawing>
              <wp:inline distT="0" distB="0" distL="0" distR="0" wp14:anchorId="757D763E" wp14:editId="692E0F53">
                <wp:extent cx="5538027" cy="3364562"/>
                <wp:effectExtent l="0" t="0" r="0" b="0"/>
                <wp:docPr id="250297" name="Group 250297"/>
                <wp:cNvGraphicFramePr/>
                <a:graphic xmlns:a="http://schemas.openxmlformats.org/drawingml/2006/main">
                  <a:graphicData uri="http://schemas.microsoft.com/office/word/2010/wordprocessingGroup">
                    <wpg:wgp>
                      <wpg:cNvGrpSpPr/>
                      <wpg:grpSpPr>
                        <a:xfrm>
                          <a:off x="0" y="0"/>
                          <a:ext cx="5538027" cy="3364562"/>
                          <a:chOff x="0" y="0"/>
                          <a:chExt cx="5538027" cy="3364562"/>
                        </a:xfrm>
                      </wpg:grpSpPr>
                      <wps:wsp>
                        <wps:cNvPr id="478" name="Rectangle 478"/>
                        <wps:cNvSpPr/>
                        <wps:spPr>
                          <a:xfrm>
                            <a:off x="2088896" y="0"/>
                            <a:ext cx="1523668" cy="274582"/>
                          </a:xfrm>
                          <a:prstGeom prst="rect">
                            <a:avLst/>
                          </a:prstGeom>
                          <a:ln>
                            <a:noFill/>
                          </a:ln>
                        </wps:spPr>
                        <wps:txbx>
                          <w:txbxContent>
                            <w:p w14:paraId="79AE2B59" w14:textId="77777777" w:rsidR="00A97412" w:rsidRDefault="00000000">
                              <w:r>
                                <w:rPr>
                                  <w:color w:val="2F5496"/>
                                  <w:sz w:val="32"/>
                                </w:rPr>
                                <w:t>Token Passing</w:t>
                              </w:r>
                            </w:p>
                          </w:txbxContent>
                        </wps:txbx>
                        <wps:bodyPr horzOverflow="overflow" vert="horz" lIns="0" tIns="0" rIns="0" bIns="0" rtlCol="0">
                          <a:noAutofit/>
                        </wps:bodyPr>
                      </wps:wsp>
                      <wps:wsp>
                        <wps:cNvPr id="479" name="Rectangle 479"/>
                        <wps:cNvSpPr/>
                        <wps:spPr>
                          <a:xfrm>
                            <a:off x="3236722" y="0"/>
                            <a:ext cx="60925" cy="274582"/>
                          </a:xfrm>
                          <a:prstGeom prst="rect">
                            <a:avLst/>
                          </a:prstGeom>
                          <a:ln>
                            <a:noFill/>
                          </a:ln>
                        </wps:spPr>
                        <wps:txbx>
                          <w:txbxContent>
                            <w:p w14:paraId="0E20FB1C" w14:textId="77777777" w:rsidR="00A97412" w:rsidRDefault="00000000">
                              <w:r>
                                <w:rPr>
                                  <w:color w:val="2F5496"/>
                                  <w:sz w:val="32"/>
                                </w:rPr>
                                <w:t xml:space="preserve"> </w:t>
                              </w:r>
                            </w:p>
                          </w:txbxContent>
                        </wps:txbx>
                        <wps:bodyPr horzOverflow="overflow" vert="horz" lIns="0" tIns="0" rIns="0" bIns="0" rtlCol="0">
                          <a:noAutofit/>
                        </wps:bodyPr>
                      </wps:wsp>
                      <wps:wsp>
                        <wps:cNvPr id="480" name="Rectangle 480"/>
                        <wps:cNvSpPr/>
                        <wps:spPr>
                          <a:xfrm>
                            <a:off x="5506339" y="2846832"/>
                            <a:ext cx="42144" cy="189937"/>
                          </a:xfrm>
                          <a:prstGeom prst="rect">
                            <a:avLst/>
                          </a:prstGeom>
                          <a:ln>
                            <a:noFill/>
                          </a:ln>
                        </wps:spPr>
                        <wps:txbx>
                          <w:txbxContent>
                            <w:p w14:paraId="29DC8612" w14:textId="77777777" w:rsidR="00A97412" w:rsidRDefault="00000000">
                              <w:r>
                                <w:t xml:space="preserve"> </w:t>
                              </w:r>
                            </w:p>
                          </w:txbxContent>
                        </wps:txbx>
                        <wps:bodyPr horzOverflow="overflow" vert="horz" lIns="0" tIns="0" rIns="0" bIns="0" rtlCol="0">
                          <a:noAutofit/>
                        </wps:bodyPr>
                      </wps:wsp>
                      <wps:wsp>
                        <wps:cNvPr id="481" name="Rectangle 481"/>
                        <wps:cNvSpPr/>
                        <wps:spPr>
                          <a:xfrm>
                            <a:off x="1305560" y="3158109"/>
                            <a:ext cx="3604829" cy="274582"/>
                          </a:xfrm>
                          <a:prstGeom prst="rect">
                            <a:avLst/>
                          </a:prstGeom>
                          <a:ln>
                            <a:noFill/>
                          </a:ln>
                        </wps:spPr>
                        <wps:txbx>
                          <w:txbxContent>
                            <w:p w14:paraId="6451DBC8" w14:textId="77777777" w:rsidR="00A97412" w:rsidRDefault="00000000">
                              <w:r>
                                <w:rPr>
                                  <w:color w:val="2F5496"/>
                                  <w:sz w:val="32"/>
                                </w:rPr>
                                <w:t>Perturbaciones en la Transmisión</w:t>
                              </w:r>
                            </w:p>
                          </w:txbxContent>
                        </wps:txbx>
                        <wps:bodyPr horzOverflow="overflow" vert="horz" lIns="0" tIns="0" rIns="0" bIns="0" rtlCol="0">
                          <a:noAutofit/>
                        </wps:bodyPr>
                      </wps:wsp>
                      <wps:wsp>
                        <wps:cNvPr id="482" name="Rectangle 482"/>
                        <wps:cNvSpPr/>
                        <wps:spPr>
                          <a:xfrm>
                            <a:off x="4018534" y="3158109"/>
                            <a:ext cx="60925" cy="274582"/>
                          </a:xfrm>
                          <a:prstGeom prst="rect">
                            <a:avLst/>
                          </a:prstGeom>
                          <a:ln>
                            <a:noFill/>
                          </a:ln>
                        </wps:spPr>
                        <wps:txbx>
                          <w:txbxContent>
                            <w:p w14:paraId="6EC5202D" w14:textId="77777777" w:rsidR="00A97412" w:rsidRDefault="00000000">
                              <w:r>
                                <w:rPr>
                                  <w:color w:val="2F5496"/>
                                  <w:sz w:val="32"/>
                                </w:rPr>
                                <w:t xml:space="preserve"> </w:t>
                              </w:r>
                            </w:p>
                          </w:txbxContent>
                        </wps:txbx>
                        <wps:bodyPr horzOverflow="overflow" vert="horz" lIns="0" tIns="0" rIns="0" bIns="0" rtlCol="0">
                          <a:noAutofit/>
                        </wps:bodyPr>
                      </wps:wsp>
                      <wps:wsp>
                        <wps:cNvPr id="313791" name="Shape 313791"/>
                        <wps:cNvSpPr/>
                        <wps:spPr>
                          <a:xfrm>
                            <a:off x="38100" y="303022"/>
                            <a:ext cx="5400040" cy="2580640"/>
                          </a:xfrm>
                          <a:custGeom>
                            <a:avLst/>
                            <a:gdLst/>
                            <a:ahLst/>
                            <a:cxnLst/>
                            <a:rect l="0" t="0" r="0" b="0"/>
                            <a:pathLst>
                              <a:path w="5400040" h="2580640">
                                <a:moveTo>
                                  <a:pt x="0" y="0"/>
                                </a:moveTo>
                                <a:lnTo>
                                  <a:pt x="5400040" y="0"/>
                                </a:lnTo>
                                <a:lnTo>
                                  <a:pt x="5400040" y="2580640"/>
                                </a:lnTo>
                                <a:lnTo>
                                  <a:pt x="0" y="2580640"/>
                                </a:lnTo>
                                <a:lnTo>
                                  <a:pt x="0" y="0"/>
                                </a:lnTo>
                              </a:path>
                            </a:pathLst>
                          </a:custGeom>
                          <a:ln w="0" cap="flat">
                            <a:miter lim="127000"/>
                          </a:ln>
                        </wps:spPr>
                        <wps:style>
                          <a:lnRef idx="0">
                            <a:srgbClr val="000000">
                              <a:alpha val="0"/>
                            </a:srgbClr>
                          </a:lnRef>
                          <a:fillRef idx="1">
                            <a:srgbClr val="66FFFF"/>
                          </a:fillRef>
                          <a:effectRef idx="0">
                            <a:scrgbClr r="0" g="0" b="0"/>
                          </a:effectRef>
                          <a:fontRef idx="none"/>
                        </wps:style>
                        <wps:bodyPr/>
                      </wps:wsp>
                      <pic:pic xmlns:pic="http://schemas.openxmlformats.org/drawingml/2006/picture">
                        <pic:nvPicPr>
                          <pic:cNvPr id="530" name="Picture 530"/>
                          <pic:cNvPicPr/>
                        </pic:nvPicPr>
                        <pic:blipFill>
                          <a:blip r:embed="rId67"/>
                          <a:stretch>
                            <a:fillRect/>
                          </a:stretch>
                        </pic:blipFill>
                        <pic:spPr>
                          <a:xfrm>
                            <a:off x="38100" y="303022"/>
                            <a:ext cx="5400040" cy="2582037"/>
                          </a:xfrm>
                          <a:prstGeom prst="rect">
                            <a:avLst/>
                          </a:prstGeom>
                        </pic:spPr>
                      </pic:pic>
                      <wps:wsp>
                        <wps:cNvPr id="531" name="Shape 531"/>
                        <wps:cNvSpPr/>
                        <wps:spPr>
                          <a:xfrm>
                            <a:off x="0" y="264922"/>
                            <a:ext cx="5476240" cy="2656840"/>
                          </a:xfrm>
                          <a:custGeom>
                            <a:avLst/>
                            <a:gdLst/>
                            <a:ahLst/>
                            <a:cxnLst/>
                            <a:rect l="0" t="0" r="0" b="0"/>
                            <a:pathLst>
                              <a:path w="5476240" h="2656840">
                                <a:moveTo>
                                  <a:pt x="0" y="2656840"/>
                                </a:moveTo>
                                <a:lnTo>
                                  <a:pt x="5476240" y="2656840"/>
                                </a:lnTo>
                                <a:lnTo>
                                  <a:pt x="5476240" y="0"/>
                                </a:lnTo>
                                <a:lnTo>
                                  <a:pt x="0" y="0"/>
                                </a:lnTo>
                                <a:close/>
                              </a:path>
                            </a:pathLst>
                          </a:custGeom>
                          <a:ln w="76200" cap="flat">
                            <a:miter lim="127000"/>
                          </a:ln>
                        </wps:spPr>
                        <wps:style>
                          <a:lnRef idx="1">
                            <a:srgbClr val="ED7D31"/>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50297" style="width:436.065pt;height:264.926pt;mso-position-horizontal-relative:char;mso-position-vertical-relative:line" coordsize="55380,33645">
                <v:rect id="Rectangle 478" style="position:absolute;width:15236;height:2745;left:20888;top:0;" filled="f" stroked="f">
                  <v:textbox inset="0,0,0,0">
                    <w:txbxContent>
                      <w:p>
                        <w:pPr>
                          <w:spacing w:before="0" w:after="160" w:line="259" w:lineRule="auto"/>
                        </w:pPr>
                        <w:r>
                          <w:rPr>
                            <w:rFonts w:cs="Calibri" w:hAnsi="Calibri" w:eastAsia="Calibri" w:ascii="Calibri"/>
                            <w:color w:val="2f5496"/>
                            <w:sz w:val="32"/>
                          </w:rPr>
                          <w:t xml:space="preserve">Token Passing</w:t>
                        </w:r>
                      </w:p>
                    </w:txbxContent>
                  </v:textbox>
                </v:rect>
                <v:rect id="Rectangle 479" style="position:absolute;width:609;height:2745;left:32367;top:0;" filled="f" stroked="f">
                  <v:textbox inset="0,0,0,0">
                    <w:txbxContent>
                      <w:p>
                        <w:pPr>
                          <w:spacing w:before="0" w:after="160" w:line="259" w:lineRule="auto"/>
                        </w:pPr>
                        <w:r>
                          <w:rPr>
                            <w:rFonts w:cs="Calibri" w:hAnsi="Calibri" w:eastAsia="Calibri" w:ascii="Calibri"/>
                            <w:color w:val="2f5496"/>
                            <w:sz w:val="32"/>
                          </w:rPr>
                          <w:t xml:space="preserve"> </w:t>
                        </w:r>
                      </w:p>
                    </w:txbxContent>
                  </v:textbox>
                </v:rect>
                <v:rect id="Rectangle 480" style="position:absolute;width:421;height:1899;left:55063;top:28468;" filled="f" stroked="f">
                  <v:textbox inset="0,0,0,0">
                    <w:txbxContent>
                      <w:p>
                        <w:pPr>
                          <w:spacing w:before="0" w:after="160" w:line="259" w:lineRule="auto"/>
                        </w:pPr>
                        <w:r>
                          <w:rPr>
                            <w:rFonts w:cs="Calibri" w:hAnsi="Calibri" w:eastAsia="Calibri" w:ascii="Calibri"/>
                            <w:sz w:val="22"/>
                          </w:rPr>
                          <w:t xml:space="preserve"> </w:t>
                        </w:r>
                      </w:p>
                    </w:txbxContent>
                  </v:textbox>
                </v:rect>
                <v:rect id="Rectangle 481" style="position:absolute;width:36048;height:2745;left:13055;top:31581;" filled="f" stroked="f">
                  <v:textbox inset="0,0,0,0">
                    <w:txbxContent>
                      <w:p>
                        <w:pPr>
                          <w:spacing w:before="0" w:after="160" w:line="259" w:lineRule="auto"/>
                        </w:pPr>
                        <w:r>
                          <w:rPr>
                            <w:rFonts w:cs="Calibri" w:hAnsi="Calibri" w:eastAsia="Calibri" w:ascii="Calibri"/>
                            <w:color w:val="2f5496"/>
                            <w:sz w:val="32"/>
                          </w:rPr>
                          <w:t xml:space="preserve">Perturbaciones en la Transmisión</w:t>
                        </w:r>
                      </w:p>
                    </w:txbxContent>
                  </v:textbox>
                </v:rect>
                <v:rect id="Rectangle 482" style="position:absolute;width:609;height:2745;left:40185;top:31581;" filled="f" stroked="f">
                  <v:textbox inset="0,0,0,0">
                    <w:txbxContent>
                      <w:p>
                        <w:pPr>
                          <w:spacing w:before="0" w:after="160" w:line="259" w:lineRule="auto"/>
                        </w:pPr>
                        <w:r>
                          <w:rPr>
                            <w:rFonts w:cs="Calibri" w:hAnsi="Calibri" w:eastAsia="Calibri" w:ascii="Calibri"/>
                            <w:color w:val="2f5496"/>
                            <w:sz w:val="32"/>
                          </w:rPr>
                          <w:t xml:space="preserve"> </w:t>
                        </w:r>
                      </w:p>
                    </w:txbxContent>
                  </v:textbox>
                </v:rect>
                <v:shape id="Shape 313792" style="position:absolute;width:54000;height:25806;left:381;top:3030;" coordsize="5400040,2580640" path="m0,0l5400040,0l5400040,2580640l0,2580640l0,0">
                  <v:stroke weight="0pt" endcap="flat" joinstyle="miter" miterlimit="10" on="false" color="#000000" opacity="0"/>
                  <v:fill on="true" color="#66ffff"/>
                </v:shape>
                <v:shape id="Picture 530" style="position:absolute;width:54000;height:25820;left:381;top:3030;" filled="f">
                  <v:imagedata r:id="rId68"/>
                </v:shape>
                <v:shape id="Shape 531" style="position:absolute;width:54762;height:26568;left:0;top:2649;" coordsize="5476240,2656840" path="m0,2656840l5476240,2656840l5476240,0l0,0x">
                  <v:stroke weight="6pt" endcap="flat" joinstyle="miter" miterlimit="10" on="true" color="#ed7d31"/>
                  <v:fill on="false" color="#000000" opacity="0"/>
                </v:shape>
              </v:group>
            </w:pict>
          </mc:Fallback>
        </mc:AlternateContent>
      </w:r>
    </w:p>
    <w:p w14:paraId="38705270" w14:textId="77777777" w:rsidR="00A97412" w:rsidRDefault="00000000">
      <w:pPr>
        <w:numPr>
          <w:ilvl w:val="0"/>
          <w:numId w:val="2"/>
        </w:numPr>
        <w:spacing w:after="41" w:line="247" w:lineRule="auto"/>
        <w:ind w:right="974" w:hanging="360"/>
      </w:pPr>
      <w:r>
        <w:t xml:space="preserve">Distorsión por atenuación. </w:t>
      </w:r>
    </w:p>
    <w:p w14:paraId="481751DA" w14:textId="77777777" w:rsidR="00A97412" w:rsidRDefault="00000000">
      <w:pPr>
        <w:numPr>
          <w:ilvl w:val="0"/>
          <w:numId w:val="2"/>
        </w:numPr>
        <w:spacing w:after="41" w:line="247" w:lineRule="auto"/>
        <w:ind w:right="974" w:hanging="360"/>
      </w:pPr>
      <w:r>
        <w:t xml:space="preserve">Distorsión por retardo. </w:t>
      </w:r>
    </w:p>
    <w:p w14:paraId="41ABF6C1" w14:textId="77777777" w:rsidR="00A97412" w:rsidRDefault="00000000">
      <w:pPr>
        <w:numPr>
          <w:ilvl w:val="0"/>
          <w:numId w:val="2"/>
        </w:numPr>
        <w:spacing w:after="320" w:line="247" w:lineRule="auto"/>
        <w:ind w:right="974" w:hanging="360"/>
      </w:pPr>
      <w:r>
        <w:t xml:space="preserve">Ruido </w:t>
      </w:r>
    </w:p>
    <w:p w14:paraId="7D262CCA" w14:textId="77777777" w:rsidR="00A97412" w:rsidRDefault="00000000">
      <w:pPr>
        <w:spacing w:after="0" w:line="260" w:lineRule="auto"/>
        <w:ind w:left="3092" w:right="463" w:hanging="10"/>
      </w:pPr>
      <w:r>
        <w:rPr>
          <w:color w:val="2F5496"/>
          <w:sz w:val="32"/>
        </w:rPr>
        <w:t xml:space="preserve">Perturbaciones en la Transmisión </w:t>
      </w:r>
    </w:p>
    <w:p w14:paraId="3C914A0D" w14:textId="77777777" w:rsidR="00A97412" w:rsidRDefault="00000000">
      <w:pPr>
        <w:spacing w:after="268"/>
        <w:ind w:left="3427"/>
      </w:pPr>
      <w:r>
        <w:rPr>
          <w:noProof/>
        </w:rPr>
        <mc:AlternateContent>
          <mc:Choice Requires="wpg">
            <w:drawing>
              <wp:inline distT="0" distB="0" distL="0" distR="0" wp14:anchorId="270EC516" wp14:editId="7CAB9FFA">
                <wp:extent cx="2326289" cy="1751876"/>
                <wp:effectExtent l="0" t="0" r="0" b="0"/>
                <wp:docPr id="250296" name="Group 250296"/>
                <wp:cNvGraphicFramePr/>
                <a:graphic xmlns:a="http://schemas.openxmlformats.org/drawingml/2006/main">
                  <a:graphicData uri="http://schemas.microsoft.com/office/word/2010/wordprocessingGroup">
                    <wpg:wgp>
                      <wpg:cNvGrpSpPr/>
                      <wpg:grpSpPr>
                        <a:xfrm>
                          <a:off x="0" y="0"/>
                          <a:ext cx="2326289" cy="1751876"/>
                          <a:chOff x="0" y="0"/>
                          <a:chExt cx="2326289" cy="1751876"/>
                        </a:xfrm>
                      </wpg:grpSpPr>
                      <pic:pic xmlns:pic="http://schemas.openxmlformats.org/drawingml/2006/picture">
                        <pic:nvPicPr>
                          <pic:cNvPr id="306484" name="Picture 306484"/>
                          <pic:cNvPicPr/>
                        </pic:nvPicPr>
                        <pic:blipFill>
                          <a:blip r:embed="rId69"/>
                          <a:stretch>
                            <a:fillRect/>
                          </a:stretch>
                        </pic:blipFill>
                        <pic:spPr>
                          <a:xfrm>
                            <a:off x="-4986" y="-3071"/>
                            <a:ext cx="2298192" cy="1719073"/>
                          </a:xfrm>
                          <a:prstGeom prst="rect">
                            <a:avLst/>
                          </a:prstGeom>
                        </pic:spPr>
                      </pic:pic>
                      <pic:pic xmlns:pic="http://schemas.openxmlformats.org/drawingml/2006/picture">
                        <pic:nvPicPr>
                          <pic:cNvPr id="499" name="Picture 499"/>
                          <pic:cNvPicPr/>
                        </pic:nvPicPr>
                        <pic:blipFill>
                          <a:blip r:embed="rId70"/>
                          <a:stretch>
                            <a:fillRect/>
                          </a:stretch>
                        </pic:blipFill>
                        <pic:spPr>
                          <a:xfrm>
                            <a:off x="678310" y="14500"/>
                            <a:ext cx="946685" cy="308463"/>
                          </a:xfrm>
                          <a:prstGeom prst="rect">
                            <a:avLst/>
                          </a:prstGeom>
                        </pic:spPr>
                      </pic:pic>
                      <wps:wsp>
                        <wps:cNvPr id="500" name="Rectangle 500"/>
                        <wps:cNvSpPr/>
                        <wps:spPr>
                          <a:xfrm>
                            <a:off x="765676" y="68425"/>
                            <a:ext cx="1015085" cy="206694"/>
                          </a:xfrm>
                          <a:prstGeom prst="rect">
                            <a:avLst/>
                          </a:prstGeom>
                          <a:ln>
                            <a:noFill/>
                          </a:ln>
                        </wps:spPr>
                        <wps:txbx>
                          <w:txbxContent>
                            <w:p w14:paraId="3C3F2E91" w14:textId="77777777" w:rsidR="00A97412" w:rsidRDefault="00000000">
                              <w:r>
                                <w:rPr>
                                  <w:rFonts w:ascii="Arial" w:eastAsia="Arial" w:hAnsi="Arial" w:cs="Arial"/>
                                  <w:b/>
                                  <w:i/>
                                  <w:color w:val="FF0000"/>
                                </w:rPr>
                                <w:t>Atenuación</w:t>
                              </w:r>
                            </w:p>
                          </w:txbxContent>
                        </wps:txbx>
                        <wps:bodyPr horzOverflow="overflow" vert="horz" lIns="0" tIns="0" rIns="0" bIns="0" rtlCol="0">
                          <a:noAutofit/>
                        </wps:bodyPr>
                      </wps:wsp>
                      <pic:pic xmlns:pic="http://schemas.openxmlformats.org/drawingml/2006/picture">
                        <pic:nvPicPr>
                          <pic:cNvPr id="502" name="Picture 502"/>
                          <pic:cNvPicPr/>
                        </pic:nvPicPr>
                        <pic:blipFill>
                          <a:blip r:embed="rId71"/>
                          <a:stretch>
                            <a:fillRect/>
                          </a:stretch>
                        </pic:blipFill>
                        <pic:spPr>
                          <a:xfrm>
                            <a:off x="324992" y="266571"/>
                            <a:ext cx="1644081" cy="1237662"/>
                          </a:xfrm>
                          <a:prstGeom prst="rect">
                            <a:avLst/>
                          </a:prstGeom>
                        </pic:spPr>
                      </pic:pic>
                      <wps:wsp>
                        <wps:cNvPr id="503" name="Shape 503"/>
                        <wps:cNvSpPr/>
                        <wps:spPr>
                          <a:xfrm>
                            <a:off x="323801" y="265416"/>
                            <a:ext cx="1646439" cy="1240010"/>
                          </a:xfrm>
                          <a:custGeom>
                            <a:avLst/>
                            <a:gdLst/>
                            <a:ahLst/>
                            <a:cxnLst/>
                            <a:rect l="0" t="0" r="0" b="0"/>
                            <a:pathLst>
                              <a:path w="1646439" h="1240010">
                                <a:moveTo>
                                  <a:pt x="0" y="1240010"/>
                                </a:moveTo>
                                <a:lnTo>
                                  <a:pt x="1646439" y="1240010"/>
                                </a:lnTo>
                                <a:lnTo>
                                  <a:pt x="1646439" y="0"/>
                                </a:lnTo>
                                <a:lnTo>
                                  <a:pt x="0" y="0"/>
                                </a:lnTo>
                                <a:close/>
                              </a:path>
                            </a:pathLst>
                          </a:custGeom>
                          <a:ln w="2380" cap="flat">
                            <a:miter lim="127000"/>
                          </a:ln>
                        </wps:spPr>
                        <wps:style>
                          <a:lnRef idx="1">
                            <a:srgbClr val="000000"/>
                          </a:lnRef>
                          <a:fillRef idx="0">
                            <a:srgbClr val="000000">
                              <a:alpha val="0"/>
                            </a:srgbClr>
                          </a:fillRef>
                          <a:effectRef idx="0">
                            <a:scrgbClr r="0" g="0" b="0"/>
                          </a:effectRef>
                          <a:fontRef idx="none"/>
                        </wps:style>
                        <wps:bodyPr/>
                      </wps:wsp>
                      <wps:wsp>
                        <wps:cNvPr id="504" name="Rectangle 504"/>
                        <wps:cNvSpPr/>
                        <wps:spPr>
                          <a:xfrm>
                            <a:off x="2294602" y="1609066"/>
                            <a:ext cx="42143" cy="189937"/>
                          </a:xfrm>
                          <a:prstGeom prst="rect">
                            <a:avLst/>
                          </a:prstGeom>
                          <a:ln>
                            <a:noFill/>
                          </a:ln>
                        </wps:spPr>
                        <wps:txbx>
                          <w:txbxContent>
                            <w:p w14:paraId="5ABE3834" w14:textId="77777777" w:rsidR="00A97412" w:rsidRDefault="00000000">
                              <w: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250296" style="width:183.172pt;height:137.943pt;mso-position-horizontal-relative:char;mso-position-vertical-relative:line" coordsize="23262,17518">
                <v:shape id="Picture 306484" style="position:absolute;width:22981;height:17190;left:-49;top:-30;" filled="f">
                  <v:imagedata r:id="rId72"/>
                </v:shape>
                <v:shape id="Picture 499" style="position:absolute;width:9466;height:3084;left:6783;top:145;" filled="f">
                  <v:imagedata r:id="rId73"/>
                </v:shape>
                <v:rect id="Rectangle 500" style="position:absolute;width:10150;height:2066;left:7656;top:684;" filled="f" stroked="f">
                  <v:textbox inset="0,0,0,0">
                    <w:txbxContent>
                      <w:p>
                        <w:pPr>
                          <w:spacing w:before="0" w:after="160" w:line="259" w:lineRule="auto"/>
                        </w:pPr>
                        <w:r>
                          <w:rPr>
                            <w:rFonts w:cs="Arial" w:hAnsi="Arial" w:eastAsia="Arial" w:ascii="Arial"/>
                            <w:b w:val="1"/>
                            <w:i w:val="1"/>
                            <w:color w:val="ff0000"/>
                            <w:sz w:val="22"/>
                          </w:rPr>
                          <w:t xml:space="preserve">Atenuación</w:t>
                        </w:r>
                      </w:p>
                    </w:txbxContent>
                  </v:textbox>
                </v:rect>
                <v:shape id="Picture 502" style="position:absolute;width:16440;height:12376;left:3249;top:2665;" filled="f">
                  <v:imagedata r:id="rId74"/>
                </v:shape>
                <v:shape id="Shape 503" style="position:absolute;width:16464;height:12400;left:3238;top:2654;" coordsize="1646439,1240010" path="m0,1240010l1646439,1240010l1646439,0l0,0x">
                  <v:stroke weight="0.187411pt" endcap="flat" joinstyle="miter" miterlimit="10" on="true" color="#000000"/>
                  <v:fill on="false" color="#000000" opacity="0"/>
                </v:shape>
                <v:rect id="Rectangle 504" style="position:absolute;width:421;height:1899;left:22946;top:16090;" filled="f" stroked="f">
                  <v:textbox inset="0,0,0,0">
                    <w:txbxContent>
                      <w:p>
                        <w:pPr>
                          <w:spacing w:before="0" w:after="160" w:line="259" w:lineRule="auto"/>
                        </w:pPr>
                        <w:r>
                          <w:rPr>
                            <w:rFonts w:cs="Calibri" w:hAnsi="Calibri" w:eastAsia="Calibri" w:ascii="Calibri"/>
                            <w:sz w:val="22"/>
                          </w:rPr>
                          <w:t xml:space="preserve"> </w:t>
                        </w:r>
                      </w:p>
                    </w:txbxContent>
                  </v:textbox>
                </v:rect>
              </v:group>
            </w:pict>
          </mc:Fallback>
        </mc:AlternateContent>
      </w:r>
    </w:p>
    <w:p w14:paraId="2CD2BA8D" w14:textId="77777777" w:rsidR="00A97412" w:rsidRDefault="00000000">
      <w:pPr>
        <w:spacing w:after="0" w:line="260" w:lineRule="auto"/>
        <w:ind w:left="2259" w:right="463" w:hanging="10"/>
      </w:pPr>
      <w:r>
        <w:rPr>
          <w:color w:val="2F5496"/>
          <w:sz w:val="32"/>
        </w:rPr>
        <w:t xml:space="preserve">Perturbaciones en la Transmisión. Atenuación. </w:t>
      </w:r>
    </w:p>
    <w:p w14:paraId="2B4B874B" w14:textId="77777777" w:rsidR="00A97412" w:rsidRDefault="00000000">
      <w:pPr>
        <w:numPr>
          <w:ilvl w:val="0"/>
          <w:numId w:val="2"/>
        </w:numPr>
        <w:spacing w:after="41" w:line="247" w:lineRule="auto"/>
        <w:ind w:right="974" w:hanging="360"/>
      </w:pPr>
      <w:r>
        <w:t xml:space="preserve">Es la Pérdida de Energía conforme la señal se propaga hacia su destino </w:t>
      </w:r>
    </w:p>
    <w:p w14:paraId="0B921A72" w14:textId="77777777" w:rsidR="00A97412" w:rsidRDefault="00000000">
      <w:pPr>
        <w:numPr>
          <w:ilvl w:val="0"/>
          <w:numId w:val="2"/>
        </w:numPr>
        <w:spacing w:after="41" w:line="247" w:lineRule="auto"/>
        <w:ind w:right="974" w:hanging="360"/>
      </w:pPr>
      <w:r>
        <w:t xml:space="preserve">En medios guiados se expresa en Decibeles por unidad de longitud </w:t>
      </w:r>
    </w:p>
    <w:p w14:paraId="7F0D44DA" w14:textId="77777777" w:rsidR="00A97412" w:rsidRDefault="00000000">
      <w:pPr>
        <w:numPr>
          <w:ilvl w:val="0"/>
          <w:numId w:val="2"/>
        </w:numPr>
        <w:spacing w:after="41" w:line="247" w:lineRule="auto"/>
        <w:ind w:right="974" w:hanging="360"/>
      </w:pPr>
      <w:r>
        <w:t xml:space="preserve">En medios no guiados, es una función compleja de la distancia y depende de las condiciones atmosféricas  </w:t>
      </w:r>
    </w:p>
    <w:p w14:paraId="3B175D4D" w14:textId="77777777" w:rsidR="00A97412" w:rsidRDefault="00000000">
      <w:pPr>
        <w:numPr>
          <w:ilvl w:val="0"/>
          <w:numId w:val="2"/>
        </w:numPr>
        <w:spacing w:after="41" w:line="247" w:lineRule="auto"/>
        <w:ind w:right="974" w:hanging="360"/>
      </w:pPr>
      <w:r>
        <w:t xml:space="preserve">Se mide en decibeles (Relación de Potencias, Tensiones o Corrientes) </w:t>
      </w:r>
    </w:p>
    <w:p w14:paraId="0A63216D" w14:textId="77777777" w:rsidR="00A97412" w:rsidRDefault="00000000">
      <w:pPr>
        <w:spacing w:after="0" w:line="260" w:lineRule="auto"/>
        <w:ind w:left="638" w:right="628" w:hanging="10"/>
        <w:jc w:val="center"/>
      </w:pPr>
      <w:r>
        <w:rPr>
          <w:color w:val="2F5496"/>
          <w:sz w:val="32"/>
        </w:rPr>
        <w:t xml:space="preserve">Distorsión. Retardo </w:t>
      </w:r>
    </w:p>
    <w:p w14:paraId="18060CE5" w14:textId="77777777" w:rsidR="00A97412" w:rsidRDefault="00000000">
      <w:pPr>
        <w:spacing w:after="335"/>
        <w:ind w:left="3195"/>
      </w:pPr>
      <w:r>
        <w:rPr>
          <w:noProof/>
        </w:rPr>
        <w:lastRenderedPageBreak/>
        <mc:AlternateContent>
          <mc:Choice Requires="wpg">
            <w:drawing>
              <wp:inline distT="0" distB="0" distL="0" distR="0" wp14:anchorId="5F25227E" wp14:editId="2EA93289">
                <wp:extent cx="2695575" cy="1853135"/>
                <wp:effectExtent l="0" t="0" r="0" b="0"/>
                <wp:docPr id="251130" name="Group 251130"/>
                <wp:cNvGraphicFramePr/>
                <a:graphic xmlns:a="http://schemas.openxmlformats.org/drawingml/2006/main">
                  <a:graphicData uri="http://schemas.microsoft.com/office/word/2010/wordprocessingGroup">
                    <wpg:wgp>
                      <wpg:cNvGrpSpPr/>
                      <wpg:grpSpPr>
                        <a:xfrm>
                          <a:off x="0" y="0"/>
                          <a:ext cx="2695575" cy="1853135"/>
                          <a:chOff x="0" y="0"/>
                          <a:chExt cx="2695575" cy="1853135"/>
                        </a:xfrm>
                      </wpg:grpSpPr>
                      <wps:wsp>
                        <wps:cNvPr id="544" name="Rectangle 544"/>
                        <wps:cNvSpPr/>
                        <wps:spPr>
                          <a:xfrm>
                            <a:off x="1294130" y="1226058"/>
                            <a:ext cx="60925" cy="274582"/>
                          </a:xfrm>
                          <a:prstGeom prst="rect">
                            <a:avLst/>
                          </a:prstGeom>
                          <a:ln>
                            <a:noFill/>
                          </a:ln>
                        </wps:spPr>
                        <wps:txbx>
                          <w:txbxContent>
                            <w:p w14:paraId="7CE2935D" w14:textId="77777777" w:rsidR="00A97412" w:rsidRDefault="00000000">
                              <w:r>
                                <w:rPr>
                                  <w:color w:val="2F5496"/>
                                  <w:sz w:val="32"/>
                                </w:rPr>
                                <w:t xml:space="preserve"> </w:t>
                              </w:r>
                            </w:p>
                          </w:txbxContent>
                        </wps:txbx>
                        <wps:bodyPr horzOverflow="overflow" vert="horz" lIns="0" tIns="0" rIns="0" bIns="0" rtlCol="0">
                          <a:noAutofit/>
                        </wps:bodyPr>
                      </wps:wsp>
                      <wps:wsp>
                        <wps:cNvPr id="545" name="Rectangle 545"/>
                        <wps:cNvSpPr/>
                        <wps:spPr>
                          <a:xfrm>
                            <a:off x="1294130" y="1646682"/>
                            <a:ext cx="60925" cy="274582"/>
                          </a:xfrm>
                          <a:prstGeom prst="rect">
                            <a:avLst/>
                          </a:prstGeom>
                          <a:ln>
                            <a:noFill/>
                          </a:ln>
                        </wps:spPr>
                        <wps:txbx>
                          <w:txbxContent>
                            <w:p w14:paraId="746C1F08" w14:textId="77777777" w:rsidR="00A97412" w:rsidRDefault="00000000">
                              <w:r>
                                <w:rPr>
                                  <w:color w:val="2F5496"/>
                                  <w:sz w:val="32"/>
                                </w:rPr>
                                <w:t xml:space="preserve"> </w:t>
                              </w:r>
                            </w:p>
                          </w:txbxContent>
                        </wps:txbx>
                        <wps:bodyPr horzOverflow="overflow" vert="horz" lIns="0" tIns="0" rIns="0" bIns="0" rtlCol="0">
                          <a:noAutofit/>
                        </wps:bodyPr>
                      </wps:wsp>
                      <wps:wsp>
                        <wps:cNvPr id="598" name="Shape 598"/>
                        <wps:cNvSpPr/>
                        <wps:spPr>
                          <a:xfrm>
                            <a:off x="26924" y="1107313"/>
                            <a:ext cx="2668651" cy="171450"/>
                          </a:xfrm>
                          <a:custGeom>
                            <a:avLst/>
                            <a:gdLst/>
                            <a:ahLst/>
                            <a:cxnLst/>
                            <a:rect l="0" t="0" r="0" b="0"/>
                            <a:pathLst>
                              <a:path w="2668651" h="171450">
                                <a:moveTo>
                                  <a:pt x="2497201" y="0"/>
                                </a:moveTo>
                                <a:lnTo>
                                  <a:pt x="2668651" y="85725"/>
                                </a:lnTo>
                                <a:lnTo>
                                  <a:pt x="2497201" y="171450"/>
                                </a:lnTo>
                                <a:lnTo>
                                  <a:pt x="2497201" y="114300"/>
                                </a:lnTo>
                                <a:lnTo>
                                  <a:pt x="0" y="114300"/>
                                </a:lnTo>
                                <a:lnTo>
                                  <a:pt x="0" y="57150"/>
                                </a:lnTo>
                                <a:lnTo>
                                  <a:pt x="2497201" y="57150"/>
                                </a:lnTo>
                                <a:lnTo>
                                  <a:pt x="249720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99" name="Shape 599"/>
                        <wps:cNvSpPr/>
                        <wps:spPr>
                          <a:xfrm>
                            <a:off x="646938" y="41148"/>
                            <a:ext cx="431800" cy="1151890"/>
                          </a:xfrm>
                          <a:custGeom>
                            <a:avLst/>
                            <a:gdLst/>
                            <a:ahLst/>
                            <a:cxnLst/>
                            <a:rect l="0" t="0" r="0" b="0"/>
                            <a:pathLst>
                              <a:path w="431800" h="1151890">
                                <a:moveTo>
                                  <a:pt x="0" y="1151890"/>
                                </a:moveTo>
                                <a:lnTo>
                                  <a:pt x="0" y="0"/>
                                </a:lnTo>
                                <a:lnTo>
                                  <a:pt x="431800" y="0"/>
                                </a:lnTo>
                                <a:lnTo>
                                  <a:pt x="431800" y="115189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600" name="Shape 600"/>
                        <wps:cNvSpPr/>
                        <wps:spPr>
                          <a:xfrm>
                            <a:off x="646938" y="0"/>
                            <a:ext cx="1967738" cy="1193038"/>
                          </a:xfrm>
                          <a:custGeom>
                            <a:avLst/>
                            <a:gdLst/>
                            <a:ahLst/>
                            <a:cxnLst/>
                            <a:rect l="0" t="0" r="0" b="0"/>
                            <a:pathLst>
                              <a:path w="1967738" h="1193038">
                                <a:moveTo>
                                  <a:pt x="0" y="1193038"/>
                                </a:moveTo>
                                <a:cubicBezTo>
                                  <a:pt x="4445" y="1103884"/>
                                  <a:pt x="9017" y="1014730"/>
                                  <a:pt x="26924" y="905001"/>
                                </a:cubicBezTo>
                                <a:cubicBezTo>
                                  <a:pt x="44958" y="795274"/>
                                  <a:pt x="80899" y="630809"/>
                                  <a:pt x="107823" y="534797"/>
                                </a:cubicBezTo>
                                <a:cubicBezTo>
                                  <a:pt x="134747" y="438785"/>
                                  <a:pt x="166243" y="377063"/>
                                  <a:pt x="188722" y="329057"/>
                                </a:cubicBezTo>
                                <a:cubicBezTo>
                                  <a:pt x="211201" y="281051"/>
                                  <a:pt x="220091" y="274193"/>
                                  <a:pt x="242570" y="246761"/>
                                </a:cubicBezTo>
                                <a:cubicBezTo>
                                  <a:pt x="265049" y="219328"/>
                                  <a:pt x="296545" y="191897"/>
                                  <a:pt x="323469" y="164464"/>
                                </a:cubicBezTo>
                                <a:cubicBezTo>
                                  <a:pt x="350393" y="137160"/>
                                  <a:pt x="386334" y="102870"/>
                                  <a:pt x="404368" y="82296"/>
                                </a:cubicBezTo>
                                <a:cubicBezTo>
                                  <a:pt x="422275" y="61722"/>
                                  <a:pt x="417830" y="0"/>
                                  <a:pt x="431292" y="41148"/>
                                </a:cubicBezTo>
                                <a:cubicBezTo>
                                  <a:pt x="444754" y="82296"/>
                                  <a:pt x="449326" y="226187"/>
                                  <a:pt x="485140" y="329057"/>
                                </a:cubicBezTo>
                                <a:cubicBezTo>
                                  <a:pt x="521081" y="431926"/>
                                  <a:pt x="597535" y="575945"/>
                                  <a:pt x="646938" y="658240"/>
                                </a:cubicBezTo>
                                <a:cubicBezTo>
                                  <a:pt x="696341" y="740410"/>
                                  <a:pt x="727837" y="767842"/>
                                  <a:pt x="781685" y="822706"/>
                                </a:cubicBezTo>
                                <a:cubicBezTo>
                                  <a:pt x="835660" y="877570"/>
                                  <a:pt x="894080" y="939292"/>
                                  <a:pt x="970407" y="987298"/>
                                </a:cubicBezTo>
                                <a:cubicBezTo>
                                  <a:pt x="1046734" y="1035304"/>
                                  <a:pt x="1141095" y="1083310"/>
                                  <a:pt x="1239901" y="1110742"/>
                                </a:cubicBezTo>
                                <a:cubicBezTo>
                                  <a:pt x="1338834" y="1138174"/>
                                  <a:pt x="1482598" y="1145032"/>
                                  <a:pt x="1563370" y="1151889"/>
                                </a:cubicBezTo>
                                <a:cubicBezTo>
                                  <a:pt x="1644269" y="1158748"/>
                                  <a:pt x="1657731" y="1151889"/>
                                  <a:pt x="1725168" y="1151889"/>
                                </a:cubicBezTo>
                                <a:cubicBezTo>
                                  <a:pt x="1792605" y="1151889"/>
                                  <a:pt x="1927352" y="1151889"/>
                                  <a:pt x="1967738" y="1151889"/>
                                </a:cubicBez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601" name="Shape 601"/>
                        <wps:cNvSpPr/>
                        <wps:spPr>
                          <a:xfrm>
                            <a:off x="0" y="575945"/>
                            <a:ext cx="2695575" cy="0"/>
                          </a:xfrm>
                          <a:custGeom>
                            <a:avLst/>
                            <a:gdLst/>
                            <a:ahLst/>
                            <a:cxnLst/>
                            <a:rect l="0" t="0" r="0" b="0"/>
                            <a:pathLst>
                              <a:path w="2695575">
                                <a:moveTo>
                                  <a:pt x="0" y="0"/>
                                </a:moveTo>
                                <a:lnTo>
                                  <a:pt x="2695575" y="0"/>
                                </a:lnTo>
                              </a:path>
                            </a:pathLst>
                          </a:custGeom>
                          <a:ln w="57150" cap="flat">
                            <a:round/>
                          </a:ln>
                        </wps:spPr>
                        <wps:style>
                          <a:lnRef idx="1">
                            <a:srgbClr val="000000"/>
                          </a:lnRef>
                          <a:fillRef idx="0">
                            <a:srgbClr val="000000">
                              <a:alpha val="0"/>
                            </a:srgbClr>
                          </a:fillRef>
                          <a:effectRef idx="0">
                            <a:scrgbClr r="0" g="0" b="0"/>
                          </a:effectRef>
                          <a:fontRef idx="none"/>
                        </wps:style>
                        <wps:bodyPr/>
                      </wps:wsp>
                      <wps:wsp>
                        <wps:cNvPr id="602" name="Shape 602"/>
                        <wps:cNvSpPr/>
                        <wps:spPr>
                          <a:xfrm>
                            <a:off x="727837" y="575945"/>
                            <a:ext cx="0" cy="0"/>
                          </a:xfrm>
                          <a:custGeom>
                            <a:avLst/>
                            <a:gdLst/>
                            <a:ahLst/>
                            <a:cxnLst/>
                            <a:rect l="0" t="0" r="0" b="0"/>
                            <a:pathLst>
                              <a:path>
                                <a:moveTo>
                                  <a:pt x="0" y="0"/>
                                </a:moveTo>
                                <a:lnTo>
                                  <a:pt x="0" y="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603" name="Shape 603"/>
                        <wps:cNvSpPr/>
                        <wps:spPr>
                          <a:xfrm>
                            <a:off x="745998" y="41148"/>
                            <a:ext cx="502793" cy="1151890"/>
                          </a:xfrm>
                          <a:custGeom>
                            <a:avLst/>
                            <a:gdLst/>
                            <a:ahLst/>
                            <a:cxnLst/>
                            <a:rect l="0" t="0" r="0" b="0"/>
                            <a:pathLst>
                              <a:path w="502793" h="1151890">
                                <a:moveTo>
                                  <a:pt x="0" y="1151890"/>
                                </a:moveTo>
                                <a:lnTo>
                                  <a:pt x="0" y="0"/>
                                </a:lnTo>
                                <a:lnTo>
                                  <a:pt x="502793" y="0"/>
                                </a:lnTo>
                                <a:lnTo>
                                  <a:pt x="502793" y="1151890"/>
                                </a:lnTo>
                              </a:path>
                            </a:pathLst>
                          </a:custGeom>
                          <a:ln w="9525" cap="flat">
                            <a:custDash>
                              <a:ds d="600000" sp="225000"/>
                            </a:custDash>
                            <a:round/>
                          </a:ln>
                        </wps:spPr>
                        <wps:style>
                          <a:lnRef idx="1">
                            <a:srgbClr val="FF0000"/>
                          </a:lnRef>
                          <a:fillRef idx="0">
                            <a:srgbClr val="000000">
                              <a:alpha val="0"/>
                            </a:srgbClr>
                          </a:fillRef>
                          <a:effectRef idx="0">
                            <a:scrgbClr r="0" g="0" b="0"/>
                          </a:effectRef>
                          <a:fontRef idx="none"/>
                        </wps:style>
                        <wps:bodyPr/>
                      </wps:wsp>
                      <wps:wsp>
                        <wps:cNvPr id="605" name="Shape 605"/>
                        <wps:cNvSpPr/>
                        <wps:spPr>
                          <a:xfrm>
                            <a:off x="644906" y="1234059"/>
                            <a:ext cx="109728" cy="165100"/>
                          </a:xfrm>
                          <a:custGeom>
                            <a:avLst/>
                            <a:gdLst/>
                            <a:ahLst/>
                            <a:cxnLst/>
                            <a:rect l="0" t="0" r="0" b="0"/>
                            <a:pathLst>
                              <a:path w="109728" h="165100">
                                <a:moveTo>
                                  <a:pt x="109347" y="0"/>
                                </a:moveTo>
                                <a:cubicBezTo>
                                  <a:pt x="109728" y="45466"/>
                                  <a:pt x="105664" y="82296"/>
                                  <a:pt x="100203" y="82423"/>
                                </a:cubicBezTo>
                                <a:lnTo>
                                  <a:pt x="65278" y="82677"/>
                                </a:lnTo>
                                <a:cubicBezTo>
                                  <a:pt x="59817" y="82804"/>
                                  <a:pt x="55753" y="119634"/>
                                  <a:pt x="56134" y="165100"/>
                                </a:cubicBezTo>
                                <a:cubicBezTo>
                                  <a:pt x="55753" y="119634"/>
                                  <a:pt x="51054" y="82804"/>
                                  <a:pt x="45593" y="82931"/>
                                </a:cubicBezTo>
                                <a:lnTo>
                                  <a:pt x="10668" y="83185"/>
                                </a:lnTo>
                                <a:cubicBezTo>
                                  <a:pt x="5207" y="83185"/>
                                  <a:pt x="381" y="46355"/>
                                  <a:pt x="0" y="1016"/>
                                </a:cubicBezTo>
                              </a:path>
                            </a:pathLst>
                          </a:custGeom>
                          <a:ln w="28575" cap="flat">
                            <a:round/>
                          </a:ln>
                        </wps:spPr>
                        <wps:style>
                          <a:lnRef idx="1">
                            <a:srgbClr val="000000"/>
                          </a:lnRef>
                          <a:fillRef idx="0">
                            <a:srgbClr val="000000">
                              <a:alpha val="0"/>
                            </a:srgbClr>
                          </a:fillRef>
                          <a:effectRef idx="0">
                            <a:scrgbClr r="0" g="0" b="0"/>
                          </a:effectRef>
                          <a:fontRef idx="none"/>
                        </wps:style>
                        <wps:bodyPr/>
                      </wps:wsp>
                      <wps:wsp>
                        <wps:cNvPr id="606" name="Shape 606"/>
                        <wps:cNvSpPr/>
                        <wps:spPr>
                          <a:xfrm>
                            <a:off x="404368" y="1439875"/>
                            <a:ext cx="871919" cy="322250"/>
                          </a:xfrm>
                          <a:custGeom>
                            <a:avLst/>
                            <a:gdLst/>
                            <a:ahLst/>
                            <a:cxnLst/>
                            <a:rect l="0" t="0" r="0" b="0"/>
                            <a:pathLst>
                              <a:path w="871919" h="322250">
                                <a:moveTo>
                                  <a:pt x="0" y="322250"/>
                                </a:moveTo>
                                <a:lnTo>
                                  <a:pt x="871919" y="322250"/>
                                </a:lnTo>
                                <a:lnTo>
                                  <a:pt x="871919" y="0"/>
                                </a:lnTo>
                                <a:lnTo>
                                  <a:pt x="0" y="0"/>
                                </a:lnTo>
                                <a:close/>
                              </a:path>
                            </a:pathLst>
                          </a:custGeom>
                          <a:ln w="9525" cap="flat">
                            <a:miter lim="1016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608" name="Picture 608"/>
                          <pic:cNvPicPr/>
                        </pic:nvPicPr>
                        <pic:blipFill>
                          <a:blip r:embed="rId75"/>
                          <a:stretch>
                            <a:fillRect/>
                          </a:stretch>
                        </pic:blipFill>
                        <pic:spPr>
                          <a:xfrm>
                            <a:off x="409575" y="1490599"/>
                            <a:ext cx="861060" cy="220980"/>
                          </a:xfrm>
                          <a:prstGeom prst="rect">
                            <a:avLst/>
                          </a:prstGeom>
                        </pic:spPr>
                      </pic:pic>
                      <wps:wsp>
                        <wps:cNvPr id="609" name="Rectangle 609"/>
                        <wps:cNvSpPr/>
                        <wps:spPr>
                          <a:xfrm>
                            <a:off x="501650" y="1523157"/>
                            <a:ext cx="722192" cy="190519"/>
                          </a:xfrm>
                          <a:prstGeom prst="rect">
                            <a:avLst/>
                          </a:prstGeom>
                          <a:ln>
                            <a:noFill/>
                          </a:ln>
                        </wps:spPr>
                        <wps:txbx>
                          <w:txbxContent>
                            <w:p w14:paraId="662B9228" w14:textId="77777777" w:rsidR="00A97412" w:rsidRDefault="00000000">
                              <w:r>
                                <w:rPr>
                                  <w:rFonts w:ascii="Arial" w:eastAsia="Arial" w:hAnsi="Arial" w:cs="Arial"/>
                                  <w:color w:val="ED7D31"/>
                                  <w:sz w:val="24"/>
                                </w:rPr>
                                <w:t>Retardo</w:t>
                              </w:r>
                            </w:p>
                          </w:txbxContent>
                        </wps:txbx>
                        <wps:bodyPr horzOverflow="overflow" vert="horz" lIns="0" tIns="0" rIns="0" bIns="0" rtlCol="0">
                          <a:noAutofit/>
                        </wps:bodyPr>
                      </wps:wsp>
                      <wps:wsp>
                        <wps:cNvPr id="610" name="Rectangle 610"/>
                        <wps:cNvSpPr/>
                        <wps:spPr>
                          <a:xfrm>
                            <a:off x="1044194" y="1496187"/>
                            <a:ext cx="56314" cy="226002"/>
                          </a:xfrm>
                          <a:prstGeom prst="rect">
                            <a:avLst/>
                          </a:prstGeom>
                          <a:ln>
                            <a:noFill/>
                          </a:ln>
                        </wps:spPr>
                        <wps:txbx>
                          <w:txbxContent>
                            <w:p w14:paraId="1280F475" w14:textId="77777777" w:rsidR="00A97412" w:rsidRDefault="00000000">
                              <w:r>
                                <w:rPr>
                                  <w:rFonts w:ascii="Arial" w:eastAsia="Arial" w:hAnsi="Arial" w:cs="Arial"/>
                                  <w:color w:val="ED7D31"/>
                                  <w:sz w:val="24"/>
                                </w:rP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251130" style="width:212.25pt;height:145.916pt;mso-position-horizontal-relative:char;mso-position-vertical-relative:line" coordsize="26955,18531">
                <v:rect id="Rectangle 544" style="position:absolute;width:609;height:2745;left:12941;top:12260;" filled="f" stroked="f">
                  <v:textbox inset="0,0,0,0">
                    <w:txbxContent>
                      <w:p>
                        <w:pPr>
                          <w:spacing w:before="0" w:after="160" w:line="259" w:lineRule="auto"/>
                        </w:pPr>
                        <w:r>
                          <w:rPr>
                            <w:rFonts w:cs="Calibri" w:hAnsi="Calibri" w:eastAsia="Calibri" w:ascii="Calibri"/>
                            <w:color w:val="2f5496"/>
                            <w:sz w:val="32"/>
                          </w:rPr>
                          <w:t xml:space="preserve"> </w:t>
                        </w:r>
                      </w:p>
                    </w:txbxContent>
                  </v:textbox>
                </v:rect>
                <v:rect id="Rectangle 545" style="position:absolute;width:609;height:2745;left:12941;top:16466;" filled="f" stroked="f">
                  <v:textbox inset="0,0,0,0">
                    <w:txbxContent>
                      <w:p>
                        <w:pPr>
                          <w:spacing w:before="0" w:after="160" w:line="259" w:lineRule="auto"/>
                        </w:pPr>
                        <w:r>
                          <w:rPr>
                            <w:rFonts w:cs="Calibri" w:hAnsi="Calibri" w:eastAsia="Calibri" w:ascii="Calibri"/>
                            <w:color w:val="2f5496"/>
                            <w:sz w:val="32"/>
                          </w:rPr>
                          <w:t xml:space="preserve"> </w:t>
                        </w:r>
                      </w:p>
                    </w:txbxContent>
                  </v:textbox>
                </v:rect>
                <v:shape id="Shape 598" style="position:absolute;width:26686;height:1714;left:269;top:11073;" coordsize="2668651,171450" path="m2497201,0l2668651,85725l2497201,171450l2497201,114300l0,114300l0,57150l2497201,57150l2497201,0x">
                  <v:stroke weight="0pt" endcap="flat" joinstyle="miter" miterlimit="10" on="false" color="#000000" opacity="0"/>
                  <v:fill on="true" color="#000000"/>
                </v:shape>
                <v:shape id="Shape 599" style="position:absolute;width:4318;height:11518;left:6469;top:411;" coordsize="431800,1151890" path="m0,1151890l0,0l431800,0l431800,1151890">
                  <v:stroke weight="0.75pt" endcap="flat" joinstyle="round" on="true" color="#000000"/>
                  <v:fill on="false" color="#000000" opacity="0"/>
                </v:shape>
                <v:shape id="Shape 600" style="position:absolute;width:19677;height:11930;left:6469;top:0;" coordsize="1967738,1193038" path="m0,1193038c4445,1103884,9017,1014730,26924,905001c44958,795274,80899,630809,107823,534797c134747,438785,166243,377063,188722,329057c211201,281051,220091,274193,242570,246761c265049,219328,296545,191897,323469,164464c350393,137160,386334,102870,404368,82296c422275,61722,417830,0,431292,41148c444754,82296,449326,226187,485140,329057c521081,431926,597535,575945,646938,658240c696341,740410,727837,767842,781685,822706c835660,877570,894080,939292,970407,987298c1046734,1035304,1141095,1083310,1239901,1110742c1338834,1138174,1482598,1145032,1563370,1151889c1644269,1158748,1657731,1151889,1725168,1151889c1792605,1151889,1927352,1151889,1967738,1151889">
                  <v:stroke weight="0.75pt" endcap="flat" joinstyle="round" on="true" color="#000000"/>
                  <v:fill on="false" color="#000000" opacity="0"/>
                </v:shape>
                <v:shape id="Shape 601" style="position:absolute;width:26955;height:0;left:0;top:5759;" coordsize="2695575,0" path="m0,0l2695575,0">
                  <v:stroke weight="4.5pt" endcap="flat" joinstyle="round" on="true" color="#000000"/>
                  <v:fill on="false" color="#000000" opacity="0"/>
                </v:shape>
                <v:shape id="Shape 602" style="position:absolute;width:0;height:0;left:7278;top:5759;" coordsize="0,0" path="m0,0l0,0">
                  <v:stroke weight="0.75pt" endcap="flat" joinstyle="round" on="true" color="#000000"/>
                  <v:fill on="false" color="#000000" opacity="0"/>
                </v:shape>
                <v:shape id="Shape 603" style="position:absolute;width:5027;height:11518;left:7459;top:411;" coordsize="502793,1151890" path="m0,1151890l0,0l502793,0l502793,1151890">
                  <v:stroke weight="0.75pt" endcap="flat" dashstyle="8 3" joinstyle="round" on="true" color="#ff0000"/>
                  <v:fill on="false" color="#000000" opacity="0"/>
                </v:shape>
                <v:shape id="Shape 605" style="position:absolute;width:1097;height:1651;left:6449;top:12340;" coordsize="109728,165100" path="m109347,0c109728,45466,105664,82296,100203,82423l65278,82677c59817,82804,55753,119634,56134,165100c55753,119634,51054,82804,45593,82931l10668,83185c5207,83185,381,46355,0,1016">
                  <v:stroke weight="2.25pt" endcap="flat" joinstyle="round" on="true" color="#000000"/>
                  <v:fill on="false" color="#000000" opacity="0"/>
                </v:shape>
                <v:shape id="Shape 606" style="position:absolute;width:8719;height:3222;left:4043;top:14398;" coordsize="871919,322250" path="m0,322250l871919,322250l871919,0l0,0x">
                  <v:stroke weight="0.75pt" endcap="flat" joinstyle="miter" miterlimit="8" on="true" color="#000000"/>
                  <v:fill on="false" color="#000000" opacity="0"/>
                </v:shape>
                <v:shape id="Picture 608" style="position:absolute;width:8610;height:2209;left:4095;top:14905;" filled="f">
                  <v:imagedata r:id="rId76"/>
                </v:shape>
                <v:rect id="Rectangle 609" style="position:absolute;width:7221;height:1905;left:5016;top:15231;" filled="f" stroked="f">
                  <v:textbox inset="0,0,0,0">
                    <w:txbxContent>
                      <w:p>
                        <w:pPr>
                          <w:spacing w:before="0" w:after="160" w:line="259" w:lineRule="auto"/>
                        </w:pPr>
                        <w:r>
                          <w:rPr>
                            <w:rFonts w:cs="Arial" w:hAnsi="Arial" w:eastAsia="Arial" w:ascii="Arial"/>
                            <w:color w:val="ed7d31"/>
                            <w:sz w:val="24"/>
                          </w:rPr>
                          <w:t xml:space="preserve">Retardo</w:t>
                        </w:r>
                      </w:p>
                    </w:txbxContent>
                  </v:textbox>
                </v:rect>
                <v:rect id="Rectangle 610" style="position:absolute;width:563;height:2260;left:10441;top:14961;" filled="f" stroked="f">
                  <v:textbox inset="0,0,0,0">
                    <w:txbxContent>
                      <w:p>
                        <w:pPr>
                          <w:spacing w:before="0" w:after="160" w:line="259" w:lineRule="auto"/>
                        </w:pPr>
                        <w:r>
                          <w:rPr>
                            <w:rFonts w:cs="Arial" w:hAnsi="Arial" w:eastAsia="Arial" w:ascii="Arial"/>
                            <w:color w:val="ed7d31"/>
                            <w:sz w:val="24"/>
                          </w:rPr>
                          <w:t xml:space="preserve"> </w:t>
                        </w:r>
                      </w:p>
                    </w:txbxContent>
                  </v:textbox>
                </v:rect>
              </v:group>
            </w:pict>
          </mc:Fallback>
        </mc:AlternateContent>
      </w:r>
    </w:p>
    <w:p w14:paraId="3B296CCE" w14:textId="77777777" w:rsidR="00A97412" w:rsidRDefault="00000000">
      <w:pPr>
        <w:spacing w:after="0" w:line="260" w:lineRule="auto"/>
        <w:ind w:left="638" w:right="630" w:hanging="10"/>
        <w:jc w:val="center"/>
      </w:pPr>
      <w:r>
        <w:rPr>
          <w:color w:val="2F5496"/>
          <w:sz w:val="32"/>
        </w:rPr>
        <w:t xml:space="preserve">Ruido </w:t>
      </w:r>
    </w:p>
    <w:p w14:paraId="3F3FFCD8" w14:textId="77777777" w:rsidR="00A97412" w:rsidRDefault="00000000">
      <w:pPr>
        <w:numPr>
          <w:ilvl w:val="0"/>
          <w:numId w:val="2"/>
        </w:numPr>
        <w:spacing w:after="41" w:line="247" w:lineRule="auto"/>
        <w:ind w:right="974" w:hanging="360"/>
      </w:pPr>
      <w:r>
        <w:t xml:space="preserve">Es variable en el tiempo en forma aleatoria y esta originado por eventos externos / internos al sistema de comunicaciones. </w:t>
      </w:r>
    </w:p>
    <w:p w14:paraId="14D3B46D" w14:textId="77777777" w:rsidR="00A97412" w:rsidRDefault="00000000">
      <w:pPr>
        <w:spacing w:after="171" w:line="247" w:lineRule="auto"/>
        <w:ind w:left="2072" w:right="1720" w:hanging="10"/>
      </w:pPr>
      <w:r>
        <w:rPr>
          <w:rFonts w:ascii="Courier New" w:eastAsia="Courier New" w:hAnsi="Courier New" w:cs="Courier New"/>
        </w:rPr>
        <w:t>o</w:t>
      </w:r>
      <w:r>
        <w:rPr>
          <w:rFonts w:ascii="Arial" w:eastAsia="Arial" w:hAnsi="Arial" w:cs="Arial"/>
        </w:rPr>
        <w:t xml:space="preserve"> </w:t>
      </w:r>
      <w:r>
        <w:t xml:space="preserve">Ruido </w:t>
      </w:r>
      <w:proofErr w:type="gramStart"/>
      <w:r>
        <w:t>Endógeno :</w:t>
      </w:r>
      <w:proofErr w:type="gramEnd"/>
      <w:r>
        <w:t xml:space="preserve"> Variables propias Incontrolables </w:t>
      </w:r>
      <w:r>
        <w:rPr>
          <w:rFonts w:ascii="Courier New" w:eastAsia="Courier New" w:hAnsi="Courier New" w:cs="Courier New"/>
        </w:rPr>
        <w:t>o</w:t>
      </w:r>
      <w:r>
        <w:rPr>
          <w:rFonts w:ascii="Arial" w:eastAsia="Arial" w:hAnsi="Arial" w:cs="Arial"/>
        </w:rPr>
        <w:t xml:space="preserve"> </w:t>
      </w:r>
      <w:r>
        <w:t xml:space="preserve">Ruido Exógeno : Ruido de elementos externo que se acoplan al mismo.   </w:t>
      </w:r>
    </w:p>
    <w:p w14:paraId="18BD77CA" w14:textId="77777777" w:rsidR="00A97412" w:rsidRDefault="00000000">
      <w:pPr>
        <w:spacing w:after="0"/>
        <w:ind w:left="982"/>
      </w:pPr>
      <w:r>
        <w:t xml:space="preserve"> </w:t>
      </w:r>
    </w:p>
    <w:p w14:paraId="37A95115" w14:textId="77777777" w:rsidR="00A97412" w:rsidRDefault="00000000">
      <w:pPr>
        <w:spacing w:after="49"/>
        <w:ind w:right="1513"/>
        <w:jc w:val="right"/>
      </w:pPr>
      <w:r>
        <w:rPr>
          <w:rFonts w:ascii="Cambria" w:eastAsia="Cambria" w:hAnsi="Cambria" w:cs="Cambria"/>
          <w:color w:val="800000"/>
          <w:sz w:val="28"/>
        </w:rPr>
        <w:t>ø</w:t>
      </w:r>
      <w:r>
        <w:rPr>
          <w:rFonts w:ascii="Arial" w:eastAsia="Arial" w:hAnsi="Arial" w:cs="Arial"/>
          <w:color w:val="800000"/>
          <w:sz w:val="28"/>
        </w:rPr>
        <w:t xml:space="preserve"> </w:t>
      </w:r>
      <w:r>
        <w:rPr>
          <w:rFonts w:ascii="Arial" w:eastAsia="Arial" w:hAnsi="Arial" w:cs="Arial"/>
          <w:i/>
          <w:color w:val="800000"/>
          <w:sz w:val="28"/>
        </w:rPr>
        <w:t xml:space="preserve">Gran Ancho de Banda y Continuo. </w:t>
      </w:r>
    </w:p>
    <w:p w14:paraId="75985E27" w14:textId="77777777" w:rsidR="00A97412" w:rsidRDefault="00000000">
      <w:pPr>
        <w:numPr>
          <w:ilvl w:val="0"/>
          <w:numId w:val="2"/>
        </w:numPr>
        <w:spacing w:after="32"/>
        <w:ind w:right="974" w:hanging="360"/>
      </w:pPr>
      <w:r>
        <w:rPr>
          <w:noProof/>
        </w:rPr>
        <mc:AlternateContent>
          <mc:Choice Requires="wpg">
            <w:drawing>
              <wp:anchor distT="0" distB="0" distL="114300" distR="114300" simplePos="0" relativeHeight="251659264" behindDoc="1" locked="0" layoutInCell="1" allowOverlap="1" wp14:anchorId="2C0487CA" wp14:editId="44DA17F0">
                <wp:simplePos x="0" y="0"/>
                <wp:positionH relativeFrom="column">
                  <wp:posOffset>112776</wp:posOffset>
                </wp:positionH>
                <wp:positionV relativeFrom="paragraph">
                  <wp:posOffset>-18988</wp:posOffset>
                </wp:positionV>
                <wp:extent cx="2055114" cy="1245869"/>
                <wp:effectExtent l="0" t="0" r="0" b="0"/>
                <wp:wrapNone/>
                <wp:docPr id="251131" name="Group 251131"/>
                <wp:cNvGraphicFramePr/>
                <a:graphic xmlns:a="http://schemas.openxmlformats.org/drawingml/2006/main">
                  <a:graphicData uri="http://schemas.microsoft.com/office/word/2010/wordprocessingGroup">
                    <wpg:wgp>
                      <wpg:cNvGrpSpPr/>
                      <wpg:grpSpPr>
                        <a:xfrm>
                          <a:off x="0" y="0"/>
                          <a:ext cx="2055114" cy="1245869"/>
                          <a:chOff x="0" y="0"/>
                          <a:chExt cx="2055114" cy="1245869"/>
                        </a:xfrm>
                      </wpg:grpSpPr>
                      <pic:pic xmlns:pic="http://schemas.openxmlformats.org/drawingml/2006/picture">
                        <pic:nvPicPr>
                          <pic:cNvPr id="306485" name="Picture 306485"/>
                          <pic:cNvPicPr/>
                        </pic:nvPicPr>
                        <pic:blipFill>
                          <a:blip r:embed="rId77"/>
                          <a:stretch>
                            <a:fillRect/>
                          </a:stretch>
                        </pic:blipFill>
                        <pic:spPr>
                          <a:xfrm>
                            <a:off x="111760" y="82295"/>
                            <a:ext cx="64008" cy="67056"/>
                          </a:xfrm>
                          <a:prstGeom prst="rect">
                            <a:avLst/>
                          </a:prstGeom>
                        </pic:spPr>
                      </pic:pic>
                      <pic:pic xmlns:pic="http://schemas.openxmlformats.org/drawingml/2006/picture">
                        <pic:nvPicPr>
                          <pic:cNvPr id="306486" name="Picture 306486"/>
                          <pic:cNvPicPr/>
                        </pic:nvPicPr>
                        <pic:blipFill>
                          <a:blip r:embed="rId78"/>
                          <a:stretch>
                            <a:fillRect/>
                          </a:stretch>
                        </pic:blipFill>
                        <pic:spPr>
                          <a:xfrm>
                            <a:off x="340360" y="37592"/>
                            <a:ext cx="1514856" cy="152400"/>
                          </a:xfrm>
                          <a:prstGeom prst="rect">
                            <a:avLst/>
                          </a:prstGeom>
                        </pic:spPr>
                      </pic:pic>
                      <pic:pic xmlns:pic="http://schemas.openxmlformats.org/drawingml/2006/picture">
                        <pic:nvPicPr>
                          <pic:cNvPr id="621" name="Picture 621"/>
                          <pic:cNvPicPr/>
                        </pic:nvPicPr>
                        <pic:blipFill>
                          <a:blip r:embed="rId79"/>
                          <a:stretch>
                            <a:fillRect/>
                          </a:stretch>
                        </pic:blipFill>
                        <pic:spPr>
                          <a:xfrm>
                            <a:off x="0" y="182879"/>
                            <a:ext cx="290322" cy="377190"/>
                          </a:xfrm>
                          <a:prstGeom prst="rect">
                            <a:avLst/>
                          </a:prstGeom>
                        </pic:spPr>
                      </pic:pic>
                      <pic:pic xmlns:pic="http://schemas.openxmlformats.org/drawingml/2006/picture">
                        <pic:nvPicPr>
                          <pic:cNvPr id="625" name="Picture 625"/>
                          <pic:cNvPicPr/>
                        </pic:nvPicPr>
                        <pic:blipFill>
                          <a:blip r:embed="rId80"/>
                          <a:stretch>
                            <a:fillRect/>
                          </a:stretch>
                        </pic:blipFill>
                        <pic:spPr>
                          <a:xfrm>
                            <a:off x="230124" y="182866"/>
                            <a:ext cx="1073658" cy="375679"/>
                          </a:xfrm>
                          <a:prstGeom prst="rect">
                            <a:avLst/>
                          </a:prstGeom>
                        </pic:spPr>
                      </pic:pic>
                      <pic:pic xmlns:pic="http://schemas.openxmlformats.org/drawingml/2006/picture">
                        <pic:nvPicPr>
                          <pic:cNvPr id="629" name="Picture 629"/>
                          <pic:cNvPicPr/>
                        </pic:nvPicPr>
                        <pic:blipFill>
                          <a:blip r:embed="rId79"/>
                          <a:stretch>
                            <a:fillRect/>
                          </a:stretch>
                        </pic:blipFill>
                        <pic:spPr>
                          <a:xfrm>
                            <a:off x="0" y="411479"/>
                            <a:ext cx="290322" cy="377190"/>
                          </a:xfrm>
                          <a:prstGeom prst="rect">
                            <a:avLst/>
                          </a:prstGeom>
                        </pic:spPr>
                      </pic:pic>
                      <pic:pic xmlns:pic="http://schemas.openxmlformats.org/drawingml/2006/picture">
                        <pic:nvPicPr>
                          <pic:cNvPr id="633" name="Picture 633"/>
                          <pic:cNvPicPr/>
                        </pic:nvPicPr>
                        <pic:blipFill>
                          <a:blip r:embed="rId81"/>
                          <a:stretch>
                            <a:fillRect/>
                          </a:stretch>
                        </pic:blipFill>
                        <pic:spPr>
                          <a:xfrm>
                            <a:off x="230124" y="411466"/>
                            <a:ext cx="1587246" cy="375679"/>
                          </a:xfrm>
                          <a:prstGeom prst="rect">
                            <a:avLst/>
                          </a:prstGeom>
                        </pic:spPr>
                      </pic:pic>
                      <pic:pic xmlns:pic="http://schemas.openxmlformats.org/drawingml/2006/picture">
                        <pic:nvPicPr>
                          <pic:cNvPr id="637" name="Picture 637"/>
                          <pic:cNvPicPr/>
                        </pic:nvPicPr>
                        <pic:blipFill>
                          <a:blip r:embed="rId79"/>
                          <a:stretch>
                            <a:fillRect/>
                          </a:stretch>
                        </pic:blipFill>
                        <pic:spPr>
                          <a:xfrm>
                            <a:off x="0" y="640079"/>
                            <a:ext cx="290322" cy="377190"/>
                          </a:xfrm>
                          <a:prstGeom prst="rect">
                            <a:avLst/>
                          </a:prstGeom>
                        </pic:spPr>
                      </pic:pic>
                      <pic:pic xmlns:pic="http://schemas.openxmlformats.org/drawingml/2006/picture">
                        <pic:nvPicPr>
                          <pic:cNvPr id="641" name="Picture 641"/>
                          <pic:cNvPicPr/>
                        </pic:nvPicPr>
                        <pic:blipFill>
                          <a:blip r:embed="rId82"/>
                          <a:stretch>
                            <a:fillRect/>
                          </a:stretch>
                        </pic:blipFill>
                        <pic:spPr>
                          <a:xfrm>
                            <a:off x="230124" y="640066"/>
                            <a:ext cx="985266" cy="375679"/>
                          </a:xfrm>
                          <a:prstGeom prst="rect">
                            <a:avLst/>
                          </a:prstGeom>
                        </pic:spPr>
                      </pic:pic>
                      <pic:pic xmlns:pic="http://schemas.openxmlformats.org/drawingml/2006/picture">
                        <pic:nvPicPr>
                          <pic:cNvPr id="645" name="Picture 645"/>
                          <pic:cNvPicPr/>
                        </pic:nvPicPr>
                        <pic:blipFill>
                          <a:blip r:embed="rId79"/>
                          <a:stretch>
                            <a:fillRect/>
                          </a:stretch>
                        </pic:blipFill>
                        <pic:spPr>
                          <a:xfrm>
                            <a:off x="0" y="868679"/>
                            <a:ext cx="290322" cy="377190"/>
                          </a:xfrm>
                          <a:prstGeom prst="rect">
                            <a:avLst/>
                          </a:prstGeom>
                        </pic:spPr>
                      </pic:pic>
                      <pic:pic xmlns:pic="http://schemas.openxmlformats.org/drawingml/2006/picture">
                        <pic:nvPicPr>
                          <pic:cNvPr id="649" name="Picture 649"/>
                          <pic:cNvPicPr/>
                        </pic:nvPicPr>
                        <pic:blipFill>
                          <a:blip r:embed="rId83"/>
                          <a:stretch>
                            <a:fillRect/>
                          </a:stretch>
                        </pic:blipFill>
                        <pic:spPr>
                          <a:xfrm>
                            <a:off x="230124" y="868666"/>
                            <a:ext cx="1527810" cy="375679"/>
                          </a:xfrm>
                          <a:prstGeom prst="rect">
                            <a:avLst/>
                          </a:prstGeom>
                        </pic:spPr>
                      </pic:pic>
                    </wpg:wgp>
                  </a:graphicData>
                </a:graphic>
              </wp:anchor>
            </w:drawing>
          </mc:Choice>
          <mc:Fallback xmlns:a="http://schemas.openxmlformats.org/drawingml/2006/main">
            <w:pict>
              <v:group id="Group 251131" style="width:161.82pt;height:98.0999pt;position:absolute;z-index:-2147483559;mso-position-horizontal-relative:text;mso-position-horizontal:absolute;margin-left:8.88pt;mso-position-vertical-relative:text;margin-top:-1.49518pt;" coordsize="20551,12458">
                <v:shape id="Picture 306485" style="position:absolute;width:640;height:670;left:1117;top:822;" filled="f">
                  <v:imagedata r:id="rId84"/>
                </v:shape>
                <v:shape id="Picture 306486" style="position:absolute;width:15148;height:1524;left:3403;top:375;" filled="f">
                  <v:imagedata r:id="rId85"/>
                </v:shape>
                <v:shape id="Picture 621" style="position:absolute;width:2903;height:3771;left:0;top:1828;" filled="f">
                  <v:imagedata r:id="rId86"/>
                </v:shape>
                <v:shape id="Picture 625" style="position:absolute;width:10736;height:3756;left:2301;top:1828;" filled="f">
                  <v:imagedata r:id="rId87"/>
                </v:shape>
                <v:shape id="Picture 629" style="position:absolute;width:2903;height:3771;left:0;top:4114;" filled="f">
                  <v:imagedata r:id="rId86"/>
                </v:shape>
                <v:shape id="Picture 633" style="position:absolute;width:15872;height:3756;left:2301;top:4114;" filled="f">
                  <v:imagedata r:id="rId88"/>
                </v:shape>
                <v:shape id="Picture 637" style="position:absolute;width:2903;height:3771;left:0;top:6400;" filled="f">
                  <v:imagedata r:id="rId86"/>
                </v:shape>
                <v:shape id="Picture 641" style="position:absolute;width:9852;height:3756;left:2301;top:6400;" filled="f">
                  <v:imagedata r:id="rId89"/>
                </v:shape>
                <v:shape id="Picture 645" style="position:absolute;width:2903;height:3771;left:0;top:8686;" filled="f">
                  <v:imagedata r:id="rId86"/>
                </v:shape>
                <v:shape id="Picture 649" style="position:absolute;width:15278;height:3756;left:2301;top:8686;" filled="f">
                  <v:imagedata r:id="rId90"/>
                </v:shape>
              </v:group>
            </w:pict>
          </mc:Fallback>
        </mc:AlternateContent>
      </w:r>
      <w:r>
        <w:rPr>
          <w:noProof/>
        </w:rPr>
        <mc:AlternateContent>
          <mc:Choice Requires="wpg">
            <w:drawing>
              <wp:anchor distT="0" distB="0" distL="114300" distR="114300" simplePos="0" relativeHeight="251660288" behindDoc="1" locked="0" layoutInCell="1" allowOverlap="1" wp14:anchorId="7DD53DEE" wp14:editId="78B5DB4E">
                <wp:simplePos x="0" y="0"/>
                <wp:positionH relativeFrom="column">
                  <wp:posOffset>2636520</wp:posOffset>
                </wp:positionH>
                <wp:positionV relativeFrom="paragraph">
                  <wp:posOffset>-236921</wp:posOffset>
                </wp:positionV>
                <wp:extent cx="3381756" cy="1940815"/>
                <wp:effectExtent l="0" t="0" r="0" b="0"/>
                <wp:wrapNone/>
                <wp:docPr id="251132" name="Group 251132"/>
                <wp:cNvGraphicFramePr/>
                <a:graphic xmlns:a="http://schemas.openxmlformats.org/drawingml/2006/main">
                  <a:graphicData uri="http://schemas.microsoft.com/office/word/2010/wordprocessingGroup">
                    <wpg:wgp>
                      <wpg:cNvGrpSpPr/>
                      <wpg:grpSpPr>
                        <a:xfrm>
                          <a:off x="0" y="0"/>
                          <a:ext cx="3381756" cy="1940815"/>
                          <a:chOff x="0" y="0"/>
                          <a:chExt cx="3381756" cy="1940815"/>
                        </a:xfrm>
                      </wpg:grpSpPr>
                      <pic:pic xmlns:pic="http://schemas.openxmlformats.org/drawingml/2006/picture">
                        <pic:nvPicPr>
                          <pic:cNvPr id="306487" name="Picture 306487"/>
                          <pic:cNvPicPr/>
                        </pic:nvPicPr>
                        <pic:blipFill>
                          <a:blip r:embed="rId91"/>
                          <a:stretch>
                            <a:fillRect/>
                          </a:stretch>
                        </pic:blipFill>
                        <pic:spPr>
                          <a:xfrm>
                            <a:off x="114808" y="70613"/>
                            <a:ext cx="97536" cy="131064"/>
                          </a:xfrm>
                          <a:prstGeom prst="rect">
                            <a:avLst/>
                          </a:prstGeom>
                        </pic:spPr>
                      </pic:pic>
                      <pic:pic xmlns:pic="http://schemas.openxmlformats.org/drawingml/2006/picture">
                        <pic:nvPicPr>
                          <pic:cNvPr id="306488" name="Picture 306488"/>
                          <pic:cNvPicPr/>
                        </pic:nvPicPr>
                        <pic:blipFill>
                          <a:blip r:embed="rId92"/>
                          <a:stretch>
                            <a:fillRect/>
                          </a:stretch>
                        </pic:blipFill>
                        <pic:spPr>
                          <a:xfrm>
                            <a:off x="350520" y="39117"/>
                            <a:ext cx="2700528" cy="188976"/>
                          </a:xfrm>
                          <a:prstGeom prst="rect">
                            <a:avLst/>
                          </a:prstGeom>
                        </pic:spPr>
                      </pic:pic>
                      <pic:pic xmlns:pic="http://schemas.openxmlformats.org/drawingml/2006/picture">
                        <pic:nvPicPr>
                          <pic:cNvPr id="662" name="Picture 662"/>
                          <pic:cNvPicPr/>
                        </pic:nvPicPr>
                        <pic:blipFill>
                          <a:blip r:embed="rId93"/>
                          <a:stretch>
                            <a:fillRect/>
                          </a:stretch>
                        </pic:blipFill>
                        <pic:spPr>
                          <a:xfrm>
                            <a:off x="0" y="175273"/>
                            <a:ext cx="331470" cy="392417"/>
                          </a:xfrm>
                          <a:prstGeom prst="rect">
                            <a:avLst/>
                          </a:prstGeom>
                        </pic:spPr>
                      </pic:pic>
                      <pic:pic xmlns:pic="http://schemas.openxmlformats.org/drawingml/2006/picture">
                        <pic:nvPicPr>
                          <pic:cNvPr id="666" name="Picture 666"/>
                          <pic:cNvPicPr/>
                        </pic:nvPicPr>
                        <pic:blipFill>
                          <a:blip r:embed="rId94"/>
                          <a:stretch>
                            <a:fillRect/>
                          </a:stretch>
                        </pic:blipFill>
                        <pic:spPr>
                          <a:xfrm>
                            <a:off x="234696" y="185916"/>
                            <a:ext cx="2705862" cy="375679"/>
                          </a:xfrm>
                          <a:prstGeom prst="rect">
                            <a:avLst/>
                          </a:prstGeom>
                        </pic:spPr>
                      </pic:pic>
                      <pic:pic xmlns:pic="http://schemas.openxmlformats.org/drawingml/2006/picture">
                        <pic:nvPicPr>
                          <pic:cNvPr id="669" name="Picture 669"/>
                          <pic:cNvPicPr/>
                        </pic:nvPicPr>
                        <pic:blipFill>
                          <a:blip r:embed="rId95"/>
                          <a:stretch>
                            <a:fillRect/>
                          </a:stretch>
                        </pic:blipFill>
                        <pic:spPr>
                          <a:xfrm>
                            <a:off x="234696" y="416040"/>
                            <a:ext cx="1587246" cy="375679"/>
                          </a:xfrm>
                          <a:prstGeom prst="rect">
                            <a:avLst/>
                          </a:prstGeom>
                        </pic:spPr>
                      </pic:pic>
                      <pic:pic xmlns:pic="http://schemas.openxmlformats.org/drawingml/2006/picture">
                        <pic:nvPicPr>
                          <pic:cNvPr id="673" name="Picture 673"/>
                          <pic:cNvPicPr/>
                        </pic:nvPicPr>
                        <pic:blipFill>
                          <a:blip r:embed="rId96"/>
                          <a:stretch>
                            <a:fillRect/>
                          </a:stretch>
                        </pic:blipFill>
                        <pic:spPr>
                          <a:xfrm>
                            <a:off x="0" y="635522"/>
                            <a:ext cx="331470" cy="392417"/>
                          </a:xfrm>
                          <a:prstGeom prst="rect">
                            <a:avLst/>
                          </a:prstGeom>
                        </pic:spPr>
                      </pic:pic>
                      <pic:pic xmlns:pic="http://schemas.openxmlformats.org/drawingml/2006/picture">
                        <pic:nvPicPr>
                          <pic:cNvPr id="677" name="Picture 677"/>
                          <pic:cNvPicPr/>
                        </pic:nvPicPr>
                        <pic:blipFill>
                          <a:blip r:embed="rId97"/>
                          <a:stretch>
                            <a:fillRect/>
                          </a:stretch>
                        </pic:blipFill>
                        <pic:spPr>
                          <a:xfrm>
                            <a:off x="234696" y="646164"/>
                            <a:ext cx="276606" cy="375679"/>
                          </a:xfrm>
                          <a:prstGeom prst="rect">
                            <a:avLst/>
                          </a:prstGeom>
                        </pic:spPr>
                      </pic:pic>
                      <pic:pic xmlns:pic="http://schemas.openxmlformats.org/drawingml/2006/picture">
                        <pic:nvPicPr>
                          <pic:cNvPr id="680" name="Picture 680"/>
                          <pic:cNvPicPr/>
                        </pic:nvPicPr>
                        <pic:blipFill>
                          <a:blip r:embed="rId98"/>
                          <a:stretch>
                            <a:fillRect/>
                          </a:stretch>
                        </pic:blipFill>
                        <pic:spPr>
                          <a:xfrm>
                            <a:off x="284988" y="646164"/>
                            <a:ext cx="2903982" cy="375679"/>
                          </a:xfrm>
                          <a:prstGeom prst="rect">
                            <a:avLst/>
                          </a:prstGeom>
                        </pic:spPr>
                      </pic:pic>
                      <pic:pic xmlns:pic="http://schemas.openxmlformats.org/drawingml/2006/picture">
                        <pic:nvPicPr>
                          <pic:cNvPr id="683" name="Picture 683"/>
                          <pic:cNvPicPr/>
                        </pic:nvPicPr>
                        <pic:blipFill>
                          <a:blip r:embed="rId99"/>
                          <a:stretch>
                            <a:fillRect/>
                          </a:stretch>
                        </pic:blipFill>
                        <pic:spPr>
                          <a:xfrm>
                            <a:off x="2962656" y="646164"/>
                            <a:ext cx="322326" cy="375679"/>
                          </a:xfrm>
                          <a:prstGeom prst="rect">
                            <a:avLst/>
                          </a:prstGeom>
                        </pic:spPr>
                      </pic:pic>
                      <pic:pic xmlns:pic="http://schemas.openxmlformats.org/drawingml/2006/picture">
                        <pic:nvPicPr>
                          <pic:cNvPr id="686" name="Picture 686"/>
                          <pic:cNvPicPr/>
                        </pic:nvPicPr>
                        <pic:blipFill>
                          <a:blip r:embed="rId93"/>
                          <a:stretch>
                            <a:fillRect/>
                          </a:stretch>
                        </pic:blipFill>
                        <pic:spPr>
                          <a:xfrm>
                            <a:off x="0" y="865646"/>
                            <a:ext cx="331470" cy="392417"/>
                          </a:xfrm>
                          <a:prstGeom prst="rect">
                            <a:avLst/>
                          </a:prstGeom>
                        </pic:spPr>
                      </pic:pic>
                      <pic:pic xmlns:pic="http://schemas.openxmlformats.org/drawingml/2006/picture">
                        <pic:nvPicPr>
                          <pic:cNvPr id="306489" name="Picture 306489"/>
                          <pic:cNvPicPr/>
                        </pic:nvPicPr>
                        <pic:blipFill>
                          <a:blip r:embed="rId100"/>
                          <a:stretch>
                            <a:fillRect/>
                          </a:stretch>
                        </pic:blipFill>
                        <pic:spPr>
                          <a:xfrm>
                            <a:off x="331216" y="959613"/>
                            <a:ext cx="2929128" cy="188976"/>
                          </a:xfrm>
                          <a:prstGeom prst="rect">
                            <a:avLst/>
                          </a:prstGeom>
                        </pic:spPr>
                      </pic:pic>
                      <pic:pic xmlns:pic="http://schemas.openxmlformats.org/drawingml/2006/picture">
                        <pic:nvPicPr>
                          <pic:cNvPr id="693" name="Picture 693"/>
                          <pic:cNvPicPr/>
                        </pic:nvPicPr>
                        <pic:blipFill>
                          <a:blip r:embed="rId101"/>
                          <a:stretch>
                            <a:fillRect/>
                          </a:stretch>
                        </pic:blipFill>
                        <pic:spPr>
                          <a:xfrm>
                            <a:off x="234696" y="1106412"/>
                            <a:ext cx="2023110" cy="375679"/>
                          </a:xfrm>
                          <a:prstGeom prst="rect">
                            <a:avLst/>
                          </a:prstGeom>
                        </pic:spPr>
                      </pic:pic>
                      <pic:pic xmlns:pic="http://schemas.openxmlformats.org/drawingml/2006/picture">
                        <pic:nvPicPr>
                          <pic:cNvPr id="697" name="Picture 697"/>
                          <pic:cNvPicPr/>
                        </pic:nvPicPr>
                        <pic:blipFill>
                          <a:blip r:embed="rId93"/>
                          <a:stretch>
                            <a:fillRect/>
                          </a:stretch>
                        </pic:blipFill>
                        <pic:spPr>
                          <a:xfrm>
                            <a:off x="0" y="1325894"/>
                            <a:ext cx="331470" cy="392417"/>
                          </a:xfrm>
                          <a:prstGeom prst="rect">
                            <a:avLst/>
                          </a:prstGeom>
                        </pic:spPr>
                      </pic:pic>
                      <pic:pic xmlns:pic="http://schemas.openxmlformats.org/drawingml/2006/picture">
                        <pic:nvPicPr>
                          <pic:cNvPr id="701" name="Picture 701"/>
                          <pic:cNvPicPr/>
                        </pic:nvPicPr>
                        <pic:blipFill>
                          <a:blip r:embed="rId102"/>
                          <a:stretch>
                            <a:fillRect/>
                          </a:stretch>
                        </pic:blipFill>
                        <pic:spPr>
                          <a:xfrm>
                            <a:off x="234696" y="1336536"/>
                            <a:ext cx="2381250" cy="375679"/>
                          </a:xfrm>
                          <a:prstGeom prst="rect">
                            <a:avLst/>
                          </a:prstGeom>
                        </pic:spPr>
                      </pic:pic>
                      <pic:pic xmlns:pic="http://schemas.openxmlformats.org/drawingml/2006/picture">
                        <pic:nvPicPr>
                          <pic:cNvPr id="704" name="Picture 704"/>
                          <pic:cNvPicPr/>
                        </pic:nvPicPr>
                        <pic:blipFill>
                          <a:blip r:embed="rId103"/>
                          <a:stretch>
                            <a:fillRect/>
                          </a:stretch>
                        </pic:blipFill>
                        <pic:spPr>
                          <a:xfrm>
                            <a:off x="234696" y="1565136"/>
                            <a:ext cx="1666494" cy="375679"/>
                          </a:xfrm>
                          <a:prstGeom prst="rect">
                            <a:avLst/>
                          </a:prstGeom>
                        </pic:spPr>
                      </pic:pic>
                    </wpg:wgp>
                  </a:graphicData>
                </a:graphic>
              </wp:anchor>
            </w:drawing>
          </mc:Choice>
          <mc:Fallback xmlns:a="http://schemas.openxmlformats.org/drawingml/2006/main">
            <w:pict>
              <v:group id="Group 251132" style="width:266.28pt;height:152.82pt;position:absolute;z-index:-2147483522;mso-position-horizontal-relative:text;mso-position-horizontal:absolute;margin-left:207.6pt;mso-position-vertical-relative:text;margin-top:-18.6553pt;" coordsize="33817,19408">
                <v:shape id="Picture 306487" style="position:absolute;width:975;height:1310;left:1148;top:706;" filled="f">
                  <v:imagedata r:id="rId104"/>
                </v:shape>
                <v:shape id="Picture 306488" style="position:absolute;width:27005;height:1889;left:3505;top:391;" filled="f">
                  <v:imagedata r:id="rId105"/>
                </v:shape>
                <v:shape id="Picture 662" style="position:absolute;width:3314;height:3924;left:0;top:1752;" filled="f">
                  <v:imagedata r:id="rId106"/>
                </v:shape>
                <v:shape id="Picture 666" style="position:absolute;width:27058;height:3756;left:2346;top:1859;" filled="f">
                  <v:imagedata r:id="rId107"/>
                </v:shape>
                <v:shape id="Picture 669" style="position:absolute;width:15872;height:3756;left:2346;top:4160;" filled="f">
                  <v:imagedata r:id="rId108"/>
                </v:shape>
                <v:shape id="Picture 673" style="position:absolute;width:3314;height:3924;left:0;top:6355;" filled="f">
                  <v:imagedata r:id="rId109"/>
                </v:shape>
                <v:shape id="Picture 677" style="position:absolute;width:2766;height:3756;left:2346;top:6461;" filled="f">
                  <v:imagedata r:id="rId110"/>
                </v:shape>
                <v:shape id="Picture 680" style="position:absolute;width:29039;height:3756;left:2849;top:6461;" filled="f">
                  <v:imagedata r:id="rId111"/>
                </v:shape>
                <v:shape id="Picture 683" style="position:absolute;width:3223;height:3756;left:29626;top:6461;" filled="f">
                  <v:imagedata r:id="rId112"/>
                </v:shape>
                <v:shape id="Picture 686" style="position:absolute;width:3314;height:3924;left:0;top:8656;" filled="f">
                  <v:imagedata r:id="rId106"/>
                </v:shape>
                <v:shape id="Picture 306489" style="position:absolute;width:29291;height:1889;left:3312;top:9596;" filled="f">
                  <v:imagedata r:id="rId113"/>
                </v:shape>
                <v:shape id="Picture 693" style="position:absolute;width:20231;height:3756;left:2346;top:11064;" filled="f">
                  <v:imagedata r:id="rId114"/>
                </v:shape>
                <v:shape id="Picture 697" style="position:absolute;width:3314;height:3924;left:0;top:13258;" filled="f">
                  <v:imagedata r:id="rId106"/>
                </v:shape>
                <v:shape id="Picture 701" style="position:absolute;width:23812;height:3756;left:2346;top:13365;" filled="f">
                  <v:imagedata r:id="rId115"/>
                </v:shape>
                <v:shape id="Picture 704" style="position:absolute;width:16664;height:3756;left:2346;top:15651;" filled="f">
                  <v:imagedata r:id="rId116"/>
                </v:shape>
              </v:group>
            </w:pict>
          </mc:Fallback>
        </mc:AlternateContent>
      </w:r>
      <w:r>
        <w:rPr>
          <w:rFonts w:ascii="Arial" w:eastAsia="Arial" w:hAnsi="Arial" w:cs="Arial"/>
          <w:i/>
          <w:sz w:val="28"/>
        </w:rPr>
        <w:t xml:space="preserve">Blanco </w:t>
      </w:r>
      <w:proofErr w:type="gramStart"/>
      <w:r>
        <w:rPr>
          <w:rFonts w:ascii="Arial" w:eastAsia="Arial" w:hAnsi="Arial" w:cs="Arial"/>
          <w:i/>
          <w:sz w:val="28"/>
        </w:rPr>
        <w:t xml:space="preserve">o </w:t>
      </w:r>
      <w:r>
        <w:rPr>
          <w:sz w:val="28"/>
          <w:vertAlign w:val="superscript"/>
        </w:rPr>
        <w:t xml:space="preserve"> </w:t>
      </w:r>
      <w:r>
        <w:rPr>
          <w:sz w:val="28"/>
          <w:vertAlign w:val="superscript"/>
        </w:rPr>
        <w:tab/>
      </w:r>
      <w:proofErr w:type="spellStart"/>
      <w:proofErr w:type="gramEnd"/>
      <w:r>
        <w:rPr>
          <w:rFonts w:ascii="Arial" w:eastAsia="Arial" w:hAnsi="Arial" w:cs="Arial"/>
          <w:i/>
          <w:sz w:val="28"/>
        </w:rPr>
        <w:t>Gausiano</w:t>
      </w:r>
      <w:proofErr w:type="spellEnd"/>
      <w:r>
        <w:rPr>
          <w:rFonts w:ascii="Arial" w:eastAsia="Arial" w:hAnsi="Arial" w:cs="Arial"/>
          <w:i/>
          <w:sz w:val="28"/>
        </w:rPr>
        <w:t xml:space="preserve"> </w:t>
      </w:r>
      <w:r>
        <w:rPr>
          <w:rFonts w:ascii="Arial" w:eastAsia="Arial" w:hAnsi="Arial" w:cs="Arial"/>
          <w:i/>
          <w:sz w:val="28"/>
        </w:rPr>
        <w:tab/>
      </w:r>
      <w:r>
        <w:rPr>
          <w:rFonts w:ascii="Cambria" w:eastAsia="Cambria" w:hAnsi="Cambria" w:cs="Cambria"/>
          <w:color w:val="333300"/>
          <w:sz w:val="28"/>
        </w:rPr>
        <w:t>ø</w:t>
      </w:r>
      <w:r>
        <w:rPr>
          <w:rFonts w:ascii="Arial" w:eastAsia="Arial" w:hAnsi="Arial" w:cs="Arial"/>
          <w:color w:val="333300"/>
          <w:sz w:val="28"/>
        </w:rPr>
        <w:t xml:space="preserve"> </w:t>
      </w:r>
      <w:r>
        <w:rPr>
          <w:rFonts w:ascii="Arial" w:eastAsia="Arial" w:hAnsi="Arial" w:cs="Arial"/>
          <w:i/>
          <w:color w:val="333300"/>
          <w:sz w:val="28"/>
        </w:rPr>
        <w:t xml:space="preserve">Intervalos regulares y de Corta </w:t>
      </w:r>
    </w:p>
    <w:p w14:paraId="716101F7" w14:textId="77777777" w:rsidR="00A97412" w:rsidRDefault="00000000">
      <w:pPr>
        <w:numPr>
          <w:ilvl w:val="0"/>
          <w:numId w:val="2"/>
        </w:numPr>
        <w:spacing w:after="66"/>
        <w:ind w:right="974" w:hanging="360"/>
      </w:pPr>
      <w:proofErr w:type="gramStart"/>
      <w:r>
        <w:rPr>
          <w:rFonts w:ascii="Arial" w:eastAsia="Arial" w:hAnsi="Arial" w:cs="Arial"/>
          <w:i/>
          <w:sz w:val="28"/>
        </w:rPr>
        <w:t>Impulsivo</w:t>
      </w:r>
      <w:r>
        <w:t xml:space="preserve"> </w:t>
      </w:r>
      <w:r>
        <w:tab/>
      </w:r>
      <w:r>
        <w:rPr>
          <w:rFonts w:ascii="Arial" w:eastAsia="Arial" w:hAnsi="Arial" w:cs="Arial"/>
          <w:i/>
          <w:sz w:val="28"/>
        </w:rPr>
        <w:t xml:space="preserve"> </w:t>
      </w:r>
      <w:r>
        <w:rPr>
          <w:rFonts w:ascii="Arial" w:eastAsia="Arial" w:hAnsi="Arial" w:cs="Arial"/>
          <w:i/>
          <w:sz w:val="28"/>
        </w:rPr>
        <w:tab/>
      </w:r>
      <w:r>
        <w:rPr>
          <w:rFonts w:ascii="Arial" w:eastAsia="Arial" w:hAnsi="Arial" w:cs="Arial"/>
          <w:i/>
          <w:color w:val="333300"/>
          <w:sz w:val="28"/>
        </w:rPr>
        <w:t>duración</w:t>
      </w:r>
      <w:proofErr w:type="gramEnd"/>
      <w:r>
        <w:rPr>
          <w:rFonts w:ascii="Arial" w:eastAsia="Arial" w:hAnsi="Arial" w:cs="Arial"/>
          <w:i/>
          <w:color w:val="333300"/>
          <w:sz w:val="28"/>
        </w:rPr>
        <w:t xml:space="preserve"> (Rayo) </w:t>
      </w:r>
    </w:p>
    <w:p w14:paraId="31954E0D" w14:textId="77777777" w:rsidR="00A97412" w:rsidRDefault="00000000">
      <w:pPr>
        <w:numPr>
          <w:ilvl w:val="0"/>
          <w:numId w:val="2"/>
        </w:numPr>
        <w:spacing w:after="29"/>
        <w:ind w:right="974" w:hanging="360"/>
      </w:pPr>
      <w:proofErr w:type="spellStart"/>
      <w:r>
        <w:rPr>
          <w:rFonts w:ascii="Arial" w:eastAsia="Arial" w:hAnsi="Arial" w:cs="Arial"/>
          <w:i/>
          <w:sz w:val="28"/>
        </w:rPr>
        <w:t>Íntermodulación</w:t>
      </w:r>
      <w:proofErr w:type="spellEnd"/>
      <w:r>
        <w:rPr>
          <w:sz w:val="28"/>
          <w:vertAlign w:val="subscript"/>
        </w:rPr>
        <w:t xml:space="preserve"> </w:t>
      </w:r>
      <w:r>
        <w:rPr>
          <w:sz w:val="28"/>
          <w:vertAlign w:val="subscript"/>
        </w:rPr>
        <w:tab/>
      </w:r>
      <w:r>
        <w:rPr>
          <w:rFonts w:ascii="Arial" w:eastAsia="Arial" w:hAnsi="Arial" w:cs="Arial"/>
          <w:i/>
          <w:sz w:val="28"/>
        </w:rPr>
        <w:t xml:space="preserve"> </w:t>
      </w:r>
      <w:r>
        <w:rPr>
          <w:rFonts w:ascii="Arial" w:eastAsia="Arial" w:hAnsi="Arial" w:cs="Arial"/>
          <w:i/>
          <w:sz w:val="28"/>
        </w:rPr>
        <w:tab/>
      </w:r>
      <w:proofErr w:type="gramStart"/>
      <w:r>
        <w:rPr>
          <w:rFonts w:ascii="Cambria" w:eastAsia="Cambria" w:hAnsi="Cambria" w:cs="Cambria"/>
          <w:sz w:val="28"/>
        </w:rPr>
        <w:t>ø</w:t>
      </w:r>
      <w:r>
        <w:rPr>
          <w:rFonts w:ascii="Arial" w:eastAsia="Arial" w:hAnsi="Arial" w:cs="Arial"/>
          <w:sz w:val="28"/>
        </w:rPr>
        <w:t xml:space="preserve"> </w:t>
      </w:r>
      <w:r>
        <w:rPr>
          <w:rFonts w:ascii="Arial" w:eastAsia="Arial" w:hAnsi="Arial" w:cs="Arial"/>
          <w:i/>
          <w:sz w:val="28"/>
        </w:rPr>
        <w:t xml:space="preserve"> </w:t>
      </w:r>
      <w:r>
        <w:rPr>
          <w:rFonts w:ascii="Arial" w:eastAsia="Arial" w:hAnsi="Arial" w:cs="Arial"/>
          <w:i/>
          <w:color w:val="660066"/>
          <w:sz w:val="28"/>
        </w:rPr>
        <w:t>Distorsión</w:t>
      </w:r>
      <w:proofErr w:type="gramEnd"/>
      <w:r>
        <w:rPr>
          <w:rFonts w:ascii="Arial" w:eastAsia="Arial" w:hAnsi="Arial" w:cs="Arial"/>
          <w:i/>
          <w:color w:val="660066"/>
          <w:sz w:val="28"/>
        </w:rPr>
        <w:t xml:space="preserve"> de Señales senoidales.</w:t>
      </w:r>
      <w:r>
        <w:rPr>
          <w:rFonts w:ascii="Arial" w:eastAsia="Arial" w:hAnsi="Arial" w:cs="Arial"/>
          <w:i/>
          <w:sz w:val="28"/>
        </w:rPr>
        <w:t xml:space="preserve"> </w:t>
      </w:r>
    </w:p>
    <w:p w14:paraId="47E02329" w14:textId="77777777" w:rsidR="00A97412" w:rsidRDefault="00000000">
      <w:pPr>
        <w:numPr>
          <w:ilvl w:val="0"/>
          <w:numId w:val="2"/>
        </w:numPr>
        <w:spacing w:after="0"/>
        <w:ind w:right="974" w:hanging="360"/>
      </w:pPr>
      <w:r>
        <w:rPr>
          <w:rFonts w:ascii="Arial" w:eastAsia="Arial" w:hAnsi="Arial" w:cs="Arial"/>
          <w:i/>
          <w:sz w:val="28"/>
        </w:rPr>
        <w:t xml:space="preserve">Diafonía </w:t>
      </w:r>
      <w:r>
        <w:rPr>
          <w:rFonts w:ascii="Arial" w:eastAsia="Arial" w:hAnsi="Arial" w:cs="Arial"/>
          <w:i/>
          <w:sz w:val="28"/>
        </w:rPr>
        <w:tab/>
      </w:r>
      <w:r>
        <w:rPr>
          <w:rFonts w:ascii="Cambria" w:eastAsia="Cambria" w:hAnsi="Cambria" w:cs="Cambria"/>
          <w:color w:val="ED7D31"/>
          <w:sz w:val="28"/>
        </w:rPr>
        <w:t>ø</w:t>
      </w:r>
      <w:r>
        <w:rPr>
          <w:rFonts w:ascii="Arial" w:eastAsia="Arial" w:hAnsi="Arial" w:cs="Arial"/>
          <w:color w:val="ED7D31"/>
          <w:sz w:val="28"/>
        </w:rPr>
        <w:t xml:space="preserve"> </w:t>
      </w:r>
      <w:r>
        <w:rPr>
          <w:rFonts w:ascii="Arial" w:eastAsia="Arial" w:hAnsi="Arial" w:cs="Arial"/>
          <w:i/>
          <w:color w:val="ED7D31"/>
          <w:sz w:val="28"/>
        </w:rPr>
        <w:t xml:space="preserve">Acoplamiento de Señales, baterías e </w:t>
      </w:r>
    </w:p>
    <w:p w14:paraId="7CB1BEF2" w14:textId="77777777" w:rsidR="00A97412" w:rsidRDefault="00000000">
      <w:pPr>
        <w:spacing w:after="0"/>
        <w:ind w:left="982"/>
      </w:pPr>
      <w:r>
        <w:t xml:space="preserve"> </w:t>
      </w:r>
    </w:p>
    <w:p w14:paraId="49F74F10" w14:textId="77777777" w:rsidR="00A97412" w:rsidRDefault="00000000">
      <w:pPr>
        <w:numPr>
          <w:ilvl w:val="0"/>
          <w:numId w:val="2"/>
        </w:numPr>
        <w:spacing w:after="0"/>
        <w:ind w:right="974" w:hanging="360"/>
      </w:pPr>
      <w:r>
        <w:rPr>
          <w:rFonts w:ascii="Arial" w:eastAsia="Arial" w:hAnsi="Arial" w:cs="Arial"/>
          <w:i/>
          <w:sz w:val="28"/>
        </w:rPr>
        <w:t xml:space="preserve">Ruido de Línea </w:t>
      </w:r>
      <w:r>
        <w:rPr>
          <w:rFonts w:ascii="Arial" w:eastAsia="Arial" w:hAnsi="Arial" w:cs="Arial"/>
          <w:i/>
          <w:sz w:val="28"/>
        </w:rPr>
        <w:tab/>
      </w:r>
      <w:r>
        <w:rPr>
          <w:rFonts w:ascii="Arial" w:eastAsia="Arial" w:hAnsi="Arial" w:cs="Arial"/>
          <w:i/>
          <w:color w:val="ED7D31"/>
          <w:sz w:val="28"/>
        </w:rPr>
        <w:t xml:space="preserve">impedancias (Filtros). </w:t>
      </w:r>
    </w:p>
    <w:p w14:paraId="2FA0EA1C" w14:textId="77777777" w:rsidR="00A97412" w:rsidRDefault="00000000">
      <w:pPr>
        <w:spacing w:after="0"/>
        <w:ind w:left="982"/>
      </w:pPr>
      <w:r>
        <w:t xml:space="preserve"> </w:t>
      </w:r>
    </w:p>
    <w:p w14:paraId="4B421115" w14:textId="77777777" w:rsidR="00A97412" w:rsidRDefault="00000000">
      <w:pPr>
        <w:spacing w:after="0"/>
        <w:ind w:left="4338" w:hanging="10"/>
      </w:pPr>
      <w:r>
        <w:rPr>
          <w:rFonts w:ascii="Cambria" w:eastAsia="Cambria" w:hAnsi="Cambria" w:cs="Cambria"/>
          <w:color w:val="663300"/>
          <w:sz w:val="28"/>
        </w:rPr>
        <w:t>ø</w:t>
      </w:r>
      <w:r>
        <w:rPr>
          <w:rFonts w:ascii="Arial" w:eastAsia="Arial" w:hAnsi="Arial" w:cs="Arial"/>
          <w:color w:val="663300"/>
          <w:sz w:val="28"/>
        </w:rPr>
        <w:t xml:space="preserve"> </w:t>
      </w:r>
      <w:r>
        <w:rPr>
          <w:rFonts w:ascii="Arial" w:eastAsia="Arial" w:hAnsi="Arial" w:cs="Arial"/>
          <w:i/>
          <w:color w:val="663300"/>
          <w:sz w:val="28"/>
        </w:rPr>
        <w:t xml:space="preserve">Líneas eléctricas propias y </w:t>
      </w:r>
    </w:p>
    <w:p w14:paraId="40963576" w14:textId="77777777" w:rsidR="00A97412" w:rsidRDefault="00000000">
      <w:pPr>
        <w:tabs>
          <w:tab w:val="center" w:pos="982"/>
          <w:tab w:val="center" w:pos="5747"/>
        </w:tabs>
        <w:spacing w:after="119"/>
      </w:pPr>
      <w:r>
        <w:tab/>
        <w:t xml:space="preserve"> </w:t>
      </w:r>
      <w:r>
        <w:tab/>
      </w:r>
      <w:r>
        <w:rPr>
          <w:rFonts w:ascii="Arial" w:eastAsia="Arial" w:hAnsi="Arial" w:cs="Arial"/>
          <w:i/>
          <w:color w:val="663300"/>
          <w:sz w:val="28"/>
        </w:rPr>
        <w:t xml:space="preserve">transformadores. </w:t>
      </w:r>
    </w:p>
    <w:p w14:paraId="5D8DB9BF" w14:textId="77777777" w:rsidR="00A97412" w:rsidRDefault="00000000">
      <w:pPr>
        <w:spacing w:after="275"/>
        <w:ind w:left="64"/>
        <w:jc w:val="center"/>
      </w:pPr>
      <w:r>
        <w:rPr>
          <w:sz w:val="28"/>
        </w:rPr>
        <w:t xml:space="preserve"> </w:t>
      </w:r>
    </w:p>
    <w:p w14:paraId="211BB1F9" w14:textId="77777777" w:rsidR="00A97412" w:rsidRDefault="00000000">
      <w:pPr>
        <w:spacing w:after="0" w:line="260" w:lineRule="auto"/>
        <w:ind w:left="638" w:right="630" w:hanging="10"/>
        <w:jc w:val="center"/>
      </w:pPr>
      <w:r>
        <w:rPr>
          <w:color w:val="2F5496"/>
          <w:sz w:val="32"/>
        </w:rPr>
        <w:t>CRC-</w:t>
      </w:r>
      <w:proofErr w:type="spellStart"/>
      <w:r>
        <w:rPr>
          <w:color w:val="2F5496"/>
          <w:sz w:val="32"/>
        </w:rPr>
        <w:t>Cyclic</w:t>
      </w:r>
      <w:proofErr w:type="spellEnd"/>
      <w:r>
        <w:rPr>
          <w:color w:val="2F5496"/>
          <w:sz w:val="32"/>
        </w:rPr>
        <w:t xml:space="preserve"> </w:t>
      </w:r>
      <w:proofErr w:type="spellStart"/>
      <w:r>
        <w:rPr>
          <w:color w:val="2F5496"/>
          <w:sz w:val="32"/>
        </w:rPr>
        <w:t>Redundancy</w:t>
      </w:r>
      <w:proofErr w:type="spellEnd"/>
      <w:r>
        <w:rPr>
          <w:color w:val="2F5496"/>
          <w:sz w:val="32"/>
        </w:rPr>
        <w:t xml:space="preserve"> </w:t>
      </w:r>
      <w:proofErr w:type="spellStart"/>
      <w:r>
        <w:rPr>
          <w:color w:val="2F5496"/>
          <w:sz w:val="32"/>
        </w:rPr>
        <w:t>Code</w:t>
      </w:r>
      <w:proofErr w:type="spellEnd"/>
      <w:r>
        <w:rPr>
          <w:color w:val="2F5496"/>
          <w:sz w:val="32"/>
        </w:rPr>
        <w:t xml:space="preserve"> </w:t>
      </w:r>
    </w:p>
    <w:p w14:paraId="3E877247" w14:textId="77777777" w:rsidR="00A97412" w:rsidRDefault="00000000">
      <w:pPr>
        <w:spacing w:after="11" w:line="247" w:lineRule="auto"/>
        <w:ind w:left="992" w:right="974" w:hanging="10"/>
      </w:pPr>
      <w:r>
        <w:t>Conjunto de números que se calculan (generalmente por medio del hardware) que tienen mayor capacidad de detección de errores en la transmisión.</w:t>
      </w:r>
      <w:r>
        <w:rPr>
          <w:sz w:val="28"/>
        </w:rPr>
        <w:t xml:space="preserve"> </w:t>
      </w:r>
    </w:p>
    <w:tbl>
      <w:tblPr>
        <w:tblStyle w:val="TableGrid"/>
        <w:tblW w:w="5580" w:type="dxa"/>
        <w:tblInd w:w="2106" w:type="dxa"/>
        <w:tblCellMar>
          <w:top w:w="80" w:type="dxa"/>
          <w:left w:w="0" w:type="dxa"/>
          <w:bottom w:w="0" w:type="dxa"/>
          <w:right w:w="0" w:type="dxa"/>
        </w:tblCellMar>
        <w:tblLook w:val="04A0" w:firstRow="1" w:lastRow="0" w:firstColumn="1" w:lastColumn="0" w:noHBand="0" w:noVBand="1"/>
      </w:tblPr>
      <w:tblGrid>
        <w:gridCol w:w="741"/>
        <w:gridCol w:w="3547"/>
        <w:gridCol w:w="21"/>
        <w:gridCol w:w="563"/>
        <w:gridCol w:w="824"/>
      </w:tblGrid>
      <w:tr w:rsidR="00A97412" w14:paraId="32A1C4BA" w14:textId="77777777">
        <w:trPr>
          <w:trHeight w:val="1080"/>
        </w:trPr>
        <w:tc>
          <w:tcPr>
            <w:tcW w:w="726" w:type="dxa"/>
            <w:tcBorders>
              <w:top w:val="single" w:sz="6" w:space="0" w:color="000000"/>
              <w:left w:val="single" w:sz="6" w:space="0" w:color="000000"/>
              <w:bottom w:val="single" w:sz="6" w:space="0" w:color="000000"/>
              <w:right w:val="single" w:sz="9" w:space="0" w:color="000000"/>
            </w:tcBorders>
            <w:shd w:val="clear" w:color="auto" w:fill="0563C1"/>
          </w:tcPr>
          <w:p w14:paraId="6D37D8F2" w14:textId="77777777" w:rsidR="00A97412" w:rsidRDefault="00000000">
            <w:pPr>
              <w:spacing w:after="0"/>
              <w:ind w:left="6"/>
            </w:pPr>
            <w:r>
              <w:rPr>
                <w:noProof/>
              </w:rPr>
              <mc:AlternateContent>
                <mc:Choice Requires="wpg">
                  <w:drawing>
                    <wp:inline distT="0" distB="0" distL="0" distR="0" wp14:anchorId="73AB254F" wp14:editId="07C35026">
                      <wp:extent cx="454152" cy="585216"/>
                      <wp:effectExtent l="0" t="0" r="0" b="0"/>
                      <wp:docPr id="250913" name="Group 250913"/>
                      <wp:cNvGraphicFramePr/>
                      <a:graphic xmlns:a="http://schemas.openxmlformats.org/drawingml/2006/main">
                        <a:graphicData uri="http://schemas.microsoft.com/office/word/2010/wordprocessingGroup">
                          <wpg:wgp>
                            <wpg:cNvGrpSpPr/>
                            <wpg:grpSpPr>
                              <a:xfrm>
                                <a:off x="0" y="0"/>
                                <a:ext cx="454152" cy="585216"/>
                                <a:chOff x="0" y="0"/>
                                <a:chExt cx="454152" cy="585216"/>
                              </a:xfrm>
                            </wpg:grpSpPr>
                            <pic:pic xmlns:pic="http://schemas.openxmlformats.org/drawingml/2006/picture">
                              <pic:nvPicPr>
                                <pic:cNvPr id="716" name="Picture 716"/>
                                <pic:cNvPicPr/>
                              </pic:nvPicPr>
                              <pic:blipFill>
                                <a:blip r:embed="rId117"/>
                                <a:stretch>
                                  <a:fillRect/>
                                </a:stretch>
                              </pic:blipFill>
                              <pic:spPr>
                                <a:xfrm>
                                  <a:off x="0" y="0"/>
                                  <a:ext cx="454152" cy="585216"/>
                                </a:xfrm>
                                <a:prstGeom prst="rect">
                                  <a:avLst/>
                                </a:prstGeom>
                              </pic:spPr>
                            </pic:pic>
                            <wps:wsp>
                              <wps:cNvPr id="717" name="Rectangle 717"/>
                              <wps:cNvSpPr/>
                              <wps:spPr>
                                <a:xfrm>
                                  <a:off x="91694" y="179276"/>
                                  <a:ext cx="361107" cy="190900"/>
                                </a:xfrm>
                                <a:prstGeom prst="rect">
                                  <a:avLst/>
                                </a:prstGeom>
                                <a:ln>
                                  <a:noFill/>
                                </a:ln>
                              </wps:spPr>
                              <wps:txbx>
                                <w:txbxContent>
                                  <w:p w14:paraId="39703090" w14:textId="77777777" w:rsidR="00A97412" w:rsidRDefault="00000000">
                                    <w:proofErr w:type="spellStart"/>
                                    <w:r>
                                      <w:rPr>
                                        <w:rFonts w:ascii="Arial" w:eastAsia="Arial" w:hAnsi="Arial" w:cs="Arial"/>
                                        <w:b/>
                                        <w:i/>
                                        <w:sz w:val="24"/>
                                      </w:rPr>
                                      <w:t>soh</w:t>
                                    </w:r>
                                    <w:proofErr w:type="spellEnd"/>
                                  </w:p>
                                </w:txbxContent>
                              </wps:txbx>
                              <wps:bodyPr horzOverflow="overflow" vert="horz" lIns="0" tIns="0" rIns="0" bIns="0" rtlCol="0">
                                <a:noAutofit/>
                              </wps:bodyPr>
                            </wps:wsp>
                            <wps:wsp>
                              <wps:cNvPr id="718" name="Rectangle 718"/>
                              <wps:cNvSpPr/>
                              <wps:spPr>
                                <a:xfrm>
                                  <a:off x="362966" y="152252"/>
                                  <a:ext cx="56427" cy="226453"/>
                                </a:xfrm>
                                <a:prstGeom prst="rect">
                                  <a:avLst/>
                                </a:prstGeom>
                                <a:ln>
                                  <a:noFill/>
                                </a:ln>
                              </wps:spPr>
                              <wps:txbx>
                                <w:txbxContent>
                                  <w:p w14:paraId="4EEFD588" w14:textId="77777777" w:rsidR="00A97412" w:rsidRDefault="00000000">
                                    <w:r>
                                      <w:rPr>
                                        <w:rFonts w:ascii="Arial" w:eastAsia="Arial" w:hAnsi="Arial" w:cs="Arial"/>
                                        <w:b/>
                                        <w:i/>
                                        <w:sz w:val="24"/>
                                      </w:rP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250913" style="width:35.76pt;height:46.08pt;mso-position-horizontal-relative:char;mso-position-vertical-relative:line" coordsize="4541,5852">
                      <v:shape id="Picture 716" style="position:absolute;width:4541;height:5852;left:0;top:0;" filled="f">
                        <v:imagedata r:id="rId118"/>
                      </v:shape>
                      <v:rect id="Rectangle 717" style="position:absolute;width:3611;height:1909;left:916;top:1792;" filled="f" stroked="f">
                        <v:textbox inset="0,0,0,0">
                          <w:txbxContent>
                            <w:p>
                              <w:pPr>
                                <w:spacing w:before="0" w:after="160" w:line="259" w:lineRule="auto"/>
                              </w:pPr>
                              <w:r>
                                <w:rPr>
                                  <w:rFonts w:cs="Arial" w:hAnsi="Arial" w:eastAsia="Arial" w:ascii="Arial"/>
                                  <w:b w:val="1"/>
                                  <w:i w:val="1"/>
                                  <w:sz w:val="24"/>
                                </w:rPr>
                                <w:t xml:space="preserve">soh</w:t>
                              </w:r>
                            </w:p>
                          </w:txbxContent>
                        </v:textbox>
                      </v:rect>
                      <v:rect id="Rectangle 718" style="position:absolute;width:564;height:2264;left:3629;top:1522;" filled="f" stroked="f">
                        <v:textbox inset="0,0,0,0">
                          <w:txbxContent>
                            <w:p>
                              <w:pPr>
                                <w:spacing w:before="0" w:after="160" w:line="259" w:lineRule="auto"/>
                              </w:pPr>
                              <w:r>
                                <w:rPr>
                                  <w:rFonts w:cs="Arial" w:hAnsi="Arial" w:eastAsia="Arial" w:ascii="Arial"/>
                                  <w:b w:val="1"/>
                                  <w:i w:val="1"/>
                                  <w:sz w:val="24"/>
                                </w:rPr>
                                <w:t xml:space="preserve"> </w:t>
                              </w:r>
                            </w:p>
                          </w:txbxContent>
                        </v:textbox>
                      </v:rect>
                    </v:group>
                  </w:pict>
                </mc:Fallback>
              </mc:AlternateContent>
            </w:r>
          </w:p>
        </w:tc>
        <w:tc>
          <w:tcPr>
            <w:tcW w:w="3413" w:type="dxa"/>
            <w:tcBorders>
              <w:top w:val="single" w:sz="6" w:space="0" w:color="000000"/>
              <w:left w:val="single" w:sz="9" w:space="0" w:color="000000"/>
              <w:bottom w:val="single" w:sz="6" w:space="0" w:color="000000"/>
              <w:right w:val="single" w:sz="6" w:space="0" w:color="000000"/>
            </w:tcBorders>
            <w:shd w:val="clear" w:color="auto" w:fill="CCFFFF"/>
          </w:tcPr>
          <w:p w14:paraId="128A9CE0" w14:textId="77777777" w:rsidR="00A97412" w:rsidRDefault="00000000">
            <w:pPr>
              <w:spacing w:after="0"/>
              <w:ind w:left="5" w:right="-115"/>
            </w:pPr>
            <w:r>
              <w:rPr>
                <w:noProof/>
              </w:rPr>
              <mc:AlternateContent>
                <mc:Choice Requires="wpg">
                  <w:drawing>
                    <wp:inline distT="0" distB="0" distL="0" distR="0" wp14:anchorId="6AE66C70" wp14:editId="24DAEC17">
                      <wp:extent cx="2237232" cy="585216"/>
                      <wp:effectExtent l="0" t="0" r="0" b="0"/>
                      <wp:docPr id="250928" name="Group 250928"/>
                      <wp:cNvGraphicFramePr/>
                      <a:graphic xmlns:a="http://schemas.openxmlformats.org/drawingml/2006/main">
                        <a:graphicData uri="http://schemas.microsoft.com/office/word/2010/wordprocessingGroup">
                          <wpg:wgp>
                            <wpg:cNvGrpSpPr/>
                            <wpg:grpSpPr>
                              <a:xfrm>
                                <a:off x="0" y="0"/>
                                <a:ext cx="2237232" cy="585216"/>
                                <a:chOff x="0" y="0"/>
                                <a:chExt cx="2237232" cy="585216"/>
                              </a:xfrm>
                            </wpg:grpSpPr>
                            <pic:pic xmlns:pic="http://schemas.openxmlformats.org/drawingml/2006/picture">
                              <pic:nvPicPr>
                                <pic:cNvPr id="710" name="Picture 710"/>
                                <pic:cNvPicPr/>
                              </pic:nvPicPr>
                              <pic:blipFill>
                                <a:blip r:embed="rId119"/>
                                <a:stretch>
                                  <a:fillRect/>
                                </a:stretch>
                              </pic:blipFill>
                              <pic:spPr>
                                <a:xfrm>
                                  <a:off x="0" y="0"/>
                                  <a:ext cx="2237232" cy="585216"/>
                                </a:xfrm>
                                <a:prstGeom prst="rect">
                                  <a:avLst/>
                                </a:prstGeom>
                              </pic:spPr>
                            </pic:pic>
                            <wps:wsp>
                              <wps:cNvPr id="711" name="Rectangle 711"/>
                              <wps:cNvSpPr/>
                              <wps:spPr>
                                <a:xfrm>
                                  <a:off x="92075" y="179276"/>
                                  <a:ext cx="2737956" cy="190900"/>
                                </a:xfrm>
                                <a:prstGeom prst="rect">
                                  <a:avLst/>
                                </a:prstGeom>
                                <a:ln>
                                  <a:noFill/>
                                </a:ln>
                              </wps:spPr>
                              <wps:txbx>
                                <w:txbxContent>
                                  <w:p w14:paraId="58D64170" w14:textId="77777777" w:rsidR="00A97412" w:rsidRDefault="00000000">
                                    <w:r>
                                      <w:rPr>
                                        <w:rFonts w:ascii="Arial" w:eastAsia="Arial" w:hAnsi="Arial" w:cs="Arial"/>
                                        <w:b/>
                                        <w:i/>
                                        <w:sz w:val="24"/>
                                      </w:rPr>
                                      <w:t>Bloque de datos a transmitir</w:t>
                                    </w:r>
                                  </w:p>
                                </w:txbxContent>
                              </wps:txbx>
                              <wps:bodyPr horzOverflow="overflow" vert="horz" lIns="0" tIns="0" rIns="0" bIns="0" rtlCol="0">
                                <a:noAutofit/>
                              </wps:bodyPr>
                            </wps:wsp>
                          </wpg:wgp>
                        </a:graphicData>
                      </a:graphic>
                    </wp:inline>
                  </w:drawing>
                </mc:Choice>
                <mc:Fallback xmlns:a="http://schemas.openxmlformats.org/drawingml/2006/main">
                  <w:pict>
                    <v:group id="Group 250928" style="width:176.16pt;height:46.08pt;mso-position-horizontal-relative:char;mso-position-vertical-relative:line" coordsize="22372,5852">
                      <v:shape id="Picture 710" style="position:absolute;width:22372;height:5852;left:0;top:0;" filled="f">
                        <v:imagedata r:id="rId120"/>
                      </v:shape>
                      <v:rect id="Rectangle 711" style="position:absolute;width:27379;height:1909;left:920;top:1792;" filled="f" stroked="f">
                        <v:textbox inset="0,0,0,0">
                          <w:txbxContent>
                            <w:p>
                              <w:pPr>
                                <w:spacing w:before="0" w:after="160" w:line="259" w:lineRule="auto"/>
                              </w:pPr>
                              <w:r>
                                <w:rPr>
                                  <w:rFonts w:cs="Arial" w:hAnsi="Arial" w:eastAsia="Arial" w:ascii="Arial"/>
                                  <w:b w:val="1"/>
                                  <w:i w:val="1"/>
                                  <w:sz w:val="24"/>
                                </w:rPr>
                                <w:t xml:space="preserve">Bloque de datos a transmitir</w:t>
                              </w:r>
                            </w:p>
                          </w:txbxContent>
                        </v:textbox>
                      </v:rect>
                    </v:group>
                  </w:pict>
                </mc:Fallback>
              </mc:AlternateContent>
            </w:r>
          </w:p>
        </w:tc>
        <w:tc>
          <w:tcPr>
            <w:tcW w:w="122" w:type="dxa"/>
            <w:tcBorders>
              <w:top w:val="single" w:sz="6" w:space="0" w:color="000000"/>
              <w:left w:val="single" w:sz="6" w:space="0" w:color="000000"/>
              <w:bottom w:val="single" w:sz="6" w:space="0" w:color="000000"/>
              <w:right w:val="single" w:sz="6" w:space="0" w:color="000000"/>
            </w:tcBorders>
            <w:shd w:val="clear" w:color="auto" w:fill="CCFF99"/>
          </w:tcPr>
          <w:p w14:paraId="6AB0F2A6" w14:textId="77777777" w:rsidR="00A97412" w:rsidRDefault="00000000">
            <w:pPr>
              <w:spacing w:after="0"/>
              <w:ind w:left="-23"/>
            </w:pPr>
            <w:r>
              <w:rPr>
                <w:rFonts w:ascii="Arial" w:eastAsia="Arial" w:hAnsi="Arial" w:cs="Arial"/>
                <w:b/>
                <w:i/>
                <w:sz w:val="24"/>
              </w:rPr>
              <w:t xml:space="preserve"> </w:t>
            </w:r>
          </w:p>
        </w:tc>
        <w:tc>
          <w:tcPr>
            <w:tcW w:w="519" w:type="dxa"/>
            <w:tcBorders>
              <w:top w:val="single" w:sz="6" w:space="0" w:color="000000"/>
              <w:left w:val="single" w:sz="6" w:space="0" w:color="000000"/>
              <w:bottom w:val="single" w:sz="6" w:space="0" w:color="000000"/>
              <w:right w:val="double" w:sz="6" w:space="0" w:color="000000"/>
            </w:tcBorders>
            <w:shd w:val="clear" w:color="auto" w:fill="CCFF99"/>
          </w:tcPr>
          <w:p w14:paraId="2159A9C4" w14:textId="77777777" w:rsidR="00A97412" w:rsidRDefault="00000000">
            <w:pPr>
              <w:spacing w:after="0"/>
              <w:ind w:left="-115" w:right="-14"/>
            </w:pPr>
            <w:r>
              <w:rPr>
                <w:noProof/>
              </w:rPr>
              <mc:AlternateContent>
                <mc:Choice Requires="wpg">
                  <w:drawing>
                    <wp:inline distT="0" distB="0" distL="0" distR="0" wp14:anchorId="7D9FFB4E" wp14:editId="7D78CE14">
                      <wp:extent cx="411480" cy="585216"/>
                      <wp:effectExtent l="0" t="0" r="0" b="0"/>
                      <wp:docPr id="250953" name="Group 250953"/>
                      <wp:cNvGraphicFramePr/>
                      <a:graphic xmlns:a="http://schemas.openxmlformats.org/drawingml/2006/main">
                        <a:graphicData uri="http://schemas.microsoft.com/office/word/2010/wordprocessingGroup">
                          <wpg:wgp>
                            <wpg:cNvGrpSpPr/>
                            <wpg:grpSpPr>
                              <a:xfrm>
                                <a:off x="0" y="0"/>
                                <a:ext cx="411480" cy="585216"/>
                                <a:chOff x="0" y="0"/>
                                <a:chExt cx="411480" cy="585216"/>
                              </a:xfrm>
                            </wpg:grpSpPr>
                            <pic:pic xmlns:pic="http://schemas.openxmlformats.org/drawingml/2006/picture">
                              <pic:nvPicPr>
                                <pic:cNvPr id="722" name="Picture 722"/>
                                <pic:cNvPicPr/>
                              </pic:nvPicPr>
                              <pic:blipFill>
                                <a:blip r:embed="rId121"/>
                                <a:stretch>
                                  <a:fillRect/>
                                </a:stretch>
                              </pic:blipFill>
                              <pic:spPr>
                                <a:xfrm>
                                  <a:off x="0" y="0"/>
                                  <a:ext cx="411480" cy="585216"/>
                                </a:xfrm>
                                <a:prstGeom prst="rect">
                                  <a:avLst/>
                                </a:prstGeom>
                              </pic:spPr>
                            </pic:pic>
                            <wps:wsp>
                              <wps:cNvPr id="723" name="Rectangle 723"/>
                              <wps:cNvSpPr/>
                              <wps:spPr>
                                <a:xfrm>
                                  <a:off x="92329" y="179276"/>
                                  <a:ext cx="304646" cy="190900"/>
                                </a:xfrm>
                                <a:prstGeom prst="rect">
                                  <a:avLst/>
                                </a:prstGeom>
                                <a:ln>
                                  <a:noFill/>
                                </a:ln>
                              </wps:spPr>
                              <wps:txbx>
                                <w:txbxContent>
                                  <w:p w14:paraId="4C03C33A" w14:textId="77777777" w:rsidR="00A97412" w:rsidRDefault="00000000">
                                    <w:proofErr w:type="spellStart"/>
                                    <w:r>
                                      <w:rPr>
                                        <w:rFonts w:ascii="Arial" w:eastAsia="Arial" w:hAnsi="Arial" w:cs="Arial"/>
                                        <w:b/>
                                        <w:i/>
                                        <w:sz w:val="24"/>
                                      </w:rPr>
                                      <w:t>eot</w:t>
                                    </w:r>
                                    <w:proofErr w:type="spellEnd"/>
                                  </w:p>
                                </w:txbxContent>
                              </wps:txbx>
                              <wps:bodyPr horzOverflow="overflow" vert="horz" lIns="0" tIns="0" rIns="0" bIns="0" rtlCol="0">
                                <a:noAutofit/>
                              </wps:bodyPr>
                            </wps:wsp>
                            <wps:wsp>
                              <wps:cNvPr id="724" name="Rectangle 724"/>
                              <wps:cNvSpPr/>
                              <wps:spPr>
                                <a:xfrm>
                                  <a:off x="320929" y="152252"/>
                                  <a:ext cx="56427" cy="226453"/>
                                </a:xfrm>
                                <a:prstGeom prst="rect">
                                  <a:avLst/>
                                </a:prstGeom>
                                <a:ln>
                                  <a:noFill/>
                                </a:ln>
                              </wps:spPr>
                              <wps:txbx>
                                <w:txbxContent>
                                  <w:p w14:paraId="179DB6FE" w14:textId="77777777" w:rsidR="00A97412" w:rsidRDefault="00000000">
                                    <w:r>
                                      <w:rPr>
                                        <w:rFonts w:ascii="Arial" w:eastAsia="Arial" w:hAnsi="Arial" w:cs="Arial"/>
                                        <w:b/>
                                        <w:i/>
                                        <w:sz w:val="24"/>
                                      </w:rP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250953" style="width:32.4pt;height:46.08pt;mso-position-horizontal-relative:char;mso-position-vertical-relative:line" coordsize="4114,5852">
                      <v:shape id="Picture 722" style="position:absolute;width:4114;height:5852;left:0;top:0;" filled="f">
                        <v:imagedata r:id="rId122"/>
                      </v:shape>
                      <v:rect id="Rectangle 723" style="position:absolute;width:3046;height:1909;left:923;top:1792;" filled="f" stroked="f">
                        <v:textbox inset="0,0,0,0">
                          <w:txbxContent>
                            <w:p>
                              <w:pPr>
                                <w:spacing w:before="0" w:after="160" w:line="259" w:lineRule="auto"/>
                              </w:pPr>
                              <w:r>
                                <w:rPr>
                                  <w:rFonts w:cs="Arial" w:hAnsi="Arial" w:eastAsia="Arial" w:ascii="Arial"/>
                                  <w:b w:val="1"/>
                                  <w:i w:val="1"/>
                                  <w:sz w:val="24"/>
                                </w:rPr>
                                <w:t xml:space="preserve">eot</w:t>
                              </w:r>
                            </w:p>
                          </w:txbxContent>
                        </v:textbox>
                      </v:rect>
                      <v:rect id="Rectangle 724" style="position:absolute;width:564;height:2264;left:3209;top:1522;" filled="f" stroked="f">
                        <v:textbox inset="0,0,0,0">
                          <w:txbxContent>
                            <w:p>
                              <w:pPr>
                                <w:spacing w:before="0" w:after="160" w:line="259" w:lineRule="auto"/>
                              </w:pPr>
                              <w:r>
                                <w:rPr>
                                  <w:rFonts w:cs="Arial" w:hAnsi="Arial" w:eastAsia="Arial" w:ascii="Arial"/>
                                  <w:b w:val="1"/>
                                  <w:i w:val="1"/>
                                  <w:sz w:val="24"/>
                                </w:rPr>
                                <w:t xml:space="preserve"> </w:t>
                              </w:r>
                            </w:p>
                          </w:txbxContent>
                        </v:textbox>
                      </v:rect>
                    </v:group>
                  </w:pict>
                </mc:Fallback>
              </mc:AlternateContent>
            </w:r>
          </w:p>
        </w:tc>
        <w:tc>
          <w:tcPr>
            <w:tcW w:w="800" w:type="dxa"/>
            <w:tcBorders>
              <w:top w:val="single" w:sz="6" w:space="0" w:color="000000"/>
              <w:left w:val="double" w:sz="6" w:space="0" w:color="000000"/>
              <w:bottom w:val="single" w:sz="6" w:space="0" w:color="000000"/>
              <w:right w:val="single" w:sz="6" w:space="0" w:color="000000"/>
            </w:tcBorders>
            <w:shd w:val="clear" w:color="auto" w:fill="CCFF99"/>
          </w:tcPr>
          <w:p w14:paraId="07D2876B" w14:textId="77777777" w:rsidR="00A97412" w:rsidRDefault="00000000">
            <w:pPr>
              <w:spacing w:after="0"/>
              <w:ind w:left="-14"/>
            </w:pPr>
            <w:r>
              <w:rPr>
                <w:noProof/>
              </w:rPr>
              <mc:AlternateContent>
                <mc:Choice Requires="wpg">
                  <w:drawing>
                    <wp:inline distT="0" distB="0" distL="0" distR="0" wp14:anchorId="1E86C117" wp14:editId="32AA5185">
                      <wp:extent cx="513588" cy="585216"/>
                      <wp:effectExtent l="0" t="0" r="0" b="0"/>
                      <wp:docPr id="250966" name="Group 250966"/>
                      <wp:cNvGraphicFramePr/>
                      <a:graphic xmlns:a="http://schemas.openxmlformats.org/drawingml/2006/main">
                        <a:graphicData uri="http://schemas.microsoft.com/office/word/2010/wordprocessingGroup">
                          <wpg:wgp>
                            <wpg:cNvGrpSpPr/>
                            <wpg:grpSpPr>
                              <a:xfrm>
                                <a:off x="0" y="0"/>
                                <a:ext cx="513588" cy="585216"/>
                                <a:chOff x="0" y="0"/>
                                <a:chExt cx="513588" cy="585216"/>
                              </a:xfrm>
                            </wpg:grpSpPr>
                            <pic:pic xmlns:pic="http://schemas.openxmlformats.org/drawingml/2006/picture">
                              <pic:nvPicPr>
                                <pic:cNvPr id="728" name="Picture 728"/>
                                <pic:cNvPicPr/>
                              </pic:nvPicPr>
                              <pic:blipFill>
                                <a:blip r:embed="rId123"/>
                                <a:stretch>
                                  <a:fillRect/>
                                </a:stretch>
                              </pic:blipFill>
                              <pic:spPr>
                                <a:xfrm>
                                  <a:off x="0" y="0"/>
                                  <a:ext cx="513588" cy="585216"/>
                                </a:xfrm>
                                <a:prstGeom prst="rect">
                                  <a:avLst/>
                                </a:prstGeom>
                              </pic:spPr>
                            </pic:pic>
                            <wps:wsp>
                              <wps:cNvPr id="729" name="Rectangle 729"/>
                              <wps:cNvSpPr/>
                              <wps:spPr>
                                <a:xfrm>
                                  <a:off x="92329" y="179276"/>
                                  <a:ext cx="438514" cy="190900"/>
                                </a:xfrm>
                                <a:prstGeom prst="rect">
                                  <a:avLst/>
                                </a:prstGeom>
                                <a:ln>
                                  <a:noFill/>
                                </a:ln>
                              </wps:spPr>
                              <wps:txbx>
                                <w:txbxContent>
                                  <w:p w14:paraId="4A0ED0CD" w14:textId="77777777" w:rsidR="00A97412" w:rsidRDefault="00000000">
                                    <w:r>
                                      <w:rPr>
                                        <w:rFonts w:ascii="Arial" w:eastAsia="Arial" w:hAnsi="Arial" w:cs="Arial"/>
                                        <w:b/>
                                        <w:i/>
                                        <w:sz w:val="24"/>
                                      </w:rPr>
                                      <w:t>CRC</w:t>
                                    </w:r>
                                  </w:p>
                                </w:txbxContent>
                              </wps:txbx>
                              <wps:bodyPr horzOverflow="overflow" vert="horz" lIns="0" tIns="0" rIns="0" bIns="0" rtlCol="0">
                                <a:noAutofit/>
                              </wps:bodyPr>
                            </wps:wsp>
                            <wps:wsp>
                              <wps:cNvPr id="730" name="Rectangle 730"/>
                              <wps:cNvSpPr/>
                              <wps:spPr>
                                <a:xfrm>
                                  <a:off x="423037" y="152252"/>
                                  <a:ext cx="56427" cy="226453"/>
                                </a:xfrm>
                                <a:prstGeom prst="rect">
                                  <a:avLst/>
                                </a:prstGeom>
                                <a:ln>
                                  <a:noFill/>
                                </a:ln>
                              </wps:spPr>
                              <wps:txbx>
                                <w:txbxContent>
                                  <w:p w14:paraId="36AD6A07" w14:textId="77777777" w:rsidR="00A97412" w:rsidRDefault="00000000">
                                    <w:r>
                                      <w:rPr>
                                        <w:rFonts w:ascii="Arial" w:eastAsia="Arial" w:hAnsi="Arial" w:cs="Arial"/>
                                        <w:b/>
                                        <w:i/>
                                        <w:sz w:val="24"/>
                                      </w:rP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250966" style="width:40.44pt;height:46.08pt;mso-position-horizontal-relative:char;mso-position-vertical-relative:line" coordsize="5135,5852">
                      <v:shape id="Picture 728" style="position:absolute;width:5135;height:5852;left:0;top:0;" filled="f">
                        <v:imagedata r:id="rId124"/>
                      </v:shape>
                      <v:rect id="Rectangle 729" style="position:absolute;width:4385;height:1909;left:923;top:1792;" filled="f" stroked="f">
                        <v:textbox inset="0,0,0,0">
                          <w:txbxContent>
                            <w:p>
                              <w:pPr>
                                <w:spacing w:before="0" w:after="160" w:line="259" w:lineRule="auto"/>
                              </w:pPr>
                              <w:r>
                                <w:rPr>
                                  <w:rFonts w:cs="Arial" w:hAnsi="Arial" w:eastAsia="Arial" w:ascii="Arial"/>
                                  <w:b w:val="1"/>
                                  <w:i w:val="1"/>
                                  <w:sz w:val="24"/>
                                </w:rPr>
                                <w:t xml:space="preserve">CRC</w:t>
                              </w:r>
                            </w:p>
                          </w:txbxContent>
                        </v:textbox>
                      </v:rect>
                      <v:rect id="Rectangle 730" style="position:absolute;width:564;height:2264;left:4230;top:1522;" filled="f" stroked="f">
                        <v:textbox inset="0,0,0,0">
                          <w:txbxContent>
                            <w:p>
                              <w:pPr>
                                <w:spacing w:before="0" w:after="160" w:line="259" w:lineRule="auto"/>
                              </w:pPr>
                              <w:r>
                                <w:rPr>
                                  <w:rFonts w:cs="Arial" w:hAnsi="Arial" w:eastAsia="Arial" w:ascii="Arial"/>
                                  <w:b w:val="1"/>
                                  <w:i w:val="1"/>
                                  <w:sz w:val="24"/>
                                </w:rPr>
                                <w:t xml:space="preserve"> </w:t>
                              </w:r>
                            </w:p>
                          </w:txbxContent>
                        </v:textbox>
                      </v:rect>
                    </v:group>
                  </w:pict>
                </mc:Fallback>
              </mc:AlternateContent>
            </w:r>
          </w:p>
        </w:tc>
      </w:tr>
    </w:tbl>
    <w:p w14:paraId="0304D789" w14:textId="77777777" w:rsidR="00A97412" w:rsidRDefault="00000000">
      <w:pPr>
        <w:spacing w:after="0" w:line="260" w:lineRule="auto"/>
        <w:ind w:left="638" w:right="627" w:hanging="10"/>
        <w:jc w:val="center"/>
      </w:pPr>
      <w:r>
        <w:rPr>
          <w:color w:val="2F5496"/>
          <w:sz w:val="32"/>
        </w:rPr>
        <w:t xml:space="preserve">Protocolos </w:t>
      </w:r>
    </w:p>
    <w:p w14:paraId="6BCD4C94" w14:textId="77777777" w:rsidR="00A97412" w:rsidRDefault="00000000">
      <w:pPr>
        <w:numPr>
          <w:ilvl w:val="0"/>
          <w:numId w:val="2"/>
        </w:numPr>
        <w:spacing w:after="41" w:line="247" w:lineRule="auto"/>
        <w:ind w:right="974" w:hanging="360"/>
      </w:pPr>
      <w:r>
        <w:t xml:space="preserve">Conjunto de reglas que gobierna el intercambio de datos entre dos entidades. </w:t>
      </w:r>
    </w:p>
    <w:p w14:paraId="3DFFB13F" w14:textId="77777777" w:rsidR="00A97412" w:rsidRDefault="00000000">
      <w:pPr>
        <w:numPr>
          <w:ilvl w:val="0"/>
          <w:numId w:val="2"/>
        </w:numPr>
        <w:spacing w:after="41" w:line="247" w:lineRule="auto"/>
        <w:ind w:right="974" w:hanging="360"/>
      </w:pPr>
      <w:r>
        <w:t xml:space="preserve">Formato, acuerdo o procedimiento utilizado para la transmisión de información (Procedimientos Normalizados).   </w:t>
      </w:r>
    </w:p>
    <w:p w14:paraId="153F8273" w14:textId="77777777" w:rsidR="00A97412" w:rsidRDefault="00000000">
      <w:pPr>
        <w:numPr>
          <w:ilvl w:val="0"/>
          <w:numId w:val="2"/>
        </w:numPr>
        <w:spacing w:after="41" w:line="247" w:lineRule="auto"/>
        <w:ind w:right="974" w:hanging="360"/>
      </w:pPr>
      <w:r>
        <w:t xml:space="preserve">Son Asumidos por los equipos terminales de datos para poder intercambiar información y entenderse unos con otros.  </w:t>
      </w:r>
    </w:p>
    <w:p w14:paraId="407C30F9" w14:textId="77777777" w:rsidR="00A97412" w:rsidRDefault="00000000">
      <w:pPr>
        <w:spacing w:after="0" w:line="260" w:lineRule="auto"/>
        <w:ind w:left="638" w:right="631" w:hanging="10"/>
        <w:jc w:val="center"/>
      </w:pPr>
      <w:r>
        <w:rPr>
          <w:color w:val="2F5496"/>
          <w:sz w:val="32"/>
        </w:rPr>
        <w:t xml:space="preserve">Protocolos – Elementos </w:t>
      </w:r>
    </w:p>
    <w:p w14:paraId="776F86F6" w14:textId="77777777" w:rsidR="00A97412" w:rsidRDefault="00000000">
      <w:pPr>
        <w:numPr>
          <w:ilvl w:val="0"/>
          <w:numId w:val="2"/>
        </w:numPr>
        <w:spacing w:after="41" w:line="247" w:lineRule="auto"/>
        <w:ind w:right="974" w:hanging="360"/>
      </w:pPr>
      <w:r>
        <w:rPr>
          <w:b/>
        </w:rPr>
        <w:t xml:space="preserve">Síntesis: </w:t>
      </w:r>
      <w:r>
        <w:t xml:space="preserve">Aspectos tales como el formato de datos, codificación y niveles de señal. </w:t>
      </w:r>
    </w:p>
    <w:p w14:paraId="0C9988A7" w14:textId="77777777" w:rsidR="00A97412" w:rsidRDefault="00000000">
      <w:pPr>
        <w:numPr>
          <w:ilvl w:val="0"/>
          <w:numId w:val="2"/>
        </w:numPr>
        <w:spacing w:after="41" w:line="247" w:lineRule="auto"/>
        <w:ind w:right="974" w:hanging="360"/>
      </w:pPr>
      <w:r>
        <w:rPr>
          <w:b/>
        </w:rPr>
        <w:lastRenderedPageBreak/>
        <w:t xml:space="preserve">Semántica: </w:t>
      </w:r>
      <w:r>
        <w:t xml:space="preserve">Información de control para coordinar y manejar los potenciales errores. </w:t>
      </w:r>
    </w:p>
    <w:p w14:paraId="791C16C0" w14:textId="77777777" w:rsidR="00A97412" w:rsidRDefault="00000000">
      <w:pPr>
        <w:numPr>
          <w:ilvl w:val="0"/>
          <w:numId w:val="2"/>
        </w:numPr>
        <w:spacing w:after="320" w:line="247" w:lineRule="auto"/>
        <w:ind w:right="974" w:hanging="360"/>
      </w:pPr>
      <w:r>
        <w:rPr>
          <w:b/>
        </w:rPr>
        <w:t xml:space="preserve">Temporización: </w:t>
      </w:r>
      <w:r>
        <w:t xml:space="preserve">Coordinación en la velocidad y el orden secuencial de la información. </w:t>
      </w:r>
    </w:p>
    <w:p w14:paraId="45A1CAC5" w14:textId="77777777" w:rsidR="00A97412" w:rsidRDefault="00000000">
      <w:pPr>
        <w:spacing w:after="0" w:line="260" w:lineRule="auto"/>
        <w:ind w:left="638" w:right="629" w:hanging="10"/>
        <w:jc w:val="center"/>
      </w:pPr>
      <w:r>
        <w:rPr>
          <w:color w:val="2F5496"/>
          <w:sz w:val="32"/>
        </w:rPr>
        <w:t xml:space="preserve">Protocolos. Tipos </w:t>
      </w:r>
    </w:p>
    <w:p w14:paraId="6AECCDB1" w14:textId="77777777" w:rsidR="00A97412" w:rsidRDefault="00000000">
      <w:pPr>
        <w:numPr>
          <w:ilvl w:val="0"/>
          <w:numId w:val="2"/>
        </w:numPr>
        <w:spacing w:after="41" w:line="247" w:lineRule="auto"/>
        <w:ind w:right="974" w:hanging="360"/>
      </w:pPr>
      <w:r>
        <w:t xml:space="preserve">Para comunicaciones Sincrónicas </w:t>
      </w:r>
    </w:p>
    <w:p w14:paraId="199BEF3F" w14:textId="77777777" w:rsidR="00A97412" w:rsidRDefault="00000000">
      <w:pPr>
        <w:numPr>
          <w:ilvl w:val="0"/>
          <w:numId w:val="2"/>
        </w:numPr>
        <w:spacing w:after="321" w:line="247" w:lineRule="auto"/>
        <w:ind w:right="974" w:hanging="360"/>
      </w:pPr>
      <w:r>
        <w:t xml:space="preserve">Para comunicaciones Asincrónicas   </w:t>
      </w:r>
    </w:p>
    <w:p w14:paraId="0E3605C1" w14:textId="77777777" w:rsidR="00A97412" w:rsidRDefault="00000000">
      <w:pPr>
        <w:spacing w:after="40" w:line="260" w:lineRule="auto"/>
        <w:ind w:left="638" w:right="629" w:hanging="10"/>
        <w:jc w:val="center"/>
      </w:pPr>
      <w:r>
        <w:rPr>
          <w:color w:val="2F5496"/>
          <w:sz w:val="32"/>
        </w:rPr>
        <w:t xml:space="preserve">Protocolos – Características </w:t>
      </w:r>
    </w:p>
    <w:p w14:paraId="498763A0" w14:textId="77777777" w:rsidR="00A97412" w:rsidRDefault="00000000">
      <w:pPr>
        <w:numPr>
          <w:ilvl w:val="0"/>
          <w:numId w:val="2"/>
        </w:numPr>
        <w:spacing w:after="11" w:line="247" w:lineRule="auto"/>
        <w:ind w:right="974" w:hanging="360"/>
      </w:pPr>
      <w:r>
        <w:t>Directo - Indirecto</w:t>
      </w:r>
      <w:r>
        <w:rPr>
          <w:sz w:val="28"/>
        </w:rPr>
        <w:t xml:space="preserve"> </w:t>
      </w:r>
    </w:p>
    <w:p w14:paraId="6A05D8E6" w14:textId="77777777" w:rsidR="00A97412" w:rsidRDefault="00000000">
      <w:pPr>
        <w:numPr>
          <w:ilvl w:val="0"/>
          <w:numId w:val="2"/>
        </w:numPr>
        <w:spacing w:after="41" w:line="247" w:lineRule="auto"/>
        <w:ind w:right="974" w:hanging="360"/>
      </w:pPr>
      <w:r>
        <w:t xml:space="preserve">Monolítico- Estructurado </w:t>
      </w:r>
    </w:p>
    <w:p w14:paraId="7D5EDF58" w14:textId="77777777" w:rsidR="00A97412" w:rsidRDefault="00000000">
      <w:pPr>
        <w:numPr>
          <w:ilvl w:val="0"/>
          <w:numId w:val="2"/>
        </w:numPr>
        <w:spacing w:after="41" w:line="247" w:lineRule="auto"/>
        <w:ind w:right="974" w:hanging="360"/>
      </w:pPr>
      <w:r>
        <w:t xml:space="preserve">Simétrico Asimétrico </w:t>
      </w:r>
    </w:p>
    <w:p w14:paraId="3BAB3379" w14:textId="77777777" w:rsidR="00A97412" w:rsidRDefault="00000000">
      <w:pPr>
        <w:numPr>
          <w:ilvl w:val="0"/>
          <w:numId w:val="2"/>
        </w:numPr>
        <w:spacing w:after="172" w:line="247" w:lineRule="auto"/>
        <w:ind w:right="974" w:hanging="360"/>
      </w:pPr>
      <w:r>
        <w:t xml:space="preserve">Normalizado No normalizado </w:t>
      </w:r>
    </w:p>
    <w:p w14:paraId="31E27037" w14:textId="77777777" w:rsidR="00A97412" w:rsidRDefault="00000000">
      <w:pPr>
        <w:spacing w:after="151" w:line="247" w:lineRule="auto"/>
        <w:ind w:left="992" w:right="974" w:hanging="10"/>
      </w:pPr>
      <w:r>
        <w:rPr>
          <w:b/>
        </w:rPr>
        <w:t>Protocolo directo</w:t>
      </w:r>
      <w:r>
        <w:t xml:space="preserve">: Es aquel en que los sistemas comparten una línea punto a punto y se comunican directamente, sin intervención de otros agentes. </w:t>
      </w:r>
    </w:p>
    <w:p w14:paraId="56F7BDDA" w14:textId="77777777" w:rsidR="00A97412" w:rsidRDefault="00000000">
      <w:pPr>
        <w:spacing w:after="153" w:line="247" w:lineRule="auto"/>
        <w:ind w:left="992" w:right="974" w:hanging="10"/>
      </w:pPr>
      <w:r>
        <w:rPr>
          <w:b/>
        </w:rPr>
        <w:t>Protocolo indirecto</w:t>
      </w:r>
      <w:r>
        <w:t xml:space="preserve">: En este caso los sistemas se conectan a través de una red conmutada o agente activo. Aquí no es posible la aplicación del protocolo directo, y ambos extremos dependen del funcionamiento de otras entidades y/o redes para su intercambio de datos. </w:t>
      </w:r>
    </w:p>
    <w:p w14:paraId="793B4628" w14:textId="77777777" w:rsidR="00A97412" w:rsidRDefault="00000000">
      <w:pPr>
        <w:spacing w:after="154" w:line="247" w:lineRule="auto"/>
        <w:ind w:left="992" w:right="974" w:hanging="10"/>
      </w:pPr>
      <w:r>
        <w:rPr>
          <w:b/>
        </w:rPr>
        <w:t>Protocolo monolítico</w:t>
      </w:r>
      <w:r>
        <w:t xml:space="preserve">: En este tipo de protocolo, un solo módulo o subsistema tiene a cargo toda la tarea de la comunicación. Una modificación en cualquiera de los detalles implica que toda la aplicación debería modificarse, con el inconveniente de recompilar o, lo que es peor, que se produzcan errores difíciles de localizar. </w:t>
      </w:r>
    </w:p>
    <w:p w14:paraId="71FF774C" w14:textId="77777777" w:rsidR="00A97412" w:rsidRDefault="00000000">
      <w:pPr>
        <w:spacing w:after="151" w:line="247" w:lineRule="auto"/>
        <w:ind w:left="992" w:right="974" w:hanging="10"/>
      </w:pPr>
      <w:r>
        <w:rPr>
          <w:b/>
        </w:rPr>
        <w:t>Protocolo</w:t>
      </w:r>
      <w:r>
        <w:t xml:space="preserve"> </w:t>
      </w:r>
      <w:r>
        <w:rPr>
          <w:b/>
        </w:rPr>
        <w:t>estructurado</w:t>
      </w:r>
      <w:r>
        <w:t xml:space="preserve">: Al contrario que en la definición anterior, un protocolo estructurado se compone de varios protocolos más simples, organizados jerárquicamente o en capas, donde las entidades de nivel superior ofrecen servicios a las de nivel inferior para llevar a cabo el proceso de comunicación. </w:t>
      </w:r>
    </w:p>
    <w:p w14:paraId="709087BB" w14:textId="77777777" w:rsidR="00A97412" w:rsidRDefault="00000000">
      <w:pPr>
        <w:spacing w:after="149" w:line="247" w:lineRule="auto"/>
        <w:ind w:left="992" w:right="974" w:hanging="10"/>
      </w:pPr>
      <w:r>
        <w:rPr>
          <w:b/>
        </w:rPr>
        <w:t>Protocolo</w:t>
      </w:r>
      <w:r>
        <w:t xml:space="preserve"> </w:t>
      </w:r>
      <w:r>
        <w:rPr>
          <w:b/>
        </w:rPr>
        <w:t>simétrico</w:t>
      </w:r>
      <w:r>
        <w:t xml:space="preserve">: Involucra entidades pares (o sea, misma lógica y jerarquía). </w:t>
      </w:r>
    </w:p>
    <w:p w14:paraId="73B40B24" w14:textId="77777777" w:rsidR="00A97412" w:rsidRDefault="00000000">
      <w:pPr>
        <w:spacing w:after="151" w:line="247" w:lineRule="auto"/>
        <w:ind w:left="992" w:right="974" w:hanging="10"/>
      </w:pPr>
      <w:r>
        <w:rPr>
          <w:b/>
        </w:rPr>
        <w:t>Protocolo</w:t>
      </w:r>
      <w:r>
        <w:t xml:space="preserve"> </w:t>
      </w:r>
      <w:r>
        <w:rPr>
          <w:b/>
        </w:rPr>
        <w:t>asimétrico</w:t>
      </w:r>
      <w:r>
        <w:t xml:space="preserve">: la asimetría es consecuencia de buscar la sencillez en una de las entidades, o debido a la naturaleza del intercambio (por ejemplo, un proceso cliente-servidor) </w:t>
      </w:r>
    </w:p>
    <w:p w14:paraId="5D1C47CE" w14:textId="77777777" w:rsidR="00A97412" w:rsidRDefault="00000000">
      <w:pPr>
        <w:spacing w:after="153" w:line="247" w:lineRule="auto"/>
        <w:ind w:left="992" w:right="974" w:hanging="10"/>
      </w:pPr>
      <w:r>
        <w:rPr>
          <w:b/>
        </w:rPr>
        <w:t>Protocolo</w:t>
      </w:r>
      <w:r>
        <w:t xml:space="preserve"> </w:t>
      </w:r>
      <w:r>
        <w:rPr>
          <w:b/>
        </w:rPr>
        <w:t>normalizado</w:t>
      </w:r>
      <w:r>
        <w:t xml:space="preserve">: Es aquel que permite ser utilizado en muchas implementaciones diferentes, lo cual facilita la </w:t>
      </w:r>
      <w:proofErr w:type="spellStart"/>
      <w:r>
        <w:t>interoperatividad</w:t>
      </w:r>
      <w:proofErr w:type="spellEnd"/>
      <w:r>
        <w:t xml:space="preserve"> entre equipos de diferentes fabricantes. </w:t>
      </w:r>
    </w:p>
    <w:p w14:paraId="20FBA10D" w14:textId="77777777" w:rsidR="00A97412" w:rsidRDefault="00000000">
      <w:pPr>
        <w:spacing w:after="323" w:line="247" w:lineRule="auto"/>
        <w:ind w:left="992" w:right="974" w:hanging="10"/>
      </w:pPr>
      <w:r>
        <w:rPr>
          <w:b/>
        </w:rPr>
        <w:t>Protocolo</w:t>
      </w:r>
      <w:r>
        <w:t xml:space="preserve"> </w:t>
      </w:r>
      <w:r>
        <w:rPr>
          <w:b/>
        </w:rPr>
        <w:t>no</w:t>
      </w:r>
      <w:r>
        <w:t xml:space="preserve"> </w:t>
      </w:r>
      <w:r>
        <w:rPr>
          <w:b/>
        </w:rPr>
        <w:t>normalizado</w:t>
      </w:r>
      <w:r>
        <w:t xml:space="preserve">: Está diseñado para una situación o equipo específicos. </w:t>
      </w:r>
    </w:p>
    <w:p w14:paraId="705E22D2" w14:textId="77777777" w:rsidR="00A97412" w:rsidRDefault="00000000">
      <w:pPr>
        <w:spacing w:after="0" w:line="260" w:lineRule="auto"/>
        <w:ind w:left="638" w:right="629" w:hanging="10"/>
        <w:jc w:val="center"/>
      </w:pPr>
      <w:r>
        <w:rPr>
          <w:color w:val="2F5496"/>
          <w:sz w:val="32"/>
        </w:rPr>
        <w:t xml:space="preserve">Protocolos. Tareas. </w:t>
      </w:r>
    </w:p>
    <w:p w14:paraId="666ACDD8" w14:textId="77777777" w:rsidR="00A97412" w:rsidRDefault="00000000">
      <w:pPr>
        <w:numPr>
          <w:ilvl w:val="0"/>
          <w:numId w:val="3"/>
        </w:numPr>
        <w:spacing w:after="41" w:line="247" w:lineRule="auto"/>
        <w:ind w:right="974" w:hanging="360"/>
      </w:pPr>
      <w:r>
        <w:t xml:space="preserve">Establecer el canal de comunicaciones en caso de ser conmutado. </w:t>
      </w:r>
    </w:p>
    <w:p w14:paraId="2A67C58A" w14:textId="77777777" w:rsidR="00A97412" w:rsidRDefault="00000000">
      <w:pPr>
        <w:numPr>
          <w:ilvl w:val="0"/>
          <w:numId w:val="3"/>
        </w:numPr>
        <w:spacing w:after="41" w:line="247" w:lineRule="auto"/>
        <w:ind w:right="974" w:hanging="360"/>
      </w:pPr>
      <w:r>
        <w:t xml:space="preserve">Establecer la transmisión (Modo de Control). </w:t>
      </w:r>
      <w:r>
        <w:rPr>
          <w:rFonts w:ascii="Times New Roman" w:eastAsia="Times New Roman" w:hAnsi="Times New Roman" w:cs="Times New Roman"/>
        </w:rPr>
        <w:t>•</w:t>
      </w:r>
      <w:r>
        <w:rPr>
          <w:rFonts w:ascii="Arial" w:eastAsia="Arial" w:hAnsi="Arial" w:cs="Arial"/>
        </w:rPr>
        <w:t xml:space="preserve"> </w:t>
      </w:r>
      <w:r>
        <w:rPr>
          <w:rFonts w:ascii="Arial" w:eastAsia="Arial" w:hAnsi="Arial" w:cs="Arial"/>
        </w:rPr>
        <w:tab/>
      </w:r>
      <w:r>
        <w:t xml:space="preserve">Efectuar la Transmisión (Modo Información). </w:t>
      </w:r>
    </w:p>
    <w:p w14:paraId="6A121273" w14:textId="77777777" w:rsidR="00A97412" w:rsidRDefault="00000000">
      <w:pPr>
        <w:numPr>
          <w:ilvl w:val="0"/>
          <w:numId w:val="3"/>
        </w:numPr>
        <w:spacing w:after="41" w:line="247" w:lineRule="auto"/>
        <w:ind w:right="974" w:hanging="360"/>
      </w:pPr>
      <w:r>
        <w:t xml:space="preserve">Verificar la transmisión. </w:t>
      </w:r>
    </w:p>
    <w:p w14:paraId="525AC561" w14:textId="77777777" w:rsidR="00A97412" w:rsidRDefault="00000000">
      <w:pPr>
        <w:numPr>
          <w:ilvl w:val="0"/>
          <w:numId w:val="3"/>
        </w:numPr>
        <w:spacing w:after="41" w:line="247" w:lineRule="auto"/>
        <w:ind w:right="974" w:hanging="360"/>
      </w:pPr>
      <w:r>
        <w:t xml:space="preserve">Fin de la transmisión. </w:t>
      </w:r>
    </w:p>
    <w:p w14:paraId="7F5300E3" w14:textId="77777777" w:rsidR="00A97412" w:rsidRDefault="00000000">
      <w:pPr>
        <w:numPr>
          <w:ilvl w:val="0"/>
          <w:numId w:val="3"/>
        </w:numPr>
        <w:spacing w:after="41" w:line="247" w:lineRule="auto"/>
        <w:ind w:right="974" w:hanging="360"/>
      </w:pPr>
      <w:r>
        <w:t xml:space="preserve">Corte del canal. </w:t>
      </w:r>
    </w:p>
    <w:p w14:paraId="2E55FED3" w14:textId="77777777" w:rsidR="00A97412" w:rsidRDefault="00000000">
      <w:pPr>
        <w:spacing w:after="0" w:line="260" w:lineRule="auto"/>
        <w:ind w:left="638" w:right="627" w:hanging="10"/>
        <w:jc w:val="center"/>
      </w:pPr>
      <w:r>
        <w:rPr>
          <w:color w:val="2F5496"/>
          <w:sz w:val="32"/>
        </w:rPr>
        <w:t xml:space="preserve">Protocolos. Funciones. </w:t>
      </w:r>
    </w:p>
    <w:p w14:paraId="341DAFF5" w14:textId="77777777" w:rsidR="00A97412" w:rsidRDefault="00000000">
      <w:pPr>
        <w:numPr>
          <w:ilvl w:val="0"/>
          <w:numId w:val="3"/>
        </w:numPr>
        <w:spacing w:after="41" w:line="247" w:lineRule="auto"/>
        <w:ind w:right="974" w:hanging="360"/>
      </w:pPr>
      <w:r>
        <w:t xml:space="preserve">Segmentación y Ensamblado </w:t>
      </w:r>
    </w:p>
    <w:p w14:paraId="71F41288" w14:textId="77777777" w:rsidR="00A97412" w:rsidRDefault="00000000">
      <w:pPr>
        <w:numPr>
          <w:ilvl w:val="0"/>
          <w:numId w:val="3"/>
        </w:numPr>
        <w:spacing w:after="41" w:line="247" w:lineRule="auto"/>
        <w:ind w:right="974" w:hanging="360"/>
      </w:pPr>
      <w:r>
        <w:t xml:space="preserve">Encapsulamiento </w:t>
      </w:r>
    </w:p>
    <w:p w14:paraId="3B77E504" w14:textId="77777777" w:rsidR="00A97412" w:rsidRDefault="00000000">
      <w:pPr>
        <w:numPr>
          <w:ilvl w:val="0"/>
          <w:numId w:val="3"/>
        </w:numPr>
        <w:spacing w:after="41" w:line="247" w:lineRule="auto"/>
        <w:ind w:right="974" w:hanging="360"/>
      </w:pPr>
      <w:r>
        <w:t xml:space="preserve">Control de conexión </w:t>
      </w:r>
    </w:p>
    <w:p w14:paraId="01999CCE" w14:textId="77777777" w:rsidR="00A97412" w:rsidRDefault="00000000">
      <w:pPr>
        <w:numPr>
          <w:ilvl w:val="0"/>
          <w:numId w:val="3"/>
        </w:numPr>
        <w:spacing w:after="41" w:line="247" w:lineRule="auto"/>
        <w:ind w:right="974" w:hanging="360"/>
      </w:pPr>
      <w:r>
        <w:lastRenderedPageBreak/>
        <w:t xml:space="preserve">Entrega en orden </w:t>
      </w:r>
    </w:p>
    <w:p w14:paraId="7D212FD9" w14:textId="77777777" w:rsidR="00A97412" w:rsidRDefault="00000000">
      <w:pPr>
        <w:numPr>
          <w:ilvl w:val="0"/>
          <w:numId w:val="3"/>
        </w:numPr>
        <w:spacing w:after="41" w:line="247" w:lineRule="auto"/>
        <w:ind w:right="974" w:hanging="360"/>
      </w:pPr>
      <w:r>
        <w:t xml:space="preserve">Control de flujo </w:t>
      </w:r>
    </w:p>
    <w:p w14:paraId="7D358DB1" w14:textId="77777777" w:rsidR="00A97412" w:rsidRDefault="00000000">
      <w:pPr>
        <w:numPr>
          <w:ilvl w:val="0"/>
          <w:numId w:val="3"/>
        </w:numPr>
        <w:spacing w:after="41" w:line="247" w:lineRule="auto"/>
        <w:ind w:right="974" w:hanging="360"/>
      </w:pPr>
      <w:r>
        <w:t xml:space="preserve">Control y detección de errores </w:t>
      </w:r>
    </w:p>
    <w:p w14:paraId="0A89C068" w14:textId="77777777" w:rsidR="00A97412" w:rsidRDefault="00000000">
      <w:pPr>
        <w:numPr>
          <w:ilvl w:val="0"/>
          <w:numId w:val="3"/>
        </w:numPr>
        <w:spacing w:after="169" w:line="247" w:lineRule="auto"/>
        <w:ind w:right="974" w:hanging="360"/>
      </w:pPr>
      <w:r>
        <w:t xml:space="preserve">Direccionamiento </w:t>
      </w:r>
    </w:p>
    <w:p w14:paraId="61A7080E" w14:textId="77777777" w:rsidR="00A97412" w:rsidRDefault="00000000">
      <w:pPr>
        <w:spacing w:after="147" w:line="247" w:lineRule="auto"/>
        <w:ind w:left="992" w:right="974" w:hanging="10"/>
      </w:pPr>
      <w:r>
        <w:t xml:space="preserve">Las funciones de un protocolo pueden agruparse en varias categorías: </w:t>
      </w:r>
    </w:p>
    <w:p w14:paraId="5FECFCB7" w14:textId="77777777" w:rsidR="00A97412" w:rsidRDefault="00000000">
      <w:pPr>
        <w:spacing w:after="154" w:line="247" w:lineRule="auto"/>
        <w:ind w:left="992" w:right="974" w:hanging="10"/>
      </w:pPr>
      <w:r>
        <w:rPr>
          <w:b/>
        </w:rPr>
        <w:t xml:space="preserve">Segmentación y Ensamblado: </w:t>
      </w:r>
      <w:r>
        <w:t xml:space="preserve">en el intercambio de información puede necesitarse o resultar más conveniente dividir los datos en bloques de tamaño menor antes de transmitirlos, para luego ensamblarse nuevamente en el destino. </w:t>
      </w:r>
    </w:p>
    <w:p w14:paraId="21A7ED72" w14:textId="77777777" w:rsidR="00A97412" w:rsidRDefault="00000000">
      <w:pPr>
        <w:spacing w:after="151" w:line="247" w:lineRule="auto"/>
        <w:ind w:left="992" w:right="974" w:hanging="10"/>
      </w:pPr>
      <w:r>
        <w:rPr>
          <w:b/>
        </w:rPr>
        <w:t xml:space="preserve">Encapsulamiento: </w:t>
      </w:r>
      <w:r>
        <w:t xml:space="preserve">es el proceso de agregar información de control a los datos, como puede ser la suma de comprobación para la detección de errores. </w:t>
      </w:r>
    </w:p>
    <w:p w14:paraId="424CF6A5" w14:textId="77777777" w:rsidR="00A97412" w:rsidRDefault="00000000">
      <w:pPr>
        <w:spacing w:after="152" w:line="248" w:lineRule="auto"/>
        <w:ind w:left="982" w:right="1293"/>
      </w:pPr>
      <w:r>
        <w:rPr>
          <w:b/>
        </w:rPr>
        <w:t xml:space="preserve">Control de conexión: </w:t>
      </w:r>
      <w:r>
        <w:t xml:space="preserve">algunos protocolos utilizan la transferencia de datos “no orientada a conexión”, donde cada paquete de datos es tratado independiente de los demás, y otros utilizan la “orientada a conexión”, en donde se dan las fases de establecimiento de la conexión, transferencia de datos y finalización de </w:t>
      </w:r>
      <w:proofErr w:type="gramStart"/>
      <w:r>
        <w:t>la misma</w:t>
      </w:r>
      <w:proofErr w:type="gramEnd"/>
      <w:r>
        <w:t xml:space="preserve">. </w:t>
      </w:r>
    </w:p>
    <w:p w14:paraId="1D9EF5AE" w14:textId="77777777" w:rsidR="00A97412" w:rsidRDefault="00000000">
      <w:pPr>
        <w:spacing w:after="151" w:line="247" w:lineRule="auto"/>
        <w:ind w:left="992" w:right="974" w:hanging="10"/>
      </w:pPr>
      <w:r>
        <w:rPr>
          <w:b/>
        </w:rPr>
        <w:t xml:space="preserve">Entrega en orden: </w:t>
      </w:r>
      <w:r>
        <w:t xml:space="preserve">los protocolos que utilizan esta función se aseguran </w:t>
      </w:r>
      <w:proofErr w:type="gramStart"/>
      <w:r>
        <w:t>que</w:t>
      </w:r>
      <w:proofErr w:type="gramEnd"/>
      <w:r>
        <w:t xml:space="preserve"> los datos son recibidos en el mismo orden en que fueron enviados. </w:t>
      </w:r>
    </w:p>
    <w:p w14:paraId="7643D09A" w14:textId="77777777" w:rsidR="00A97412" w:rsidRDefault="00000000">
      <w:pPr>
        <w:spacing w:after="151" w:line="247" w:lineRule="auto"/>
        <w:ind w:left="992" w:right="974" w:hanging="10"/>
      </w:pPr>
      <w:r>
        <w:rPr>
          <w:b/>
        </w:rPr>
        <w:t xml:space="preserve">Control de flujo: </w:t>
      </w:r>
      <w:r>
        <w:t xml:space="preserve">es una función realizada por la entidad receptora para limitar la velocidad o cantidad de datos que envía la entidad emisora. </w:t>
      </w:r>
    </w:p>
    <w:p w14:paraId="22A68D39" w14:textId="77777777" w:rsidR="00A97412" w:rsidRDefault="00000000">
      <w:pPr>
        <w:spacing w:after="153" w:line="247" w:lineRule="auto"/>
        <w:ind w:left="992" w:right="974" w:hanging="10"/>
      </w:pPr>
      <w:r>
        <w:rPr>
          <w:b/>
        </w:rPr>
        <w:t xml:space="preserve">Control y detección de errores: </w:t>
      </w:r>
      <w:r>
        <w:t xml:space="preserve">comprende el uso de técnicas para gestionar las pérdidas o errores de datos. </w:t>
      </w:r>
    </w:p>
    <w:p w14:paraId="6A847F1F" w14:textId="77777777" w:rsidR="00A97412" w:rsidRDefault="00000000">
      <w:pPr>
        <w:spacing w:after="329" w:line="247" w:lineRule="auto"/>
        <w:ind w:left="992" w:right="974" w:hanging="10"/>
      </w:pPr>
      <w:r>
        <w:rPr>
          <w:b/>
        </w:rPr>
        <w:t xml:space="preserve">Direccionamiento: </w:t>
      </w:r>
      <w:r>
        <w:t xml:space="preserve">las funciones de direccionamiento abarcan un gran número de cuestiones, como el nivel de direccionamiento, su ámbito, los identificadores de conexión y su modo. </w:t>
      </w:r>
    </w:p>
    <w:p w14:paraId="780DCA09" w14:textId="77777777" w:rsidR="00A97412" w:rsidRDefault="00000000">
      <w:pPr>
        <w:spacing w:after="0" w:line="260" w:lineRule="auto"/>
        <w:ind w:left="638" w:right="631" w:hanging="10"/>
        <w:jc w:val="center"/>
      </w:pPr>
      <w:r>
        <w:rPr>
          <w:color w:val="2F5496"/>
          <w:sz w:val="32"/>
        </w:rPr>
        <w:t xml:space="preserve">Familia de Protocolos </w:t>
      </w:r>
    </w:p>
    <w:p w14:paraId="440CAC30" w14:textId="77777777" w:rsidR="00A97412" w:rsidRDefault="00000000">
      <w:pPr>
        <w:numPr>
          <w:ilvl w:val="0"/>
          <w:numId w:val="4"/>
        </w:numPr>
        <w:spacing w:after="41" w:line="247" w:lineRule="auto"/>
        <w:ind w:right="974" w:hanging="360"/>
      </w:pPr>
      <w:r>
        <w:t xml:space="preserve">Necesidad de dividir el problema de la comunicación en partes:  </w:t>
      </w:r>
    </w:p>
    <w:p w14:paraId="35367D16" w14:textId="77777777" w:rsidR="00A97412" w:rsidRDefault="00000000">
      <w:pPr>
        <w:numPr>
          <w:ilvl w:val="0"/>
          <w:numId w:val="4"/>
        </w:numPr>
        <w:spacing w:after="41" w:line="247" w:lineRule="auto"/>
        <w:ind w:right="974" w:hanging="360"/>
      </w:pPr>
      <w:r>
        <w:t xml:space="preserve">La División del Software aumenta la flexibilidad porque permite el uso de subgrupos de protocolos de acuerdo con la necesidad. </w:t>
      </w:r>
    </w:p>
    <w:p w14:paraId="0669920F" w14:textId="77777777" w:rsidR="00A97412" w:rsidRDefault="00000000">
      <w:pPr>
        <w:numPr>
          <w:ilvl w:val="0"/>
          <w:numId w:val="4"/>
        </w:numPr>
        <w:spacing w:after="344" w:line="247" w:lineRule="auto"/>
        <w:ind w:right="974" w:hanging="360"/>
      </w:pPr>
      <w:r>
        <w:t xml:space="preserve">Diseño Global en conjuntos operativos llamados grupos o familias    </w:t>
      </w:r>
    </w:p>
    <w:p w14:paraId="1B14ED7E" w14:textId="77777777" w:rsidR="00A97412" w:rsidRDefault="00000000">
      <w:pPr>
        <w:spacing w:after="46" w:line="260" w:lineRule="auto"/>
        <w:ind w:left="638" w:right="631" w:hanging="10"/>
        <w:jc w:val="center"/>
      </w:pPr>
      <w:r>
        <w:rPr>
          <w:color w:val="2F5496"/>
          <w:sz w:val="32"/>
        </w:rPr>
        <w:t xml:space="preserve">Protocolos. Estándares de Redes. </w:t>
      </w:r>
    </w:p>
    <w:p w14:paraId="0CE7BC6A" w14:textId="77777777" w:rsidR="00A97412" w:rsidRDefault="00000000">
      <w:pPr>
        <w:numPr>
          <w:ilvl w:val="0"/>
          <w:numId w:val="4"/>
        </w:numPr>
        <w:spacing w:after="0" w:line="247" w:lineRule="auto"/>
        <w:ind w:right="974" w:hanging="360"/>
      </w:pPr>
      <w:r>
        <w:t>Son Aquellas Normas Acordadas para poder producir la unificación de criterios entre los fabricantes de productos para redes de comunicaciones y telemáticas.</w:t>
      </w:r>
      <w:r>
        <w:rPr>
          <w:sz w:val="28"/>
        </w:rPr>
        <w:t xml:space="preserve"> </w:t>
      </w:r>
    </w:p>
    <w:p w14:paraId="3133E67B" w14:textId="77777777" w:rsidR="00A97412" w:rsidRDefault="00000000">
      <w:pPr>
        <w:numPr>
          <w:ilvl w:val="0"/>
          <w:numId w:val="4"/>
        </w:numPr>
        <w:spacing w:after="344" w:line="247" w:lineRule="auto"/>
        <w:ind w:right="974" w:hanging="360"/>
      </w:pPr>
      <w:r>
        <w:t xml:space="preserve">La unificación o estandarización de criterios tiene como fin la interconexión de dichas redes. </w:t>
      </w:r>
    </w:p>
    <w:p w14:paraId="2F1DCA76" w14:textId="77777777" w:rsidR="00A97412" w:rsidRDefault="00000000">
      <w:pPr>
        <w:spacing w:after="0" w:line="260" w:lineRule="auto"/>
        <w:ind w:left="638" w:right="634" w:hanging="10"/>
        <w:jc w:val="center"/>
      </w:pPr>
      <w:r>
        <w:rPr>
          <w:color w:val="2F5496"/>
          <w:sz w:val="32"/>
        </w:rPr>
        <w:t xml:space="preserve">Protocolos. Modelo de Capas OSI (1984) </w:t>
      </w:r>
    </w:p>
    <w:p w14:paraId="24ECD92D" w14:textId="77777777" w:rsidR="00A97412" w:rsidRDefault="00000000">
      <w:pPr>
        <w:numPr>
          <w:ilvl w:val="0"/>
          <w:numId w:val="4"/>
        </w:numPr>
        <w:spacing w:after="41" w:line="247" w:lineRule="auto"/>
        <w:ind w:right="974" w:hanging="360"/>
      </w:pPr>
      <w:r>
        <w:t xml:space="preserve">Reunir las Funciones Similares en un mismo nivel. </w:t>
      </w:r>
    </w:p>
    <w:p w14:paraId="2D5451B1" w14:textId="77777777" w:rsidR="00A97412" w:rsidRDefault="00000000">
      <w:pPr>
        <w:numPr>
          <w:ilvl w:val="0"/>
          <w:numId w:val="4"/>
        </w:numPr>
        <w:spacing w:after="41" w:line="247" w:lineRule="auto"/>
        <w:ind w:right="974" w:hanging="360"/>
      </w:pPr>
      <w:r>
        <w:t xml:space="preserve">Separar las funciones que son decididamente diferentes en el proceso o la tecnología aplicada. </w:t>
      </w:r>
    </w:p>
    <w:p w14:paraId="16CEAB93" w14:textId="77777777" w:rsidR="00A97412" w:rsidRDefault="00000000">
      <w:pPr>
        <w:numPr>
          <w:ilvl w:val="0"/>
          <w:numId w:val="4"/>
        </w:numPr>
        <w:spacing w:after="346" w:line="247" w:lineRule="auto"/>
        <w:ind w:right="974" w:hanging="360"/>
      </w:pPr>
      <w:r>
        <w:t xml:space="preserve">Evitar que un exceso de niveles complique la descripción o integración técnica de las Funciones. </w:t>
      </w:r>
    </w:p>
    <w:p w14:paraId="1198E9B1" w14:textId="77777777" w:rsidR="00A97412" w:rsidRDefault="00000000">
      <w:pPr>
        <w:spacing w:after="0" w:line="260" w:lineRule="auto"/>
        <w:ind w:left="638" w:right="633" w:hanging="10"/>
        <w:jc w:val="center"/>
      </w:pPr>
      <w:r>
        <w:rPr>
          <w:color w:val="2F5496"/>
          <w:sz w:val="32"/>
        </w:rPr>
        <w:t xml:space="preserve">Protocolos. Modelo de Capas OSI </w:t>
      </w:r>
    </w:p>
    <w:p w14:paraId="3249E320" w14:textId="77777777" w:rsidR="00A97412" w:rsidRDefault="00000000">
      <w:pPr>
        <w:numPr>
          <w:ilvl w:val="0"/>
          <w:numId w:val="4"/>
        </w:numPr>
        <w:spacing w:after="41" w:line="247" w:lineRule="auto"/>
        <w:ind w:right="974" w:hanging="360"/>
      </w:pPr>
      <w:r>
        <w:lastRenderedPageBreak/>
        <w:t xml:space="preserve">Proceso de comunicación dividido en partes fácilmente manejables. </w:t>
      </w:r>
    </w:p>
    <w:p w14:paraId="579B0276" w14:textId="77777777" w:rsidR="00A97412" w:rsidRDefault="00000000">
      <w:pPr>
        <w:numPr>
          <w:ilvl w:val="0"/>
          <w:numId w:val="4"/>
        </w:numPr>
        <w:spacing w:after="41" w:line="247" w:lineRule="auto"/>
        <w:ind w:right="974" w:hanging="360"/>
      </w:pPr>
      <w:r>
        <w:t xml:space="preserve">Cambio de una capa no afecta a las restantes </w:t>
      </w:r>
    </w:p>
    <w:p w14:paraId="70BA5FC7" w14:textId="77777777" w:rsidR="00A97412" w:rsidRDefault="00000000">
      <w:pPr>
        <w:numPr>
          <w:ilvl w:val="0"/>
          <w:numId w:val="4"/>
        </w:numPr>
        <w:spacing w:after="33"/>
        <w:ind w:right="974" w:hanging="360"/>
      </w:pPr>
      <w:r>
        <w:t xml:space="preserve">Intercambio de mensajes entre capas con procedimientos preestablecidos. </w:t>
      </w:r>
    </w:p>
    <w:p w14:paraId="38F93940" w14:textId="77777777" w:rsidR="00A97412" w:rsidRDefault="00000000">
      <w:pPr>
        <w:numPr>
          <w:ilvl w:val="0"/>
          <w:numId w:val="4"/>
        </w:numPr>
        <w:spacing w:after="345" w:line="247" w:lineRule="auto"/>
        <w:ind w:right="974" w:hanging="360"/>
      </w:pPr>
      <w:r>
        <w:t xml:space="preserve">Pila de protocolos.   </w:t>
      </w:r>
    </w:p>
    <w:p w14:paraId="4C160BB7" w14:textId="77777777" w:rsidR="00A97412" w:rsidRDefault="00000000">
      <w:pPr>
        <w:spacing w:after="0" w:line="260" w:lineRule="auto"/>
        <w:ind w:left="638" w:right="633" w:hanging="10"/>
        <w:jc w:val="center"/>
      </w:pPr>
      <w:r>
        <w:rPr>
          <w:color w:val="2F5496"/>
          <w:sz w:val="32"/>
        </w:rPr>
        <w:t xml:space="preserve">Protocolos. Modelo de Capas OSI </w:t>
      </w:r>
    </w:p>
    <w:p w14:paraId="04CC3F8E" w14:textId="77777777" w:rsidR="00A97412" w:rsidRDefault="00000000">
      <w:pPr>
        <w:spacing w:after="218" w:line="247" w:lineRule="auto"/>
        <w:ind w:left="992" w:right="974" w:hanging="10"/>
      </w:pPr>
      <w:r>
        <w:t xml:space="preserve">OSI: (Open </w:t>
      </w:r>
      <w:proofErr w:type="spellStart"/>
      <w:r>
        <w:t>System</w:t>
      </w:r>
      <w:proofErr w:type="spellEnd"/>
      <w:r>
        <w:t xml:space="preserve"> </w:t>
      </w:r>
      <w:proofErr w:type="spellStart"/>
      <w:r>
        <w:t>Interconnection</w:t>
      </w:r>
      <w:proofErr w:type="spellEnd"/>
      <w:r>
        <w:t xml:space="preserve">) </w:t>
      </w:r>
      <w:r>
        <w:rPr>
          <w:rFonts w:ascii="Wingdings 3" w:eastAsia="Wingdings 3" w:hAnsi="Wingdings 3" w:cs="Wingdings 3"/>
        </w:rPr>
        <w:t></w:t>
      </w:r>
      <w:r>
        <w:t xml:space="preserve"> 7 Capas </w:t>
      </w:r>
    </w:p>
    <w:p w14:paraId="2AAED66C" w14:textId="77777777" w:rsidR="00A97412" w:rsidRDefault="00000000">
      <w:pPr>
        <w:numPr>
          <w:ilvl w:val="0"/>
          <w:numId w:val="4"/>
        </w:numPr>
        <w:spacing w:after="41" w:line="247" w:lineRule="auto"/>
        <w:ind w:right="974" w:hanging="360"/>
      </w:pPr>
      <w:r>
        <w:t xml:space="preserve">Las más bajas encargadas de la transmisión en la red </w:t>
      </w:r>
      <w:r>
        <w:rPr>
          <w:rFonts w:ascii="Segoe UI Symbol" w:eastAsia="Segoe UI Symbol" w:hAnsi="Segoe UI Symbol" w:cs="Segoe UI Symbol"/>
        </w:rPr>
        <w:t>•</w:t>
      </w:r>
      <w:r>
        <w:rPr>
          <w:rFonts w:ascii="Arial" w:eastAsia="Arial" w:hAnsi="Arial" w:cs="Arial"/>
        </w:rPr>
        <w:t xml:space="preserve"> </w:t>
      </w:r>
      <w:r>
        <w:rPr>
          <w:rFonts w:ascii="Arial" w:eastAsia="Arial" w:hAnsi="Arial" w:cs="Arial"/>
        </w:rPr>
        <w:tab/>
      </w:r>
      <w:r>
        <w:t xml:space="preserve">las más altas de la transmisión entre los hosts </w:t>
      </w:r>
    </w:p>
    <w:p w14:paraId="1064AAAE" w14:textId="77777777" w:rsidR="00A97412" w:rsidRDefault="00000000">
      <w:pPr>
        <w:numPr>
          <w:ilvl w:val="0"/>
          <w:numId w:val="4"/>
        </w:numPr>
        <w:spacing w:after="19" w:line="247" w:lineRule="auto"/>
        <w:ind w:right="974" w:hanging="360"/>
      </w:pPr>
      <w:r>
        <w:t xml:space="preserve">A grandes rasgos: </w:t>
      </w:r>
    </w:p>
    <w:p w14:paraId="00F48698" w14:textId="77777777" w:rsidR="00A97412" w:rsidRDefault="00000000">
      <w:pPr>
        <w:tabs>
          <w:tab w:val="center" w:pos="2833"/>
          <w:tab w:val="center" w:pos="5094"/>
        </w:tabs>
        <w:spacing w:after="11" w:line="247" w:lineRule="auto"/>
      </w:pPr>
      <w:r>
        <w:tab/>
      </w:r>
      <w:r>
        <w:rPr>
          <w:rFonts w:ascii="Wingdings" w:eastAsia="Wingdings" w:hAnsi="Wingdings" w:cs="Wingdings"/>
        </w:rPr>
        <w:t>▪</w:t>
      </w:r>
      <w:r>
        <w:rPr>
          <w:rFonts w:ascii="Arial" w:eastAsia="Arial" w:hAnsi="Arial" w:cs="Arial"/>
        </w:rPr>
        <w:t xml:space="preserve"> </w:t>
      </w:r>
      <w:r>
        <w:rPr>
          <w:rFonts w:ascii="Arial" w:eastAsia="Arial" w:hAnsi="Arial" w:cs="Arial"/>
        </w:rPr>
        <w:tab/>
      </w:r>
      <w:r>
        <w:t xml:space="preserve">Equipos de red mirarán las capas inferiores. </w:t>
      </w:r>
    </w:p>
    <w:p w14:paraId="3FDC1D3B" w14:textId="77777777" w:rsidR="00A97412" w:rsidRDefault="00000000">
      <w:pPr>
        <w:spacing w:after="265"/>
        <w:ind w:left="1041"/>
      </w:pPr>
      <w:r>
        <w:rPr>
          <w:noProof/>
        </w:rPr>
        <mc:AlternateContent>
          <mc:Choice Requires="wpg">
            <w:drawing>
              <wp:inline distT="0" distB="0" distL="0" distR="0" wp14:anchorId="4B061DB4" wp14:editId="44AE59AF">
                <wp:extent cx="5538027" cy="1748232"/>
                <wp:effectExtent l="0" t="0" r="0" b="0"/>
                <wp:docPr id="251386" name="Group 251386"/>
                <wp:cNvGraphicFramePr/>
                <a:graphic xmlns:a="http://schemas.openxmlformats.org/drawingml/2006/main">
                  <a:graphicData uri="http://schemas.microsoft.com/office/word/2010/wordprocessingGroup">
                    <wpg:wgp>
                      <wpg:cNvGrpSpPr/>
                      <wpg:grpSpPr>
                        <a:xfrm>
                          <a:off x="0" y="0"/>
                          <a:ext cx="5538027" cy="1748232"/>
                          <a:chOff x="0" y="0"/>
                          <a:chExt cx="5538027" cy="1748232"/>
                        </a:xfrm>
                      </wpg:grpSpPr>
                      <wps:wsp>
                        <wps:cNvPr id="1090" name="Rectangle 1090"/>
                        <wps:cNvSpPr/>
                        <wps:spPr>
                          <a:xfrm>
                            <a:off x="1105535" y="18789"/>
                            <a:ext cx="85406" cy="183107"/>
                          </a:xfrm>
                          <a:prstGeom prst="rect">
                            <a:avLst/>
                          </a:prstGeom>
                          <a:ln>
                            <a:noFill/>
                          </a:ln>
                        </wps:spPr>
                        <wps:txbx>
                          <w:txbxContent>
                            <w:p w14:paraId="0B124523" w14:textId="77777777" w:rsidR="00A97412" w:rsidRDefault="00000000">
                              <w:r>
                                <w:rPr>
                                  <w:rFonts w:ascii="Wingdings" w:eastAsia="Wingdings" w:hAnsi="Wingdings" w:cs="Wingdings"/>
                                </w:rPr>
                                <w:t>▪</w:t>
                              </w:r>
                            </w:p>
                          </w:txbxContent>
                        </wps:txbx>
                        <wps:bodyPr horzOverflow="overflow" vert="horz" lIns="0" tIns="0" rIns="0" bIns="0" rtlCol="0">
                          <a:noAutofit/>
                        </wps:bodyPr>
                      </wps:wsp>
                      <wps:wsp>
                        <wps:cNvPr id="1091" name="Rectangle 1091"/>
                        <wps:cNvSpPr/>
                        <wps:spPr>
                          <a:xfrm>
                            <a:off x="1169543" y="0"/>
                            <a:ext cx="51809" cy="207922"/>
                          </a:xfrm>
                          <a:prstGeom prst="rect">
                            <a:avLst/>
                          </a:prstGeom>
                          <a:ln>
                            <a:noFill/>
                          </a:ln>
                        </wps:spPr>
                        <wps:txbx>
                          <w:txbxContent>
                            <w:p w14:paraId="46F8DC01" w14:textId="77777777" w:rsidR="00A97412" w:rsidRDefault="00000000">
                              <w:r>
                                <w:rPr>
                                  <w:rFonts w:ascii="Arial" w:eastAsia="Arial" w:hAnsi="Arial" w:cs="Arial"/>
                                </w:rPr>
                                <w:t xml:space="preserve"> </w:t>
                              </w:r>
                            </w:p>
                          </w:txbxContent>
                        </wps:txbx>
                        <wps:bodyPr horzOverflow="overflow" vert="horz" lIns="0" tIns="0" rIns="0" bIns="0" rtlCol="0">
                          <a:noAutofit/>
                        </wps:bodyPr>
                      </wps:wsp>
                      <wps:wsp>
                        <wps:cNvPr id="1092" name="Rectangle 1092"/>
                        <wps:cNvSpPr/>
                        <wps:spPr>
                          <a:xfrm>
                            <a:off x="1334516" y="21732"/>
                            <a:ext cx="2506992" cy="189937"/>
                          </a:xfrm>
                          <a:prstGeom prst="rect">
                            <a:avLst/>
                          </a:prstGeom>
                          <a:ln>
                            <a:noFill/>
                          </a:ln>
                        </wps:spPr>
                        <wps:txbx>
                          <w:txbxContent>
                            <w:p w14:paraId="72DDECBC" w14:textId="77777777" w:rsidR="00A97412" w:rsidRDefault="00000000">
                              <w:r>
                                <w:t>Hosts miran las capas superiores.</w:t>
                              </w:r>
                            </w:p>
                          </w:txbxContent>
                        </wps:txbx>
                        <wps:bodyPr horzOverflow="overflow" vert="horz" lIns="0" tIns="0" rIns="0" bIns="0" rtlCol="0">
                          <a:noAutofit/>
                        </wps:bodyPr>
                      </wps:wsp>
                      <wps:wsp>
                        <wps:cNvPr id="1093" name="Rectangle 1093"/>
                        <wps:cNvSpPr/>
                        <wps:spPr>
                          <a:xfrm>
                            <a:off x="3218434" y="21732"/>
                            <a:ext cx="42143" cy="189937"/>
                          </a:xfrm>
                          <a:prstGeom prst="rect">
                            <a:avLst/>
                          </a:prstGeom>
                          <a:ln>
                            <a:noFill/>
                          </a:ln>
                        </wps:spPr>
                        <wps:txbx>
                          <w:txbxContent>
                            <w:p w14:paraId="2FA1990F" w14:textId="77777777" w:rsidR="00A97412" w:rsidRDefault="00000000">
                              <w:r>
                                <w:t xml:space="preserve"> </w:t>
                              </w:r>
                            </w:p>
                          </w:txbxContent>
                        </wps:txbx>
                        <wps:bodyPr horzOverflow="overflow" vert="horz" lIns="0" tIns="0" rIns="0" bIns="0" rtlCol="0">
                          <a:noAutofit/>
                        </wps:bodyPr>
                      </wps:wsp>
                      <wps:wsp>
                        <wps:cNvPr id="1094" name="Rectangle 1094"/>
                        <wps:cNvSpPr/>
                        <wps:spPr>
                          <a:xfrm>
                            <a:off x="5506339" y="1605423"/>
                            <a:ext cx="42144" cy="189937"/>
                          </a:xfrm>
                          <a:prstGeom prst="rect">
                            <a:avLst/>
                          </a:prstGeom>
                          <a:ln>
                            <a:noFill/>
                          </a:ln>
                        </wps:spPr>
                        <wps:txbx>
                          <w:txbxContent>
                            <w:p w14:paraId="08E675A3" w14:textId="77777777" w:rsidR="00A97412" w:rsidRDefault="00000000">
                              <w:r>
                                <w:t xml:space="preserve"> </w:t>
                              </w:r>
                            </w:p>
                          </w:txbxContent>
                        </wps:txbx>
                        <wps:bodyPr horzOverflow="overflow" vert="horz" lIns="0" tIns="0" rIns="0" bIns="0" rtlCol="0">
                          <a:noAutofit/>
                        </wps:bodyPr>
                      </wps:wsp>
                      <wps:wsp>
                        <wps:cNvPr id="313793" name="Shape 313793"/>
                        <wps:cNvSpPr/>
                        <wps:spPr>
                          <a:xfrm>
                            <a:off x="38100" y="355996"/>
                            <a:ext cx="5400040" cy="1280795"/>
                          </a:xfrm>
                          <a:custGeom>
                            <a:avLst/>
                            <a:gdLst/>
                            <a:ahLst/>
                            <a:cxnLst/>
                            <a:rect l="0" t="0" r="0" b="0"/>
                            <a:pathLst>
                              <a:path w="5400040" h="1280795">
                                <a:moveTo>
                                  <a:pt x="0" y="0"/>
                                </a:moveTo>
                                <a:lnTo>
                                  <a:pt x="5400040" y="0"/>
                                </a:lnTo>
                                <a:lnTo>
                                  <a:pt x="5400040" y="1280795"/>
                                </a:lnTo>
                                <a:lnTo>
                                  <a:pt x="0" y="1280795"/>
                                </a:lnTo>
                                <a:lnTo>
                                  <a:pt x="0" y="0"/>
                                </a:lnTo>
                              </a:path>
                            </a:pathLst>
                          </a:custGeom>
                          <a:ln w="0" cap="flat">
                            <a:miter lim="127000"/>
                          </a:ln>
                        </wps:spPr>
                        <wps:style>
                          <a:lnRef idx="0">
                            <a:srgbClr val="000000">
                              <a:alpha val="0"/>
                            </a:srgbClr>
                          </a:lnRef>
                          <a:fillRef idx="1">
                            <a:srgbClr val="66FFFF"/>
                          </a:fillRef>
                          <a:effectRef idx="0">
                            <a:scrgbClr r="0" g="0" b="0"/>
                          </a:effectRef>
                          <a:fontRef idx="none"/>
                        </wps:style>
                        <wps:bodyPr/>
                      </wps:wsp>
                      <pic:pic xmlns:pic="http://schemas.openxmlformats.org/drawingml/2006/picture">
                        <pic:nvPicPr>
                          <pic:cNvPr id="1108" name="Picture 1108"/>
                          <pic:cNvPicPr/>
                        </pic:nvPicPr>
                        <pic:blipFill>
                          <a:blip r:embed="rId125"/>
                          <a:stretch>
                            <a:fillRect/>
                          </a:stretch>
                        </pic:blipFill>
                        <pic:spPr>
                          <a:xfrm>
                            <a:off x="38100" y="355996"/>
                            <a:ext cx="5400040" cy="1280795"/>
                          </a:xfrm>
                          <a:prstGeom prst="rect">
                            <a:avLst/>
                          </a:prstGeom>
                        </pic:spPr>
                      </pic:pic>
                      <wps:wsp>
                        <wps:cNvPr id="1109" name="Shape 1109"/>
                        <wps:cNvSpPr/>
                        <wps:spPr>
                          <a:xfrm>
                            <a:off x="0" y="317896"/>
                            <a:ext cx="5476240" cy="1356995"/>
                          </a:xfrm>
                          <a:custGeom>
                            <a:avLst/>
                            <a:gdLst/>
                            <a:ahLst/>
                            <a:cxnLst/>
                            <a:rect l="0" t="0" r="0" b="0"/>
                            <a:pathLst>
                              <a:path w="5476240" h="1356995">
                                <a:moveTo>
                                  <a:pt x="0" y="1356995"/>
                                </a:moveTo>
                                <a:lnTo>
                                  <a:pt x="5476240" y="1356995"/>
                                </a:lnTo>
                                <a:lnTo>
                                  <a:pt x="5476240" y="0"/>
                                </a:lnTo>
                                <a:lnTo>
                                  <a:pt x="0" y="0"/>
                                </a:lnTo>
                                <a:close/>
                              </a:path>
                            </a:pathLst>
                          </a:custGeom>
                          <a:ln w="76200" cap="flat">
                            <a:miter lim="127000"/>
                          </a:ln>
                        </wps:spPr>
                        <wps:style>
                          <a:lnRef idx="1">
                            <a:srgbClr val="ED7D31"/>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51386" style="width:436.065pt;height:137.656pt;mso-position-horizontal-relative:char;mso-position-vertical-relative:line" coordsize="55380,17482">
                <v:rect id="Rectangle 1090" style="position:absolute;width:854;height:1831;left:11055;top:187;" filled="f" stroked="f">
                  <v:textbox inset="0,0,0,0">
                    <w:txbxContent>
                      <w:p>
                        <w:pPr>
                          <w:spacing w:before="0" w:after="160" w:line="259" w:lineRule="auto"/>
                        </w:pPr>
                        <w:r>
                          <w:rPr>
                            <w:rFonts w:cs="Wingdings" w:hAnsi="Wingdings" w:eastAsia="Wingdings" w:ascii="Wingdings"/>
                            <w:sz w:val="22"/>
                          </w:rPr>
                          <w:t xml:space="preserve">▪</w:t>
                        </w:r>
                      </w:p>
                    </w:txbxContent>
                  </v:textbox>
                </v:rect>
                <v:rect id="Rectangle 1091" style="position:absolute;width:518;height:2079;left:11695;top:0;" filled="f" stroked="f">
                  <v:textbox inset="0,0,0,0">
                    <w:txbxContent>
                      <w:p>
                        <w:pPr>
                          <w:spacing w:before="0" w:after="160" w:line="259" w:lineRule="auto"/>
                        </w:pPr>
                        <w:r>
                          <w:rPr>
                            <w:rFonts w:cs="Arial" w:hAnsi="Arial" w:eastAsia="Arial" w:ascii="Arial"/>
                            <w:sz w:val="22"/>
                          </w:rPr>
                          <w:t xml:space="preserve"> </w:t>
                        </w:r>
                      </w:p>
                    </w:txbxContent>
                  </v:textbox>
                </v:rect>
                <v:rect id="Rectangle 1092" style="position:absolute;width:25069;height:1899;left:13345;top:217;" filled="f" stroked="f">
                  <v:textbox inset="0,0,0,0">
                    <w:txbxContent>
                      <w:p>
                        <w:pPr>
                          <w:spacing w:before="0" w:after="160" w:line="259" w:lineRule="auto"/>
                        </w:pPr>
                        <w:r>
                          <w:rPr>
                            <w:rFonts w:cs="Calibri" w:hAnsi="Calibri" w:eastAsia="Calibri" w:ascii="Calibri"/>
                            <w:sz w:val="22"/>
                          </w:rPr>
                          <w:t xml:space="preserve">Hosts miran las capas superiores.</w:t>
                        </w:r>
                      </w:p>
                    </w:txbxContent>
                  </v:textbox>
                </v:rect>
                <v:rect id="Rectangle 1093" style="position:absolute;width:421;height:1899;left:32184;top:217;" filled="f" stroked="f">
                  <v:textbox inset="0,0,0,0">
                    <w:txbxContent>
                      <w:p>
                        <w:pPr>
                          <w:spacing w:before="0" w:after="160" w:line="259" w:lineRule="auto"/>
                        </w:pPr>
                        <w:r>
                          <w:rPr>
                            <w:rFonts w:cs="Calibri" w:hAnsi="Calibri" w:eastAsia="Calibri" w:ascii="Calibri"/>
                            <w:sz w:val="22"/>
                          </w:rPr>
                          <w:t xml:space="preserve"> </w:t>
                        </w:r>
                      </w:p>
                    </w:txbxContent>
                  </v:textbox>
                </v:rect>
                <v:rect id="Rectangle 1094" style="position:absolute;width:421;height:1899;left:55063;top:16054;" filled="f" stroked="f">
                  <v:textbox inset="0,0,0,0">
                    <w:txbxContent>
                      <w:p>
                        <w:pPr>
                          <w:spacing w:before="0" w:after="160" w:line="259" w:lineRule="auto"/>
                        </w:pPr>
                        <w:r>
                          <w:rPr>
                            <w:rFonts w:cs="Calibri" w:hAnsi="Calibri" w:eastAsia="Calibri" w:ascii="Calibri"/>
                            <w:sz w:val="22"/>
                          </w:rPr>
                          <w:t xml:space="preserve"> </w:t>
                        </w:r>
                      </w:p>
                    </w:txbxContent>
                  </v:textbox>
                </v:rect>
                <v:shape id="Shape 313794" style="position:absolute;width:54000;height:12807;left:381;top:3559;" coordsize="5400040,1280795" path="m0,0l5400040,0l5400040,1280795l0,1280795l0,0">
                  <v:stroke weight="0pt" endcap="flat" joinstyle="miter" miterlimit="10" on="false" color="#000000" opacity="0"/>
                  <v:fill on="true" color="#66ffff"/>
                </v:shape>
                <v:shape id="Picture 1108" style="position:absolute;width:54000;height:12807;left:381;top:3559;" filled="f">
                  <v:imagedata r:id="rId126"/>
                </v:shape>
                <v:shape id="Shape 1109" style="position:absolute;width:54762;height:13569;left:0;top:3178;" coordsize="5476240,1356995" path="m0,1356995l5476240,1356995l5476240,0l0,0x">
                  <v:stroke weight="6pt" endcap="flat" joinstyle="miter" miterlimit="10" on="true" color="#ed7d31"/>
                  <v:fill on="false" color="#000000" opacity="0"/>
                </v:shape>
              </v:group>
            </w:pict>
          </mc:Fallback>
        </mc:AlternateContent>
      </w:r>
    </w:p>
    <w:p w14:paraId="7A5A3A1F" w14:textId="77777777" w:rsidR="00A97412" w:rsidRDefault="00000000">
      <w:pPr>
        <w:spacing w:after="0" w:line="260" w:lineRule="auto"/>
        <w:ind w:left="638" w:right="555" w:hanging="10"/>
        <w:jc w:val="center"/>
      </w:pPr>
      <w:r>
        <w:rPr>
          <w:color w:val="2F5496"/>
          <w:sz w:val="32"/>
        </w:rPr>
        <w:t xml:space="preserve">Modelo de Capas OSI. Open </w:t>
      </w:r>
      <w:proofErr w:type="spellStart"/>
      <w:r>
        <w:rPr>
          <w:color w:val="2F5496"/>
          <w:sz w:val="32"/>
        </w:rPr>
        <w:t>Systems</w:t>
      </w:r>
      <w:proofErr w:type="spellEnd"/>
      <w:r>
        <w:rPr>
          <w:color w:val="2F5496"/>
          <w:sz w:val="32"/>
        </w:rPr>
        <w:t xml:space="preserve"> </w:t>
      </w:r>
      <w:proofErr w:type="spellStart"/>
      <w:r>
        <w:rPr>
          <w:color w:val="2F5496"/>
          <w:sz w:val="32"/>
        </w:rPr>
        <w:t>Interconnection</w:t>
      </w:r>
      <w:proofErr w:type="spellEnd"/>
      <w:r>
        <w:rPr>
          <w:color w:val="2F5496"/>
          <w:sz w:val="32"/>
        </w:rPr>
        <w:t xml:space="preserve">. Reference </w:t>
      </w:r>
      <w:proofErr w:type="spellStart"/>
      <w:r>
        <w:rPr>
          <w:color w:val="2F5496"/>
          <w:sz w:val="32"/>
        </w:rPr>
        <w:t>Model</w:t>
      </w:r>
      <w:proofErr w:type="spellEnd"/>
      <w:r>
        <w:rPr>
          <w:color w:val="2F5496"/>
          <w:sz w:val="32"/>
        </w:rPr>
        <w:t xml:space="preserve">. </w:t>
      </w:r>
    </w:p>
    <w:p w14:paraId="7274ACD2" w14:textId="77777777" w:rsidR="00A97412" w:rsidRDefault="00000000">
      <w:pPr>
        <w:spacing w:after="0"/>
        <w:ind w:left="49"/>
        <w:jc w:val="center"/>
      </w:pPr>
      <w:r>
        <w:rPr>
          <w:noProof/>
        </w:rPr>
        <w:drawing>
          <wp:inline distT="0" distB="0" distL="0" distR="0" wp14:anchorId="6FB35980" wp14:editId="4E7D75EA">
            <wp:extent cx="3115310" cy="2237740"/>
            <wp:effectExtent l="0" t="0" r="0" b="0"/>
            <wp:docPr id="1104" name="Picture 1104"/>
            <wp:cNvGraphicFramePr/>
            <a:graphic xmlns:a="http://schemas.openxmlformats.org/drawingml/2006/main">
              <a:graphicData uri="http://schemas.openxmlformats.org/drawingml/2006/picture">
                <pic:pic xmlns:pic="http://schemas.openxmlformats.org/drawingml/2006/picture">
                  <pic:nvPicPr>
                    <pic:cNvPr id="1104" name="Picture 1104"/>
                    <pic:cNvPicPr/>
                  </pic:nvPicPr>
                  <pic:blipFill>
                    <a:blip r:embed="rId127"/>
                    <a:stretch>
                      <a:fillRect/>
                    </a:stretch>
                  </pic:blipFill>
                  <pic:spPr>
                    <a:xfrm>
                      <a:off x="0" y="0"/>
                      <a:ext cx="3115310" cy="2237740"/>
                    </a:xfrm>
                    <a:prstGeom prst="rect">
                      <a:avLst/>
                    </a:prstGeom>
                  </pic:spPr>
                </pic:pic>
              </a:graphicData>
            </a:graphic>
          </wp:inline>
        </w:drawing>
      </w:r>
      <w:r>
        <w:t xml:space="preserve"> </w:t>
      </w:r>
    </w:p>
    <w:p w14:paraId="0116F458" w14:textId="77777777" w:rsidR="00A97412" w:rsidRDefault="00000000">
      <w:pPr>
        <w:spacing w:after="0" w:line="260" w:lineRule="auto"/>
        <w:ind w:left="638" w:right="629" w:hanging="10"/>
        <w:jc w:val="center"/>
      </w:pPr>
      <w:r>
        <w:rPr>
          <w:color w:val="2F5496"/>
          <w:sz w:val="32"/>
        </w:rPr>
        <w:t xml:space="preserve">Pilas - Software en capas </w:t>
      </w:r>
    </w:p>
    <w:p w14:paraId="68A897C7" w14:textId="77777777" w:rsidR="00A97412" w:rsidRDefault="00000000">
      <w:pPr>
        <w:spacing w:after="87"/>
        <w:ind w:left="1573"/>
      </w:pPr>
      <w:r>
        <w:rPr>
          <w:noProof/>
        </w:rPr>
        <w:lastRenderedPageBreak/>
        <mc:AlternateContent>
          <mc:Choice Requires="wpg">
            <w:drawing>
              <wp:inline distT="0" distB="0" distL="0" distR="0" wp14:anchorId="3E2179EF" wp14:editId="254F9D31">
                <wp:extent cx="4718622" cy="3272106"/>
                <wp:effectExtent l="0" t="0" r="0" b="0"/>
                <wp:docPr id="256067" name="Group 256067"/>
                <wp:cNvGraphicFramePr/>
                <a:graphic xmlns:a="http://schemas.openxmlformats.org/drawingml/2006/main">
                  <a:graphicData uri="http://schemas.microsoft.com/office/word/2010/wordprocessingGroup">
                    <wpg:wgp>
                      <wpg:cNvGrpSpPr/>
                      <wpg:grpSpPr>
                        <a:xfrm>
                          <a:off x="0" y="0"/>
                          <a:ext cx="4718622" cy="3272106"/>
                          <a:chOff x="0" y="0"/>
                          <a:chExt cx="4718622" cy="3272106"/>
                        </a:xfrm>
                      </wpg:grpSpPr>
                      <wps:wsp>
                        <wps:cNvPr id="1121" name="Rectangle 1121"/>
                        <wps:cNvSpPr/>
                        <wps:spPr>
                          <a:xfrm>
                            <a:off x="4686935" y="2752851"/>
                            <a:ext cx="42143" cy="189937"/>
                          </a:xfrm>
                          <a:prstGeom prst="rect">
                            <a:avLst/>
                          </a:prstGeom>
                          <a:ln>
                            <a:noFill/>
                          </a:ln>
                        </wps:spPr>
                        <wps:txbx>
                          <w:txbxContent>
                            <w:p w14:paraId="64471109" w14:textId="77777777" w:rsidR="00A97412" w:rsidRDefault="00000000">
                              <w:r>
                                <w:t xml:space="preserve"> </w:t>
                              </w:r>
                            </w:p>
                          </w:txbxContent>
                        </wps:txbx>
                        <wps:bodyPr horzOverflow="overflow" vert="horz" lIns="0" tIns="0" rIns="0" bIns="0" rtlCol="0">
                          <a:noAutofit/>
                        </wps:bodyPr>
                      </wps:wsp>
                      <wps:wsp>
                        <wps:cNvPr id="1122" name="Rectangle 1122"/>
                        <wps:cNvSpPr/>
                        <wps:spPr>
                          <a:xfrm>
                            <a:off x="1263396" y="3065653"/>
                            <a:ext cx="2819271" cy="274582"/>
                          </a:xfrm>
                          <a:prstGeom prst="rect">
                            <a:avLst/>
                          </a:prstGeom>
                          <a:ln>
                            <a:noFill/>
                          </a:ln>
                        </wps:spPr>
                        <wps:txbx>
                          <w:txbxContent>
                            <w:p w14:paraId="6EDCB00E" w14:textId="77777777" w:rsidR="00A97412" w:rsidRDefault="00000000">
                              <w:r>
                                <w:rPr>
                                  <w:color w:val="2F5496"/>
                                  <w:sz w:val="32"/>
                                </w:rPr>
                                <w:t>Capa física (</w:t>
                              </w:r>
                              <w:proofErr w:type="spellStart"/>
                              <w:r>
                                <w:rPr>
                                  <w:color w:val="2F5496"/>
                                  <w:sz w:val="32"/>
                                </w:rPr>
                                <w:t>Phisical</w:t>
                              </w:r>
                              <w:proofErr w:type="spellEnd"/>
                              <w:r>
                                <w:rPr>
                                  <w:color w:val="2F5496"/>
                                  <w:sz w:val="32"/>
                                </w:rPr>
                                <w:t xml:space="preserve"> </w:t>
                              </w:r>
                              <w:proofErr w:type="spellStart"/>
                              <w:r>
                                <w:rPr>
                                  <w:color w:val="2F5496"/>
                                  <w:sz w:val="32"/>
                                </w:rPr>
                                <w:t>Layer</w:t>
                              </w:r>
                              <w:proofErr w:type="spellEnd"/>
                              <w:r>
                                <w:rPr>
                                  <w:color w:val="2F5496"/>
                                  <w:sz w:val="32"/>
                                </w:rPr>
                                <w:t>)</w:t>
                              </w:r>
                            </w:p>
                          </w:txbxContent>
                        </wps:txbx>
                        <wps:bodyPr horzOverflow="overflow" vert="horz" lIns="0" tIns="0" rIns="0" bIns="0" rtlCol="0">
                          <a:noAutofit/>
                        </wps:bodyPr>
                      </wps:wsp>
                      <wps:wsp>
                        <wps:cNvPr id="1123" name="Rectangle 1123"/>
                        <wps:cNvSpPr/>
                        <wps:spPr>
                          <a:xfrm>
                            <a:off x="3385058" y="3065653"/>
                            <a:ext cx="60925" cy="274582"/>
                          </a:xfrm>
                          <a:prstGeom prst="rect">
                            <a:avLst/>
                          </a:prstGeom>
                          <a:ln>
                            <a:noFill/>
                          </a:ln>
                        </wps:spPr>
                        <wps:txbx>
                          <w:txbxContent>
                            <w:p w14:paraId="73EDEB51" w14:textId="77777777" w:rsidR="00A97412" w:rsidRDefault="00000000">
                              <w:r>
                                <w:rPr>
                                  <w:color w:val="2F5496"/>
                                  <w:sz w:val="32"/>
                                </w:rPr>
                                <w:t xml:space="preserve"> </w:t>
                              </w:r>
                            </w:p>
                          </w:txbxContent>
                        </wps:txbx>
                        <wps:bodyPr horzOverflow="overflow" vert="horz" lIns="0" tIns="0" rIns="0" bIns="0" rtlCol="0">
                          <a:noAutofit/>
                        </wps:bodyPr>
                      </wps:wsp>
                      <wps:wsp>
                        <wps:cNvPr id="313795" name="Shape 313795"/>
                        <wps:cNvSpPr/>
                        <wps:spPr>
                          <a:xfrm>
                            <a:off x="38100" y="38100"/>
                            <a:ext cx="4580509" cy="2736215"/>
                          </a:xfrm>
                          <a:custGeom>
                            <a:avLst/>
                            <a:gdLst/>
                            <a:ahLst/>
                            <a:cxnLst/>
                            <a:rect l="0" t="0" r="0" b="0"/>
                            <a:pathLst>
                              <a:path w="4580509" h="2736215">
                                <a:moveTo>
                                  <a:pt x="0" y="0"/>
                                </a:moveTo>
                                <a:lnTo>
                                  <a:pt x="4580509" y="0"/>
                                </a:lnTo>
                                <a:lnTo>
                                  <a:pt x="4580509" y="2736215"/>
                                </a:lnTo>
                                <a:lnTo>
                                  <a:pt x="0" y="2736215"/>
                                </a:lnTo>
                                <a:lnTo>
                                  <a:pt x="0" y="0"/>
                                </a:lnTo>
                              </a:path>
                            </a:pathLst>
                          </a:custGeom>
                          <a:ln w="0" cap="flat">
                            <a:miter lim="127000"/>
                          </a:ln>
                        </wps:spPr>
                        <wps:style>
                          <a:lnRef idx="0">
                            <a:srgbClr val="000000">
                              <a:alpha val="0"/>
                            </a:srgbClr>
                          </a:lnRef>
                          <a:fillRef idx="1">
                            <a:srgbClr val="66FFFF"/>
                          </a:fillRef>
                          <a:effectRef idx="0">
                            <a:scrgbClr r="0" g="0" b="0"/>
                          </a:effectRef>
                          <a:fontRef idx="none"/>
                        </wps:style>
                        <wps:bodyPr/>
                      </wps:wsp>
                      <pic:pic xmlns:pic="http://schemas.openxmlformats.org/drawingml/2006/picture">
                        <pic:nvPicPr>
                          <pic:cNvPr id="1150" name="Picture 1150"/>
                          <pic:cNvPicPr/>
                        </pic:nvPicPr>
                        <pic:blipFill>
                          <a:blip r:embed="rId128"/>
                          <a:stretch>
                            <a:fillRect/>
                          </a:stretch>
                        </pic:blipFill>
                        <pic:spPr>
                          <a:xfrm>
                            <a:off x="38100" y="38100"/>
                            <a:ext cx="4580509" cy="2736215"/>
                          </a:xfrm>
                          <a:prstGeom prst="rect">
                            <a:avLst/>
                          </a:prstGeom>
                        </pic:spPr>
                      </pic:pic>
                      <wps:wsp>
                        <wps:cNvPr id="1151" name="Shape 1151"/>
                        <wps:cNvSpPr/>
                        <wps:spPr>
                          <a:xfrm>
                            <a:off x="0" y="0"/>
                            <a:ext cx="4656709" cy="2812415"/>
                          </a:xfrm>
                          <a:custGeom>
                            <a:avLst/>
                            <a:gdLst/>
                            <a:ahLst/>
                            <a:cxnLst/>
                            <a:rect l="0" t="0" r="0" b="0"/>
                            <a:pathLst>
                              <a:path w="4656709" h="2812415">
                                <a:moveTo>
                                  <a:pt x="0" y="2812415"/>
                                </a:moveTo>
                                <a:lnTo>
                                  <a:pt x="4656709" y="2812415"/>
                                </a:lnTo>
                                <a:lnTo>
                                  <a:pt x="4656709" y="0"/>
                                </a:lnTo>
                                <a:lnTo>
                                  <a:pt x="0" y="0"/>
                                </a:lnTo>
                                <a:close/>
                              </a:path>
                            </a:pathLst>
                          </a:custGeom>
                          <a:ln w="76200" cap="flat">
                            <a:miter lim="127000"/>
                          </a:ln>
                        </wps:spPr>
                        <wps:style>
                          <a:lnRef idx="1">
                            <a:srgbClr val="ED7D31"/>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56067" style="width:371.545pt;height:257.646pt;mso-position-horizontal-relative:char;mso-position-vertical-relative:line" coordsize="47186,32721">
                <v:rect id="Rectangle 1121" style="position:absolute;width:421;height:1899;left:46869;top:27528;" filled="f" stroked="f">
                  <v:textbox inset="0,0,0,0">
                    <w:txbxContent>
                      <w:p>
                        <w:pPr>
                          <w:spacing w:before="0" w:after="160" w:line="259" w:lineRule="auto"/>
                        </w:pPr>
                        <w:r>
                          <w:rPr>
                            <w:rFonts w:cs="Calibri" w:hAnsi="Calibri" w:eastAsia="Calibri" w:ascii="Calibri"/>
                            <w:sz w:val="22"/>
                          </w:rPr>
                          <w:t xml:space="preserve"> </w:t>
                        </w:r>
                      </w:p>
                    </w:txbxContent>
                  </v:textbox>
                </v:rect>
                <v:rect id="Rectangle 1122" style="position:absolute;width:28192;height:2745;left:12633;top:30656;" filled="f" stroked="f">
                  <v:textbox inset="0,0,0,0">
                    <w:txbxContent>
                      <w:p>
                        <w:pPr>
                          <w:spacing w:before="0" w:after="160" w:line="259" w:lineRule="auto"/>
                        </w:pPr>
                        <w:r>
                          <w:rPr>
                            <w:rFonts w:cs="Calibri" w:hAnsi="Calibri" w:eastAsia="Calibri" w:ascii="Calibri"/>
                            <w:color w:val="2f5496"/>
                            <w:sz w:val="32"/>
                          </w:rPr>
                          <w:t xml:space="preserve">Capa física (Phisical Layer)</w:t>
                        </w:r>
                      </w:p>
                    </w:txbxContent>
                  </v:textbox>
                </v:rect>
                <v:rect id="Rectangle 1123" style="position:absolute;width:609;height:2745;left:33850;top:30656;" filled="f" stroked="f">
                  <v:textbox inset="0,0,0,0">
                    <w:txbxContent>
                      <w:p>
                        <w:pPr>
                          <w:spacing w:before="0" w:after="160" w:line="259" w:lineRule="auto"/>
                        </w:pPr>
                        <w:r>
                          <w:rPr>
                            <w:rFonts w:cs="Calibri" w:hAnsi="Calibri" w:eastAsia="Calibri" w:ascii="Calibri"/>
                            <w:color w:val="2f5496"/>
                            <w:sz w:val="32"/>
                          </w:rPr>
                          <w:t xml:space="preserve"> </w:t>
                        </w:r>
                      </w:p>
                    </w:txbxContent>
                  </v:textbox>
                </v:rect>
                <v:shape id="Shape 313796" style="position:absolute;width:45805;height:27362;left:381;top:381;" coordsize="4580509,2736215" path="m0,0l4580509,0l4580509,2736215l0,2736215l0,0">
                  <v:stroke weight="0pt" endcap="flat" joinstyle="miter" miterlimit="10" on="false" color="#000000" opacity="0"/>
                  <v:fill on="true" color="#66ffff"/>
                </v:shape>
                <v:shape id="Picture 1150" style="position:absolute;width:45805;height:27362;left:381;top:381;" filled="f">
                  <v:imagedata r:id="rId129"/>
                </v:shape>
                <v:shape id="Shape 1151" style="position:absolute;width:46567;height:28124;left:0;top:0;" coordsize="4656709,2812415" path="m0,2812415l4656709,2812415l4656709,0l0,0x">
                  <v:stroke weight="6pt" endcap="flat" joinstyle="miter" miterlimit="10" on="true" color="#ed7d31"/>
                  <v:fill on="false" color="#000000" opacity="0"/>
                </v:shape>
              </v:group>
            </w:pict>
          </mc:Fallback>
        </mc:AlternateContent>
      </w:r>
    </w:p>
    <w:p w14:paraId="26D395E5" w14:textId="77777777" w:rsidR="00A97412" w:rsidRDefault="00000000">
      <w:pPr>
        <w:numPr>
          <w:ilvl w:val="0"/>
          <w:numId w:val="4"/>
        </w:numPr>
        <w:spacing w:after="41" w:line="247" w:lineRule="auto"/>
        <w:ind w:right="974" w:hanging="360"/>
      </w:pPr>
      <w:r>
        <w:t xml:space="preserve">Hardware de Red Básico. </w:t>
      </w:r>
    </w:p>
    <w:p w14:paraId="1E2A4703" w14:textId="77777777" w:rsidR="00A97412" w:rsidRDefault="00000000">
      <w:pPr>
        <w:numPr>
          <w:ilvl w:val="0"/>
          <w:numId w:val="4"/>
        </w:numPr>
        <w:spacing w:after="41" w:line="247" w:lineRule="auto"/>
        <w:ind w:right="974" w:hanging="360"/>
      </w:pPr>
      <w:proofErr w:type="gramStart"/>
      <w:r>
        <w:t>Características mecánica</w:t>
      </w:r>
      <w:proofErr w:type="gramEnd"/>
      <w:r>
        <w:t xml:space="preserve">, eléctricas y funcionales de las líneas entre terminales. </w:t>
      </w:r>
    </w:p>
    <w:p w14:paraId="56F3093E" w14:textId="77777777" w:rsidR="00A97412" w:rsidRDefault="00000000">
      <w:pPr>
        <w:numPr>
          <w:ilvl w:val="0"/>
          <w:numId w:val="4"/>
        </w:numPr>
        <w:spacing w:after="41" w:line="247" w:lineRule="auto"/>
        <w:ind w:right="974" w:hanging="360"/>
      </w:pPr>
      <w:proofErr w:type="spellStart"/>
      <w:proofErr w:type="gramStart"/>
      <w:r>
        <w:t>Ej</w:t>
      </w:r>
      <w:proofErr w:type="spellEnd"/>
      <w:r>
        <w:t xml:space="preserve"> :</w:t>
      </w:r>
      <w:proofErr w:type="gramEnd"/>
      <w:r>
        <w:t xml:space="preserve"> Medios de Enlace, Cables , Ondas , microondas, Fibras Ópticas , Especificación RS - 232, RS-422,   Etc.  </w:t>
      </w:r>
    </w:p>
    <w:p w14:paraId="44B6707B" w14:textId="77777777" w:rsidR="00A97412" w:rsidRDefault="00000000">
      <w:pPr>
        <w:numPr>
          <w:ilvl w:val="0"/>
          <w:numId w:val="4"/>
        </w:numPr>
        <w:spacing w:after="11" w:line="247" w:lineRule="auto"/>
        <w:ind w:right="974" w:hanging="360"/>
      </w:pPr>
      <w:r>
        <w:t xml:space="preserve">Se definen:  Los niveles de tensión, Tipos de interfaces, Estándares de cables, </w:t>
      </w:r>
    </w:p>
    <w:p w14:paraId="2605FA2C" w14:textId="77777777" w:rsidR="00A97412" w:rsidRDefault="00000000">
      <w:pPr>
        <w:spacing w:after="11" w:line="247" w:lineRule="auto"/>
        <w:ind w:left="2072" w:right="974" w:hanging="10"/>
      </w:pPr>
      <w:r>
        <w:t xml:space="preserve">Distancias máximas, Velocidades máximas, codificación </w:t>
      </w:r>
    </w:p>
    <w:p w14:paraId="4E5B3B81" w14:textId="77777777" w:rsidR="00A97412" w:rsidRDefault="00000000">
      <w:pPr>
        <w:spacing w:after="0"/>
        <w:ind w:left="973"/>
      </w:pPr>
      <w:r>
        <w:rPr>
          <w:noProof/>
        </w:rPr>
        <w:drawing>
          <wp:inline distT="0" distB="0" distL="0" distR="0" wp14:anchorId="7A4E32B2" wp14:editId="24FBC4F6">
            <wp:extent cx="4480560" cy="3773424"/>
            <wp:effectExtent l="0" t="0" r="0" b="0"/>
            <wp:docPr id="306490" name="Picture 306490"/>
            <wp:cNvGraphicFramePr/>
            <a:graphic xmlns:a="http://schemas.openxmlformats.org/drawingml/2006/main">
              <a:graphicData uri="http://schemas.openxmlformats.org/drawingml/2006/picture">
                <pic:pic xmlns:pic="http://schemas.openxmlformats.org/drawingml/2006/picture">
                  <pic:nvPicPr>
                    <pic:cNvPr id="306490" name="Picture 306490"/>
                    <pic:cNvPicPr/>
                  </pic:nvPicPr>
                  <pic:blipFill>
                    <a:blip r:embed="rId130"/>
                    <a:stretch>
                      <a:fillRect/>
                    </a:stretch>
                  </pic:blipFill>
                  <pic:spPr>
                    <a:xfrm>
                      <a:off x="0" y="0"/>
                      <a:ext cx="4480560" cy="3773424"/>
                    </a:xfrm>
                    <a:prstGeom prst="rect">
                      <a:avLst/>
                    </a:prstGeom>
                  </pic:spPr>
                </pic:pic>
              </a:graphicData>
            </a:graphic>
          </wp:inline>
        </w:drawing>
      </w:r>
    </w:p>
    <w:tbl>
      <w:tblPr>
        <w:tblStyle w:val="TableGrid"/>
        <w:tblW w:w="7029" w:type="dxa"/>
        <w:tblInd w:w="994" w:type="dxa"/>
        <w:tblCellMar>
          <w:top w:w="7" w:type="dxa"/>
          <w:left w:w="91" w:type="dxa"/>
          <w:bottom w:w="0" w:type="dxa"/>
          <w:right w:w="63" w:type="dxa"/>
        </w:tblCellMar>
        <w:tblLook w:val="04A0" w:firstRow="1" w:lastRow="0" w:firstColumn="1" w:lastColumn="0" w:noHBand="0" w:noVBand="1"/>
      </w:tblPr>
      <w:tblGrid>
        <w:gridCol w:w="1378"/>
        <w:gridCol w:w="1246"/>
        <w:gridCol w:w="1927"/>
        <w:gridCol w:w="1225"/>
        <w:gridCol w:w="1253"/>
      </w:tblGrid>
      <w:tr w:rsidR="00A97412" w14:paraId="35BBB0BB" w14:textId="77777777">
        <w:trPr>
          <w:trHeight w:val="58"/>
        </w:trPr>
        <w:tc>
          <w:tcPr>
            <w:tcW w:w="1405" w:type="dxa"/>
            <w:tcBorders>
              <w:top w:val="nil"/>
              <w:left w:val="nil"/>
              <w:bottom w:val="single" w:sz="29" w:space="0" w:color="E9EDF4"/>
              <w:right w:val="single" w:sz="8" w:space="0" w:color="FFFFFF"/>
            </w:tcBorders>
            <w:shd w:val="clear" w:color="auto" w:fill="E9EDF4"/>
          </w:tcPr>
          <w:p w14:paraId="1D06B5AF" w14:textId="77777777" w:rsidR="00A97412" w:rsidRDefault="00A97412"/>
        </w:tc>
        <w:tc>
          <w:tcPr>
            <w:tcW w:w="2817" w:type="dxa"/>
            <w:gridSpan w:val="2"/>
            <w:tcBorders>
              <w:top w:val="nil"/>
              <w:left w:val="single" w:sz="8" w:space="0" w:color="FFFFFF"/>
              <w:bottom w:val="single" w:sz="29" w:space="0" w:color="E9EDF4"/>
              <w:right w:val="single" w:sz="8" w:space="0" w:color="FFFFFF"/>
            </w:tcBorders>
          </w:tcPr>
          <w:p w14:paraId="2574AAAE" w14:textId="77777777" w:rsidR="00A97412" w:rsidRDefault="00A97412"/>
        </w:tc>
        <w:tc>
          <w:tcPr>
            <w:tcW w:w="1408" w:type="dxa"/>
            <w:tcBorders>
              <w:top w:val="nil"/>
              <w:left w:val="single" w:sz="8" w:space="0" w:color="FFFFFF"/>
              <w:bottom w:val="single" w:sz="29" w:space="0" w:color="E9EDF4"/>
              <w:right w:val="single" w:sz="8" w:space="0" w:color="FFFFFF"/>
            </w:tcBorders>
          </w:tcPr>
          <w:p w14:paraId="07C4A038" w14:textId="77777777" w:rsidR="00A97412" w:rsidRDefault="00A97412"/>
        </w:tc>
        <w:tc>
          <w:tcPr>
            <w:tcW w:w="1398" w:type="dxa"/>
            <w:tcBorders>
              <w:top w:val="nil"/>
              <w:left w:val="single" w:sz="8" w:space="0" w:color="FFFFFF"/>
              <w:bottom w:val="single" w:sz="29" w:space="0" w:color="E9EDF4"/>
              <w:right w:val="nil"/>
            </w:tcBorders>
          </w:tcPr>
          <w:p w14:paraId="1D433101" w14:textId="77777777" w:rsidR="00A97412" w:rsidRDefault="00A97412"/>
        </w:tc>
      </w:tr>
      <w:tr w:rsidR="00A97412" w14:paraId="5E6767D5" w14:textId="77777777">
        <w:trPr>
          <w:trHeight w:val="1108"/>
        </w:trPr>
        <w:tc>
          <w:tcPr>
            <w:tcW w:w="1405" w:type="dxa"/>
            <w:tcBorders>
              <w:top w:val="single" w:sz="29" w:space="0" w:color="E9EDF4"/>
              <w:left w:val="single" w:sz="8" w:space="0" w:color="FFFFFF"/>
              <w:bottom w:val="single" w:sz="29" w:space="0" w:color="D0D8E8"/>
              <w:right w:val="single" w:sz="8" w:space="0" w:color="FFFFFF"/>
            </w:tcBorders>
            <w:shd w:val="clear" w:color="auto" w:fill="E9EDF4"/>
          </w:tcPr>
          <w:p w14:paraId="7C77C6B4" w14:textId="77777777" w:rsidR="00A97412" w:rsidRDefault="00000000">
            <w:pPr>
              <w:spacing w:after="0"/>
              <w:ind w:left="79"/>
            </w:pPr>
            <w:r>
              <w:lastRenderedPageBreak/>
              <w:t xml:space="preserve">1000BaseSx </w:t>
            </w:r>
          </w:p>
        </w:tc>
        <w:tc>
          <w:tcPr>
            <w:tcW w:w="1408" w:type="dxa"/>
            <w:tcBorders>
              <w:top w:val="single" w:sz="29" w:space="0" w:color="E9EDF4"/>
              <w:left w:val="single" w:sz="8" w:space="0" w:color="FFFFFF"/>
              <w:bottom w:val="single" w:sz="29" w:space="0" w:color="D0D8E8"/>
              <w:right w:val="single" w:sz="8" w:space="0" w:color="FFFFFF"/>
            </w:tcBorders>
            <w:shd w:val="clear" w:color="auto" w:fill="E9EDF4"/>
          </w:tcPr>
          <w:p w14:paraId="1A0EE041" w14:textId="77777777" w:rsidR="00A97412" w:rsidRDefault="00000000">
            <w:pPr>
              <w:spacing w:after="0"/>
              <w:ind w:left="68"/>
            </w:pPr>
            <w:r>
              <w:rPr>
                <w:rFonts w:ascii="Arial" w:eastAsia="Arial" w:hAnsi="Arial" w:cs="Arial"/>
              </w:rPr>
              <w:t>1000 Mbps</w:t>
            </w:r>
            <w:r>
              <w:t xml:space="preserve"> </w:t>
            </w:r>
          </w:p>
        </w:tc>
        <w:tc>
          <w:tcPr>
            <w:tcW w:w="1409" w:type="dxa"/>
            <w:tcBorders>
              <w:top w:val="single" w:sz="29" w:space="0" w:color="E9EDF4"/>
              <w:left w:val="single" w:sz="8" w:space="0" w:color="FFFFFF"/>
              <w:bottom w:val="single" w:sz="29" w:space="0" w:color="D0D8E8"/>
              <w:right w:val="single" w:sz="8" w:space="0" w:color="FFFFFF"/>
            </w:tcBorders>
            <w:shd w:val="clear" w:color="auto" w:fill="E9EDF4"/>
          </w:tcPr>
          <w:p w14:paraId="47BDD0A4" w14:textId="77777777" w:rsidR="00A97412" w:rsidRDefault="00000000">
            <w:pPr>
              <w:spacing w:after="0"/>
              <w:jc w:val="center"/>
            </w:pPr>
            <w:r>
              <w:rPr>
                <w:rFonts w:ascii="Arial" w:eastAsia="Arial" w:hAnsi="Arial" w:cs="Arial"/>
              </w:rPr>
              <w:t xml:space="preserve">Fibra óptica (multimodo) </w:t>
            </w:r>
          </w:p>
        </w:tc>
        <w:tc>
          <w:tcPr>
            <w:tcW w:w="1408" w:type="dxa"/>
            <w:tcBorders>
              <w:top w:val="single" w:sz="29" w:space="0" w:color="E9EDF4"/>
              <w:left w:val="single" w:sz="8" w:space="0" w:color="FFFFFF"/>
              <w:bottom w:val="single" w:sz="29" w:space="0" w:color="D0D8E8"/>
              <w:right w:val="single" w:sz="8" w:space="0" w:color="FFFFFF"/>
            </w:tcBorders>
            <w:shd w:val="clear" w:color="auto" w:fill="E9EDF4"/>
          </w:tcPr>
          <w:p w14:paraId="57F9F1CD" w14:textId="77777777" w:rsidR="00A97412" w:rsidRDefault="00000000">
            <w:pPr>
              <w:spacing w:after="0"/>
              <w:ind w:right="26"/>
              <w:jc w:val="center"/>
            </w:pPr>
            <w:r>
              <w:rPr>
                <w:rFonts w:ascii="Arial" w:eastAsia="Arial" w:hAnsi="Arial" w:cs="Arial"/>
              </w:rPr>
              <w:t xml:space="preserve">550 </w:t>
            </w:r>
            <w:proofErr w:type="spellStart"/>
            <w:r>
              <w:rPr>
                <w:rFonts w:ascii="Arial" w:eastAsia="Arial" w:hAnsi="Arial" w:cs="Arial"/>
              </w:rPr>
              <w:t>mts</w:t>
            </w:r>
            <w:proofErr w:type="spellEnd"/>
            <w:r>
              <w:rPr>
                <w:rFonts w:ascii="Arial" w:eastAsia="Arial" w:hAnsi="Arial" w:cs="Arial"/>
              </w:rPr>
              <w:t xml:space="preserve"> </w:t>
            </w:r>
          </w:p>
        </w:tc>
        <w:tc>
          <w:tcPr>
            <w:tcW w:w="1398" w:type="dxa"/>
            <w:tcBorders>
              <w:top w:val="single" w:sz="29" w:space="0" w:color="E9EDF4"/>
              <w:left w:val="single" w:sz="8" w:space="0" w:color="FFFFFF"/>
              <w:bottom w:val="single" w:sz="29" w:space="0" w:color="D0D8E8"/>
              <w:right w:val="nil"/>
            </w:tcBorders>
            <w:shd w:val="clear" w:color="auto" w:fill="E9EDF4"/>
          </w:tcPr>
          <w:p w14:paraId="2ABE3797" w14:textId="77777777" w:rsidR="00A97412" w:rsidRDefault="00000000">
            <w:pPr>
              <w:spacing w:after="0"/>
              <w:ind w:right="17"/>
              <w:jc w:val="center"/>
            </w:pPr>
            <w:r>
              <w:rPr>
                <w:rFonts w:ascii="Arial" w:eastAsia="Arial" w:hAnsi="Arial" w:cs="Arial"/>
              </w:rPr>
              <w:t xml:space="preserve">Switch </w:t>
            </w:r>
          </w:p>
        </w:tc>
      </w:tr>
      <w:tr w:rsidR="00A97412" w14:paraId="0017106C" w14:textId="77777777">
        <w:trPr>
          <w:trHeight w:val="83"/>
        </w:trPr>
        <w:tc>
          <w:tcPr>
            <w:tcW w:w="1405" w:type="dxa"/>
            <w:vMerge w:val="restart"/>
            <w:tcBorders>
              <w:top w:val="single" w:sz="29" w:space="0" w:color="D0D8E8"/>
              <w:left w:val="single" w:sz="8" w:space="0" w:color="FFFFFF"/>
              <w:bottom w:val="single" w:sz="8" w:space="0" w:color="FFFFFF"/>
              <w:right w:val="single" w:sz="8" w:space="0" w:color="FFFFFF"/>
            </w:tcBorders>
            <w:shd w:val="clear" w:color="auto" w:fill="D0D8E8"/>
          </w:tcPr>
          <w:p w14:paraId="40073743" w14:textId="77777777" w:rsidR="00A97412" w:rsidRDefault="00000000">
            <w:pPr>
              <w:spacing w:after="0"/>
              <w:ind w:left="84"/>
            </w:pPr>
            <w:r>
              <w:t xml:space="preserve">1000BaseLx </w:t>
            </w:r>
          </w:p>
        </w:tc>
        <w:tc>
          <w:tcPr>
            <w:tcW w:w="1408" w:type="dxa"/>
            <w:vMerge w:val="restart"/>
            <w:tcBorders>
              <w:top w:val="single" w:sz="29" w:space="0" w:color="D0D8E8"/>
              <w:left w:val="single" w:sz="8" w:space="0" w:color="FFFFFF"/>
              <w:bottom w:val="single" w:sz="8" w:space="0" w:color="FFFFFF"/>
              <w:right w:val="single" w:sz="8" w:space="0" w:color="FFFFFF"/>
            </w:tcBorders>
            <w:shd w:val="clear" w:color="auto" w:fill="D0D8E8"/>
          </w:tcPr>
          <w:p w14:paraId="6FDFD9DB" w14:textId="77777777" w:rsidR="00A97412" w:rsidRDefault="00000000">
            <w:pPr>
              <w:spacing w:after="0"/>
              <w:ind w:left="68"/>
            </w:pPr>
            <w:r>
              <w:rPr>
                <w:rFonts w:ascii="Arial" w:eastAsia="Arial" w:hAnsi="Arial" w:cs="Arial"/>
              </w:rPr>
              <w:t>1000 Mbps</w:t>
            </w:r>
            <w:r>
              <w:t xml:space="preserve"> </w:t>
            </w:r>
          </w:p>
        </w:tc>
        <w:tc>
          <w:tcPr>
            <w:tcW w:w="1409" w:type="dxa"/>
            <w:vMerge w:val="restart"/>
            <w:tcBorders>
              <w:top w:val="single" w:sz="29" w:space="0" w:color="D0D8E8"/>
              <w:left w:val="single" w:sz="8" w:space="0" w:color="FFFFFF"/>
              <w:bottom w:val="single" w:sz="8" w:space="0" w:color="FFFFFF"/>
              <w:right w:val="single" w:sz="8" w:space="0" w:color="FFFFFF"/>
            </w:tcBorders>
            <w:shd w:val="clear" w:color="auto" w:fill="D0D8E8"/>
          </w:tcPr>
          <w:p w14:paraId="79B5A290" w14:textId="77777777" w:rsidR="00A97412" w:rsidRDefault="00000000">
            <w:pPr>
              <w:spacing w:after="0"/>
              <w:ind w:left="36"/>
            </w:pPr>
            <w:r>
              <w:rPr>
                <w:rFonts w:ascii="Arial" w:eastAsia="Arial" w:hAnsi="Arial" w:cs="Arial"/>
              </w:rPr>
              <w:t xml:space="preserve">Fibra óptica </w:t>
            </w:r>
          </w:p>
          <w:p w14:paraId="482A5FD4" w14:textId="77777777" w:rsidR="00A97412" w:rsidRDefault="00000000">
            <w:pPr>
              <w:spacing w:after="0"/>
              <w:jc w:val="center"/>
            </w:pPr>
            <w:r>
              <w:rPr>
                <w:rFonts w:ascii="Arial" w:eastAsia="Arial" w:hAnsi="Arial" w:cs="Arial"/>
              </w:rPr>
              <w:t xml:space="preserve">(multi/monomodo) </w:t>
            </w:r>
          </w:p>
        </w:tc>
        <w:tc>
          <w:tcPr>
            <w:tcW w:w="1408" w:type="dxa"/>
            <w:vMerge w:val="restart"/>
            <w:tcBorders>
              <w:top w:val="single" w:sz="29" w:space="0" w:color="D0D8E8"/>
              <w:left w:val="single" w:sz="8" w:space="0" w:color="FFFFFF"/>
              <w:bottom w:val="single" w:sz="8" w:space="0" w:color="FFFFFF"/>
              <w:right w:val="single" w:sz="8" w:space="0" w:color="FFFFFF"/>
            </w:tcBorders>
            <w:shd w:val="clear" w:color="auto" w:fill="D0D8E8"/>
          </w:tcPr>
          <w:p w14:paraId="1CAB290D" w14:textId="77777777" w:rsidR="00A97412" w:rsidRDefault="00000000">
            <w:pPr>
              <w:spacing w:after="0"/>
              <w:ind w:right="31"/>
              <w:jc w:val="center"/>
            </w:pPr>
            <w:r>
              <w:rPr>
                <w:rFonts w:ascii="Arial" w:eastAsia="Arial" w:hAnsi="Arial" w:cs="Arial"/>
              </w:rPr>
              <w:t xml:space="preserve">550 </w:t>
            </w:r>
            <w:proofErr w:type="spellStart"/>
            <w:r>
              <w:rPr>
                <w:rFonts w:ascii="Arial" w:eastAsia="Arial" w:hAnsi="Arial" w:cs="Arial"/>
              </w:rPr>
              <w:t>mts</w:t>
            </w:r>
            <w:proofErr w:type="spellEnd"/>
            <w:r>
              <w:rPr>
                <w:rFonts w:ascii="Arial" w:eastAsia="Arial" w:hAnsi="Arial" w:cs="Arial"/>
              </w:rPr>
              <w:t xml:space="preserve"> / </w:t>
            </w:r>
          </w:p>
          <w:p w14:paraId="6D5293D0" w14:textId="77777777" w:rsidR="00A97412" w:rsidRDefault="00000000">
            <w:pPr>
              <w:spacing w:after="0"/>
              <w:ind w:right="30"/>
              <w:jc w:val="center"/>
            </w:pPr>
            <w:r>
              <w:rPr>
                <w:rFonts w:ascii="Arial" w:eastAsia="Arial" w:hAnsi="Arial" w:cs="Arial"/>
              </w:rPr>
              <w:t xml:space="preserve">5000 </w:t>
            </w:r>
            <w:proofErr w:type="spellStart"/>
            <w:r>
              <w:rPr>
                <w:rFonts w:ascii="Arial" w:eastAsia="Arial" w:hAnsi="Arial" w:cs="Arial"/>
              </w:rPr>
              <w:t>mts</w:t>
            </w:r>
            <w:proofErr w:type="spellEnd"/>
            <w:r>
              <w:rPr>
                <w:rFonts w:ascii="Arial" w:eastAsia="Arial" w:hAnsi="Arial" w:cs="Arial"/>
              </w:rPr>
              <w:t xml:space="preserve"> </w:t>
            </w:r>
          </w:p>
        </w:tc>
        <w:tc>
          <w:tcPr>
            <w:tcW w:w="1398" w:type="dxa"/>
            <w:tcBorders>
              <w:top w:val="single" w:sz="29" w:space="0" w:color="D0D8E8"/>
              <w:left w:val="single" w:sz="8" w:space="0" w:color="FFFFFF"/>
              <w:bottom w:val="nil"/>
              <w:right w:val="nil"/>
            </w:tcBorders>
          </w:tcPr>
          <w:p w14:paraId="13FD8654" w14:textId="77777777" w:rsidR="00A97412" w:rsidRDefault="00A97412"/>
        </w:tc>
      </w:tr>
      <w:tr w:rsidR="00A97412" w14:paraId="3074D0E3" w14:textId="77777777">
        <w:trPr>
          <w:trHeight w:val="1038"/>
        </w:trPr>
        <w:tc>
          <w:tcPr>
            <w:tcW w:w="0" w:type="auto"/>
            <w:vMerge/>
            <w:tcBorders>
              <w:top w:val="nil"/>
              <w:left w:val="single" w:sz="8" w:space="0" w:color="FFFFFF"/>
              <w:bottom w:val="single" w:sz="8" w:space="0" w:color="FFFFFF"/>
              <w:right w:val="single" w:sz="8" w:space="0" w:color="FFFFFF"/>
            </w:tcBorders>
          </w:tcPr>
          <w:p w14:paraId="0FDDB2CA" w14:textId="77777777" w:rsidR="00A97412" w:rsidRDefault="00A97412"/>
        </w:tc>
        <w:tc>
          <w:tcPr>
            <w:tcW w:w="0" w:type="auto"/>
            <w:vMerge/>
            <w:tcBorders>
              <w:top w:val="nil"/>
              <w:left w:val="single" w:sz="8" w:space="0" w:color="FFFFFF"/>
              <w:bottom w:val="single" w:sz="8" w:space="0" w:color="FFFFFF"/>
              <w:right w:val="single" w:sz="8" w:space="0" w:color="FFFFFF"/>
            </w:tcBorders>
          </w:tcPr>
          <w:p w14:paraId="4720A1A9" w14:textId="77777777" w:rsidR="00A97412" w:rsidRDefault="00A97412"/>
        </w:tc>
        <w:tc>
          <w:tcPr>
            <w:tcW w:w="0" w:type="auto"/>
            <w:vMerge/>
            <w:tcBorders>
              <w:top w:val="nil"/>
              <w:left w:val="single" w:sz="8" w:space="0" w:color="FFFFFF"/>
              <w:bottom w:val="single" w:sz="8" w:space="0" w:color="FFFFFF"/>
              <w:right w:val="single" w:sz="8" w:space="0" w:color="FFFFFF"/>
            </w:tcBorders>
          </w:tcPr>
          <w:p w14:paraId="49E6B351" w14:textId="77777777" w:rsidR="00A97412" w:rsidRDefault="00A97412"/>
        </w:tc>
        <w:tc>
          <w:tcPr>
            <w:tcW w:w="0" w:type="auto"/>
            <w:vMerge/>
            <w:tcBorders>
              <w:top w:val="nil"/>
              <w:left w:val="single" w:sz="8" w:space="0" w:color="FFFFFF"/>
              <w:bottom w:val="single" w:sz="8" w:space="0" w:color="FFFFFF"/>
              <w:right w:val="single" w:sz="8" w:space="0" w:color="FFFFFF"/>
            </w:tcBorders>
          </w:tcPr>
          <w:p w14:paraId="327A19C5" w14:textId="77777777" w:rsidR="00A97412" w:rsidRDefault="00A97412"/>
        </w:tc>
        <w:tc>
          <w:tcPr>
            <w:tcW w:w="1398" w:type="dxa"/>
            <w:tcBorders>
              <w:top w:val="nil"/>
              <w:left w:val="single" w:sz="8" w:space="0" w:color="FFFFFF"/>
              <w:bottom w:val="single" w:sz="8" w:space="0" w:color="FFFFFF"/>
              <w:right w:val="nil"/>
            </w:tcBorders>
            <w:shd w:val="clear" w:color="auto" w:fill="D0D8E8"/>
          </w:tcPr>
          <w:p w14:paraId="113B7143" w14:textId="77777777" w:rsidR="00A97412" w:rsidRDefault="00000000">
            <w:pPr>
              <w:spacing w:after="0"/>
              <w:ind w:right="17"/>
              <w:jc w:val="center"/>
            </w:pPr>
            <w:r>
              <w:rPr>
                <w:rFonts w:ascii="Arial" w:eastAsia="Arial" w:hAnsi="Arial" w:cs="Arial"/>
              </w:rPr>
              <w:t xml:space="preserve">Switch </w:t>
            </w:r>
          </w:p>
        </w:tc>
      </w:tr>
    </w:tbl>
    <w:p w14:paraId="0C7E5B20" w14:textId="77777777" w:rsidR="00A97412" w:rsidRDefault="00000000">
      <w:pPr>
        <w:spacing w:after="158"/>
        <w:ind w:right="1582"/>
        <w:jc w:val="right"/>
      </w:pPr>
      <w:r>
        <w:t xml:space="preserve"> </w:t>
      </w:r>
    </w:p>
    <w:p w14:paraId="667A991D" w14:textId="77777777" w:rsidR="00A97412" w:rsidRDefault="00000000">
      <w:pPr>
        <w:spacing w:after="158"/>
        <w:ind w:left="50"/>
        <w:jc w:val="center"/>
      </w:pPr>
      <w:r>
        <w:t xml:space="preserve"> </w:t>
      </w:r>
    </w:p>
    <w:p w14:paraId="0850DA1C" w14:textId="77777777" w:rsidR="00A97412" w:rsidRDefault="00000000">
      <w:pPr>
        <w:ind w:left="50"/>
        <w:jc w:val="center"/>
      </w:pPr>
      <w:r>
        <w:t xml:space="preserve"> </w:t>
      </w:r>
    </w:p>
    <w:p w14:paraId="20CC1F38" w14:textId="77777777" w:rsidR="00A97412" w:rsidRDefault="00000000">
      <w:pPr>
        <w:spacing w:after="158"/>
        <w:ind w:left="50"/>
        <w:jc w:val="center"/>
      </w:pPr>
      <w:r>
        <w:t xml:space="preserve"> </w:t>
      </w:r>
    </w:p>
    <w:p w14:paraId="51D65FEA" w14:textId="77777777" w:rsidR="00A97412" w:rsidRDefault="00000000">
      <w:pPr>
        <w:ind w:left="50"/>
        <w:jc w:val="center"/>
      </w:pPr>
      <w:r>
        <w:t xml:space="preserve"> </w:t>
      </w:r>
    </w:p>
    <w:p w14:paraId="282A732B" w14:textId="77777777" w:rsidR="00A97412" w:rsidRDefault="00000000">
      <w:pPr>
        <w:spacing w:after="158"/>
        <w:ind w:left="50"/>
        <w:jc w:val="center"/>
      </w:pPr>
      <w:r>
        <w:t xml:space="preserve"> </w:t>
      </w:r>
    </w:p>
    <w:p w14:paraId="7F910651" w14:textId="77777777" w:rsidR="00A97412" w:rsidRDefault="00000000">
      <w:pPr>
        <w:spacing w:after="158"/>
        <w:ind w:left="50"/>
        <w:jc w:val="center"/>
      </w:pPr>
      <w:r>
        <w:t xml:space="preserve"> </w:t>
      </w:r>
    </w:p>
    <w:p w14:paraId="79AC5F7D" w14:textId="77777777" w:rsidR="00A97412" w:rsidRDefault="00000000">
      <w:pPr>
        <w:ind w:left="50"/>
        <w:jc w:val="center"/>
      </w:pPr>
      <w:r>
        <w:t xml:space="preserve"> </w:t>
      </w:r>
    </w:p>
    <w:p w14:paraId="64D8273C" w14:textId="77777777" w:rsidR="00A97412" w:rsidRDefault="00000000">
      <w:pPr>
        <w:spacing w:after="158"/>
        <w:ind w:left="50"/>
        <w:jc w:val="center"/>
      </w:pPr>
      <w:r>
        <w:t xml:space="preserve"> </w:t>
      </w:r>
    </w:p>
    <w:p w14:paraId="53660721" w14:textId="77777777" w:rsidR="00A97412" w:rsidRDefault="00000000">
      <w:pPr>
        <w:ind w:left="50"/>
        <w:jc w:val="center"/>
      </w:pPr>
      <w:r>
        <w:t xml:space="preserve"> </w:t>
      </w:r>
    </w:p>
    <w:p w14:paraId="0C2C7121" w14:textId="77777777" w:rsidR="00A97412" w:rsidRDefault="00000000">
      <w:pPr>
        <w:spacing w:after="158"/>
        <w:ind w:left="50"/>
        <w:jc w:val="center"/>
      </w:pPr>
      <w:r>
        <w:t xml:space="preserve"> </w:t>
      </w:r>
    </w:p>
    <w:p w14:paraId="1FFCC74C" w14:textId="77777777" w:rsidR="00A97412" w:rsidRDefault="00000000">
      <w:pPr>
        <w:ind w:left="50"/>
        <w:jc w:val="center"/>
      </w:pPr>
      <w:r>
        <w:t xml:space="preserve"> </w:t>
      </w:r>
    </w:p>
    <w:p w14:paraId="3F766CF3" w14:textId="77777777" w:rsidR="00A97412" w:rsidRDefault="00000000">
      <w:pPr>
        <w:spacing w:after="215"/>
        <w:ind w:left="50"/>
        <w:jc w:val="center"/>
      </w:pPr>
      <w:r>
        <w:t xml:space="preserve"> </w:t>
      </w:r>
    </w:p>
    <w:p w14:paraId="3D3E84EA" w14:textId="77777777" w:rsidR="00A97412" w:rsidRDefault="00000000">
      <w:pPr>
        <w:spacing w:after="275"/>
        <w:ind w:left="64"/>
        <w:jc w:val="center"/>
      </w:pPr>
      <w:r>
        <w:rPr>
          <w:sz w:val="28"/>
        </w:rPr>
        <w:t xml:space="preserve"> </w:t>
      </w:r>
    </w:p>
    <w:p w14:paraId="227DC84C" w14:textId="77777777" w:rsidR="00A97412" w:rsidRDefault="00000000">
      <w:pPr>
        <w:spacing w:after="0" w:line="260" w:lineRule="auto"/>
        <w:ind w:left="3381" w:right="463" w:hanging="10"/>
      </w:pPr>
      <w:r>
        <w:rPr>
          <w:color w:val="2F5496"/>
          <w:sz w:val="32"/>
        </w:rPr>
        <w:t>Capa enlace (Data-</w:t>
      </w:r>
      <w:proofErr w:type="gramStart"/>
      <w:r>
        <w:rPr>
          <w:color w:val="2F5496"/>
          <w:sz w:val="32"/>
        </w:rPr>
        <w:t>link</w:t>
      </w:r>
      <w:proofErr w:type="gramEnd"/>
      <w:r>
        <w:rPr>
          <w:color w:val="2F5496"/>
          <w:sz w:val="32"/>
        </w:rPr>
        <w:t xml:space="preserve"> </w:t>
      </w:r>
      <w:proofErr w:type="spellStart"/>
      <w:r>
        <w:rPr>
          <w:color w:val="2F5496"/>
          <w:sz w:val="32"/>
        </w:rPr>
        <w:t>Layer</w:t>
      </w:r>
      <w:proofErr w:type="spellEnd"/>
      <w:r>
        <w:rPr>
          <w:color w:val="2F5496"/>
          <w:sz w:val="32"/>
        </w:rPr>
        <w:t xml:space="preserve">) </w:t>
      </w:r>
    </w:p>
    <w:p w14:paraId="4E79C36E" w14:textId="77777777" w:rsidR="00A97412" w:rsidRDefault="00000000">
      <w:pPr>
        <w:numPr>
          <w:ilvl w:val="0"/>
          <w:numId w:val="4"/>
        </w:numPr>
        <w:spacing w:after="41" w:line="247" w:lineRule="auto"/>
        <w:ind w:right="974" w:hanging="360"/>
      </w:pPr>
      <w:r>
        <w:t xml:space="preserve">Describe la manera de organizar los cuadros y como llegarán a su red. </w:t>
      </w:r>
    </w:p>
    <w:p w14:paraId="304B392A" w14:textId="77777777" w:rsidR="00A97412" w:rsidRDefault="00000000">
      <w:pPr>
        <w:numPr>
          <w:ilvl w:val="0"/>
          <w:numId w:val="4"/>
        </w:numPr>
        <w:spacing w:after="41" w:line="247" w:lineRule="auto"/>
        <w:ind w:right="974" w:hanging="360"/>
      </w:pPr>
      <w:r>
        <w:t xml:space="preserve">Da formato a la información para convertirlo en Trama de datos o Paquete. </w:t>
      </w:r>
    </w:p>
    <w:p w14:paraId="50DCD0CE" w14:textId="77777777" w:rsidR="00A97412" w:rsidRDefault="00000000">
      <w:pPr>
        <w:numPr>
          <w:ilvl w:val="0"/>
          <w:numId w:val="4"/>
        </w:numPr>
        <w:spacing w:after="347" w:line="247" w:lineRule="auto"/>
        <w:ind w:right="974" w:hanging="360"/>
      </w:pPr>
      <w:proofErr w:type="spellStart"/>
      <w:proofErr w:type="gramStart"/>
      <w:r>
        <w:t>Ej</w:t>
      </w:r>
      <w:proofErr w:type="spellEnd"/>
      <w:r>
        <w:t xml:space="preserve"> :</w:t>
      </w:r>
      <w:proofErr w:type="gramEnd"/>
      <w:r>
        <w:t xml:space="preserve"> Dentro de un paquete los  campos indicador de inicio, origen, destino, indicador de fin, </w:t>
      </w:r>
      <w:proofErr w:type="spellStart"/>
      <w:r>
        <w:t>etc</w:t>
      </w:r>
      <w:proofErr w:type="spellEnd"/>
      <w:r>
        <w:t xml:space="preserve">  </w:t>
      </w:r>
    </w:p>
    <w:p w14:paraId="424352CA" w14:textId="77777777" w:rsidR="00A97412" w:rsidRDefault="00000000">
      <w:pPr>
        <w:spacing w:after="0" w:line="260" w:lineRule="auto"/>
        <w:ind w:left="638" w:right="629" w:hanging="10"/>
        <w:jc w:val="center"/>
      </w:pPr>
      <w:r>
        <w:rPr>
          <w:color w:val="2F5496"/>
          <w:sz w:val="32"/>
        </w:rPr>
        <w:t xml:space="preserve">Capa Red (Network </w:t>
      </w:r>
      <w:proofErr w:type="spellStart"/>
      <w:r>
        <w:rPr>
          <w:color w:val="2F5496"/>
          <w:sz w:val="32"/>
        </w:rPr>
        <w:t>Layer</w:t>
      </w:r>
      <w:proofErr w:type="spellEnd"/>
      <w:r>
        <w:rPr>
          <w:color w:val="2F5496"/>
          <w:sz w:val="32"/>
        </w:rPr>
        <w:t xml:space="preserve">) </w:t>
      </w:r>
    </w:p>
    <w:p w14:paraId="2BCBF510" w14:textId="77777777" w:rsidR="00A97412" w:rsidRDefault="00000000">
      <w:pPr>
        <w:numPr>
          <w:ilvl w:val="0"/>
          <w:numId w:val="4"/>
        </w:numPr>
        <w:spacing w:after="41" w:line="247" w:lineRule="auto"/>
        <w:ind w:right="974" w:hanging="360"/>
      </w:pPr>
      <w:r>
        <w:t xml:space="preserve">Opera sobre los encaminadores para realizar el enrutamiento de los paquetes para que lleguen a los nodos finales. </w:t>
      </w:r>
    </w:p>
    <w:p w14:paraId="4A852CF2" w14:textId="77777777" w:rsidR="00A97412" w:rsidRDefault="00000000">
      <w:pPr>
        <w:numPr>
          <w:ilvl w:val="0"/>
          <w:numId w:val="4"/>
        </w:numPr>
        <w:spacing w:after="41" w:line="247" w:lineRule="auto"/>
        <w:ind w:right="974" w:hanging="360"/>
      </w:pPr>
      <w:r>
        <w:t xml:space="preserve">El enrutamiento permite intercambiar los paquetes de un segmento de red a otro.  </w:t>
      </w:r>
    </w:p>
    <w:p w14:paraId="721A1A5A" w14:textId="77777777" w:rsidR="00A97412" w:rsidRDefault="00000000">
      <w:pPr>
        <w:numPr>
          <w:ilvl w:val="0"/>
          <w:numId w:val="4"/>
        </w:numPr>
        <w:spacing w:after="347" w:line="247" w:lineRule="auto"/>
        <w:ind w:right="974" w:hanging="360"/>
      </w:pPr>
      <w:r>
        <w:t xml:space="preserve">Controla en Direccionamiento en las comunicaciones y envío de mensajes a su destino entre terminales a sus destinos.  </w:t>
      </w:r>
    </w:p>
    <w:p w14:paraId="6E71D1BF" w14:textId="77777777" w:rsidR="00A97412" w:rsidRDefault="00000000">
      <w:pPr>
        <w:spacing w:after="64" w:line="260" w:lineRule="auto"/>
        <w:ind w:left="3092" w:right="463" w:hanging="10"/>
      </w:pPr>
      <w:r>
        <w:rPr>
          <w:color w:val="2F5496"/>
          <w:sz w:val="32"/>
        </w:rPr>
        <w:t>Capa Transporte (</w:t>
      </w:r>
      <w:proofErr w:type="spellStart"/>
      <w:r>
        <w:rPr>
          <w:color w:val="2F5496"/>
          <w:sz w:val="32"/>
        </w:rPr>
        <w:t>Transport</w:t>
      </w:r>
      <w:proofErr w:type="spellEnd"/>
      <w:r>
        <w:rPr>
          <w:color w:val="2F5496"/>
          <w:sz w:val="32"/>
        </w:rPr>
        <w:t xml:space="preserve"> </w:t>
      </w:r>
      <w:proofErr w:type="spellStart"/>
      <w:r>
        <w:rPr>
          <w:color w:val="2F5496"/>
          <w:sz w:val="32"/>
        </w:rPr>
        <w:t>Layer</w:t>
      </w:r>
      <w:proofErr w:type="spellEnd"/>
      <w:r>
        <w:rPr>
          <w:color w:val="2F5496"/>
          <w:sz w:val="32"/>
        </w:rPr>
        <w:t xml:space="preserve">) </w:t>
      </w:r>
    </w:p>
    <w:p w14:paraId="1F8891B0" w14:textId="77777777" w:rsidR="00A97412" w:rsidRDefault="00000000">
      <w:pPr>
        <w:numPr>
          <w:ilvl w:val="0"/>
          <w:numId w:val="4"/>
        </w:numPr>
        <w:spacing w:after="41" w:line="247" w:lineRule="auto"/>
        <w:ind w:right="974" w:hanging="360"/>
      </w:pPr>
      <w:r>
        <w:t>Divide al mensaje en fragmentos y otorga un orden de manera tal que lleguen a destino.</w:t>
      </w:r>
      <w:r>
        <w:rPr>
          <w:b/>
          <w:i/>
          <w:sz w:val="28"/>
        </w:rPr>
        <w:t xml:space="preserve"> </w:t>
      </w:r>
    </w:p>
    <w:p w14:paraId="5549C5CF" w14:textId="77777777" w:rsidR="00A97412" w:rsidRDefault="00000000">
      <w:pPr>
        <w:numPr>
          <w:ilvl w:val="0"/>
          <w:numId w:val="4"/>
        </w:numPr>
        <w:spacing w:after="41" w:line="247" w:lineRule="auto"/>
        <w:ind w:right="974" w:hanging="360"/>
      </w:pPr>
      <w:r>
        <w:lastRenderedPageBreak/>
        <w:t xml:space="preserve">Ensambla el mensaje en el destino con el orden correcto de sus fragmentos </w:t>
      </w:r>
    </w:p>
    <w:p w14:paraId="0A366ADF" w14:textId="77777777" w:rsidR="00A97412" w:rsidRDefault="00000000">
      <w:pPr>
        <w:numPr>
          <w:ilvl w:val="0"/>
          <w:numId w:val="4"/>
        </w:numPr>
        <w:spacing w:after="10" w:line="247" w:lineRule="auto"/>
        <w:ind w:right="974" w:hanging="360"/>
      </w:pPr>
      <w:r>
        <w:t xml:space="preserve">Entrega los mensajes de proceso de una computadora al proceso correspondiente de la computadora destino. </w:t>
      </w:r>
    </w:p>
    <w:p w14:paraId="64AEAA3A" w14:textId="77777777" w:rsidR="00A97412" w:rsidRDefault="00000000">
      <w:pPr>
        <w:spacing w:after="265"/>
        <w:ind w:left="1342"/>
      </w:pPr>
      <w:r>
        <w:rPr>
          <w:noProof/>
        </w:rPr>
        <mc:AlternateContent>
          <mc:Choice Requires="wpg">
            <w:drawing>
              <wp:inline distT="0" distB="0" distL="0" distR="0" wp14:anchorId="69BFD33A" wp14:editId="7F174B4E">
                <wp:extent cx="4531551" cy="2434159"/>
                <wp:effectExtent l="0" t="0" r="0" b="0"/>
                <wp:docPr id="250298" name="Group 250298"/>
                <wp:cNvGraphicFramePr/>
                <a:graphic xmlns:a="http://schemas.openxmlformats.org/drawingml/2006/main">
                  <a:graphicData uri="http://schemas.microsoft.com/office/word/2010/wordprocessingGroup">
                    <wpg:wgp>
                      <wpg:cNvGrpSpPr/>
                      <wpg:grpSpPr>
                        <a:xfrm>
                          <a:off x="0" y="0"/>
                          <a:ext cx="4531551" cy="2434159"/>
                          <a:chOff x="0" y="0"/>
                          <a:chExt cx="4531551" cy="2434159"/>
                        </a:xfrm>
                      </wpg:grpSpPr>
                      <wps:wsp>
                        <wps:cNvPr id="1739" name="Rectangle 1739"/>
                        <wps:cNvSpPr/>
                        <wps:spPr>
                          <a:xfrm>
                            <a:off x="0" y="29674"/>
                            <a:ext cx="85779" cy="170269"/>
                          </a:xfrm>
                          <a:prstGeom prst="rect">
                            <a:avLst/>
                          </a:prstGeom>
                          <a:ln>
                            <a:noFill/>
                          </a:ln>
                        </wps:spPr>
                        <wps:txbx>
                          <w:txbxContent>
                            <w:p w14:paraId="2F7D4F8B" w14:textId="77777777" w:rsidR="00A97412" w:rsidRDefault="00000000">
                              <w:r>
                                <w:rPr>
                                  <w:rFonts w:ascii="Segoe UI Symbol" w:eastAsia="Segoe UI Symbol" w:hAnsi="Segoe UI Symbol" w:cs="Segoe UI Symbol"/>
                                </w:rPr>
                                <w:t>•</w:t>
                              </w:r>
                            </w:p>
                          </w:txbxContent>
                        </wps:txbx>
                        <wps:bodyPr horzOverflow="overflow" vert="horz" lIns="0" tIns="0" rIns="0" bIns="0" rtlCol="0">
                          <a:noAutofit/>
                        </wps:bodyPr>
                      </wps:wsp>
                      <wps:wsp>
                        <wps:cNvPr id="1740" name="Rectangle 1740"/>
                        <wps:cNvSpPr/>
                        <wps:spPr>
                          <a:xfrm>
                            <a:off x="64008" y="0"/>
                            <a:ext cx="51809" cy="207922"/>
                          </a:xfrm>
                          <a:prstGeom prst="rect">
                            <a:avLst/>
                          </a:prstGeom>
                          <a:ln>
                            <a:noFill/>
                          </a:ln>
                        </wps:spPr>
                        <wps:txbx>
                          <w:txbxContent>
                            <w:p w14:paraId="34168F75" w14:textId="77777777" w:rsidR="00A97412" w:rsidRDefault="00000000">
                              <w:r>
                                <w:rPr>
                                  <w:rFonts w:ascii="Arial" w:eastAsia="Arial" w:hAnsi="Arial" w:cs="Arial"/>
                                </w:rPr>
                                <w:t xml:space="preserve"> </w:t>
                              </w:r>
                            </w:p>
                          </w:txbxContent>
                        </wps:txbx>
                        <wps:bodyPr horzOverflow="overflow" vert="horz" lIns="0" tIns="0" rIns="0" bIns="0" rtlCol="0">
                          <a:noAutofit/>
                        </wps:bodyPr>
                      </wps:wsp>
                      <wps:wsp>
                        <wps:cNvPr id="1741" name="Rectangle 1741"/>
                        <wps:cNvSpPr/>
                        <wps:spPr>
                          <a:xfrm>
                            <a:off x="228600" y="21732"/>
                            <a:ext cx="1703651" cy="189937"/>
                          </a:xfrm>
                          <a:prstGeom prst="rect">
                            <a:avLst/>
                          </a:prstGeom>
                          <a:ln>
                            <a:noFill/>
                          </a:ln>
                        </wps:spPr>
                        <wps:txbx>
                          <w:txbxContent>
                            <w:p w14:paraId="35AE2601" w14:textId="77777777" w:rsidR="00A97412" w:rsidRDefault="00000000">
                              <w:r>
                                <w:t>Detecta errores (</w:t>
                              </w:r>
                              <w:proofErr w:type="spellStart"/>
                              <w:r>
                                <w:t>Contr</w:t>
                              </w:r>
                              <w:proofErr w:type="spellEnd"/>
                            </w:p>
                          </w:txbxContent>
                        </wps:txbx>
                        <wps:bodyPr horzOverflow="overflow" vert="horz" lIns="0" tIns="0" rIns="0" bIns="0" rtlCol="0">
                          <a:noAutofit/>
                        </wps:bodyPr>
                      </wps:wsp>
                      <wps:wsp>
                        <wps:cNvPr id="1742" name="Rectangle 1742"/>
                        <wps:cNvSpPr/>
                        <wps:spPr>
                          <a:xfrm>
                            <a:off x="1510665" y="21732"/>
                            <a:ext cx="1154291" cy="189937"/>
                          </a:xfrm>
                          <a:prstGeom prst="rect">
                            <a:avLst/>
                          </a:prstGeom>
                          <a:ln>
                            <a:noFill/>
                          </a:ln>
                        </wps:spPr>
                        <wps:txbx>
                          <w:txbxContent>
                            <w:p w14:paraId="6D55810B" w14:textId="77777777" w:rsidR="00A97412" w:rsidRDefault="00000000">
                              <w:proofErr w:type="spellStart"/>
                              <w:r>
                                <w:t>ol</w:t>
                              </w:r>
                              <w:proofErr w:type="spellEnd"/>
                              <w:r>
                                <w:t xml:space="preserve"> de Calidad)   </w:t>
                              </w:r>
                            </w:p>
                          </w:txbxContent>
                        </wps:txbx>
                        <wps:bodyPr horzOverflow="overflow" vert="horz" lIns="0" tIns="0" rIns="0" bIns="0" rtlCol="0">
                          <a:noAutofit/>
                        </wps:bodyPr>
                      </wps:wsp>
                      <wps:wsp>
                        <wps:cNvPr id="1743" name="Rectangle 1743"/>
                        <wps:cNvSpPr/>
                        <wps:spPr>
                          <a:xfrm>
                            <a:off x="2377821" y="21732"/>
                            <a:ext cx="42143" cy="189937"/>
                          </a:xfrm>
                          <a:prstGeom prst="rect">
                            <a:avLst/>
                          </a:prstGeom>
                          <a:ln>
                            <a:noFill/>
                          </a:ln>
                        </wps:spPr>
                        <wps:txbx>
                          <w:txbxContent>
                            <w:p w14:paraId="538C8BB9" w14:textId="77777777" w:rsidR="00A97412" w:rsidRDefault="00000000">
                              <w:r>
                                <w:t xml:space="preserve"> </w:t>
                              </w:r>
                            </w:p>
                          </w:txbxContent>
                        </wps:txbx>
                        <wps:bodyPr horzOverflow="overflow" vert="horz" lIns="0" tIns="0" rIns="0" bIns="0" rtlCol="0">
                          <a:noAutofit/>
                        </wps:bodyPr>
                      </wps:wsp>
                      <wps:wsp>
                        <wps:cNvPr id="1744" name="Rectangle 1744"/>
                        <wps:cNvSpPr/>
                        <wps:spPr>
                          <a:xfrm>
                            <a:off x="4499864" y="2291349"/>
                            <a:ext cx="42143" cy="189937"/>
                          </a:xfrm>
                          <a:prstGeom prst="rect">
                            <a:avLst/>
                          </a:prstGeom>
                          <a:ln>
                            <a:noFill/>
                          </a:ln>
                        </wps:spPr>
                        <wps:txbx>
                          <w:txbxContent>
                            <w:p w14:paraId="0EE6CFEC" w14:textId="77777777" w:rsidR="00A97412" w:rsidRDefault="00000000">
                              <w:r>
                                <w:t xml:space="preserve"> </w:t>
                              </w:r>
                            </w:p>
                          </w:txbxContent>
                        </wps:txbx>
                        <wps:bodyPr horzOverflow="overflow" vert="horz" lIns="0" tIns="0" rIns="0" bIns="0" rtlCol="0">
                          <a:noAutofit/>
                        </wps:bodyPr>
                      </wps:wsp>
                      <wps:wsp>
                        <wps:cNvPr id="313797" name="Shape 313797"/>
                        <wps:cNvSpPr/>
                        <wps:spPr>
                          <a:xfrm>
                            <a:off x="518160" y="356377"/>
                            <a:ext cx="3904107" cy="1970405"/>
                          </a:xfrm>
                          <a:custGeom>
                            <a:avLst/>
                            <a:gdLst/>
                            <a:ahLst/>
                            <a:cxnLst/>
                            <a:rect l="0" t="0" r="0" b="0"/>
                            <a:pathLst>
                              <a:path w="3904107" h="1970405">
                                <a:moveTo>
                                  <a:pt x="0" y="0"/>
                                </a:moveTo>
                                <a:lnTo>
                                  <a:pt x="3904107" y="0"/>
                                </a:lnTo>
                                <a:lnTo>
                                  <a:pt x="3904107" y="1970405"/>
                                </a:lnTo>
                                <a:lnTo>
                                  <a:pt x="0" y="1970405"/>
                                </a:lnTo>
                                <a:lnTo>
                                  <a:pt x="0" y="0"/>
                                </a:lnTo>
                              </a:path>
                            </a:pathLst>
                          </a:custGeom>
                          <a:ln w="0" cap="flat">
                            <a:miter lim="127000"/>
                          </a:ln>
                        </wps:spPr>
                        <wps:style>
                          <a:lnRef idx="0">
                            <a:srgbClr val="000000">
                              <a:alpha val="0"/>
                            </a:srgbClr>
                          </a:lnRef>
                          <a:fillRef idx="1">
                            <a:srgbClr val="66FFFF"/>
                          </a:fillRef>
                          <a:effectRef idx="0">
                            <a:scrgbClr r="0" g="0" b="0"/>
                          </a:effectRef>
                          <a:fontRef idx="none"/>
                        </wps:style>
                        <wps:bodyPr/>
                      </wps:wsp>
                      <pic:pic xmlns:pic="http://schemas.openxmlformats.org/drawingml/2006/picture">
                        <pic:nvPicPr>
                          <pic:cNvPr id="1829" name="Picture 1829"/>
                          <pic:cNvPicPr/>
                        </pic:nvPicPr>
                        <pic:blipFill>
                          <a:blip r:embed="rId131"/>
                          <a:stretch>
                            <a:fillRect/>
                          </a:stretch>
                        </pic:blipFill>
                        <pic:spPr>
                          <a:xfrm>
                            <a:off x="518160" y="356377"/>
                            <a:ext cx="3904107" cy="1970405"/>
                          </a:xfrm>
                          <a:prstGeom prst="rect">
                            <a:avLst/>
                          </a:prstGeom>
                        </pic:spPr>
                      </pic:pic>
                      <wps:wsp>
                        <wps:cNvPr id="1830" name="Shape 1830"/>
                        <wps:cNvSpPr/>
                        <wps:spPr>
                          <a:xfrm>
                            <a:off x="480060" y="318277"/>
                            <a:ext cx="3980307" cy="2046605"/>
                          </a:xfrm>
                          <a:custGeom>
                            <a:avLst/>
                            <a:gdLst/>
                            <a:ahLst/>
                            <a:cxnLst/>
                            <a:rect l="0" t="0" r="0" b="0"/>
                            <a:pathLst>
                              <a:path w="3980307" h="2046605">
                                <a:moveTo>
                                  <a:pt x="0" y="2046605"/>
                                </a:moveTo>
                                <a:lnTo>
                                  <a:pt x="3980307" y="2046605"/>
                                </a:lnTo>
                                <a:lnTo>
                                  <a:pt x="3980307" y="0"/>
                                </a:lnTo>
                                <a:lnTo>
                                  <a:pt x="0" y="0"/>
                                </a:lnTo>
                                <a:close/>
                              </a:path>
                            </a:pathLst>
                          </a:custGeom>
                          <a:ln w="76200" cap="flat">
                            <a:miter lim="127000"/>
                          </a:ln>
                        </wps:spPr>
                        <wps:style>
                          <a:lnRef idx="1">
                            <a:srgbClr val="ED7D31"/>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50298" style="width:356.815pt;height:191.666pt;mso-position-horizontal-relative:char;mso-position-vertical-relative:line" coordsize="45315,24341">
                <v:rect id="Rectangle 1739" style="position:absolute;width:857;height:1702;left:0;top:296;" filled="f" stroked="f">
                  <v:textbox inset="0,0,0,0">
                    <w:txbxContent>
                      <w:p>
                        <w:pPr>
                          <w:spacing w:before="0" w:after="160" w:line="259" w:lineRule="auto"/>
                        </w:pPr>
                        <w:r>
                          <w:rPr>
                            <w:rFonts w:cs="Segoe UI Symbol" w:hAnsi="Segoe UI Symbol" w:eastAsia="Segoe UI Symbol" w:ascii="Segoe UI Symbol"/>
                            <w:sz w:val="22"/>
                          </w:rPr>
                          <w:t xml:space="preserve">•</w:t>
                        </w:r>
                      </w:p>
                    </w:txbxContent>
                  </v:textbox>
                </v:rect>
                <v:rect id="Rectangle 1740" style="position:absolute;width:518;height:2079;left:640;top:0;" filled="f" stroked="f">
                  <v:textbox inset="0,0,0,0">
                    <w:txbxContent>
                      <w:p>
                        <w:pPr>
                          <w:spacing w:before="0" w:after="160" w:line="259" w:lineRule="auto"/>
                        </w:pPr>
                        <w:r>
                          <w:rPr>
                            <w:rFonts w:cs="Arial" w:hAnsi="Arial" w:eastAsia="Arial" w:ascii="Arial"/>
                            <w:sz w:val="22"/>
                          </w:rPr>
                          <w:t xml:space="preserve"> </w:t>
                        </w:r>
                      </w:p>
                    </w:txbxContent>
                  </v:textbox>
                </v:rect>
                <v:rect id="Rectangle 1741" style="position:absolute;width:17036;height:1899;left:2286;top:217;" filled="f" stroked="f">
                  <v:textbox inset="0,0,0,0">
                    <w:txbxContent>
                      <w:p>
                        <w:pPr>
                          <w:spacing w:before="0" w:after="160" w:line="259" w:lineRule="auto"/>
                        </w:pPr>
                        <w:r>
                          <w:rPr>
                            <w:rFonts w:cs="Calibri" w:hAnsi="Calibri" w:eastAsia="Calibri" w:ascii="Calibri"/>
                            <w:sz w:val="22"/>
                          </w:rPr>
                          <w:t xml:space="preserve">Detecta errores (Contr</w:t>
                        </w:r>
                      </w:p>
                    </w:txbxContent>
                  </v:textbox>
                </v:rect>
                <v:rect id="Rectangle 1742" style="position:absolute;width:11542;height:1899;left:15106;top:217;" filled="f" stroked="f">
                  <v:textbox inset="0,0,0,0">
                    <w:txbxContent>
                      <w:p>
                        <w:pPr>
                          <w:spacing w:before="0" w:after="160" w:line="259" w:lineRule="auto"/>
                        </w:pPr>
                        <w:r>
                          <w:rPr>
                            <w:rFonts w:cs="Calibri" w:hAnsi="Calibri" w:eastAsia="Calibri" w:ascii="Calibri"/>
                            <w:sz w:val="22"/>
                          </w:rPr>
                          <w:t xml:space="preserve">ol de Calidad)   </w:t>
                        </w:r>
                      </w:p>
                    </w:txbxContent>
                  </v:textbox>
                </v:rect>
                <v:rect id="Rectangle 1743" style="position:absolute;width:421;height:1899;left:23778;top:217;" filled="f" stroked="f">
                  <v:textbox inset="0,0,0,0">
                    <w:txbxContent>
                      <w:p>
                        <w:pPr>
                          <w:spacing w:before="0" w:after="160" w:line="259" w:lineRule="auto"/>
                        </w:pPr>
                        <w:r>
                          <w:rPr>
                            <w:rFonts w:cs="Calibri" w:hAnsi="Calibri" w:eastAsia="Calibri" w:ascii="Calibri"/>
                            <w:sz w:val="22"/>
                          </w:rPr>
                          <w:t xml:space="preserve"> </w:t>
                        </w:r>
                      </w:p>
                    </w:txbxContent>
                  </v:textbox>
                </v:rect>
                <v:rect id="Rectangle 1744" style="position:absolute;width:421;height:1899;left:44998;top:22913;" filled="f" stroked="f">
                  <v:textbox inset="0,0,0,0">
                    <w:txbxContent>
                      <w:p>
                        <w:pPr>
                          <w:spacing w:before="0" w:after="160" w:line="259" w:lineRule="auto"/>
                        </w:pPr>
                        <w:r>
                          <w:rPr>
                            <w:rFonts w:cs="Calibri" w:hAnsi="Calibri" w:eastAsia="Calibri" w:ascii="Calibri"/>
                            <w:sz w:val="22"/>
                          </w:rPr>
                          <w:t xml:space="preserve"> </w:t>
                        </w:r>
                      </w:p>
                    </w:txbxContent>
                  </v:textbox>
                </v:rect>
                <v:shape id="Shape 313798" style="position:absolute;width:39041;height:19704;left:5181;top:3563;" coordsize="3904107,1970405" path="m0,0l3904107,0l3904107,1970405l0,1970405l0,0">
                  <v:stroke weight="0pt" endcap="flat" joinstyle="miter" miterlimit="10" on="false" color="#000000" opacity="0"/>
                  <v:fill on="true" color="#66ffff"/>
                </v:shape>
                <v:shape id="Picture 1829" style="position:absolute;width:39041;height:19704;left:5181;top:3563;" filled="f">
                  <v:imagedata r:id="rId132"/>
                </v:shape>
                <v:shape id="Shape 1830" style="position:absolute;width:39803;height:20466;left:4800;top:3182;" coordsize="3980307,2046605" path="m0,2046605l3980307,2046605l3980307,0l0,0x">
                  <v:stroke weight="6pt" endcap="flat" joinstyle="miter" miterlimit="10" on="true" color="#ed7d31"/>
                  <v:fill on="false" color="#000000" opacity="0"/>
                </v:shape>
              </v:group>
            </w:pict>
          </mc:Fallback>
        </mc:AlternateContent>
      </w:r>
    </w:p>
    <w:p w14:paraId="1BC55C46" w14:textId="77777777" w:rsidR="00A97412" w:rsidRDefault="00000000">
      <w:pPr>
        <w:spacing w:after="0" w:line="260" w:lineRule="auto"/>
        <w:ind w:left="638" w:right="628" w:hanging="10"/>
        <w:jc w:val="center"/>
      </w:pPr>
      <w:r>
        <w:rPr>
          <w:color w:val="2F5496"/>
          <w:sz w:val="32"/>
        </w:rPr>
        <w:t>Capa Sesión (</w:t>
      </w:r>
      <w:proofErr w:type="spellStart"/>
      <w:r>
        <w:rPr>
          <w:color w:val="2F5496"/>
          <w:sz w:val="32"/>
        </w:rPr>
        <w:t>Session</w:t>
      </w:r>
      <w:proofErr w:type="spellEnd"/>
      <w:r>
        <w:rPr>
          <w:color w:val="2F5496"/>
          <w:sz w:val="32"/>
        </w:rPr>
        <w:t xml:space="preserve"> </w:t>
      </w:r>
      <w:proofErr w:type="spellStart"/>
      <w:r>
        <w:rPr>
          <w:color w:val="2F5496"/>
          <w:sz w:val="32"/>
        </w:rPr>
        <w:t>Layer</w:t>
      </w:r>
      <w:proofErr w:type="spellEnd"/>
      <w:r>
        <w:rPr>
          <w:color w:val="2F5496"/>
          <w:sz w:val="32"/>
        </w:rPr>
        <w:t xml:space="preserve">) </w:t>
      </w:r>
    </w:p>
    <w:p w14:paraId="7D719DCD" w14:textId="77777777" w:rsidR="00A97412" w:rsidRDefault="00000000">
      <w:pPr>
        <w:numPr>
          <w:ilvl w:val="0"/>
          <w:numId w:val="4"/>
        </w:numPr>
        <w:spacing w:after="41" w:line="247" w:lineRule="auto"/>
        <w:ind w:right="974" w:hanging="360"/>
      </w:pPr>
      <w:r>
        <w:t xml:space="preserve">Proporciona un intercambio estructurado y lógico de los mensajes entre puntos de una red. </w:t>
      </w:r>
    </w:p>
    <w:p w14:paraId="0ABFC068" w14:textId="77777777" w:rsidR="00A97412" w:rsidRDefault="00000000">
      <w:pPr>
        <w:numPr>
          <w:ilvl w:val="0"/>
          <w:numId w:val="4"/>
        </w:numPr>
        <w:spacing w:after="41" w:line="247" w:lineRule="auto"/>
        <w:ind w:right="974" w:hanging="360"/>
      </w:pPr>
      <w:r>
        <w:t xml:space="preserve">Establece el dialogo entre nodos que acuerdan intercambiar datos. </w:t>
      </w:r>
    </w:p>
    <w:p w14:paraId="7944FDDD" w14:textId="77777777" w:rsidR="00A97412" w:rsidRDefault="00000000">
      <w:pPr>
        <w:numPr>
          <w:ilvl w:val="0"/>
          <w:numId w:val="4"/>
        </w:numPr>
        <w:spacing w:after="318" w:line="247" w:lineRule="auto"/>
        <w:ind w:right="974" w:hanging="360"/>
      </w:pPr>
      <w:r>
        <w:t>Se especifican los detalles de seguridad entre nodos (</w:t>
      </w:r>
      <w:proofErr w:type="spellStart"/>
      <w:proofErr w:type="gramStart"/>
      <w:r>
        <w:t>Ej</w:t>
      </w:r>
      <w:proofErr w:type="spellEnd"/>
      <w:r>
        <w:t xml:space="preserve"> :</w:t>
      </w:r>
      <w:proofErr w:type="gramEnd"/>
      <w:r>
        <w:t xml:space="preserve"> Validación de </w:t>
      </w:r>
      <w:proofErr w:type="spellStart"/>
      <w:r>
        <w:t>Passwords</w:t>
      </w:r>
      <w:proofErr w:type="spellEnd"/>
      <w:r>
        <w:t xml:space="preserve">) </w:t>
      </w:r>
    </w:p>
    <w:p w14:paraId="66CC0E4E" w14:textId="77777777" w:rsidR="00A97412" w:rsidRDefault="00000000">
      <w:pPr>
        <w:spacing w:after="0" w:line="260" w:lineRule="auto"/>
        <w:ind w:left="3092" w:right="463" w:hanging="10"/>
      </w:pPr>
      <w:r>
        <w:rPr>
          <w:color w:val="2F5496"/>
          <w:sz w:val="32"/>
        </w:rPr>
        <w:t>Capa Sesión (</w:t>
      </w:r>
      <w:proofErr w:type="spellStart"/>
      <w:r>
        <w:rPr>
          <w:color w:val="2F5496"/>
          <w:sz w:val="32"/>
        </w:rPr>
        <w:t>Session</w:t>
      </w:r>
      <w:proofErr w:type="spellEnd"/>
      <w:r>
        <w:rPr>
          <w:color w:val="2F5496"/>
          <w:sz w:val="32"/>
        </w:rPr>
        <w:t xml:space="preserve"> </w:t>
      </w:r>
      <w:proofErr w:type="spellStart"/>
      <w:r>
        <w:rPr>
          <w:color w:val="2F5496"/>
          <w:sz w:val="32"/>
        </w:rPr>
        <w:t>Layer</w:t>
      </w:r>
      <w:proofErr w:type="spellEnd"/>
      <w:r>
        <w:rPr>
          <w:color w:val="2F5496"/>
          <w:sz w:val="32"/>
        </w:rPr>
        <w:t xml:space="preserve">). Fases </w:t>
      </w:r>
    </w:p>
    <w:p w14:paraId="3D4DAC77" w14:textId="77777777" w:rsidR="00A97412" w:rsidRDefault="00000000">
      <w:pPr>
        <w:numPr>
          <w:ilvl w:val="0"/>
          <w:numId w:val="4"/>
        </w:numPr>
        <w:spacing w:after="41" w:line="247" w:lineRule="auto"/>
        <w:ind w:right="974" w:hanging="360"/>
      </w:pPr>
      <w:r>
        <w:t xml:space="preserve">Establecimiento de la conexión </w:t>
      </w:r>
    </w:p>
    <w:p w14:paraId="67DE1ACF" w14:textId="77777777" w:rsidR="00A97412" w:rsidRDefault="00000000">
      <w:pPr>
        <w:numPr>
          <w:ilvl w:val="0"/>
          <w:numId w:val="4"/>
        </w:numPr>
        <w:spacing w:after="41" w:line="247" w:lineRule="auto"/>
        <w:ind w:right="974" w:hanging="360"/>
      </w:pPr>
      <w:r>
        <w:t xml:space="preserve">Transferencia de datos </w:t>
      </w:r>
    </w:p>
    <w:p w14:paraId="4EB75F46" w14:textId="77777777" w:rsidR="00A97412" w:rsidRDefault="00000000">
      <w:pPr>
        <w:numPr>
          <w:ilvl w:val="0"/>
          <w:numId w:val="4"/>
        </w:numPr>
        <w:spacing w:after="321" w:line="247" w:lineRule="auto"/>
        <w:ind w:right="974" w:hanging="360"/>
      </w:pPr>
      <w:r>
        <w:t xml:space="preserve">Liberación de la conexión </w:t>
      </w:r>
    </w:p>
    <w:p w14:paraId="6BCEE5BB" w14:textId="77777777" w:rsidR="00A97412" w:rsidRDefault="00000000">
      <w:pPr>
        <w:spacing w:after="0" w:line="260" w:lineRule="auto"/>
        <w:ind w:left="2713" w:right="463" w:hanging="10"/>
      </w:pPr>
      <w:r>
        <w:rPr>
          <w:color w:val="2F5496"/>
          <w:sz w:val="32"/>
        </w:rPr>
        <w:t>Capa Presentación (</w:t>
      </w:r>
      <w:proofErr w:type="spellStart"/>
      <w:r>
        <w:rPr>
          <w:color w:val="2F5496"/>
          <w:sz w:val="32"/>
        </w:rPr>
        <w:t>Presentation</w:t>
      </w:r>
      <w:proofErr w:type="spellEnd"/>
      <w:r>
        <w:rPr>
          <w:color w:val="2F5496"/>
          <w:sz w:val="32"/>
        </w:rPr>
        <w:t xml:space="preserve"> </w:t>
      </w:r>
      <w:proofErr w:type="spellStart"/>
      <w:r>
        <w:rPr>
          <w:color w:val="2F5496"/>
          <w:sz w:val="32"/>
        </w:rPr>
        <w:t>Layer</w:t>
      </w:r>
      <w:proofErr w:type="spellEnd"/>
      <w:r>
        <w:rPr>
          <w:color w:val="2F5496"/>
          <w:sz w:val="32"/>
        </w:rPr>
        <w:t xml:space="preserve">) </w:t>
      </w:r>
    </w:p>
    <w:p w14:paraId="7B5026F3" w14:textId="77777777" w:rsidR="00A97412" w:rsidRDefault="00000000">
      <w:pPr>
        <w:numPr>
          <w:ilvl w:val="0"/>
          <w:numId w:val="4"/>
        </w:numPr>
        <w:spacing w:after="41" w:line="247" w:lineRule="auto"/>
        <w:ind w:right="974" w:hanging="360"/>
      </w:pPr>
      <w:r>
        <w:t xml:space="preserve">Especifica la manera de representar los datos </w:t>
      </w:r>
    </w:p>
    <w:p w14:paraId="4CF32765" w14:textId="77777777" w:rsidR="00A97412" w:rsidRDefault="00000000">
      <w:pPr>
        <w:numPr>
          <w:ilvl w:val="0"/>
          <w:numId w:val="4"/>
        </w:numPr>
        <w:spacing w:after="41" w:line="247" w:lineRule="auto"/>
        <w:ind w:right="974" w:hanging="360"/>
      </w:pPr>
      <w:r>
        <w:t xml:space="preserve">Traduce datos de un formato a otro (EJ: Traducir un formato EBCDIC a ASCII) </w:t>
      </w:r>
    </w:p>
    <w:p w14:paraId="273B35EB" w14:textId="77777777" w:rsidR="00A97412" w:rsidRDefault="00000000">
      <w:pPr>
        <w:numPr>
          <w:ilvl w:val="0"/>
          <w:numId w:val="4"/>
        </w:numPr>
        <w:spacing w:after="41" w:line="247" w:lineRule="auto"/>
        <w:ind w:right="974" w:hanging="360"/>
      </w:pPr>
      <w:r>
        <w:t xml:space="preserve">Encriptación/Desencriptación de Datos </w:t>
      </w:r>
    </w:p>
    <w:p w14:paraId="25904540" w14:textId="77777777" w:rsidR="00A97412" w:rsidRDefault="00000000">
      <w:pPr>
        <w:numPr>
          <w:ilvl w:val="0"/>
          <w:numId w:val="4"/>
        </w:numPr>
        <w:spacing w:after="318" w:line="247" w:lineRule="auto"/>
        <w:ind w:right="974" w:hanging="360"/>
      </w:pPr>
      <w:r>
        <w:t xml:space="preserve">Compresión/Descompresión de datos </w:t>
      </w:r>
    </w:p>
    <w:p w14:paraId="2ABD69AA" w14:textId="77777777" w:rsidR="00A97412" w:rsidRDefault="00000000">
      <w:pPr>
        <w:spacing w:after="0" w:line="260" w:lineRule="auto"/>
        <w:ind w:left="2992" w:right="463" w:hanging="10"/>
      </w:pPr>
      <w:r>
        <w:rPr>
          <w:color w:val="2F5496"/>
          <w:sz w:val="32"/>
        </w:rPr>
        <w:t>Capa Aplicación (</w:t>
      </w:r>
      <w:proofErr w:type="spellStart"/>
      <w:r>
        <w:rPr>
          <w:color w:val="2F5496"/>
          <w:sz w:val="32"/>
        </w:rPr>
        <w:t>Application</w:t>
      </w:r>
      <w:proofErr w:type="spellEnd"/>
      <w:r>
        <w:rPr>
          <w:color w:val="2F5496"/>
          <w:sz w:val="32"/>
        </w:rPr>
        <w:t xml:space="preserve"> </w:t>
      </w:r>
      <w:proofErr w:type="spellStart"/>
      <w:r>
        <w:rPr>
          <w:color w:val="2F5496"/>
          <w:sz w:val="32"/>
        </w:rPr>
        <w:t>Layer</w:t>
      </w:r>
      <w:proofErr w:type="spellEnd"/>
      <w:r>
        <w:rPr>
          <w:color w:val="2F5496"/>
          <w:sz w:val="32"/>
        </w:rPr>
        <w:t xml:space="preserve">) </w:t>
      </w:r>
    </w:p>
    <w:p w14:paraId="3F8B6830" w14:textId="77777777" w:rsidR="00A97412" w:rsidRDefault="00000000">
      <w:pPr>
        <w:numPr>
          <w:ilvl w:val="0"/>
          <w:numId w:val="4"/>
        </w:numPr>
        <w:spacing w:after="41" w:line="247" w:lineRule="auto"/>
        <w:ind w:right="974" w:hanging="360"/>
      </w:pPr>
      <w:r>
        <w:t xml:space="preserve">Brinda los servicios utilizados por las aplicaciones para que los usuarios se comuniquen a través de la red. </w:t>
      </w:r>
    </w:p>
    <w:p w14:paraId="6228D393" w14:textId="77777777" w:rsidR="00A97412" w:rsidRDefault="00000000">
      <w:pPr>
        <w:numPr>
          <w:ilvl w:val="0"/>
          <w:numId w:val="4"/>
        </w:numPr>
        <w:spacing w:after="18" w:line="247" w:lineRule="auto"/>
        <w:ind w:right="974" w:hanging="360"/>
      </w:pPr>
      <w:r>
        <w:t xml:space="preserve">Ejemplos de Servicios: </w:t>
      </w:r>
    </w:p>
    <w:p w14:paraId="53499BF2" w14:textId="77777777" w:rsidR="00A97412" w:rsidRDefault="00000000">
      <w:pPr>
        <w:numPr>
          <w:ilvl w:val="1"/>
          <w:numId w:val="4"/>
        </w:numPr>
        <w:spacing w:after="41" w:line="247" w:lineRule="auto"/>
        <w:ind w:right="974" w:hanging="361"/>
      </w:pPr>
      <w:r>
        <w:t xml:space="preserve">Transporte de Correo Electrónico </w:t>
      </w:r>
    </w:p>
    <w:p w14:paraId="49F0822F" w14:textId="77777777" w:rsidR="00A97412" w:rsidRDefault="00000000">
      <w:pPr>
        <w:numPr>
          <w:ilvl w:val="1"/>
          <w:numId w:val="4"/>
        </w:numPr>
        <w:spacing w:after="41" w:line="247" w:lineRule="auto"/>
        <w:ind w:right="974" w:hanging="361"/>
      </w:pPr>
      <w:r>
        <w:t xml:space="preserve">Acceso a Archivos Remotos </w:t>
      </w:r>
    </w:p>
    <w:p w14:paraId="2ABF14CD" w14:textId="77777777" w:rsidR="00A97412" w:rsidRDefault="00000000">
      <w:pPr>
        <w:numPr>
          <w:ilvl w:val="1"/>
          <w:numId w:val="4"/>
        </w:numPr>
        <w:spacing w:after="41" w:line="247" w:lineRule="auto"/>
        <w:ind w:right="974" w:hanging="361"/>
      </w:pPr>
      <w:r>
        <w:t xml:space="preserve">Ejecución de tareas remotas </w:t>
      </w:r>
    </w:p>
    <w:p w14:paraId="7F8DBA23" w14:textId="77777777" w:rsidR="00A97412" w:rsidRDefault="00000000">
      <w:pPr>
        <w:numPr>
          <w:ilvl w:val="1"/>
          <w:numId w:val="4"/>
        </w:numPr>
        <w:spacing w:after="41" w:line="247" w:lineRule="auto"/>
        <w:ind w:right="974" w:hanging="361"/>
      </w:pPr>
      <w:r>
        <w:t xml:space="preserve">Directorios </w:t>
      </w:r>
    </w:p>
    <w:p w14:paraId="7B2ABD5C" w14:textId="77777777" w:rsidR="00A97412" w:rsidRDefault="00000000">
      <w:pPr>
        <w:spacing w:after="0" w:line="260" w:lineRule="auto"/>
        <w:ind w:left="1700" w:right="463" w:hanging="10"/>
      </w:pPr>
      <w:r>
        <w:rPr>
          <w:color w:val="2F5496"/>
          <w:sz w:val="32"/>
        </w:rPr>
        <w:t xml:space="preserve">Administración de la red. Cabeceras múltiples anidadas </w:t>
      </w:r>
    </w:p>
    <w:p w14:paraId="31AF5AF3" w14:textId="77777777" w:rsidR="00A97412" w:rsidRDefault="00000000">
      <w:pPr>
        <w:spacing w:after="275"/>
        <w:ind w:right="924"/>
        <w:jc w:val="right"/>
      </w:pPr>
      <w:r>
        <w:rPr>
          <w:noProof/>
        </w:rPr>
        <w:lastRenderedPageBreak/>
        <w:drawing>
          <wp:inline distT="0" distB="0" distL="0" distR="0" wp14:anchorId="3BB0FD7A" wp14:editId="0FF8FAD4">
            <wp:extent cx="5402580" cy="3122930"/>
            <wp:effectExtent l="0" t="0" r="0" b="0"/>
            <wp:docPr id="1846" name="Picture 1846"/>
            <wp:cNvGraphicFramePr/>
            <a:graphic xmlns:a="http://schemas.openxmlformats.org/drawingml/2006/main">
              <a:graphicData uri="http://schemas.openxmlformats.org/drawingml/2006/picture">
                <pic:pic xmlns:pic="http://schemas.openxmlformats.org/drawingml/2006/picture">
                  <pic:nvPicPr>
                    <pic:cNvPr id="1846" name="Picture 1846"/>
                    <pic:cNvPicPr/>
                  </pic:nvPicPr>
                  <pic:blipFill>
                    <a:blip r:embed="rId133"/>
                    <a:stretch>
                      <a:fillRect/>
                    </a:stretch>
                  </pic:blipFill>
                  <pic:spPr>
                    <a:xfrm>
                      <a:off x="0" y="0"/>
                      <a:ext cx="5402580" cy="3122930"/>
                    </a:xfrm>
                    <a:prstGeom prst="rect">
                      <a:avLst/>
                    </a:prstGeom>
                  </pic:spPr>
                </pic:pic>
              </a:graphicData>
            </a:graphic>
          </wp:inline>
        </w:drawing>
      </w:r>
      <w:r>
        <w:rPr>
          <w:b/>
          <w:i/>
        </w:rPr>
        <w:t xml:space="preserve"> </w:t>
      </w:r>
    </w:p>
    <w:p w14:paraId="2F40DEBD" w14:textId="77777777" w:rsidR="00A97412" w:rsidRDefault="00000000">
      <w:pPr>
        <w:spacing w:after="0" w:line="260" w:lineRule="auto"/>
        <w:ind w:left="3092" w:right="463" w:hanging="10"/>
      </w:pPr>
      <w:r>
        <w:rPr>
          <w:color w:val="2F5496"/>
          <w:sz w:val="32"/>
        </w:rPr>
        <w:t xml:space="preserve">Protocolos - Dispositivos -Puente </w:t>
      </w:r>
    </w:p>
    <w:p w14:paraId="66ADD6EB" w14:textId="77777777" w:rsidR="00A97412" w:rsidRDefault="00000000">
      <w:pPr>
        <w:spacing w:after="0"/>
        <w:ind w:left="1041"/>
      </w:pPr>
      <w:r>
        <w:rPr>
          <w:noProof/>
        </w:rPr>
        <mc:AlternateContent>
          <mc:Choice Requires="wpg">
            <w:drawing>
              <wp:inline distT="0" distB="0" distL="0" distR="0" wp14:anchorId="5DBB51C2" wp14:editId="763C68E6">
                <wp:extent cx="5176838" cy="2954717"/>
                <wp:effectExtent l="0" t="0" r="0" b="0"/>
                <wp:docPr id="252962" name="Group 252962"/>
                <wp:cNvGraphicFramePr/>
                <a:graphic xmlns:a="http://schemas.openxmlformats.org/drawingml/2006/main">
                  <a:graphicData uri="http://schemas.microsoft.com/office/word/2010/wordprocessingGroup">
                    <wpg:wgp>
                      <wpg:cNvGrpSpPr/>
                      <wpg:grpSpPr>
                        <a:xfrm>
                          <a:off x="0" y="0"/>
                          <a:ext cx="5176838" cy="2954717"/>
                          <a:chOff x="0" y="0"/>
                          <a:chExt cx="5176838" cy="2954717"/>
                        </a:xfrm>
                      </wpg:grpSpPr>
                      <wps:wsp>
                        <wps:cNvPr id="1856" name="Rectangle 1856"/>
                        <wps:cNvSpPr/>
                        <wps:spPr>
                          <a:xfrm>
                            <a:off x="5145151" y="2811907"/>
                            <a:ext cx="42143" cy="189937"/>
                          </a:xfrm>
                          <a:prstGeom prst="rect">
                            <a:avLst/>
                          </a:prstGeom>
                          <a:ln>
                            <a:noFill/>
                          </a:ln>
                        </wps:spPr>
                        <wps:txbx>
                          <w:txbxContent>
                            <w:p w14:paraId="2C38D978" w14:textId="77777777" w:rsidR="00A97412" w:rsidRDefault="00000000">
                              <w:r>
                                <w:rPr>
                                  <w:b/>
                                  <w:i/>
                                </w:rPr>
                                <w:t xml:space="preserve"> </w:t>
                              </w:r>
                            </w:p>
                          </w:txbxContent>
                        </wps:txbx>
                        <wps:bodyPr horzOverflow="overflow" vert="horz" lIns="0" tIns="0" rIns="0" bIns="0" rtlCol="0">
                          <a:noAutofit/>
                        </wps:bodyPr>
                      </wps:wsp>
                      <wps:wsp>
                        <wps:cNvPr id="313799" name="Shape 313799"/>
                        <wps:cNvSpPr/>
                        <wps:spPr>
                          <a:xfrm>
                            <a:off x="38100" y="38100"/>
                            <a:ext cx="5024756" cy="2809621"/>
                          </a:xfrm>
                          <a:custGeom>
                            <a:avLst/>
                            <a:gdLst/>
                            <a:ahLst/>
                            <a:cxnLst/>
                            <a:rect l="0" t="0" r="0" b="0"/>
                            <a:pathLst>
                              <a:path w="5024756" h="2809621">
                                <a:moveTo>
                                  <a:pt x="0" y="0"/>
                                </a:moveTo>
                                <a:lnTo>
                                  <a:pt x="5024756" y="0"/>
                                </a:lnTo>
                                <a:lnTo>
                                  <a:pt x="5024756" y="2809621"/>
                                </a:lnTo>
                                <a:lnTo>
                                  <a:pt x="0" y="2809621"/>
                                </a:lnTo>
                                <a:lnTo>
                                  <a:pt x="0" y="0"/>
                                </a:lnTo>
                              </a:path>
                            </a:pathLst>
                          </a:custGeom>
                          <a:ln w="0" cap="flat">
                            <a:miter lim="127000"/>
                          </a:ln>
                        </wps:spPr>
                        <wps:style>
                          <a:lnRef idx="0">
                            <a:srgbClr val="000000">
                              <a:alpha val="0"/>
                            </a:srgbClr>
                          </a:lnRef>
                          <a:fillRef idx="1">
                            <a:srgbClr val="66FFFF"/>
                          </a:fillRef>
                          <a:effectRef idx="0">
                            <a:scrgbClr r="0" g="0" b="0"/>
                          </a:effectRef>
                          <a:fontRef idx="none"/>
                        </wps:style>
                        <wps:bodyPr/>
                      </wps:wsp>
                      <pic:pic xmlns:pic="http://schemas.openxmlformats.org/drawingml/2006/picture">
                        <pic:nvPicPr>
                          <pic:cNvPr id="1859" name="Picture 1859"/>
                          <pic:cNvPicPr/>
                        </pic:nvPicPr>
                        <pic:blipFill>
                          <a:blip r:embed="rId134"/>
                          <a:stretch>
                            <a:fillRect/>
                          </a:stretch>
                        </pic:blipFill>
                        <pic:spPr>
                          <a:xfrm>
                            <a:off x="38100" y="38100"/>
                            <a:ext cx="5024756" cy="2809621"/>
                          </a:xfrm>
                          <a:prstGeom prst="rect">
                            <a:avLst/>
                          </a:prstGeom>
                        </pic:spPr>
                      </pic:pic>
                      <wps:wsp>
                        <wps:cNvPr id="1860" name="Shape 1860"/>
                        <wps:cNvSpPr/>
                        <wps:spPr>
                          <a:xfrm>
                            <a:off x="0" y="0"/>
                            <a:ext cx="5100956" cy="2885821"/>
                          </a:xfrm>
                          <a:custGeom>
                            <a:avLst/>
                            <a:gdLst/>
                            <a:ahLst/>
                            <a:cxnLst/>
                            <a:rect l="0" t="0" r="0" b="0"/>
                            <a:pathLst>
                              <a:path w="5100956" h="2885821">
                                <a:moveTo>
                                  <a:pt x="0" y="2885821"/>
                                </a:moveTo>
                                <a:lnTo>
                                  <a:pt x="5100956" y="2885821"/>
                                </a:lnTo>
                                <a:lnTo>
                                  <a:pt x="5100956" y="0"/>
                                </a:lnTo>
                                <a:lnTo>
                                  <a:pt x="0" y="0"/>
                                </a:lnTo>
                                <a:close/>
                              </a:path>
                            </a:pathLst>
                          </a:custGeom>
                          <a:ln w="76200" cap="flat">
                            <a:miter lim="127000"/>
                          </a:ln>
                        </wps:spPr>
                        <wps:style>
                          <a:lnRef idx="1">
                            <a:srgbClr val="ED7D31"/>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52962" style="width:407.625pt;height:232.655pt;mso-position-horizontal-relative:char;mso-position-vertical-relative:line" coordsize="51768,29547">
                <v:rect id="Rectangle 1856" style="position:absolute;width:421;height:1899;left:51451;top:28119;" filled="f" stroked="f">
                  <v:textbox inset="0,0,0,0">
                    <w:txbxContent>
                      <w:p>
                        <w:pPr>
                          <w:spacing w:before="0" w:after="160" w:line="259" w:lineRule="auto"/>
                        </w:pPr>
                        <w:r>
                          <w:rPr>
                            <w:rFonts w:cs="Calibri" w:hAnsi="Calibri" w:eastAsia="Calibri" w:ascii="Calibri"/>
                            <w:b w:val="1"/>
                            <w:i w:val="1"/>
                            <w:sz w:val="22"/>
                          </w:rPr>
                          <w:t xml:space="preserve"> </w:t>
                        </w:r>
                      </w:p>
                    </w:txbxContent>
                  </v:textbox>
                </v:rect>
                <v:shape id="Shape 313800" style="position:absolute;width:50247;height:28096;left:381;top:381;" coordsize="5024756,2809621" path="m0,0l5024756,0l5024756,2809621l0,2809621l0,0">
                  <v:stroke weight="0pt" endcap="flat" joinstyle="miter" miterlimit="10" on="false" color="#000000" opacity="0"/>
                  <v:fill on="true" color="#66ffff"/>
                </v:shape>
                <v:shape id="Picture 1859" style="position:absolute;width:50247;height:28096;left:381;top:381;" filled="f">
                  <v:imagedata r:id="rId135"/>
                </v:shape>
                <v:shape id="Shape 1860" style="position:absolute;width:51009;height:28858;left:0;top:0;" coordsize="5100956,2885821" path="m0,2885821l5100956,2885821l5100956,0l0,0x">
                  <v:stroke weight="6pt" endcap="flat" joinstyle="miter" miterlimit="10" on="true" color="#ed7d31"/>
                  <v:fill on="false" color="#000000" opacity="0"/>
                </v:shape>
              </v:group>
            </w:pict>
          </mc:Fallback>
        </mc:AlternateContent>
      </w:r>
    </w:p>
    <w:p w14:paraId="361AE28B" w14:textId="77777777" w:rsidR="00A97412" w:rsidRDefault="00000000">
      <w:pPr>
        <w:spacing w:after="0" w:line="260" w:lineRule="auto"/>
        <w:ind w:left="638" w:right="631" w:hanging="10"/>
        <w:jc w:val="center"/>
      </w:pPr>
      <w:r>
        <w:rPr>
          <w:color w:val="2F5496"/>
          <w:sz w:val="32"/>
        </w:rPr>
        <w:t xml:space="preserve">Protocolos - Dispositivos -Encaminador </w:t>
      </w:r>
    </w:p>
    <w:p w14:paraId="4071BAEC" w14:textId="77777777" w:rsidR="00A97412" w:rsidRDefault="00000000">
      <w:pPr>
        <w:spacing w:after="50"/>
        <w:ind w:left="1041"/>
      </w:pPr>
      <w:r>
        <w:rPr>
          <w:noProof/>
        </w:rPr>
        <w:lastRenderedPageBreak/>
        <mc:AlternateContent>
          <mc:Choice Requires="wpg">
            <w:drawing>
              <wp:inline distT="0" distB="0" distL="0" distR="0" wp14:anchorId="06912F34" wp14:editId="0ACC83E2">
                <wp:extent cx="5176838" cy="3119706"/>
                <wp:effectExtent l="0" t="0" r="0" b="0"/>
                <wp:docPr id="255765" name="Group 255765"/>
                <wp:cNvGraphicFramePr/>
                <a:graphic xmlns:a="http://schemas.openxmlformats.org/drawingml/2006/main">
                  <a:graphicData uri="http://schemas.microsoft.com/office/word/2010/wordprocessingGroup">
                    <wpg:wgp>
                      <wpg:cNvGrpSpPr/>
                      <wpg:grpSpPr>
                        <a:xfrm>
                          <a:off x="0" y="0"/>
                          <a:ext cx="5176838" cy="3119706"/>
                          <a:chOff x="0" y="0"/>
                          <a:chExt cx="5176838" cy="3119706"/>
                        </a:xfrm>
                      </wpg:grpSpPr>
                      <wps:wsp>
                        <wps:cNvPr id="1872" name="Rectangle 1872"/>
                        <wps:cNvSpPr/>
                        <wps:spPr>
                          <a:xfrm>
                            <a:off x="5145151" y="2600451"/>
                            <a:ext cx="42143" cy="189937"/>
                          </a:xfrm>
                          <a:prstGeom prst="rect">
                            <a:avLst/>
                          </a:prstGeom>
                          <a:ln>
                            <a:noFill/>
                          </a:ln>
                        </wps:spPr>
                        <wps:txbx>
                          <w:txbxContent>
                            <w:p w14:paraId="1C5C88D3" w14:textId="77777777" w:rsidR="00A97412" w:rsidRDefault="00000000">
                              <w:r>
                                <w:rPr>
                                  <w:b/>
                                  <w:i/>
                                </w:rPr>
                                <w:t xml:space="preserve"> </w:t>
                              </w:r>
                            </w:p>
                          </w:txbxContent>
                        </wps:txbx>
                        <wps:bodyPr horzOverflow="overflow" vert="horz" lIns="0" tIns="0" rIns="0" bIns="0" rtlCol="0">
                          <a:noAutofit/>
                        </wps:bodyPr>
                      </wps:wsp>
                      <wps:wsp>
                        <wps:cNvPr id="1873" name="Rectangle 1873"/>
                        <wps:cNvSpPr/>
                        <wps:spPr>
                          <a:xfrm>
                            <a:off x="1645412" y="2913253"/>
                            <a:ext cx="1219582" cy="274582"/>
                          </a:xfrm>
                          <a:prstGeom prst="rect">
                            <a:avLst/>
                          </a:prstGeom>
                          <a:ln>
                            <a:noFill/>
                          </a:ln>
                        </wps:spPr>
                        <wps:txbx>
                          <w:txbxContent>
                            <w:p w14:paraId="1C942815" w14:textId="77777777" w:rsidR="00A97412" w:rsidRDefault="00000000">
                              <w:r>
                                <w:rPr>
                                  <w:color w:val="2F5496"/>
                                  <w:sz w:val="32"/>
                                </w:rPr>
                                <w:t xml:space="preserve">Protocolos </w:t>
                              </w:r>
                            </w:p>
                          </w:txbxContent>
                        </wps:txbx>
                        <wps:bodyPr horzOverflow="overflow" vert="horz" lIns="0" tIns="0" rIns="0" bIns="0" rtlCol="0">
                          <a:noAutofit/>
                        </wps:bodyPr>
                      </wps:wsp>
                      <wps:wsp>
                        <wps:cNvPr id="1874" name="Rectangle 1874"/>
                        <wps:cNvSpPr/>
                        <wps:spPr>
                          <a:xfrm>
                            <a:off x="2564384" y="2913253"/>
                            <a:ext cx="134251" cy="274582"/>
                          </a:xfrm>
                          <a:prstGeom prst="rect">
                            <a:avLst/>
                          </a:prstGeom>
                          <a:ln>
                            <a:noFill/>
                          </a:ln>
                        </wps:spPr>
                        <wps:txbx>
                          <w:txbxContent>
                            <w:p w14:paraId="77F78B88" w14:textId="77777777" w:rsidR="00A97412" w:rsidRDefault="00000000">
                              <w:r>
                                <w:rPr>
                                  <w:color w:val="2F5496"/>
                                  <w:sz w:val="32"/>
                                </w:rPr>
                                <w:t>–</w:t>
                              </w:r>
                            </w:p>
                          </w:txbxContent>
                        </wps:txbx>
                        <wps:bodyPr horzOverflow="overflow" vert="horz" lIns="0" tIns="0" rIns="0" bIns="0" rtlCol="0">
                          <a:noAutofit/>
                        </wps:bodyPr>
                      </wps:wsp>
                      <wps:wsp>
                        <wps:cNvPr id="1875" name="Rectangle 1875"/>
                        <wps:cNvSpPr/>
                        <wps:spPr>
                          <a:xfrm>
                            <a:off x="2664968" y="2913253"/>
                            <a:ext cx="60925" cy="274582"/>
                          </a:xfrm>
                          <a:prstGeom prst="rect">
                            <a:avLst/>
                          </a:prstGeom>
                          <a:ln>
                            <a:noFill/>
                          </a:ln>
                        </wps:spPr>
                        <wps:txbx>
                          <w:txbxContent>
                            <w:p w14:paraId="129FD2AE" w14:textId="77777777" w:rsidR="00A97412" w:rsidRDefault="00000000">
                              <w:r>
                                <w:rPr>
                                  <w:color w:val="2F5496"/>
                                  <w:sz w:val="32"/>
                                </w:rPr>
                                <w:t xml:space="preserve"> </w:t>
                              </w:r>
                            </w:p>
                          </w:txbxContent>
                        </wps:txbx>
                        <wps:bodyPr horzOverflow="overflow" vert="horz" lIns="0" tIns="0" rIns="0" bIns="0" rtlCol="0">
                          <a:noAutofit/>
                        </wps:bodyPr>
                      </wps:wsp>
                      <wps:wsp>
                        <wps:cNvPr id="1876" name="Rectangle 1876"/>
                        <wps:cNvSpPr/>
                        <wps:spPr>
                          <a:xfrm>
                            <a:off x="2710688" y="2913253"/>
                            <a:ext cx="1286438" cy="274582"/>
                          </a:xfrm>
                          <a:prstGeom prst="rect">
                            <a:avLst/>
                          </a:prstGeom>
                          <a:ln>
                            <a:noFill/>
                          </a:ln>
                        </wps:spPr>
                        <wps:txbx>
                          <w:txbxContent>
                            <w:p w14:paraId="07602802" w14:textId="77777777" w:rsidR="00A97412" w:rsidRDefault="00000000">
                              <w:r>
                                <w:rPr>
                                  <w:color w:val="2F5496"/>
                                  <w:sz w:val="32"/>
                                </w:rPr>
                                <w:t>Dispositivos</w:t>
                              </w:r>
                            </w:p>
                          </w:txbxContent>
                        </wps:txbx>
                        <wps:bodyPr horzOverflow="overflow" vert="horz" lIns="0" tIns="0" rIns="0" bIns="0" rtlCol="0">
                          <a:noAutofit/>
                        </wps:bodyPr>
                      </wps:wsp>
                      <wps:wsp>
                        <wps:cNvPr id="1877" name="Rectangle 1877"/>
                        <wps:cNvSpPr/>
                        <wps:spPr>
                          <a:xfrm>
                            <a:off x="3680206" y="2913253"/>
                            <a:ext cx="60925" cy="274582"/>
                          </a:xfrm>
                          <a:prstGeom prst="rect">
                            <a:avLst/>
                          </a:prstGeom>
                          <a:ln>
                            <a:noFill/>
                          </a:ln>
                        </wps:spPr>
                        <wps:txbx>
                          <w:txbxContent>
                            <w:p w14:paraId="7B37172F" w14:textId="77777777" w:rsidR="00A97412" w:rsidRDefault="00000000">
                              <w:r>
                                <w:rPr>
                                  <w:color w:val="2F5496"/>
                                  <w:sz w:val="32"/>
                                </w:rPr>
                                <w:t xml:space="preserve"> </w:t>
                              </w:r>
                            </w:p>
                          </w:txbxContent>
                        </wps:txbx>
                        <wps:bodyPr horzOverflow="overflow" vert="horz" lIns="0" tIns="0" rIns="0" bIns="0" rtlCol="0">
                          <a:noAutofit/>
                        </wps:bodyPr>
                      </wps:wsp>
                      <wps:wsp>
                        <wps:cNvPr id="313801" name="Shape 313801"/>
                        <wps:cNvSpPr/>
                        <wps:spPr>
                          <a:xfrm>
                            <a:off x="38100" y="38100"/>
                            <a:ext cx="5023612" cy="2593340"/>
                          </a:xfrm>
                          <a:custGeom>
                            <a:avLst/>
                            <a:gdLst/>
                            <a:ahLst/>
                            <a:cxnLst/>
                            <a:rect l="0" t="0" r="0" b="0"/>
                            <a:pathLst>
                              <a:path w="5023612" h="2593340">
                                <a:moveTo>
                                  <a:pt x="0" y="0"/>
                                </a:moveTo>
                                <a:lnTo>
                                  <a:pt x="5023612" y="0"/>
                                </a:lnTo>
                                <a:lnTo>
                                  <a:pt x="5023612" y="2593340"/>
                                </a:lnTo>
                                <a:lnTo>
                                  <a:pt x="0" y="2593340"/>
                                </a:lnTo>
                                <a:lnTo>
                                  <a:pt x="0" y="0"/>
                                </a:lnTo>
                              </a:path>
                            </a:pathLst>
                          </a:custGeom>
                          <a:ln w="0" cap="flat">
                            <a:miter lim="127000"/>
                          </a:ln>
                        </wps:spPr>
                        <wps:style>
                          <a:lnRef idx="0">
                            <a:srgbClr val="000000">
                              <a:alpha val="0"/>
                            </a:srgbClr>
                          </a:lnRef>
                          <a:fillRef idx="1">
                            <a:srgbClr val="66FFFF"/>
                          </a:fillRef>
                          <a:effectRef idx="0">
                            <a:scrgbClr r="0" g="0" b="0"/>
                          </a:effectRef>
                          <a:fontRef idx="none"/>
                        </wps:style>
                        <wps:bodyPr/>
                      </wps:wsp>
                      <pic:pic xmlns:pic="http://schemas.openxmlformats.org/drawingml/2006/picture">
                        <pic:nvPicPr>
                          <pic:cNvPr id="2191" name="Picture 2191"/>
                          <pic:cNvPicPr/>
                        </pic:nvPicPr>
                        <pic:blipFill>
                          <a:blip r:embed="rId136"/>
                          <a:stretch>
                            <a:fillRect/>
                          </a:stretch>
                        </pic:blipFill>
                        <pic:spPr>
                          <a:xfrm>
                            <a:off x="38100" y="38100"/>
                            <a:ext cx="5023612" cy="2593340"/>
                          </a:xfrm>
                          <a:prstGeom prst="rect">
                            <a:avLst/>
                          </a:prstGeom>
                        </pic:spPr>
                      </pic:pic>
                      <wps:wsp>
                        <wps:cNvPr id="2192" name="Shape 2192"/>
                        <wps:cNvSpPr/>
                        <wps:spPr>
                          <a:xfrm>
                            <a:off x="0" y="0"/>
                            <a:ext cx="5099812" cy="2669540"/>
                          </a:xfrm>
                          <a:custGeom>
                            <a:avLst/>
                            <a:gdLst/>
                            <a:ahLst/>
                            <a:cxnLst/>
                            <a:rect l="0" t="0" r="0" b="0"/>
                            <a:pathLst>
                              <a:path w="5099812" h="2669540">
                                <a:moveTo>
                                  <a:pt x="0" y="2669540"/>
                                </a:moveTo>
                                <a:lnTo>
                                  <a:pt x="5099812" y="2669540"/>
                                </a:lnTo>
                                <a:lnTo>
                                  <a:pt x="5099812" y="0"/>
                                </a:lnTo>
                                <a:lnTo>
                                  <a:pt x="0" y="0"/>
                                </a:lnTo>
                                <a:close/>
                              </a:path>
                            </a:pathLst>
                          </a:custGeom>
                          <a:ln w="76200" cap="flat">
                            <a:miter lim="127000"/>
                          </a:ln>
                        </wps:spPr>
                        <wps:style>
                          <a:lnRef idx="1">
                            <a:srgbClr val="ED7D31"/>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55765" style="width:407.625pt;height:245.646pt;mso-position-horizontal-relative:char;mso-position-vertical-relative:line" coordsize="51768,31197">
                <v:rect id="Rectangle 1872" style="position:absolute;width:421;height:1899;left:51451;top:26004;" filled="f" stroked="f">
                  <v:textbox inset="0,0,0,0">
                    <w:txbxContent>
                      <w:p>
                        <w:pPr>
                          <w:spacing w:before="0" w:after="160" w:line="259" w:lineRule="auto"/>
                        </w:pPr>
                        <w:r>
                          <w:rPr>
                            <w:rFonts w:cs="Calibri" w:hAnsi="Calibri" w:eastAsia="Calibri" w:ascii="Calibri"/>
                            <w:b w:val="1"/>
                            <w:i w:val="1"/>
                            <w:sz w:val="22"/>
                          </w:rPr>
                          <w:t xml:space="preserve"> </w:t>
                        </w:r>
                      </w:p>
                    </w:txbxContent>
                  </v:textbox>
                </v:rect>
                <v:rect id="Rectangle 1873" style="position:absolute;width:12195;height:2745;left:16454;top:29132;" filled="f" stroked="f">
                  <v:textbox inset="0,0,0,0">
                    <w:txbxContent>
                      <w:p>
                        <w:pPr>
                          <w:spacing w:before="0" w:after="160" w:line="259" w:lineRule="auto"/>
                        </w:pPr>
                        <w:r>
                          <w:rPr>
                            <w:rFonts w:cs="Calibri" w:hAnsi="Calibri" w:eastAsia="Calibri" w:ascii="Calibri"/>
                            <w:color w:val="2f5496"/>
                            <w:sz w:val="32"/>
                          </w:rPr>
                          <w:t xml:space="preserve">Protocolos </w:t>
                        </w:r>
                      </w:p>
                    </w:txbxContent>
                  </v:textbox>
                </v:rect>
                <v:rect id="Rectangle 1874" style="position:absolute;width:1342;height:2745;left:25643;top:29132;" filled="f" stroked="f">
                  <v:textbox inset="0,0,0,0">
                    <w:txbxContent>
                      <w:p>
                        <w:pPr>
                          <w:spacing w:before="0" w:after="160" w:line="259" w:lineRule="auto"/>
                        </w:pPr>
                        <w:r>
                          <w:rPr>
                            <w:rFonts w:cs="Calibri" w:hAnsi="Calibri" w:eastAsia="Calibri" w:ascii="Calibri"/>
                            <w:color w:val="2f5496"/>
                            <w:sz w:val="32"/>
                          </w:rPr>
                          <w:t xml:space="preserve">–</w:t>
                        </w:r>
                      </w:p>
                    </w:txbxContent>
                  </v:textbox>
                </v:rect>
                <v:rect id="Rectangle 1875" style="position:absolute;width:609;height:2745;left:26649;top:29132;" filled="f" stroked="f">
                  <v:textbox inset="0,0,0,0">
                    <w:txbxContent>
                      <w:p>
                        <w:pPr>
                          <w:spacing w:before="0" w:after="160" w:line="259" w:lineRule="auto"/>
                        </w:pPr>
                        <w:r>
                          <w:rPr>
                            <w:rFonts w:cs="Calibri" w:hAnsi="Calibri" w:eastAsia="Calibri" w:ascii="Calibri"/>
                            <w:color w:val="2f5496"/>
                            <w:sz w:val="32"/>
                          </w:rPr>
                          <w:t xml:space="preserve"> </w:t>
                        </w:r>
                      </w:p>
                    </w:txbxContent>
                  </v:textbox>
                </v:rect>
                <v:rect id="Rectangle 1876" style="position:absolute;width:12864;height:2745;left:27106;top:29132;" filled="f" stroked="f">
                  <v:textbox inset="0,0,0,0">
                    <w:txbxContent>
                      <w:p>
                        <w:pPr>
                          <w:spacing w:before="0" w:after="160" w:line="259" w:lineRule="auto"/>
                        </w:pPr>
                        <w:r>
                          <w:rPr>
                            <w:rFonts w:cs="Calibri" w:hAnsi="Calibri" w:eastAsia="Calibri" w:ascii="Calibri"/>
                            <w:color w:val="2f5496"/>
                            <w:sz w:val="32"/>
                          </w:rPr>
                          <w:t xml:space="preserve">Dispositivos</w:t>
                        </w:r>
                      </w:p>
                    </w:txbxContent>
                  </v:textbox>
                </v:rect>
                <v:rect id="Rectangle 1877" style="position:absolute;width:609;height:2745;left:36802;top:29132;" filled="f" stroked="f">
                  <v:textbox inset="0,0,0,0">
                    <w:txbxContent>
                      <w:p>
                        <w:pPr>
                          <w:spacing w:before="0" w:after="160" w:line="259" w:lineRule="auto"/>
                        </w:pPr>
                        <w:r>
                          <w:rPr>
                            <w:rFonts w:cs="Calibri" w:hAnsi="Calibri" w:eastAsia="Calibri" w:ascii="Calibri"/>
                            <w:color w:val="2f5496"/>
                            <w:sz w:val="32"/>
                          </w:rPr>
                          <w:t xml:space="preserve"> </w:t>
                        </w:r>
                      </w:p>
                    </w:txbxContent>
                  </v:textbox>
                </v:rect>
                <v:shape id="Shape 313802" style="position:absolute;width:50236;height:25933;left:381;top:381;" coordsize="5023612,2593340" path="m0,0l5023612,0l5023612,2593340l0,2593340l0,0">
                  <v:stroke weight="0pt" endcap="flat" joinstyle="miter" miterlimit="10" on="false" color="#000000" opacity="0"/>
                  <v:fill on="true" color="#66ffff"/>
                </v:shape>
                <v:shape id="Picture 2191" style="position:absolute;width:50236;height:25933;left:381;top:381;" filled="f">
                  <v:imagedata r:id="rId137"/>
                </v:shape>
                <v:shape id="Shape 2192" style="position:absolute;width:50998;height:26695;left:0;top:0;" coordsize="5099812,2669540" path="m0,2669540l5099812,2669540l5099812,0l0,0x">
                  <v:stroke weight="6pt" endcap="flat" joinstyle="miter" miterlimit="10" on="true" color="#ed7d31"/>
                  <v:fill on="false" color="#000000" opacity="0"/>
                </v:shape>
              </v:group>
            </w:pict>
          </mc:Fallback>
        </mc:AlternateContent>
      </w:r>
    </w:p>
    <w:tbl>
      <w:tblPr>
        <w:tblStyle w:val="TableGrid"/>
        <w:tblW w:w="7028" w:type="dxa"/>
        <w:tblInd w:w="1923" w:type="dxa"/>
        <w:tblCellMar>
          <w:top w:w="50" w:type="dxa"/>
          <w:left w:w="0" w:type="dxa"/>
          <w:bottom w:w="0" w:type="dxa"/>
          <w:right w:w="0" w:type="dxa"/>
        </w:tblCellMar>
        <w:tblLook w:val="04A0" w:firstRow="1" w:lastRow="0" w:firstColumn="1" w:lastColumn="0" w:noHBand="0" w:noVBand="1"/>
      </w:tblPr>
      <w:tblGrid>
        <w:gridCol w:w="1659"/>
        <w:gridCol w:w="1250"/>
        <w:gridCol w:w="4119"/>
      </w:tblGrid>
      <w:tr w:rsidR="00A97412" w14:paraId="281CDFEF" w14:textId="77777777">
        <w:trPr>
          <w:trHeight w:val="262"/>
        </w:trPr>
        <w:tc>
          <w:tcPr>
            <w:tcW w:w="1659" w:type="dxa"/>
            <w:tcBorders>
              <w:top w:val="single" w:sz="12" w:space="0" w:color="000000"/>
              <w:left w:val="single" w:sz="11" w:space="0" w:color="000000"/>
              <w:bottom w:val="single" w:sz="6" w:space="0" w:color="000000"/>
              <w:right w:val="nil"/>
            </w:tcBorders>
            <w:shd w:val="clear" w:color="auto" w:fill="000080"/>
          </w:tcPr>
          <w:p w14:paraId="661CD410" w14:textId="77777777" w:rsidR="00A97412" w:rsidRDefault="00000000">
            <w:pPr>
              <w:spacing w:after="0"/>
              <w:ind w:left="138"/>
            </w:pPr>
            <w:r>
              <w:rPr>
                <w:rFonts w:ascii="Verdana" w:eastAsia="Verdana" w:hAnsi="Verdana" w:cs="Verdana"/>
                <w:b/>
                <w:color w:val="FFFFFF"/>
                <w:sz w:val="20"/>
              </w:rPr>
              <w:t xml:space="preserve">Dispositivo </w:t>
            </w:r>
          </w:p>
        </w:tc>
        <w:tc>
          <w:tcPr>
            <w:tcW w:w="1250" w:type="dxa"/>
            <w:tcBorders>
              <w:top w:val="single" w:sz="12" w:space="0" w:color="000000"/>
              <w:left w:val="nil"/>
              <w:bottom w:val="single" w:sz="6" w:space="0" w:color="000000"/>
              <w:right w:val="nil"/>
            </w:tcBorders>
            <w:shd w:val="clear" w:color="auto" w:fill="000080"/>
          </w:tcPr>
          <w:p w14:paraId="7B004BF7" w14:textId="77777777" w:rsidR="00A97412" w:rsidRDefault="00000000">
            <w:pPr>
              <w:spacing w:after="0"/>
            </w:pPr>
            <w:r>
              <w:rPr>
                <w:rFonts w:ascii="Verdana" w:eastAsia="Verdana" w:hAnsi="Verdana" w:cs="Verdana"/>
                <w:b/>
                <w:color w:val="FFFFFF"/>
                <w:sz w:val="20"/>
              </w:rPr>
              <w:t xml:space="preserve">Capa OSI </w:t>
            </w:r>
          </w:p>
        </w:tc>
        <w:tc>
          <w:tcPr>
            <w:tcW w:w="4119" w:type="dxa"/>
            <w:tcBorders>
              <w:top w:val="single" w:sz="12" w:space="0" w:color="000000"/>
              <w:left w:val="nil"/>
              <w:bottom w:val="single" w:sz="6" w:space="0" w:color="000000"/>
              <w:right w:val="nil"/>
            </w:tcBorders>
            <w:shd w:val="clear" w:color="auto" w:fill="000080"/>
          </w:tcPr>
          <w:p w14:paraId="556F40FC" w14:textId="77777777" w:rsidR="00A97412" w:rsidRDefault="00000000">
            <w:pPr>
              <w:spacing w:after="0"/>
              <w:ind w:left="829"/>
              <w:jc w:val="center"/>
            </w:pPr>
            <w:r>
              <w:rPr>
                <w:rFonts w:ascii="Verdana" w:eastAsia="Verdana" w:hAnsi="Verdana" w:cs="Verdana"/>
                <w:b/>
                <w:color w:val="FFFFFF"/>
                <w:sz w:val="20"/>
              </w:rPr>
              <w:t xml:space="preserve">Descripción </w:t>
            </w:r>
          </w:p>
        </w:tc>
      </w:tr>
      <w:tr w:rsidR="00A97412" w14:paraId="04375BF1" w14:textId="77777777">
        <w:trPr>
          <w:trHeight w:val="461"/>
        </w:trPr>
        <w:tc>
          <w:tcPr>
            <w:tcW w:w="1659" w:type="dxa"/>
            <w:tcBorders>
              <w:top w:val="single" w:sz="6" w:space="0" w:color="000000"/>
              <w:left w:val="single" w:sz="11" w:space="0" w:color="000000"/>
              <w:bottom w:val="single" w:sz="12" w:space="0" w:color="FFFFFF"/>
              <w:right w:val="nil"/>
            </w:tcBorders>
            <w:shd w:val="clear" w:color="auto" w:fill="C0C0C0"/>
            <w:vAlign w:val="center"/>
          </w:tcPr>
          <w:p w14:paraId="76C7AC3D" w14:textId="77777777" w:rsidR="00A97412" w:rsidRDefault="00000000">
            <w:pPr>
              <w:spacing w:after="0"/>
              <w:ind w:left="66"/>
            </w:pPr>
            <w:proofErr w:type="gramStart"/>
            <w:r>
              <w:rPr>
                <w:rFonts w:ascii="Verdana" w:eastAsia="Verdana" w:hAnsi="Verdana" w:cs="Verdana"/>
                <w:b/>
                <w:sz w:val="20"/>
              </w:rPr>
              <w:t>HUB</w:t>
            </w:r>
            <w:proofErr w:type="gramEnd"/>
            <w:r>
              <w:rPr>
                <w:rFonts w:ascii="Verdana" w:eastAsia="Verdana" w:hAnsi="Verdana" w:cs="Verdana"/>
                <w:b/>
                <w:sz w:val="20"/>
              </w:rPr>
              <w:t xml:space="preserve"> </w:t>
            </w:r>
          </w:p>
        </w:tc>
        <w:tc>
          <w:tcPr>
            <w:tcW w:w="1250" w:type="dxa"/>
            <w:tcBorders>
              <w:top w:val="single" w:sz="6" w:space="0" w:color="000000"/>
              <w:left w:val="nil"/>
              <w:bottom w:val="single" w:sz="12" w:space="0" w:color="FFFFFF"/>
              <w:right w:val="nil"/>
            </w:tcBorders>
            <w:shd w:val="clear" w:color="auto" w:fill="C0C0C0"/>
            <w:vAlign w:val="center"/>
          </w:tcPr>
          <w:p w14:paraId="652786E3" w14:textId="77777777" w:rsidR="00A97412" w:rsidRDefault="00000000">
            <w:pPr>
              <w:spacing w:after="0"/>
              <w:ind w:left="450"/>
            </w:pPr>
            <w:r>
              <w:rPr>
                <w:rFonts w:ascii="Verdana" w:eastAsia="Verdana" w:hAnsi="Verdana" w:cs="Verdana"/>
                <w:b/>
                <w:sz w:val="20"/>
              </w:rPr>
              <w:t xml:space="preserve">1 </w:t>
            </w:r>
          </w:p>
        </w:tc>
        <w:tc>
          <w:tcPr>
            <w:tcW w:w="4119" w:type="dxa"/>
            <w:tcBorders>
              <w:top w:val="single" w:sz="6" w:space="0" w:color="000000"/>
              <w:left w:val="nil"/>
              <w:bottom w:val="single" w:sz="12" w:space="0" w:color="FFFFFF"/>
              <w:right w:val="nil"/>
            </w:tcBorders>
            <w:shd w:val="clear" w:color="auto" w:fill="C0C0C0"/>
          </w:tcPr>
          <w:p w14:paraId="386E8D81" w14:textId="77777777" w:rsidR="00A97412" w:rsidRDefault="00000000">
            <w:pPr>
              <w:spacing w:after="0"/>
              <w:ind w:right="-31"/>
            </w:pPr>
            <w:r>
              <w:rPr>
                <w:rFonts w:ascii="Verdana" w:eastAsia="Verdana" w:hAnsi="Verdana" w:cs="Verdana"/>
                <w:b/>
                <w:sz w:val="18"/>
              </w:rPr>
              <w:t xml:space="preserve">Conecta múltiples usuarios a un único dispositivo físico. Actúan como </w:t>
            </w:r>
            <w:proofErr w:type="spellStart"/>
            <w:r>
              <w:rPr>
                <w:rFonts w:ascii="Verdana" w:eastAsia="Verdana" w:hAnsi="Verdana" w:cs="Verdana"/>
                <w:b/>
                <w:sz w:val="18"/>
              </w:rPr>
              <w:t>repeaters</w:t>
            </w:r>
            <w:proofErr w:type="spellEnd"/>
          </w:p>
        </w:tc>
      </w:tr>
      <w:tr w:rsidR="00A97412" w14:paraId="7C254FB7" w14:textId="77777777">
        <w:trPr>
          <w:trHeight w:val="467"/>
        </w:trPr>
        <w:tc>
          <w:tcPr>
            <w:tcW w:w="1659" w:type="dxa"/>
            <w:tcBorders>
              <w:top w:val="single" w:sz="12" w:space="0" w:color="FFFFFF"/>
              <w:left w:val="single" w:sz="11" w:space="0" w:color="000000"/>
              <w:bottom w:val="single" w:sz="12" w:space="0" w:color="FFFFFF"/>
              <w:right w:val="nil"/>
            </w:tcBorders>
            <w:shd w:val="clear" w:color="auto" w:fill="C0C0C0"/>
            <w:vAlign w:val="center"/>
          </w:tcPr>
          <w:p w14:paraId="5ACEEA5E" w14:textId="77777777" w:rsidR="00A97412" w:rsidRDefault="00000000">
            <w:pPr>
              <w:spacing w:after="0"/>
              <w:ind w:left="66"/>
            </w:pPr>
            <w:r>
              <w:rPr>
                <w:rFonts w:ascii="Verdana" w:eastAsia="Verdana" w:hAnsi="Verdana" w:cs="Verdana"/>
                <w:b/>
                <w:sz w:val="20"/>
              </w:rPr>
              <w:t xml:space="preserve">BRIDGE </w:t>
            </w:r>
          </w:p>
        </w:tc>
        <w:tc>
          <w:tcPr>
            <w:tcW w:w="1250" w:type="dxa"/>
            <w:tcBorders>
              <w:top w:val="single" w:sz="12" w:space="0" w:color="FFFFFF"/>
              <w:left w:val="nil"/>
              <w:bottom w:val="single" w:sz="12" w:space="0" w:color="FFFFFF"/>
              <w:right w:val="nil"/>
            </w:tcBorders>
            <w:shd w:val="clear" w:color="auto" w:fill="C0C0C0"/>
            <w:vAlign w:val="center"/>
          </w:tcPr>
          <w:p w14:paraId="4F01EC5E" w14:textId="77777777" w:rsidR="00A97412" w:rsidRDefault="00000000">
            <w:pPr>
              <w:spacing w:after="0"/>
              <w:ind w:left="450"/>
            </w:pPr>
            <w:r>
              <w:rPr>
                <w:rFonts w:ascii="Verdana" w:eastAsia="Verdana" w:hAnsi="Verdana" w:cs="Verdana"/>
                <w:b/>
                <w:sz w:val="20"/>
              </w:rPr>
              <w:t xml:space="preserve">2 </w:t>
            </w:r>
          </w:p>
        </w:tc>
        <w:tc>
          <w:tcPr>
            <w:tcW w:w="4119" w:type="dxa"/>
            <w:tcBorders>
              <w:top w:val="single" w:sz="12" w:space="0" w:color="FFFFFF"/>
              <w:left w:val="nil"/>
              <w:bottom w:val="single" w:sz="12" w:space="0" w:color="FFFFFF"/>
              <w:right w:val="nil"/>
            </w:tcBorders>
            <w:shd w:val="clear" w:color="auto" w:fill="C0C0C0"/>
          </w:tcPr>
          <w:p w14:paraId="17D5B249" w14:textId="77777777" w:rsidR="00A97412" w:rsidRDefault="00000000">
            <w:pPr>
              <w:spacing w:after="0"/>
              <w:ind w:right="-73"/>
            </w:pPr>
            <w:r>
              <w:rPr>
                <w:rFonts w:ascii="Verdana" w:eastAsia="Verdana" w:hAnsi="Verdana" w:cs="Verdana"/>
                <w:b/>
                <w:sz w:val="18"/>
              </w:rPr>
              <w:t xml:space="preserve">Separa lógicamente segmentos dentro de misma red. </w:t>
            </w:r>
          </w:p>
        </w:tc>
      </w:tr>
      <w:tr w:rsidR="00A97412" w14:paraId="2B445843" w14:textId="77777777">
        <w:trPr>
          <w:trHeight w:val="271"/>
        </w:trPr>
        <w:tc>
          <w:tcPr>
            <w:tcW w:w="1659" w:type="dxa"/>
            <w:tcBorders>
              <w:top w:val="single" w:sz="12" w:space="0" w:color="FFFFFF"/>
              <w:left w:val="single" w:sz="11" w:space="0" w:color="000000"/>
              <w:bottom w:val="single" w:sz="12" w:space="0" w:color="FFFFFF"/>
              <w:right w:val="nil"/>
            </w:tcBorders>
            <w:shd w:val="clear" w:color="auto" w:fill="C0C0C0"/>
          </w:tcPr>
          <w:p w14:paraId="3E701E56" w14:textId="77777777" w:rsidR="00A97412" w:rsidRDefault="00000000">
            <w:pPr>
              <w:spacing w:after="0"/>
              <w:ind w:left="66"/>
            </w:pPr>
            <w:r>
              <w:rPr>
                <w:rFonts w:ascii="Verdana" w:eastAsia="Verdana" w:hAnsi="Verdana" w:cs="Verdana"/>
                <w:b/>
                <w:sz w:val="20"/>
              </w:rPr>
              <w:t xml:space="preserve">SWITCH </w:t>
            </w:r>
          </w:p>
        </w:tc>
        <w:tc>
          <w:tcPr>
            <w:tcW w:w="1250" w:type="dxa"/>
            <w:tcBorders>
              <w:top w:val="single" w:sz="12" w:space="0" w:color="FFFFFF"/>
              <w:left w:val="nil"/>
              <w:bottom w:val="single" w:sz="12" w:space="0" w:color="FFFFFF"/>
              <w:right w:val="nil"/>
            </w:tcBorders>
            <w:shd w:val="clear" w:color="auto" w:fill="C0C0C0"/>
          </w:tcPr>
          <w:p w14:paraId="6E4890A5" w14:textId="77777777" w:rsidR="00A97412" w:rsidRDefault="00000000">
            <w:pPr>
              <w:spacing w:after="0"/>
              <w:ind w:left="450"/>
            </w:pPr>
            <w:r>
              <w:rPr>
                <w:rFonts w:ascii="Verdana" w:eastAsia="Verdana" w:hAnsi="Verdana" w:cs="Verdana"/>
                <w:b/>
                <w:sz w:val="20"/>
              </w:rPr>
              <w:t xml:space="preserve">2 </w:t>
            </w:r>
          </w:p>
        </w:tc>
        <w:tc>
          <w:tcPr>
            <w:tcW w:w="4119" w:type="dxa"/>
            <w:tcBorders>
              <w:top w:val="single" w:sz="12" w:space="0" w:color="FFFFFF"/>
              <w:left w:val="nil"/>
              <w:bottom w:val="single" w:sz="12" w:space="0" w:color="FFFFFF"/>
              <w:right w:val="nil"/>
            </w:tcBorders>
            <w:shd w:val="clear" w:color="auto" w:fill="C0C0C0"/>
          </w:tcPr>
          <w:p w14:paraId="70E20E1D" w14:textId="77777777" w:rsidR="00A97412" w:rsidRDefault="00000000">
            <w:pPr>
              <w:spacing w:after="0"/>
              <w:ind w:right="-45"/>
              <w:jc w:val="both"/>
            </w:pPr>
            <w:r>
              <w:rPr>
                <w:rFonts w:ascii="Verdana" w:eastAsia="Verdana" w:hAnsi="Verdana" w:cs="Verdana"/>
                <w:b/>
                <w:sz w:val="18"/>
              </w:rPr>
              <w:t>Similares a los bridges, pero con más por</w:t>
            </w:r>
          </w:p>
        </w:tc>
      </w:tr>
      <w:tr w:rsidR="00A97412" w14:paraId="28B66F3F" w14:textId="77777777">
        <w:trPr>
          <w:trHeight w:val="468"/>
        </w:trPr>
        <w:tc>
          <w:tcPr>
            <w:tcW w:w="1659" w:type="dxa"/>
            <w:tcBorders>
              <w:top w:val="single" w:sz="12" w:space="0" w:color="FFFFFF"/>
              <w:left w:val="single" w:sz="11" w:space="0" w:color="000000"/>
              <w:bottom w:val="single" w:sz="12" w:space="0" w:color="FFFFFF"/>
              <w:right w:val="nil"/>
            </w:tcBorders>
            <w:shd w:val="clear" w:color="auto" w:fill="C0C0C0"/>
            <w:vAlign w:val="center"/>
          </w:tcPr>
          <w:p w14:paraId="77FAC134" w14:textId="77777777" w:rsidR="00A97412" w:rsidRDefault="00000000">
            <w:pPr>
              <w:spacing w:after="0"/>
              <w:ind w:left="66"/>
            </w:pPr>
            <w:r>
              <w:rPr>
                <w:rFonts w:ascii="Verdana" w:eastAsia="Verdana" w:hAnsi="Verdana" w:cs="Verdana"/>
                <w:b/>
                <w:sz w:val="20"/>
              </w:rPr>
              <w:t xml:space="preserve">ROUTER </w:t>
            </w:r>
          </w:p>
        </w:tc>
        <w:tc>
          <w:tcPr>
            <w:tcW w:w="1250" w:type="dxa"/>
            <w:tcBorders>
              <w:top w:val="single" w:sz="12" w:space="0" w:color="FFFFFF"/>
              <w:left w:val="nil"/>
              <w:bottom w:val="single" w:sz="12" w:space="0" w:color="FFFFFF"/>
              <w:right w:val="nil"/>
            </w:tcBorders>
            <w:shd w:val="clear" w:color="auto" w:fill="C0C0C0"/>
            <w:vAlign w:val="center"/>
          </w:tcPr>
          <w:p w14:paraId="69D2D0F0" w14:textId="77777777" w:rsidR="00A97412" w:rsidRDefault="00000000">
            <w:pPr>
              <w:spacing w:after="0"/>
              <w:ind w:left="450"/>
            </w:pPr>
            <w:r>
              <w:rPr>
                <w:rFonts w:ascii="Verdana" w:eastAsia="Verdana" w:hAnsi="Verdana" w:cs="Verdana"/>
                <w:b/>
                <w:sz w:val="20"/>
              </w:rPr>
              <w:t xml:space="preserve">3 </w:t>
            </w:r>
          </w:p>
        </w:tc>
        <w:tc>
          <w:tcPr>
            <w:tcW w:w="4119" w:type="dxa"/>
            <w:tcBorders>
              <w:top w:val="single" w:sz="12" w:space="0" w:color="FFFFFF"/>
              <w:left w:val="nil"/>
              <w:bottom w:val="single" w:sz="12" w:space="0" w:color="FFFFFF"/>
              <w:right w:val="nil"/>
            </w:tcBorders>
            <w:shd w:val="clear" w:color="auto" w:fill="C0C0C0"/>
          </w:tcPr>
          <w:p w14:paraId="57A67A80" w14:textId="77777777" w:rsidR="00A97412" w:rsidRDefault="00000000">
            <w:pPr>
              <w:spacing w:after="0"/>
            </w:pPr>
            <w:r>
              <w:rPr>
                <w:rFonts w:ascii="Verdana" w:eastAsia="Verdana" w:hAnsi="Verdana" w:cs="Verdana"/>
                <w:b/>
                <w:sz w:val="18"/>
              </w:rPr>
              <w:t xml:space="preserve">Separa los dominios de broadcast e interconectan diferentes redes. </w:t>
            </w:r>
          </w:p>
        </w:tc>
      </w:tr>
      <w:tr w:rsidR="00A97412" w14:paraId="5E1A6671" w14:textId="77777777">
        <w:trPr>
          <w:trHeight w:val="515"/>
        </w:trPr>
        <w:tc>
          <w:tcPr>
            <w:tcW w:w="1659" w:type="dxa"/>
            <w:tcBorders>
              <w:top w:val="single" w:sz="12" w:space="0" w:color="FFFFFF"/>
              <w:left w:val="single" w:sz="11" w:space="0" w:color="000000"/>
              <w:bottom w:val="single" w:sz="12" w:space="0" w:color="FFFFFF"/>
              <w:right w:val="nil"/>
            </w:tcBorders>
            <w:shd w:val="clear" w:color="auto" w:fill="C0C0C0"/>
          </w:tcPr>
          <w:p w14:paraId="79D68931" w14:textId="77777777" w:rsidR="00A97412" w:rsidRDefault="00000000">
            <w:pPr>
              <w:spacing w:after="0"/>
              <w:ind w:left="66"/>
            </w:pPr>
            <w:r>
              <w:rPr>
                <w:rFonts w:ascii="Verdana" w:eastAsia="Verdana" w:hAnsi="Verdana" w:cs="Verdana"/>
                <w:b/>
                <w:sz w:val="20"/>
              </w:rPr>
              <w:t xml:space="preserve">ACCESS </w:t>
            </w:r>
          </w:p>
          <w:p w14:paraId="365A1DAE" w14:textId="77777777" w:rsidR="00A97412" w:rsidRDefault="00000000">
            <w:pPr>
              <w:spacing w:after="0"/>
              <w:ind w:left="66"/>
            </w:pPr>
            <w:r>
              <w:rPr>
                <w:rFonts w:ascii="Verdana" w:eastAsia="Verdana" w:hAnsi="Verdana" w:cs="Verdana"/>
                <w:b/>
                <w:sz w:val="20"/>
              </w:rPr>
              <w:t xml:space="preserve">SERVER </w:t>
            </w:r>
          </w:p>
        </w:tc>
        <w:tc>
          <w:tcPr>
            <w:tcW w:w="1250" w:type="dxa"/>
            <w:tcBorders>
              <w:top w:val="single" w:sz="12" w:space="0" w:color="FFFFFF"/>
              <w:left w:val="nil"/>
              <w:bottom w:val="single" w:sz="12" w:space="0" w:color="FFFFFF"/>
              <w:right w:val="nil"/>
            </w:tcBorders>
            <w:shd w:val="clear" w:color="auto" w:fill="C0C0C0"/>
            <w:vAlign w:val="center"/>
          </w:tcPr>
          <w:p w14:paraId="3A315FDF" w14:textId="77777777" w:rsidR="00A97412" w:rsidRDefault="00000000">
            <w:pPr>
              <w:spacing w:after="0"/>
              <w:ind w:left="450"/>
            </w:pPr>
            <w:r>
              <w:rPr>
                <w:rFonts w:ascii="Verdana" w:eastAsia="Verdana" w:hAnsi="Verdana" w:cs="Verdana"/>
                <w:b/>
                <w:sz w:val="20"/>
              </w:rPr>
              <w:t xml:space="preserve">2 </w:t>
            </w:r>
          </w:p>
        </w:tc>
        <w:tc>
          <w:tcPr>
            <w:tcW w:w="4119" w:type="dxa"/>
            <w:tcBorders>
              <w:top w:val="single" w:sz="12" w:space="0" w:color="FFFFFF"/>
              <w:left w:val="nil"/>
              <w:bottom w:val="single" w:sz="12" w:space="0" w:color="FFFFFF"/>
              <w:right w:val="nil"/>
            </w:tcBorders>
            <w:shd w:val="clear" w:color="auto" w:fill="C0C0C0"/>
          </w:tcPr>
          <w:p w14:paraId="1337C8AE" w14:textId="77777777" w:rsidR="00A97412" w:rsidRDefault="00000000">
            <w:pPr>
              <w:spacing w:after="0"/>
            </w:pPr>
            <w:r>
              <w:rPr>
                <w:rFonts w:ascii="Verdana" w:eastAsia="Verdana" w:hAnsi="Verdana" w:cs="Verdana"/>
                <w:b/>
                <w:sz w:val="18"/>
              </w:rPr>
              <w:t xml:space="preserve">Provee acceso a la red a través de líneas ISDN, etc. </w:t>
            </w:r>
          </w:p>
        </w:tc>
      </w:tr>
      <w:tr w:rsidR="00A97412" w14:paraId="6B54F1CB" w14:textId="77777777">
        <w:trPr>
          <w:trHeight w:val="683"/>
        </w:trPr>
        <w:tc>
          <w:tcPr>
            <w:tcW w:w="1659" w:type="dxa"/>
            <w:tcBorders>
              <w:top w:val="single" w:sz="12" w:space="0" w:color="FFFFFF"/>
              <w:left w:val="single" w:sz="11" w:space="0" w:color="000000"/>
              <w:bottom w:val="single" w:sz="12" w:space="0" w:color="000000"/>
              <w:right w:val="nil"/>
            </w:tcBorders>
            <w:shd w:val="clear" w:color="auto" w:fill="C0C0C0"/>
            <w:vAlign w:val="center"/>
          </w:tcPr>
          <w:p w14:paraId="35D8F5D6" w14:textId="77777777" w:rsidR="00A97412" w:rsidRDefault="00000000">
            <w:pPr>
              <w:spacing w:after="0"/>
              <w:ind w:left="66"/>
            </w:pPr>
            <w:r>
              <w:rPr>
                <w:rFonts w:ascii="Verdana" w:eastAsia="Verdana" w:hAnsi="Verdana" w:cs="Verdana"/>
                <w:b/>
                <w:sz w:val="20"/>
              </w:rPr>
              <w:t xml:space="preserve">FIREWALL </w:t>
            </w:r>
          </w:p>
        </w:tc>
        <w:tc>
          <w:tcPr>
            <w:tcW w:w="1250" w:type="dxa"/>
            <w:tcBorders>
              <w:top w:val="single" w:sz="12" w:space="0" w:color="FFFFFF"/>
              <w:left w:val="nil"/>
              <w:bottom w:val="single" w:sz="12" w:space="0" w:color="000000"/>
              <w:right w:val="nil"/>
            </w:tcBorders>
            <w:shd w:val="clear" w:color="auto" w:fill="C0C0C0"/>
            <w:vAlign w:val="center"/>
          </w:tcPr>
          <w:p w14:paraId="5F5BE516" w14:textId="77777777" w:rsidR="00A97412" w:rsidRDefault="00000000">
            <w:pPr>
              <w:spacing w:after="0"/>
              <w:ind w:left="362"/>
            </w:pPr>
            <w:r>
              <w:rPr>
                <w:rFonts w:ascii="Verdana" w:eastAsia="Verdana" w:hAnsi="Verdana" w:cs="Verdana"/>
                <w:b/>
                <w:sz w:val="20"/>
              </w:rPr>
              <w:t xml:space="preserve">3+ </w:t>
            </w:r>
          </w:p>
        </w:tc>
        <w:tc>
          <w:tcPr>
            <w:tcW w:w="4119" w:type="dxa"/>
            <w:tcBorders>
              <w:top w:val="single" w:sz="12" w:space="0" w:color="FFFFFF"/>
              <w:left w:val="nil"/>
              <w:bottom w:val="single" w:sz="12" w:space="0" w:color="000000"/>
              <w:right w:val="nil"/>
            </w:tcBorders>
            <w:shd w:val="clear" w:color="auto" w:fill="C0C0C0"/>
          </w:tcPr>
          <w:p w14:paraId="63706EBB" w14:textId="77777777" w:rsidR="00A97412" w:rsidRDefault="00000000">
            <w:pPr>
              <w:spacing w:after="0"/>
              <w:ind w:right="-72"/>
            </w:pPr>
            <w:r>
              <w:rPr>
                <w:rFonts w:ascii="Verdana" w:eastAsia="Verdana" w:hAnsi="Verdana" w:cs="Verdana"/>
                <w:b/>
                <w:sz w:val="18"/>
              </w:rPr>
              <w:t xml:space="preserve">Implementan políticas de seguridad en </w:t>
            </w:r>
            <w:proofErr w:type="spellStart"/>
            <w:r>
              <w:rPr>
                <w:rFonts w:ascii="Verdana" w:eastAsia="Verdana" w:hAnsi="Verdana" w:cs="Verdana"/>
                <w:b/>
                <w:sz w:val="18"/>
              </w:rPr>
              <w:t>lo</w:t>
            </w:r>
            <w:proofErr w:type="spellEnd"/>
            <w:r>
              <w:rPr>
                <w:rFonts w:ascii="Verdana" w:eastAsia="Verdana" w:hAnsi="Verdana" w:cs="Verdana"/>
                <w:b/>
                <w:sz w:val="18"/>
              </w:rPr>
              <w:t xml:space="preserve"> puntos de control que separan redes </w:t>
            </w:r>
            <w:proofErr w:type="spellStart"/>
            <w:r>
              <w:rPr>
                <w:rFonts w:ascii="Verdana" w:eastAsia="Verdana" w:hAnsi="Verdana" w:cs="Verdana"/>
                <w:b/>
                <w:sz w:val="18"/>
              </w:rPr>
              <w:t>conf</w:t>
            </w:r>
            <w:proofErr w:type="spellEnd"/>
            <w:r>
              <w:rPr>
                <w:rFonts w:ascii="Verdana" w:eastAsia="Verdana" w:hAnsi="Verdana" w:cs="Verdana"/>
                <w:b/>
                <w:sz w:val="18"/>
              </w:rPr>
              <w:t xml:space="preserve"> y no confiables. </w:t>
            </w:r>
          </w:p>
        </w:tc>
      </w:tr>
    </w:tbl>
    <w:p w14:paraId="34CCEE3C" w14:textId="77777777" w:rsidR="00A97412" w:rsidRDefault="00000000">
      <w:pPr>
        <w:spacing w:after="334"/>
        <w:ind w:left="1069"/>
      </w:pPr>
      <w:r>
        <w:rPr>
          <w:rFonts w:ascii="Verdana" w:eastAsia="Verdana" w:hAnsi="Verdana" w:cs="Verdana"/>
          <w:sz w:val="20"/>
        </w:rPr>
        <w:t xml:space="preserve"> </w:t>
      </w:r>
      <w:r>
        <w:rPr>
          <w:rFonts w:ascii="Verdana" w:eastAsia="Verdana" w:hAnsi="Verdana" w:cs="Verdana"/>
          <w:sz w:val="20"/>
        </w:rPr>
        <w:tab/>
      </w:r>
      <w:r>
        <w:rPr>
          <w:b/>
          <w:i/>
        </w:rPr>
        <w:t xml:space="preserve"> </w:t>
      </w:r>
    </w:p>
    <w:p w14:paraId="34DC4672" w14:textId="77777777" w:rsidR="00A97412" w:rsidRDefault="00000000">
      <w:pPr>
        <w:spacing w:after="0" w:line="260" w:lineRule="auto"/>
        <w:ind w:left="638" w:right="631" w:hanging="10"/>
        <w:jc w:val="center"/>
      </w:pPr>
      <w:r>
        <w:rPr>
          <w:color w:val="2F5496"/>
          <w:sz w:val="32"/>
        </w:rPr>
        <w:t xml:space="preserve">SNA. </w:t>
      </w:r>
      <w:proofErr w:type="spellStart"/>
      <w:r>
        <w:rPr>
          <w:color w:val="2F5496"/>
          <w:sz w:val="32"/>
        </w:rPr>
        <w:t>System</w:t>
      </w:r>
      <w:proofErr w:type="spellEnd"/>
      <w:r>
        <w:rPr>
          <w:color w:val="2F5496"/>
          <w:sz w:val="32"/>
        </w:rPr>
        <w:t xml:space="preserve"> Network </w:t>
      </w:r>
      <w:proofErr w:type="spellStart"/>
      <w:r>
        <w:rPr>
          <w:color w:val="2F5496"/>
          <w:sz w:val="32"/>
        </w:rPr>
        <w:t>Arquitecture</w:t>
      </w:r>
      <w:proofErr w:type="spellEnd"/>
      <w:r>
        <w:rPr>
          <w:color w:val="2F5496"/>
          <w:sz w:val="32"/>
        </w:rPr>
        <w:t xml:space="preserve"> </w:t>
      </w:r>
    </w:p>
    <w:p w14:paraId="0187444E" w14:textId="77777777" w:rsidR="00A97412" w:rsidRDefault="00000000">
      <w:pPr>
        <w:numPr>
          <w:ilvl w:val="0"/>
          <w:numId w:val="4"/>
        </w:numPr>
        <w:spacing w:after="41" w:line="247" w:lineRule="auto"/>
        <w:ind w:right="974" w:hanging="360"/>
      </w:pPr>
      <w:r>
        <w:t xml:space="preserve">Esquema Corporativo orientado al procesamiento distribuido y a la administración de las comunicaciones. </w:t>
      </w:r>
    </w:p>
    <w:p w14:paraId="3D54235A" w14:textId="77777777" w:rsidR="00A97412" w:rsidRDefault="00000000">
      <w:pPr>
        <w:numPr>
          <w:ilvl w:val="0"/>
          <w:numId w:val="4"/>
        </w:numPr>
        <w:spacing w:after="41" w:line="247" w:lineRule="auto"/>
        <w:ind w:right="974" w:hanging="360"/>
      </w:pPr>
      <w:r>
        <w:t xml:space="preserve">Conjunto común de Estándares de interconexión para una familia de productos de Hardware y de Software para que se comuniquen. </w:t>
      </w:r>
    </w:p>
    <w:p w14:paraId="5FDD0451" w14:textId="77777777" w:rsidR="00A97412" w:rsidRDefault="00000000">
      <w:pPr>
        <w:numPr>
          <w:ilvl w:val="0"/>
          <w:numId w:val="4"/>
        </w:numPr>
        <w:spacing w:after="319" w:line="247" w:lineRule="auto"/>
        <w:ind w:right="974" w:hanging="360"/>
      </w:pPr>
      <w:r>
        <w:t xml:space="preserve">Introducido por IBM en el año 1974   </w:t>
      </w:r>
    </w:p>
    <w:p w14:paraId="3CFB8DD0" w14:textId="77777777" w:rsidR="00A97412" w:rsidRDefault="00000000">
      <w:pPr>
        <w:spacing w:after="0" w:line="260" w:lineRule="auto"/>
        <w:ind w:left="638" w:right="628" w:hanging="10"/>
        <w:jc w:val="center"/>
      </w:pPr>
      <w:r>
        <w:rPr>
          <w:color w:val="2F5496"/>
          <w:sz w:val="32"/>
        </w:rPr>
        <w:t xml:space="preserve">SNA </w:t>
      </w:r>
      <w:proofErr w:type="spellStart"/>
      <w:r>
        <w:rPr>
          <w:color w:val="2F5496"/>
          <w:sz w:val="32"/>
        </w:rPr>
        <w:t>System</w:t>
      </w:r>
      <w:proofErr w:type="spellEnd"/>
      <w:r>
        <w:rPr>
          <w:color w:val="2F5496"/>
          <w:sz w:val="32"/>
        </w:rPr>
        <w:t xml:space="preserve"> Network </w:t>
      </w:r>
      <w:proofErr w:type="spellStart"/>
      <w:r>
        <w:rPr>
          <w:color w:val="2F5496"/>
          <w:sz w:val="32"/>
        </w:rPr>
        <w:t>Arquitecture</w:t>
      </w:r>
      <w:proofErr w:type="spellEnd"/>
      <w:r>
        <w:rPr>
          <w:color w:val="2F5496"/>
          <w:sz w:val="32"/>
        </w:rPr>
        <w:t xml:space="preserve">. Objetivos </w:t>
      </w:r>
    </w:p>
    <w:p w14:paraId="197C3E1B" w14:textId="77777777" w:rsidR="00A97412" w:rsidRDefault="00000000">
      <w:pPr>
        <w:numPr>
          <w:ilvl w:val="0"/>
          <w:numId w:val="4"/>
        </w:numPr>
        <w:spacing w:after="41" w:line="247" w:lineRule="auto"/>
        <w:ind w:right="974" w:hanging="360"/>
      </w:pPr>
      <w:r>
        <w:t xml:space="preserve">Proveer un mecanismo de distribución de funciones, que mueva algunas de las tareas del computador central hacia los periféricos del Sistema y los equipos remotos. </w:t>
      </w:r>
    </w:p>
    <w:p w14:paraId="4E67479B" w14:textId="77777777" w:rsidR="00A97412" w:rsidRDefault="00000000">
      <w:pPr>
        <w:numPr>
          <w:ilvl w:val="0"/>
          <w:numId w:val="4"/>
        </w:numPr>
        <w:spacing w:after="41" w:line="247" w:lineRule="auto"/>
        <w:ind w:right="974" w:hanging="360"/>
      </w:pPr>
      <w:r>
        <w:t xml:space="preserve">Conectar diferentes tipos de Equipos bajo un mismo protocolo. </w:t>
      </w:r>
    </w:p>
    <w:p w14:paraId="6B32EF2E" w14:textId="77777777" w:rsidR="00A97412" w:rsidRDefault="00000000">
      <w:pPr>
        <w:numPr>
          <w:ilvl w:val="0"/>
          <w:numId w:val="4"/>
        </w:numPr>
        <w:spacing w:after="41" w:line="247" w:lineRule="auto"/>
        <w:ind w:right="974" w:hanging="360"/>
      </w:pPr>
      <w:r>
        <w:t xml:space="preserve">Flexibilidad en la configuración, para que pueda cambiar fácilmente un dispositivo en la Red. </w:t>
      </w:r>
    </w:p>
    <w:p w14:paraId="1C0EAACE" w14:textId="77777777" w:rsidR="00A97412" w:rsidRDefault="00000000">
      <w:pPr>
        <w:spacing w:after="0" w:line="260" w:lineRule="auto"/>
        <w:ind w:left="638" w:right="631" w:hanging="10"/>
        <w:jc w:val="center"/>
      </w:pPr>
      <w:r>
        <w:rPr>
          <w:color w:val="2F5496"/>
          <w:sz w:val="32"/>
        </w:rPr>
        <w:t xml:space="preserve">SNA. </w:t>
      </w:r>
      <w:proofErr w:type="spellStart"/>
      <w:r>
        <w:rPr>
          <w:color w:val="2F5496"/>
          <w:sz w:val="32"/>
        </w:rPr>
        <w:t>System</w:t>
      </w:r>
      <w:proofErr w:type="spellEnd"/>
      <w:r>
        <w:rPr>
          <w:color w:val="2F5496"/>
          <w:sz w:val="32"/>
        </w:rPr>
        <w:t xml:space="preserve"> Network </w:t>
      </w:r>
      <w:proofErr w:type="spellStart"/>
      <w:r>
        <w:rPr>
          <w:color w:val="2F5496"/>
          <w:sz w:val="32"/>
        </w:rPr>
        <w:t>Arquitecture</w:t>
      </w:r>
      <w:proofErr w:type="spellEnd"/>
      <w:r>
        <w:rPr>
          <w:color w:val="2F5496"/>
          <w:sz w:val="32"/>
        </w:rPr>
        <w:t xml:space="preserve"> </w:t>
      </w:r>
    </w:p>
    <w:p w14:paraId="79BB544F" w14:textId="77777777" w:rsidR="00A97412" w:rsidRDefault="00000000">
      <w:pPr>
        <w:spacing w:after="266"/>
        <w:ind w:left="982"/>
      </w:pPr>
      <w:r>
        <w:rPr>
          <w:noProof/>
        </w:rPr>
        <w:lastRenderedPageBreak/>
        <mc:AlternateContent>
          <mc:Choice Requires="wpg">
            <w:drawing>
              <wp:inline distT="0" distB="0" distL="0" distR="0" wp14:anchorId="62EC2C19" wp14:editId="1964A15D">
                <wp:extent cx="4681855" cy="1953829"/>
                <wp:effectExtent l="0" t="0" r="0" b="0"/>
                <wp:docPr id="253312" name="Group 253312"/>
                <wp:cNvGraphicFramePr/>
                <a:graphic xmlns:a="http://schemas.openxmlformats.org/drawingml/2006/main">
                  <a:graphicData uri="http://schemas.microsoft.com/office/word/2010/wordprocessingGroup">
                    <wpg:wgp>
                      <wpg:cNvGrpSpPr/>
                      <wpg:grpSpPr>
                        <a:xfrm>
                          <a:off x="0" y="0"/>
                          <a:ext cx="4681855" cy="1953829"/>
                          <a:chOff x="0" y="0"/>
                          <a:chExt cx="4681855" cy="1953829"/>
                        </a:xfrm>
                      </wpg:grpSpPr>
                      <pic:pic xmlns:pic="http://schemas.openxmlformats.org/drawingml/2006/picture">
                        <pic:nvPicPr>
                          <pic:cNvPr id="2202" name="Picture 2202"/>
                          <pic:cNvPicPr/>
                        </pic:nvPicPr>
                        <pic:blipFill>
                          <a:blip r:embed="rId132"/>
                          <a:stretch>
                            <a:fillRect/>
                          </a:stretch>
                        </pic:blipFill>
                        <pic:spPr>
                          <a:xfrm>
                            <a:off x="0" y="0"/>
                            <a:ext cx="2668270" cy="1915795"/>
                          </a:xfrm>
                          <a:prstGeom prst="rect">
                            <a:avLst/>
                          </a:prstGeom>
                        </pic:spPr>
                      </pic:pic>
                      <wps:wsp>
                        <wps:cNvPr id="2203" name="Rectangle 2203"/>
                        <wps:cNvSpPr/>
                        <wps:spPr>
                          <a:xfrm>
                            <a:off x="2668905" y="1811019"/>
                            <a:ext cx="42143" cy="189937"/>
                          </a:xfrm>
                          <a:prstGeom prst="rect">
                            <a:avLst/>
                          </a:prstGeom>
                          <a:ln>
                            <a:noFill/>
                          </a:ln>
                        </wps:spPr>
                        <wps:txbx>
                          <w:txbxContent>
                            <w:p w14:paraId="7B1E677D" w14:textId="77777777" w:rsidR="00A97412" w:rsidRDefault="00000000">
                              <w:r>
                                <w:rPr>
                                  <w:b/>
                                  <w:i/>
                                </w:rPr>
                                <w:t xml:space="preserve"> </w:t>
                              </w:r>
                            </w:p>
                          </w:txbxContent>
                        </wps:txbx>
                        <wps:bodyPr horzOverflow="overflow" vert="horz" lIns="0" tIns="0" rIns="0" bIns="0" rtlCol="0">
                          <a:noAutofit/>
                        </wps:bodyPr>
                      </wps:wsp>
                      <wps:wsp>
                        <wps:cNvPr id="313803" name="Shape 313803"/>
                        <wps:cNvSpPr/>
                        <wps:spPr>
                          <a:xfrm>
                            <a:off x="2595880" y="155956"/>
                            <a:ext cx="2057400" cy="1666875"/>
                          </a:xfrm>
                          <a:custGeom>
                            <a:avLst/>
                            <a:gdLst/>
                            <a:ahLst/>
                            <a:cxnLst/>
                            <a:rect l="0" t="0" r="0" b="0"/>
                            <a:pathLst>
                              <a:path w="2057400" h="1666875">
                                <a:moveTo>
                                  <a:pt x="0" y="0"/>
                                </a:moveTo>
                                <a:lnTo>
                                  <a:pt x="2057400" y="0"/>
                                </a:lnTo>
                                <a:lnTo>
                                  <a:pt x="2057400" y="1666875"/>
                                </a:lnTo>
                                <a:lnTo>
                                  <a:pt x="0" y="1666875"/>
                                </a:lnTo>
                                <a:lnTo>
                                  <a:pt x="0" y="0"/>
                                </a:lnTo>
                              </a:path>
                            </a:pathLst>
                          </a:custGeom>
                          <a:ln w="0" cap="flat">
                            <a:miter lim="127000"/>
                          </a:ln>
                        </wps:spPr>
                        <wps:style>
                          <a:lnRef idx="0">
                            <a:srgbClr val="000000">
                              <a:alpha val="0"/>
                            </a:srgbClr>
                          </a:lnRef>
                          <a:fillRef idx="1">
                            <a:srgbClr val="DDDDDD"/>
                          </a:fillRef>
                          <a:effectRef idx="0">
                            <a:scrgbClr r="0" g="0" b="0"/>
                          </a:effectRef>
                          <a:fontRef idx="none"/>
                        </wps:style>
                        <wps:bodyPr/>
                      </wps:wsp>
                      <wps:wsp>
                        <wps:cNvPr id="2235" name="Shape 2235"/>
                        <wps:cNvSpPr/>
                        <wps:spPr>
                          <a:xfrm>
                            <a:off x="2590165" y="150241"/>
                            <a:ext cx="1034415" cy="1678305"/>
                          </a:xfrm>
                          <a:custGeom>
                            <a:avLst/>
                            <a:gdLst/>
                            <a:ahLst/>
                            <a:cxnLst/>
                            <a:rect l="0" t="0" r="0" b="0"/>
                            <a:pathLst>
                              <a:path w="1034415" h="1678305">
                                <a:moveTo>
                                  <a:pt x="0" y="0"/>
                                </a:moveTo>
                                <a:lnTo>
                                  <a:pt x="1034415" y="0"/>
                                </a:lnTo>
                                <a:lnTo>
                                  <a:pt x="1034415" y="34290"/>
                                </a:lnTo>
                                <a:lnTo>
                                  <a:pt x="34290" y="34290"/>
                                </a:lnTo>
                                <a:lnTo>
                                  <a:pt x="34290" y="1644015"/>
                                </a:lnTo>
                                <a:lnTo>
                                  <a:pt x="1034415" y="1644015"/>
                                </a:lnTo>
                                <a:lnTo>
                                  <a:pt x="1034415" y="1678305"/>
                                </a:lnTo>
                                <a:lnTo>
                                  <a:pt x="0" y="167830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36" name="Shape 2236"/>
                        <wps:cNvSpPr/>
                        <wps:spPr>
                          <a:xfrm>
                            <a:off x="2567305" y="127381"/>
                            <a:ext cx="1057275" cy="1724025"/>
                          </a:xfrm>
                          <a:custGeom>
                            <a:avLst/>
                            <a:gdLst/>
                            <a:ahLst/>
                            <a:cxnLst/>
                            <a:rect l="0" t="0" r="0" b="0"/>
                            <a:pathLst>
                              <a:path w="1057275" h="1724025">
                                <a:moveTo>
                                  <a:pt x="0" y="0"/>
                                </a:moveTo>
                                <a:lnTo>
                                  <a:pt x="1057275" y="0"/>
                                </a:lnTo>
                                <a:lnTo>
                                  <a:pt x="1057275" y="11430"/>
                                </a:lnTo>
                                <a:lnTo>
                                  <a:pt x="11430" y="11430"/>
                                </a:lnTo>
                                <a:lnTo>
                                  <a:pt x="11430" y="1712595"/>
                                </a:lnTo>
                                <a:lnTo>
                                  <a:pt x="1057275" y="1712595"/>
                                </a:lnTo>
                                <a:lnTo>
                                  <a:pt x="1057275" y="1724025"/>
                                </a:lnTo>
                                <a:lnTo>
                                  <a:pt x="0" y="172402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37" name="Shape 2237"/>
                        <wps:cNvSpPr/>
                        <wps:spPr>
                          <a:xfrm>
                            <a:off x="3624580" y="150241"/>
                            <a:ext cx="1034415" cy="1678305"/>
                          </a:xfrm>
                          <a:custGeom>
                            <a:avLst/>
                            <a:gdLst/>
                            <a:ahLst/>
                            <a:cxnLst/>
                            <a:rect l="0" t="0" r="0" b="0"/>
                            <a:pathLst>
                              <a:path w="1034415" h="1678305">
                                <a:moveTo>
                                  <a:pt x="0" y="0"/>
                                </a:moveTo>
                                <a:lnTo>
                                  <a:pt x="1034415" y="0"/>
                                </a:lnTo>
                                <a:lnTo>
                                  <a:pt x="1034415" y="1678305"/>
                                </a:lnTo>
                                <a:lnTo>
                                  <a:pt x="0" y="1678305"/>
                                </a:lnTo>
                                <a:lnTo>
                                  <a:pt x="0" y="1644015"/>
                                </a:lnTo>
                                <a:lnTo>
                                  <a:pt x="1000125" y="1644015"/>
                                </a:lnTo>
                                <a:lnTo>
                                  <a:pt x="1000125" y="34290"/>
                                </a:lnTo>
                                <a:lnTo>
                                  <a:pt x="0" y="3429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38" name="Shape 2238"/>
                        <wps:cNvSpPr/>
                        <wps:spPr>
                          <a:xfrm>
                            <a:off x="3624580" y="127381"/>
                            <a:ext cx="1057275" cy="1724025"/>
                          </a:xfrm>
                          <a:custGeom>
                            <a:avLst/>
                            <a:gdLst/>
                            <a:ahLst/>
                            <a:cxnLst/>
                            <a:rect l="0" t="0" r="0" b="0"/>
                            <a:pathLst>
                              <a:path w="1057275" h="1724025">
                                <a:moveTo>
                                  <a:pt x="0" y="0"/>
                                </a:moveTo>
                                <a:lnTo>
                                  <a:pt x="1057275" y="0"/>
                                </a:lnTo>
                                <a:lnTo>
                                  <a:pt x="1057275" y="1724025"/>
                                </a:lnTo>
                                <a:lnTo>
                                  <a:pt x="0" y="1724025"/>
                                </a:lnTo>
                                <a:lnTo>
                                  <a:pt x="0" y="1712595"/>
                                </a:lnTo>
                                <a:lnTo>
                                  <a:pt x="1045845" y="1712595"/>
                                </a:lnTo>
                                <a:lnTo>
                                  <a:pt x="1045845" y="11430"/>
                                </a:lnTo>
                                <a:lnTo>
                                  <a:pt x="0" y="1143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306492" name="Picture 306492"/>
                          <pic:cNvPicPr/>
                        </pic:nvPicPr>
                        <pic:blipFill>
                          <a:blip r:embed="rId138"/>
                          <a:stretch>
                            <a:fillRect/>
                          </a:stretch>
                        </pic:blipFill>
                        <pic:spPr>
                          <a:xfrm>
                            <a:off x="2944622" y="270510"/>
                            <a:ext cx="60960" cy="60960"/>
                          </a:xfrm>
                          <a:prstGeom prst="rect">
                            <a:avLst/>
                          </a:prstGeom>
                        </pic:spPr>
                      </pic:pic>
                      <wps:wsp>
                        <wps:cNvPr id="2241" name="Rectangle 2241"/>
                        <wps:cNvSpPr/>
                        <wps:spPr>
                          <a:xfrm>
                            <a:off x="2945003" y="238553"/>
                            <a:ext cx="70942" cy="190519"/>
                          </a:xfrm>
                          <a:prstGeom prst="rect">
                            <a:avLst/>
                          </a:prstGeom>
                          <a:ln>
                            <a:noFill/>
                          </a:ln>
                        </wps:spPr>
                        <wps:txbx>
                          <w:txbxContent>
                            <w:p w14:paraId="21880483" w14:textId="77777777" w:rsidR="00A97412" w:rsidRDefault="00000000">
                              <w:r>
                                <w:rPr>
                                  <w:rFonts w:ascii="Arial" w:eastAsia="Arial" w:hAnsi="Arial" w:cs="Arial"/>
                                  <w:sz w:val="24"/>
                                </w:rPr>
                                <w:t>•</w:t>
                              </w:r>
                            </w:p>
                          </w:txbxContent>
                        </wps:txbx>
                        <wps:bodyPr horzOverflow="overflow" vert="horz" lIns="0" tIns="0" rIns="0" bIns="0" rtlCol="0">
                          <a:noAutofit/>
                        </wps:bodyPr>
                      </wps:wsp>
                      <wps:wsp>
                        <wps:cNvPr id="2242" name="Rectangle 2242"/>
                        <wps:cNvSpPr/>
                        <wps:spPr>
                          <a:xfrm>
                            <a:off x="2998343" y="211582"/>
                            <a:ext cx="56314" cy="226002"/>
                          </a:xfrm>
                          <a:prstGeom prst="rect">
                            <a:avLst/>
                          </a:prstGeom>
                          <a:ln>
                            <a:noFill/>
                          </a:ln>
                        </wps:spPr>
                        <wps:txbx>
                          <w:txbxContent>
                            <w:p w14:paraId="7E19F81C" w14:textId="77777777" w:rsidR="00A97412" w:rsidRDefault="00000000">
                              <w:r>
                                <w:rPr>
                                  <w:rFonts w:ascii="Arial" w:eastAsia="Arial" w:hAnsi="Arial" w:cs="Arial"/>
                                  <w:sz w:val="24"/>
                                </w:rPr>
                                <w:t xml:space="preserve"> </w:t>
                              </w:r>
                            </w:p>
                          </w:txbxContent>
                        </wps:txbx>
                        <wps:bodyPr horzOverflow="overflow" vert="horz" lIns="0" tIns="0" rIns="0" bIns="0" rtlCol="0">
                          <a:noAutofit/>
                        </wps:bodyPr>
                      </wps:wsp>
                      <pic:pic xmlns:pic="http://schemas.openxmlformats.org/drawingml/2006/picture">
                        <pic:nvPicPr>
                          <pic:cNvPr id="306493" name="Picture 306493"/>
                          <pic:cNvPicPr/>
                        </pic:nvPicPr>
                        <pic:blipFill>
                          <a:blip r:embed="rId139"/>
                          <a:stretch>
                            <a:fillRect/>
                          </a:stretch>
                        </pic:blipFill>
                        <pic:spPr>
                          <a:xfrm>
                            <a:off x="3179318" y="239014"/>
                            <a:ext cx="762000" cy="155448"/>
                          </a:xfrm>
                          <a:prstGeom prst="rect">
                            <a:avLst/>
                          </a:prstGeom>
                        </pic:spPr>
                      </pic:pic>
                      <wps:wsp>
                        <wps:cNvPr id="252863" name="Rectangle 252863"/>
                        <wps:cNvSpPr/>
                        <wps:spPr>
                          <a:xfrm>
                            <a:off x="3297047" y="235204"/>
                            <a:ext cx="841577" cy="206453"/>
                          </a:xfrm>
                          <a:prstGeom prst="rect">
                            <a:avLst/>
                          </a:prstGeom>
                          <a:ln>
                            <a:noFill/>
                          </a:ln>
                        </wps:spPr>
                        <wps:txbx>
                          <w:txbxContent>
                            <w:p w14:paraId="34AF51B5" w14:textId="77777777" w:rsidR="00A97412" w:rsidRDefault="00000000">
                              <w:r>
                                <w:rPr>
                                  <w:i/>
                                  <w:sz w:val="24"/>
                                </w:rPr>
                                <w:t>Aplicación</w:t>
                              </w:r>
                            </w:p>
                          </w:txbxContent>
                        </wps:txbx>
                        <wps:bodyPr horzOverflow="overflow" vert="horz" lIns="0" tIns="0" rIns="0" bIns="0" rtlCol="0">
                          <a:noAutofit/>
                        </wps:bodyPr>
                      </wps:wsp>
                      <wps:wsp>
                        <wps:cNvPr id="252862" name="Rectangle 252862"/>
                        <wps:cNvSpPr/>
                        <wps:spPr>
                          <a:xfrm>
                            <a:off x="3173603" y="235204"/>
                            <a:ext cx="164181" cy="206453"/>
                          </a:xfrm>
                          <a:prstGeom prst="rect">
                            <a:avLst/>
                          </a:prstGeom>
                          <a:ln>
                            <a:noFill/>
                          </a:ln>
                        </wps:spPr>
                        <wps:txbx>
                          <w:txbxContent>
                            <w:p w14:paraId="23940113" w14:textId="77777777" w:rsidR="00A97412" w:rsidRDefault="00000000">
                              <w:r>
                                <w:rPr>
                                  <w:i/>
                                  <w:sz w:val="24"/>
                                </w:rPr>
                                <w:t>7)</w:t>
                              </w:r>
                            </w:p>
                          </w:txbxContent>
                        </wps:txbx>
                        <wps:bodyPr horzOverflow="overflow" vert="horz" lIns="0" tIns="0" rIns="0" bIns="0" rtlCol="0">
                          <a:noAutofit/>
                        </wps:bodyPr>
                      </wps:wsp>
                      <wps:wsp>
                        <wps:cNvPr id="2246" name="Rectangle 2246"/>
                        <wps:cNvSpPr/>
                        <wps:spPr>
                          <a:xfrm>
                            <a:off x="3931031" y="235204"/>
                            <a:ext cx="45808" cy="206453"/>
                          </a:xfrm>
                          <a:prstGeom prst="rect">
                            <a:avLst/>
                          </a:prstGeom>
                          <a:ln>
                            <a:noFill/>
                          </a:ln>
                        </wps:spPr>
                        <wps:txbx>
                          <w:txbxContent>
                            <w:p w14:paraId="325E15B2" w14:textId="77777777" w:rsidR="00A97412" w:rsidRDefault="00000000">
                              <w:r>
                                <w:rPr>
                                  <w:i/>
                                  <w:sz w:val="24"/>
                                </w:rPr>
                                <w:t xml:space="preserve"> </w:t>
                              </w:r>
                            </w:p>
                          </w:txbxContent>
                        </wps:txbx>
                        <wps:bodyPr horzOverflow="overflow" vert="horz" lIns="0" tIns="0" rIns="0" bIns="0" rtlCol="0">
                          <a:noAutofit/>
                        </wps:bodyPr>
                      </wps:wsp>
                      <pic:pic xmlns:pic="http://schemas.openxmlformats.org/drawingml/2006/picture">
                        <pic:nvPicPr>
                          <pic:cNvPr id="2248" name="Picture 2248"/>
                          <pic:cNvPicPr/>
                        </pic:nvPicPr>
                        <pic:blipFill>
                          <a:blip r:embed="rId140"/>
                          <a:stretch>
                            <a:fillRect/>
                          </a:stretch>
                        </pic:blipFill>
                        <pic:spPr>
                          <a:xfrm>
                            <a:off x="2852674" y="329450"/>
                            <a:ext cx="249174" cy="323837"/>
                          </a:xfrm>
                          <a:prstGeom prst="rect">
                            <a:avLst/>
                          </a:prstGeom>
                        </pic:spPr>
                      </pic:pic>
                      <wps:wsp>
                        <wps:cNvPr id="2249" name="Rectangle 2249"/>
                        <wps:cNvSpPr/>
                        <wps:spPr>
                          <a:xfrm>
                            <a:off x="2945003" y="404669"/>
                            <a:ext cx="70942" cy="190519"/>
                          </a:xfrm>
                          <a:prstGeom prst="rect">
                            <a:avLst/>
                          </a:prstGeom>
                          <a:ln>
                            <a:noFill/>
                          </a:ln>
                        </wps:spPr>
                        <wps:txbx>
                          <w:txbxContent>
                            <w:p w14:paraId="7FE53261" w14:textId="77777777" w:rsidR="00A97412" w:rsidRDefault="00000000">
                              <w:r>
                                <w:rPr>
                                  <w:rFonts w:ascii="Arial" w:eastAsia="Arial" w:hAnsi="Arial" w:cs="Arial"/>
                                  <w:sz w:val="24"/>
                                </w:rPr>
                                <w:t>•</w:t>
                              </w:r>
                            </w:p>
                          </w:txbxContent>
                        </wps:txbx>
                        <wps:bodyPr horzOverflow="overflow" vert="horz" lIns="0" tIns="0" rIns="0" bIns="0" rtlCol="0">
                          <a:noAutofit/>
                        </wps:bodyPr>
                      </wps:wsp>
                      <wps:wsp>
                        <wps:cNvPr id="2250" name="Rectangle 2250"/>
                        <wps:cNvSpPr/>
                        <wps:spPr>
                          <a:xfrm>
                            <a:off x="2998343" y="377698"/>
                            <a:ext cx="56314" cy="226002"/>
                          </a:xfrm>
                          <a:prstGeom prst="rect">
                            <a:avLst/>
                          </a:prstGeom>
                          <a:ln>
                            <a:noFill/>
                          </a:ln>
                        </wps:spPr>
                        <wps:txbx>
                          <w:txbxContent>
                            <w:p w14:paraId="7AE535B0" w14:textId="77777777" w:rsidR="00A97412" w:rsidRDefault="00000000">
                              <w:r>
                                <w:rPr>
                                  <w:rFonts w:ascii="Arial" w:eastAsia="Arial" w:hAnsi="Arial" w:cs="Arial"/>
                                  <w:sz w:val="24"/>
                                </w:rPr>
                                <w:t xml:space="preserve"> </w:t>
                              </w:r>
                            </w:p>
                          </w:txbxContent>
                        </wps:txbx>
                        <wps:bodyPr horzOverflow="overflow" vert="horz" lIns="0" tIns="0" rIns="0" bIns="0" rtlCol="0">
                          <a:noAutofit/>
                        </wps:bodyPr>
                      </wps:wsp>
                      <pic:pic xmlns:pic="http://schemas.openxmlformats.org/drawingml/2006/picture">
                        <pic:nvPicPr>
                          <pic:cNvPr id="2252" name="Picture 2252"/>
                          <pic:cNvPicPr/>
                        </pic:nvPicPr>
                        <pic:blipFill>
                          <a:blip r:embed="rId141"/>
                          <a:stretch>
                            <a:fillRect/>
                          </a:stretch>
                        </pic:blipFill>
                        <pic:spPr>
                          <a:xfrm>
                            <a:off x="3073654" y="318770"/>
                            <a:ext cx="817626" cy="349758"/>
                          </a:xfrm>
                          <a:prstGeom prst="rect">
                            <a:avLst/>
                          </a:prstGeom>
                        </pic:spPr>
                      </pic:pic>
                      <wps:wsp>
                        <wps:cNvPr id="252865" name="Rectangle 252865"/>
                        <wps:cNvSpPr/>
                        <wps:spPr>
                          <a:xfrm>
                            <a:off x="3297047" y="401320"/>
                            <a:ext cx="522134" cy="206453"/>
                          </a:xfrm>
                          <a:prstGeom prst="rect">
                            <a:avLst/>
                          </a:prstGeom>
                          <a:ln>
                            <a:noFill/>
                          </a:ln>
                        </wps:spPr>
                        <wps:txbx>
                          <w:txbxContent>
                            <w:p w14:paraId="12784B3D" w14:textId="77777777" w:rsidR="00A97412" w:rsidRDefault="00000000">
                              <w:r>
                                <w:rPr>
                                  <w:i/>
                                  <w:sz w:val="24"/>
                                </w:rPr>
                                <w:t>Sesión</w:t>
                              </w:r>
                            </w:p>
                          </w:txbxContent>
                        </wps:txbx>
                        <wps:bodyPr horzOverflow="overflow" vert="horz" lIns="0" tIns="0" rIns="0" bIns="0" rtlCol="0">
                          <a:noAutofit/>
                        </wps:bodyPr>
                      </wps:wsp>
                      <wps:wsp>
                        <wps:cNvPr id="252864" name="Rectangle 252864"/>
                        <wps:cNvSpPr/>
                        <wps:spPr>
                          <a:xfrm>
                            <a:off x="3173603" y="401320"/>
                            <a:ext cx="164181" cy="206453"/>
                          </a:xfrm>
                          <a:prstGeom prst="rect">
                            <a:avLst/>
                          </a:prstGeom>
                          <a:ln>
                            <a:noFill/>
                          </a:ln>
                        </wps:spPr>
                        <wps:txbx>
                          <w:txbxContent>
                            <w:p w14:paraId="75B352AB" w14:textId="77777777" w:rsidR="00A97412" w:rsidRDefault="00000000">
                              <w:r>
                                <w:rPr>
                                  <w:i/>
                                  <w:sz w:val="24"/>
                                </w:rPr>
                                <w:t>6)</w:t>
                              </w:r>
                            </w:p>
                          </w:txbxContent>
                        </wps:txbx>
                        <wps:bodyPr horzOverflow="overflow" vert="horz" lIns="0" tIns="0" rIns="0" bIns="0" rtlCol="0">
                          <a:noAutofit/>
                        </wps:bodyPr>
                      </wps:wsp>
                      <wps:wsp>
                        <wps:cNvPr id="2254" name="Rectangle 2254"/>
                        <wps:cNvSpPr/>
                        <wps:spPr>
                          <a:xfrm>
                            <a:off x="3690239" y="401320"/>
                            <a:ext cx="45808" cy="206453"/>
                          </a:xfrm>
                          <a:prstGeom prst="rect">
                            <a:avLst/>
                          </a:prstGeom>
                          <a:ln>
                            <a:noFill/>
                          </a:ln>
                        </wps:spPr>
                        <wps:txbx>
                          <w:txbxContent>
                            <w:p w14:paraId="2C59C4CE" w14:textId="77777777" w:rsidR="00A97412" w:rsidRDefault="00000000">
                              <w:r>
                                <w:rPr>
                                  <w:i/>
                                  <w:sz w:val="24"/>
                                </w:rPr>
                                <w:t xml:space="preserve"> </w:t>
                              </w:r>
                            </w:p>
                          </w:txbxContent>
                        </wps:txbx>
                        <wps:bodyPr horzOverflow="overflow" vert="horz" lIns="0" tIns="0" rIns="0" bIns="0" rtlCol="0">
                          <a:noAutofit/>
                        </wps:bodyPr>
                      </wps:wsp>
                      <pic:pic xmlns:pic="http://schemas.openxmlformats.org/drawingml/2006/picture">
                        <pic:nvPicPr>
                          <pic:cNvPr id="2256" name="Picture 2256"/>
                          <pic:cNvPicPr/>
                        </pic:nvPicPr>
                        <pic:blipFill>
                          <a:blip r:embed="rId140"/>
                          <a:stretch>
                            <a:fillRect/>
                          </a:stretch>
                        </pic:blipFill>
                        <pic:spPr>
                          <a:xfrm>
                            <a:off x="2852674" y="495567"/>
                            <a:ext cx="249174" cy="323837"/>
                          </a:xfrm>
                          <a:prstGeom prst="rect">
                            <a:avLst/>
                          </a:prstGeom>
                        </pic:spPr>
                      </pic:pic>
                      <wps:wsp>
                        <wps:cNvPr id="2257" name="Rectangle 2257"/>
                        <wps:cNvSpPr/>
                        <wps:spPr>
                          <a:xfrm>
                            <a:off x="2945003" y="570784"/>
                            <a:ext cx="70942" cy="190519"/>
                          </a:xfrm>
                          <a:prstGeom prst="rect">
                            <a:avLst/>
                          </a:prstGeom>
                          <a:ln>
                            <a:noFill/>
                          </a:ln>
                        </wps:spPr>
                        <wps:txbx>
                          <w:txbxContent>
                            <w:p w14:paraId="47FB2363" w14:textId="77777777" w:rsidR="00A97412" w:rsidRDefault="00000000">
                              <w:r>
                                <w:rPr>
                                  <w:rFonts w:ascii="Arial" w:eastAsia="Arial" w:hAnsi="Arial" w:cs="Arial"/>
                                  <w:sz w:val="24"/>
                                </w:rPr>
                                <w:t>•</w:t>
                              </w:r>
                            </w:p>
                          </w:txbxContent>
                        </wps:txbx>
                        <wps:bodyPr horzOverflow="overflow" vert="horz" lIns="0" tIns="0" rIns="0" bIns="0" rtlCol="0">
                          <a:noAutofit/>
                        </wps:bodyPr>
                      </wps:wsp>
                      <wps:wsp>
                        <wps:cNvPr id="2258" name="Rectangle 2258"/>
                        <wps:cNvSpPr/>
                        <wps:spPr>
                          <a:xfrm>
                            <a:off x="2998343" y="543814"/>
                            <a:ext cx="56314" cy="226002"/>
                          </a:xfrm>
                          <a:prstGeom prst="rect">
                            <a:avLst/>
                          </a:prstGeom>
                          <a:ln>
                            <a:noFill/>
                          </a:ln>
                        </wps:spPr>
                        <wps:txbx>
                          <w:txbxContent>
                            <w:p w14:paraId="19D802E8" w14:textId="77777777" w:rsidR="00A97412" w:rsidRDefault="00000000">
                              <w:r>
                                <w:rPr>
                                  <w:rFonts w:ascii="Arial" w:eastAsia="Arial" w:hAnsi="Arial" w:cs="Arial"/>
                                  <w:sz w:val="24"/>
                                </w:rPr>
                                <w:t xml:space="preserve"> </w:t>
                              </w:r>
                            </w:p>
                          </w:txbxContent>
                        </wps:txbx>
                        <wps:bodyPr horzOverflow="overflow" vert="horz" lIns="0" tIns="0" rIns="0" bIns="0" rtlCol="0">
                          <a:noAutofit/>
                        </wps:bodyPr>
                      </wps:wsp>
                      <pic:pic xmlns:pic="http://schemas.openxmlformats.org/drawingml/2006/picture">
                        <pic:nvPicPr>
                          <pic:cNvPr id="2260" name="Picture 2260"/>
                          <pic:cNvPicPr/>
                        </pic:nvPicPr>
                        <pic:blipFill>
                          <a:blip r:embed="rId142"/>
                          <a:stretch>
                            <a:fillRect/>
                          </a:stretch>
                        </pic:blipFill>
                        <pic:spPr>
                          <a:xfrm>
                            <a:off x="3073654" y="484886"/>
                            <a:ext cx="1395222" cy="349758"/>
                          </a:xfrm>
                          <a:prstGeom prst="rect">
                            <a:avLst/>
                          </a:prstGeom>
                        </pic:spPr>
                      </pic:pic>
                      <wps:wsp>
                        <wps:cNvPr id="252866" name="Rectangle 252866"/>
                        <wps:cNvSpPr/>
                        <wps:spPr>
                          <a:xfrm>
                            <a:off x="3173603" y="567436"/>
                            <a:ext cx="164181" cy="206453"/>
                          </a:xfrm>
                          <a:prstGeom prst="rect">
                            <a:avLst/>
                          </a:prstGeom>
                          <a:ln>
                            <a:noFill/>
                          </a:ln>
                        </wps:spPr>
                        <wps:txbx>
                          <w:txbxContent>
                            <w:p w14:paraId="4CD486BB" w14:textId="77777777" w:rsidR="00A97412" w:rsidRDefault="00000000">
                              <w:r>
                                <w:rPr>
                                  <w:i/>
                                  <w:sz w:val="24"/>
                                </w:rPr>
                                <w:t>5)</w:t>
                              </w:r>
                            </w:p>
                          </w:txbxContent>
                        </wps:txbx>
                        <wps:bodyPr horzOverflow="overflow" vert="horz" lIns="0" tIns="0" rIns="0" bIns="0" rtlCol="0">
                          <a:noAutofit/>
                        </wps:bodyPr>
                      </wps:wsp>
                      <wps:wsp>
                        <wps:cNvPr id="252867" name="Rectangle 252867"/>
                        <wps:cNvSpPr/>
                        <wps:spPr>
                          <a:xfrm>
                            <a:off x="3297047" y="567436"/>
                            <a:ext cx="1288919" cy="206453"/>
                          </a:xfrm>
                          <a:prstGeom prst="rect">
                            <a:avLst/>
                          </a:prstGeom>
                          <a:ln>
                            <a:noFill/>
                          </a:ln>
                        </wps:spPr>
                        <wps:txbx>
                          <w:txbxContent>
                            <w:p w14:paraId="3C7E86E6" w14:textId="77777777" w:rsidR="00A97412" w:rsidRDefault="00000000">
                              <w:r>
                                <w:rPr>
                                  <w:i/>
                                  <w:sz w:val="24"/>
                                </w:rPr>
                                <w:t>Control de Flujo</w:t>
                              </w:r>
                            </w:p>
                          </w:txbxContent>
                        </wps:txbx>
                        <wps:bodyPr horzOverflow="overflow" vert="horz" lIns="0" tIns="0" rIns="0" bIns="0" rtlCol="0">
                          <a:noAutofit/>
                        </wps:bodyPr>
                      </wps:wsp>
                      <wps:wsp>
                        <wps:cNvPr id="2262" name="Rectangle 2262"/>
                        <wps:cNvSpPr/>
                        <wps:spPr>
                          <a:xfrm>
                            <a:off x="4267835" y="567436"/>
                            <a:ext cx="45808" cy="206453"/>
                          </a:xfrm>
                          <a:prstGeom prst="rect">
                            <a:avLst/>
                          </a:prstGeom>
                          <a:ln>
                            <a:noFill/>
                          </a:ln>
                        </wps:spPr>
                        <wps:txbx>
                          <w:txbxContent>
                            <w:p w14:paraId="60DA36EB" w14:textId="77777777" w:rsidR="00A97412" w:rsidRDefault="00000000">
                              <w:r>
                                <w:rPr>
                                  <w:i/>
                                  <w:sz w:val="24"/>
                                </w:rPr>
                                <w:t xml:space="preserve"> </w:t>
                              </w:r>
                            </w:p>
                          </w:txbxContent>
                        </wps:txbx>
                        <wps:bodyPr horzOverflow="overflow" vert="horz" lIns="0" tIns="0" rIns="0" bIns="0" rtlCol="0">
                          <a:noAutofit/>
                        </wps:bodyPr>
                      </wps:wsp>
                      <pic:pic xmlns:pic="http://schemas.openxmlformats.org/drawingml/2006/picture">
                        <pic:nvPicPr>
                          <pic:cNvPr id="2264" name="Picture 2264"/>
                          <pic:cNvPicPr/>
                        </pic:nvPicPr>
                        <pic:blipFill>
                          <a:blip r:embed="rId140"/>
                          <a:stretch>
                            <a:fillRect/>
                          </a:stretch>
                        </pic:blipFill>
                        <pic:spPr>
                          <a:xfrm>
                            <a:off x="2852674" y="661683"/>
                            <a:ext cx="249174" cy="323837"/>
                          </a:xfrm>
                          <a:prstGeom prst="rect">
                            <a:avLst/>
                          </a:prstGeom>
                        </pic:spPr>
                      </pic:pic>
                      <wps:wsp>
                        <wps:cNvPr id="2265" name="Rectangle 2265"/>
                        <wps:cNvSpPr/>
                        <wps:spPr>
                          <a:xfrm>
                            <a:off x="2945003" y="736900"/>
                            <a:ext cx="70942" cy="190519"/>
                          </a:xfrm>
                          <a:prstGeom prst="rect">
                            <a:avLst/>
                          </a:prstGeom>
                          <a:ln>
                            <a:noFill/>
                          </a:ln>
                        </wps:spPr>
                        <wps:txbx>
                          <w:txbxContent>
                            <w:p w14:paraId="0E68AF1A" w14:textId="77777777" w:rsidR="00A97412" w:rsidRDefault="00000000">
                              <w:r>
                                <w:rPr>
                                  <w:rFonts w:ascii="Arial" w:eastAsia="Arial" w:hAnsi="Arial" w:cs="Arial"/>
                                  <w:sz w:val="24"/>
                                </w:rPr>
                                <w:t>•</w:t>
                              </w:r>
                            </w:p>
                          </w:txbxContent>
                        </wps:txbx>
                        <wps:bodyPr horzOverflow="overflow" vert="horz" lIns="0" tIns="0" rIns="0" bIns="0" rtlCol="0">
                          <a:noAutofit/>
                        </wps:bodyPr>
                      </wps:wsp>
                      <wps:wsp>
                        <wps:cNvPr id="2266" name="Rectangle 2266"/>
                        <wps:cNvSpPr/>
                        <wps:spPr>
                          <a:xfrm>
                            <a:off x="2998343" y="709930"/>
                            <a:ext cx="56314" cy="226002"/>
                          </a:xfrm>
                          <a:prstGeom prst="rect">
                            <a:avLst/>
                          </a:prstGeom>
                          <a:ln>
                            <a:noFill/>
                          </a:ln>
                        </wps:spPr>
                        <wps:txbx>
                          <w:txbxContent>
                            <w:p w14:paraId="1159CC57" w14:textId="77777777" w:rsidR="00A97412" w:rsidRDefault="00000000">
                              <w:r>
                                <w:rPr>
                                  <w:rFonts w:ascii="Arial" w:eastAsia="Arial" w:hAnsi="Arial" w:cs="Arial"/>
                                  <w:sz w:val="24"/>
                                </w:rPr>
                                <w:t xml:space="preserve"> </w:t>
                              </w:r>
                            </w:p>
                          </w:txbxContent>
                        </wps:txbx>
                        <wps:bodyPr horzOverflow="overflow" vert="horz" lIns="0" tIns="0" rIns="0" bIns="0" rtlCol="0">
                          <a:noAutofit/>
                        </wps:bodyPr>
                      </wps:wsp>
                      <pic:pic xmlns:pic="http://schemas.openxmlformats.org/drawingml/2006/picture">
                        <pic:nvPicPr>
                          <pic:cNvPr id="2268" name="Picture 2268"/>
                          <pic:cNvPicPr/>
                        </pic:nvPicPr>
                        <pic:blipFill>
                          <a:blip r:embed="rId143"/>
                          <a:stretch>
                            <a:fillRect/>
                          </a:stretch>
                        </pic:blipFill>
                        <pic:spPr>
                          <a:xfrm>
                            <a:off x="3073654" y="651002"/>
                            <a:ext cx="1006602" cy="349758"/>
                          </a:xfrm>
                          <a:prstGeom prst="rect">
                            <a:avLst/>
                          </a:prstGeom>
                        </pic:spPr>
                      </pic:pic>
                      <wps:wsp>
                        <wps:cNvPr id="252868" name="Rectangle 252868"/>
                        <wps:cNvSpPr/>
                        <wps:spPr>
                          <a:xfrm>
                            <a:off x="3173603" y="733552"/>
                            <a:ext cx="164181" cy="206453"/>
                          </a:xfrm>
                          <a:prstGeom prst="rect">
                            <a:avLst/>
                          </a:prstGeom>
                          <a:ln>
                            <a:noFill/>
                          </a:ln>
                        </wps:spPr>
                        <wps:txbx>
                          <w:txbxContent>
                            <w:p w14:paraId="66217A74" w14:textId="77777777" w:rsidR="00A97412" w:rsidRDefault="00000000">
                              <w:r>
                                <w:rPr>
                                  <w:i/>
                                  <w:sz w:val="24"/>
                                </w:rPr>
                                <w:t>4)</w:t>
                              </w:r>
                            </w:p>
                          </w:txbxContent>
                        </wps:txbx>
                        <wps:bodyPr horzOverflow="overflow" vert="horz" lIns="0" tIns="0" rIns="0" bIns="0" rtlCol="0">
                          <a:noAutofit/>
                        </wps:bodyPr>
                      </wps:wsp>
                      <wps:wsp>
                        <wps:cNvPr id="252869" name="Rectangle 252869"/>
                        <wps:cNvSpPr/>
                        <wps:spPr>
                          <a:xfrm>
                            <a:off x="3297047" y="733552"/>
                            <a:ext cx="892250" cy="206453"/>
                          </a:xfrm>
                          <a:prstGeom prst="rect">
                            <a:avLst/>
                          </a:prstGeom>
                          <a:ln>
                            <a:noFill/>
                          </a:ln>
                        </wps:spPr>
                        <wps:txbx>
                          <w:txbxContent>
                            <w:p w14:paraId="603C1CFE" w14:textId="77777777" w:rsidR="00A97412" w:rsidRDefault="00000000">
                              <w:r>
                                <w:rPr>
                                  <w:i/>
                                  <w:sz w:val="24"/>
                                </w:rPr>
                                <w:t xml:space="preserve">Control de </w:t>
                              </w:r>
                            </w:p>
                          </w:txbxContent>
                        </wps:txbx>
                        <wps:bodyPr horzOverflow="overflow" vert="horz" lIns="0" tIns="0" rIns="0" bIns="0" rtlCol="0">
                          <a:noAutofit/>
                        </wps:bodyPr>
                      </wps:wsp>
                      <pic:pic xmlns:pic="http://schemas.openxmlformats.org/drawingml/2006/picture">
                        <pic:nvPicPr>
                          <pic:cNvPr id="2271" name="Picture 2271"/>
                          <pic:cNvPicPr/>
                        </pic:nvPicPr>
                        <pic:blipFill>
                          <a:blip r:embed="rId144"/>
                          <a:stretch>
                            <a:fillRect/>
                          </a:stretch>
                        </pic:blipFill>
                        <pic:spPr>
                          <a:xfrm>
                            <a:off x="3073654" y="817118"/>
                            <a:ext cx="1040130" cy="349758"/>
                          </a:xfrm>
                          <a:prstGeom prst="rect">
                            <a:avLst/>
                          </a:prstGeom>
                        </pic:spPr>
                      </pic:pic>
                      <wps:wsp>
                        <wps:cNvPr id="2272" name="Rectangle 2272"/>
                        <wps:cNvSpPr/>
                        <wps:spPr>
                          <a:xfrm>
                            <a:off x="3173603" y="899668"/>
                            <a:ext cx="981435" cy="206453"/>
                          </a:xfrm>
                          <a:prstGeom prst="rect">
                            <a:avLst/>
                          </a:prstGeom>
                          <a:ln>
                            <a:noFill/>
                          </a:ln>
                        </wps:spPr>
                        <wps:txbx>
                          <w:txbxContent>
                            <w:p w14:paraId="5EF66A89" w14:textId="77777777" w:rsidR="00A97412" w:rsidRDefault="00000000">
                              <w:r>
                                <w:rPr>
                                  <w:i/>
                                  <w:sz w:val="24"/>
                                </w:rPr>
                                <w:t>Transacción</w:t>
                              </w:r>
                            </w:p>
                          </w:txbxContent>
                        </wps:txbx>
                        <wps:bodyPr horzOverflow="overflow" vert="horz" lIns="0" tIns="0" rIns="0" bIns="0" rtlCol="0">
                          <a:noAutofit/>
                        </wps:bodyPr>
                      </wps:wsp>
                      <wps:wsp>
                        <wps:cNvPr id="2273" name="Rectangle 2273"/>
                        <wps:cNvSpPr/>
                        <wps:spPr>
                          <a:xfrm>
                            <a:off x="3912743" y="899668"/>
                            <a:ext cx="45808" cy="206453"/>
                          </a:xfrm>
                          <a:prstGeom prst="rect">
                            <a:avLst/>
                          </a:prstGeom>
                          <a:ln>
                            <a:noFill/>
                          </a:ln>
                        </wps:spPr>
                        <wps:txbx>
                          <w:txbxContent>
                            <w:p w14:paraId="7BF2AE83" w14:textId="77777777" w:rsidR="00A97412" w:rsidRDefault="00000000">
                              <w:r>
                                <w:rPr>
                                  <w:i/>
                                  <w:sz w:val="24"/>
                                </w:rPr>
                                <w:t xml:space="preserve"> </w:t>
                              </w:r>
                            </w:p>
                          </w:txbxContent>
                        </wps:txbx>
                        <wps:bodyPr horzOverflow="overflow" vert="horz" lIns="0" tIns="0" rIns="0" bIns="0" rtlCol="0">
                          <a:noAutofit/>
                        </wps:bodyPr>
                      </wps:wsp>
                      <pic:pic xmlns:pic="http://schemas.openxmlformats.org/drawingml/2006/picture">
                        <pic:nvPicPr>
                          <pic:cNvPr id="2275" name="Picture 2275"/>
                          <pic:cNvPicPr/>
                        </pic:nvPicPr>
                        <pic:blipFill>
                          <a:blip r:embed="rId140"/>
                          <a:stretch>
                            <a:fillRect/>
                          </a:stretch>
                        </pic:blipFill>
                        <pic:spPr>
                          <a:xfrm>
                            <a:off x="2852674" y="993915"/>
                            <a:ext cx="249174" cy="323837"/>
                          </a:xfrm>
                          <a:prstGeom prst="rect">
                            <a:avLst/>
                          </a:prstGeom>
                        </pic:spPr>
                      </pic:pic>
                      <wps:wsp>
                        <wps:cNvPr id="2276" name="Rectangle 2276"/>
                        <wps:cNvSpPr/>
                        <wps:spPr>
                          <a:xfrm>
                            <a:off x="2945003" y="1069133"/>
                            <a:ext cx="70942" cy="190519"/>
                          </a:xfrm>
                          <a:prstGeom prst="rect">
                            <a:avLst/>
                          </a:prstGeom>
                          <a:ln>
                            <a:noFill/>
                          </a:ln>
                        </wps:spPr>
                        <wps:txbx>
                          <w:txbxContent>
                            <w:p w14:paraId="1D90059D" w14:textId="77777777" w:rsidR="00A97412" w:rsidRDefault="00000000">
                              <w:r>
                                <w:rPr>
                                  <w:rFonts w:ascii="Arial" w:eastAsia="Arial" w:hAnsi="Arial" w:cs="Arial"/>
                                  <w:sz w:val="24"/>
                                </w:rPr>
                                <w:t>•</w:t>
                              </w:r>
                            </w:p>
                          </w:txbxContent>
                        </wps:txbx>
                        <wps:bodyPr horzOverflow="overflow" vert="horz" lIns="0" tIns="0" rIns="0" bIns="0" rtlCol="0">
                          <a:noAutofit/>
                        </wps:bodyPr>
                      </wps:wsp>
                      <wps:wsp>
                        <wps:cNvPr id="2277" name="Rectangle 2277"/>
                        <wps:cNvSpPr/>
                        <wps:spPr>
                          <a:xfrm>
                            <a:off x="2998343" y="1042162"/>
                            <a:ext cx="56314" cy="226002"/>
                          </a:xfrm>
                          <a:prstGeom prst="rect">
                            <a:avLst/>
                          </a:prstGeom>
                          <a:ln>
                            <a:noFill/>
                          </a:ln>
                        </wps:spPr>
                        <wps:txbx>
                          <w:txbxContent>
                            <w:p w14:paraId="1F763210" w14:textId="77777777" w:rsidR="00A97412" w:rsidRDefault="00000000">
                              <w:r>
                                <w:rPr>
                                  <w:rFonts w:ascii="Arial" w:eastAsia="Arial" w:hAnsi="Arial" w:cs="Arial"/>
                                  <w:sz w:val="24"/>
                                </w:rPr>
                                <w:t xml:space="preserve"> </w:t>
                              </w:r>
                            </w:p>
                          </w:txbxContent>
                        </wps:txbx>
                        <wps:bodyPr horzOverflow="overflow" vert="horz" lIns="0" tIns="0" rIns="0" bIns="0" rtlCol="0">
                          <a:noAutofit/>
                        </wps:bodyPr>
                      </wps:wsp>
                      <pic:pic xmlns:pic="http://schemas.openxmlformats.org/drawingml/2006/picture">
                        <pic:nvPicPr>
                          <pic:cNvPr id="2279" name="Picture 2279"/>
                          <pic:cNvPicPr/>
                        </pic:nvPicPr>
                        <pic:blipFill>
                          <a:blip r:embed="rId145"/>
                          <a:stretch>
                            <a:fillRect/>
                          </a:stretch>
                        </pic:blipFill>
                        <pic:spPr>
                          <a:xfrm>
                            <a:off x="3073654" y="983234"/>
                            <a:ext cx="1387602" cy="349758"/>
                          </a:xfrm>
                          <a:prstGeom prst="rect">
                            <a:avLst/>
                          </a:prstGeom>
                        </pic:spPr>
                      </pic:pic>
                      <wps:wsp>
                        <wps:cNvPr id="252870" name="Rectangle 252870"/>
                        <wps:cNvSpPr/>
                        <wps:spPr>
                          <a:xfrm>
                            <a:off x="3173603" y="1065784"/>
                            <a:ext cx="164181" cy="206453"/>
                          </a:xfrm>
                          <a:prstGeom prst="rect">
                            <a:avLst/>
                          </a:prstGeom>
                          <a:ln>
                            <a:noFill/>
                          </a:ln>
                        </wps:spPr>
                        <wps:txbx>
                          <w:txbxContent>
                            <w:p w14:paraId="7362CFA5" w14:textId="77777777" w:rsidR="00A97412" w:rsidRDefault="00000000">
                              <w:r>
                                <w:rPr>
                                  <w:i/>
                                  <w:sz w:val="24"/>
                                </w:rPr>
                                <w:t>3)</w:t>
                              </w:r>
                            </w:p>
                          </w:txbxContent>
                        </wps:txbx>
                        <wps:bodyPr horzOverflow="overflow" vert="horz" lIns="0" tIns="0" rIns="0" bIns="0" rtlCol="0">
                          <a:noAutofit/>
                        </wps:bodyPr>
                      </wps:wsp>
                      <wps:wsp>
                        <wps:cNvPr id="252871" name="Rectangle 252871"/>
                        <wps:cNvSpPr/>
                        <wps:spPr>
                          <a:xfrm>
                            <a:off x="3297047" y="1065784"/>
                            <a:ext cx="1278987" cy="206453"/>
                          </a:xfrm>
                          <a:prstGeom prst="rect">
                            <a:avLst/>
                          </a:prstGeom>
                          <a:ln>
                            <a:noFill/>
                          </a:ln>
                        </wps:spPr>
                        <wps:txbx>
                          <w:txbxContent>
                            <w:p w14:paraId="0C7FE4FD" w14:textId="77777777" w:rsidR="00A97412" w:rsidRDefault="00000000">
                              <w:r>
                                <w:rPr>
                                  <w:i/>
                                  <w:sz w:val="24"/>
                                </w:rPr>
                                <w:t>Control de Ruta</w:t>
                              </w:r>
                            </w:p>
                          </w:txbxContent>
                        </wps:txbx>
                        <wps:bodyPr horzOverflow="overflow" vert="horz" lIns="0" tIns="0" rIns="0" bIns="0" rtlCol="0">
                          <a:noAutofit/>
                        </wps:bodyPr>
                      </wps:wsp>
                      <wps:wsp>
                        <wps:cNvPr id="2281" name="Rectangle 2281"/>
                        <wps:cNvSpPr/>
                        <wps:spPr>
                          <a:xfrm>
                            <a:off x="4260215" y="1065784"/>
                            <a:ext cx="45808" cy="206453"/>
                          </a:xfrm>
                          <a:prstGeom prst="rect">
                            <a:avLst/>
                          </a:prstGeom>
                          <a:ln>
                            <a:noFill/>
                          </a:ln>
                        </wps:spPr>
                        <wps:txbx>
                          <w:txbxContent>
                            <w:p w14:paraId="5981BE01" w14:textId="77777777" w:rsidR="00A97412" w:rsidRDefault="00000000">
                              <w:r>
                                <w:rPr>
                                  <w:i/>
                                  <w:sz w:val="24"/>
                                </w:rPr>
                                <w:t xml:space="preserve"> </w:t>
                              </w:r>
                            </w:p>
                          </w:txbxContent>
                        </wps:txbx>
                        <wps:bodyPr horzOverflow="overflow" vert="horz" lIns="0" tIns="0" rIns="0" bIns="0" rtlCol="0">
                          <a:noAutofit/>
                        </wps:bodyPr>
                      </wps:wsp>
                      <pic:pic xmlns:pic="http://schemas.openxmlformats.org/drawingml/2006/picture">
                        <pic:nvPicPr>
                          <pic:cNvPr id="2283" name="Picture 2283"/>
                          <pic:cNvPicPr/>
                        </pic:nvPicPr>
                        <pic:blipFill>
                          <a:blip r:embed="rId140"/>
                          <a:stretch>
                            <a:fillRect/>
                          </a:stretch>
                        </pic:blipFill>
                        <pic:spPr>
                          <a:xfrm>
                            <a:off x="2852674" y="1160031"/>
                            <a:ext cx="249174" cy="323837"/>
                          </a:xfrm>
                          <a:prstGeom prst="rect">
                            <a:avLst/>
                          </a:prstGeom>
                        </pic:spPr>
                      </pic:pic>
                      <wps:wsp>
                        <wps:cNvPr id="2284" name="Rectangle 2284"/>
                        <wps:cNvSpPr/>
                        <wps:spPr>
                          <a:xfrm>
                            <a:off x="2945003" y="1235248"/>
                            <a:ext cx="70942" cy="190519"/>
                          </a:xfrm>
                          <a:prstGeom prst="rect">
                            <a:avLst/>
                          </a:prstGeom>
                          <a:ln>
                            <a:noFill/>
                          </a:ln>
                        </wps:spPr>
                        <wps:txbx>
                          <w:txbxContent>
                            <w:p w14:paraId="30089E05" w14:textId="77777777" w:rsidR="00A97412" w:rsidRDefault="00000000">
                              <w:r>
                                <w:rPr>
                                  <w:rFonts w:ascii="Arial" w:eastAsia="Arial" w:hAnsi="Arial" w:cs="Arial"/>
                                  <w:sz w:val="24"/>
                                </w:rPr>
                                <w:t>•</w:t>
                              </w:r>
                            </w:p>
                          </w:txbxContent>
                        </wps:txbx>
                        <wps:bodyPr horzOverflow="overflow" vert="horz" lIns="0" tIns="0" rIns="0" bIns="0" rtlCol="0">
                          <a:noAutofit/>
                        </wps:bodyPr>
                      </wps:wsp>
                      <wps:wsp>
                        <wps:cNvPr id="2285" name="Rectangle 2285"/>
                        <wps:cNvSpPr/>
                        <wps:spPr>
                          <a:xfrm>
                            <a:off x="2998343" y="1208278"/>
                            <a:ext cx="56314" cy="226002"/>
                          </a:xfrm>
                          <a:prstGeom prst="rect">
                            <a:avLst/>
                          </a:prstGeom>
                          <a:ln>
                            <a:noFill/>
                          </a:ln>
                        </wps:spPr>
                        <wps:txbx>
                          <w:txbxContent>
                            <w:p w14:paraId="66BB5E48" w14:textId="77777777" w:rsidR="00A97412" w:rsidRDefault="00000000">
                              <w:r>
                                <w:rPr>
                                  <w:rFonts w:ascii="Arial" w:eastAsia="Arial" w:hAnsi="Arial" w:cs="Arial"/>
                                  <w:sz w:val="24"/>
                                </w:rPr>
                                <w:t xml:space="preserve"> </w:t>
                              </w:r>
                            </w:p>
                          </w:txbxContent>
                        </wps:txbx>
                        <wps:bodyPr horzOverflow="overflow" vert="horz" lIns="0" tIns="0" rIns="0" bIns="0" rtlCol="0">
                          <a:noAutofit/>
                        </wps:bodyPr>
                      </wps:wsp>
                      <pic:pic xmlns:pic="http://schemas.openxmlformats.org/drawingml/2006/picture">
                        <pic:nvPicPr>
                          <pic:cNvPr id="2287" name="Picture 2287"/>
                          <pic:cNvPicPr/>
                        </pic:nvPicPr>
                        <pic:blipFill>
                          <a:blip r:embed="rId146"/>
                          <a:stretch>
                            <a:fillRect/>
                          </a:stretch>
                        </pic:blipFill>
                        <pic:spPr>
                          <a:xfrm>
                            <a:off x="3073654" y="1149350"/>
                            <a:ext cx="826770" cy="349758"/>
                          </a:xfrm>
                          <a:prstGeom prst="rect">
                            <a:avLst/>
                          </a:prstGeom>
                        </pic:spPr>
                      </pic:pic>
                      <wps:wsp>
                        <wps:cNvPr id="252872" name="Rectangle 252872"/>
                        <wps:cNvSpPr/>
                        <wps:spPr>
                          <a:xfrm>
                            <a:off x="3173603" y="1231900"/>
                            <a:ext cx="164181" cy="206453"/>
                          </a:xfrm>
                          <a:prstGeom prst="rect">
                            <a:avLst/>
                          </a:prstGeom>
                          <a:ln>
                            <a:noFill/>
                          </a:ln>
                        </wps:spPr>
                        <wps:txbx>
                          <w:txbxContent>
                            <w:p w14:paraId="18AE3D13" w14:textId="77777777" w:rsidR="00A97412" w:rsidRDefault="00000000">
                              <w:r>
                                <w:rPr>
                                  <w:i/>
                                  <w:sz w:val="24"/>
                                </w:rPr>
                                <w:t>2)</w:t>
                              </w:r>
                            </w:p>
                          </w:txbxContent>
                        </wps:txbx>
                        <wps:bodyPr horzOverflow="overflow" vert="horz" lIns="0" tIns="0" rIns="0" bIns="0" rtlCol="0">
                          <a:noAutofit/>
                        </wps:bodyPr>
                      </wps:wsp>
                      <wps:wsp>
                        <wps:cNvPr id="252873" name="Rectangle 252873"/>
                        <wps:cNvSpPr/>
                        <wps:spPr>
                          <a:xfrm>
                            <a:off x="3297047" y="1231900"/>
                            <a:ext cx="534499" cy="206453"/>
                          </a:xfrm>
                          <a:prstGeom prst="rect">
                            <a:avLst/>
                          </a:prstGeom>
                          <a:ln>
                            <a:noFill/>
                          </a:ln>
                        </wps:spPr>
                        <wps:txbx>
                          <w:txbxContent>
                            <w:p w14:paraId="44EA4136" w14:textId="77777777" w:rsidR="00A97412" w:rsidRDefault="00000000">
                              <w:r>
                                <w:rPr>
                                  <w:i/>
                                  <w:sz w:val="24"/>
                                </w:rPr>
                                <w:t>Enlace</w:t>
                              </w:r>
                            </w:p>
                          </w:txbxContent>
                        </wps:txbx>
                        <wps:bodyPr horzOverflow="overflow" vert="horz" lIns="0" tIns="0" rIns="0" bIns="0" rtlCol="0">
                          <a:noAutofit/>
                        </wps:bodyPr>
                      </wps:wsp>
                      <wps:wsp>
                        <wps:cNvPr id="2289" name="Rectangle 2289"/>
                        <wps:cNvSpPr/>
                        <wps:spPr>
                          <a:xfrm>
                            <a:off x="3699383" y="1231900"/>
                            <a:ext cx="45808" cy="206453"/>
                          </a:xfrm>
                          <a:prstGeom prst="rect">
                            <a:avLst/>
                          </a:prstGeom>
                          <a:ln>
                            <a:noFill/>
                          </a:ln>
                        </wps:spPr>
                        <wps:txbx>
                          <w:txbxContent>
                            <w:p w14:paraId="1CAE960E" w14:textId="77777777" w:rsidR="00A97412" w:rsidRDefault="00000000">
                              <w:r>
                                <w:rPr>
                                  <w:i/>
                                  <w:sz w:val="24"/>
                                </w:rPr>
                                <w:t xml:space="preserve"> </w:t>
                              </w:r>
                            </w:p>
                          </w:txbxContent>
                        </wps:txbx>
                        <wps:bodyPr horzOverflow="overflow" vert="horz" lIns="0" tIns="0" rIns="0" bIns="0" rtlCol="0">
                          <a:noAutofit/>
                        </wps:bodyPr>
                      </wps:wsp>
                      <pic:pic xmlns:pic="http://schemas.openxmlformats.org/drawingml/2006/picture">
                        <pic:nvPicPr>
                          <pic:cNvPr id="2291" name="Picture 2291"/>
                          <pic:cNvPicPr/>
                        </pic:nvPicPr>
                        <pic:blipFill>
                          <a:blip r:embed="rId140"/>
                          <a:stretch>
                            <a:fillRect/>
                          </a:stretch>
                        </pic:blipFill>
                        <pic:spPr>
                          <a:xfrm>
                            <a:off x="2852674" y="1327671"/>
                            <a:ext cx="249174" cy="323837"/>
                          </a:xfrm>
                          <a:prstGeom prst="rect">
                            <a:avLst/>
                          </a:prstGeom>
                        </pic:spPr>
                      </pic:pic>
                      <wps:wsp>
                        <wps:cNvPr id="2292" name="Rectangle 2292"/>
                        <wps:cNvSpPr/>
                        <wps:spPr>
                          <a:xfrm>
                            <a:off x="2945003" y="1402888"/>
                            <a:ext cx="70942" cy="190519"/>
                          </a:xfrm>
                          <a:prstGeom prst="rect">
                            <a:avLst/>
                          </a:prstGeom>
                          <a:ln>
                            <a:noFill/>
                          </a:ln>
                        </wps:spPr>
                        <wps:txbx>
                          <w:txbxContent>
                            <w:p w14:paraId="7745B4D7" w14:textId="77777777" w:rsidR="00A97412" w:rsidRDefault="00000000">
                              <w:r>
                                <w:rPr>
                                  <w:rFonts w:ascii="Arial" w:eastAsia="Arial" w:hAnsi="Arial" w:cs="Arial"/>
                                  <w:sz w:val="24"/>
                                </w:rPr>
                                <w:t>•</w:t>
                              </w:r>
                            </w:p>
                          </w:txbxContent>
                        </wps:txbx>
                        <wps:bodyPr horzOverflow="overflow" vert="horz" lIns="0" tIns="0" rIns="0" bIns="0" rtlCol="0">
                          <a:noAutofit/>
                        </wps:bodyPr>
                      </wps:wsp>
                      <wps:wsp>
                        <wps:cNvPr id="2293" name="Rectangle 2293"/>
                        <wps:cNvSpPr/>
                        <wps:spPr>
                          <a:xfrm>
                            <a:off x="2998343" y="1375918"/>
                            <a:ext cx="56314" cy="226002"/>
                          </a:xfrm>
                          <a:prstGeom prst="rect">
                            <a:avLst/>
                          </a:prstGeom>
                          <a:ln>
                            <a:noFill/>
                          </a:ln>
                        </wps:spPr>
                        <wps:txbx>
                          <w:txbxContent>
                            <w:p w14:paraId="18FE4E3E" w14:textId="77777777" w:rsidR="00A97412" w:rsidRDefault="00000000">
                              <w:r>
                                <w:rPr>
                                  <w:rFonts w:ascii="Arial" w:eastAsia="Arial" w:hAnsi="Arial" w:cs="Arial"/>
                                  <w:sz w:val="24"/>
                                </w:rPr>
                                <w:t xml:space="preserve"> </w:t>
                              </w:r>
                            </w:p>
                          </w:txbxContent>
                        </wps:txbx>
                        <wps:bodyPr horzOverflow="overflow" vert="horz" lIns="0" tIns="0" rIns="0" bIns="0" rtlCol="0">
                          <a:noAutofit/>
                        </wps:bodyPr>
                      </wps:wsp>
                      <pic:pic xmlns:pic="http://schemas.openxmlformats.org/drawingml/2006/picture">
                        <pic:nvPicPr>
                          <pic:cNvPr id="2295" name="Picture 2295"/>
                          <pic:cNvPicPr/>
                        </pic:nvPicPr>
                        <pic:blipFill>
                          <a:blip r:embed="rId147"/>
                          <a:stretch>
                            <a:fillRect/>
                          </a:stretch>
                        </pic:blipFill>
                        <pic:spPr>
                          <a:xfrm>
                            <a:off x="3073654" y="1316989"/>
                            <a:ext cx="765810" cy="349758"/>
                          </a:xfrm>
                          <a:prstGeom prst="rect">
                            <a:avLst/>
                          </a:prstGeom>
                        </pic:spPr>
                      </pic:pic>
                      <wps:wsp>
                        <wps:cNvPr id="252874" name="Rectangle 252874"/>
                        <wps:cNvSpPr/>
                        <wps:spPr>
                          <a:xfrm>
                            <a:off x="3173603" y="1399540"/>
                            <a:ext cx="164181" cy="206453"/>
                          </a:xfrm>
                          <a:prstGeom prst="rect">
                            <a:avLst/>
                          </a:prstGeom>
                          <a:ln>
                            <a:noFill/>
                          </a:ln>
                        </wps:spPr>
                        <wps:txbx>
                          <w:txbxContent>
                            <w:p w14:paraId="471374C4" w14:textId="77777777" w:rsidR="00A97412" w:rsidRDefault="00000000">
                              <w:r>
                                <w:rPr>
                                  <w:i/>
                                  <w:sz w:val="24"/>
                                </w:rPr>
                                <w:t>1)</w:t>
                              </w:r>
                            </w:p>
                          </w:txbxContent>
                        </wps:txbx>
                        <wps:bodyPr horzOverflow="overflow" vert="horz" lIns="0" tIns="0" rIns="0" bIns="0" rtlCol="0">
                          <a:noAutofit/>
                        </wps:bodyPr>
                      </wps:wsp>
                      <wps:wsp>
                        <wps:cNvPr id="252875" name="Rectangle 252875"/>
                        <wps:cNvSpPr/>
                        <wps:spPr>
                          <a:xfrm>
                            <a:off x="3297047" y="1399540"/>
                            <a:ext cx="454435" cy="206453"/>
                          </a:xfrm>
                          <a:prstGeom prst="rect">
                            <a:avLst/>
                          </a:prstGeom>
                          <a:ln>
                            <a:noFill/>
                          </a:ln>
                        </wps:spPr>
                        <wps:txbx>
                          <w:txbxContent>
                            <w:p w14:paraId="7623F0E3" w14:textId="77777777" w:rsidR="00A97412" w:rsidRDefault="00000000">
                              <w:r>
                                <w:rPr>
                                  <w:i/>
                                  <w:sz w:val="24"/>
                                </w:rPr>
                                <w:t>Físico</w:t>
                              </w:r>
                            </w:p>
                          </w:txbxContent>
                        </wps:txbx>
                        <wps:bodyPr horzOverflow="overflow" vert="horz" lIns="0" tIns="0" rIns="0" bIns="0" rtlCol="0">
                          <a:noAutofit/>
                        </wps:bodyPr>
                      </wps:wsp>
                      <wps:wsp>
                        <wps:cNvPr id="2297" name="Rectangle 2297"/>
                        <wps:cNvSpPr/>
                        <wps:spPr>
                          <a:xfrm>
                            <a:off x="3638423" y="1399540"/>
                            <a:ext cx="45808" cy="206453"/>
                          </a:xfrm>
                          <a:prstGeom prst="rect">
                            <a:avLst/>
                          </a:prstGeom>
                          <a:ln>
                            <a:noFill/>
                          </a:ln>
                        </wps:spPr>
                        <wps:txbx>
                          <w:txbxContent>
                            <w:p w14:paraId="4F8DDDA0" w14:textId="77777777" w:rsidR="00A97412" w:rsidRDefault="00000000">
                              <w:r>
                                <w:rPr>
                                  <w:i/>
                                  <w:sz w:val="24"/>
                                </w:rP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253312" style="width:368.65pt;height:153.845pt;mso-position-horizontal-relative:char;mso-position-vertical-relative:line" coordsize="46818,19538">
                <v:shape id="Picture 2202" style="position:absolute;width:26682;height:19157;left:0;top:0;" filled="f">
                  <v:imagedata r:id="rId148"/>
                </v:shape>
                <v:rect id="Rectangle 2203" style="position:absolute;width:421;height:1899;left:26689;top:18110;" filled="f" stroked="f">
                  <v:textbox inset="0,0,0,0">
                    <w:txbxContent>
                      <w:p>
                        <w:pPr>
                          <w:spacing w:before="0" w:after="160" w:line="259" w:lineRule="auto"/>
                        </w:pPr>
                        <w:r>
                          <w:rPr>
                            <w:rFonts w:cs="Calibri" w:hAnsi="Calibri" w:eastAsia="Calibri" w:ascii="Calibri"/>
                            <w:b w:val="1"/>
                            <w:i w:val="1"/>
                            <w:sz w:val="22"/>
                          </w:rPr>
                          <w:t xml:space="preserve"> </w:t>
                        </w:r>
                      </w:p>
                    </w:txbxContent>
                  </v:textbox>
                </v:rect>
                <v:shape id="Shape 313804" style="position:absolute;width:20574;height:16668;left:25958;top:1559;" coordsize="2057400,1666875" path="m0,0l2057400,0l2057400,1666875l0,1666875l0,0">
                  <v:stroke weight="0pt" endcap="flat" joinstyle="miter" miterlimit="10" on="false" color="#000000" opacity="0"/>
                  <v:fill on="true" color="#dddddd"/>
                </v:shape>
                <v:shape id="Shape 2235" style="position:absolute;width:10344;height:16783;left:25901;top:1502;" coordsize="1034415,1678305" path="m0,0l1034415,0l1034415,34290l34290,34290l34290,1644015l1034415,1644015l1034415,1678305l0,1678305l0,0x">
                  <v:stroke weight="0pt" endcap="flat" joinstyle="miter" miterlimit="10" on="false" color="#000000" opacity="0"/>
                  <v:fill on="true" color="#000000"/>
                </v:shape>
                <v:shape id="Shape 2236" style="position:absolute;width:10572;height:17240;left:25673;top:1273;" coordsize="1057275,1724025" path="m0,0l1057275,0l1057275,11430l11430,11430l11430,1712595l1057275,1712595l1057275,1724025l0,1724025l0,0x">
                  <v:stroke weight="0pt" endcap="flat" joinstyle="miter" miterlimit="10" on="false" color="#000000" opacity="0"/>
                  <v:fill on="true" color="#000000"/>
                </v:shape>
                <v:shape id="Shape 2237" style="position:absolute;width:10344;height:16783;left:36245;top:1502;" coordsize="1034415,1678305" path="m0,0l1034415,0l1034415,1678305l0,1678305l0,1644015l1000125,1644015l1000125,34290l0,34290l0,0x">
                  <v:stroke weight="0pt" endcap="flat" joinstyle="miter" miterlimit="10" on="false" color="#000000" opacity="0"/>
                  <v:fill on="true" color="#000000"/>
                </v:shape>
                <v:shape id="Shape 2238" style="position:absolute;width:10572;height:17240;left:36245;top:1273;" coordsize="1057275,1724025" path="m0,0l1057275,0l1057275,1724025l0,1724025l0,1712595l1045845,1712595l1045845,11430l0,11430l0,0x">
                  <v:stroke weight="0pt" endcap="flat" joinstyle="miter" miterlimit="10" on="false" color="#000000" opacity="0"/>
                  <v:fill on="true" color="#000000"/>
                </v:shape>
                <v:shape id="Picture 306492" style="position:absolute;width:609;height:609;left:29446;top:2705;" filled="f">
                  <v:imagedata r:id="rId149"/>
                </v:shape>
                <v:rect id="Rectangle 2241" style="position:absolute;width:709;height:1905;left:29450;top:2385;" filled="f" stroked="f">
                  <v:textbox inset="0,0,0,0">
                    <w:txbxContent>
                      <w:p>
                        <w:pPr>
                          <w:spacing w:before="0" w:after="160" w:line="259" w:lineRule="auto"/>
                        </w:pPr>
                        <w:r>
                          <w:rPr>
                            <w:rFonts w:cs="Arial" w:hAnsi="Arial" w:eastAsia="Arial" w:ascii="Arial"/>
                            <w:sz w:val="24"/>
                          </w:rPr>
                          <w:t xml:space="preserve">•</w:t>
                        </w:r>
                      </w:p>
                    </w:txbxContent>
                  </v:textbox>
                </v:rect>
                <v:rect id="Rectangle 2242" style="position:absolute;width:563;height:2260;left:29983;top:2115;" filled="f" stroked="f">
                  <v:textbox inset="0,0,0,0">
                    <w:txbxContent>
                      <w:p>
                        <w:pPr>
                          <w:spacing w:before="0" w:after="160" w:line="259" w:lineRule="auto"/>
                        </w:pPr>
                        <w:r>
                          <w:rPr>
                            <w:rFonts w:cs="Arial" w:hAnsi="Arial" w:eastAsia="Arial" w:ascii="Arial"/>
                            <w:sz w:val="24"/>
                          </w:rPr>
                          <w:t xml:space="preserve"> </w:t>
                        </w:r>
                      </w:p>
                    </w:txbxContent>
                  </v:textbox>
                </v:rect>
                <v:shape id="Picture 306493" style="position:absolute;width:7620;height:1554;left:31793;top:2390;" filled="f">
                  <v:imagedata r:id="rId150"/>
                </v:shape>
                <v:rect id="Rectangle 252863" style="position:absolute;width:8415;height:2064;left:32970;top:2352;" filled="f" stroked="f">
                  <v:textbox inset="0,0,0,0">
                    <w:txbxContent>
                      <w:p>
                        <w:pPr>
                          <w:spacing w:before="0" w:after="160" w:line="259" w:lineRule="auto"/>
                        </w:pPr>
                        <w:r>
                          <w:rPr>
                            <w:rFonts w:cs="Calibri" w:hAnsi="Calibri" w:eastAsia="Calibri" w:ascii="Calibri"/>
                            <w:i w:val="1"/>
                            <w:sz w:val="24"/>
                          </w:rPr>
                          <w:t xml:space="preserve">Aplicación</w:t>
                        </w:r>
                      </w:p>
                    </w:txbxContent>
                  </v:textbox>
                </v:rect>
                <v:rect id="Rectangle 252862" style="position:absolute;width:1641;height:2064;left:31736;top:2352;" filled="f" stroked="f">
                  <v:textbox inset="0,0,0,0">
                    <w:txbxContent>
                      <w:p>
                        <w:pPr>
                          <w:spacing w:before="0" w:after="160" w:line="259" w:lineRule="auto"/>
                        </w:pPr>
                        <w:r>
                          <w:rPr>
                            <w:rFonts w:cs="Calibri" w:hAnsi="Calibri" w:eastAsia="Calibri" w:ascii="Calibri"/>
                            <w:i w:val="1"/>
                            <w:sz w:val="24"/>
                          </w:rPr>
                          <w:t xml:space="preserve">7)</w:t>
                        </w:r>
                      </w:p>
                    </w:txbxContent>
                  </v:textbox>
                </v:rect>
                <v:rect id="Rectangle 2246" style="position:absolute;width:458;height:2064;left:39310;top:2352;" filled="f" stroked="f">
                  <v:textbox inset="0,0,0,0">
                    <w:txbxContent>
                      <w:p>
                        <w:pPr>
                          <w:spacing w:before="0" w:after="160" w:line="259" w:lineRule="auto"/>
                        </w:pPr>
                        <w:r>
                          <w:rPr>
                            <w:rFonts w:cs="Calibri" w:hAnsi="Calibri" w:eastAsia="Calibri" w:ascii="Calibri"/>
                            <w:i w:val="1"/>
                            <w:sz w:val="24"/>
                          </w:rPr>
                          <w:t xml:space="preserve"> </w:t>
                        </w:r>
                      </w:p>
                    </w:txbxContent>
                  </v:textbox>
                </v:rect>
                <v:shape id="Picture 2248" style="position:absolute;width:2491;height:3238;left:28526;top:3294;" filled="f">
                  <v:imagedata r:id="rId151"/>
                </v:shape>
                <v:rect id="Rectangle 2249" style="position:absolute;width:709;height:1905;left:29450;top:4046;" filled="f" stroked="f">
                  <v:textbox inset="0,0,0,0">
                    <w:txbxContent>
                      <w:p>
                        <w:pPr>
                          <w:spacing w:before="0" w:after="160" w:line="259" w:lineRule="auto"/>
                        </w:pPr>
                        <w:r>
                          <w:rPr>
                            <w:rFonts w:cs="Arial" w:hAnsi="Arial" w:eastAsia="Arial" w:ascii="Arial"/>
                            <w:sz w:val="24"/>
                          </w:rPr>
                          <w:t xml:space="preserve">•</w:t>
                        </w:r>
                      </w:p>
                    </w:txbxContent>
                  </v:textbox>
                </v:rect>
                <v:rect id="Rectangle 2250" style="position:absolute;width:563;height:2260;left:29983;top:3776;" filled="f" stroked="f">
                  <v:textbox inset="0,0,0,0">
                    <w:txbxContent>
                      <w:p>
                        <w:pPr>
                          <w:spacing w:before="0" w:after="160" w:line="259" w:lineRule="auto"/>
                        </w:pPr>
                        <w:r>
                          <w:rPr>
                            <w:rFonts w:cs="Arial" w:hAnsi="Arial" w:eastAsia="Arial" w:ascii="Arial"/>
                            <w:sz w:val="24"/>
                          </w:rPr>
                          <w:t xml:space="preserve"> </w:t>
                        </w:r>
                      </w:p>
                    </w:txbxContent>
                  </v:textbox>
                </v:rect>
                <v:shape id="Picture 2252" style="position:absolute;width:8176;height:3497;left:30736;top:3187;" filled="f">
                  <v:imagedata r:id="rId152"/>
                </v:shape>
                <v:rect id="Rectangle 252865" style="position:absolute;width:5221;height:2064;left:32970;top:4013;" filled="f" stroked="f">
                  <v:textbox inset="0,0,0,0">
                    <w:txbxContent>
                      <w:p>
                        <w:pPr>
                          <w:spacing w:before="0" w:after="160" w:line="259" w:lineRule="auto"/>
                        </w:pPr>
                        <w:r>
                          <w:rPr>
                            <w:rFonts w:cs="Calibri" w:hAnsi="Calibri" w:eastAsia="Calibri" w:ascii="Calibri"/>
                            <w:i w:val="1"/>
                            <w:sz w:val="24"/>
                          </w:rPr>
                          <w:t xml:space="preserve">Sesión</w:t>
                        </w:r>
                      </w:p>
                    </w:txbxContent>
                  </v:textbox>
                </v:rect>
                <v:rect id="Rectangle 252864" style="position:absolute;width:1641;height:2064;left:31736;top:4013;" filled="f" stroked="f">
                  <v:textbox inset="0,0,0,0">
                    <w:txbxContent>
                      <w:p>
                        <w:pPr>
                          <w:spacing w:before="0" w:after="160" w:line="259" w:lineRule="auto"/>
                        </w:pPr>
                        <w:r>
                          <w:rPr>
                            <w:rFonts w:cs="Calibri" w:hAnsi="Calibri" w:eastAsia="Calibri" w:ascii="Calibri"/>
                            <w:i w:val="1"/>
                            <w:sz w:val="24"/>
                          </w:rPr>
                          <w:t xml:space="preserve">6)</w:t>
                        </w:r>
                      </w:p>
                    </w:txbxContent>
                  </v:textbox>
                </v:rect>
                <v:rect id="Rectangle 2254" style="position:absolute;width:458;height:2064;left:36902;top:4013;" filled="f" stroked="f">
                  <v:textbox inset="0,0,0,0">
                    <w:txbxContent>
                      <w:p>
                        <w:pPr>
                          <w:spacing w:before="0" w:after="160" w:line="259" w:lineRule="auto"/>
                        </w:pPr>
                        <w:r>
                          <w:rPr>
                            <w:rFonts w:cs="Calibri" w:hAnsi="Calibri" w:eastAsia="Calibri" w:ascii="Calibri"/>
                            <w:i w:val="1"/>
                            <w:sz w:val="24"/>
                          </w:rPr>
                          <w:t xml:space="preserve"> </w:t>
                        </w:r>
                      </w:p>
                    </w:txbxContent>
                  </v:textbox>
                </v:rect>
                <v:shape id="Picture 2256" style="position:absolute;width:2491;height:3238;left:28526;top:4955;" filled="f">
                  <v:imagedata r:id="rId151"/>
                </v:shape>
                <v:rect id="Rectangle 2257" style="position:absolute;width:709;height:1905;left:29450;top:5707;" filled="f" stroked="f">
                  <v:textbox inset="0,0,0,0">
                    <w:txbxContent>
                      <w:p>
                        <w:pPr>
                          <w:spacing w:before="0" w:after="160" w:line="259" w:lineRule="auto"/>
                        </w:pPr>
                        <w:r>
                          <w:rPr>
                            <w:rFonts w:cs="Arial" w:hAnsi="Arial" w:eastAsia="Arial" w:ascii="Arial"/>
                            <w:sz w:val="24"/>
                          </w:rPr>
                          <w:t xml:space="preserve">•</w:t>
                        </w:r>
                      </w:p>
                    </w:txbxContent>
                  </v:textbox>
                </v:rect>
                <v:rect id="Rectangle 2258" style="position:absolute;width:563;height:2260;left:29983;top:5438;" filled="f" stroked="f">
                  <v:textbox inset="0,0,0,0">
                    <w:txbxContent>
                      <w:p>
                        <w:pPr>
                          <w:spacing w:before="0" w:after="160" w:line="259" w:lineRule="auto"/>
                        </w:pPr>
                        <w:r>
                          <w:rPr>
                            <w:rFonts w:cs="Arial" w:hAnsi="Arial" w:eastAsia="Arial" w:ascii="Arial"/>
                            <w:sz w:val="24"/>
                          </w:rPr>
                          <w:t xml:space="preserve"> </w:t>
                        </w:r>
                      </w:p>
                    </w:txbxContent>
                  </v:textbox>
                </v:rect>
                <v:shape id="Picture 2260" style="position:absolute;width:13952;height:3497;left:30736;top:4848;" filled="f">
                  <v:imagedata r:id="rId153"/>
                </v:shape>
                <v:rect id="Rectangle 252866" style="position:absolute;width:1641;height:2064;left:31736;top:5674;" filled="f" stroked="f">
                  <v:textbox inset="0,0,0,0">
                    <w:txbxContent>
                      <w:p>
                        <w:pPr>
                          <w:spacing w:before="0" w:after="160" w:line="259" w:lineRule="auto"/>
                        </w:pPr>
                        <w:r>
                          <w:rPr>
                            <w:rFonts w:cs="Calibri" w:hAnsi="Calibri" w:eastAsia="Calibri" w:ascii="Calibri"/>
                            <w:i w:val="1"/>
                            <w:sz w:val="24"/>
                          </w:rPr>
                          <w:t xml:space="preserve">5)</w:t>
                        </w:r>
                      </w:p>
                    </w:txbxContent>
                  </v:textbox>
                </v:rect>
                <v:rect id="Rectangle 252867" style="position:absolute;width:12889;height:2064;left:32970;top:5674;" filled="f" stroked="f">
                  <v:textbox inset="0,0,0,0">
                    <w:txbxContent>
                      <w:p>
                        <w:pPr>
                          <w:spacing w:before="0" w:after="160" w:line="259" w:lineRule="auto"/>
                        </w:pPr>
                        <w:r>
                          <w:rPr>
                            <w:rFonts w:cs="Calibri" w:hAnsi="Calibri" w:eastAsia="Calibri" w:ascii="Calibri"/>
                            <w:i w:val="1"/>
                            <w:sz w:val="24"/>
                          </w:rPr>
                          <w:t xml:space="preserve">Control de Flujo</w:t>
                        </w:r>
                      </w:p>
                    </w:txbxContent>
                  </v:textbox>
                </v:rect>
                <v:rect id="Rectangle 2262" style="position:absolute;width:458;height:2064;left:42678;top:5674;" filled="f" stroked="f">
                  <v:textbox inset="0,0,0,0">
                    <w:txbxContent>
                      <w:p>
                        <w:pPr>
                          <w:spacing w:before="0" w:after="160" w:line="259" w:lineRule="auto"/>
                        </w:pPr>
                        <w:r>
                          <w:rPr>
                            <w:rFonts w:cs="Calibri" w:hAnsi="Calibri" w:eastAsia="Calibri" w:ascii="Calibri"/>
                            <w:i w:val="1"/>
                            <w:sz w:val="24"/>
                          </w:rPr>
                          <w:t xml:space="preserve"> </w:t>
                        </w:r>
                      </w:p>
                    </w:txbxContent>
                  </v:textbox>
                </v:rect>
                <v:shape id="Picture 2264" style="position:absolute;width:2491;height:3238;left:28526;top:6616;" filled="f">
                  <v:imagedata r:id="rId151"/>
                </v:shape>
                <v:rect id="Rectangle 2265" style="position:absolute;width:709;height:1905;left:29450;top:7369;" filled="f" stroked="f">
                  <v:textbox inset="0,0,0,0">
                    <w:txbxContent>
                      <w:p>
                        <w:pPr>
                          <w:spacing w:before="0" w:after="160" w:line="259" w:lineRule="auto"/>
                        </w:pPr>
                        <w:r>
                          <w:rPr>
                            <w:rFonts w:cs="Arial" w:hAnsi="Arial" w:eastAsia="Arial" w:ascii="Arial"/>
                            <w:sz w:val="24"/>
                          </w:rPr>
                          <w:t xml:space="preserve">•</w:t>
                        </w:r>
                      </w:p>
                    </w:txbxContent>
                  </v:textbox>
                </v:rect>
                <v:rect id="Rectangle 2266" style="position:absolute;width:563;height:2260;left:29983;top:7099;" filled="f" stroked="f">
                  <v:textbox inset="0,0,0,0">
                    <w:txbxContent>
                      <w:p>
                        <w:pPr>
                          <w:spacing w:before="0" w:after="160" w:line="259" w:lineRule="auto"/>
                        </w:pPr>
                        <w:r>
                          <w:rPr>
                            <w:rFonts w:cs="Arial" w:hAnsi="Arial" w:eastAsia="Arial" w:ascii="Arial"/>
                            <w:sz w:val="24"/>
                          </w:rPr>
                          <w:t xml:space="preserve"> </w:t>
                        </w:r>
                      </w:p>
                    </w:txbxContent>
                  </v:textbox>
                </v:rect>
                <v:shape id="Picture 2268" style="position:absolute;width:10066;height:3497;left:30736;top:6510;" filled="f">
                  <v:imagedata r:id="rId154"/>
                </v:shape>
                <v:rect id="Rectangle 252868" style="position:absolute;width:1641;height:2064;left:31736;top:7335;" filled="f" stroked="f">
                  <v:textbox inset="0,0,0,0">
                    <w:txbxContent>
                      <w:p>
                        <w:pPr>
                          <w:spacing w:before="0" w:after="160" w:line="259" w:lineRule="auto"/>
                        </w:pPr>
                        <w:r>
                          <w:rPr>
                            <w:rFonts w:cs="Calibri" w:hAnsi="Calibri" w:eastAsia="Calibri" w:ascii="Calibri"/>
                            <w:i w:val="1"/>
                            <w:sz w:val="24"/>
                          </w:rPr>
                          <w:t xml:space="preserve">4)</w:t>
                        </w:r>
                      </w:p>
                    </w:txbxContent>
                  </v:textbox>
                </v:rect>
                <v:rect id="Rectangle 252869" style="position:absolute;width:8922;height:2064;left:32970;top:7335;" filled="f" stroked="f">
                  <v:textbox inset="0,0,0,0">
                    <w:txbxContent>
                      <w:p>
                        <w:pPr>
                          <w:spacing w:before="0" w:after="160" w:line="259" w:lineRule="auto"/>
                        </w:pPr>
                        <w:r>
                          <w:rPr>
                            <w:rFonts w:cs="Calibri" w:hAnsi="Calibri" w:eastAsia="Calibri" w:ascii="Calibri"/>
                            <w:i w:val="1"/>
                            <w:sz w:val="24"/>
                          </w:rPr>
                          <w:t xml:space="preserve">Control de </w:t>
                        </w:r>
                      </w:p>
                    </w:txbxContent>
                  </v:textbox>
                </v:rect>
                <v:shape id="Picture 2271" style="position:absolute;width:10401;height:3497;left:30736;top:8171;" filled="f">
                  <v:imagedata r:id="rId155"/>
                </v:shape>
                <v:rect id="Rectangle 2272" style="position:absolute;width:9814;height:2064;left:31736;top:8996;" filled="f" stroked="f">
                  <v:textbox inset="0,0,0,0">
                    <w:txbxContent>
                      <w:p>
                        <w:pPr>
                          <w:spacing w:before="0" w:after="160" w:line="259" w:lineRule="auto"/>
                        </w:pPr>
                        <w:r>
                          <w:rPr>
                            <w:rFonts w:cs="Calibri" w:hAnsi="Calibri" w:eastAsia="Calibri" w:ascii="Calibri"/>
                            <w:i w:val="1"/>
                            <w:sz w:val="24"/>
                          </w:rPr>
                          <w:t xml:space="preserve">Transacción</w:t>
                        </w:r>
                      </w:p>
                    </w:txbxContent>
                  </v:textbox>
                </v:rect>
                <v:rect id="Rectangle 2273" style="position:absolute;width:458;height:2064;left:39127;top:8996;" filled="f" stroked="f">
                  <v:textbox inset="0,0,0,0">
                    <w:txbxContent>
                      <w:p>
                        <w:pPr>
                          <w:spacing w:before="0" w:after="160" w:line="259" w:lineRule="auto"/>
                        </w:pPr>
                        <w:r>
                          <w:rPr>
                            <w:rFonts w:cs="Calibri" w:hAnsi="Calibri" w:eastAsia="Calibri" w:ascii="Calibri"/>
                            <w:i w:val="1"/>
                            <w:sz w:val="24"/>
                          </w:rPr>
                          <w:t xml:space="preserve"> </w:t>
                        </w:r>
                      </w:p>
                    </w:txbxContent>
                  </v:textbox>
                </v:rect>
                <v:shape id="Picture 2275" style="position:absolute;width:2491;height:3238;left:28526;top:9939;" filled="f">
                  <v:imagedata r:id="rId151"/>
                </v:shape>
                <v:rect id="Rectangle 2276" style="position:absolute;width:709;height:1905;left:29450;top:10691;" filled="f" stroked="f">
                  <v:textbox inset="0,0,0,0">
                    <w:txbxContent>
                      <w:p>
                        <w:pPr>
                          <w:spacing w:before="0" w:after="160" w:line="259" w:lineRule="auto"/>
                        </w:pPr>
                        <w:r>
                          <w:rPr>
                            <w:rFonts w:cs="Arial" w:hAnsi="Arial" w:eastAsia="Arial" w:ascii="Arial"/>
                            <w:sz w:val="24"/>
                          </w:rPr>
                          <w:t xml:space="preserve">•</w:t>
                        </w:r>
                      </w:p>
                    </w:txbxContent>
                  </v:textbox>
                </v:rect>
                <v:rect id="Rectangle 2277" style="position:absolute;width:563;height:2260;left:29983;top:10421;" filled="f" stroked="f">
                  <v:textbox inset="0,0,0,0">
                    <w:txbxContent>
                      <w:p>
                        <w:pPr>
                          <w:spacing w:before="0" w:after="160" w:line="259" w:lineRule="auto"/>
                        </w:pPr>
                        <w:r>
                          <w:rPr>
                            <w:rFonts w:cs="Arial" w:hAnsi="Arial" w:eastAsia="Arial" w:ascii="Arial"/>
                            <w:sz w:val="24"/>
                          </w:rPr>
                          <w:t xml:space="preserve"> </w:t>
                        </w:r>
                      </w:p>
                    </w:txbxContent>
                  </v:textbox>
                </v:rect>
                <v:shape id="Picture 2279" style="position:absolute;width:13876;height:3497;left:30736;top:9832;" filled="f">
                  <v:imagedata r:id="rId156"/>
                </v:shape>
                <v:rect id="Rectangle 252870" style="position:absolute;width:1641;height:2064;left:31736;top:10657;" filled="f" stroked="f">
                  <v:textbox inset="0,0,0,0">
                    <w:txbxContent>
                      <w:p>
                        <w:pPr>
                          <w:spacing w:before="0" w:after="160" w:line="259" w:lineRule="auto"/>
                        </w:pPr>
                        <w:r>
                          <w:rPr>
                            <w:rFonts w:cs="Calibri" w:hAnsi="Calibri" w:eastAsia="Calibri" w:ascii="Calibri"/>
                            <w:i w:val="1"/>
                            <w:sz w:val="24"/>
                          </w:rPr>
                          <w:t xml:space="preserve">3)</w:t>
                        </w:r>
                      </w:p>
                    </w:txbxContent>
                  </v:textbox>
                </v:rect>
                <v:rect id="Rectangle 252871" style="position:absolute;width:12789;height:2064;left:32970;top:10657;" filled="f" stroked="f">
                  <v:textbox inset="0,0,0,0">
                    <w:txbxContent>
                      <w:p>
                        <w:pPr>
                          <w:spacing w:before="0" w:after="160" w:line="259" w:lineRule="auto"/>
                        </w:pPr>
                        <w:r>
                          <w:rPr>
                            <w:rFonts w:cs="Calibri" w:hAnsi="Calibri" w:eastAsia="Calibri" w:ascii="Calibri"/>
                            <w:i w:val="1"/>
                            <w:sz w:val="24"/>
                          </w:rPr>
                          <w:t xml:space="preserve">Control de Ruta</w:t>
                        </w:r>
                      </w:p>
                    </w:txbxContent>
                  </v:textbox>
                </v:rect>
                <v:rect id="Rectangle 2281" style="position:absolute;width:458;height:2064;left:42602;top:10657;" filled="f" stroked="f">
                  <v:textbox inset="0,0,0,0">
                    <w:txbxContent>
                      <w:p>
                        <w:pPr>
                          <w:spacing w:before="0" w:after="160" w:line="259" w:lineRule="auto"/>
                        </w:pPr>
                        <w:r>
                          <w:rPr>
                            <w:rFonts w:cs="Calibri" w:hAnsi="Calibri" w:eastAsia="Calibri" w:ascii="Calibri"/>
                            <w:i w:val="1"/>
                            <w:sz w:val="24"/>
                          </w:rPr>
                          <w:t xml:space="preserve"> </w:t>
                        </w:r>
                      </w:p>
                    </w:txbxContent>
                  </v:textbox>
                </v:rect>
                <v:shape id="Picture 2283" style="position:absolute;width:2491;height:3238;left:28526;top:11600;" filled="f">
                  <v:imagedata r:id="rId151"/>
                </v:shape>
                <v:rect id="Rectangle 2284" style="position:absolute;width:709;height:1905;left:29450;top:12352;" filled="f" stroked="f">
                  <v:textbox inset="0,0,0,0">
                    <w:txbxContent>
                      <w:p>
                        <w:pPr>
                          <w:spacing w:before="0" w:after="160" w:line="259" w:lineRule="auto"/>
                        </w:pPr>
                        <w:r>
                          <w:rPr>
                            <w:rFonts w:cs="Arial" w:hAnsi="Arial" w:eastAsia="Arial" w:ascii="Arial"/>
                            <w:sz w:val="24"/>
                          </w:rPr>
                          <w:t xml:space="preserve">•</w:t>
                        </w:r>
                      </w:p>
                    </w:txbxContent>
                  </v:textbox>
                </v:rect>
                <v:rect id="Rectangle 2285" style="position:absolute;width:563;height:2260;left:29983;top:12082;" filled="f" stroked="f">
                  <v:textbox inset="0,0,0,0">
                    <w:txbxContent>
                      <w:p>
                        <w:pPr>
                          <w:spacing w:before="0" w:after="160" w:line="259" w:lineRule="auto"/>
                        </w:pPr>
                        <w:r>
                          <w:rPr>
                            <w:rFonts w:cs="Arial" w:hAnsi="Arial" w:eastAsia="Arial" w:ascii="Arial"/>
                            <w:sz w:val="24"/>
                          </w:rPr>
                          <w:t xml:space="preserve"> </w:t>
                        </w:r>
                      </w:p>
                    </w:txbxContent>
                  </v:textbox>
                </v:rect>
                <v:shape id="Picture 2287" style="position:absolute;width:8267;height:3497;left:30736;top:11493;" filled="f">
                  <v:imagedata r:id="rId157"/>
                </v:shape>
                <v:rect id="Rectangle 252872" style="position:absolute;width:1641;height:2064;left:31736;top:12319;" filled="f" stroked="f">
                  <v:textbox inset="0,0,0,0">
                    <w:txbxContent>
                      <w:p>
                        <w:pPr>
                          <w:spacing w:before="0" w:after="160" w:line="259" w:lineRule="auto"/>
                        </w:pPr>
                        <w:r>
                          <w:rPr>
                            <w:rFonts w:cs="Calibri" w:hAnsi="Calibri" w:eastAsia="Calibri" w:ascii="Calibri"/>
                            <w:i w:val="1"/>
                            <w:sz w:val="24"/>
                          </w:rPr>
                          <w:t xml:space="preserve">2)</w:t>
                        </w:r>
                      </w:p>
                    </w:txbxContent>
                  </v:textbox>
                </v:rect>
                <v:rect id="Rectangle 252873" style="position:absolute;width:5344;height:2064;left:32970;top:12319;" filled="f" stroked="f">
                  <v:textbox inset="0,0,0,0">
                    <w:txbxContent>
                      <w:p>
                        <w:pPr>
                          <w:spacing w:before="0" w:after="160" w:line="259" w:lineRule="auto"/>
                        </w:pPr>
                        <w:r>
                          <w:rPr>
                            <w:rFonts w:cs="Calibri" w:hAnsi="Calibri" w:eastAsia="Calibri" w:ascii="Calibri"/>
                            <w:i w:val="1"/>
                            <w:sz w:val="24"/>
                          </w:rPr>
                          <w:t xml:space="preserve">Enlace</w:t>
                        </w:r>
                      </w:p>
                    </w:txbxContent>
                  </v:textbox>
                </v:rect>
                <v:rect id="Rectangle 2289" style="position:absolute;width:458;height:2064;left:36993;top:12319;" filled="f" stroked="f">
                  <v:textbox inset="0,0,0,0">
                    <w:txbxContent>
                      <w:p>
                        <w:pPr>
                          <w:spacing w:before="0" w:after="160" w:line="259" w:lineRule="auto"/>
                        </w:pPr>
                        <w:r>
                          <w:rPr>
                            <w:rFonts w:cs="Calibri" w:hAnsi="Calibri" w:eastAsia="Calibri" w:ascii="Calibri"/>
                            <w:i w:val="1"/>
                            <w:sz w:val="24"/>
                          </w:rPr>
                          <w:t xml:space="preserve"> </w:t>
                        </w:r>
                      </w:p>
                    </w:txbxContent>
                  </v:textbox>
                </v:rect>
                <v:shape id="Picture 2291" style="position:absolute;width:2491;height:3238;left:28526;top:13276;" filled="f">
                  <v:imagedata r:id="rId151"/>
                </v:shape>
                <v:rect id="Rectangle 2292" style="position:absolute;width:709;height:1905;left:29450;top:14028;" filled="f" stroked="f">
                  <v:textbox inset="0,0,0,0">
                    <w:txbxContent>
                      <w:p>
                        <w:pPr>
                          <w:spacing w:before="0" w:after="160" w:line="259" w:lineRule="auto"/>
                        </w:pPr>
                        <w:r>
                          <w:rPr>
                            <w:rFonts w:cs="Arial" w:hAnsi="Arial" w:eastAsia="Arial" w:ascii="Arial"/>
                            <w:sz w:val="24"/>
                          </w:rPr>
                          <w:t xml:space="preserve">•</w:t>
                        </w:r>
                      </w:p>
                    </w:txbxContent>
                  </v:textbox>
                </v:rect>
                <v:rect id="Rectangle 2293" style="position:absolute;width:563;height:2260;left:29983;top:13759;" filled="f" stroked="f">
                  <v:textbox inset="0,0,0,0">
                    <w:txbxContent>
                      <w:p>
                        <w:pPr>
                          <w:spacing w:before="0" w:after="160" w:line="259" w:lineRule="auto"/>
                        </w:pPr>
                        <w:r>
                          <w:rPr>
                            <w:rFonts w:cs="Arial" w:hAnsi="Arial" w:eastAsia="Arial" w:ascii="Arial"/>
                            <w:sz w:val="24"/>
                          </w:rPr>
                          <w:t xml:space="preserve"> </w:t>
                        </w:r>
                      </w:p>
                    </w:txbxContent>
                  </v:textbox>
                </v:rect>
                <v:shape id="Picture 2295" style="position:absolute;width:7658;height:3497;left:30736;top:13169;" filled="f">
                  <v:imagedata r:id="rId158"/>
                </v:shape>
                <v:rect id="Rectangle 252874" style="position:absolute;width:1641;height:2064;left:31736;top:13995;" filled="f" stroked="f">
                  <v:textbox inset="0,0,0,0">
                    <w:txbxContent>
                      <w:p>
                        <w:pPr>
                          <w:spacing w:before="0" w:after="160" w:line="259" w:lineRule="auto"/>
                        </w:pPr>
                        <w:r>
                          <w:rPr>
                            <w:rFonts w:cs="Calibri" w:hAnsi="Calibri" w:eastAsia="Calibri" w:ascii="Calibri"/>
                            <w:i w:val="1"/>
                            <w:sz w:val="24"/>
                          </w:rPr>
                          <w:t xml:space="preserve">1)</w:t>
                        </w:r>
                      </w:p>
                    </w:txbxContent>
                  </v:textbox>
                </v:rect>
                <v:rect id="Rectangle 252875" style="position:absolute;width:4544;height:2064;left:32970;top:13995;" filled="f" stroked="f">
                  <v:textbox inset="0,0,0,0">
                    <w:txbxContent>
                      <w:p>
                        <w:pPr>
                          <w:spacing w:before="0" w:after="160" w:line="259" w:lineRule="auto"/>
                        </w:pPr>
                        <w:r>
                          <w:rPr>
                            <w:rFonts w:cs="Calibri" w:hAnsi="Calibri" w:eastAsia="Calibri" w:ascii="Calibri"/>
                            <w:i w:val="1"/>
                            <w:sz w:val="24"/>
                          </w:rPr>
                          <w:t xml:space="preserve">Físico</w:t>
                        </w:r>
                      </w:p>
                    </w:txbxContent>
                  </v:textbox>
                </v:rect>
                <v:rect id="Rectangle 2297" style="position:absolute;width:458;height:2064;left:36384;top:13995;" filled="f" stroked="f">
                  <v:textbox inset="0,0,0,0">
                    <w:txbxContent>
                      <w:p>
                        <w:pPr>
                          <w:spacing w:before="0" w:after="160" w:line="259" w:lineRule="auto"/>
                        </w:pPr>
                        <w:r>
                          <w:rPr>
                            <w:rFonts w:cs="Calibri" w:hAnsi="Calibri" w:eastAsia="Calibri" w:ascii="Calibri"/>
                            <w:i w:val="1"/>
                            <w:sz w:val="24"/>
                          </w:rPr>
                          <w:t xml:space="preserve"> </w:t>
                        </w:r>
                      </w:p>
                    </w:txbxContent>
                  </v:textbox>
                </v:rect>
              </v:group>
            </w:pict>
          </mc:Fallback>
        </mc:AlternateContent>
      </w:r>
    </w:p>
    <w:p w14:paraId="229E52BD" w14:textId="77777777" w:rsidR="00A97412" w:rsidRDefault="00000000">
      <w:pPr>
        <w:spacing w:after="0" w:line="260" w:lineRule="auto"/>
        <w:ind w:left="638" w:right="631" w:hanging="10"/>
        <w:jc w:val="center"/>
      </w:pPr>
      <w:r>
        <w:rPr>
          <w:color w:val="2F5496"/>
          <w:sz w:val="32"/>
        </w:rPr>
        <w:t xml:space="preserve">Protocolos y Estándares de la industria </w:t>
      </w:r>
    </w:p>
    <w:p w14:paraId="2ED8CFD6" w14:textId="77777777" w:rsidR="00A97412" w:rsidRDefault="00000000">
      <w:pPr>
        <w:spacing w:after="75"/>
        <w:ind w:left="1041"/>
      </w:pPr>
      <w:r>
        <w:rPr>
          <w:noProof/>
        </w:rPr>
        <mc:AlternateContent>
          <mc:Choice Requires="wpg">
            <w:drawing>
              <wp:inline distT="0" distB="0" distL="0" distR="0" wp14:anchorId="448F1DF0" wp14:editId="417C6005">
                <wp:extent cx="5538027" cy="3785440"/>
                <wp:effectExtent l="0" t="0" r="0" b="0"/>
                <wp:docPr id="253313" name="Group 253313"/>
                <wp:cNvGraphicFramePr/>
                <a:graphic xmlns:a="http://schemas.openxmlformats.org/drawingml/2006/main">
                  <a:graphicData uri="http://schemas.microsoft.com/office/word/2010/wordprocessingGroup">
                    <wpg:wgp>
                      <wpg:cNvGrpSpPr/>
                      <wpg:grpSpPr>
                        <a:xfrm>
                          <a:off x="0" y="0"/>
                          <a:ext cx="5538027" cy="3785440"/>
                          <a:chOff x="0" y="0"/>
                          <a:chExt cx="5538027" cy="3785440"/>
                        </a:xfrm>
                      </wpg:grpSpPr>
                      <wps:wsp>
                        <wps:cNvPr id="2207" name="Rectangle 2207"/>
                        <wps:cNvSpPr/>
                        <wps:spPr>
                          <a:xfrm>
                            <a:off x="5506339" y="3267710"/>
                            <a:ext cx="42144" cy="189937"/>
                          </a:xfrm>
                          <a:prstGeom prst="rect">
                            <a:avLst/>
                          </a:prstGeom>
                          <a:ln>
                            <a:noFill/>
                          </a:ln>
                        </wps:spPr>
                        <wps:txbx>
                          <w:txbxContent>
                            <w:p w14:paraId="07F978AB" w14:textId="77777777" w:rsidR="00A97412" w:rsidRDefault="00000000">
                              <w:r>
                                <w:rPr>
                                  <w:b/>
                                  <w:i/>
                                </w:rPr>
                                <w:t xml:space="preserve"> </w:t>
                              </w:r>
                            </w:p>
                          </w:txbxContent>
                        </wps:txbx>
                        <wps:bodyPr horzOverflow="overflow" vert="horz" lIns="0" tIns="0" rIns="0" bIns="0" rtlCol="0">
                          <a:noAutofit/>
                        </wps:bodyPr>
                      </wps:wsp>
                      <wps:wsp>
                        <wps:cNvPr id="2208" name="Rectangle 2208"/>
                        <wps:cNvSpPr/>
                        <wps:spPr>
                          <a:xfrm>
                            <a:off x="1671320" y="3578987"/>
                            <a:ext cx="2634070" cy="274583"/>
                          </a:xfrm>
                          <a:prstGeom prst="rect">
                            <a:avLst/>
                          </a:prstGeom>
                          <a:ln>
                            <a:noFill/>
                          </a:ln>
                        </wps:spPr>
                        <wps:txbx>
                          <w:txbxContent>
                            <w:p w14:paraId="21B6744C" w14:textId="77777777" w:rsidR="00A97412" w:rsidRDefault="00000000">
                              <w:r>
                                <w:rPr>
                                  <w:color w:val="2F5496"/>
                                  <w:sz w:val="32"/>
                                </w:rPr>
                                <w:t>Modelo jerárquico Cisco</w:t>
                              </w:r>
                            </w:p>
                          </w:txbxContent>
                        </wps:txbx>
                        <wps:bodyPr horzOverflow="overflow" vert="horz" lIns="0" tIns="0" rIns="0" bIns="0" rtlCol="0">
                          <a:noAutofit/>
                        </wps:bodyPr>
                      </wps:wsp>
                      <wps:wsp>
                        <wps:cNvPr id="2209" name="Rectangle 2209"/>
                        <wps:cNvSpPr/>
                        <wps:spPr>
                          <a:xfrm>
                            <a:off x="3654298" y="3578987"/>
                            <a:ext cx="60925" cy="274583"/>
                          </a:xfrm>
                          <a:prstGeom prst="rect">
                            <a:avLst/>
                          </a:prstGeom>
                          <a:ln>
                            <a:noFill/>
                          </a:ln>
                        </wps:spPr>
                        <wps:txbx>
                          <w:txbxContent>
                            <w:p w14:paraId="423E7D34" w14:textId="77777777" w:rsidR="00A97412" w:rsidRDefault="00000000">
                              <w:r>
                                <w:rPr>
                                  <w:color w:val="2F5496"/>
                                  <w:sz w:val="32"/>
                                </w:rPr>
                                <w:t xml:space="preserve"> </w:t>
                              </w:r>
                            </w:p>
                          </w:txbxContent>
                        </wps:txbx>
                        <wps:bodyPr horzOverflow="overflow" vert="horz" lIns="0" tIns="0" rIns="0" bIns="0" rtlCol="0">
                          <a:noAutofit/>
                        </wps:bodyPr>
                      </wps:wsp>
                      <wps:wsp>
                        <wps:cNvPr id="313805" name="Shape 313805"/>
                        <wps:cNvSpPr/>
                        <wps:spPr>
                          <a:xfrm>
                            <a:off x="38100" y="38100"/>
                            <a:ext cx="5400040" cy="3261996"/>
                          </a:xfrm>
                          <a:custGeom>
                            <a:avLst/>
                            <a:gdLst/>
                            <a:ahLst/>
                            <a:cxnLst/>
                            <a:rect l="0" t="0" r="0" b="0"/>
                            <a:pathLst>
                              <a:path w="5400040" h="3261996">
                                <a:moveTo>
                                  <a:pt x="0" y="0"/>
                                </a:moveTo>
                                <a:lnTo>
                                  <a:pt x="5400040" y="0"/>
                                </a:lnTo>
                                <a:lnTo>
                                  <a:pt x="5400040" y="3261996"/>
                                </a:lnTo>
                                <a:lnTo>
                                  <a:pt x="0" y="3261996"/>
                                </a:lnTo>
                                <a:lnTo>
                                  <a:pt x="0" y="0"/>
                                </a:lnTo>
                              </a:path>
                            </a:pathLst>
                          </a:custGeom>
                          <a:ln w="0" cap="flat">
                            <a:miter lim="127000"/>
                          </a:ln>
                        </wps:spPr>
                        <wps:style>
                          <a:lnRef idx="0">
                            <a:srgbClr val="000000">
                              <a:alpha val="0"/>
                            </a:srgbClr>
                          </a:lnRef>
                          <a:fillRef idx="1">
                            <a:srgbClr val="66FFFF"/>
                          </a:fillRef>
                          <a:effectRef idx="0">
                            <a:scrgbClr r="0" g="0" b="0"/>
                          </a:effectRef>
                          <a:fontRef idx="none"/>
                        </wps:style>
                        <wps:bodyPr/>
                      </wps:wsp>
                      <pic:pic xmlns:pic="http://schemas.openxmlformats.org/drawingml/2006/picture">
                        <pic:nvPicPr>
                          <pic:cNvPr id="2232" name="Picture 2232"/>
                          <pic:cNvPicPr/>
                        </pic:nvPicPr>
                        <pic:blipFill>
                          <a:blip r:embed="rId159"/>
                          <a:stretch>
                            <a:fillRect/>
                          </a:stretch>
                        </pic:blipFill>
                        <pic:spPr>
                          <a:xfrm>
                            <a:off x="38100" y="38100"/>
                            <a:ext cx="5400040" cy="3261995"/>
                          </a:xfrm>
                          <a:prstGeom prst="rect">
                            <a:avLst/>
                          </a:prstGeom>
                        </pic:spPr>
                      </pic:pic>
                      <wps:wsp>
                        <wps:cNvPr id="2233" name="Shape 2233"/>
                        <wps:cNvSpPr/>
                        <wps:spPr>
                          <a:xfrm>
                            <a:off x="0" y="0"/>
                            <a:ext cx="5476240" cy="3338196"/>
                          </a:xfrm>
                          <a:custGeom>
                            <a:avLst/>
                            <a:gdLst/>
                            <a:ahLst/>
                            <a:cxnLst/>
                            <a:rect l="0" t="0" r="0" b="0"/>
                            <a:pathLst>
                              <a:path w="5476240" h="3338196">
                                <a:moveTo>
                                  <a:pt x="0" y="3338196"/>
                                </a:moveTo>
                                <a:lnTo>
                                  <a:pt x="5476240" y="3338196"/>
                                </a:lnTo>
                                <a:lnTo>
                                  <a:pt x="5476240" y="0"/>
                                </a:lnTo>
                                <a:lnTo>
                                  <a:pt x="0" y="0"/>
                                </a:lnTo>
                                <a:close/>
                              </a:path>
                            </a:pathLst>
                          </a:custGeom>
                          <a:ln w="76200" cap="flat">
                            <a:miter lim="127000"/>
                          </a:ln>
                        </wps:spPr>
                        <wps:style>
                          <a:lnRef idx="1">
                            <a:srgbClr val="ED7D31"/>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53313" style="width:436.065pt;height:298.066pt;mso-position-horizontal-relative:char;mso-position-vertical-relative:line" coordsize="55380,37854">
                <v:rect id="Rectangle 2207" style="position:absolute;width:421;height:1899;left:55063;top:32677;" filled="f" stroked="f">
                  <v:textbox inset="0,0,0,0">
                    <w:txbxContent>
                      <w:p>
                        <w:pPr>
                          <w:spacing w:before="0" w:after="160" w:line="259" w:lineRule="auto"/>
                        </w:pPr>
                        <w:r>
                          <w:rPr>
                            <w:rFonts w:cs="Calibri" w:hAnsi="Calibri" w:eastAsia="Calibri" w:ascii="Calibri"/>
                            <w:b w:val="1"/>
                            <w:i w:val="1"/>
                            <w:sz w:val="22"/>
                          </w:rPr>
                          <w:t xml:space="preserve"> </w:t>
                        </w:r>
                      </w:p>
                    </w:txbxContent>
                  </v:textbox>
                </v:rect>
                <v:rect id="Rectangle 2208" style="position:absolute;width:26340;height:2745;left:16713;top:35789;" filled="f" stroked="f">
                  <v:textbox inset="0,0,0,0">
                    <w:txbxContent>
                      <w:p>
                        <w:pPr>
                          <w:spacing w:before="0" w:after="160" w:line="259" w:lineRule="auto"/>
                        </w:pPr>
                        <w:r>
                          <w:rPr>
                            <w:rFonts w:cs="Calibri" w:hAnsi="Calibri" w:eastAsia="Calibri" w:ascii="Calibri"/>
                            <w:color w:val="2f5496"/>
                            <w:sz w:val="32"/>
                          </w:rPr>
                          <w:t xml:space="preserve">Modelo jerárquico Cisco</w:t>
                        </w:r>
                      </w:p>
                    </w:txbxContent>
                  </v:textbox>
                </v:rect>
                <v:rect id="Rectangle 2209" style="position:absolute;width:609;height:2745;left:36542;top:35789;" filled="f" stroked="f">
                  <v:textbox inset="0,0,0,0">
                    <w:txbxContent>
                      <w:p>
                        <w:pPr>
                          <w:spacing w:before="0" w:after="160" w:line="259" w:lineRule="auto"/>
                        </w:pPr>
                        <w:r>
                          <w:rPr>
                            <w:rFonts w:cs="Calibri" w:hAnsi="Calibri" w:eastAsia="Calibri" w:ascii="Calibri"/>
                            <w:color w:val="2f5496"/>
                            <w:sz w:val="32"/>
                          </w:rPr>
                          <w:t xml:space="preserve"> </w:t>
                        </w:r>
                      </w:p>
                    </w:txbxContent>
                  </v:textbox>
                </v:rect>
                <v:shape id="Shape 313806" style="position:absolute;width:54000;height:32619;left:381;top:381;" coordsize="5400040,3261996" path="m0,0l5400040,0l5400040,3261996l0,3261996l0,0">
                  <v:stroke weight="0pt" endcap="flat" joinstyle="miter" miterlimit="10" on="false" color="#000000" opacity="0"/>
                  <v:fill on="true" color="#66ffff"/>
                </v:shape>
                <v:shape id="Picture 2232" style="position:absolute;width:54000;height:32619;left:381;top:381;" filled="f">
                  <v:imagedata r:id="rId160"/>
                </v:shape>
                <v:shape id="Shape 2233" style="position:absolute;width:54762;height:33381;left:0;top:0;" coordsize="5476240,3338196" path="m0,3338196l5476240,3338196l5476240,0l0,0x">
                  <v:stroke weight="6pt" endcap="flat" joinstyle="miter" miterlimit="10" on="true" color="#ed7d31"/>
                  <v:fill on="false" color="#000000" opacity="0"/>
                </v:shape>
              </v:group>
            </w:pict>
          </mc:Fallback>
        </mc:AlternateContent>
      </w:r>
    </w:p>
    <w:p w14:paraId="4EAA20E7" w14:textId="77777777" w:rsidR="00A97412" w:rsidRDefault="00000000">
      <w:pPr>
        <w:spacing w:after="154" w:line="247" w:lineRule="auto"/>
        <w:ind w:left="992" w:right="974" w:hanging="10"/>
      </w:pPr>
      <w:r>
        <w:rPr>
          <w:b/>
        </w:rPr>
        <w:t>CORE</w:t>
      </w:r>
      <w:r>
        <w:t xml:space="preserve">: Transporte de alta velocidad, elevada confiabilidad, redundancia y baja latencia. Conexiones entre sitios. Switches de alta velocidad. No comprimir, filtrar, encriptar u otras cargas de procesamiento. </w:t>
      </w:r>
    </w:p>
    <w:p w14:paraId="6FBD27CA" w14:textId="77777777" w:rsidR="00A97412" w:rsidRDefault="00000000">
      <w:pPr>
        <w:spacing w:after="151" w:line="247" w:lineRule="auto"/>
        <w:ind w:left="992" w:right="974" w:hanging="10"/>
      </w:pPr>
      <w:r>
        <w:rPr>
          <w:b/>
        </w:rPr>
        <w:t>DISTRIBUTION</w:t>
      </w:r>
      <w:r>
        <w:t xml:space="preserve">: Listas de acceso, listas de distribución, </w:t>
      </w:r>
      <w:proofErr w:type="spellStart"/>
      <w:r>
        <w:t>sumarización</w:t>
      </w:r>
      <w:proofErr w:type="spellEnd"/>
      <w:r>
        <w:t xml:space="preserve"> de rutas, enrutamiento de </w:t>
      </w:r>
      <w:proofErr w:type="spellStart"/>
      <w:r>
        <w:t>VLANs</w:t>
      </w:r>
      <w:proofErr w:type="spellEnd"/>
      <w:r>
        <w:t xml:space="preserve">, políticas de seguridad, filtros, agregación, </w:t>
      </w:r>
      <w:proofErr w:type="spellStart"/>
      <w:r>
        <w:t>encripción</w:t>
      </w:r>
      <w:proofErr w:type="spellEnd"/>
      <w:r>
        <w:t xml:space="preserve">, compresión y calidad de servicio. </w:t>
      </w:r>
      <w:proofErr w:type="spellStart"/>
      <w:r>
        <w:t>Routers</w:t>
      </w:r>
      <w:proofErr w:type="spellEnd"/>
      <w:r>
        <w:t xml:space="preserve"> de alta velocidad y switches de capa 3. </w:t>
      </w:r>
    </w:p>
    <w:p w14:paraId="46AC6379" w14:textId="77777777" w:rsidR="00A97412" w:rsidRDefault="00000000">
      <w:pPr>
        <w:spacing w:after="153" w:line="247" w:lineRule="auto"/>
        <w:ind w:left="992" w:right="974" w:hanging="10"/>
      </w:pPr>
      <w:r>
        <w:rPr>
          <w:b/>
        </w:rPr>
        <w:t>ACCESS</w:t>
      </w:r>
      <w:r>
        <w:t xml:space="preserve">: Servicios de acceso remoto, acceso local </w:t>
      </w:r>
      <w:proofErr w:type="spellStart"/>
      <w:r>
        <w:t>shared</w:t>
      </w:r>
      <w:proofErr w:type="spellEnd"/>
      <w:r>
        <w:t xml:space="preserve"> y </w:t>
      </w:r>
      <w:proofErr w:type="spellStart"/>
      <w:r>
        <w:t>swítched</w:t>
      </w:r>
      <w:proofErr w:type="spellEnd"/>
      <w:r>
        <w:t xml:space="preserve">, filtrado de direcciones MAC y segmentación. Agregación de </w:t>
      </w:r>
      <w:proofErr w:type="spellStart"/>
      <w:r>
        <w:t>VPN’s</w:t>
      </w:r>
      <w:proofErr w:type="spellEnd"/>
      <w:r>
        <w:t xml:space="preserve">. Switches de acceso.  </w:t>
      </w:r>
    </w:p>
    <w:p w14:paraId="5E70F2CB" w14:textId="77777777" w:rsidR="00A97412" w:rsidRDefault="00000000">
      <w:pPr>
        <w:spacing w:after="136"/>
        <w:ind w:left="982"/>
      </w:pPr>
      <w:r>
        <w:t xml:space="preserve"> </w:t>
      </w:r>
    </w:p>
    <w:p w14:paraId="2E1F4DC8" w14:textId="77777777" w:rsidR="00A97412" w:rsidRDefault="00000000">
      <w:pPr>
        <w:spacing w:after="139"/>
        <w:ind w:left="982"/>
      </w:pPr>
      <w:r>
        <w:t xml:space="preserve"> </w:t>
      </w:r>
    </w:p>
    <w:p w14:paraId="01F7CB0D" w14:textId="77777777" w:rsidR="00A97412" w:rsidRDefault="00000000">
      <w:pPr>
        <w:spacing w:after="0"/>
        <w:ind w:left="982"/>
      </w:pPr>
      <w:r>
        <w:t xml:space="preserve"> </w:t>
      </w:r>
    </w:p>
    <w:p w14:paraId="1A355996" w14:textId="77777777" w:rsidR="00A97412" w:rsidRDefault="00000000">
      <w:pPr>
        <w:spacing w:after="139"/>
        <w:ind w:left="982"/>
      </w:pPr>
      <w:r>
        <w:t xml:space="preserve"> </w:t>
      </w:r>
    </w:p>
    <w:p w14:paraId="0BBA9B40" w14:textId="77777777" w:rsidR="00A97412" w:rsidRDefault="00000000">
      <w:pPr>
        <w:spacing w:after="325" w:line="247" w:lineRule="auto"/>
        <w:ind w:left="992" w:right="974" w:hanging="10"/>
      </w:pPr>
      <w:r>
        <w:t xml:space="preserve">(SEGUNDA PARTE PPT) </w:t>
      </w:r>
    </w:p>
    <w:p w14:paraId="10E2A2DF" w14:textId="77777777" w:rsidR="00A97412" w:rsidRDefault="00000000">
      <w:pPr>
        <w:spacing w:after="0" w:line="260" w:lineRule="auto"/>
        <w:ind w:left="638" w:right="633" w:hanging="10"/>
        <w:jc w:val="center"/>
      </w:pPr>
      <w:r>
        <w:rPr>
          <w:color w:val="2F5496"/>
          <w:sz w:val="32"/>
        </w:rPr>
        <w:lastRenderedPageBreak/>
        <w:t xml:space="preserve">REDES DE COMPUTADORAS. DEFINICION </w:t>
      </w:r>
    </w:p>
    <w:p w14:paraId="618EF676" w14:textId="77777777" w:rsidR="00A97412" w:rsidRDefault="00000000">
      <w:pPr>
        <w:numPr>
          <w:ilvl w:val="0"/>
          <w:numId w:val="5"/>
        </w:numPr>
        <w:spacing w:after="41" w:line="247" w:lineRule="auto"/>
        <w:ind w:right="974" w:hanging="360"/>
      </w:pPr>
      <w:r>
        <w:t xml:space="preserve">Las redes son sistemas de canales de comunicación que constan de conjunto </w:t>
      </w:r>
      <w:proofErr w:type="gramStart"/>
      <w:r>
        <w:t>de  elementos</w:t>
      </w:r>
      <w:proofErr w:type="gramEnd"/>
      <w:r>
        <w:t xml:space="preserve"> denominados "</w:t>
      </w:r>
      <w:proofErr w:type="spellStart"/>
      <w:r>
        <w:t>NODOS";que</w:t>
      </w:r>
      <w:proofErr w:type="spellEnd"/>
      <w:r>
        <w:t xml:space="preserve"> se interconectan de alguna manera.  </w:t>
      </w:r>
    </w:p>
    <w:p w14:paraId="44920893" w14:textId="77777777" w:rsidR="00A97412" w:rsidRDefault="00000000">
      <w:pPr>
        <w:numPr>
          <w:ilvl w:val="0"/>
          <w:numId w:val="5"/>
        </w:numPr>
        <w:spacing w:after="46" w:line="239" w:lineRule="auto"/>
        <w:ind w:right="974" w:hanging="360"/>
      </w:pPr>
      <w:r>
        <w:t xml:space="preserve">Las comunicaciones </w:t>
      </w:r>
      <w:proofErr w:type="gramStart"/>
      <w:r>
        <w:t>mediante  redes</w:t>
      </w:r>
      <w:proofErr w:type="gramEnd"/>
      <w:r>
        <w:t xml:space="preserve">  permiten  establecer  contacto  cuando se necesita entre determinados  procesadores  o terminales que utilizan portadoras comunes u otros medios de comunicación. </w:t>
      </w:r>
    </w:p>
    <w:p w14:paraId="315FC4F9" w14:textId="77777777" w:rsidR="00A97412" w:rsidRDefault="00000000">
      <w:pPr>
        <w:numPr>
          <w:ilvl w:val="0"/>
          <w:numId w:val="5"/>
        </w:numPr>
        <w:spacing w:after="296" w:line="247" w:lineRule="auto"/>
        <w:ind w:right="974" w:hanging="360"/>
      </w:pPr>
      <w:r>
        <w:t xml:space="preserve">Como todo sistema computarizado su composición es a base de Software y Hardware. </w:t>
      </w:r>
    </w:p>
    <w:p w14:paraId="42144891" w14:textId="77777777" w:rsidR="00A97412" w:rsidRDefault="00000000">
      <w:pPr>
        <w:spacing w:after="0" w:line="260" w:lineRule="auto"/>
        <w:ind w:left="638" w:right="631" w:hanging="10"/>
        <w:jc w:val="center"/>
      </w:pPr>
      <w:r>
        <w:rPr>
          <w:color w:val="2F5496"/>
          <w:sz w:val="32"/>
        </w:rPr>
        <w:t xml:space="preserve">Comunicaciones en Red. Tareas Discretas </w:t>
      </w:r>
    </w:p>
    <w:p w14:paraId="1F30C0CA" w14:textId="77777777" w:rsidR="00A97412" w:rsidRDefault="00000000">
      <w:pPr>
        <w:numPr>
          <w:ilvl w:val="0"/>
          <w:numId w:val="5"/>
        </w:numPr>
        <w:spacing w:after="11" w:line="247" w:lineRule="auto"/>
        <w:ind w:right="974" w:hanging="360"/>
      </w:pPr>
      <w:r>
        <w:t>Reconocer datos</w:t>
      </w:r>
      <w:r>
        <w:rPr>
          <w:b/>
        </w:rPr>
        <w:t xml:space="preserve"> </w:t>
      </w:r>
    </w:p>
    <w:p w14:paraId="2C60BE41" w14:textId="77777777" w:rsidR="00A97412" w:rsidRDefault="00000000">
      <w:pPr>
        <w:numPr>
          <w:ilvl w:val="0"/>
          <w:numId w:val="5"/>
        </w:numPr>
        <w:spacing w:after="11" w:line="247" w:lineRule="auto"/>
        <w:ind w:right="974" w:hanging="360"/>
      </w:pPr>
      <w:r>
        <w:t xml:space="preserve">Dividir los datos en fragmentos manejables. </w:t>
      </w:r>
    </w:p>
    <w:p w14:paraId="166F9849" w14:textId="77777777" w:rsidR="00A97412" w:rsidRDefault="00000000">
      <w:pPr>
        <w:numPr>
          <w:ilvl w:val="0"/>
          <w:numId w:val="5"/>
        </w:numPr>
        <w:spacing w:after="11" w:line="247" w:lineRule="auto"/>
        <w:ind w:right="974" w:hanging="360"/>
      </w:pPr>
      <w:r>
        <w:t xml:space="preserve">Agregar información a cada Fragmento de datos para: </w:t>
      </w:r>
    </w:p>
    <w:p w14:paraId="5231E5BC" w14:textId="77777777" w:rsidR="00A97412" w:rsidRDefault="00000000">
      <w:pPr>
        <w:numPr>
          <w:ilvl w:val="1"/>
          <w:numId w:val="5"/>
        </w:numPr>
        <w:spacing w:after="41" w:line="247" w:lineRule="auto"/>
        <w:ind w:right="974" w:hanging="361"/>
      </w:pPr>
      <w:r>
        <w:t xml:space="preserve">Determinar la Ubicación de los Datos </w:t>
      </w:r>
    </w:p>
    <w:p w14:paraId="5F47467F" w14:textId="77777777" w:rsidR="00A97412" w:rsidRDefault="00000000">
      <w:pPr>
        <w:numPr>
          <w:ilvl w:val="1"/>
          <w:numId w:val="5"/>
        </w:numPr>
        <w:spacing w:after="325" w:line="247" w:lineRule="auto"/>
        <w:ind w:right="974" w:hanging="361"/>
      </w:pPr>
      <w:r>
        <w:t xml:space="preserve">Identificar al receptor </w:t>
      </w:r>
    </w:p>
    <w:p w14:paraId="4C6850E0" w14:textId="77777777" w:rsidR="00A97412" w:rsidRDefault="00000000">
      <w:pPr>
        <w:spacing w:after="0" w:line="260" w:lineRule="auto"/>
        <w:ind w:left="638" w:right="629" w:hanging="10"/>
        <w:jc w:val="center"/>
      </w:pPr>
      <w:r>
        <w:rPr>
          <w:color w:val="2F5496"/>
          <w:sz w:val="32"/>
        </w:rPr>
        <w:t xml:space="preserve">Comunicaciones en Red. Tareas Discretas </w:t>
      </w:r>
    </w:p>
    <w:p w14:paraId="58F379F0" w14:textId="77777777" w:rsidR="00A97412" w:rsidRDefault="00000000">
      <w:pPr>
        <w:numPr>
          <w:ilvl w:val="0"/>
          <w:numId w:val="5"/>
        </w:numPr>
        <w:spacing w:after="11" w:line="247" w:lineRule="auto"/>
        <w:ind w:right="974" w:hanging="360"/>
      </w:pPr>
      <w:r>
        <w:t xml:space="preserve">Agregar Información de: </w:t>
      </w:r>
    </w:p>
    <w:p w14:paraId="0F99E0DB" w14:textId="77777777" w:rsidR="00A97412" w:rsidRDefault="00000000">
      <w:pPr>
        <w:numPr>
          <w:ilvl w:val="1"/>
          <w:numId w:val="5"/>
        </w:numPr>
        <w:spacing w:after="41" w:line="247" w:lineRule="auto"/>
        <w:ind w:right="974" w:hanging="361"/>
      </w:pPr>
      <w:r>
        <w:t xml:space="preserve">Sincronización  </w:t>
      </w:r>
    </w:p>
    <w:p w14:paraId="1D53DDEB" w14:textId="77777777" w:rsidR="00A97412" w:rsidRDefault="00000000">
      <w:pPr>
        <w:numPr>
          <w:ilvl w:val="1"/>
          <w:numId w:val="5"/>
        </w:numPr>
        <w:spacing w:after="41" w:line="247" w:lineRule="auto"/>
        <w:ind w:right="974" w:hanging="361"/>
      </w:pPr>
      <w:r>
        <w:t xml:space="preserve">Comprobación de errores </w:t>
      </w:r>
    </w:p>
    <w:p w14:paraId="3575483A" w14:textId="77777777" w:rsidR="00A97412" w:rsidRDefault="00000000">
      <w:pPr>
        <w:numPr>
          <w:ilvl w:val="0"/>
          <w:numId w:val="5"/>
        </w:numPr>
        <w:spacing w:after="11" w:line="247" w:lineRule="auto"/>
        <w:ind w:right="974" w:hanging="360"/>
      </w:pPr>
      <w:r>
        <w:t xml:space="preserve">Poner los datos en la red </w:t>
      </w:r>
    </w:p>
    <w:p w14:paraId="6F60BA53" w14:textId="77777777" w:rsidR="00A97412" w:rsidRDefault="00000000">
      <w:pPr>
        <w:numPr>
          <w:ilvl w:val="0"/>
          <w:numId w:val="5"/>
        </w:numPr>
        <w:spacing w:after="301" w:line="247" w:lineRule="auto"/>
        <w:ind w:right="974" w:hanging="360"/>
      </w:pPr>
      <w:r>
        <w:t xml:space="preserve">Enviarlos </w:t>
      </w:r>
    </w:p>
    <w:p w14:paraId="6CD8F983" w14:textId="77777777" w:rsidR="00A97412" w:rsidRDefault="00000000">
      <w:pPr>
        <w:spacing w:after="0" w:line="260" w:lineRule="auto"/>
        <w:ind w:left="638" w:right="628" w:hanging="10"/>
        <w:jc w:val="center"/>
      </w:pPr>
      <w:r>
        <w:rPr>
          <w:color w:val="2F5496"/>
          <w:sz w:val="32"/>
        </w:rPr>
        <w:t xml:space="preserve">Comunicaciones en Red. Arquitectura Cliente – Servidor </w:t>
      </w:r>
    </w:p>
    <w:p w14:paraId="5AE8FE11" w14:textId="77777777" w:rsidR="00A97412" w:rsidRDefault="00000000">
      <w:pPr>
        <w:spacing w:after="0"/>
        <w:ind w:left="2712"/>
      </w:pPr>
      <w:r>
        <w:rPr>
          <w:noProof/>
        </w:rPr>
        <mc:AlternateContent>
          <mc:Choice Requires="wpg">
            <w:drawing>
              <wp:inline distT="0" distB="0" distL="0" distR="0" wp14:anchorId="5B7C85DE" wp14:editId="53287E9F">
                <wp:extent cx="3241333" cy="1783468"/>
                <wp:effectExtent l="0" t="0" r="0" b="0"/>
                <wp:docPr id="250522" name="Group 250522"/>
                <wp:cNvGraphicFramePr/>
                <a:graphic xmlns:a="http://schemas.openxmlformats.org/drawingml/2006/main">
                  <a:graphicData uri="http://schemas.microsoft.com/office/word/2010/wordprocessingGroup">
                    <wpg:wgp>
                      <wpg:cNvGrpSpPr/>
                      <wpg:grpSpPr>
                        <a:xfrm>
                          <a:off x="0" y="0"/>
                          <a:ext cx="3241333" cy="1783468"/>
                          <a:chOff x="0" y="0"/>
                          <a:chExt cx="3241333" cy="1783468"/>
                        </a:xfrm>
                      </wpg:grpSpPr>
                      <wps:wsp>
                        <wps:cNvPr id="2399" name="Rectangle 2399"/>
                        <wps:cNvSpPr/>
                        <wps:spPr>
                          <a:xfrm>
                            <a:off x="3201035" y="1601852"/>
                            <a:ext cx="53596" cy="241549"/>
                          </a:xfrm>
                          <a:prstGeom prst="rect">
                            <a:avLst/>
                          </a:prstGeom>
                          <a:ln>
                            <a:noFill/>
                          </a:ln>
                        </wps:spPr>
                        <wps:txbx>
                          <w:txbxContent>
                            <w:p w14:paraId="67DB6D50" w14:textId="77777777" w:rsidR="00A97412" w:rsidRDefault="00000000">
                              <w:r>
                                <w:rPr>
                                  <w:sz w:val="28"/>
                                </w:rPr>
                                <w:t xml:space="preserve"> </w:t>
                              </w:r>
                            </w:p>
                          </w:txbxContent>
                        </wps:txbx>
                        <wps:bodyPr horzOverflow="overflow" vert="horz" lIns="0" tIns="0" rIns="0" bIns="0" rtlCol="0">
                          <a:noAutofit/>
                        </wps:bodyPr>
                      </wps:wsp>
                      <wps:wsp>
                        <wps:cNvPr id="313807" name="Shape 313807"/>
                        <wps:cNvSpPr/>
                        <wps:spPr>
                          <a:xfrm>
                            <a:off x="0" y="1755394"/>
                            <a:ext cx="3201035" cy="12192"/>
                          </a:xfrm>
                          <a:custGeom>
                            <a:avLst/>
                            <a:gdLst/>
                            <a:ahLst/>
                            <a:cxnLst/>
                            <a:rect l="0" t="0" r="0" b="0"/>
                            <a:pathLst>
                              <a:path w="3201035" h="12192">
                                <a:moveTo>
                                  <a:pt x="0" y="0"/>
                                </a:moveTo>
                                <a:lnTo>
                                  <a:pt x="3201035" y="0"/>
                                </a:lnTo>
                                <a:lnTo>
                                  <a:pt x="3201035"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2402" name="Picture 2402"/>
                          <pic:cNvPicPr/>
                        </pic:nvPicPr>
                        <pic:blipFill>
                          <a:blip r:embed="rId161"/>
                          <a:stretch>
                            <a:fillRect/>
                          </a:stretch>
                        </pic:blipFill>
                        <pic:spPr>
                          <a:xfrm>
                            <a:off x="76581" y="0"/>
                            <a:ext cx="3056763" cy="1664970"/>
                          </a:xfrm>
                          <a:prstGeom prst="rect">
                            <a:avLst/>
                          </a:prstGeom>
                        </pic:spPr>
                      </pic:pic>
                    </wpg:wgp>
                  </a:graphicData>
                </a:graphic>
              </wp:inline>
            </w:drawing>
          </mc:Choice>
          <mc:Fallback xmlns:a="http://schemas.openxmlformats.org/drawingml/2006/main">
            <w:pict>
              <v:group id="Group 250522" style="width:255.223pt;height:140.431pt;mso-position-horizontal-relative:char;mso-position-vertical-relative:line" coordsize="32413,17834">
                <v:rect id="Rectangle 2399" style="position:absolute;width:535;height:2415;left:32010;top:16018;" filled="f" stroked="f">
                  <v:textbox inset="0,0,0,0">
                    <w:txbxContent>
                      <w:p>
                        <w:pPr>
                          <w:spacing w:before="0" w:after="160" w:line="259" w:lineRule="auto"/>
                        </w:pPr>
                        <w:r>
                          <w:rPr>
                            <w:rFonts w:cs="Calibri" w:hAnsi="Calibri" w:eastAsia="Calibri" w:ascii="Calibri"/>
                            <w:sz w:val="28"/>
                          </w:rPr>
                          <w:t xml:space="preserve"> </w:t>
                        </w:r>
                      </w:p>
                    </w:txbxContent>
                  </v:textbox>
                </v:rect>
                <v:shape id="Shape 313808" style="position:absolute;width:32010;height:121;left:0;top:17553;" coordsize="3201035,12192" path="m0,0l3201035,0l3201035,12192l0,12192l0,0">
                  <v:stroke weight="0pt" endcap="flat" joinstyle="miter" miterlimit="10" on="false" color="#000000" opacity="0"/>
                  <v:fill on="true" color="#000000"/>
                </v:shape>
                <v:shape id="Picture 2402" style="position:absolute;width:30567;height:16649;left:765;top:0;" filled="f">
                  <v:imagedata r:id="rId162"/>
                </v:shape>
              </v:group>
            </w:pict>
          </mc:Fallback>
        </mc:AlternateContent>
      </w:r>
    </w:p>
    <w:p w14:paraId="3767A62C" w14:textId="77777777" w:rsidR="00A97412" w:rsidRDefault="00000000">
      <w:pPr>
        <w:spacing w:after="0"/>
        <w:ind w:left="10" w:right="1645" w:hanging="10"/>
        <w:jc w:val="right"/>
      </w:pPr>
      <w:r>
        <w:rPr>
          <w:color w:val="2F5496"/>
          <w:sz w:val="32"/>
        </w:rPr>
        <w:t xml:space="preserve">Comunicaciones en Red. Arquitectura Cloud Computing </w:t>
      </w:r>
    </w:p>
    <w:p w14:paraId="1E5EB137" w14:textId="77777777" w:rsidR="00A97412" w:rsidRDefault="00000000">
      <w:pPr>
        <w:spacing w:after="305"/>
        <w:ind w:left="3396"/>
      </w:pPr>
      <w:r>
        <w:rPr>
          <w:noProof/>
        </w:rPr>
        <mc:AlternateContent>
          <mc:Choice Requires="wpg">
            <w:drawing>
              <wp:inline distT="0" distB="0" distL="0" distR="0" wp14:anchorId="538E85F5" wp14:editId="1DB5ECEF">
                <wp:extent cx="2374431" cy="1942725"/>
                <wp:effectExtent l="0" t="0" r="0" b="0"/>
                <wp:docPr id="253351" name="Group 253351"/>
                <wp:cNvGraphicFramePr/>
                <a:graphic xmlns:a="http://schemas.openxmlformats.org/drawingml/2006/main">
                  <a:graphicData uri="http://schemas.microsoft.com/office/word/2010/wordprocessingGroup">
                    <wpg:wgp>
                      <wpg:cNvGrpSpPr/>
                      <wpg:grpSpPr>
                        <a:xfrm>
                          <a:off x="0" y="0"/>
                          <a:ext cx="2374431" cy="1942725"/>
                          <a:chOff x="0" y="0"/>
                          <a:chExt cx="2374431" cy="1942725"/>
                        </a:xfrm>
                      </wpg:grpSpPr>
                      <pic:pic xmlns:pic="http://schemas.openxmlformats.org/drawingml/2006/picture">
                        <pic:nvPicPr>
                          <pic:cNvPr id="2417" name="Picture 2417"/>
                          <pic:cNvPicPr/>
                        </pic:nvPicPr>
                        <pic:blipFill>
                          <a:blip r:embed="rId163"/>
                          <a:stretch>
                            <a:fillRect/>
                          </a:stretch>
                        </pic:blipFill>
                        <pic:spPr>
                          <a:xfrm>
                            <a:off x="0" y="0"/>
                            <a:ext cx="2332990" cy="1894840"/>
                          </a:xfrm>
                          <a:prstGeom prst="rect">
                            <a:avLst/>
                          </a:prstGeom>
                        </pic:spPr>
                      </pic:pic>
                      <wps:wsp>
                        <wps:cNvPr id="2418" name="Rectangle 2418"/>
                        <wps:cNvSpPr/>
                        <wps:spPr>
                          <a:xfrm>
                            <a:off x="2334133" y="1761109"/>
                            <a:ext cx="53596" cy="241550"/>
                          </a:xfrm>
                          <a:prstGeom prst="rect">
                            <a:avLst/>
                          </a:prstGeom>
                          <a:ln>
                            <a:noFill/>
                          </a:ln>
                        </wps:spPr>
                        <wps:txbx>
                          <w:txbxContent>
                            <w:p w14:paraId="05890B3E" w14:textId="77777777" w:rsidR="00A97412" w:rsidRDefault="00000000">
                              <w:r>
                                <w:rPr>
                                  <w:sz w:val="28"/>
                                </w:rPr>
                                <w:t xml:space="preserve"> </w:t>
                              </w:r>
                            </w:p>
                          </w:txbxContent>
                        </wps:txbx>
                        <wps:bodyPr horzOverflow="overflow" vert="horz" lIns="0" tIns="0" rIns="0" bIns="0" rtlCol="0">
                          <a:noAutofit/>
                        </wps:bodyPr>
                      </wps:wsp>
                      <wps:wsp>
                        <wps:cNvPr id="313809" name="Shape 313809"/>
                        <wps:cNvSpPr/>
                        <wps:spPr>
                          <a:xfrm>
                            <a:off x="635" y="1914652"/>
                            <a:ext cx="2333498" cy="12192"/>
                          </a:xfrm>
                          <a:custGeom>
                            <a:avLst/>
                            <a:gdLst/>
                            <a:ahLst/>
                            <a:cxnLst/>
                            <a:rect l="0" t="0" r="0" b="0"/>
                            <a:pathLst>
                              <a:path w="2333498" h="12192">
                                <a:moveTo>
                                  <a:pt x="0" y="0"/>
                                </a:moveTo>
                                <a:lnTo>
                                  <a:pt x="2333498" y="0"/>
                                </a:lnTo>
                                <a:lnTo>
                                  <a:pt x="2333498"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53351" style="width:186.963pt;height:152.971pt;mso-position-horizontal-relative:char;mso-position-vertical-relative:line" coordsize="23744,19427">
                <v:shape id="Picture 2417" style="position:absolute;width:23329;height:18948;left:0;top:0;" filled="f">
                  <v:imagedata r:id="rId164"/>
                </v:shape>
                <v:rect id="Rectangle 2418" style="position:absolute;width:535;height:2415;left:23341;top:17611;" filled="f" stroked="f">
                  <v:textbox inset="0,0,0,0">
                    <w:txbxContent>
                      <w:p>
                        <w:pPr>
                          <w:spacing w:before="0" w:after="160" w:line="259" w:lineRule="auto"/>
                        </w:pPr>
                        <w:r>
                          <w:rPr>
                            <w:rFonts w:cs="Calibri" w:hAnsi="Calibri" w:eastAsia="Calibri" w:ascii="Calibri"/>
                            <w:sz w:val="28"/>
                          </w:rPr>
                          <w:t xml:space="preserve"> </w:t>
                        </w:r>
                      </w:p>
                    </w:txbxContent>
                  </v:textbox>
                </v:rect>
                <v:shape id="Shape 313810" style="position:absolute;width:23334;height:121;left:6;top:19146;" coordsize="2333498,12192" path="m0,0l2333498,0l2333498,12192l0,12192l0,0">
                  <v:stroke weight="0pt" endcap="flat" joinstyle="miter" miterlimit="10" on="false" color="#000000" opacity="0"/>
                  <v:fill on="true" color="#000000"/>
                </v:shape>
              </v:group>
            </w:pict>
          </mc:Fallback>
        </mc:AlternateContent>
      </w:r>
    </w:p>
    <w:p w14:paraId="31C14C8B" w14:textId="77777777" w:rsidR="00A97412" w:rsidRDefault="00000000">
      <w:pPr>
        <w:spacing w:after="241" w:line="260" w:lineRule="auto"/>
        <w:ind w:left="2420" w:right="463" w:hanging="10"/>
      </w:pPr>
      <w:r>
        <w:rPr>
          <w:color w:val="2F5496"/>
          <w:sz w:val="32"/>
        </w:rPr>
        <w:t xml:space="preserve">Redes de Computadoras. Tipos de Conexión </w:t>
      </w:r>
    </w:p>
    <w:p w14:paraId="5FA247DC" w14:textId="77777777" w:rsidR="00A97412" w:rsidRDefault="00000000">
      <w:pPr>
        <w:spacing w:after="0" w:line="260" w:lineRule="auto"/>
        <w:ind w:left="3092" w:right="463" w:hanging="10"/>
      </w:pPr>
      <w:r>
        <w:rPr>
          <w:color w:val="2F5496"/>
          <w:sz w:val="32"/>
        </w:rPr>
        <w:lastRenderedPageBreak/>
        <w:t xml:space="preserve">Conexión Directa (Punto a Punto) </w:t>
      </w:r>
    </w:p>
    <w:p w14:paraId="6FABBB2E" w14:textId="77777777" w:rsidR="00A97412" w:rsidRDefault="00000000">
      <w:pPr>
        <w:spacing w:after="305"/>
        <w:ind w:left="2660"/>
      </w:pPr>
      <w:r>
        <w:rPr>
          <w:noProof/>
        </w:rPr>
        <mc:AlternateContent>
          <mc:Choice Requires="wpg">
            <w:drawing>
              <wp:inline distT="0" distB="0" distL="0" distR="0" wp14:anchorId="674F5A00" wp14:editId="6A3C8F49">
                <wp:extent cx="3307880" cy="1533786"/>
                <wp:effectExtent l="0" t="0" r="0" b="0"/>
                <wp:docPr id="253354" name="Group 253354"/>
                <wp:cNvGraphicFramePr/>
                <a:graphic xmlns:a="http://schemas.openxmlformats.org/drawingml/2006/main">
                  <a:graphicData uri="http://schemas.microsoft.com/office/word/2010/wordprocessingGroup">
                    <wpg:wgp>
                      <wpg:cNvGrpSpPr/>
                      <wpg:grpSpPr>
                        <a:xfrm>
                          <a:off x="0" y="0"/>
                          <a:ext cx="3307880" cy="1533786"/>
                          <a:chOff x="0" y="0"/>
                          <a:chExt cx="3307880" cy="1533786"/>
                        </a:xfrm>
                      </wpg:grpSpPr>
                      <wps:wsp>
                        <wps:cNvPr id="2424" name="Rectangle 2424"/>
                        <wps:cNvSpPr/>
                        <wps:spPr>
                          <a:xfrm>
                            <a:off x="3267583" y="1352169"/>
                            <a:ext cx="53596" cy="241550"/>
                          </a:xfrm>
                          <a:prstGeom prst="rect">
                            <a:avLst/>
                          </a:prstGeom>
                          <a:ln>
                            <a:noFill/>
                          </a:ln>
                        </wps:spPr>
                        <wps:txbx>
                          <w:txbxContent>
                            <w:p w14:paraId="7087F9E5" w14:textId="77777777" w:rsidR="00A97412" w:rsidRDefault="00000000">
                              <w:r>
                                <w:rPr>
                                  <w:b/>
                                  <w:sz w:val="28"/>
                                </w:rPr>
                                <w:t xml:space="preserve"> </w:t>
                              </w:r>
                            </w:p>
                          </w:txbxContent>
                        </wps:txbx>
                        <wps:bodyPr horzOverflow="overflow" vert="horz" lIns="0" tIns="0" rIns="0" bIns="0" rtlCol="0">
                          <a:noAutofit/>
                        </wps:bodyPr>
                      </wps:wsp>
                      <wps:wsp>
                        <wps:cNvPr id="313811" name="Shape 313811"/>
                        <wps:cNvSpPr/>
                        <wps:spPr>
                          <a:xfrm>
                            <a:off x="1016" y="1505712"/>
                            <a:ext cx="3266567" cy="12192"/>
                          </a:xfrm>
                          <a:custGeom>
                            <a:avLst/>
                            <a:gdLst/>
                            <a:ahLst/>
                            <a:cxnLst/>
                            <a:rect l="0" t="0" r="0" b="0"/>
                            <a:pathLst>
                              <a:path w="3266567" h="12192">
                                <a:moveTo>
                                  <a:pt x="0" y="0"/>
                                </a:moveTo>
                                <a:lnTo>
                                  <a:pt x="3266567" y="0"/>
                                </a:lnTo>
                                <a:lnTo>
                                  <a:pt x="3266567"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2451" name="Picture 2451"/>
                          <pic:cNvPicPr/>
                        </pic:nvPicPr>
                        <pic:blipFill>
                          <a:blip r:embed="rId165"/>
                          <a:stretch>
                            <a:fillRect/>
                          </a:stretch>
                        </pic:blipFill>
                        <pic:spPr>
                          <a:xfrm>
                            <a:off x="0" y="0"/>
                            <a:ext cx="3266440" cy="1479550"/>
                          </a:xfrm>
                          <a:prstGeom prst="rect">
                            <a:avLst/>
                          </a:prstGeom>
                        </pic:spPr>
                      </pic:pic>
                    </wpg:wgp>
                  </a:graphicData>
                </a:graphic>
              </wp:inline>
            </w:drawing>
          </mc:Choice>
          <mc:Fallback xmlns:a="http://schemas.openxmlformats.org/drawingml/2006/main">
            <w:pict>
              <v:group id="Group 253354" style="width:260.463pt;height:120.771pt;mso-position-horizontal-relative:char;mso-position-vertical-relative:line" coordsize="33078,15337">
                <v:rect id="Rectangle 2424" style="position:absolute;width:535;height:2415;left:32675;top:13521;" filled="f" stroked="f">
                  <v:textbox inset="0,0,0,0">
                    <w:txbxContent>
                      <w:p>
                        <w:pPr>
                          <w:spacing w:before="0" w:after="160" w:line="259" w:lineRule="auto"/>
                        </w:pPr>
                        <w:r>
                          <w:rPr>
                            <w:rFonts w:cs="Calibri" w:hAnsi="Calibri" w:eastAsia="Calibri" w:ascii="Calibri"/>
                            <w:b w:val="1"/>
                            <w:sz w:val="28"/>
                          </w:rPr>
                          <w:t xml:space="preserve"> </w:t>
                        </w:r>
                      </w:p>
                    </w:txbxContent>
                  </v:textbox>
                </v:rect>
                <v:shape id="Shape 313812" style="position:absolute;width:32665;height:121;left:10;top:15057;" coordsize="3266567,12192" path="m0,0l3266567,0l3266567,12192l0,12192l0,0">
                  <v:stroke weight="0pt" endcap="flat" joinstyle="miter" miterlimit="10" on="false" color="#000000" opacity="0"/>
                  <v:fill on="true" color="#000000"/>
                </v:shape>
                <v:shape id="Picture 2451" style="position:absolute;width:32664;height:14795;left:0;top:0;" filled="f">
                  <v:imagedata r:id="rId166"/>
                </v:shape>
              </v:group>
            </w:pict>
          </mc:Fallback>
        </mc:AlternateContent>
      </w:r>
    </w:p>
    <w:p w14:paraId="2A38C202" w14:textId="77777777" w:rsidR="00A97412" w:rsidRDefault="00000000">
      <w:pPr>
        <w:spacing w:after="0" w:line="260" w:lineRule="auto"/>
        <w:ind w:left="638" w:right="630" w:hanging="10"/>
        <w:jc w:val="center"/>
      </w:pPr>
      <w:r>
        <w:rPr>
          <w:color w:val="2F5496"/>
          <w:sz w:val="32"/>
        </w:rPr>
        <w:t xml:space="preserve">Conexión Multipunto </w:t>
      </w:r>
    </w:p>
    <w:p w14:paraId="5E778896" w14:textId="77777777" w:rsidR="00A97412" w:rsidRDefault="00000000">
      <w:pPr>
        <w:spacing w:after="305"/>
        <w:ind w:left="2652"/>
      </w:pPr>
      <w:r>
        <w:rPr>
          <w:noProof/>
        </w:rPr>
        <mc:AlternateContent>
          <mc:Choice Requires="wpg">
            <w:drawing>
              <wp:inline distT="0" distB="0" distL="0" distR="0" wp14:anchorId="3051C2D4" wp14:editId="4BAC1AA7">
                <wp:extent cx="3317533" cy="1671327"/>
                <wp:effectExtent l="0" t="0" r="0" b="0"/>
                <wp:docPr id="253355" name="Group 253355"/>
                <wp:cNvGraphicFramePr/>
                <a:graphic xmlns:a="http://schemas.openxmlformats.org/drawingml/2006/main">
                  <a:graphicData uri="http://schemas.microsoft.com/office/word/2010/wordprocessingGroup">
                    <wpg:wgp>
                      <wpg:cNvGrpSpPr/>
                      <wpg:grpSpPr>
                        <a:xfrm>
                          <a:off x="0" y="0"/>
                          <a:ext cx="3317533" cy="1671327"/>
                          <a:chOff x="0" y="0"/>
                          <a:chExt cx="3317533" cy="1671327"/>
                        </a:xfrm>
                      </wpg:grpSpPr>
                      <wps:wsp>
                        <wps:cNvPr id="2428" name="Rectangle 2428"/>
                        <wps:cNvSpPr/>
                        <wps:spPr>
                          <a:xfrm>
                            <a:off x="3277235" y="1489710"/>
                            <a:ext cx="53596" cy="241550"/>
                          </a:xfrm>
                          <a:prstGeom prst="rect">
                            <a:avLst/>
                          </a:prstGeom>
                          <a:ln>
                            <a:noFill/>
                          </a:ln>
                        </wps:spPr>
                        <wps:txbx>
                          <w:txbxContent>
                            <w:p w14:paraId="02240DE5" w14:textId="77777777" w:rsidR="00A97412" w:rsidRDefault="00000000">
                              <w:r>
                                <w:rPr>
                                  <w:b/>
                                  <w:sz w:val="28"/>
                                </w:rPr>
                                <w:t xml:space="preserve"> </w:t>
                              </w:r>
                            </w:p>
                          </w:txbxContent>
                        </wps:txbx>
                        <wps:bodyPr horzOverflow="overflow" vert="horz" lIns="0" tIns="0" rIns="0" bIns="0" rtlCol="0">
                          <a:noAutofit/>
                        </wps:bodyPr>
                      </wps:wsp>
                      <wps:wsp>
                        <wps:cNvPr id="313813" name="Shape 313813"/>
                        <wps:cNvSpPr/>
                        <wps:spPr>
                          <a:xfrm>
                            <a:off x="0" y="1643253"/>
                            <a:ext cx="3277235" cy="12192"/>
                          </a:xfrm>
                          <a:custGeom>
                            <a:avLst/>
                            <a:gdLst/>
                            <a:ahLst/>
                            <a:cxnLst/>
                            <a:rect l="0" t="0" r="0" b="0"/>
                            <a:pathLst>
                              <a:path w="3277235" h="12192">
                                <a:moveTo>
                                  <a:pt x="0" y="0"/>
                                </a:moveTo>
                                <a:lnTo>
                                  <a:pt x="3277235" y="0"/>
                                </a:lnTo>
                                <a:lnTo>
                                  <a:pt x="3277235"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2453" name="Picture 2453"/>
                          <pic:cNvPicPr/>
                        </pic:nvPicPr>
                        <pic:blipFill>
                          <a:blip r:embed="rId167"/>
                          <a:stretch>
                            <a:fillRect/>
                          </a:stretch>
                        </pic:blipFill>
                        <pic:spPr>
                          <a:xfrm>
                            <a:off x="381" y="0"/>
                            <a:ext cx="3275330" cy="1623060"/>
                          </a:xfrm>
                          <a:prstGeom prst="rect">
                            <a:avLst/>
                          </a:prstGeom>
                        </pic:spPr>
                      </pic:pic>
                    </wpg:wgp>
                  </a:graphicData>
                </a:graphic>
              </wp:inline>
            </w:drawing>
          </mc:Choice>
          <mc:Fallback xmlns:a="http://schemas.openxmlformats.org/drawingml/2006/main">
            <w:pict>
              <v:group id="Group 253355" style="width:261.223pt;height:131.601pt;mso-position-horizontal-relative:char;mso-position-vertical-relative:line" coordsize="33175,16713">
                <v:rect id="Rectangle 2428" style="position:absolute;width:535;height:2415;left:32772;top:14897;" filled="f" stroked="f">
                  <v:textbox inset="0,0,0,0">
                    <w:txbxContent>
                      <w:p>
                        <w:pPr>
                          <w:spacing w:before="0" w:after="160" w:line="259" w:lineRule="auto"/>
                        </w:pPr>
                        <w:r>
                          <w:rPr>
                            <w:rFonts w:cs="Calibri" w:hAnsi="Calibri" w:eastAsia="Calibri" w:ascii="Calibri"/>
                            <w:b w:val="1"/>
                            <w:sz w:val="28"/>
                          </w:rPr>
                          <w:t xml:space="preserve"> </w:t>
                        </w:r>
                      </w:p>
                    </w:txbxContent>
                  </v:textbox>
                </v:rect>
                <v:shape id="Shape 313814" style="position:absolute;width:32772;height:121;left:0;top:16432;" coordsize="3277235,12192" path="m0,0l3277235,0l3277235,12192l0,12192l0,0">
                  <v:stroke weight="0pt" endcap="flat" joinstyle="miter" miterlimit="10" on="false" color="#000000" opacity="0"/>
                  <v:fill on="true" color="#000000"/>
                </v:shape>
                <v:shape id="Picture 2453" style="position:absolute;width:32753;height:16230;left:3;top:0;" filled="f">
                  <v:imagedata r:id="rId168"/>
                </v:shape>
              </v:group>
            </w:pict>
          </mc:Fallback>
        </mc:AlternateContent>
      </w:r>
    </w:p>
    <w:p w14:paraId="2ABFD5BC" w14:textId="77777777" w:rsidR="00A97412" w:rsidRDefault="00000000">
      <w:pPr>
        <w:spacing w:after="0" w:line="260" w:lineRule="auto"/>
        <w:ind w:left="2739" w:right="463" w:hanging="10"/>
      </w:pPr>
      <w:r>
        <w:rPr>
          <w:color w:val="2F5496"/>
          <w:sz w:val="32"/>
        </w:rPr>
        <w:t xml:space="preserve">Canales de Comunicación Compartidos </w:t>
      </w:r>
    </w:p>
    <w:p w14:paraId="1C774EB6" w14:textId="77777777" w:rsidR="00A97412" w:rsidRDefault="00000000">
      <w:pPr>
        <w:numPr>
          <w:ilvl w:val="0"/>
          <w:numId w:val="5"/>
        </w:numPr>
        <w:spacing w:after="11" w:line="247" w:lineRule="auto"/>
        <w:ind w:right="974" w:hanging="360"/>
      </w:pPr>
      <w:r>
        <w:t xml:space="preserve">Dieron origen a las Redes de Área Local. </w:t>
      </w:r>
    </w:p>
    <w:p w14:paraId="2813658C" w14:textId="77777777" w:rsidR="00A97412" w:rsidRDefault="00000000">
      <w:pPr>
        <w:numPr>
          <w:ilvl w:val="0"/>
          <w:numId w:val="5"/>
        </w:numPr>
        <w:spacing w:after="11" w:line="247" w:lineRule="auto"/>
        <w:ind w:right="974" w:hanging="360"/>
      </w:pPr>
      <w:r>
        <w:t xml:space="preserve">Alternativa a las costosas Conexiones Punto a Punto.  </w:t>
      </w:r>
    </w:p>
    <w:p w14:paraId="0B2B8600" w14:textId="77777777" w:rsidR="00A97412" w:rsidRDefault="00000000">
      <w:pPr>
        <w:numPr>
          <w:ilvl w:val="0"/>
          <w:numId w:val="5"/>
        </w:numPr>
        <w:spacing w:after="11" w:line="247" w:lineRule="auto"/>
        <w:ind w:right="974" w:hanging="360"/>
      </w:pPr>
      <w:r>
        <w:t xml:space="preserve">Medio Compartido al cual se conectan muchas computadoras.  </w:t>
      </w:r>
    </w:p>
    <w:p w14:paraId="1FC0752F" w14:textId="77777777" w:rsidR="00A97412" w:rsidRDefault="00000000">
      <w:pPr>
        <w:numPr>
          <w:ilvl w:val="0"/>
          <w:numId w:val="5"/>
        </w:numPr>
        <w:spacing w:after="41" w:line="247" w:lineRule="auto"/>
        <w:ind w:right="974" w:hanging="360"/>
      </w:pPr>
      <w:r>
        <w:t xml:space="preserve">Se utilizaron inicialmente para cortas distancias y luego para largas. </w:t>
      </w:r>
    </w:p>
    <w:p w14:paraId="355C54FB" w14:textId="77777777" w:rsidR="00A97412" w:rsidRDefault="00000000">
      <w:pPr>
        <w:spacing w:after="0" w:line="260" w:lineRule="auto"/>
        <w:ind w:left="638" w:right="627" w:hanging="10"/>
        <w:jc w:val="center"/>
      </w:pPr>
      <w:r>
        <w:rPr>
          <w:color w:val="2F5496"/>
          <w:sz w:val="32"/>
        </w:rPr>
        <w:t xml:space="preserve">Redes Convergentes </w:t>
      </w:r>
    </w:p>
    <w:p w14:paraId="3234F0E9" w14:textId="77777777" w:rsidR="00A97412" w:rsidRDefault="00000000">
      <w:pPr>
        <w:spacing w:after="213"/>
        <w:ind w:left="1342"/>
      </w:pPr>
      <w:r>
        <w:rPr>
          <w:noProof/>
        </w:rPr>
        <w:lastRenderedPageBreak/>
        <mc:AlternateContent>
          <mc:Choice Requires="wpg">
            <w:drawing>
              <wp:inline distT="0" distB="0" distL="0" distR="0" wp14:anchorId="24875821" wp14:editId="774CAD32">
                <wp:extent cx="5317402" cy="6466339"/>
                <wp:effectExtent l="0" t="0" r="0" b="0"/>
                <wp:docPr id="250096" name="Group 250096"/>
                <wp:cNvGraphicFramePr/>
                <a:graphic xmlns:a="http://schemas.openxmlformats.org/drawingml/2006/main">
                  <a:graphicData uri="http://schemas.microsoft.com/office/word/2010/wordprocessingGroup">
                    <wpg:wgp>
                      <wpg:cNvGrpSpPr/>
                      <wpg:grpSpPr>
                        <a:xfrm>
                          <a:off x="0" y="0"/>
                          <a:ext cx="5317402" cy="6466339"/>
                          <a:chOff x="0" y="0"/>
                          <a:chExt cx="5317402" cy="6466339"/>
                        </a:xfrm>
                      </wpg:grpSpPr>
                      <wps:wsp>
                        <wps:cNvPr id="2460" name="Rectangle 2460"/>
                        <wps:cNvSpPr/>
                        <wps:spPr>
                          <a:xfrm>
                            <a:off x="5277104" y="2876804"/>
                            <a:ext cx="53596" cy="241550"/>
                          </a:xfrm>
                          <a:prstGeom prst="rect">
                            <a:avLst/>
                          </a:prstGeom>
                          <a:ln>
                            <a:noFill/>
                          </a:ln>
                        </wps:spPr>
                        <wps:txbx>
                          <w:txbxContent>
                            <w:p w14:paraId="763E2955" w14:textId="77777777" w:rsidR="00A97412" w:rsidRDefault="00000000">
                              <w:r>
                                <w:rPr>
                                  <w:sz w:val="28"/>
                                </w:rPr>
                                <w:t xml:space="preserve"> </w:t>
                              </w:r>
                            </w:p>
                          </w:txbxContent>
                        </wps:txbx>
                        <wps:bodyPr horzOverflow="overflow" vert="horz" lIns="0" tIns="0" rIns="0" bIns="0" rtlCol="0">
                          <a:noAutofit/>
                        </wps:bodyPr>
                      </wps:wsp>
                      <wps:wsp>
                        <wps:cNvPr id="313815" name="Shape 313815"/>
                        <wps:cNvSpPr/>
                        <wps:spPr>
                          <a:xfrm>
                            <a:off x="0" y="3030347"/>
                            <a:ext cx="5276977" cy="12192"/>
                          </a:xfrm>
                          <a:custGeom>
                            <a:avLst/>
                            <a:gdLst/>
                            <a:ahLst/>
                            <a:cxnLst/>
                            <a:rect l="0" t="0" r="0" b="0"/>
                            <a:pathLst>
                              <a:path w="5276977" h="12192">
                                <a:moveTo>
                                  <a:pt x="0" y="0"/>
                                </a:moveTo>
                                <a:lnTo>
                                  <a:pt x="5276977" y="0"/>
                                </a:lnTo>
                                <a:lnTo>
                                  <a:pt x="5276977"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62" name="Rectangle 2462"/>
                        <wps:cNvSpPr/>
                        <wps:spPr>
                          <a:xfrm>
                            <a:off x="4329176" y="6284722"/>
                            <a:ext cx="53596" cy="241550"/>
                          </a:xfrm>
                          <a:prstGeom prst="rect">
                            <a:avLst/>
                          </a:prstGeom>
                          <a:ln>
                            <a:noFill/>
                          </a:ln>
                        </wps:spPr>
                        <wps:txbx>
                          <w:txbxContent>
                            <w:p w14:paraId="18094BB0" w14:textId="77777777" w:rsidR="00A97412" w:rsidRDefault="00000000">
                              <w:r>
                                <w:rPr>
                                  <w:b/>
                                  <w:sz w:val="28"/>
                                </w:rPr>
                                <w:t xml:space="preserve"> </w:t>
                              </w:r>
                            </w:p>
                          </w:txbxContent>
                        </wps:txbx>
                        <wps:bodyPr horzOverflow="overflow" vert="horz" lIns="0" tIns="0" rIns="0" bIns="0" rtlCol="0">
                          <a:noAutofit/>
                        </wps:bodyPr>
                      </wps:wsp>
                      <wps:wsp>
                        <wps:cNvPr id="313816" name="Shape 313816"/>
                        <wps:cNvSpPr/>
                        <wps:spPr>
                          <a:xfrm>
                            <a:off x="614172" y="6438265"/>
                            <a:ext cx="3714877" cy="12192"/>
                          </a:xfrm>
                          <a:custGeom>
                            <a:avLst/>
                            <a:gdLst/>
                            <a:ahLst/>
                            <a:cxnLst/>
                            <a:rect l="0" t="0" r="0" b="0"/>
                            <a:pathLst>
                              <a:path w="3714877" h="12192">
                                <a:moveTo>
                                  <a:pt x="0" y="0"/>
                                </a:moveTo>
                                <a:lnTo>
                                  <a:pt x="3714877" y="0"/>
                                </a:lnTo>
                                <a:lnTo>
                                  <a:pt x="3714877"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2496" name="Picture 2496"/>
                          <pic:cNvPicPr/>
                        </pic:nvPicPr>
                        <pic:blipFill>
                          <a:blip r:embed="rId169"/>
                          <a:stretch>
                            <a:fillRect/>
                          </a:stretch>
                        </pic:blipFill>
                        <pic:spPr>
                          <a:xfrm>
                            <a:off x="75565" y="38222"/>
                            <a:ext cx="5118689" cy="2895607"/>
                          </a:xfrm>
                          <a:prstGeom prst="rect">
                            <a:avLst/>
                          </a:prstGeom>
                        </pic:spPr>
                      </pic:pic>
                      <wps:wsp>
                        <wps:cNvPr id="2497" name="Shape 2497"/>
                        <wps:cNvSpPr/>
                        <wps:spPr>
                          <a:xfrm>
                            <a:off x="37465" y="0"/>
                            <a:ext cx="5208271" cy="2971800"/>
                          </a:xfrm>
                          <a:custGeom>
                            <a:avLst/>
                            <a:gdLst/>
                            <a:ahLst/>
                            <a:cxnLst/>
                            <a:rect l="0" t="0" r="0" b="0"/>
                            <a:pathLst>
                              <a:path w="5208271" h="2971800">
                                <a:moveTo>
                                  <a:pt x="0" y="2971800"/>
                                </a:moveTo>
                                <a:lnTo>
                                  <a:pt x="5208271" y="2971800"/>
                                </a:lnTo>
                                <a:lnTo>
                                  <a:pt x="5208271" y="0"/>
                                </a:lnTo>
                                <a:lnTo>
                                  <a:pt x="0" y="0"/>
                                </a:lnTo>
                                <a:close/>
                              </a:path>
                            </a:pathLst>
                          </a:custGeom>
                          <a:ln w="76200" cap="flat">
                            <a:miter lim="127000"/>
                          </a:ln>
                        </wps:spPr>
                        <wps:style>
                          <a:lnRef idx="1">
                            <a:srgbClr val="0563C1"/>
                          </a:lnRef>
                          <a:fillRef idx="0">
                            <a:srgbClr val="000000">
                              <a:alpha val="0"/>
                            </a:srgbClr>
                          </a:fillRef>
                          <a:effectRef idx="0">
                            <a:scrgbClr r="0" g="0" b="0"/>
                          </a:effectRef>
                          <a:fontRef idx="none"/>
                        </wps:style>
                        <wps:bodyPr/>
                      </wps:wsp>
                      <pic:pic xmlns:pic="http://schemas.openxmlformats.org/drawingml/2006/picture">
                        <pic:nvPicPr>
                          <pic:cNvPr id="2500" name="Picture 2500"/>
                          <pic:cNvPicPr/>
                        </pic:nvPicPr>
                        <pic:blipFill>
                          <a:blip r:embed="rId170"/>
                          <a:stretch>
                            <a:fillRect/>
                          </a:stretch>
                        </pic:blipFill>
                        <pic:spPr>
                          <a:xfrm>
                            <a:off x="689610" y="3235555"/>
                            <a:ext cx="3571781" cy="3108417"/>
                          </a:xfrm>
                          <a:prstGeom prst="rect">
                            <a:avLst/>
                          </a:prstGeom>
                        </pic:spPr>
                      </pic:pic>
                      <wps:wsp>
                        <wps:cNvPr id="2501" name="Shape 2501"/>
                        <wps:cNvSpPr/>
                        <wps:spPr>
                          <a:xfrm>
                            <a:off x="651510" y="3197479"/>
                            <a:ext cx="3647821" cy="3184525"/>
                          </a:xfrm>
                          <a:custGeom>
                            <a:avLst/>
                            <a:gdLst/>
                            <a:ahLst/>
                            <a:cxnLst/>
                            <a:rect l="0" t="0" r="0" b="0"/>
                            <a:pathLst>
                              <a:path w="3647821" h="3184525">
                                <a:moveTo>
                                  <a:pt x="0" y="3184525"/>
                                </a:moveTo>
                                <a:lnTo>
                                  <a:pt x="3647821" y="3184525"/>
                                </a:lnTo>
                                <a:lnTo>
                                  <a:pt x="3647821" y="0"/>
                                </a:lnTo>
                                <a:lnTo>
                                  <a:pt x="0" y="0"/>
                                </a:lnTo>
                                <a:close/>
                              </a:path>
                            </a:pathLst>
                          </a:custGeom>
                          <a:ln w="76200" cap="flat">
                            <a:miter lim="127000"/>
                          </a:ln>
                        </wps:spPr>
                        <wps:style>
                          <a:lnRef idx="1">
                            <a:srgbClr val="0563C1"/>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50096" style="width:418.693pt;height:509.161pt;mso-position-horizontal-relative:char;mso-position-vertical-relative:line" coordsize="53174,64663">
                <v:rect id="Rectangle 2460" style="position:absolute;width:535;height:2415;left:52771;top:28768;" filled="f" stroked="f">
                  <v:textbox inset="0,0,0,0">
                    <w:txbxContent>
                      <w:p>
                        <w:pPr>
                          <w:spacing w:before="0" w:after="160" w:line="259" w:lineRule="auto"/>
                        </w:pPr>
                        <w:r>
                          <w:rPr>
                            <w:rFonts w:cs="Calibri" w:hAnsi="Calibri" w:eastAsia="Calibri" w:ascii="Calibri"/>
                            <w:sz w:val="28"/>
                          </w:rPr>
                          <w:t xml:space="preserve"> </w:t>
                        </w:r>
                      </w:p>
                    </w:txbxContent>
                  </v:textbox>
                </v:rect>
                <v:shape id="Shape 313817" style="position:absolute;width:52769;height:121;left:0;top:30303;" coordsize="5276977,12192" path="m0,0l5276977,0l5276977,12192l0,12192l0,0">
                  <v:stroke weight="0pt" endcap="flat" joinstyle="miter" miterlimit="10" on="false" color="#000000" opacity="0"/>
                  <v:fill on="true" color="#000000"/>
                </v:shape>
                <v:rect id="Rectangle 2462" style="position:absolute;width:535;height:2415;left:43291;top:62847;" filled="f" stroked="f">
                  <v:textbox inset="0,0,0,0">
                    <w:txbxContent>
                      <w:p>
                        <w:pPr>
                          <w:spacing w:before="0" w:after="160" w:line="259" w:lineRule="auto"/>
                        </w:pPr>
                        <w:r>
                          <w:rPr>
                            <w:rFonts w:cs="Calibri" w:hAnsi="Calibri" w:eastAsia="Calibri" w:ascii="Calibri"/>
                            <w:b w:val="1"/>
                            <w:sz w:val="28"/>
                          </w:rPr>
                          <w:t xml:space="preserve"> </w:t>
                        </w:r>
                      </w:p>
                    </w:txbxContent>
                  </v:textbox>
                </v:rect>
                <v:shape id="Shape 313818" style="position:absolute;width:37148;height:121;left:6141;top:64382;" coordsize="3714877,12192" path="m0,0l3714877,0l3714877,12192l0,12192l0,0">
                  <v:stroke weight="0pt" endcap="flat" joinstyle="miter" miterlimit="10" on="false" color="#000000" opacity="0"/>
                  <v:fill on="true" color="#000000"/>
                </v:shape>
                <v:shape id="Picture 2496" style="position:absolute;width:51186;height:28956;left:755;top:382;" filled="f">
                  <v:imagedata r:id="rId171"/>
                </v:shape>
                <v:shape id="Shape 2497" style="position:absolute;width:52082;height:29718;left:374;top:0;" coordsize="5208271,2971800" path="m0,2971800l5208271,2971800l5208271,0l0,0x">
                  <v:stroke weight="6pt" endcap="flat" joinstyle="miter" miterlimit="10" on="true" color="#0563c1"/>
                  <v:fill on="false" color="#000000" opacity="0"/>
                </v:shape>
                <v:shape id="Picture 2500" style="position:absolute;width:35717;height:31084;left:6896;top:32355;" filled="f">
                  <v:imagedata r:id="rId172"/>
                </v:shape>
                <v:shape id="Shape 2501" style="position:absolute;width:36478;height:31845;left:6515;top:31974;" coordsize="3647821,3184525" path="m0,3184525l3647821,3184525l3647821,0l0,0x">
                  <v:stroke weight="6pt" endcap="flat" joinstyle="miter" miterlimit="10" on="true" color="#0563c1"/>
                  <v:fill on="false" color="#000000" opacity="0"/>
                </v:shape>
              </v:group>
            </w:pict>
          </mc:Fallback>
        </mc:AlternateContent>
      </w:r>
    </w:p>
    <w:p w14:paraId="340AD850" w14:textId="77777777" w:rsidR="00A97412" w:rsidRDefault="00000000">
      <w:pPr>
        <w:numPr>
          <w:ilvl w:val="0"/>
          <w:numId w:val="5"/>
        </w:numPr>
        <w:spacing w:after="37" w:line="249" w:lineRule="auto"/>
        <w:ind w:right="974" w:hanging="360"/>
      </w:pPr>
      <w:r>
        <w:rPr>
          <w:i/>
        </w:rPr>
        <w:t xml:space="preserve">Las redes convergentes pueden transmitir voz, </w:t>
      </w:r>
      <w:proofErr w:type="spellStart"/>
      <w:r>
        <w:rPr>
          <w:i/>
        </w:rPr>
        <w:t>streams</w:t>
      </w:r>
      <w:proofErr w:type="spellEnd"/>
      <w:r>
        <w:rPr>
          <w:i/>
        </w:rPr>
        <w:t xml:space="preserve"> de video, texto y gráficos entre diferentes tipos de dispositivos.</w:t>
      </w:r>
      <w:r>
        <w:t xml:space="preserve"> </w:t>
      </w:r>
    </w:p>
    <w:p w14:paraId="1F193B59" w14:textId="77777777" w:rsidR="00A97412" w:rsidRDefault="00000000">
      <w:pPr>
        <w:numPr>
          <w:ilvl w:val="0"/>
          <w:numId w:val="5"/>
        </w:numPr>
        <w:spacing w:after="9" w:line="249" w:lineRule="auto"/>
        <w:ind w:right="974" w:hanging="360"/>
      </w:pPr>
      <w:r>
        <w:rPr>
          <w:i/>
        </w:rPr>
        <w:t xml:space="preserve">Utilizan el mismo canal de comunicación y la misma estructura de red. </w:t>
      </w:r>
      <w:r>
        <w:t xml:space="preserve"> </w:t>
      </w:r>
    </w:p>
    <w:p w14:paraId="26068759" w14:textId="77777777" w:rsidR="00A97412" w:rsidRDefault="00000000">
      <w:pPr>
        <w:numPr>
          <w:ilvl w:val="0"/>
          <w:numId w:val="5"/>
        </w:numPr>
        <w:spacing w:after="9" w:line="249" w:lineRule="auto"/>
        <w:ind w:right="974" w:hanging="360"/>
      </w:pPr>
      <w:r>
        <w:rPr>
          <w:i/>
        </w:rPr>
        <w:t>Infraestructura de Red</w:t>
      </w:r>
      <w:r>
        <w:rPr>
          <w:rFonts w:ascii="Wingdings 3" w:eastAsia="Wingdings 3" w:hAnsi="Wingdings 3" w:cs="Wingdings 3"/>
        </w:rPr>
        <w:t></w:t>
      </w:r>
      <w:r>
        <w:rPr>
          <w:i/>
        </w:rPr>
        <w:t xml:space="preserve"> Plataforma Común.</w:t>
      </w:r>
      <w:r>
        <w:t xml:space="preserve"> </w:t>
      </w:r>
    </w:p>
    <w:p w14:paraId="638315C8" w14:textId="77777777" w:rsidR="00A97412" w:rsidRDefault="00000000">
      <w:pPr>
        <w:numPr>
          <w:ilvl w:val="0"/>
          <w:numId w:val="5"/>
        </w:numPr>
        <w:spacing w:after="111"/>
        <w:ind w:right="974" w:hanging="360"/>
      </w:pPr>
      <w:r>
        <w:rPr>
          <w:i/>
        </w:rPr>
        <w:t xml:space="preserve">Mismo Conjunto de reglas, acuerdos y estándares de implementación </w:t>
      </w:r>
      <w:r>
        <w:rPr>
          <w:rFonts w:ascii="Wingdings 3" w:eastAsia="Wingdings 3" w:hAnsi="Wingdings 3" w:cs="Wingdings 3"/>
        </w:rPr>
        <w:t></w:t>
      </w:r>
      <w:r>
        <w:rPr>
          <w:i/>
        </w:rPr>
        <w:t>Protocolo.</w:t>
      </w:r>
      <w:r>
        <w:t xml:space="preserve"> </w:t>
      </w:r>
    </w:p>
    <w:p w14:paraId="36E77931" w14:textId="77777777" w:rsidR="00A97412" w:rsidRDefault="00000000">
      <w:pPr>
        <w:spacing w:after="153" w:line="247" w:lineRule="auto"/>
        <w:ind w:left="992" w:right="974" w:hanging="10"/>
      </w:pPr>
      <w:r>
        <w:t xml:space="preserve">Las redes modernas están en constante evolución para satisfacer las demandas de los usuarios. Las primeras redes de datos estaban limitadas a intercambiar información con base en caracteres entre sistemas informáticos conectados. Las redes tradicionales de teléfono, radio y televisión se mantenían separadas de las redes de datos. En el pasado, cada uno de estos servicios necesitaba una red dedicada, con distintos canales de comunicación y diferentes tecnologías para transportar una señal de comunicación específica. Cada servicio tenía su propio conjunto de reglas y estándares para asegurar la comunicación satisfactoria.  </w:t>
      </w:r>
    </w:p>
    <w:p w14:paraId="692116FA" w14:textId="77777777" w:rsidR="00A97412" w:rsidRDefault="00000000">
      <w:pPr>
        <w:spacing w:after="151" w:line="247" w:lineRule="auto"/>
        <w:ind w:left="992" w:right="974" w:hanging="10"/>
      </w:pPr>
      <w:r>
        <w:lastRenderedPageBreak/>
        <w:t xml:space="preserve">Piense en una escuela construida hace cuarenta años. En ese entonces, las aulas contaban con conexiones por cable para la red de datos, la red telefónica y la red de video para los televisores. </w:t>
      </w:r>
    </w:p>
    <w:p w14:paraId="357B6E48" w14:textId="77777777" w:rsidR="00A97412" w:rsidRDefault="00000000" w:rsidP="0062371B">
      <w:pPr>
        <w:spacing w:after="152" w:line="247" w:lineRule="auto"/>
        <w:ind w:left="1416" w:right="974" w:hanging="434"/>
      </w:pPr>
      <w:r>
        <w:t xml:space="preserve">Los avances en la tecnología nos permiten consolidar estos tipos de redes diferentes en una plataforma conocida como “red convergente”. A diferencia de las redes dedicadas, las redes convergentes pueden transmitir voz, </w:t>
      </w:r>
      <w:proofErr w:type="spellStart"/>
      <w:r>
        <w:t>streams</w:t>
      </w:r>
      <w:proofErr w:type="spellEnd"/>
      <w:r>
        <w:t xml:space="preserve"> de video, texto y gráficos entre diferentes tipos de dispositivos utilizando el mismo canal de comunicación y la misma estructura de red. Las formas de comunicación anteriormente individuales y diferentes se unieron en una plataforma común. Esta plataforma proporciona accesos a una amplia variedad de métodos de comunicación alternativos y nuevos que permiten a las personas interactuar directamente con otras en forma casi instantánea.  </w:t>
      </w:r>
    </w:p>
    <w:p w14:paraId="5B42847D" w14:textId="77777777" w:rsidR="00A97412" w:rsidRDefault="00000000">
      <w:pPr>
        <w:spacing w:after="326" w:line="247" w:lineRule="auto"/>
        <w:ind w:left="992" w:right="974" w:hanging="10"/>
      </w:pPr>
      <w:r>
        <w:t xml:space="preserve">En las redes convergentes, sigue habiendo muchos puntos de contacto y muchos dispositivos especializados, como computadoras personales, teléfonos, televisores y </w:t>
      </w:r>
      <w:proofErr w:type="spellStart"/>
      <w:r>
        <w:t>tablet</w:t>
      </w:r>
      <w:proofErr w:type="spellEnd"/>
      <w:r>
        <w:t xml:space="preserve"> PC, pero hay una infraestructura de red común. Esta infraestructura de red utiliza el mismo conjunto de reglas, acuerdos y estándares de implementación.   </w:t>
      </w:r>
    </w:p>
    <w:p w14:paraId="21E1A26D" w14:textId="77777777" w:rsidR="00A97412" w:rsidRDefault="00000000">
      <w:pPr>
        <w:spacing w:after="0" w:line="260" w:lineRule="auto"/>
        <w:ind w:left="638" w:right="631" w:hanging="10"/>
        <w:jc w:val="center"/>
      </w:pPr>
      <w:proofErr w:type="gramStart"/>
      <w:r>
        <w:rPr>
          <w:color w:val="2F5496"/>
          <w:sz w:val="32"/>
        </w:rPr>
        <w:t>Topología  o</w:t>
      </w:r>
      <w:proofErr w:type="gramEnd"/>
      <w:r>
        <w:rPr>
          <w:color w:val="2F5496"/>
          <w:sz w:val="32"/>
        </w:rPr>
        <w:t xml:space="preserve"> Forma General </w:t>
      </w:r>
    </w:p>
    <w:p w14:paraId="68210277" w14:textId="77777777" w:rsidR="00A97412" w:rsidRDefault="00000000">
      <w:pPr>
        <w:numPr>
          <w:ilvl w:val="0"/>
          <w:numId w:val="6"/>
        </w:numPr>
        <w:spacing w:after="41" w:line="247" w:lineRule="auto"/>
        <w:ind w:right="974" w:hanging="360"/>
      </w:pPr>
      <w:r>
        <w:t xml:space="preserve">Término de origen griego, que se refiere al estudio de las formas y que se emplea en el diseño de las redes de comunicaciones.  </w:t>
      </w:r>
    </w:p>
    <w:p w14:paraId="55688B63" w14:textId="77777777" w:rsidR="00A97412" w:rsidRDefault="00000000">
      <w:pPr>
        <w:numPr>
          <w:ilvl w:val="0"/>
          <w:numId w:val="6"/>
        </w:numPr>
        <w:spacing w:after="11" w:line="247" w:lineRule="auto"/>
        <w:ind w:right="974" w:hanging="360"/>
      </w:pPr>
      <w:r>
        <w:t xml:space="preserve">Forma en que están conectados los nodos de red. </w:t>
      </w:r>
    </w:p>
    <w:p w14:paraId="26B82DFB" w14:textId="77777777" w:rsidR="00A97412" w:rsidRDefault="00000000">
      <w:pPr>
        <w:numPr>
          <w:ilvl w:val="0"/>
          <w:numId w:val="6"/>
        </w:numPr>
        <w:spacing w:after="296" w:line="247" w:lineRule="auto"/>
        <w:ind w:right="974" w:hanging="360"/>
      </w:pPr>
      <w:r>
        <w:t xml:space="preserve">Distribución de una red de telecomunicaciones. </w:t>
      </w:r>
    </w:p>
    <w:p w14:paraId="02C8C7EF" w14:textId="77777777" w:rsidR="00A97412" w:rsidRDefault="00000000">
      <w:pPr>
        <w:spacing w:after="0" w:line="260" w:lineRule="auto"/>
        <w:ind w:left="638" w:right="632" w:hanging="10"/>
        <w:jc w:val="center"/>
      </w:pPr>
      <w:r>
        <w:rPr>
          <w:color w:val="2F5496"/>
          <w:sz w:val="32"/>
        </w:rPr>
        <w:t xml:space="preserve">Topología Física </w:t>
      </w:r>
    </w:p>
    <w:p w14:paraId="6BAAD5D1" w14:textId="77777777" w:rsidR="00A97412" w:rsidRDefault="00000000">
      <w:pPr>
        <w:spacing w:after="3" w:line="247" w:lineRule="auto"/>
        <w:ind w:left="992" w:right="974" w:hanging="10"/>
      </w:pPr>
      <w:r>
        <w:t xml:space="preserve">Identifican la ubicación física de los servidores, terminales, dispositivos intermediarios, los puertos configurados y la instalación de los cables.  </w:t>
      </w:r>
    </w:p>
    <w:p w14:paraId="13D9A366" w14:textId="77777777" w:rsidR="00A97412" w:rsidRDefault="00000000">
      <w:pPr>
        <w:spacing w:after="0"/>
        <w:ind w:left="1633"/>
      </w:pPr>
      <w:r>
        <w:rPr>
          <w:noProof/>
        </w:rPr>
        <w:drawing>
          <wp:inline distT="0" distB="0" distL="0" distR="0" wp14:anchorId="539D54BE" wp14:editId="55C8E758">
            <wp:extent cx="4579620" cy="2000123"/>
            <wp:effectExtent l="0" t="0" r="0" b="0"/>
            <wp:docPr id="2561" name="Picture 2561"/>
            <wp:cNvGraphicFramePr/>
            <a:graphic xmlns:a="http://schemas.openxmlformats.org/drawingml/2006/main">
              <a:graphicData uri="http://schemas.openxmlformats.org/drawingml/2006/picture">
                <pic:pic xmlns:pic="http://schemas.openxmlformats.org/drawingml/2006/picture">
                  <pic:nvPicPr>
                    <pic:cNvPr id="2561" name="Picture 2561"/>
                    <pic:cNvPicPr/>
                  </pic:nvPicPr>
                  <pic:blipFill>
                    <a:blip r:embed="rId173"/>
                    <a:stretch>
                      <a:fillRect/>
                    </a:stretch>
                  </pic:blipFill>
                  <pic:spPr>
                    <a:xfrm>
                      <a:off x="0" y="0"/>
                      <a:ext cx="4579620" cy="2000123"/>
                    </a:xfrm>
                    <a:prstGeom prst="rect">
                      <a:avLst/>
                    </a:prstGeom>
                  </pic:spPr>
                </pic:pic>
              </a:graphicData>
            </a:graphic>
          </wp:inline>
        </w:drawing>
      </w:r>
    </w:p>
    <w:p w14:paraId="1F5E3CD3" w14:textId="77777777" w:rsidR="00A97412" w:rsidRDefault="00000000">
      <w:pPr>
        <w:spacing w:after="251"/>
        <w:ind w:left="1633" w:right="1462"/>
        <w:jc w:val="right"/>
      </w:pPr>
      <w:r>
        <w:t xml:space="preserve"> </w:t>
      </w:r>
    </w:p>
    <w:p w14:paraId="7D502A0A" w14:textId="77777777" w:rsidR="00A97412" w:rsidRDefault="00000000">
      <w:pPr>
        <w:spacing w:after="0" w:line="260" w:lineRule="auto"/>
        <w:ind w:left="638" w:right="628" w:hanging="10"/>
        <w:jc w:val="center"/>
      </w:pPr>
      <w:r>
        <w:rPr>
          <w:color w:val="2F5496"/>
          <w:sz w:val="32"/>
        </w:rPr>
        <w:t xml:space="preserve">Topología Lógica </w:t>
      </w:r>
    </w:p>
    <w:p w14:paraId="0769B51A" w14:textId="77777777" w:rsidR="00A97412" w:rsidRDefault="00000000">
      <w:pPr>
        <w:spacing w:after="41" w:line="247" w:lineRule="auto"/>
        <w:ind w:left="992" w:right="974" w:hanging="10"/>
      </w:pPr>
      <w:r>
        <w:t xml:space="preserve">Identifican Servidores, Dispositivos y Terminales con su esquema de direccionamiento IP. </w:t>
      </w:r>
    </w:p>
    <w:p w14:paraId="7D555679" w14:textId="77777777" w:rsidR="00A97412" w:rsidRDefault="00000000">
      <w:pPr>
        <w:spacing w:after="0"/>
        <w:ind w:left="1813"/>
      </w:pPr>
      <w:r>
        <w:rPr>
          <w:noProof/>
        </w:rPr>
        <w:lastRenderedPageBreak/>
        <w:drawing>
          <wp:inline distT="0" distB="0" distL="0" distR="0" wp14:anchorId="17601182" wp14:editId="5B8C6957">
            <wp:extent cx="4351655" cy="1889760"/>
            <wp:effectExtent l="0" t="0" r="0" b="0"/>
            <wp:docPr id="6756" name="Picture 6756"/>
            <wp:cNvGraphicFramePr/>
            <a:graphic xmlns:a="http://schemas.openxmlformats.org/drawingml/2006/main">
              <a:graphicData uri="http://schemas.openxmlformats.org/drawingml/2006/picture">
                <pic:pic xmlns:pic="http://schemas.openxmlformats.org/drawingml/2006/picture">
                  <pic:nvPicPr>
                    <pic:cNvPr id="6756" name="Picture 6756"/>
                    <pic:cNvPicPr/>
                  </pic:nvPicPr>
                  <pic:blipFill>
                    <a:blip r:embed="rId174"/>
                    <a:stretch>
                      <a:fillRect/>
                    </a:stretch>
                  </pic:blipFill>
                  <pic:spPr>
                    <a:xfrm>
                      <a:off x="0" y="0"/>
                      <a:ext cx="4351655" cy="1889760"/>
                    </a:xfrm>
                    <a:prstGeom prst="rect">
                      <a:avLst/>
                    </a:prstGeom>
                  </pic:spPr>
                </pic:pic>
              </a:graphicData>
            </a:graphic>
          </wp:inline>
        </w:drawing>
      </w:r>
    </w:p>
    <w:p w14:paraId="4DE34A5B" w14:textId="77777777" w:rsidR="00A97412" w:rsidRDefault="00000000">
      <w:pPr>
        <w:spacing w:after="254"/>
        <w:ind w:left="1813" w:right="1642"/>
        <w:jc w:val="right"/>
      </w:pPr>
      <w:r>
        <w:t xml:space="preserve"> </w:t>
      </w:r>
    </w:p>
    <w:p w14:paraId="23A85C34" w14:textId="77777777" w:rsidR="00A97412" w:rsidRDefault="00000000">
      <w:pPr>
        <w:spacing w:after="0" w:line="260" w:lineRule="auto"/>
        <w:ind w:left="4947" w:right="463" w:hanging="3845"/>
      </w:pPr>
      <w:r>
        <w:rPr>
          <w:color w:val="2F5496"/>
          <w:sz w:val="32"/>
        </w:rPr>
        <w:t xml:space="preserve">Topología Física o Forma General. Elementos de la Estructura de Red. </w:t>
      </w:r>
    </w:p>
    <w:p w14:paraId="0CE5F3E3" w14:textId="77777777" w:rsidR="00A97412" w:rsidRDefault="00000000">
      <w:pPr>
        <w:numPr>
          <w:ilvl w:val="0"/>
          <w:numId w:val="6"/>
        </w:numPr>
        <w:spacing w:after="11" w:line="247" w:lineRule="auto"/>
        <w:ind w:right="974" w:hanging="360"/>
      </w:pPr>
      <w:r>
        <w:t xml:space="preserve">Nodo (Elemento Activo-Servidor). </w:t>
      </w:r>
    </w:p>
    <w:p w14:paraId="6CC9F965" w14:textId="77777777" w:rsidR="00A97412" w:rsidRDefault="00000000">
      <w:pPr>
        <w:numPr>
          <w:ilvl w:val="0"/>
          <w:numId w:val="6"/>
        </w:numPr>
        <w:spacing w:after="11" w:line="247" w:lineRule="auto"/>
        <w:ind w:right="974" w:hanging="360"/>
      </w:pPr>
      <w:r>
        <w:t xml:space="preserve">Enlace (Troncal – Usuario). </w:t>
      </w:r>
    </w:p>
    <w:p w14:paraId="1B717ECC" w14:textId="77777777" w:rsidR="00A97412" w:rsidRDefault="00000000">
      <w:pPr>
        <w:numPr>
          <w:ilvl w:val="0"/>
          <w:numId w:val="6"/>
        </w:numPr>
        <w:spacing w:after="11" w:line="247" w:lineRule="auto"/>
        <w:ind w:right="974" w:hanging="360"/>
      </w:pPr>
      <w:r>
        <w:t xml:space="preserve">Equipo Terminal. </w:t>
      </w:r>
    </w:p>
    <w:p w14:paraId="6C1A092F" w14:textId="77777777" w:rsidR="00A97412" w:rsidRDefault="00000000">
      <w:pPr>
        <w:spacing w:after="303"/>
        <w:ind w:left="3978"/>
      </w:pPr>
      <w:r>
        <w:rPr>
          <w:noProof/>
        </w:rPr>
        <w:drawing>
          <wp:inline distT="0" distB="0" distL="0" distR="0" wp14:anchorId="34B20287" wp14:editId="2C17B94E">
            <wp:extent cx="1822704" cy="1264920"/>
            <wp:effectExtent l="0" t="0" r="0" b="0"/>
            <wp:docPr id="306494" name="Picture 306494"/>
            <wp:cNvGraphicFramePr/>
            <a:graphic xmlns:a="http://schemas.openxmlformats.org/drawingml/2006/main">
              <a:graphicData uri="http://schemas.openxmlformats.org/drawingml/2006/picture">
                <pic:pic xmlns:pic="http://schemas.openxmlformats.org/drawingml/2006/picture">
                  <pic:nvPicPr>
                    <pic:cNvPr id="306494" name="Picture 306494"/>
                    <pic:cNvPicPr/>
                  </pic:nvPicPr>
                  <pic:blipFill>
                    <a:blip r:embed="rId175"/>
                    <a:stretch>
                      <a:fillRect/>
                    </a:stretch>
                  </pic:blipFill>
                  <pic:spPr>
                    <a:xfrm>
                      <a:off x="0" y="0"/>
                      <a:ext cx="1822704" cy="1264920"/>
                    </a:xfrm>
                    <a:prstGeom prst="rect">
                      <a:avLst/>
                    </a:prstGeom>
                  </pic:spPr>
                </pic:pic>
              </a:graphicData>
            </a:graphic>
          </wp:inline>
        </w:drawing>
      </w:r>
    </w:p>
    <w:p w14:paraId="3DDF4F4E" w14:textId="77777777" w:rsidR="00A97412" w:rsidRDefault="00000000">
      <w:pPr>
        <w:spacing w:after="0" w:line="260" w:lineRule="auto"/>
        <w:ind w:left="638" w:right="632" w:hanging="10"/>
        <w:jc w:val="center"/>
      </w:pPr>
      <w:proofErr w:type="spellStart"/>
      <w:r>
        <w:rPr>
          <w:color w:val="2F5496"/>
          <w:sz w:val="32"/>
        </w:rPr>
        <w:t>Backhaul</w:t>
      </w:r>
      <w:proofErr w:type="spellEnd"/>
      <w:r>
        <w:rPr>
          <w:color w:val="2F5496"/>
          <w:sz w:val="32"/>
        </w:rPr>
        <w:t xml:space="preserve"> de Comunicaciones </w:t>
      </w:r>
    </w:p>
    <w:p w14:paraId="3AF2274C" w14:textId="77777777" w:rsidR="00A97412" w:rsidRDefault="00000000">
      <w:pPr>
        <w:numPr>
          <w:ilvl w:val="0"/>
          <w:numId w:val="6"/>
        </w:numPr>
        <w:spacing w:after="41" w:line="247" w:lineRule="auto"/>
        <w:ind w:right="974" w:hanging="360"/>
      </w:pPr>
      <w:proofErr w:type="spellStart"/>
      <w:r>
        <w:t>Backhaul</w:t>
      </w:r>
      <w:proofErr w:type="spellEnd"/>
      <w:r>
        <w:t xml:space="preserve"> (red de retorno): Conexión de baja, media o alta velocidad que conecta a computadoras u otros equipos de telecomunicaciones encargados de hacer circular la información.  </w:t>
      </w:r>
    </w:p>
    <w:p w14:paraId="76DA5EC8" w14:textId="77777777" w:rsidR="00A97412" w:rsidRDefault="00000000">
      <w:pPr>
        <w:numPr>
          <w:ilvl w:val="0"/>
          <w:numId w:val="6"/>
        </w:numPr>
        <w:spacing w:after="41" w:line="247" w:lineRule="auto"/>
        <w:ind w:right="974" w:hanging="360"/>
      </w:pPr>
      <w:r>
        <w:t xml:space="preserve">Conectan redes de datos, redes de telefonía celular y constituyen una estructura fundamental de las redes de comunicación.  </w:t>
      </w:r>
    </w:p>
    <w:p w14:paraId="32730622" w14:textId="77777777" w:rsidR="00A97412" w:rsidRDefault="00000000">
      <w:pPr>
        <w:numPr>
          <w:ilvl w:val="0"/>
          <w:numId w:val="6"/>
        </w:numPr>
        <w:spacing w:after="3" w:line="247" w:lineRule="auto"/>
        <w:ind w:right="974" w:hanging="360"/>
      </w:pPr>
      <w:r>
        <w:t xml:space="preserve">Usado para interconectar redes entre sí utilizando diferentes tipos de tecnologías </w:t>
      </w:r>
      <w:proofErr w:type="spellStart"/>
      <w:r>
        <w:t>alambricas</w:t>
      </w:r>
      <w:proofErr w:type="spellEnd"/>
      <w:r>
        <w:t xml:space="preserve"> o </w:t>
      </w:r>
      <w:proofErr w:type="spellStart"/>
      <w:r>
        <w:t>inalámbicas</w:t>
      </w:r>
      <w:proofErr w:type="spellEnd"/>
      <w:r>
        <w:t xml:space="preserve">. </w:t>
      </w:r>
    </w:p>
    <w:p w14:paraId="01BF1A5A" w14:textId="77777777" w:rsidR="00A97412" w:rsidRDefault="00000000">
      <w:pPr>
        <w:spacing w:after="0"/>
        <w:ind w:left="2953"/>
      </w:pPr>
      <w:r>
        <w:rPr>
          <w:noProof/>
        </w:rPr>
        <w:drawing>
          <wp:inline distT="0" distB="0" distL="0" distR="0" wp14:anchorId="252CAB05" wp14:editId="3DA9B5CF">
            <wp:extent cx="3360420" cy="1876171"/>
            <wp:effectExtent l="0" t="0" r="0" b="0"/>
            <wp:docPr id="6759" name="Picture 6759"/>
            <wp:cNvGraphicFramePr/>
            <a:graphic xmlns:a="http://schemas.openxmlformats.org/drawingml/2006/main">
              <a:graphicData uri="http://schemas.openxmlformats.org/drawingml/2006/picture">
                <pic:pic xmlns:pic="http://schemas.openxmlformats.org/drawingml/2006/picture">
                  <pic:nvPicPr>
                    <pic:cNvPr id="6759" name="Picture 6759"/>
                    <pic:cNvPicPr/>
                  </pic:nvPicPr>
                  <pic:blipFill>
                    <a:blip r:embed="rId176"/>
                    <a:stretch>
                      <a:fillRect/>
                    </a:stretch>
                  </pic:blipFill>
                  <pic:spPr>
                    <a:xfrm>
                      <a:off x="0" y="0"/>
                      <a:ext cx="3360420" cy="1876171"/>
                    </a:xfrm>
                    <a:prstGeom prst="rect">
                      <a:avLst/>
                    </a:prstGeom>
                  </pic:spPr>
                </pic:pic>
              </a:graphicData>
            </a:graphic>
          </wp:inline>
        </w:drawing>
      </w:r>
    </w:p>
    <w:p w14:paraId="1B629390" w14:textId="77777777" w:rsidR="00A97412" w:rsidRDefault="00000000">
      <w:pPr>
        <w:spacing w:after="0"/>
        <w:ind w:left="2953" w:right="2062"/>
        <w:jc w:val="right"/>
      </w:pPr>
      <w:r>
        <w:t xml:space="preserve"> </w:t>
      </w:r>
    </w:p>
    <w:p w14:paraId="2FC3BCE1" w14:textId="77777777" w:rsidR="00A97412" w:rsidRDefault="00000000">
      <w:pPr>
        <w:spacing w:after="0" w:line="260" w:lineRule="auto"/>
        <w:ind w:left="2250" w:right="463" w:hanging="10"/>
      </w:pPr>
      <w:r>
        <w:rPr>
          <w:color w:val="2F5496"/>
          <w:sz w:val="32"/>
        </w:rPr>
        <w:t xml:space="preserve">Clasificación de Redes. Distribución Geográfica </w:t>
      </w:r>
    </w:p>
    <w:p w14:paraId="0331CBC0" w14:textId="77777777" w:rsidR="00A97412" w:rsidRDefault="00000000">
      <w:pPr>
        <w:spacing w:after="16"/>
        <w:ind w:left="424"/>
        <w:jc w:val="center"/>
      </w:pPr>
      <w:r>
        <w:rPr>
          <w:b/>
          <w:sz w:val="28"/>
        </w:rPr>
        <w:t xml:space="preserve"> </w:t>
      </w:r>
    </w:p>
    <w:p w14:paraId="28622738" w14:textId="77777777" w:rsidR="00A97412" w:rsidRDefault="00000000">
      <w:pPr>
        <w:spacing w:after="158"/>
        <w:ind w:left="833" w:right="-221"/>
      </w:pPr>
      <w:r>
        <w:rPr>
          <w:noProof/>
        </w:rPr>
        <w:lastRenderedPageBreak/>
        <mc:AlternateContent>
          <mc:Choice Requires="wpg">
            <w:drawing>
              <wp:inline distT="0" distB="0" distL="0" distR="0" wp14:anchorId="32B09B9E" wp14:editId="3C4ED8EF">
                <wp:extent cx="6257544" cy="2871216"/>
                <wp:effectExtent l="0" t="0" r="0" b="0"/>
                <wp:docPr id="254740" name="Group 254740"/>
                <wp:cNvGraphicFramePr/>
                <a:graphic xmlns:a="http://schemas.openxmlformats.org/drawingml/2006/main">
                  <a:graphicData uri="http://schemas.microsoft.com/office/word/2010/wordprocessingGroup">
                    <wpg:wgp>
                      <wpg:cNvGrpSpPr/>
                      <wpg:grpSpPr>
                        <a:xfrm>
                          <a:off x="0" y="0"/>
                          <a:ext cx="6257544" cy="2871216"/>
                          <a:chOff x="0" y="0"/>
                          <a:chExt cx="6257544" cy="2871216"/>
                        </a:xfrm>
                      </wpg:grpSpPr>
                      <wps:wsp>
                        <wps:cNvPr id="6768" name="Rectangle 6768"/>
                        <wps:cNvSpPr/>
                        <wps:spPr>
                          <a:xfrm>
                            <a:off x="2794127" y="44830"/>
                            <a:ext cx="53596" cy="241550"/>
                          </a:xfrm>
                          <a:prstGeom prst="rect">
                            <a:avLst/>
                          </a:prstGeom>
                          <a:ln>
                            <a:noFill/>
                          </a:ln>
                        </wps:spPr>
                        <wps:txbx>
                          <w:txbxContent>
                            <w:p w14:paraId="785800D2" w14:textId="77777777" w:rsidR="00A97412" w:rsidRDefault="00000000">
                              <w:r>
                                <w:rPr>
                                  <w:sz w:val="28"/>
                                </w:rPr>
                                <w:t xml:space="preserve"> </w:t>
                              </w:r>
                            </w:p>
                          </w:txbxContent>
                        </wps:txbx>
                        <wps:bodyPr horzOverflow="overflow" vert="horz" lIns="0" tIns="0" rIns="0" bIns="0" rtlCol="0">
                          <a:noAutofit/>
                        </wps:bodyPr>
                      </wps:wsp>
                      <wps:wsp>
                        <wps:cNvPr id="6769" name="Rectangle 6769"/>
                        <wps:cNvSpPr/>
                        <wps:spPr>
                          <a:xfrm>
                            <a:off x="2794127" y="363347"/>
                            <a:ext cx="53596" cy="241550"/>
                          </a:xfrm>
                          <a:prstGeom prst="rect">
                            <a:avLst/>
                          </a:prstGeom>
                          <a:ln>
                            <a:noFill/>
                          </a:ln>
                        </wps:spPr>
                        <wps:txbx>
                          <w:txbxContent>
                            <w:p w14:paraId="06E7C5B4" w14:textId="77777777" w:rsidR="00A97412" w:rsidRDefault="00000000">
                              <w:r>
                                <w:rPr>
                                  <w:sz w:val="28"/>
                                </w:rPr>
                                <w:t xml:space="preserve"> </w:t>
                              </w:r>
                            </w:p>
                          </w:txbxContent>
                        </wps:txbx>
                        <wps:bodyPr horzOverflow="overflow" vert="horz" lIns="0" tIns="0" rIns="0" bIns="0" rtlCol="0">
                          <a:noAutofit/>
                        </wps:bodyPr>
                      </wps:wsp>
                      <wps:wsp>
                        <wps:cNvPr id="6770" name="Rectangle 6770"/>
                        <wps:cNvSpPr/>
                        <wps:spPr>
                          <a:xfrm>
                            <a:off x="2908427" y="681863"/>
                            <a:ext cx="53596" cy="241550"/>
                          </a:xfrm>
                          <a:prstGeom prst="rect">
                            <a:avLst/>
                          </a:prstGeom>
                          <a:ln>
                            <a:noFill/>
                          </a:ln>
                        </wps:spPr>
                        <wps:txbx>
                          <w:txbxContent>
                            <w:p w14:paraId="5E5C6CE6" w14:textId="77777777" w:rsidR="00A97412" w:rsidRDefault="00000000">
                              <w:r>
                                <w:rPr>
                                  <w:sz w:val="28"/>
                                </w:rPr>
                                <w:t xml:space="preserve"> </w:t>
                              </w:r>
                            </w:p>
                          </w:txbxContent>
                        </wps:txbx>
                        <wps:bodyPr horzOverflow="overflow" vert="horz" lIns="0" tIns="0" rIns="0" bIns="0" rtlCol="0">
                          <a:noAutofit/>
                        </wps:bodyPr>
                      </wps:wsp>
                      <wps:wsp>
                        <wps:cNvPr id="6771" name="Rectangle 6771"/>
                        <wps:cNvSpPr/>
                        <wps:spPr>
                          <a:xfrm>
                            <a:off x="2794127" y="1000378"/>
                            <a:ext cx="53596" cy="241550"/>
                          </a:xfrm>
                          <a:prstGeom prst="rect">
                            <a:avLst/>
                          </a:prstGeom>
                          <a:ln>
                            <a:noFill/>
                          </a:ln>
                        </wps:spPr>
                        <wps:txbx>
                          <w:txbxContent>
                            <w:p w14:paraId="6928FBA5" w14:textId="77777777" w:rsidR="00A97412" w:rsidRDefault="00000000">
                              <w:r>
                                <w:rPr>
                                  <w:sz w:val="28"/>
                                </w:rPr>
                                <w:t xml:space="preserve"> </w:t>
                              </w:r>
                            </w:p>
                          </w:txbxContent>
                        </wps:txbx>
                        <wps:bodyPr horzOverflow="overflow" vert="horz" lIns="0" tIns="0" rIns="0" bIns="0" rtlCol="0">
                          <a:noAutofit/>
                        </wps:bodyPr>
                      </wps:wsp>
                      <wps:wsp>
                        <wps:cNvPr id="6772" name="Rectangle 6772"/>
                        <wps:cNvSpPr/>
                        <wps:spPr>
                          <a:xfrm>
                            <a:off x="94793" y="1310893"/>
                            <a:ext cx="42144" cy="189937"/>
                          </a:xfrm>
                          <a:prstGeom prst="rect">
                            <a:avLst/>
                          </a:prstGeom>
                          <a:ln>
                            <a:noFill/>
                          </a:ln>
                        </wps:spPr>
                        <wps:txbx>
                          <w:txbxContent>
                            <w:p w14:paraId="24AED25B" w14:textId="77777777" w:rsidR="00A97412" w:rsidRDefault="00000000">
                              <w:r>
                                <w:t xml:space="preserve"> </w:t>
                              </w:r>
                            </w:p>
                          </w:txbxContent>
                        </wps:txbx>
                        <wps:bodyPr horzOverflow="overflow" vert="horz" lIns="0" tIns="0" rIns="0" bIns="0" rtlCol="0">
                          <a:noAutofit/>
                        </wps:bodyPr>
                      </wps:wsp>
                      <wps:wsp>
                        <wps:cNvPr id="6773" name="Rectangle 6773"/>
                        <wps:cNvSpPr/>
                        <wps:spPr>
                          <a:xfrm>
                            <a:off x="2794127" y="1591690"/>
                            <a:ext cx="53596" cy="241550"/>
                          </a:xfrm>
                          <a:prstGeom prst="rect">
                            <a:avLst/>
                          </a:prstGeom>
                          <a:ln>
                            <a:noFill/>
                          </a:ln>
                        </wps:spPr>
                        <wps:txbx>
                          <w:txbxContent>
                            <w:p w14:paraId="6916D5B0" w14:textId="77777777" w:rsidR="00A97412" w:rsidRDefault="00000000">
                              <w:r>
                                <w:rPr>
                                  <w:b/>
                                  <w:sz w:val="28"/>
                                </w:rPr>
                                <w:t xml:space="preserve"> </w:t>
                              </w:r>
                            </w:p>
                          </w:txbxContent>
                        </wps:txbx>
                        <wps:bodyPr horzOverflow="overflow" vert="horz" lIns="0" tIns="0" rIns="0" bIns="0" rtlCol="0">
                          <a:noAutofit/>
                        </wps:bodyPr>
                      </wps:wsp>
                      <wps:wsp>
                        <wps:cNvPr id="6774" name="Rectangle 6774"/>
                        <wps:cNvSpPr/>
                        <wps:spPr>
                          <a:xfrm>
                            <a:off x="94793" y="1902587"/>
                            <a:ext cx="42144" cy="189937"/>
                          </a:xfrm>
                          <a:prstGeom prst="rect">
                            <a:avLst/>
                          </a:prstGeom>
                          <a:ln>
                            <a:noFill/>
                          </a:ln>
                        </wps:spPr>
                        <wps:txbx>
                          <w:txbxContent>
                            <w:p w14:paraId="19137C29" w14:textId="77777777" w:rsidR="00A97412" w:rsidRDefault="00000000">
                              <w:r>
                                <w:t xml:space="preserve"> </w:t>
                              </w:r>
                            </w:p>
                          </w:txbxContent>
                        </wps:txbx>
                        <wps:bodyPr horzOverflow="overflow" vert="horz" lIns="0" tIns="0" rIns="0" bIns="0" rtlCol="0">
                          <a:noAutofit/>
                        </wps:bodyPr>
                      </wps:wsp>
                      <wps:wsp>
                        <wps:cNvPr id="6775" name="Rectangle 6775"/>
                        <wps:cNvSpPr/>
                        <wps:spPr>
                          <a:xfrm>
                            <a:off x="94793" y="2175383"/>
                            <a:ext cx="42144" cy="189937"/>
                          </a:xfrm>
                          <a:prstGeom prst="rect">
                            <a:avLst/>
                          </a:prstGeom>
                          <a:ln>
                            <a:noFill/>
                          </a:ln>
                        </wps:spPr>
                        <wps:txbx>
                          <w:txbxContent>
                            <w:p w14:paraId="53B0C41F" w14:textId="77777777" w:rsidR="00A97412" w:rsidRDefault="00000000">
                              <w:r>
                                <w:rPr>
                                  <w:b/>
                                  <w:i/>
                                </w:rPr>
                                <w:t xml:space="preserve"> </w:t>
                              </w:r>
                            </w:p>
                          </w:txbxContent>
                        </wps:txbx>
                        <wps:bodyPr horzOverflow="overflow" vert="horz" lIns="0" tIns="0" rIns="0" bIns="0" rtlCol="0">
                          <a:noAutofit/>
                        </wps:bodyPr>
                      </wps:wsp>
                      <wps:wsp>
                        <wps:cNvPr id="6776" name="Rectangle 6776"/>
                        <wps:cNvSpPr/>
                        <wps:spPr>
                          <a:xfrm>
                            <a:off x="94793" y="2460371"/>
                            <a:ext cx="42144" cy="189937"/>
                          </a:xfrm>
                          <a:prstGeom prst="rect">
                            <a:avLst/>
                          </a:prstGeom>
                          <a:ln>
                            <a:noFill/>
                          </a:ln>
                        </wps:spPr>
                        <wps:txbx>
                          <w:txbxContent>
                            <w:p w14:paraId="7F363669" w14:textId="77777777" w:rsidR="00A97412" w:rsidRDefault="00000000">
                              <w:r>
                                <w:rPr>
                                  <w:b/>
                                  <w:i/>
                                </w:rPr>
                                <w:t xml:space="preserve"> </w:t>
                              </w:r>
                            </w:p>
                          </w:txbxContent>
                        </wps:txbx>
                        <wps:bodyPr horzOverflow="overflow" vert="horz" lIns="0" tIns="0" rIns="0" bIns="0" rtlCol="0">
                          <a:noAutofit/>
                        </wps:bodyPr>
                      </wps:wsp>
                      <pic:pic xmlns:pic="http://schemas.openxmlformats.org/drawingml/2006/picture">
                        <pic:nvPicPr>
                          <pic:cNvPr id="6807" name="Picture 6807"/>
                          <pic:cNvPicPr/>
                        </pic:nvPicPr>
                        <pic:blipFill>
                          <a:blip r:embed="rId177"/>
                          <a:stretch>
                            <a:fillRect/>
                          </a:stretch>
                        </pic:blipFill>
                        <pic:spPr>
                          <a:xfrm>
                            <a:off x="0" y="0"/>
                            <a:ext cx="2026920" cy="1004316"/>
                          </a:xfrm>
                          <a:prstGeom prst="rect">
                            <a:avLst/>
                          </a:prstGeom>
                        </pic:spPr>
                      </pic:pic>
                      <wps:wsp>
                        <wps:cNvPr id="6808" name="Rectangle 6808"/>
                        <wps:cNvSpPr/>
                        <wps:spPr>
                          <a:xfrm>
                            <a:off x="169469" y="27686"/>
                            <a:ext cx="2243687" cy="189937"/>
                          </a:xfrm>
                          <a:prstGeom prst="rect">
                            <a:avLst/>
                          </a:prstGeom>
                          <a:ln>
                            <a:noFill/>
                          </a:ln>
                        </wps:spPr>
                        <wps:txbx>
                          <w:txbxContent>
                            <w:p w14:paraId="69EF395B" w14:textId="77777777" w:rsidR="00A97412" w:rsidRDefault="00000000">
                              <w:r>
                                <w:rPr>
                                  <w:b/>
                                </w:rPr>
                                <w:t>Distancia entre Procesadores</w:t>
                              </w:r>
                            </w:p>
                          </w:txbxContent>
                        </wps:txbx>
                        <wps:bodyPr horzOverflow="overflow" vert="horz" lIns="0" tIns="0" rIns="0" bIns="0" rtlCol="0">
                          <a:noAutofit/>
                        </wps:bodyPr>
                      </wps:wsp>
                      <wps:wsp>
                        <wps:cNvPr id="6809" name="Rectangle 6809"/>
                        <wps:cNvSpPr/>
                        <wps:spPr>
                          <a:xfrm>
                            <a:off x="1856867" y="27686"/>
                            <a:ext cx="42144" cy="189937"/>
                          </a:xfrm>
                          <a:prstGeom prst="rect">
                            <a:avLst/>
                          </a:prstGeom>
                          <a:ln>
                            <a:noFill/>
                          </a:ln>
                        </wps:spPr>
                        <wps:txbx>
                          <w:txbxContent>
                            <w:p w14:paraId="35B7185A" w14:textId="77777777" w:rsidR="00A97412" w:rsidRDefault="00000000">
                              <w:r>
                                <w:rPr>
                                  <w:b/>
                                </w:rPr>
                                <w:t xml:space="preserve"> </w:t>
                              </w:r>
                            </w:p>
                          </w:txbxContent>
                        </wps:txbx>
                        <wps:bodyPr horzOverflow="overflow" vert="horz" lIns="0" tIns="0" rIns="0" bIns="0" rtlCol="0">
                          <a:noAutofit/>
                        </wps:bodyPr>
                      </wps:wsp>
                      <pic:pic xmlns:pic="http://schemas.openxmlformats.org/drawingml/2006/picture">
                        <pic:nvPicPr>
                          <pic:cNvPr id="6813" name="Picture 6813"/>
                          <pic:cNvPicPr/>
                        </pic:nvPicPr>
                        <pic:blipFill>
                          <a:blip r:embed="rId178"/>
                          <a:stretch>
                            <a:fillRect/>
                          </a:stretch>
                        </pic:blipFill>
                        <pic:spPr>
                          <a:xfrm>
                            <a:off x="2180844" y="0"/>
                            <a:ext cx="1758696" cy="318516"/>
                          </a:xfrm>
                          <a:prstGeom prst="rect">
                            <a:avLst/>
                          </a:prstGeom>
                        </pic:spPr>
                      </pic:pic>
                      <wps:wsp>
                        <wps:cNvPr id="6814" name="Rectangle 6814"/>
                        <wps:cNvSpPr/>
                        <wps:spPr>
                          <a:xfrm>
                            <a:off x="2568575" y="27686"/>
                            <a:ext cx="1307202" cy="189937"/>
                          </a:xfrm>
                          <a:prstGeom prst="rect">
                            <a:avLst/>
                          </a:prstGeom>
                          <a:ln>
                            <a:noFill/>
                          </a:ln>
                        </wps:spPr>
                        <wps:txbx>
                          <w:txbxContent>
                            <w:p w14:paraId="1EF043EF" w14:textId="77777777" w:rsidR="00A97412" w:rsidRDefault="00000000">
                              <w:r>
                                <w:rPr>
                                  <w:b/>
                                </w:rPr>
                                <w:t>Lugar Geográfico</w:t>
                              </w:r>
                            </w:p>
                          </w:txbxContent>
                        </wps:txbx>
                        <wps:bodyPr horzOverflow="overflow" vert="horz" lIns="0" tIns="0" rIns="0" bIns="0" rtlCol="0">
                          <a:noAutofit/>
                        </wps:bodyPr>
                      </wps:wsp>
                      <wps:wsp>
                        <wps:cNvPr id="6815" name="Rectangle 6815"/>
                        <wps:cNvSpPr/>
                        <wps:spPr>
                          <a:xfrm>
                            <a:off x="3550285" y="27686"/>
                            <a:ext cx="42143" cy="189937"/>
                          </a:xfrm>
                          <a:prstGeom prst="rect">
                            <a:avLst/>
                          </a:prstGeom>
                          <a:ln>
                            <a:noFill/>
                          </a:ln>
                        </wps:spPr>
                        <wps:txbx>
                          <w:txbxContent>
                            <w:p w14:paraId="5AE16E52" w14:textId="77777777" w:rsidR="00A97412" w:rsidRDefault="00000000">
                              <w:r>
                                <w:rPr>
                                  <w:b/>
                                </w:rPr>
                                <w:t xml:space="preserve"> </w:t>
                              </w:r>
                            </w:p>
                          </w:txbxContent>
                        </wps:txbx>
                        <wps:bodyPr horzOverflow="overflow" vert="horz" lIns="0" tIns="0" rIns="0" bIns="0" rtlCol="0">
                          <a:noAutofit/>
                        </wps:bodyPr>
                      </wps:wsp>
                      <pic:pic xmlns:pic="http://schemas.openxmlformats.org/drawingml/2006/picture">
                        <pic:nvPicPr>
                          <pic:cNvPr id="6819" name="Picture 6819"/>
                          <pic:cNvPicPr/>
                        </pic:nvPicPr>
                        <pic:blipFill>
                          <a:blip r:embed="rId179"/>
                          <a:stretch>
                            <a:fillRect/>
                          </a:stretch>
                        </pic:blipFill>
                        <pic:spPr>
                          <a:xfrm>
                            <a:off x="3703320" y="0"/>
                            <a:ext cx="2554224" cy="318516"/>
                          </a:xfrm>
                          <a:prstGeom prst="rect">
                            <a:avLst/>
                          </a:prstGeom>
                        </pic:spPr>
                      </pic:pic>
                      <wps:wsp>
                        <wps:cNvPr id="6820" name="Rectangle 6820"/>
                        <wps:cNvSpPr/>
                        <wps:spPr>
                          <a:xfrm>
                            <a:off x="4745482" y="27686"/>
                            <a:ext cx="630851" cy="189937"/>
                          </a:xfrm>
                          <a:prstGeom prst="rect">
                            <a:avLst/>
                          </a:prstGeom>
                          <a:ln>
                            <a:noFill/>
                          </a:ln>
                        </wps:spPr>
                        <wps:txbx>
                          <w:txbxContent>
                            <w:p w14:paraId="0C575F84" w14:textId="77777777" w:rsidR="00A97412" w:rsidRDefault="00000000">
                              <w:r>
                                <w:rPr>
                                  <w:b/>
                                </w:rPr>
                                <w:t>Ejemplo</w:t>
                              </w:r>
                            </w:p>
                          </w:txbxContent>
                        </wps:txbx>
                        <wps:bodyPr horzOverflow="overflow" vert="horz" lIns="0" tIns="0" rIns="0" bIns="0" rtlCol="0">
                          <a:noAutofit/>
                        </wps:bodyPr>
                      </wps:wsp>
                      <wps:wsp>
                        <wps:cNvPr id="6821" name="Rectangle 6821"/>
                        <wps:cNvSpPr/>
                        <wps:spPr>
                          <a:xfrm>
                            <a:off x="5217922" y="27686"/>
                            <a:ext cx="42143" cy="189937"/>
                          </a:xfrm>
                          <a:prstGeom prst="rect">
                            <a:avLst/>
                          </a:prstGeom>
                          <a:ln>
                            <a:noFill/>
                          </a:ln>
                        </wps:spPr>
                        <wps:txbx>
                          <w:txbxContent>
                            <w:p w14:paraId="5C97C03C" w14:textId="77777777" w:rsidR="00A97412" w:rsidRDefault="00000000">
                              <w:r>
                                <w:rPr>
                                  <w:b/>
                                  <w:color w:val="F0F7EB"/>
                                </w:rPr>
                                <w:t xml:space="preserve"> </w:t>
                              </w:r>
                            </w:p>
                          </w:txbxContent>
                        </wps:txbx>
                        <wps:bodyPr horzOverflow="overflow" vert="horz" lIns="0" tIns="0" rIns="0" bIns="0" rtlCol="0">
                          <a:noAutofit/>
                        </wps:bodyPr>
                      </wps:wsp>
                      <pic:pic xmlns:pic="http://schemas.openxmlformats.org/drawingml/2006/picture">
                        <pic:nvPicPr>
                          <pic:cNvPr id="6825" name="Picture 6825"/>
                          <pic:cNvPicPr/>
                        </pic:nvPicPr>
                        <pic:blipFill>
                          <a:blip r:embed="rId180"/>
                          <a:stretch>
                            <a:fillRect/>
                          </a:stretch>
                        </pic:blipFill>
                        <pic:spPr>
                          <a:xfrm>
                            <a:off x="0" y="486156"/>
                            <a:ext cx="2026920" cy="318516"/>
                          </a:xfrm>
                          <a:prstGeom prst="rect">
                            <a:avLst/>
                          </a:prstGeom>
                        </pic:spPr>
                      </pic:pic>
                      <wps:wsp>
                        <wps:cNvPr id="254399" name="Rectangle 254399"/>
                        <wps:cNvSpPr/>
                        <wps:spPr>
                          <a:xfrm>
                            <a:off x="852170" y="513841"/>
                            <a:ext cx="94544" cy="189937"/>
                          </a:xfrm>
                          <a:prstGeom prst="rect">
                            <a:avLst/>
                          </a:prstGeom>
                          <a:ln>
                            <a:noFill/>
                          </a:ln>
                        </wps:spPr>
                        <wps:txbx>
                          <w:txbxContent>
                            <w:p w14:paraId="2B2C222A" w14:textId="77777777" w:rsidR="00A97412" w:rsidRDefault="00000000">
                              <w:r>
                                <w:rPr>
                                  <w:b/>
                                </w:rPr>
                                <w:t>0</w:t>
                              </w:r>
                            </w:p>
                          </w:txbxContent>
                        </wps:txbx>
                        <wps:bodyPr horzOverflow="overflow" vert="horz" lIns="0" tIns="0" rIns="0" bIns="0" rtlCol="0">
                          <a:noAutofit/>
                        </wps:bodyPr>
                      </wps:wsp>
                      <wps:wsp>
                        <wps:cNvPr id="254403" name="Rectangle 254403"/>
                        <wps:cNvSpPr/>
                        <wps:spPr>
                          <a:xfrm>
                            <a:off x="923676" y="513841"/>
                            <a:ext cx="335658" cy="189937"/>
                          </a:xfrm>
                          <a:prstGeom prst="rect">
                            <a:avLst/>
                          </a:prstGeom>
                          <a:ln>
                            <a:noFill/>
                          </a:ln>
                        </wps:spPr>
                        <wps:txbx>
                          <w:txbxContent>
                            <w:p w14:paraId="207A7CCF" w14:textId="77777777" w:rsidR="00A97412" w:rsidRDefault="00000000">
                              <w:r>
                                <w:rPr>
                                  <w:b/>
                                </w:rPr>
                                <w:t>,1 m</w:t>
                              </w:r>
                            </w:p>
                          </w:txbxContent>
                        </wps:txbx>
                        <wps:bodyPr horzOverflow="overflow" vert="horz" lIns="0" tIns="0" rIns="0" bIns="0" rtlCol="0">
                          <a:noAutofit/>
                        </wps:bodyPr>
                      </wps:wsp>
                      <wps:wsp>
                        <wps:cNvPr id="6827" name="Rectangle 6827"/>
                        <wps:cNvSpPr/>
                        <wps:spPr>
                          <a:xfrm>
                            <a:off x="1175258" y="513841"/>
                            <a:ext cx="42144" cy="189937"/>
                          </a:xfrm>
                          <a:prstGeom prst="rect">
                            <a:avLst/>
                          </a:prstGeom>
                          <a:ln>
                            <a:noFill/>
                          </a:ln>
                        </wps:spPr>
                        <wps:txbx>
                          <w:txbxContent>
                            <w:p w14:paraId="6BFB50E4" w14:textId="77777777" w:rsidR="00A97412" w:rsidRDefault="00000000">
                              <w:r>
                                <w:rPr>
                                  <w:b/>
                                </w:rPr>
                                <w:t xml:space="preserve"> </w:t>
                              </w:r>
                            </w:p>
                          </w:txbxContent>
                        </wps:txbx>
                        <wps:bodyPr horzOverflow="overflow" vert="horz" lIns="0" tIns="0" rIns="0" bIns="0" rtlCol="0">
                          <a:noAutofit/>
                        </wps:bodyPr>
                      </wps:wsp>
                      <pic:pic xmlns:pic="http://schemas.openxmlformats.org/drawingml/2006/picture">
                        <pic:nvPicPr>
                          <pic:cNvPr id="6831" name="Picture 6831"/>
                          <pic:cNvPicPr/>
                        </pic:nvPicPr>
                        <pic:blipFill>
                          <a:blip r:embed="rId181"/>
                          <a:stretch>
                            <a:fillRect/>
                          </a:stretch>
                        </pic:blipFill>
                        <pic:spPr>
                          <a:xfrm>
                            <a:off x="1652016" y="486156"/>
                            <a:ext cx="2438400" cy="318516"/>
                          </a:xfrm>
                          <a:prstGeom prst="rect">
                            <a:avLst/>
                          </a:prstGeom>
                        </pic:spPr>
                      </pic:pic>
                      <wps:wsp>
                        <wps:cNvPr id="6832" name="Rectangle 6832"/>
                        <wps:cNvSpPr/>
                        <wps:spPr>
                          <a:xfrm>
                            <a:off x="2309495" y="513841"/>
                            <a:ext cx="1496102" cy="189937"/>
                          </a:xfrm>
                          <a:prstGeom prst="rect">
                            <a:avLst/>
                          </a:prstGeom>
                          <a:ln>
                            <a:noFill/>
                          </a:ln>
                        </wps:spPr>
                        <wps:txbx>
                          <w:txbxContent>
                            <w:p w14:paraId="7E4AAFC5" w14:textId="77777777" w:rsidR="00A97412" w:rsidRDefault="00000000">
                              <w:r>
                                <w:rPr>
                                  <w:b/>
                                </w:rPr>
                                <w:t>Tarjeta de Circuitos</w:t>
                              </w:r>
                            </w:p>
                          </w:txbxContent>
                        </wps:txbx>
                        <wps:bodyPr horzOverflow="overflow" vert="horz" lIns="0" tIns="0" rIns="0" bIns="0" rtlCol="0">
                          <a:noAutofit/>
                        </wps:bodyPr>
                      </wps:wsp>
                      <wps:wsp>
                        <wps:cNvPr id="6833" name="Rectangle 6833"/>
                        <wps:cNvSpPr/>
                        <wps:spPr>
                          <a:xfrm>
                            <a:off x="3434461" y="513841"/>
                            <a:ext cx="42143" cy="189937"/>
                          </a:xfrm>
                          <a:prstGeom prst="rect">
                            <a:avLst/>
                          </a:prstGeom>
                          <a:ln>
                            <a:noFill/>
                          </a:ln>
                        </wps:spPr>
                        <wps:txbx>
                          <w:txbxContent>
                            <w:p w14:paraId="25E372BB" w14:textId="77777777" w:rsidR="00A97412" w:rsidRDefault="00000000">
                              <w:r>
                                <w:rPr>
                                  <w:b/>
                                </w:rPr>
                                <w:t xml:space="preserve"> </w:t>
                              </w:r>
                            </w:p>
                          </w:txbxContent>
                        </wps:txbx>
                        <wps:bodyPr horzOverflow="overflow" vert="horz" lIns="0" tIns="0" rIns="0" bIns="0" rtlCol="0">
                          <a:noAutofit/>
                        </wps:bodyPr>
                      </wps:wsp>
                      <pic:pic xmlns:pic="http://schemas.openxmlformats.org/drawingml/2006/picture">
                        <pic:nvPicPr>
                          <pic:cNvPr id="6837" name="Picture 6837"/>
                          <pic:cNvPicPr/>
                        </pic:nvPicPr>
                        <pic:blipFill>
                          <a:blip r:embed="rId179"/>
                          <a:stretch>
                            <a:fillRect/>
                          </a:stretch>
                        </pic:blipFill>
                        <pic:spPr>
                          <a:xfrm>
                            <a:off x="3703320" y="486156"/>
                            <a:ext cx="2554224" cy="318516"/>
                          </a:xfrm>
                          <a:prstGeom prst="rect">
                            <a:avLst/>
                          </a:prstGeom>
                        </pic:spPr>
                      </pic:pic>
                      <wps:wsp>
                        <wps:cNvPr id="6838" name="Rectangle 6838"/>
                        <wps:cNvSpPr/>
                        <wps:spPr>
                          <a:xfrm>
                            <a:off x="4208653" y="513841"/>
                            <a:ext cx="690150" cy="189937"/>
                          </a:xfrm>
                          <a:prstGeom prst="rect">
                            <a:avLst/>
                          </a:prstGeom>
                          <a:ln>
                            <a:noFill/>
                          </a:ln>
                        </wps:spPr>
                        <wps:txbx>
                          <w:txbxContent>
                            <w:p w14:paraId="423829F9" w14:textId="77777777" w:rsidR="00A97412" w:rsidRDefault="00000000">
                              <w:r>
                                <w:rPr>
                                  <w:b/>
                                </w:rPr>
                                <w:t>Maquina</w:t>
                              </w:r>
                            </w:p>
                          </w:txbxContent>
                        </wps:txbx>
                        <wps:bodyPr horzOverflow="overflow" vert="horz" lIns="0" tIns="0" rIns="0" bIns="0" rtlCol="0">
                          <a:noAutofit/>
                        </wps:bodyPr>
                      </wps:wsp>
                      <wps:wsp>
                        <wps:cNvPr id="6839" name="Rectangle 6839"/>
                        <wps:cNvSpPr/>
                        <wps:spPr>
                          <a:xfrm>
                            <a:off x="4727194" y="513841"/>
                            <a:ext cx="42143" cy="189937"/>
                          </a:xfrm>
                          <a:prstGeom prst="rect">
                            <a:avLst/>
                          </a:prstGeom>
                          <a:ln>
                            <a:noFill/>
                          </a:ln>
                        </wps:spPr>
                        <wps:txbx>
                          <w:txbxContent>
                            <w:p w14:paraId="7A8E80E8" w14:textId="77777777" w:rsidR="00A97412" w:rsidRDefault="00000000">
                              <w:r>
                                <w:rPr>
                                  <w:b/>
                                </w:rPr>
                                <w:t xml:space="preserve"> </w:t>
                              </w:r>
                            </w:p>
                          </w:txbxContent>
                        </wps:txbx>
                        <wps:bodyPr horzOverflow="overflow" vert="horz" lIns="0" tIns="0" rIns="0" bIns="0" rtlCol="0">
                          <a:noAutofit/>
                        </wps:bodyPr>
                      </wps:wsp>
                      <wps:wsp>
                        <wps:cNvPr id="6840" name="Rectangle 6840"/>
                        <wps:cNvSpPr/>
                        <wps:spPr>
                          <a:xfrm>
                            <a:off x="4759198" y="513841"/>
                            <a:ext cx="1320814" cy="189937"/>
                          </a:xfrm>
                          <a:prstGeom prst="rect">
                            <a:avLst/>
                          </a:prstGeom>
                          <a:ln>
                            <a:noFill/>
                          </a:ln>
                        </wps:spPr>
                        <wps:txbx>
                          <w:txbxContent>
                            <w:p w14:paraId="0030A398" w14:textId="77777777" w:rsidR="00A97412" w:rsidRDefault="00000000">
                              <w:r>
                                <w:rPr>
                                  <w:b/>
                                </w:rPr>
                                <w:t>de Flujo de datos</w:t>
                              </w:r>
                            </w:p>
                          </w:txbxContent>
                        </wps:txbx>
                        <wps:bodyPr horzOverflow="overflow" vert="horz" lIns="0" tIns="0" rIns="0" bIns="0" rtlCol="0">
                          <a:noAutofit/>
                        </wps:bodyPr>
                      </wps:wsp>
                      <wps:wsp>
                        <wps:cNvPr id="6841" name="Rectangle 6841"/>
                        <wps:cNvSpPr/>
                        <wps:spPr>
                          <a:xfrm>
                            <a:off x="5752846" y="513841"/>
                            <a:ext cx="42144" cy="189937"/>
                          </a:xfrm>
                          <a:prstGeom prst="rect">
                            <a:avLst/>
                          </a:prstGeom>
                          <a:ln>
                            <a:noFill/>
                          </a:ln>
                        </wps:spPr>
                        <wps:txbx>
                          <w:txbxContent>
                            <w:p w14:paraId="63A88E20" w14:textId="77777777" w:rsidR="00A97412" w:rsidRDefault="00000000">
                              <w:r>
                                <w:rPr>
                                  <w:b/>
                                </w:rPr>
                                <w:t xml:space="preserve"> </w:t>
                              </w:r>
                            </w:p>
                          </w:txbxContent>
                        </wps:txbx>
                        <wps:bodyPr horzOverflow="overflow" vert="horz" lIns="0" tIns="0" rIns="0" bIns="0" rtlCol="0">
                          <a:noAutofit/>
                        </wps:bodyPr>
                      </wps:wsp>
                      <pic:pic xmlns:pic="http://schemas.openxmlformats.org/drawingml/2006/picture">
                        <pic:nvPicPr>
                          <pic:cNvPr id="6845" name="Picture 6845"/>
                          <pic:cNvPicPr/>
                        </pic:nvPicPr>
                        <pic:blipFill>
                          <a:blip r:embed="rId180"/>
                          <a:stretch>
                            <a:fillRect/>
                          </a:stretch>
                        </pic:blipFill>
                        <pic:spPr>
                          <a:xfrm>
                            <a:off x="0" y="972312"/>
                            <a:ext cx="2026920" cy="318516"/>
                          </a:xfrm>
                          <a:prstGeom prst="rect">
                            <a:avLst/>
                          </a:prstGeom>
                        </pic:spPr>
                      </pic:pic>
                      <wps:wsp>
                        <wps:cNvPr id="254412" name="Rectangle 254412"/>
                        <wps:cNvSpPr/>
                        <wps:spPr>
                          <a:xfrm>
                            <a:off x="849122" y="999998"/>
                            <a:ext cx="94544" cy="189937"/>
                          </a:xfrm>
                          <a:prstGeom prst="rect">
                            <a:avLst/>
                          </a:prstGeom>
                          <a:ln>
                            <a:noFill/>
                          </a:ln>
                        </wps:spPr>
                        <wps:txbx>
                          <w:txbxContent>
                            <w:p w14:paraId="32B164B4" w14:textId="77777777" w:rsidR="00A97412" w:rsidRDefault="00000000">
                              <w:r>
                                <w:rPr>
                                  <w:b/>
                                </w:rPr>
                                <w:t>1</w:t>
                              </w:r>
                            </w:p>
                          </w:txbxContent>
                        </wps:txbx>
                        <wps:bodyPr horzOverflow="overflow" vert="horz" lIns="0" tIns="0" rIns="0" bIns="0" rtlCol="0">
                          <a:noAutofit/>
                        </wps:bodyPr>
                      </wps:wsp>
                      <wps:wsp>
                        <wps:cNvPr id="254415" name="Rectangle 254415"/>
                        <wps:cNvSpPr/>
                        <wps:spPr>
                          <a:xfrm>
                            <a:off x="920628" y="999998"/>
                            <a:ext cx="344236" cy="189937"/>
                          </a:xfrm>
                          <a:prstGeom prst="rect">
                            <a:avLst/>
                          </a:prstGeom>
                          <a:ln>
                            <a:noFill/>
                          </a:ln>
                        </wps:spPr>
                        <wps:txbx>
                          <w:txbxContent>
                            <w:p w14:paraId="404307E5" w14:textId="77777777" w:rsidR="00A97412" w:rsidRDefault="00000000">
                              <w:r>
                                <w:rPr>
                                  <w:b/>
                                </w:rPr>
                                <w:t xml:space="preserve"> </w:t>
                              </w:r>
                              <w:proofErr w:type="spellStart"/>
                              <w:r>
                                <w:rPr>
                                  <w:b/>
                                </w:rPr>
                                <w:t>Mts</w:t>
                              </w:r>
                              <w:proofErr w:type="spellEnd"/>
                            </w:p>
                          </w:txbxContent>
                        </wps:txbx>
                        <wps:bodyPr horzOverflow="overflow" vert="horz" lIns="0" tIns="0" rIns="0" bIns="0" rtlCol="0">
                          <a:noAutofit/>
                        </wps:bodyPr>
                      </wps:wsp>
                      <wps:wsp>
                        <wps:cNvPr id="6847" name="Rectangle 6847"/>
                        <wps:cNvSpPr/>
                        <wps:spPr>
                          <a:xfrm>
                            <a:off x="1178306" y="999998"/>
                            <a:ext cx="42144" cy="189937"/>
                          </a:xfrm>
                          <a:prstGeom prst="rect">
                            <a:avLst/>
                          </a:prstGeom>
                          <a:ln>
                            <a:noFill/>
                          </a:ln>
                        </wps:spPr>
                        <wps:txbx>
                          <w:txbxContent>
                            <w:p w14:paraId="220E28BB" w14:textId="77777777" w:rsidR="00A97412" w:rsidRDefault="00000000">
                              <w:r>
                                <w:rPr>
                                  <w:b/>
                                </w:rPr>
                                <w:t xml:space="preserve"> </w:t>
                              </w:r>
                            </w:p>
                          </w:txbxContent>
                        </wps:txbx>
                        <wps:bodyPr horzOverflow="overflow" vert="horz" lIns="0" tIns="0" rIns="0" bIns="0" rtlCol="0">
                          <a:noAutofit/>
                        </wps:bodyPr>
                      </wps:wsp>
                      <pic:pic xmlns:pic="http://schemas.openxmlformats.org/drawingml/2006/picture">
                        <pic:nvPicPr>
                          <pic:cNvPr id="6851" name="Picture 6851"/>
                          <pic:cNvPicPr/>
                        </pic:nvPicPr>
                        <pic:blipFill>
                          <a:blip r:embed="rId182"/>
                          <a:stretch>
                            <a:fillRect/>
                          </a:stretch>
                        </pic:blipFill>
                        <pic:spPr>
                          <a:xfrm>
                            <a:off x="2180844" y="972312"/>
                            <a:ext cx="1367028" cy="318516"/>
                          </a:xfrm>
                          <a:prstGeom prst="rect">
                            <a:avLst/>
                          </a:prstGeom>
                        </pic:spPr>
                      </pic:pic>
                      <wps:wsp>
                        <wps:cNvPr id="6852" name="Rectangle 6852"/>
                        <wps:cNvSpPr/>
                        <wps:spPr>
                          <a:xfrm>
                            <a:off x="2635631" y="999998"/>
                            <a:ext cx="610525" cy="189937"/>
                          </a:xfrm>
                          <a:prstGeom prst="rect">
                            <a:avLst/>
                          </a:prstGeom>
                          <a:ln>
                            <a:noFill/>
                          </a:ln>
                        </wps:spPr>
                        <wps:txbx>
                          <w:txbxContent>
                            <w:p w14:paraId="10E89DF2" w14:textId="77777777" w:rsidR="00A97412" w:rsidRDefault="00000000">
                              <w:r>
                                <w:rPr>
                                  <w:b/>
                                </w:rPr>
                                <w:t>Sistema</w:t>
                              </w:r>
                            </w:p>
                          </w:txbxContent>
                        </wps:txbx>
                        <wps:bodyPr horzOverflow="overflow" vert="horz" lIns="0" tIns="0" rIns="0" bIns="0" rtlCol="0">
                          <a:noAutofit/>
                        </wps:bodyPr>
                      </wps:wsp>
                      <wps:wsp>
                        <wps:cNvPr id="6853" name="Rectangle 6853"/>
                        <wps:cNvSpPr/>
                        <wps:spPr>
                          <a:xfrm>
                            <a:off x="3093085" y="999998"/>
                            <a:ext cx="42143" cy="189937"/>
                          </a:xfrm>
                          <a:prstGeom prst="rect">
                            <a:avLst/>
                          </a:prstGeom>
                          <a:ln>
                            <a:noFill/>
                          </a:ln>
                        </wps:spPr>
                        <wps:txbx>
                          <w:txbxContent>
                            <w:p w14:paraId="64754102" w14:textId="77777777" w:rsidR="00A97412" w:rsidRDefault="00000000">
                              <w:r>
                                <w:rPr>
                                  <w:b/>
                                </w:rPr>
                                <w:t xml:space="preserve"> </w:t>
                              </w:r>
                            </w:p>
                          </w:txbxContent>
                        </wps:txbx>
                        <wps:bodyPr horzOverflow="overflow" vert="horz" lIns="0" tIns="0" rIns="0" bIns="0" rtlCol="0">
                          <a:noAutofit/>
                        </wps:bodyPr>
                      </wps:wsp>
                      <pic:pic xmlns:pic="http://schemas.openxmlformats.org/drawingml/2006/picture">
                        <pic:nvPicPr>
                          <pic:cNvPr id="6857" name="Picture 6857"/>
                          <pic:cNvPicPr/>
                        </pic:nvPicPr>
                        <pic:blipFill>
                          <a:blip r:embed="rId179"/>
                          <a:stretch>
                            <a:fillRect/>
                          </a:stretch>
                        </pic:blipFill>
                        <pic:spPr>
                          <a:xfrm>
                            <a:off x="3703320" y="972312"/>
                            <a:ext cx="2554224" cy="318516"/>
                          </a:xfrm>
                          <a:prstGeom prst="rect">
                            <a:avLst/>
                          </a:prstGeom>
                        </pic:spPr>
                      </pic:pic>
                      <wps:wsp>
                        <wps:cNvPr id="6858" name="Rectangle 6858"/>
                        <wps:cNvSpPr/>
                        <wps:spPr>
                          <a:xfrm>
                            <a:off x="4649470" y="999998"/>
                            <a:ext cx="471413" cy="189937"/>
                          </a:xfrm>
                          <a:prstGeom prst="rect">
                            <a:avLst/>
                          </a:prstGeom>
                          <a:ln>
                            <a:noFill/>
                          </a:ln>
                        </wps:spPr>
                        <wps:txbx>
                          <w:txbxContent>
                            <w:p w14:paraId="57154FBF" w14:textId="77777777" w:rsidR="00A97412" w:rsidRDefault="00000000">
                              <w:r>
                                <w:rPr>
                                  <w:b/>
                                </w:rPr>
                                <w:t xml:space="preserve">Sever </w:t>
                              </w:r>
                            </w:p>
                          </w:txbxContent>
                        </wps:txbx>
                        <wps:bodyPr horzOverflow="overflow" vert="horz" lIns="0" tIns="0" rIns="0" bIns="0" rtlCol="0">
                          <a:noAutofit/>
                        </wps:bodyPr>
                      </wps:wsp>
                      <wps:wsp>
                        <wps:cNvPr id="6859" name="Rectangle 6859"/>
                        <wps:cNvSpPr/>
                        <wps:spPr>
                          <a:xfrm>
                            <a:off x="5004562" y="999998"/>
                            <a:ext cx="57062" cy="189937"/>
                          </a:xfrm>
                          <a:prstGeom prst="rect">
                            <a:avLst/>
                          </a:prstGeom>
                          <a:ln>
                            <a:noFill/>
                          </a:ln>
                        </wps:spPr>
                        <wps:txbx>
                          <w:txbxContent>
                            <w:p w14:paraId="2DE561CD" w14:textId="77777777" w:rsidR="00A97412" w:rsidRDefault="00000000">
                              <w:r>
                                <w:rPr>
                                  <w:b/>
                                </w:rPr>
                                <w:t>-</w:t>
                              </w:r>
                            </w:p>
                          </w:txbxContent>
                        </wps:txbx>
                        <wps:bodyPr horzOverflow="overflow" vert="horz" lIns="0" tIns="0" rIns="0" bIns="0" rtlCol="0">
                          <a:noAutofit/>
                        </wps:bodyPr>
                      </wps:wsp>
                      <wps:wsp>
                        <wps:cNvPr id="6860" name="Rectangle 6860"/>
                        <wps:cNvSpPr/>
                        <wps:spPr>
                          <a:xfrm>
                            <a:off x="5047234" y="999998"/>
                            <a:ext cx="356357" cy="189937"/>
                          </a:xfrm>
                          <a:prstGeom prst="rect">
                            <a:avLst/>
                          </a:prstGeom>
                          <a:ln>
                            <a:noFill/>
                          </a:ln>
                        </wps:spPr>
                        <wps:txbx>
                          <w:txbxContent>
                            <w:p w14:paraId="31240F2F" w14:textId="77777777" w:rsidR="00A97412" w:rsidRDefault="00000000">
                              <w:r>
                                <w:rPr>
                                  <w:b/>
                                </w:rPr>
                                <w:t>Host</w:t>
                              </w:r>
                            </w:p>
                          </w:txbxContent>
                        </wps:txbx>
                        <wps:bodyPr horzOverflow="overflow" vert="horz" lIns="0" tIns="0" rIns="0" bIns="0" rtlCol="0">
                          <a:noAutofit/>
                        </wps:bodyPr>
                      </wps:wsp>
                      <wps:wsp>
                        <wps:cNvPr id="6861" name="Rectangle 6861"/>
                        <wps:cNvSpPr/>
                        <wps:spPr>
                          <a:xfrm>
                            <a:off x="5313934" y="999998"/>
                            <a:ext cx="42143" cy="189937"/>
                          </a:xfrm>
                          <a:prstGeom prst="rect">
                            <a:avLst/>
                          </a:prstGeom>
                          <a:ln>
                            <a:noFill/>
                          </a:ln>
                        </wps:spPr>
                        <wps:txbx>
                          <w:txbxContent>
                            <w:p w14:paraId="4B903313" w14:textId="77777777" w:rsidR="00A97412" w:rsidRDefault="00000000">
                              <w:r>
                                <w:rPr>
                                  <w:b/>
                                </w:rPr>
                                <w:t xml:space="preserve"> </w:t>
                              </w:r>
                            </w:p>
                          </w:txbxContent>
                        </wps:txbx>
                        <wps:bodyPr horzOverflow="overflow" vert="horz" lIns="0" tIns="0" rIns="0" bIns="0" rtlCol="0">
                          <a:noAutofit/>
                        </wps:bodyPr>
                      </wps:wsp>
                      <pic:pic xmlns:pic="http://schemas.openxmlformats.org/drawingml/2006/picture">
                        <pic:nvPicPr>
                          <pic:cNvPr id="6865" name="Picture 6865"/>
                          <pic:cNvPicPr/>
                        </pic:nvPicPr>
                        <pic:blipFill>
                          <a:blip r:embed="rId183"/>
                          <a:stretch>
                            <a:fillRect/>
                          </a:stretch>
                        </pic:blipFill>
                        <pic:spPr>
                          <a:xfrm>
                            <a:off x="0" y="1458468"/>
                            <a:ext cx="2026920" cy="440436"/>
                          </a:xfrm>
                          <a:prstGeom prst="rect">
                            <a:avLst/>
                          </a:prstGeom>
                        </pic:spPr>
                      </pic:pic>
                      <wps:wsp>
                        <wps:cNvPr id="254421" name="Rectangle 254421"/>
                        <wps:cNvSpPr/>
                        <wps:spPr>
                          <a:xfrm>
                            <a:off x="814070" y="1486153"/>
                            <a:ext cx="189647" cy="189937"/>
                          </a:xfrm>
                          <a:prstGeom prst="rect">
                            <a:avLst/>
                          </a:prstGeom>
                          <a:ln>
                            <a:noFill/>
                          </a:ln>
                        </wps:spPr>
                        <wps:txbx>
                          <w:txbxContent>
                            <w:p w14:paraId="1C3073CD" w14:textId="77777777" w:rsidR="00A97412" w:rsidRDefault="00000000">
                              <w:r>
                                <w:rPr>
                                  <w:b/>
                                </w:rPr>
                                <w:t>10</w:t>
                              </w:r>
                            </w:p>
                          </w:txbxContent>
                        </wps:txbx>
                        <wps:bodyPr horzOverflow="overflow" vert="horz" lIns="0" tIns="0" rIns="0" bIns="0" rtlCol="0">
                          <a:noAutofit/>
                        </wps:bodyPr>
                      </wps:wsp>
                      <wps:wsp>
                        <wps:cNvPr id="254422" name="Rectangle 254422"/>
                        <wps:cNvSpPr/>
                        <wps:spPr>
                          <a:xfrm>
                            <a:off x="957082" y="1486153"/>
                            <a:ext cx="341998" cy="189937"/>
                          </a:xfrm>
                          <a:prstGeom prst="rect">
                            <a:avLst/>
                          </a:prstGeom>
                          <a:ln>
                            <a:noFill/>
                          </a:ln>
                        </wps:spPr>
                        <wps:txbx>
                          <w:txbxContent>
                            <w:p w14:paraId="206B5EB6" w14:textId="77777777" w:rsidR="00A97412" w:rsidRDefault="00000000">
                              <w:r>
                                <w:rPr>
                                  <w:b/>
                                </w:rPr>
                                <w:t xml:space="preserve"> </w:t>
                              </w:r>
                              <w:proofErr w:type="spellStart"/>
                              <w:r>
                                <w:rPr>
                                  <w:b/>
                                </w:rPr>
                                <w:t>Mts</w:t>
                              </w:r>
                              <w:proofErr w:type="spellEnd"/>
                            </w:p>
                          </w:txbxContent>
                        </wps:txbx>
                        <wps:bodyPr horzOverflow="overflow" vert="horz" lIns="0" tIns="0" rIns="0" bIns="0" rtlCol="0">
                          <a:noAutofit/>
                        </wps:bodyPr>
                      </wps:wsp>
                      <wps:wsp>
                        <wps:cNvPr id="6867" name="Rectangle 6867"/>
                        <wps:cNvSpPr/>
                        <wps:spPr>
                          <a:xfrm>
                            <a:off x="1213358" y="1486153"/>
                            <a:ext cx="42144" cy="189937"/>
                          </a:xfrm>
                          <a:prstGeom prst="rect">
                            <a:avLst/>
                          </a:prstGeom>
                          <a:ln>
                            <a:noFill/>
                          </a:ln>
                        </wps:spPr>
                        <wps:txbx>
                          <w:txbxContent>
                            <w:p w14:paraId="42299DB4" w14:textId="77777777" w:rsidR="00A97412" w:rsidRDefault="00000000">
                              <w:r>
                                <w:rPr>
                                  <w:b/>
                                </w:rPr>
                                <w:t xml:space="preserve"> </w:t>
                              </w:r>
                            </w:p>
                          </w:txbxContent>
                        </wps:txbx>
                        <wps:bodyPr horzOverflow="overflow" vert="horz" lIns="0" tIns="0" rIns="0" bIns="0" rtlCol="0">
                          <a:noAutofit/>
                        </wps:bodyPr>
                      </wps:wsp>
                      <pic:pic xmlns:pic="http://schemas.openxmlformats.org/drawingml/2006/picture">
                        <pic:nvPicPr>
                          <pic:cNvPr id="6871" name="Picture 6871"/>
                          <pic:cNvPicPr/>
                        </pic:nvPicPr>
                        <pic:blipFill>
                          <a:blip r:embed="rId184"/>
                          <a:stretch>
                            <a:fillRect/>
                          </a:stretch>
                        </pic:blipFill>
                        <pic:spPr>
                          <a:xfrm>
                            <a:off x="2180844" y="1458468"/>
                            <a:ext cx="1367028" cy="440436"/>
                          </a:xfrm>
                          <a:prstGeom prst="rect">
                            <a:avLst/>
                          </a:prstGeom>
                        </pic:spPr>
                      </pic:pic>
                      <wps:wsp>
                        <wps:cNvPr id="6872" name="Rectangle 6872"/>
                        <wps:cNvSpPr/>
                        <wps:spPr>
                          <a:xfrm>
                            <a:off x="2368931" y="1486153"/>
                            <a:ext cx="1320441" cy="189937"/>
                          </a:xfrm>
                          <a:prstGeom prst="rect">
                            <a:avLst/>
                          </a:prstGeom>
                          <a:ln>
                            <a:noFill/>
                          </a:ln>
                        </wps:spPr>
                        <wps:txbx>
                          <w:txbxContent>
                            <w:p w14:paraId="2D8936BB" w14:textId="77777777" w:rsidR="00A97412" w:rsidRDefault="00000000">
                              <w:r>
                                <w:rPr>
                                  <w:b/>
                                </w:rPr>
                                <w:t>Cuarto/</w:t>
                              </w:r>
                              <w:proofErr w:type="spellStart"/>
                              <w:r>
                                <w:rPr>
                                  <w:b/>
                                </w:rPr>
                                <w:t>ambintes</w:t>
                              </w:r>
                              <w:proofErr w:type="spellEnd"/>
                            </w:p>
                          </w:txbxContent>
                        </wps:txbx>
                        <wps:bodyPr horzOverflow="overflow" vert="horz" lIns="0" tIns="0" rIns="0" bIns="0" rtlCol="0">
                          <a:noAutofit/>
                        </wps:bodyPr>
                      </wps:wsp>
                      <wps:wsp>
                        <wps:cNvPr id="6873" name="Rectangle 6873"/>
                        <wps:cNvSpPr/>
                        <wps:spPr>
                          <a:xfrm>
                            <a:off x="3361309" y="1484100"/>
                            <a:ext cx="63775" cy="181742"/>
                          </a:xfrm>
                          <a:prstGeom prst="rect">
                            <a:avLst/>
                          </a:prstGeom>
                          <a:ln>
                            <a:noFill/>
                          </a:ln>
                        </wps:spPr>
                        <wps:txbx>
                          <w:txbxContent>
                            <w:p w14:paraId="613E2C08" w14:textId="77777777" w:rsidR="00A97412" w:rsidRDefault="00000000">
                              <w:r>
                                <w:rPr>
                                  <w:rFonts w:ascii="Verdana" w:eastAsia="Verdana" w:hAnsi="Verdana" w:cs="Verdana"/>
                                  <w:b/>
                                </w:rPr>
                                <w:t xml:space="preserve"> </w:t>
                              </w:r>
                            </w:p>
                          </w:txbxContent>
                        </wps:txbx>
                        <wps:bodyPr horzOverflow="overflow" vert="horz" lIns="0" tIns="0" rIns="0" bIns="0" rtlCol="0">
                          <a:noAutofit/>
                        </wps:bodyPr>
                      </wps:wsp>
                      <pic:pic xmlns:pic="http://schemas.openxmlformats.org/drawingml/2006/picture">
                        <pic:nvPicPr>
                          <pic:cNvPr id="6877" name="Picture 6877"/>
                          <pic:cNvPicPr/>
                        </pic:nvPicPr>
                        <pic:blipFill>
                          <a:blip r:embed="rId185"/>
                          <a:stretch>
                            <a:fillRect/>
                          </a:stretch>
                        </pic:blipFill>
                        <pic:spPr>
                          <a:xfrm>
                            <a:off x="3703320" y="1327404"/>
                            <a:ext cx="2554224" cy="1226820"/>
                          </a:xfrm>
                          <a:prstGeom prst="rect">
                            <a:avLst/>
                          </a:prstGeom>
                        </pic:spPr>
                      </pic:pic>
                      <wps:wsp>
                        <wps:cNvPr id="6878" name="Rectangle 6878"/>
                        <wps:cNvSpPr/>
                        <wps:spPr>
                          <a:xfrm>
                            <a:off x="4115689" y="1355090"/>
                            <a:ext cx="376310" cy="189937"/>
                          </a:xfrm>
                          <a:prstGeom prst="rect">
                            <a:avLst/>
                          </a:prstGeom>
                          <a:ln>
                            <a:noFill/>
                          </a:ln>
                        </wps:spPr>
                        <wps:txbx>
                          <w:txbxContent>
                            <w:p w14:paraId="1C3837F4" w14:textId="77777777" w:rsidR="00A97412" w:rsidRDefault="00000000">
                              <w:r>
                                <w:rPr>
                                  <w:b/>
                                </w:rPr>
                                <w:t xml:space="preserve">PAN </w:t>
                              </w:r>
                            </w:p>
                          </w:txbxContent>
                        </wps:txbx>
                        <wps:bodyPr horzOverflow="overflow" vert="horz" lIns="0" tIns="0" rIns="0" bIns="0" rtlCol="0">
                          <a:noAutofit/>
                        </wps:bodyPr>
                      </wps:wsp>
                      <wps:wsp>
                        <wps:cNvPr id="6879" name="Rectangle 6879"/>
                        <wps:cNvSpPr/>
                        <wps:spPr>
                          <a:xfrm>
                            <a:off x="4399153" y="1355090"/>
                            <a:ext cx="92865" cy="189937"/>
                          </a:xfrm>
                          <a:prstGeom prst="rect">
                            <a:avLst/>
                          </a:prstGeom>
                          <a:ln>
                            <a:noFill/>
                          </a:ln>
                        </wps:spPr>
                        <wps:txbx>
                          <w:txbxContent>
                            <w:p w14:paraId="009BD33E" w14:textId="77777777" w:rsidR="00A97412" w:rsidRDefault="00000000">
                              <w:r>
                                <w:rPr>
                                  <w:b/>
                                </w:rPr>
                                <w:t>–</w:t>
                              </w:r>
                            </w:p>
                          </w:txbxContent>
                        </wps:txbx>
                        <wps:bodyPr horzOverflow="overflow" vert="horz" lIns="0" tIns="0" rIns="0" bIns="0" rtlCol="0">
                          <a:noAutofit/>
                        </wps:bodyPr>
                      </wps:wsp>
                      <wps:wsp>
                        <wps:cNvPr id="6880" name="Rectangle 6880"/>
                        <wps:cNvSpPr/>
                        <wps:spPr>
                          <a:xfrm>
                            <a:off x="4469257" y="1355090"/>
                            <a:ext cx="42143" cy="189937"/>
                          </a:xfrm>
                          <a:prstGeom prst="rect">
                            <a:avLst/>
                          </a:prstGeom>
                          <a:ln>
                            <a:noFill/>
                          </a:ln>
                        </wps:spPr>
                        <wps:txbx>
                          <w:txbxContent>
                            <w:p w14:paraId="28A139E1" w14:textId="77777777" w:rsidR="00A97412" w:rsidRDefault="00000000">
                              <w:r>
                                <w:rPr>
                                  <w:b/>
                                </w:rPr>
                                <w:t xml:space="preserve"> </w:t>
                              </w:r>
                            </w:p>
                          </w:txbxContent>
                        </wps:txbx>
                        <wps:bodyPr horzOverflow="overflow" vert="horz" lIns="0" tIns="0" rIns="0" bIns="0" rtlCol="0">
                          <a:noAutofit/>
                        </wps:bodyPr>
                      </wps:wsp>
                      <wps:wsp>
                        <wps:cNvPr id="6881" name="Rectangle 6881"/>
                        <wps:cNvSpPr/>
                        <wps:spPr>
                          <a:xfrm>
                            <a:off x="4501261" y="1355090"/>
                            <a:ext cx="1837168" cy="189937"/>
                          </a:xfrm>
                          <a:prstGeom prst="rect">
                            <a:avLst/>
                          </a:prstGeom>
                          <a:ln>
                            <a:noFill/>
                          </a:ln>
                        </wps:spPr>
                        <wps:txbx>
                          <w:txbxContent>
                            <w:p w14:paraId="59276E79" w14:textId="77777777" w:rsidR="00A97412" w:rsidRDefault="00000000">
                              <w:r>
                                <w:rPr>
                                  <w:b/>
                                </w:rPr>
                                <w:t xml:space="preserve">Personal Área Network </w:t>
                              </w:r>
                            </w:p>
                          </w:txbxContent>
                        </wps:txbx>
                        <wps:bodyPr horzOverflow="overflow" vert="horz" lIns="0" tIns="0" rIns="0" bIns="0" rtlCol="0">
                          <a:noAutofit/>
                        </wps:bodyPr>
                      </wps:wsp>
                      <wps:wsp>
                        <wps:cNvPr id="6882" name="Rectangle 6882"/>
                        <wps:cNvSpPr/>
                        <wps:spPr>
                          <a:xfrm>
                            <a:off x="5879338" y="1355090"/>
                            <a:ext cx="42144" cy="189937"/>
                          </a:xfrm>
                          <a:prstGeom prst="rect">
                            <a:avLst/>
                          </a:prstGeom>
                          <a:ln>
                            <a:noFill/>
                          </a:ln>
                        </wps:spPr>
                        <wps:txbx>
                          <w:txbxContent>
                            <w:p w14:paraId="3BF9BADF" w14:textId="77777777" w:rsidR="00A97412" w:rsidRDefault="00000000">
                              <w:r>
                                <w:rPr>
                                  <w:b/>
                                </w:rPr>
                                <w:t xml:space="preserve"> </w:t>
                              </w:r>
                            </w:p>
                          </w:txbxContent>
                        </wps:txbx>
                        <wps:bodyPr horzOverflow="overflow" vert="horz" lIns="0" tIns="0" rIns="0" bIns="0" rtlCol="0">
                          <a:noAutofit/>
                        </wps:bodyPr>
                      </wps:wsp>
                      <wps:wsp>
                        <wps:cNvPr id="6883" name="Rectangle 6883"/>
                        <wps:cNvSpPr/>
                        <wps:spPr>
                          <a:xfrm>
                            <a:off x="4170553" y="1525778"/>
                            <a:ext cx="394771" cy="189937"/>
                          </a:xfrm>
                          <a:prstGeom prst="rect">
                            <a:avLst/>
                          </a:prstGeom>
                          <a:ln>
                            <a:noFill/>
                          </a:ln>
                        </wps:spPr>
                        <wps:txbx>
                          <w:txbxContent>
                            <w:p w14:paraId="10D5E4C6" w14:textId="77777777" w:rsidR="00A97412" w:rsidRDefault="00000000">
                              <w:r>
                                <w:rPr>
                                  <w:b/>
                                </w:rPr>
                                <w:t xml:space="preserve">HAN </w:t>
                              </w:r>
                            </w:p>
                          </w:txbxContent>
                        </wps:txbx>
                        <wps:bodyPr horzOverflow="overflow" vert="horz" lIns="0" tIns="0" rIns="0" bIns="0" rtlCol="0">
                          <a:noAutofit/>
                        </wps:bodyPr>
                      </wps:wsp>
                      <wps:wsp>
                        <wps:cNvPr id="6884" name="Rectangle 6884"/>
                        <wps:cNvSpPr/>
                        <wps:spPr>
                          <a:xfrm>
                            <a:off x="4467733" y="1525778"/>
                            <a:ext cx="92865" cy="189937"/>
                          </a:xfrm>
                          <a:prstGeom prst="rect">
                            <a:avLst/>
                          </a:prstGeom>
                          <a:ln>
                            <a:noFill/>
                          </a:ln>
                        </wps:spPr>
                        <wps:txbx>
                          <w:txbxContent>
                            <w:p w14:paraId="7FB3FBE6" w14:textId="77777777" w:rsidR="00A97412" w:rsidRDefault="00000000">
                              <w:r>
                                <w:rPr>
                                  <w:b/>
                                </w:rPr>
                                <w:t>–</w:t>
                              </w:r>
                            </w:p>
                          </w:txbxContent>
                        </wps:txbx>
                        <wps:bodyPr horzOverflow="overflow" vert="horz" lIns="0" tIns="0" rIns="0" bIns="0" rtlCol="0">
                          <a:noAutofit/>
                        </wps:bodyPr>
                      </wps:wsp>
                      <wps:wsp>
                        <wps:cNvPr id="6885" name="Rectangle 6885"/>
                        <wps:cNvSpPr/>
                        <wps:spPr>
                          <a:xfrm>
                            <a:off x="4537837" y="1525778"/>
                            <a:ext cx="42143" cy="189937"/>
                          </a:xfrm>
                          <a:prstGeom prst="rect">
                            <a:avLst/>
                          </a:prstGeom>
                          <a:ln>
                            <a:noFill/>
                          </a:ln>
                        </wps:spPr>
                        <wps:txbx>
                          <w:txbxContent>
                            <w:p w14:paraId="71A2A75B" w14:textId="77777777" w:rsidR="00A97412" w:rsidRDefault="00000000">
                              <w:r>
                                <w:rPr>
                                  <w:b/>
                                </w:rPr>
                                <w:t xml:space="preserve"> </w:t>
                              </w:r>
                            </w:p>
                          </w:txbxContent>
                        </wps:txbx>
                        <wps:bodyPr horzOverflow="overflow" vert="horz" lIns="0" tIns="0" rIns="0" bIns="0" rtlCol="0">
                          <a:noAutofit/>
                        </wps:bodyPr>
                      </wps:wsp>
                      <wps:wsp>
                        <wps:cNvPr id="6886" name="Rectangle 6886"/>
                        <wps:cNvSpPr/>
                        <wps:spPr>
                          <a:xfrm>
                            <a:off x="4570222" y="1525778"/>
                            <a:ext cx="1623279" cy="189937"/>
                          </a:xfrm>
                          <a:prstGeom prst="rect">
                            <a:avLst/>
                          </a:prstGeom>
                          <a:ln>
                            <a:noFill/>
                          </a:ln>
                        </wps:spPr>
                        <wps:txbx>
                          <w:txbxContent>
                            <w:p w14:paraId="4FCDC876" w14:textId="77777777" w:rsidR="00A97412" w:rsidRDefault="00000000">
                              <w:proofErr w:type="gramStart"/>
                              <w:r>
                                <w:rPr>
                                  <w:b/>
                                </w:rPr>
                                <w:t>Home  Área</w:t>
                              </w:r>
                              <w:proofErr w:type="gramEnd"/>
                              <w:r>
                                <w:rPr>
                                  <w:b/>
                                </w:rPr>
                                <w:t xml:space="preserve"> Network</w:t>
                              </w:r>
                            </w:p>
                          </w:txbxContent>
                        </wps:txbx>
                        <wps:bodyPr horzOverflow="overflow" vert="horz" lIns="0" tIns="0" rIns="0" bIns="0" rtlCol="0">
                          <a:noAutofit/>
                        </wps:bodyPr>
                      </wps:wsp>
                      <wps:wsp>
                        <wps:cNvPr id="6887" name="Rectangle 6887"/>
                        <wps:cNvSpPr/>
                        <wps:spPr>
                          <a:xfrm>
                            <a:off x="5790946" y="1525778"/>
                            <a:ext cx="42144" cy="189937"/>
                          </a:xfrm>
                          <a:prstGeom prst="rect">
                            <a:avLst/>
                          </a:prstGeom>
                          <a:ln>
                            <a:noFill/>
                          </a:ln>
                        </wps:spPr>
                        <wps:txbx>
                          <w:txbxContent>
                            <w:p w14:paraId="4C5B6DE6" w14:textId="77777777" w:rsidR="00A97412" w:rsidRDefault="00000000">
                              <w:r>
                                <w:rPr>
                                  <w:b/>
                                </w:rPr>
                                <w:t xml:space="preserve"> </w:t>
                              </w:r>
                            </w:p>
                          </w:txbxContent>
                        </wps:txbx>
                        <wps:bodyPr horzOverflow="overflow" vert="horz" lIns="0" tIns="0" rIns="0" bIns="0" rtlCol="0">
                          <a:noAutofit/>
                        </wps:bodyPr>
                      </wps:wsp>
                      <wps:wsp>
                        <wps:cNvPr id="6888" name="Rectangle 6888"/>
                        <wps:cNvSpPr/>
                        <wps:spPr>
                          <a:xfrm>
                            <a:off x="4226941" y="1696237"/>
                            <a:ext cx="356384" cy="190350"/>
                          </a:xfrm>
                          <a:prstGeom prst="rect">
                            <a:avLst/>
                          </a:prstGeom>
                          <a:ln>
                            <a:noFill/>
                          </a:ln>
                        </wps:spPr>
                        <wps:txbx>
                          <w:txbxContent>
                            <w:p w14:paraId="463DE5C1" w14:textId="77777777" w:rsidR="00A97412" w:rsidRDefault="00000000">
                              <w:r>
                                <w:rPr>
                                  <w:b/>
                                </w:rPr>
                                <w:t xml:space="preserve">LAN </w:t>
                              </w:r>
                            </w:p>
                          </w:txbxContent>
                        </wps:txbx>
                        <wps:bodyPr horzOverflow="overflow" vert="horz" lIns="0" tIns="0" rIns="0" bIns="0" rtlCol="0">
                          <a:noAutofit/>
                        </wps:bodyPr>
                      </wps:wsp>
                      <wps:wsp>
                        <wps:cNvPr id="6889" name="Rectangle 6889"/>
                        <wps:cNvSpPr/>
                        <wps:spPr>
                          <a:xfrm>
                            <a:off x="4495165" y="1696237"/>
                            <a:ext cx="93067" cy="190350"/>
                          </a:xfrm>
                          <a:prstGeom prst="rect">
                            <a:avLst/>
                          </a:prstGeom>
                          <a:ln>
                            <a:noFill/>
                          </a:ln>
                        </wps:spPr>
                        <wps:txbx>
                          <w:txbxContent>
                            <w:p w14:paraId="5EF56F71" w14:textId="77777777" w:rsidR="00A97412" w:rsidRDefault="00000000">
                              <w:r>
                                <w:rPr>
                                  <w:b/>
                                </w:rPr>
                                <w:t>–</w:t>
                              </w:r>
                            </w:p>
                          </w:txbxContent>
                        </wps:txbx>
                        <wps:bodyPr horzOverflow="overflow" vert="horz" lIns="0" tIns="0" rIns="0" bIns="0" rtlCol="0">
                          <a:noAutofit/>
                        </wps:bodyPr>
                      </wps:wsp>
                      <wps:wsp>
                        <wps:cNvPr id="6890" name="Rectangle 6890"/>
                        <wps:cNvSpPr/>
                        <wps:spPr>
                          <a:xfrm>
                            <a:off x="4565650" y="1696237"/>
                            <a:ext cx="42235" cy="190350"/>
                          </a:xfrm>
                          <a:prstGeom prst="rect">
                            <a:avLst/>
                          </a:prstGeom>
                          <a:ln>
                            <a:noFill/>
                          </a:ln>
                        </wps:spPr>
                        <wps:txbx>
                          <w:txbxContent>
                            <w:p w14:paraId="768B06A4" w14:textId="77777777" w:rsidR="00A97412" w:rsidRDefault="00000000">
                              <w:r>
                                <w:rPr>
                                  <w:b/>
                                </w:rPr>
                                <w:t xml:space="preserve"> </w:t>
                              </w:r>
                            </w:p>
                          </w:txbxContent>
                        </wps:txbx>
                        <wps:bodyPr horzOverflow="overflow" vert="horz" lIns="0" tIns="0" rIns="0" bIns="0" rtlCol="0">
                          <a:noAutofit/>
                        </wps:bodyPr>
                      </wps:wsp>
                      <wps:wsp>
                        <wps:cNvPr id="6891" name="Rectangle 6891"/>
                        <wps:cNvSpPr/>
                        <wps:spPr>
                          <a:xfrm>
                            <a:off x="4597654" y="1696237"/>
                            <a:ext cx="1513557" cy="190350"/>
                          </a:xfrm>
                          <a:prstGeom prst="rect">
                            <a:avLst/>
                          </a:prstGeom>
                          <a:ln>
                            <a:noFill/>
                          </a:ln>
                        </wps:spPr>
                        <wps:txbx>
                          <w:txbxContent>
                            <w:p w14:paraId="389E30FE" w14:textId="77777777" w:rsidR="00A97412" w:rsidRDefault="00000000">
                              <w:r>
                                <w:rPr>
                                  <w:b/>
                                </w:rPr>
                                <w:t>Local Área Network</w:t>
                              </w:r>
                            </w:p>
                          </w:txbxContent>
                        </wps:txbx>
                        <wps:bodyPr horzOverflow="overflow" vert="horz" lIns="0" tIns="0" rIns="0" bIns="0" rtlCol="0">
                          <a:noAutofit/>
                        </wps:bodyPr>
                      </wps:wsp>
                      <wps:wsp>
                        <wps:cNvPr id="6892" name="Rectangle 6892"/>
                        <wps:cNvSpPr/>
                        <wps:spPr>
                          <a:xfrm>
                            <a:off x="5734558" y="1696237"/>
                            <a:ext cx="42236" cy="190350"/>
                          </a:xfrm>
                          <a:prstGeom prst="rect">
                            <a:avLst/>
                          </a:prstGeom>
                          <a:ln>
                            <a:noFill/>
                          </a:ln>
                        </wps:spPr>
                        <wps:txbx>
                          <w:txbxContent>
                            <w:p w14:paraId="17FB8734" w14:textId="77777777" w:rsidR="00A97412" w:rsidRDefault="00000000">
                              <w:r>
                                <w:rPr>
                                  <w:b/>
                                </w:rPr>
                                <w:t xml:space="preserve"> </w:t>
                              </w:r>
                            </w:p>
                          </w:txbxContent>
                        </wps:txbx>
                        <wps:bodyPr horzOverflow="overflow" vert="horz" lIns="0" tIns="0" rIns="0" bIns="0" rtlCol="0">
                          <a:noAutofit/>
                        </wps:bodyPr>
                      </wps:wsp>
                      <pic:pic xmlns:pic="http://schemas.openxmlformats.org/drawingml/2006/picture">
                        <pic:nvPicPr>
                          <pic:cNvPr id="6896" name="Picture 6896"/>
                          <pic:cNvPicPr/>
                        </pic:nvPicPr>
                        <pic:blipFill>
                          <a:blip r:embed="rId180"/>
                          <a:stretch>
                            <a:fillRect/>
                          </a:stretch>
                        </pic:blipFill>
                        <pic:spPr>
                          <a:xfrm>
                            <a:off x="0" y="2066544"/>
                            <a:ext cx="2026920" cy="318516"/>
                          </a:xfrm>
                          <a:prstGeom prst="rect">
                            <a:avLst/>
                          </a:prstGeom>
                        </pic:spPr>
                      </pic:pic>
                      <wps:wsp>
                        <wps:cNvPr id="254428" name="Rectangle 254428"/>
                        <wps:cNvSpPr/>
                        <wps:spPr>
                          <a:xfrm>
                            <a:off x="990610" y="2094611"/>
                            <a:ext cx="384701" cy="189937"/>
                          </a:xfrm>
                          <a:prstGeom prst="rect">
                            <a:avLst/>
                          </a:prstGeom>
                          <a:ln>
                            <a:noFill/>
                          </a:ln>
                        </wps:spPr>
                        <wps:txbx>
                          <w:txbxContent>
                            <w:p w14:paraId="3D1804EF" w14:textId="77777777" w:rsidR="00A97412" w:rsidRDefault="00000000">
                              <w:r>
                                <w:rPr>
                                  <w:b/>
                                </w:rPr>
                                <w:t xml:space="preserve"> </w:t>
                              </w:r>
                              <w:proofErr w:type="spellStart"/>
                              <w:r>
                                <w:rPr>
                                  <w:b/>
                                </w:rPr>
                                <w:t>Mts</w:t>
                              </w:r>
                              <w:proofErr w:type="spellEnd"/>
                              <w:r>
                                <w:rPr>
                                  <w:b/>
                                </w:rPr>
                                <w:t xml:space="preserve"> </w:t>
                              </w:r>
                            </w:p>
                          </w:txbxContent>
                        </wps:txbx>
                        <wps:bodyPr horzOverflow="overflow" vert="horz" lIns="0" tIns="0" rIns="0" bIns="0" rtlCol="0">
                          <a:noAutofit/>
                        </wps:bodyPr>
                      </wps:wsp>
                      <wps:wsp>
                        <wps:cNvPr id="254427" name="Rectangle 254427"/>
                        <wps:cNvSpPr/>
                        <wps:spPr>
                          <a:xfrm>
                            <a:off x="777494" y="2094611"/>
                            <a:ext cx="282885" cy="189937"/>
                          </a:xfrm>
                          <a:prstGeom prst="rect">
                            <a:avLst/>
                          </a:prstGeom>
                          <a:ln>
                            <a:noFill/>
                          </a:ln>
                        </wps:spPr>
                        <wps:txbx>
                          <w:txbxContent>
                            <w:p w14:paraId="60A076CE" w14:textId="77777777" w:rsidR="00A97412" w:rsidRDefault="00000000">
                              <w:r>
                                <w:rPr>
                                  <w:b/>
                                </w:rPr>
                                <w:t>100</w:t>
                              </w:r>
                            </w:p>
                          </w:txbxContent>
                        </wps:txbx>
                        <wps:bodyPr horzOverflow="overflow" vert="horz" lIns="0" tIns="0" rIns="0" bIns="0" rtlCol="0">
                          <a:noAutofit/>
                        </wps:bodyPr>
                      </wps:wsp>
                      <wps:wsp>
                        <wps:cNvPr id="6898" name="Rectangle 6898"/>
                        <wps:cNvSpPr/>
                        <wps:spPr>
                          <a:xfrm>
                            <a:off x="1278890" y="2094611"/>
                            <a:ext cx="42144" cy="189937"/>
                          </a:xfrm>
                          <a:prstGeom prst="rect">
                            <a:avLst/>
                          </a:prstGeom>
                          <a:ln>
                            <a:noFill/>
                          </a:ln>
                        </wps:spPr>
                        <wps:txbx>
                          <w:txbxContent>
                            <w:p w14:paraId="56A41A52" w14:textId="77777777" w:rsidR="00A97412" w:rsidRDefault="00000000">
                              <w:r>
                                <w:rPr>
                                  <w:b/>
                                </w:rPr>
                                <w:t xml:space="preserve"> </w:t>
                              </w:r>
                            </w:p>
                          </w:txbxContent>
                        </wps:txbx>
                        <wps:bodyPr horzOverflow="overflow" vert="horz" lIns="0" tIns="0" rIns="0" bIns="0" rtlCol="0">
                          <a:noAutofit/>
                        </wps:bodyPr>
                      </wps:wsp>
                      <pic:pic xmlns:pic="http://schemas.openxmlformats.org/drawingml/2006/picture">
                        <pic:nvPicPr>
                          <pic:cNvPr id="6902" name="Picture 6902"/>
                          <pic:cNvPicPr/>
                        </pic:nvPicPr>
                        <pic:blipFill>
                          <a:blip r:embed="rId182"/>
                          <a:stretch>
                            <a:fillRect/>
                          </a:stretch>
                        </pic:blipFill>
                        <pic:spPr>
                          <a:xfrm>
                            <a:off x="2180844" y="2066544"/>
                            <a:ext cx="1367028" cy="318516"/>
                          </a:xfrm>
                          <a:prstGeom prst="rect">
                            <a:avLst/>
                          </a:prstGeom>
                        </pic:spPr>
                      </pic:pic>
                      <wps:wsp>
                        <wps:cNvPr id="6903" name="Rectangle 6903"/>
                        <wps:cNvSpPr/>
                        <wps:spPr>
                          <a:xfrm>
                            <a:off x="2652395" y="2094611"/>
                            <a:ext cx="607168" cy="189937"/>
                          </a:xfrm>
                          <a:prstGeom prst="rect">
                            <a:avLst/>
                          </a:prstGeom>
                          <a:ln>
                            <a:noFill/>
                          </a:ln>
                        </wps:spPr>
                        <wps:txbx>
                          <w:txbxContent>
                            <w:p w14:paraId="4371A86D" w14:textId="77777777" w:rsidR="00A97412" w:rsidRDefault="00000000">
                              <w:r>
                                <w:rPr>
                                  <w:b/>
                                </w:rPr>
                                <w:t xml:space="preserve">Edificio </w:t>
                              </w:r>
                            </w:p>
                          </w:txbxContent>
                        </wps:txbx>
                        <wps:bodyPr horzOverflow="overflow" vert="horz" lIns="0" tIns="0" rIns="0" bIns="0" rtlCol="0">
                          <a:noAutofit/>
                        </wps:bodyPr>
                      </wps:wsp>
                      <wps:wsp>
                        <wps:cNvPr id="6904" name="Rectangle 6904"/>
                        <wps:cNvSpPr/>
                        <wps:spPr>
                          <a:xfrm>
                            <a:off x="3108325" y="2094611"/>
                            <a:ext cx="42143" cy="189937"/>
                          </a:xfrm>
                          <a:prstGeom prst="rect">
                            <a:avLst/>
                          </a:prstGeom>
                          <a:ln>
                            <a:noFill/>
                          </a:ln>
                        </wps:spPr>
                        <wps:txbx>
                          <w:txbxContent>
                            <w:p w14:paraId="7F63D071" w14:textId="77777777" w:rsidR="00A97412" w:rsidRDefault="00000000">
                              <w:r>
                                <w:rPr>
                                  <w:b/>
                                  <w:color w:val="F0F7EB"/>
                                </w:rPr>
                                <w:t xml:space="preserve"> </w:t>
                              </w:r>
                            </w:p>
                          </w:txbxContent>
                        </wps:txbx>
                        <wps:bodyPr horzOverflow="overflow" vert="horz" lIns="0" tIns="0" rIns="0" bIns="0" rtlCol="0">
                          <a:noAutofit/>
                        </wps:bodyPr>
                      </wps:wsp>
                      <pic:pic xmlns:pic="http://schemas.openxmlformats.org/drawingml/2006/picture">
                        <pic:nvPicPr>
                          <pic:cNvPr id="6908" name="Picture 6908"/>
                          <pic:cNvPicPr/>
                        </pic:nvPicPr>
                        <pic:blipFill>
                          <a:blip r:embed="rId179"/>
                          <a:stretch>
                            <a:fillRect/>
                          </a:stretch>
                        </pic:blipFill>
                        <pic:spPr>
                          <a:xfrm>
                            <a:off x="3703320" y="2066544"/>
                            <a:ext cx="2554224" cy="318516"/>
                          </a:xfrm>
                          <a:prstGeom prst="rect">
                            <a:avLst/>
                          </a:prstGeom>
                        </pic:spPr>
                      </pic:pic>
                      <wps:wsp>
                        <wps:cNvPr id="6909" name="Rectangle 6909"/>
                        <wps:cNvSpPr/>
                        <wps:spPr>
                          <a:xfrm>
                            <a:off x="4199509" y="2094611"/>
                            <a:ext cx="356170" cy="189937"/>
                          </a:xfrm>
                          <a:prstGeom prst="rect">
                            <a:avLst/>
                          </a:prstGeom>
                          <a:ln>
                            <a:noFill/>
                          </a:ln>
                        </wps:spPr>
                        <wps:txbx>
                          <w:txbxContent>
                            <w:p w14:paraId="4BD4B891" w14:textId="77777777" w:rsidR="00A97412" w:rsidRDefault="00000000">
                              <w:r>
                                <w:rPr>
                                  <w:b/>
                                </w:rPr>
                                <w:t xml:space="preserve">LAN </w:t>
                              </w:r>
                            </w:p>
                          </w:txbxContent>
                        </wps:txbx>
                        <wps:bodyPr horzOverflow="overflow" vert="horz" lIns="0" tIns="0" rIns="0" bIns="0" rtlCol="0">
                          <a:noAutofit/>
                        </wps:bodyPr>
                      </wps:wsp>
                      <wps:wsp>
                        <wps:cNvPr id="6910" name="Rectangle 6910"/>
                        <wps:cNvSpPr/>
                        <wps:spPr>
                          <a:xfrm>
                            <a:off x="4467733" y="2094611"/>
                            <a:ext cx="92865" cy="189937"/>
                          </a:xfrm>
                          <a:prstGeom prst="rect">
                            <a:avLst/>
                          </a:prstGeom>
                          <a:ln>
                            <a:noFill/>
                          </a:ln>
                        </wps:spPr>
                        <wps:txbx>
                          <w:txbxContent>
                            <w:p w14:paraId="7864E006" w14:textId="77777777" w:rsidR="00A97412" w:rsidRDefault="00000000">
                              <w:r>
                                <w:rPr>
                                  <w:b/>
                                </w:rPr>
                                <w:t>–</w:t>
                              </w:r>
                            </w:p>
                          </w:txbxContent>
                        </wps:txbx>
                        <wps:bodyPr horzOverflow="overflow" vert="horz" lIns="0" tIns="0" rIns="0" bIns="0" rtlCol="0">
                          <a:noAutofit/>
                        </wps:bodyPr>
                      </wps:wsp>
                      <wps:wsp>
                        <wps:cNvPr id="6911" name="Rectangle 6911"/>
                        <wps:cNvSpPr/>
                        <wps:spPr>
                          <a:xfrm>
                            <a:off x="4537837" y="2094611"/>
                            <a:ext cx="42143" cy="189937"/>
                          </a:xfrm>
                          <a:prstGeom prst="rect">
                            <a:avLst/>
                          </a:prstGeom>
                          <a:ln>
                            <a:noFill/>
                          </a:ln>
                        </wps:spPr>
                        <wps:txbx>
                          <w:txbxContent>
                            <w:p w14:paraId="2027CC0B" w14:textId="77777777" w:rsidR="00A97412" w:rsidRDefault="00000000">
                              <w:r>
                                <w:rPr>
                                  <w:b/>
                                </w:rPr>
                                <w:t xml:space="preserve"> </w:t>
                              </w:r>
                            </w:p>
                          </w:txbxContent>
                        </wps:txbx>
                        <wps:bodyPr horzOverflow="overflow" vert="horz" lIns="0" tIns="0" rIns="0" bIns="0" rtlCol="0">
                          <a:noAutofit/>
                        </wps:bodyPr>
                      </wps:wsp>
                      <wps:wsp>
                        <wps:cNvPr id="6912" name="Rectangle 6912"/>
                        <wps:cNvSpPr/>
                        <wps:spPr>
                          <a:xfrm>
                            <a:off x="4570222" y="2094611"/>
                            <a:ext cx="798866" cy="189937"/>
                          </a:xfrm>
                          <a:prstGeom prst="rect">
                            <a:avLst/>
                          </a:prstGeom>
                          <a:ln>
                            <a:noFill/>
                          </a:ln>
                        </wps:spPr>
                        <wps:txbx>
                          <w:txbxContent>
                            <w:p w14:paraId="67240095" w14:textId="77777777" w:rsidR="00A97412" w:rsidRDefault="00000000">
                              <w:r>
                                <w:rPr>
                                  <w:b/>
                                </w:rPr>
                                <w:t xml:space="preserve">Local </w:t>
                              </w:r>
                              <w:proofErr w:type="spellStart"/>
                              <w:r>
                                <w:rPr>
                                  <w:b/>
                                </w:rPr>
                                <w:t>Area</w:t>
                              </w:r>
                              <w:proofErr w:type="spellEnd"/>
                            </w:p>
                          </w:txbxContent>
                        </wps:txbx>
                        <wps:bodyPr horzOverflow="overflow" vert="horz" lIns="0" tIns="0" rIns="0" bIns="0" rtlCol="0">
                          <a:noAutofit/>
                        </wps:bodyPr>
                      </wps:wsp>
                      <wps:wsp>
                        <wps:cNvPr id="6913" name="Rectangle 6913"/>
                        <wps:cNvSpPr/>
                        <wps:spPr>
                          <a:xfrm>
                            <a:off x="5170678" y="2005158"/>
                            <a:ext cx="115765" cy="329901"/>
                          </a:xfrm>
                          <a:prstGeom prst="rect">
                            <a:avLst/>
                          </a:prstGeom>
                          <a:ln>
                            <a:noFill/>
                          </a:ln>
                        </wps:spPr>
                        <wps:txbx>
                          <w:txbxContent>
                            <w:p w14:paraId="40DC9E64" w14:textId="77777777" w:rsidR="00A97412" w:rsidRDefault="00000000">
                              <w:r>
                                <w:rPr>
                                  <w:rFonts w:ascii="Verdana" w:eastAsia="Verdana" w:hAnsi="Verdana" w:cs="Verdana"/>
                                  <w:b/>
                                  <w:sz w:val="40"/>
                                </w:rPr>
                                <w:t xml:space="preserve"> </w:t>
                              </w:r>
                            </w:p>
                          </w:txbxContent>
                        </wps:txbx>
                        <wps:bodyPr horzOverflow="overflow" vert="horz" lIns="0" tIns="0" rIns="0" bIns="0" rtlCol="0">
                          <a:noAutofit/>
                        </wps:bodyPr>
                      </wps:wsp>
                      <wps:wsp>
                        <wps:cNvPr id="6914" name="Rectangle 6914"/>
                        <wps:cNvSpPr/>
                        <wps:spPr>
                          <a:xfrm>
                            <a:off x="5257546" y="2094611"/>
                            <a:ext cx="672995" cy="189937"/>
                          </a:xfrm>
                          <a:prstGeom prst="rect">
                            <a:avLst/>
                          </a:prstGeom>
                          <a:ln>
                            <a:noFill/>
                          </a:ln>
                        </wps:spPr>
                        <wps:txbx>
                          <w:txbxContent>
                            <w:p w14:paraId="4827F465" w14:textId="77777777" w:rsidR="00A97412" w:rsidRDefault="00000000">
                              <w:r>
                                <w:rPr>
                                  <w:b/>
                                </w:rPr>
                                <w:t>Network</w:t>
                              </w:r>
                            </w:p>
                          </w:txbxContent>
                        </wps:txbx>
                        <wps:bodyPr horzOverflow="overflow" vert="horz" lIns="0" tIns="0" rIns="0" bIns="0" rtlCol="0">
                          <a:noAutofit/>
                        </wps:bodyPr>
                      </wps:wsp>
                      <wps:wsp>
                        <wps:cNvPr id="6915" name="Rectangle 6915"/>
                        <wps:cNvSpPr/>
                        <wps:spPr>
                          <a:xfrm>
                            <a:off x="5763514" y="2005158"/>
                            <a:ext cx="115766" cy="329901"/>
                          </a:xfrm>
                          <a:prstGeom prst="rect">
                            <a:avLst/>
                          </a:prstGeom>
                          <a:ln>
                            <a:noFill/>
                          </a:ln>
                        </wps:spPr>
                        <wps:txbx>
                          <w:txbxContent>
                            <w:p w14:paraId="4C2B2A9D" w14:textId="77777777" w:rsidR="00A97412" w:rsidRDefault="00000000">
                              <w:r>
                                <w:rPr>
                                  <w:rFonts w:ascii="Verdana" w:eastAsia="Verdana" w:hAnsi="Verdana" w:cs="Verdana"/>
                                  <w:b/>
                                  <w:color w:val="F0F7EB"/>
                                  <w:sz w:val="40"/>
                                </w:rPr>
                                <w:t xml:space="preserve"> </w:t>
                              </w:r>
                            </w:p>
                          </w:txbxContent>
                        </wps:txbx>
                        <wps:bodyPr horzOverflow="overflow" vert="horz" lIns="0" tIns="0" rIns="0" bIns="0" rtlCol="0">
                          <a:noAutofit/>
                        </wps:bodyPr>
                      </wps:wsp>
                      <pic:pic xmlns:pic="http://schemas.openxmlformats.org/drawingml/2006/picture">
                        <pic:nvPicPr>
                          <pic:cNvPr id="6919" name="Picture 6919"/>
                          <pic:cNvPicPr/>
                        </pic:nvPicPr>
                        <pic:blipFill>
                          <a:blip r:embed="rId180"/>
                          <a:stretch>
                            <a:fillRect/>
                          </a:stretch>
                        </pic:blipFill>
                        <pic:spPr>
                          <a:xfrm>
                            <a:off x="0" y="2552700"/>
                            <a:ext cx="2026920" cy="318516"/>
                          </a:xfrm>
                          <a:prstGeom prst="rect">
                            <a:avLst/>
                          </a:prstGeom>
                        </pic:spPr>
                      </pic:pic>
                      <wps:wsp>
                        <wps:cNvPr id="254430" name="Rectangle 254430"/>
                        <wps:cNvSpPr/>
                        <wps:spPr>
                          <a:xfrm>
                            <a:off x="865886" y="2580766"/>
                            <a:ext cx="94544" cy="189937"/>
                          </a:xfrm>
                          <a:prstGeom prst="rect">
                            <a:avLst/>
                          </a:prstGeom>
                          <a:ln>
                            <a:noFill/>
                          </a:ln>
                        </wps:spPr>
                        <wps:txbx>
                          <w:txbxContent>
                            <w:p w14:paraId="62A4995A" w14:textId="77777777" w:rsidR="00A97412" w:rsidRDefault="00000000">
                              <w:r>
                                <w:rPr>
                                  <w:b/>
                                </w:rPr>
                                <w:t>1</w:t>
                              </w:r>
                            </w:p>
                          </w:txbxContent>
                        </wps:txbx>
                        <wps:bodyPr horzOverflow="overflow" vert="horz" lIns="0" tIns="0" rIns="0" bIns="0" rtlCol="0">
                          <a:noAutofit/>
                        </wps:bodyPr>
                      </wps:wsp>
                      <wps:wsp>
                        <wps:cNvPr id="254431" name="Rectangle 254431"/>
                        <wps:cNvSpPr/>
                        <wps:spPr>
                          <a:xfrm>
                            <a:off x="937392" y="2580766"/>
                            <a:ext cx="337896" cy="189937"/>
                          </a:xfrm>
                          <a:prstGeom prst="rect">
                            <a:avLst/>
                          </a:prstGeom>
                          <a:ln>
                            <a:noFill/>
                          </a:ln>
                        </wps:spPr>
                        <wps:txbx>
                          <w:txbxContent>
                            <w:p w14:paraId="7D9BE1EF" w14:textId="77777777" w:rsidR="00A97412" w:rsidRDefault="00000000">
                              <w:r>
                                <w:rPr>
                                  <w:b/>
                                </w:rPr>
                                <w:t xml:space="preserve"> Km </w:t>
                              </w:r>
                            </w:p>
                          </w:txbxContent>
                        </wps:txbx>
                        <wps:bodyPr horzOverflow="overflow" vert="horz" lIns="0" tIns="0" rIns="0" bIns="0" rtlCol="0">
                          <a:noAutofit/>
                        </wps:bodyPr>
                      </wps:wsp>
                      <wps:wsp>
                        <wps:cNvPr id="6921" name="Rectangle 6921"/>
                        <wps:cNvSpPr/>
                        <wps:spPr>
                          <a:xfrm>
                            <a:off x="1190498" y="2580766"/>
                            <a:ext cx="42144" cy="189937"/>
                          </a:xfrm>
                          <a:prstGeom prst="rect">
                            <a:avLst/>
                          </a:prstGeom>
                          <a:ln>
                            <a:noFill/>
                          </a:ln>
                        </wps:spPr>
                        <wps:txbx>
                          <w:txbxContent>
                            <w:p w14:paraId="500560A2" w14:textId="77777777" w:rsidR="00A97412" w:rsidRDefault="00000000">
                              <w:r>
                                <w:rPr>
                                  <w:b/>
                                </w:rPr>
                                <w:t xml:space="preserve"> </w:t>
                              </w:r>
                            </w:p>
                          </w:txbxContent>
                        </wps:txbx>
                        <wps:bodyPr horzOverflow="overflow" vert="horz" lIns="0" tIns="0" rIns="0" bIns="0" rtlCol="0">
                          <a:noAutofit/>
                        </wps:bodyPr>
                      </wps:wsp>
                      <pic:pic xmlns:pic="http://schemas.openxmlformats.org/drawingml/2006/picture">
                        <pic:nvPicPr>
                          <pic:cNvPr id="6925" name="Picture 6925"/>
                          <pic:cNvPicPr/>
                        </pic:nvPicPr>
                        <pic:blipFill>
                          <a:blip r:embed="rId182"/>
                          <a:stretch>
                            <a:fillRect/>
                          </a:stretch>
                        </pic:blipFill>
                        <pic:spPr>
                          <a:xfrm>
                            <a:off x="2180844" y="2552700"/>
                            <a:ext cx="1367028" cy="318516"/>
                          </a:xfrm>
                          <a:prstGeom prst="rect">
                            <a:avLst/>
                          </a:prstGeom>
                        </pic:spPr>
                      </pic:pic>
                      <wps:wsp>
                        <wps:cNvPr id="6926" name="Rectangle 6926"/>
                        <wps:cNvSpPr/>
                        <wps:spPr>
                          <a:xfrm>
                            <a:off x="2634107" y="2580766"/>
                            <a:ext cx="615373" cy="189937"/>
                          </a:xfrm>
                          <a:prstGeom prst="rect">
                            <a:avLst/>
                          </a:prstGeom>
                          <a:ln>
                            <a:noFill/>
                          </a:ln>
                        </wps:spPr>
                        <wps:txbx>
                          <w:txbxContent>
                            <w:p w14:paraId="65938272" w14:textId="77777777" w:rsidR="00A97412" w:rsidRDefault="00000000">
                              <w:r>
                                <w:rPr>
                                  <w:b/>
                                </w:rPr>
                                <w:t>Campus</w:t>
                              </w:r>
                            </w:p>
                          </w:txbxContent>
                        </wps:txbx>
                        <wps:bodyPr horzOverflow="overflow" vert="horz" lIns="0" tIns="0" rIns="0" bIns="0" rtlCol="0">
                          <a:noAutofit/>
                        </wps:bodyPr>
                      </wps:wsp>
                      <wps:wsp>
                        <wps:cNvPr id="6927" name="Rectangle 6927"/>
                        <wps:cNvSpPr/>
                        <wps:spPr>
                          <a:xfrm>
                            <a:off x="3096133" y="2580766"/>
                            <a:ext cx="42143" cy="189937"/>
                          </a:xfrm>
                          <a:prstGeom prst="rect">
                            <a:avLst/>
                          </a:prstGeom>
                          <a:ln>
                            <a:noFill/>
                          </a:ln>
                        </wps:spPr>
                        <wps:txbx>
                          <w:txbxContent>
                            <w:p w14:paraId="10350682" w14:textId="77777777" w:rsidR="00A97412" w:rsidRDefault="00000000">
                              <w:r>
                                <w:rPr>
                                  <w:b/>
                                  <w:color w:val="F0F7EB"/>
                                </w:rPr>
                                <w:t xml:space="preserve"> </w:t>
                              </w:r>
                            </w:p>
                          </w:txbxContent>
                        </wps:txbx>
                        <wps:bodyPr horzOverflow="overflow" vert="horz" lIns="0" tIns="0" rIns="0" bIns="0" rtlCol="0">
                          <a:noAutofit/>
                        </wps:bodyPr>
                      </wps:wsp>
                      <pic:pic xmlns:pic="http://schemas.openxmlformats.org/drawingml/2006/picture">
                        <pic:nvPicPr>
                          <pic:cNvPr id="6931" name="Picture 6931"/>
                          <pic:cNvPicPr/>
                        </pic:nvPicPr>
                        <pic:blipFill>
                          <a:blip r:embed="rId179"/>
                          <a:stretch>
                            <a:fillRect/>
                          </a:stretch>
                        </pic:blipFill>
                        <pic:spPr>
                          <a:xfrm>
                            <a:off x="3703320" y="2552700"/>
                            <a:ext cx="2554224" cy="318516"/>
                          </a:xfrm>
                          <a:prstGeom prst="rect">
                            <a:avLst/>
                          </a:prstGeom>
                        </pic:spPr>
                      </pic:pic>
                      <wps:wsp>
                        <wps:cNvPr id="6932" name="Rectangle 6932"/>
                        <wps:cNvSpPr/>
                        <wps:spPr>
                          <a:xfrm>
                            <a:off x="4226941" y="2580766"/>
                            <a:ext cx="356170" cy="189937"/>
                          </a:xfrm>
                          <a:prstGeom prst="rect">
                            <a:avLst/>
                          </a:prstGeom>
                          <a:ln>
                            <a:noFill/>
                          </a:ln>
                        </wps:spPr>
                        <wps:txbx>
                          <w:txbxContent>
                            <w:p w14:paraId="1582B9A7" w14:textId="77777777" w:rsidR="00A97412" w:rsidRDefault="00000000">
                              <w:r>
                                <w:rPr>
                                  <w:b/>
                                </w:rPr>
                                <w:t xml:space="preserve">LAN </w:t>
                              </w:r>
                            </w:p>
                          </w:txbxContent>
                        </wps:txbx>
                        <wps:bodyPr horzOverflow="overflow" vert="horz" lIns="0" tIns="0" rIns="0" bIns="0" rtlCol="0">
                          <a:noAutofit/>
                        </wps:bodyPr>
                      </wps:wsp>
                      <wps:wsp>
                        <wps:cNvPr id="6933" name="Rectangle 6933"/>
                        <wps:cNvSpPr/>
                        <wps:spPr>
                          <a:xfrm>
                            <a:off x="4495165" y="2580766"/>
                            <a:ext cx="92865" cy="189937"/>
                          </a:xfrm>
                          <a:prstGeom prst="rect">
                            <a:avLst/>
                          </a:prstGeom>
                          <a:ln>
                            <a:noFill/>
                          </a:ln>
                        </wps:spPr>
                        <wps:txbx>
                          <w:txbxContent>
                            <w:p w14:paraId="7F64670F" w14:textId="77777777" w:rsidR="00A97412" w:rsidRDefault="00000000">
                              <w:r>
                                <w:rPr>
                                  <w:b/>
                                </w:rPr>
                                <w:t>–</w:t>
                              </w:r>
                            </w:p>
                          </w:txbxContent>
                        </wps:txbx>
                        <wps:bodyPr horzOverflow="overflow" vert="horz" lIns="0" tIns="0" rIns="0" bIns="0" rtlCol="0">
                          <a:noAutofit/>
                        </wps:bodyPr>
                      </wps:wsp>
                      <wps:wsp>
                        <wps:cNvPr id="6934" name="Rectangle 6934"/>
                        <wps:cNvSpPr/>
                        <wps:spPr>
                          <a:xfrm>
                            <a:off x="4565650" y="2580766"/>
                            <a:ext cx="42143" cy="189937"/>
                          </a:xfrm>
                          <a:prstGeom prst="rect">
                            <a:avLst/>
                          </a:prstGeom>
                          <a:ln>
                            <a:noFill/>
                          </a:ln>
                        </wps:spPr>
                        <wps:txbx>
                          <w:txbxContent>
                            <w:p w14:paraId="2EDBBD98" w14:textId="77777777" w:rsidR="00A97412" w:rsidRDefault="00000000">
                              <w:r>
                                <w:rPr>
                                  <w:b/>
                                </w:rPr>
                                <w:t xml:space="preserve"> </w:t>
                              </w:r>
                            </w:p>
                          </w:txbxContent>
                        </wps:txbx>
                        <wps:bodyPr horzOverflow="overflow" vert="horz" lIns="0" tIns="0" rIns="0" bIns="0" rtlCol="0">
                          <a:noAutofit/>
                        </wps:bodyPr>
                      </wps:wsp>
                      <wps:wsp>
                        <wps:cNvPr id="6935" name="Rectangle 6935"/>
                        <wps:cNvSpPr/>
                        <wps:spPr>
                          <a:xfrm>
                            <a:off x="4597654" y="2580766"/>
                            <a:ext cx="840077" cy="189937"/>
                          </a:xfrm>
                          <a:prstGeom prst="rect">
                            <a:avLst/>
                          </a:prstGeom>
                          <a:ln>
                            <a:noFill/>
                          </a:ln>
                        </wps:spPr>
                        <wps:txbx>
                          <w:txbxContent>
                            <w:p w14:paraId="45733B9A" w14:textId="77777777" w:rsidR="00A97412" w:rsidRDefault="00000000">
                              <w:r>
                                <w:rPr>
                                  <w:b/>
                                </w:rPr>
                                <w:t xml:space="preserve">Local Área </w:t>
                              </w:r>
                            </w:p>
                          </w:txbxContent>
                        </wps:txbx>
                        <wps:bodyPr horzOverflow="overflow" vert="horz" lIns="0" tIns="0" rIns="0" bIns="0" rtlCol="0">
                          <a:noAutofit/>
                        </wps:bodyPr>
                      </wps:wsp>
                      <wps:wsp>
                        <wps:cNvPr id="6936" name="Rectangle 6936"/>
                        <wps:cNvSpPr/>
                        <wps:spPr>
                          <a:xfrm>
                            <a:off x="5228590" y="2580766"/>
                            <a:ext cx="674859" cy="189937"/>
                          </a:xfrm>
                          <a:prstGeom prst="rect">
                            <a:avLst/>
                          </a:prstGeom>
                          <a:ln>
                            <a:noFill/>
                          </a:ln>
                        </wps:spPr>
                        <wps:txbx>
                          <w:txbxContent>
                            <w:p w14:paraId="6932566D" w14:textId="77777777" w:rsidR="00A97412" w:rsidRDefault="00000000">
                              <w:r>
                                <w:rPr>
                                  <w:b/>
                                </w:rPr>
                                <w:t>Network</w:t>
                              </w:r>
                            </w:p>
                          </w:txbxContent>
                        </wps:txbx>
                        <wps:bodyPr horzOverflow="overflow" vert="horz" lIns="0" tIns="0" rIns="0" bIns="0" rtlCol="0">
                          <a:noAutofit/>
                        </wps:bodyPr>
                      </wps:wsp>
                      <wps:wsp>
                        <wps:cNvPr id="6937" name="Rectangle 6937"/>
                        <wps:cNvSpPr/>
                        <wps:spPr>
                          <a:xfrm>
                            <a:off x="5734558" y="2580766"/>
                            <a:ext cx="42144" cy="189937"/>
                          </a:xfrm>
                          <a:prstGeom prst="rect">
                            <a:avLst/>
                          </a:prstGeom>
                          <a:ln>
                            <a:noFill/>
                          </a:ln>
                        </wps:spPr>
                        <wps:txbx>
                          <w:txbxContent>
                            <w:p w14:paraId="37D19B0C" w14:textId="77777777" w:rsidR="00A97412" w:rsidRDefault="00000000">
                              <w:r>
                                <w:rPr>
                                  <w:b/>
                                </w:rP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254740" style="width:492.72pt;height:226.08pt;mso-position-horizontal-relative:char;mso-position-vertical-relative:line" coordsize="62575,28712">
                <v:rect id="Rectangle 6768" style="position:absolute;width:535;height:2415;left:27941;top:448;" filled="f" stroked="f">
                  <v:textbox inset="0,0,0,0">
                    <w:txbxContent>
                      <w:p>
                        <w:pPr>
                          <w:spacing w:before="0" w:after="160" w:line="259" w:lineRule="auto"/>
                        </w:pPr>
                        <w:r>
                          <w:rPr>
                            <w:rFonts w:cs="Calibri" w:hAnsi="Calibri" w:eastAsia="Calibri" w:ascii="Calibri"/>
                            <w:sz w:val="28"/>
                          </w:rPr>
                          <w:t xml:space="preserve"> </w:t>
                        </w:r>
                      </w:p>
                    </w:txbxContent>
                  </v:textbox>
                </v:rect>
                <v:rect id="Rectangle 6769" style="position:absolute;width:535;height:2415;left:27941;top:3633;" filled="f" stroked="f">
                  <v:textbox inset="0,0,0,0">
                    <w:txbxContent>
                      <w:p>
                        <w:pPr>
                          <w:spacing w:before="0" w:after="160" w:line="259" w:lineRule="auto"/>
                        </w:pPr>
                        <w:r>
                          <w:rPr>
                            <w:rFonts w:cs="Calibri" w:hAnsi="Calibri" w:eastAsia="Calibri" w:ascii="Calibri"/>
                            <w:sz w:val="28"/>
                          </w:rPr>
                          <w:t xml:space="preserve"> </w:t>
                        </w:r>
                      </w:p>
                    </w:txbxContent>
                  </v:textbox>
                </v:rect>
                <v:rect id="Rectangle 6770" style="position:absolute;width:535;height:2415;left:29084;top:6818;" filled="f" stroked="f">
                  <v:textbox inset="0,0,0,0">
                    <w:txbxContent>
                      <w:p>
                        <w:pPr>
                          <w:spacing w:before="0" w:after="160" w:line="259" w:lineRule="auto"/>
                        </w:pPr>
                        <w:r>
                          <w:rPr>
                            <w:rFonts w:cs="Calibri" w:hAnsi="Calibri" w:eastAsia="Calibri" w:ascii="Calibri"/>
                            <w:sz w:val="28"/>
                          </w:rPr>
                          <w:t xml:space="preserve"> </w:t>
                        </w:r>
                      </w:p>
                    </w:txbxContent>
                  </v:textbox>
                </v:rect>
                <v:rect id="Rectangle 6771" style="position:absolute;width:535;height:2415;left:27941;top:10003;" filled="f" stroked="f">
                  <v:textbox inset="0,0,0,0">
                    <w:txbxContent>
                      <w:p>
                        <w:pPr>
                          <w:spacing w:before="0" w:after="160" w:line="259" w:lineRule="auto"/>
                        </w:pPr>
                        <w:r>
                          <w:rPr>
                            <w:rFonts w:cs="Calibri" w:hAnsi="Calibri" w:eastAsia="Calibri" w:ascii="Calibri"/>
                            <w:sz w:val="28"/>
                          </w:rPr>
                          <w:t xml:space="preserve"> </w:t>
                        </w:r>
                      </w:p>
                    </w:txbxContent>
                  </v:textbox>
                </v:rect>
                <v:rect id="Rectangle 6772" style="position:absolute;width:421;height:1899;left:947;top:13108;" filled="f" stroked="f">
                  <v:textbox inset="0,0,0,0">
                    <w:txbxContent>
                      <w:p>
                        <w:pPr>
                          <w:spacing w:before="0" w:after="160" w:line="259" w:lineRule="auto"/>
                        </w:pPr>
                        <w:r>
                          <w:rPr>
                            <w:rFonts w:cs="Calibri" w:hAnsi="Calibri" w:eastAsia="Calibri" w:ascii="Calibri"/>
                            <w:sz w:val="22"/>
                          </w:rPr>
                          <w:t xml:space="preserve"> </w:t>
                        </w:r>
                      </w:p>
                    </w:txbxContent>
                  </v:textbox>
                </v:rect>
                <v:rect id="Rectangle 6773" style="position:absolute;width:535;height:2415;left:27941;top:15916;" filled="f" stroked="f">
                  <v:textbox inset="0,0,0,0">
                    <w:txbxContent>
                      <w:p>
                        <w:pPr>
                          <w:spacing w:before="0" w:after="160" w:line="259" w:lineRule="auto"/>
                        </w:pPr>
                        <w:r>
                          <w:rPr>
                            <w:rFonts w:cs="Calibri" w:hAnsi="Calibri" w:eastAsia="Calibri" w:ascii="Calibri"/>
                            <w:b w:val="1"/>
                            <w:sz w:val="28"/>
                          </w:rPr>
                          <w:t xml:space="preserve"> </w:t>
                        </w:r>
                      </w:p>
                    </w:txbxContent>
                  </v:textbox>
                </v:rect>
                <v:rect id="Rectangle 6774" style="position:absolute;width:421;height:1899;left:947;top:19025;" filled="f" stroked="f">
                  <v:textbox inset="0,0,0,0">
                    <w:txbxContent>
                      <w:p>
                        <w:pPr>
                          <w:spacing w:before="0" w:after="160" w:line="259" w:lineRule="auto"/>
                        </w:pPr>
                        <w:r>
                          <w:rPr>
                            <w:rFonts w:cs="Calibri" w:hAnsi="Calibri" w:eastAsia="Calibri" w:ascii="Calibri"/>
                            <w:sz w:val="22"/>
                          </w:rPr>
                          <w:t xml:space="preserve"> </w:t>
                        </w:r>
                      </w:p>
                    </w:txbxContent>
                  </v:textbox>
                </v:rect>
                <v:rect id="Rectangle 6775" style="position:absolute;width:421;height:1899;left:947;top:21753;" filled="f" stroked="f">
                  <v:textbox inset="0,0,0,0">
                    <w:txbxContent>
                      <w:p>
                        <w:pPr>
                          <w:spacing w:before="0" w:after="160" w:line="259" w:lineRule="auto"/>
                        </w:pPr>
                        <w:r>
                          <w:rPr>
                            <w:rFonts w:cs="Calibri" w:hAnsi="Calibri" w:eastAsia="Calibri" w:ascii="Calibri"/>
                            <w:b w:val="1"/>
                            <w:i w:val="1"/>
                            <w:sz w:val="22"/>
                          </w:rPr>
                          <w:t xml:space="preserve"> </w:t>
                        </w:r>
                      </w:p>
                    </w:txbxContent>
                  </v:textbox>
                </v:rect>
                <v:rect id="Rectangle 6776" style="position:absolute;width:421;height:1899;left:947;top:24603;" filled="f" stroked="f">
                  <v:textbox inset="0,0,0,0">
                    <w:txbxContent>
                      <w:p>
                        <w:pPr>
                          <w:spacing w:before="0" w:after="160" w:line="259" w:lineRule="auto"/>
                        </w:pPr>
                        <w:r>
                          <w:rPr>
                            <w:rFonts w:cs="Calibri" w:hAnsi="Calibri" w:eastAsia="Calibri" w:ascii="Calibri"/>
                            <w:b w:val="1"/>
                            <w:i w:val="1"/>
                            <w:sz w:val="22"/>
                          </w:rPr>
                          <w:t xml:space="preserve"> </w:t>
                        </w:r>
                      </w:p>
                    </w:txbxContent>
                  </v:textbox>
                </v:rect>
                <v:shape id="Picture 6807" style="position:absolute;width:20269;height:10043;left:0;top:0;" filled="f">
                  <v:imagedata r:id="rId186"/>
                </v:shape>
                <v:rect id="Rectangle 6808" style="position:absolute;width:22436;height:1899;left:1694;top:276;" filled="f" stroked="f">
                  <v:textbox inset="0,0,0,0">
                    <w:txbxContent>
                      <w:p>
                        <w:pPr>
                          <w:spacing w:before="0" w:after="160" w:line="259" w:lineRule="auto"/>
                        </w:pPr>
                        <w:r>
                          <w:rPr>
                            <w:rFonts w:cs="Calibri" w:hAnsi="Calibri" w:eastAsia="Calibri" w:ascii="Calibri"/>
                            <w:b w:val="1"/>
                            <w:sz w:val="22"/>
                          </w:rPr>
                          <w:t xml:space="preserve">Distancia entre Procesadores</w:t>
                        </w:r>
                      </w:p>
                    </w:txbxContent>
                  </v:textbox>
                </v:rect>
                <v:rect id="Rectangle 6809" style="position:absolute;width:421;height:1899;left:18568;top:276;" filled="f" stroked="f">
                  <v:textbox inset="0,0,0,0">
                    <w:txbxContent>
                      <w:p>
                        <w:pPr>
                          <w:spacing w:before="0" w:after="160" w:line="259" w:lineRule="auto"/>
                        </w:pPr>
                        <w:r>
                          <w:rPr>
                            <w:rFonts w:cs="Calibri" w:hAnsi="Calibri" w:eastAsia="Calibri" w:ascii="Calibri"/>
                            <w:b w:val="1"/>
                            <w:sz w:val="22"/>
                          </w:rPr>
                          <w:t xml:space="preserve"> </w:t>
                        </w:r>
                      </w:p>
                    </w:txbxContent>
                  </v:textbox>
                </v:rect>
                <v:shape id="Picture 6813" style="position:absolute;width:17586;height:3185;left:21808;top:0;" filled="f">
                  <v:imagedata r:id="rId187"/>
                </v:shape>
                <v:rect id="Rectangle 6814" style="position:absolute;width:13072;height:1899;left:25685;top:276;" filled="f" stroked="f">
                  <v:textbox inset="0,0,0,0">
                    <w:txbxContent>
                      <w:p>
                        <w:pPr>
                          <w:spacing w:before="0" w:after="160" w:line="259" w:lineRule="auto"/>
                        </w:pPr>
                        <w:r>
                          <w:rPr>
                            <w:rFonts w:cs="Calibri" w:hAnsi="Calibri" w:eastAsia="Calibri" w:ascii="Calibri"/>
                            <w:b w:val="1"/>
                            <w:sz w:val="22"/>
                          </w:rPr>
                          <w:t xml:space="preserve">Lugar Geográfico</w:t>
                        </w:r>
                      </w:p>
                    </w:txbxContent>
                  </v:textbox>
                </v:rect>
                <v:rect id="Rectangle 6815" style="position:absolute;width:421;height:1899;left:35502;top:276;" filled="f" stroked="f">
                  <v:textbox inset="0,0,0,0">
                    <w:txbxContent>
                      <w:p>
                        <w:pPr>
                          <w:spacing w:before="0" w:after="160" w:line="259" w:lineRule="auto"/>
                        </w:pPr>
                        <w:r>
                          <w:rPr>
                            <w:rFonts w:cs="Calibri" w:hAnsi="Calibri" w:eastAsia="Calibri" w:ascii="Calibri"/>
                            <w:b w:val="1"/>
                            <w:sz w:val="22"/>
                          </w:rPr>
                          <w:t xml:space="preserve"> </w:t>
                        </w:r>
                      </w:p>
                    </w:txbxContent>
                  </v:textbox>
                </v:rect>
                <v:shape id="Picture 6819" style="position:absolute;width:25542;height:3185;left:37033;top:0;" filled="f">
                  <v:imagedata r:id="rId188"/>
                </v:shape>
                <v:rect id="Rectangle 6820" style="position:absolute;width:6308;height:1899;left:47454;top:276;" filled="f" stroked="f">
                  <v:textbox inset="0,0,0,0">
                    <w:txbxContent>
                      <w:p>
                        <w:pPr>
                          <w:spacing w:before="0" w:after="160" w:line="259" w:lineRule="auto"/>
                        </w:pPr>
                        <w:r>
                          <w:rPr>
                            <w:rFonts w:cs="Calibri" w:hAnsi="Calibri" w:eastAsia="Calibri" w:ascii="Calibri"/>
                            <w:b w:val="1"/>
                            <w:sz w:val="22"/>
                          </w:rPr>
                          <w:t xml:space="preserve">Ejemplo</w:t>
                        </w:r>
                      </w:p>
                    </w:txbxContent>
                  </v:textbox>
                </v:rect>
                <v:rect id="Rectangle 6821" style="position:absolute;width:421;height:1899;left:52179;top:276;" filled="f" stroked="f">
                  <v:textbox inset="0,0,0,0">
                    <w:txbxContent>
                      <w:p>
                        <w:pPr>
                          <w:spacing w:before="0" w:after="160" w:line="259" w:lineRule="auto"/>
                        </w:pPr>
                        <w:r>
                          <w:rPr>
                            <w:rFonts w:cs="Calibri" w:hAnsi="Calibri" w:eastAsia="Calibri" w:ascii="Calibri"/>
                            <w:b w:val="1"/>
                            <w:color w:val="f0f7eb"/>
                            <w:sz w:val="22"/>
                          </w:rPr>
                          <w:t xml:space="preserve"> </w:t>
                        </w:r>
                      </w:p>
                    </w:txbxContent>
                  </v:textbox>
                </v:rect>
                <v:shape id="Picture 6825" style="position:absolute;width:20269;height:3185;left:0;top:4861;" filled="f">
                  <v:imagedata r:id="rId189"/>
                </v:shape>
                <v:rect id="Rectangle 254399" style="position:absolute;width:945;height:1899;left:8521;top:5138;" filled="f" stroked="f">
                  <v:textbox inset="0,0,0,0">
                    <w:txbxContent>
                      <w:p>
                        <w:pPr>
                          <w:spacing w:before="0" w:after="160" w:line="259" w:lineRule="auto"/>
                        </w:pPr>
                        <w:r>
                          <w:rPr>
                            <w:rFonts w:cs="Calibri" w:hAnsi="Calibri" w:eastAsia="Calibri" w:ascii="Calibri"/>
                            <w:b w:val="1"/>
                            <w:sz w:val="22"/>
                          </w:rPr>
                          <w:t xml:space="preserve">0</w:t>
                        </w:r>
                      </w:p>
                    </w:txbxContent>
                  </v:textbox>
                </v:rect>
                <v:rect id="Rectangle 254403" style="position:absolute;width:3356;height:1899;left:9236;top:5138;" filled="f" stroked="f">
                  <v:textbox inset="0,0,0,0">
                    <w:txbxContent>
                      <w:p>
                        <w:pPr>
                          <w:spacing w:before="0" w:after="160" w:line="259" w:lineRule="auto"/>
                        </w:pPr>
                        <w:r>
                          <w:rPr>
                            <w:rFonts w:cs="Calibri" w:hAnsi="Calibri" w:eastAsia="Calibri" w:ascii="Calibri"/>
                            <w:b w:val="1"/>
                            <w:sz w:val="22"/>
                          </w:rPr>
                          <w:t xml:space="preserve">,1 m</w:t>
                        </w:r>
                      </w:p>
                    </w:txbxContent>
                  </v:textbox>
                </v:rect>
                <v:rect id="Rectangle 6827" style="position:absolute;width:421;height:1899;left:11752;top:5138;" filled="f" stroked="f">
                  <v:textbox inset="0,0,0,0">
                    <w:txbxContent>
                      <w:p>
                        <w:pPr>
                          <w:spacing w:before="0" w:after="160" w:line="259" w:lineRule="auto"/>
                        </w:pPr>
                        <w:r>
                          <w:rPr>
                            <w:rFonts w:cs="Calibri" w:hAnsi="Calibri" w:eastAsia="Calibri" w:ascii="Calibri"/>
                            <w:b w:val="1"/>
                            <w:sz w:val="22"/>
                          </w:rPr>
                          <w:t xml:space="preserve"> </w:t>
                        </w:r>
                      </w:p>
                    </w:txbxContent>
                  </v:textbox>
                </v:rect>
                <v:shape id="Picture 6831" style="position:absolute;width:24384;height:3185;left:16520;top:4861;" filled="f">
                  <v:imagedata r:id="rId190"/>
                </v:shape>
                <v:rect id="Rectangle 6832" style="position:absolute;width:14961;height:1899;left:23094;top:5138;" filled="f" stroked="f">
                  <v:textbox inset="0,0,0,0">
                    <w:txbxContent>
                      <w:p>
                        <w:pPr>
                          <w:spacing w:before="0" w:after="160" w:line="259" w:lineRule="auto"/>
                        </w:pPr>
                        <w:r>
                          <w:rPr>
                            <w:rFonts w:cs="Calibri" w:hAnsi="Calibri" w:eastAsia="Calibri" w:ascii="Calibri"/>
                            <w:b w:val="1"/>
                            <w:sz w:val="22"/>
                          </w:rPr>
                          <w:t xml:space="preserve">Tarjeta de Circuitos</w:t>
                        </w:r>
                      </w:p>
                    </w:txbxContent>
                  </v:textbox>
                </v:rect>
                <v:rect id="Rectangle 6833" style="position:absolute;width:421;height:1899;left:34344;top:5138;" filled="f" stroked="f">
                  <v:textbox inset="0,0,0,0">
                    <w:txbxContent>
                      <w:p>
                        <w:pPr>
                          <w:spacing w:before="0" w:after="160" w:line="259" w:lineRule="auto"/>
                        </w:pPr>
                        <w:r>
                          <w:rPr>
                            <w:rFonts w:cs="Calibri" w:hAnsi="Calibri" w:eastAsia="Calibri" w:ascii="Calibri"/>
                            <w:b w:val="1"/>
                            <w:sz w:val="22"/>
                          </w:rPr>
                          <w:t xml:space="preserve"> </w:t>
                        </w:r>
                      </w:p>
                    </w:txbxContent>
                  </v:textbox>
                </v:rect>
                <v:shape id="Picture 6837" style="position:absolute;width:25542;height:3185;left:37033;top:4861;" filled="f">
                  <v:imagedata r:id="rId188"/>
                </v:shape>
                <v:rect id="Rectangle 6838" style="position:absolute;width:6901;height:1899;left:42086;top:5138;" filled="f" stroked="f">
                  <v:textbox inset="0,0,0,0">
                    <w:txbxContent>
                      <w:p>
                        <w:pPr>
                          <w:spacing w:before="0" w:after="160" w:line="259" w:lineRule="auto"/>
                        </w:pPr>
                        <w:r>
                          <w:rPr>
                            <w:rFonts w:cs="Calibri" w:hAnsi="Calibri" w:eastAsia="Calibri" w:ascii="Calibri"/>
                            <w:b w:val="1"/>
                            <w:sz w:val="22"/>
                          </w:rPr>
                          <w:t xml:space="preserve">Maquina</w:t>
                        </w:r>
                      </w:p>
                    </w:txbxContent>
                  </v:textbox>
                </v:rect>
                <v:rect id="Rectangle 6839" style="position:absolute;width:421;height:1899;left:47271;top:5138;" filled="f" stroked="f">
                  <v:textbox inset="0,0,0,0">
                    <w:txbxContent>
                      <w:p>
                        <w:pPr>
                          <w:spacing w:before="0" w:after="160" w:line="259" w:lineRule="auto"/>
                        </w:pPr>
                        <w:r>
                          <w:rPr>
                            <w:rFonts w:cs="Calibri" w:hAnsi="Calibri" w:eastAsia="Calibri" w:ascii="Calibri"/>
                            <w:b w:val="1"/>
                            <w:sz w:val="22"/>
                          </w:rPr>
                          <w:t xml:space="preserve"> </w:t>
                        </w:r>
                      </w:p>
                    </w:txbxContent>
                  </v:textbox>
                </v:rect>
                <v:rect id="Rectangle 6840" style="position:absolute;width:13208;height:1899;left:47591;top:5138;" filled="f" stroked="f">
                  <v:textbox inset="0,0,0,0">
                    <w:txbxContent>
                      <w:p>
                        <w:pPr>
                          <w:spacing w:before="0" w:after="160" w:line="259" w:lineRule="auto"/>
                        </w:pPr>
                        <w:r>
                          <w:rPr>
                            <w:rFonts w:cs="Calibri" w:hAnsi="Calibri" w:eastAsia="Calibri" w:ascii="Calibri"/>
                            <w:b w:val="1"/>
                            <w:sz w:val="22"/>
                          </w:rPr>
                          <w:t xml:space="preserve">de Flujo de datos</w:t>
                        </w:r>
                      </w:p>
                    </w:txbxContent>
                  </v:textbox>
                </v:rect>
                <v:rect id="Rectangle 6841" style="position:absolute;width:421;height:1899;left:57528;top:5138;" filled="f" stroked="f">
                  <v:textbox inset="0,0,0,0">
                    <w:txbxContent>
                      <w:p>
                        <w:pPr>
                          <w:spacing w:before="0" w:after="160" w:line="259" w:lineRule="auto"/>
                        </w:pPr>
                        <w:r>
                          <w:rPr>
                            <w:rFonts w:cs="Calibri" w:hAnsi="Calibri" w:eastAsia="Calibri" w:ascii="Calibri"/>
                            <w:b w:val="1"/>
                            <w:sz w:val="22"/>
                          </w:rPr>
                          <w:t xml:space="preserve"> </w:t>
                        </w:r>
                      </w:p>
                    </w:txbxContent>
                  </v:textbox>
                </v:rect>
                <v:shape id="Picture 6845" style="position:absolute;width:20269;height:3185;left:0;top:9723;" filled="f">
                  <v:imagedata r:id="rId189"/>
                </v:shape>
                <v:rect id="Rectangle 254412" style="position:absolute;width:945;height:1899;left:8491;top:9999;" filled="f" stroked="f">
                  <v:textbox inset="0,0,0,0">
                    <w:txbxContent>
                      <w:p>
                        <w:pPr>
                          <w:spacing w:before="0" w:after="160" w:line="259" w:lineRule="auto"/>
                        </w:pPr>
                        <w:r>
                          <w:rPr>
                            <w:rFonts w:cs="Calibri" w:hAnsi="Calibri" w:eastAsia="Calibri" w:ascii="Calibri"/>
                            <w:b w:val="1"/>
                            <w:sz w:val="22"/>
                          </w:rPr>
                          <w:t xml:space="preserve">1</w:t>
                        </w:r>
                      </w:p>
                    </w:txbxContent>
                  </v:textbox>
                </v:rect>
                <v:rect id="Rectangle 254415" style="position:absolute;width:3442;height:1899;left:9206;top:9999;" filled="f" stroked="f">
                  <v:textbox inset="0,0,0,0">
                    <w:txbxContent>
                      <w:p>
                        <w:pPr>
                          <w:spacing w:before="0" w:after="160" w:line="259" w:lineRule="auto"/>
                        </w:pPr>
                        <w:r>
                          <w:rPr>
                            <w:rFonts w:cs="Calibri" w:hAnsi="Calibri" w:eastAsia="Calibri" w:ascii="Calibri"/>
                            <w:b w:val="1"/>
                            <w:sz w:val="22"/>
                          </w:rPr>
                          <w:t xml:space="preserve"> Mts</w:t>
                        </w:r>
                      </w:p>
                    </w:txbxContent>
                  </v:textbox>
                </v:rect>
                <v:rect id="Rectangle 6847" style="position:absolute;width:421;height:1899;left:11783;top:9999;" filled="f" stroked="f">
                  <v:textbox inset="0,0,0,0">
                    <w:txbxContent>
                      <w:p>
                        <w:pPr>
                          <w:spacing w:before="0" w:after="160" w:line="259" w:lineRule="auto"/>
                        </w:pPr>
                        <w:r>
                          <w:rPr>
                            <w:rFonts w:cs="Calibri" w:hAnsi="Calibri" w:eastAsia="Calibri" w:ascii="Calibri"/>
                            <w:b w:val="1"/>
                            <w:sz w:val="22"/>
                          </w:rPr>
                          <w:t xml:space="preserve"> </w:t>
                        </w:r>
                      </w:p>
                    </w:txbxContent>
                  </v:textbox>
                </v:rect>
                <v:shape id="Picture 6851" style="position:absolute;width:13670;height:3185;left:21808;top:9723;" filled="f">
                  <v:imagedata r:id="rId191"/>
                </v:shape>
                <v:rect id="Rectangle 6852" style="position:absolute;width:6105;height:1899;left:26356;top:9999;" filled="f" stroked="f">
                  <v:textbox inset="0,0,0,0">
                    <w:txbxContent>
                      <w:p>
                        <w:pPr>
                          <w:spacing w:before="0" w:after="160" w:line="259" w:lineRule="auto"/>
                        </w:pPr>
                        <w:r>
                          <w:rPr>
                            <w:rFonts w:cs="Calibri" w:hAnsi="Calibri" w:eastAsia="Calibri" w:ascii="Calibri"/>
                            <w:b w:val="1"/>
                            <w:sz w:val="22"/>
                          </w:rPr>
                          <w:t xml:space="preserve">Sistema</w:t>
                        </w:r>
                      </w:p>
                    </w:txbxContent>
                  </v:textbox>
                </v:rect>
                <v:rect id="Rectangle 6853" style="position:absolute;width:421;height:1899;left:30930;top:9999;" filled="f" stroked="f">
                  <v:textbox inset="0,0,0,0">
                    <w:txbxContent>
                      <w:p>
                        <w:pPr>
                          <w:spacing w:before="0" w:after="160" w:line="259" w:lineRule="auto"/>
                        </w:pPr>
                        <w:r>
                          <w:rPr>
                            <w:rFonts w:cs="Calibri" w:hAnsi="Calibri" w:eastAsia="Calibri" w:ascii="Calibri"/>
                            <w:b w:val="1"/>
                            <w:sz w:val="22"/>
                          </w:rPr>
                          <w:t xml:space="preserve"> </w:t>
                        </w:r>
                      </w:p>
                    </w:txbxContent>
                  </v:textbox>
                </v:rect>
                <v:shape id="Picture 6857" style="position:absolute;width:25542;height:3185;left:37033;top:9723;" filled="f">
                  <v:imagedata r:id="rId188"/>
                </v:shape>
                <v:rect id="Rectangle 6858" style="position:absolute;width:4714;height:1899;left:46494;top:9999;" filled="f" stroked="f">
                  <v:textbox inset="0,0,0,0">
                    <w:txbxContent>
                      <w:p>
                        <w:pPr>
                          <w:spacing w:before="0" w:after="160" w:line="259" w:lineRule="auto"/>
                        </w:pPr>
                        <w:r>
                          <w:rPr>
                            <w:rFonts w:cs="Calibri" w:hAnsi="Calibri" w:eastAsia="Calibri" w:ascii="Calibri"/>
                            <w:b w:val="1"/>
                            <w:sz w:val="22"/>
                          </w:rPr>
                          <w:t xml:space="preserve">Sever </w:t>
                        </w:r>
                      </w:p>
                    </w:txbxContent>
                  </v:textbox>
                </v:rect>
                <v:rect id="Rectangle 6859" style="position:absolute;width:570;height:1899;left:50045;top:9999;" filled="f" stroked="f">
                  <v:textbox inset="0,0,0,0">
                    <w:txbxContent>
                      <w:p>
                        <w:pPr>
                          <w:spacing w:before="0" w:after="160" w:line="259" w:lineRule="auto"/>
                        </w:pPr>
                        <w:r>
                          <w:rPr>
                            <w:rFonts w:cs="Calibri" w:hAnsi="Calibri" w:eastAsia="Calibri" w:ascii="Calibri"/>
                            <w:b w:val="1"/>
                            <w:sz w:val="22"/>
                          </w:rPr>
                          <w:t xml:space="preserve">-</w:t>
                        </w:r>
                      </w:p>
                    </w:txbxContent>
                  </v:textbox>
                </v:rect>
                <v:rect id="Rectangle 6860" style="position:absolute;width:3563;height:1899;left:50472;top:9999;" filled="f" stroked="f">
                  <v:textbox inset="0,0,0,0">
                    <w:txbxContent>
                      <w:p>
                        <w:pPr>
                          <w:spacing w:before="0" w:after="160" w:line="259" w:lineRule="auto"/>
                        </w:pPr>
                        <w:r>
                          <w:rPr>
                            <w:rFonts w:cs="Calibri" w:hAnsi="Calibri" w:eastAsia="Calibri" w:ascii="Calibri"/>
                            <w:b w:val="1"/>
                            <w:sz w:val="22"/>
                          </w:rPr>
                          <w:t xml:space="preserve">Host</w:t>
                        </w:r>
                      </w:p>
                    </w:txbxContent>
                  </v:textbox>
                </v:rect>
                <v:rect id="Rectangle 6861" style="position:absolute;width:421;height:1899;left:53139;top:9999;" filled="f" stroked="f">
                  <v:textbox inset="0,0,0,0">
                    <w:txbxContent>
                      <w:p>
                        <w:pPr>
                          <w:spacing w:before="0" w:after="160" w:line="259" w:lineRule="auto"/>
                        </w:pPr>
                        <w:r>
                          <w:rPr>
                            <w:rFonts w:cs="Calibri" w:hAnsi="Calibri" w:eastAsia="Calibri" w:ascii="Calibri"/>
                            <w:b w:val="1"/>
                            <w:sz w:val="22"/>
                          </w:rPr>
                          <w:t xml:space="preserve"> </w:t>
                        </w:r>
                      </w:p>
                    </w:txbxContent>
                  </v:textbox>
                </v:rect>
                <v:shape id="Picture 6865" style="position:absolute;width:20269;height:4404;left:0;top:14584;" filled="f">
                  <v:imagedata r:id="rId192"/>
                </v:shape>
                <v:rect id="Rectangle 254421" style="position:absolute;width:1896;height:1899;left:8140;top:14861;" filled="f" stroked="f">
                  <v:textbox inset="0,0,0,0">
                    <w:txbxContent>
                      <w:p>
                        <w:pPr>
                          <w:spacing w:before="0" w:after="160" w:line="259" w:lineRule="auto"/>
                        </w:pPr>
                        <w:r>
                          <w:rPr>
                            <w:rFonts w:cs="Calibri" w:hAnsi="Calibri" w:eastAsia="Calibri" w:ascii="Calibri"/>
                            <w:b w:val="1"/>
                            <w:sz w:val="22"/>
                          </w:rPr>
                          <w:t xml:space="preserve">10</w:t>
                        </w:r>
                      </w:p>
                    </w:txbxContent>
                  </v:textbox>
                </v:rect>
                <v:rect id="Rectangle 254422" style="position:absolute;width:3419;height:1899;left:9570;top:14861;" filled="f" stroked="f">
                  <v:textbox inset="0,0,0,0">
                    <w:txbxContent>
                      <w:p>
                        <w:pPr>
                          <w:spacing w:before="0" w:after="160" w:line="259" w:lineRule="auto"/>
                        </w:pPr>
                        <w:r>
                          <w:rPr>
                            <w:rFonts w:cs="Calibri" w:hAnsi="Calibri" w:eastAsia="Calibri" w:ascii="Calibri"/>
                            <w:b w:val="1"/>
                            <w:sz w:val="22"/>
                          </w:rPr>
                          <w:t xml:space="preserve"> Mts</w:t>
                        </w:r>
                      </w:p>
                    </w:txbxContent>
                  </v:textbox>
                </v:rect>
                <v:rect id="Rectangle 6867" style="position:absolute;width:421;height:1899;left:12133;top:14861;" filled="f" stroked="f">
                  <v:textbox inset="0,0,0,0">
                    <w:txbxContent>
                      <w:p>
                        <w:pPr>
                          <w:spacing w:before="0" w:after="160" w:line="259" w:lineRule="auto"/>
                        </w:pPr>
                        <w:r>
                          <w:rPr>
                            <w:rFonts w:cs="Calibri" w:hAnsi="Calibri" w:eastAsia="Calibri" w:ascii="Calibri"/>
                            <w:b w:val="1"/>
                            <w:sz w:val="22"/>
                          </w:rPr>
                          <w:t xml:space="preserve"> </w:t>
                        </w:r>
                      </w:p>
                    </w:txbxContent>
                  </v:textbox>
                </v:rect>
                <v:shape id="Picture 6871" style="position:absolute;width:13670;height:4404;left:21808;top:14584;" filled="f">
                  <v:imagedata r:id="rId193"/>
                </v:shape>
                <v:rect id="Rectangle 6872" style="position:absolute;width:13204;height:1899;left:23689;top:14861;" filled="f" stroked="f">
                  <v:textbox inset="0,0,0,0">
                    <w:txbxContent>
                      <w:p>
                        <w:pPr>
                          <w:spacing w:before="0" w:after="160" w:line="259" w:lineRule="auto"/>
                        </w:pPr>
                        <w:r>
                          <w:rPr>
                            <w:rFonts w:cs="Calibri" w:hAnsi="Calibri" w:eastAsia="Calibri" w:ascii="Calibri"/>
                            <w:b w:val="1"/>
                            <w:sz w:val="22"/>
                          </w:rPr>
                          <w:t xml:space="preserve">Cuarto/ambintes</w:t>
                        </w:r>
                      </w:p>
                    </w:txbxContent>
                  </v:textbox>
                </v:rect>
                <v:rect id="Rectangle 6873" style="position:absolute;width:637;height:1817;left:33613;top:14841;" filled="f" stroked="f">
                  <v:textbox inset="0,0,0,0">
                    <w:txbxContent>
                      <w:p>
                        <w:pPr>
                          <w:spacing w:before="0" w:after="160" w:line="259" w:lineRule="auto"/>
                        </w:pPr>
                        <w:r>
                          <w:rPr>
                            <w:rFonts w:cs="Verdana" w:hAnsi="Verdana" w:eastAsia="Verdana" w:ascii="Verdana"/>
                            <w:b w:val="1"/>
                            <w:sz w:val="22"/>
                          </w:rPr>
                          <w:t xml:space="preserve"> </w:t>
                        </w:r>
                      </w:p>
                    </w:txbxContent>
                  </v:textbox>
                </v:rect>
                <v:shape id="Picture 6877" style="position:absolute;width:25542;height:12268;left:37033;top:13274;" filled="f">
                  <v:imagedata r:id="rId194"/>
                </v:shape>
                <v:rect id="Rectangle 6878" style="position:absolute;width:3763;height:1899;left:41156;top:13550;" filled="f" stroked="f">
                  <v:textbox inset="0,0,0,0">
                    <w:txbxContent>
                      <w:p>
                        <w:pPr>
                          <w:spacing w:before="0" w:after="160" w:line="259" w:lineRule="auto"/>
                        </w:pPr>
                        <w:r>
                          <w:rPr>
                            <w:rFonts w:cs="Calibri" w:hAnsi="Calibri" w:eastAsia="Calibri" w:ascii="Calibri"/>
                            <w:b w:val="1"/>
                            <w:sz w:val="22"/>
                          </w:rPr>
                          <w:t xml:space="preserve">PAN </w:t>
                        </w:r>
                      </w:p>
                    </w:txbxContent>
                  </v:textbox>
                </v:rect>
                <v:rect id="Rectangle 6879" style="position:absolute;width:928;height:1899;left:43991;top:13550;" filled="f" stroked="f">
                  <v:textbox inset="0,0,0,0">
                    <w:txbxContent>
                      <w:p>
                        <w:pPr>
                          <w:spacing w:before="0" w:after="160" w:line="259" w:lineRule="auto"/>
                        </w:pPr>
                        <w:r>
                          <w:rPr>
                            <w:rFonts w:cs="Calibri" w:hAnsi="Calibri" w:eastAsia="Calibri" w:ascii="Calibri"/>
                            <w:b w:val="1"/>
                            <w:sz w:val="22"/>
                          </w:rPr>
                          <w:t xml:space="preserve">–</w:t>
                        </w:r>
                      </w:p>
                    </w:txbxContent>
                  </v:textbox>
                </v:rect>
                <v:rect id="Rectangle 6880" style="position:absolute;width:421;height:1899;left:44692;top:13550;" filled="f" stroked="f">
                  <v:textbox inset="0,0,0,0">
                    <w:txbxContent>
                      <w:p>
                        <w:pPr>
                          <w:spacing w:before="0" w:after="160" w:line="259" w:lineRule="auto"/>
                        </w:pPr>
                        <w:r>
                          <w:rPr>
                            <w:rFonts w:cs="Calibri" w:hAnsi="Calibri" w:eastAsia="Calibri" w:ascii="Calibri"/>
                            <w:b w:val="1"/>
                            <w:sz w:val="22"/>
                          </w:rPr>
                          <w:t xml:space="preserve"> </w:t>
                        </w:r>
                      </w:p>
                    </w:txbxContent>
                  </v:textbox>
                </v:rect>
                <v:rect id="Rectangle 6881" style="position:absolute;width:18371;height:1899;left:45012;top:13550;" filled="f" stroked="f">
                  <v:textbox inset="0,0,0,0">
                    <w:txbxContent>
                      <w:p>
                        <w:pPr>
                          <w:spacing w:before="0" w:after="160" w:line="259" w:lineRule="auto"/>
                        </w:pPr>
                        <w:r>
                          <w:rPr>
                            <w:rFonts w:cs="Calibri" w:hAnsi="Calibri" w:eastAsia="Calibri" w:ascii="Calibri"/>
                            <w:b w:val="1"/>
                            <w:sz w:val="22"/>
                          </w:rPr>
                          <w:t xml:space="preserve">Personal Área Network </w:t>
                        </w:r>
                      </w:p>
                    </w:txbxContent>
                  </v:textbox>
                </v:rect>
                <v:rect id="Rectangle 6882" style="position:absolute;width:421;height:1899;left:58793;top:13550;" filled="f" stroked="f">
                  <v:textbox inset="0,0,0,0">
                    <w:txbxContent>
                      <w:p>
                        <w:pPr>
                          <w:spacing w:before="0" w:after="160" w:line="259" w:lineRule="auto"/>
                        </w:pPr>
                        <w:r>
                          <w:rPr>
                            <w:rFonts w:cs="Calibri" w:hAnsi="Calibri" w:eastAsia="Calibri" w:ascii="Calibri"/>
                            <w:b w:val="1"/>
                            <w:sz w:val="22"/>
                          </w:rPr>
                          <w:t xml:space="preserve"> </w:t>
                        </w:r>
                      </w:p>
                    </w:txbxContent>
                  </v:textbox>
                </v:rect>
                <v:rect id="Rectangle 6883" style="position:absolute;width:3947;height:1899;left:41705;top:15257;" filled="f" stroked="f">
                  <v:textbox inset="0,0,0,0">
                    <w:txbxContent>
                      <w:p>
                        <w:pPr>
                          <w:spacing w:before="0" w:after="160" w:line="259" w:lineRule="auto"/>
                        </w:pPr>
                        <w:r>
                          <w:rPr>
                            <w:rFonts w:cs="Calibri" w:hAnsi="Calibri" w:eastAsia="Calibri" w:ascii="Calibri"/>
                            <w:b w:val="1"/>
                            <w:sz w:val="22"/>
                          </w:rPr>
                          <w:t xml:space="preserve">HAN </w:t>
                        </w:r>
                      </w:p>
                    </w:txbxContent>
                  </v:textbox>
                </v:rect>
                <v:rect id="Rectangle 6884" style="position:absolute;width:928;height:1899;left:44677;top:15257;" filled="f" stroked="f">
                  <v:textbox inset="0,0,0,0">
                    <w:txbxContent>
                      <w:p>
                        <w:pPr>
                          <w:spacing w:before="0" w:after="160" w:line="259" w:lineRule="auto"/>
                        </w:pPr>
                        <w:r>
                          <w:rPr>
                            <w:rFonts w:cs="Calibri" w:hAnsi="Calibri" w:eastAsia="Calibri" w:ascii="Calibri"/>
                            <w:b w:val="1"/>
                            <w:sz w:val="22"/>
                          </w:rPr>
                          <w:t xml:space="preserve">–</w:t>
                        </w:r>
                      </w:p>
                    </w:txbxContent>
                  </v:textbox>
                </v:rect>
                <v:rect id="Rectangle 6885" style="position:absolute;width:421;height:1899;left:45378;top:15257;" filled="f" stroked="f">
                  <v:textbox inset="0,0,0,0">
                    <w:txbxContent>
                      <w:p>
                        <w:pPr>
                          <w:spacing w:before="0" w:after="160" w:line="259" w:lineRule="auto"/>
                        </w:pPr>
                        <w:r>
                          <w:rPr>
                            <w:rFonts w:cs="Calibri" w:hAnsi="Calibri" w:eastAsia="Calibri" w:ascii="Calibri"/>
                            <w:b w:val="1"/>
                            <w:sz w:val="22"/>
                          </w:rPr>
                          <w:t xml:space="preserve"> </w:t>
                        </w:r>
                      </w:p>
                    </w:txbxContent>
                  </v:textbox>
                </v:rect>
                <v:rect id="Rectangle 6886" style="position:absolute;width:16232;height:1899;left:45702;top:15257;" filled="f" stroked="f">
                  <v:textbox inset="0,0,0,0">
                    <w:txbxContent>
                      <w:p>
                        <w:pPr>
                          <w:spacing w:before="0" w:after="160" w:line="259" w:lineRule="auto"/>
                        </w:pPr>
                        <w:r>
                          <w:rPr>
                            <w:rFonts w:cs="Calibri" w:hAnsi="Calibri" w:eastAsia="Calibri" w:ascii="Calibri"/>
                            <w:b w:val="1"/>
                            <w:sz w:val="22"/>
                          </w:rPr>
                          <w:t xml:space="preserve">Home  Área Network</w:t>
                        </w:r>
                      </w:p>
                    </w:txbxContent>
                  </v:textbox>
                </v:rect>
                <v:rect id="Rectangle 6887" style="position:absolute;width:421;height:1899;left:57909;top:15257;" filled="f" stroked="f">
                  <v:textbox inset="0,0,0,0">
                    <w:txbxContent>
                      <w:p>
                        <w:pPr>
                          <w:spacing w:before="0" w:after="160" w:line="259" w:lineRule="auto"/>
                        </w:pPr>
                        <w:r>
                          <w:rPr>
                            <w:rFonts w:cs="Calibri" w:hAnsi="Calibri" w:eastAsia="Calibri" w:ascii="Calibri"/>
                            <w:b w:val="1"/>
                            <w:sz w:val="22"/>
                          </w:rPr>
                          <w:t xml:space="preserve"> </w:t>
                        </w:r>
                      </w:p>
                    </w:txbxContent>
                  </v:textbox>
                </v:rect>
                <v:rect id="Rectangle 6888" style="position:absolute;width:3563;height:1903;left:42269;top:16962;" filled="f" stroked="f">
                  <v:textbox inset="0,0,0,0">
                    <w:txbxContent>
                      <w:p>
                        <w:pPr>
                          <w:spacing w:before="0" w:after="160" w:line="259" w:lineRule="auto"/>
                        </w:pPr>
                        <w:r>
                          <w:rPr>
                            <w:rFonts w:cs="Calibri" w:hAnsi="Calibri" w:eastAsia="Calibri" w:ascii="Calibri"/>
                            <w:b w:val="1"/>
                            <w:sz w:val="22"/>
                          </w:rPr>
                          <w:t xml:space="preserve">LAN </w:t>
                        </w:r>
                      </w:p>
                    </w:txbxContent>
                  </v:textbox>
                </v:rect>
                <v:rect id="Rectangle 6889" style="position:absolute;width:930;height:1903;left:44951;top:16962;" filled="f" stroked="f">
                  <v:textbox inset="0,0,0,0">
                    <w:txbxContent>
                      <w:p>
                        <w:pPr>
                          <w:spacing w:before="0" w:after="160" w:line="259" w:lineRule="auto"/>
                        </w:pPr>
                        <w:r>
                          <w:rPr>
                            <w:rFonts w:cs="Calibri" w:hAnsi="Calibri" w:eastAsia="Calibri" w:ascii="Calibri"/>
                            <w:b w:val="1"/>
                            <w:sz w:val="22"/>
                          </w:rPr>
                          <w:t xml:space="preserve">–</w:t>
                        </w:r>
                      </w:p>
                    </w:txbxContent>
                  </v:textbox>
                </v:rect>
                <v:rect id="Rectangle 6890" style="position:absolute;width:422;height:1903;left:45656;top:16962;" filled="f" stroked="f">
                  <v:textbox inset="0,0,0,0">
                    <w:txbxContent>
                      <w:p>
                        <w:pPr>
                          <w:spacing w:before="0" w:after="160" w:line="259" w:lineRule="auto"/>
                        </w:pPr>
                        <w:r>
                          <w:rPr>
                            <w:rFonts w:cs="Calibri" w:hAnsi="Calibri" w:eastAsia="Calibri" w:ascii="Calibri"/>
                            <w:b w:val="1"/>
                            <w:sz w:val="22"/>
                          </w:rPr>
                          <w:t xml:space="preserve"> </w:t>
                        </w:r>
                      </w:p>
                    </w:txbxContent>
                  </v:textbox>
                </v:rect>
                <v:rect id="Rectangle 6891" style="position:absolute;width:15135;height:1903;left:45976;top:16962;" filled="f" stroked="f">
                  <v:textbox inset="0,0,0,0">
                    <w:txbxContent>
                      <w:p>
                        <w:pPr>
                          <w:spacing w:before="0" w:after="160" w:line="259" w:lineRule="auto"/>
                        </w:pPr>
                        <w:r>
                          <w:rPr>
                            <w:rFonts w:cs="Calibri" w:hAnsi="Calibri" w:eastAsia="Calibri" w:ascii="Calibri"/>
                            <w:b w:val="1"/>
                            <w:sz w:val="22"/>
                          </w:rPr>
                          <w:t xml:space="preserve">Local Área Network</w:t>
                        </w:r>
                      </w:p>
                    </w:txbxContent>
                  </v:textbox>
                </v:rect>
                <v:rect id="Rectangle 6892" style="position:absolute;width:422;height:1903;left:57345;top:16962;" filled="f" stroked="f">
                  <v:textbox inset="0,0,0,0">
                    <w:txbxContent>
                      <w:p>
                        <w:pPr>
                          <w:spacing w:before="0" w:after="160" w:line="259" w:lineRule="auto"/>
                        </w:pPr>
                        <w:r>
                          <w:rPr>
                            <w:rFonts w:cs="Calibri" w:hAnsi="Calibri" w:eastAsia="Calibri" w:ascii="Calibri"/>
                            <w:b w:val="1"/>
                            <w:sz w:val="22"/>
                          </w:rPr>
                          <w:t xml:space="preserve"> </w:t>
                        </w:r>
                      </w:p>
                    </w:txbxContent>
                  </v:textbox>
                </v:rect>
                <v:shape id="Picture 6896" style="position:absolute;width:20269;height:3185;left:0;top:20665;" filled="f">
                  <v:imagedata r:id="rId189"/>
                </v:shape>
                <v:rect id="Rectangle 254428" style="position:absolute;width:3847;height:1899;left:9906;top:20946;" filled="f" stroked="f">
                  <v:textbox inset="0,0,0,0">
                    <w:txbxContent>
                      <w:p>
                        <w:pPr>
                          <w:spacing w:before="0" w:after="160" w:line="259" w:lineRule="auto"/>
                        </w:pPr>
                        <w:r>
                          <w:rPr>
                            <w:rFonts w:cs="Calibri" w:hAnsi="Calibri" w:eastAsia="Calibri" w:ascii="Calibri"/>
                            <w:b w:val="1"/>
                            <w:sz w:val="22"/>
                          </w:rPr>
                          <w:t xml:space="preserve"> Mts </w:t>
                        </w:r>
                      </w:p>
                    </w:txbxContent>
                  </v:textbox>
                </v:rect>
                <v:rect id="Rectangle 254427" style="position:absolute;width:2828;height:1899;left:7774;top:20946;" filled="f" stroked="f">
                  <v:textbox inset="0,0,0,0">
                    <w:txbxContent>
                      <w:p>
                        <w:pPr>
                          <w:spacing w:before="0" w:after="160" w:line="259" w:lineRule="auto"/>
                        </w:pPr>
                        <w:r>
                          <w:rPr>
                            <w:rFonts w:cs="Calibri" w:hAnsi="Calibri" w:eastAsia="Calibri" w:ascii="Calibri"/>
                            <w:b w:val="1"/>
                            <w:sz w:val="22"/>
                          </w:rPr>
                          <w:t xml:space="preserve">100</w:t>
                        </w:r>
                      </w:p>
                    </w:txbxContent>
                  </v:textbox>
                </v:rect>
                <v:rect id="Rectangle 6898" style="position:absolute;width:421;height:1899;left:12788;top:20946;" filled="f" stroked="f">
                  <v:textbox inset="0,0,0,0">
                    <w:txbxContent>
                      <w:p>
                        <w:pPr>
                          <w:spacing w:before="0" w:after="160" w:line="259" w:lineRule="auto"/>
                        </w:pPr>
                        <w:r>
                          <w:rPr>
                            <w:rFonts w:cs="Calibri" w:hAnsi="Calibri" w:eastAsia="Calibri" w:ascii="Calibri"/>
                            <w:b w:val="1"/>
                            <w:sz w:val="22"/>
                          </w:rPr>
                          <w:t xml:space="preserve"> </w:t>
                        </w:r>
                      </w:p>
                    </w:txbxContent>
                  </v:textbox>
                </v:rect>
                <v:shape id="Picture 6902" style="position:absolute;width:13670;height:3185;left:21808;top:20665;" filled="f">
                  <v:imagedata r:id="rId191"/>
                </v:shape>
                <v:rect id="Rectangle 6903" style="position:absolute;width:6071;height:1899;left:26523;top:20946;" filled="f" stroked="f">
                  <v:textbox inset="0,0,0,0">
                    <w:txbxContent>
                      <w:p>
                        <w:pPr>
                          <w:spacing w:before="0" w:after="160" w:line="259" w:lineRule="auto"/>
                        </w:pPr>
                        <w:r>
                          <w:rPr>
                            <w:rFonts w:cs="Calibri" w:hAnsi="Calibri" w:eastAsia="Calibri" w:ascii="Calibri"/>
                            <w:b w:val="1"/>
                            <w:sz w:val="22"/>
                          </w:rPr>
                          <w:t xml:space="preserve">Edificio </w:t>
                        </w:r>
                      </w:p>
                    </w:txbxContent>
                  </v:textbox>
                </v:rect>
                <v:rect id="Rectangle 6904" style="position:absolute;width:421;height:1899;left:31083;top:20946;" filled="f" stroked="f">
                  <v:textbox inset="0,0,0,0">
                    <w:txbxContent>
                      <w:p>
                        <w:pPr>
                          <w:spacing w:before="0" w:after="160" w:line="259" w:lineRule="auto"/>
                        </w:pPr>
                        <w:r>
                          <w:rPr>
                            <w:rFonts w:cs="Calibri" w:hAnsi="Calibri" w:eastAsia="Calibri" w:ascii="Calibri"/>
                            <w:b w:val="1"/>
                            <w:color w:val="f0f7eb"/>
                            <w:sz w:val="22"/>
                          </w:rPr>
                          <w:t xml:space="preserve"> </w:t>
                        </w:r>
                      </w:p>
                    </w:txbxContent>
                  </v:textbox>
                </v:rect>
                <v:shape id="Picture 6908" style="position:absolute;width:25542;height:3185;left:37033;top:20665;" filled="f">
                  <v:imagedata r:id="rId188"/>
                </v:shape>
                <v:rect id="Rectangle 6909" style="position:absolute;width:3561;height:1899;left:41995;top:20946;" filled="f" stroked="f">
                  <v:textbox inset="0,0,0,0">
                    <w:txbxContent>
                      <w:p>
                        <w:pPr>
                          <w:spacing w:before="0" w:after="160" w:line="259" w:lineRule="auto"/>
                        </w:pPr>
                        <w:r>
                          <w:rPr>
                            <w:rFonts w:cs="Calibri" w:hAnsi="Calibri" w:eastAsia="Calibri" w:ascii="Calibri"/>
                            <w:b w:val="1"/>
                            <w:sz w:val="22"/>
                          </w:rPr>
                          <w:t xml:space="preserve">LAN </w:t>
                        </w:r>
                      </w:p>
                    </w:txbxContent>
                  </v:textbox>
                </v:rect>
                <v:rect id="Rectangle 6910" style="position:absolute;width:928;height:1899;left:44677;top:20946;" filled="f" stroked="f">
                  <v:textbox inset="0,0,0,0">
                    <w:txbxContent>
                      <w:p>
                        <w:pPr>
                          <w:spacing w:before="0" w:after="160" w:line="259" w:lineRule="auto"/>
                        </w:pPr>
                        <w:r>
                          <w:rPr>
                            <w:rFonts w:cs="Calibri" w:hAnsi="Calibri" w:eastAsia="Calibri" w:ascii="Calibri"/>
                            <w:b w:val="1"/>
                            <w:sz w:val="22"/>
                          </w:rPr>
                          <w:t xml:space="preserve">–</w:t>
                        </w:r>
                      </w:p>
                    </w:txbxContent>
                  </v:textbox>
                </v:rect>
                <v:rect id="Rectangle 6911" style="position:absolute;width:421;height:1899;left:45378;top:20946;" filled="f" stroked="f">
                  <v:textbox inset="0,0,0,0">
                    <w:txbxContent>
                      <w:p>
                        <w:pPr>
                          <w:spacing w:before="0" w:after="160" w:line="259" w:lineRule="auto"/>
                        </w:pPr>
                        <w:r>
                          <w:rPr>
                            <w:rFonts w:cs="Calibri" w:hAnsi="Calibri" w:eastAsia="Calibri" w:ascii="Calibri"/>
                            <w:b w:val="1"/>
                            <w:sz w:val="22"/>
                          </w:rPr>
                          <w:t xml:space="preserve"> </w:t>
                        </w:r>
                      </w:p>
                    </w:txbxContent>
                  </v:textbox>
                </v:rect>
                <v:rect id="Rectangle 6912" style="position:absolute;width:7988;height:1899;left:45702;top:20946;" filled="f" stroked="f">
                  <v:textbox inset="0,0,0,0">
                    <w:txbxContent>
                      <w:p>
                        <w:pPr>
                          <w:spacing w:before="0" w:after="160" w:line="259" w:lineRule="auto"/>
                        </w:pPr>
                        <w:r>
                          <w:rPr>
                            <w:rFonts w:cs="Calibri" w:hAnsi="Calibri" w:eastAsia="Calibri" w:ascii="Calibri"/>
                            <w:b w:val="1"/>
                            <w:sz w:val="22"/>
                          </w:rPr>
                          <w:t xml:space="preserve">Local Area</w:t>
                        </w:r>
                      </w:p>
                    </w:txbxContent>
                  </v:textbox>
                </v:rect>
                <v:rect id="Rectangle 6913" style="position:absolute;width:1157;height:3299;left:51706;top:20051;" filled="f" stroked="f">
                  <v:textbox inset="0,0,0,0">
                    <w:txbxContent>
                      <w:p>
                        <w:pPr>
                          <w:spacing w:before="0" w:after="160" w:line="259" w:lineRule="auto"/>
                        </w:pPr>
                        <w:r>
                          <w:rPr>
                            <w:rFonts w:cs="Verdana" w:hAnsi="Verdana" w:eastAsia="Verdana" w:ascii="Verdana"/>
                            <w:b w:val="1"/>
                            <w:sz w:val="40"/>
                          </w:rPr>
                          <w:t xml:space="preserve"> </w:t>
                        </w:r>
                      </w:p>
                    </w:txbxContent>
                  </v:textbox>
                </v:rect>
                <v:rect id="Rectangle 6914" style="position:absolute;width:6729;height:1899;left:52575;top:20946;" filled="f" stroked="f">
                  <v:textbox inset="0,0,0,0">
                    <w:txbxContent>
                      <w:p>
                        <w:pPr>
                          <w:spacing w:before="0" w:after="160" w:line="259" w:lineRule="auto"/>
                        </w:pPr>
                        <w:r>
                          <w:rPr>
                            <w:rFonts w:cs="Calibri" w:hAnsi="Calibri" w:eastAsia="Calibri" w:ascii="Calibri"/>
                            <w:b w:val="1"/>
                            <w:sz w:val="22"/>
                          </w:rPr>
                          <w:t xml:space="preserve">Network</w:t>
                        </w:r>
                      </w:p>
                    </w:txbxContent>
                  </v:textbox>
                </v:rect>
                <v:rect id="Rectangle 6915" style="position:absolute;width:1157;height:3299;left:57635;top:20051;" filled="f" stroked="f">
                  <v:textbox inset="0,0,0,0">
                    <w:txbxContent>
                      <w:p>
                        <w:pPr>
                          <w:spacing w:before="0" w:after="160" w:line="259" w:lineRule="auto"/>
                        </w:pPr>
                        <w:r>
                          <w:rPr>
                            <w:rFonts w:cs="Verdana" w:hAnsi="Verdana" w:eastAsia="Verdana" w:ascii="Verdana"/>
                            <w:b w:val="1"/>
                            <w:color w:val="f0f7eb"/>
                            <w:sz w:val="40"/>
                          </w:rPr>
                          <w:t xml:space="preserve"> </w:t>
                        </w:r>
                      </w:p>
                    </w:txbxContent>
                  </v:textbox>
                </v:rect>
                <v:shape id="Picture 6919" style="position:absolute;width:20269;height:3185;left:0;top:25527;" filled="f">
                  <v:imagedata r:id="rId189"/>
                </v:shape>
                <v:rect id="Rectangle 254430" style="position:absolute;width:945;height:1899;left:8658;top:25807;" filled="f" stroked="f">
                  <v:textbox inset="0,0,0,0">
                    <w:txbxContent>
                      <w:p>
                        <w:pPr>
                          <w:spacing w:before="0" w:after="160" w:line="259" w:lineRule="auto"/>
                        </w:pPr>
                        <w:r>
                          <w:rPr>
                            <w:rFonts w:cs="Calibri" w:hAnsi="Calibri" w:eastAsia="Calibri" w:ascii="Calibri"/>
                            <w:b w:val="1"/>
                            <w:sz w:val="22"/>
                          </w:rPr>
                          <w:t xml:space="preserve">1</w:t>
                        </w:r>
                      </w:p>
                    </w:txbxContent>
                  </v:textbox>
                </v:rect>
                <v:rect id="Rectangle 254431" style="position:absolute;width:3378;height:1899;left:9373;top:25807;" filled="f" stroked="f">
                  <v:textbox inset="0,0,0,0">
                    <w:txbxContent>
                      <w:p>
                        <w:pPr>
                          <w:spacing w:before="0" w:after="160" w:line="259" w:lineRule="auto"/>
                        </w:pPr>
                        <w:r>
                          <w:rPr>
                            <w:rFonts w:cs="Calibri" w:hAnsi="Calibri" w:eastAsia="Calibri" w:ascii="Calibri"/>
                            <w:b w:val="1"/>
                            <w:sz w:val="22"/>
                          </w:rPr>
                          <w:t xml:space="preserve"> Km </w:t>
                        </w:r>
                      </w:p>
                    </w:txbxContent>
                  </v:textbox>
                </v:rect>
                <v:rect id="Rectangle 6921" style="position:absolute;width:421;height:1899;left:11904;top:25807;" filled="f" stroked="f">
                  <v:textbox inset="0,0,0,0">
                    <w:txbxContent>
                      <w:p>
                        <w:pPr>
                          <w:spacing w:before="0" w:after="160" w:line="259" w:lineRule="auto"/>
                        </w:pPr>
                        <w:r>
                          <w:rPr>
                            <w:rFonts w:cs="Calibri" w:hAnsi="Calibri" w:eastAsia="Calibri" w:ascii="Calibri"/>
                            <w:b w:val="1"/>
                            <w:sz w:val="22"/>
                          </w:rPr>
                          <w:t xml:space="preserve"> </w:t>
                        </w:r>
                      </w:p>
                    </w:txbxContent>
                  </v:textbox>
                </v:rect>
                <v:shape id="Picture 6925" style="position:absolute;width:13670;height:3185;left:21808;top:25527;" filled="f">
                  <v:imagedata r:id="rId191"/>
                </v:shape>
                <v:rect id="Rectangle 6926" style="position:absolute;width:6153;height:1899;left:26341;top:25807;" filled="f" stroked="f">
                  <v:textbox inset="0,0,0,0">
                    <w:txbxContent>
                      <w:p>
                        <w:pPr>
                          <w:spacing w:before="0" w:after="160" w:line="259" w:lineRule="auto"/>
                        </w:pPr>
                        <w:r>
                          <w:rPr>
                            <w:rFonts w:cs="Calibri" w:hAnsi="Calibri" w:eastAsia="Calibri" w:ascii="Calibri"/>
                            <w:b w:val="1"/>
                            <w:sz w:val="22"/>
                          </w:rPr>
                          <w:t xml:space="preserve">Campus</w:t>
                        </w:r>
                      </w:p>
                    </w:txbxContent>
                  </v:textbox>
                </v:rect>
                <v:rect id="Rectangle 6927" style="position:absolute;width:421;height:1899;left:30961;top:25807;" filled="f" stroked="f">
                  <v:textbox inset="0,0,0,0">
                    <w:txbxContent>
                      <w:p>
                        <w:pPr>
                          <w:spacing w:before="0" w:after="160" w:line="259" w:lineRule="auto"/>
                        </w:pPr>
                        <w:r>
                          <w:rPr>
                            <w:rFonts w:cs="Calibri" w:hAnsi="Calibri" w:eastAsia="Calibri" w:ascii="Calibri"/>
                            <w:b w:val="1"/>
                            <w:color w:val="f0f7eb"/>
                            <w:sz w:val="22"/>
                          </w:rPr>
                          <w:t xml:space="preserve"> </w:t>
                        </w:r>
                      </w:p>
                    </w:txbxContent>
                  </v:textbox>
                </v:rect>
                <v:shape id="Picture 6931" style="position:absolute;width:25542;height:3185;left:37033;top:25527;" filled="f">
                  <v:imagedata r:id="rId188"/>
                </v:shape>
                <v:rect id="Rectangle 6932" style="position:absolute;width:3561;height:1899;left:42269;top:25807;" filled="f" stroked="f">
                  <v:textbox inset="0,0,0,0">
                    <w:txbxContent>
                      <w:p>
                        <w:pPr>
                          <w:spacing w:before="0" w:after="160" w:line="259" w:lineRule="auto"/>
                        </w:pPr>
                        <w:r>
                          <w:rPr>
                            <w:rFonts w:cs="Calibri" w:hAnsi="Calibri" w:eastAsia="Calibri" w:ascii="Calibri"/>
                            <w:b w:val="1"/>
                            <w:sz w:val="22"/>
                          </w:rPr>
                          <w:t xml:space="preserve">LAN </w:t>
                        </w:r>
                      </w:p>
                    </w:txbxContent>
                  </v:textbox>
                </v:rect>
                <v:rect id="Rectangle 6933" style="position:absolute;width:928;height:1899;left:44951;top:25807;" filled="f" stroked="f">
                  <v:textbox inset="0,0,0,0">
                    <w:txbxContent>
                      <w:p>
                        <w:pPr>
                          <w:spacing w:before="0" w:after="160" w:line="259" w:lineRule="auto"/>
                        </w:pPr>
                        <w:r>
                          <w:rPr>
                            <w:rFonts w:cs="Calibri" w:hAnsi="Calibri" w:eastAsia="Calibri" w:ascii="Calibri"/>
                            <w:b w:val="1"/>
                            <w:sz w:val="22"/>
                          </w:rPr>
                          <w:t xml:space="preserve">–</w:t>
                        </w:r>
                      </w:p>
                    </w:txbxContent>
                  </v:textbox>
                </v:rect>
                <v:rect id="Rectangle 6934" style="position:absolute;width:421;height:1899;left:45656;top:25807;" filled="f" stroked="f">
                  <v:textbox inset="0,0,0,0">
                    <w:txbxContent>
                      <w:p>
                        <w:pPr>
                          <w:spacing w:before="0" w:after="160" w:line="259" w:lineRule="auto"/>
                        </w:pPr>
                        <w:r>
                          <w:rPr>
                            <w:rFonts w:cs="Calibri" w:hAnsi="Calibri" w:eastAsia="Calibri" w:ascii="Calibri"/>
                            <w:b w:val="1"/>
                            <w:sz w:val="22"/>
                          </w:rPr>
                          <w:t xml:space="preserve"> </w:t>
                        </w:r>
                      </w:p>
                    </w:txbxContent>
                  </v:textbox>
                </v:rect>
                <v:rect id="Rectangle 6935" style="position:absolute;width:8400;height:1899;left:45976;top:25807;" filled="f" stroked="f">
                  <v:textbox inset="0,0,0,0">
                    <w:txbxContent>
                      <w:p>
                        <w:pPr>
                          <w:spacing w:before="0" w:after="160" w:line="259" w:lineRule="auto"/>
                        </w:pPr>
                        <w:r>
                          <w:rPr>
                            <w:rFonts w:cs="Calibri" w:hAnsi="Calibri" w:eastAsia="Calibri" w:ascii="Calibri"/>
                            <w:b w:val="1"/>
                            <w:sz w:val="22"/>
                          </w:rPr>
                          <w:t xml:space="preserve">Local Área </w:t>
                        </w:r>
                      </w:p>
                    </w:txbxContent>
                  </v:textbox>
                </v:rect>
                <v:rect id="Rectangle 6936" style="position:absolute;width:6748;height:1899;left:52285;top:25807;" filled="f" stroked="f">
                  <v:textbox inset="0,0,0,0">
                    <w:txbxContent>
                      <w:p>
                        <w:pPr>
                          <w:spacing w:before="0" w:after="160" w:line="259" w:lineRule="auto"/>
                        </w:pPr>
                        <w:r>
                          <w:rPr>
                            <w:rFonts w:cs="Calibri" w:hAnsi="Calibri" w:eastAsia="Calibri" w:ascii="Calibri"/>
                            <w:b w:val="1"/>
                            <w:sz w:val="22"/>
                          </w:rPr>
                          <w:t xml:space="preserve">Network</w:t>
                        </w:r>
                      </w:p>
                    </w:txbxContent>
                  </v:textbox>
                </v:rect>
                <v:rect id="Rectangle 6937" style="position:absolute;width:421;height:1899;left:57345;top:25807;" filled="f" stroked="f">
                  <v:textbox inset="0,0,0,0">
                    <w:txbxContent>
                      <w:p>
                        <w:pPr>
                          <w:spacing w:before="0" w:after="160" w:line="259" w:lineRule="auto"/>
                        </w:pPr>
                        <w:r>
                          <w:rPr>
                            <w:rFonts w:cs="Calibri" w:hAnsi="Calibri" w:eastAsia="Calibri" w:ascii="Calibri"/>
                            <w:b w:val="1"/>
                            <w:sz w:val="22"/>
                          </w:rPr>
                          <w:t xml:space="preserve"> </w:t>
                        </w:r>
                      </w:p>
                    </w:txbxContent>
                  </v:textbox>
                </v:rect>
              </v:group>
            </w:pict>
          </mc:Fallback>
        </mc:AlternateContent>
      </w:r>
      <w:r>
        <w:rPr>
          <w:b/>
          <w:i/>
        </w:rPr>
        <w:t xml:space="preserve"> </w:t>
      </w:r>
    </w:p>
    <w:p w14:paraId="5887581A" w14:textId="77777777" w:rsidR="00A97412" w:rsidRDefault="00000000">
      <w:pPr>
        <w:spacing w:after="158"/>
        <w:ind w:left="982"/>
      </w:pPr>
      <w:r>
        <w:rPr>
          <w:b/>
          <w:i/>
        </w:rPr>
        <w:t xml:space="preserve"> </w:t>
      </w:r>
    </w:p>
    <w:p w14:paraId="5B4BB63C" w14:textId="77777777" w:rsidR="00A97412" w:rsidRDefault="00000000">
      <w:pPr>
        <w:ind w:left="982"/>
      </w:pPr>
      <w:r>
        <w:rPr>
          <w:b/>
          <w:i/>
        </w:rPr>
        <w:t xml:space="preserve"> </w:t>
      </w:r>
    </w:p>
    <w:p w14:paraId="029AFF02" w14:textId="77777777" w:rsidR="00A97412" w:rsidRDefault="00000000">
      <w:pPr>
        <w:spacing w:after="158"/>
        <w:ind w:left="982"/>
      </w:pPr>
      <w:r>
        <w:rPr>
          <w:b/>
          <w:i/>
        </w:rPr>
        <w:t xml:space="preserve"> </w:t>
      </w:r>
    </w:p>
    <w:p w14:paraId="0F358FB9" w14:textId="77777777" w:rsidR="00A97412" w:rsidRDefault="00000000">
      <w:pPr>
        <w:spacing w:after="62"/>
        <w:ind w:left="982"/>
      </w:pPr>
      <w:r>
        <w:rPr>
          <w:b/>
          <w:i/>
        </w:rPr>
        <w:t xml:space="preserve"> </w:t>
      </w:r>
    </w:p>
    <w:p w14:paraId="14D77531" w14:textId="77777777" w:rsidR="00A97412" w:rsidRDefault="00000000">
      <w:pPr>
        <w:tabs>
          <w:tab w:val="center" w:pos="1605"/>
          <w:tab w:val="center" w:pos="4805"/>
          <w:tab w:val="center" w:pos="8456"/>
        </w:tabs>
        <w:spacing w:after="0"/>
      </w:pPr>
      <w:r>
        <w:rPr>
          <w:noProof/>
        </w:rPr>
        <mc:AlternateContent>
          <mc:Choice Requires="wpg">
            <w:drawing>
              <wp:anchor distT="0" distB="0" distL="114300" distR="114300" simplePos="0" relativeHeight="251661312" behindDoc="1" locked="0" layoutInCell="1" allowOverlap="1" wp14:anchorId="37E52F2D" wp14:editId="6E4FAFD4">
                <wp:simplePos x="0" y="0"/>
                <wp:positionH relativeFrom="column">
                  <wp:posOffset>-94487</wp:posOffset>
                </wp:positionH>
                <wp:positionV relativeFrom="paragraph">
                  <wp:posOffset>-28321</wp:posOffset>
                </wp:positionV>
                <wp:extent cx="6867145" cy="172212"/>
                <wp:effectExtent l="0" t="0" r="0" b="0"/>
                <wp:wrapNone/>
                <wp:docPr id="255002" name="Group 255002"/>
                <wp:cNvGraphicFramePr/>
                <a:graphic xmlns:a="http://schemas.openxmlformats.org/drawingml/2006/main">
                  <a:graphicData uri="http://schemas.microsoft.com/office/word/2010/wordprocessingGroup">
                    <wpg:wgp>
                      <wpg:cNvGrpSpPr/>
                      <wpg:grpSpPr>
                        <a:xfrm>
                          <a:off x="0" y="0"/>
                          <a:ext cx="6867145" cy="172212"/>
                          <a:chOff x="0" y="0"/>
                          <a:chExt cx="6867145" cy="172212"/>
                        </a:xfrm>
                      </wpg:grpSpPr>
                      <pic:pic xmlns:pic="http://schemas.openxmlformats.org/drawingml/2006/picture">
                        <pic:nvPicPr>
                          <pic:cNvPr id="7154" name="Picture 7154"/>
                          <pic:cNvPicPr/>
                        </pic:nvPicPr>
                        <pic:blipFill>
                          <a:blip r:embed="rId195"/>
                          <a:stretch>
                            <a:fillRect/>
                          </a:stretch>
                        </pic:blipFill>
                        <pic:spPr>
                          <a:xfrm>
                            <a:off x="0" y="0"/>
                            <a:ext cx="2228088" cy="172212"/>
                          </a:xfrm>
                          <a:prstGeom prst="rect">
                            <a:avLst/>
                          </a:prstGeom>
                        </pic:spPr>
                      </pic:pic>
                      <pic:pic xmlns:pic="http://schemas.openxmlformats.org/drawingml/2006/picture">
                        <pic:nvPicPr>
                          <pic:cNvPr id="7161" name="Picture 7161"/>
                          <pic:cNvPicPr/>
                        </pic:nvPicPr>
                        <pic:blipFill>
                          <a:blip r:embed="rId196"/>
                          <a:stretch>
                            <a:fillRect/>
                          </a:stretch>
                        </pic:blipFill>
                        <pic:spPr>
                          <a:xfrm>
                            <a:off x="2391156" y="0"/>
                            <a:ext cx="1505712" cy="172212"/>
                          </a:xfrm>
                          <a:prstGeom prst="rect">
                            <a:avLst/>
                          </a:prstGeom>
                        </pic:spPr>
                      </pic:pic>
                      <pic:pic xmlns:pic="http://schemas.openxmlformats.org/drawingml/2006/picture">
                        <pic:nvPicPr>
                          <pic:cNvPr id="7167" name="Picture 7167"/>
                          <pic:cNvPicPr/>
                        </pic:nvPicPr>
                        <pic:blipFill>
                          <a:blip r:embed="rId197"/>
                          <a:stretch>
                            <a:fillRect/>
                          </a:stretch>
                        </pic:blipFill>
                        <pic:spPr>
                          <a:xfrm>
                            <a:off x="4058412" y="0"/>
                            <a:ext cx="2808733" cy="172212"/>
                          </a:xfrm>
                          <a:prstGeom prst="rect">
                            <a:avLst/>
                          </a:prstGeom>
                        </pic:spPr>
                      </pic:pic>
                    </wpg:wgp>
                  </a:graphicData>
                </a:graphic>
              </wp:anchor>
            </w:drawing>
          </mc:Choice>
          <mc:Fallback xmlns:a="http://schemas.openxmlformats.org/drawingml/2006/main">
            <w:pict>
              <v:group id="Group 255002" style="width:540.72pt;height:13.56pt;position:absolute;z-index:-2147483282;mso-position-horizontal-relative:text;mso-position-horizontal:absolute;margin-left:-7.44pt;mso-position-vertical-relative:text;margin-top:-2.23004pt;" coordsize="68671,1722">
                <v:shape id="Picture 7154" style="position:absolute;width:22280;height:1722;left:0;top:0;" filled="f">
                  <v:imagedata r:id="rId198"/>
                </v:shape>
                <v:shape id="Picture 7161" style="position:absolute;width:15057;height:1722;left:23911;top:0;" filled="f">
                  <v:imagedata r:id="rId199"/>
                </v:shape>
                <v:shape id="Picture 7167" style="position:absolute;width:28087;height:1722;left:40584;top:0;" filled="f">
                  <v:imagedata r:id="rId200"/>
                </v:shape>
              </v:group>
            </w:pict>
          </mc:Fallback>
        </mc:AlternateContent>
      </w:r>
      <w:r>
        <w:tab/>
      </w:r>
      <w:r>
        <w:rPr>
          <w:b/>
        </w:rPr>
        <w:t xml:space="preserve">Distancia entre Procesadores </w:t>
      </w:r>
      <w:r>
        <w:rPr>
          <w:b/>
        </w:rPr>
        <w:tab/>
        <w:t xml:space="preserve">Lugar Geográfico </w:t>
      </w:r>
      <w:r>
        <w:rPr>
          <w:b/>
        </w:rPr>
        <w:tab/>
        <w:t>Ejemplo</w:t>
      </w:r>
      <w:r>
        <w:rPr>
          <w:b/>
          <w:color w:val="F0F7EB"/>
        </w:rPr>
        <w:t xml:space="preserve"> </w:t>
      </w:r>
    </w:p>
    <w:p w14:paraId="28B7A022" w14:textId="77777777" w:rsidR="00A97412" w:rsidRDefault="00000000">
      <w:pPr>
        <w:spacing w:after="0"/>
        <w:ind w:left="982"/>
      </w:pPr>
      <w:r>
        <w:rPr>
          <w:b/>
          <w:i/>
        </w:rPr>
        <w:t xml:space="preserve"> </w:t>
      </w:r>
    </w:p>
    <w:p w14:paraId="27870F32" w14:textId="77777777" w:rsidR="00A97412" w:rsidRDefault="00000000">
      <w:pPr>
        <w:spacing w:after="264"/>
        <w:ind w:left="-149" w:right="-200"/>
      </w:pPr>
      <w:r>
        <w:rPr>
          <w:noProof/>
        </w:rPr>
        <mc:AlternateContent>
          <mc:Choice Requires="wpg">
            <w:drawing>
              <wp:inline distT="0" distB="0" distL="0" distR="0" wp14:anchorId="02195A18" wp14:editId="21A20AC9">
                <wp:extent cx="6867145" cy="370332"/>
                <wp:effectExtent l="0" t="0" r="0" b="0"/>
                <wp:docPr id="255003" name="Group 255003"/>
                <wp:cNvGraphicFramePr/>
                <a:graphic xmlns:a="http://schemas.openxmlformats.org/drawingml/2006/main">
                  <a:graphicData uri="http://schemas.microsoft.com/office/word/2010/wordprocessingGroup">
                    <wpg:wgp>
                      <wpg:cNvGrpSpPr/>
                      <wpg:grpSpPr>
                        <a:xfrm>
                          <a:off x="0" y="0"/>
                          <a:ext cx="6867145" cy="370332"/>
                          <a:chOff x="0" y="0"/>
                          <a:chExt cx="6867145" cy="370332"/>
                        </a:xfrm>
                      </wpg:grpSpPr>
                      <pic:pic xmlns:pic="http://schemas.openxmlformats.org/drawingml/2006/picture">
                        <pic:nvPicPr>
                          <pic:cNvPr id="6947" name="Picture 6947"/>
                          <pic:cNvPicPr/>
                        </pic:nvPicPr>
                        <pic:blipFill>
                          <a:blip r:embed="rId201"/>
                          <a:stretch>
                            <a:fillRect/>
                          </a:stretch>
                        </pic:blipFill>
                        <pic:spPr>
                          <a:xfrm>
                            <a:off x="0" y="0"/>
                            <a:ext cx="2228088" cy="370332"/>
                          </a:xfrm>
                          <a:prstGeom prst="rect">
                            <a:avLst/>
                          </a:prstGeom>
                        </pic:spPr>
                      </pic:pic>
                      <wps:wsp>
                        <wps:cNvPr id="254432" name="Rectangle 254432"/>
                        <wps:cNvSpPr/>
                        <wps:spPr>
                          <a:xfrm>
                            <a:off x="931418" y="28321"/>
                            <a:ext cx="189647" cy="189937"/>
                          </a:xfrm>
                          <a:prstGeom prst="rect">
                            <a:avLst/>
                          </a:prstGeom>
                          <a:ln>
                            <a:noFill/>
                          </a:ln>
                        </wps:spPr>
                        <wps:txbx>
                          <w:txbxContent>
                            <w:p w14:paraId="52DBC4E8" w14:textId="77777777" w:rsidR="00A97412" w:rsidRDefault="00000000">
                              <w:r>
                                <w:rPr>
                                  <w:b/>
                                </w:rPr>
                                <w:t>10</w:t>
                              </w:r>
                            </w:p>
                          </w:txbxContent>
                        </wps:txbx>
                        <wps:bodyPr horzOverflow="overflow" vert="horz" lIns="0" tIns="0" rIns="0" bIns="0" rtlCol="0">
                          <a:noAutofit/>
                        </wps:bodyPr>
                      </wps:wsp>
                      <wps:wsp>
                        <wps:cNvPr id="254433" name="Rectangle 254433"/>
                        <wps:cNvSpPr/>
                        <wps:spPr>
                          <a:xfrm>
                            <a:off x="1074430" y="28321"/>
                            <a:ext cx="293514" cy="189937"/>
                          </a:xfrm>
                          <a:prstGeom prst="rect">
                            <a:avLst/>
                          </a:prstGeom>
                          <a:ln>
                            <a:noFill/>
                          </a:ln>
                        </wps:spPr>
                        <wps:txbx>
                          <w:txbxContent>
                            <w:p w14:paraId="193AA81B" w14:textId="77777777" w:rsidR="00A97412" w:rsidRDefault="00000000">
                              <w:r>
                                <w:rPr>
                                  <w:b/>
                                </w:rPr>
                                <w:t xml:space="preserve"> Km</w:t>
                              </w:r>
                            </w:p>
                          </w:txbxContent>
                        </wps:txbx>
                        <wps:bodyPr horzOverflow="overflow" vert="horz" lIns="0" tIns="0" rIns="0" bIns="0" rtlCol="0">
                          <a:noAutofit/>
                        </wps:bodyPr>
                      </wps:wsp>
                      <wps:wsp>
                        <wps:cNvPr id="6949" name="Rectangle 6949"/>
                        <wps:cNvSpPr/>
                        <wps:spPr>
                          <a:xfrm>
                            <a:off x="1294130" y="28321"/>
                            <a:ext cx="42144" cy="189937"/>
                          </a:xfrm>
                          <a:prstGeom prst="rect">
                            <a:avLst/>
                          </a:prstGeom>
                          <a:ln>
                            <a:noFill/>
                          </a:ln>
                        </wps:spPr>
                        <wps:txbx>
                          <w:txbxContent>
                            <w:p w14:paraId="63B3B523" w14:textId="77777777" w:rsidR="00A97412" w:rsidRDefault="00000000">
                              <w:r>
                                <w:rPr>
                                  <w:b/>
                                </w:rPr>
                                <w:t xml:space="preserve"> </w:t>
                              </w:r>
                            </w:p>
                          </w:txbxContent>
                        </wps:txbx>
                        <wps:bodyPr horzOverflow="overflow" vert="horz" lIns="0" tIns="0" rIns="0" bIns="0" rtlCol="0">
                          <a:noAutofit/>
                        </wps:bodyPr>
                      </wps:wsp>
                      <pic:pic xmlns:pic="http://schemas.openxmlformats.org/drawingml/2006/picture">
                        <pic:nvPicPr>
                          <pic:cNvPr id="6963" name="Picture 6963"/>
                          <pic:cNvPicPr/>
                        </pic:nvPicPr>
                        <pic:blipFill>
                          <a:blip r:embed="rId202"/>
                          <a:stretch>
                            <a:fillRect/>
                          </a:stretch>
                        </pic:blipFill>
                        <pic:spPr>
                          <a:xfrm>
                            <a:off x="2391156" y="0"/>
                            <a:ext cx="1505712" cy="370332"/>
                          </a:xfrm>
                          <a:prstGeom prst="rect">
                            <a:avLst/>
                          </a:prstGeom>
                        </pic:spPr>
                      </pic:pic>
                      <wps:wsp>
                        <wps:cNvPr id="6964" name="Rectangle 6964"/>
                        <wps:cNvSpPr/>
                        <wps:spPr>
                          <a:xfrm>
                            <a:off x="2943479" y="28321"/>
                            <a:ext cx="535748" cy="189937"/>
                          </a:xfrm>
                          <a:prstGeom prst="rect">
                            <a:avLst/>
                          </a:prstGeom>
                          <a:ln>
                            <a:noFill/>
                          </a:ln>
                        </wps:spPr>
                        <wps:txbx>
                          <w:txbxContent>
                            <w:p w14:paraId="200A6DBE" w14:textId="77777777" w:rsidR="00A97412" w:rsidRDefault="00000000">
                              <w:r>
                                <w:rPr>
                                  <w:b/>
                                </w:rPr>
                                <w:t>Ciudad</w:t>
                              </w:r>
                            </w:p>
                          </w:txbxContent>
                        </wps:txbx>
                        <wps:bodyPr horzOverflow="overflow" vert="horz" lIns="0" tIns="0" rIns="0" bIns="0" rtlCol="0">
                          <a:noAutofit/>
                        </wps:bodyPr>
                      </wps:wsp>
                      <wps:wsp>
                        <wps:cNvPr id="6965" name="Rectangle 6965"/>
                        <wps:cNvSpPr/>
                        <wps:spPr>
                          <a:xfrm>
                            <a:off x="3345815" y="28321"/>
                            <a:ext cx="42143" cy="189937"/>
                          </a:xfrm>
                          <a:prstGeom prst="rect">
                            <a:avLst/>
                          </a:prstGeom>
                          <a:ln>
                            <a:noFill/>
                          </a:ln>
                        </wps:spPr>
                        <wps:txbx>
                          <w:txbxContent>
                            <w:p w14:paraId="467BBA92" w14:textId="77777777" w:rsidR="00A97412" w:rsidRDefault="00000000">
                              <w:r>
                                <w:rPr>
                                  <w:b/>
                                </w:rPr>
                                <w:t xml:space="preserve"> </w:t>
                              </w:r>
                            </w:p>
                          </w:txbxContent>
                        </wps:txbx>
                        <wps:bodyPr horzOverflow="overflow" vert="horz" lIns="0" tIns="0" rIns="0" bIns="0" rtlCol="0">
                          <a:noAutofit/>
                        </wps:bodyPr>
                      </wps:wsp>
                      <pic:pic xmlns:pic="http://schemas.openxmlformats.org/drawingml/2006/picture">
                        <pic:nvPicPr>
                          <pic:cNvPr id="6979" name="Picture 6979"/>
                          <pic:cNvPicPr/>
                        </pic:nvPicPr>
                        <pic:blipFill>
                          <a:blip r:embed="rId203"/>
                          <a:stretch>
                            <a:fillRect/>
                          </a:stretch>
                        </pic:blipFill>
                        <pic:spPr>
                          <a:xfrm>
                            <a:off x="4058412" y="0"/>
                            <a:ext cx="2808733" cy="370332"/>
                          </a:xfrm>
                          <a:prstGeom prst="rect">
                            <a:avLst/>
                          </a:prstGeom>
                        </pic:spPr>
                      </pic:pic>
                      <wps:wsp>
                        <wps:cNvPr id="6980" name="Rectangle 6980"/>
                        <wps:cNvSpPr/>
                        <wps:spPr>
                          <a:xfrm>
                            <a:off x="4437253" y="28321"/>
                            <a:ext cx="441390" cy="189937"/>
                          </a:xfrm>
                          <a:prstGeom prst="rect">
                            <a:avLst/>
                          </a:prstGeom>
                          <a:ln>
                            <a:noFill/>
                          </a:ln>
                        </wps:spPr>
                        <wps:txbx>
                          <w:txbxContent>
                            <w:p w14:paraId="14AE1C1A" w14:textId="77777777" w:rsidR="00A97412" w:rsidRDefault="00000000">
                              <w:r>
                                <w:rPr>
                                  <w:b/>
                                </w:rPr>
                                <w:t xml:space="preserve">MAN </w:t>
                              </w:r>
                            </w:p>
                          </w:txbxContent>
                        </wps:txbx>
                        <wps:bodyPr horzOverflow="overflow" vert="horz" lIns="0" tIns="0" rIns="0" bIns="0" rtlCol="0">
                          <a:noAutofit/>
                        </wps:bodyPr>
                      </wps:wsp>
                      <wps:wsp>
                        <wps:cNvPr id="6981" name="Rectangle 6981"/>
                        <wps:cNvSpPr/>
                        <wps:spPr>
                          <a:xfrm>
                            <a:off x="4767961" y="28321"/>
                            <a:ext cx="92865" cy="189937"/>
                          </a:xfrm>
                          <a:prstGeom prst="rect">
                            <a:avLst/>
                          </a:prstGeom>
                          <a:ln>
                            <a:noFill/>
                          </a:ln>
                        </wps:spPr>
                        <wps:txbx>
                          <w:txbxContent>
                            <w:p w14:paraId="139D1299" w14:textId="77777777" w:rsidR="00A97412" w:rsidRDefault="00000000">
                              <w:r>
                                <w:rPr>
                                  <w:b/>
                                </w:rPr>
                                <w:t>–</w:t>
                              </w:r>
                            </w:p>
                          </w:txbxContent>
                        </wps:txbx>
                        <wps:bodyPr horzOverflow="overflow" vert="horz" lIns="0" tIns="0" rIns="0" bIns="0" rtlCol="0">
                          <a:noAutofit/>
                        </wps:bodyPr>
                      </wps:wsp>
                      <wps:wsp>
                        <wps:cNvPr id="6982" name="Rectangle 6982"/>
                        <wps:cNvSpPr/>
                        <wps:spPr>
                          <a:xfrm>
                            <a:off x="4838065" y="28321"/>
                            <a:ext cx="42143" cy="189937"/>
                          </a:xfrm>
                          <a:prstGeom prst="rect">
                            <a:avLst/>
                          </a:prstGeom>
                          <a:ln>
                            <a:noFill/>
                          </a:ln>
                        </wps:spPr>
                        <wps:txbx>
                          <w:txbxContent>
                            <w:p w14:paraId="0BA62E93" w14:textId="77777777" w:rsidR="00A97412" w:rsidRDefault="00000000">
                              <w:r>
                                <w:rPr>
                                  <w:b/>
                                </w:rPr>
                                <w:t xml:space="preserve"> </w:t>
                              </w:r>
                            </w:p>
                          </w:txbxContent>
                        </wps:txbx>
                        <wps:bodyPr horzOverflow="overflow" vert="horz" lIns="0" tIns="0" rIns="0" bIns="0" rtlCol="0">
                          <a:noAutofit/>
                        </wps:bodyPr>
                      </wps:wsp>
                      <wps:wsp>
                        <wps:cNvPr id="6983" name="Rectangle 6983"/>
                        <wps:cNvSpPr/>
                        <wps:spPr>
                          <a:xfrm>
                            <a:off x="4870069" y="28321"/>
                            <a:ext cx="2154179" cy="189937"/>
                          </a:xfrm>
                          <a:prstGeom prst="rect">
                            <a:avLst/>
                          </a:prstGeom>
                          <a:ln>
                            <a:noFill/>
                          </a:ln>
                        </wps:spPr>
                        <wps:txbx>
                          <w:txbxContent>
                            <w:p w14:paraId="441D8D54" w14:textId="77777777" w:rsidR="00A97412" w:rsidRDefault="00000000">
                              <w:proofErr w:type="spellStart"/>
                              <w:r>
                                <w:rPr>
                                  <w:b/>
                                </w:rPr>
                                <w:t>Metropolitan</w:t>
                              </w:r>
                              <w:proofErr w:type="spellEnd"/>
                              <w:r>
                                <w:rPr>
                                  <w:b/>
                                </w:rPr>
                                <w:t xml:space="preserve"> Área Network</w:t>
                              </w:r>
                            </w:p>
                          </w:txbxContent>
                        </wps:txbx>
                        <wps:bodyPr horzOverflow="overflow" vert="horz" lIns="0" tIns="0" rIns="0" bIns="0" rtlCol="0">
                          <a:noAutofit/>
                        </wps:bodyPr>
                      </wps:wsp>
                      <wps:wsp>
                        <wps:cNvPr id="6984" name="Rectangle 6984"/>
                        <wps:cNvSpPr/>
                        <wps:spPr>
                          <a:xfrm>
                            <a:off x="6488938" y="28321"/>
                            <a:ext cx="42144" cy="189937"/>
                          </a:xfrm>
                          <a:prstGeom prst="rect">
                            <a:avLst/>
                          </a:prstGeom>
                          <a:ln>
                            <a:noFill/>
                          </a:ln>
                        </wps:spPr>
                        <wps:txbx>
                          <w:txbxContent>
                            <w:p w14:paraId="3693043C" w14:textId="77777777" w:rsidR="00A97412" w:rsidRDefault="00000000">
                              <w:r>
                                <w:rPr>
                                  <w:b/>
                                </w:rP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255003" style="width:540.72pt;height:29.16pt;mso-position-horizontal-relative:char;mso-position-vertical-relative:line" coordsize="68671,3703">
                <v:shape id="Picture 6947" style="position:absolute;width:22280;height:3703;left:0;top:0;" filled="f">
                  <v:imagedata r:id="rId204"/>
                </v:shape>
                <v:rect id="Rectangle 254432" style="position:absolute;width:1896;height:1899;left:9314;top:283;" filled="f" stroked="f">
                  <v:textbox inset="0,0,0,0">
                    <w:txbxContent>
                      <w:p>
                        <w:pPr>
                          <w:spacing w:before="0" w:after="160" w:line="259" w:lineRule="auto"/>
                        </w:pPr>
                        <w:r>
                          <w:rPr>
                            <w:rFonts w:cs="Calibri" w:hAnsi="Calibri" w:eastAsia="Calibri" w:ascii="Calibri"/>
                            <w:b w:val="1"/>
                            <w:sz w:val="22"/>
                          </w:rPr>
                          <w:t xml:space="preserve">10</w:t>
                        </w:r>
                      </w:p>
                    </w:txbxContent>
                  </v:textbox>
                </v:rect>
                <v:rect id="Rectangle 254433" style="position:absolute;width:2935;height:1899;left:10744;top:283;" filled="f" stroked="f">
                  <v:textbox inset="0,0,0,0">
                    <w:txbxContent>
                      <w:p>
                        <w:pPr>
                          <w:spacing w:before="0" w:after="160" w:line="259" w:lineRule="auto"/>
                        </w:pPr>
                        <w:r>
                          <w:rPr>
                            <w:rFonts w:cs="Calibri" w:hAnsi="Calibri" w:eastAsia="Calibri" w:ascii="Calibri"/>
                            <w:b w:val="1"/>
                            <w:sz w:val="22"/>
                          </w:rPr>
                          <w:t xml:space="preserve"> Km</w:t>
                        </w:r>
                      </w:p>
                    </w:txbxContent>
                  </v:textbox>
                </v:rect>
                <v:rect id="Rectangle 6949" style="position:absolute;width:421;height:1899;left:12941;top:283;" filled="f" stroked="f">
                  <v:textbox inset="0,0,0,0">
                    <w:txbxContent>
                      <w:p>
                        <w:pPr>
                          <w:spacing w:before="0" w:after="160" w:line="259" w:lineRule="auto"/>
                        </w:pPr>
                        <w:r>
                          <w:rPr>
                            <w:rFonts w:cs="Calibri" w:hAnsi="Calibri" w:eastAsia="Calibri" w:ascii="Calibri"/>
                            <w:b w:val="1"/>
                            <w:sz w:val="22"/>
                          </w:rPr>
                          <w:t xml:space="preserve"> </w:t>
                        </w:r>
                      </w:p>
                    </w:txbxContent>
                  </v:textbox>
                </v:rect>
                <v:shape id="Picture 6963" style="position:absolute;width:15057;height:3703;left:23911;top:0;" filled="f">
                  <v:imagedata r:id="rId205"/>
                </v:shape>
                <v:rect id="Rectangle 6964" style="position:absolute;width:5357;height:1899;left:29434;top:283;" filled="f" stroked="f">
                  <v:textbox inset="0,0,0,0">
                    <w:txbxContent>
                      <w:p>
                        <w:pPr>
                          <w:spacing w:before="0" w:after="160" w:line="259" w:lineRule="auto"/>
                        </w:pPr>
                        <w:r>
                          <w:rPr>
                            <w:rFonts w:cs="Calibri" w:hAnsi="Calibri" w:eastAsia="Calibri" w:ascii="Calibri"/>
                            <w:b w:val="1"/>
                            <w:sz w:val="22"/>
                          </w:rPr>
                          <w:t xml:space="preserve">Ciudad</w:t>
                        </w:r>
                      </w:p>
                    </w:txbxContent>
                  </v:textbox>
                </v:rect>
                <v:rect id="Rectangle 6965" style="position:absolute;width:421;height:1899;left:33458;top:283;" filled="f" stroked="f">
                  <v:textbox inset="0,0,0,0">
                    <w:txbxContent>
                      <w:p>
                        <w:pPr>
                          <w:spacing w:before="0" w:after="160" w:line="259" w:lineRule="auto"/>
                        </w:pPr>
                        <w:r>
                          <w:rPr>
                            <w:rFonts w:cs="Calibri" w:hAnsi="Calibri" w:eastAsia="Calibri" w:ascii="Calibri"/>
                            <w:b w:val="1"/>
                            <w:sz w:val="22"/>
                          </w:rPr>
                          <w:t xml:space="preserve"> </w:t>
                        </w:r>
                      </w:p>
                    </w:txbxContent>
                  </v:textbox>
                </v:rect>
                <v:shape id="Picture 6979" style="position:absolute;width:28087;height:3703;left:40584;top:0;" filled="f">
                  <v:imagedata r:id="rId206"/>
                </v:shape>
                <v:rect id="Rectangle 6980" style="position:absolute;width:4413;height:1899;left:44372;top:283;" filled="f" stroked="f">
                  <v:textbox inset="0,0,0,0">
                    <w:txbxContent>
                      <w:p>
                        <w:pPr>
                          <w:spacing w:before="0" w:after="160" w:line="259" w:lineRule="auto"/>
                        </w:pPr>
                        <w:r>
                          <w:rPr>
                            <w:rFonts w:cs="Calibri" w:hAnsi="Calibri" w:eastAsia="Calibri" w:ascii="Calibri"/>
                            <w:b w:val="1"/>
                            <w:sz w:val="22"/>
                          </w:rPr>
                          <w:t xml:space="preserve">MAN </w:t>
                        </w:r>
                      </w:p>
                    </w:txbxContent>
                  </v:textbox>
                </v:rect>
                <v:rect id="Rectangle 6981" style="position:absolute;width:928;height:1899;left:47679;top:283;" filled="f" stroked="f">
                  <v:textbox inset="0,0,0,0">
                    <w:txbxContent>
                      <w:p>
                        <w:pPr>
                          <w:spacing w:before="0" w:after="160" w:line="259" w:lineRule="auto"/>
                        </w:pPr>
                        <w:r>
                          <w:rPr>
                            <w:rFonts w:cs="Calibri" w:hAnsi="Calibri" w:eastAsia="Calibri" w:ascii="Calibri"/>
                            <w:b w:val="1"/>
                            <w:sz w:val="22"/>
                          </w:rPr>
                          <w:t xml:space="preserve">–</w:t>
                        </w:r>
                      </w:p>
                    </w:txbxContent>
                  </v:textbox>
                </v:rect>
                <v:rect id="Rectangle 6982" style="position:absolute;width:421;height:1899;left:48380;top:283;" filled="f" stroked="f">
                  <v:textbox inset="0,0,0,0">
                    <w:txbxContent>
                      <w:p>
                        <w:pPr>
                          <w:spacing w:before="0" w:after="160" w:line="259" w:lineRule="auto"/>
                        </w:pPr>
                        <w:r>
                          <w:rPr>
                            <w:rFonts w:cs="Calibri" w:hAnsi="Calibri" w:eastAsia="Calibri" w:ascii="Calibri"/>
                            <w:b w:val="1"/>
                            <w:sz w:val="22"/>
                          </w:rPr>
                          <w:t xml:space="preserve"> </w:t>
                        </w:r>
                      </w:p>
                    </w:txbxContent>
                  </v:textbox>
                </v:rect>
                <v:rect id="Rectangle 6983" style="position:absolute;width:21541;height:1899;left:48700;top:283;" filled="f" stroked="f">
                  <v:textbox inset="0,0,0,0">
                    <w:txbxContent>
                      <w:p>
                        <w:pPr>
                          <w:spacing w:before="0" w:after="160" w:line="259" w:lineRule="auto"/>
                        </w:pPr>
                        <w:r>
                          <w:rPr>
                            <w:rFonts w:cs="Calibri" w:hAnsi="Calibri" w:eastAsia="Calibri" w:ascii="Calibri"/>
                            <w:b w:val="1"/>
                            <w:sz w:val="22"/>
                          </w:rPr>
                          <w:t xml:space="preserve">Metropolitan Área Network</w:t>
                        </w:r>
                      </w:p>
                    </w:txbxContent>
                  </v:textbox>
                </v:rect>
                <v:rect id="Rectangle 6984" style="position:absolute;width:421;height:1899;left:64889;top:283;" filled="f" stroked="f">
                  <v:textbox inset="0,0,0,0">
                    <w:txbxContent>
                      <w:p>
                        <w:pPr>
                          <w:spacing w:before="0" w:after="160" w:line="259" w:lineRule="auto"/>
                        </w:pPr>
                        <w:r>
                          <w:rPr>
                            <w:rFonts w:cs="Calibri" w:hAnsi="Calibri" w:eastAsia="Calibri" w:ascii="Calibri"/>
                            <w:b w:val="1"/>
                            <w:sz w:val="22"/>
                          </w:rPr>
                          <w:t xml:space="preserve"> </w:t>
                        </w:r>
                      </w:p>
                    </w:txbxContent>
                  </v:textbox>
                </v:rect>
              </v:group>
            </w:pict>
          </mc:Fallback>
        </mc:AlternateContent>
      </w:r>
    </w:p>
    <w:p w14:paraId="035EB8A6" w14:textId="77777777" w:rsidR="00A97412" w:rsidRDefault="00000000">
      <w:pPr>
        <w:spacing w:after="0"/>
        <w:ind w:left="-149" w:right="-200"/>
      </w:pPr>
      <w:r>
        <w:rPr>
          <w:noProof/>
        </w:rPr>
        <mc:AlternateContent>
          <mc:Choice Requires="wpg">
            <w:drawing>
              <wp:inline distT="0" distB="0" distL="0" distR="0" wp14:anchorId="6084801C" wp14:editId="5633A0C4">
                <wp:extent cx="6867145" cy="370332"/>
                <wp:effectExtent l="0" t="0" r="0" b="0"/>
                <wp:docPr id="255005" name="Group 255005"/>
                <wp:cNvGraphicFramePr/>
                <a:graphic xmlns:a="http://schemas.openxmlformats.org/drawingml/2006/main">
                  <a:graphicData uri="http://schemas.microsoft.com/office/word/2010/wordprocessingGroup">
                    <wpg:wgp>
                      <wpg:cNvGrpSpPr/>
                      <wpg:grpSpPr>
                        <a:xfrm>
                          <a:off x="0" y="0"/>
                          <a:ext cx="6867145" cy="370332"/>
                          <a:chOff x="0" y="0"/>
                          <a:chExt cx="6867145" cy="370332"/>
                        </a:xfrm>
                      </wpg:grpSpPr>
                      <pic:pic xmlns:pic="http://schemas.openxmlformats.org/drawingml/2006/picture">
                        <pic:nvPicPr>
                          <pic:cNvPr id="6998" name="Picture 6998"/>
                          <pic:cNvPicPr/>
                        </pic:nvPicPr>
                        <pic:blipFill>
                          <a:blip r:embed="rId201"/>
                          <a:stretch>
                            <a:fillRect/>
                          </a:stretch>
                        </pic:blipFill>
                        <pic:spPr>
                          <a:xfrm>
                            <a:off x="0" y="0"/>
                            <a:ext cx="2228088" cy="370332"/>
                          </a:xfrm>
                          <a:prstGeom prst="rect">
                            <a:avLst/>
                          </a:prstGeom>
                        </pic:spPr>
                      </pic:pic>
                      <wps:wsp>
                        <wps:cNvPr id="254434" name="Rectangle 254434"/>
                        <wps:cNvSpPr/>
                        <wps:spPr>
                          <a:xfrm>
                            <a:off x="896417" y="28321"/>
                            <a:ext cx="282885" cy="189937"/>
                          </a:xfrm>
                          <a:prstGeom prst="rect">
                            <a:avLst/>
                          </a:prstGeom>
                          <a:ln>
                            <a:noFill/>
                          </a:ln>
                        </wps:spPr>
                        <wps:txbx>
                          <w:txbxContent>
                            <w:p w14:paraId="0CD9BAFD" w14:textId="77777777" w:rsidR="00A97412" w:rsidRDefault="00000000">
                              <w:r>
                                <w:rPr>
                                  <w:b/>
                                </w:rPr>
                                <w:t>100</w:t>
                              </w:r>
                            </w:p>
                          </w:txbxContent>
                        </wps:txbx>
                        <wps:bodyPr horzOverflow="overflow" vert="horz" lIns="0" tIns="0" rIns="0" bIns="0" rtlCol="0">
                          <a:noAutofit/>
                        </wps:bodyPr>
                      </wps:wsp>
                      <wps:wsp>
                        <wps:cNvPr id="254435" name="Rectangle 254435"/>
                        <wps:cNvSpPr/>
                        <wps:spPr>
                          <a:xfrm>
                            <a:off x="1109533" y="28321"/>
                            <a:ext cx="295752" cy="189937"/>
                          </a:xfrm>
                          <a:prstGeom prst="rect">
                            <a:avLst/>
                          </a:prstGeom>
                          <a:ln>
                            <a:noFill/>
                          </a:ln>
                        </wps:spPr>
                        <wps:txbx>
                          <w:txbxContent>
                            <w:p w14:paraId="1BFA902A" w14:textId="77777777" w:rsidR="00A97412" w:rsidRDefault="00000000">
                              <w:r>
                                <w:rPr>
                                  <w:b/>
                                </w:rPr>
                                <w:t xml:space="preserve"> Km</w:t>
                              </w:r>
                            </w:p>
                          </w:txbxContent>
                        </wps:txbx>
                        <wps:bodyPr horzOverflow="overflow" vert="horz" lIns="0" tIns="0" rIns="0" bIns="0" rtlCol="0">
                          <a:noAutofit/>
                        </wps:bodyPr>
                      </wps:wsp>
                      <wps:wsp>
                        <wps:cNvPr id="7000" name="Rectangle 7000"/>
                        <wps:cNvSpPr/>
                        <wps:spPr>
                          <a:xfrm>
                            <a:off x="1330706" y="28321"/>
                            <a:ext cx="42144" cy="189937"/>
                          </a:xfrm>
                          <a:prstGeom prst="rect">
                            <a:avLst/>
                          </a:prstGeom>
                          <a:ln>
                            <a:noFill/>
                          </a:ln>
                        </wps:spPr>
                        <wps:txbx>
                          <w:txbxContent>
                            <w:p w14:paraId="2874E0F6" w14:textId="77777777" w:rsidR="00A97412" w:rsidRDefault="00000000">
                              <w:r>
                                <w:rPr>
                                  <w:b/>
                                </w:rPr>
                                <w:t xml:space="preserve"> </w:t>
                              </w:r>
                            </w:p>
                          </w:txbxContent>
                        </wps:txbx>
                        <wps:bodyPr horzOverflow="overflow" vert="horz" lIns="0" tIns="0" rIns="0" bIns="0" rtlCol="0">
                          <a:noAutofit/>
                        </wps:bodyPr>
                      </wps:wsp>
                      <pic:pic xmlns:pic="http://schemas.openxmlformats.org/drawingml/2006/picture">
                        <pic:nvPicPr>
                          <pic:cNvPr id="7014" name="Picture 7014"/>
                          <pic:cNvPicPr/>
                        </pic:nvPicPr>
                        <pic:blipFill>
                          <a:blip r:embed="rId202"/>
                          <a:stretch>
                            <a:fillRect/>
                          </a:stretch>
                        </pic:blipFill>
                        <pic:spPr>
                          <a:xfrm>
                            <a:off x="2391156" y="0"/>
                            <a:ext cx="1505712" cy="370332"/>
                          </a:xfrm>
                          <a:prstGeom prst="rect">
                            <a:avLst/>
                          </a:prstGeom>
                        </pic:spPr>
                      </pic:pic>
                      <wps:wsp>
                        <wps:cNvPr id="7015" name="Rectangle 7015"/>
                        <wps:cNvSpPr/>
                        <wps:spPr>
                          <a:xfrm>
                            <a:off x="3027299" y="28321"/>
                            <a:ext cx="311416" cy="189937"/>
                          </a:xfrm>
                          <a:prstGeom prst="rect">
                            <a:avLst/>
                          </a:prstGeom>
                          <a:ln>
                            <a:noFill/>
                          </a:ln>
                        </wps:spPr>
                        <wps:txbx>
                          <w:txbxContent>
                            <w:p w14:paraId="05D792F4" w14:textId="77777777" w:rsidR="00A97412" w:rsidRDefault="00000000">
                              <w:r>
                                <w:rPr>
                                  <w:b/>
                                </w:rPr>
                                <w:t>País</w:t>
                              </w:r>
                            </w:p>
                          </w:txbxContent>
                        </wps:txbx>
                        <wps:bodyPr horzOverflow="overflow" vert="horz" lIns="0" tIns="0" rIns="0" bIns="0" rtlCol="0">
                          <a:noAutofit/>
                        </wps:bodyPr>
                      </wps:wsp>
                      <wps:wsp>
                        <wps:cNvPr id="7016" name="Rectangle 7016"/>
                        <wps:cNvSpPr/>
                        <wps:spPr>
                          <a:xfrm>
                            <a:off x="3260471" y="28321"/>
                            <a:ext cx="42143" cy="189937"/>
                          </a:xfrm>
                          <a:prstGeom prst="rect">
                            <a:avLst/>
                          </a:prstGeom>
                          <a:ln>
                            <a:noFill/>
                          </a:ln>
                        </wps:spPr>
                        <wps:txbx>
                          <w:txbxContent>
                            <w:p w14:paraId="7748A47F" w14:textId="77777777" w:rsidR="00A97412" w:rsidRDefault="00000000">
                              <w:r>
                                <w:rPr>
                                  <w:b/>
                                  <w:color w:val="F0F7EB"/>
                                </w:rPr>
                                <w:t xml:space="preserve"> </w:t>
                              </w:r>
                            </w:p>
                          </w:txbxContent>
                        </wps:txbx>
                        <wps:bodyPr horzOverflow="overflow" vert="horz" lIns="0" tIns="0" rIns="0" bIns="0" rtlCol="0">
                          <a:noAutofit/>
                        </wps:bodyPr>
                      </wps:wsp>
                      <pic:pic xmlns:pic="http://schemas.openxmlformats.org/drawingml/2006/picture">
                        <pic:nvPicPr>
                          <pic:cNvPr id="7030" name="Picture 7030"/>
                          <pic:cNvPicPr/>
                        </pic:nvPicPr>
                        <pic:blipFill>
                          <a:blip r:embed="rId203"/>
                          <a:stretch>
                            <a:fillRect/>
                          </a:stretch>
                        </pic:blipFill>
                        <pic:spPr>
                          <a:xfrm>
                            <a:off x="4058412" y="0"/>
                            <a:ext cx="2808733" cy="370332"/>
                          </a:xfrm>
                          <a:prstGeom prst="rect">
                            <a:avLst/>
                          </a:prstGeom>
                        </pic:spPr>
                      </pic:pic>
                      <wps:wsp>
                        <wps:cNvPr id="7031" name="Rectangle 7031"/>
                        <wps:cNvSpPr/>
                        <wps:spPr>
                          <a:xfrm>
                            <a:off x="4668901" y="28321"/>
                            <a:ext cx="447357" cy="189937"/>
                          </a:xfrm>
                          <a:prstGeom prst="rect">
                            <a:avLst/>
                          </a:prstGeom>
                          <a:ln>
                            <a:noFill/>
                          </a:ln>
                        </wps:spPr>
                        <wps:txbx>
                          <w:txbxContent>
                            <w:p w14:paraId="5D963581" w14:textId="77777777" w:rsidR="00A97412" w:rsidRDefault="00000000">
                              <w:r>
                                <w:rPr>
                                  <w:b/>
                                </w:rPr>
                                <w:t xml:space="preserve">WAN </w:t>
                              </w:r>
                            </w:p>
                          </w:txbxContent>
                        </wps:txbx>
                        <wps:bodyPr horzOverflow="overflow" vert="horz" lIns="0" tIns="0" rIns="0" bIns="0" rtlCol="0">
                          <a:noAutofit/>
                        </wps:bodyPr>
                      </wps:wsp>
                      <wps:wsp>
                        <wps:cNvPr id="7032" name="Rectangle 7032"/>
                        <wps:cNvSpPr/>
                        <wps:spPr>
                          <a:xfrm>
                            <a:off x="5004181" y="28321"/>
                            <a:ext cx="92865" cy="189937"/>
                          </a:xfrm>
                          <a:prstGeom prst="rect">
                            <a:avLst/>
                          </a:prstGeom>
                          <a:ln>
                            <a:noFill/>
                          </a:ln>
                        </wps:spPr>
                        <wps:txbx>
                          <w:txbxContent>
                            <w:p w14:paraId="29B9E72C" w14:textId="77777777" w:rsidR="00A97412" w:rsidRDefault="00000000">
                              <w:r>
                                <w:rPr>
                                  <w:b/>
                                </w:rPr>
                                <w:t>–</w:t>
                              </w:r>
                            </w:p>
                          </w:txbxContent>
                        </wps:txbx>
                        <wps:bodyPr horzOverflow="overflow" vert="horz" lIns="0" tIns="0" rIns="0" bIns="0" rtlCol="0">
                          <a:noAutofit/>
                        </wps:bodyPr>
                      </wps:wsp>
                      <wps:wsp>
                        <wps:cNvPr id="7033" name="Rectangle 7033"/>
                        <wps:cNvSpPr/>
                        <wps:spPr>
                          <a:xfrm>
                            <a:off x="5074285" y="28321"/>
                            <a:ext cx="42143" cy="189937"/>
                          </a:xfrm>
                          <a:prstGeom prst="rect">
                            <a:avLst/>
                          </a:prstGeom>
                          <a:ln>
                            <a:noFill/>
                          </a:ln>
                        </wps:spPr>
                        <wps:txbx>
                          <w:txbxContent>
                            <w:p w14:paraId="2F5E7E02" w14:textId="77777777" w:rsidR="00A97412" w:rsidRDefault="00000000">
                              <w:r>
                                <w:rPr>
                                  <w:b/>
                                </w:rPr>
                                <w:t xml:space="preserve"> </w:t>
                              </w:r>
                            </w:p>
                          </w:txbxContent>
                        </wps:txbx>
                        <wps:bodyPr horzOverflow="overflow" vert="horz" lIns="0" tIns="0" rIns="0" bIns="0" rtlCol="0">
                          <a:noAutofit/>
                        </wps:bodyPr>
                      </wps:wsp>
                      <wps:wsp>
                        <wps:cNvPr id="7034" name="Rectangle 7034"/>
                        <wps:cNvSpPr/>
                        <wps:spPr>
                          <a:xfrm>
                            <a:off x="5106289" y="28321"/>
                            <a:ext cx="1532279" cy="189937"/>
                          </a:xfrm>
                          <a:prstGeom prst="rect">
                            <a:avLst/>
                          </a:prstGeom>
                          <a:ln>
                            <a:noFill/>
                          </a:ln>
                        </wps:spPr>
                        <wps:txbx>
                          <w:txbxContent>
                            <w:p w14:paraId="553AD116" w14:textId="77777777" w:rsidR="00A97412" w:rsidRDefault="00000000">
                              <w:r>
                                <w:rPr>
                                  <w:b/>
                                </w:rPr>
                                <w:t>Wide Área Network</w:t>
                              </w:r>
                            </w:p>
                          </w:txbxContent>
                        </wps:txbx>
                        <wps:bodyPr horzOverflow="overflow" vert="horz" lIns="0" tIns="0" rIns="0" bIns="0" rtlCol="0">
                          <a:noAutofit/>
                        </wps:bodyPr>
                      </wps:wsp>
                      <wps:wsp>
                        <wps:cNvPr id="7035" name="Rectangle 7035"/>
                        <wps:cNvSpPr/>
                        <wps:spPr>
                          <a:xfrm>
                            <a:off x="6255766" y="28321"/>
                            <a:ext cx="42144" cy="189937"/>
                          </a:xfrm>
                          <a:prstGeom prst="rect">
                            <a:avLst/>
                          </a:prstGeom>
                          <a:ln>
                            <a:noFill/>
                          </a:ln>
                        </wps:spPr>
                        <wps:txbx>
                          <w:txbxContent>
                            <w:p w14:paraId="1B037290" w14:textId="77777777" w:rsidR="00A97412" w:rsidRDefault="00000000">
                              <w:r>
                                <w:rPr>
                                  <w:b/>
                                </w:rP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255005" style="width:540.72pt;height:29.16pt;mso-position-horizontal-relative:char;mso-position-vertical-relative:line" coordsize="68671,3703">
                <v:shape id="Picture 6998" style="position:absolute;width:22280;height:3703;left:0;top:0;" filled="f">
                  <v:imagedata r:id="rId204"/>
                </v:shape>
                <v:rect id="Rectangle 254434" style="position:absolute;width:2828;height:1899;left:8964;top:283;" filled="f" stroked="f">
                  <v:textbox inset="0,0,0,0">
                    <w:txbxContent>
                      <w:p>
                        <w:pPr>
                          <w:spacing w:before="0" w:after="160" w:line="259" w:lineRule="auto"/>
                        </w:pPr>
                        <w:r>
                          <w:rPr>
                            <w:rFonts w:cs="Calibri" w:hAnsi="Calibri" w:eastAsia="Calibri" w:ascii="Calibri"/>
                            <w:b w:val="1"/>
                            <w:sz w:val="22"/>
                          </w:rPr>
                          <w:t xml:space="preserve">100</w:t>
                        </w:r>
                      </w:p>
                    </w:txbxContent>
                  </v:textbox>
                </v:rect>
                <v:rect id="Rectangle 254435" style="position:absolute;width:2957;height:1899;left:11095;top:283;" filled="f" stroked="f">
                  <v:textbox inset="0,0,0,0">
                    <w:txbxContent>
                      <w:p>
                        <w:pPr>
                          <w:spacing w:before="0" w:after="160" w:line="259" w:lineRule="auto"/>
                        </w:pPr>
                        <w:r>
                          <w:rPr>
                            <w:rFonts w:cs="Calibri" w:hAnsi="Calibri" w:eastAsia="Calibri" w:ascii="Calibri"/>
                            <w:b w:val="1"/>
                            <w:sz w:val="22"/>
                          </w:rPr>
                          <w:t xml:space="preserve"> Km</w:t>
                        </w:r>
                      </w:p>
                    </w:txbxContent>
                  </v:textbox>
                </v:rect>
                <v:rect id="Rectangle 7000" style="position:absolute;width:421;height:1899;left:13307;top:283;" filled="f" stroked="f">
                  <v:textbox inset="0,0,0,0">
                    <w:txbxContent>
                      <w:p>
                        <w:pPr>
                          <w:spacing w:before="0" w:after="160" w:line="259" w:lineRule="auto"/>
                        </w:pPr>
                        <w:r>
                          <w:rPr>
                            <w:rFonts w:cs="Calibri" w:hAnsi="Calibri" w:eastAsia="Calibri" w:ascii="Calibri"/>
                            <w:b w:val="1"/>
                            <w:sz w:val="22"/>
                          </w:rPr>
                          <w:t xml:space="preserve"> </w:t>
                        </w:r>
                      </w:p>
                    </w:txbxContent>
                  </v:textbox>
                </v:rect>
                <v:shape id="Picture 7014" style="position:absolute;width:15057;height:3703;left:23911;top:0;" filled="f">
                  <v:imagedata r:id="rId205"/>
                </v:shape>
                <v:rect id="Rectangle 7015" style="position:absolute;width:3114;height:1899;left:30272;top:283;" filled="f" stroked="f">
                  <v:textbox inset="0,0,0,0">
                    <w:txbxContent>
                      <w:p>
                        <w:pPr>
                          <w:spacing w:before="0" w:after="160" w:line="259" w:lineRule="auto"/>
                        </w:pPr>
                        <w:r>
                          <w:rPr>
                            <w:rFonts w:cs="Calibri" w:hAnsi="Calibri" w:eastAsia="Calibri" w:ascii="Calibri"/>
                            <w:b w:val="1"/>
                            <w:sz w:val="22"/>
                          </w:rPr>
                          <w:t xml:space="preserve">País</w:t>
                        </w:r>
                      </w:p>
                    </w:txbxContent>
                  </v:textbox>
                </v:rect>
                <v:rect id="Rectangle 7016" style="position:absolute;width:421;height:1899;left:32604;top:283;" filled="f" stroked="f">
                  <v:textbox inset="0,0,0,0">
                    <w:txbxContent>
                      <w:p>
                        <w:pPr>
                          <w:spacing w:before="0" w:after="160" w:line="259" w:lineRule="auto"/>
                        </w:pPr>
                        <w:r>
                          <w:rPr>
                            <w:rFonts w:cs="Calibri" w:hAnsi="Calibri" w:eastAsia="Calibri" w:ascii="Calibri"/>
                            <w:b w:val="1"/>
                            <w:color w:val="f0f7eb"/>
                            <w:sz w:val="22"/>
                          </w:rPr>
                          <w:t xml:space="preserve"> </w:t>
                        </w:r>
                      </w:p>
                    </w:txbxContent>
                  </v:textbox>
                </v:rect>
                <v:shape id="Picture 7030" style="position:absolute;width:28087;height:3703;left:40584;top:0;" filled="f">
                  <v:imagedata r:id="rId206"/>
                </v:shape>
                <v:rect id="Rectangle 7031" style="position:absolute;width:4473;height:1899;left:46689;top:283;" filled="f" stroked="f">
                  <v:textbox inset="0,0,0,0">
                    <w:txbxContent>
                      <w:p>
                        <w:pPr>
                          <w:spacing w:before="0" w:after="160" w:line="259" w:lineRule="auto"/>
                        </w:pPr>
                        <w:r>
                          <w:rPr>
                            <w:rFonts w:cs="Calibri" w:hAnsi="Calibri" w:eastAsia="Calibri" w:ascii="Calibri"/>
                            <w:b w:val="1"/>
                            <w:sz w:val="22"/>
                          </w:rPr>
                          <w:t xml:space="preserve">WAN </w:t>
                        </w:r>
                      </w:p>
                    </w:txbxContent>
                  </v:textbox>
                </v:rect>
                <v:rect id="Rectangle 7032" style="position:absolute;width:928;height:1899;left:50041;top:283;" filled="f" stroked="f">
                  <v:textbox inset="0,0,0,0">
                    <w:txbxContent>
                      <w:p>
                        <w:pPr>
                          <w:spacing w:before="0" w:after="160" w:line="259" w:lineRule="auto"/>
                        </w:pPr>
                        <w:r>
                          <w:rPr>
                            <w:rFonts w:cs="Calibri" w:hAnsi="Calibri" w:eastAsia="Calibri" w:ascii="Calibri"/>
                            <w:b w:val="1"/>
                            <w:sz w:val="22"/>
                          </w:rPr>
                          <w:t xml:space="preserve">–</w:t>
                        </w:r>
                      </w:p>
                    </w:txbxContent>
                  </v:textbox>
                </v:rect>
                <v:rect id="Rectangle 7033" style="position:absolute;width:421;height:1899;left:50742;top:283;" filled="f" stroked="f">
                  <v:textbox inset="0,0,0,0">
                    <w:txbxContent>
                      <w:p>
                        <w:pPr>
                          <w:spacing w:before="0" w:after="160" w:line="259" w:lineRule="auto"/>
                        </w:pPr>
                        <w:r>
                          <w:rPr>
                            <w:rFonts w:cs="Calibri" w:hAnsi="Calibri" w:eastAsia="Calibri" w:ascii="Calibri"/>
                            <w:b w:val="1"/>
                            <w:sz w:val="22"/>
                          </w:rPr>
                          <w:t xml:space="preserve"> </w:t>
                        </w:r>
                      </w:p>
                    </w:txbxContent>
                  </v:textbox>
                </v:rect>
                <v:rect id="Rectangle 7034" style="position:absolute;width:15322;height:1899;left:51062;top:283;" filled="f" stroked="f">
                  <v:textbox inset="0,0,0,0">
                    <w:txbxContent>
                      <w:p>
                        <w:pPr>
                          <w:spacing w:before="0" w:after="160" w:line="259" w:lineRule="auto"/>
                        </w:pPr>
                        <w:r>
                          <w:rPr>
                            <w:rFonts w:cs="Calibri" w:hAnsi="Calibri" w:eastAsia="Calibri" w:ascii="Calibri"/>
                            <w:b w:val="1"/>
                            <w:sz w:val="22"/>
                          </w:rPr>
                          <w:t xml:space="preserve">Wide Área Network</w:t>
                        </w:r>
                      </w:p>
                    </w:txbxContent>
                  </v:textbox>
                </v:rect>
                <v:rect id="Rectangle 7035" style="position:absolute;width:421;height:1899;left:62557;top:283;" filled="f" stroked="f">
                  <v:textbox inset="0,0,0,0">
                    <w:txbxContent>
                      <w:p>
                        <w:pPr>
                          <w:spacing w:before="0" w:after="160" w:line="259" w:lineRule="auto"/>
                        </w:pPr>
                        <w:r>
                          <w:rPr>
                            <w:rFonts w:cs="Calibri" w:hAnsi="Calibri" w:eastAsia="Calibri" w:ascii="Calibri"/>
                            <w:b w:val="1"/>
                            <w:sz w:val="22"/>
                          </w:rPr>
                          <w:t xml:space="preserve"> </w:t>
                        </w:r>
                      </w:p>
                    </w:txbxContent>
                  </v:textbox>
                </v:rect>
              </v:group>
            </w:pict>
          </mc:Fallback>
        </mc:AlternateContent>
      </w:r>
      <w:r>
        <w:rPr>
          <w:b/>
          <w:i/>
        </w:rPr>
        <w:t xml:space="preserve"> </w:t>
      </w:r>
    </w:p>
    <w:p w14:paraId="63DE76B8" w14:textId="77777777" w:rsidR="00A97412" w:rsidRDefault="00000000">
      <w:pPr>
        <w:spacing w:after="53"/>
        <w:ind w:left="982"/>
      </w:pPr>
      <w:r>
        <w:rPr>
          <w:b/>
          <w:i/>
        </w:rPr>
        <w:t xml:space="preserve"> </w:t>
      </w:r>
    </w:p>
    <w:p w14:paraId="687D5672" w14:textId="77777777" w:rsidR="00A97412" w:rsidRDefault="00000000">
      <w:pPr>
        <w:spacing w:after="0"/>
        <w:ind w:left="-149" w:right="-200"/>
      </w:pPr>
      <w:r>
        <w:rPr>
          <w:noProof/>
        </w:rPr>
        <mc:AlternateContent>
          <mc:Choice Requires="wpg">
            <w:drawing>
              <wp:inline distT="0" distB="0" distL="0" distR="0" wp14:anchorId="15AB5CF1" wp14:editId="6A1945F1">
                <wp:extent cx="6867145" cy="370332"/>
                <wp:effectExtent l="0" t="0" r="0" b="0"/>
                <wp:docPr id="255006" name="Group 255006"/>
                <wp:cNvGraphicFramePr/>
                <a:graphic xmlns:a="http://schemas.openxmlformats.org/drawingml/2006/main">
                  <a:graphicData uri="http://schemas.microsoft.com/office/word/2010/wordprocessingGroup">
                    <wpg:wgp>
                      <wpg:cNvGrpSpPr/>
                      <wpg:grpSpPr>
                        <a:xfrm>
                          <a:off x="0" y="0"/>
                          <a:ext cx="6867145" cy="370332"/>
                          <a:chOff x="0" y="0"/>
                          <a:chExt cx="6867145" cy="370332"/>
                        </a:xfrm>
                      </wpg:grpSpPr>
                      <pic:pic xmlns:pic="http://schemas.openxmlformats.org/drawingml/2006/picture">
                        <pic:nvPicPr>
                          <pic:cNvPr id="7049" name="Picture 7049"/>
                          <pic:cNvPicPr/>
                        </pic:nvPicPr>
                        <pic:blipFill>
                          <a:blip r:embed="rId201"/>
                          <a:stretch>
                            <a:fillRect/>
                          </a:stretch>
                        </pic:blipFill>
                        <pic:spPr>
                          <a:xfrm>
                            <a:off x="0" y="0"/>
                            <a:ext cx="2228088" cy="370332"/>
                          </a:xfrm>
                          <a:prstGeom prst="rect">
                            <a:avLst/>
                          </a:prstGeom>
                        </pic:spPr>
                      </pic:pic>
                      <wps:wsp>
                        <wps:cNvPr id="254436" name="Rectangle 254436"/>
                        <wps:cNvSpPr/>
                        <wps:spPr>
                          <a:xfrm>
                            <a:off x="841553" y="28321"/>
                            <a:ext cx="426659" cy="189937"/>
                          </a:xfrm>
                          <a:prstGeom prst="rect">
                            <a:avLst/>
                          </a:prstGeom>
                          <a:ln>
                            <a:noFill/>
                          </a:ln>
                        </wps:spPr>
                        <wps:txbx>
                          <w:txbxContent>
                            <w:p w14:paraId="5F2F1FB6" w14:textId="77777777" w:rsidR="00A97412" w:rsidRDefault="00000000">
                              <w:r>
                                <w:rPr>
                                  <w:b/>
                                </w:rPr>
                                <w:t>1.000</w:t>
                              </w:r>
                            </w:p>
                          </w:txbxContent>
                        </wps:txbx>
                        <wps:bodyPr horzOverflow="overflow" vert="horz" lIns="0" tIns="0" rIns="0" bIns="0" rtlCol="0">
                          <a:noAutofit/>
                        </wps:bodyPr>
                      </wps:wsp>
                      <wps:wsp>
                        <wps:cNvPr id="254437" name="Rectangle 254437"/>
                        <wps:cNvSpPr/>
                        <wps:spPr>
                          <a:xfrm>
                            <a:off x="1162769" y="28321"/>
                            <a:ext cx="295752" cy="189937"/>
                          </a:xfrm>
                          <a:prstGeom prst="rect">
                            <a:avLst/>
                          </a:prstGeom>
                          <a:ln>
                            <a:noFill/>
                          </a:ln>
                        </wps:spPr>
                        <wps:txbx>
                          <w:txbxContent>
                            <w:p w14:paraId="18E16D65" w14:textId="77777777" w:rsidR="00A97412" w:rsidRDefault="00000000">
                              <w:r>
                                <w:rPr>
                                  <w:b/>
                                </w:rPr>
                                <w:t xml:space="preserve"> Km</w:t>
                              </w:r>
                            </w:p>
                          </w:txbxContent>
                        </wps:txbx>
                        <wps:bodyPr horzOverflow="overflow" vert="horz" lIns="0" tIns="0" rIns="0" bIns="0" rtlCol="0">
                          <a:noAutofit/>
                        </wps:bodyPr>
                      </wps:wsp>
                      <wps:wsp>
                        <wps:cNvPr id="7051" name="Rectangle 7051"/>
                        <wps:cNvSpPr/>
                        <wps:spPr>
                          <a:xfrm>
                            <a:off x="1384046" y="28321"/>
                            <a:ext cx="42144" cy="189937"/>
                          </a:xfrm>
                          <a:prstGeom prst="rect">
                            <a:avLst/>
                          </a:prstGeom>
                          <a:ln>
                            <a:noFill/>
                          </a:ln>
                        </wps:spPr>
                        <wps:txbx>
                          <w:txbxContent>
                            <w:p w14:paraId="639EA5EC" w14:textId="77777777" w:rsidR="00A97412" w:rsidRDefault="00000000">
                              <w:r>
                                <w:rPr>
                                  <w:b/>
                                </w:rPr>
                                <w:t xml:space="preserve"> </w:t>
                              </w:r>
                            </w:p>
                          </w:txbxContent>
                        </wps:txbx>
                        <wps:bodyPr horzOverflow="overflow" vert="horz" lIns="0" tIns="0" rIns="0" bIns="0" rtlCol="0">
                          <a:noAutofit/>
                        </wps:bodyPr>
                      </wps:wsp>
                      <pic:pic xmlns:pic="http://schemas.openxmlformats.org/drawingml/2006/picture">
                        <pic:nvPicPr>
                          <pic:cNvPr id="7065" name="Picture 7065"/>
                          <pic:cNvPicPr/>
                        </pic:nvPicPr>
                        <pic:blipFill>
                          <a:blip r:embed="rId202"/>
                          <a:stretch>
                            <a:fillRect/>
                          </a:stretch>
                        </pic:blipFill>
                        <pic:spPr>
                          <a:xfrm>
                            <a:off x="2391156" y="0"/>
                            <a:ext cx="1505712" cy="370332"/>
                          </a:xfrm>
                          <a:prstGeom prst="rect">
                            <a:avLst/>
                          </a:prstGeom>
                        </pic:spPr>
                      </pic:pic>
                      <wps:wsp>
                        <wps:cNvPr id="7066" name="Rectangle 7066"/>
                        <wps:cNvSpPr/>
                        <wps:spPr>
                          <a:xfrm>
                            <a:off x="2821559" y="28321"/>
                            <a:ext cx="859844" cy="189937"/>
                          </a:xfrm>
                          <a:prstGeom prst="rect">
                            <a:avLst/>
                          </a:prstGeom>
                          <a:ln>
                            <a:noFill/>
                          </a:ln>
                        </wps:spPr>
                        <wps:txbx>
                          <w:txbxContent>
                            <w:p w14:paraId="1ADD2B47" w14:textId="77777777" w:rsidR="00A97412" w:rsidRDefault="00000000">
                              <w:r>
                                <w:rPr>
                                  <w:b/>
                                </w:rPr>
                                <w:t>Continente</w:t>
                              </w:r>
                            </w:p>
                          </w:txbxContent>
                        </wps:txbx>
                        <wps:bodyPr horzOverflow="overflow" vert="horz" lIns="0" tIns="0" rIns="0" bIns="0" rtlCol="0">
                          <a:noAutofit/>
                        </wps:bodyPr>
                      </wps:wsp>
                      <wps:wsp>
                        <wps:cNvPr id="7067" name="Rectangle 7067"/>
                        <wps:cNvSpPr/>
                        <wps:spPr>
                          <a:xfrm>
                            <a:off x="3467735" y="28321"/>
                            <a:ext cx="42143" cy="189937"/>
                          </a:xfrm>
                          <a:prstGeom prst="rect">
                            <a:avLst/>
                          </a:prstGeom>
                          <a:ln>
                            <a:noFill/>
                          </a:ln>
                        </wps:spPr>
                        <wps:txbx>
                          <w:txbxContent>
                            <w:p w14:paraId="609C32D2" w14:textId="77777777" w:rsidR="00A97412" w:rsidRDefault="00000000">
                              <w:r>
                                <w:rPr>
                                  <w:b/>
                                  <w:color w:val="F0F7EB"/>
                                </w:rPr>
                                <w:t xml:space="preserve"> </w:t>
                              </w:r>
                            </w:p>
                          </w:txbxContent>
                        </wps:txbx>
                        <wps:bodyPr horzOverflow="overflow" vert="horz" lIns="0" tIns="0" rIns="0" bIns="0" rtlCol="0">
                          <a:noAutofit/>
                        </wps:bodyPr>
                      </wps:wsp>
                      <pic:pic xmlns:pic="http://schemas.openxmlformats.org/drawingml/2006/picture">
                        <pic:nvPicPr>
                          <pic:cNvPr id="7081" name="Picture 7081"/>
                          <pic:cNvPicPr/>
                        </pic:nvPicPr>
                        <pic:blipFill>
                          <a:blip r:embed="rId203"/>
                          <a:stretch>
                            <a:fillRect/>
                          </a:stretch>
                        </pic:blipFill>
                        <pic:spPr>
                          <a:xfrm>
                            <a:off x="4058412" y="0"/>
                            <a:ext cx="2808733" cy="370332"/>
                          </a:xfrm>
                          <a:prstGeom prst="rect">
                            <a:avLst/>
                          </a:prstGeom>
                        </pic:spPr>
                      </pic:pic>
                      <wps:wsp>
                        <wps:cNvPr id="7082" name="Rectangle 7082"/>
                        <wps:cNvSpPr/>
                        <wps:spPr>
                          <a:xfrm>
                            <a:off x="4668901" y="28321"/>
                            <a:ext cx="447357" cy="189937"/>
                          </a:xfrm>
                          <a:prstGeom prst="rect">
                            <a:avLst/>
                          </a:prstGeom>
                          <a:ln>
                            <a:noFill/>
                          </a:ln>
                        </wps:spPr>
                        <wps:txbx>
                          <w:txbxContent>
                            <w:p w14:paraId="0A74322D" w14:textId="77777777" w:rsidR="00A97412" w:rsidRDefault="00000000">
                              <w:r>
                                <w:rPr>
                                  <w:b/>
                                </w:rPr>
                                <w:t xml:space="preserve">WAN </w:t>
                              </w:r>
                            </w:p>
                          </w:txbxContent>
                        </wps:txbx>
                        <wps:bodyPr horzOverflow="overflow" vert="horz" lIns="0" tIns="0" rIns="0" bIns="0" rtlCol="0">
                          <a:noAutofit/>
                        </wps:bodyPr>
                      </wps:wsp>
                      <wps:wsp>
                        <wps:cNvPr id="7083" name="Rectangle 7083"/>
                        <wps:cNvSpPr/>
                        <wps:spPr>
                          <a:xfrm>
                            <a:off x="5004181" y="28321"/>
                            <a:ext cx="92865" cy="189937"/>
                          </a:xfrm>
                          <a:prstGeom prst="rect">
                            <a:avLst/>
                          </a:prstGeom>
                          <a:ln>
                            <a:noFill/>
                          </a:ln>
                        </wps:spPr>
                        <wps:txbx>
                          <w:txbxContent>
                            <w:p w14:paraId="2301DE7A" w14:textId="77777777" w:rsidR="00A97412" w:rsidRDefault="00000000">
                              <w:r>
                                <w:rPr>
                                  <w:b/>
                                </w:rPr>
                                <w:t>–</w:t>
                              </w:r>
                            </w:p>
                          </w:txbxContent>
                        </wps:txbx>
                        <wps:bodyPr horzOverflow="overflow" vert="horz" lIns="0" tIns="0" rIns="0" bIns="0" rtlCol="0">
                          <a:noAutofit/>
                        </wps:bodyPr>
                      </wps:wsp>
                      <wps:wsp>
                        <wps:cNvPr id="7084" name="Rectangle 7084"/>
                        <wps:cNvSpPr/>
                        <wps:spPr>
                          <a:xfrm>
                            <a:off x="5074285" y="28321"/>
                            <a:ext cx="42143" cy="189937"/>
                          </a:xfrm>
                          <a:prstGeom prst="rect">
                            <a:avLst/>
                          </a:prstGeom>
                          <a:ln>
                            <a:noFill/>
                          </a:ln>
                        </wps:spPr>
                        <wps:txbx>
                          <w:txbxContent>
                            <w:p w14:paraId="1216B23A" w14:textId="77777777" w:rsidR="00A97412" w:rsidRDefault="00000000">
                              <w:r>
                                <w:rPr>
                                  <w:b/>
                                </w:rPr>
                                <w:t xml:space="preserve"> </w:t>
                              </w:r>
                            </w:p>
                          </w:txbxContent>
                        </wps:txbx>
                        <wps:bodyPr horzOverflow="overflow" vert="horz" lIns="0" tIns="0" rIns="0" bIns="0" rtlCol="0">
                          <a:noAutofit/>
                        </wps:bodyPr>
                      </wps:wsp>
                      <wps:wsp>
                        <wps:cNvPr id="7085" name="Rectangle 7085"/>
                        <wps:cNvSpPr/>
                        <wps:spPr>
                          <a:xfrm>
                            <a:off x="5106289" y="28321"/>
                            <a:ext cx="1532279" cy="189937"/>
                          </a:xfrm>
                          <a:prstGeom prst="rect">
                            <a:avLst/>
                          </a:prstGeom>
                          <a:ln>
                            <a:noFill/>
                          </a:ln>
                        </wps:spPr>
                        <wps:txbx>
                          <w:txbxContent>
                            <w:p w14:paraId="63CC8D94" w14:textId="77777777" w:rsidR="00A97412" w:rsidRDefault="00000000">
                              <w:r>
                                <w:rPr>
                                  <w:b/>
                                </w:rPr>
                                <w:t>Wide Área Network</w:t>
                              </w:r>
                            </w:p>
                          </w:txbxContent>
                        </wps:txbx>
                        <wps:bodyPr horzOverflow="overflow" vert="horz" lIns="0" tIns="0" rIns="0" bIns="0" rtlCol="0">
                          <a:noAutofit/>
                        </wps:bodyPr>
                      </wps:wsp>
                      <wps:wsp>
                        <wps:cNvPr id="7086" name="Rectangle 7086"/>
                        <wps:cNvSpPr/>
                        <wps:spPr>
                          <a:xfrm>
                            <a:off x="6255766" y="28321"/>
                            <a:ext cx="42144" cy="189937"/>
                          </a:xfrm>
                          <a:prstGeom prst="rect">
                            <a:avLst/>
                          </a:prstGeom>
                          <a:ln>
                            <a:noFill/>
                          </a:ln>
                        </wps:spPr>
                        <wps:txbx>
                          <w:txbxContent>
                            <w:p w14:paraId="3FF9A52F" w14:textId="77777777" w:rsidR="00A97412" w:rsidRDefault="00000000">
                              <w:r>
                                <w:rPr>
                                  <w:b/>
                                </w:rP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255006" style="width:540.72pt;height:29.16pt;mso-position-horizontal-relative:char;mso-position-vertical-relative:line" coordsize="68671,3703">
                <v:shape id="Picture 7049" style="position:absolute;width:22280;height:3703;left:0;top:0;" filled="f">
                  <v:imagedata r:id="rId204"/>
                </v:shape>
                <v:rect id="Rectangle 254436" style="position:absolute;width:4266;height:1899;left:8415;top:283;" filled="f" stroked="f">
                  <v:textbox inset="0,0,0,0">
                    <w:txbxContent>
                      <w:p>
                        <w:pPr>
                          <w:spacing w:before="0" w:after="160" w:line="259" w:lineRule="auto"/>
                        </w:pPr>
                        <w:r>
                          <w:rPr>
                            <w:rFonts w:cs="Calibri" w:hAnsi="Calibri" w:eastAsia="Calibri" w:ascii="Calibri"/>
                            <w:b w:val="1"/>
                            <w:sz w:val="22"/>
                          </w:rPr>
                          <w:t xml:space="preserve">1.000</w:t>
                        </w:r>
                      </w:p>
                    </w:txbxContent>
                  </v:textbox>
                </v:rect>
                <v:rect id="Rectangle 254437" style="position:absolute;width:2957;height:1899;left:11627;top:283;" filled="f" stroked="f">
                  <v:textbox inset="0,0,0,0">
                    <w:txbxContent>
                      <w:p>
                        <w:pPr>
                          <w:spacing w:before="0" w:after="160" w:line="259" w:lineRule="auto"/>
                        </w:pPr>
                        <w:r>
                          <w:rPr>
                            <w:rFonts w:cs="Calibri" w:hAnsi="Calibri" w:eastAsia="Calibri" w:ascii="Calibri"/>
                            <w:b w:val="1"/>
                            <w:sz w:val="22"/>
                          </w:rPr>
                          <w:t xml:space="preserve"> Km</w:t>
                        </w:r>
                      </w:p>
                    </w:txbxContent>
                  </v:textbox>
                </v:rect>
                <v:rect id="Rectangle 7051" style="position:absolute;width:421;height:1899;left:13840;top:283;" filled="f" stroked="f">
                  <v:textbox inset="0,0,0,0">
                    <w:txbxContent>
                      <w:p>
                        <w:pPr>
                          <w:spacing w:before="0" w:after="160" w:line="259" w:lineRule="auto"/>
                        </w:pPr>
                        <w:r>
                          <w:rPr>
                            <w:rFonts w:cs="Calibri" w:hAnsi="Calibri" w:eastAsia="Calibri" w:ascii="Calibri"/>
                            <w:b w:val="1"/>
                            <w:sz w:val="22"/>
                          </w:rPr>
                          <w:t xml:space="preserve"> </w:t>
                        </w:r>
                      </w:p>
                    </w:txbxContent>
                  </v:textbox>
                </v:rect>
                <v:shape id="Picture 7065" style="position:absolute;width:15057;height:3703;left:23911;top:0;" filled="f">
                  <v:imagedata r:id="rId205"/>
                </v:shape>
                <v:rect id="Rectangle 7066" style="position:absolute;width:8598;height:1899;left:28215;top:283;" filled="f" stroked="f">
                  <v:textbox inset="0,0,0,0">
                    <w:txbxContent>
                      <w:p>
                        <w:pPr>
                          <w:spacing w:before="0" w:after="160" w:line="259" w:lineRule="auto"/>
                        </w:pPr>
                        <w:r>
                          <w:rPr>
                            <w:rFonts w:cs="Calibri" w:hAnsi="Calibri" w:eastAsia="Calibri" w:ascii="Calibri"/>
                            <w:b w:val="1"/>
                            <w:sz w:val="22"/>
                          </w:rPr>
                          <w:t xml:space="preserve">Continente</w:t>
                        </w:r>
                      </w:p>
                    </w:txbxContent>
                  </v:textbox>
                </v:rect>
                <v:rect id="Rectangle 7067" style="position:absolute;width:421;height:1899;left:34677;top:283;" filled="f" stroked="f">
                  <v:textbox inset="0,0,0,0">
                    <w:txbxContent>
                      <w:p>
                        <w:pPr>
                          <w:spacing w:before="0" w:after="160" w:line="259" w:lineRule="auto"/>
                        </w:pPr>
                        <w:r>
                          <w:rPr>
                            <w:rFonts w:cs="Calibri" w:hAnsi="Calibri" w:eastAsia="Calibri" w:ascii="Calibri"/>
                            <w:b w:val="1"/>
                            <w:color w:val="f0f7eb"/>
                            <w:sz w:val="22"/>
                          </w:rPr>
                          <w:t xml:space="preserve"> </w:t>
                        </w:r>
                      </w:p>
                    </w:txbxContent>
                  </v:textbox>
                </v:rect>
                <v:shape id="Picture 7081" style="position:absolute;width:28087;height:3703;left:40584;top:0;" filled="f">
                  <v:imagedata r:id="rId206"/>
                </v:shape>
                <v:rect id="Rectangle 7082" style="position:absolute;width:4473;height:1899;left:46689;top:283;" filled="f" stroked="f">
                  <v:textbox inset="0,0,0,0">
                    <w:txbxContent>
                      <w:p>
                        <w:pPr>
                          <w:spacing w:before="0" w:after="160" w:line="259" w:lineRule="auto"/>
                        </w:pPr>
                        <w:r>
                          <w:rPr>
                            <w:rFonts w:cs="Calibri" w:hAnsi="Calibri" w:eastAsia="Calibri" w:ascii="Calibri"/>
                            <w:b w:val="1"/>
                            <w:sz w:val="22"/>
                          </w:rPr>
                          <w:t xml:space="preserve">WAN </w:t>
                        </w:r>
                      </w:p>
                    </w:txbxContent>
                  </v:textbox>
                </v:rect>
                <v:rect id="Rectangle 7083" style="position:absolute;width:928;height:1899;left:50041;top:283;" filled="f" stroked="f">
                  <v:textbox inset="0,0,0,0">
                    <w:txbxContent>
                      <w:p>
                        <w:pPr>
                          <w:spacing w:before="0" w:after="160" w:line="259" w:lineRule="auto"/>
                        </w:pPr>
                        <w:r>
                          <w:rPr>
                            <w:rFonts w:cs="Calibri" w:hAnsi="Calibri" w:eastAsia="Calibri" w:ascii="Calibri"/>
                            <w:b w:val="1"/>
                            <w:sz w:val="22"/>
                          </w:rPr>
                          <w:t xml:space="preserve">–</w:t>
                        </w:r>
                      </w:p>
                    </w:txbxContent>
                  </v:textbox>
                </v:rect>
                <v:rect id="Rectangle 7084" style="position:absolute;width:421;height:1899;left:50742;top:283;" filled="f" stroked="f">
                  <v:textbox inset="0,0,0,0">
                    <w:txbxContent>
                      <w:p>
                        <w:pPr>
                          <w:spacing w:before="0" w:after="160" w:line="259" w:lineRule="auto"/>
                        </w:pPr>
                        <w:r>
                          <w:rPr>
                            <w:rFonts w:cs="Calibri" w:hAnsi="Calibri" w:eastAsia="Calibri" w:ascii="Calibri"/>
                            <w:b w:val="1"/>
                            <w:sz w:val="22"/>
                          </w:rPr>
                          <w:t xml:space="preserve"> </w:t>
                        </w:r>
                      </w:p>
                    </w:txbxContent>
                  </v:textbox>
                </v:rect>
                <v:rect id="Rectangle 7085" style="position:absolute;width:15322;height:1899;left:51062;top:283;" filled="f" stroked="f">
                  <v:textbox inset="0,0,0,0">
                    <w:txbxContent>
                      <w:p>
                        <w:pPr>
                          <w:spacing w:before="0" w:after="160" w:line="259" w:lineRule="auto"/>
                        </w:pPr>
                        <w:r>
                          <w:rPr>
                            <w:rFonts w:cs="Calibri" w:hAnsi="Calibri" w:eastAsia="Calibri" w:ascii="Calibri"/>
                            <w:b w:val="1"/>
                            <w:sz w:val="22"/>
                          </w:rPr>
                          <w:t xml:space="preserve">Wide Área Network</w:t>
                        </w:r>
                      </w:p>
                    </w:txbxContent>
                  </v:textbox>
                </v:rect>
                <v:rect id="Rectangle 7086" style="position:absolute;width:421;height:1899;left:62557;top:283;" filled="f" stroked="f">
                  <v:textbox inset="0,0,0,0">
                    <w:txbxContent>
                      <w:p>
                        <w:pPr>
                          <w:spacing w:before="0" w:after="160" w:line="259" w:lineRule="auto"/>
                        </w:pPr>
                        <w:r>
                          <w:rPr>
                            <w:rFonts w:cs="Calibri" w:hAnsi="Calibri" w:eastAsia="Calibri" w:ascii="Calibri"/>
                            <w:b w:val="1"/>
                            <w:sz w:val="22"/>
                          </w:rPr>
                          <w:t xml:space="preserve"> </w:t>
                        </w:r>
                      </w:p>
                    </w:txbxContent>
                  </v:textbox>
                </v:rect>
              </v:group>
            </w:pict>
          </mc:Fallback>
        </mc:AlternateContent>
      </w:r>
      <w:r>
        <w:rPr>
          <w:b/>
          <w:i/>
        </w:rPr>
        <w:t xml:space="preserve"> </w:t>
      </w:r>
    </w:p>
    <w:p w14:paraId="2B6A38F2" w14:textId="77777777" w:rsidR="00A97412" w:rsidRDefault="00000000">
      <w:pPr>
        <w:spacing w:after="0"/>
        <w:ind w:left="982"/>
      </w:pPr>
      <w:r>
        <w:rPr>
          <w:b/>
          <w:i/>
        </w:rPr>
        <w:t xml:space="preserve"> </w:t>
      </w:r>
    </w:p>
    <w:p w14:paraId="2517541D" w14:textId="77777777" w:rsidR="00A97412" w:rsidRDefault="00000000">
      <w:pPr>
        <w:spacing w:after="325"/>
        <w:ind w:left="-149" w:right="-200"/>
      </w:pPr>
      <w:r>
        <w:rPr>
          <w:noProof/>
        </w:rPr>
        <mc:AlternateContent>
          <mc:Choice Requires="wpg">
            <w:drawing>
              <wp:inline distT="0" distB="0" distL="0" distR="0" wp14:anchorId="669D17D3" wp14:editId="33A7DB5C">
                <wp:extent cx="6867145" cy="529651"/>
                <wp:effectExtent l="0" t="0" r="0" b="0"/>
                <wp:docPr id="255008" name="Group 255008"/>
                <wp:cNvGraphicFramePr/>
                <a:graphic xmlns:a="http://schemas.openxmlformats.org/drawingml/2006/main">
                  <a:graphicData uri="http://schemas.microsoft.com/office/word/2010/wordprocessingGroup">
                    <wpg:wgp>
                      <wpg:cNvGrpSpPr/>
                      <wpg:grpSpPr>
                        <a:xfrm>
                          <a:off x="0" y="0"/>
                          <a:ext cx="6867145" cy="529651"/>
                          <a:chOff x="0" y="0"/>
                          <a:chExt cx="6867145" cy="529651"/>
                        </a:xfrm>
                      </wpg:grpSpPr>
                      <wps:wsp>
                        <wps:cNvPr id="6789" name="Rectangle 6789"/>
                        <wps:cNvSpPr/>
                        <wps:spPr>
                          <a:xfrm>
                            <a:off x="718109" y="101473"/>
                            <a:ext cx="42144" cy="189937"/>
                          </a:xfrm>
                          <a:prstGeom prst="rect">
                            <a:avLst/>
                          </a:prstGeom>
                          <a:ln>
                            <a:noFill/>
                          </a:ln>
                        </wps:spPr>
                        <wps:txbx>
                          <w:txbxContent>
                            <w:p w14:paraId="08B69376" w14:textId="77777777" w:rsidR="00A97412" w:rsidRDefault="00000000">
                              <w:r>
                                <w:rPr>
                                  <w:b/>
                                  <w:i/>
                                </w:rPr>
                                <w:t xml:space="preserve"> </w:t>
                              </w:r>
                            </w:p>
                          </w:txbxContent>
                        </wps:txbx>
                        <wps:bodyPr horzOverflow="overflow" vert="horz" lIns="0" tIns="0" rIns="0" bIns="0" rtlCol="0">
                          <a:noAutofit/>
                        </wps:bodyPr>
                      </wps:wsp>
                      <wps:wsp>
                        <wps:cNvPr id="6790" name="Rectangle 6790"/>
                        <wps:cNvSpPr/>
                        <wps:spPr>
                          <a:xfrm>
                            <a:off x="718109" y="386842"/>
                            <a:ext cx="42144" cy="189936"/>
                          </a:xfrm>
                          <a:prstGeom prst="rect">
                            <a:avLst/>
                          </a:prstGeom>
                          <a:ln>
                            <a:noFill/>
                          </a:ln>
                        </wps:spPr>
                        <wps:txbx>
                          <w:txbxContent>
                            <w:p w14:paraId="471A006F" w14:textId="77777777" w:rsidR="00A97412" w:rsidRDefault="00000000">
                              <w:r>
                                <w:rPr>
                                  <w:b/>
                                  <w:i/>
                                </w:rPr>
                                <w:t xml:space="preserve"> </w:t>
                              </w:r>
                            </w:p>
                          </w:txbxContent>
                        </wps:txbx>
                        <wps:bodyPr horzOverflow="overflow" vert="horz" lIns="0" tIns="0" rIns="0" bIns="0" rtlCol="0">
                          <a:noAutofit/>
                        </wps:bodyPr>
                      </wps:wsp>
                      <pic:pic xmlns:pic="http://schemas.openxmlformats.org/drawingml/2006/picture">
                        <pic:nvPicPr>
                          <pic:cNvPr id="7100" name="Picture 7100"/>
                          <pic:cNvPicPr/>
                        </pic:nvPicPr>
                        <pic:blipFill>
                          <a:blip r:embed="rId207"/>
                          <a:stretch>
                            <a:fillRect/>
                          </a:stretch>
                        </pic:blipFill>
                        <pic:spPr>
                          <a:xfrm>
                            <a:off x="0" y="0"/>
                            <a:ext cx="2228088" cy="504444"/>
                          </a:xfrm>
                          <a:prstGeom prst="rect">
                            <a:avLst/>
                          </a:prstGeom>
                        </pic:spPr>
                      </pic:pic>
                      <wps:wsp>
                        <wps:cNvPr id="254438" name="Rectangle 254438"/>
                        <wps:cNvSpPr/>
                        <wps:spPr>
                          <a:xfrm>
                            <a:off x="806501" y="28321"/>
                            <a:ext cx="521762" cy="189937"/>
                          </a:xfrm>
                          <a:prstGeom prst="rect">
                            <a:avLst/>
                          </a:prstGeom>
                          <a:ln>
                            <a:noFill/>
                          </a:ln>
                        </wps:spPr>
                        <wps:txbx>
                          <w:txbxContent>
                            <w:p w14:paraId="59A3F40D" w14:textId="77777777" w:rsidR="00A97412" w:rsidRDefault="00000000">
                              <w:r>
                                <w:rPr>
                                  <w:b/>
                                </w:rPr>
                                <w:t>10.000</w:t>
                              </w:r>
                            </w:p>
                          </w:txbxContent>
                        </wps:txbx>
                        <wps:bodyPr horzOverflow="overflow" vert="horz" lIns="0" tIns="0" rIns="0" bIns="0" rtlCol="0">
                          <a:noAutofit/>
                        </wps:bodyPr>
                      </wps:wsp>
                      <wps:wsp>
                        <wps:cNvPr id="254439" name="Rectangle 254439"/>
                        <wps:cNvSpPr/>
                        <wps:spPr>
                          <a:xfrm>
                            <a:off x="1199224" y="28321"/>
                            <a:ext cx="293514" cy="189937"/>
                          </a:xfrm>
                          <a:prstGeom prst="rect">
                            <a:avLst/>
                          </a:prstGeom>
                          <a:ln>
                            <a:noFill/>
                          </a:ln>
                        </wps:spPr>
                        <wps:txbx>
                          <w:txbxContent>
                            <w:p w14:paraId="1BF686FC" w14:textId="77777777" w:rsidR="00A97412" w:rsidRDefault="00000000">
                              <w:r>
                                <w:rPr>
                                  <w:b/>
                                </w:rPr>
                                <w:t xml:space="preserve"> Km</w:t>
                              </w:r>
                            </w:p>
                          </w:txbxContent>
                        </wps:txbx>
                        <wps:bodyPr horzOverflow="overflow" vert="horz" lIns="0" tIns="0" rIns="0" bIns="0" rtlCol="0">
                          <a:noAutofit/>
                        </wps:bodyPr>
                      </wps:wsp>
                      <wps:wsp>
                        <wps:cNvPr id="7102" name="Rectangle 7102"/>
                        <wps:cNvSpPr/>
                        <wps:spPr>
                          <a:xfrm>
                            <a:off x="1419098" y="28321"/>
                            <a:ext cx="42144" cy="189937"/>
                          </a:xfrm>
                          <a:prstGeom prst="rect">
                            <a:avLst/>
                          </a:prstGeom>
                          <a:ln>
                            <a:noFill/>
                          </a:ln>
                        </wps:spPr>
                        <wps:txbx>
                          <w:txbxContent>
                            <w:p w14:paraId="6C925CEF" w14:textId="77777777" w:rsidR="00A97412" w:rsidRDefault="00000000">
                              <w:r>
                                <w:rPr>
                                  <w:b/>
                                </w:rPr>
                                <w:t xml:space="preserve"> </w:t>
                              </w:r>
                            </w:p>
                          </w:txbxContent>
                        </wps:txbx>
                        <wps:bodyPr horzOverflow="overflow" vert="horz" lIns="0" tIns="0" rIns="0" bIns="0" rtlCol="0">
                          <a:noAutofit/>
                        </wps:bodyPr>
                      </wps:wsp>
                      <pic:pic xmlns:pic="http://schemas.openxmlformats.org/drawingml/2006/picture">
                        <pic:nvPicPr>
                          <pic:cNvPr id="7116" name="Picture 7116"/>
                          <pic:cNvPicPr/>
                        </pic:nvPicPr>
                        <pic:blipFill>
                          <a:blip r:embed="rId208"/>
                          <a:stretch>
                            <a:fillRect/>
                          </a:stretch>
                        </pic:blipFill>
                        <pic:spPr>
                          <a:xfrm>
                            <a:off x="2391156" y="0"/>
                            <a:ext cx="1505712" cy="504444"/>
                          </a:xfrm>
                          <a:prstGeom prst="rect">
                            <a:avLst/>
                          </a:prstGeom>
                        </pic:spPr>
                      </pic:pic>
                      <wps:wsp>
                        <wps:cNvPr id="7117" name="Rectangle 7117"/>
                        <wps:cNvSpPr/>
                        <wps:spPr>
                          <a:xfrm>
                            <a:off x="2973959" y="28321"/>
                            <a:ext cx="456495" cy="189937"/>
                          </a:xfrm>
                          <a:prstGeom prst="rect">
                            <a:avLst/>
                          </a:prstGeom>
                          <a:ln>
                            <a:noFill/>
                          </a:ln>
                        </wps:spPr>
                        <wps:txbx>
                          <w:txbxContent>
                            <w:p w14:paraId="2A33380D" w14:textId="77777777" w:rsidR="00A97412" w:rsidRDefault="00000000">
                              <w:r>
                                <w:rPr>
                                  <w:b/>
                                </w:rPr>
                                <w:t>Tierra</w:t>
                              </w:r>
                            </w:p>
                          </w:txbxContent>
                        </wps:txbx>
                        <wps:bodyPr horzOverflow="overflow" vert="horz" lIns="0" tIns="0" rIns="0" bIns="0" rtlCol="0">
                          <a:noAutofit/>
                        </wps:bodyPr>
                      </wps:wsp>
                      <wps:wsp>
                        <wps:cNvPr id="7118" name="Rectangle 7118"/>
                        <wps:cNvSpPr/>
                        <wps:spPr>
                          <a:xfrm>
                            <a:off x="3315335" y="28321"/>
                            <a:ext cx="42143" cy="189937"/>
                          </a:xfrm>
                          <a:prstGeom prst="rect">
                            <a:avLst/>
                          </a:prstGeom>
                          <a:ln>
                            <a:noFill/>
                          </a:ln>
                        </wps:spPr>
                        <wps:txbx>
                          <w:txbxContent>
                            <w:p w14:paraId="57CD4E5C" w14:textId="77777777" w:rsidR="00A97412" w:rsidRDefault="00000000">
                              <w:r>
                                <w:rPr>
                                  <w:b/>
                                  <w:color w:val="F0F7EB"/>
                                </w:rPr>
                                <w:t xml:space="preserve"> </w:t>
                              </w:r>
                            </w:p>
                          </w:txbxContent>
                        </wps:txbx>
                        <wps:bodyPr horzOverflow="overflow" vert="horz" lIns="0" tIns="0" rIns="0" bIns="0" rtlCol="0">
                          <a:noAutofit/>
                        </wps:bodyPr>
                      </wps:wsp>
                      <pic:pic xmlns:pic="http://schemas.openxmlformats.org/drawingml/2006/picture">
                        <pic:nvPicPr>
                          <pic:cNvPr id="7132" name="Picture 7132"/>
                          <pic:cNvPicPr/>
                        </pic:nvPicPr>
                        <pic:blipFill>
                          <a:blip r:embed="rId209"/>
                          <a:stretch>
                            <a:fillRect/>
                          </a:stretch>
                        </pic:blipFill>
                        <pic:spPr>
                          <a:xfrm>
                            <a:off x="4058412" y="0"/>
                            <a:ext cx="2808733" cy="504444"/>
                          </a:xfrm>
                          <a:prstGeom prst="rect">
                            <a:avLst/>
                          </a:prstGeom>
                        </pic:spPr>
                      </pic:pic>
                      <wps:wsp>
                        <wps:cNvPr id="7133" name="Rectangle 7133"/>
                        <wps:cNvSpPr/>
                        <wps:spPr>
                          <a:xfrm>
                            <a:off x="4668901" y="28321"/>
                            <a:ext cx="447357" cy="189937"/>
                          </a:xfrm>
                          <a:prstGeom prst="rect">
                            <a:avLst/>
                          </a:prstGeom>
                          <a:ln>
                            <a:noFill/>
                          </a:ln>
                        </wps:spPr>
                        <wps:txbx>
                          <w:txbxContent>
                            <w:p w14:paraId="1F95904B" w14:textId="77777777" w:rsidR="00A97412" w:rsidRDefault="00000000">
                              <w:r>
                                <w:rPr>
                                  <w:b/>
                                </w:rPr>
                                <w:t xml:space="preserve">WAN </w:t>
                              </w:r>
                            </w:p>
                          </w:txbxContent>
                        </wps:txbx>
                        <wps:bodyPr horzOverflow="overflow" vert="horz" lIns="0" tIns="0" rIns="0" bIns="0" rtlCol="0">
                          <a:noAutofit/>
                        </wps:bodyPr>
                      </wps:wsp>
                      <wps:wsp>
                        <wps:cNvPr id="7134" name="Rectangle 7134"/>
                        <wps:cNvSpPr/>
                        <wps:spPr>
                          <a:xfrm>
                            <a:off x="5004181" y="28321"/>
                            <a:ext cx="92865" cy="189937"/>
                          </a:xfrm>
                          <a:prstGeom prst="rect">
                            <a:avLst/>
                          </a:prstGeom>
                          <a:ln>
                            <a:noFill/>
                          </a:ln>
                        </wps:spPr>
                        <wps:txbx>
                          <w:txbxContent>
                            <w:p w14:paraId="2CE49515" w14:textId="77777777" w:rsidR="00A97412" w:rsidRDefault="00000000">
                              <w:r>
                                <w:rPr>
                                  <w:b/>
                                </w:rPr>
                                <w:t>–</w:t>
                              </w:r>
                            </w:p>
                          </w:txbxContent>
                        </wps:txbx>
                        <wps:bodyPr horzOverflow="overflow" vert="horz" lIns="0" tIns="0" rIns="0" bIns="0" rtlCol="0">
                          <a:noAutofit/>
                        </wps:bodyPr>
                      </wps:wsp>
                      <wps:wsp>
                        <wps:cNvPr id="7135" name="Rectangle 7135"/>
                        <wps:cNvSpPr/>
                        <wps:spPr>
                          <a:xfrm>
                            <a:off x="5074285" y="28321"/>
                            <a:ext cx="42143" cy="189937"/>
                          </a:xfrm>
                          <a:prstGeom prst="rect">
                            <a:avLst/>
                          </a:prstGeom>
                          <a:ln>
                            <a:noFill/>
                          </a:ln>
                        </wps:spPr>
                        <wps:txbx>
                          <w:txbxContent>
                            <w:p w14:paraId="783D5B90" w14:textId="77777777" w:rsidR="00A97412" w:rsidRDefault="00000000">
                              <w:r>
                                <w:rPr>
                                  <w:b/>
                                </w:rPr>
                                <w:t xml:space="preserve"> </w:t>
                              </w:r>
                            </w:p>
                          </w:txbxContent>
                        </wps:txbx>
                        <wps:bodyPr horzOverflow="overflow" vert="horz" lIns="0" tIns="0" rIns="0" bIns="0" rtlCol="0">
                          <a:noAutofit/>
                        </wps:bodyPr>
                      </wps:wsp>
                      <wps:wsp>
                        <wps:cNvPr id="7136" name="Rectangle 7136"/>
                        <wps:cNvSpPr/>
                        <wps:spPr>
                          <a:xfrm>
                            <a:off x="5106289" y="28321"/>
                            <a:ext cx="1532279" cy="189937"/>
                          </a:xfrm>
                          <a:prstGeom prst="rect">
                            <a:avLst/>
                          </a:prstGeom>
                          <a:ln>
                            <a:noFill/>
                          </a:ln>
                        </wps:spPr>
                        <wps:txbx>
                          <w:txbxContent>
                            <w:p w14:paraId="2ED3756E" w14:textId="77777777" w:rsidR="00A97412" w:rsidRDefault="00000000">
                              <w:r>
                                <w:rPr>
                                  <w:b/>
                                </w:rPr>
                                <w:t>Wide Área Network</w:t>
                              </w:r>
                            </w:p>
                          </w:txbxContent>
                        </wps:txbx>
                        <wps:bodyPr horzOverflow="overflow" vert="horz" lIns="0" tIns="0" rIns="0" bIns="0" rtlCol="0">
                          <a:noAutofit/>
                        </wps:bodyPr>
                      </wps:wsp>
                      <wps:wsp>
                        <wps:cNvPr id="7137" name="Rectangle 7137"/>
                        <wps:cNvSpPr/>
                        <wps:spPr>
                          <a:xfrm>
                            <a:off x="6255766" y="28321"/>
                            <a:ext cx="42144" cy="189937"/>
                          </a:xfrm>
                          <a:prstGeom prst="rect">
                            <a:avLst/>
                          </a:prstGeom>
                          <a:ln>
                            <a:noFill/>
                          </a:ln>
                        </wps:spPr>
                        <wps:txbx>
                          <w:txbxContent>
                            <w:p w14:paraId="79FEFD7B" w14:textId="77777777" w:rsidR="00A97412" w:rsidRDefault="00000000">
                              <w:r>
                                <w:rPr>
                                  <w:b/>
                                </w:rPr>
                                <w:t xml:space="preserve"> </w:t>
                              </w:r>
                            </w:p>
                          </w:txbxContent>
                        </wps:txbx>
                        <wps:bodyPr horzOverflow="overflow" vert="horz" lIns="0" tIns="0" rIns="0" bIns="0" rtlCol="0">
                          <a:noAutofit/>
                        </wps:bodyPr>
                      </wps:wsp>
                      <wps:wsp>
                        <wps:cNvPr id="7138" name="Rectangle 7138"/>
                        <wps:cNvSpPr/>
                        <wps:spPr>
                          <a:xfrm>
                            <a:off x="5225542" y="315214"/>
                            <a:ext cx="632156" cy="189936"/>
                          </a:xfrm>
                          <a:prstGeom prst="rect">
                            <a:avLst/>
                          </a:prstGeom>
                          <a:ln>
                            <a:noFill/>
                          </a:ln>
                        </wps:spPr>
                        <wps:txbx>
                          <w:txbxContent>
                            <w:p w14:paraId="6B44EFAF" w14:textId="77777777" w:rsidR="00A97412" w:rsidRDefault="00000000">
                              <w:r>
                                <w:rPr>
                                  <w:b/>
                                </w:rPr>
                                <w:t>Internet</w:t>
                              </w:r>
                            </w:p>
                          </w:txbxContent>
                        </wps:txbx>
                        <wps:bodyPr horzOverflow="overflow" vert="horz" lIns="0" tIns="0" rIns="0" bIns="0" rtlCol="0">
                          <a:noAutofit/>
                        </wps:bodyPr>
                      </wps:wsp>
                      <wps:wsp>
                        <wps:cNvPr id="7139" name="Rectangle 7139"/>
                        <wps:cNvSpPr/>
                        <wps:spPr>
                          <a:xfrm>
                            <a:off x="5699506" y="315214"/>
                            <a:ext cx="42143" cy="189936"/>
                          </a:xfrm>
                          <a:prstGeom prst="rect">
                            <a:avLst/>
                          </a:prstGeom>
                          <a:ln>
                            <a:noFill/>
                          </a:ln>
                        </wps:spPr>
                        <wps:txbx>
                          <w:txbxContent>
                            <w:p w14:paraId="3805F064" w14:textId="77777777" w:rsidR="00A97412" w:rsidRDefault="00000000">
                              <w:r>
                                <w:rPr>
                                  <w:b/>
                                </w:rP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255008" style="width:540.72pt;height:41.7048pt;mso-position-horizontal-relative:char;mso-position-vertical-relative:line" coordsize="68671,5296">
                <v:rect id="Rectangle 6789" style="position:absolute;width:421;height:1899;left:7181;top:1014;" filled="f" stroked="f">
                  <v:textbox inset="0,0,0,0">
                    <w:txbxContent>
                      <w:p>
                        <w:pPr>
                          <w:spacing w:before="0" w:after="160" w:line="259" w:lineRule="auto"/>
                        </w:pPr>
                        <w:r>
                          <w:rPr>
                            <w:rFonts w:cs="Calibri" w:hAnsi="Calibri" w:eastAsia="Calibri" w:ascii="Calibri"/>
                            <w:b w:val="1"/>
                            <w:i w:val="1"/>
                            <w:sz w:val="22"/>
                          </w:rPr>
                          <w:t xml:space="preserve"> </w:t>
                        </w:r>
                      </w:p>
                    </w:txbxContent>
                  </v:textbox>
                </v:rect>
                <v:rect id="Rectangle 6790" style="position:absolute;width:421;height:1899;left:7181;top:3868;" filled="f" stroked="f">
                  <v:textbox inset="0,0,0,0">
                    <w:txbxContent>
                      <w:p>
                        <w:pPr>
                          <w:spacing w:before="0" w:after="160" w:line="259" w:lineRule="auto"/>
                        </w:pPr>
                        <w:r>
                          <w:rPr>
                            <w:rFonts w:cs="Calibri" w:hAnsi="Calibri" w:eastAsia="Calibri" w:ascii="Calibri"/>
                            <w:b w:val="1"/>
                            <w:i w:val="1"/>
                            <w:sz w:val="22"/>
                          </w:rPr>
                          <w:t xml:space="preserve"> </w:t>
                        </w:r>
                      </w:p>
                    </w:txbxContent>
                  </v:textbox>
                </v:rect>
                <v:shape id="Picture 7100" style="position:absolute;width:22280;height:5044;left:0;top:0;" filled="f">
                  <v:imagedata r:id="rId210"/>
                </v:shape>
                <v:rect id="Rectangle 254438" style="position:absolute;width:5217;height:1899;left:8065;top:283;" filled="f" stroked="f">
                  <v:textbox inset="0,0,0,0">
                    <w:txbxContent>
                      <w:p>
                        <w:pPr>
                          <w:spacing w:before="0" w:after="160" w:line="259" w:lineRule="auto"/>
                        </w:pPr>
                        <w:r>
                          <w:rPr>
                            <w:rFonts w:cs="Calibri" w:hAnsi="Calibri" w:eastAsia="Calibri" w:ascii="Calibri"/>
                            <w:b w:val="1"/>
                            <w:sz w:val="22"/>
                          </w:rPr>
                          <w:t xml:space="preserve">10.000</w:t>
                        </w:r>
                      </w:p>
                    </w:txbxContent>
                  </v:textbox>
                </v:rect>
                <v:rect id="Rectangle 254439" style="position:absolute;width:2935;height:1899;left:11992;top:283;" filled="f" stroked="f">
                  <v:textbox inset="0,0,0,0">
                    <w:txbxContent>
                      <w:p>
                        <w:pPr>
                          <w:spacing w:before="0" w:after="160" w:line="259" w:lineRule="auto"/>
                        </w:pPr>
                        <w:r>
                          <w:rPr>
                            <w:rFonts w:cs="Calibri" w:hAnsi="Calibri" w:eastAsia="Calibri" w:ascii="Calibri"/>
                            <w:b w:val="1"/>
                            <w:sz w:val="22"/>
                          </w:rPr>
                          <w:t xml:space="preserve"> Km</w:t>
                        </w:r>
                      </w:p>
                    </w:txbxContent>
                  </v:textbox>
                </v:rect>
                <v:rect id="Rectangle 7102" style="position:absolute;width:421;height:1899;left:14190;top:283;" filled="f" stroked="f">
                  <v:textbox inset="0,0,0,0">
                    <w:txbxContent>
                      <w:p>
                        <w:pPr>
                          <w:spacing w:before="0" w:after="160" w:line="259" w:lineRule="auto"/>
                        </w:pPr>
                        <w:r>
                          <w:rPr>
                            <w:rFonts w:cs="Calibri" w:hAnsi="Calibri" w:eastAsia="Calibri" w:ascii="Calibri"/>
                            <w:b w:val="1"/>
                            <w:sz w:val="22"/>
                          </w:rPr>
                          <w:t xml:space="preserve"> </w:t>
                        </w:r>
                      </w:p>
                    </w:txbxContent>
                  </v:textbox>
                </v:rect>
                <v:shape id="Picture 7116" style="position:absolute;width:15057;height:5044;left:23911;top:0;" filled="f">
                  <v:imagedata r:id="rId211"/>
                </v:shape>
                <v:rect id="Rectangle 7117" style="position:absolute;width:4564;height:1899;left:29739;top:283;" filled="f" stroked="f">
                  <v:textbox inset="0,0,0,0">
                    <w:txbxContent>
                      <w:p>
                        <w:pPr>
                          <w:spacing w:before="0" w:after="160" w:line="259" w:lineRule="auto"/>
                        </w:pPr>
                        <w:r>
                          <w:rPr>
                            <w:rFonts w:cs="Calibri" w:hAnsi="Calibri" w:eastAsia="Calibri" w:ascii="Calibri"/>
                            <w:b w:val="1"/>
                            <w:sz w:val="22"/>
                          </w:rPr>
                          <w:t xml:space="preserve">Tierra</w:t>
                        </w:r>
                      </w:p>
                    </w:txbxContent>
                  </v:textbox>
                </v:rect>
                <v:rect id="Rectangle 7118" style="position:absolute;width:421;height:1899;left:33153;top:283;" filled="f" stroked="f">
                  <v:textbox inset="0,0,0,0">
                    <w:txbxContent>
                      <w:p>
                        <w:pPr>
                          <w:spacing w:before="0" w:after="160" w:line="259" w:lineRule="auto"/>
                        </w:pPr>
                        <w:r>
                          <w:rPr>
                            <w:rFonts w:cs="Calibri" w:hAnsi="Calibri" w:eastAsia="Calibri" w:ascii="Calibri"/>
                            <w:b w:val="1"/>
                            <w:color w:val="f0f7eb"/>
                            <w:sz w:val="22"/>
                          </w:rPr>
                          <w:t xml:space="preserve"> </w:t>
                        </w:r>
                      </w:p>
                    </w:txbxContent>
                  </v:textbox>
                </v:rect>
                <v:shape id="Picture 7132" style="position:absolute;width:28087;height:5044;left:40584;top:0;" filled="f">
                  <v:imagedata r:id="rId212"/>
                </v:shape>
                <v:rect id="Rectangle 7133" style="position:absolute;width:4473;height:1899;left:46689;top:283;" filled="f" stroked="f">
                  <v:textbox inset="0,0,0,0">
                    <w:txbxContent>
                      <w:p>
                        <w:pPr>
                          <w:spacing w:before="0" w:after="160" w:line="259" w:lineRule="auto"/>
                        </w:pPr>
                        <w:r>
                          <w:rPr>
                            <w:rFonts w:cs="Calibri" w:hAnsi="Calibri" w:eastAsia="Calibri" w:ascii="Calibri"/>
                            <w:b w:val="1"/>
                            <w:sz w:val="22"/>
                          </w:rPr>
                          <w:t xml:space="preserve">WAN </w:t>
                        </w:r>
                      </w:p>
                    </w:txbxContent>
                  </v:textbox>
                </v:rect>
                <v:rect id="Rectangle 7134" style="position:absolute;width:928;height:1899;left:50041;top:283;" filled="f" stroked="f">
                  <v:textbox inset="0,0,0,0">
                    <w:txbxContent>
                      <w:p>
                        <w:pPr>
                          <w:spacing w:before="0" w:after="160" w:line="259" w:lineRule="auto"/>
                        </w:pPr>
                        <w:r>
                          <w:rPr>
                            <w:rFonts w:cs="Calibri" w:hAnsi="Calibri" w:eastAsia="Calibri" w:ascii="Calibri"/>
                            <w:b w:val="1"/>
                            <w:sz w:val="22"/>
                          </w:rPr>
                          <w:t xml:space="preserve">–</w:t>
                        </w:r>
                      </w:p>
                    </w:txbxContent>
                  </v:textbox>
                </v:rect>
                <v:rect id="Rectangle 7135" style="position:absolute;width:421;height:1899;left:50742;top:283;" filled="f" stroked="f">
                  <v:textbox inset="0,0,0,0">
                    <w:txbxContent>
                      <w:p>
                        <w:pPr>
                          <w:spacing w:before="0" w:after="160" w:line="259" w:lineRule="auto"/>
                        </w:pPr>
                        <w:r>
                          <w:rPr>
                            <w:rFonts w:cs="Calibri" w:hAnsi="Calibri" w:eastAsia="Calibri" w:ascii="Calibri"/>
                            <w:b w:val="1"/>
                            <w:sz w:val="22"/>
                          </w:rPr>
                          <w:t xml:space="preserve"> </w:t>
                        </w:r>
                      </w:p>
                    </w:txbxContent>
                  </v:textbox>
                </v:rect>
                <v:rect id="Rectangle 7136" style="position:absolute;width:15322;height:1899;left:51062;top:283;" filled="f" stroked="f">
                  <v:textbox inset="0,0,0,0">
                    <w:txbxContent>
                      <w:p>
                        <w:pPr>
                          <w:spacing w:before="0" w:after="160" w:line="259" w:lineRule="auto"/>
                        </w:pPr>
                        <w:r>
                          <w:rPr>
                            <w:rFonts w:cs="Calibri" w:hAnsi="Calibri" w:eastAsia="Calibri" w:ascii="Calibri"/>
                            <w:b w:val="1"/>
                            <w:sz w:val="22"/>
                          </w:rPr>
                          <w:t xml:space="preserve">Wide Área Network</w:t>
                        </w:r>
                      </w:p>
                    </w:txbxContent>
                  </v:textbox>
                </v:rect>
                <v:rect id="Rectangle 7137" style="position:absolute;width:421;height:1899;left:62557;top:283;" filled="f" stroked="f">
                  <v:textbox inset="0,0,0,0">
                    <w:txbxContent>
                      <w:p>
                        <w:pPr>
                          <w:spacing w:before="0" w:after="160" w:line="259" w:lineRule="auto"/>
                        </w:pPr>
                        <w:r>
                          <w:rPr>
                            <w:rFonts w:cs="Calibri" w:hAnsi="Calibri" w:eastAsia="Calibri" w:ascii="Calibri"/>
                            <w:b w:val="1"/>
                            <w:sz w:val="22"/>
                          </w:rPr>
                          <w:t xml:space="preserve"> </w:t>
                        </w:r>
                      </w:p>
                    </w:txbxContent>
                  </v:textbox>
                </v:rect>
                <v:rect id="Rectangle 7138" style="position:absolute;width:6321;height:1899;left:52255;top:3152;" filled="f" stroked="f">
                  <v:textbox inset="0,0,0,0">
                    <w:txbxContent>
                      <w:p>
                        <w:pPr>
                          <w:spacing w:before="0" w:after="160" w:line="259" w:lineRule="auto"/>
                        </w:pPr>
                        <w:r>
                          <w:rPr>
                            <w:rFonts w:cs="Calibri" w:hAnsi="Calibri" w:eastAsia="Calibri" w:ascii="Calibri"/>
                            <w:b w:val="1"/>
                            <w:sz w:val="22"/>
                          </w:rPr>
                          <w:t xml:space="preserve">Internet</w:t>
                        </w:r>
                      </w:p>
                    </w:txbxContent>
                  </v:textbox>
                </v:rect>
                <v:rect id="Rectangle 7139" style="position:absolute;width:421;height:1899;left:56995;top:3152;" filled="f" stroked="f">
                  <v:textbox inset="0,0,0,0">
                    <w:txbxContent>
                      <w:p>
                        <w:pPr>
                          <w:spacing w:before="0" w:after="160" w:line="259" w:lineRule="auto"/>
                        </w:pPr>
                        <w:r>
                          <w:rPr>
                            <w:rFonts w:cs="Calibri" w:hAnsi="Calibri" w:eastAsia="Calibri" w:ascii="Calibri"/>
                            <w:b w:val="1"/>
                            <w:sz w:val="22"/>
                          </w:rPr>
                          <w:t xml:space="preserve"> </w:t>
                        </w:r>
                      </w:p>
                    </w:txbxContent>
                  </v:textbox>
                </v:rect>
              </v:group>
            </w:pict>
          </mc:Fallback>
        </mc:AlternateContent>
      </w:r>
    </w:p>
    <w:p w14:paraId="0B0298DB" w14:textId="77777777" w:rsidR="00A97412" w:rsidRDefault="00000000">
      <w:pPr>
        <w:spacing w:after="64" w:line="260" w:lineRule="auto"/>
        <w:ind w:left="638" w:right="628" w:hanging="10"/>
        <w:jc w:val="center"/>
      </w:pPr>
      <w:r>
        <w:rPr>
          <w:color w:val="2F5496"/>
          <w:sz w:val="32"/>
        </w:rPr>
        <w:t xml:space="preserve">LAN Local </w:t>
      </w:r>
      <w:proofErr w:type="spellStart"/>
      <w:r>
        <w:rPr>
          <w:color w:val="2F5496"/>
          <w:sz w:val="32"/>
        </w:rPr>
        <w:t>Area</w:t>
      </w:r>
      <w:proofErr w:type="spellEnd"/>
      <w:r>
        <w:rPr>
          <w:color w:val="2F5496"/>
          <w:sz w:val="32"/>
        </w:rPr>
        <w:t xml:space="preserve"> Network </w:t>
      </w:r>
    </w:p>
    <w:p w14:paraId="7DAEC57F" w14:textId="77777777" w:rsidR="00A97412" w:rsidRDefault="00000000">
      <w:pPr>
        <w:numPr>
          <w:ilvl w:val="0"/>
          <w:numId w:val="6"/>
        </w:numPr>
        <w:spacing w:after="118" w:line="247" w:lineRule="auto"/>
        <w:ind w:right="974" w:hanging="360"/>
      </w:pPr>
      <w:r>
        <w:t>Red de Comunicaciones para Computadoras que sirve a la conexión de usuarios dentro de un área geográficamente limitada.</w:t>
      </w:r>
      <w:r>
        <w:rPr>
          <w:b/>
          <w:i/>
          <w:sz w:val="28"/>
        </w:rPr>
        <w:t xml:space="preserve"> </w:t>
      </w:r>
    </w:p>
    <w:p w14:paraId="34DBA554" w14:textId="77777777" w:rsidR="00A97412" w:rsidRDefault="00000000">
      <w:pPr>
        <w:numPr>
          <w:ilvl w:val="0"/>
          <w:numId w:val="6"/>
        </w:numPr>
        <w:spacing w:after="41" w:line="247" w:lineRule="auto"/>
        <w:ind w:right="974" w:hanging="360"/>
      </w:pPr>
      <w:r>
        <w:t>Red de Área Local o Red de Computadoras Personales dentro de un área confinada que se compone de Servidores, Estaciones de Trabajo, Sistemas Operativos de Redes y Un Enlace de Comunicaciones.</w:t>
      </w:r>
      <w:r>
        <w:rPr>
          <w:b/>
          <w:i/>
          <w:sz w:val="28"/>
        </w:rPr>
        <w:t xml:space="preserve"> </w:t>
      </w:r>
    </w:p>
    <w:p w14:paraId="69625BA8" w14:textId="77777777" w:rsidR="00A97412" w:rsidRDefault="00000000">
      <w:pPr>
        <w:spacing w:after="64" w:line="260" w:lineRule="auto"/>
        <w:ind w:left="638" w:right="631" w:hanging="10"/>
        <w:jc w:val="center"/>
      </w:pPr>
      <w:r>
        <w:rPr>
          <w:color w:val="2F5496"/>
          <w:sz w:val="32"/>
        </w:rPr>
        <w:t xml:space="preserve">PAN Personal Área Network </w:t>
      </w:r>
    </w:p>
    <w:p w14:paraId="7D633B8E" w14:textId="77777777" w:rsidR="00A97412" w:rsidRDefault="00000000">
      <w:pPr>
        <w:numPr>
          <w:ilvl w:val="0"/>
          <w:numId w:val="6"/>
        </w:numPr>
        <w:spacing w:after="118" w:line="247" w:lineRule="auto"/>
        <w:ind w:right="974" w:hanging="360"/>
      </w:pPr>
      <w:r>
        <w:t>Red de Comunicaciones para Terminales que conectan de usuarios dentro de un área muy limitada. (Piso – Habitación).</w:t>
      </w:r>
      <w:r>
        <w:rPr>
          <w:b/>
          <w:i/>
          <w:sz w:val="28"/>
        </w:rPr>
        <w:t xml:space="preserve"> </w:t>
      </w:r>
    </w:p>
    <w:p w14:paraId="62F0BCA1" w14:textId="77777777" w:rsidR="00A97412" w:rsidRDefault="00000000">
      <w:pPr>
        <w:numPr>
          <w:ilvl w:val="0"/>
          <w:numId w:val="6"/>
        </w:numPr>
        <w:spacing w:after="119" w:line="247" w:lineRule="auto"/>
        <w:ind w:right="974" w:hanging="360"/>
      </w:pPr>
      <w:r>
        <w:lastRenderedPageBreak/>
        <w:t>Su definición fue resultante de la aplicación de comunicaciones inalámbricas y espectro disperso.</w:t>
      </w:r>
      <w:r>
        <w:rPr>
          <w:b/>
          <w:i/>
          <w:sz w:val="28"/>
        </w:rPr>
        <w:t xml:space="preserve"> </w:t>
      </w:r>
    </w:p>
    <w:p w14:paraId="48816B0B" w14:textId="77777777" w:rsidR="00A97412" w:rsidRDefault="00000000">
      <w:pPr>
        <w:numPr>
          <w:ilvl w:val="0"/>
          <w:numId w:val="6"/>
        </w:numPr>
        <w:spacing w:after="292" w:line="247" w:lineRule="auto"/>
        <w:ind w:right="974" w:hanging="360"/>
      </w:pPr>
      <w:r>
        <w:t xml:space="preserve">Bluetooth </w:t>
      </w:r>
      <w:r>
        <w:rPr>
          <w:rFonts w:ascii="Wingdings 3" w:eastAsia="Wingdings 3" w:hAnsi="Wingdings 3" w:cs="Wingdings 3"/>
        </w:rPr>
        <w:t></w:t>
      </w:r>
      <w:r>
        <w:t xml:space="preserve"> Tecnología que permite la interconexión de los diferentes dispositivos móviles personales.</w:t>
      </w:r>
      <w:r>
        <w:rPr>
          <w:b/>
          <w:i/>
          <w:sz w:val="28"/>
        </w:rPr>
        <w:t xml:space="preserve"> </w:t>
      </w:r>
    </w:p>
    <w:p w14:paraId="27F456D2" w14:textId="77777777" w:rsidR="00A97412" w:rsidRDefault="00000000">
      <w:pPr>
        <w:spacing w:after="64" w:line="260" w:lineRule="auto"/>
        <w:ind w:left="638" w:right="628" w:hanging="10"/>
        <w:jc w:val="center"/>
      </w:pPr>
      <w:r>
        <w:rPr>
          <w:color w:val="2F5496"/>
          <w:sz w:val="32"/>
        </w:rPr>
        <w:t xml:space="preserve">HAN Home Área Network </w:t>
      </w:r>
    </w:p>
    <w:p w14:paraId="63B37740" w14:textId="77777777" w:rsidR="00A97412" w:rsidRDefault="00000000">
      <w:pPr>
        <w:numPr>
          <w:ilvl w:val="0"/>
          <w:numId w:val="6"/>
        </w:numPr>
        <w:spacing w:after="118" w:line="247" w:lineRule="auto"/>
        <w:ind w:right="974" w:hanging="360"/>
      </w:pPr>
      <w:r>
        <w:t xml:space="preserve">Red de </w:t>
      </w:r>
      <w:proofErr w:type="gramStart"/>
      <w:r>
        <w:t>Comunicaciones  Hogareña</w:t>
      </w:r>
      <w:proofErr w:type="gramEnd"/>
      <w:r>
        <w:t xml:space="preserve"> para Terminales que conectan de usuarios dentro de un área muy limitada. (Piso – Habitaciones o ambientes).</w:t>
      </w:r>
      <w:r>
        <w:rPr>
          <w:b/>
          <w:i/>
          <w:sz w:val="28"/>
        </w:rPr>
        <w:t xml:space="preserve"> </w:t>
      </w:r>
    </w:p>
    <w:p w14:paraId="76F2BE98" w14:textId="77777777" w:rsidR="00A97412" w:rsidRDefault="00000000">
      <w:pPr>
        <w:numPr>
          <w:ilvl w:val="0"/>
          <w:numId w:val="6"/>
        </w:numPr>
        <w:spacing w:after="292" w:line="247" w:lineRule="auto"/>
        <w:ind w:right="974" w:hanging="360"/>
      </w:pPr>
      <w:r>
        <w:t>Su definición fue resultante de la aplicación de comunicaciones inalámbricas y comunicación de empresas que ofrecen servicios de “Triple Play”.</w:t>
      </w:r>
      <w:r>
        <w:rPr>
          <w:b/>
          <w:i/>
          <w:sz w:val="28"/>
        </w:rPr>
        <w:t xml:space="preserve"> </w:t>
      </w:r>
    </w:p>
    <w:p w14:paraId="5986C015" w14:textId="77777777" w:rsidR="00A97412" w:rsidRDefault="00000000">
      <w:pPr>
        <w:spacing w:after="0" w:line="260" w:lineRule="auto"/>
        <w:ind w:left="638" w:right="628" w:hanging="10"/>
        <w:jc w:val="center"/>
      </w:pPr>
      <w:r>
        <w:rPr>
          <w:color w:val="2F5496"/>
          <w:sz w:val="32"/>
        </w:rPr>
        <w:t xml:space="preserve">INTRANET </w:t>
      </w:r>
    </w:p>
    <w:p w14:paraId="2183D101" w14:textId="77777777" w:rsidR="00A97412" w:rsidRDefault="00000000">
      <w:pPr>
        <w:numPr>
          <w:ilvl w:val="0"/>
          <w:numId w:val="6"/>
        </w:numPr>
        <w:spacing w:after="41" w:line="247" w:lineRule="auto"/>
        <w:ind w:right="974" w:hanging="360"/>
      </w:pPr>
      <w:r>
        <w:t xml:space="preserve">LAN o MAN que utiliza las tecnologías de </w:t>
      </w:r>
      <w:proofErr w:type="gramStart"/>
      <w:r>
        <w:t>Internet .</w:t>
      </w:r>
      <w:proofErr w:type="gramEnd"/>
      <w:r>
        <w:t xml:space="preserve"> </w:t>
      </w:r>
    </w:p>
    <w:p w14:paraId="58F5D201" w14:textId="77777777" w:rsidR="00A97412" w:rsidRDefault="00000000">
      <w:pPr>
        <w:numPr>
          <w:ilvl w:val="0"/>
          <w:numId w:val="6"/>
        </w:numPr>
        <w:spacing w:after="41" w:line="247" w:lineRule="auto"/>
        <w:ind w:right="974" w:hanging="360"/>
      </w:pPr>
      <w:r>
        <w:t xml:space="preserve">Brindan a los usuarios la capacidad de compartir dinámicamente recursos internos de la misma forma que los usuarios de Internet lo hacen.  </w:t>
      </w:r>
    </w:p>
    <w:p w14:paraId="69864481" w14:textId="77777777" w:rsidR="00A97412" w:rsidRDefault="00000000">
      <w:pPr>
        <w:numPr>
          <w:ilvl w:val="0"/>
          <w:numId w:val="6"/>
        </w:numPr>
        <w:spacing w:after="41" w:line="247" w:lineRule="auto"/>
        <w:ind w:right="974" w:hanging="360"/>
      </w:pPr>
      <w:r>
        <w:t xml:space="preserve">Puede tener o no los Servicios de Internet. </w:t>
      </w:r>
    </w:p>
    <w:p w14:paraId="5EFF0864" w14:textId="77777777" w:rsidR="00A97412" w:rsidRDefault="00000000">
      <w:pPr>
        <w:numPr>
          <w:ilvl w:val="0"/>
          <w:numId w:val="6"/>
        </w:numPr>
        <w:spacing w:after="14" w:line="247" w:lineRule="auto"/>
        <w:ind w:right="974" w:hanging="360"/>
      </w:pPr>
      <w:r>
        <w:t xml:space="preserve">Una Intranet necesita de: </w:t>
      </w:r>
    </w:p>
    <w:p w14:paraId="78F1C402" w14:textId="77777777" w:rsidR="00A97412" w:rsidRDefault="00000000">
      <w:pPr>
        <w:tabs>
          <w:tab w:val="center" w:pos="2090"/>
          <w:tab w:val="center" w:pos="2719"/>
        </w:tabs>
        <w:spacing w:after="41" w:line="247" w:lineRule="auto"/>
      </w:pPr>
      <w:r>
        <w:tab/>
        <w:t>·</w:t>
      </w:r>
      <w:r>
        <w:rPr>
          <w:rFonts w:ascii="Arial" w:eastAsia="Arial" w:hAnsi="Arial" w:cs="Arial"/>
        </w:rPr>
        <w:t xml:space="preserve"> </w:t>
      </w:r>
      <w:r>
        <w:rPr>
          <w:rFonts w:ascii="Arial" w:eastAsia="Arial" w:hAnsi="Arial" w:cs="Arial"/>
        </w:rPr>
        <w:tab/>
      </w:r>
      <w:r>
        <w:t xml:space="preserve">TCP/IP  </w:t>
      </w:r>
    </w:p>
    <w:p w14:paraId="6DF97F34" w14:textId="77777777" w:rsidR="00A97412" w:rsidRDefault="00000000">
      <w:pPr>
        <w:tabs>
          <w:tab w:val="center" w:pos="2090"/>
          <w:tab w:val="center" w:pos="3883"/>
        </w:tabs>
        <w:spacing w:after="41" w:line="247" w:lineRule="auto"/>
      </w:pPr>
      <w:r>
        <w:tab/>
        <w:t>·</w:t>
      </w:r>
      <w:r>
        <w:rPr>
          <w:rFonts w:ascii="Arial" w:eastAsia="Arial" w:hAnsi="Arial" w:cs="Arial"/>
        </w:rPr>
        <w:t xml:space="preserve"> </w:t>
      </w:r>
      <w:r>
        <w:rPr>
          <w:rFonts w:ascii="Arial" w:eastAsia="Arial" w:hAnsi="Arial" w:cs="Arial"/>
        </w:rPr>
        <w:tab/>
      </w:r>
      <w:r>
        <w:t xml:space="preserve">Un Navegador de Web (Clientes) </w:t>
      </w:r>
    </w:p>
    <w:p w14:paraId="1791DF1C" w14:textId="77777777" w:rsidR="00A97412" w:rsidRDefault="00000000">
      <w:pPr>
        <w:tabs>
          <w:tab w:val="center" w:pos="2090"/>
          <w:tab w:val="center" w:pos="3778"/>
        </w:tabs>
        <w:spacing w:after="344" w:line="247" w:lineRule="auto"/>
      </w:pPr>
      <w:r>
        <w:tab/>
        <w:t>·</w:t>
      </w:r>
      <w:r>
        <w:rPr>
          <w:rFonts w:ascii="Arial" w:eastAsia="Arial" w:hAnsi="Arial" w:cs="Arial"/>
        </w:rPr>
        <w:t xml:space="preserve"> </w:t>
      </w:r>
      <w:r>
        <w:rPr>
          <w:rFonts w:ascii="Arial" w:eastAsia="Arial" w:hAnsi="Arial" w:cs="Arial"/>
        </w:rPr>
        <w:tab/>
      </w:r>
      <w:r>
        <w:t xml:space="preserve">Un servidor de Web (Servidor) </w:t>
      </w:r>
    </w:p>
    <w:p w14:paraId="5228FA54" w14:textId="77777777" w:rsidR="00A97412" w:rsidRDefault="00000000">
      <w:pPr>
        <w:spacing w:after="0" w:line="260" w:lineRule="auto"/>
        <w:ind w:left="638" w:right="628" w:hanging="10"/>
        <w:jc w:val="center"/>
      </w:pPr>
      <w:r>
        <w:rPr>
          <w:color w:val="2F5496"/>
          <w:sz w:val="32"/>
        </w:rPr>
        <w:t xml:space="preserve">EXTRANET </w:t>
      </w:r>
    </w:p>
    <w:p w14:paraId="09185B76" w14:textId="77777777" w:rsidR="00A97412" w:rsidRDefault="00000000">
      <w:pPr>
        <w:numPr>
          <w:ilvl w:val="0"/>
          <w:numId w:val="6"/>
        </w:numPr>
        <w:spacing w:after="41" w:line="247" w:lineRule="auto"/>
        <w:ind w:right="974" w:hanging="360"/>
      </w:pPr>
      <w:proofErr w:type="gramStart"/>
      <w:r>
        <w:t xml:space="preserve">WAN  </w:t>
      </w:r>
      <w:r>
        <w:rPr>
          <w:rFonts w:ascii="Wingdings 3" w:eastAsia="Wingdings 3" w:hAnsi="Wingdings 3" w:cs="Wingdings 3"/>
        </w:rPr>
        <w:t></w:t>
      </w:r>
      <w:proofErr w:type="gramEnd"/>
      <w:r>
        <w:t xml:space="preserve"> Vista desde la Intranet . </w:t>
      </w:r>
    </w:p>
    <w:p w14:paraId="06796369" w14:textId="77777777" w:rsidR="00A97412" w:rsidRDefault="00000000">
      <w:pPr>
        <w:numPr>
          <w:ilvl w:val="0"/>
          <w:numId w:val="6"/>
        </w:numPr>
        <w:spacing w:after="41" w:line="247" w:lineRule="auto"/>
        <w:ind w:right="974" w:hanging="360"/>
      </w:pPr>
      <w:r>
        <w:t xml:space="preserve">Brindan los servicios de Internet. </w:t>
      </w:r>
    </w:p>
    <w:p w14:paraId="79E766B1" w14:textId="77777777" w:rsidR="00A97412" w:rsidRDefault="00000000">
      <w:pPr>
        <w:numPr>
          <w:ilvl w:val="0"/>
          <w:numId w:val="6"/>
        </w:numPr>
        <w:spacing w:after="18" w:line="247" w:lineRule="auto"/>
        <w:ind w:right="974" w:hanging="360"/>
      </w:pPr>
      <w:r>
        <w:t xml:space="preserve">Una Intranet es separada de la Extranet </w:t>
      </w:r>
      <w:proofErr w:type="gramStart"/>
      <w:r>
        <w:t>por :</w:t>
      </w:r>
      <w:proofErr w:type="gramEnd"/>
      <w:r>
        <w:t xml:space="preserve"> </w:t>
      </w:r>
    </w:p>
    <w:p w14:paraId="3D5B934E" w14:textId="77777777" w:rsidR="00A97412" w:rsidRDefault="00000000">
      <w:pPr>
        <w:spacing w:after="41" w:line="247" w:lineRule="auto"/>
        <w:ind w:left="3143" w:right="974" w:hanging="361"/>
      </w:pPr>
      <w:r>
        <w:rPr>
          <w:rFonts w:ascii="Wingdings" w:eastAsia="Wingdings" w:hAnsi="Wingdings" w:cs="Wingdings"/>
        </w:rPr>
        <w:t>▪</w:t>
      </w:r>
      <w:r>
        <w:rPr>
          <w:rFonts w:ascii="Arial" w:eastAsia="Arial" w:hAnsi="Arial" w:cs="Arial"/>
        </w:rPr>
        <w:t xml:space="preserve"> </w:t>
      </w:r>
      <w:r>
        <w:rPr>
          <w:rFonts w:ascii="Arial" w:eastAsia="Arial" w:hAnsi="Arial" w:cs="Arial"/>
        </w:rPr>
        <w:tab/>
      </w:r>
      <w:r>
        <w:t xml:space="preserve">Un Servidor que las separa como Barrera de Seguridad la Intranet de la Extranet. </w:t>
      </w:r>
    </w:p>
    <w:p w14:paraId="7D2EECAD" w14:textId="77777777" w:rsidR="00A97412" w:rsidRDefault="00000000">
      <w:pPr>
        <w:numPr>
          <w:ilvl w:val="1"/>
          <w:numId w:val="6"/>
        </w:numPr>
        <w:spacing w:after="41" w:line="247" w:lineRule="auto"/>
        <w:ind w:right="974" w:hanging="360"/>
      </w:pPr>
      <w:r>
        <w:t xml:space="preserve">Un Servidor que traduce las direcciones de Intranet a la Extranet (IPV-4). </w:t>
      </w:r>
    </w:p>
    <w:p w14:paraId="0C3AA4C8" w14:textId="77777777" w:rsidR="00A97412" w:rsidRDefault="00000000">
      <w:pPr>
        <w:numPr>
          <w:ilvl w:val="1"/>
          <w:numId w:val="6"/>
        </w:numPr>
        <w:spacing w:after="41" w:line="247" w:lineRule="auto"/>
        <w:ind w:right="974" w:hanging="360"/>
      </w:pPr>
      <w:r>
        <w:t xml:space="preserve">Un Servidor que Entrega los servicios de la Extranet a la Intranet </w:t>
      </w:r>
      <w:proofErr w:type="gramStart"/>
      <w:r>
        <w:t>de acuerdo a</w:t>
      </w:r>
      <w:proofErr w:type="gramEnd"/>
      <w:r>
        <w:t xml:space="preserve"> Políticas de la Organización. </w:t>
      </w:r>
    </w:p>
    <w:p w14:paraId="40D050EB" w14:textId="77777777" w:rsidR="00A97412" w:rsidRDefault="00000000">
      <w:pPr>
        <w:spacing w:after="0" w:line="260" w:lineRule="auto"/>
        <w:ind w:left="638" w:right="628" w:hanging="10"/>
        <w:jc w:val="center"/>
      </w:pPr>
      <w:r>
        <w:rPr>
          <w:color w:val="2F5496"/>
          <w:sz w:val="32"/>
        </w:rPr>
        <w:t xml:space="preserve">INTRANET-EXTRANET </w:t>
      </w:r>
    </w:p>
    <w:p w14:paraId="12BD0D0F" w14:textId="77777777" w:rsidR="00A97412" w:rsidRDefault="00000000">
      <w:pPr>
        <w:spacing w:after="268"/>
        <w:ind w:left="1918"/>
      </w:pPr>
      <w:r>
        <w:rPr>
          <w:noProof/>
        </w:rPr>
        <w:lastRenderedPageBreak/>
        <mc:AlternateContent>
          <mc:Choice Requires="wpg">
            <w:drawing>
              <wp:inline distT="0" distB="0" distL="0" distR="0" wp14:anchorId="49972CDE" wp14:editId="47A10F53">
                <wp:extent cx="4280091" cy="3543361"/>
                <wp:effectExtent l="0" t="0" r="0" b="0"/>
                <wp:docPr id="254326" name="Group 254326"/>
                <wp:cNvGraphicFramePr/>
                <a:graphic xmlns:a="http://schemas.openxmlformats.org/drawingml/2006/main">
                  <a:graphicData uri="http://schemas.microsoft.com/office/word/2010/wordprocessingGroup">
                    <wpg:wgp>
                      <wpg:cNvGrpSpPr/>
                      <wpg:grpSpPr>
                        <a:xfrm>
                          <a:off x="0" y="0"/>
                          <a:ext cx="4280091" cy="3543361"/>
                          <a:chOff x="0" y="0"/>
                          <a:chExt cx="4280091" cy="3543361"/>
                        </a:xfrm>
                      </wpg:grpSpPr>
                      <wps:wsp>
                        <wps:cNvPr id="7308" name="Rectangle 7308"/>
                        <wps:cNvSpPr/>
                        <wps:spPr>
                          <a:xfrm>
                            <a:off x="4248404" y="3400552"/>
                            <a:ext cx="42143" cy="189937"/>
                          </a:xfrm>
                          <a:prstGeom prst="rect">
                            <a:avLst/>
                          </a:prstGeom>
                          <a:ln>
                            <a:noFill/>
                          </a:ln>
                        </wps:spPr>
                        <wps:txbx>
                          <w:txbxContent>
                            <w:p w14:paraId="02AE29BD" w14:textId="77777777" w:rsidR="00A97412" w:rsidRDefault="00000000">
                              <w:r>
                                <w:t xml:space="preserve"> </w:t>
                              </w:r>
                            </w:p>
                          </w:txbxContent>
                        </wps:txbx>
                        <wps:bodyPr horzOverflow="overflow" vert="horz" lIns="0" tIns="0" rIns="0" bIns="0" rtlCol="0">
                          <a:noAutofit/>
                        </wps:bodyPr>
                      </wps:wsp>
                      <pic:pic xmlns:pic="http://schemas.openxmlformats.org/drawingml/2006/picture">
                        <pic:nvPicPr>
                          <pic:cNvPr id="7380" name="Picture 7380"/>
                          <pic:cNvPicPr/>
                        </pic:nvPicPr>
                        <pic:blipFill>
                          <a:blip r:embed="rId213"/>
                          <a:stretch>
                            <a:fillRect/>
                          </a:stretch>
                        </pic:blipFill>
                        <pic:spPr>
                          <a:xfrm>
                            <a:off x="38100" y="38100"/>
                            <a:ext cx="4133469" cy="3382010"/>
                          </a:xfrm>
                          <a:prstGeom prst="rect">
                            <a:avLst/>
                          </a:prstGeom>
                        </pic:spPr>
                      </pic:pic>
                      <wps:wsp>
                        <wps:cNvPr id="7381" name="Shape 7381"/>
                        <wps:cNvSpPr/>
                        <wps:spPr>
                          <a:xfrm>
                            <a:off x="0" y="0"/>
                            <a:ext cx="4209669" cy="3458210"/>
                          </a:xfrm>
                          <a:custGeom>
                            <a:avLst/>
                            <a:gdLst/>
                            <a:ahLst/>
                            <a:cxnLst/>
                            <a:rect l="0" t="0" r="0" b="0"/>
                            <a:pathLst>
                              <a:path w="4209669" h="3458210">
                                <a:moveTo>
                                  <a:pt x="0" y="3458210"/>
                                </a:moveTo>
                                <a:lnTo>
                                  <a:pt x="4209669" y="3458210"/>
                                </a:lnTo>
                                <a:lnTo>
                                  <a:pt x="4209669" y="0"/>
                                </a:lnTo>
                                <a:lnTo>
                                  <a:pt x="0" y="0"/>
                                </a:lnTo>
                                <a:close/>
                              </a:path>
                            </a:pathLst>
                          </a:custGeom>
                          <a:ln w="76200" cap="flat">
                            <a:miter lim="127000"/>
                          </a:ln>
                        </wps:spPr>
                        <wps:style>
                          <a:lnRef idx="1">
                            <a:srgbClr val="0563C1"/>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54326" style="width:337.015pt;height:279.005pt;mso-position-horizontal-relative:char;mso-position-vertical-relative:line" coordsize="42800,35433">
                <v:rect id="Rectangle 7308" style="position:absolute;width:421;height:1899;left:42484;top:34005;" filled="f" stroked="f">
                  <v:textbox inset="0,0,0,0">
                    <w:txbxContent>
                      <w:p>
                        <w:pPr>
                          <w:spacing w:before="0" w:after="160" w:line="259" w:lineRule="auto"/>
                        </w:pPr>
                        <w:r>
                          <w:rPr>
                            <w:rFonts w:cs="Calibri" w:hAnsi="Calibri" w:eastAsia="Calibri" w:ascii="Calibri"/>
                            <w:sz w:val="22"/>
                          </w:rPr>
                          <w:t xml:space="preserve"> </w:t>
                        </w:r>
                      </w:p>
                    </w:txbxContent>
                  </v:textbox>
                </v:rect>
                <v:shape id="Picture 7380" style="position:absolute;width:41334;height:33820;left:381;top:381;" filled="f">
                  <v:imagedata r:id="rId214"/>
                </v:shape>
                <v:shape id="Shape 7381" style="position:absolute;width:42096;height:34582;left:0;top:0;" coordsize="4209669,3458210" path="m0,3458210l4209669,3458210l4209669,0l0,0x">
                  <v:stroke weight="6pt" endcap="flat" joinstyle="miter" miterlimit="10" on="true" color="#0563c1"/>
                  <v:fill on="false" color="#000000" opacity="0"/>
                </v:shape>
              </v:group>
            </w:pict>
          </mc:Fallback>
        </mc:AlternateContent>
      </w:r>
    </w:p>
    <w:p w14:paraId="79AAA913" w14:textId="77777777" w:rsidR="00A97412" w:rsidRDefault="00000000">
      <w:pPr>
        <w:spacing w:after="0" w:line="260" w:lineRule="auto"/>
        <w:ind w:left="3023" w:right="463" w:hanging="10"/>
      </w:pPr>
      <w:r>
        <w:rPr>
          <w:color w:val="2F5496"/>
          <w:sz w:val="32"/>
        </w:rPr>
        <w:t xml:space="preserve">MAN. </w:t>
      </w:r>
      <w:proofErr w:type="spellStart"/>
      <w:proofErr w:type="gramStart"/>
      <w:r>
        <w:rPr>
          <w:color w:val="2F5496"/>
          <w:sz w:val="32"/>
        </w:rPr>
        <w:t>Metropolitan</w:t>
      </w:r>
      <w:proofErr w:type="spellEnd"/>
      <w:r>
        <w:rPr>
          <w:color w:val="2F5496"/>
          <w:sz w:val="32"/>
        </w:rPr>
        <w:t xml:space="preserve">  </w:t>
      </w:r>
      <w:proofErr w:type="spellStart"/>
      <w:r>
        <w:rPr>
          <w:color w:val="2F5496"/>
          <w:sz w:val="32"/>
        </w:rPr>
        <w:t>Area</w:t>
      </w:r>
      <w:proofErr w:type="spellEnd"/>
      <w:proofErr w:type="gramEnd"/>
      <w:r>
        <w:rPr>
          <w:color w:val="2F5496"/>
          <w:sz w:val="32"/>
        </w:rPr>
        <w:t xml:space="preserve"> Network </w:t>
      </w:r>
    </w:p>
    <w:p w14:paraId="232539B0" w14:textId="77777777" w:rsidR="00A97412" w:rsidRDefault="00000000">
      <w:pPr>
        <w:numPr>
          <w:ilvl w:val="0"/>
          <w:numId w:val="6"/>
        </w:numPr>
        <w:spacing w:after="41" w:line="247" w:lineRule="auto"/>
        <w:ind w:right="974" w:hanging="360"/>
      </w:pPr>
      <w:r>
        <w:t xml:space="preserve">Red de Comunicaciones Pública o Privada que cubre un </w:t>
      </w:r>
      <w:proofErr w:type="spellStart"/>
      <w:r>
        <w:t>Area</w:t>
      </w:r>
      <w:proofErr w:type="spellEnd"/>
      <w:r>
        <w:t xml:space="preserve"> Geográfica limitada como una Ciudad, Suburbio o Área Metropolitana. </w:t>
      </w:r>
    </w:p>
    <w:p w14:paraId="6622CB1C" w14:textId="77777777" w:rsidR="00A97412" w:rsidRDefault="00000000">
      <w:pPr>
        <w:numPr>
          <w:ilvl w:val="0"/>
          <w:numId w:val="6"/>
        </w:numPr>
        <w:spacing w:after="344" w:line="247" w:lineRule="auto"/>
        <w:ind w:right="974" w:hanging="360"/>
      </w:pPr>
      <w:r>
        <w:t xml:space="preserve">Pueden ser la consecuencia de la unión de varias </w:t>
      </w:r>
      <w:proofErr w:type="spellStart"/>
      <w:proofErr w:type="gramStart"/>
      <w:r>
        <w:t>LANs</w:t>
      </w:r>
      <w:proofErr w:type="spellEnd"/>
      <w:r>
        <w:t xml:space="preserve">  utilizando</w:t>
      </w:r>
      <w:proofErr w:type="gramEnd"/>
      <w:r>
        <w:t xml:space="preserve"> facilidades de comunicaciones ( </w:t>
      </w:r>
      <w:proofErr w:type="spellStart"/>
      <w:r>
        <w:t>Gateways</w:t>
      </w:r>
      <w:proofErr w:type="spellEnd"/>
      <w:r>
        <w:t xml:space="preserve">, Bridges, </w:t>
      </w:r>
      <w:proofErr w:type="spellStart"/>
      <w:r>
        <w:t>Etc</w:t>
      </w:r>
      <w:proofErr w:type="spellEnd"/>
      <w:r>
        <w:t xml:space="preserve">).    </w:t>
      </w:r>
    </w:p>
    <w:p w14:paraId="5FD6D786" w14:textId="77777777" w:rsidR="00A97412" w:rsidRDefault="00000000">
      <w:pPr>
        <w:spacing w:after="0" w:line="260" w:lineRule="auto"/>
        <w:ind w:left="3570" w:right="463" w:hanging="10"/>
      </w:pPr>
      <w:r>
        <w:rPr>
          <w:color w:val="2F5496"/>
          <w:sz w:val="32"/>
        </w:rPr>
        <w:t xml:space="preserve">WAN. Wide </w:t>
      </w:r>
      <w:proofErr w:type="spellStart"/>
      <w:r>
        <w:rPr>
          <w:color w:val="2F5496"/>
          <w:sz w:val="32"/>
        </w:rPr>
        <w:t>Area</w:t>
      </w:r>
      <w:proofErr w:type="spellEnd"/>
      <w:r>
        <w:rPr>
          <w:color w:val="2F5496"/>
          <w:sz w:val="32"/>
        </w:rPr>
        <w:t xml:space="preserve"> Network </w:t>
      </w:r>
    </w:p>
    <w:p w14:paraId="50170E2A" w14:textId="77777777" w:rsidR="00A97412" w:rsidRDefault="00000000">
      <w:pPr>
        <w:numPr>
          <w:ilvl w:val="0"/>
          <w:numId w:val="6"/>
        </w:numPr>
        <w:spacing w:after="41" w:line="247" w:lineRule="auto"/>
        <w:ind w:right="974" w:hanging="360"/>
      </w:pPr>
      <w:r>
        <w:t xml:space="preserve">Red de Comunicaciones Pública o Privada que cubre un </w:t>
      </w:r>
      <w:proofErr w:type="spellStart"/>
      <w:r>
        <w:t>Area</w:t>
      </w:r>
      <w:proofErr w:type="spellEnd"/>
      <w:r>
        <w:t xml:space="preserve"> Geográfica Amplia o Extensa como Estados o Países.  </w:t>
      </w:r>
    </w:p>
    <w:p w14:paraId="1F873CF9" w14:textId="77777777" w:rsidR="00A97412" w:rsidRDefault="00000000">
      <w:pPr>
        <w:numPr>
          <w:ilvl w:val="0"/>
          <w:numId w:val="6"/>
        </w:numPr>
        <w:spacing w:after="41" w:line="247" w:lineRule="auto"/>
        <w:ind w:right="974" w:hanging="360"/>
      </w:pPr>
      <w:r>
        <w:t xml:space="preserve">Pueden ser la consecuencia de la unión de varias </w:t>
      </w:r>
      <w:proofErr w:type="spellStart"/>
      <w:proofErr w:type="gramStart"/>
      <w:r>
        <w:t>MANs</w:t>
      </w:r>
      <w:proofErr w:type="spellEnd"/>
      <w:r>
        <w:t xml:space="preserve">  utilizando</w:t>
      </w:r>
      <w:proofErr w:type="gramEnd"/>
      <w:r>
        <w:t xml:space="preserve"> facilidades de comunicaciones .  </w:t>
      </w:r>
    </w:p>
    <w:p w14:paraId="223ADC86" w14:textId="77777777" w:rsidR="00A97412" w:rsidRDefault="00000000">
      <w:pPr>
        <w:numPr>
          <w:ilvl w:val="0"/>
          <w:numId w:val="6"/>
        </w:numPr>
        <w:spacing w:after="318" w:line="247" w:lineRule="auto"/>
        <w:ind w:right="974" w:hanging="360"/>
      </w:pPr>
      <w:r>
        <w:t xml:space="preserve">Las redes de área amplia típicamente tienen topologías irregulares.   </w:t>
      </w:r>
    </w:p>
    <w:p w14:paraId="472ABFC5" w14:textId="77777777" w:rsidR="00A97412" w:rsidRDefault="00000000">
      <w:pPr>
        <w:spacing w:after="0" w:line="260" w:lineRule="auto"/>
        <w:ind w:left="3522" w:right="463" w:hanging="10"/>
      </w:pPr>
      <w:r>
        <w:rPr>
          <w:color w:val="2F5496"/>
          <w:sz w:val="32"/>
        </w:rPr>
        <w:t xml:space="preserve">SAN Storage Área Network </w:t>
      </w:r>
    </w:p>
    <w:p w14:paraId="4E0BC028" w14:textId="77777777" w:rsidR="00A97412" w:rsidRDefault="00000000">
      <w:pPr>
        <w:numPr>
          <w:ilvl w:val="0"/>
          <w:numId w:val="6"/>
        </w:numPr>
        <w:spacing w:after="41" w:line="247" w:lineRule="auto"/>
        <w:ind w:right="974" w:hanging="360"/>
      </w:pPr>
      <w:r>
        <w:t xml:space="preserve">Red dedicada al almacenamiento de datos.  </w:t>
      </w:r>
    </w:p>
    <w:p w14:paraId="33D7A555" w14:textId="77777777" w:rsidR="00A97412" w:rsidRDefault="00000000">
      <w:pPr>
        <w:numPr>
          <w:ilvl w:val="0"/>
          <w:numId w:val="6"/>
        </w:numPr>
        <w:spacing w:after="41" w:line="247" w:lineRule="auto"/>
        <w:ind w:right="974" w:hanging="360"/>
      </w:pPr>
      <w:r>
        <w:t xml:space="preserve">Red cuyo propósito primario es la Transferencia de datos entre sistemas </w:t>
      </w:r>
      <w:proofErr w:type="gramStart"/>
      <w:r>
        <w:t>computacionales ,</w:t>
      </w:r>
      <w:proofErr w:type="gramEnd"/>
      <w:r>
        <w:t xml:space="preserve"> elementos de almacenamiento y entre elementos de almacenamiento. </w:t>
      </w:r>
    </w:p>
    <w:p w14:paraId="72EE8FCF" w14:textId="77777777" w:rsidR="00A97412" w:rsidRDefault="00000000">
      <w:pPr>
        <w:numPr>
          <w:ilvl w:val="0"/>
          <w:numId w:val="6"/>
        </w:numPr>
        <w:spacing w:after="41" w:line="247" w:lineRule="auto"/>
        <w:ind w:right="974" w:hanging="360"/>
      </w:pPr>
      <w:r>
        <w:t xml:space="preserve">Infraestructura de </w:t>
      </w:r>
      <w:proofErr w:type="spellStart"/>
      <w:r>
        <w:t>comunicaciónes</w:t>
      </w:r>
      <w:proofErr w:type="spellEnd"/>
      <w:r>
        <w:t xml:space="preserve"> que provee conexiones físicas, y una capa de administración que organiza las conexiones, elementos de almacenamiento y sistemas computacionales de modo que la transferencia de los datos sea segura y robusta. </w:t>
      </w:r>
    </w:p>
    <w:p w14:paraId="450FE18C" w14:textId="77777777" w:rsidR="00A97412" w:rsidRDefault="00000000">
      <w:pPr>
        <w:spacing w:after="275"/>
        <w:ind w:right="1887"/>
        <w:jc w:val="right"/>
      </w:pPr>
      <w:r>
        <w:rPr>
          <w:noProof/>
        </w:rPr>
        <w:lastRenderedPageBreak/>
        <w:drawing>
          <wp:inline distT="0" distB="0" distL="0" distR="0" wp14:anchorId="08D5B25B" wp14:editId="09280050">
            <wp:extent cx="3726180" cy="2046605"/>
            <wp:effectExtent l="0" t="0" r="0" b="0"/>
            <wp:docPr id="7387" name="Picture 7387"/>
            <wp:cNvGraphicFramePr/>
            <a:graphic xmlns:a="http://schemas.openxmlformats.org/drawingml/2006/main">
              <a:graphicData uri="http://schemas.openxmlformats.org/drawingml/2006/picture">
                <pic:pic xmlns:pic="http://schemas.openxmlformats.org/drawingml/2006/picture">
                  <pic:nvPicPr>
                    <pic:cNvPr id="7387" name="Picture 7387"/>
                    <pic:cNvPicPr/>
                  </pic:nvPicPr>
                  <pic:blipFill>
                    <a:blip r:embed="rId215"/>
                    <a:stretch>
                      <a:fillRect/>
                    </a:stretch>
                  </pic:blipFill>
                  <pic:spPr>
                    <a:xfrm>
                      <a:off x="0" y="0"/>
                      <a:ext cx="3726180" cy="2046605"/>
                    </a:xfrm>
                    <a:prstGeom prst="rect">
                      <a:avLst/>
                    </a:prstGeom>
                  </pic:spPr>
                </pic:pic>
              </a:graphicData>
            </a:graphic>
          </wp:inline>
        </w:drawing>
      </w:r>
      <w:r>
        <w:t xml:space="preserve"> </w:t>
      </w:r>
    </w:p>
    <w:p w14:paraId="0D4CA0B0" w14:textId="77777777" w:rsidR="00A97412" w:rsidRDefault="00000000">
      <w:pPr>
        <w:spacing w:after="0" w:line="260" w:lineRule="auto"/>
        <w:ind w:left="638" w:right="632" w:hanging="10"/>
        <w:jc w:val="center"/>
      </w:pPr>
      <w:r>
        <w:rPr>
          <w:color w:val="2F5496"/>
          <w:sz w:val="32"/>
        </w:rPr>
        <w:t xml:space="preserve">Topología o Red en BUS </w:t>
      </w:r>
    </w:p>
    <w:p w14:paraId="4FBD37D5" w14:textId="77777777" w:rsidR="00A97412" w:rsidRDefault="00000000">
      <w:pPr>
        <w:spacing w:after="230"/>
        <w:ind w:left="2669"/>
      </w:pPr>
      <w:r>
        <w:rPr>
          <w:noProof/>
        </w:rPr>
        <mc:AlternateContent>
          <mc:Choice Requires="wpg">
            <w:drawing>
              <wp:inline distT="0" distB="0" distL="0" distR="0" wp14:anchorId="5EA0B9D4" wp14:editId="5705DFC4">
                <wp:extent cx="3755302" cy="2029848"/>
                <wp:effectExtent l="0" t="0" r="0" b="0"/>
                <wp:docPr id="253631" name="Group 253631"/>
                <wp:cNvGraphicFramePr/>
                <a:graphic xmlns:a="http://schemas.openxmlformats.org/drawingml/2006/main">
                  <a:graphicData uri="http://schemas.microsoft.com/office/word/2010/wordprocessingGroup">
                    <wpg:wgp>
                      <wpg:cNvGrpSpPr/>
                      <wpg:grpSpPr>
                        <a:xfrm>
                          <a:off x="0" y="0"/>
                          <a:ext cx="3755302" cy="2029848"/>
                          <a:chOff x="0" y="0"/>
                          <a:chExt cx="3755302" cy="2029848"/>
                        </a:xfrm>
                      </wpg:grpSpPr>
                      <wps:wsp>
                        <wps:cNvPr id="7391" name="Rectangle 7391"/>
                        <wps:cNvSpPr/>
                        <wps:spPr>
                          <a:xfrm>
                            <a:off x="3715004" y="1848231"/>
                            <a:ext cx="53596" cy="241550"/>
                          </a:xfrm>
                          <a:prstGeom prst="rect">
                            <a:avLst/>
                          </a:prstGeom>
                          <a:ln>
                            <a:noFill/>
                          </a:ln>
                        </wps:spPr>
                        <wps:txbx>
                          <w:txbxContent>
                            <w:p w14:paraId="578CBC1E" w14:textId="77777777" w:rsidR="00A97412" w:rsidRDefault="00000000">
                              <w:r>
                                <w:rPr>
                                  <w:sz w:val="28"/>
                                </w:rPr>
                                <w:t xml:space="preserve"> </w:t>
                              </w:r>
                            </w:p>
                          </w:txbxContent>
                        </wps:txbx>
                        <wps:bodyPr horzOverflow="overflow" vert="horz" lIns="0" tIns="0" rIns="0" bIns="0" rtlCol="0">
                          <a:noAutofit/>
                        </wps:bodyPr>
                      </wps:wsp>
                      <wps:wsp>
                        <wps:cNvPr id="313819" name="Shape 313819"/>
                        <wps:cNvSpPr/>
                        <wps:spPr>
                          <a:xfrm>
                            <a:off x="0" y="2001774"/>
                            <a:ext cx="3714877" cy="12192"/>
                          </a:xfrm>
                          <a:custGeom>
                            <a:avLst/>
                            <a:gdLst/>
                            <a:ahLst/>
                            <a:cxnLst/>
                            <a:rect l="0" t="0" r="0" b="0"/>
                            <a:pathLst>
                              <a:path w="3714877" h="12192">
                                <a:moveTo>
                                  <a:pt x="0" y="0"/>
                                </a:moveTo>
                                <a:lnTo>
                                  <a:pt x="3714877" y="0"/>
                                </a:lnTo>
                                <a:lnTo>
                                  <a:pt x="3714877"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7456" name="Picture 7456"/>
                          <pic:cNvPicPr/>
                        </pic:nvPicPr>
                        <pic:blipFill>
                          <a:blip r:embed="rId216"/>
                          <a:stretch>
                            <a:fillRect/>
                          </a:stretch>
                        </pic:blipFill>
                        <pic:spPr>
                          <a:xfrm>
                            <a:off x="75438" y="38100"/>
                            <a:ext cx="3571621" cy="1863090"/>
                          </a:xfrm>
                          <a:prstGeom prst="rect">
                            <a:avLst/>
                          </a:prstGeom>
                        </pic:spPr>
                      </pic:pic>
                      <wps:wsp>
                        <wps:cNvPr id="7457" name="Shape 7457"/>
                        <wps:cNvSpPr/>
                        <wps:spPr>
                          <a:xfrm>
                            <a:off x="37338" y="0"/>
                            <a:ext cx="3647821" cy="1939290"/>
                          </a:xfrm>
                          <a:custGeom>
                            <a:avLst/>
                            <a:gdLst/>
                            <a:ahLst/>
                            <a:cxnLst/>
                            <a:rect l="0" t="0" r="0" b="0"/>
                            <a:pathLst>
                              <a:path w="3647821" h="1939290">
                                <a:moveTo>
                                  <a:pt x="0" y="1939290"/>
                                </a:moveTo>
                                <a:lnTo>
                                  <a:pt x="3647821" y="1939290"/>
                                </a:lnTo>
                                <a:lnTo>
                                  <a:pt x="3647821" y="0"/>
                                </a:lnTo>
                                <a:lnTo>
                                  <a:pt x="0" y="0"/>
                                </a:lnTo>
                                <a:close/>
                              </a:path>
                            </a:pathLst>
                          </a:custGeom>
                          <a:ln w="762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53631" style="width:295.693pt;height:159.831pt;mso-position-horizontal-relative:char;mso-position-vertical-relative:line" coordsize="37553,20298">
                <v:rect id="Rectangle 7391" style="position:absolute;width:535;height:2415;left:37150;top:18482;" filled="f" stroked="f">
                  <v:textbox inset="0,0,0,0">
                    <w:txbxContent>
                      <w:p>
                        <w:pPr>
                          <w:spacing w:before="0" w:after="160" w:line="259" w:lineRule="auto"/>
                        </w:pPr>
                        <w:r>
                          <w:rPr>
                            <w:rFonts w:cs="Calibri" w:hAnsi="Calibri" w:eastAsia="Calibri" w:ascii="Calibri"/>
                            <w:sz w:val="28"/>
                          </w:rPr>
                          <w:t xml:space="preserve"> </w:t>
                        </w:r>
                      </w:p>
                    </w:txbxContent>
                  </v:textbox>
                </v:rect>
                <v:shape id="Shape 313820" style="position:absolute;width:37148;height:121;left:0;top:20017;" coordsize="3714877,12192" path="m0,0l3714877,0l3714877,12192l0,12192l0,0">
                  <v:stroke weight="0pt" endcap="flat" joinstyle="miter" miterlimit="10" on="false" color="#000000" opacity="0"/>
                  <v:fill on="true" color="#000000"/>
                </v:shape>
                <v:shape id="Picture 7456" style="position:absolute;width:35716;height:18630;left:754;top:381;" filled="f">
                  <v:imagedata r:id="rId217"/>
                </v:shape>
                <v:shape id="Shape 7457" style="position:absolute;width:36478;height:19392;left:373;top:0;" coordsize="3647821,1939290" path="m0,1939290l3647821,1939290l3647821,0l0,0x">
                  <v:stroke weight="6pt" endcap="flat" joinstyle="round" on="true" color="#000000"/>
                  <v:fill on="false" color="#000000" opacity="0"/>
                </v:shape>
              </v:group>
            </w:pict>
          </mc:Fallback>
        </mc:AlternateContent>
      </w:r>
    </w:p>
    <w:p w14:paraId="2913D38D" w14:textId="77777777" w:rsidR="00A97412" w:rsidRDefault="00000000">
      <w:pPr>
        <w:spacing w:after="329" w:line="247" w:lineRule="auto"/>
        <w:ind w:left="992" w:right="974" w:hanging="10"/>
      </w:pPr>
      <w:r>
        <w:t xml:space="preserve">Una Red o </w:t>
      </w:r>
      <w:proofErr w:type="spellStart"/>
      <w:r>
        <w:t>topologia</w:t>
      </w:r>
      <w:proofErr w:type="spellEnd"/>
      <w:r>
        <w:t xml:space="preserve"> en forma de Bus o Canal de difusión es un camino de comunicación bidireccional con puntos de terminación bien definidos. Cuando una estación trasmite, la señal se propaga a ambos lados del emisor hacia todas las estaciones conectadas al Bus hasta llegar a las terminaciones </w:t>
      </w:r>
      <w:proofErr w:type="gramStart"/>
      <w:r>
        <w:t>del mismo</w:t>
      </w:r>
      <w:proofErr w:type="gramEnd"/>
      <w:r>
        <w:t xml:space="preserve">. Así, cuando una estación trasmite su mensaje alcanza a todas las estaciones, por esto el Bus recibe el nombre de canal de difusión. Otra propiedad interesante es que el Bus actúa como medio pasivo </w:t>
      </w:r>
      <w:proofErr w:type="gramStart"/>
      <w:r>
        <w:t>y</w:t>
      </w:r>
      <w:proofErr w:type="gramEnd"/>
      <w:r>
        <w:t xml:space="preserve"> por lo tanto, en caso de extender la longitud de la red, el mensaje no debe ser regenerado por repetidores (los cuales deben ser muy fiables para mantener el funcionamiento de la red). En este tipo de topología cualquier ruptura en el cable impide la operación normal y es muy difícil de detectar. Por el contrario, el fallo de cualquier nodo no impide que la red siga funcionando normalmente, lo que permite añadir o quitar nodos a la red sin interrumpir su funcionamiento. </w:t>
      </w:r>
    </w:p>
    <w:p w14:paraId="78A794A5" w14:textId="77777777" w:rsidR="00A97412" w:rsidRDefault="00000000">
      <w:pPr>
        <w:spacing w:after="0" w:line="260" w:lineRule="auto"/>
        <w:ind w:left="638" w:right="630" w:hanging="10"/>
        <w:jc w:val="center"/>
      </w:pPr>
      <w:r>
        <w:rPr>
          <w:color w:val="2F5496"/>
          <w:sz w:val="32"/>
        </w:rPr>
        <w:t xml:space="preserve">Topología de Canal o Bus. Características </w:t>
      </w:r>
    </w:p>
    <w:p w14:paraId="4FFE88A2" w14:textId="77777777" w:rsidR="00A97412" w:rsidRDefault="00000000">
      <w:pPr>
        <w:numPr>
          <w:ilvl w:val="0"/>
          <w:numId w:val="6"/>
        </w:numPr>
        <w:spacing w:after="11" w:line="247" w:lineRule="auto"/>
        <w:ind w:right="974" w:hanging="360"/>
      </w:pPr>
      <w:r>
        <w:t xml:space="preserve">Todos los equipos están conectados al Canal </w:t>
      </w:r>
      <w:r>
        <w:rPr>
          <w:rFonts w:ascii="Wingdings 3" w:eastAsia="Wingdings 3" w:hAnsi="Wingdings 3" w:cs="Wingdings 3"/>
        </w:rPr>
        <w:t></w:t>
      </w:r>
      <w:r>
        <w:t xml:space="preserve"> Pasivos. </w:t>
      </w:r>
    </w:p>
    <w:p w14:paraId="72CC9114" w14:textId="77777777" w:rsidR="00A97412" w:rsidRDefault="00000000">
      <w:pPr>
        <w:numPr>
          <w:ilvl w:val="0"/>
          <w:numId w:val="6"/>
        </w:numPr>
        <w:spacing w:after="41" w:line="247" w:lineRule="auto"/>
        <w:ind w:right="974" w:hanging="360"/>
      </w:pPr>
      <w:r>
        <w:t xml:space="preserve">La Responsabilidad de la Administración de la Red recae en cada Nodo a través del protocolo empleado. </w:t>
      </w:r>
    </w:p>
    <w:p w14:paraId="2CE6B17D" w14:textId="77777777" w:rsidR="00A97412" w:rsidRDefault="00000000">
      <w:pPr>
        <w:numPr>
          <w:ilvl w:val="0"/>
          <w:numId w:val="6"/>
        </w:numPr>
        <w:spacing w:after="11" w:line="247" w:lineRule="auto"/>
        <w:ind w:right="974" w:hanging="360"/>
      </w:pPr>
      <w:r>
        <w:t xml:space="preserve">Cada Nodo envía datos a la red </w:t>
      </w:r>
    </w:p>
    <w:p w14:paraId="2933E0C1" w14:textId="77777777" w:rsidR="00A97412" w:rsidRDefault="00000000">
      <w:pPr>
        <w:numPr>
          <w:ilvl w:val="0"/>
          <w:numId w:val="6"/>
        </w:numPr>
        <w:spacing w:after="11" w:line="247" w:lineRule="auto"/>
        <w:ind w:right="974" w:hanging="360"/>
      </w:pPr>
      <w:r>
        <w:t xml:space="preserve">Cada Nodo rescata datos que deben recibir.  </w:t>
      </w:r>
    </w:p>
    <w:p w14:paraId="46420582" w14:textId="77777777" w:rsidR="00A97412" w:rsidRDefault="00000000">
      <w:pPr>
        <w:numPr>
          <w:ilvl w:val="0"/>
          <w:numId w:val="6"/>
        </w:numPr>
        <w:spacing w:after="41" w:line="247" w:lineRule="auto"/>
        <w:ind w:right="974" w:hanging="360"/>
      </w:pPr>
      <w:r>
        <w:t xml:space="preserve">Son altamente </w:t>
      </w:r>
      <w:proofErr w:type="gramStart"/>
      <w:r>
        <w:t>confiables</w:t>
      </w:r>
      <w:proofErr w:type="gramEnd"/>
      <w:r>
        <w:t xml:space="preserve"> pero pueden tener problemas de Colisión de Mensajes </w:t>
      </w:r>
      <w:r>
        <w:rPr>
          <w:rFonts w:ascii="Wingdings 3" w:eastAsia="Wingdings 3" w:hAnsi="Wingdings 3" w:cs="Wingdings 3"/>
        </w:rPr>
        <w:t></w:t>
      </w:r>
      <w:r>
        <w:t xml:space="preserve"> Cantidad Limitada de máquinas conectadas. </w:t>
      </w:r>
    </w:p>
    <w:p w14:paraId="6DDA2B4F" w14:textId="77777777" w:rsidR="00A97412" w:rsidRDefault="00000000">
      <w:pPr>
        <w:numPr>
          <w:ilvl w:val="0"/>
          <w:numId w:val="6"/>
        </w:numPr>
        <w:spacing w:after="11" w:line="247" w:lineRule="auto"/>
        <w:ind w:right="974" w:hanging="360"/>
      </w:pPr>
      <w:r>
        <w:t xml:space="preserve">Se pueden agregar/suprimir estaciones </w:t>
      </w:r>
    </w:p>
    <w:p w14:paraId="65BC62CB" w14:textId="77777777" w:rsidR="00A97412" w:rsidRDefault="00000000">
      <w:pPr>
        <w:numPr>
          <w:ilvl w:val="0"/>
          <w:numId w:val="6"/>
        </w:numPr>
        <w:spacing w:after="11" w:line="247" w:lineRule="auto"/>
        <w:ind w:right="974" w:hanging="360"/>
      </w:pPr>
      <w:r>
        <w:t xml:space="preserve">La caída de un nodo no produce la caída de la red. </w:t>
      </w:r>
    </w:p>
    <w:p w14:paraId="0726F192" w14:textId="77777777" w:rsidR="00A97412" w:rsidRDefault="00000000">
      <w:pPr>
        <w:numPr>
          <w:ilvl w:val="0"/>
          <w:numId w:val="6"/>
        </w:numPr>
        <w:spacing w:after="41" w:line="247" w:lineRule="auto"/>
        <w:ind w:right="974" w:hanging="360"/>
      </w:pPr>
      <w:r>
        <w:t xml:space="preserve">El corte del canal produce la caída de la Red.  </w:t>
      </w:r>
    </w:p>
    <w:p w14:paraId="7C0E301F" w14:textId="77777777" w:rsidR="00A97412" w:rsidRDefault="00000000">
      <w:pPr>
        <w:spacing w:after="0" w:line="260" w:lineRule="auto"/>
        <w:ind w:left="638" w:right="629" w:hanging="10"/>
        <w:jc w:val="center"/>
      </w:pPr>
      <w:r>
        <w:rPr>
          <w:color w:val="2F5496"/>
          <w:sz w:val="32"/>
        </w:rPr>
        <w:lastRenderedPageBreak/>
        <w:t xml:space="preserve">Ejemplos - Ethernet (Bus) </w:t>
      </w:r>
    </w:p>
    <w:p w14:paraId="47591D68" w14:textId="77777777" w:rsidR="00A97412" w:rsidRDefault="00000000">
      <w:pPr>
        <w:spacing w:after="87"/>
        <w:ind w:left="2758"/>
      </w:pPr>
      <w:r>
        <w:rPr>
          <w:noProof/>
        </w:rPr>
        <mc:AlternateContent>
          <mc:Choice Requires="wpg">
            <w:drawing>
              <wp:inline distT="0" distB="0" distL="0" distR="0" wp14:anchorId="176655AC" wp14:editId="4BF15770">
                <wp:extent cx="3412402" cy="2467434"/>
                <wp:effectExtent l="0" t="0" r="0" b="0"/>
                <wp:docPr id="253010" name="Group 253010"/>
                <wp:cNvGraphicFramePr/>
                <a:graphic xmlns:a="http://schemas.openxmlformats.org/drawingml/2006/main">
                  <a:graphicData uri="http://schemas.microsoft.com/office/word/2010/wordprocessingGroup">
                    <wpg:wgp>
                      <wpg:cNvGrpSpPr/>
                      <wpg:grpSpPr>
                        <a:xfrm>
                          <a:off x="0" y="0"/>
                          <a:ext cx="3412402" cy="2467434"/>
                          <a:chOff x="0" y="0"/>
                          <a:chExt cx="3412402" cy="2467434"/>
                        </a:xfrm>
                      </wpg:grpSpPr>
                      <wps:wsp>
                        <wps:cNvPr id="7468" name="Rectangle 7468"/>
                        <wps:cNvSpPr/>
                        <wps:spPr>
                          <a:xfrm>
                            <a:off x="3372104" y="1885696"/>
                            <a:ext cx="53596" cy="241550"/>
                          </a:xfrm>
                          <a:prstGeom prst="rect">
                            <a:avLst/>
                          </a:prstGeom>
                          <a:ln>
                            <a:noFill/>
                          </a:ln>
                        </wps:spPr>
                        <wps:txbx>
                          <w:txbxContent>
                            <w:p w14:paraId="6F2A51CA" w14:textId="77777777" w:rsidR="00A97412" w:rsidRDefault="00000000">
                              <w:r>
                                <w:rPr>
                                  <w:sz w:val="28"/>
                                </w:rPr>
                                <w:t xml:space="preserve"> </w:t>
                              </w:r>
                            </w:p>
                          </w:txbxContent>
                        </wps:txbx>
                        <wps:bodyPr horzOverflow="overflow" vert="horz" lIns="0" tIns="0" rIns="0" bIns="0" rtlCol="0">
                          <a:noAutofit/>
                        </wps:bodyPr>
                      </wps:wsp>
                      <wps:wsp>
                        <wps:cNvPr id="313821" name="Shape 313821"/>
                        <wps:cNvSpPr/>
                        <wps:spPr>
                          <a:xfrm>
                            <a:off x="0" y="2039239"/>
                            <a:ext cx="3371977" cy="12192"/>
                          </a:xfrm>
                          <a:custGeom>
                            <a:avLst/>
                            <a:gdLst/>
                            <a:ahLst/>
                            <a:cxnLst/>
                            <a:rect l="0" t="0" r="0" b="0"/>
                            <a:pathLst>
                              <a:path w="3371977" h="12192">
                                <a:moveTo>
                                  <a:pt x="0" y="0"/>
                                </a:moveTo>
                                <a:lnTo>
                                  <a:pt x="3371977" y="0"/>
                                </a:lnTo>
                                <a:lnTo>
                                  <a:pt x="3371977"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70" name="Rectangle 7470"/>
                        <wps:cNvSpPr/>
                        <wps:spPr>
                          <a:xfrm>
                            <a:off x="335661" y="2260981"/>
                            <a:ext cx="1559523" cy="274582"/>
                          </a:xfrm>
                          <a:prstGeom prst="rect">
                            <a:avLst/>
                          </a:prstGeom>
                          <a:ln>
                            <a:noFill/>
                          </a:ln>
                        </wps:spPr>
                        <wps:txbx>
                          <w:txbxContent>
                            <w:p w14:paraId="5AFD77CA" w14:textId="77777777" w:rsidR="00A97412" w:rsidRDefault="00000000">
                              <w:r>
                                <w:rPr>
                                  <w:color w:val="2F5496"/>
                                  <w:sz w:val="32"/>
                                </w:rPr>
                                <w:t>Ethernet (Bus)</w:t>
                              </w:r>
                            </w:p>
                          </w:txbxContent>
                        </wps:txbx>
                        <wps:bodyPr horzOverflow="overflow" vert="horz" lIns="0" tIns="0" rIns="0" bIns="0" rtlCol="0">
                          <a:noAutofit/>
                        </wps:bodyPr>
                      </wps:wsp>
                      <wps:wsp>
                        <wps:cNvPr id="7471" name="Rectangle 7471"/>
                        <wps:cNvSpPr/>
                        <wps:spPr>
                          <a:xfrm>
                            <a:off x="1509141" y="2260981"/>
                            <a:ext cx="82492" cy="274582"/>
                          </a:xfrm>
                          <a:prstGeom prst="rect">
                            <a:avLst/>
                          </a:prstGeom>
                          <a:ln>
                            <a:noFill/>
                          </a:ln>
                        </wps:spPr>
                        <wps:txbx>
                          <w:txbxContent>
                            <w:p w14:paraId="3DDA8FFD" w14:textId="77777777" w:rsidR="00A97412" w:rsidRDefault="00000000">
                              <w:r>
                                <w:rPr>
                                  <w:color w:val="2F5496"/>
                                  <w:sz w:val="32"/>
                                </w:rPr>
                                <w:t>-</w:t>
                              </w:r>
                            </w:p>
                          </w:txbxContent>
                        </wps:txbx>
                        <wps:bodyPr horzOverflow="overflow" vert="horz" lIns="0" tIns="0" rIns="0" bIns="0" rtlCol="0">
                          <a:noAutofit/>
                        </wps:bodyPr>
                      </wps:wsp>
                      <wps:wsp>
                        <wps:cNvPr id="7472" name="Rectangle 7472"/>
                        <wps:cNvSpPr/>
                        <wps:spPr>
                          <a:xfrm>
                            <a:off x="1571625" y="2260981"/>
                            <a:ext cx="60925" cy="274582"/>
                          </a:xfrm>
                          <a:prstGeom prst="rect">
                            <a:avLst/>
                          </a:prstGeom>
                          <a:ln>
                            <a:noFill/>
                          </a:ln>
                        </wps:spPr>
                        <wps:txbx>
                          <w:txbxContent>
                            <w:p w14:paraId="2141265E" w14:textId="77777777" w:rsidR="00A97412" w:rsidRDefault="00000000">
                              <w:r>
                                <w:rPr>
                                  <w:color w:val="2F5496"/>
                                  <w:sz w:val="32"/>
                                </w:rPr>
                                <w:t xml:space="preserve"> </w:t>
                              </w:r>
                            </w:p>
                          </w:txbxContent>
                        </wps:txbx>
                        <wps:bodyPr horzOverflow="overflow" vert="horz" lIns="0" tIns="0" rIns="0" bIns="0" rtlCol="0">
                          <a:noAutofit/>
                        </wps:bodyPr>
                      </wps:wsp>
                      <wps:wsp>
                        <wps:cNvPr id="7473" name="Rectangle 7473"/>
                        <wps:cNvSpPr/>
                        <wps:spPr>
                          <a:xfrm>
                            <a:off x="1617345" y="2260981"/>
                            <a:ext cx="1582707" cy="274582"/>
                          </a:xfrm>
                          <a:prstGeom prst="rect">
                            <a:avLst/>
                          </a:prstGeom>
                          <a:ln>
                            <a:noFill/>
                          </a:ln>
                        </wps:spPr>
                        <wps:txbx>
                          <w:txbxContent>
                            <w:p w14:paraId="7D43C2C9" w14:textId="77777777" w:rsidR="00A97412" w:rsidRDefault="00000000">
                              <w:r>
                                <w:rPr>
                                  <w:color w:val="2F5496"/>
                                  <w:sz w:val="32"/>
                                </w:rPr>
                                <w:t>Características</w:t>
                              </w:r>
                            </w:p>
                          </w:txbxContent>
                        </wps:txbx>
                        <wps:bodyPr horzOverflow="overflow" vert="horz" lIns="0" tIns="0" rIns="0" bIns="0" rtlCol="0">
                          <a:noAutofit/>
                        </wps:bodyPr>
                      </wps:wsp>
                      <wps:wsp>
                        <wps:cNvPr id="7474" name="Rectangle 7474"/>
                        <wps:cNvSpPr/>
                        <wps:spPr>
                          <a:xfrm>
                            <a:off x="2807843" y="2260981"/>
                            <a:ext cx="60925" cy="274582"/>
                          </a:xfrm>
                          <a:prstGeom prst="rect">
                            <a:avLst/>
                          </a:prstGeom>
                          <a:ln>
                            <a:noFill/>
                          </a:ln>
                        </wps:spPr>
                        <wps:txbx>
                          <w:txbxContent>
                            <w:p w14:paraId="7CCFE802" w14:textId="77777777" w:rsidR="00A97412" w:rsidRDefault="00000000">
                              <w:r>
                                <w:rPr>
                                  <w:color w:val="2F5496"/>
                                  <w:sz w:val="32"/>
                                </w:rPr>
                                <w:t xml:space="preserve"> </w:t>
                              </w:r>
                            </w:p>
                          </w:txbxContent>
                        </wps:txbx>
                        <wps:bodyPr horzOverflow="overflow" vert="horz" lIns="0" tIns="0" rIns="0" bIns="0" rtlCol="0">
                          <a:noAutofit/>
                        </wps:bodyPr>
                      </wps:wsp>
                      <pic:pic xmlns:pic="http://schemas.openxmlformats.org/drawingml/2006/picture">
                        <pic:nvPicPr>
                          <pic:cNvPr id="7520" name="Picture 7520"/>
                          <pic:cNvPicPr/>
                        </pic:nvPicPr>
                        <pic:blipFill>
                          <a:blip r:embed="rId218"/>
                          <a:stretch>
                            <a:fillRect/>
                          </a:stretch>
                        </pic:blipFill>
                        <pic:spPr>
                          <a:xfrm>
                            <a:off x="76200" y="38100"/>
                            <a:ext cx="3219069" cy="1910080"/>
                          </a:xfrm>
                          <a:prstGeom prst="rect">
                            <a:avLst/>
                          </a:prstGeom>
                        </pic:spPr>
                      </pic:pic>
                      <wps:wsp>
                        <wps:cNvPr id="7521" name="Shape 7521"/>
                        <wps:cNvSpPr/>
                        <wps:spPr>
                          <a:xfrm>
                            <a:off x="38100" y="0"/>
                            <a:ext cx="3295269" cy="1986280"/>
                          </a:xfrm>
                          <a:custGeom>
                            <a:avLst/>
                            <a:gdLst/>
                            <a:ahLst/>
                            <a:cxnLst/>
                            <a:rect l="0" t="0" r="0" b="0"/>
                            <a:pathLst>
                              <a:path w="3295269" h="1986280">
                                <a:moveTo>
                                  <a:pt x="0" y="1986280"/>
                                </a:moveTo>
                                <a:lnTo>
                                  <a:pt x="3295269" y="1986280"/>
                                </a:lnTo>
                                <a:lnTo>
                                  <a:pt x="3295269" y="0"/>
                                </a:lnTo>
                                <a:lnTo>
                                  <a:pt x="0" y="0"/>
                                </a:lnTo>
                                <a:close/>
                              </a:path>
                            </a:pathLst>
                          </a:custGeom>
                          <a:ln w="76200" cap="flat">
                            <a:miter lim="127000"/>
                          </a:ln>
                        </wps:spPr>
                        <wps:style>
                          <a:lnRef idx="1">
                            <a:srgbClr val="0563C1"/>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53010" style="width:268.693pt;height:194.286pt;mso-position-horizontal-relative:char;mso-position-vertical-relative:line" coordsize="34124,24674">
                <v:rect id="Rectangle 7468" style="position:absolute;width:535;height:2415;left:33721;top:18856;" filled="f" stroked="f">
                  <v:textbox inset="0,0,0,0">
                    <w:txbxContent>
                      <w:p>
                        <w:pPr>
                          <w:spacing w:before="0" w:after="160" w:line="259" w:lineRule="auto"/>
                        </w:pPr>
                        <w:r>
                          <w:rPr>
                            <w:rFonts w:cs="Calibri" w:hAnsi="Calibri" w:eastAsia="Calibri" w:ascii="Calibri"/>
                            <w:sz w:val="28"/>
                          </w:rPr>
                          <w:t xml:space="preserve"> </w:t>
                        </w:r>
                      </w:p>
                    </w:txbxContent>
                  </v:textbox>
                </v:rect>
                <v:shape id="Shape 313822" style="position:absolute;width:33719;height:121;left:0;top:20392;" coordsize="3371977,12192" path="m0,0l3371977,0l3371977,12192l0,12192l0,0">
                  <v:stroke weight="0pt" endcap="flat" joinstyle="miter" miterlimit="10" on="false" color="#000000" opacity="0"/>
                  <v:fill on="true" color="#000000"/>
                </v:shape>
                <v:rect id="Rectangle 7470" style="position:absolute;width:15595;height:2745;left:3356;top:22609;" filled="f" stroked="f">
                  <v:textbox inset="0,0,0,0">
                    <w:txbxContent>
                      <w:p>
                        <w:pPr>
                          <w:spacing w:before="0" w:after="160" w:line="259" w:lineRule="auto"/>
                        </w:pPr>
                        <w:r>
                          <w:rPr>
                            <w:rFonts w:cs="Calibri" w:hAnsi="Calibri" w:eastAsia="Calibri" w:ascii="Calibri"/>
                            <w:color w:val="2f5496"/>
                            <w:sz w:val="32"/>
                          </w:rPr>
                          <w:t xml:space="preserve">Ethernet (Bus)</w:t>
                        </w:r>
                      </w:p>
                    </w:txbxContent>
                  </v:textbox>
                </v:rect>
                <v:rect id="Rectangle 7471" style="position:absolute;width:824;height:2745;left:15091;top:22609;" filled="f" stroked="f">
                  <v:textbox inset="0,0,0,0">
                    <w:txbxContent>
                      <w:p>
                        <w:pPr>
                          <w:spacing w:before="0" w:after="160" w:line="259" w:lineRule="auto"/>
                        </w:pPr>
                        <w:r>
                          <w:rPr>
                            <w:rFonts w:cs="Calibri" w:hAnsi="Calibri" w:eastAsia="Calibri" w:ascii="Calibri"/>
                            <w:color w:val="2f5496"/>
                            <w:sz w:val="32"/>
                          </w:rPr>
                          <w:t xml:space="preserve">-</w:t>
                        </w:r>
                      </w:p>
                    </w:txbxContent>
                  </v:textbox>
                </v:rect>
                <v:rect id="Rectangle 7472" style="position:absolute;width:609;height:2745;left:15716;top:22609;" filled="f" stroked="f">
                  <v:textbox inset="0,0,0,0">
                    <w:txbxContent>
                      <w:p>
                        <w:pPr>
                          <w:spacing w:before="0" w:after="160" w:line="259" w:lineRule="auto"/>
                        </w:pPr>
                        <w:r>
                          <w:rPr>
                            <w:rFonts w:cs="Calibri" w:hAnsi="Calibri" w:eastAsia="Calibri" w:ascii="Calibri"/>
                            <w:color w:val="2f5496"/>
                            <w:sz w:val="32"/>
                          </w:rPr>
                          <w:t xml:space="preserve"> </w:t>
                        </w:r>
                      </w:p>
                    </w:txbxContent>
                  </v:textbox>
                </v:rect>
                <v:rect id="Rectangle 7473" style="position:absolute;width:15827;height:2745;left:16173;top:22609;" filled="f" stroked="f">
                  <v:textbox inset="0,0,0,0">
                    <w:txbxContent>
                      <w:p>
                        <w:pPr>
                          <w:spacing w:before="0" w:after="160" w:line="259" w:lineRule="auto"/>
                        </w:pPr>
                        <w:r>
                          <w:rPr>
                            <w:rFonts w:cs="Calibri" w:hAnsi="Calibri" w:eastAsia="Calibri" w:ascii="Calibri"/>
                            <w:color w:val="2f5496"/>
                            <w:sz w:val="32"/>
                          </w:rPr>
                          <w:t xml:space="preserve">Características</w:t>
                        </w:r>
                      </w:p>
                    </w:txbxContent>
                  </v:textbox>
                </v:rect>
                <v:rect id="Rectangle 7474" style="position:absolute;width:609;height:2745;left:28078;top:22609;" filled="f" stroked="f">
                  <v:textbox inset="0,0,0,0">
                    <w:txbxContent>
                      <w:p>
                        <w:pPr>
                          <w:spacing w:before="0" w:after="160" w:line="259" w:lineRule="auto"/>
                        </w:pPr>
                        <w:r>
                          <w:rPr>
                            <w:rFonts w:cs="Calibri" w:hAnsi="Calibri" w:eastAsia="Calibri" w:ascii="Calibri"/>
                            <w:color w:val="2f5496"/>
                            <w:sz w:val="32"/>
                          </w:rPr>
                          <w:t xml:space="preserve"> </w:t>
                        </w:r>
                      </w:p>
                    </w:txbxContent>
                  </v:textbox>
                </v:rect>
                <v:shape id="Picture 7520" style="position:absolute;width:32190;height:19100;left:762;top:381;" filled="f">
                  <v:imagedata r:id="rId219"/>
                </v:shape>
                <v:shape id="Shape 7521" style="position:absolute;width:32952;height:19862;left:381;top:0;" coordsize="3295269,1986280" path="m0,1986280l3295269,1986280l3295269,0l0,0x">
                  <v:stroke weight="6pt" endcap="flat" joinstyle="miter" miterlimit="10" on="true" color="#0563c1"/>
                  <v:fill on="false" color="#000000" opacity="0"/>
                </v:shape>
              </v:group>
            </w:pict>
          </mc:Fallback>
        </mc:AlternateContent>
      </w:r>
    </w:p>
    <w:p w14:paraId="40C9FA45" w14:textId="77777777" w:rsidR="00A97412" w:rsidRDefault="00000000">
      <w:pPr>
        <w:numPr>
          <w:ilvl w:val="0"/>
          <w:numId w:val="6"/>
        </w:numPr>
        <w:spacing w:after="11" w:line="247" w:lineRule="auto"/>
        <w:ind w:right="974" w:hanging="360"/>
      </w:pPr>
      <w:r>
        <w:t xml:space="preserve">Las Computadoras Transmiten Paquetes. </w:t>
      </w:r>
    </w:p>
    <w:p w14:paraId="1F92FA97" w14:textId="77777777" w:rsidR="00A97412" w:rsidRDefault="00000000">
      <w:pPr>
        <w:numPr>
          <w:ilvl w:val="0"/>
          <w:numId w:val="6"/>
        </w:numPr>
        <w:spacing w:after="11" w:line="247" w:lineRule="auto"/>
        <w:ind w:right="974" w:hanging="360"/>
      </w:pPr>
      <w:r>
        <w:t xml:space="preserve">Mientras una transmite las demás esperan. </w:t>
      </w:r>
    </w:p>
    <w:p w14:paraId="64A43E4E" w14:textId="77777777" w:rsidR="00A97412" w:rsidRDefault="00000000">
      <w:pPr>
        <w:numPr>
          <w:ilvl w:val="0"/>
          <w:numId w:val="6"/>
        </w:numPr>
        <w:spacing w:after="11" w:line="247" w:lineRule="auto"/>
        <w:ind w:right="974" w:hanging="360"/>
      </w:pPr>
      <w:r>
        <w:t xml:space="preserve">Sistema distribuido de coordinación (CSMA). </w:t>
      </w:r>
    </w:p>
    <w:p w14:paraId="0BF7332C" w14:textId="77777777" w:rsidR="00A97412" w:rsidRDefault="00000000">
      <w:pPr>
        <w:numPr>
          <w:ilvl w:val="1"/>
          <w:numId w:val="6"/>
        </w:numPr>
        <w:spacing w:after="41" w:line="247" w:lineRule="auto"/>
        <w:ind w:right="974" w:hanging="360"/>
      </w:pPr>
      <w:r>
        <w:t xml:space="preserve">Detección de Portadora de Acceso múltiple. </w:t>
      </w:r>
      <w:r>
        <w:rPr>
          <w:rFonts w:ascii="Courier New" w:eastAsia="Courier New" w:hAnsi="Courier New" w:cs="Courier New"/>
        </w:rPr>
        <w:t>o</w:t>
      </w:r>
      <w:r>
        <w:rPr>
          <w:rFonts w:ascii="Arial" w:eastAsia="Arial" w:hAnsi="Arial" w:cs="Arial"/>
        </w:rPr>
        <w:t xml:space="preserve"> </w:t>
      </w:r>
      <w:r>
        <w:t xml:space="preserve">Se transmiten paquetes si no está en uso el Cable. </w:t>
      </w:r>
      <w:r>
        <w:rPr>
          <w:rFonts w:ascii="Courier New" w:eastAsia="Courier New" w:hAnsi="Courier New" w:cs="Courier New"/>
        </w:rPr>
        <w:t>o</w:t>
      </w:r>
      <w:r>
        <w:rPr>
          <w:rFonts w:ascii="Arial" w:eastAsia="Arial" w:hAnsi="Arial" w:cs="Arial"/>
        </w:rPr>
        <w:t xml:space="preserve"> </w:t>
      </w:r>
      <w:r>
        <w:t xml:space="preserve">COLISIONES </w:t>
      </w:r>
    </w:p>
    <w:p w14:paraId="2572C3A0" w14:textId="77777777" w:rsidR="00A97412" w:rsidRDefault="00000000">
      <w:pPr>
        <w:numPr>
          <w:ilvl w:val="0"/>
          <w:numId w:val="6"/>
        </w:numPr>
        <w:spacing w:after="41" w:line="247" w:lineRule="auto"/>
        <w:ind w:right="974" w:hanging="360"/>
      </w:pPr>
      <w:r>
        <w:t>Solución de las colisiones</w:t>
      </w:r>
      <w:r>
        <w:rPr>
          <w:rFonts w:ascii="Wingdings 3" w:eastAsia="Wingdings 3" w:hAnsi="Wingdings 3" w:cs="Wingdings 3"/>
        </w:rPr>
        <w:t></w:t>
      </w:r>
      <w:r>
        <w:t xml:space="preserve"> Sistema distribuido de coordinación y detección de colisiones (CSMA/CD) </w:t>
      </w:r>
    </w:p>
    <w:p w14:paraId="3EC7A425" w14:textId="77777777" w:rsidR="00A97412" w:rsidRDefault="00000000">
      <w:pPr>
        <w:numPr>
          <w:ilvl w:val="0"/>
          <w:numId w:val="6"/>
        </w:numPr>
        <w:spacing w:after="41" w:line="247" w:lineRule="auto"/>
        <w:ind w:right="974" w:hanging="360"/>
      </w:pPr>
      <w:r>
        <w:t xml:space="preserve">Después de una colisión existe un retardo aleatorio menor que a un tiempo D, si vuele a haber colisiones el retardo para los emisores serán menores a 2D  </w:t>
      </w:r>
    </w:p>
    <w:p w14:paraId="0BF1032D" w14:textId="77777777" w:rsidR="00A97412" w:rsidRDefault="00000000">
      <w:pPr>
        <w:spacing w:after="0"/>
        <w:ind w:left="2564"/>
      </w:pPr>
      <w:r>
        <w:rPr>
          <w:noProof/>
        </w:rPr>
        <mc:AlternateContent>
          <mc:Choice Requires="wpg">
            <w:drawing>
              <wp:inline distT="0" distB="0" distL="0" distR="0" wp14:anchorId="04B4471F" wp14:editId="1319252A">
                <wp:extent cx="3660814" cy="2390273"/>
                <wp:effectExtent l="0" t="0" r="0" b="0"/>
                <wp:docPr id="253011" name="Group 253011"/>
                <wp:cNvGraphicFramePr/>
                <a:graphic xmlns:a="http://schemas.openxmlformats.org/drawingml/2006/main">
                  <a:graphicData uri="http://schemas.microsoft.com/office/word/2010/wordprocessingGroup">
                    <wpg:wgp>
                      <wpg:cNvGrpSpPr/>
                      <wpg:grpSpPr>
                        <a:xfrm>
                          <a:off x="0" y="0"/>
                          <a:ext cx="3660814" cy="2390273"/>
                          <a:chOff x="0" y="0"/>
                          <a:chExt cx="3660814" cy="2390273"/>
                        </a:xfrm>
                      </wpg:grpSpPr>
                      <wps:wsp>
                        <wps:cNvPr id="7514" name="Rectangle 7514"/>
                        <wps:cNvSpPr/>
                        <wps:spPr>
                          <a:xfrm>
                            <a:off x="1021461" y="0"/>
                            <a:ext cx="1791631" cy="274582"/>
                          </a:xfrm>
                          <a:prstGeom prst="rect">
                            <a:avLst/>
                          </a:prstGeom>
                          <a:ln>
                            <a:noFill/>
                          </a:ln>
                        </wps:spPr>
                        <wps:txbx>
                          <w:txbxContent>
                            <w:p w14:paraId="7C98EE60" w14:textId="77777777" w:rsidR="00A97412" w:rsidRDefault="00000000">
                              <w:r>
                                <w:rPr>
                                  <w:color w:val="2F5496"/>
                                  <w:sz w:val="32"/>
                                </w:rPr>
                                <w:t>Ethernet Grueso</w:t>
                              </w:r>
                            </w:p>
                          </w:txbxContent>
                        </wps:txbx>
                        <wps:bodyPr horzOverflow="overflow" vert="horz" lIns="0" tIns="0" rIns="0" bIns="0" rtlCol="0">
                          <a:noAutofit/>
                        </wps:bodyPr>
                      </wps:wsp>
                      <wps:wsp>
                        <wps:cNvPr id="7515" name="Rectangle 7515"/>
                        <wps:cNvSpPr/>
                        <wps:spPr>
                          <a:xfrm>
                            <a:off x="2370455" y="0"/>
                            <a:ext cx="60925" cy="274582"/>
                          </a:xfrm>
                          <a:prstGeom prst="rect">
                            <a:avLst/>
                          </a:prstGeom>
                          <a:ln>
                            <a:noFill/>
                          </a:ln>
                        </wps:spPr>
                        <wps:txbx>
                          <w:txbxContent>
                            <w:p w14:paraId="52D6C214" w14:textId="77777777" w:rsidR="00A97412" w:rsidRDefault="00000000">
                              <w:r>
                                <w:rPr>
                                  <w:color w:val="2F5496"/>
                                  <w:sz w:val="32"/>
                                </w:rPr>
                                <w:t xml:space="preserve"> </w:t>
                              </w:r>
                            </w:p>
                          </w:txbxContent>
                        </wps:txbx>
                        <wps:bodyPr horzOverflow="overflow" vert="horz" lIns="0" tIns="0" rIns="0" bIns="0" rtlCol="0">
                          <a:noAutofit/>
                        </wps:bodyPr>
                      </wps:wsp>
                      <wps:wsp>
                        <wps:cNvPr id="7516" name="Rectangle 7516"/>
                        <wps:cNvSpPr/>
                        <wps:spPr>
                          <a:xfrm>
                            <a:off x="3620516" y="2208657"/>
                            <a:ext cx="53596" cy="241549"/>
                          </a:xfrm>
                          <a:prstGeom prst="rect">
                            <a:avLst/>
                          </a:prstGeom>
                          <a:ln>
                            <a:noFill/>
                          </a:ln>
                        </wps:spPr>
                        <wps:txbx>
                          <w:txbxContent>
                            <w:p w14:paraId="2000A30F" w14:textId="77777777" w:rsidR="00A97412" w:rsidRDefault="00000000">
                              <w:r>
                                <w:rPr>
                                  <w:sz w:val="28"/>
                                </w:rPr>
                                <w:t xml:space="preserve"> </w:t>
                              </w:r>
                            </w:p>
                          </w:txbxContent>
                        </wps:txbx>
                        <wps:bodyPr horzOverflow="overflow" vert="horz" lIns="0" tIns="0" rIns="0" bIns="0" rtlCol="0">
                          <a:noAutofit/>
                        </wps:bodyPr>
                      </wps:wsp>
                      <wps:wsp>
                        <wps:cNvPr id="313823" name="Shape 313823"/>
                        <wps:cNvSpPr/>
                        <wps:spPr>
                          <a:xfrm>
                            <a:off x="0" y="2362200"/>
                            <a:ext cx="3620389" cy="12192"/>
                          </a:xfrm>
                          <a:custGeom>
                            <a:avLst/>
                            <a:gdLst/>
                            <a:ahLst/>
                            <a:cxnLst/>
                            <a:rect l="0" t="0" r="0" b="0"/>
                            <a:pathLst>
                              <a:path w="3620389" h="12192">
                                <a:moveTo>
                                  <a:pt x="0" y="0"/>
                                </a:moveTo>
                                <a:lnTo>
                                  <a:pt x="3620389" y="0"/>
                                </a:lnTo>
                                <a:lnTo>
                                  <a:pt x="3620389"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3824" name="Shape 313824"/>
                        <wps:cNvSpPr/>
                        <wps:spPr>
                          <a:xfrm>
                            <a:off x="75819" y="302133"/>
                            <a:ext cx="3467735" cy="1961769"/>
                          </a:xfrm>
                          <a:custGeom>
                            <a:avLst/>
                            <a:gdLst/>
                            <a:ahLst/>
                            <a:cxnLst/>
                            <a:rect l="0" t="0" r="0" b="0"/>
                            <a:pathLst>
                              <a:path w="3467735" h="1961769">
                                <a:moveTo>
                                  <a:pt x="0" y="0"/>
                                </a:moveTo>
                                <a:lnTo>
                                  <a:pt x="3467735" y="0"/>
                                </a:lnTo>
                                <a:lnTo>
                                  <a:pt x="3467735" y="1961769"/>
                                </a:lnTo>
                                <a:lnTo>
                                  <a:pt x="0" y="1961769"/>
                                </a:lnTo>
                                <a:lnTo>
                                  <a:pt x="0" y="0"/>
                                </a:lnTo>
                              </a:path>
                            </a:pathLst>
                          </a:custGeom>
                          <a:ln w="0" cap="flat">
                            <a:miter lim="127000"/>
                          </a:ln>
                        </wps:spPr>
                        <wps:style>
                          <a:lnRef idx="0">
                            <a:srgbClr val="000000">
                              <a:alpha val="0"/>
                            </a:srgbClr>
                          </a:lnRef>
                          <a:fillRef idx="1">
                            <a:srgbClr val="000080"/>
                          </a:fillRef>
                          <a:effectRef idx="0">
                            <a:scrgbClr r="0" g="0" b="0"/>
                          </a:effectRef>
                          <a:fontRef idx="none"/>
                        </wps:style>
                        <wps:bodyPr/>
                      </wps:wsp>
                      <pic:pic xmlns:pic="http://schemas.openxmlformats.org/drawingml/2006/picture">
                        <pic:nvPicPr>
                          <pic:cNvPr id="7524" name="Picture 7524"/>
                          <pic:cNvPicPr/>
                        </pic:nvPicPr>
                        <pic:blipFill>
                          <a:blip r:embed="rId220"/>
                          <a:stretch>
                            <a:fillRect/>
                          </a:stretch>
                        </pic:blipFill>
                        <pic:spPr>
                          <a:xfrm>
                            <a:off x="75819" y="302134"/>
                            <a:ext cx="3467735" cy="1961769"/>
                          </a:xfrm>
                          <a:prstGeom prst="rect">
                            <a:avLst/>
                          </a:prstGeom>
                        </pic:spPr>
                      </pic:pic>
                      <wps:wsp>
                        <wps:cNvPr id="7525" name="Shape 7525"/>
                        <wps:cNvSpPr/>
                        <wps:spPr>
                          <a:xfrm>
                            <a:off x="37719" y="264033"/>
                            <a:ext cx="3543935" cy="2037969"/>
                          </a:xfrm>
                          <a:custGeom>
                            <a:avLst/>
                            <a:gdLst/>
                            <a:ahLst/>
                            <a:cxnLst/>
                            <a:rect l="0" t="0" r="0" b="0"/>
                            <a:pathLst>
                              <a:path w="3543935" h="2037969">
                                <a:moveTo>
                                  <a:pt x="0" y="2037969"/>
                                </a:moveTo>
                                <a:lnTo>
                                  <a:pt x="3543935" y="2037969"/>
                                </a:lnTo>
                                <a:lnTo>
                                  <a:pt x="3543935" y="0"/>
                                </a:lnTo>
                                <a:lnTo>
                                  <a:pt x="0" y="0"/>
                                </a:lnTo>
                                <a:close/>
                              </a:path>
                            </a:pathLst>
                          </a:custGeom>
                          <a:ln w="76200" cap="flat">
                            <a:miter lim="127000"/>
                          </a:ln>
                        </wps:spPr>
                        <wps:style>
                          <a:lnRef idx="1">
                            <a:srgbClr val="FFFFFF"/>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53011" style="width:288.253pt;height:188.21pt;mso-position-horizontal-relative:char;mso-position-vertical-relative:line" coordsize="36608,23902">
                <v:rect id="Rectangle 7514" style="position:absolute;width:17916;height:2745;left:10214;top:0;" filled="f" stroked="f">
                  <v:textbox inset="0,0,0,0">
                    <w:txbxContent>
                      <w:p>
                        <w:pPr>
                          <w:spacing w:before="0" w:after="160" w:line="259" w:lineRule="auto"/>
                        </w:pPr>
                        <w:r>
                          <w:rPr>
                            <w:rFonts w:cs="Calibri" w:hAnsi="Calibri" w:eastAsia="Calibri" w:ascii="Calibri"/>
                            <w:color w:val="2f5496"/>
                            <w:sz w:val="32"/>
                          </w:rPr>
                          <w:t xml:space="preserve">Ethernet Grueso</w:t>
                        </w:r>
                      </w:p>
                    </w:txbxContent>
                  </v:textbox>
                </v:rect>
                <v:rect id="Rectangle 7515" style="position:absolute;width:609;height:2745;left:23704;top:0;" filled="f" stroked="f">
                  <v:textbox inset="0,0,0,0">
                    <w:txbxContent>
                      <w:p>
                        <w:pPr>
                          <w:spacing w:before="0" w:after="160" w:line="259" w:lineRule="auto"/>
                        </w:pPr>
                        <w:r>
                          <w:rPr>
                            <w:rFonts w:cs="Calibri" w:hAnsi="Calibri" w:eastAsia="Calibri" w:ascii="Calibri"/>
                            <w:color w:val="2f5496"/>
                            <w:sz w:val="32"/>
                          </w:rPr>
                          <w:t xml:space="preserve"> </w:t>
                        </w:r>
                      </w:p>
                    </w:txbxContent>
                  </v:textbox>
                </v:rect>
                <v:rect id="Rectangle 7516" style="position:absolute;width:535;height:2415;left:36205;top:22086;" filled="f" stroked="f">
                  <v:textbox inset="0,0,0,0">
                    <w:txbxContent>
                      <w:p>
                        <w:pPr>
                          <w:spacing w:before="0" w:after="160" w:line="259" w:lineRule="auto"/>
                        </w:pPr>
                        <w:r>
                          <w:rPr>
                            <w:rFonts w:cs="Calibri" w:hAnsi="Calibri" w:eastAsia="Calibri" w:ascii="Calibri"/>
                            <w:sz w:val="28"/>
                          </w:rPr>
                          <w:t xml:space="preserve"> </w:t>
                        </w:r>
                      </w:p>
                    </w:txbxContent>
                  </v:textbox>
                </v:rect>
                <v:shape id="Shape 313825" style="position:absolute;width:36203;height:121;left:0;top:23622;" coordsize="3620389,12192" path="m0,0l3620389,0l3620389,12192l0,12192l0,0">
                  <v:stroke weight="0pt" endcap="flat" joinstyle="miter" miterlimit="10" on="false" color="#000000" opacity="0"/>
                  <v:fill on="true" color="#000000"/>
                </v:shape>
                <v:shape id="Shape 313826" style="position:absolute;width:34677;height:19617;left:758;top:3021;" coordsize="3467735,1961769" path="m0,0l3467735,0l3467735,1961769l0,1961769l0,0">
                  <v:stroke weight="0pt" endcap="flat" joinstyle="miter" miterlimit="10" on="false" color="#000000" opacity="0"/>
                  <v:fill on="true" color="#000080"/>
                </v:shape>
                <v:shape id="Picture 7524" style="position:absolute;width:34677;height:19617;left:758;top:3021;" filled="f">
                  <v:imagedata r:id="rId221"/>
                </v:shape>
                <v:shape id="Shape 7525" style="position:absolute;width:35439;height:20379;left:377;top:2640;" coordsize="3543935,2037969" path="m0,2037969l3543935,2037969l3543935,0l0,0x">
                  <v:stroke weight="6pt" endcap="flat" joinstyle="miter" miterlimit="10" on="true" color="#ffffff"/>
                  <v:fill on="false" color="#000000" opacity="0"/>
                </v:shape>
              </v:group>
            </w:pict>
          </mc:Fallback>
        </mc:AlternateContent>
      </w:r>
    </w:p>
    <w:p w14:paraId="38137FC2" w14:textId="77777777" w:rsidR="00A97412" w:rsidRDefault="00000000">
      <w:pPr>
        <w:spacing w:after="0" w:line="260" w:lineRule="auto"/>
        <w:ind w:left="638" w:right="629" w:hanging="10"/>
        <w:jc w:val="center"/>
      </w:pPr>
      <w:r>
        <w:rPr>
          <w:color w:val="2F5496"/>
          <w:sz w:val="32"/>
        </w:rPr>
        <w:t xml:space="preserve">Ethernet Fino </w:t>
      </w:r>
    </w:p>
    <w:p w14:paraId="5F1907F9" w14:textId="77777777" w:rsidR="00A97412" w:rsidRDefault="00000000">
      <w:pPr>
        <w:spacing w:after="59"/>
        <w:ind w:left="2292"/>
      </w:pPr>
      <w:r>
        <w:rPr>
          <w:noProof/>
        </w:rPr>
        <w:lastRenderedPageBreak/>
        <mc:AlternateContent>
          <mc:Choice Requires="wpg">
            <w:drawing>
              <wp:inline distT="0" distB="0" distL="0" distR="0" wp14:anchorId="46B378E0" wp14:editId="6E310130">
                <wp:extent cx="4003714" cy="2674698"/>
                <wp:effectExtent l="0" t="0" r="0" b="0"/>
                <wp:docPr id="254690" name="Group 254690"/>
                <wp:cNvGraphicFramePr/>
                <a:graphic xmlns:a="http://schemas.openxmlformats.org/drawingml/2006/main">
                  <a:graphicData uri="http://schemas.microsoft.com/office/word/2010/wordprocessingGroup">
                    <wpg:wgp>
                      <wpg:cNvGrpSpPr/>
                      <wpg:grpSpPr>
                        <a:xfrm>
                          <a:off x="0" y="0"/>
                          <a:ext cx="4003714" cy="2674698"/>
                          <a:chOff x="0" y="0"/>
                          <a:chExt cx="4003714" cy="2674698"/>
                        </a:xfrm>
                      </wpg:grpSpPr>
                      <wps:wsp>
                        <wps:cNvPr id="7532" name="Rectangle 7532"/>
                        <wps:cNvSpPr/>
                        <wps:spPr>
                          <a:xfrm>
                            <a:off x="3963416" y="2076576"/>
                            <a:ext cx="53596" cy="241550"/>
                          </a:xfrm>
                          <a:prstGeom prst="rect">
                            <a:avLst/>
                          </a:prstGeom>
                          <a:ln>
                            <a:noFill/>
                          </a:ln>
                        </wps:spPr>
                        <wps:txbx>
                          <w:txbxContent>
                            <w:p w14:paraId="6204655B" w14:textId="77777777" w:rsidR="00A97412" w:rsidRDefault="00000000">
                              <w:r>
                                <w:rPr>
                                  <w:sz w:val="28"/>
                                </w:rPr>
                                <w:t xml:space="preserve"> </w:t>
                              </w:r>
                            </w:p>
                          </w:txbxContent>
                        </wps:txbx>
                        <wps:bodyPr horzOverflow="overflow" vert="horz" lIns="0" tIns="0" rIns="0" bIns="0" rtlCol="0">
                          <a:noAutofit/>
                        </wps:bodyPr>
                      </wps:wsp>
                      <wps:wsp>
                        <wps:cNvPr id="313827" name="Shape 313827"/>
                        <wps:cNvSpPr/>
                        <wps:spPr>
                          <a:xfrm>
                            <a:off x="0" y="2230121"/>
                            <a:ext cx="3963289" cy="12192"/>
                          </a:xfrm>
                          <a:custGeom>
                            <a:avLst/>
                            <a:gdLst/>
                            <a:ahLst/>
                            <a:cxnLst/>
                            <a:rect l="0" t="0" r="0" b="0"/>
                            <a:pathLst>
                              <a:path w="3963289" h="12192">
                                <a:moveTo>
                                  <a:pt x="0" y="0"/>
                                </a:moveTo>
                                <a:lnTo>
                                  <a:pt x="3963289" y="0"/>
                                </a:lnTo>
                                <a:lnTo>
                                  <a:pt x="3963289"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34" name="Rectangle 7534"/>
                        <wps:cNvSpPr/>
                        <wps:spPr>
                          <a:xfrm>
                            <a:off x="737997" y="2468246"/>
                            <a:ext cx="3002586" cy="274582"/>
                          </a:xfrm>
                          <a:prstGeom prst="rect">
                            <a:avLst/>
                          </a:prstGeom>
                          <a:ln>
                            <a:noFill/>
                          </a:ln>
                        </wps:spPr>
                        <wps:txbx>
                          <w:txbxContent>
                            <w:p w14:paraId="74CF98F8" w14:textId="77777777" w:rsidR="00A97412" w:rsidRDefault="00000000">
                              <w:proofErr w:type="gramStart"/>
                              <w:r>
                                <w:rPr>
                                  <w:color w:val="2F5496"/>
                                  <w:sz w:val="32"/>
                                </w:rPr>
                                <w:t>Topología  o</w:t>
                              </w:r>
                              <w:proofErr w:type="gramEnd"/>
                              <w:r>
                                <w:rPr>
                                  <w:color w:val="2F5496"/>
                                  <w:sz w:val="32"/>
                                </w:rPr>
                                <w:t xml:space="preserve"> Red en Estrella</w:t>
                              </w:r>
                            </w:p>
                          </w:txbxContent>
                        </wps:txbx>
                        <wps:bodyPr horzOverflow="overflow" vert="horz" lIns="0" tIns="0" rIns="0" bIns="0" rtlCol="0">
                          <a:noAutofit/>
                        </wps:bodyPr>
                      </wps:wsp>
                      <wps:wsp>
                        <wps:cNvPr id="7535" name="Rectangle 7535"/>
                        <wps:cNvSpPr/>
                        <wps:spPr>
                          <a:xfrm>
                            <a:off x="2996819" y="2468246"/>
                            <a:ext cx="60925" cy="274582"/>
                          </a:xfrm>
                          <a:prstGeom prst="rect">
                            <a:avLst/>
                          </a:prstGeom>
                          <a:ln>
                            <a:noFill/>
                          </a:ln>
                        </wps:spPr>
                        <wps:txbx>
                          <w:txbxContent>
                            <w:p w14:paraId="4F28C1C6" w14:textId="77777777" w:rsidR="00A97412" w:rsidRDefault="00000000">
                              <w:r>
                                <w:rPr>
                                  <w:color w:val="2F5496"/>
                                  <w:sz w:val="32"/>
                                </w:rPr>
                                <w:t xml:space="preserve"> </w:t>
                              </w:r>
                            </w:p>
                          </w:txbxContent>
                        </wps:txbx>
                        <wps:bodyPr horzOverflow="overflow" vert="horz" lIns="0" tIns="0" rIns="0" bIns="0" rtlCol="0">
                          <a:noAutofit/>
                        </wps:bodyPr>
                      </wps:wsp>
                      <wps:wsp>
                        <wps:cNvPr id="313828" name="Shape 313828"/>
                        <wps:cNvSpPr/>
                        <wps:spPr>
                          <a:xfrm>
                            <a:off x="76581" y="38100"/>
                            <a:ext cx="3806190" cy="2104898"/>
                          </a:xfrm>
                          <a:custGeom>
                            <a:avLst/>
                            <a:gdLst/>
                            <a:ahLst/>
                            <a:cxnLst/>
                            <a:rect l="0" t="0" r="0" b="0"/>
                            <a:pathLst>
                              <a:path w="3806190" h="2104898">
                                <a:moveTo>
                                  <a:pt x="0" y="0"/>
                                </a:moveTo>
                                <a:lnTo>
                                  <a:pt x="3806190" y="0"/>
                                </a:lnTo>
                                <a:lnTo>
                                  <a:pt x="3806190" y="2104898"/>
                                </a:lnTo>
                                <a:lnTo>
                                  <a:pt x="0" y="2104898"/>
                                </a:lnTo>
                                <a:lnTo>
                                  <a:pt x="0" y="0"/>
                                </a:lnTo>
                              </a:path>
                            </a:pathLst>
                          </a:custGeom>
                          <a:ln w="0" cap="flat">
                            <a:miter lim="127000"/>
                          </a:ln>
                        </wps:spPr>
                        <wps:style>
                          <a:lnRef idx="0">
                            <a:srgbClr val="000000">
                              <a:alpha val="0"/>
                            </a:srgbClr>
                          </a:lnRef>
                          <a:fillRef idx="1">
                            <a:srgbClr val="000080"/>
                          </a:fillRef>
                          <a:effectRef idx="0">
                            <a:scrgbClr r="0" g="0" b="0"/>
                          </a:effectRef>
                          <a:fontRef idx="none"/>
                        </wps:style>
                        <wps:bodyPr/>
                      </wps:wsp>
                      <pic:pic xmlns:pic="http://schemas.openxmlformats.org/drawingml/2006/picture">
                        <pic:nvPicPr>
                          <pic:cNvPr id="7628" name="Picture 7628"/>
                          <pic:cNvPicPr/>
                        </pic:nvPicPr>
                        <pic:blipFill>
                          <a:blip r:embed="rId222"/>
                          <a:stretch>
                            <a:fillRect/>
                          </a:stretch>
                        </pic:blipFill>
                        <pic:spPr>
                          <a:xfrm>
                            <a:off x="76581" y="38100"/>
                            <a:ext cx="3806190" cy="2104898"/>
                          </a:xfrm>
                          <a:prstGeom prst="rect">
                            <a:avLst/>
                          </a:prstGeom>
                        </pic:spPr>
                      </pic:pic>
                      <wps:wsp>
                        <wps:cNvPr id="7629" name="Shape 7629"/>
                        <wps:cNvSpPr/>
                        <wps:spPr>
                          <a:xfrm>
                            <a:off x="38481" y="0"/>
                            <a:ext cx="3882390" cy="2181098"/>
                          </a:xfrm>
                          <a:custGeom>
                            <a:avLst/>
                            <a:gdLst/>
                            <a:ahLst/>
                            <a:cxnLst/>
                            <a:rect l="0" t="0" r="0" b="0"/>
                            <a:pathLst>
                              <a:path w="3882390" h="2181098">
                                <a:moveTo>
                                  <a:pt x="0" y="2181098"/>
                                </a:moveTo>
                                <a:lnTo>
                                  <a:pt x="3882390" y="2181098"/>
                                </a:lnTo>
                                <a:lnTo>
                                  <a:pt x="3882390" y="0"/>
                                </a:lnTo>
                                <a:lnTo>
                                  <a:pt x="0" y="0"/>
                                </a:lnTo>
                                <a:close/>
                              </a:path>
                            </a:pathLst>
                          </a:custGeom>
                          <a:ln w="76200" cap="flat">
                            <a:miter lim="127000"/>
                          </a:ln>
                        </wps:spPr>
                        <wps:style>
                          <a:lnRef idx="1">
                            <a:srgbClr val="FFFFFF"/>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54690" style="width:315.253pt;height:210.606pt;mso-position-horizontal-relative:char;mso-position-vertical-relative:line" coordsize="40037,26746">
                <v:rect id="Rectangle 7532" style="position:absolute;width:535;height:2415;left:39634;top:20765;" filled="f" stroked="f">
                  <v:textbox inset="0,0,0,0">
                    <w:txbxContent>
                      <w:p>
                        <w:pPr>
                          <w:spacing w:before="0" w:after="160" w:line="259" w:lineRule="auto"/>
                        </w:pPr>
                        <w:r>
                          <w:rPr>
                            <w:rFonts w:cs="Calibri" w:hAnsi="Calibri" w:eastAsia="Calibri" w:ascii="Calibri"/>
                            <w:sz w:val="28"/>
                          </w:rPr>
                          <w:t xml:space="preserve"> </w:t>
                        </w:r>
                      </w:p>
                    </w:txbxContent>
                  </v:textbox>
                </v:rect>
                <v:shape id="Shape 313829" style="position:absolute;width:39632;height:121;left:0;top:22301;" coordsize="3963289,12192" path="m0,0l3963289,0l3963289,12192l0,12192l0,0">
                  <v:stroke weight="0pt" endcap="flat" joinstyle="miter" miterlimit="10" on="false" color="#000000" opacity="0"/>
                  <v:fill on="true" color="#000000"/>
                </v:shape>
                <v:rect id="Rectangle 7534" style="position:absolute;width:30025;height:2745;left:7379;top:24682;" filled="f" stroked="f">
                  <v:textbox inset="0,0,0,0">
                    <w:txbxContent>
                      <w:p>
                        <w:pPr>
                          <w:spacing w:before="0" w:after="160" w:line="259" w:lineRule="auto"/>
                        </w:pPr>
                        <w:r>
                          <w:rPr>
                            <w:rFonts w:cs="Calibri" w:hAnsi="Calibri" w:eastAsia="Calibri" w:ascii="Calibri"/>
                            <w:color w:val="2f5496"/>
                            <w:sz w:val="32"/>
                          </w:rPr>
                          <w:t xml:space="preserve">Topología  o Red en Estrella</w:t>
                        </w:r>
                      </w:p>
                    </w:txbxContent>
                  </v:textbox>
                </v:rect>
                <v:rect id="Rectangle 7535" style="position:absolute;width:609;height:2745;left:29968;top:24682;" filled="f" stroked="f">
                  <v:textbox inset="0,0,0,0">
                    <w:txbxContent>
                      <w:p>
                        <w:pPr>
                          <w:spacing w:before="0" w:after="160" w:line="259" w:lineRule="auto"/>
                        </w:pPr>
                        <w:r>
                          <w:rPr>
                            <w:rFonts w:cs="Calibri" w:hAnsi="Calibri" w:eastAsia="Calibri" w:ascii="Calibri"/>
                            <w:color w:val="2f5496"/>
                            <w:sz w:val="32"/>
                          </w:rPr>
                          <w:t xml:space="preserve"> </w:t>
                        </w:r>
                      </w:p>
                    </w:txbxContent>
                  </v:textbox>
                </v:rect>
                <v:shape id="Shape 313830" style="position:absolute;width:38061;height:21048;left:765;top:381;" coordsize="3806190,2104898" path="m0,0l3806190,0l3806190,2104898l0,2104898l0,0">
                  <v:stroke weight="0pt" endcap="flat" joinstyle="miter" miterlimit="10" on="false" color="#000000" opacity="0"/>
                  <v:fill on="true" color="#000080"/>
                </v:shape>
                <v:shape id="Picture 7628" style="position:absolute;width:38061;height:21048;left:765;top:381;" filled="f">
                  <v:imagedata r:id="rId223"/>
                </v:shape>
                <v:shape id="Shape 7629" style="position:absolute;width:38823;height:21810;left:384;top:0;" coordsize="3882390,2181098" path="m0,2181098l3882390,2181098l3882390,0l0,0x">
                  <v:stroke weight="6pt" endcap="flat" joinstyle="miter" miterlimit="10" on="true" color="#ffffff"/>
                  <v:fill on="false" color="#000000" opacity="0"/>
                </v:shape>
              </v:group>
            </w:pict>
          </mc:Fallback>
        </mc:AlternateContent>
      </w:r>
    </w:p>
    <w:p w14:paraId="5E53B4C5" w14:textId="77777777" w:rsidR="00A97412" w:rsidRDefault="00000000">
      <w:pPr>
        <w:spacing w:after="333"/>
        <w:ind w:left="2648"/>
      </w:pPr>
      <w:r>
        <w:rPr>
          <w:noProof/>
        </w:rPr>
        <mc:AlternateContent>
          <mc:Choice Requires="wpg">
            <w:drawing>
              <wp:inline distT="0" distB="0" distL="0" distR="0" wp14:anchorId="69078A24" wp14:editId="614B8315">
                <wp:extent cx="3552610" cy="2126399"/>
                <wp:effectExtent l="0" t="0" r="0" b="0"/>
                <wp:docPr id="254691" name="Group 254691"/>
                <wp:cNvGraphicFramePr/>
                <a:graphic xmlns:a="http://schemas.openxmlformats.org/drawingml/2006/main">
                  <a:graphicData uri="http://schemas.microsoft.com/office/word/2010/wordprocessingGroup">
                    <wpg:wgp>
                      <wpg:cNvGrpSpPr/>
                      <wpg:grpSpPr>
                        <a:xfrm>
                          <a:off x="0" y="0"/>
                          <a:ext cx="3552610" cy="2126399"/>
                          <a:chOff x="0" y="0"/>
                          <a:chExt cx="3552610" cy="2126399"/>
                        </a:xfrm>
                      </wpg:grpSpPr>
                      <wps:wsp>
                        <wps:cNvPr id="7536" name="Rectangle 7536"/>
                        <wps:cNvSpPr/>
                        <wps:spPr>
                          <a:xfrm>
                            <a:off x="3512312" y="1944783"/>
                            <a:ext cx="53596" cy="241550"/>
                          </a:xfrm>
                          <a:prstGeom prst="rect">
                            <a:avLst/>
                          </a:prstGeom>
                          <a:ln>
                            <a:noFill/>
                          </a:ln>
                        </wps:spPr>
                        <wps:txbx>
                          <w:txbxContent>
                            <w:p w14:paraId="07D9BA18" w14:textId="77777777" w:rsidR="00A97412" w:rsidRDefault="00000000">
                              <w:r>
                                <w:rPr>
                                  <w:sz w:val="28"/>
                                </w:rPr>
                                <w:t xml:space="preserve"> </w:t>
                              </w:r>
                            </w:p>
                          </w:txbxContent>
                        </wps:txbx>
                        <wps:bodyPr horzOverflow="overflow" vert="horz" lIns="0" tIns="0" rIns="0" bIns="0" rtlCol="0">
                          <a:noAutofit/>
                        </wps:bodyPr>
                      </wps:wsp>
                      <wps:wsp>
                        <wps:cNvPr id="313831" name="Shape 313831"/>
                        <wps:cNvSpPr/>
                        <wps:spPr>
                          <a:xfrm>
                            <a:off x="0" y="2098326"/>
                            <a:ext cx="3512185" cy="12192"/>
                          </a:xfrm>
                          <a:custGeom>
                            <a:avLst/>
                            <a:gdLst/>
                            <a:ahLst/>
                            <a:cxnLst/>
                            <a:rect l="0" t="0" r="0" b="0"/>
                            <a:pathLst>
                              <a:path w="3512185" h="12192">
                                <a:moveTo>
                                  <a:pt x="0" y="0"/>
                                </a:moveTo>
                                <a:lnTo>
                                  <a:pt x="3512185" y="0"/>
                                </a:lnTo>
                                <a:lnTo>
                                  <a:pt x="3512185"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7631" name="Picture 7631"/>
                          <pic:cNvPicPr/>
                        </pic:nvPicPr>
                        <pic:blipFill>
                          <a:blip r:embed="rId224"/>
                          <a:stretch>
                            <a:fillRect/>
                          </a:stretch>
                        </pic:blipFill>
                        <pic:spPr>
                          <a:xfrm>
                            <a:off x="32340" y="14741"/>
                            <a:ext cx="3448762" cy="2031995"/>
                          </a:xfrm>
                          <a:prstGeom prst="rect">
                            <a:avLst/>
                          </a:prstGeom>
                        </pic:spPr>
                      </pic:pic>
                      <wps:wsp>
                        <wps:cNvPr id="7632" name="Shape 7632"/>
                        <wps:cNvSpPr/>
                        <wps:spPr>
                          <a:xfrm>
                            <a:off x="17604" y="0"/>
                            <a:ext cx="3478238" cy="2061475"/>
                          </a:xfrm>
                          <a:custGeom>
                            <a:avLst/>
                            <a:gdLst/>
                            <a:ahLst/>
                            <a:cxnLst/>
                            <a:rect l="0" t="0" r="0" b="0"/>
                            <a:pathLst>
                              <a:path w="3478238" h="2061475">
                                <a:moveTo>
                                  <a:pt x="0" y="2061475"/>
                                </a:moveTo>
                                <a:lnTo>
                                  <a:pt x="3478238" y="2061475"/>
                                </a:lnTo>
                                <a:lnTo>
                                  <a:pt x="3478238" y="0"/>
                                </a:lnTo>
                                <a:lnTo>
                                  <a:pt x="0" y="0"/>
                                </a:lnTo>
                                <a:close/>
                              </a:path>
                            </a:pathLst>
                          </a:custGeom>
                          <a:ln w="29450" cap="flat">
                            <a:miter lim="127000"/>
                          </a:ln>
                        </wps:spPr>
                        <wps:style>
                          <a:lnRef idx="1">
                            <a:srgbClr val="0A0AFF"/>
                          </a:lnRef>
                          <a:fillRef idx="0">
                            <a:srgbClr val="000000">
                              <a:alpha val="0"/>
                            </a:srgbClr>
                          </a:fillRef>
                          <a:effectRef idx="0">
                            <a:scrgbClr r="0" g="0" b="0"/>
                          </a:effectRef>
                          <a:fontRef idx="none"/>
                        </wps:style>
                        <wps:bodyPr/>
                      </wps:wsp>
                      <pic:pic xmlns:pic="http://schemas.openxmlformats.org/drawingml/2006/picture">
                        <pic:nvPicPr>
                          <pic:cNvPr id="7634" name="Picture 7634"/>
                          <pic:cNvPicPr/>
                        </pic:nvPicPr>
                        <pic:blipFill>
                          <a:blip r:embed="rId225"/>
                          <a:stretch>
                            <a:fillRect/>
                          </a:stretch>
                        </pic:blipFill>
                        <pic:spPr>
                          <a:xfrm>
                            <a:off x="1955688" y="1697036"/>
                            <a:ext cx="1403823" cy="261365"/>
                          </a:xfrm>
                          <a:prstGeom prst="rect">
                            <a:avLst/>
                          </a:prstGeom>
                        </pic:spPr>
                      </pic:pic>
                      <pic:pic xmlns:pic="http://schemas.openxmlformats.org/drawingml/2006/picture">
                        <pic:nvPicPr>
                          <pic:cNvPr id="7636" name="Picture 7636"/>
                          <pic:cNvPicPr/>
                        </pic:nvPicPr>
                        <pic:blipFill>
                          <a:blip r:embed="rId226"/>
                          <a:stretch>
                            <a:fillRect/>
                          </a:stretch>
                        </pic:blipFill>
                        <pic:spPr>
                          <a:xfrm>
                            <a:off x="94978" y="77293"/>
                            <a:ext cx="733230" cy="570587"/>
                          </a:xfrm>
                          <a:prstGeom prst="rect">
                            <a:avLst/>
                          </a:prstGeom>
                        </pic:spPr>
                      </pic:pic>
                      <pic:pic xmlns:pic="http://schemas.openxmlformats.org/drawingml/2006/picture">
                        <pic:nvPicPr>
                          <pic:cNvPr id="7638" name="Picture 7638"/>
                          <pic:cNvPicPr/>
                        </pic:nvPicPr>
                        <pic:blipFill>
                          <a:blip r:embed="rId227"/>
                          <a:stretch>
                            <a:fillRect/>
                          </a:stretch>
                        </pic:blipFill>
                        <pic:spPr>
                          <a:xfrm>
                            <a:off x="216569" y="1373090"/>
                            <a:ext cx="364773" cy="530094"/>
                          </a:xfrm>
                          <a:prstGeom prst="rect">
                            <a:avLst/>
                          </a:prstGeom>
                        </pic:spPr>
                      </pic:pic>
                    </wpg:wgp>
                  </a:graphicData>
                </a:graphic>
              </wp:inline>
            </w:drawing>
          </mc:Choice>
          <mc:Fallback xmlns:a="http://schemas.openxmlformats.org/drawingml/2006/main">
            <w:pict>
              <v:group id="Group 254691" style="width:279.733pt;height:167.433pt;mso-position-horizontal-relative:char;mso-position-vertical-relative:line" coordsize="35526,21263">
                <v:rect id="Rectangle 7536" style="position:absolute;width:535;height:2415;left:35123;top:19447;" filled="f" stroked="f">
                  <v:textbox inset="0,0,0,0">
                    <w:txbxContent>
                      <w:p>
                        <w:pPr>
                          <w:spacing w:before="0" w:after="160" w:line="259" w:lineRule="auto"/>
                        </w:pPr>
                        <w:r>
                          <w:rPr>
                            <w:rFonts w:cs="Calibri" w:hAnsi="Calibri" w:eastAsia="Calibri" w:ascii="Calibri"/>
                            <w:sz w:val="28"/>
                          </w:rPr>
                          <w:t xml:space="preserve"> </w:t>
                        </w:r>
                      </w:p>
                    </w:txbxContent>
                  </v:textbox>
                </v:rect>
                <v:shape id="Shape 313832" style="position:absolute;width:35121;height:121;left:0;top:20983;" coordsize="3512185,12192" path="m0,0l3512185,0l3512185,12192l0,12192l0,0">
                  <v:stroke weight="0pt" endcap="flat" joinstyle="miter" miterlimit="10" on="false" color="#000000" opacity="0"/>
                  <v:fill on="true" color="#000000"/>
                </v:shape>
                <v:shape id="Picture 7631" style="position:absolute;width:34487;height:20319;left:323;top:147;" filled="f">
                  <v:imagedata r:id="rId228"/>
                </v:shape>
                <v:shape id="Shape 7632" style="position:absolute;width:34782;height:20614;left:176;top:0;" coordsize="3478238,2061475" path="m0,2061475l3478238,2061475l3478238,0l0,0x">
                  <v:stroke weight="2.31887pt" endcap="flat" joinstyle="miter" miterlimit="10" on="true" color="#0a0aff"/>
                  <v:fill on="false" color="#000000" opacity="0"/>
                </v:shape>
                <v:shape id="Picture 7634" style="position:absolute;width:14038;height:2613;left:19556;top:16970;" filled="f">
                  <v:imagedata r:id="rId229"/>
                </v:shape>
                <v:shape id="Picture 7636" style="position:absolute;width:7332;height:5705;left:949;top:772;" filled="f">
                  <v:imagedata r:id="rId230"/>
                </v:shape>
                <v:shape id="Picture 7638" style="position:absolute;width:3647;height:5300;left:2165;top:13730;" filled="f">
                  <v:imagedata r:id="rId231"/>
                </v:shape>
              </v:group>
            </w:pict>
          </mc:Fallback>
        </mc:AlternateContent>
      </w:r>
    </w:p>
    <w:p w14:paraId="4C4AD730" w14:textId="77777777" w:rsidR="00A97412" w:rsidRDefault="00000000">
      <w:pPr>
        <w:spacing w:after="0" w:line="260" w:lineRule="auto"/>
        <w:ind w:left="638" w:right="629" w:hanging="10"/>
        <w:jc w:val="center"/>
      </w:pPr>
      <w:r>
        <w:rPr>
          <w:color w:val="2F5496"/>
          <w:sz w:val="32"/>
        </w:rPr>
        <w:t xml:space="preserve">Topología de Estrella. Características </w:t>
      </w:r>
    </w:p>
    <w:p w14:paraId="6E2E1C4F" w14:textId="77777777" w:rsidR="00A97412" w:rsidRDefault="00000000">
      <w:pPr>
        <w:numPr>
          <w:ilvl w:val="0"/>
          <w:numId w:val="6"/>
        </w:numPr>
        <w:spacing w:after="41" w:line="247" w:lineRule="auto"/>
        <w:ind w:right="974" w:hanging="360"/>
      </w:pPr>
      <w:r>
        <w:t xml:space="preserve">Centrales Privadas de Comunicaciones </w:t>
      </w:r>
      <w:proofErr w:type="gramStart"/>
      <w:r>
        <w:t>de  Datos</w:t>
      </w:r>
      <w:proofErr w:type="gramEnd"/>
      <w:r>
        <w:t xml:space="preserve">  ( Datos, Voz) (PBX) . </w:t>
      </w:r>
    </w:p>
    <w:p w14:paraId="7A00F4A9" w14:textId="77777777" w:rsidR="00A97412" w:rsidRDefault="00000000">
      <w:pPr>
        <w:numPr>
          <w:ilvl w:val="0"/>
          <w:numId w:val="6"/>
        </w:numPr>
        <w:spacing w:after="41" w:line="247" w:lineRule="auto"/>
        <w:ind w:right="974" w:hanging="360"/>
      </w:pPr>
      <w:r>
        <w:t>Mucha Distancia</w:t>
      </w:r>
      <w:r>
        <w:rPr>
          <w:rFonts w:ascii="Wingdings 3" w:eastAsia="Wingdings 3" w:hAnsi="Wingdings 3" w:cs="Wingdings 3"/>
        </w:rPr>
        <w:t></w:t>
      </w:r>
      <w:r>
        <w:t xml:space="preserve"> No es Conveniente </w:t>
      </w:r>
      <w:r>
        <w:rPr>
          <w:rFonts w:ascii="Segoe UI Symbol" w:eastAsia="Segoe UI Symbol" w:hAnsi="Segoe UI Symbol" w:cs="Segoe UI Symbol"/>
        </w:rPr>
        <w:t>•</w:t>
      </w:r>
      <w:r>
        <w:rPr>
          <w:rFonts w:ascii="Arial" w:eastAsia="Arial" w:hAnsi="Arial" w:cs="Arial"/>
        </w:rPr>
        <w:t xml:space="preserve"> </w:t>
      </w:r>
      <w:r>
        <w:rPr>
          <w:rFonts w:ascii="Arial" w:eastAsia="Arial" w:hAnsi="Arial" w:cs="Arial"/>
        </w:rPr>
        <w:tab/>
      </w:r>
      <w:r>
        <w:t xml:space="preserve">Server/Nodo Central – Elemento Activo. </w:t>
      </w:r>
      <w:r>
        <w:rPr>
          <w:rFonts w:ascii="Segoe UI Symbol" w:eastAsia="Segoe UI Symbol" w:hAnsi="Segoe UI Symbol" w:cs="Segoe UI Symbol"/>
        </w:rPr>
        <w:t>•</w:t>
      </w:r>
      <w:r>
        <w:rPr>
          <w:rFonts w:ascii="Arial" w:eastAsia="Arial" w:hAnsi="Arial" w:cs="Arial"/>
        </w:rPr>
        <w:t xml:space="preserve"> </w:t>
      </w:r>
      <w:r>
        <w:rPr>
          <w:rFonts w:ascii="Arial" w:eastAsia="Arial" w:hAnsi="Arial" w:cs="Arial"/>
        </w:rPr>
        <w:tab/>
      </w:r>
      <w:r>
        <w:t xml:space="preserve">Server </w:t>
      </w:r>
      <w:r>
        <w:rPr>
          <w:rFonts w:ascii="Wingdings 3" w:eastAsia="Wingdings 3" w:hAnsi="Wingdings 3" w:cs="Wingdings 3"/>
        </w:rPr>
        <w:t></w:t>
      </w:r>
      <w:r>
        <w:t xml:space="preserve"> Controla Flujo de Información </w:t>
      </w:r>
    </w:p>
    <w:p w14:paraId="11B7023D" w14:textId="77777777" w:rsidR="00A97412" w:rsidRDefault="00000000">
      <w:pPr>
        <w:numPr>
          <w:ilvl w:val="0"/>
          <w:numId w:val="6"/>
        </w:numPr>
        <w:spacing w:after="41" w:line="247" w:lineRule="auto"/>
        <w:ind w:right="974" w:hanging="360"/>
      </w:pPr>
      <w:r>
        <w:t xml:space="preserve">Server/ Elemento </w:t>
      </w:r>
      <w:proofErr w:type="gramStart"/>
      <w:r>
        <w:t xml:space="preserve">Activo  </w:t>
      </w:r>
      <w:r>
        <w:rPr>
          <w:rFonts w:ascii="Wingdings 3" w:eastAsia="Wingdings 3" w:hAnsi="Wingdings 3" w:cs="Wingdings 3"/>
        </w:rPr>
        <w:t></w:t>
      </w:r>
      <w:proofErr w:type="gramEnd"/>
      <w:r>
        <w:t xml:space="preserve"> influyen directamente en el tamaño de la Red. </w:t>
      </w:r>
    </w:p>
    <w:p w14:paraId="34DDA7F7" w14:textId="77777777" w:rsidR="00A97412" w:rsidRDefault="00000000">
      <w:pPr>
        <w:numPr>
          <w:ilvl w:val="0"/>
          <w:numId w:val="6"/>
        </w:numPr>
        <w:spacing w:after="18"/>
        <w:ind w:right="974" w:hanging="360"/>
      </w:pPr>
      <w:r>
        <w:t xml:space="preserve">Sin el </w:t>
      </w:r>
      <w:r>
        <w:rPr>
          <w:u w:val="single" w:color="000000"/>
        </w:rPr>
        <w:t>Computador Central/ Elemento Activo</w:t>
      </w:r>
      <w:r>
        <w:t xml:space="preserve"> </w:t>
      </w:r>
      <w:r>
        <w:rPr>
          <w:rFonts w:ascii="Wingdings 3" w:eastAsia="Wingdings 3" w:hAnsi="Wingdings 3" w:cs="Wingdings 3"/>
        </w:rPr>
        <w:t></w:t>
      </w:r>
      <w:r>
        <w:t xml:space="preserve"> la Red no funciona. </w:t>
      </w:r>
    </w:p>
    <w:p w14:paraId="36818559" w14:textId="77777777" w:rsidR="00A97412" w:rsidRDefault="00000000">
      <w:pPr>
        <w:numPr>
          <w:ilvl w:val="0"/>
          <w:numId w:val="6"/>
        </w:numPr>
        <w:spacing w:after="344" w:line="247" w:lineRule="auto"/>
        <w:ind w:right="974" w:hanging="360"/>
      </w:pPr>
      <w:r>
        <w:t xml:space="preserve">El Server puede tener otro Computador como Procesador de Comunicaciones Dedicado. (FRONT-END). </w:t>
      </w:r>
    </w:p>
    <w:p w14:paraId="21E58046" w14:textId="77777777" w:rsidR="00A97412" w:rsidRDefault="00000000">
      <w:pPr>
        <w:spacing w:after="0" w:line="260" w:lineRule="auto"/>
        <w:ind w:left="638" w:right="631" w:hanging="10"/>
        <w:jc w:val="center"/>
      </w:pPr>
      <w:r>
        <w:rPr>
          <w:color w:val="2F5496"/>
          <w:sz w:val="32"/>
        </w:rPr>
        <w:t xml:space="preserve">Topología de Estrella. Desventajas </w:t>
      </w:r>
    </w:p>
    <w:p w14:paraId="7C76C834" w14:textId="77777777" w:rsidR="00A97412" w:rsidRDefault="00000000">
      <w:pPr>
        <w:numPr>
          <w:ilvl w:val="0"/>
          <w:numId w:val="6"/>
        </w:numPr>
        <w:spacing w:after="41" w:line="247" w:lineRule="auto"/>
        <w:ind w:right="974" w:hanging="360"/>
      </w:pPr>
      <w:r>
        <w:t xml:space="preserve">Server/ Elemento </w:t>
      </w:r>
      <w:proofErr w:type="gramStart"/>
      <w:r>
        <w:t xml:space="preserve">Activo  </w:t>
      </w:r>
      <w:r>
        <w:rPr>
          <w:rFonts w:ascii="Wingdings 3" w:eastAsia="Wingdings 3" w:hAnsi="Wingdings 3" w:cs="Wingdings 3"/>
        </w:rPr>
        <w:t></w:t>
      </w:r>
      <w:proofErr w:type="gramEnd"/>
      <w:r>
        <w:t xml:space="preserve"> influyen directamente en el tamaño de la Red y en el Rendimiento. </w:t>
      </w:r>
    </w:p>
    <w:p w14:paraId="73EB7DBB" w14:textId="77777777" w:rsidR="00A97412" w:rsidRDefault="00000000">
      <w:pPr>
        <w:numPr>
          <w:ilvl w:val="0"/>
          <w:numId w:val="6"/>
        </w:numPr>
        <w:spacing w:after="41" w:line="247" w:lineRule="auto"/>
        <w:ind w:right="974" w:hanging="360"/>
      </w:pPr>
      <w:r>
        <w:t xml:space="preserve">Elemento Activo </w:t>
      </w:r>
      <w:r>
        <w:rPr>
          <w:rFonts w:ascii="Wingdings 3" w:eastAsia="Wingdings 3" w:hAnsi="Wingdings 3" w:cs="Wingdings 3"/>
        </w:rPr>
        <w:t></w:t>
      </w:r>
      <w:r>
        <w:t xml:space="preserve"> Difusión - Conmutación </w:t>
      </w:r>
    </w:p>
    <w:p w14:paraId="2C435F1A" w14:textId="77777777" w:rsidR="00A97412" w:rsidRDefault="00000000">
      <w:pPr>
        <w:numPr>
          <w:ilvl w:val="0"/>
          <w:numId w:val="6"/>
        </w:numPr>
        <w:spacing w:after="41" w:line="247" w:lineRule="auto"/>
        <w:ind w:right="974" w:hanging="360"/>
      </w:pPr>
      <w:r>
        <w:t xml:space="preserve">Orden de Acceso/Prioridad de uso de Servicios de la Red - Selectivo </w:t>
      </w:r>
      <w:proofErr w:type="gramStart"/>
      <w:r>
        <w:t>de acuerdo al</w:t>
      </w:r>
      <w:proofErr w:type="gramEnd"/>
      <w:r>
        <w:t xml:space="preserve"> Sistema Operativo – Sondeo. </w:t>
      </w:r>
    </w:p>
    <w:p w14:paraId="2FA43F23" w14:textId="77777777" w:rsidR="00A97412" w:rsidRDefault="00000000">
      <w:pPr>
        <w:spacing w:after="0" w:line="260" w:lineRule="auto"/>
        <w:ind w:left="638" w:right="632" w:hanging="10"/>
        <w:jc w:val="center"/>
      </w:pPr>
      <w:r>
        <w:rPr>
          <w:color w:val="2F5496"/>
          <w:sz w:val="32"/>
        </w:rPr>
        <w:t xml:space="preserve">Ethernet Par Trenzado </w:t>
      </w:r>
    </w:p>
    <w:p w14:paraId="4B17019F" w14:textId="77777777" w:rsidR="00A97412" w:rsidRDefault="00000000">
      <w:pPr>
        <w:spacing w:after="9"/>
        <w:ind w:left="1875"/>
      </w:pPr>
      <w:r>
        <w:rPr>
          <w:noProof/>
        </w:rPr>
        <w:lastRenderedPageBreak/>
        <mc:AlternateContent>
          <mc:Choice Requires="wpg">
            <w:drawing>
              <wp:inline distT="0" distB="0" distL="0" distR="0" wp14:anchorId="28F0AE12" wp14:editId="3452C287">
                <wp:extent cx="3629025" cy="2047875"/>
                <wp:effectExtent l="0" t="0" r="0" b="0"/>
                <wp:docPr id="253707" name="Group 253707"/>
                <wp:cNvGraphicFramePr/>
                <a:graphic xmlns:a="http://schemas.openxmlformats.org/drawingml/2006/main">
                  <a:graphicData uri="http://schemas.microsoft.com/office/word/2010/wordprocessingGroup">
                    <wpg:wgp>
                      <wpg:cNvGrpSpPr/>
                      <wpg:grpSpPr>
                        <a:xfrm>
                          <a:off x="0" y="0"/>
                          <a:ext cx="3629025" cy="2047875"/>
                          <a:chOff x="0" y="0"/>
                          <a:chExt cx="3629025" cy="2047875"/>
                        </a:xfrm>
                      </wpg:grpSpPr>
                      <wps:wsp>
                        <wps:cNvPr id="7648" name="Rectangle 7648"/>
                        <wps:cNvSpPr/>
                        <wps:spPr>
                          <a:xfrm>
                            <a:off x="2246630" y="232283"/>
                            <a:ext cx="53596" cy="241550"/>
                          </a:xfrm>
                          <a:prstGeom prst="rect">
                            <a:avLst/>
                          </a:prstGeom>
                          <a:ln>
                            <a:noFill/>
                          </a:ln>
                        </wps:spPr>
                        <wps:txbx>
                          <w:txbxContent>
                            <w:p w14:paraId="082B65BF" w14:textId="77777777" w:rsidR="00A97412" w:rsidRDefault="00000000">
                              <w:r>
                                <w:rPr>
                                  <w:sz w:val="28"/>
                                </w:rPr>
                                <w:t xml:space="preserve"> </w:t>
                              </w:r>
                            </w:p>
                          </w:txbxContent>
                        </wps:txbx>
                        <wps:bodyPr horzOverflow="overflow" vert="horz" lIns="0" tIns="0" rIns="0" bIns="0" rtlCol="0">
                          <a:noAutofit/>
                        </wps:bodyPr>
                      </wps:wsp>
                      <wps:wsp>
                        <wps:cNvPr id="7650" name="Rectangle 7650"/>
                        <wps:cNvSpPr/>
                        <wps:spPr>
                          <a:xfrm>
                            <a:off x="2246630" y="854074"/>
                            <a:ext cx="53596" cy="241550"/>
                          </a:xfrm>
                          <a:prstGeom prst="rect">
                            <a:avLst/>
                          </a:prstGeom>
                          <a:ln>
                            <a:noFill/>
                          </a:ln>
                        </wps:spPr>
                        <wps:txbx>
                          <w:txbxContent>
                            <w:p w14:paraId="6B2819A2" w14:textId="77777777" w:rsidR="00A97412" w:rsidRDefault="00000000">
                              <w:r>
                                <w:rPr>
                                  <w:sz w:val="28"/>
                                </w:rPr>
                                <w:t xml:space="preserve"> </w:t>
                              </w:r>
                            </w:p>
                          </w:txbxContent>
                        </wps:txbx>
                        <wps:bodyPr horzOverflow="overflow" vert="horz" lIns="0" tIns="0" rIns="0" bIns="0" rtlCol="0">
                          <a:noAutofit/>
                        </wps:bodyPr>
                      </wps:wsp>
                      <wps:wsp>
                        <wps:cNvPr id="7653" name="Rectangle 7653"/>
                        <wps:cNvSpPr/>
                        <wps:spPr>
                          <a:xfrm>
                            <a:off x="2132330" y="1734946"/>
                            <a:ext cx="53596" cy="241550"/>
                          </a:xfrm>
                          <a:prstGeom prst="rect">
                            <a:avLst/>
                          </a:prstGeom>
                          <a:ln>
                            <a:noFill/>
                          </a:ln>
                        </wps:spPr>
                        <wps:txbx>
                          <w:txbxContent>
                            <w:p w14:paraId="63A43BCD" w14:textId="77777777" w:rsidR="00A97412" w:rsidRDefault="00000000">
                              <w:r>
                                <w:rPr>
                                  <w:sz w:val="28"/>
                                </w:rPr>
                                <w:t xml:space="preserve"> </w:t>
                              </w:r>
                            </w:p>
                          </w:txbxContent>
                        </wps:txbx>
                        <wps:bodyPr horzOverflow="overflow" vert="horz" lIns="0" tIns="0" rIns="0" bIns="0" rtlCol="0">
                          <a:noAutofit/>
                        </wps:bodyPr>
                      </wps:wsp>
                      <pic:pic xmlns:pic="http://schemas.openxmlformats.org/drawingml/2006/picture">
                        <pic:nvPicPr>
                          <pic:cNvPr id="7705" name="Picture 7705"/>
                          <pic:cNvPicPr/>
                        </pic:nvPicPr>
                        <pic:blipFill>
                          <a:blip r:embed="rId232"/>
                          <a:stretch>
                            <a:fillRect/>
                          </a:stretch>
                        </pic:blipFill>
                        <pic:spPr>
                          <a:xfrm>
                            <a:off x="0" y="0"/>
                            <a:ext cx="3629025" cy="2047875"/>
                          </a:xfrm>
                          <a:prstGeom prst="rect">
                            <a:avLst/>
                          </a:prstGeom>
                        </pic:spPr>
                      </pic:pic>
                      <pic:pic xmlns:pic="http://schemas.openxmlformats.org/drawingml/2006/picture">
                        <pic:nvPicPr>
                          <pic:cNvPr id="7710" name="Picture 7710"/>
                          <pic:cNvPicPr/>
                        </pic:nvPicPr>
                        <pic:blipFill>
                          <a:blip r:embed="rId233"/>
                          <a:stretch>
                            <a:fillRect/>
                          </a:stretch>
                        </pic:blipFill>
                        <pic:spPr>
                          <a:xfrm>
                            <a:off x="648843" y="65532"/>
                            <a:ext cx="1202436" cy="204216"/>
                          </a:xfrm>
                          <a:prstGeom prst="rect">
                            <a:avLst/>
                          </a:prstGeom>
                        </pic:spPr>
                      </pic:pic>
                      <wps:wsp>
                        <wps:cNvPr id="7711" name="Rectangle 7711"/>
                        <wps:cNvSpPr/>
                        <wps:spPr>
                          <a:xfrm>
                            <a:off x="740918" y="93218"/>
                            <a:ext cx="1241375" cy="189937"/>
                          </a:xfrm>
                          <a:prstGeom prst="rect">
                            <a:avLst/>
                          </a:prstGeom>
                          <a:ln>
                            <a:noFill/>
                          </a:ln>
                        </wps:spPr>
                        <wps:txbx>
                          <w:txbxContent>
                            <w:p w14:paraId="73229FD5" w14:textId="77777777" w:rsidR="00A97412" w:rsidRDefault="00000000">
                              <w:r>
                                <w:t>Elemento Activo</w:t>
                              </w:r>
                            </w:p>
                          </w:txbxContent>
                        </wps:txbx>
                        <wps:bodyPr horzOverflow="overflow" vert="horz" lIns="0" tIns="0" rIns="0" bIns="0" rtlCol="0">
                          <a:noAutofit/>
                        </wps:bodyPr>
                      </wps:wsp>
                      <wps:wsp>
                        <wps:cNvPr id="7712" name="Rectangle 7712"/>
                        <wps:cNvSpPr/>
                        <wps:spPr>
                          <a:xfrm>
                            <a:off x="1673606" y="93218"/>
                            <a:ext cx="42143" cy="189937"/>
                          </a:xfrm>
                          <a:prstGeom prst="rect">
                            <a:avLst/>
                          </a:prstGeom>
                          <a:ln>
                            <a:noFill/>
                          </a:ln>
                        </wps:spPr>
                        <wps:txbx>
                          <w:txbxContent>
                            <w:p w14:paraId="3C8394E5" w14:textId="77777777" w:rsidR="00A97412" w:rsidRDefault="00000000">
                              <w:r>
                                <w:t xml:space="preserve"> </w:t>
                              </w:r>
                            </w:p>
                          </w:txbxContent>
                        </wps:txbx>
                        <wps:bodyPr horzOverflow="overflow" vert="horz" lIns="0" tIns="0" rIns="0" bIns="0" rtlCol="0">
                          <a:noAutofit/>
                        </wps:bodyPr>
                      </wps:wsp>
                      <pic:pic xmlns:pic="http://schemas.openxmlformats.org/drawingml/2006/picture">
                        <pic:nvPicPr>
                          <pic:cNvPr id="7716" name="Picture 7716"/>
                          <pic:cNvPicPr/>
                        </pic:nvPicPr>
                        <pic:blipFill>
                          <a:blip r:embed="rId234"/>
                          <a:stretch>
                            <a:fillRect/>
                          </a:stretch>
                        </pic:blipFill>
                        <pic:spPr>
                          <a:xfrm>
                            <a:off x="2157603" y="83820"/>
                            <a:ext cx="1341120" cy="243840"/>
                          </a:xfrm>
                          <a:prstGeom prst="rect">
                            <a:avLst/>
                          </a:prstGeom>
                        </pic:spPr>
                      </pic:pic>
                      <wps:wsp>
                        <wps:cNvPr id="7717" name="Rectangle 7717"/>
                        <wps:cNvSpPr/>
                        <wps:spPr>
                          <a:xfrm>
                            <a:off x="2249678" y="111506"/>
                            <a:ext cx="1049677" cy="189937"/>
                          </a:xfrm>
                          <a:prstGeom prst="rect">
                            <a:avLst/>
                          </a:prstGeom>
                          <a:ln>
                            <a:noFill/>
                          </a:ln>
                        </wps:spPr>
                        <wps:txbx>
                          <w:txbxContent>
                            <w:p w14:paraId="0B85615B" w14:textId="77777777" w:rsidR="00A97412" w:rsidRDefault="00000000">
                              <w:r>
                                <w:t xml:space="preserve">Multipar UTP </w:t>
                              </w:r>
                            </w:p>
                          </w:txbxContent>
                        </wps:txbx>
                        <wps:bodyPr horzOverflow="overflow" vert="horz" lIns="0" tIns="0" rIns="0" bIns="0" rtlCol="0">
                          <a:noAutofit/>
                        </wps:bodyPr>
                      </wps:wsp>
                      <wps:wsp>
                        <wps:cNvPr id="7718" name="Rectangle 7718"/>
                        <wps:cNvSpPr/>
                        <wps:spPr>
                          <a:xfrm>
                            <a:off x="3037840" y="111506"/>
                            <a:ext cx="57062" cy="189937"/>
                          </a:xfrm>
                          <a:prstGeom prst="rect">
                            <a:avLst/>
                          </a:prstGeom>
                          <a:ln>
                            <a:noFill/>
                          </a:ln>
                        </wps:spPr>
                        <wps:txbx>
                          <w:txbxContent>
                            <w:p w14:paraId="3DFDF543" w14:textId="77777777" w:rsidR="00A97412" w:rsidRDefault="00000000">
                              <w:r>
                                <w:t>-</w:t>
                              </w:r>
                            </w:p>
                          </w:txbxContent>
                        </wps:txbx>
                        <wps:bodyPr horzOverflow="overflow" vert="horz" lIns="0" tIns="0" rIns="0" bIns="0" rtlCol="0">
                          <a:noAutofit/>
                        </wps:bodyPr>
                      </wps:wsp>
                      <wps:wsp>
                        <wps:cNvPr id="7719" name="Rectangle 7719"/>
                        <wps:cNvSpPr/>
                        <wps:spPr>
                          <a:xfrm>
                            <a:off x="3078988" y="111506"/>
                            <a:ext cx="42143" cy="189937"/>
                          </a:xfrm>
                          <a:prstGeom prst="rect">
                            <a:avLst/>
                          </a:prstGeom>
                          <a:ln>
                            <a:noFill/>
                          </a:ln>
                        </wps:spPr>
                        <wps:txbx>
                          <w:txbxContent>
                            <w:p w14:paraId="4F23B4A1" w14:textId="77777777" w:rsidR="00A97412" w:rsidRDefault="00000000">
                              <w:r>
                                <w:t xml:space="preserve"> </w:t>
                              </w:r>
                            </w:p>
                          </w:txbxContent>
                        </wps:txbx>
                        <wps:bodyPr horzOverflow="overflow" vert="horz" lIns="0" tIns="0" rIns="0" bIns="0" rtlCol="0">
                          <a:noAutofit/>
                        </wps:bodyPr>
                      </wps:wsp>
                      <wps:wsp>
                        <wps:cNvPr id="7720" name="Rectangle 7720"/>
                        <wps:cNvSpPr/>
                        <wps:spPr>
                          <a:xfrm>
                            <a:off x="3110992" y="111506"/>
                            <a:ext cx="272815" cy="189937"/>
                          </a:xfrm>
                          <a:prstGeom prst="rect">
                            <a:avLst/>
                          </a:prstGeom>
                          <a:ln>
                            <a:noFill/>
                          </a:ln>
                        </wps:spPr>
                        <wps:txbx>
                          <w:txbxContent>
                            <w:p w14:paraId="41EF12E6" w14:textId="77777777" w:rsidR="00A97412" w:rsidRDefault="00000000">
                              <w:r>
                                <w:t>STP</w:t>
                              </w:r>
                            </w:p>
                          </w:txbxContent>
                        </wps:txbx>
                        <wps:bodyPr horzOverflow="overflow" vert="horz" lIns="0" tIns="0" rIns="0" bIns="0" rtlCol="0">
                          <a:noAutofit/>
                        </wps:bodyPr>
                      </wps:wsp>
                      <wps:wsp>
                        <wps:cNvPr id="7721" name="Rectangle 7721"/>
                        <wps:cNvSpPr/>
                        <wps:spPr>
                          <a:xfrm>
                            <a:off x="3315208" y="111506"/>
                            <a:ext cx="42143" cy="189937"/>
                          </a:xfrm>
                          <a:prstGeom prst="rect">
                            <a:avLst/>
                          </a:prstGeom>
                          <a:ln>
                            <a:noFill/>
                          </a:ln>
                        </wps:spPr>
                        <wps:txbx>
                          <w:txbxContent>
                            <w:p w14:paraId="362BCE07" w14:textId="77777777" w:rsidR="00A97412" w:rsidRDefault="00000000">
                              <w:r>
                                <w:t xml:space="preserve"> </w:t>
                              </w:r>
                            </w:p>
                          </w:txbxContent>
                        </wps:txbx>
                        <wps:bodyPr horzOverflow="overflow" vert="horz" lIns="0" tIns="0" rIns="0" bIns="0" rtlCol="0">
                          <a:noAutofit/>
                        </wps:bodyPr>
                      </wps:wsp>
                      <pic:pic xmlns:pic="http://schemas.openxmlformats.org/drawingml/2006/picture">
                        <pic:nvPicPr>
                          <pic:cNvPr id="7725" name="Picture 7725"/>
                          <pic:cNvPicPr/>
                        </pic:nvPicPr>
                        <pic:blipFill>
                          <a:blip r:embed="rId235"/>
                          <a:stretch>
                            <a:fillRect/>
                          </a:stretch>
                        </pic:blipFill>
                        <pic:spPr>
                          <a:xfrm>
                            <a:off x="37719" y="1088136"/>
                            <a:ext cx="1138428" cy="228600"/>
                          </a:xfrm>
                          <a:prstGeom prst="rect">
                            <a:avLst/>
                          </a:prstGeom>
                        </pic:spPr>
                      </pic:pic>
                      <wps:wsp>
                        <wps:cNvPr id="7726" name="Rectangle 7726"/>
                        <wps:cNvSpPr/>
                        <wps:spPr>
                          <a:xfrm>
                            <a:off x="129413" y="1115821"/>
                            <a:ext cx="894156" cy="189937"/>
                          </a:xfrm>
                          <a:prstGeom prst="rect">
                            <a:avLst/>
                          </a:prstGeom>
                          <a:ln>
                            <a:noFill/>
                          </a:ln>
                        </wps:spPr>
                        <wps:txbx>
                          <w:txbxContent>
                            <w:p w14:paraId="0C8B1E08" w14:textId="77777777" w:rsidR="00A97412" w:rsidRDefault="00000000">
                              <w:r>
                                <w:t>Conector RJ</w:t>
                              </w:r>
                            </w:p>
                          </w:txbxContent>
                        </wps:txbx>
                        <wps:bodyPr horzOverflow="overflow" vert="horz" lIns="0" tIns="0" rIns="0" bIns="0" rtlCol="0">
                          <a:noAutofit/>
                        </wps:bodyPr>
                      </wps:wsp>
                      <wps:wsp>
                        <wps:cNvPr id="7727" name="Rectangle 7727"/>
                        <wps:cNvSpPr/>
                        <wps:spPr>
                          <a:xfrm>
                            <a:off x="801878" y="1115821"/>
                            <a:ext cx="57062" cy="189937"/>
                          </a:xfrm>
                          <a:prstGeom prst="rect">
                            <a:avLst/>
                          </a:prstGeom>
                          <a:ln>
                            <a:noFill/>
                          </a:ln>
                        </wps:spPr>
                        <wps:txbx>
                          <w:txbxContent>
                            <w:p w14:paraId="72785D12" w14:textId="77777777" w:rsidR="00A97412" w:rsidRDefault="00000000">
                              <w:r>
                                <w:t>-</w:t>
                              </w:r>
                            </w:p>
                          </w:txbxContent>
                        </wps:txbx>
                        <wps:bodyPr horzOverflow="overflow" vert="horz" lIns="0" tIns="0" rIns="0" bIns="0" rtlCol="0">
                          <a:noAutofit/>
                        </wps:bodyPr>
                      </wps:wsp>
                      <wps:wsp>
                        <wps:cNvPr id="7728" name="Rectangle 7728"/>
                        <wps:cNvSpPr/>
                        <wps:spPr>
                          <a:xfrm>
                            <a:off x="844550" y="1115821"/>
                            <a:ext cx="189809" cy="189937"/>
                          </a:xfrm>
                          <a:prstGeom prst="rect">
                            <a:avLst/>
                          </a:prstGeom>
                          <a:ln>
                            <a:noFill/>
                          </a:ln>
                        </wps:spPr>
                        <wps:txbx>
                          <w:txbxContent>
                            <w:p w14:paraId="6014CC27" w14:textId="77777777" w:rsidR="00A97412" w:rsidRDefault="00000000">
                              <w:r>
                                <w:t>45</w:t>
                              </w:r>
                            </w:p>
                          </w:txbxContent>
                        </wps:txbx>
                        <wps:bodyPr horzOverflow="overflow" vert="horz" lIns="0" tIns="0" rIns="0" bIns="0" rtlCol="0">
                          <a:noAutofit/>
                        </wps:bodyPr>
                      </wps:wsp>
                      <wps:wsp>
                        <wps:cNvPr id="7729" name="Rectangle 7729"/>
                        <wps:cNvSpPr/>
                        <wps:spPr>
                          <a:xfrm>
                            <a:off x="986282" y="1115821"/>
                            <a:ext cx="42144" cy="189937"/>
                          </a:xfrm>
                          <a:prstGeom prst="rect">
                            <a:avLst/>
                          </a:prstGeom>
                          <a:ln>
                            <a:noFill/>
                          </a:ln>
                        </wps:spPr>
                        <wps:txbx>
                          <w:txbxContent>
                            <w:p w14:paraId="37000B38" w14:textId="77777777" w:rsidR="00A97412" w:rsidRDefault="00000000">
                              <w: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253707" style="width:285.75pt;height:161.25pt;mso-position-horizontal-relative:char;mso-position-vertical-relative:line" coordsize="36290,20478">
                <v:rect id="Rectangle 7648" style="position:absolute;width:535;height:2415;left:22466;top:2322;" filled="f" stroked="f">
                  <v:textbox inset="0,0,0,0">
                    <w:txbxContent>
                      <w:p>
                        <w:pPr>
                          <w:spacing w:before="0" w:after="160" w:line="259" w:lineRule="auto"/>
                        </w:pPr>
                        <w:r>
                          <w:rPr>
                            <w:rFonts w:cs="Calibri" w:hAnsi="Calibri" w:eastAsia="Calibri" w:ascii="Calibri"/>
                            <w:sz w:val="28"/>
                          </w:rPr>
                          <w:t xml:space="preserve"> </w:t>
                        </w:r>
                      </w:p>
                    </w:txbxContent>
                  </v:textbox>
                </v:rect>
                <v:rect id="Rectangle 7650" style="position:absolute;width:535;height:2415;left:22466;top:8540;" filled="f" stroked="f">
                  <v:textbox inset="0,0,0,0">
                    <w:txbxContent>
                      <w:p>
                        <w:pPr>
                          <w:spacing w:before="0" w:after="160" w:line="259" w:lineRule="auto"/>
                        </w:pPr>
                        <w:r>
                          <w:rPr>
                            <w:rFonts w:cs="Calibri" w:hAnsi="Calibri" w:eastAsia="Calibri" w:ascii="Calibri"/>
                            <w:sz w:val="28"/>
                          </w:rPr>
                          <w:t xml:space="preserve"> </w:t>
                        </w:r>
                      </w:p>
                    </w:txbxContent>
                  </v:textbox>
                </v:rect>
                <v:rect id="Rectangle 7653" style="position:absolute;width:535;height:2415;left:21323;top:17349;" filled="f" stroked="f">
                  <v:textbox inset="0,0,0,0">
                    <w:txbxContent>
                      <w:p>
                        <w:pPr>
                          <w:spacing w:before="0" w:after="160" w:line="259" w:lineRule="auto"/>
                        </w:pPr>
                        <w:r>
                          <w:rPr>
                            <w:rFonts w:cs="Calibri" w:hAnsi="Calibri" w:eastAsia="Calibri" w:ascii="Calibri"/>
                            <w:sz w:val="28"/>
                          </w:rPr>
                          <w:t xml:space="preserve"> </w:t>
                        </w:r>
                      </w:p>
                    </w:txbxContent>
                  </v:textbox>
                </v:rect>
                <v:shape id="Picture 7705" style="position:absolute;width:36290;height:20478;left:0;top:0;" filled="f">
                  <v:imagedata r:id="rId236"/>
                </v:shape>
                <v:shape id="Picture 7710" style="position:absolute;width:12024;height:2042;left:6488;top:655;" filled="f">
                  <v:imagedata r:id="rId237"/>
                </v:shape>
                <v:rect id="Rectangle 7711" style="position:absolute;width:12413;height:1899;left:7409;top:932;" filled="f" stroked="f">
                  <v:textbox inset="0,0,0,0">
                    <w:txbxContent>
                      <w:p>
                        <w:pPr>
                          <w:spacing w:before="0" w:after="160" w:line="259" w:lineRule="auto"/>
                        </w:pPr>
                        <w:r>
                          <w:rPr>
                            <w:rFonts w:cs="Calibri" w:hAnsi="Calibri" w:eastAsia="Calibri" w:ascii="Calibri"/>
                            <w:sz w:val="22"/>
                          </w:rPr>
                          <w:t xml:space="preserve">Elemento Activo</w:t>
                        </w:r>
                      </w:p>
                    </w:txbxContent>
                  </v:textbox>
                </v:rect>
                <v:rect id="Rectangle 7712" style="position:absolute;width:421;height:1899;left:16736;top:932;" filled="f" stroked="f">
                  <v:textbox inset="0,0,0,0">
                    <w:txbxContent>
                      <w:p>
                        <w:pPr>
                          <w:spacing w:before="0" w:after="160" w:line="259" w:lineRule="auto"/>
                        </w:pPr>
                        <w:r>
                          <w:rPr>
                            <w:rFonts w:cs="Calibri" w:hAnsi="Calibri" w:eastAsia="Calibri" w:ascii="Calibri"/>
                            <w:sz w:val="22"/>
                          </w:rPr>
                          <w:t xml:space="preserve"> </w:t>
                        </w:r>
                      </w:p>
                    </w:txbxContent>
                  </v:textbox>
                </v:rect>
                <v:shape id="Picture 7716" style="position:absolute;width:13411;height:2438;left:21576;top:838;" filled="f">
                  <v:imagedata r:id="rId238"/>
                </v:shape>
                <v:rect id="Rectangle 7717" style="position:absolute;width:10496;height:1899;left:22496;top:1115;" filled="f" stroked="f">
                  <v:textbox inset="0,0,0,0">
                    <w:txbxContent>
                      <w:p>
                        <w:pPr>
                          <w:spacing w:before="0" w:after="160" w:line="259" w:lineRule="auto"/>
                        </w:pPr>
                        <w:r>
                          <w:rPr>
                            <w:rFonts w:cs="Calibri" w:hAnsi="Calibri" w:eastAsia="Calibri" w:ascii="Calibri"/>
                            <w:sz w:val="22"/>
                          </w:rPr>
                          <w:t xml:space="preserve">Multipar UTP </w:t>
                        </w:r>
                      </w:p>
                    </w:txbxContent>
                  </v:textbox>
                </v:rect>
                <v:rect id="Rectangle 7718" style="position:absolute;width:570;height:1899;left:30378;top:1115;" filled="f" stroked="f">
                  <v:textbox inset="0,0,0,0">
                    <w:txbxContent>
                      <w:p>
                        <w:pPr>
                          <w:spacing w:before="0" w:after="160" w:line="259" w:lineRule="auto"/>
                        </w:pPr>
                        <w:r>
                          <w:rPr>
                            <w:rFonts w:cs="Calibri" w:hAnsi="Calibri" w:eastAsia="Calibri" w:ascii="Calibri"/>
                            <w:sz w:val="22"/>
                          </w:rPr>
                          <w:t xml:space="preserve">-</w:t>
                        </w:r>
                      </w:p>
                    </w:txbxContent>
                  </v:textbox>
                </v:rect>
                <v:rect id="Rectangle 7719" style="position:absolute;width:421;height:1899;left:30789;top:1115;" filled="f" stroked="f">
                  <v:textbox inset="0,0,0,0">
                    <w:txbxContent>
                      <w:p>
                        <w:pPr>
                          <w:spacing w:before="0" w:after="160" w:line="259" w:lineRule="auto"/>
                        </w:pPr>
                        <w:r>
                          <w:rPr>
                            <w:rFonts w:cs="Calibri" w:hAnsi="Calibri" w:eastAsia="Calibri" w:ascii="Calibri"/>
                            <w:sz w:val="22"/>
                          </w:rPr>
                          <w:t xml:space="preserve"> </w:t>
                        </w:r>
                      </w:p>
                    </w:txbxContent>
                  </v:textbox>
                </v:rect>
                <v:rect id="Rectangle 7720" style="position:absolute;width:2728;height:1899;left:31109;top:1115;" filled="f" stroked="f">
                  <v:textbox inset="0,0,0,0">
                    <w:txbxContent>
                      <w:p>
                        <w:pPr>
                          <w:spacing w:before="0" w:after="160" w:line="259" w:lineRule="auto"/>
                        </w:pPr>
                        <w:r>
                          <w:rPr>
                            <w:rFonts w:cs="Calibri" w:hAnsi="Calibri" w:eastAsia="Calibri" w:ascii="Calibri"/>
                            <w:sz w:val="22"/>
                          </w:rPr>
                          <w:t xml:space="preserve">STP</w:t>
                        </w:r>
                      </w:p>
                    </w:txbxContent>
                  </v:textbox>
                </v:rect>
                <v:rect id="Rectangle 7721" style="position:absolute;width:421;height:1899;left:33152;top:1115;" filled="f" stroked="f">
                  <v:textbox inset="0,0,0,0">
                    <w:txbxContent>
                      <w:p>
                        <w:pPr>
                          <w:spacing w:before="0" w:after="160" w:line="259" w:lineRule="auto"/>
                        </w:pPr>
                        <w:r>
                          <w:rPr>
                            <w:rFonts w:cs="Calibri" w:hAnsi="Calibri" w:eastAsia="Calibri" w:ascii="Calibri"/>
                            <w:sz w:val="22"/>
                          </w:rPr>
                          <w:t xml:space="preserve"> </w:t>
                        </w:r>
                      </w:p>
                    </w:txbxContent>
                  </v:textbox>
                </v:rect>
                <v:shape id="Picture 7725" style="position:absolute;width:11384;height:2286;left:377;top:10881;" filled="f">
                  <v:imagedata r:id="rId239"/>
                </v:shape>
                <v:rect id="Rectangle 7726" style="position:absolute;width:8941;height:1899;left:1294;top:11158;" filled="f" stroked="f">
                  <v:textbox inset="0,0,0,0">
                    <w:txbxContent>
                      <w:p>
                        <w:pPr>
                          <w:spacing w:before="0" w:after="160" w:line="259" w:lineRule="auto"/>
                        </w:pPr>
                        <w:r>
                          <w:rPr>
                            <w:rFonts w:cs="Calibri" w:hAnsi="Calibri" w:eastAsia="Calibri" w:ascii="Calibri"/>
                            <w:sz w:val="22"/>
                          </w:rPr>
                          <w:t xml:space="preserve">Conector RJ</w:t>
                        </w:r>
                      </w:p>
                    </w:txbxContent>
                  </v:textbox>
                </v:rect>
                <v:rect id="Rectangle 7727" style="position:absolute;width:570;height:1899;left:8018;top:11158;" filled="f" stroked="f">
                  <v:textbox inset="0,0,0,0">
                    <w:txbxContent>
                      <w:p>
                        <w:pPr>
                          <w:spacing w:before="0" w:after="160" w:line="259" w:lineRule="auto"/>
                        </w:pPr>
                        <w:r>
                          <w:rPr>
                            <w:rFonts w:cs="Calibri" w:hAnsi="Calibri" w:eastAsia="Calibri" w:ascii="Calibri"/>
                            <w:sz w:val="22"/>
                          </w:rPr>
                          <w:t xml:space="preserve">-</w:t>
                        </w:r>
                      </w:p>
                    </w:txbxContent>
                  </v:textbox>
                </v:rect>
                <v:rect id="Rectangle 7728" style="position:absolute;width:1898;height:1899;left:8445;top:11158;" filled="f" stroked="f">
                  <v:textbox inset="0,0,0,0">
                    <w:txbxContent>
                      <w:p>
                        <w:pPr>
                          <w:spacing w:before="0" w:after="160" w:line="259" w:lineRule="auto"/>
                        </w:pPr>
                        <w:r>
                          <w:rPr>
                            <w:rFonts w:cs="Calibri" w:hAnsi="Calibri" w:eastAsia="Calibri" w:ascii="Calibri"/>
                            <w:sz w:val="22"/>
                          </w:rPr>
                          <w:t xml:space="preserve">45</w:t>
                        </w:r>
                      </w:p>
                    </w:txbxContent>
                  </v:textbox>
                </v:rect>
                <v:rect id="Rectangle 7729" style="position:absolute;width:421;height:1899;left:9862;top:11158;" filled="f" stroked="f">
                  <v:textbox inset="0,0,0,0">
                    <w:txbxContent>
                      <w:p>
                        <w:pPr>
                          <w:spacing w:before="0" w:after="160" w:line="259" w:lineRule="auto"/>
                        </w:pPr>
                        <w:r>
                          <w:rPr>
                            <w:rFonts w:cs="Calibri" w:hAnsi="Calibri" w:eastAsia="Calibri" w:ascii="Calibri"/>
                            <w:sz w:val="22"/>
                          </w:rPr>
                          <w:t xml:space="preserve"> </w:t>
                        </w:r>
                      </w:p>
                    </w:txbxContent>
                  </v:textbox>
                </v:rect>
              </v:group>
            </w:pict>
          </mc:Fallback>
        </mc:AlternateContent>
      </w:r>
    </w:p>
    <w:p w14:paraId="4CA61DC8" w14:textId="77777777" w:rsidR="00A97412" w:rsidRDefault="00000000">
      <w:pPr>
        <w:spacing w:after="0"/>
        <w:ind w:left="784"/>
        <w:jc w:val="center"/>
      </w:pPr>
      <w:r>
        <w:rPr>
          <w:sz w:val="28"/>
        </w:rPr>
        <w:t xml:space="preserve"> </w:t>
      </w:r>
    </w:p>
    <w:p w14:paraId="1BD16683" w14:textId="77777777" w:rsidR="00A97412" w:rsidRDefault="00000000">
      <w:pPr>
        <w:spacing w:after="331"/>
        <w:ind w:left="3601"/>
      </w:pPr>
      <w:r>
        <w:rPr>
          <w:noProof/>
        </w:rPr>
        <mc:AlternateContent>
          <mc:Choice Requires="wpg">
            <w:drawing>
              <wp:inline distT="0" distB="0" distL="0" distR="0" wp14:anchorId="65FD94A6" wp14:editId="4C3C9BD1">
                <wp:extent cx="2533816" cy="1704092"/>
                <wp:effectExtent l="0" t="0" r="0" b="0"/>
                <wp:docPr id="253704" name="Group 253704"/>
                <wp:cNvGraphicFramePr/>
                <a:graphic xmlns:a="http://schemas.openxmlformats.org/drawingml/2006/main">
                  <a:graphicData uri="http://schemas.microsoft.com/office/word/2010/wordprocessingGroup">
                    <wpg:wgp>
                      <wpg:cNvGrpSpPr/>
                      <wpg:grpSpPr>
                        <a:xfrm>
                          <a:off x="0" y="0"/>
                          <a:ext cx="2533816" cy="1704092"/>
                          <a:chOff x="0" y="0"/>
                          <a:chExt cx="2533816" cy="1704092"/>
                        </a:xfrm>
                      </wpg:grpSpPr>
                      <wps:wsp>
                        <wps:cNvPr id="7655" name="Rectangle 7655"/>
                        <wps:cNvSpPr/>
                        <wps:spPr>
                          <a:xfrm>
                            <a:off x="0" y="0"/>
                            <a:ext cx="2753225" cy="274582"/>
                          </a:xfrm>
                          <a:prstGeom prst="rect">
                            <a:avLst/>
                          </a:prstGeom>
                          <a:ln>
                            <a:noFill/>
                          </a:ln>
                        </wps:spPr>
                        <wps:txbx>
                          <w:txbxContent>
                            <w:p w14:paraId="017B100A" w14:textId="77777777" w:rsidR="00A97412" w:rsidRDefault="00000000">
                              <w:r>
                                <w:rPr>
                                  <w:color w:val="2F5496"/>
                                  <w:sz w:val="32"/>
                                </w:rPr>
                                <w:t>Topología o Red en Anillo</w:t>
                              </w:r>
                            </w:p>
                          </w:txbxContent>
                        </wps:txbx>
                        <wps:bodyPr horzOverflow="overflow" vert="horz" lIns="0" tIns="0" rIns="0" bIns="0" rtlCol="0">
                          <a:noAutofit/>
                        </wps:bodyPr>
                      </wps:wsp>
                      <wps:wsp>
                        <wps:cNvPr id="7656" name="Rectangle 7656"/>
                        <wps:cNvSpPr/>
                        <wps:spPr>
                          <a:xfrm>
                            <a:off x="2072894" y="0"/>
                            <a:ext cx="60925" cy="274582"/>
                          </a:xfrm>
                          <a:prstGeom prst="rect">
                            <a:avLst/>
                          </a:prstGeom>
                          <a:ln>
                            <a:noFill/>
                          </a:ln>
                        </wps:spPr>
                        <wps:txbx>
                          <w:txbxContent>
                            <w:p w14:paraId="7FE4B336" w14:textId="77777777" w:rsidR="00A97412" w:rsidRDefault="00000000">
                              <w:r>
                                <w:rPr>
                                  <w:color w:val="2F5496"/>
                                  <w:sz w:val="32"/>
                                </w:rPr>
                                <w:t xml:space="preserve"> </w:t>
                              </w:r>
                            </w:p>
                          </w:txbxContent>
                        </wps:txbx>
                        <wps:bodyPr horzOverflow="overflow" vert="horz" lIns="0" tIns="0" rIns="0" bIns="0" rtlCol="0">
                          <a:noAutofit/>
                        </wps:bodyPr>
                      </wps:wsp>
                      <wps:wsp>
                        <wps:cNvPr id="7657" name="Rectangle 7657"/>
                        <wps:cNvSpPr/>
                        <wps:spPr>
                          <a:xfrm>
                            <a:off x="2493518" y="1522476"/>
                            <a:ext cx="53596" cy="241550"/>
                          </a:xfrm>
                          <a:prstGeom prst="rect">
                            <a:avLst/>
                          </a:prstGeom>
                          <a:ln>
                            <a:noFill/>
                          </a:ln>
                        </wps:spPr>
                        <wps:txbx>
                          <w:txbxContent>
                            <w:p w14:paraId="62AC7366" w14:textId="77777777" w:rsidR="00A97412" w:rsidRDefault="00000000">
                              <w:r>
                                <w:rPr>
                                  <w:sz w:val="28"/>
                                </w:rPr>
                                <w:t xml:space="preserve"> </w:t>
                              </w:r>
                            </w:p>
                          </w:txbxContent>
                        </wps:txbx>
                        <wps:bodyPr horzOverflow="overflow" vert="horz" lIns="0" tIns="0" rIns="0" bIns="0" rtlCol="0">
                          <a:noAutofit/>
                        </wps:bodyPr>
                      </wps:wsp>
                      <wps:wsp>
                        <wps:cNvPr id="313833" name="Shape 313833"/>
                        <wps:cNvSpPr/>
                        <wps:spPr>
                          <a:xfrm>
                            <a:off x="36576" y="1676019"/>
                            <a:ext cx="2456942" cy="12192"/>
                          </a:xfrm>
                          <a:custGeom>
                            <a:avLst/>
                            <a:gdLst/>
                            <a:ahLst/>
                            <a:cxnLst/>
                            <a:rect l="0" t="0" r="0" b="0"/>
                            <a:pathLst>
                              <a:path w="2456942" h="12192">
                                <a:moveTo>
                                  <a:pt x="0" y="0"/>
                                </a:moveTo>
                                <a:lnTo>
                                  <a:pt x="2456942" y="0"/>
                                </a:lnTo>
                                <a:lnTo>
                                  <a:pt x="245694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7700" name="Picture 7700"/>
                          <pic:cNvPicPr/>
                        </pic:nvPicPr>
                        <pic:blipFill>
                          <a:blip r:embed="rId240"/>
                          <a:stretch>
                            <a:fillRect/>
                          </a:stretch>
                        </pic:blipFill>
                        <pic:spPr>
                          <a:xfrm>
                            <a:off x="112395" y="302514"/>
                            <a:ext cx="2313940" cy="1282700"/>
                          </a:xfrm>
                          <a:prstGeom prst="rect">
                            <a:avLst/>
                          </a:prstGeom>
                        </pic:spPr>
                      </pic:pic>
                    </wpg:wgp>
                  </a:graphicData>
                </a:graphic>
              </wp:inline>
            </w:drawing>
          </mc:Choice>
          <mc:Fallback xmlns:a="http://schemas.openxmlformats.org/drawingml/2006/main">
            <w:pict>
              <v:group id="Group 253704" style="width:199.513pt;height:134.18pt;mso-position-horizontal-relative:char;mso-position-vertical-relative:line" coordsize="25338,17040">
                <v:rect id="Rectangle 7655" style="position:absolute;width:27532;height:2745;left:0;top:0;" filled="f" stroked="f">
                  <v:textbox inset="0,0,0,0">
                    <w:txbxContent>
                      <w:p>
                        <w:pPr>
                          <w:spacing w:before="0" w:after="160" w:line="259" w:lineRule="auto"/>
                        </w:pPr>
                        <w:r>
                          <w:rPr>
                            <w:rFonts w:cs="Calibri" w:hAnsi="Calibri" w:eastAsia="Calibri" w:ascii="Calibri"/>
                            <w:color w:val="2f5496"/>
                            <w:sz w:val="32"/>
                          </w:rPr>
                          <w:t xml:space="preserve">Topología o Red en Anillo</w:t>
                        </w:r>
                      </w:p>
                    </w:txbxContent>
                  </v:textbox>
                </v:rect>
                <v:rect id="Rectangle 7656" style="position:absolute;width:609;height:2745;left:20728;top:0;" filled="f" stroked="f">
                  <v:textbox inset="0,0,0,0">
                    <w:txbxContent>
                      <w:p>
                        <w:pPr>
                          <w:spacing w:before="0" w:after="160" w:line="259" w:lineRule="auto"/>
                        </w:pPr>
                        <w:r>
                          <w:rPr>
                            <w:rFonts w:cs="Calibri" w:hAnsi="Calibri" w:eastAsia="Calibri" w:ascii="Calibri"/>
                            <w:color w:val="2f5496"/>
                            <w:sz w:val="32"/>
                          </w:rPr>
                          <w:t xml:space="preserve"> </w:t>
                        </w:r>
                      </w:p>
                    </w:txbxContent>
                  </v:textbox>
                </v:rect>
                <v:rect id="Rectangle 7657" style="position:absolute;width:535;height:2415;left:24935;top:15224;" filled="f" stroked="f">
                  <v:textbox inset="0,0,0,0">
                    <w:txbxContent>
                      <w:p>
                        <w:pPr>
                          <w:spacing w:before="0" w:after="160" w:line="259" w:lineRule="auto"/>
                        </w:pPr>
                        <w:r>
                          <w:rPr>
                            <w:rFonts w:cs="Calibri" w:hAnsi="Calibri" w:eastAsia="Calibri" w:ascii="Calibri"/>
                            <w:sz w:val="28"/>
                          </w:rPr>
                          <w:t xml:space="preserve"> </w:t>
                        </w:r>
                      </w:p>
                    </w:txbxContent>
                  </v:textbox>
                </v:rect>
                <v:shape id="Shape 313834" style="position:absolute;width:24569;height:121;left:365;top:16760;" coordsize="2456942,12192" path="m0,0l2456942,0l2456942,12192l0,12192l0,0">
                  <v:stroke weight="0pt" endcap="flat" joinstyle="miter" miterlimit="10" on="false" color="#000000" opacity="0"/>
                  <v:fill on="true" color="#000000"/>
                </v:shape>
                <v:shape id="Picture 7700" style="position:absolute;width:23139;height:12827;left:1123;top:3025;" filled="f">
                  <v:imagedata r:id="rId241"/>
                </v:shape>
              </v:group>
            </w:pict>
          </mc:Fallback>
        </mc:AlternateContent>
      </w:r>
    </w:p>
    <w:p w14:paraId="4B5675CC" w14:textId="77777777" w:rsidR="00A97412" w:rsidRDefault="00000000">
      <w:pPr>
        <w:spacing w:after="0" w:line="260" w:lineRule="auto"/>
        <w:ind w:left="2746" w:right="463" w:hanging="10"/>
      </w:pPr>
      <w:r>
        <w:rPr>
          <w:color w:val="2F5496"/>
          <w:sz w:val="32"/>
        </w:rPr>
        <w:t xml:space="preserve">Topología o Red en Anillo. Clasificación </w:t>
      </w:r>
    </w:p>
    <w:p w14:paraId="4EF1F484" w14:textId="77777777" w:rsidR="00A97412" w:rsidRDefault="00000000">
      <w:pPr>
        <w:numPr>
          <w:ilvl w:val="0"/>
          <w:numId w:val="6"/>
        </w:numPr>
        <w:spacing w:after="41" w:line="247" w:lineRule="auto"/>
        <w:ind w:right="974" w:hanging="360"/>
      </w:pPr>
      <w:r>
        <w:t xml:space="preserve">Anillo con control centralizado  </w:t>
      </w:r>
    </w:p>
    <w:p w14:paraId="333E4AE3" w14:textId="77777777" w:rsidR="00A97412" w:rsidRDefault="00000000">
      <w:pPr>
        <w:numPr>
          <w:ilvl w:val="0"/>
          <w:numId w:val="6"/>
        </w:numPr>
        <w:spacing w:after="318" w:line="247" w:lineRule="auto"/>
        <w:ind w:right="974" w:hanging="360"/>
      </w:pPr>
      <w:r>
        <w:t xml:space="preserve">Anillo con control distribuido </w:t>
      </w:r>
    </w:p>
    <w:p w14:paraId="77CBC59F" w14:textId="77777777" w:rsidR="00A97412" w:rsidRDefault="00000000">
      <w:pPr>
        <w:spacing w:after="0"/>
        <w:ind w:left="10" w:right="2311" w:hanging="10"/>
        <w:jc w:val="right"/>
      </w:pPr>
      <w:r>
        <w:rPr>
          <w:color w:val="2F5496"/>
          <w:sz w:val="32"/>
        </w:rPr>
        <w:t xml:space="preserve">Topología o Red en Anillo. Control Distribuido </w:t>
      </w:r>
    </w:p>
    <w:p w14:paraId="5F6958D3" w14:textId="77777777" w:rsidR="00A97412" w:rsidRDefault="00000000">
      <w:pPr>
        <w:numPr>
          <w:ilvl w:val="0"/>
          <w:numId w:val="6"/>
        </w:numPr>
        <w:spacing w:after="41" w:line="247" w:lineRule="auto"/>
        <w:ind w:right="974" w:hanging="360"/>
      </w:pPr>
      <w:r>
        <w:t xml:space="preserve">Cada </w:t>
      </w:r>
      <w:r>
        <w:rPr>
          <w:b/>
        </w:rPr>
        <w:t>Nodo</w:t>
      </w:r>
      <w:r>
        <w:t xml:space="preserve"> está conectado a dos solamente </w:t>
      </w:r>
    </w:p>
    <w:p w14:paraId="67817E6D" w14:textId="77777777" w:rsidR="00A97412" w:rsidRDefault="00000000">
      <w:pPr>
        <w:numPr>
          <w:ilvl w:val="0"/>
          <w:numId w:val="6"/>
        </w:numPr>
        <w:spacing w:after="41" w:line="247" w:lineRule="auto"/>
        <w:ind w:right="974" w:hanging="360"/>
      </w:pPr>
      <w:r>
        <w:t xml:space="preserve">Con un solo anillo, un nodo se detiene y toda la red deja de funcionar </w:t>
      </w:r>
    </w:p>
    <w:p w14:paraId="6DDC0B63" w14:textId="77777777" w:rsidR="00A97412" w:rsidRDefault="00000000">
      <w:pPr>
        <w:numPr>
          <w:ilvl w:val="0"/>
          <w:numId w:val="6"/>
        </w:numPr>
        <w:spacing w:after="41" w:line="247" w:lineRule="auto"/>
        <w:ind w:right="974" w:hanging="360"/>
      </w:pPr>
      <w:r>
        <w:t xml:space="preserve">Con un solo anillo, Los datos tienen un solo sentido de movimiento </w:t>
      </w:r>
    </w:p>
    <w:p w14:paraId="2DADD578" w14:textId="77777777" w:rsidR="00A97412" w:rsidRDefault="00000000">
      <w:pPr>
        <w:numPr>
          <w:ilvl w:val="0"/>
          <w:numId w:val="6"/>
        </w:numPr>
        <w:spacing w:after="318" w:line="247" w:lineRule="auto"/>
        <w:ind w:right="974" w:hanging="360"/>
      </w:pPr>
      <w:r>
        <w:t xml:space="preserve">Los paquetes salen a la red con la dirección del destinatario </w:t>
      </w:r>
    </w:p>
    <w:p w14:paraId="00E323DB" w14:textId="77777777" w:rsidR="00A97412" w:rsidRDefault="00000000">
      <w:pPr>
        <w:spacing w:after="0" w:line="260" w:lineRule="auto"/>
        <w:ind w:left="3438" w:right="463" w:hanging="10"/>
      </w:pPr>
      <w:r>
        <w:rPr>
          <w:color w:val="2F5496"/>
          <w:sz w:val="32"/>
        </w:rPr>
        <w:t xml:space="preserve">Ejemplos - Token Ring (IBM) </w:t>
      </w:r>
    </w:p>
    <w:p w14:paraId="24E33212" w14:textId="77777777" w:rsidR="00A97412" w:rsidRDefault="00000000">
      <w:pPr>
        <w:spacing w:after="0"/>
        <w:ind w:left="3031"/>
      </w:pPr>
      <w:r>
        <w:rPr>
          <w:noProof/>
        </w:rPr>
        <w:drawing>
          <wp:inline distT="0" distB="0" distL="0" distR="0" wp14:anchorId="4C326FE6" wp14:editId="45FBB5A1">
            <wp:extent cx="2777490" cy="1651254"/>
            <wp:effectExtent l="0" t="0" r="0" b="0"/>
            <wp:docPr id="7703" name="Picture 7703"/>
            <wp:cNvGraphicFramePr/>
            <a:graphic xmlns:a="http://schemas.openxmlformats.org/drawingml/2006/main">
              <a:graphicData uri="http://schemas.openxmlformats.org/drawingml/2006/picture">
                <pic:pic xmlns:pic="http://schemas.openxmlformats.org/drawingml/2006/picture">
                  <pic:nvPicPr>
                    <pic:cNvPr id="7703" name="Picture 7703"/>
                    <pic:cNvPicPr/>
                  </pic:nvPicPr>
                  <pic:blipFill>
                    <a:blip r:embed="rId242"/>
                    <a:stretch>
                      <a:fillRect/>
                    </a:stretch>
                  </pic:blipFill>
                  <pic:spPr>
                    <a:xfrm>
                      <a:off x="0" y="0"/>
                      <a:ext cx="2777490" cy="1651254"/>
                    </a:xfrm>
                    <a:prstGeom prst="rect">
                      <a:avLst/>
                    </a:prstGeom>
                  </pic:spPr>
                </pic:pic>
              </a:graphicData>
            </a:graphic>
          </wp:inline>
        </w:drawing>
      </w:r>
    </w:p>
    <w:p w14:paraId="3B04A825" w14:textId="77777777" w:rsidR="00A97412" w:rsidRDefault="00000000">
      <w:pPr>
        <w:spacing w:after="0"/>
        <w:ind w:left="3031" w:right="2931"/>
        <w:jc w:val="right"/>
      </w:pPr>
      <w:r>
        <w:t xml:space="preserve"> </w:t>
      </w:r>
    </w:p>
    <w:p w14:paraId="3CB35CFC" w14:textId="77777777" w:rsidR="00A97412" w:rsidRDefault="00000000">
      <w:pPr>
        <w:spacing w:after="0" w:line="260" w:lineRule="auto"/>
        <w:ind w:left="638" w:right="631" w:hanging="10"/>
        <w:jc w:val="center"/>
      </w:pPr>
      <w:r>
        <w:rPr>
          <w:color w:val="2F5496"/>
          <w:sz w:val="32"/>
        </w:rPr>
        <w:t xml:space="preserve">Token Ring – Características </w:t>
      </w:r>
    </w:p>
    <w:p w14:paraId="480300EB" w14:textId="77777777" w:rsidR="00A97412" w:rsidRDefault="00000000">
      <w:pPr>
        <w:numPr>
          <w:ilvl w:val="0"/>
          <w:numId w:val="6"/>
        </w:numPr>
        <w:spacing w:after="41" w:line="247" w:lineRule="auto"/>
        <w:ind w:right="974" w:hanging="360"/>
      </w:pPr>
      <w:r>
        <w:t xml:space="preserve">Opera en un solo medio compartido </w:t>
      </w:r>
    </w:p>
    <w:p w14:paraId="36471B40" w14:textId="77777777" w:rsidR="00A97412" w:rsidRDefault="00000000">
      <w:pPr>
        <w:numPr>
          <w:ilvl w:val="0"/>
          <w:numId w:val="6"/>
        </w:numPr>
        <w:spacing w:after="41" w:line="247" w:lineRule="auto"/>
        <w:ind w:right="974" w:hanging="360"/>
      </w:pPr>
      <w:r>
        <w:t xml:space="preserve">El permiso de Acceso se hace a través de un ¨Pase de Ficha¨. </w:t>
      </w:r>
    </w:p>
    <w:p w14:paraId="60ED44F5" w14:textId="77777777" w:rsidR="00A97412" w:rsidRDefault="00000000">
      <w:pPr>
        <w:numPr>
          <w:ilvl w:val="0"/>
          <w:numId w:val="6"/>
        </w:numPr>
        <w:spacing w:after="41" w:line="247" w:lineRule="auto"/>
        <w:ind w:right="974" w:hanging="360"/>
      </w:pPr>
      <w:r>
        <w:lastRenderedPageBreak/>
        <w:t xml:space="preserve">El transmisor que tiene la ficha tiene el control completo de la red. </w:t>
      </w:r>
    </w:p>
    <w:p w14:paraId="097B5BA0" w14:textId="77777777" w:rsidR="00A97412" w:rsidRDefault="00000000">
      <w:pPr>
        <w:numPr>
          <w:ilvl w:val="0"/>
          <w:numId w:val="6"/>
        </w:numPr>
        <w:spacing w:after="318" w:line="247" w:lineRule="auto"/>
        <w:ind w:right="974" w:hanging="360"/>
      </w:pPr>
      <w:r>
        <w:t xml:space="preserve">Para la solicitud de la ficha envían un mensaje Corto.  </w:t>
      </w:r>
    </w:p>
    <w:p w14:paraId="5C76BCD3" w14:textId="77777777" w:rsidR="00A97412" w:rsidRDefault="00000000">
      <w:pPr>
        <w:spacing w:after="0" w:line="260" w:lineRule="auto"/>
        <w:ind w:left="1165" w:right="463" w:hanging="10"/>
      </w:pPr>
      <w:r>
        <w:rPr>
          <w:color w:val="2F5496"/>
          <w:sz w:val="32"/>
        </w:rPr>
        <w:t xml:space="preserve">Ejemplos – FDDI. (Interconexión de datos distribuidos por fibra) </w:t>
      </w:r>
    </w:p>
    <w:p w14:paraId="5236D13A" w14:textId="77777777" w:rsidR="00A97412" w:rsidRDefault="00000000">
      <w:pPr>
        <w:spacing w:after="87"/>
        <w:ind w:left="2323"/>
      </w:pPr>
      <w:r>
        <w:rPr>
          <w:noProof/>
        </w:rPr>
        <mc:AlternateContent>
          <mc:Choice Requires="wpg">
            <w:drawing>
              <wp:inline distT="0" distB="0" distL="0" distR="0" wp14:anchorId="6473AA9E" wp14:editId="44655407">
                <wp:extent cx="3775495" cy="2532712"/>
                <wp:effectExtent l="0" t="0" r="0" b="0"/>
                <wp:docPr id="253981" name="Group 253981"/>
                <wp:cNvGraphicFramePr/>
                <a:graphic xmlns:a="http://schemas.openxmlformats.org/drawingml/2006/main">
                  <a:graphicData uri="http://schemas.microsoft.com/office/word/2010/wordprocessingGroup">
                    <wpg:wgp>
                      <wpg:cNvGrpSpPr/>
                      <wpg:grpSpPr>
                        <a:xfrm>
                          <a:off x="0" y="0"/>
                          <a:ext cx="3775495" cy="2532712"/>
                          <a:chOff x="0" y="0"/>
                          <a:chExt cx="3775495" cy="2532712"/>
                        </a:xfrm>
                      </wpg:grpSpPr>
                      <wps:wsp>
                        <wps:cNvPr id="7761" name="Rectangle 7761"/>
                        <wps:cNvSpPr/>
                        <wps:spPr>
                          <a:xfrm>
                            <a:off x="3735197" y="1981835"/>
                            <a:ext cx="53596" cy="241550"/>
                          </a:xfrm>
                          <a:prstGeom prst="rect">
                            <a:avLst/>
                          </a:prstGeom>
                          <a:ln>
                            <a:noFill/>
                          </a:ln>
                        </wps:spPr>
                        <wps:txbx>
                          <w:txbxContent>
                            <w:p w14:paraId="388A2A52" w14:textId="77777777" w:rsidR="00A97412" w:rsidRDefault="00000000">
                              <w:r>
                                <w:rPr>
                                  <w:sz w:val="28"/>
                                </w:rPr>
                                <w:t xml:space="preserve"> </w:t>
                              </w:r>
                            </w:p>
                          </w:txbxContent>
                        </wps:txbx>
                        <wps:bodyPr horzOverflow="overflow" vert="horz" lIns="0" tIns="0" rIns="0" bIns="0" rtlCol="0">
                          <a:noAutofit/>
                        </wps:bodyPr>
                      </wps:wsp>
                      <wps:wsp>
                        <wps:cNvPr id="7762" name="Rectangle 7762"/>
                        <wps:cNvSpPr/>
                        <wps:spPr>
                          <a:xfrm>
                            <a:off x="1072134" y="2326259"/>
                            <a:ext cx="2062559" cy="274582"/>
                          </a:xfrm>
                          <a:prstGeom prst="rect">
                            <a:avLst/>
                          </a:prstGeom>
                          <a:ln>
                            <a:noFill/>
                          </a:ln>
                        </wps:spPr>
                        <wps:txbx>
                          <w:txbxContent>
                            <w:p w14:paraId="6A20C138" w14:textId="77777777" w:rsidR="00A97412" w:rsidRDefault="00000000">
                              <w:r>
                                <w:rPr>
                                  <w:color w:val="2F5496"/>
                                  <w:sz w:val="32"/>
                                </w:rPr>
                                <w:t>Topología en Malla</w:t>
                              </w:r>
                            </w:p>
                          </w:txbxContent>
                        </wps:txbx>
                        <wps:bodyPr horzOverflow="overflow" vert="horz" lIns="0" tIns="0" rIns="0" bIns="0" rtlCol="0">
                          <a:noAutofit/>
                        </wps:bodyPr>
                      </wps:wsp>
                      <wps:wsp>
                        <wps:cNvPr id="7763" name="Rectangle 7763"/>
                        <wps:cNvSpPr/>
                        <wps:spPr>
                          <a:xfrm>
                            <a:off x="2625344" y="2326259"/>
                            <a:ext cx="60925" cy="274582"/>
                          </a:xfrm>
                          <a:prstGeom prst="rect">
                            <a:avLst/>
                          </a:prstGeom>
                          <a:ln>
                            <a:noFill/>
                          </a:ln>
                        </wps:spPr>
                        <wps:txbx>
                          <w:txbxContent>
                            <w:p w14:paraId="1C5EB2CA" w14:textId="77777777" w:rsidR="00A97412" w:rsidRDefault="00000000">
                              <w:r>
                                <w:rPr>
                                  <w:color w:val="2F5496"/>
                                  <w:sz w:val="32"/>
                                </w:rPr>
                                <w:t xml:space="preserve"> </w:t>
                              </w:r>
                            </w:p>
                          </w:txbxContent>
                        </wps:txbx>
                        <wps:bodyPr horzOverflow="overflow" vert="horz" lIns="0" tIns="0" rIns="0" bIns="0" rtlCol="0">
                          <a:noAutofit/>
                        </wps:bodyPr>
                      </wps:wsp>
                      <wps:wsp>
                        <wps:cNvPr id="313835" name="Shape 313835"/>
                        <wps:cNvSpPr/>
                        <wps:spPr>
                          <a:xfrm>
                            <a:off x="38100" y="38100"/>
                            <a:ext cx="3619119" cy="2009140"/>
                          </a:xfrm>
                          <a:custGeom>
                            <a:avLst/>
                            <a:gdLst/>
                            <a:ahLst/>
                            <a:cxnLst/>
                            <a:rect l="0" t="0" r="0" b="0"/>
                            <a:pathLst>
                              <a:path w="3619119" h="2009140">
                                <a:moveTo>
                                  <a:pt x="0" y="0"/>
                                </a:moveTo>
                                <a:lnTo>
                                  <a:pt x="3619119" y="0"/>
                                </a:lnTo>
                                <a:lnTo>
                                  <a:pt x="3619119" y="2009140"/>
                                </a:lnTo>
                                <a:lnTo>
                                  <a:pt x="0" y="2009140"/>
                                </a:lnTo>
                                <a:lnTo>
                                  <a:pt x="0" y="0"/>
                                </a:lnTo>
                              </a:path>
                            </a:pathLst>
                          </a:custGeom>
                          <a:ln w="0" cap="flat">
                            <a:miter lim="127000"/>
                          </a:ln>
                        </wps:spPr>
                        <wps:style>
                          <a:lnRef idx="0">
                            <a:srgbClr val="000000">
                              <a:alpha val="0"/>
                            </a:srgbClr>
                          </a:lnRef>
                          <a:fillRef idx="1">
                            <a:srgbClr val="954F72"/>
                          </a:fillRef>
                          <a:effectRef idx="0">
                            <a:scrgbClr r="0" g="0" b="0"/>
                          </a:effectRef>
                          <a:fontRef idx="none"/>
                        </wps:style>
                        <wps:bodyPr/>
                      </wps:wsp>
                      <pic:pic xmlns:pic="http://schemas.openxmlformats.org/drawingml/2006/picture">
                        <pic:nvPicPr>
                          <pic:cNvPr id="7814" name="Picture 7814"/>
                          <pic:cNvPicPr/>
                        </pic:nvPicPr>
                        <pic:blipFill>
                          <a:blip r:embed="rId243"/>
                          <a:stretch>
                            <a:fillRect/>
                          </a:stretch>
                        </pic:blipFill>
                        <pic:spPr>
                          <a:xfrm>
                            <a:off x="38100" y="38100"/>
                            <a:ext cx="3619119" cy="2009140"/>
                          </a:xfrm>
                          <a:prstGeom prst="rect">
                            <a:avLst/>
                          </a:prstGeom>
                        </pic:spPr>
                      </pic:pic>
                      <wps:wsp>
                        <wps:cNvPr id="7815" name="Shape 7815"/>
                        <wps:cNvSpPr/>
                        <wps:spPr>
                          <a:xfrm>
                            <a:off x="0" y="0"/>
                            <a:ext cx="3695319" cy="2085340"/>
                          </a:xfrm>
                          <a:custGeom>
                            <a:avLst/>
                            <a:gdLst/>
                            <a:ahLst/>
                            <a:cxnLst/>
                            <a:rect l="0" t="0" r="0" b="0"/>
                            <a:pathLst>
                              <a:path w="3695319" h="2085340">
                                <a:moveTo>
                                  <a:pt x="0" y="2085340"/>
                                </a:moveTo>
                                <a:lnTo>
                                  <a:pt x="3695319" y="2085340"/>
                                </a:lnTo>
                                <a:lnTo>
                                  <a:pt x="3695319" y="0"/>
                                </a:lnTo>
                                <a:lnTo>
                                  <a:pt x="0" y="0"/>
                                </a:lnTo>
                                <a:close/>
                              </a:path>
                            </a:pathLst>
                          </a:custGeom>
                          <a:ln w="76200" cap="flat">
                            <a:miter lim="127000"/>
                          </a:ln>
                        </wps:spPr>
                        <wps:style>
                          <a:lnRef idx="1">
                            <a:srgbClr val="FFFFFF"/>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53981" style="width:297.283pt;height:199.426pt;mso-position-horizontal-relative:char;mso-position-vertical-relative:line" coordsize="37754,25327">
                <v:rect id="Rectangle 7761" style="position:absolute;width:535;height:2415;left:37351;top:19818;" filled="f" stroked="f">
                  <v:textbox inset="0,0,0,0">
                    <w:txbxContent>
                      <w:p>
                        <w:pPr>
                          <w:spacing w:before="0" w:after="160" w:line="259" w:lineRule="auto"/>
                        </w:pPr>
                        <w:r>
                          <w:rPr>
                            <w:rFonts w:cs="Calibri" w:hAnsi="Calibri" w:eastAsia="Calibri" w:ascii="Calibri"/>
                            <w:sz w:val="28"/>
                          </w:rPr>
                          <w:t xml:space="preserve"> </w:t>
                        </w:r>
                      </w:p>
                    </w:txbxContent>
                  </v:textbox>
                </v:rect>
                <v:rect id="Rectangle 7762" style="position:absolute;width:20625;height:2745;left:10721;top:23262;" filled="f" stroked="f">
                  <v:textbox inset="0,0,0,0">
                    <w:txbxContent>
                      <w:p>
                        <w:pPr>
                          <w:spacing w:before="0" w:after="160" w:line="259" w:lineRule="auto"/>
                        </w:pPr>
                        <w:r>
                          <w:rPr>
                            <w:rFonts w:cs="Calibri" w:hAnsi="Calibri" w:eastAsia="Calibri" w:ascii="Calibri"/>
                            <w:color w:val="2f5496"/>
                            <w:sz w:val="32"/>
                          </w:rPr>
                          <w:t xml:space="preserve">Topología en Malla</w:t>
                        </w:r>
                      </w:p>
                    </w:txbxContent>
                  </v:textbox>
                </v:rect>
                <v:rect id="Rectangle 7763" style="position:absolute;width:609;height:2745;left:26253;top:23262;" filled="f" stroked="f">
                  <v:textbox inset="0,0,0,0">
                    <w:txbxContent>
                      <w:p>
                        <w:pPr>
                          <w:spacing w:before="0" w:after="160" w:line="259" w:lineRule="auto"/>
                        </w:pPr>
                        <w:r>
                          <w:rPr>
                            <w:rFonts w:cs="Calibri" w:hAnsi="Calibri" w:eastAsia="Calibri" w:ascii="Calibri"/>
                            <w:color w:val="2f5496"/>
                            <w:sz w:val="32"/>
                          </w:rPr>
                          <w:t xml:space="preserve"> </w:t>
                        </w:r>
                      </w:p>
                    </w:txbxContent>
                  </v:textbox>
                </v:rect>
                <v:shape id="Shape 313836" style="position:absolute;width:36191;height:20091;left:381;top:381;" coordsize="3619119,2009140" path="m0,0l3619119,0l3619119,2009140l0,2009140l0,0">
                  <v:stroke weight="0pt" endcap="flat" joinstyle="miter" miterlimit="10" on="false" color="#000000" opacity="0"/>
                  <v:fill on="true" color="#954f72"/>
                </v:shape>
                <v:shape id="Picture 7814" style="position:absolute;width:36191;height:20091;left:381;top:381;" filled="f">
                  <v:imagedata r:id="rId244"/>
                </v:shape>
                <v:shape id="Shape 7815" style="position:absolute;width:36953;height:20853;left:0;top:0;" coordsize="3695319,2085340" path="m0,2085340l3695319,2085340l3695319,0l0,0x">
                  <v:stroke weight="6pt" endcap="flat" joinstyle="miter" miterlimit="10" on="true" color="#ffffff"/>
                  <v:fill on="false" color="#000000" opacity="0"/>
                </v:shape>
              </v:group>
            </w:pict>
          </mc:Fallback>
        </mc:AlternateContent>
      </w:r>
    </w:p>
    <w:p w14:paraId="1C059176" w14:textId="77777777" w:rsidR="00A97412" w:rsidRDefault="00000000">
      <w:pPr>
        <w:numPr>
          <w:ilvl w:val="0"/>
          <w:numId w:val="6"/>
        </w:numPr>
        <w:spacing w:after="41" w:line="247" w:lineRule="auto"/>
        <w:ind w:right="974" w:hanging="360"/>
      </w:pPr>
      <w:r>
        <w:t xml:space="preserve">Configuración apta para ser usada cuando varios nodos deben cubrir una zona geográfica extensa.  </w:t>
      </w:r>
    </w:p>
    <w:p w14:paraId="1CAA2B38" w14:textId="77777777" w:rsidR="00A97412" w:rsidRDefault="00000000">
      <w:pPr>
        <w:numPr>
          <w:ilvl w:val="0"/>
          <w:numId w:val="6"/>
        </w:numPr>
        <w:spacing w:after="41" w:line="247" w:lineRule="auto"/>
        <w:ind w:right="974" w:hanging="360"/>
      </w:pPr>
      <w:r>
        <w:t xml:space="preserve">En caso de una interrupción entre </w:t>
      </w:r>
      <w:proofErr w:type="gramStart"/>
      <w:r>
        <w:t>nodos ,</w:t>
      </w:r>
      <w:proofErr w:type="gramEnd"/>
      <w:r>
        <w:t xml:space="preserve"> mantener el enlace usando otro camino  aumenta disponibilidad.  </w:t>
      </w:r>
    </w:p>
    <w:p w14:paraId="4748C488" w14:textId="77777777" w:rsidR="00A97412" w:rsidRDefault="00000000">
      <w:pPr>
        <w:numPr>
          <w:ilvl w:val="0"/>
          <w:numId w:val="6"/>
        </w:numPr>
        <w:spacing w:after="320" w:line="247" w:lineRule="auto"/>
        <w:ind w:right="974" w:hanging="360"/>
      </w:pPr>
      <w:r>
        <w:t xml:space="preserve">Baja eficiencia de los enlaces, debido a la existencia de enlaces redundantes.  </w:t>
      </w:r>
    </w:p>
    <w:p w14:paraId="4DA8704B" w14:textId="77777777" w:rsidR="00A97412" w:rsidRDefault="00000000">
      <w:pPr>
        <w:spacing w:after="0" w:line="260" w:lineRule="auto"/>
        <w:ind w:left="638" w:right="631" w:hanging="10"/>
        <w:jc w:val="center"/>
      </w:pPr>
      <w:r>
        <w:rPr>
          <w:color w:val="2F5496"/>
          <w:sz w:val="32"/>
        </w:rPr>
        <w:t xml:space="preserve">Topologías híbridas </w:t>
      </w:r>
    </w:p>
    <w:p w14:paraId="51E8D3BF" w14:textId="77777777" w:rsidR="00A97412" w:rsidRDefault="00000000">
      <w:pPr>
        <w:numPr>
          <w:ilvl w:val="0"/>
          <w:numId w:val="6"/>
        </w:numPr>
        <w:spacing w:after="344" w:line="247" w:lineRule="auto"/>
        <w:ind w:right="974" w:hanging="360"/>
      </w:pPr>
      <w:r>
        <w:t xml:space="preserve">Se Superan las limitaciones de cada Tipo de Red </w:t>
      </w:r>
      <w:r>
        <w:rPr>
          <w:rFonts w:ascii="Courier New" w:eastAsia="Courier New" w:hAnsi="Courier New" w:cs="Courier New"/>
        </w:rPr>
        <w:t>o</w:t>
      </w:r>
      <w:r>
        <w:rPr>
          <w:rFonts w:ascii="Arial" w:eastAsia="Arial" w:hAnsi="Arial" w:cs="Arial"/>
        </w:rPr>
        <w:t xml:space="preserve"> </w:t>
      </w:r>
      <w:r>
        <w:t>Incompatibilidad del medio de Transmisión (</w:t>
      </w:r>
      <w:proofErr w:type="spellStart"/>
      <w:r>
        <w:t>Tranceivers</w:t>
      </w:r>
      <w:proofErr w:type="spellEnd"/>
      <w:r>
        <w:t xml:space="preserve">) </w:t>
      </w:r>
      <w:r>
        <w:rPr>
          <w:rFonts w:ascii="Courier New" w:eastAsia="Courier New" w:hAnsi="Courier New" w:cs="Courier New"/>
        </w:rPr>
        <w:t>o</w:t>
      </w:r>
      <w:r>
        <w:rPr>
          <w:rFonts w:ascii="Arial" w:eastAsia="Arial" w:hAnsi="Arial" w:cs="Arial"/>
        </w:rPr>
        <w:t xml:space="preserve"> </w:t>
      </w:r>
      <w:r>
        <w:t xml:space="preserve">Limitación en el número de estaciones </w:t>
      </w:r>
      <w:r>
        <w:rPr>
          <w:rFonts w:ascii="Courier New" w:eastAsia="Courier New" w:hAnsi="Courier New" w:cs="Courier New"/>
        </w:rPr>
        <w:t>o</w:t>
      </w:r>
      <w:r>
        <w:rPr>
          <w:rFonts w:ascii="Arial" w:eastAsia="Arial" w:hAnsi="Arial" w:cs="Arial"/>
        </w:rPr>
        <w:t xml:space="preserve"> </w:t>
      </w:r>
      <w:r>
        <w:t xml:space="preserve">Limitación en el alcance de las Redes </w:t>
      </w:r>
    </w:p>
    <w:p w14:paraId="6C1032CE" w14:textId="77777777" w:rsidR="00A97412" w:rsidRDefault="00000000">
      <w:pPr>
        <w:spacing w:after="0" w:line="260" w:lineRule="auto"/>
        <w:ind w:left="638" w:right="628" w:hanging="10"/>
        <w:jc w:val="center"/>
      </w:pPr>
      <w:r>
        <w:rPr>
          <w:color w:val="2F5496"/>
          <w:sz w:val="32"/>
        </w:rPr>
        <w:t xml:space="preserve">Topología Híbrida - Telefonía </w:t>
      </w:r>
    </w:p>
    <w:p w14:paraId="447A02AB" w14:textId="77777777" w:rsidR="00A97412" w:rsidRDefault="00000000">
      <w:pPr>
        <w:spacing w:after="0"/>
        <w:ind w:left="2428"/>
      </w:pPr>
      <w:r>
        <w:rPr>
          <w:noProof/>
        </w:rPr>
        <w:drawing>
          <wp:inline distT="0" distB="0" distL="0" distR="0" wp14:anchorId="7E556835" wp14:editId="2D8BA706">
            <wp:extent cx="3571113" cy="1910715"/>
            <wp:effectExtent l="0" t="0" r="0" b="0"/>
            <wp:docPr id="7817" name="Picture 7817"/>
            <wp:cNvGraphicFramePr/>
            <a:graphic xmlns:a="http://schemas.openxmlformats.org/drawingml/2006/main">
              <a:graphicData uri="http://schemas.openxmlformats.org/drawingml/2006/picture">
                <pic:pic xmlns:pic="http://schemas.openxmlformats.org/drawingml/2006/picture">
                  <pic:nvPicPr>
                    <pic:cNvPr id="7817" name="Picture 7817"/>
                    <pic:cNvPicPr/>
                  </pic:nvPicPr>
                  <pic:blipFill>
                    <a:blip r:embed="rId245"/>
                    <a:stretch>
                      <a:fillRect/>
                    </a:stretch>
                  </pic:blipFill>
                  <pic:spPr>
                    <a:xfrm>
                      <a:off x="0" y="0"/>
                      <a:ext cx="3571113" cy="1910715"/>
                    </a:xfrm>
                    <a:prstGeom prst="rect">
                      <a:avLst/>
                    </a:prstGeom>
                  </pic:spPr>
                </pic:pic>
              </a:graphicData>
            </a:graphic>
          </wp:inline>
        </w:drawing>
      </w:r>
    </w:p>
    <w:p w14:paraId="17C54173" w14:textId="77777777" w:rsidR="00A97412" w:rsidRDefault="00000000">
      <w:pPr>
        <w:spacing w:after="0"/>
        <w:ind w:left="2428" w:right="2256"/>
        <w:jc w:val="right"/>
      </w:pPr>
      <w:r>
        <w:t xml:space="preserve"> </w:t>
      </w:r>
    </w:p>
    <w:p w14:paraId="056C9EC4" w14:textId="77777777" w:rsidR="00A97412" w:rsidRDefault="00000000">
      <w:pPr>
        <w:spacing w:after="0" w:line="260" w:lineRule="auto"/>
        <w:ind w:left="3092" w:right="463" w:hanging="10"/>
      </w:pPr>
      <w:proofErr w:type="spellStart"/>
      <w:r>
        <w:rPr>
          <w:color w:val="2F5496"/>
          <w:sz w:val="32"/>
        </w:rPr>
        <w:t>Cablemodem</w:t>
      </w:r>
      <w:proofErr w:type="spellEnd"/>
      <w:r>
        <w:rPr>
          <w:color w:val="2F5496"/>
          <w:sz w:val="32"/>
        </w:rPr>
        <w:t xml:space="preserve"> - Topología Híbrida </w:t>
      </w:r>
    </w:p>
    <w:p w14:paraId="33136B58" w14:textId="77777777" w:rsidR="00A97412" w:rsidRDefault="00000000">
      <w:pPr>
        <w:spacing w:after="274"/>
        <w:ind w:right="2115"/>
        <w:jc w:val="right"/>
      </w:pPr>
      <w:r>
        <w:rPr>
          <w:noProof/>
        </w:rPr>
        <w:lastRenderedPageBreak/>
        <w:drawing>
          <wp:inline distT="0" distB="0" distL="0" distR="0" wp14:anchorId="61936F10" wp14:editId="7018A981">
            <wp:extent cx="3893820" cy="1866900"/>
            <wp:effectExtent l="0" t="0" r="0" b="0"/>
            <wp:docPr id="7829" name="Picture 7829"/>
            <wp:cNvGraphicFramePr/>
            <a:graphic xmlns:a="http://schemas.openxmlformats.org/drawingml/2006/main">
              <a:graphicData uri="http://schemas.openxmlformats.org/drawingml/2006/picture">
                <pic:pic xmlns:pic="http://schemas.openxmlformats.org/drawingml/2006/picture">
                  <pic:nvPicPr>
                    <pic:cNvPr id="7829" name="Picture 7829"/>
                    <pic:cNvPicPr/>
                  </pic:nvPicPr>
                  <pic:blipFill>
                    <a:blip r:embed="rId246"/>
                    <a:stretch>
                      <a:fillRect/>
                    </a:stretch>
                  </pic:blipFill>
                  <pic:spPr>
                    <a:xfrm>
                      <a:off x="0" y="0"/>
                      <a:ext cx="3893820" cy="1866900"/>
                    </a:xfrm>
                    <a:prstGeom prst="rect">
                      <a:avLst/>
                    </a:prstGeom>
                  </pic:spPr>
                </pic:pic>
              </a:graphicData>
            </a:graphic>
          </wp:inline>
        </w:drawing>
      </w:r>
      <w:r>
        <w:t xml:space="preserve"> </w:t>
      </w:r>
    </w:p>
    <w:p w14:paraId="0B09D3E8" w14:textId="77777777" w:rsidR="00A97412" w:rsidRDefault="00000000">
      <w:pPr>
        <w:spacing w:after="0" w:line="260" w:lineRule="auto"/>
        <w:ind w:left="3092" w:right="463" w:hanging="10"/>
      </w:pPr>
      <w:r>
        <w:rPr>
          <w:color w:val="2F5496"/>
          <w:sz w:val="32"/>
        </w:rPr>
        <w:t xml:space="preserve">Esquemas de Cableado - Ventajas </w:t>
      </w:r>
    </w:p>
    <w:p w14:paraId="131322F5" w14:textId="77777777" w:rsidR="00A97412" w:rsidRDefault="00000000">
      <w:pPr>
        <w:spacing w:after="0"/>
        <w:ind w:left="2278"/>
      </w:pPr>
      <w:r>
        <w:rPr>
          <w:noProof/>
        </w:rPr>
        <w:drawing>
          <wp:inline distT="0" distB="0" distL="0" distR="0" wp14:anchorId="7D2B9AE4" wp14:editId="0CE225BA">
            <wp:extent cx="3743325" cy="3867150"/>
            <wp:effectExtent l="0" t="0" r="0" b="0"/>
            <wp:docPr id="7845" name="Picture 7845"/>
            <wp:cNvGraphicFramePr/>
            <a:graphic xmlns:a="http://schemas.openxmlformats.org/drawingml/2006/main">
              <a:graphicData uri="http://schemas.openxmlformats.org/drawingml/2006/picture">
                <pic:pic xmlns:pic="http://schemas.openxmlformats.org/drawingml/2006/picture">
                  <pic:nvPicPr>
                    <pic:cNvPr id="7845" name="Picture 7845"/>
                    <pic:cNvPicPr/>
                  </pic:nvPicPr>
                  <pic:blipFill>
                    <a:blip r:embed="rId247"/>
                    <a:stretch>
                      <a:fillRect/>
                    </a:stretch>
                  </pic:blipFill>
                  <pic:spPr>
                    <a:xfrm>
                      <a:off x="0" y="0"/>
                      <a:ext cx="3743325" cy="3867150"/>
                    </a:xfrm>
                    <a:prstGeom prst="rect">
                      <a:avLst/>
                    </a:prstGeom>
                  </pic:spPr>
                </pic:pic>
              </a:graphicData>
            </a:graphic>
          </wp:inline>
        </w:drawing>
      </w:r>
    </w:p>
    <w:p w14:paraId="6030C2E8" w14:textId="77777777" w:rsidR="00A97412" w:rsidRDefault="00000000">
      <w:pPr>
        <w:spacing w:after="98"/>
        <w:ind w:left="2278" w:right="2108"/>
        <w:jc w:val="right"/>
      </w:pPr>
      <w:r>
        <w:t xml:space="preserve"> </w:t>
      </w:r>
    </w:p>
    <w:p w14:paraId="49B21712" w14:textId="77777777" w:rsidR="00A97412" w:rsidRDefault="00000000">
      <w:pPr>
        <w:spacing w:after="161"/>
        <w:ind w:left="50"/>
        <w:jc w:val="center"/>
      </w:pPr>
      <w:r>
        <w:t xml:space="preserve"> </w:t>
      </w:r>
    </w:p>
    <w:p w14:paraId="502BF0BE" w14:textId="77777777" w:rsidR="00A97412" w:rsidRDefault="00000000">
      <w:pPr>
        <w:spacing w:after="215"/>
        <w:ind w:left="982"/>
      </w:pPr>
      <w:r>
        <w:t xml:space="preserve"> </w:t>
      </w:r>
    </w:p>
    <w:p w14:paraId="40BF95BF" w14:textId="77777777" w:rsidR="00A97412" w:rsidRDefault="00000000">
      <w:pPr>
        <w:spacing w:after="103"/>
        <w:ind w:left="64"/>
        <w:jc w:val="center"/>
      </w:pPr>
      <w:r>
        <w:rPr>
          <w:sz w:val="28"/>
        </w:rPr>
        <w:t xml:space="preserve"> </w:t>
      </w:r>
    </w:p>
    <w:p w14:paraId="10E0895F" w14:textId="77777777" w:rsidR="00A97412" w:rsidRDefault="00000000">
      <w:pPr>
        <w:spacing w:after="215"/>
        <w:ind w:left="50"/>
        <w:jc w:val="center"/>
      </w:pPr>
      <w:r>
        <w:t xml:space="preserve"> </w:t>
      </w:r>
    </w:p>
    <w:p w14:paraId="1102B1D8" w14:textId="77777777" w:rsidR="00A97412" w:rsidRDefault="00000000">
      <w:pPr>
        <w:spacing w:after="0" w:line="371" w:lineRule="auto"/>
        <w:ind w:left="982" w:right="9420"/>
      </w:pPr>
      <w:r>
        <w:rPr>
          <w:sz w:val="28"/>
        </w:rPr>
        <w:t xml:space="preserve">   </w:t>
      </w:r>
    </w:p>
    <w:p w14:paraId="2F6D6504" w14:textId="77777777" w:rsidR="00A97412" w:rsidRDefault="00000000">
      <w:pPr>
        <w:spacing w:after="0" w:line="260" w:lineRule="auto"/>
        <w:ind w:left="638" w:right="629" w:hanging="10"/>
        <w:jc w:val="center"/>
      </w:pPr>
      <w:bookmarkStart w:id="0" w:name="_Hlk110009927"/>
      <w:r>
        <w:rPr>
          <w:color w:val="2F5496"/>
          <w:sz w:val="32"/>
        </w:rPr>
        <w:t xml:space="preserve">TP N 1 PARTE 1 </w:t>
      </w:r>
    </w:p>
    <w:p w14:paraId="12C9111D" w14:textId="77777777" w:rsidR="00A97412" w:rsidRDefault="00000000">
      <w:pPr>
        <w:numPr>
          <w:ilvl w:val="0"/>
          <w:numId w:val="7"/>
        </w:numPr>
        <w:spacing w:after="0" w:line="401" w:lineRule="auto"/>
        <w:ind w:right="1399" w:hanging="230"/>
      </w:pPr>
      <w:r>
        <w:rPr>
          <w:b/>
        </w:rPr>
        <w:t xml:space="preserve">El espectro o segmento de frecuencia donde un emisor puede transmitir, acotado por su frecuencia </w:t>
      </w:r>
      <w:proofErr w:type="gramStart"/>
      <w:r>
        <w:rPr>
          <w:b/>
        </w:rPr>
        <w:t>más baja y más alta</w:t>
      </w:r>
      <w:proofErr w:type="gramEnd"/>
      <w:r>
        <w:rPr>
          <w:b/>
        </w:rPr>
        <w:t xml:space="preserve">, que cuanto mayor sea el segmento se aumenta la capacidad de transmisión del canal, por lo tanto, aumenta la velocidad de transmisión </w:t>
      </w:r>
    </w:p>
    <w:p w14:paraId="46A24406" w14:textId="77777777" w:rsidR="00A97412" w:rsidRDefault="00000000">
      <w:pPr>
        <w:spacing w:after="159"/>
        <w:ind w:left="992" w:right="1399" w:hanging="10"/>
      </w:pPr>
      <w:r>
        <w:rPr>
          <w:b/>
        </w:rPr>
        <w:t xml:space="preserve">de datos. Esta es una medida de datos transmisibles y nos referimos a: </w:t>
      </w:r>
    </w:p>
    <w:p w14:paraId="5A1886C0" w14:textId="77777777" w:rsidR="00A97412" w:rsidRDefault="00000000">
      <w:pPr>
        <w:spacing w:after="159"/>
        <w:ind w:left="735" w:right="720" w:hanging="10"/>
        <w:jc w:val="center"/>
      </w:pPr>
      <w:r>
        <w:lastRenderedPageBreak/>
        <w:t xml:space="preserve">ANCHO DE BANDA </w:t>
      </w:r>
    </w:p>
    <w:p w14:paraId="79F65527" w14:textId="77777777" w:rsidR="00A97412" w:rsidRDefault="00000000">
      <w:pPr>
        <w:numPr>
          <w:ilvl w:val="0"/>
          <w:numId w:val="7"/>
        </w:numPr>
        <w:spacing w:after="159"/>
        <w:ind w:right="1399" w:hanging="230"/>
      </w:pPr>
      <w:r>
        <w:rPr>
          <w:b/>
        </w:rPr>
        <w:t xml:space="preserve">El número de veces por segundo que puede cambiar una señal portadora de estado </w:t>
      </w:r>
    </w:p>
    <w:p w14:paraId="7A2DBE76" w14:textId="77777777" w:rsidR="00A97412" w:rsidRDefault="00000000">
      <w:pPr>
        <w:spacing w:after="159"/>
        <w:ind w:left="992" w:right="1399" w:hanging="10"/>
      </w:pPr>
      <w:r>
        <w:rPr>
          <w:b/>
        </w:rPr>
        <w:t xml:space="preserve">(modulación) de la línea y es sinónimo de BAUDS se lo denomina: </w:t>
      </w:r>
    </w:p>
    <w:p w14:paraId="47F0BA77" w14:textId="77777777" w:rsidR="00A97412" w:rsidRDefault="00000000">
      <w:pPr>
        <w:spacing w:after="159"/>
        <w:ind w:left="735" w:right="725" w:hanging="10"/>
        <w:jc w:val="center"/>
      </w:pPr>
      <w:r>
        <w:t xml:space="preserve">VELOCIDAD DE MODULACION </w:t>
      </w:r>
    </w:p>
    <w:p w14:paraId="792E3BF9" w14:textId="77777777" w:rsidR="00A97412" w:rsidRDefault="00000000">
      <w:pPr>
        <w:numPr>
          <w:ilvl w:val="0"/>
          <w:numId w:val="7"/>
        </w:numPr>
        <w:spacing w:after="0" w:line="402" w:lineRule="auto"/>
        <w:ind w:right="1399" w:hanging="230"/>
      </w:pPr>
      <w:r>
        <w:rPr>
          <w:b/>
        </w:rPr>
        <w:t xml:space="preserve">Los Sistemas de Comunicación a larga distancia envían una señal oscilante-continua (Onda Senoidal), llamada portadora que es modificada por los transmisores; este </w:t>
      </w:r>
    </w:p>
    <w:p w14:paraId="7DBFAA00" w14:textId="77777777" w:rsidR="00A97412" w:rsidRDefault="00000000">
      <w:pPr>
        <w:spacing w:after="159"/>
        <w:ind w:left="992" w:right="1399" w:hanging="10"/>
      </w:pPr>
      <w:r>
        <w:rPr>
          <w:b/>
        </w:rPr>
        <w:t xml:space="preserve">concepto se aplica para comunicaciones analógicas y digitales y responde a: </w:t>
      </w:r>
    </w:p>
    <w:p w14:paraId="3CE9CD98" w14:textId="77777777" w:rsidR="00A97412" w:rsidRDefault="00000000">
      <w:pPr>
        <w:spacing w:after="159"/>
        <w:ind w:left="735" w:right="722" w:hanging="10"/>
        <w:jc w:val="center"/>
      </w:pPr>
      <w:r>
        <w:t xml:space="preserve">MODULACIÓN </w:t>
      </w:r>
    </w:p>
    <w:p w14:paraId="708102FA" w14:textId="77777777" w:rsidR="00A97412" w:rsidRDefault="00000000">
      <w:pPr>
        <w:numPr>
          <w:ilvl w:val="0"/>
          <w:numId w:val="7"/>
        </w:numPr>
        <w:spacing w:after="0" w:line="401" w:lineRule="auto"/>
        <w:ind w:right="1399" w:hanging="230"/>
      </w:pPr>
      <w:r>
        <w:rPr>
          <w:b/>
        </w:rPr>
        <w:t xml:space="preserve">El uso del Concepto de Multiplexación por división de tiempo permite que </w:t>
      </w:r>
      <w:proofErr w:type="gramStart"/>
      <w:r>
        <w:rPr>
          <w:b/>
        </w:rPr>
        <w:t>varios pares fuentes</w:t>
      </w:r>
      <w:proofErr w:type="gramEnd"/>
      <w:r>
        <w:rPr>
          <w:b/>
        </w:rPr>
        <w:t xml:space="preserve"> se comuniquen al mismo tiempo con varios pares destino convirtiendo el medio de transmisión en: </w:t>
      </w:r>
    </w:p>
    <w:p w14:paraId="205C2AF5" w14:textId="77777777" w:rsidR="00A97412" w:rsidRDefault="00000000">
      <w:pPr>
        <w:spacing w:after="171" w:line="247" w:lineRule="auto"/>
        <w:ind w:left="992" w:right="974" w:hanging="10"/>
      </w:pPr>
      <w:r>
        <w:t xml:space="preserve">UN CANAL COMPARTIDO </w:t>
      </w:r>
    </w:p>
    <w:p w14:paraId="0AE8AF7B" w14:textId="77777777" w:rsidR="00A97412" w:rsidRDefault="00000000">
      <w:pPr>
        <w:numPr>
          <w:ilvl w:val="0"/>
          <w:numId w:val="7"/>
        </w:numPr>
        <w:spacing w:after="159"/>
        <w:ind w:right="1399" w:hanging="230"/>
      </w:pPr>
      <w:r>
        <w:rPr>
          <w:b/>
        </w:rPr>
        <w:t xml:space="preserve">Cuando estamos refiriendo RS 232 podemos decir que corresponde a: </w:t>
      </w:r>
    </w:p>
    <w:p w14:paraId="1BA0B72F" w14:textId="77777777" w:rsidR="00A97412" w:rsidRDefault="00000000">
      <w:pPr>
        <w:spacing w:after="52" w:line="353" w:lineRule="auto"/>
        <w:ind w:left="982" w:right="1284" w:firstLine="302"/>
      </w:pPr>
      <w:r>
        <w:t xml:space="preserve">UNA NORMA SERIE DE COMUNICACIONES ASÍNCRONAS CREADA ORIGINALMENTE PARA DEFINIR LA INTERACCIÓN ENTRE UNA COMPUTADORA Y UN MÓDEM. </w:t>
      </w:r>
      <w:r>
        <w:rPr>
          <w:b/>
        </w:rPr>
        <w:t xml:space="preserve">6) La convergencia de conceptos entre telecomunicaciones y el procesamiento de información se lo denomina Teleinformática o Telemática y se lo utiliza para resolver </w:t>
      </w:r>
    </w:p>
    <w:p w14:paraId="7FA05412" w14:textId="77777777" w:rsidR="00A97412" w:rsidRDefault="00000000">
      <w:pPr>
        <w:spacing w:after="159"/>
        <w:ind w:left="992" w:right="1399" w:hanging="10"/>
      </w:pPr>
      <w:r>
        <w:rPr>
          <w:b/>
        </w:rPr>
        <w:t xml:space="preserve">los problemas de: </w:t>
      </w:r>
    </w:p>
    <w:p w14:paraId="44C63A1D" w14:textId="77777777" w:rsidR="00A97412" w:rsidRDefault="00000000">
      <w:pPr>
        <w:spacing w:after="11" w:line="247" w:lineRule="auto"/>
        <w:ind w:left="1429" w:right="974" w:hanging="10"/>
      </w:pPr>
      <w:r>
        <w:t xml:space="preserve">AMBAS A Y C (CONECTIVIDAD ENTRE EQUIPOS REMOTOS; COMUNICATIVIDAD ENTRE </w:t>
      </w:r>
    </w:p>
    <w:p w14:paraId="03B042E1" w14:textId="77777777" w:rsidR="00A97412" w:rsidRDefault="00000000">
      <w:pPr>
        <w:spacing w:after="172" w:line="247" w:lineRule="auto"/>
        <w:ind w:left="2593" w:right="974" w:hanging="10"/>
      </w:pPr>
      <w:r>
        <w:t xml:space="preserve">FUNCIONES DISTRIBUIDAS DE PROCESAMIENTO DE DATOS) </w:t>
      </w:r>
    </w:p>
    <w:p w14:paraId="1C026B23" w14:textId="77777777" w:rsidR="00A97412" w:rsidRDefault="00000000">
      <w:pPr>
        <w:numPr>
          <w:ilvl w:val="0"/>
          <w:numId w:val="8"/>
        </w:numPr>
        <w:spacing w:after="159"/>
        <w:ind w:right="1399" w:hanging="230"/>
      </w:pPr>
      <w:r>
        <w:rPr>
          <w:b/>
        </w:rPr>
        <w:t xml:space="preserve">El número de elementos binarios (Bits) que pueden transmitirse por un determinado </w:t>
      </w:r>
    </w:p>
    <w:p w14:paraId="23D4D670" w14:textId="77777777" w:rsidR="00A97412" w:rsidRDefault="00000000">
      <w:pPr>
        <w:spacing w:after="159"/>
        <w:ind w:left="992" w:right="1399" w:hanging="10"/>
      </w:pPr>
      <w:r>
        <w:rPr>
          <w:b/>
        </w:rPr>
        <w:t xml:space="preserve">circuito de datos por segundo y es sinónimo de MBPS se lo denomina: </w:t>
      </w:r>
    </w:p>
    <w:p w14:paraId="37334D6C" w14:textId="77777777" w:rsidR="00A97412" w:rsidRDefault="00000000">
      <w:pPr>
        <w:spacing w:after="159"/>
        <w:ind w:left="735" w:right="721" w:hanging="10"/>
        <w:jc w:val="center"/>
      </w:pPr>
      <w:r>
        <w:t xml:space="preserve">VELOCIDAD DE TRANSMISIÓN SERIE </w:t>
      </w:r>
    </w:p>
    <w:p w14:paraId="462DEDB1" w14:textId="77777777" w:rsidR="00A97412" w:rsidRDefault="00000000">
      <w:pPr>
        <w:numPr>
          <w:ilvl w:val="0"/>
          <w:numId w:val="8"/>
        </w:numPr>
        <w:spacing w:after="0" w:line="402" w:lineRule="auto"/>
        <w:ind w:right="1399" w:hanging="230"/>
      </w:pPr>
      <w:r>
        <w:rPr>
          <w:b/>
        </w:rPr>
        <w:t xml:space="preserve">La Transmisión de dos o más señales portadoras al mismo tiempo, pero a diferentes frecuencias dan origen al concepto de: </w:t>
      </w:r>
    </w:p>
    <w:p w14:paraId="6B0487C0" w14:textId="77777777" w:rsidR="00A97412" w:rsidRDefault="00000000">
      <w:pPr>
        <w:spacing w:after="168" w:line="247" w:lineRule="auto"/>
        <w:ind w:left="3006" w:right="974" w:hanging="10"/>
      </w:pPr>
      <w:r>
        <w:t xml:space="preserve">MULTIPLEXACIÓN POR DIVISIÓN DE FRECUENCIAS </w:t>
      </w:r>
    </w:p>
    <w:p w14:paraId="27D8B289" w14:textId="77777777" w:rsidR="00A97412" w:rsidRDefault="00000000">
      <w:pPr>
        <w:spacing w:after="0"/>
        <w:ind w:left="982"/>
      </w:pPr>
      <w:r>
        <w:t xml:space="preserve"> </w:t>
      </w:r>
    </w:p>
    <w:p w14:paraId="3F45E6E5" w14:textId="77777777" w:rsidR="00A97412" w:rsidRDefault="00000000">
      <w:pPr>
        <w:numPr>
          <w:ilvl w:val="0"/>
          <w:numId w:val="8"/>
        </w:numPr>
        <w:spacing w:after="0" w:line="402" w:lineRule="auto"/>
        <w:ind w:right="1399" w:hanging="230"/>
      </w:pPr>
      <w:r>
        <w:rPr>
          <w:b/>
        </w:rPr>
        <w:t xml:space="preserve">Dentro de las comunicaciones series asincrónicas y el uso de portadoras, la atenuación de la señal en un medio de comunicación como cables multipar es </w:t>
      </w:r>
    </w:p>
    <w:p w14:paraId="77B7B0B6" w14:textId="77777777" w:rsidR="00A97412" w:rsidRDefault="00000000">
      <w:pPr>
        <w:spacing w:after="159"/>
        <w:ind w:left="992" w:right="1399" w:hanging="10"/>
      </w:pPr>
      <w:r>
        <w:rPr>
          <w:b/>
        </w:rPr>
        <w:t xml:space="preserve">solucionado con la instalación de: </w:t>
      </w:r>
    </w:p>
    <w:p w14:paraId="5D0327EF" w14:textId="77777777" w:rsidR="00A97412" w:rsidRDefault="00000000">
      <w:pPr>
        <w:spacing w:after="159"/>
        <w:ind w:left="735" w:right="725" w:hanging="10"/>
        <w:jc w:val="center"/>
      </w:pPr>
      <w:r>
        <w:t xml:space="preserve">AMPLICADOR DE SEÑAL O LAND DRIVER </w:t>
      </w:r>
    </w:p>
    <w:p w14:paraId="5D1FD25D" w14:textId="77777777" w:rsidR="00A97412" w:rsidRDefault="00000000">
      <w:pPr>
        <w:numPr>
          <w:ilvl w:val="0"/>
          <w:numId w:val="8"/>
        </w:numPr>
        <w:spacing w:after="0" w:line="402" w:lineRule="auto"/>
        <w:ind w:right="1399" w:hanging="230"/>
      </w:pPr>
      <w:r>
        <w:rPr>
          <w:b/>
        </w:rPr>
        <w:t xml:space="preserve">El Circuito que acepta una portadora modulada y recrea la secuencia de bits usada para modular la portadora se lo denomina: </w:t>
      </w:r>
    </w:p>
    <w:p w14:paraId="28D6321F" w14:textId="77777777" w:rsidR="00A97412" w:rsidRDefault="00000000">
      <w:pPr>
        <w:spacing w:after="215"/>
        <w:ind w:left="735" w:right="721" w:hanging="10"/>
        <w:jc w:val="center"/>
      </w:pPr>
      <w:r>
        <w:lastRenderedPageBreak/>
        <w:t xml:space="preserve">MODULADOR </w:t>
      </w:r>
    </w:p>
    <w:p w14:paraId="3C4D9E29" w14:textId="77777777" w:rsidR="00A97412" w:rsidRDefault="00000000">
      <w:pPr>
        <w:spacing w:after="103"/>
        <w:ind w:left="13" w:hanging="10"/>
        <w:jc w:val="center"/>
      </w:pPr>
      <w:r>
        <w:rPr>
          <w:b/>
          <w:i/>
          <w:sz w:val="28"/>
          <w:u w:val="single" w:color="000000"/>
        </w:rPr>
        <w:t>TP N1 PARTE 2</w:t>
      </w:r>
      <w:r>
        <w:rPr>
          <w:b/>
          <w:i/>
          <w:sz w:val="28"/>
        </w:rPr>
        <w:t xml:space="preserve"> </w:t>
      </w:r>
    </w:p>
    <w:p w14:paraId="08B96F01" w14:textId="77777777" w:rsidR="00A97412" w:rsidRDefault="00000000">
      <w:pPr>
        <w:numPr>
          <w:ilvl w:val="0"/>
          <w:numId w:val="9"/>
        </w:numPr>
        <w:spacing w:after="0" w:line="401" w:lineRule="auto"/>
        <w:ind w:right="1399" w:hanging="232"/>
      </w:pPr>
      <w:r>
        <w:rPr>
          <w:b/>
        </w:rPr>
        <w:t xml:space="preserve">El Acuerdo común establecido para que la comunicación se llevara a cabo y para que los diferentes fabricantes o desarrolladores de tecnología se fundamentaran en eso para sus desarrollos y de esa forma garantizan la conectividad y operatividad de las </w:t>
      </w:r>
    </w:p>
    <w:p w14:paraId="4CE42040" w14:textId="77777777" w:rsidR="00A97412" w:rsidRDefault="00000000">
      <w:pPr>
        <w:spacing w:after="159"/>
        <w:ind w:left="992" w:right="1399" w:hanging="10"/>
      </w:pPr>
      <w:r>
        <w:rPr>
          <w:b/>
        </w:rPr>
        <w:t xml:space="preserve">redes de datos se lo denomina: </w:t>
      </w:r>
    </w:p>
    <w:p w14:paraId="66B61B81" w14:textId="77777777" w:rsidR="00A97412" w:rsidRDefault="00000000">
      <w:pPr>
        <w:spacing w:after="159"/>
        <w:ind w:left="735" w:right="722" w:hanging="10"/>
        <w:jc w:val="center"/>
      </w:pPr>
      <w:r>
        <w:t xml:space="preserve">ESTÁNDAR DE RED </w:t>
      </w:r>
    </w:p>
    <w:p w14:paraId="7349FF0C" w14:textId="77777777" w:rsidR="00A97412" w:rsidRDefault="00000000">
      <w:pPr>
        <w:numPr>
          <w:ilvl w:val="0"/>
          <w:numId w:val="9"/>
        </w:numPr>
        <w:spacing w:after="0" w:line="401" w:lineRule="auto"/>
        <w:ind w:right="1399" w:hanging="232"/>
      </w:pPr>
      <w:r>
        <w:rPr>
          <w:b/>
        </w:rPr>
        <w:t xml:space="preserve">El uso de El Sistema distribuido de coordinación y control de colisiones (CSMA/CD) evita siempre las colisiones, utilizando la aplicación de un retardo (Ranura) fijo para los que solicitan el uso del canal. </w:t>
      </w:r>
    </w:p>
    <w:p w14:paraId="78CA71BB" w14:textId="77777777" w:rsidR="00A97412" w:rsidRDefault="00000000">
      <w:pPr>
        <w:spacing w:after="159"/>
        <w:ind w:left="735" w:right="722" w:hanging="10"/>
        <w:jc w:val="center"/>
      </w:pPr>
      <w:r>
        <w:t xml:space="preserve">FALSO </w:t>
      </w:r>
    </w:p>
    <w:p w14:paraId="097A153D" w14:textId="77777777" w:rsidR="00A97412" w:rsidRDefault="00000000">
      <w:pPr>
        <w:numPr>
          <w:ilvl w:val="0"/>
          <w:numId w:val="9"/>
        </w:numPr>
        <w:spacing w:after="159"/>
        <w:ind w:right="1399" w:hanging="232"/>
      </w:pPr>
      <w:r>
        <w:rPr>
          <w:b/>
        </w:rPr>
        <w:t xml:space="preserve">Los códigos </w:t>
      </w:r>
      <w:proofErr w:type="spellStart"/>
      <w:r>
        <w:rPr>
          <w:b/>
        </w:rPr>
        <w:t>Autocorrectores</w:t>
      </w:r>
      <w:proofErr w:type="spellEnd"/>
      <w:r>
        <w:rPr>
          <w:b/>
        </w:rPr>
        <w:t xml:space="preserve"> de errores utilizan en la detección / corrección una </w:t>
      </w:r>
    </w:p>
    <w:p w14:paraId="2B8D73D8" w14:textId="77777777" w:rsidR="00A97412" w:rsidRDefault="00000000">
      <w:pPr>
        <w:spacing w:after="159"/>
        <w:ind w:left="992" w:right="1399" w:hanging="10"/>
      </w:pPr>
      <w:r>
        <w:rPr>
          <w:b/>
        </w:rPr>
        <w:t xml:space="preserve">generación del concepto de paridad dentro de su operatoria. </w:t>
      </w:r>
    </w:p>
    <w:p w14:paraId="6CA1DF29" w14:textId="77777777" w:rsidR="00A97412" w:rsidRDefault="00000000">
      <w:pPr>
        <w:spacing w:after="159"/>
        <w:ind w:left="735" w:right="724" w:hanging="10"/>
        <w:jc w:val="center"/>
      </w:pPr>
      <w:r>
        <w:t xml:space="preserve">VERDADERO </w:t>
      </w:r>
    </w:p>
    <w:p w14:paraId="18FB22DB" w14:textId="77777777" w:rsidR="00A97412" w:rsidRDefault="00000000">
      <w:pPr>
        <w:numPr>
          <w:ilvl w:val="0"/>
          <w:numId w:val="9"/>
        </w:numPr>
        <w:spacing w:after="159"/>
        <w:ind w:right="1399" w:hanging="232"/>
      </w:pPr>
      <w:r>
        <w:rPr>
          <w:b/>
        </w:rPr>
        <w:t xml:space="preserve">Dentro de las comunicaciones de una red, la unidad de información compuesta por </w:t>
      </w:r>
    </w:p>
    <w:p w14:paraId="7574E1E1" w14:textId="77777777" w:rsidR="00A97412" w:rsidRDefault="00000000">
      <w:pPr>
        <w:spacing w:after="159"/>
        <w:ind w:left="992" w:right="1399" w:hanging="10"/>
      </w:pPr>
      <w:r>
        <w:rPr>
          <w:b/>
        </w:rPr>
        <w:t xml:space="preserve">una cantidad de datos pequeña se la denomina: </w:t>
      </w:r>
    </w:p>
    <w:p w14:paraId="200A6907" w14:textId="77777777" w:rsidR="00A97412" w:rsidRDefault="00000000">
      <w:pPr>
        <w:spacing w:after="159"/>
        <w:ind w:left="735" w:right="721" w:hanging="10"/>
        <w:jc w:val="center"/>
      </w:pPr>
      <w:r>
        <w:t xml:space="preserve">PAQUETE </w:t>
      </w:r>
    </w:p>
    <w:p w14:paraId="4A6C07C9" w14:textId="77777777" w:rsidR="00A97412" w:rsidRDefault="00000000">
      <w:pPr>
        <w:numPr>
          <w:ilvl w:val="0"/>
          <w:numId w:val="9"/>
        </w:numPr>
        <w:spacing w:after="0" w:line="401" w:lineRule="auto"/>
        <w:ind w:right="1399" w:hanging="232"/>
      </w:pPr>
      <w:r>
        <w:rPr>
          <w:b/>
        </w:rPr>
        <w:t xml:space="preserve">Los Protocolos de Comunicaciones, son un conjunto de programas o pilas de programas que en el Proceso de intercambio de información cumplen con las siguientes funciones: </w:t>
      </w:r>
    </w:p>
    <w:p w14:paraId="2D73867C" w14:textId="77777777" w:rsidR="00A97412" w:rsidRDefault="00000000">
      <w:pPr>
        <w:spacing w:after="159"/>
        <w:ind w:left="735" w:right="723" w:hanging="10"/>
        <w:jc w:val="center"/>
      </w:pPr>
      <w:r>
        <w:t xml:space="preserve">TODAS LAS ANTERIORES SON CORRECTAS </w:t>
      </w:r>
    </w:p>
    <w:p w14:paraId="43FAFC11" w14:textId="77777777" w:rsidR="00A97412" w:rsidRDefault="00000000">
      <w:pPr>
        <w:numPr>
          <w:ilvl w:val="0"/>
          <w:numId w:val="9"/>
        </w:numPr>
        <w:spacing w:after="159"/>
        <w:ind w:right="1399" w:hanging="232"/>
      </w:pPr>
      <w:r>
        <w:rPr>
          <w:b/>
        </w:rPr>
        <w:t xml:space="preserve">El conjunto de programas que componen un formato, acuerdo o procedimiento </w:t>
      </w:r>
    </w:p>
    <w:p w14:paraId="0EA4FAC9" w14:textId="77777777" w:rsidR="00A97412" w:rsidRDefault="00000000">
      <w:pPr>
        <w:spacing w:after="159"/>
        <w:ind w:left="992" w:right="1399" w:hanging="10"/>
      </w:pPr>
      <w:r>
        <w:rPr>
          <w:b/>
        </w:rPr>
        <w:t xml:space="preserve">(Normalizado) utilizado para la transmisión de información se lo denomina: </w:t>
      </w:r>
    </w:p>
    <w:p w14:paraId="6A35A5FE" w14:textId="77777777" w:rsidR="00A97412" w:rsidRDefault="00000000">
      <w:pPr>
        <w:spacing w:after="159"/>
        <w:ind w:left="735" w:right="723" w:hanging="10"/>
        <w:jc w:val="center"/>
      </w:pPr>
      <w:r>
        <w:t xml:space="preserve">PROTOCOLO </w:t>
      </w:r>
    </w:p>
    <w:p w14:paraId="272DEB39" w14:textId="77777777" w:rsidR="00A97412" w:rsidRDefault="00000000">
      <w:pPr>
        <w:spacing w:after="0"/>
        <w:ind w:left="982"/>
      </w:pPr>
      <w:r>
        <w:t xml:space="preserve"> </w:t>
      </w:r>
    </w:p>
    <w:p w14:paraId="27A5BD67" w14:textId="77777777" w:rsidR="00A97412" w:rsidRDefault="00000000">
      <w:pPr>
        <w:numPr>
          <w:ilvl w:val="0"/>
          <w:numId w:val="9"/>
        </w:numPr>
        <w:spacing w:after="0" w:line="402" w:lineRule="auto"/>
        <w:ind w:right="1399" w:hanging="232"/>
      </w:pPr>
      <w:r>
        <w:rPr>
          <w:b/>
        </w:rPr>
        <w:t xml:space="preserve">Dentro de una comunicación entre un emisor y un receptor, con el envío de una trama binaria nita, el uso del bit de paridad es aplicable a: </w:t>
      </w:r>
    </w:p>
    <w:p w14:paraId="1C5FEE23" w14:textId="77777777" w:rsidR="00A97412" w:rsidRDefault="00000000">
      <w:pPr>
        <w:spacing w:after="0" w:line="402" w:lineRule="auto"/>
        <w:ind w:left="982" w:right="1399" w:firstLine="494"/>
      </w:pPr>
      <w:r>
        <w:t xml:space="preserve">LA DETECCIÓN DE UN ERROR EN LA COMUNICACIÓN CON POSIBILIDAD CONTRARIA. </w:t>
      </w:r>
      <w:r>
        <w:rPr>
          <w:b/>
        </w:rPr>
        <w:t>8) Cuando se utiliza en un bloque de datos la cifra de comprobación o CRC (</w:t>
      </w:r>
      <w:proofErr w:type="spellStart"/>
      <w:r>
        <w:rPr>
          <w:b/>
        </w:rPr>
        <w:t>Trailer</w:t>
      </w:r>
      <w:proofErr w:type="spellEnd"/>
      <w:r>
        <w:rPr>
          <w:b/>
        </w:rPr>
        <w:t xml:space="preserve">) para </w:t>
      </w:r>
    </w:p>
    <w:p w14:paraId="273F86C3" w14:textId="77777777" w:rsidR="00A97412" w:rsidRDefault="00000000">
      <w:pPr>
        <w:spacing w:after="159"/>
        <w:ind w:left="992" w:right="1399" w:hanging="10"/>
      </w:pPr>
      <w:r>
        <w:rPr>
          <w:b/>
        </w:rPr>
        <w:t xml:space="preserve">detección de errores la información de comprobación es enviada en: </w:t>
      </w:r>
    </w:p>
    <w:p w14:paraId="4B21BCB5" w14:textId="77777777" w:rsidR="00A97412" w:rsidRDefault="00000000">
      <w:pPr>
        <w:spacing w:after="159"/>
        <w:ind w:left="735" w:right="720" w:hanging="10"/>
        <w:jc w:val="center"/>
      </w:pPr>
      <w:r>
        <w:t xml:space="preserve">AL FINAL DENTRO DEL BLOQUE DE DATOS. </w:t>
      </w:r>
    </w:p>
    <w:p w14:paraId="68514BBC" w14:textId="77777777" w:rsidR="00A97412" w:rsidRDefault="00000000">
      <w:pPr>
        <w:numPr>
          <w:ilvl w:val="0"/>
          <w:numId w:val="10"/>
        </w:numPr>
        <w:spacing w:after="159"/>
        <w:ind w:right="1399" w:hanging="232"/>
      </w:pPr>
      <w:r>
        <w:rPr>
          <w:b/>
        </w:rPr>
        <w:t xml:space="preserve">La Aplicación de los Modelos de Estándares de Redes en el uso de los Protocolos tiene </w:t>
      </w:r>
    </w:p>
    <w:p w14:paraId="11D35F4A" w14:textId="77777777" w:rsidR="00A97412" w:rsidRDefault="00000000">
      <w:pPr>
        <w:spacing w:after="159"/>
        <w:ind w:left="992" w:right="1399" w:hanging="10"/>
      </w:pPr>
      <w:r>
        <w:rPr>
          <w:b/>
        </w:rPr>
        <w:lastRenderedPageBreak/>
        <w:t xml:space="preserve">como n la interconectividad o interconexión entre varias redes: </w:t>
      </w:r>
    </w:p>
    <w:p w14:paraId="74FB5440" w14:textId="77777777" w:rsidR="00A97412" w:rsidRDefault="00000000">
      <w:pPr>
        <w:spacing w:after="159"/>
        <w:ind w:left="735" w:right="724" w:hanging="10"/>
        <w:jc w:val="center"/>
      </w:pPr>
      <w:r>
        <w:t xml:space="preserve">VERDADERO </w:t>
      </w:r>
    </w:p>
    <w:p w14:paraId="68DC0832" w14:textId="77777777" w:rsidR="00A97412" w:rsidRDefault="00000000">
      <w:pPr>
        <w:numPr>
          <w:ilvl w:val="0"/>
          <w:numId w:val="10"/>
        </w:numPr>
        <w:spacing w:after="0" w:line="402" w:lineRule="auto"/>
        <w:ind w:right="1399" w:hanging="232"/>
      </w:pPr>
      <w:r>
        <w:rPr>
          <w:b/>
        </w:rPr>
        <w:t xml:space="preserve">Los errores en la comunicación se producen porque los sistemas de transmisión son susceptibles a interferencias que pueden causar: </w:t>
      </w:r>
    </w:p>
    <w:p w14:paraId="5C334433" w14:textId="77777777" w:rsidR="00A97412" w:rsidRDefault="00000000">
      <w:pPr>
        <w:spacing w:after="215"/>
        <w:ind w:left="735" w:right="722" w:hanging="10"/>
        <w:jc w:val="center"/>
      </w:pPr>
      <w:r>
        <w:t xml:space="preserve">TODAS SON CORRECTAS. </w:t>
      </w:r>
    </w:p>
    <w:p w14:paraId="35CC30CB" w14:textId="77777777" w:rsidR="00A97412" w:rsidRDefault="00000000">
      <w:pPr>
        <w:spacing w:after="103"/>
        <w:ind w:left="13" w:hanging="10"/>
        <w:jc w:val="center"/>
      </w:pPr>
      <w:r>
        <w:rPr>
          <w:b/>
          <w:i/>
          <w:sz w:val="28"/>
          <w:u w:val="single" w:color="000000"/>
        </w:rPr>
        <w:t>TP N1 PARTE 3</w:t>
      </w:r>
      <w:r>
        <w:rPr>
          <w:b/>
          <w:i/>
          <w:sz w:val="28"/>
        </w:rPr>
        <w:t xml:space="preserve"> </w:t>
      </w:r>
    </w:p>
    <w:p w14:paraId="7578B488" w14:textId="77777777" w:rsidR="00A97412" w:rsidRDefault="00000000">
      <w:pPr>
        <w:numPr>
          <w:ilvl w:val="0"/>
          <w:numId w:val="11"/>
        </w:numPr>
        <w:spacing w:after="0" w:line="401" w:lineRule="auto"/>
        <w:ind w:right="1399" w:hanging="232"/>
      </w:pPr>
      <w:r>
        <w:rPr>
          <w:b/>
        </w:rPr>
        <w:t xml:space="preserve">Dentro del modelo de capas OSI, la definición del Hardware de Red Básico y las características mecánicas, eléctricas y funcionales de las Líneas entre terminales corresponden a la capa: </w:t>
      </w:r>
    </w:p>
    <w:p w14:paraId="32B2CEFA" w14:textId="77777777" w:rsidR="00A97412" w:rsidRDefault="00000000">
      <w:pPr>
        <w:spacing w:after="159"/>
        <w:ind w:left="735" w:right="723" w:hanging="10"/>
        <w:jc w:val="center"/>
      </w:pPr>
      <w:r>
        <w:t xml:space="preserve">NINGUNA DE LAS ANTERIORES ES CORRECTA </w:t>
      </w:r>
    </w:p>
    <w:p w14:paraId="10BB132E" w14:textId="77777777" w:rsidR="00A97412" w:rsidRDefault="00000000">
      <w:pPr>
        <w:numPr>
          <w:ilvl w:val="0"/>
          <w:numId w:val="11"/>
        </w:numPr>
        <w:spacing w:after="159"/>
        <w:ind w:right="1399" w:hanging="232"/>
      </w:pPr>
      <w:r>
        <w:rPr>
          <w:b/>
        </w:rPr>
        <w:t xml:space="preserve">Dentro del modelo de capas OSI, las fases que corresponden a la capa Sesión son: </w:t>
      </w:r>
    </w:p>
    <w:p w14:paraId="73DB94B0" w14:textId="77777777" w:rsidR="00A97412" w:rsidRDefault="00000000">
      <w:pPr>
        <w:spacing w:after="159"/>
        <w:ind w:left="735" w:right="724" w:hanging="10"/>
        <w:jc w:val="center"/>
      </w:pPr>
      <w:r>
        <w:t xml:space="preserve">AMBAS A, C, Y D </w:t>
      </w:r>
    </w:p>
    <w:p w14:paraId="49E420FE" w14:textId="77777777" w:rsidR="00A97412" w:rsidRDefault="00000000">
      <w:pPr>
        <w:numPr>
          <w:ilvl w:val="0"/>
          <w:numId w:val="11"/>
        </w:numPr>
        <w:spacing w:after="159"/>
        <w:ind w:right="1399" w:hanging="232"/>
      </w:pPr>
      <w:r>
        <w:rPr>
          <w:b/>
        </w:rPr>
        <w:t xml:space="preserve">El Estándar de Modelo de Capas OSI, es un modelo que está basado en: </w:t>
      </w:r>
    </w:p>
    <w:p w14:paraId="4FD29042" w14:textId="77777777" w:rsidR="00A97412" w:rsidRDefault="00000000">
      <w:pPr>
        <w:spacing w:after="0" w:line="401" w:lineRule="auto"/>
        <w:ind w:left="982" w:right="1399" w:firstLine="434"/>
      </w:pPr>
      <w:r>
        <w:t xml:space="preserve">UN PROCESO DE COMUNICACIONES DIVIDIDO EN PARTES FÁCILMENTE MANEJABLES. </w:t>
      </w:r>
      <w:r>
        <w:rPr>
          <w:b/>
        </w:rPr>
        <w:t xml:space="preserve">4) Dentro del modelo de capas OSI, el formato del paquete a transmitir en lo que respecta a los campos que posee se los define en la capa: </w:t>
      </w:r>
    </w:p>
    <w:p w14:paraId="5BF5019A" w14:textId="77777777" w:rsidR="00A97412" w:rsidRDefault="00000000">
      <w:pPr>
        <w:spacing w:after="159"/>
        <w:ind w:left="735" w:right="721" w:hanging="10"/>
        <w:jc w:val="center"/>
      </w:pPr>
      <w:r>
        <w:t xml:space="preserve">ENLACE </w:t>
      </w:r>
    </w:p>
    <w:p w14:paraId="614B51AD" w14:textId="77777777" w:rsidR="00A97412" w:rsidRDefault="00000000">
      <w:pPr>
        <w:numPr>
          <w:ilvl w:val="0"/>
          <w:numId w:val="12"/>
        </w:numPr>
        <w:spacing w:after="0" w:line="402" w:lineRule="auto"/>
        <w:ind w:right="1399" w:hanging="342"/>
      </w:pPr>
      <w:r>
        <w:rPr>
          <w:b/>
        </w:rPr>
        <w:t>Dentro del modelo de capas OSI, el control de calidad en lo que respecta a detección de errores se realiza en la capa transporte:</w:t>
      </w:r>
      <w:r>
        <w:t xml:space="preserve"> </w:t>
      </w:r>
    </w:p>
    <w:p w14:paraId="218946CC" w14:textId="77777777" w:rsidR="00A97412" w:rsidRDefault="00000000">
      <w:pPr>
        <w:spacing w:after="159"/>
        <w:ind w:left="735" w:right="724" w:hanging="10"/>
        <w:jc w:val="center"/>
      </w:pPr>
      <w:r>
        <w:t xml:space="preserve">VERDADERO </w:t>
      </w:r>
    </w:p>
    <w:p w14:paraId="2A6DB7A2" w14:textId="77777777" w:rsidR="00A97412" w:rsidRDefault="00000000">
      <w:pPr>
        <w:numPr>
          <w:ilvl w:val="0"/>
          <w:numId w:val="12"/>
        </w:numPr>
        <w:spacing w:after="159"/>
        <w:ind w:right="1399" w:hanging="342"/>
      </w:pPr>
      <w:r>
        <w:rPr>
          <w:b/>
        </w:rPr>
        <w:t xml:space="preserve">Las Pilas de Protocolos basado en Modelo Estándar OSI están unidas a través de la </w:t>
      </w:r>
    </w:p>
    <w:p w14:paraId="4E2A8C2E" w14:textId="77777777" w:rsidR="00A97412" w:rsidRDefault="00000000">
      <w:pPr>
        <w:spacing w:after="159"/>
        <w:ind w:left="992" w:right="1399" w:hanging="10"/>
      </w:pPr>
      <w:r>
        <w:rPr>
          <w:b/>
        </w:rPr>
        <w:t xml:space="preserve">Capa Transporte. </w:t>
      </w:r>
    </w:p>
    <w:p w14:paraId="5150A1BE" w14:textId="77777777" w:rsidR="00A97412" w:rsidRDefault="00000000">
      <w:pPr>
        <w:spacing w:after="159"/>
        <w:ind w:left="735" w:right="722" w:hanging="10"/>
        <w:jc w:val="center"/>
      </w:pPr>
      <w:r>
        <w:t xml:space="preserve">FALSO </w:t>
      </w:r>
    </w:p>
    <w:p w14:paraId="1D59D87B" w14:textId="77777777" w:rsidR="00A97412" w:rsidRDefault="00000000">
      <w:pPr>
        <w:numPr>
          <w:ilvl w:val="0"/>
          <w:numId w:val="12"/>
        </w:numPr>
        <w:spacing w:after="159"/>
        <w:ind w:right="1399" w:hanging="342"/>
      </w:pPr>
      <w:r>
        <w:rPr>
          <w:b/>
        </w:rPr>
        <w:t xml:space="preserve">Dentro del modelo de capas OSI, la encriptación / desencriptación de datos es una función efectuada dentro de la capa Presentación. </w:t>
      </w:r>
    </w:p>
    <w:p w14:paraId="1AD2B416" w14:textId="77777777" w:rsidR="00A97412" w:rsidRDefault="00000000">
      <w:pPr>
        <w:spacing w:after="159"/>
        <w:ind w:left="735" w:right="724" w:hanging="10"/>
        <w:jc w:val="center"/>
      </w:pPr>
      <w:r>
        <w:t xml:space="preserve">VERDADERO </w:t>
      </w:r>
    </w:p>
    <w:p w14:paraId="20537BD2" w14:textId="77777777" w:rsidR="00A97412" w:rsidRDefault="00000000">
      <w:pPr>
        <w:numPr>
          <w:ilvl w:val="0"/>
          <w:numId w:val="12"/>
        </w:numPr>
        <w:spacing w:after="0" w:line="402" w:lineRule="auto"/>
        <w:ind w:right="1399" w:hanging="342"/>
      </w:pPr>
      <w:r>
        <w:rPr>
          <w:b/>
        </w:rPr>
        <w:t xml:space="preserve">Dentro del modelo de capas OSI, el orden de los distintos paquetes que son enviados en un proceso de comunicación se implementa en la capa transporte: </w:t>
      </w:r>
    </w:p>
    <w:p w14:paraId="3DC1FA3C" w14:textId="77777777" w:rsidR="00A97412" w:rsidRDefault="00000000">
      <w:pPr>
        <w:spacing w:after="159"/>
        <w:ind w:left="735" w:right="724" w:hanging="10"/>
        <w:jc w:val="center"/>
      </w:pPr>
      <w:r>
        <w:t xml:space="preserve">VERDADERO </w:t>
      </w:r>
    </w:p>
    <w:p w14:paraId="55A9AC8F" w14:textId="77777777" w:rsidR="00A97412" w:rsidRDefault="00000000">
      <w:pPr>
        <w:numPr>
          <w:ilvl w:val="0"/>
          <w:numId w:val="12"/>
        </w:numPr>
        <w:spacing w:after="159"/>
        <w:ind w:right="1399" w:hanging="342"/>
      </w:pPr>
      <w:r>
        <w:rPr>
          <w:b/>
        </w:rPr>
        <w:t xml:space="preserve">Dentro del modelo de capas OSI, el control de la comunicación y envío de mensajes a </w:t>
      </w:r>
    </w:p>
    <w:p w14:paraId="694DBED7" w14:textId="77777777" w:rsidR="00A97412" w:rsidRDefault="00000000">
      <w:pPr>
        <w:spacing w:after="159"/>
        <w:ind w:left="992" w:right="1399" w:hanging="10"/>
      </w:pPr>
      <w:r>
        <w:rPr>
          <w:b/>
        </w:rPr>
        <w:t xml:space="preserve">su destino entre terminales se los realiza en la capa: </w:t>
      </w:r>
    </w:p>
    <w:p w14:paraId="669F3697" w14:textId="77777777" w:rsidR="00A97412" w:rsidRDefault="00000000">
      <w:pPr>
        <w:spacing w:after="159"/>
        <w:ind w:left="735" w:right="724" w:hanging="10"/>
        <w:jc w:val="center"/>
      </w:pPr>
      <w:r>
        <w:t xml:space="preserve">SESIÓN </w:t>
      </w:r>
    </w:p>
    <w:p w14:paraId="04FE1BB2" w14:textId="77777777" w:rsidR="00A97412" w:rsidRDefault="00000000">
      <w:pPr>
        <w:numPr>
          <w:ilvl w:val="0"/>
          <w:numId w:val="12"/>
        </w:numPr>
        <w:spacing w:after="159"/>
        <w:ind w:right="1399" w:hanging="342"/>
      </w:pPr>
      <w:r>
        <w:rPr>
          <w:b/>
        </w:rPr>
        <w:lastRenderedPageBreak/>
        <w:t xml:space="preserve">Las Pilas de Protocolos basado en Modelo Estándar OSI están unidas a través de la </w:t>
      </w:r>
    </w:p>
    <w:p w14:paraId="2379312A" w14:textId="77777777" w:rsidR="00A97412" w:rsidRDefault="00000000">
      <w:pPr>
        <w:spacing w:after="159"/>
        <w:ind w:left="992" w:right="1399" w:hanging="10"/>
      </w:pPr>
      <w:r>
        <w:rPr>
          <w:b/>
        </w:rPr>
        <w:t xml:space="preserve">Capa Física. </w:t>
      </w:r>
    </w:p>
    <w:p w14:paraId="7B5FE641" w14:textId="77777777" w:rsidR="00A97412" w:rsidRDefault="00000000">
      <w:pPr>
        <w:spacing w:after="215"/>
        <w:ind w:left="735" w:right="724" w:hanging="10"/>
        <w:jc w:val="center"/>
      </w:pPr>
      <w:r>
        <w:t xml:space="preserve">VERDADERO </w:t>
      </w:r>
    </w:p>
    <w:p w14:paraId="29114F30" w14:textId="77777777" w:rsidR="00A97412" w:rsidRDefault="00000000">
      <w:pPr>
        <w:spacing w:after="0" w:line="370" w:lineRule="auto"/>
        <w:ind w:left="5233" w:right="4989"/>
      </w:pPr>
      <w:r>
        <w:rPr>
          <w:b/>
          <w:i/>
          <w:sz w:val="28"/>
        </w:rPr>
        <w:t xml:space="preserve">  </w:t>
      </w:r>
      <w:r>
        <w:br w:type="page"/>
      </w:r>
      <w:bookmarkEnd w:id="0"/>
    </w:p>
    <w:p w14:paraId="1817BCC8" w14:textId="77777777" w:rsidR="00A97412" w:rsidRDefault="00000000">
      <w:pPr>
        <w:spacing w:after="139"/>
        <w:ind w:left="14" w:hanging="10"/>
        <w:jc w:val="center"/>
      </w:pPr>
      <w:r>
        <w:rPr>
          <w:b/>
          <w:i/>
          <w:color w:val="4472C4"/>
          <w:sz w:val="28"/>
          <w:u w:val="single" w:color="4472C4"/>
        </w:rPr>
        <w:lastRenderedPageBreak/>
        <w:t>Unidad 2</w:t>
      </w:r>
      <w:r>
        <w:rPr>
          <w:b/>
          <w:i/>
          <w:color w:val="4472C4"/>
          <w:sz w:val="28"/>
        </w:rPr>
        <w:t xml:space="preserve"> </w:t>
      </w:r>
    </w:p>
    <w:p w14:paraId="61B1FE0D" w14:textId="77777777" w:rsidR="00A97412" w:rsidRDefault="00000000">
      <w:pPr>
        <w:numPr>
          <w:ilvl w:val="1"/>
          <w:numId w:val="12"/>
        </w:numPr>
        <w:spacing w:after="12" w:line="267" w:lineRule="auto"/>
        <w:ind w:right="959" w:hanging="360"/>
      </w:pPr>
      <w:r>
        <w:t xml:space="preserve">REDES DE COMPUTADORAS </w:t>
      </w:r>
    </w:p>
    <w:p w14:paraId="046C17D0" w14:textId="77777777" w:rsidR="00A97412" w:rsidRDefault="00000000">
      <w:pPr>
        <w:numPr>
          <w:ilvl w:val="1"/>
          <w:numId w:val="12"/>
        </w:numPr>
        <w:spacing w:after="149" w:line="267" w:lineRule="auto"/>
        <w:ind w:right="959" w:hanging="360"/>
      </w:pPr>
      <w:r>
        <w:t xml:space="preserve">INTERNET  1 y 2 </w:t>
      </w:r>
      <w:r>
        <w:rPr>
          <w:rFonts w:ascii="Wingdings" w:eastAsia="Wingdings" w:hAnsi="Wingdings" w:cs="Wingdings"/>
        </w:rPr>
        <w:t>▪</w:t>
      </w:r>
      <w:r>
        <w:rPr>
          <w:rFonts w:ascii="Arial" w:eastAsia="Arial" w:hAnsi="Arial" w:cs="Arial"/>
        </w:rPr>
        <w:t xml:space="preserve"> </w:t>
      </w:r>
      <w:r>
        <w:rPr>
          <w:rFonts w:ascii="Arial" w:eastAsia="Arial" w:hAnsi="Arial" w:cs="Arial"/>
        </w:rPr>
        <w:tab/>
      </w:r>
      <w:r>
        <w:t xml:space="preserve">VLAN, VPN  </w:t>
      </w:r>
    </w:p>
    <w:p w14:paraId="41DA26EF" w14:textId="77777777" w:rsidR="00A97412" w:rsidRDefault="00000000">
      <w:pPr>
        <w:spacing w:after="184" w:line="267" w:lineRule="auto"/>
        <w:ind w:left="1337" w:right="959" w:hanging="10"/>
      </w:pPr>
      <w:r>
        <w:t xml:space="preserve">PARTE 2(PAG 12) </w:t>
      </w:r>
    </w:p>
    <w:p w14:paraId="69146448" w14:textId="77777777" w:rsidR="00A97412" w:rsidRDefault="00000000">
      <w:pPr>
        <w:numPr>
          <w:ilvl w:val="1"/>
          <w:numId w:val="12"/>
        </w:numPr>
        <w:spacing w:after="12" w:line="267" w:lineRule="auto"/>
        <w:ind w:right="959" w:hanging="360"/>
      </w:pPr>
      <w:r>
        <w:t xml:space="preserve">REDES DE COMPUTADORAS III </w:t>
      </w:r>
    </w:p>
    <w:p w14:paraId="4E58069B" w14:textId="77777777" w:rsidR="00A97412" w:rsidRDefault="00000000">
      <w:pPr>
        <w:numPr>
          <w:ilvl w:val="1"/>
          <w:numId w:val="12"/>
        </w:numPr>
        <w:spacing w:after="12" w:line="267" w:lineRule="auto"/>
        <w:ind w:right="959" w:hanging="360"/>
      </w:pPr>
      <w:r>
        <w:t xml:space="preserve">MEDIOS DE TRANSMISIÓN  </w:t>
      </w:r>
    </w:p>
    <w:p w14:paraId="22024A18" w14:textId="77777777" w:rsidR="00A97412" w:rsidRDefault="00000000">
      <w:pPr>
        <w:numPr>
          <w:ilvl w:val="1"/>
          <w:numId w:val="12"/>
        </w:numPr>
        <w:spacing w:after="149" w:line="267" w:lineRule="auto"/>
        <w:ind w:right="959" w:hanging="360"/>
      </w:pPr>
      <w:r>
        <w:t xml:space="preserve">RADICOMUNICACIONES </w:t>
      </w:r>
      <w:r>
        <w:rPr>
          <w:rFonts w:ascii="Wingdings" w:eastAsia="Wingdings" w:hAnsi="Wingdings" w:cs="Wingdings"/>
        </w:rPr>
        <w:t>▪</w:t>
      </w:r>
      <w:r>
        <w:rPr>
          <w:rFonts w:ascii="Arial" w:eastAsia="Arial" w:hAnsi="Arial" w:cs="Arial"/>
        </w:rPr>
        <w:t xml:space="preserve"> </w:t>
      </w:r>
      <w:r>
        <w:rPr>
          <w:rFonts w:ascii="Arial" w:eastAsia="Arial" w:hAnsi="Arial" w:cs="Arial"/>
        </w:rPr>
        <w:tab/>
      </w:r>
      <w:r>
        <w:t xml:space="preserve">SATELITES </w:t>
      </w:r>
    </w:p>
    <w:p w14:paraId="4CE12FC4" w14:textId="77777777" w:rsidR="00A97412" w:rsidRDefault="00000000">
      <w:pPr>
        <w:spacing w:after="184" w:line="267" w:lineRule="auto"/>
        <w:ind w:left="1337" w:right="959" w:hanging="10"/>
      </w:pPr>
      <w:r>
        <w:t xml:space="preserve">PARTE 3 (PAG 23) </w:t>
      </w:r>
    </w:p>
    <w:p w14:paraId="75F2631E" w14:textId="77777777" w:rsidR="00A97412" w:rsidRDefault="00000000">
      <w:pPr>
        <w:numPr>
          <w:ilvl w:val="1"/>
          <w:numId w:val="12"/>
        </w:numPr>
        <w:spacing w:after="12" w:line="267" w:lineRule="auto"/>
        <w:ind w:right="959" w:hanging="360"/>
      </w:pPr>
      <w:r>
        <w:t xml:space="preserve">REDES DE COMPUTADORAS IV </w:t>
      </w:r>
    </w:p>
    <w:p w14:paraId="6ED16BD5" w14:textId="77777777" w:rsidR="00A97412" w:rsidRDefault="00000000">
      <w:pPr>
        <w:numPr>
          <w:ilvl w:val="1"/>
          <w:numId w:val="12"/>
        </w:numPr>
        <w:spacing w:after="12" w:line="267" w:lineRule="auto"/>
        <w:ind w:right="959" w:hanging="360"/>
      </w:pPr>
      <w:r>
        <w:t xml:space="preserve">NORMAS ORGANISMOS </w:t>
      </w:r>
    </w:p>
    <w:p w14:paraId="7322C6FB" w14:textId="77777777" w:rsidR="00A97412" w:rsidRDefault="00000000">
      <w:pPr>
        <w:numPr>
          <w:ilvl w:val="1"/>
          <w:numId w:val="12"/>
        </w:numPr>
        <w:spacing w:after="12" w:line="267" w:lineRule="auto"/>
        <w:ind w:right="959" w:hanging="360"/>
      </w:pPr>
      <w:r>
        <w:t xml:space="preserve">ESPECIFICACIONES IEEE </w:t>
      </w:r>
    </w:p>
    <w:p w14:paraId="18388E16" w14:textId="77777777" w:rsidR="00A97412" w:rsidRDefault="00000000">
      <w:pPr>
        <w:numPr>
          <w:ilvl w:val="1"/>
          <w:numId w:val="12"/>
        </w:numPr>
        <w:spacing w:after="151" w:line="267" w:lineRule="auto"/>
        <w:ind w:right="959" w:hanging="360"/>
      </w:pPr>
      <w:r>
        <w:t xml:space="preserve">CABLEADO ESTRUCTURADO </w:t>
      </w:r>
    </w:p>
    <w:p w14:paraId="4CAFA20E" w14:textId="77777777" w:rsidR="00A97412" w:rsidRDefault="00000000">
      <w:pPr>
        <w:spacing w:after="184" w:line="267" w:lineRule="auto"/>
        <w:ind w:left="1337" w:right="959" w:hanging="10"/>
      </w:pPr>
      <w:r>
        <w:t xml:space="preserve">PARTE 4 (PAG 35) </w:t>
      </w:r>
    </w:p>
    <w:p w14:paraId="08E8D88B" w14:textId="77777777" w:rsidR="00A97412" w:rsidRDefault="00000000">
      <w:pPr>
        <w:numPr>
          <w:ilvl w:val="1"/>
          <w:numId w:val="12"/>
        </w:numPr>
        <w:spacing w:after="153" w:line="267" w:lineRule="auto"/>
        <w:ind w:right="959" w:hanging="360"/>
      </w:pPr>
      <w:r>
        <w:t xml:space="preserve">El Cableado Estructurado y los Medios Inalámbricos </w:t>
      </w:r>
    </w:p>
    <w:p w14:paraId="67C7FDB9" w14:textId="77777777" w:rsidR="00A97412" w:rsidRDefault="00000000">
      <w:pPr>
        <w:spacing w:after="326" w:line="267" w:lineRule="auto"/>
        <w:ind w:left="1337" w:right="959" w:hanging="10"/>
      </w:pPr>
      <w:r>
        <w:rPr>
          <w:u w:val="single" w:color="000000"/>
        </w:rPr>
        <w:t>T</w:t>
      </w:r>
      <w:r>
        <w:t xml:space="preserve">P 2 (PAG 38) </w:t>
      </w:r>
    </w:p>
    <w:p w14:paraId="7E5D8901" w14:textId="77777777" w:rsidR="00A97412" w:rsidRDefault="00000000">
      <w:pPr>
        <w:spacing w:after="0" w:line="260" w:lineRule="auto"/>
        <w:ind w:left="992" w:hanging="10"/>
      </w:pPr>
      <w:r>
        <w:rPr>
          <w:color w:val="2F5496"/>
          <w:sz w:val="32"/>
        </w:rPr>
        <w:t xml:space="preserve">REDES DE COMPUTADORAS. Distribución Geográfica </w:t>
      </w:r>
    </w:p>
    <w:p w14:paraId="655DF3A8" w14:textId="77777777" w:rsidR="00A97412" w:rsidRDefault="00000000">
      <w:pPr>
        <w:numPr>
          <w:ilvl w:val="1"/>
          <w:numId w:val="13"/>
        </w:numPr>
        <w:spacing w:after="12" w:line="267" w:lineRule="auto"/>
        <w:ind w:right="959" w:hanging="360"/>
      </w:pPr>
      <w:r>
        <w:t xml:space="preserve">LAN Local </w:t>
      </w:r>
    </w:p>
    <w:p w14:paraId="60595D74" w14:textId="77777777" w:rsidR="00A97412" w:rsidRDefault="00000000">
      <w:pPr>
        <w:numPr>
          <w:ilvl w:val="1"/>
          <w:numId w:val="13"/>
        </w:numPr>
        <w:spacing w:after="12" w:line="267" w:lineRule="auto"/>
        <w:ind w:right="959" w:hanging="360"/>
      </w:pPr>
      <w:r>
        <w:t xml:space="preserve">MAN Metropolitana </w:t>
      </w:r>
    </w:p>
    <w:p w14:paraId="5F631AC8" w14:textId="77777777" w:rsidR="00A97412" w:rsidRDefault="00000000">
      <w:pPr>
        <w:numPr>
          <w:ilvl w:val="1"/>
          <w:numId w:val="13"/>
        </w:numPr>
        <w:spacing w:after="12" w:line="267" w:lineRule="auto"/>
        <w:ind w:right="959" w:hanging="360"/>
      </w:pPr>
      <w:r>
        <w:t xml:space="preserve">WAN Amplia </w:t>
      </w:r>
    </w:p>
    <w:p w14:paraId="78075D38" w14:textId="77777777" w:rsidR="00A97412" w:rsidRDefault="00000000">
      <w:pPr>
        <w:numPr>
          <w:ilvl w:val="1"/>
          <w:numId w:val="13"/>
        </w:numPr>
        <w:spacing w:after="12" w:line="267" w:lineRule="auto"/>
        <w:ind w:right="959" w:hanging="360"/>
      </w:pPr>
      <w:r>
        <w:t xml:space="preserve">PAN Personal </w:t>
      </w:r>
    </w:p>
    <w:p w14:paraId="4D902321" w14:textId="77777777" w:rsidR="00A97412" w:rsidRDefault="00000000">
      <w:pPr>
        <w:numPr>
          <w:ilvl w:val="1"/>
          <w:numId w:val="13"/>
        </w:numPr>
        <w:spacing w:after="300" w:line="267" w:lineRule="auto"/>
        <w:ind w:right="959" w:hanging="360"/>
      </w:pPr>
      <w:r>
        <w:t>SAN Almacenamiento (</w:t>
      </w:r>
      <w:proofErr w:type="spellStart"/>
      <w:r>
        <w:rPr>
          <w:u w:val="single" w:color="000000"/>
        </w:rPr>
        <w:t>Backup</w:t>
      </w:r>
      <w:proofErr w:type="spellEnd"/>
      <w:r>
        <w:t xml:space="preserve">) </w:t>
      </w:r>
    </w:p>
    <w:p w14:paraId="2DA09782" w14:textId="77777777" w:rsidR="00A97412" w:rsidRDefault="00000000">
      <w:pPr>
        <w:spacing w:after="0" w:line="260" w:lineRule="auto"/>
        <w:ind w:left="822" w:right="811" w:hanging="10"/>
        <w:jc w:val="center"/>
      </w:pPr>
      <w:r>
        <w:rPr>
          <w:color w:val="2F5496"/>
          <w:sz w:val="32"/>
        </w:rPr>
        <w:t xml:space="preserve">Introducción – Internet </w:t>
      </w:r>
    </w:p>
    <w:p w14:paraId="04E12CFF" w14:textId="77777777" w:rsidR="00A97412" w:rsidRDefault="00000000">
      <w:pPr>
        <w:numPr>
          <w:ilvl w:val="1"/>
          <w:numId w:val="13"/>
        </w:numPr>
        <w:spacing w:after="35" w:line="256" w:lineRule="auto"/>
        <w:ind w:right="959" w:hanging="360"/>
      </w:pPr>
      <w:r>
        <w:rPr>
          <w:i/>
        </w:rPr>
        <w:t>Red de Redes</w:t>
      </w:r>
      <w:r>
        <w:t xml:space="preserve"> </w:t>
      </w:r>
    </w:p>
    <w:p w14:paraId="4D87F326" w14:textId="77777777" w:rsidR="00A97412" w:rsidRDefault="00000000">
      <w:pPr>
        <w:numPr>
          <w:ilvl w:val="1"/>
          <w:numId w:val="13"/>
        </w:numPr>
        <w:spacing w:after="150" w:line="256" w:lineRule="auto"/>
        <w:ind w:right="959" w:hanging="360"/>
      </w:pPr>
      <w:proofErr w:type="gramStart"/>
      <w:r>
        <w:rPr>
          <w:i/>
        </w:rPr>
        <w:t xml:space="preserve">Origen  </w:t>
      </w:r>
      <w:r>
        <w:rPr>
          <w:rFonts w:ascii="Wingdings 3" w:eastAsia="Wingdings 3" w:hAnsi="Wingdings 3" w:cs="Wingdings 3"/>
        </w:rPr>
        <w:t></w:t>
      </w:r>
      <w:proofErr w:type="gramEnd"/>
      <w:r>
        <w:rPr>
          <w:i/>
        </w:rPr>
        <w:t xml:space="preserve">      Ministerio de Defensa Americano (</w:t>
      </w:r>
      <w:proofErr w:type="spellStart"/>
      <w:r>
        <w:rPr>
          <w:i/>
        </w:rPr>
        <w:t>ARPAnet</w:t>
      </w:r>
      <w:proofErr w:type="spellEnd"/>
      <w:r>
        <w:rPr>
          <w:i/>
        </w:rPr>
        <w:t>)</w:t>
      </w:r>
      <w:r>
        <w:t xml:space="preserve"> </w:t>
      </w:r>
    </w:p>
    <w:p w14:paraId="7387E1B4" w14:textId="77777777" w:rsidR="00A97412" w:rsidRDefault="00000000">
      <w:pPr>
        <w:tabs>
          <w:tab w:val="center" w:pos="6854"/>
          <w:tab w:val="center" w:pos="9487"/>
        </w:tabs>
        <w:spacing w:after="204"/>
      </w:pPr>
      <w:r>
        <w:tab/>
      </w:r>
      <w:r>
        <w:rPr>
          <w:i/>
        </w:rPr>
        <w:t xml:space="preserve">(Agencia de Programas Avanzados de Investigación) </w:t>
      </w:r>
      <w:r>
        <w:rPr>
          <w:i/>
        </w:rPr>
        <w:tab/>
      </w:r>
      <w:r>
        <w:t xml:space="preserve"> </w:t>
      </w:r>
    </w:p>
    <w:p w14:paraId="3EEA9B9F" w14:textId="77777777" w:rsidR="00A97412" w:rsidRDefault="00000000">
      <w:pPr>
        <w:numPr>
          <w:ilvl w:val="1"/>
          <w:numId w:val="13"/>
        </w:numPr>
        <w:spacing w:after="35" w:line="256" w:lineRule="auto"/>
        <w:ind w:right="959" w:hanging="360"/>
      </w:pPr>
      <w:r>
        <w:rPr>
          <w:i/>
        </w:rPr>
        <w:t>Embrión de las Superautopistas de la información.</w:t>
      </w:r>
      <w:r>
        <w:t xml:space="preserve"> </w:t>
      </w:r>
    </w:p>
    <w:p w14:paraId="4960E586" w14:textId="77777777" w:rsidR="00A97412" w:rsidRDefault="00000000">
      <w:pPr>
        <w:numPr>
          <w:ilvl w:val="1"/>
          <w:numId w:val="13"/>
        </w:numPr>
        <w:spacing w:after="311" w:line="256" w:lineRule="auto"/>
        <w:ind w:right="959" w:hanging="360"/>
      </w:pPr>
      <w:r>
        <w:rPr>
          <w:i/>
        </w:rPr>
        <w:t xml:space="preserve">Conjunto de redes de computadores interconectadas.       </w:t>
      </w:r>
      <w:r>
        <w:t xml:space="preserve"> </w:t>
      </w:r>
    </w:p>
    <w:p w14:paraId="25521974" w14:textId="77777777" w:rsidR="00A97412" w:rsidRDefault="00000000">
      <w:pPr>
        <w:spacing w:after="0" w:line="260" w:lineRule="auto"/>
        <w:ind w:left="822" w:right="811" w:hanging="10"/>
        <w:jc w:val="center"/>
      </w:pPr>
      <w:r>
        <w:rPr>
          <w:color w:val="2F5496"/>
          <w:sz w:val="32"/>
        </w:rPr>
        <w:t xml:space="preserve">Internet – Definición </w:t>
      </w:r>
    </w:p>
    <w:p w14:paraId="59A72D76" w14:textId="77777777" w:rsidR="00A97412" w:rsidRDefault="00000000">
      <w:pPr>
        <w:numPr>
          <w:ilvl w:val="1"/>
          <w:numId w:val="13"/>
        </w:numPr>
        <w:spacing w:after="12" w:line="267" w:lineRule="auto"/>
        <w:ind w:right="959" w:hanging="360"/>
      </w:pPr>
      <w:r>
        <w:t xml:space="preserve">Internet es una plataforma mundial de comunicaciones multimedia (Red WAN).  </w:t>
      </w:r>
    </w:p>
    <w:p w14:paraId="7D87FC27" w14:textId="77777777" w:rsidR="00A97412" w:rsidRDefault="00000000">
      <w:pPr>
        <w:numPr>
          <w:ilvl w:val="1"/>
          <w:numId w:val="13"/>
        </w:numPr>
        <w:spacing w:after="36" w:line="267" w:lineRule="auto"/>
        <w:ind w:right="959" w:hanging="360"/>
      </w:pPr>
      <w:r>
        <w:t>Utiliza en el protocolo IP y el direccionamiento de objetos de información, servicios e individuos basado en el DNS (</w:t>
      </w:r>
      <w:proofErr w:type="spellStart"/>
      <w:r>
        <w:t>Domain</w:t>
      </w:r>
      <w:proofErr w:type="spellEnd"/>
      <w:r>
        <w:t xml:space="preserve"> </w:t>
      </w:r>
      <w:proofErr w:type="spellStart"/>
      <w:r>
        <w:t>Name</w:t>
      </w:r>
      <w:proofErr w:type="spellEnd"/>
      <w:r>
        <w:t xml:space="preserve"> </w:t>
      </w:r>
      <w:proofErr w:type="spellStart"/>
      <w:r>
        <w:t>System</w:t>
      </w:r>
      <w:proofErr w:type="spellEnd"/>
      <w:r>
        <w:t xml:space="preserve">).  </w:t>
      </w:r>
    </w:p>
    <w:p w14:paraId="64E160C6" w14:textId="77777777" w:rsidR="00A97412" w:rsidRDefault="00000000">
      <w:pPr>
        <w:numPr>
          <w:ilvl w:val="1"/>
          <w:numId w:val="13"/>
        </w:numPr>
        <w:spacing w:after="36" w:line="267" w:lineRule="auto"/>
        <w:ind w:right="959" w:hanging="360"/>
      </w:pPr>
      <w:r>
        <w:t xml:space="preserve">Vehículo para actividades que se relacionen en cualquier grado con el intercambio de información y de contenido en tiempo real/diferido (voz, datos, video) y de información de comunicaciones y control entre sistemas.  </w:t>
      </w:r>
    </w:p>
    <w:p w14:paraId="354A6878" w14:textId="77777777" w:rsidR="00A97412" w:rsidRDefault="00000000">
      <w:pPr>
        <w:numPr>
          <w:ilvl w:val="1"/>
          <w:numId w:val="13"/>
        </w:numPr>
        <w:spacing w:after="12" w:line="267" w:lineRule="auto"/>
        <w:ind w:right="959" w:hanging="360"/>
      </w:pPr>
      <w:r>
        <w:t xml:space="preserve">Operacionaliza diferentes sistemas informáticos y terminales de usuario fijas y/o móviles. </w:t>
      </w:r>
    </w:p>
    <w:p w14:paraId="02968396" w14:textId="77777777" w:rsidR="00A97412" w:rsidRDefault="00000000">
      <w:pPr>
        <w:spacing w:after="0" w:line="260" w:lineRule="auto"/>
        <w:ind w:left="3088" w:hanging="10"/>
      </w:pPr>
      <w:r>
        <w:rPr>
          <w:color w:val="2F5496"/>
          <w:sz w:val="32"/>
        </w:rPr>
        <w:t xml:space="preserve">Internet. Funcionamiento Interno </w:t>
      </w:r>
    </w:p>
    <w:tbl>
      <w:tblPr>
        <w:tblStyle w:val="TableGrid"/>
        <w:tblW w:w="4157" w:type="dxa"/>
        <w:tblInd w:w="1342" w:type="dxa"/>
        <w:tblCellMar>
          <w:top w:w="29" w:type="dxa"/>
          <w:left w:w="0" w:type="dxa"/>
          <w:bottom w:w="0" w:type="dxa"/>
          <w:right w:w="0" w:type="dxa"/>
        </w:tblCellMar>
        <w:tblLook w:val="04A0" w:firstRow="1" w:lastRow="0" w:firstColumn="1" w:lastColumn="0" w:noHBand="0" w:noVBand="1"/>
      </w:tblPr>
      <w:tblGrid>
        <w:gridCol w:w="360"/>
        <w:gridCol w:w="1417"/>
        <w:gridCol w:w="2380"/>
      </w:tblGrid>
      <w:tr w:rsidR="00A97412" w14:paraId="38B2B950" w14:textId="77777777">
        <w:trPr>
          <w:trHeight w:val="275"/>
        </w:trPr>
        <w:tc>
          <w:tcPr>
            <w:tcW w:w="360" w:type="dxa"/>
            <w:tcBorders>
              <w:top w:val="nil"/>
              <w:left w:val="nil"/>
              <w:bottom w:val="nil"/>
              <w:right w:val="nil"/>
            </w:tcBorders>
          </w:tcPr>
          <w:p w14:paraId="6342C99D" w14:textId="77777777" w:rsidR="00A97412" w:rsidRDefault="00000000">
            <w:pPr>
              <w:spacing w:after="0"/>
            </w:pPr>
            <w:r>
              <w:rPr>
                <w:rFonts w:ascii="Segoe UI Symbol" w:eastAsia="Segoe UI Symbol" w:hAnsi="Segoe UI Symbol" w:cs="Segoe UI Symbol"/>
              </w:rPr>
              <w:lastRenderedPageBreak/>
              <w:t>•</w:t>
            </w:r>
            <w:r>
              <w:rPr>
                <w:rFonts w:ascii="Arial" w:eastAsia="Arial" w:hAnsi="Arial" w:cs="Arial"/>
              </w:rPr>
              <w:t xml:space="preserve"> </w:t>
            </w:r>
          </w:p>
        </w:tc>
        <w:tc>
          <w:tcPr>
            <w:tcW w:w="1417" w:type="dxa"/>
            <w:tcBorders>
              <w:top w:val="nil"/>
              <w:left w:val="nil"/>
              <w:bottom w:val="nil"/>
              <w:right w:val="nil"/>
            </w:tcBorders>
          </w:tcPr>
          <w:p w14:paraId="143D67C1" w14:textId="77777777" w:rsidR="00A97412" w:rsidRDefault="00000000">
            <w:pPr>
              <w:spacing w:after="0"/>
            </w:pPr>
            <w:r>
              <w:t xml:space="preserve">No se ajusta: </w:t>
            </w:r>
          </w:p>
        </w:tc>
        <w:tc>
          <w:tcPr>
            <w:tcW w:w="2380" w:type="dxa"/>
            <w:tcBorders>
              <w:top w:val="nil"/>
              <w:left w:val="nil"/>
              <w:bottom w:val="nil"/>
              <w:right w:val="nil"/>
            </w:tcBorders>
          </w:tcPr>
          <w:p w14:paraId="12C207D2" w14:textId="77777777" w:rsidR="00A97412" w:rsidRDefault="00A97412"/>
        </w:tc>
      </w:tr>
      <w:tr w:rsidR="00A97412" w14:paraId="4DA0FB42" w14:textId="77777777">
        <w:trPr>
          <w:trHeight w:val="293"/>
        </w:trPr>
        <w:tc>
          <w:tcPr>
            <w:tcW w:w="360" w:type="dxa"/>
            <w:tcBorders>
              <w:top w:val="nil"/>
              <w:left w:val="nil"/>
              <w:bottom w:val="nil"/>
              <w:right w:val="nil"/>
            </w:tcBorders>
          </w:tcPr>
          <w:p w14:paraId="3B7C0A7A" w14:textId="77777777" w:rsidR="00A97412" w:rsidRDefault="00A97412"/>
        </w:tc>
        <w:tc>
          <w:tcPr>
            <w:tcW w:w="1417" w:type="dxa"/>
            <w:tcBorders>
              <w:top w:val="nil"/>
              <w:left w:val="nil"/>
              <w:bottom w:val="nil"/>
              <w:right w:val="nil"/>
            </w:tcBorders>
          </w:tcPr>
          <w:p w14:paraId="20AAD10D" w14:textId="77777777" w:rsidR="00A97412" w:rsidRDefault="00000000">
            <w:pPr>
              <w:spacing w:after="0"/>
              <w:ind w:right="228"/>
              <w:jc w:val="right"/>
            </w:pPr>
            <w:r>
              <w:rPr>
                <w:rFonts w:ascii="Courier New" w:eastAsia="Courier New" w:hAnsi="Courier New" w:cs="Courier New"/>
              </w:rPr>
              <w:t>o</w:t>
            </w:r>
            <w:r>
              <w:rPr>
                <w:rFonts w:ascii="Arial" w:eastAsia="Arial" w:hAnsi="Arial" w:cs="Arial"/>
              </w:rPr>
              <w:t xml:space="preserve"> </w:t>
            </w:r>
          </w:p>
        </w:tc>
        <w:tc>
          <w:tcPr>
            <w:tcW w:w="2380" w:type="dxa"/>
            <w:tcBorders>
              <w:top w:val="nil"/>
              <w:left w:val="nil"/>
              <w:bottom w:val="nil"/>
              <w:right w:val="nil"/>
            </w:tcBorders>
          </w:tcPr>
          <w:p w14:paraId="54229452" w14:textId="77777777" w:rsidR="00A97412" w:rsidRDefault="00000000">
            <w:pPr>
              <w:spacing w:after="0"/>
            </w:pPr>
            <w:r>
              <w:t xml:space="preserve">Tipo de Computadora </w:t>
            </w:r>
          </w:p>
        </w:tc>
      </w:tr>
      <w:tr w:rsidR="00A97412" w14:paraId="631F9AD0" w14:textId="77777777">
        <w:trPr>
          <w:trHeight w:val="289"/>
        </w:trPr>
        <w:tc>
          <w:tcPr>
            <w:tcW w:w="360" w:type="dxa"/>
            <w:tcBorders>
              <w:top w:val="nil"/>
              <w:left w:val="nil"/>
              <w:bottom w:val="nil"/>
              <w:right w:val="nil"/>
            </w:tcBorders>
          </w:tcPr>
          <w:p w14:paraId="33D3FB47" w14:textId="77777777" w:rsidR="00A97412" w:rsidRDefault="00A97412"/>
        </w:tc>
        <w:tc>
          <w:tcPr>
            <w:tcW w:w="1417" w:type="dxa"/>
            <w:tcBorders>
              <w:top w:val="nil"/>
              <w:left w:val="nil"/>
              <w:bottom w:val="nil"/>
              <w:right w:val="nil"/>
            </w:tcBorders>
          </w:tcPr>
          <w:p w14:paraId="665BA6A3" w14:textId="77777777" w:rsidR="00A97412" w:rsidRDefault="00000000">
            <w:pPr>
              <w:spacing w:after="0"/>
              <w:ind w:right="228"/>
              <w:jc w:val="right"/>
            </w:pPr>
            <w:r>
              <w:rPr>
                <w:rFonts w:ascii="Courier New" w:eastAsia="Courier New" w:hAnsi="Courier New" w:cs="Courier New"/>
              </w:rPr>
              <w:t>o</w:t>
            </w:r>
            <w:r>
              <w:rPr>
                <w:rFonts w:ascii="Arial" w:eastAsia="Arial" w:hAnsi="Arial" w:cs="Arial"/>
              </w:rPr>
              <w:t xml:space="preserve"> </w:t>
            </w:r>
          </w:p>
        </w:tc>
        <w:tc>
          <w:tcPr>
            <w:tcW w:w="2380" w:type="dxa"/>
            <w:tcBorders>
              <w:top w:val="nil"/>
              <w:left w:val="nil"/>
              <w:bottom w:val="nil"/>
              <w:right w:val="nil"/>
            </w:tcBorders>
          </w:tcPr>
          <w:p w14:paraId="65149EDE" w14:textId="77777777" w:rsidR="00A97412" w:rsidRDefault="00000000">
            <w:pPr>
              <w:spacing w:after="0"/>
            </w:pPr>
            <w:r>
              <w:t xml:space="preserve">Tipo Red </w:t>
            </w:r>
          </w:p>
        </w:tc>
      </w:tr>
      <w:tr w:rsidR="00A97412" w14:paraId="78B877B5" w14:textId="77777777">
        <w:trPr>
          <w:trHeight w:val="290"/>
        </w:trPr>
        <w:tc>
          <w:tcPr>
            <w:tcW w:w="360" w:type="dxa"/>
            <w:tcBorders>
              <w:top w:val="nil"/>
              <w:left w:val="nil"/>
              <w:bottom w:val="nil"/>
              <w:right w:val="nil"/>
            </w:tcBorders>
          </w:tcPr>
          <w:p w14:paraId="4E831A8B" w14:textId="77777777" w:rsidR="00A97412" w:rsidRDefault="00A97412"/>
        </w:tc>
        <w:tc>
          <w:tcPr>
            <w:tcW w:w="1417" w:type="dxa"/>
            <w:tcBorders>
              <w:top w:val="nil"/>
              <w:left w:val="nil"/>
              <w:bottom w:val="nil"/>
              <w:right w:val="nil"/>
            </w:tcBorders>
          </w:tcPr>
          <w:p w14:paraId="169E1F70" w14:textId="77777777" w:rsidR="00A97412" w:rsidRDefault="00000000">
            <w:pPr>
              <w:spacing w:after="0"/>
              <w:ind w:right="228"/>
              <w:jc w:val="right"/>
            </w:pPr>
            <w:r>
              <w:rPr>
                <w:rFonts w:ascii="Courier New" w:eastAsia="Courier New" w:hAnsi="Courier New" w:cs="Courier New"/>
              </w:rPr>
              <w:t>o</w:t>
            </w:r>
            <w:r>
              <w:rPr>
                <w:rFonts w:ascii="Arial" w:eastAsia="Arial" w:hAnsi="Arial" w:cs="Arial"/>
              </w:rPr>
              <w:t xml:space="preserve"> </w:t>
            </w:r>
          </w:p>
        </w:tc>
        <w:tc>
          <w:tcPr>
            <w:tcW w:w="2380" w:type="dxa"/>
            <w:tcBorders>
              <w:top w:val="nil"/>
              <w:left w:val="nil"/>
              <w:bottom w:val="nil"/>
              <w:right w:val="nil"/>
            </w:tcBorders>
          </w:tcPr>
          <w:p w14:paraId="4B28D677" w14:textId="77777777" w:rsidR="00A97412" w:rsidRDefault="00000000">
            <w:pPr>
              <w:spacing w:after="0"/>
            </w:pPr>
            <w:r>
              <w:t xml:space="preserve">Topología </w:t>
            </w:r>
          </w:p>
        </w:tc>
      </w:tr>
      <w:tr w:rsidR="00A97412" w14:paraId="6B3F0ECA" w14:textId="77777777">
        <w:trPr>
          <w:trHeight w:val="278"/>
        </w:trPr>
        <w:tc>
          <w:tcPr>
            <w:tcW w:w="360" w:type="dxa"/>
            <w:tcBorders>
              <w:top w:val="nil"/>
              <w:left w:val="nil"/>
              <w:bottom w:val="nil"/>
              <w:right w:val="nil"/>
            </w:tcBorders>
          </w:tcPr>
          <w:p w14:paraId="57D54AD8" w14:textId="77777777" w:rsidR="00A97412" w:rsidRDefault="00A97412"/>
        </w:tc>
        <w:tc>
          <w:tcPr>
            <w:tcW w:w="1417" w:type="dxa"/>
            <w:tcBorders>
              <w:top w:val="nil"/>
              <w:left w:val="nil"/>
              <w:bottom w:val="nil"/>
              <w:right w:val="nil"/>
            </w:tcBorders>
          </w:tcPr>
          <w:p w14:paraId="2CA5367B" w14:textId="77777777" w:rsidR="00A97412" w:rsidRDefault="00000000">
            <w:pPr>
              <w:spacing w:after="0"/>
              <w:ind w:right="228"/>
              <w:jc w:val="right"/>
            </w:pPr>
            <w:r>
              <w:rPr>
                <w:rFonts w:ascii="Courier New" w:eastAsia="Courier New" w:hAnsi="Courier New" w:cs="Courier New"/>
              </w:rPr>
              <w:t>o</w:t>
            </w:r>
            <w:r>
              <w:rPr>
                <w:rFonts w:ascii="Arial" w:eastAsia="Arial" w:hAnsi="Arial" w:cs="Arial"/>
              </w:rPr>
              <w:t xml:space="preserve"> </w:t>
            </w:r>
          </w:p>
        </w:tc>
        <w:tc>
          <w:tcPr>
            <w:tcW w:w="2380" w:type="dxa"/>
            <w:tcBorders>
              <w:top w:val="nil"/>
              <w:left w:val="nil"/>
              <w:bottom w:val="nil"/>
              <w:right w:val="nil"/>
            </w:tcBorders>
          </w:tcPr>
          <w:p w14:paraId="5927E9BE" w14:textId="77777777" w:rsidR="00A97412" w:rsidRDefault="00000000">
            <w:pPr>
              <w:spacing w:after="0"/>
              <w:jc w:val="both"/>
            </w:pPr>
            <w:r>
              <w:t xml:space="preserve">Medios Físicos Empleados </w:t>
            </w:r>
          </w:p>
        </w:tc>
      </w:tr>
    </w:tbl>
    <w:p w14:paraId="6D274361" w14:textId="77777777" w:rsidR="00A97412" w:rsidRDefault="00000000">
      <w:pPr>
        <w:numPr>
          <w:ilvl w:val="1"/>
          <w:numId w:val="13"/>
        </w:numPr>
        <w:spacing w:after="12" w:line="267" w:lineRule="auto"/>
        <w:ind w:right="959" w:hanging="360"/>
      </w:pPr>
      <w:r>
        <w:t xml:space="preserve">Sistema de Procesamiento de Datos Distribuidos. </w:t>
      </w:r>
    </w:p>
    <w:p w14:paraId="1650E4F0" w14:textId="77777777" w:rsidR="00A97412" w:rsidRDefault="00000000">
      <w:pPr>
        <w:numPr>
          <w:ilvl w:val="1"/>
          <w:numId w:val="13"/>
        </w:numPr>
        <w:spacing w:after="12" w:line="267" w:lineRule="auto"/>
        <w:ind w:right="959" w:hanging="360"/>
      </w:pPr>
      <w:r>
        <w:t xml:space="preserve">Arquitectura Cliente – Servidor. </w:t>
      </w:r>
    </w:p>
    <w:p w14:paraId="386B990A" w14:textId="77777777" w:rsidR="00A97412" w:rsidRDefault="00000000">
      <w:pPr>
        <w:numPr>
          <w:ilvl w:val="1"/>
          <w:numId w:val="13"/>
        </w:numPr>
        <w:spacing w:after="12" w:line="267" w:lineRule="auto"/>
        <w:ind w:right="959" w:hanging="360"/>
      </w:pPr>
      <w:r>
        <w:t xml:space="preserve">Arquitectura de Cloud Computing. </w:t>
      </w:r>
    </w:p>
    <w:p w14:paraId="12DAE3E9" w14:textId="77777777" w:rsidR="00A97412" w:rsidRDefault="00000000">
      <w:pPr>
        <w:numPr>
          <w:ilvl w:val="1"/>
          <w:numId w:val="13"/>
        </w:numPr>
        <w:spacing w:after="12" w:line="267" w:lineRule="auto"/>
        <w:ind w:right="959" w:hanging="360"/>
      </w:pPr>
      <w:r>
        <w:t xml:space="preserve">Interconectividad de medios físicos (Heterogeneidad). </w:t>
      </w:r>
    </w:p>
    <w:p w14:paraId="72661BDC" w14:textId="77777777" w:rsidR="00A97412" w:rsidRDefault="00000000">
      <w:pPr>
        <w:numPr>
          <w:ilvl w:val="1"/>
          <w:numId w:val="13"/>
        </w:numPr>
        <w:spacing w:after="303" w:line="267" w:lineRule="auto"/>
        <w:ind w:right="959" w:hanging="360"/>
      </w:pPr>
      <w:r>
        <w:t xml:space="preserve">Interconectividad de Medios lógicos (Protocolo de Comunicaciones-N.O.S.).  </w:t>
      </w:r>
    </w:p>
    <w:p w14:paraId="5247CC4B" w14:textId="77777777" w:rsidR="00A97412" w:rsidRDefault="00000000">
      <w:pPr>
        <w:spacing w:after="0" w:line="260" w:lineRule="auto"/>
        <w:ind w:left="2444" w:hanging="10"/>
      </w:pPr>
      <w:r>
        <w:rPr>
          <w:color w:val="2F5496"/>
          <w:sz w:val="32"/>
        </w:rPr>
        <w:t xml:space="preserve">Internet. Órganos/Organizaciones Formales </w:t>
      </w:r>
    </w:p>
    <w:p w14:paraId="27753F60" w14:textId="77777777" w:rsidR="00A97412" w:rsidRDefault="00000000">
      <w:pPr>
        <w:spacing w:after="241"/>
        <w:ind w:left="982"/>
      </w:pPr>
      <w:r>
        <w:rPr>
          <w:noProof/>
        </w:rPr>
        <mc:AlternateContent>
          <mc:Choice Requires="wpg">
            <w:drawing>
              <wp:inline distT="0" distB="0" distL="0" distR="0" wp14:anchorId="5ACDFEA6" wp14:editId="2BAF1B58">
                <wp:extent cx="5584051" cy="3516637"/>
                <wp:effectExtent l="0" t="0" r="0" b="0"/>
                <wp:docPr id="259859" name="Group 259859"/>
                <wp:cNvGraphicFramePr/>
                <a:graphic xmlns:a="http://schemas.openxmlformats.org/drawingml/2006/main">
                  <a:graphicData uri="http://schemas.microsoft.com/office/word/2010/wordprocessingGroup">
                    <wpg:wgp>
                      <wpg:cNvGrpSpPr/>
                      <wpg:grpSpPr>
                        <a:xfrm>
                          <a:off x="0" y="0"/>
                          <a:ext cx="5584051" cy="3516637"/>
                          <a:chOff x="0" y="0"/>
                          <a:chExt cx="5584051" cy="3516637"/>
                        </a:xfrm>
                      </wpg:grpSpPr>
                      <wps:wsp>
                        <wps:cNvPr id="8370" name="Rectangle 8370"/>
                        <wps:cNvSpPr/>
                        <wps:spPr>
                          <a:xfrm>
                            <a:off x="5543753" y="3335021"/>
                            <a:ext cx="53596" cy="241549"/>
                          </a:xfrm>
                          <a:prstGeom prst="rect">
                            <a:avLst/>
                          </a:prstGeom>
                          <a:ln>
                            <a:noFill/>
                          </a:ln>
                        </wps:spPr>
                        <wps:txbx>
                          <w:txbxContent>
                            <w:p w14:paraId="59D632A7" w14:textId="77777777" w:rsidR="00A97412" w:rsidRDefault="00000000">
                              <w:r>
                                <w:rPr>
                                  <w:sz w:val="28"/>
                                </w:rPr>
                                <w:t xml:space="preserve"> </w:t>
                              </w:r>
                            </w:p>
                          </w:txbxContent>
                        </wps:txbx>
                        <wps:bodyPr horzOverflow="overflow" vert="horz" lIns="0" tIns="0" rIns="0" bIns="0" rtlCol="0">
                          <a:noAutofit/>
                        </wps:bodyPr>
                      </wps:wsp>
                      <wps:wsp>
                        <wps:cNvPr id="313889" name="Shape 313889"/>
                        <wps:cNvSpPr/>
                        <wps:spPr>
                          <a:xfrm>
                            <a:off x="0" y="3488563"/>
                            <a:ext cx="5543677" cy="12192"/>
                          </a:xfrm>
                          <a:custGeom>
                            <a:avLst/>
                            <a:gdLst/>
                            <a:ahLst/>
                            <a:cxnLst/>
                            <a:rect l="0" t="0" r="0" b="0"/>
                            <a:pathLst>
                              <a:path w="5543677" h="12192">
                                <a:moveTo>
                                  <a:pt x="0" y="0"/>
                                </a:moveTo>
                                <a:lnTo>
                                  <a:pt x="5543677" y="0"/>
                                </a:lnTo>
                                <a:lnTo>
                                  <a:pt x="5543677"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8444" name="Picture 8444"/>
                          <pic:cNvPicPr/>
                        </pic:nvPicPr>
                        <pic:blipFill>
                          <a:blip r:embed="rId248"/>
                          <a:stretch>
                            <a:fillRect/>
                          </a:stretch>
                        </pic:blipFill>
                        <pic:spPr>
                          <a:xfrm>
                            <a:off x="75514" y="38093"/>
                            <a:ext cx="5400263" cy="3356393"/>
                          </a:xfrm>
                          <a:prstGeom prst="rect">
                            <a:avLst/>
                          </a:prstGeom>
                        </pic:spPr>
                      </pic:pic>
                      <wps:wsp>
                        <wps:cNvPr id="8445" name="Shape 8445"/>
                        <wps:cNvSpPr/>
                        <wps:spPr>
                          <a:xfrm>
                            <a:off x="37414" y="0"/>
                            <a:ext cx="5476240" cy="3432810"/>
                          </a:xfrm>
                          <a:custGeom>
                            <a:avLst/>
                            <a:gdLst/>
                            <a:ahLst/>
                            <a:cxnLst/>
                            <a:rect l="0" t="0" r="0" b="0"/>
                            <a:pathLst>
                              <a:path w="5476240" h="3432810">
                                <a:moveTo>
                                  <a:pt x="0" y="3432810"/>
                                </a:moveTo>
                                <a:lnTo>
                                  <a:pt x="5476240" y="3432810"/>
                                </a:lnTo>
                                <a:lnTo>
                                  <a:pt x="5476240" y="0"/>
                                </a:lnTo>
                                <a:lnTo>
                                  <a:pt x="0" y="0"/>
                                </a:lnTo>
                                <a:close/>
                              </a:path>
                            </a:pathLst>
                          </a:custGeom>
                          <a:ln w="76200" cap="flat">
                            <a:miter lim="127000"/>
                          </a:ln>
                        </wps:spPr>
                        <wps:style>
                          <a:lnRef idx="1">
                            <a:srgbClr val="F6BE98"/>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59859" style="width:439.689pt;height:276.901pt;mso-position-horizontal-relative:char;mso-position-vertical-relative:line" coordsize="55840,35166">
                <v:rect id="Rectangle 8370" style="position:absolute;width:535;height:2415;left:55437;top:33350;" filled="f" stroked="f">
                  <v:textbox inset="0,0,0,0">
                    <w:txbxContent>
                      <w:p>
                        <w:pPr>
                          <w:spacing w:before="0" w:after="160" w:line="259" w:lineRule="auto"/>
                        </w:pPr>
                        <w:r>
                          <w:rPr>
                            <w:rFonts w:cs="Calibri" w:hAnsi="Calibri" w:eastAsia="Calibri" w:ascii="Calibri"/>
                            <w:sz w:val="28"/>
                          </w:rPr>
                          <w:t xml:space="preserve"> </w:t>
                        </w:r>
                      </w:p>
                    </w:txbxContent>
                  </v:textbox>
                </v:rect>
                <v:shape id="Shape 313890" style="position:absolute;width:55436;height:121;left:0;top:34885;" coordsize="5543677,12192" path="m0,0l5543677,0l5543677,12192l0,12192l0,0">
                  <v:stroke weight="0pt" endcap="flat" joinstyle="miter" miterlimit="10" on="false" color="#000000" opacity="0"/>
                  <v:fill on="true" color="#000000"/>
                </v:shape>
                <v:shape id="Picture 8444" style="position:absolute;width:54002;height:33563;left:755;top:380;" filled="f">
                  <v:imagedata r:id="rId249"/>
                </v:shape>
                <v:shape id="Shape 8445" style="position:absolute;width:54762;height:34328;left:374;top:0;" coordsize="5476240,3432810" path="m0,3432810l5476240,3432810l5476240,0l0,0x">
                  <v:stroke weight="6pt" endcap="flat" joinstyle="miter" miterlimit="10" on="true" color="#f6be98"/>
                  <v:fill on="false" color="#000000" opacity="0"/>
                </v:shape>
              </v:group>
            </w:pict>
          </mc:Fallback>
        </mc:AlternateContent>
      </w:r>
    </w:p>
    <w:p w14:paraId="580D0F74" w14:textId="77777777" w:rsidR="00A97412" w:rsidRDefault="00000000">
      <w:pPr>
        <w:numPr>
          <w:ilvl w:val="1"/>
          <w:numId w:val="13"/>
        </w:numPr>
        <w:spacing w:after="12" w:line="267" w:lineRule="auto"/>
        <w:ind w:right="959" w:hanging="360"/>
      </w:pPr>
      <w:r>
        <w:rPr>
          <w:b/>
        </w:rPr>
        <w:t xml:space="preserve">ISOC - Internet </w:t>
      </w:r>
      <w:proofErr w:type="spellStart"/>
      <w:r>
        <w:rPr>
          <w:b/>
        </w:rPr>
        <w:t>Society</w:t>
      </w:r>
      <w:proofErr w:type="spellEnd"/>
      <w:r>
        <w:rPr>
          <w:b/>
        </w:rPr>
        <w:t xml:space="preserve"> (1992) </w:t>
      </w:r>
      <w:r>
        <w:t>Miembros de la comunidad de Internet.</w:t>
      </w:r>
      <w:r>
        <w:rPr>
          <w:b/>
        </w:rPr>
        <w:t xml:space="preserve"> </w:t>
      </w:r>
      <w:hyperlink r:id="rId250">
        <w:r>
          <w:rPr>
            <w:b/>
          </w:rPr>
          <w:t>(</w:t>
        </w:r>
      </w:hyperlink>
      <w:hyperlink r:id="rId251">
        <w:r>
          <w:rPr>
            <w:b/>
            <w:color w:val="0563C1"/>
            <w:u w:val="single" w:color="0563C1"/>
          </w:rPr>
          <w:t>www.isoc.org</w:t>
        </w:r>
      </w:hyperlink>
      <w:hyperlink r:id="rId252">
        <w:r>
          <w:rPr>
            <w:b/>
          </w:rPr>
          <w:t>)</w:t>
        </w:r>
      </w:hyperlink>
      <w:r>
        <w:t xml:space="preserve"> </w:t>
      </w:r>
    </w:p>
    <w:p w14:paraId="0816BD38" w14:textId="77777777" w:rsidR="00A97412" w:rsidRDefault="00000000">
      <w:pPr>
        <w:numPr>
          <w:ilvl w:val="1"/>
          <w:numId w:val="13"/>
        </w:numPr>
        <w:spacing w:after="12" w:line="267" w:lineRule="auto"/>
        <w:ind w:right="959" w:hanging="360"/>
      </w:pPr>
      <w:r>
        <w:rPr>
          <w:b/>
        </w:rPr>
        <w:t xml:space="preserve">IAB - Internet </w:t>
      </w:r>
      <w:proofErr w:type="spellStart"/>
      <w:r>
        <w:rPr>
          <w:b/>
        </w:rPr>
        <w:t>Arquitecture</w:t>
      </w:r>
      <w:proofErr w:type="spellEnd"/>
      <w:r>
        <w:rPr>
          <w:b/>
        </w:rPr>
        <w:t xml:space="preserve"> </w:t>
      </w:r>
      <w:proofErr w:type="spellStart"/>
      <w:r>
        <w:rPr>
          <w:b/>
        </w:rPr>
        <w:t>Board</w:t>
      </w:r>
      <w:proofErr w:type="spellEnd"/>
      <w:r>
        <w:rPr>
          <w:b/>
        </w:rPr>
        <w:t xml:space="preserve"> (1993) </w:t>
      </w:r>
      <w:r>
        <w:t xml:space="preserve">Diseño, Ingeniería y Administración de Internet. </w:t>
      </w:r>
      <w:r>
        <w:rPr>
          <w:rFonts w:ascii="Courier New" w:eastAsia="Courier New" w:hAnsi="Courier New" w:cs="Courier New"/>
        </w:rPr>
        <w:t>o</w:t>
      </w:r>
      <w:r>
        <w:rPr>
          <w:rFonts w:ascii="Arial" w:eastAsia="Arial" w:hAnsi="Arial" w:cs="Arial"/>
        </w:rPr>
        <w:t xml:space="preserve"> </w:t>
      </w:r>
      <w:r>
        <w:t xml:space="preserve">IETF - Internet </w:t>
      </w:r>
      <w:proofErr w:type="spellStart"/>
      <w:r>
        <w:t>Engineering</w:t>
      </w:r>
      <w:proofErr w:type="spellEnd"/>
      <w:r>
        <w:t xml:space="preserve"> </w:t>
      </w:r>
      <w:proofErr w:type="spellStart"/>
      <w:r>
        <w:t>Task</w:t>
      </w:r>
      <w:proofErr w:type="spellEnd"/>
      <w:r>
        <w:t xml:space="preserve"> </w:t>
      </w:r>
      <w:proofErr w:type="spellStart"/>
      <w:proofErr w:type="gramStart"/>
      <w:r>
        <w:t>force</w:t>
      </w:r>
      <w:proofErr w:type="spellEnd"/>
      <w:r>
        <w:t xml:space="preserve"> .</w:t>
      </w:r>
      <w:proofErr w:type="gramEnd"/>
      <w:r>
        <w:t xml:space="preserve"> (Grupo de Trabajo de Ingeniería) </w:t>
      </w:r>
      <w:r>
        <w:rPr>
          <w:rFonts w:ascii="Courier New" w:eastAsia="Courier New" w:hAnsi="Courier New" w:cs="Courier New"/>
        </w:rPr>
        <w:t>o</w:t>
      </w:r>
      <w:r>
        <w:rPr>
          <w:rFonts w:ascii="Arial" w:eastAsia="Arial" w:hAnsi="Arial" w:cs="Arial"/>
        </w:rPr>
        <w:t xml:space="preserve"> </w:t>
      </w:r>
      <w:r>
        <w:t xml:space="preserve">IRTF - Internet </w:t>
      </w:r>
      <w:proofErr w:type="spellStart"/>
      <w:r>
        <w:t>Research</w:t>
      </w:r>
      <w:proofErr w:type="spellEnd"/>
      <w:r>
        <w:t xml:space="preserve"> </w:t>
      </w:r>
      <w:proofErr w:type="spellStart"/>
      <w:r>
        <w:t>Task</w:t>
      </w:r>
      <w:proofErr w:type="spellEnd"/>
      <w:r>
        <w:t xml:space="preserve"> </w:t>
      </w:r>
      <w:proofErr w:type="spellStart"/>
      <w:r>
        <w:t>force</w:t>
      </w:r>
      <w:proofErr w:type="spellEnd"/>
      <w:r>
        <w:t xml:space="preserve">. (Grupo de Trabajo de Investigación para Internet) </w:t>
      </w:r>
    </w:p>
    <w:p w14:paraId="6B65CC48" w14:textId="77777777" w:rsidR="00A97412" w:rsidRDefault="00000000">
      <w:pPr>
        <w:numPr>
          <w:ilvl w:val="1"/>
          <w:numId w:val="13"/>
        </w:numPr>
        <w:spacing w:after="20"/>
        <w:ind w:right="959" w:hanging="360"/>
      </w:pPr>
      <w:r>
        <w:rPr>
          <w:b/>
        </w:rPr>
        <w:t xml:space="preserve">FNC - Federal </w:t>
      </w:r>
      <w:proofErr w:type="spellStart"/>
      <w:r>
        <w:rPr>
          <w:b/>
        </w:rPr>
        <w:t>Networking</w:t>
      </w:r>
      <w:proofErr w:type="spellEnd"/>
      <w:r>
        <w:rPr>
          <w:b/>
        </w:rPr>
        <w:t xml:space="preserve"> Council (Consejo federal de Redes)</w:t>
      </w:r>
      <w:r>
        <w:t xml:space="preserve"> </w:t>
      </w:r>
    </w:p>
    <w:p w14:paraId="3B5AD62D" w14:textId="77777777" w:rsidR="00A97412" w:rsidRDefault="00000000">
      <w:pPr>
        <w:numPr>
          <w:ilvl w:val="1"/>
          <w:numId w:val="13"/>
        </w:numPr>
        <w:spacing w:after="35" w:line="256" w:lineRule="auto"/>
        <w:ind w:right="959" w:hanging="360"/>
      </w:pPr>
      <w:r>
        <w:rPr>
          <w:b/>
          <w:i/>
          <w:u w:val="single" w:color="000000"/>
        </w:rPr>
        <w:t xml:space="preserve">IETF </w:t>
      </w:r>
      <w:r>
        <w:rPr>
          <w:i/>
        </w:rPr>
        <w:t xml:space="preserve">- Internet </w:t>
      </w:r>
      <w:proofErr w:type="spellStart"/>
      <w:r>
        <w:rPr>
          <w:i/>
        </w:rPr>
        <w:t>Engineering</w:t>
      </w:r>
      <w:proofErr w:type="spellEnd"/>
      <w:r>
        <w:rPr>
          <w:i/>
        </w:rPr>
        <w:t xml:space="preserve"> </w:t>
      </w:r>
      <w:proofErr w:type="spellStart"/>
      <w:r>
        <w:rPr>
          <w:i/>
        </w:rPr>
        <w:t>Task</w:t>
      </w:r>
      <w:proofErr w:type="spellEnd"/>
      <w:r>
        <w:rPr>
          <w:i/>
        </w:rPr>
        <w:t xml:space="preserve"> </w:t>
      </w:r>
      <w:proofErr w:type="spellStart"/>
      <w:proofErr w:type="gramStart"/>
      <w:r>
        <w:rPr>
          <w:i/>
        </w:rPr>
        <w:t>force</w:t>
      </w:r>
      <w:proofErr w:type="spellEnd"/>
      <w:r>
        <w:rPr>
          <w:i/>
        </w:rPr>
        <w:t xml:space="preserve"> .</w:t>
      </w:r>
      <w:proofErr w:type="gramEnd"/>
      <w:r>
        <w:rPr>
          <w:i/>
        </w:rPr>
        <w:t xml:space="preserve"> Organismo que se encarga del desarrollo, arquitectura y la ingeniería de los protocolos de Internet. </w:t>
      </w:r>
      <w:r>
        <w:t xml:space="preserve"> </w:t>
      </w:r>
    </w:p>
    <w:p w14:paraId="26D7451B" w14:textId="77777777" w:rsidR="00A97412" w:rsidRDefault="00000000">
      <w:pPr>
        <w:numPr>
          <w:ilvl w:val="3"/>
          <w:numId w:val="14"/>
        </w:numPr>
        <w:spacing w:after="35" w:line="256" w:lineRule="auto"/>
        <w:ind w:right="929" w:hanging="360"/>
      </w:pPr>
      <w:r>
        <w:rPr>
          <w:i/>
        </w:rPr>
        <w:t>La IETF es una comunidad internacional de diseñadores de red, operadores, vendedores e investigadores preocupados con la evolución de la arquitectura de Internet y su buen funcionamiento. Está abierto para cualquier interesado.</w:t>
      </w:r>
      <w:r>
        <w:t xml:space="preserve"> </w:t>
      </w:r>
    </w:p>
    <w:p w14:paraId="2B82DE99" w14:textId="77777777" w:rsidR="00A97412" w:rsidRDefault="00000000">
      <w:pPr>
        <w:numPr>
          <w:ilvl w:val="3"/>
          <w:numId w:val="14"/>
        </w:numPr>
        <w:spacing w:after="35" w:line="256" w:lineRule="auto"/>
        <w:ind w:right="929" w:hanging="360"/>
      </w:pPr>
      <w:r>
        <w:rPr>
          <w:i/>
        </w:rPr>
        <w:lastRenderedPageBreak/>
        <w:t xml:space="preserve">Se Organiza en Áreas de Trabajo. Los Directores de estas áreas componen </w:t>
      </w:r>
      <w:proofErr w:type="gramStart"/>
      <w:r>
        <w:rPr>
          <w:i/>
        </w:rPr>
        <w:t>el  IESG</w:t>
      </w:r>
      <w:proofErr w:type="gramEnd"/>
      <w:r>
        <w:rPr>
          <w:i/>
        </w:rPr>
        <w:t xml:space="preserve">  Internet </w:t>
      </w:r>
      <w:proofErr w:type="spellStart"/>
      <w:r>
        <w:rPr>
          <w:i/>
        </w:rPr>
        <w:t>Engineering</w:t>
      </w:r>
      <w:proofErr w:type="spellEnd"/>
      <w:r>
        <w:rPr>
          <w:i/>
        </w:rPr>
        <w:t xml:space="preserve"> </w:t>
      </w:r>
      <w:proofErr w:type="spellStart"/>
      <w:r>
        <w:rPr>
          <w:i/>
        </w:rPr>
        <w:t>Steering</w:t>
      </w:r>
      <w:proofErr w:type="spellEnd"/>
      <w:r>
        <w:rPr>
          <w:i/>
        </w:rPr>
        <w:t xml:space="preserve"> </w:t>
      </w:r>
      <w:proofErr w:type="spellStart"/>
      <w:r>
        <w:rPr>
          <w:i/>
        </w:rPr>
        <w:t>Group</w:t>
      </w:r>
      <w:proofErr w:type="spellEnd"/>
      <w:r>
        <w:rPr>
          <w:i/>
        </w:rPr>
        <w:t xml:space="preserve"> que se responsabiliza de los protocolos estándar.</w:t>
      </w:r>
      <w:r>
        <w:t xml:space="preserve"> </w:t>
      </w:r>
    </w:p>
    <w:p w14:paraId="56A2597D" w14:textId="77777777" w:rsidR="00A97412" w:rsidRDefault="00000000">
      <w:pPr>
        <w:numPr>
          <w:ilvl w:val="1"/>
          <w:numId w:val="15"/>
        </w:numPr>
        <w:spacing w:after="310" w:line="256" w:lineRule="auto"/>
        <w:ind w:right="959" w:hanging="360"/>
      </w:pPr>
      <w:r>
        <w:rPr>
          <w:b/>
          <w:i/>
          <w:u w:val="single" w:color="000000"/>
        </w:rPr>
        <w:t xml:space="preserve">IRTF </w:t>
      </w:r>
      <w:r>
        <w:rPr>
          <w:i/>
        </w:rPr>
        <w:t xml:space="preserve">- Internet </w:t>
      </w:r>
      <w:proofErr w:type="spellStart"/>
      <w:r>
        <w:rPr>
          <w:i/>
        </w:rPr>
        <w:t>Research</w:t>
      </w:r>
      <w:proofErr w:type="spellEnd"/>
      <w:r>
        <w:rPr>
          <w:i/>
        </w:rPr>
        <w:t xml:space="preserve"> </w:t>
      </w:r>
      <w:proofErr w:type="spellStart"/>
      <w:r>
        <w:rPr>
          <w:i/>
        </w:rPr>
        <w:t>Task</w:t>
      </w:r>
      <w:proofErr w:type="spellEnd"/>
      <w:r>
        <w:rPr>
          <w:i/>
        </w:rPr>
        <w:t xml:space="preserve"> </w:t>
      </w:r>
      <w:proofErr w:type="spellStart"/>
      <w:r>
        <w:rPr>
          <w:i/>
        </w:rPr>
        <w:t>force</w:t>
      </w:r>
      <w:proofErr w:type="spellEnd"/>
      <w:r>
        <w:rPr>
          <w:i/>
        </w:rPr>
        <w:t>. (Grupo de Trabajo de Investigación para Internet).</w:t>
      </w:r>
      <w:r>
        <w:t xml:space="preserve"> </w:t>
      </w:r>
    </w:p>
    <w:p w14:paraId="2D4FFC4F" w14:textId="77777777" w:rsidR="00A97412" w:rsidRDefault="00000000">
      <w:pPr>
        <w:spacing w:after="0" w:line="260" w:lineRule="auto"/>
        <w:ind w:left="822" w:right="816" w:hanging="10"/>
        <w:jc w:val="center"/>
      </w:pPr>
      <w:r>
        <w:rPr>
          <w:color w:val="2F5496"/>
          <w:sz w:val="32"/>
        </w:rPr>
        <w:t xml:space="preserve">Internet. Normalización en Internet </w:t>
      </w:r>
    </w:p>
    <w:p w14:paraId="708F2BC0" w14:textId="77777777" w:rsidR="00A97412" w:rsidRDefault="00000000">
      <w:pPr>
        <w:spacing w:after="204"/>
        <w:ind w:left="977" w:right="1241" w:hanging="10"/>
      </w:pPr>
      <w:r>
        <w:rPr>
          <w:b/>
        </w:rPr>
        <w:t xml:space="preserve">RFC – </w:t>
      </w:r>
      <w:proofErr w:type="spellStart"/>
      <w:r>
        <w:rPr>
          <w:b/>
        </w:rPr>
        <w:t>Request</w:t>
      </w:r>
      <w:proofErr w:type="spellEnd"/>
      <w:r>
        <w:rPr>
          <w:b/>
        </w:rPr>
        <w:t xml:space="preserve"> </w:t>
      </w:r>
      <w:proofErr w:type="spellStart"/>
      <w:r>
        <w:rPr>
          <w:b/>
        </w:rPr>
        <w:t>For</w:t>
      </w:r>
      <w:proofErr w:type="spellEnd"/>
      <w:r>
        <w:rPr>
          <w:b/>
        </w:rPr>
        <w:t xml:space="preserve"> </w:t>
      </w:r>
      <w:proofErr w:type="spellStart"/>
      <w:r>
        <w:rPr>
          <w:b/>
        </w:rPr>
        <w:t>Comments</w:t>
      </w:r>
      <w:proofErr w:type="spellEnd"/>
      <w:r>
        <w:rPr>
          <w:b/>
        </w:rPr>
        <w:t xml:space="preserve">  </w:t>
      </w:r>
      <w:r>
        <w:rPr>
          <w:b/>
          <w:i/>
        </w:rPr>
        <w:t xml:space="preserve"> </w:t>
      </w:r>
    </w:p>
    <w:p w14:paraId="3F8E68C6" w14:textId="77777777" w:rsidR="00A97412" w:rsidRDefault="00000000">
      <w:pPr>
        <w:numPr>
          <w:ilvl w:val="1"/>
          <w:numId w:val="15"/>
        </w:numPr>
        <w:spacing w:after="12" w:line="267" w:lineRule="auto"/>
        <w:ind w:right="959" w:hanging="360"/>
      </w:pPr>
      <w:r>
        <w:t>Documentos Producidos en el IETF.</w:t>
      </w:r>
      <w:r>
        <w:rPr>
          <w:b/>
          <w:i/>
        </w:rPr>
        <w:t xml:space="preserve"> </w:t>
      </w:r>
    </w:p>
    <w:p w14:paraId="55564FDE" w14:textId="77777777" w:rsidR="00A97412" w:rsidRDefault="00000000">
      <w:pPr>
        <w:numPr>
          <w:ilvl w:val="1"/>
          <w:numId w:val="15"/>
        </w:numPr>
        <w:spacing w:after="33" w:line="249" w:lineRule="auto"/>
        <w:ind w:right="959" w:hanging="360"/>
      </w:pPr>
      <w:r>
        <w:t xml:space="preserve">“Petición de Comentarios”. </w:t>
      </w:r>
    </w:p>
    <w:p w14:paraId="6B42CC9D" w14:textId="77777777" w:rsidR="00A97412" w:rsidRDefault="00000000">
      <w:pPr>
        <w:numPr>
          <w:ilvl w:val="1"/>
          <w:numId w:val="15"/>
        </w:numPr>
        <w:spacing w:after="39" w:line="267" w:lineRule="auto"/>
        <w:ind w:right="959" w:hanging="360"/>
      </w:pPr>
      <w:r>
        <w:t xml:space="preserve">Documentos de comunicación primario que dan información sobre los estándares y tecnologías de Internet. </w:t>
      </w:r>
    </w:p>
    <w:p w14:paraId="7CB0A27C" w14:textId="77777777" w:rsidR="00A97412" w:rsidRDefault="00000000">
      <w:pPr>
        <w:numPr>
          <w:ilvl w:val="1"/>
          <w:numId w:val="15"/>
        </w:numPr>
        <w:spacing w:after="125" w:line="267" w:lineRule="auto"/>
        <w:ind w:right="959" w:hanging="360"/>
      </w:pPr>
      <w:r>
        <w:t xml:space="preserve">La IETF los aprueba como estándares pasando por un proceso de revisión. </w:t>
      </w:r>
    </w:p>
    <w:p w14:paraId="1F566E34" w14:textId="77777777" w:rsidR="00A97412" w:rsidRDefault="00000000">
      <w:pPr>
        <w:spacing w:after="206"/>
        <w:ind w:left="977" w:right="1241" w:hanging="10"/>
      </w:pPr>
      <w:r>
        <w:rPr>
          <w:b/>
          <w:u w:val="single" w:color="000000"/>
        </w:rPr>
        <w:t xml:space="preserve">RFC </w:t>
      </w:r>
      <w:r>
        <w:rPr>
          <w:b/>
        </w:rPr>
        <w:t xml:space="preserve">– </w:t>
      </w:r>
      <w:proofErr w:type="spellStart"/>
      <w:r>
        <w:rPr>
          <w:b/>
        </w:rPr>
        <w:t>Request</w:t>
      </w:r>
      <w:proofErr w:type="spellEnd"/>
      <w:r>
        <w:rPr>
          <w:b/>
        </w:rPr>
        <w:t xml:space="preserve"> </w:t>
      </w:r>
      <w:proofErr w:type="spellStart"/>
      <w:r>
        <w:rPr>
          <w:b/>
        </w:rPr>
        <w:t>For</w:t>
      </w:r>
      <w:proofErr w:type="spellEnd"/>
      <w:r>
        <w:rPr>
          <w:b/>
        </w:rPr>
        <w:t xml:space="preserve"> </w:t>
      </w:r>
      <w:proofErr w:type="spellStart"/>
      <w:r>
        <w:rPr>
          <w:b/>
        </w:rPr>
        <w:t>Comments</w:t>
      </w:r>
      <w:proofErr w:type="spellEnd"/>
      <w:r>
        <w:rPr>
          <w:b/>
        </w:rPr>
        <w:t xml:space="preserve">   </w:t>
      </w:r>
    </w:p>
    <w:p w14:paraId="51CE7DCE" w14:textId="77777777" w:rsidR="00A97412" w:rsidRDefault="00000000">
      <w:pPr>
        <w:numPr>
          <w:ilvl w:val="1"/>
          <w:numId w:val="15"/>
        </w:numPr>
        <w:spacing w:after="12" w:line="267" w:lineRule="auto"/>
        <w:ind w:right="959" w:hanging="360"/>
      </w:pPr>
      <w:r>
        <w:t xml:space="preserve">Algunos son trabajos en Fase de Desarrollo. </w:t>
      </w:r>
    </w:p>
    <w:p w14:paraId="79BD3B86" w14:textId="77777777" w:rsidR="00A97412" w:rsidRDefault="00000000">
      <w:pPr>
        <w:numPr>
          <w:ilvl w:val="1"/>
          <w:numId w:val="15"/>
        </w:numPr>
        <w:spacing w:after="12" w:line="267" w:lineRule="auto"/>
        <w:ind w:right="959" w:hanging="360"/>
      </w:pPr>
      <w:r>
        <w:t xml:space="preserve">Gran parte de los Protocolos son Estandarizados a través de las RFC.  </w:t>
      </w:r>
    </w:p>
    <w:p w14:paraId="6BA16EE6" w14:textId="77777777" w:rsidR="00A97412" w:rsidRDefault="00000000">
      <w:pPr>
        <w:numPr>
          <w:ilvl w:val="1"/>
          <w:numId w:val="15"/>
        </w:numPr>
        <w:spacing w:after="12" w:line="267" w:lineRule="auto"/>
        <w:ind w:right="959" w:hanging="360"/>
      </w:pPr>
      <w:r>
        <w:t xml:space="preserve">Periodos de Revisión: 6 meses </w:t>
      </w:r>
    </w:p>
    <w:p w14:paraId="2B286B10" w14:textId="77777777" w:rsidR="00A97412" w:rsidRDefault="00000000">
      <w:pPr>
        <w:numPr>
          <w:ilvl w:val="1"/>
          <w:numId w:val="15"/>
        </w:numPr>
        <w:spacing w:after="12" w:line="267" w:lineRule="auto"/>
        <w:ind w:right="959" w:hanging="360"/>
      </w:pPr>
      <w:r>
        <w:t xml:space="preserve">Son Publicados y Numerados con las siguientes categorías: </w:t>
      </w:r>
      <w:r>
        <w:rPr>
          <w:rFonts w:ascii="Courier New" w:eastAsia="Courier New" w:hAnsi="Courier New" w:cs="Courier New"/>
        </w:rPr>
        <w:t>o</w:t>
      </w:r>
      <w:r>
        <w:rPr>
          <w:rFonts w:ascii="Arial" w:eastAsia="Arial" w:hAnsi="Arial" w:cs="Arial"/>
        </w:rPr>
        <w:t xml:space="preserve"> </w:t>
      </w:r>
      <w:r>
        <w:t xml:space="preserve">Norma </w:t>
      </w:r>
      <w:r>
        <w:rPr>
          <w:rFonts w:ascii="Wingdings 3" w:eastAsia="Wingdings 3" w:hAnsi="Wingdings 3" w:cs="Wingdings 3"/>
        </w:rPr>
        <w:t></w:t>
      </w:r>
      <w:r>
        <w:t xml:space="preserve"> (Standard) Protocolo Estándar Oficial. </w:t>
      </w:r>
      <w:r>
        <w:rPr>
          <w:rFonts w:ascii="Courier New" w:eastAsia="Courier New" w:hAnsi="Courier New" w:cs="Courier New"/>
        </w:rPr>
        <w:t>o</w:t>
      </w:r>
      <w:r>
        <w:rPr>
          <w:rFonts w:ascii="Arial" w:eastAsia="Arial" w:hAnsi="Arial" w:cs="Arial"/>
        </w:rPr>
        <w:t xml:space="preserve"> </w:t>
      </w:r>
      <w:r>
        <w:t xml:space="preserve">Borrador </w:t>
      </w:r>
      <w:r>
        <w:rPr>
          <w:rFonts w:ascii="Wingdings 3" w:eastAsia="Wingdings 3" w:hAnsi="Wingdings 3" w:cs="Wingdings 3"/>
        </w:rPr>
        <w:t></w:t>
      </w:r>
      <w:r>
        <w:t xml:space="preserve">(Draft Standard) Fase de Estudio. </w:t>
      </w:r>
    </w:p>
    <w:p w14:paraId="48A001E1" w14:textId="77777777" w:rsidR="00A97412" w:rsidRDefault="00000000">
      <w:pPr>
        <w:numPr>
          <w:ilvl w:val="4"/>
          <w:numId w:val="18"/>
        </w:numPr>
        <w:spacing w:after="12" w:line="267" w:lineRule="auto"/>
        <w:ind w:right="1116" w:hanging="361"/>
      </w:pPr>
      <w:r>
        <w:t xml:space="preserve">Propuesta </w:t>
      </w:r>
      <w:r>
        <w:rPr>
          <w:rFonts w:ascii="Wingdings 3" w:eastAsia="Wingdings 3" w:hAnsi="Wingdings 3" w:cs="Wingdings 3"/>
        </w:rPr>
        <w:t></w:t>
      </w:r>
      <w:r>
        <w:t xml:space="preserve"> (</w:t>
      </w:r>
      <w:proofErr w:type="spellStart"/>
      <w:r>
        <w:t>Proposed</w:t>
      </w:r>
      <w:proofErr w:type="spellEnd"/>
      <w:r>
        <w:t xml:space="preserve"> Standard) Fase de Estudio en futura aprobación. </w:t>
      </w:r>
    </w:p>
    <w:p w14:paraId="3D74F000" w14:textId="77777777" w:rsidR="00A97412" w:rsidRDefault="00000000">
      <w:pPr>
        <w:numPr>
          <w:ilvl w:val="4"/>
          <w:numId w:val="18"/>
        </w:numPr>
        <w:spacing w:after="153" w:line="267" w:lineRule="auto"/>
        <w:ind w:right="1116" w:hanging="361"/>
      </w:pPr>
      <w:r>
        <w:t xml:space="preserve">Experimental </w:t>
      </w:r>
      <w:r>
        <w:rPr>
          <w:rFonts w:ascii="Wingdings 3" w:eastAsia="Wingdings 3" w:hAnsi="Wingdings 3" w:cs="Wingdings 3"/>
        </w:rPr>
        <w:t></w:t>
      </w:r>
      <w:r>
        <w:t xml:space="preserve"> Fase de Pruebas </w:t>
      </w:r>
      <w:r>
        <w:rPr>
          <w:rFonts w:ascii="Courier New" w:eastAsia="Courier New" w:hAnsi="Courier New" w:cs="Courier New"/>
        </w:rPr>
        <w:t>o</w:t>
      </w:r>
      <w:r>
        <w:rPr>
          <w:rFonts w:ascii="Arial" w:eastAsia="Arial" w:hAnsi="Arial" w:cs="Arial"/>
        </w:rPr>
        <w:t xml:space="preserve"> </w:t>
      </w:r>
      <w:r>
        <w:t xml:space="preserve">Histórico </w:t>
      </w:r>
      <w:r>
        <w:rPr>
          <w:rFonts w:ascii="Wingdings 3" w:eastAsia="Wingdings 3" w:hAnsi="Wingdings 3" w:cs="Wingdings 3"/>
        </w:rPr>
        <w:t></w:t>
      </w:r>
      <w:r>
        <w:t xml:space="preserve"> (</w:t>
      </w:r>
      <w:proofErr w:type="spellStart"/>
      <w:r>
        <w:t>Historic</w:t>
      </w:r>
      <w:proofErr w:type="spellEnd"/>
      <w:r>
        <w:t xml:space="preserve">) Norma superada ya no considerada Estándar.  </w:t>
      </w:r>
    </w:p>
    <w:p w14:paraId="4A2812FB" w14:textId="77777777" w:rsidR="00A97412" w:rsidRDefault="00000000">
      <w:pPr>
        <w:spacing w:after="159"/>
        <w:ind w:left="977" w:right="1241" w:hanging="10"/>
      </w:pPr>
      <w:r>
        <w:rPr>
          <w:b/>
          <w:u w:val="single" w:color="000000"/>
        </w:rPr>
        <w:t xml:space="preserve">RFC </w:t>
      </w:r>
      <w:r>
        <w:rPr>
          <w:b/>
        </w:rPr>
        <w:t xml:space="preserve">– </w:t>
      </w:r>
      <w:proofErr w:type="spellStart"/>
      <w:r>
        <w:rPr>
          <w:b/>
        </w:rPr>
        <w:t>Request</w:t>
      </w:r>
      <w:proofErr w:type="spellEnd"/>
      <w:r>
        <w:rPr>
          <w:b/>
        </w:rPr>
        <w:t xml:space="preserve"> </w:t>
      </w:r>
      <w:proofErr w:type="spellStart"/>
      <w:r>
        <w:rPr>
          <w:b/>
        </w:rPr>
        <w:t>For</w:t>
      </w:r>
      <w:proofErr w:type="spellEnd"/>
      <w:r>
        <w:rPr>
          <w:b/>
        </w:rPr>
        <w:t xml:space="preserve"> </w:t>
      </w:r>
      <w:proofErr w:type="spellStart"/>
      <w:r>
        <w:rPr>
          <w:b/>
        </w:rPr>
        <w:t>Comments</w:t>
      </w:r>
      <w:proofErr w:type="spellEnd"/>
      <w:r>
        <w:rPr>
          <w:b/>
        </w:rPr>
        <w:t xml:space="preserve">.   </w:t>
      </w:r>
    </w:p>
    <w:p w14:paraId="7E6CFEFF" w14:textId="77777777" w:rsidR="00A97412" w:rsidRDefault="00000000">
      <w:pPr>
        <w:spacing w:after="196" w:line="267" w:lineRule="auto"/>
        <w:ind w:left="992" w:right="959" w:hanging="10"/>
      </w:pPr>
      <w:r>
        <w:t xml:space="preserve">Son clasificadas </w:t>
      </w:r>
      <w:proofErr w:type="gramStart"/>
      <w:r>
        <w:t>de acuerdo al</w:t>
      </w:r>
      <w:proofErr w:type="gramEnd"/>
      <w:r>
        <w:t xml:space="preserve"> nivel de requisito: </w:t>
      </w:r>
    </w:p>
    <w:p w14:paraId="367F7858" w14:textId="77777777" w:rsidR="00A97412" w:rsidRDefault="00000000">
      <w:pPr>
        <w:numPr>
          <w:ilvl w:val="1"/>
          <w:numId w:val="16"/>
        </w:numPr>
        <w:spacing w:after="12" w:line="267" w:lineRule="auto"/>
        <w:ind w:right="959" w:hanging="360"/>
      </w:pPr>
      <w:r>
        <w:t xml:space="preserve">Requerido </w:t>
      </w:r>
      <w:r>
        <w:rPr>
          <w:rFonts w:ascii="Wingdings 3" w:eastAsia="Wingdings 3" w:hAnsi="Wingdings 3" w:cs="Wingdings 3"/>
        </w:rPr>
        <w:t></w:t>
      </w:r>
      <w:r>
        <w:t xml:space="preserve"> Implementación Obligatoria en Sistemas de Internet. </w:t>
      </w:r>
    </w:p>
    <w:p w14:paraId="53389D9C" w14:textId="77777777" w:rsidR="00A97412" w:rsidRDefault="00000000">
      <w:pPr>
        <w:numPr>
          <w:ilvl w:val="1"/>
          <w:numId w:val="16"/>
        </w:numPr>
        <w:spacing w:after="12" w:line="267" w:lineRule="auto"/>
        <w:ind w:right="959" w:hanging="360"/>
      </w:pPr>
      <w:r>
        <w:t xml:space="preserve">Recomendado </w:t>
      </w:r>
      <w:r>
        <w:rPr>
          <w:rFonts w:ascii="Wingdings 3" w:eastAsia="Wingdings 3" w:hAnsi="Wingdings 3" w:cs="Wingdings 3"/>
        </w:rPr>
        <w:t></w:t>
      </w:r>
      <w:r>
        <w:t xml:space="preserve">Implementación Recomendada en Sistemas de Internet. </w:t>
      </w:r>
    </w:p>
    <w:p w14:paraId="3E035B1D" w14:textId="77777777" w:rsidR="00A97412" w:rsidRDefault="00000000">
      <w:pPr>
        <w:numPr>
          <w:ilvl w:val="1"/>
          <w:numId w:val="16"/>
        </w:numPr>
        <w:spacing w:after="12" w:line="267" w:lineRule="auto"/>
        <w:ind w:right="959" w:hanging="360"/>
      </w:pPr>
      <w:r>
        <w:t xml:space="preserve">Opcional </w:t>
      </w:r>
      <w:r>
        <w:rPr>
          <w:rFonts w:ascii="Wingdings 3" w:eastAsia="Wingdings 3" w:hAnsi="Wingdings 3" w:cs="Wingdings 3"/>
        </w:rPr>
        <w:t></w:t>
      </w:r>
      <w:r>
        <w:t xml:space="preserve"> Implementación Opcional en Sistemas de Internet. </w:t>
      </w:r>
    </w:p>
    <w:p w14:paraId="21CB4187" w14:textId="77777777" w:rsidR="00A97412" w:rsidRDefault="00000000">
      <w:pPr>
        <w:numPr>
          <w:ilvl w:val="1"/>
          <w:numId w:val="16"/>
        </w:numPr>
        <w:spacing w:after="12" w:line="267" w:lineRule="auto"/>
        <w:ind w:right="959" w:hanging="360"/>
      </w:pPr>
      <w:r>
        <w:t xml:space="preserve">Limitado </w:t>
      </w:r>
      <w:r>
        <w:rPr>
          <w:rFonts w:ascii="Wingdings 3" w:eastAsia="Wingdings 3" w:hAnsi="Wingdings 3" w:cs="Wingdings 3"/>
        </w:rPr>
        <w:t></w:t>
      </w:r>
      <w:r>
        <w:t xml:space="preserve"> Implementación en algunos Sistemas de Internet.  </w:t>
      </w:r>
    </w:p>
    <w:p w14:paraId="0D9D914B" w14:textId="77777777" w:rsidR="00A97412" w:rsidRDefault="00000000">
      <w:pPr>
        <w:numPr>
          <w:ilvl w:val="1"/>
          <w:numId w:val="16"/>
        </w:numPr>
        <w:spacing w:after="12" w:line="267" w:lineRule="auto"/>
        <w:ind w:right="959" w:hanging="360"/>
      </w:pPr>
      <w:r>
        <w:t xml:space="preserve">No Recomendado </w:t>
      </w:r>
      <w:r>
        <w:rPr>
          <w:rFonts w:ascii="Wingdings 3" w:eastAsia="Wingdings 3" w:hAnsi="Wingdings 3" w:cs="Wingdings 3"/>
        </w:rPr>
        <w:t></w:t>
      </w:r>
      <w:r>
        <w:t xml:space="preserve"> Históricos o Implementación No Recomendada en Sistemas de </w:t>
      </w:r>
    </w:p>
    <w:p w14:paraId="70DB9507" w14:textId="77777777" w:rsidR="00A97412" w:rsidRDefault="00000000">
      <w:pPr>
        <w:spacing w:after="326" w:line="267" w:lineRule="auto"/>
        <w:ind w:left="1712" w:right="959" w:hanging="10"/>
      </w:pPr>
      <w:r>
        <w:t xml:space="preserve">Internet </w:t>
      </w:r>
    </w:p>
    <w:p w14:paraId="32F122E2" w14:textId="77777777" w:rsidR="00A97412" w:rsidRDefault="00000000">
      <w:pPr>
        <w:spacing w:after="0" w:line="260" w:lineRule="auto"/>
        <w:ind w:left="822" w:right="815" w:hanging="10"/>
        <w:jc w:val="center"/>
      </w:pPr>
      <w:r>
        <w:rPr>
          <w:color w:val="2F5496"/>
          <w:sz w:val="32"/>
        </w:rPr>
        <w:t xml:space="preserve">Internet. </w:t>
      </w:r>
      <w:proofErr w:type="spellStart"/>
      <w:r>
        <w:rPr>
          <w:color w:val="2F5496"/>
          <w:sz w:val="32"/>
        </w:rPr>
        <w:t>Organos</w:t>
      </w:r>
      <w:proofErr w:type="spellEnd"/>
      <w:r>
        <w:rPr>
          <w:color w:val="2F5496"/>
          <w:sz w:val="32"/>
        </w:rPr>
        <w:t xml:space="preserve">/Organizaciones Formales </w:t>
      </w:r>
    </w:p>
    <w:p w14:paraId="67D3FCF5" w14:textId="77777777" w:rsidR="00A97412" w:rsidRDefault="00000000">
      <w:pPr>
        <w:numPr>
          <w:ilvl w:val="1"/>
          <w:numId w:val="16"/>
        </w:numPr>
        <w:spacing w:after="12" w:line="267" w:lineRule="auto"/>
        <w:ind w:right="959" w:hanging="360"/>
      </w:pPr>
      <w:proofErr w:type="spellStart"/>
      <w:proofErr w:type="gramStart"/>
      <w:r>
        <w:rPr>
          <w:b/>
        </w:rPr>
        <w:t>InteNIC</w:t>
      </w:r>
      <w:proofErr w:type="spellEnd"/>
      <w:r>
        <w:t xml:space="preserve">  Directorio</w:t>
      </w:r>
      <w:proofErr w:type="gramEnd"/>
      <w:r>
        <w:t xml:space="preserve"> y Base de Datos </w:t>
      </w:r>
      <w:r>
        <w:rPr>
          <w:rFonts w:ascii="Courier New" w:eastAsia="Courier New" w:hAnsi="Courier New" w:cs="Courier New"/>
        </w:rPr>
        <w:t>o</w:t>
      </w:r>
      <w:r>
        <w:rPr>
          <w:rFonts w:ascii="Arial" w:eastAsia="Arial" w:hAnsi="Arial" w:cs="Arial"/>
        </w:rPr>
        <w:t xml:space="preserve"> </w:t>
      </w:r>
      <w:r>
        <w:rPr>
          <w:b/>
        </w:rPr>
        <w:t xml:space="preserve">ICANN </w:t>
      </w:r>
      <w:r>
        <w:t xml:space="preserve">-INTERNET CORPORATION FOR ASSIGNED AND NUMBERS -1998 </w:t>
      </w:r>
    </w:p>
    <w:p w14:paraId="4A9C406F" w14:textId="77777777" w:rsidR="00A97412" w:rsidRDefault="00000000">
      <w:pPr>
        <w:spacing w:after="37" w:line="267" w:lineRule="auto"/>
        <w:ind w:left="2422" w:right="959" w:hanging="360"/>
      </w:pPr>
      <w:r>
        <w:rPr>
          <w:rFonts w:ascii="Courier New" w:eastAsia="Courier New" w:hAnsi="Courier New" w:cs="Courier New"/>
        </w:rPr>
        <w:t>o</w:t>
      </w:r>
      <w:r>
        <w:rPr>
          <w:rFonts w:ascii="Arial" w:eastAsia="Arial" w:hAnsi="Arial" w:cs="Arial"/>
        </w:rPr>
        <w:t xml:space="preserve"> </w:t>
      </w:r>
      <w:r>
        <w:t xml:space="preserve">IANA - Coordinación global de la raíz del DNS, direccionamiento IP, y los recursos del Protocolo IP  </w:t>
      </w:r>
    </w:p>
    <w:p w14:paraId="6760BEB5" w14:textId="77777777" w:rsidR="00A97412" w:rsidRDefault="00000000">
      <w:pPr>
        <w:numPr>
          <w:ilvl w:val="3"/>
          <w:numId w:val="17"/>
        </w:numPr>
        <w:spacing w:after="12" w:line="267" w:lineRule="auto"/>
        <w:ind w:right="959" w:hanging="360"/>
      </w:pPr>
      <w:r>
        <w:rPr>
          <w:b/>
        </w:rPr>
        <w:t>ARIN</w:t>
      </w:r>
      <w:r>
        <w:t xml:space="preserve"> (AMERICA) </w:t>
      </w:r>
    </w:p>
    <w:p w14:paraId="05812489" w14:textId="77777777" w:rsidR="00A97412" w:rsidRDefault="00000000">
      <w:pPr>
        <w:numPr>
          <w:ilvl w:val="3"/>
          <w:numId w:val="17"/>
        </w:numPr>
        <w:spacing w:after="14" w:line="265" w:lineRule="auto"/>
        <w:ind w:right="959" w:hanging="360"/>
      </w:pPr>
      <w:r>
        <w:rPr>
          <w:b/>
        </w:rPr>
        <w:t xml:space="preserve">LACNIC </w:t>
      </w:r>
      <w:r>
        <w:t xml:space="preserve">(LATINO AMERICA Y CARIBE) </w:t>
      </w:r>
    </w:p>
    <w:p w14:paraId="46635C22" w14:textId="77777777" w:rsidR="00A97412" w:rsidRDefault="00000000">
      <w:pPr>
        <w:numPr>
          <w:ilvl w:val="3"/>
          <w:numId w:val="17"/>
        </w:numPr>
        <w:spacing w:after="20"/>
        <w:ind w:right="959" w:hanging="360"/>
      </w:pPr>
      <w:proofErr w:type="spellStart"/>
      <w:r>
        <w:rPr>
          <w:b/>
        </w:rPr>
        <w:t>AfriNIC</w:t>
      </w:r>
      <w:proofErr w:type="spellEnd"/>
      <w:r>
        <w:rPr>
          <w:b/>
        </w:rPr>
        <w:t xml:space="preserve"> (</w:t>
      </w:r>
      <w:r>
        <w:t xml:space="preserve">AFRICA) </w:t>
      </w:r>
    </w:p>
    <w:p w14:paraId="6CD25F50" w14:textId="77777777" w:rsidR="00A97412" w:rsidRDefault="00000000">
      <w:pPr>
        <w:numPr>
          <w:ilvl w:val="3"/>
          <w:numId w:val="17"/>
        </w:numPr>
        <w:spacing w:after="12" w:line="265" w:lineRule="auto"/>
        <w:ind w:right="959" w:hanging="360"/>
      </w:pPr>
      <w:r>
        <w:rPr>
          <w:b/>
        </w:rPr>
        <w:t>RIPE NCC</w:t>
      </w:r>
      <w:r>
        <w:t xml:space="preserve"> (EUROPA, </w:t>
      </w:r>
      <w:proofErr w:type="gramStart"/>
      <w:r>
        <w:t>ESTE )</w:t>
      </w:r>
      <w:proofErr w:type="gramEnd"/>
      <w:r>
        <w:t xml:space="preserve"> </w:t>
      </w:r>
    </w:p>
    <w:p w14:paraId="5D9F6D88" w14:textId="77777777" w:rsidR="00A97412" w:rsidRDefault="00000000">
      <w:pPr>
        <w:numPr>
          <w:ilvl w:val="3"/>
          <w:numId w:val="17"/>
        </w:numPr>
        <w:spacing w:after="12" w:line="267" w:lineRule="auto"/>
        <w:ind w:right="959" w:hanging="360"/>
      </w:pPr>
      <w:r>
        <w:rPr>
          <w:b/>
        </w:rPr>
        <w:t>APNIC (</w:t>
      </w:r>
      <w:r>
        <w:t xml:space="preserve">ASIA/PACIFICO) </w:t>
      </w:r>
    </w:p>
    <w:p w14:paraId="4839E2C8" w14:textId="77777777" w:rsidR="00A97412" w:rsidRDefault="00000000">
      <w:pPr>
        <w:numPr>
          <w:ilvl w:val="3"/>
          <w:numId w:val="17"/>
        </w:numPr>
        <w:spacing w:after="159"/>
        <w:ind w:right="959" w:hanging="360"/>
      </w:pPr>
      <w:r>
        <w:rPr>
          <w:b/>
        </w:rPr>
        <w:t>NIC Argentina</w:t>
      </w:r>
      <w:r>
        <w:t xml:space="preserve"> – SLT – PN </w:t>
      </w:r>
    </w:p>
    <w:p w14:paraId="6FBDED77" w14:textId="77777777" w:rsidR="00A97412" w:rsidRDefault="00000000">
      <w:pPr>
        <w:spacing w:after="0" w:line="260" w:lineRule="auto"/>
        <w:ind w:left="822" w:right="807" w:hanging="10"/>
        <w:jc w:val="center"/>
      </w:pPr>
      <w:r>
        <w:rPr>
          <w:color w:val="2F5496"/>
          <w:sz w:val="32"/>
        </w:rPr>
        <w:lastRenderedPageBreak/>
        <w:t xml:space="preserve">NIC ARGENTINA.  </w:t>
      </w:r>
      <w:hyperlink r:id="rId253">
        <w:r>
          <w:rPr>
            <w:i/>
            <w:color w:val="0563C1"/>
            <w:sz w:val="28"/>
            <w:u w:val="single" w:color="0563C1"/>
          </w:rPr>
          <w:t>https://nic.ar/</w:t>
        </w:r>
      </w:hyperlink>
      <w:hyperlink r:id="rId254">
        <w:r>
          <w:rPr>
            <w:color w:val="2F5496"/>
            <w:sz w:val="32"/>
          </w:rPr>
          <w:t xml:space="preserve"> </w:t>
        </w:r>
      </w:hyperlink>
    </w:p>
    <w:p w14:paraId="644BF420" w14:textId="77777777" w:rsidR="00A97412" w:rsidRDefault="00000000">
      <w:pPr>
        <w:numPr>
          <w:ilvl w:val="3"/>
          <w:numId w:val="17"/>
        </w:numPr>
        <w:spacing w:after="35" w:line="256" w:lineRule="auto"/>
        <w:ind w:right="959" w:hanging="360"/>
      </w:pPr>
      <w:r>
        <w:rPr>
          <w:i/>
        </w:rPr>
        <w:t xml:space="preserve">Network </w:t>
      </w:r>
      <w:proofErr w:type="spellStart"/>
      <w:r>
        <w:rPr>
          <w:i/>
        </w:rPr>
        <w:t>Information</w:t>
      </w:r>
      <w:proofErr w:type="spellEnd"/>
      <w:r>
        <w:rPr>
          <w:i/>
        </w:rPr>
        <w:t xml:space="preserve"> Center Argentina </w:t>
      </w:r>
      <w:proofErr w:type="gramStart"/>
      <w:r>
        <w:rPr>
          <w:i/>
        </w:rPr>
        <w:t>( Centro</w:t>
      </w:r>
      <w:proofErr w:type="gramEnd"/>
      <w:r>
        <w:rPr>
          <w:i/>
        </w:rPr>
        <w:t xml:space="preserve"> de Información de la Red para Argentina).</w:t>
      </w:r>
      <w:r>
        <w:t xml:space="preserve"> </w:t>
      </w:r>
    </w:p>
    <w:p w14:paraId="50E1603E" w14:textId="77777777" w:rsidR="00A97412" w:rsidRDefault="00000000">
      <w:pPr>
        <w:numPr>
          <w:ilvl w:val="3"/>
          <w:numId w:val="17"/>
        </w:numPr>
        <w:spacing w:after="35" w:line="256" w:lineRule="auto"/>
        <w:ind w:right="959" w:hanging="360"/>
      </w:pPr>
      <w:r>
        <w:rPr>
          <w:i/>
        </w:rPr>
        <w:t>Responsable de Administrar el Dominio Superior.ar.</w:t>
      </w:r>
      <w:r>
        <w:t xml:space="preserve"> </w:t>
      </w:r>
    </w:p>
    <w:p w14:paraId="71360496" w14:textId="77777777" w:rsidR="00A97412" w:rsidRDefault="00000000">
      <w:pPr>
        <w:numPr>
          <w:ilvl w:val="3"/>
          <w:numId w:val="17"/>
        </w:numPr>
        <w:spacing w:after="35" w:line="256" w:lineRule="auto"/>
        <w:ind w:right="959" w:hanging="360"/>
      </w:pPr>
      <w:r>
        <w:rPr>
          <w:i/>
        </w:rPr>
        <w:t xml:space="preserve">Registro de nombres de dominio de las personas físicas y jurídicas. </w:t>
      </w:r>
      <w:r>
        <w:t xml:space="preserve"> </w:t>
      </w:r>
    </w:p>
    <w:p w14:paraId="405AD512" w14:textId="77777777" w:rsidR="00A97412" w:rsidRDefault="00000000">
      <w:pPr>
        <w:numPr>
          <w:ilvl w:val="3"/>
          <w:numId w:val="17"/>
        </w:numPr>
        <w:spacing w:after="368" w:line="256" w:lineRule="auto"/>
        <w:ind w:right="959" w:hanging="360"/>
      </w:pPr>
      <w:r>
        <w:rPr>
          <w:i/>
        </w:rPr>
        <w:t xml:space="preserve">Secretaría Legal y Técnica de la Presidencia de la Nación </w:t>
      </w:r>
      <w:r>
        <w:rPr>
          <w:rFonts w:ascii="Wingdings 3" w:eastAsia="Wingdings 3" w:hAnsi="Wingdings 3" w:cs="Wingdings 3"/>
        </w:rPr>
        <w:t></w:t>
      </w:r>
      <w:r>
        <w:rPr>
          <w:i/>
        </w:rPr>
        <w:t xml:space="preserve"> Dentro la órbita de la Dirección Nacional de Registro de Dominios de Internet.</w:t>
      </w:r>
      <w:r>
        <w:rPr>
          <w:i/>
          <w:vertAlign w:val="superscript"/>
        </w:rPr>
        <w:t xml:space="preserve"> </w:t>
      </w:r>
      <w:r>
        <w:t xml:space="preserve"> </w:t>
      </w:r>
    </w:p>
    <w:p w14:paraId="77ACE0A3" w14:textId="77777777" w:rsidR="00A97412" w:rsidRDefault="00000000">
      <w:pPr>
        <w:spacing w:after="0" w:line="260" w:lineRule="auto"/>
        <w:ind w:left="822" w:right="814" w:hanging="10"/>
        <w:jc w:val="center"/>
      </w:pPr>
      <w:r>
        <w:rPr>
          <w:color w:val="2F5496"/>
          <w:sz w:val="32"/>
        </w:rPr>
        <w:t xml:space="preserve">Internet. </w:t>
      </w:r>
      <w:proofErr w:type="spellStart"/>
      <w:r>
        <w:rPr>
          <w:color w:val="2F5496"/>
          <w:sz w:val="32"/>
        </w:rPr>
        <w:t>Organos</w:t>
      </w:r>
      <w:proofErr w:type="spellEnd"/>
      <w:r>
        <w:rPr>
          <w:color w:val="2F5496"/>
          <w:sz w:val="32"/>
        </w:rPr>
        <w:t xml:space="preserve">/Organizaciones Formales </w:t>
      </w:r>
    </w:p>
    <w:p w14:paraId="3E32C9E5" w14:textId="77777777" w:rsidR="00A97412" w:rsidRDefault="00000000">
      <w:pPr>
        <w:spacing w:after="87"/>
        <w:ind w:left="1798"/>
      </w:pPr>
      <w:r>
        <w:rPr>
          <w:noProof/>
        </w:rPr>
        <mc:AlternateContent>
          <mc:Choice Requires="wpg">
            <w:drawing>
              <wp:inline distT="0" distB="0" distL="0" distR="0" wp14:anchorId="77B8CE2A" wp14:editId="07CA213D">
                <wp:extent cx="4403002" cy="3470988"/>
                <wp:effectExtent l="0" t="0" r="0" b="0"/>
                <wp:docPr id="257691" name="Group 257691"/>
                <wp:cNvGraphicFramePr/>
                <a:graphic xmlns:a="http://schemas.openxmlformats.org/drawingml/2006/main">
                  <a:graphicData uri="http://schemas.microsoft.com/office/word/2010/wordprocessingGroup">
                    <wpg:wgp>
                      <wpg:cNvGrpSpPr/>
                      <wpg:grpSpPr>
                        <a:xfrm>
                          <a:off x="0" y="0"/>
                          <a:ext cx="4403002" cy="3470988"/>
                          <a:chOff x="0" y="0"/>
                          <a:chExt cx="4403002" cy="3470988"/>
                        </a:xfrm>
                      </wpg:grpSpPr>
                      <wps:wsp>
                        <wps:cNvPr id="8707" name="Rectangle 8707"/>
                        <wps:cNvSpPr/>
                        <wps:spPr>
                          <a:xfrm>
                            <a:off x="4153916" y="1543685"/>
                            <a:ext cx="53596" cy="241550"/>
                          </a:xfrm>
                          <a:prstGeom prst="rect">
                            <a:avLst/>
                          </a:prstGeom>
                          <a:ln>
                            <a:noFill/>
                          </a:ln>
                        </wps:spPr>
                        <wps:txbx>
                          <w:txbxContent>
                            <w:p w14:paraId="10C13455" w14:textId="77777777" w:rsidR="00A97412" w:rsidRDefault="00000000">
                              <w:r>
                                <w:rPr>
                                  <w:sz w:val="28"/>
                                </w:rPr>
                                <w:t xml:space="preserve"> </w:t>
                              </w:r>
                            </w:p>
                          </w:txbxContent>
                        </wps:txbx>
                        <wps:bodyPr horzOverflow="overflow" vert="horz" lIns="0" tIns="0" rIns="0" bIns="0" rtlCol="0">
                          <a:noAutofit/>
                        </wps:bodyPr>
                      </wps:wsp>
                      <wps:wsp>
                        <wps:cNvPr id="313891" name="Shape 313891"/>
                        <wps:cNvSpPr/>
                        <wps:spPr>
                          <a:xfrm>
                            <a:off x="210312" y="1697228"/>
                            <a:ext cx="3943477" cy="12192"/>
                          </a:xfrm>
                          <a:custGeom>
                            <a:avLst/>
                            <a:gdLst/>
                            <a:ahLst/>
                            <a:cxnLst/>
                            <a:rect l="0" t="0" r="0" b="0"/>
                            <a:pathLst>
                              <a:path w="3943477" h="12192">
                                <a:moveTo>
                                  <a:pt x="0" y="0"/>
                                </a:moveTo>
                                <a:lnTo>
                                  <a:pt x="3943477" y="0"/>
                                </a:lnTo>
                                <a:lnTo>
                                  <a:pt x="3943477"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709" name="Rectangle 8709"/>
                        <wps:cNvSpPr/>
                        <wps:spPr>
                          <a:xfrm>
                            <a:off x="4362704" y="2872867"/>
                            <a:ext cx="53596" cy="241550"/>
                          </a:xfrm>
                          <a:prstGeom prst="rect">
                            <a:avLst/>
                          </a:prstGeom>
                          <a:ln>
                            <a:noFill/>
                          </a:ln>
                        </wps:spPr>
                        <wps:txbx>
                          <w:txbxContent>
                            <w:p w14:paraId="53EDD79F" w14:textId="77777777" w:rsidR="00A97412" w:rsidRDefault="00000000">
                              <w:r>
                                <w:rPr>
                                  <w:sz w:val="28"/>
                                </w:rPr>
                                <w:t xml:space="preserve"> </w:t>
                              </w:r>
                            </w:p>
                          </w:txbxContent>
                        </wps:txbx>
                        <wps:bodyPr horzOverflow="overflow" vert="horz" lIns="0" tIns="0" rIns="0" bIns="0" rtlCol="0">
                          <a:noAutofit/>
                        </wps:bodyPr>
                      </wps:wsp>
                      <wps:wsp>
                        <wps:cNvPr id="313892" name="Shape 313892"/>
                        <wps:cNvSpPr/>
                        <wps:spPr>
                          <a:xfrm>
                            <a:off x="0" y="3026410"/>
                            <a:ext cx="4362577" cy="12192"/>
                          </a:xfrm>
                          <a:custGeom>
                            <a:avLst/>
                            <a:gdLst/>
                            <a:ahLst/>
                            <a:cxnLst/>
                            <a:rect l="0" t="0" r="0" b="0"/>
                            <a:pathLst>
                              <a:path w="4362577" h="12192">
                                <a:moveTo>
                                  <a:pt x="0" y="0"/>
                                </a:moveTo>
                                <a:lnTo>
                                  <a:pt x="4362577" y="0"/>
                                </a:lnTo>
                                <a:lnTo>
                                  <a:pt x="4362577"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711" name="Rectangle 8711"/>
                        <wps:cNvSpPr/>
                        <wps:spPr>
                          <a:xfrm>
                            <a:off x="960501" y="3264535"/>
                            <a:ext cx="3244939" cy="274582"/>
                          </a:xfrm>
                          <a:prstGeom prst="rect">
                            <a:avLst/>
                          </a:prstGeom>
                          <a:ln>
                            <a:noFill/>
                          </a:ln>
                        </wps:spPr>
                        <wps:txbx>
                          <w:txbxContent>
                            <w:p w14:paraId="526C2D49" w14:textId="77777777" w:rsidR="00A97412" w:rsidRDefault="00000000">
                              <w:r>
                                <w:rPr>
                                  <w:color w:val="2F5496"/>
                                  <w:sz w:val="32"/>
                                </w:rPr>
                                <w:t xml:space="preserve">ISP (Internet </w:t>
                              </w:r>
                              <w:proofErr w:type="spellStart"/>
                              <w:r>
                                <w:rPr>
                                  <w:color w:val="2F5496"/>
                                  <w:sz w:val="32"/>
                                </w:rPr>
                                <w:t>Service</w:t>
                              </w:r>
                              <w:proofErr w:type="spellEnd"/>
                              <w:r>
                                <w:rPr>
                                  <w:color w:val="2F5496"/>
                                  <w:sz w:val="32"/>
                                </w:rPr>
                                <w:t xml:space="preserve"> </w:t>
                              </w:r>
                              <w:proofErr w:type="spellStart"/>
                              <w:r>
                                <w:rPr>
                                  <w:color w:val="2F5496"/>
                                  <w:sz w:val="32"/>
                                </w:rPr>
                                <w:t>Provider</w:t>
                              </w:r>
                              <w:proofErr w:type="spellEnd"/>
                              <w:r>
                                <w:rPr>
                                  <w:color w:val="2F5496"/>
                                  <w:sz w:val="32"/>
                                </w:rPr>
                                <w:t>)</w:t>
                              </w:r>
                            </w:p>
                          </w:txbxContent>
                        </wps:txbx>
                        <wps:bodyPr horzOverflow="overflow" vert="horz" lIns="0" tIns="0" rIns="0" bIns="0" rtlCol="0">
                          <a:noAutofit/>
                        </wps:bodyPr>
                      </wps:wsp>
                      <wps:wsp>
                        <wps:cNvPr id="8712" name="Rectangle 8712"/>
                        <wps:cNvSpPr/>
                        <wps:spPr>
                          <a:xfrm>
                            <a:off x="3402203" y="3264535"/>
                            <a:ext cx="60925" cy="274582"/>
                          </a:xfrm>
                          <a:prstGeom prst="rect">
                            <a:avLst/>
                          </a:prstGeom>
                          <a:ln>
                            <a:noFill/>
                          </a:ln>
                        </wps:spPr>
                        <wps:txbx>
                          <w:txbxContent>
                            <w:p w14:paraId="22A6C94D" w14:textId="77777777" w:rsidR="00A97412" w:rsidRDefault="00000000">
                              <w:r>
                                <w:rPr>
                                  <w:color w:val="2F5496"/>
                                  <w:sz w:val="32"/>
                                </w:rPr>
                                <w:t xml:space="preserve"> </w:t>
                              </w:r>
                            </w:p>
                          </w:txbxContent>
                        </wps:txbx>
                        <wps:bodyPr horzOverflow="overflow" vert="horz" lIns="0" tIns="0" rIns="0" bIns="0" rtlCol="0">
                          <a:noAutofit/>
                        </wps:bodyPr>
                      </wps:wsp>
                      <pic:pic xmlns:pic="http://schemas.openxmlformats.org/drawingml/2006/picture">
                        <pic:nvPicPr>
                          <pic:cNvPr id="306496" name="Picture 306496"/>
                          <pic:cNvPicPr/>
                        </pic:nvPicPr>
                        <pic:blipFill>
                          <a:blip r:embed="rId255"/>
                          <a:stretch>
                            <a:fillRect/>
                          </a:stretch>
                        </pic:blipFill>
                        <pic:spPr>
                          <a:xfrm>
                            <a:off x="279654" y="30353"/>
                            <a:ext cx="3806952" cy="1578864"/>
                          </a:xfrm>
                          <a:prstGeom prst="rect">
                            <a:avLst/>
                          </a:prstGeom>
                        </pic:spPr>
                      </pic:pic>
                      <pic:pic xmlns:pic="http://schemas.openxmlformats.org/drawingml/2006/picture">
                        <pic:nvPicPr>
                          <pic:cNvPr id="8747" name="Picture 8747"/>
                          <pic:cNvPicPr/>
                        </pic:nvPicPr>
                        <pic:blipFill>
                          <a:blip r:embed="rId256"/>
                          <a:stretch>
                            <a:fillRect/>
                          </a:stretch>
                        </pic:blipFill>
                        <pic:spPr>
                          <a:xfrm>
                            <a:off x="285750" y="38100"/>
                            <a:ext cx="3798570" cy="1571371"/>
                          </a:xfrm>
                          <a:prstGeom prst="rect">
                            <a:avLst/>
                          </a:prstGeom>
                        </pic:spPr>
                      </pic:pic>
                      <wps:wsp>
                        <wps:cNvPr id="8748" name="Shape 8748"/>
                        <wps:cNvSpPr/>
                        <wps:spPr>
                          <a:xfrm>
                            <a:off x="247650" y="0"/>
                            <a:ext cx="3874770" cy="1647571"/>
                          </a:xfrm>
                          <a:custGeom>
                            <a:avLst/>
                            <a:gdLst/>
                            <a:ahLst/>
                            <a:cxnLst/>
                            <a:rect l="0" t="0" r="0" b="0"/>
                            <a:pathLst>
                              <a:path w="3874770" h="1647571">
                                <a:moveTo>
                                  <a:pt x="0" y="1647571"/>
                                </a:moveTo>
                                <a:lnTo>
                                  <a:pt x="3874770" y="1647571"/>
                                </a:lnTo>
                                <a:lnTo>
                                  <a:pt x="3874770" y="0"/>
                                </a:lnTo>
                                <a:lnTo>
                                  <a:pt x="0" y="0"/>
                                </a:lnTo>
                                <a:close/>
                              </a:path>
                            </a:pathLst>
                          </a:custGeom>
                          <a:ln w="76200" cap="flat">
                            <a:miter lim="127000"/>
                          </a:ln>
                        </wps:spPr>
                        <wps:style>
                          <a:lnRef idx="1">
                            <a:srgbClr val="BFBFBF"/>
                          </a:lnRef>
                          <a:fillRef idx="0">
                            <a:srgbClr val="000000">
                              <a:alpha val="0"/>
                            </a:srgbClr>
                          </a:fillRef>
                          <a:effectRef idx="0">
                            <a:scrgbClr r="0" g="0" b="0"/>
                          </a:effectRef>
                          <a:fontRef idx="none"/>
                        </wps:style>
                        <wps:bodyPr/>
                      </wps:wsp>
                      <pic:pic xmlns:pic="http://schemas.openxmlformats.org/drawingml/2006/picture">
                        <pic:nvPicPr>
                          <pic:cNvPr id="306497" name="Picture 306497"/>
                          <pic:cNvPicPr/>
                        </pic:nvPicPr>
                        <pic:blipFill>
                          <a:blip r:embed="rId257"/>
                          <a:stretch>
                            <a:fillRect/>
                          </a:stretch>
                        </pic:blipFill>
                        <pic:spPr>
                          <a:xfrm>
                            <a:off x="69342" y="1916049"/>
                            <a:ext cx="4221481" cy="1024128"/>
                          </a:xfrm>
                          <a:prstGeom prst="rect">
                            <a:avLst/>
                          </a:prstGeom>
                        </pic:spPr>
                      </pic:pic>
                      <pic:pic xmlns:pic="http://schemas.openxmlformats.org/drawingml/2006/picture">
                        <pic:nvPicPr>
                          <pic:cNvPr id="8751" name="Picture 8751"/>
                          <pic:cNvPicPr/>
                        </pic:nvPicPr>
                        <pic:blipFill>
                          <a:blip r:embed="rId258"/>
                          <a:stretch>
                            <a:fillRect/>
                          </a:stretch>
                        </pic:blipFill>
                        <pic:spPr>
                          <a:xfrm>
                            <a:off x="76200" y="1919148"/>
                            <a:ext cx="4213225" cy="1019124"/>
                          </a:xfrm>
                          <a:prstGeom prst="rect">
                            <a:avLst/>
                          </a:prstGeom>
                        </pic:spPr>
                      </pic:pic>
                      <wps:wsp>
                        <wps:cNvPr id="8752" name="Shape 8752"/>
                        <wps:cNvSpPr/>
                        <wps:spPr>
                          <a:xfrm>
                            <a:off x="38100" y="1881048"/>
                            <a:ext cx="4289425" cy="1095324"/>
                          </a:xfrm>
                          <a:custGeom>
                            <a:avLst/>
                            <a:gdLst/>
                            <a:ahLst/>
                            <a:cxnLst/>
                            <a:rect l="0" t="0" r="0" b="0"/>
                            <a:pathLst>
                              <a:path w="4289425" h="1095324">
                                <a:moveTo>
                                  <a:pt x="0" y="1095324"/>
                                </a:moveTo>
                                <a:lnTo>
                                  <a:pt x="4289425" y="1095324"/>
                                </a:lnTo>
                                <a:lnTo>
                                  <a:pt x="4289425" y="0"/>
                                </a:lnTo>
                                <a:lnTo>
                                  <a:pt x="0" y="0"/>
                                </a:lnTo>
                                <a:close/>
                              </a:path>
                            </a:pathLst>
                          </a:custGeom>
                          <a:ln w="76200" cap="flat">
                            <a:miter lim="127000"/>
                          </a:ln>
                        </wps:spPr>
                        <wps:style>
                          <a:lnRef idx="1">
                            <a:srgbClr val="BFBFBF"/>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57691" style="width:346.693pt;height:273.306pt;mso-position-horizontal-relative:char;mso-position-vertical-relative:line" coordsize="44030,34709">
                <v:rect id="Rectangle 8707" style="position:absolute;width:535;height:2415;left:41539;top:15436;" filled="f" stroked="f">
                  <v:textbox inset="0,0,0,0">
                    <w:txbxContent>
                      <w:p>
                        <w:pPr>
                          <w:spacing w:before="0" w:after="160" w:line="259" w:lineRule="auto"/>
                        </w:pPr>
                        <w:r>
                          <w:rPr>
                            <w:rFonts w:cs="Calibri" w:hAnsi="Calibri" w:eastAsia="Calibri" w:ascii="Calibri"/>
                            <w:sz w:val="28"/>
                          </w:rPr>
                          <w:t xml:space="preserve"> </w:t>
                        </w:r>
                      </w:p>
                    </w:txbxContent>
                  </v:textbox>
                </v:rect>
                <v:shape id="Shape 313893" style="position:absolute;width:39434;height:121;left:2103;top:16972;" coordsize="3943477,12192" path="m0,0l3943477,0l3943477,12192l0,12192l0,0">
                  <v:stroke weight="0pt" endcap="flat" joinstyle="miter" miterlimit="10" on="false" color="#000000" opacity="0"/>
                  <v:fill on="true" color="#000000"/>
                </v:shape>
                <v:rect id="Rectangle 8709" style="position:absolute;width:535;height:2415;left:43627;top:28728;" filled="f" stroked="f">
                  <v:textbox inset="0,0,0,0">
                    <w:txbxContent>
                      <w:p>
                        <w:pPr>
                          <w:spacing w:before="0" w:after="160" w:line="259" w:lineRule="auto"/>
                        </w:pPr>
                        <w:r>
                          <w:rPr>
                            <w:rFonts w:cs="Calibri" w:hAnsi="Calibri" w:eastAsia="Calibri" w:ascii="Calibri"/>
                            <w:sz w:val="28"/>
                          </w:rPr>
                          <w:t xml:space="preserve"> </w:t>
                        </w:r>
                      </w:p>
                    </w:txbxContent>
                  </v:textbox>
                </v:rect>
                <v:shape id="Shape 313894" style="position:absolute;width:43625;height:121;left:0;top:30264;" coordsize="4362577,12192" path="m0,0l4362577,0l4362577,12192l0,12192l0,0">
                  <v:stroke weight="0pt" endcap="flat" joinstyle="miter" miterlimit="10" on="false" color="#000000" opacity="0"/>
                  <v:fill on="true" color="#000000"/>
                </v:shape>
                <v:rect id="Rectangle 8711" style="position:absolute;width:32449;height:2745;left:9605;top:32645;" filled="f" stroked="f">
                  <v:textbox inset="0,0,0,0">
                    <w:txbxContent>
                      <w:p>
                        <w:pPr>
                          <w:spacing w:before="0" w:after="160" w:line="259" w:lineRule="auto"/>
                        </w:pPr>
                        <w:r>
                          <w:rPr>
                            <w:rFonts w:cs="Calibri" w:hAnsi="Calibri" w:eastAsia="Calibri" w:ascii="Calibri"/>
                            <w:color w:val="2f5496"/>
                            <w:sz w:val="32"/>
                          </w:rPr>
                          <w:t xml:space="preserve">ISP (Internet Service Provider)</w:t>
                        </w:r>
                      </w:p>
                    </w:txbxContent>
                  </v:textbox>
                </v:rect>
                <v:rect id="Rectangle 8712" style="position:absolute;width:609;height:2745;left:34022;top:32645;" filled="f" stroked="f">
                  <v:textbox inset="0,0,0,0">
                    <w:txbxContent>
                      <w:p>
                        <w:pPr>
                          <w:spacing w:before="0" w:after="160" w:line="259" w:lineRule="auto"/>
                        </w:pPr>
                        <w:r>
                          <w:rPr>
                            <w:rFonts w:cs="Calibri" w:hAnsi="Calibri" w:eastAsia="Calibri" w:ascii="Calibri"/>
                            <w:color w:val="2f5496"/>
                            <w:sz w:val="32"/>
                          </w:rPr>
                          <w:t xml:space="preserve"> </w:t>
                        </w:r>
                      </w:p>
                    </w:txbxContent>
                  </v:textbox>
                </v:rect>
                <v:shape id="Picture 306496" style="position:absolute;width:38069;height:15788;left:2796;top:303;" filled="f">
                  <v:imagedata r:id="rId259"/>
                </v:shape>
                <v:shape id="Picture 8747" style="position:absolute;width:37985;height:15713;left:2857;top:381;" filled="f">
                  <v:imagedata r:id="rId260"/>
                </v:shape>
                <v:shape id="Shape 8748" style="position:absolute;width:38747;height:16475;left:2476;top:0;" coordsize="3874770,1647571" path="m0,1647571l3874770,1647571l3874770,0l0,0x">
                  <v:stroke weight="6pt" endcap="flat" joinstyle="miter" miterlimit="10" on="true" color="#bfbfbf"/>
                  <v:fill on="false" color="#000000" opacity="0"/>
                </v:shape>
                <v:shape id="Picture 306497" style="position:absolute;width:42214;height:10241;left:693;top:19160;" filled="f">
                  <v:imagedata r:id="rId261"/>
                </v:shape>
                <v:shape id="Picture 8751" style="position:absolute;width:42132;height:10191;left:762;top:19191;" filled="f">
                  <v:imagedata r:id="rId262"/>
                </v:shape>
                <v:shape id="Shape 8752" style="position:absolute;width:42894;height:10953;left:381;top:18810;" coordsize="4289425,1095324" path="m0,1095324l4289425,1095324l4289425,0l0,0x">
                  <v:stroke weight="6pt" endcap="flat" joinstyle="miter" miterlimit="10" on="true" color="#bfbfbf"/>
                  <v:fill on="false" color="#000000" opacity="0"/>
                </v:shape>
              </v:group>
            </w:pict>
          </mc:Fallback>
        </mc:AlternateContent>
      </w:r>
    </w:p>
    <w:p w14:paraId="3D78399F" w14:textId="77777777" w:rsidR="00A97412" w:rsidRDefault="00000000">
      <w:pPr>
        <w:numPr>
          <w:ilvl w:val="3"/>
          <w:numId w:val="17"/>
        </w:numPr>
        <w:spacing w:after="38" w:line="267" w:lineRule="auto"/>
        <w:ind w:right="959" w:hanging="360"/>
      </w:pPr>
      <w:r>
        <w:t xml:space="preserve">Organización Comercial que provee servicios o Acceso a Internet a sus Suscriptores u Organizaciones (TELCO). </w:t>
      </w:r>
    </w:p>
    <w:p w14:paraId="48476406" w14:textId="77777777" w:rsidR="00A97412" w:rsidRDefault="00000000">
      <w:pPr>
        <w:numPr>
          <w:ilvl w:val="3"/>
          <w:numId w:val="17"/>
        </w:numPr>
        <w:spacing w:after="12" w:line="267" w:lineRule="auto"/>
        <w:ind w:right="959" w:hanging="360"/>
      </w:pPr>
      <w:r>
        <w:t xml:space="preserve">Debe Proveer </w:t>
      </w:r>
    </w:p>
    <w:p w14:paraId="75D51D28" w14:textId="77777777" w:rsidR="00A97412" w:rsidRDefault="00000000">
      <w:pPr>
        <w:numPr>
          <w:ilvl w:val="3"/>
          <w:numId w:val="17"/>
        </w:numPr>
        <w:spacing w:after="12" w:line="267" w:lineRule="auto"/>
        <w:ind w:right="959" w:hanging="360"/>
      </w:pPr>
      <w:r>
        <w:t xml:space="preserve">Señal de Comunicaciones. </w:t>
      </w:r>
    </w:p>
    <w:p w14:paraId="0BCC85B7" w14:textId="77777777" w:rsidR="00A97412" w:rsidRDefault="00000000">
      <w:pPr>
        <w:numPr>
          <w:ilvl w:val="3"/>
          <w:numId w:val="17"/>
        </w:numPr>
        <w:spacing w:after="14" w:line="265" w:lineRule="auto"/>
        <w:ind w:right="959" w:hanging="360"/>
      </w:pPr>
      <w:r>
        <w:t xml:space="preserve">Números y Nombres de Dominio. </w:t>
      </w:r>
    </w:p>
    <w:p w14:paraId="40326C76" w14:textId="77777777" w:rsidR="00A97412" w:rsidRDefault="00000000">
      <w:pPr>
        <w:numPr>
          <w:ilvl w:val="3"/>
          <w:numId w:val="17"/>
        </w:numPr>
        <w:spacing w:after="12" w:line="267" w:lineRule="auto"/>
        <w:ind w:right="959" w:hanging="360"/>
      </w:pPr>
      <w:r>
        <w:t xml:space="preserve">Servicio de Soporte Técnico. </w:t>
      </w:r>
    </w:p>
    <w:p w14:paraId="6977C06F" w14:textId="77777777" w:rsidR="00A97412" w:rsidRDefault="00000000">
      <w:pPr>
        <w:numPr>
          <w:ilvl w:val="3"/>
          <w:numId w:val="17"/>
        </w:numPr>
        <w:spacing w:after="12" w:line="267" w:lineRule="auto"/>
        <w:ind w:right="959" w:hanging="360"/>
      </w:pPr>
      <w:r>
        <w:t xml:space="preserve">Otros Servicios. </w:t>
      </w:r>
    </w:p>
    <w:p w14:paraId="321E4CCC" w14:textId="77777777" w:rsidR="00A97412" w:rsidRDefault="00000000">
      <w:pPr>
        <w:spacing w:after="0"/>
        <w:ind w:left="3208"/>
      </w:pPr>
      <w:r>
        <w:rPr>
          <w:noProof/>
        </w:rPr>
        <mc:AlternateContent>
          <mc:Choice Requires="wpg">
            <w:drawing>
              <wp:inline distT="0" distB="0" distL="0" distR="0" wp14:anchorId="7069DDED" wp14:editId="2873B2DA">
                <wp:extent cx="2642172" cy="1902598"/>
                <wp:effectExtent l="0" t="0" r="0" b="0"/>
                <wp:docPr id="257692" name="Group 257692"/>
                <wp:cNvGraphicFramePr/>
                <a:graphic xmlns:a="http://schemas.openxmlformats.org/drawingml/2006/main">
                  <a:graphicData uri="http://schemas.microsoft.com/office/word/2010/wordprocessingGroup">
                    <wpg:wgp>
                      <wpg:cNvGrpSpPr/>
                      <wpg:grpSpPr>
                        <a:xfrm>
                          <a:off x="0" y="0"/>
                          <a:ext cx="2642172" cy="1902598"/>
                          <a:chOff x="0" y="0"/>
                          <a:chExt cx="2642172" cy="1902598"/>
                        </a:xfrm>
                      </wpg:grpSpPr>
                      <wps:wsp>
                        <wps:cNvPr id="8739" name="Rectangle 8739"/>
                        <wps:cNvSpPr/>
                        <wps:spPr>
                          <a:xfrm>
                            <a:off x="132207" y="0"/>
                            <a:ext cx="522716" cy="274582"/>
                          </a:xfrm>
                          <a:prstGeom prst="rect">
                            <a:avLst/>
                          </a:prstGeom>
                          <a:ln>
                            <a:noFill/>
                          </a:ln>
                        </wps:spPr>
                        <wps:txbx>
                          <w:txbxContent>
                            <w:p w14:paraId="5E411A2F" w14:textId="77777777" w:rsidR="00A97412" w:rsidRDefault="00000000">
                              <w:r>
                                <w:rPr>
                                  <w:color w:val="2F5496"/>
                                  <w:sz w:val="32"/>
                                </w:rPr>
                                <w:t xml:space="preserve">NAP </w:t>
                              </w:r>
                            </w:p>
                          </w:txbxContent>
                        </wps:txbx>
                        <wps:bodyPr horzOverflow="overflow" vert="horz" lIns="0" tIns="0" rIns="0" bIns="0" rtlCol="0">
                          <a:noAutofit/>
                        </wps:bodyPr>
                      </wps:wsp>
                      <wps:wsp>
                        <wps:cNvPr id="8740" name="Rectangle 8740"/>
                        <wps:cNvSpPr/>
                        <wps:spPr>
                          <a:xfrm>
                            <a:off x="525399" y="0"/>
                            <a:ext cx="134251" cy="274582"/>
                          </a:xfrm>
                          <a:prstGeom prst="rect">
                            <a:avLst/>
                          </a:prstGeom>
                          <a:ln>
                            <a:noFill/>
                          </a:ln>
                        </wps:spPr>
                        <wps:txbx>
                          <w:txbxContent>
                            <w:p w14:paraId="5ED006D0" w14:textId="77777777" w:rsidR="00A97412" w:rsidRDefault="00000000">
                              <w:r>
                                <w:rPr>
                                  <w:color w:val="2F5496"/>
                                  <w:sz w:val="32"/>
                                </w:rPr>
                                <w:t>–</w:t>
                              </w:r>
                            </w:p>
                          </w:txbxContent>
                        </wps:txbx>
                        <wps:bodyPr horzOverflow="overflow" vert="horz" lIns="0" tIns="0" rIns="0" bIns="0" rtlCol="0">
                          <a:noAutofit/>
                        </wps:bodyPr>
                      </wps:wsp>
                      <wps:wsp>
                        <wps:cNvPr id="8741" name="Rectangle 8741"/>
                        <wps:cNvSpPr/>
                        <wps:spPr>
                          <a:xfrm>
                            <a:off x="625983" y="0"/>
                            <a:ext cx="60925" cy="274582"/>
                          </a:xfrm>
                          <a:prstGeom prst="rect">
                            <a:avLst/>
                          </a:prstGeom>
                          <a:ln>
                            <a:noFill/>
                          </a:ln>
                        </wps:spPr>
                        <wps:txbx>
                          <w:txbxContent>
                            <w:p w14:paraId="05807DBB" w14:textId="77777777" w:rsidR="00A97412" w:rsidRDefault="00000000">
                              <w:r>
                                <w:rPr>
                                  <w:color w:val="2F5496"/>
                                  <w:sz w:val="32"/>
                                </w:rPr>
                                <w:t xml:space="preserve"> </w:t>
                              </w:r>
                            </w:p>
                          </w:txbxContent>
                        </wps:txbx>
                        <wps:bodyPr horzOverflow="overflow" vert="horz" lIns="0" tIns="0" rIns="0" bIns="0" rtlCol="0">
                          <a:noAutofit/>
                        </wps:bodyPr>
                      </wps:wsp>
                      <wps:wsp>
                        <wps:cNvPr id="8742" name="Rectangle 8742"/>
                        <wps:cNvSpPr/>
                        <wps:spPr>
                          <a:xfrm>
                            <a:off x="671703" y="0"/>
                            <a:ext cx="2349393" cy="274582"/>
                          </a:xfrm>
                          <a:prstGeom prst="rect">
                            <a:avLst/>
                          </a:prstGeom>
                          <a:ln>
                            <a:noFill/>
                          </a:ln>
                        </wps:spPr>
                        <wps:txbx>
                          <w:txbxContent>
                            <w:p w14:paraId="75C2653A" w14:textId="77777777" w:rsidR="00A97412" w:rsidRDefault="00000000">
                              <w:r>
                                <w:rPr>
                                  <w:color w:val="2F5496"/>
                                  <w:sz w:val="32"/>
                                </w:rPr>
                                <w:t>Network Access Point</w:t>
                              </w:r>
                            </w:p>
                          </w:txbxContent>
                        </wps:txbx>
                        <wps:bodyPr horzOverflow="overflow" vert="horz" lIns="0" tIns="0" rIns="0" bIns="0" rtlCol="0">
                          <a:noAutofit/>
                        </wps:bodyPr>
                      </wps:wsp>
                      <wps:wsp>
                        <wps:cNvPr id="8743" name="Rectangle 8743"/>
                        <wps:cNvSpPr/>
                        <wps:spPr>
                          <a:xfrm>
                            <a:off x="2441321" y="0"/>
                            <a:ext cx="60925" cy="274582"/>
                          </a:xfrm>
                          <a:prstGeom prst="rect">
                            <a:avLst/>
                          </a:prstGeom>
                          <a:ln>
                            <a:noFill/>
                          </a:ln>
                        </wps:spPr>
                        <wps:txbx>
                          <w:txbxContent>
                            <w:p w14:paraId="7E8533C7" w14:textId="77777777" w:rsidR="00A97412" w:rsidRDefault="00000000">
                              <w:r>
                                <w:rPr>
                                  <w:color w:val="2F5496"/>
                                  <w:sz w:val="32"/>
                                </w:rPr>
                                <w:t xml:space="preserve"> </w:t>
                              </w:r>
                            </w:p>
                          </w:txbxContent>
                        </wps:txbx>
                        <wps:bodyPr horzOverflow="overflow" vert="horz" lIns="0" tIns="0" rIns="0" bIns="0" rtlCol="0">
                          <a:noAutofit/>
                        </wps:bodyPr>
                      </wps:wsp>
                      <wps:wsp>
                        <wps:cNvPr id="8744" name="Rectangle 8744"/>
                        <wps:cNvSpPr/>
                        <wps:spPr>
                          <a:xfrm>
                            <a:off x="2610485" y="1759788"/>
                            <a:ext cx="42143" cy="189937"/>
                          </a:xfrm>
                          <a:prstGeom prst="rect">
                            <a:avLst/>
                          </a:prstGeom>
                          <a:ln>
                            <a:noFill/>
                          </a:ln>
                        </wps:spPr>
                        <wps:txbx>
                          <w:txbxContent>
                            <w:p w14:paraId="0EF6903C" w14:textId="77777777" w:rsidR="00A97412" w:rsidRDefault="00000000">
                              <w:r>
                                <w:t xml:space="preserve"> </w:t>
                              </w:r>
                            </w:p>
                          </w:txbxContent>
                        </wps:txbx>
                        <wps:bodyPr horzOverflow="overflow" vert="horz" lIns="0" tIns="0" rIns="0" bIns="0" rtlCol="0">
                          <a:noAutofit/>
                        </wps:bodyPr>
                      </wps:wsp>
                      <pic:pic xmlns:pic="http://schemas.openxmlformats.org/drawingml/2006/picture">
                        <pic:nvPicPr>
                          <pic:cNvPr id="306498" name="Picture 306498"/>
                          <pic:cNvPicPr/>
                        </pic:nvPicPr>
                        <pic:blipFill>
                          <a:blip r:embed="rId263"/>
                          <a:stretch>
                            <a:fillRect/>
                          </a:stretch>
                        </pic:blipFill>
                        <pic:spPr>
                          <a:xfrm>
                            <a:off x="31496" y="296037"/>
                            <a:ext cx="2511552" cy="1496568"/>
                          </a:xfrm>
                          <a:prstGeom prst="rect">
                            <a:avLst/>
                          </a:prstGeom>
                        </pic:spPr>
                      </pic:pic>
                      <pic:pic xmlns:pic="http://schemas.openxmlformats.org/drawingml/2006/picture">
                        <pic:nvPicPr>
                          <pic:cNvPr id="8755" name="Picture 8755"/>
                          <pic:cNvPicPr/>
                        </pic:nvPicPr>
                        <pic:blipFill>
                          <a:blip r:embed="rId264"/>
                          <a:stretch>
                            <a:fillRect/>
                          </a:stretch>
                        </pic:blipFill>
                        <pic:spPr>
                          <a:xfrm>
                            <a:off x="38100" y="301612"/>
                            <a:ext cx="2504567" cy="1489075"/>
                          </a:xfrm>
                          <a:prstGeom prst="rect">
                            <a:avLst/>
                          </a:prstGeom>
                        </pic:spPr>
                      </pic:pic>
                      <wps:wsp>
                        <wps:cNvPr id="8756" name="Shape 8756"/>
                        <wps:cNvSpPr/>
                        <wps:spPr>
                          <a:xfrm>
                            <a:off x="0" y="263513"/>
                            <a:ext cx="2580767" cy="1565274"/>
                          </a:xfrm>
                          <a:custGeom>
                            <a:avLst/>
                            <a:gdLst/>
                            <a:ahLst/>
                            <a:cxnLst/>
                            <a:rect l="0" t="0" r="0" b="0"/>
                            <a:pathLst>
                              <a:path w="2580767" h="1565274">
                                <a:moveTo>
                                  <a:pt x="0" y="1565274"/>
                                </a:moveTo>
                                <a:lnTo>
                                  <a:pt x="2580767" y="1565274"/>
                                </a:lnTo>
                                <a:lnTo>
                                  <a:pt x="2580767" y="0"/>
                                </a:lnTo>
                                <a:lnTo>
                                  <a:pt x="0" y="0"/>
                                </a:lnTo>
                                <a:close/>
                              </a:path>
                            </a:pathLst>
                          </a:custGeom>
                          <a:ln w="76200" cap="flat">
                            <a:miter lim="127000"/>
                          </a:ln>
                        </wps:spPr>
                        <wps:style>
                          <a:lnRef idx="1">
                            <a:srgbClr val="0000FF"/>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57692" style="width:208.045pt;height:149.811pt;mso-position-horizontal-relative:char;mso-position-vertical-relative:line" coordsize="26421,19025">
                <v:rect id="Rectangle 8739" style="position:absolute;width:5227;height:2745;left:1322;top:0;" filled="f" stroked="f">
                  <v:textbox inset="0,0,0,0">
                    <w:txbxContent>
                      <w:p>
                        <w:pPr>
                          <w:spacing w:before="0" w:after="160" w:line="259" w:lineRule="auto"/>
                        </w:pPr>
                        <w:r>
                          <w:rPr>
                            <w:rFonts w:cs="Calibri" w:hAnsi="Calibri" w:eastAsia="Calibri" w:ascii="Calibri"/>
                            <w:color w:val="2f5496"/>
                            <w:sz w:val="32"/>
                          </w:rPr>
                          <w:t xml:space="preserve">NAP </w:t>
                        </w:r>
                      </w:p>
                    </w:txbxContent>
                  </v:textbox>
                </v:rect>
                <v:rect id="Rectangle 8740" style="position:absolute;width:1342;height:2745;left:5253;top:0;" filled="f" stroked="f">
                  <v:textbox inset="0,0,0,0">
                    <w:txbxContent>
                      <w:p>
                        <w:pPr>
                          <w:spacing w:before="0" w:after="160" w:line="259" w:lineRule="auto"/>
                        </w:pPr>
                        <w:r>
                          <w:rPr>
                            <w:rFonts w:cs="Calibri" w:hAnsi="Calibri" w:eastAsia="Calibri" w:ascii="Calibri"/>
                            <w:color w:val="2f5496"/>
                            <w:sz w:val="32"/>
                          </w:rPr>
                          <w:t xml:space="preserve">–</w:t>
                        </w:r>
                      </w:p>
                    </w:txbxContent>
                  </v:textbox>
                </v:rect>
                <v:rect id="Rectangle 8741" style="position:absolute;width:609;height:2745;left:6259;top:0;" filled="f" stroked="f">
                  <v:textbox inset="0,0,0,0">
                    <w:txbxContent>
                      <w:p>
                        <w:pPr>
                          <w:spacing w:before="0" w:after="160" w:line="259" w:lineRule="auto"/>
                        </w:pPr>
                        <w:r>
                          <w:rPr>
                            <w:rFonts w:cs="Calibri" w:hAnsi="Calibri" w:eastAsia="Calibri" w:ascii="Calibri"/>
                            <w:color w:val="2f5496"/>
                            <w:sz w:val="32"/>
                          </w:rPr>
                          <w:t xml:space="preserve"> </w:t>
                        </w:r>
                      </w:p>
                    </w:txbxContent>
                  </v:textbox>
                </v:rect>
                <v:rect id="Rectangle 8742" style="position:absolute;width:23493;height:2745;left:6717;top:0;" filled="f" stroked="f">
                  <v:textbox inset="0,0,0,0">
                    <w:txbxContent>
                      <w:p>
                        <w:pPr>
                          <w:spacing w:before="0" w:after="160" w:line="259" w:lineRule="auto"/>
                        </w:pPr>
                        <w:r>
                          <w:rPr>
                            <w:rFonts w:cs="Calibri" w:hAnsi="Calibri" w:eastAsia="Calibri" w:ascii="Calibri"/>
                            <w:color w:val="2f5496"/>
                            <w:sz w:val="32"/>
                          </w:rPr>
                          <w:t xml:space="preserve">Network Access Point</w:t>
                        </w:r>
                      </w:p>
                    </w:txbxContent>
                  </v:textbox>
                </v:rect>
                <v:rect id="Rectangle 8743" style="position:absolute;width:609;height:2745;left:24413;top:0;" filled="f" stroked="f">
                  <v:textbox inset="0,0,0,0">
                    <w:txbxContent>
                      <w:p>
                        <w:pPr>
                          <w:spacing w:before="0" w:after="160" w:line="259" w:lineRule="auto"/>
                        </w:pPr>
                        <w:r>
                          <w:rPr>
                            <w:rFonts w:cs="Calibri" w:hAnsi="Calibri" w:eastAsia="Calibri" w:ascii="Calibri"/>
                            <w:color w:val="2f5496"/>
                            <w:sz w:val="32"/>
                          </w:rPr>
                          <w:t xml:space="preserve"> </w:t>
                        </w:r>
                      </w:p>
                    </w:txbxContent>
                  </v:textbox>
                </v:rect>
                <v:rect id="Rectangle 8744" style="position:absolute;width:421;height:1899;left:26104;top:17597;" filled="f" stroked="f">
                  <v:textbox inset="0,0,0,0">
                    <w:txbxContent>
                      <w:p>
                        <w:pPr>
                          <w:spacing w:before="0" w:after="160" w:line="259" w:lineRule="auto"/>
                        </w:pPr>
                        <w:r>
                          <w:rPr>
                            <w:rFonts w:cs="Calibri" w:hAnsi="Calibri" w:eastAsia="Calibri" w:ascii="Calibri"/>
                            <w:sz w:val="22"/>
                          </w:rPr>
                          <w:t xml:space="preserve"> </w:t>
                        </w:r>
                      </w:p>
                    </w:txbxContent>
                  </v:textbox>
                </v:rect>
                <v:shape id="Picture 306498" style="position:absolute;width:25115;height:14965;left:314;top:2960;" filled="f">
                  <v:imagedata r:id="rId265"/>
                </v:shape>
                <v:shape id="Picture 8755" style="position:absolute;width:25045;height:14890;left:381;top:3016;" filled="f">
                  <v:imagedata r:id="rId266"/>
                </v:shape>
                <v:shape id="Shape 8756" style="position:absolute;width:25807;height:15652;left:0;top:2635;" coordsize="2580767,1565274" path="m0,1565274l2580767,1565274l2580767,0l0,0x">
                  <v:stroke weight="6pt" endcap="flat" joinstyle="miter" miterlimit="10" on="true" color="#0000ff"/>
                  <v:fill on="false" color="#000000" opacity="0"/>
                </v:shape>
              </v:group>
            </w:pict>
          </mc:Fallback>
        </mc:AlternateContent>
      </w:r>
    </w:p>
    <w:p w14:paraId="4F750C38" w14:textId="77777777" w:rsidR="00A97412" w:rsidRDefault="00000000">
      <w:pPr>
        <w:spacing w:after="0" w:line="260" w:lineRule="auto"/>
        <w:ind w:left="822" w:right="811" w:hanging="10"/>
        <w:jc w:val="center"/>
      </w:pPr>
      <w:r>
        <w:rPr>
          <w:color w:val="2F5496"/>
          <w:sz w:val="32"/>
        </w:rPr>
        <w:t xml:space="preserve">NAP: Network Access Point. Internet Exchange Point (IXP) </w:t>
      </w:r>
    </w:p>
    <w:p w14:paraId="58629F94" w14:textId="77777777" w:rsidR="00A97412" w:rsidRDefault="00000000">
      <w:pPr>
        <w:numPr>
          <w:ilvl w:val="3"/>
          <w:numId w:val="17"/>
        </w:numPr>
        <w:spacing w:after="12" w:line="267" w:lineRule="auto"/>
        <w:ind w:right="959" w:hanging="360"/>
      </w:pPr>
      <w:r>
        <w:lastRenderedPageBreak/>
        <w:t xml:space="preserve">Punto de acceso a la red Internet. </w:t>
      </w:r>
    </w:p>
    <w:p w14:paraId="5A90C56F" w14:textId="77777777" w:rsidR="00A97412" w:rsidRDefault="00000000">
      <w:pPr>
        <w:numPr>
          <w:ilvl w:val="3"/>
          <w:numId w:val="17"/>
        </w:numPr>
        <w:spacing w:after="38" w:line="267" w:lineRule="auto"/>
        <w:ind w:right="959" w:hanging="360"/>
      </w:pPr>
      <w:r>
        <w:t xml:space="preserve">Centro público de intercambio de red donde los proveedores de servicios e internet (ISP) se interconectaban realizando acuerdos de intercambio o </w:t>
      </w:r>
      <w:proofErr w:type="spellStart"/>
      <w:r>
        <w:t>peering</w:t>
      </w:r>
      <w:proofErr w:type="spellEnd"/>
      <w:r>
        <w:t xml:space="preserve">. </w:t>
      </w:r>
    </w:p>
    <w:p w14:paraId="7EF316E7" w14:textId="77777777" w:rsidR="00A97412" w:rsidRDefault="00000000">
      <w:pPr>
        <w:numPr>
          <w:ilvl w:val="3"/>
          <w:numId w:val="17"/>
        </w:numPr>
        <w:spacing w:after="12" w:line="267" w:lineRule="auto"/>
        <w:ind w:right="959" w:hanging="360"/>
      </w:pPr>
      <w:r>
        <w:t xml:space="preserve">En la Actualidad se denominan:  </w:t>
      </w:r>
    </w:p>
    <w:p w14:paraId="4EC2851E" w14:textId="77777777" w:rsidR="00A97412" w:rsidRDefault="00000000">
      <w:pPr>
        <w:tabs>
          <w:tab w:val="center" w:pos="2833"/>
          <w:tab w:val="center" w:pos="4479"/>
        </w:tabs>
        <w:spacing w:after="334"/>
      </w:pPr>
      <w:r>
        <w:tab/>
      </w:r>
      <w:r>
        <w:rPr>
          <w:rFonts w:ascii="Wingdings" w:eastAsia="Wingdings" w:hAnsi="Wingdings" w:cs="Wingdings"/>
        </w:rPr>
        <w:t>▪</w:t>
      </w:r>
      <w:r>
        <w:rPr>
          <w:rFonts w:ascii="Arial" w:eastAsia="Arial" w:hAnsi="Arial" w:cs="Arial"/>
        </w:rPr>
        <w:t xml:space="preserve"> </w:t>
      </w:r>
      <w:r>
        <w:rPr>
          <w:rFonts w:ascii="Arial" w:eastAsia="Arial" w:hAnsi="Arial" w:cs="Arial"/>
        </w:rPr>
        <w:tab/>
      </w:r>
      <w:r>
        <w:rPr>
          <w:b/>
          <w:i/>
        </w:rPr>
        <w:t>Internet Exchange Point (IXP)</w:t>
      </w:r>
      <w:r>
        <w:t xml:space="preserve"> </w:t>
      </w:r>
    </w:p>
    <w:p w14:paraId="1779AAA4" w14:textId="77777777" w:rsidR="00A97412" w:rsidRDefault="00000000">
      <w:pPr>
        <w:spacing w:after="0" w:line="260" w:lineRule="auto"/>
        <w:ind w:left="822" w:right="811" w:hanging="10"/>
        <w:jc w:val="center"/>
      </w:pPr>
      <w:r>
        <w:rPr>
          <w:color w:val="2F5496"/>
          <w:sz w:val="32"/>
        </w:rPr>
        <w:t xml:space="preserve">NAPS en Argentina – Comienzos </w:t>
      </w:r>
    </w:p>
    <w:p w14:paraId="319407C8" w14:textId="77777777" w:rsidR="00A97412" w:rsidRDefault="00000000">
      <w:pPr>
        <w:tabs>
          <w:tab w:val="center" w:pos="2198"/>
          <w:tab w:val="center" w:pos="3815"/>
          <w:tab w:val="center" w:pos="4523"/>
        </w:tabs>
        <w:spacing w:after="198" w:line="267" w:lineRule="auto"/>
      </w:pPr>
      <w:r>
        <w:tab/>
        <w:t xml:space="preserve">NAP: Network Access Point </w:t>
      </w:r>
      <w:r>
        <w:tab/>
        <w:t xml:space="preserve"> </w:t>
      </w:r>
      <w:r>
        <w:tab/>
      </w:r>
      <w:r>
        <w:rPr>
          <w:b/>
          <w:i/>
        </w:rPr>
        <w:t xml:space="preserve"> </w:t>
      </w:r>
    </w:p>
    <w:p w14:paraId="16FB51F6" w14:textId="77777777" w:rsidR="00A97412" w:rsidRDefault="00000000">
      <w:pPr>
        <w:numPr>
          <w:ilvl w:val="1"/>
          <w:numId w:val="19"/>
        </w:numPr>
        <w:spacing w:after="12" w:line="267" w:lineRule="auto"/>
        <w:ind w:right="959" w:hanging="360"/>
      </w:pPr>
      <w:r>
        <w:t xml:space="preserve">NAP de Telefónica </w:t>
      </w:r>
      <w:r>
        <w:rPr>
          <w:rFonts w:ascii="Wingdings 3" w:eastAsia="Wingdings 3" w:hAnsi="Wingdings 3" w:cs="Wingdings 3"/>
        </w:rPr>
        <w:t></w:t>
      </w:r>
      <w:r>
        <w:t xml:space="preserve"> Buenos Aires </w:t>
      </w:r>
    </w:p>
    <w:p w14:paraId="4283F6BA" w14:textId="77777777" w:rsidR="00A97412" w:rsidRDefault="00000000">
      <w:pPr>
        <w:numPr>
          <w:ilvl w:val="1"/>
          <w:numId w:val="19"/>
        </w:numPr>
        <w:spacing w:after="12" w:line="267" w:lineRule="auto"/>
        <w:ind w:right="959" w:hanging="360"/>
      </w:pPr>
      <w:r>
        <w:t xml:space="preserve">NAP de Telecom   </w:t>
      </w:r>
      <w:proofErr w:type="gramStart"/>
      <w:r>
        <w:rPr>
          <w:rFonts w:ascii="Wingdings 3" w:eastAsia="Wingdings 3" w:hAnsi="Wingdings 3" w:cs="Wingdings 3"/>
        </w:rPr>
        <w:t></w:t>
      </w:r>
      <w:r>
        <w:t xml:space="preserve">  Buenos</w:t>
      </w:r>
      <w:proofErr w:type="gramEnd"/>
      <w:r>
        <w:t xml:space="preserve"> Aires </w:t>
      </w:r>
    </w:p>
    <w:p w14:paraId="5B9D056D" w14:textId="77777777" w:rsidR="00A97412" w:rsidRDefault="00000000">
      <w:pPr>
        <w:numPr>
          <w:ilvl w:val="1"/>
          <w:numId w:val="19"/>
        </w:numPr>
        <w:spacing w:after="308"/>
        <w:ind w:right="959" w:hanging="360"/>
      </w:pPr>
      <w:r>
        <w:t xml:space="preserve">NAP </w:t>
      </w:r>
      <w:proofErr w:type="gramStart"/>
      <w:r>
        <w:t xml:space="preserve">de  </w:t>
      </w:r>
      <w:proofErr w:type="spellStart"/>
      <w:r>
        <w:t>Cabase</w:t>
      </w:r>
      <w:proofErr w:type="spellEnd"/>
      <w:proofErr w:type="gramEnd"/>
      <w:r>
        <w:t xml:space="preserve">   </w:t>
      </w:r>
      <w:r>
        <w:rPr>
          <w:rFonts w:ascii="Wingdings 3" w:eastAsia="Wingdings 3" w:hAnsi="Wingdings 3" w:cs="Wingdings 3"/>
        </w:rPr>
        <w:t></w:t>
      </w:r>
      <w:r>
        <w:t xml:space="preserve">  Buenos Aires </w:t>
      </w:r>
      <w:r>
        <w:rPr>
          <w:b/>
          <w:i/>
        </w:rPr>
        <w:t xml:space="preserve">(Cámara Argentina de Internet)  </w:t>
      </w:r>
      <w:r>
        <w:t xml:space="preserve"> </w:t>
      </w:r>
    </w:p>
    <w:p w14:paraId="31E607DB" w14:textId="77777777" w:rsidR="00A97412" w:rsidRDefault="00000000">
      <w:pPr>
        <w:spacing w:after="0" w:line="260" w:lineRule="auto"/>
        <w:ind w:left="822" w:right="816" w:hanging="10"/>
        <w:jc w:val="center"/>
      </w:pPr>
      <w:r>
        <w:rPr>
          <w:color w:val="2F5496"/>
          <w:sz w:val="32"/>
        </w:rPr>
        <w:t xml:space="preserve">Estructura Internet Año 2000 </w:t>
      </w:r>
    </w:p>
    <w:p w14:paraId="60C82D8E" w14:textId="77777777" w:rsidR="00A97412" w:rsidRDefault="00000000">
      <w:pPr>
        <w:spacing w:after="206"/>
        <w:ind w:left="977" w:hanging="10"/>
      </w:pPr>
      <w:r>
        <w:rPr>
          <w:i/>
        </w:rPr>
        <w:t>NAP:</w:t>
      </w:r>
      <w:r>
        <w:t xml:space="preserve"> </w:t>
      </w:r>
      <w:r>
        <w:rPr>
          <w:b/>
          <w:i/>
        </w:rPr>
        <w:t>Network Access Point</w:t>
      </w:r>
      <w:r>
        <w:t xml:space="preserve"> </w:t>
      </w:r>
      <w:r>
        <w:rPr>
          <w:b/>
          <w:i/>
        </w:rPr>
        <w:t>(Switch ATM /FDDI)</w:t>
      </w:r>
      <w:r>
        <w:t xml:space="preserve"> </w:t>
      </w:r>
    </w:p>
    <w:p w14:paraId="7A8887FC" w14:textId="77777777" w:rsidR="00A97412" w:rsidRDefault="00000000">
      <w:pPr>
        <w:numPr>
          <w:ilvl w:val="1"/>
          <w:numId w:val="19"/>
        </w:numPr>
        <w:spacing w:after="12" w:line="267" w:lineRule="auto"/>
        <w:ind w:right="959" w:hanging="360"/>
      </w:pPr>
      <w:r>
        <w:rPr>
          <w:b/>
          <w:i/>
        </w:rPr>
        <w:t>NAP</w:t>
      </w:r>
      <w:r>
        <w:t xml:space="preserve"> de Sprint </w:t>
      </w:r>
      <w:r>
        <w:rPr>
          <w:rFonts w:ascii="Wingdings 3" w:eastAsia="Wingdings 3" w:hAnsi="Wingdings 3" w:cs="Wingdings 3"/>
        </w:rPr>
        <w:t></w:t>
      </w:r>
      <w:r>
        <w:t xml:space="preserve"> </w:t>
      </w:r>
      <w:proofErr w:type="spellStart"/>
      <w:r>
        <w:t>Pennauken</w:t>
      </w:r>
      <w:proofErr w:type="spellEnd"/>
      <w:r>
        <w:t xml:space="preserve"> –NJ </w:t>
      </w:r>
    </w:p>
    <w:p w14:paraId="62D5C1DC" w14:textId="77777777" w:rsidR="00A97412" w:rsidRDefault="00000000">
      <w:pPr>
        <w:numPr>
          <w:ilvl w:val="1"/>
          <w:numId w:val="19"/>
        </w:numPr>
        <w:spacing w:after="12" w:line="267" w:lineRule="auto"/>
        <w:ind w:right="959" w:hanging="360"/>
      </w:pPr>
      <w:r>
        <w:rPr>
          <w:b/>
          <w:i/>
        </w:rPr>
        <w:t>NAP</w:t>
      </w:r>
      <w:r>
        <w:t xml:space="preserve"> de </w:t>
      </w:r>
      <w:proofErr w:type="spellStart"/>
      <w:r>
        <w:t>Pac</w:t>
      </w:r>
      <w:proofErr w:type="spellEnd"/>
      <w:r>
        <w:t xml:space="preserve"> BELL </w:t>
      </w:r>
      <w:r>
        <w:rPr>
          <w:rFonts w:ascii="Wingdings 3" w:eastAsia="Wingdings 3" w:hAnsi="Wingdings 3" w:cs="Wingdings 3"/>
        </w:rPr>
        <w:t></w:t>
      </w:r>
      <w:r>
        <w:t xml:space="preserve">San Francisco – California </w:t>
      </w:r>
    </w:p>
    <w:p w14:paraId="3D7B03BE" w14:textId="77777777" w:rsidR="00A97412" w:rsidRDefault="00000000">
      <w:pPr>
        <w:numPr>
          <w:ilvl w:val="1"/>
          <w:numId w:val="19"/>
        </w:numPr>
        <w:spacing w:after="12" w:line="267" w:lineRule="auto"/>
        <w:ind w:right="959" w:hanging="360"/>
      </w:pPr>
      <w:r>
        <w:rPr>
          <w:b/>
          <w:i/>
        </w:rPr>
        <w:t xml:space="preserve">NAP </w:t>
      </w:r>
      <w:r>
        <w:t xml:space="preserve">AADS </w:t>
      </w:r>
      <w:r>
        <w:rPr>
          <w:rFonts w:ascii="Wingdings 3" w:eastAsia="Wingdings 3" w:hAnsi="Wingdings 3" w:cs="Wingdings 3"/>
        </w:rPr>
        <w:t></w:t>
      </w:r>
      <w:r>
        <w:t xml:space="preserve"> Chicago </w:t>
      </w:r>
    </w:p>
    <w:p w14:paraId="334B5C4D" w14:textId="77777777" w:rsidR="00A97412" w:rsidRDefault="00000000">
      <w:pPr>
        <w:numPr>
          <w:ilvl w:val="1"/>
          <w:numId w:val="19"/>
        </w:numPr>
        <w:spacing w:after="303" w:line="267" w:lineRule="auto"/>
        <w:ind w:right="959" w:hanging="360"/>
      </w:pPr>
      <w:r>
        <w:rPr>
          <w:b/>
          <w:i/>
        </w:rPr>
        <w:t xml:space="preserve">NAP </w:t>
      </w:r>
      <w:r>
        <w:t xml:space="preserve">de </w:t>
      </w:r>
      <w:proofErr w:type="gramStart"/>
      <w:r>
        <w:t xml:space="preserve">MFS  </w:t>
      </w:r>
      <w:proofErr w:type="spellStart"/>
      <w:r>
        <w:t>Datanet</w:t>
      </w:r>
      <w:proofErr w:type="spellEnd"/>
      <w:proofErr w:type="gramEnd"/>
      <w:r>
        <w:t xml:space="preserve"> </w:t>
      </w:r>
      <w:r>
        <w:rPr>
          <w:rFonts w:ascii="Wingdings 3" w:eastAsia="Wingdings 3" w:hAnsi="Wingdings 3" w:cs="Wingdings 3"/>
        </w:rPr>
        <w:t></w:t>
      </w:r>
      <w:r>
        <w:t xml:space="preserve"> Washington D.C. </w:t>
      </w:r>
    </w:p>
    <w:p w14:paraId="6D20CC5D" w14:textId="77777777" w:rsidR="00A97412" w:rsidRDefault="00000000">
      <w:pPr>
        <w:spacing w:after="0" w:line="260" w:lineRule="auto"/>
        <w:ind w:left="822" w:right="814" w:hanging="10"/>
        <w:jc w:val="center"/>
      </w:pPr>
      <w:r>
        <w:rPr>
          <w:color w:val="2F5496"/>
          <w:sz w:val="32"/>
        </w:rPr>
        <w:t xml:space="preserve">WWW2 - Internet 2 </w:t>
      </w:r>
    </w:p>
    <w:p w14:paraId="1E4CF630" w14:textId="77777777" w:rsidR="00A97412" w:rsidRDefault="00000000">
      <w:pPr>
        <w:numPr>
          <w:ilvl w:val="2"/>
          <w:numId w:val="12"/>
        </w:numPr>
        <w:spacing w:after="12" w:line="267" w:lineRule="auto"/>
        <w:ind w:right="959" w:firstLine="1440"/>
      </w:pPr>
      <w:r>
        <w:t xml:space="preserve">Proyecto Tecnológico nacido en </w:t>
      </w:r>
      <w:proofErr w:type="gramStart"/>
      <w:r>
        <w:t>EEUU</w:t>
      </w:r>
      <w:proofErr w:type="gramEnd"/>
      <w:r>
        <w:t xml:space="preserve"> en el año 1996 con objetivos académicos. </w:t>
      </w:r>
    </w:p>
    <w:p w14:paraId="098D4038" w14:textId="77777777" w:rsidR="00A97412" w:rsidRDefault="00000000">
      <w:pPr>
        <w:numPr>
          <w:ilvl w:val="2"/>
          <w:numId w:val="12"/>
        </w:numPr>
        <w:spacing w:after="12" w:line="267" w:lineRule="auto"/>
        <w:ind w:right="959" w:firstLine="1440"/>
      </w:pPr>
      <w:r>
        <w:t xml:space="preserve">Consorcio </w:t>
      </w:r>
      <w:proofErr w:type="spellStart"/>
      <w:r>
        <w:t>Admistrador</w:t>
      </w:r>
      <w:proofErr w:type="spellEnd"/>
      <w:r>
        <w:t xml:space="preserve"> sin fines de Lucro (UCAID) - </w:t>
      </w:r>
      <w:proofErr w:type="spellStart"/>
      <w:r>
        <w:t>University</w:t>
      </w:r>
      <w:proofErr w:type="spellEnd"/>
      <w:r>
        <w:t xml:space="preserve"> </w:t>
      </w:r>
      <w:proofErr w:type="spellStart"/>
      <w:r>
        <w:t>Corporation</w:t>
      </w:r>
      <w:proofErr w:type="spellEnd"/>
      <w:r>
        <w:t xml:space="preserve"> </w:t>
      </w:r>
      <w:proofErr w:type="spellStart"/>
      <w:r>
        <w:t>for</w:t>
      </w:r>
      <w:proofErr w:type="spellEnd"/>
      <w:r>
        <w:t xml:space="preserve"> </w:t>
      </w:r>
    </w:p>
    <w:p w14:paraId="0AE56157" w14:textId="77777777" w:rsidR="00A97412" w:rsidRDefault="00000000">
      <w:pPr>
        <w:spacing w:after="12" w:line="267" w:lineRule="auto"/>
        <w:ind w:left="2062" w:right="5415" w:hanging="360"/>
      </w:pPr>
      <w:proofErr w:type="spellStart"/>
      <w:r>
        <w:t>Advanced</w:t>
      </w:r>
      <w:proofErr w:type="spellEnd"/>
      <w:r>
        <w:t xml:space="preserve"> Internet </w:t>
      </w:r>
      <w:proofErr w:type="spellStart"/>
      <w:proofErr w:type="gramStart"/>
      <w:r>
        <w:t>Developer</w:t>
      </w:r>
      <w:proofErr w:type="spellEnd"/>
      <w:r>
        <w:t xml:space="preserve">)   </w:t>
      </w:r>
      <w:proofErr w:type="gramEnd"/>
      <w:r>
        <w:rPr>
          <w:rFonts w:ascii="Courier New" w:eastAsia="Courier New" w:hAnsi="Courier New" w:cs="Courier New"/>
        </w:rPr>
        <w:t>o</w:t>
      </w:r>
      <w:r>
        <w:rPr>
          <w:rFonts w:ascii="Arial" w:eastAsia="Arial" w:hAnsi="Arial" w:cs="Arial"/>
        </w:rPr>
        <w:t xml:space="preserve"> </w:t>
      </w:r>
      <w:r>
        <w:t xml:space="preserve">34 Universidades Americanas  </w:t>
      </w:r>
      <w:r>
        <w:rPr>
          <w:rFonts w:ascii="Courier New" w:eastAsia="Courier New" w:hAnsi="Courier New" w:cs="Courier New"/>
        </w:rPr>
        <w:t>o</w:t>
      </w:r>
      <w:r>
        <w:rPr>
          <w:rFonts w:ascii="Arial" w:eastAsia="Arial" w:hAnsi="Arial" w:cs="Arial"/>
        </w:rPr>
        <w:t xml:space="preserve"> </w:t>
      </w:r>
      <w:r>
        <w:t xml:space="preserve">190 Instituciones del Mundo </w:t>
      </w:r>
      <w:r>
        <w:rPr>
          <w:rFonts w:ascii="Courier New" w:eastAsia="Courier New" w:hAnsi="Courier New" w:cs="Courier New"/>
        </w:rPr>
        <w:t>o</w:t>
      </w:r>
      <w:r>
        <w:rPr>
          <w:rFonts w:ascii="Arial" w:eastAsia="Arial" w:hAnsi="Arial" w:cs="Arial"/>
        </w:rPr>
        <w:t xml:space="preserve"> </w:t>
      </w:r>
      <w:r>
        <w:t xml:space="preserve">Argentina Dic 2001 </w:t>
      </w:r>
      <w:r>
        <w:rPr>
          <w:rFonts w:ascii="Courier New" w:eastAsia="Courier New" w:hAnsi="Courier New" w:cs="Courier New"/>
        </w:rPr>
        <w:t>o</w:t>
      </w:r>
      <w:r>
        <w:rPr>
          <w:rFonts w:ascii="Arial" w:eastAsia="Arial" w:hAnsi="Arial" w:cs="Arial"/>
        </w:rPr>
        <w:t xml:space="preserve"> </w:t>
      </w:r>
      <w:r>
        <w:t xml:space="preserve">América  </w:t>
      </w:r>
    </w:p>
    <w:p w14:paraId="1CD3F48A" w14:textId="77777777" w:rsidR="00A97412" w:rsidRDefault="00000000">
      <w:pPr>
        <w:numPr>
          <w:ilvl w:val="2"/>
          <w:numId w:val="12"/>
        </w:numPr>
        <w:spacing w:after="12" w:line="267" w:lineRule="auto"/>
        <w:ind w:right="959" w:firstLine="1440"/>
      </w:pPr>
      <w:r>
        <w:t xml:space="preserve">Brasil - Chile - México - Canadá – Panamá </w:t>
      </w:r>
      <w:r>
        <w:rPr>
          <w:rFonts w:ascii="Wingdings" w:eastAsia="Wingdings" w:hAnsi="Wingdings" w:cs="Wingdings"/>
        </w:rPr>
        <w:t>▪</w:t>
      </w:r>
      <w:r>
        <w:rPr>
          <w:rFonts w:ascii="Arial" w:eastAsia="Arial" w:hAnsi="Arial" w:cs="Arial"/>
        </w:rPr>
        <w:t xml:space="preserve"> </w:t>
      </w:r>
      <w:r>
        <w:rPr>
          <w:rFonts w:ascii="Arial" w:eastAsia="Arial" w:hAnsi="Arial" w:cs="Arial"/>
        </w:rPr>
        <w:tab/>
      </w:r>
      <w:r>
        <w:t xml:space="preserve">Por qué otra </w:t>
      </w:r>
      <w:proofErr w:type="gramStart"/>
      <w:r>
        <w:t>RED ?</w:t>
      </w:r>
      <w:proofErr w:type="gramEnd"/>
      <w:r>
        <w:t xml:space="preserve"> </w:t>
      </w:r>
    </w:p>
    <w:p w14:paraId="0A5912E0" w14:textId="77777777" w:rsidR="00A97412" w:rsidRDefault="00000000">
      <w:pPr>
        <w:numPr>
          <w:ilvl w:val="3"/>
          <w:numId w:val="12"/>
        </w:numPr>
        <w:spacing w:after="12" w:line="267" w:lineRule="auto"/>
        <w:ind w:right="959" w:hanging="360"/>
      </w:pPr>
      <w:r>
        <w:t xml:space="preserve">Internet no es académica en la Actualidad. </w:t>
      </w:r>
    </w:p>
    <w:p w14:paraId="1635CC75" w14:textId="77777777" w:rsidR="00A97412" w:rsidRDefault="00000000">
      <w:pPr>
        <w:numPr>
          <w:ilvl w:val="3"/>
          <w:numId w:val="12"/>
        </w:numPr>
        <w:spacing w:after="12" w:line="267" w:lineRule="auto"/>
        <w:ind w:right="959" w:hanging="360"/>
      </w:pPr>
      <w:r>
        <w:t xml:space="preserve">Red actual alberga intereses comerciales y particulares. </w:t>
      </w:r>
    </w:p>
    <w:p w14:paraId="28F15702" w14:textId="77777777" w:rsidR="00A97412" w:rsidRDefault="00000000">
      <w:pPr>
        <w:numPr>
          <w:ilvl w:val="3"/>
          <w:numId w:val="12"/>
        </w:numPr>
        <w:spacing w:after="340"/>
        <w:ind w:right="959" w:hanging="360"/>
      </w:pPr>
      <w:r>
        <w:t>Los protocolos actuales de internet no garantizan la calidad del servicio (</w:t>
      </w:r>
      <w:proofErr w:type="spellStart"/>
      <w:r>
        <w:t>QoS</w:t>
      </w:r>
      <w:proofErr w:type="spellEnd"/>
      <w:r>
        <w:t xml:space="preserve">). </w:t>
      </w:r>
    </w:p>
    <w:p w14:paraId="4DA3AB89" w14:textId="77777777" w:rsidR="00A97412" w:rsidRDefault="00000000">
      <w:pPr>
        <w:spacing w:after="0" w:line="260" w:lineRule="auto"/>
        <w:ind w:left="822" w:right="815" w:hanging="10"/>
        <w:jc w:val="center"/>
      </w:pPr>
      <w:r>
        <w:rPr>
          <w:color w:val="2F5496"/>
          <w:sz w:val="32"/>
        </w:rPr>
        <w:t xml:space="preserve">WWW2 - Internet 2. Objetivos </w:t>
      </w:r>
    </w:p>
    <w:p w14:paraId="1AF88F5F" w14:textId="77777777" w:rsidR="00A97412" w:rsidRDefault="00000000">
      <w:pPr>
        <w:numPr>
          <w:ilvl w:val="1"/>
          <w:numId w:val="12"/>
        </w:numPr>
        <w:spacing w:after="12" w:line="267" w:lineRule="auto"/>
        <w:ind w:right="959" w:hanging="360"/>
      </w:pPr>
      <w:r>
        <w:t xml:space="preserve">Crear aplicaciones p/investigación. </w:t>
      </w:r>
    </w:p>
    <w:p w14:paraId="4CA0F8DE" w14:textId="77777777" w:rsidR="00A97412" w:rsidRDefault="00000000">
      <w:pPr>
        <w:numPr>
          <w:ilvl w:val="1"/>
          <w:numId w:val="12"/>
        </w:numPr>
        <w:spacing w:after="30" w:line="265" w:lineRule="auto"/>
        <w:ind w:right="959" w:hanging="360"/>
      </w:pPr>
      <w:r>
        <w:t xml:space="preserve">Acercar nuevas </w:t>
      </w:r>
      <w:proofErr w:type="gramStart"/>
      <w:r>
        <w:t>tecnologías .</w:t>
      </w:r>
      <w:proofErr w:type="gramEnd"/>
      <w:r>
        <w:t xml:space="preserve"> </w:t>
      </w:r>
      <w:r>
        <w:rPr>
          <w:rFonts w:ascii="Courier New" w:eastAsia="Courier New" w:hAnsi="Courier New" w:cs="Courier New"/>
        </w:rPr>
        <w:t>o</w:t>
      </w:r>
      <w:r>
        <w:rPr>
          <w:rFonts w:ascii="Arial" w:eastAsia="Arial" w:hAnsi="Arial" w:cs="Arial"/>
        </w:rPr>
        <w:t xml:space="preserve"> </w:t>
      </w:r>
      <w:r>
        <w:t xml:space="preserve">Educación. </w:t>
      </w:r>
    </w:p>
    <w:p w14:paraId="56782FD1" w14:textId="77777777" w:rsidR="00A97412" w:rsidRDefault="00000000">
      <w:pPr>
        <w:spacing w:after="12" w:line="267" w:lineRule="auto"/>
        <w:ind w:left="2072" w:right="959" w:hanging="10"/>
      </w:pPr>
      <w:r>
        <w:rPr>
          <w:rFonts w:ascii="Courier New" w:eastAsia="Courier New" w:hAnsi="Courier New" w:cs="Courier New"/>
        </w:rPr>
        <w:t>o</w:t>
      </w:r>
      <w:r>
        <w:rPr>
          <w:rFonts w:ascii="Arial" w:eastAsia="Arial" w:hAnsi="Arial" w:cs="Arial"/>
        </w:rPr>
        <w:t xml:space="preserve"> </w:t>
      </w:r>
      <w:r>
        <w:t xml:space="preserve">Medicina y Salud ETC. </w:t>
      </w:r>
    </w:p>
    <w:p w14:paraId="5BCF5697" w14:textId="77777777" w:rsidR="00A97412" w:rsidRDefault="00000000">
      <w:pPr>
        <w:numPr>
          <w:ilvl w:val="1"/>
          <w:numId w:val="12"/>
        </w:numPr>
        <w:spacing w:after="12" w:line="267" w:lineRule="auto"/>
        <w:ind w:right="959" w:hanging="360"/>
      </w:pPr>
      <w:r>
        <w:t xml:space="preserve">Transferir la tecnología de WWW2 a WWW </w:t>
      </w:r>
    </w:p>
    <w:p w14:paraId="3C39CDC0" w14:textId="77777777" w:rsidR="00A97412" w:rsidRDefault="00000000">
      <w:pPr>
        <w:numPr>
          <w:ilvl w:val="1"/>
          <w:numId w:val="12"/>
        </w:numPr>
        <w:spacing w:after="12" w:line="267" w:lineRule="auto"/>
        <w:ind w:right="959" w:hanging="360"/>
      </w:pPr>
      <w:r>
        <w:t xml:space="preserve">Capacidad de Colaboración de Centros académicos. </w:t>
      </w:r>
    </w:p>
    <w:p w14:paraId="10971200" w14:textId="77777777" w:rsidR="00A97412" w:rsidRDefault="00000000">
      <w:pPr>
        <w:spacing w:after="12" w:line="267" w:lineRule="auto"/>
        <w:ind w:left="1327" w:right="3714" w:firstLine="720"/>
      </w:pPr>
      <w:r>
        <w:rPr>
          <w:rFonts w:ascii="Courier New" w:eastAsia="Courier New" w:hAnsi="Courier New" w:cs="Courier New"/>
        </w:rPr>
        <w:t>o</w:t>
      </w:r>
      <w:r>
        <w:rPr>
          <w:rFonts w:ascii="Arial" w:eastAsia="Arial" w:hAnsi="Arial" w:cs="Arial"/>
        </w:rPr>
        <w:t xml:space="preserve"> </w:t>
      </w:r>
      <w:r>
        <w:t xml:space="preserve">Compartir </w:t>
      </w:r>
      <w:proofErr w:type="gramStart"/>
      <w:r>
        <w:t>desarrollos ,</w:t>
      </w:r>
      <w:proofErr w:type="gramEnd"/>
      <w:r>
        <w:t xml:space="preserve"> recursos y experiencias </w:t>
      </w:r>
      <w:r>
        <w:rPr>
          <w:rFonts w:ascii="Wingdings" w:eastAsia="Wingdings" w:hAnsi="Wingdings" w:cs="Wingdings"/>
        </w:rPr>
        <w:t>▪</w:t>
      </w:r>
      <w:r>
        <w:rPr>
          <w:rFonts w:ascii="Arial" w:eastAsia="Arial" w:hAnsi="Arial" w:cs="Arial"/>
        </w:rPr>
        <w:t xml:space="preserve"> </w:t>
      </w:r>
      <w:r>
        <w:rPr>
          <w:rFonts w:ascii="Arial" w:eastAsia="Arial" w:hAnsi="Arial" w:cs="Arial"/>
        </w:rPr>
        <w:tab/>
      </w:r>
      <w:r>
        <w:t xml:space="preserve">No reemplazar a Internet . </w:t>
      </w:r>
    </w:p>
    <w:p w14:paraId="0E9A35E9" w14:textId="77777777" w:rsidR="00A97412" w:rsidRDefault="00000000">
      <w:pPr>
        <w:numPr>
          <w:ilvl w:val="1"/>
          <w:numId w:val="12"/>
        </w:numPr>
        <w:spacing w:after="12" w:line="267" w:lineRule="auto"/>
        <w:ind w:right="959" w:hanging="360"/>
      </w:pPr>
      <w:r>
        <w:t xml:space="preserve">Unir Instituciones Académicas y tecnologías </w:t>
      </w:r>
    </w:p>
    <w:p w14:paraId="4D12F00E" w14:textId="77777777" w:rsidR="00A97412" w:rsidRDefault="00000000">
      <w:pPr>
        <w:numPr>
          <w:ilvl w:val="1"/>
          <w:numId w:val="12"/>
        </w:numPr>
        <w:spacing w:after="12" w:line="267" w:lineRule="auto"/>
        <w:ind w:right="959" w:hanging="360"/>
      </w:pPr>
      <w:r>
        <w:t>Mejorar procesos educativos e investigación (Proximidad Virtual</w:t>
      </w:r>
      <w:proofErr w:type="gramStart"/>
      <w:r>
        <w:t>) .</w:t>
      </w:r>
      <w:proofErr w:type="gramEnd"/>
      <w:r>
        <w:t xml:space="preserve"> </w:t>
      </w:r>
    </w:p>
    <w:p w14:paraId="6A901CB4" w14:textId="77777777" w:rsidR="00A97412" w:rsidRDefault="00000000">
      <w:pPr>
        <w:numPr>
          <w:ilvl w:val="1"/>
          <w:numId w:val="12"/>
        </w:numPr>
        <w:spacing w:after="12" w:line="267" w:lineRule="auto"/>
        <w:ind w:right="959" w:hanging="360"/>
      </w:pPr>
      <w:r>
        <w:t xml:space="preserve">Evitar el uso de la Red para fines no académicos o científicos. </w:t>
      </w:r>
    </w:p>
    <w:p w14:paraId="35AA1A81" w14:textId="77777777" w:rsidR="00A97412" w:rsidRDefault="00000000">
      <w:pPr>
        <w:numPr>
          <w:ilvl w:val="1"/>
          <w:numId w:val="12"/>
        </w:numPr>
        <w:spacing w:after="12" w:line="267" w:lineRule="auto"/>
        <w:ind w:right="959" w:hanging="360"/>
      </w:pPr>
      <w:r>
        <w:lastRenderedPageBreak/>
        <w:t xml:space="preserve">Promover las nuevas mejoras y avances Telemáticos en la Red. </w:t>
      </w:r>
    </w:p>
    <w:p w14:paraId="59C79D08" w14:textId="77777777" w:rsidR="00A97412" w:rsidRDefault="00000000">
      <w:pPr>
        <w:numPr>
          <w:ilvl w:val="3"/>
          <w:numId w:val="20"/>
        </w:numPr>
        <w:spacing w:after="12" w:line="267" w:lineRule="auto"/>
        <w:ind w:right="3338" w:hanging="360"/>
      </w:pPr>
      <w:r>
        <w:t xml:space="preserve">Uso de la Banda Ancha </w:t>
      </w:r>
    </w:p>
    <w:p w14:paraId="59E01166" w14:textId="77777777" w:rsidR="00A97412" w:rsidRDefault="00000000">
      <w:pPr>
        <w:numPr>
          <w:ilvl w:val="3"/>
          <w:numId w:val="20"/>
        </w:numPr>
        <w:spacing w:after="12" w:line="267" w:lineRule="auto"/>
        <w:ind w:right="3338" w:hanging="360"/>
      </w:pPr>
      <w:r>
        <w:t xml:space="preserve">Tecnologías de Wireless </w:t>
      </w:r>
      <w:r>
        <w:rPr>
          <w:rFonts w:ascii="Courier New" w:eastAsia="Courier New" w:hAnsi="Courier New" w:cs="Courier New"/>
        </w:rPr>
        <w:t>o</w:t>
      </w:r>
      <w:r>
        <w:rPr>
          <w:rFonts w:ascii="Arial" w:eastAsia="Arial" w:hAnsi="Arial" w:cs="Arial"/>
        </w:rPr>
        <w:t xml:space="preserve"> </w:t>
      </w:r>
      <w:r>
        <w:t xml:space="preserve">IPV6 </w:t>
      </w:r>
    </w:p>
    <w:p w14:paraId="04085990" w14:textId="77777777" w:rsidR="00A97412" w:rsidRDefault="00000000">
      <w:pPr>
        <w:numPr>
          <w:ilvl w:val="1"/>
          <w:numId w:val="12"/>
        </w:numPr>
        <w:spacing w:after="12" w:line="267" w:lineRule="auto"/>
        <w:ind w:right="959" w:hanging="360"/>
      </w:pPr>
      <w:r>
        <w:t xml:space="preserve">Aprendizaje Colaborativo. </w:t>
      </w:r>
    </w:p>
    <w:p w14:paraId="4F60A52E" w14:textId="77777777" w:rsidR="00A97412" w:rsidRDefault="00000000">
      <w:pPr>
        <w:numPr>
          <w:ilvl w:val="1"/>
          <w:numId w:val="12"/>
        </w:numPr>
        <w:spacing w:after="12" w:line="267" w:lineRule="auto"/>
        <w:ind w:right="959" w:hanging="360"/>
      </w:pPr>
      <w:r>
        <w:t xml:space="preserve">Facilitar el desarrollo y despliegue de servicios basados en </w:t>
      </w:r>
      <w:proofErr w:type="spellStart"/>
      <w:r>
        <w:t>QoS</w:t>
      </w:r>
      <w:proofErr w:type="spellEnd"/>
      <w:r>
        <w:t xml:space="preserve">. </w:t>
      </w:r>
    </w:p>
    <w:p w14:paraId="49ADB492" w14:textId="77777777" w:rsidR="00A97412" w:rsidRDefault="00000000">
      <w:pPr>
        <w:numPr>
          <w:ilvl w:val="1"/>
          <w:numId w:val="12"/>
        </w:numPr>
        <w:spacing w:after="12" w:line="267" w:lineRule="auto"/>
        <w:ind w:right="959" w:hanging="360"/>
      </w:pPr>
      <w:r>
        <w:t xml:space="preserve">Soportar el desarrollo y adopción de aplicaciones para suministrar Middleware y herramientas de desarrollo.  </w:t>
      </w:r>
    </w:p>
    <w:p w14:paraId="27F51D3B" w14:textId="77777777" w:rsidR="00A97412" w:rsidRDefault="00000000">
      <w:pPr>
        <w:numPr>
          <w:ilvl w:val="1"/>
          <w:numId w:val="12"/>
        </w:numPr>
        <w:spacing w:after="12" w:line="267" w:lineRule="auto"/>
        <w:ind w:right="959" w:hanging="360"/>
      </w:pPr>
      <w:r>
        <w:t xml:space="preserve">Coordinar la adopción de estándares de trabajo para garantizar </w:t>
      </w:r>
      <w:proofErr w:type="spellStart"/>
      <w:r>
        <w:t>QoS</w:t>
      </w:r>
      <w:proofErr w:type="spellEnd"/>
      <w:r>
        <w:t xml:space="preserve">. </w:t>
      </w:r>
    </w:p>
    <w:p w14:paraId="016F3242" w14:textId="77777777" w:rsidR="00A97412" w:rsidRDefault="00000000">
      <w:pPr>
        <w:numPr>
          <w:ilvl w:val="1"/>
          <w:numId w:val="12"/>
        </w:numPr>
        <w:spacing w:after="326" w:line="267" w:lineRule="auto"/>
        <w:ind w:right="959" w:hanging="360"/>
      </w:pPr>
      <w:r>
        <w:t xml:space="preserve">Estudiar el impacto de nuevas infraestructuras, servicios, y aplicaciones de la comunidad universitaria.   </w:t>
      </w:r>
    </w:p>
    <w:p w14:paraId="21E7CEF1" w14:textId="77777777" w:rsidR="00A97412" w:rsidRDefault="00000000">
      <w:pPr>
        <w:spacing w:after="0" w:line="260" w:lineRule="auto"/>
        <w:ind w:left="822" w:right="816" w:hanging="10"/>
        <w:jc w:val="center"/>
      </w:pPr>
      <w:r>
        <w:rPr>
          <w:color w:val="2F5496"/>
          <w:sz w:val="32"/>
        </w:rPr>
        <w:t xml:space="preserve">WWW2 - Internet 2. Diferencias con Internet I </w:t>
      </w:r>
    </w:p>
    <w:p w14:paraId="54FAB989" w14:textId="77777777" w:rsidR="00A97412" w:rsidRDefault="00000000">
      <w:pPr>
        <w:numPr>
          <w:ilvl w:val="1"/>
          <w:numId w:val="12"/>
        </w:numPr>
        <w:spacing w:after="12" w:line="267" w:lineRule="auto"/>
        <w:ind w:right="959" w:hanging="360"/>
      </w:pPr>
      <w:r>
        <w:t xml:space="preserve">Disponibilidad de Ancho de Banda. </w:t>
      </w:r>
    </w:p>
    <w:p w14:paraId="31AC94C6" w14:textId="77777777" w:rsidR="00A97412" w:rsidRDefault="00000000">
      <w:pPr>
        <w:numPr>
          <w:ilvl w:val="1"/>
          <w:numId w:val="12"/>
        </w:numPr>
        <w:spacing w:after="12" w:line="267" w:lineRule="auto"/>
        <w:ind w:right="959" w:hanging="360"/>
      </w:pPr>
      <w:proofErr w:type="spellStart"/>
      <w:r>
        <w:t>QoS</w:t>
      </w:r>
      <w:proofErr w:type="spellEnd"/>
      <w:r>
        <w:t xml:space="preserve"> (</w:t>
      </w:r>
      <w:proofErr w:type="spellStart"/>
      <w:r>
        <w:t>Quality</w:t>
      </w:r>
      <w:proofErr w:type="spellEnd"/>
      <w:r>
        <w:t xml:space="preserve"> </w:t>
      </w:r>
      <w:proofErr w:type="spellStart"/>
      <w:r>
        <w:t>of</w:t>
      </w:r>
      <w:proofErr w:type="spellEnd"/>
      <w:r>
        <w:t xml:space="preserve"> </w:t>
      </w:r>
      <w:proofErr w:type="spellStart"/>
      <w:r>
        <w:t>Service</w:t>
      </w:r>
      <w:proofErr w:type="spellEnd"/>
      <w:r>
        <w:t xml:space="preserve"> </w:t>
      </w:r>
      <w:proofErr w:type="spellStart"/>
      <w:r>
        <w:t>Guarantiees</w:t>
      </w:r>
      <w:proofErr w:type="spellEnd"/>
      <w:r>
        <w:t xml:space="preserve">) </w:t>
      </w:r>
    </w:p>
    <w:p w14:paraId="44D4438D" w14:textId="77777777" w:rsidR="00A97412" w:rsidRDefault="00000000">
      <w:pPr>
        <w:numPr>
          <w:ilvl w:val="1"/>
          <w:numId w:val="12"/>
        </w:numPr>
        <w:spacing w:after="12" w:line="267" w:lineRule="auto"/>
        <w:ind w:right="959" w:hanging="360"/>
      </w:pPr>
      <w:r>
        <w:t xml:space="preserve">Administración de Ancho de Banda y Prioridad. </w:t>
      </w:r>
    </w:p>
    <w:p w14:paraId="1E3046FA" w14:textId="77777777" w:rsidR="00A97412" w:rsidRDefault="00000000">
      <w:pPr>
        <w:numPr>
          <w:ilvl w:val="1"/>
          <w:numId w:val="12"/>
        </w:numPr>
        <w:spacing w:after="12" w:line="267" w:lineRule="auto"/>
        <w:ind w:right="959" w:hanging="360"/>
      </w:pPr>
      <w:r>
        <w:t xml:space="preserve">Bajo Retardo - Latencia (Aplicaciones en tiempo real) </w:t>
      </w:r>
    </w:p>
    <w:p w14:paraId="3D1F94A0" w14:textId="77777777" w:rsidR="00A97412" w:rsidRDefault="00000000">
      <w:pPr>
        <w:numPr>
          <w:ilvl w:val="1"/>
          <w:numId w:val="12"/>
        </w:numPr>
        <w:spacing w:after="12" w:line="267" w:lineRule="auto"/>
        <w:ind w:right="959" w:hanging="360"/>
      </w:pPr>
      <w:proofErr w:type="spellStart"/>
      <w:r>
        <w:t>Multicasting</w:t>
      </w:r>
      <w:proofErr w:type="spellEnd"/>
      <w:r>
        <w:t xml:space="preserve">     </w:t>
      </w:r>
      <w:proofErr w:type="spellStart"/>
      <w:r>
        <w:t>Multienvio</w:t>
      </w:r>
      <w:proofErr w:type="spellEnd"/>
      <w:r>
        <w:t xml:space="preserve"> </w:t>
      </w:r>
      <w:proofErr w:type="gramStart"/>
      <w:r>
        <w:rPr>
          <w:rFonts w:ascii="Wingdings 3" w:eastAsia="Wingdings 3" w:hAnsi="Wingdings 3" w:cs="Wingdings 3"/>
        </w:rPr>
        <w:t></w:t>
      </w:r>
      <w:r>
        <w:t xml:space="preserve">  IPv</w:t>
      </w:r>
      <w:proofErr w:type="gramEnd"/>
      <w:r>
        <w:t xml:space="preserve">6 </w:t>
      </w:r>
    </w:p>
    <w:p w14:paraId="7F95939D" w14:textId="77777777" w:rsidR="00A97412" w:rsidRDefault="00000000">
      <w:pPr>
        <w:numPr>
          <w:ilvl w:val="1"/>
          <w:numId w:val="12"/>
        </w:numPr>
        <w:spacing w:after="323" w:line="267" w:lineRule="auto"/>
        <w:ind w:right="959" w:hanging="360"/>
      </w:pPr>
      <w:r>
        <w:t xml:space="preserve">Internet no </w:t>
      </w:r>
      <w:proofErr w:type="spellStart"/>
      <w:r>
        <w:t>esta</w:t>
      </w:r>
      <w:proofErr w:type="spellEnd"/>
      <w:r>
        <w:t xml:space="preserve"> preparada para las nuevas necesidades </w:t>
      </w:r>
      <w:r>
        <w:rPr>
          <w:rFonts w:ascii="Courier New" w:eastAsia="Courier New" w:hAnsi="Courier New" w:cs="Courier New"/>
        </w:rPr>
        <w:t>o</w:t>
      </w:r>
      <w:r>
        <w:rPr>
          <w:rFonts w:ascii="Arial" w:eastAsia="Arial" w:hAnsi="Arial" w:cs="Arial"/>
        </w:rPr>
        <w:t xml:space="preserve"> </w:t>
      </w:r>
      <w:r>
        <w:t xml:space="preserve">Videoconferencia - Trabajo en Grupo -Aplicaciones Científicas. </w:t>
      </w:r>
      <w:r>
        <w:rPr>
          <w:rFonts w:ascii="Wingdings" w:eastAsia="Wingdings" w:hAnsi="Wingdings" w:cs="Wingdings"/>
        </w:rPr>
        <w:t>▪</w:t>
      </w:r>
      <w:r>
        <w:rPr>
          <w:rFonts w:ascii="Arial" w:eastAsia="Arial" w:hAnsi="Arial" w:cs="Arial"/>
        </w:rPr>
        <w:t xml:space="preserve"> </w:t>
      </w:r>
      <w:r>
        <w:rPr>
          <w:rFonts w:ascii="Arial" w:eastAsia="Arial" w:hAnsi="Arial" w:cs="Arial"/>
        </w:rPr>
        <w:tab/>
      </w:r>
      <w:r>
        <w:t xml:space="preserve">Seguridad Intrínseca. </w:t>
      </w:r>
    </w:p>
    <w:p w14:paraId="284CF7E8" w14:textId="77777777" w:rsidR="00A97412" w:rsidRDefault="00000000">
      <w:pPr>
        <w:spacing w:after="0" w:line="260" w:lineRule="auto"/>
        <w:ind w:left="822" w:right="817" w:hanging="10"/>
        <w:jc w:val="center"/>
      </w:pPr>
      <w:r>
        <w:rPr>
          <w:color w:val="2F5496"/>
          <w:sz w:val="32"/>
        </w:rPr>
        <w:t xml:space="preserve">WWW2 - Internet 2. Tendencias de Estilo </w:t>
      </w:r>
    </w:p>
    <w:p w14:paraId="2BCF3B27" w14:textId="77777777" w:rsidR="00A97412" w:rsidRDefault="00000000">
      <w:pPr>
        <w:numPr>
          <w:ilvl w:val="1"/>
          <w:numId w:val="12"/>
        </w:numPr>
        <w:spacing w:after="12" w:line="267" w:lineRule="auto"/>
        <w:ind w:right="959" w:hanging="360"/>
      </w:pPr>
      <w:r>
        <w:t xml:space="preserve">Programación Orientada a Objetos </w:t>
      </w:r>
      <w:r>
        <w:rPr>
          <w:rFonts w:ascii="Courier New" w:eastAsia="Courier New" w:hAnsi="Courier New" w:cs="Courier New"/>
        </w:rPr>
        <w:t>o</w:t>
      </w:r>
      <w:r>
        <w:rPr>
          <w:rFonts w:ascii="Arial" w:eastAsia="Arial" w:hAnsi="Arial" w:cs="Arial"/>
        </w:rPr>
        <w:t xml:space="preserve"> </w:t>
      </w:r>
      <w:proofErr w:type="spellStart"/>
      <w:r>
        <w:t>Modularización</w:t>
      </w:r>
      <w:proofErr w:type="spellEnd"/>
      <w:r>
        <w:t xml:space="preserve"> de </w:t>
      </w:r>
      <w:proofErr w:type="gramStart"/>
      <w:r>
        <w:t xml:space="preserve">Software  </w:t>
      </w:r>
      <w:r>
        <w:rPr>
          <w:rFonts w:ascii="Wingdings 3" w:eastAsia="Wingdings 3" w:hAnsi="Wingdings 3" w:cs="Wingdings 3"/>
        </w:rPr>
        <w:t></w:t>
      </w:r>
      <w:proofErr w:type="gramEnd"/>
      <w:r>
        <w:rPr>
          <w:rFonts w:ascii="Arial" w:eastAsia="Arial" w:hAnsi="Arial" w:cs="Arial"/>
        </w:rPr>
        <w:t xml:space="preserve"> </w:t>
      </w:r>
      <w:r>
        <w:t xml:space="preserve">Componentes Interoperables </w:t>
      </w:r>
      <w:r>
        <w:rPr>
          <w:rFonts w:ascii="Wingdings" w:eastAsia="Wingdings" w:hAnsi="Wingdings" w:cs="Wingdings"/>
        </w:rPr>
        <w:t>▪</w:t>
      </w:r>
      <w:r>
        <w:rPr>
          <w:rFonts w:ascii="Arial" w:eastAsia="Arial" w:hAnsi="Arial" w:cs="Arial"/>
        </w:rPr>
        <w:t xml:space="preserve"> </w:t>
      </w:r>
      <w:r>
        <w:rPr>
          <w:rFonts w:ascii="Arial" w:eastAsia="Arial" w:hAnsi="Arial" w:cs="Arial"/>
        </w:rPr>
        <w:tab/>
      </w:r>
      <w:r>
        <w:t xml:space="preserve">Espacios Distribuidos. </w:t>
      </w:r>
    </w:p>
    <w:p w14:paraId="481CFFAA" w14:textId="77777777" w:rsidR="00A97412" w:rsidRDefault="00000000">
      <w:pPr>
        <w:numPr>
          <w:ilvl w:val="1"/>
          <w:numId w:val="12"/>
        </w:numPr>
        <w:spacing w:after="33" w:line="249" w:lineRule="auto"/>
        <w:ind w:right="959" w:hanging="360"/>
      </w:pPr>
      <w:r>
        <w:t xml:space="preserve">Desarrollo y Estandarización de </w:t>
      </w:r>
      <w:proofErr w:type="spellStart"/>
      <w:r>
        <w:t>API’s</w:t>
      </w:r>
      <w:proofErr w:type="spellEnd"/>
      <w:r>
        <w:t xml:space="preserve"> </w:t>
      </w:r>
      <w:r>
        <w:rPr>
          <w:rFonts w:ascii="Wingdings" w:eastAsia="Wingdings" w:hAnsi="Wingdings" w:cs="Wingdings"/>
        </w:rPr>
        <w:t>▪</w:t>
      </w:r>
      <w:r>
        <w:rPr>
          <w:rFonts w:ascii="Arial" w:eastAsia="Arial" w:hAnsi="Arial" w:cs="Arial"/>
        </w:rPr>
        <w:t xml:space="preserve"> </w:t>
      </w:r>
      <w:r>
        <w:rPr>
          <w:rFonts w:ascii="Arial" w:eastAsia="Arial" w:hAnsi="Arial" w:cs="Arial"/>
        </w:rPr>
        <w:tab/>
      </w:r>
      <w:r>
        <w:t xml:space="preserve">Gestión de Red Inteligente. </w:t>
      </w:r>
    </w:p>
    <w:p w14:paraId="1B88F4F3" w14:textId="77777777" w:rsidR="00A97412" w:rsidRDefault="00000000">
      <w:pPr>
        <w:numPr>
          <w:ilvl w:val="1"/>
          <w:numId w:val="12"/>
        </w:numPr>
        <w:spacing w:after="12" w:line="267" w:lineRule="auto"/>
        <w:ind w:right="959" w:hanging="360"/>
      </w:pPr>
      <w:r>
        <w:t xml:space="preserve">Rendimiento Integrado. </w:t>
      </w:r>
    </w:p>
    <w:p w14:paraId="7029E019" w14:textId="77777777" w:rsidR="00A97412" w:rsidRDefault="00000000">
      <w:pPr>
        <w:numPr>
          <w:ilvl w:val="1"/>
          <w:numId w:val="12"/>
        </w:numPr>
        <w:spacing w:after="153" w:line="267" w:lineRule="auto"/>
        <w:ind w:right="959" w:hanging="360"/>
      </w:pPr>
      <w:r>
        <w:t>“</w:t>
      </w:r>
      <w:proofErr w:type="spellStart"/>
      <w:r>
        <w:t>Gigapop</w:t>
      </w:r>
      <w:proofErr w:type="spellEnd"/>
      <w:r>
        <w:t xml:space="preserve">” - Punto de Presencia con capacidad de Gigabits. </w:t>
      </w:r>
    </w:p>
    <w:p w14:paraId="11870669" w14:textId="77777777" w:rsidR="00A97412" w:rsidRDefault="00000000">
      <w:pPr>
        <w:spacing w:after="191"/>
        <w:ind w:left="977" w:right="1241" w:hanging="10"/>
      </w:pPr>
      <w:r>
        <w:rPr>
          <w:b/>
        </w:rPr>
        <w:t xml:space="preserve">Nivel Lógico:  </w:t>
      </w:r>
    </w:p>
    <w:p w14:paraId="040DB035" w14:textId="77777777" w:rsidR="00A97412" w:rsidRDefault="00000000">
      <w:pPr>
        <w:numPr>
          <w:ilvl w:val="1"/>
          <w:numId w:val="12"/>
        </w:numPr>
        <w:spacing w:after="12" w:line="267" w:lineRule="auto"/>
        <w:ind w:right="959" w:hanging="360"/>
      </w:pPr>
      <w:r>
        <w:t xml:space="preserve">Punto de Interconexión de red que provee acceso a usuarios I2 </w:t>
      </w:r>
      <w:r>
        <w:rPr>
          <w:rFonts w:ascii="Wingdings" w:eastAsia="Wingdings" w:hAnsi="Wingdings" w:cs="Wingdings"/>
        </w:rPr>
        <w:t>▪</w:t>
      </w:r>
      <w:r>
        <w:rPr>
          <w:rFonts w:ascii="Arial" w:eastAsia="Arial" w:hAnsi="Arial" w:cs="Arial"/>
        </w:rPr>
        <w:t xml:space="preserve"> </w:t>
      </w:r>
      <w:r>
        <w:rPr>
          <w:rFonts w:ascii="Arial" w:eastAsia="Arial" w:hAnsi="Arial" w:cs="Arial"/>
        </w:rPr>
        <w:tab/>
      </w:r>
      <w:r>
        <w:t>C/</w:t>
      </w:r>
      <w:proofErr w:type="spellStart"/>
      <w:r>
        <w:t>Gp</w:t>
      </w:r>
      <w:proofErr w:type="spellEnd"/>
      <w:r>
        <w:t xml:space="preserve"> puede estar implementado por una o </w:t>
      </w:r>
      <w:proofErr w:type="spellStart"/>
      <w:r>
        <w:t>mas</w:t>
      </w:r>
      <w:proofErr w:type="spellEnd"/>
      <w:r>
        <w:t xml:space="preserve"> organizaciones. </w:t>
      </w:r>
    </w:p>
    <w:p w14:paraId="1C2D8E5D" w14:textId="77777777" w:rsidR="00A97412" w:rsidRDefault="00000000">
      <w:pPr>
        <w:numPr>
          <w:ilvl w:val="1"/>
          <w:numId w:val="12"/>
        </w:numPr>
        <w:spacing w:after="12" w:line="267" w:lineRule="auto"/>
        <w:ind w:right="959" w:hanging="360"/>
      </w:pPr>
      <w:r>
        <w:t xml:space="preserve">Trafico exclusivo I2. </w:t>
      </w:r>
    </w:p>
    <w:p w14:paraId="1ABB469A" w14:textId="77777777" w:rsidR="00A97412" w:rsidRDefault="00000000">
      <w:pPr>
        <w:numPr>
          <w:ilvl w:val="1"/>
          <w:numId w:val="12"/>
        </w:numPr>
        <w:spacing w:after="12" w:line="267" w:lineRule="auto"/>
        <w:ind w:right="959" w:hanging="360"/>
      </w:pPr>
      <w:r>
        <w:t xml:space="preserve">Trafico IP </w:t>
      </w:r>
      <w:proofErr w:type="gramStart"/>
      <w:r>
        <w:t>sobre  Tecnologías</w:t>
      </w:r>
      <w:proofErr w:type="gramEnd"/>
      <w:r>
        <w:t xml:space="preserve"> WAN. </w:t>
      </w:r>
    </w:p>
    <w:p w14:paraId="1D9039FE" w14:textId="77777777" w:rsidR="00A97412" w:rsidRDefault="00000000">
      <w:pPr>
        <w:numPr>
          <w:ilvl w:val="1"/>
          <w:numId w:val="12"/>
        </w:numPr>
        <w:spacing w:after="12" w:line="267" w:lineRule="auto"/>
        <w:ind w:right="959" w:hanging="360"/>
      </w:pPr>
      <w:r>
        <w:t xml:space="preserve">Ipv6. </w:t>
      </w:r>
    </w:p>
    <w:p w14:paraId="410D9A05" w14:textId="77777777" w:rsidR="00A97412" w:rsidRDefault="00000000">
      <w:pPr>
        <w:numPr>
          <w:ilvl w:val="1"/>
          <w:numId w:val="12"/>
        </w:numPr>
        <w:spacing w:after="151" w:line="267" w:lineRule="auto"/>
        <w:ind w:right="959" w:hanging="360"/>
      </w:pPr>
      <w:r>
        <w:t>“</w:t>
      </w:r>
      <w:proofErr w:type="spellStart"/>
      <w:r>
        <w:t>Gigapop</w:t>
      </w:r>
      <w:proofErr w:type="spellEnd"/>
      <w:r>
        <w:t xml:space="preserve">” - Punto de Presencia regionales para redes </w:t>
      </w:r>
      <w:proofErr w:type="gramStart"/>
      <w:r>
        <w:t>avanzadas .</w:t>
      </w:r>
      <w:proofErr w:type="gramEnd"/>
      <w:r>
        <w:t xml:space="preserve"> </w:t>
      </w:r>
    </w:p>
    <w:p w14:paraId="41DA7600" w14:textId="77777777" w:rsidR="00A97412" w:rsidRDefault="00000000">
      <w:pPr>
        <w:spacing w:after="194"/>
        <w:ind w:left="977" w:right="1241" w:hanging="10"/>
      </w:pPr>
      <w:r>
        <w:rPr>
          <w:b/>
        </w:rPr>
        <w:t xml:space="preserve">Nivel Físico: </w:t>
      </w:r>
      <w:r>
        <w:t xml:space="preserve"> </w:t>
      </w:r>
    </w:p>
    <w:p w14:paraId="74EDC313" w14:textId="77777777" w:rsidR="00A97412" w:rsidRDefault="00000000">
      <w:pPr>
        <w:numPr>
          <w:ilvl w:val="1"/>
          <w:numId w:val="12"/>
        </w:numPr>
        <w:spacing w:after="12" w:line="267" w:lineRule="auto"/>
        <w:ind w:right="959" w:hanging="360"/>
      </w:pPr>
      <w:r>
        <w:t xml:space="preserve">Lugar que alberga un conjunto de equipos de comunicaciones y hardware de soporte con un nivel de seguridad acorde. </w:t>
      </w:r>
    </w:p>
    <w:p w14:paraId="6061B160" w14:textId="77777777" w:rsidR="00A97412" w:rsidRDefault="00000000">
      <w:pPr>
        <w:numPr>
          <w:ilvl w:val="1"/>
          <w:numId w:val="12"/>
        </w:numPr>
        <w:spacing w:after="12" w:line="267" w:lineRule="auto"/>
        <w:ind w:right="959" w:hanging="360"/>
      </w:pPr>
      <w:proofErr w:type="spellStart"/>
      <w:r>
        <w:t>Gestion</w:t>
      </w:r>
      <w:proofErr w:type="spellEnd"/>
      <w:r>
        <w:t xml:space="preserve"> Operativa de I2 (</w:t>
      </w:r>
      <w:proofErr w:type="gramStart"/>
      <w:r>
        <w:t>Servicios ,</w:t>
      </w:r>
      <w:proofErr w:type="gramEnd"/>
      <w:r>
        <w:t xml:space="preserve"> Seguridad ) </w:t>
      </w:r>
    </w:p>
    <w:p w14:paraId="1EDEAB49" w14:textId="77777777" w:rsidR="00A97412" w:rsidRDefault="00000000">
      <w:pPr>
        <w:numPr>
          <w:ilvl w:val="1"/>
          <w:numId w:val="12"/>
        </w:numPr>
        <w:spacing w:after="12" w:line="267" w:lineRule="auto"/>
        <w:ind w:right="959" w:hanging="360"/>
      </w:pPr>
      <w:r>
        <w:t xml:space="preserve">Un Entidad colectiva gobierna a cada </w:t>
      </w:r>
      <w:proofErr w:type="spellStart"/>
      <w:r>
        <w:t>Gigapop</w:t>
      </w:r>
      <w:proofErr w:type="spellEnd"/>
      <w:r>
        <w:t xml:space="preserve"> </w:t>
      </w:r>
    </w:p>
    <w:p w14:paraId="5F5DC936" w14:textId="77777777" w:rsidR="00A97412" w:rsidRDefault="00000000">
      <w:pPr>
        <w:spacing w:after="0" w:line="260" w:lineRule="auto"/>
        <w:ind w:left="2662" w:hanging="10"/>
      </w:pPr>
      <w:r>
        <w:rPr>
          <w:color w:val="2F5496"/>
          <w:sz w:val="32"/>
        </w:rPr>
        <w:t xml:space="preserve">WWW2 - Internet 2. </w:t>
      </w:r>
      <w:proofErr w:type="spellStart"/>
      <w:r>
        <w:rPr>
          <w:color w:val="2F5496"/>
          <w:sz w:val="32"/>
        </w:rPr>
        <w:t>Backbones</w:t>
      </w:r>
      <w:proofErr w:type="spellEnd"/>
      <w:r>
        <w:rPr>
          <w:color w:val="2F5496"/>
          <w:sz w:val="32"/>
        </w:rPr>
        <w:t xml:space="preserve"> Iniciales </w:t>
      </w:r>
    </w:p>
    <w:p w14:paraId="2BFD1793" w14:textId="77777777" w:rsidR="00A97412" w:rsidRDefault="00000000">
      <w:pPr>
        <w:spacing w:after="273"/>
        <w:ind w:right="2072"/>
        <w:jc w:val="right"/>
      </w:pPr>
      <w:r>
        <w:rPr>
          <w:noProof/>
        </w:rPr>
        <w:lastRenderedPageBreak/>
        <w:drawing>
          <wp:inline distT="0" distB="0" distL="0" distR="0" wp14:anchorId="79A12271" wp14:editId="35B353AB">
            <wp:extent cx="3949700" cy="2277110"/>
            <wp:effectExtent l="0" t="0" r="0" b="0"/>
            <wp:docPr id="9191" name="Picture 9191"/>
            <wp:cNvGraphicFramePr/>
            <a:graphic xmlns:a="http://schemas.openxmlformats.org/drawingml/2006/main">
              <a:graphicData uri="http://schemas.openxmlformats.org/drawingml/2006/picture">
                <pic:pic xmlns:pic="http://schemas.openxmlformats.org/drawingml/2006/picture">
                  <pic:nvPicPr>
                    <pic:cNvPr id="9191" name="Picture 9191"/>
                    <pic:cNvPicPr/>
                  </pic:nvPicPr>
                  <pic:blipFill>
                    <a:blip r:embed="rId267"/>
                    <a:stretch>
                      <a:fillRect/>
                    </a:stretch>
                  </pic:blipFill>
                  <pic:spPr>
                    <a:xfrm>
                      <a:off x="0" y="0"/>
                      <a:ext cx="3949700" cy="2277110"/>
                    </a:xfrm>
                    <a:prstGeom prst="rect">
                      <a:avLst/>
                    </a:prstGeom>
                  </pic:spPr>
                </pic:pic>
              </a:graphicData>
            </a:graphic>
          </wp:inline>
        </w:drawing>
      </w:r>
      <w:r>
        <w:t xml:space="preserve"> </w:t>
      </w:r>
    </w:p>
    <w:p w14:paraId="277E3F04" w14:textId="77777777" w:rsidR="00A97412" w:rsidRDefault="00000000">
      <w:pPr>
        <w:spacing w:after="0" w:line="260" w:lineRule="auto"/>
        <w:ind w:left="3210" w:hanging="10"/>
      </w:pPr>
      <w:r>
        <w:rPr>
          <w:color w:val="2F5496"/>
          <w:sz w:val="32"/>
        </w:rPr>
        <w:t xml:space="preserve">WWW2 - Internet 2. </w:t>
      </w:r>
      <w:proofErr w:type="spellStart"/>
      <w:r>
        <w:rPr>
          <w:color w:val="2F5496"/>
          <w:sz w:val="32"/>
        </w:rPr>
        <w:t>Backbones</w:t>
      </w:r>
      <w:proofErr w:type="spellEnd"/>
      <w:r>
        <w:rPr>
          <w:color w:val="2F5496"/>
          <w:sz w:val="32"/>
        </w:rPr>
        <w:t xml:space="preserve"> </w:t>
      </w:r>
    </w:p>
    <w:p w14:paraId="31444369" w14:textId="77777777" w:rsidR="00A97412" w:rsidRDefault="00000000">
      <w:pPr>
        <w:spacing w:after="268"/>
        <w:ind w:left="1768"/>
      </w:pPr>
      <w:r>
        <w:rPr>
          <w:noProof/>
        </w:rPr>
        <mc:AlternateContent>
          <mc:Choice Requires="wpg">
            <w:drawing>
              <wp:inline distT="0" distB="0" distL="0" distR="0" wp14:anchorId="3B9DA276" wp14:editId="296E4C74">
                <wp:extent cx="4471353" cy="2590988"/>
                <wp:effectExtent l="0" t="0" r="0" b="0"/>
                <wp:docPr id="255921" name="Group 255921"/>
                <wp:cNvGraphicFramePr/>
                <a:graphic xmlns:a="http://schemas.openxmlformats.org/drawingml/2006/main">
                  <a:graphicData uri="http://schemas.microsoft.com/office/word/2010/wordprocessingGroup">
                    <wpg:wgp>
                      <wpg:cNvGrpSpPr/>
                      <wpg:grpSpPr>
                        <a:xfrm>
                          <a:off x="0" y="0"/>
                          <a:ext cx="4471353" cy="2590988"/>
                          <a:chOff x="0" y="0"/>
                          <a:chExt cx="4471353" cy="2590988"/>
                        </a:xfrm>
                      </wpg:grpSpPr>
                      <wps:wsp>
                        <wps:cNvPr id="9199" name="Rectangle 9199"/>
                        <wps:cNvSpPr/>
                        <wps:spPr>
                          <a:xfrm>
                            <a:off x="4439666" y="2448179"/>
                            <a:ext cx="42143" cy="189937"/>
                          </a:xfrm>
                          <a:prstGeom prst="rect">
                            <a:avLst/>
                          </a:prstGeom>
                          <a:ln>
                            <a:noFill/>
                          </a:ln>
                        </wps:spPr>
                        <wps:txbx>
                          <w:txbxContent>
                            <w:p w14:paraId="631FC0D9" w14:textId="77777777" w:rsidR="00A97412" w:rsidRDefault="00000000">
                              <w:r>
                                <w:t xml:space="preserve"> </w:t>
                              </w:r>
                            </w:p>
                          </w:txbxContent>
                        </wps:txbx>
                        <wps:bodyPr horzOverflow="overflow" vert="horz" lIns="0" tIns="0" rIns="0" bIns="0" rtlCol="0">
                          <a:noAutofit/>
                        </wps:bodyPr>
                      </wps:wsp>
                      <pic:pic xmlns:pic="http://schemas.openxmlformats.org/drawingml/2006/picture">
                        <pic:nvPicPr>
                          <pic:cNvPr id="306499" name="Picture 306499"/>
                          <pic:cNvPicPr/>
                        </pic:nvPicPr>
                        <pic:blipFill>
                          <a:blip r:embed="rId268"/>
                          <a:stretch>
                            <a:fillRect/>
                          </a:stretch>
                        </pic:blipFill>
                        <pic:spPr>
                          <a:xfrm>
                            <a:off x="31496" y="32766"/>
                            <a:ext cx="4328160" cy="2456688"/>
                          </a:xfrm>
                          <a:prstGeom prst="rect">
                            <a:avLst/>
                          </a:prstGeom>
                        </pic:spPr>
                      </pic:pic>
                      <pic:pic xmlns:pic="http://schemas.openxmlformats.org/drawingml/2006/picture">
                        <pic:nvPicPr>
                          <pic:cNvPr id="9209" name="Picture 9209"/>
                          <pic:cNvPicPr/>
                        </pic:nvPicPr>
                        <pic:blipFill>
                          <a:blip r:embed="rId269"/>
                          <a:stretch>
                            <a:fillRect/>
                          </a:stretch>
                        </pic:blipFill>
                        <pic:spPr>
                          <a:xfrm>
                            <a:off x="38100" y="38100"/>
                            <a:ext cx="4319270" cy="2447671"/>
                          </a:xfrm>
                          <a:prstGeom prst="rect">
                            <a:avLst/>
                          </a:prstGeom>
                        </pic:spPr>
                      </pic:pic>
                      <wps:wsp>
                        <wps:cNvPr id="9210" name="Shape 9210"/>
                        <wps:cNvSpPr/>
                        <wps:spPr>
                          <a:xfrm>
                            <a:off x="0" y="0"/>
                            <a:ext cx="4395470" cy="2523871"/>
                          </a:xfrm>
                          <a:custGeom>
                            <a:avLst/>
                            <a:gdLst/>
                            <a:ahLst/>
                            <a:cxnLst/>
                            <a:rect l="0" t="0" r="0" b="0"/>
                            <a:pathLst>
                              <a:path w="4395470" h="2523871">
                                <a:moveTo>
                                  <a:pt x="0" y="2523871"/>
                                </a:moveTo>
                                <a:lnTo>
                                  <a:pt x="4395470" y="2523871"/>
                                </a:lnTo>
                                <a:lnTo>
                                  <a:pt x="4395470" y="0"/>
                                </a:lnTo>
                                <a:lnTo>
                                  <a:pt x="0" y="0"/>
                                </a:lnTo>
                                <a:close/>
                              </a:path>
                            </a:pathLst>
                          </a:custGeom>
                          <a:ln w="76200" cap="flat">
                            <a:miter lim="127000"/>
                          </a:ln>
                        </wps:spPr>
                        <wps:style>
                          <a:lnRef idx="1">
                            <a:srgbClr val="0000FF"/>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55921" style="width:352.075pt;height:204.015pt;mso-position-horizontal-relative:char;mso-position-vertical-relative:line" coordsize="44713,25909">
                <v:rect id="Rectangle 9199" style="position:absolute;width:421;height:1899;left:44396;top:24481;" filled="f" stroked="f">
                  <v:textbox inset="0,0,0,0">
                    <w:txbxContent>
                      <w:p>
                        <w:pPr>
                          <w:spacing w:before="0" w:after="160" w:line="259" w:lineRule="auto"/>
                        </w:pPr>
                        <w:r>
                          <w:rPr>
                            <w:rFonts w:cs="Calibri" w:hAnsi="Calibri" w:eastAsia="Calibri" w:ascii="Calibri"/>
                            <w:sz w:val="22"/>
                          </w:rPr>
                          <w:t xml:space="preserve"> </w:t>
                        </w:r>
                      </w:p>
                    </w:txbxContent>
                  </v:textbox>
                </v:rect>
                <v:shape id="Picture 306499" style="position:absolute;width:43281;height:24566;left:314;top:327;" filled="f">
                  <v:imagedata r:id="rId270"/>
                </v:shape>
                <v:shape id="Picture 9209" style="position:absolute;width:43192;height:24476;left:381;top:381;" filled="f">
                  <v:imagedata r:id="rId271"/>
                </v:shape>
                <v:shape id="Shape 9210" style="position:absolute;width:43954;height:25238;left:0;top:0;" coordsize="4395470,2523871" path="m0,2523871l4395470,2523871l4395470,0l0,0x">
                  <v:stroke weight="6pt" endcap="flat" joinstyle="miter" miterlimit="10" on="true" color="#0000ff"/>
                  <v:fill on="false" color="#000000" opacity="0"/>
                </v:shape>
              </v:group>
            </w:pict>
          </mc:Fallback>
        </mc:AlternateContent>
      </w:r>
    </w:p>
    <w:p w14:paraId="22DAED83" w14:textId="77777777" w:rsidR="00A97412" w:rsidRDefault="00000000">
      <w:pPr>
        <w:spacing w:after="0" w:line="260" w:lineRule="auto"/>
        <w:ind w:left="2629" w:hanging="10"/>
      </w:pPr>
      <w:r>
        <w:rPr>
          <w:color w:val="2F5496"/>
          <w:sz w:val="32"/>
        </w:rPr>
        <w:t xml:space="preserve">WWW2 - Internet 2. </w:t>
      </w:r>
      <w:proofErr w:type="spellStart"/>
      <w:r>
        <w:rPr>
          <w:color w:val="2F5496"/>
          <w:sz w:val="32"/>
        </w:rPr>
        <w:t>Backbones</w:t>
      </w:r>
      <w:proofErr w:type="spellEnd"/>
      <w:r>
        <w:rPr>
          <w:color w:val="2F5496"/>
          <w:sz w:val="32"/>
        </w:rPr>
        <w:t xml:space="preserve"> Actuales </w:t>
      </w:r>
    </w:p>
    <w:p w14:paraId="43D67050" w14:textId="77777777" w:rsidR="00A97412" w:rsidRDefault="00000000">
      <w:pPr>
        <w:spacing w:after="0"/>
        <w:ind w:left="1768"/>
      </w:pPr>
      <w:r>
        <w:rPr>
          <w:noProof/>
        </w:rPr>
        <mc:AlternateContent>
          <mc:Choice Requires="wpg">
            <w:drawing>
              <wp:inline distT="0" distB="0" distL="0" distR="0" wp14:anchorId="0777D1D7" wp14:editId="1AB9D476">
                <wp:extent cx="4471353" cy="2820579"/>
                <wp:effectExtent l="0" t="0" r="0" b="0"/>
                <wp:docPr id="255922" name="Group 255922"/>
                <wp:cNvGraphicFramePr/>
                <a:graphic xmlns:a="http://schemas.openxmlformats.org/drawingml/2006/main">
                  <a:graphicData uri="http://schemas.microsoft.com/office/word/2010/wordprocessingGroup">
                    <wpg:wgp>
                      <wpg:cNvGrpSpPr/>
                      <wpg:grpSpPr>
                        <a:xfrm>
                          <a:off x="0" y="0"/>
                          <a:ext cx="4471353" cy="2820579"/>
                          <a:chOff x="0" y="0"/>
                          <a:chExt cx="4471353" cy="2820579"/>
                        </a:xfrm>
                      </wpg:grpSpPr>
                      <wps:wsp>
                        <wps:cNvPr id="9206" name="Rectangle 9206"/>
                        <wps:cNvSpPr/>
                        <wps:spPr>
                          <a:xfrm>
                            <a:off x="4439666" y="2677769"/>
                            <a:ext cx="42143" cy="189937"/>
                          </a:xfrm>
                          <a:prstGeom prst="rect">
                            <a:avLst/>
                          </a:prstGeom>
                          <a:ln>
                            <a:noFill/>
                          </a:ln>
                        </wps:spPr>
                        <wps:txbx>
                          <w:txbxContent>
                            <w:p w14:paraId="3EF5339C" w14:textId="77777777" w:rsidR="00A97412" w:rsidRDefault="00000000">
                              <w:r>
                                <w:t xml:space="preserve"> </w:t>
                              </w:r>
                            </w:p>
                          </w:txbxContent>
                        </wps:txbx>
                        <wps:bodyPr horzOverflow="overflow" vert="horz" lIns="0" tIns="0" rIns="0" bIns="0" rtlCol="0">
                          <a:noAutofit/>
                        </wps:bodyPr>
                      </wps:wsp>
                      <pic:pic xmlns:pic="http://schemas.openxmlformats.org/drawingml/2006/picture">
                        <pic:nvPicPr>
                          <pic:cNvPr id="306500" name="Picture 306500"/>
                          <pic:cNvPicPr/>
                        </pic:nvPicPr>
                        <pic:blipFill>
                          <a:blip r:embed="rId272"/>
                          <a:stretch>
                            <a:fillRect/>
                          </a:stretch>
                        </pic:blipFill>
                        <pic:spPr>
                          <a:xfrm>
                            <a:off x="31496" y="33934"/>
                            <a:ext cx="4340352" cy="2679192"/>
                          </a:xfrm>
                          <a:prstGeom prst="rect">
                            <a:avLst/>
                          </a:prstGeom>
                        </pic:spPr>
                      </pic:pic>
                      <pic:pic xmlns:pic="http://schemas.openxmlformats.org/drawingml/2006/picture">
                        <pic:nvPicPr>
                          <pic:cNvPr id="9213" name="Picture 9213"/>
                          <pic:cNvPicPr/>
                        </pic:nvPicPr>
                        <pic:blipFill>
                          <a:blip r:embed="rId273"/>
                          <a:stretch>
                            <a:fillRect/>
                          </a:stretch>
                        </pic:blipFill>
                        <pic:spPr>
                          <a:xfrm>
                            <a:off x="38100" y="38100"/>
                            <a:ext cx="4333240" cy="2674620"/>
                          </a:xfrm>
                          <a:prstGeom prst="rect">
                            <a:avLst/>
                          </a:prstGeom>
                        </pic:spPr>
                      </pic:pic>
                      <wps:wsp>
                        <wps:cNvPr id="9214" name="Shape 9214"/>
                        <wps:cNvSpPr/>
                        <wps:spPr>
                          <a:xfrm>
                            <a:off x="0" y="0"/>
                            <a:ext cx="4409440" cy="2750820"/>
                          </a:xfrm>
                          <a:custGeom>
                            <a:avLst/>
                            <a:gdLst/>
                            <a:ahLst/>
                            <a:cxnLst/>
                            <a:rect l="0" t="0" r="0" b="0"/>
                            <a:pathLst>
                              <a:path w="4409440" h="2750820">
                                <a:moveTo>
                                  <a:pt x="0" y="2750820"/>
                                </a:moveTo>
                                <a:lnTo>
                                  <a:pt x="4409440" y="2750820"/>
                                </a:lnTo>
                                <a:lnTo>
                                  <a:pt x="4409440" y="0"/>
                                </a:lnTo>
                                <a:lnTo>
                                  <a:pt x="0" y="0"/>
                                </a:lnTo>
                                <a:close/>
                              </a:path>
                            </a:pathLst>
                          </a:custGeom>
                          <a:ln w="76200" cap="flat">
                            <a:miter lim="127000"/>
                          </a:ln>
                        </wps:spPr>
                        <wps:style>
                          <a:lnRef idx="1">
                            <a:srgbClr val="0000FF"/>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55922" style="width:352.075pt;height:222.093pt;mso-position-horizontal-relative:char;mso-position-vertical-relative:line" coordsize="44713,28205">
                <v:rect id="Rectangle 9206" style="position:absolute;width:421;height:1899;left:44396;top:26777;" filled="f" stroked="f">
                  <v:textbox inset="0,0,0,0">
                    <w:txbxContent>
                      <w:p>
                        <w:pPr>
                          <w:spacing w:before="0" w:after="160" w:line="259" w:lineRule="auto"/>
                        </w:pPr>
                        <w:r>
                          <w:rPr>
                            <w:rFonts w:cs="Calibri" w:hAnsi="Calibri" w:eastAsia="Calibri" w:ascii="Calibri"/>
                            <w:sz w:val="22"/>
                          </w:rPr>
                          <w:t xml:space="preserve"> </w:t>
                        </w:r>
                      </w:p>
                    </w:txbxContent>
                  </v:textbox>
                </v:rect>
                <v:shape id="Picture 306500" style="position:absolute;width:43403;height:26791;left:314;top:339;" filled="f">
                  <v:imagedata r:id="rId274"/>
                </v:shape>
                <v:shape id="Picture 9213" style="position:absolute;width:43332;height:26746;left:381;top:381;" filled="f">
                  <v:imagedata r:id="rId275"/>
                </v:shape>
                <v:shape id="Shape 9214" style="position:absolute;width:44094;height:27508;left:0;top:0;" coordsize="4409440,2750820" path="m0,2750820l4409440,2750820l4409440,0l0,0x">
                  <v:stroke weight="6pt" endcap="flat" joinstyle="miter" miterlimit="10" on="true" color="#0000ff"/>
                  <v:fill on="false" color="#000000" opacity="0"/>
                </v:shape>
              </v:group>
            </w:pict>
          </mc:Fallback>
        </mc:AlternateContent>
      </w:r>
    </w:p>
    <w:p w14:paraId="149F8FF9" w14:textId="77777777" w:rsidR="00A97412" w:rsidRDefault="00000000">
      <w:pPr>
        <w:spacing w:after="0" w:line="260" w:lineRule="auto"/>
        <w:ind w:left="822" w:right="814" w:hanging="10"/>
        <w:jc w:val="center"/>
      </w:pPr>
      <w:r>
        <w:rPr>
          <w:color w:val="2F5496"/>
          <w:sz w:val="32"/>
        </w:rPr>
        <w:t xml:space="preserve">WWW2 - Internet 2. Red Clara – </w:t>
      </w:r>
      <w:proofErr w:type="spellStart"/>
      <w:r>
        <w:rPr>
          <w:color w:val="2F5496"/>
          <w:sz w:val="32"/>
        </w:rPr>
        <w:t>Backbone</w:t>
      </w:r>
      <w:proofErr w:type="spellEnd"/>
      <w:r>
        <w:rPr>
          <w:color w:val="2F5496"/>
          <w:sz w:val="32"/>
        </w:rPr>
        <w:t xml:space="preserve"> Argentina </w:t>
      </w:r>
    </w:p>
    <w:tbl>
      <w:tblPr>
        <w:tblStyle w:val="TableGrid"/>
        <w:tblW w:w="5783" w:type="dxa"/>
        <w:tblInd w:w="2343" w:type="dxa"/>
        <w:tblCellMar>
          <w:top w:w="50" w:type="dxa"/>
          <w:left w:w="60" w:type="dxa"/>
          <w:bottom w:w="0" w:type="dxa"/>
          <w:right w:w="64" w:type="dxa"/>
        </w:tblCellMar>
        <w:tblLook w:val="04A0" w:firstRow="1" w:lastRow="0" w:firstColumn="1" w:lastColumn="0" w:noHBand="0" w:noVBand="1"/>
      </w:tblPr>
      <w:tblGrid>
        <w:gridCol w:w="3227"/>
        <w:gridCol w:w="152"/>
        <w:gridCol w:w="2404"/>
      </w:tblGrid>
      <w:tr w:rsidR="00A97412" w14:paraId="72263EA5" w14:textId="77777777">
        <w:trPr>
          <w:trHeight w:val="1028"/>
        </w:trPr>
        <w:tc>
          <w:tcPr>
            <w:tcW w:w="3227" w:type="dxa"/>
            <w:vMerge w:val="restart"/>
            <w:tcBorders>
              <w:top w:val="single" w:sz="56" w:space="0" w:color="0000FF"/>
              <w:left w:val="single" w:sz="48" w:space="0" w:color="0000FF"/>
              <w:bottom w:val="single" w:sz="48" w:space="0" w:color="0000FF"/>
              <w:right w:val="single" w:sz="56" w:space="0" w:color="0000FF"/>
            </w:tcBorders>
          </w:tcPr>
          <w:p w14:paraId="4862EDF1" w14:textId="77777777" w:rsidR="00A97412" w:rsidRDefault="00000000">
            <w:pPr>
              <w:spacing w:after="0"/>
            </w:pPr>
            <w:r>
              <w:rPr>
                <w:noProof/>
              </w:rPr>
              <w:lastRenderedPageBreak/>
              <mc:AlternateContent>
                <mc:Choice Requires="wpg">
                  <w:drawing>
                    <wp:inline distT="0" distB="0" distL="0" distR="0" wp14:anchorId="661884E9" wp14:editId="55AFDAE0">
                      <wp:extent cx="1966595" cy="2037969"/>
                      <wp:effectExtent l="0" t="0" r="0" b="0"/>
                      <wp:docPr id="256425" name="Group 256425"/>
                      <wp:cNvGraphicFramePr/>
                      <a:graphic xmlns:a="http://schemas.openxmlformats.org/drawingml/2006/main">
                        <a:graphicData uri="http://schemas.microsoft.com/office/word/2010/wordprocessingGroup">
                          <wpg:wgp>
                            <wpg:cNvGrpSpPr/>
                            <wpg:grpSpPr>
                              <a:xfrm>
                                <a:off x="0" y="0"/>
                                <a:ext cx="1966595" cy="2037969"/>
                                <a:chOff x="0" y="0"/>
                                <a:chExt cx="1966595" cy="2037969"/>
                              </a:xfrm>
                            </wpg:grpSpPr>
                            <pic:pic xmlns:pic="http://schemas.openxmlformats.org/drawingml/2006/picture">
                              <pic:nvPicPr>
                                <pic:cNvPr id="306501" name="Picture 306501"/>
                                <pic:cNvPicPr/>
                              </pic:nvPicPr>
                              <pic:blipFill>
                                <a:blip r:embed="rId276"/>
                                <a:stretch>
                                  <a:fillRect/>
                                </a:stretch>
                              </pic:blipFill>
                              <pic:spPr>
                                <a:xfrm>
                                  <a:off x="-6095" y="-3174"/>
                                  <a:ext cx="1975104" cy="2042160"/>
                                </a:xfrm>
                                <a:prstGeom prst="rect">
                                  <a:avLst/>
                                </a:prstGeom>
                              </pic:spPr>
                            </pic:pic>
                            <pic:pic xmlns:pic="http://schemas.openxmlformats.org/drawingml/2006/picture">
                              <pic:nvPicPr>
                                <pic:cNvPr id="9299" name="Picture 9299"/>
                                <pic:cNvPicPr/>
                              </pic:nvPicPr>
                              <pic:blipFill>
                                <a:blip r:embed="rId277"/>
                                <a:stretch>
                                  <a:fillRect/>
                                </a:stretch>
                              </pic:blipFill>
                              <pic:spPr>
                                <a:xfrm>
                                  <a:off x="0" y="0"/>
                                  <a:ext cx="1966595" cy="2037969"/>
                                </a:xfrm>
                                <a:prstGeom prst="rect">
                                  <a:avLst/>
                                </a:prstGeom>
                              </pic:spPr>
                            </pic:pic>
                          </wpg:wgp>
                        </a:graphicData>
                      </a:graphic>
                    </wp:inline>
                  </w:drawing>
                </mc:Choice>
                <mc:Fallback xmlns:a="http://schemas.openxmlformats.org/drawingml/2006/main">
                  <w:pict>
                    <v:group id="Group 256425" style="width:154.85pt;height:160.47pt;mso-position-horizontal-relative:char;mso-position-vertical-relative:line" coordsize="19665,20379">
                      <v:shape id="Picture 306501" style="position:absolute;width:19751;height:20421;left:-60;top:-31;" filled="f">
                        <v:imagedata r:id="rId278"/>
                      </v:shape>
                      <v:shape id="Picture 9299" style="position:absolute;width:19665;height:20379;left:0;top:0;" filled="f">
                        <v:imagedata r:id="rId279"/>
                      </v:shape>
                    </v:group>
                  </w:pict>
                </mc:Fallback>
              </mc:AlternateContent>
            </w:r>
          </w:p>
        </w:tc>
        <w:tc>
          <w:tcPr>
            <w:tcW w:w="2556" w:type="dxa"/>
            <w:gridSpan w:val="2"/>
            <w:tcBorders>
              <w:top w:val="single" w:sz="56" w:space="0" w:color="0000FF"/>
              <w:left w:val="single" w:sz="56" w:space="0" w:color="0000FF"/>
              <w:bottom w:val="single" w:sz="58" w:space="0" w:color="0000FF"/>
              <w:right w:val="single" w:sz="51" w:space="0" w:color="0000FF"/>
            </w:tcBorders>
            <w:shd w:val="clear" w:color="auto" w:fill="FDF2EA"/>
          </w:tcPr>
          <w:p w14:paraId="164F1005" w14:textId="77777777" w:rsidR="00A97412" w:rsidRDefault="00000000">
            <w:pPr>
              <w:spacing w:after="0"/>
              <w:ind w:left="21"/>
              <w:jc w:val="center"/>
            </w:pPr>
            <w:r>
              <w:rPr>
                <w:noProof/>
              </w:rPr>
              <w:drawing>
                <wp:anchor distT="0" distB="0" distL="114300" distR="114300" simplePos="0" relativeHeight="251662336" behindDoc="1" locked="0" layoutInCell="1" allowOverlap="0" wp14:anchorId="566CA35B" wp14:editId="20C3CE0D">
                  <wp:simplePos x="0" y="0"/>
                  <wp:positionH relativeFrom="column">
                    <wp:posOffset>228790</wp:posOffset>
                  </wp:positionH>
                  <wp:positionV relativeFrom="paragraph">
                    <wp:posOffset>-58340</wp:posOffset>
                  </wp:positionV>
                  <wp:extent cx="1288542" cy="381762"/>
                  <wp:effectExtent l="0" t="0" r="0" b="0"/>
                  <wp:wrapNone/>
                  <wp:docPr id="9308" name="Picture 9308"/>
                  <wp:cNvGraphicFramePr/>
                  <a:graphic xmlns:a="http://schemas.openxmlformats.org/drawingml/2006/main">
                    <a:graphicData uri="http://schemas.openxmlformats.org/drawingml/2006/picture">
                      <pic:pic xmlns:pic="http://schemas.openxmlformats.org/drawingml/2006/picture">
                        <pic:nvPicPr>
                          <pic:cNvPr id="9308" name="Picture 9308"/>
                          <pic:cNvPicPr/>
                        </pic:nvPicPr>
                        <pic:blipFill>
                          <a:blip r:embed="rId280"/>
                          <a:stretch>
                            <a:fillRect/>
                          </a:stretch>
                        </pic:blipFill>
                        <pic:spPr>
                          <a:xfrm>
                            <a:off x="0" y="0"/>
                            <a:ext cx="1288542" cy="381762"/>
                          </a:xfrm>
                          <a:prstGeom prst="rect">
                            <a:avLst/>
                          </a:prstGeom>
                        </pic:spPr>
                      </pic:pic>
                    </a:graphicData>
                  </a:graphic>
                </wp:anchor>
              </w:drawing>
            </w:r>
            <w:r>
              <w:rPr>
                <w:rFonts w:ascii="Arial" w:eastAsia="Arial" w:hAnsi="Arial" w:cs="Arial"/>
                <w:b/>
                <w:i/>
                <w:color w:val="93C571"/>
                <w:sz w:val="28"/>
              </w:rPr>
              <w:t xml:space="preserve">Innova Red </w:t>
            </w:r>
          </w:p>
        </w:tc>
      </w:tr>
      <w:tr w:rsidR="00A97412" w14:paraId="3290430D" w14:textId="77777777">
        <w:trPr>
          <w:trHeight w:val="2288"/>
        </w:trPr>
        <w:tc>
          <w:tcPr>
            <w:tcW w:w="0" w:type="auto"/>
            <w:vMerge/>
            <w:tcBorders>
              <w:top w:val="nil"/>
              <w:left w:val="single" w:sz="48" w:space="0" w:color="0000FF"/>
              <w:bottom w:val="single" w:sz="48" w:space="0" w:color="0000FF"/>
              <w:right w:val="single" w:sz="56" w:space="0" w:color="0000FF"/>
            </w:tcBorders>
          </w:tcPr>
          <w:p w14:paraId="403E2DF0" w14:textId="77777777" w:rsidR="00A97412" w:rsidRDefault="00A97412"/>
        </w:tc>
        <w:tc>
          <w:tcPr>
            <w:tcW w:w="153" w:type="dxa"/>
            <w:tcBorders>
              <w:top w:val="single" w:sz="58" w:space="0" w:color="0000FF"/>
              <w:left w:val="single" w:sz="56" w:space="0" w:color="0000FF"/>
              <w:bottom w:val="nil"/>
              <w:right w:val="single" w:sz="48" w:space="0" w:color="0000FF"/>
            </w:tcBorders>
          </w:tcPr>
          <w:p w14:paraId="2C751C8A" w14:textId="77777777" w:rsidR="00A97412" w:rsidRDefault="00A97412"/>
        </w:tc>
        <w:tc>
          <w:tcPr>
            <w:tcW w:w="2404" w:type="dxa"/>
            <w:tcBorders>
              <w:top w:val="single" w:sz="58" w:space="0" w:color="0000FF"/>
              <w:left w:val="single" w:sz="48" w:space="0" w:color="0000FF"/>
              <w:bottom w:val="single" w:sz="48" w:space="0" w:color="0000FF"/>
              <w:right w:val="single" w:sz="51" w:space="0" w:color="0000FF"/>
            </w:tcBorders>
          </w:tcPr>
          <w:p w14:paraId="23D4B77F" w14:textId="77777777" w:rsidR="00A97412" w:rsidRDefault="00000000">
            <w:pPr>
              <w:spacing w:after="0"/>
            </w:pPr>
            <w:r>
              <w:rPr>
                <w:noProof/>
              </w:rPr>
              <mc:AlternateContent>
                <mc:Choice Requires="wpg">
                  <w:drawing>
                    <wp:inline distT="0" distB="0" distL="0" distR="0" wp14:anchorId="12C48318" wp14:editId="17E5F64E">
                      <wp:extent cx="1447800" cy="1365250"/>
                      <wp:effectExtent l="0" t="0" r="0" b="0"/>
                      <wp:docPr id="256475" name="Group 256475"/>
                      <wp:cNvGraphicFramePr/>
                      <a:graphic xmlns:a="http://schemas.openxmlformats.org/drawingml/2006/main">
                        <a:graphicData uri="http://schemas.microsoft.com/office/word/2010/wordprocessingGroup">
                          <wpg:wgp>
                            <wpg:cNvGrpSpPr/>
                            <wpg:grpSpPr>
                              <a:xfrm>
                                <a:off x="0" y="0"/>
                                <a:ext cx="1447800" cy="1365250"/>
                                <a:chOff x="0" y="0"/>
                                <a:chExt cx="1447800" cy="1365250"/>
                              </a:xfrm>
                            </wpg:grpSpPr>
                            <pic:pic xmlns:pic="http://schemas.openxmlformats.org/drawingml/2006/picture">
                              <pic:nvPicPr>
                                <pic:cNvPr id="306502" name="Picture 306502"/>
                                <pic:cNvPicPr/>
                              </pic:nvPicPr>
                              <pic:blipFill>
                                <a:blip r:embed="rId281"/>
                                <a:stretch>
                                  <a:fillRect/>
                                </a:stretch>
                              </pic:blipFill>
                              <pic:spPr>
                                <a:xfrm>
                                  <a:off x="-6349" y="-6476"/>
                                  <a:ext cx="1453896" cy="1371600"/>
                                </a:xfrm>
                                <a:prstGeom prst="rect">
                                  <a:avLst/>
                                </a:prstGeom>
                              </pic:spPr>
                            </pic:pic>
                            <pic:pic xmlns:pic="http://schemas.openxmlformats.org/drawingml/2006/picture">
                              <pic:nvPicPr>
                                <pic:cNvPr id="9303" name="Picture 9303"/>
                                <pic:cNvPicPr/>
                              </pic:nvPicPr>
                              <pic:blipFill>
                                <a:blip r:embed="rId282"/>
                                <a:stretch>
                                  <a:fillRect/>
                                </a:stretch>
                              </pic:blipFill>
                              <pic:spPr>
                                <a:xfrm>
                                  <a:off x="0" y="0"/>
                                  <a:ext cx="1447800" cy="1365250"/>
                                </a:xfrm>
                                <a:prstGeom prst="rect">
                                  <a:avLst/>
                                </a:prstGeom>
                              </pic:spPr>
                            </pic:pic>
                          </wpg:wgp>
                        </a:graphicData>
                      </a:graphic>
                    </wp:inline>
                  </w:drawing>
                </mc:Choice>
                <mc:Fallback xmlns:a="http://schemas.openxmlformats.org/drawingml/2006/main">
                  <w:pict>
                    <v:group id="Group 256475" style="width:114pt;height:107.5pt;mso-position-horizontal-relative:char;mso-position-vertical-relative:line" coordsize="14478,13652">
                      <v:shape id="Picture 306502" style="position:absolute;width:14538;height:13716;left:-63;top:-64;" filled="f">
                        <v:imagedata r:id="rId283"/>
                      </v:shape>
                      <v:shape id="Picture 9303" style="position:absolute;width:14478;height:13652;left:0;top:0;" filled="f">
                        <v:imagedata r:id="rId284"/>
                      </v:shape>
                    </v:group>
                  </w:pict>
                </mc:Fallback>
              </mc:AlternateContent>
            </w:r>
          </w:p>
        </w:tc>
      </w:tr>
    </w:tbl>
    <w:p w14:paraId="6369213D" w14:textId="77777777" w:rsidR="00A97412" w:rsidRDefault="00000000">
      <w:pPr>
        <w:tabs>
          <w:tab w:val="center" w:pos="5233"/>
          <w:tab w:val="center" w:pos="8184"/>
        </w:tabs>
        <w:spacing w:after="355"/>
      </w:pPr>
      <w:r>
        <w:tab/>
      </w:r>
      <w:r>
        <w:rPr>
          <w:noProof/>
        </w:rPr>
        <mc:AlternateContent>
          <mc:Choice Requires="wpg">
            <w:drawing>
              <wp:inline distT="0" distB="0" distL="0" distR="0" wp14:anchorId="6C26C5DB" wp14:editId="26815341">
                <wp:extent cx="3746881" cy="12192"/>
                <wp:effectExtent l="0" t="0" r="0" b="0"/>
                <wp:docPr id="256546" name="Group 256546"/>
                <wp:cNvGraphicFramePr/>
                <a:graphic xmlns:a="http://schemas.openxmlformats.org/drawingml/2006/main">
                  <a:graphicData uri="http://schemas.microsoft.com/office/word/2010/wordprocessingGroup">
                    <wpg:wgp>
                      <wpg:cNvGrpSpPr/>
                      <wpg:grpSpPr>
                        <a:xfrm>
                          <a:off x="0" y="0"/>
                          <a:ext cx="3746881" cy="12192"/>
                          <a:chOff x="0" y="0"/>
                          <a:chExt cx="3746881" cy="12192"/>
                        </a:xfrm>
                      </wpg:grpSpPr>
                      <wps:wsp>
                        <wps:cNvPr id="313895" name="Shape 313895"/>
                        <wps:cNvSpPr/>
                        <wps:spPr>
                          <a:xfrm>
                            <a:off x="0" y="0"/>
                            <a:ext cx="2114423" cy="12192"/>
                          </a:xfrm>
                          <a:custGeom>
                            <a:avLst/>
                            <a:gdLst/>
                            <a:ahLst/>
                            <a:cxnLst/>
                            <a:rect l="0" t="0" r="0" b="0"/>
                            <a:pathLst>
                              <a:path w="2114423" h="12192">
                                <a:moveTo>
                                  <a:pt x="0" y="0"/>
                                </a:moveTo>
                                <a:lnTo>
                                  <a:pt x="2114423" y="0"/>
                                </a:lnTo>
                                <a:lnTo>
                                  <a:pt x="2114423"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3896" name="Shape 313896"/>
                        <wps:cNvSpPr/>
                        <wps:spPr>
                          <a:xfrm>
                            <a:off x="2146427" y="0"/>
                            <a:ext cx="1600454" cy="12192"/>
                          </a:xfrm>
                          <a:custGeom>
                            <a:avLst/>
                            <a:gdLst/>
                            <a:ahLst/>
                            <a:cxnLst/>
                            <a:rect l="0" t="0" r="0" b="0"/>
                            <a:pathLst>
                              <a:path w="1600454" h="12192">
                                <a:moveTo>
                                  <a:pt x="0" y="0"/>
                                </a:moveTo>
                                <a:lnTo>
                                  <a:pt x="1600454" y="0"/>
                                </a:lnTo>
                                <a:lnTo>
                                  <a:pt x="1600454"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56546" style="width:295.03pt;height:0.959961pt;mso-position-horizontal-relative:char;mso-position-vertical-relative:line" coordsize="37468,121">
                <v:shape id="Shape 313897" style="position:absolute;width:21144;height:121;left:0;top:0;" coordsize="2114423,12192" path="m0,0l2114423,0l2114423,12192l0,12192l0,0">
                  <v:stroke weight="0pt" endcap="flat" joinstyle="miter" miterlimit="10" on="false" color="#000000" opacity="0"/>
                  <v:fill on="true" color="#000000"/>
                </v:shape>
                <v:shape id="Shape 313898" style="position:absolute;width:16004;height:121;left:21464;top:0;" coordsize="1600454,12192" path="m0,0l1600454,0l1600454,12192l0,12192l0,0">
                  <v:stroke weight="0pt" endcap="flat" joinstyle="miter" miterlimit="10" on="false" color="#000000" opacity="0"/>
                  <v:fill on="true" color="#000000"/>
                </v:shape>
              </v:group>
            </w:pict>
          </mc:Fallback>
        </mc:AlternateContent>
      </w:r>
      <w:r>
        <w:t xml:space="preserve"> </w:t>
      </w:r>
      <w:r>
        <w:tab/>
        <w:t xml:space="preserve"> </w:t>
      </w:r>
    </w:p>
    <w:p w14:paraId="532D00FE" w14:textId="77777777" w:rsidR="00A97412" w:rsidRDefault="00000000">
      <w:pPr>
        <w:spacing w:after="0" w:line="260" w:lineRule="auto"/>
        <w:ind w:left="822" w:right="812" w:hanging="10"/>
        <w:jc w:val="center"/>
      </w:pPr>
      <w:proofErr w:type="spellStart"/>
      <w:r>
        <w:rPr>
          <w:color w:val="2F5496"/>
          <w:sz w:val="32"/>
        </w:rPr>
        <w:t>Innova|Red</w:t>
      </w:r>
      <w:proofErr w:type="spellEnd"/>
      <w:r>
        <w:rPr>
          <w:color w:val="2F5496"/>
          <w:sz w:val="32"/>
        </w:rPr>
        <w:t xml:space="preserve"> </w:t>
      </w:r>
    </w:p>
    <w:p w14:paraId="008BF654" w14:textId="77777777" w:rsidR="00A97412" w:rsidRDefault="00000000">
      <w:pPr>
        <w:spacing w:after="12" w:line="267" w:lineRule="auto"/>
        <w:ind w:left="992" w:right="959" w:hanging="10"/>
      </w:pPr>
      <w:r>
        <w:t xml:space="preserve">Con fecha 18 de diciembre de 2006 se firmó un convenio entre la Secretaría de </w:t>
      </w:r>
    </w:p>
    <w:p w14:paraId="1475B721" w14:textId="77777777" w:rsidR="00A97412" w:rsidRDefault="00000000">
      <w:pPr>
        <w:spacing w:after="12" w:line="267" w:lineRule="auto"/>
        <w:ind w:left="992" w:right="959" w:hanging="10"/>
      </w:pPr>
      <w:r>
        <w:t xml:space="preserve">Comunicaciones de la Nación (SECOM), la Secretaría de Ciencia, Tecnología e Innovación </w:t>
      </w:r>
    </w:p>
    <w:p w14:paraId="02FF32D4" w14:textId="77777777" w:rsidR="00A97412" w:rsidRDefault="00000000">
      <w:pPr>
        <w:spacing w:after="135" w:line="267" w:lineRule="auto"/>
        <w:ind w:left="992" w:right="959" w:hanging="10"/>
      </w:pPr>
      <w:r>
        <w:t xml:space="preserve">Productiva (SECYT) hoy el Ministerio de Ciencia Tecnología e Innovación Productiva, y el Consejo Nacional de Investigaciones Científicas y Técnicas (CONICET); por el cual se encomendó a la Fundación INNOVA-T (entidad vinculada al CONICET), que efectúe las gestiones necesarias para obtener la conexión internacional con el sistema de Redes Avanzadas (Internet2), y tome a su cargo la operación nacional de la misma dentro del proyecto denominado </w:t>
      </w:r>
      <w:proofErr w:type="spellStart"/>
      <w:r>
        <w:t>Innova|Red</w:t>
      </w:r>
      <w:proofErr w:type="spellEnd"/>
      <w:r>
        <w:t xml:space="preserve">. </w:t>
      </w:r>
    </w:p>
    <w:p w14:paraId="134D92B9" w14:textId="77777777" w:rsidR="00A97412" w:rsidRDefault="00000000">
      <w:pPr>
        <w:spacing w:after="12" w:line="267" w:lineRule="auto"/>
        <w:ind w:left="992" w:right="959" w:hanging="10"/>
      </w:pPr>
      <w:r>
        <w:t xml:space="preserve">El mencionado convenio prevé la creación de un consejo asesor y de seguimiento de </w:t>
      </w:r>
    </w:p>
    <w:p w14:paraId="220278AC" w14:textId="77777777" w:rsidR="00A97412" w:rsidRDefault="00000000">
      <w:pPr>
        <w:spacing w:after="135" w:line="267" w:lineRule="auto"/>
        <w:ind w:left="992" w:right="959" w:hanging="10"/>
      </w:pPr>
      <w:proofErr w:type="spellStart"/>
      <w:r>
        <w:t>Innova|Red</w:t>
      </w:r>
      <w:proofErr w:type="spellEnd"/>
      <w:r>
        <w:t xml:space="preserve">, constituido por representantes de las instituciones estatales mencionadas y de los usuarios y prestadores del sistema. </w:t>
      </w:r>
    </w:p>
    <w:p w14:paraId="53DC2CD2" w14:textId="77777777" w:rsidR="00A97412" w:rsidRDefault="00000000">
      <w:pPr>
        <w:spacing w:after="135" w:line="267" w:lineRule="auto"/>
        <w:ind w:left="992" w:right="959" w:hanging="10"/>
      </w:pPr>
      <w:r>
        <w:t xml:space="preserve">El objetivo principal de </w:t>
      </w:r>
      <w:proofErr w:type="spellStart"/>
      <w:r>
        <w:t>Innova|Red</w:t>
      </w:r>
      <w:proofErr w:type="spellEnd"/>
      <w:r>
        <w:t xml:space="preserve"> es el desarrollo </w:t>
      </w:r>
      <w:proofErr w:type="gramStart"/>
      <w:r>
        <w:t>de  Redes</w:t>
      </w:r>
      <w:proofErr w:type="gramEnd"/>
      <w:r>
        <w:t xml:space="preserve"> Avanzadas reservadas en Argentina para las comunidades académicas, de manera que científicos y tecnólogos puedan intercambiar información y comunicarse de manera más ágil y efectiva. Un elemento técnico diferenciador de las Redes Avanzadas es la llamada Calidad de Servicio, que en términos simples implica la ausencia de congestión excesiva y fallas en la comunicación. Esto permite, entre otras ventajas, la operación remota de sistemas críticos tales como brazos robóticos en telemedicina o el control de plantas, procesos o sistemas de alto riesgo, aplicaciones para las cuales es inaceptable una interrupción o demora en la red de comunicaciones. </w:t>
      </w:r>
    </w:p>
    <w:p w14:paraId="40B05DAD" w14:textId="77777777" w:rsidR="00A97412" w:rsidRDefault="00000000">
      <w:pPr>
        <w:spacing w:after="133" w:line="267" w:lineRule="auto"/>
        <w:ind w:left="992" w:right="959" w:hanging="10"/>
      </w:pPr>
      <w:r>
        <w:t xml:space="preserve">La Fundación INNOVA-T asumió a partir del 1° de abril de 2007 las actividades mencionadas comprometiéndose a una administración ágil y eficiente de </w:t>
      </w:r>
      <w:proofErr w:type="spellStart"/>
      <w:r>
        <w:t>Innova|Red</w:t>
      </w:r>
      <w:proofErr w:type="spellEnd"/>
      <w:r>
        <w:t xml:space="preserve">, y a procurar una creciente incorporación de nuevos usuarios que posibiliten la expansión de la red y la </w:t>
      </w:r>
      <w:proofErr w:type="spellStart"/>
      <w:r>
        <w:t>autosustentabilidad</w:t>
      </w:r>
      <w:proofErr w:type="spellEnd"/>
      <w:r>
        <w:t xml:space="preserve"> del proyecto en el mediano plazo. </w:t>
      </w:r>
    </w:p>
    <w:p w14:paraId="49068EDD" w14:textId="77777777" w:rsidR="00A97412" w:rsidRDefault="00000000">
      <w:pPr>
        <w:spacing w:after="310" w:line="267" w:lineRule="auto"/>
        <w:ind w:left="992" w:right="959" w:hanging="10"/>
      </w:pPr>
      <w:r>
        <w:t xml:space="preserve">La Red Troncal Digital de Alta Capacidad conecta a once ciudades con una capacidad de 10 Gbps.  </w:t>
      </w:r>
    </w:p>
    <w:p w14:paraId="1BA38609" w14:textId="77777777" w:rsidR="00A97412" w:rsidRDefault="00000000">
      <w:pPr>
        <w:spacing w:after="0" w:line="260" w:lineRule="auto"/>
        <w:ind w:left="822" w:right="814" w:hanging="10"/>
        <w:jc w:val="center"/>
      </w:pPr>
      <w:r>
        <w:rPr>
          <w:color w:val="2F5496"/>
          <w:sz w:val="32"/>
        </w:rPr>
        <w:t xml:space="preserve">WWW2 - Internet 2. Aplicaciones </w:t>
      </w:r>
    </w:p>
    <w:p w14:paraId="6B59C143" w14:textId="77777777" w:rsidR="00A97412" w:rsidRDefault="00000000">
      <w:pPr>
        <w:numPr>
          <w:ilvl w:val="0"/>
          <w:numId w:val="21"/>
        </w:numPr>
        <w:spacing w:after="12" w:line="267" w:lineRule="auto"/>
        <w:ind w:right="959" w:hanging="360"/>
      </w:pPr>
      <w:r>
        <w:t xml:space="preserve">Video Conferencia. </w:t>
      </w:r>
    </w:p>
    <w:p w14:paraId="6D5817CE" w14:textId="77777777" w:rsidR="00A97412" w:rsidRDefault="00000000">
      <w:pPr>
        <w:numPr>
          <w:ilvl w:val="0"/>
          <w:numId w:val="21"/>
        </w:numPr>
        <w:spacing w:after="12" w:line="267" w:lineRule="auto"/>
        <w:ind w:right="959" w:hanging="360"/>
      </w:pPr>
      <w:r>
        <w:t xml:space="preserve">Video a pedido.  </w:t>
      </w:r>
    </w:p>
    <w:p w14:paraId="67962C66" w14:textId="77777777" w:rsidR="00A97412" w:rsidRDefault="00000000">
      <w:pPr>
        <w:numPr>
          <w:ilvl w:val="0"/>
          <w:numId w:val="21"/>
        </w:numPr>
        <w:spacing w:after="12" w:line="267" w:lineRule="auto"/>
        <w:ind w:right="959" w:hanging="360"/>
      </w:pPr>
      <w:r>
        <w:lastRenderedPageBreak/>
        <w:t xml:space="preserve">Acceso a depósitos masivos de datos. </w:t>
      </w:r>
    </w:p>
    <w:p w14:paraId="07323AEC" w14:textId="77777777" w:rsidR="00A97412" w:rsidRDefault="00000000">
      <w:pPr>
        <w:numPr>
          <w:ilvl w:val="0"/>
          <w:numId w:val="21"/>
        </w:numPr>
        <w:spacing w:after="12" w:line="267" w:lineRule="auto"/>
        <w:ind w:right="959" w:hanging="360"/>
      </w:pPr>
      <w:r>
        <w:t xml:space="preserve">Simulación distribuida. </w:t>
      </w:r>
    </w:p>
    <w:p w14:paraId="2D0B187F" w14:textId="77777777" w:rsidR="00A97412" w:rsidRDefault="00000000">
      <w:pPr>
        <w:spacing w:after="37" w:line="267" w:lineRule="auto"/>
        <w:ind w:left="2072" w:right="4059" w:hanging="10"/>
      </w:pPr>
      <w:r>
        <w:rPr>
          <w:rFonts w:ascii="Courier New" w:eastAsia="Courier New" w:hAnsi="Courier New" w:cs="Courier New"/>
        </w:rPr>
        <w:t>o</w:t>
      </w:r>
      <w:r>
        <w:rPr>
          <w:rFonts w:ascii="Arial" w:eastAsia="Arial" w:hAnsi="Arial" w:cs="Arial"/>
        </w:rPr>
        <w:t xml:space="preserve"> </w:t>
      </w:r>
      <w:proofErr w:type="spellStart"/>
      <w:r>
        <w:t>Teleinmersión</w:t>
      </w:r>
      <w:proofErr w:type="spellEnd"/>
      <w:r>
        <w:t xml:space="preserve"> </w:t>
      </w:r>
      <w:r>
        <w:rPr>
          <w:rFonts w:ascii="Courier New" w:eastAsia="Courier New" w:hAnsi="Courier New" w:cs="Courier New"/>
        </w:rPr>
        <w:t>o</w:t>
      </w:r>
      <w:r>
        <w:rPr>
          <w:rFonts w:ascii="Arial" w:eastAsia="Arial" w:hAnsi="Arial" w:cs="Arial"/>
        </w:rPr>
        <w:t xml:space="preserve"> </w:t>
      </w:r>
      <w:proofErr w:type="spellStart"/>
      <w:r>
        <w:t>Temedicina</w:t>
      </w:r>
      <w:proofErr w:type="spellEnd"/>
      <w:r>
        <w:t xml:space="preserve"> </w:t>
      </w:r>
      <w:r>
        <w:rPr>
          <w:rFonts w:ascii="Courier New" w:eastAsia="Courier New" w:hAnsi="Courier New" w:cs="Courier New"/>
        </w:rPr>
        <w:t>o</w:t>
      </w:r>
      <w:r>
        <w:rPr>
          <w:rFonts w:ascii="Arial" w:eastAsia="Arial" w:hAnsi="Arial" w:cs="Arial"/>
        </w:rPr>
        <w:t xml:space="preserve"> </w:t>
      </w:r>
      <w:r>
        <w:t xml:space="preserve">Reserva de Espacio (Medicina - Astronomía). </w:t>
      </w:r>
    </w:p>
    <w:p w14:paraId="1DB792C9" w14:textId="77777777" w:rsidR="00A97412" w:rsidRDefault="00000000">
      <w:pPr>
        <w:numPr>
          <w:ilvl w:val="0"/>
          <w:numId w:val="21"/>
        </w:numPr>
        <w:spacing w:after="12" w:line="267" w:lineRule="auto"/>
        <w:ind w:right="959" w:hanging="360"/>
      </w:pPr>
      <w:r>
        <w:t xml:space="preserve">Bibliotecas Digitales. </w:t>
      </w:r>
    </w:p>
    <w:p w14:paraId="2686E9E9" w14:textId="77777777" w:rsidR="00A97412" w:rsidRDefault="00000000">
      <w:pPr>
        <w:numPr>
          <w:ilvl w:val="0"/>
          <w:numId w:val="21"/>
        </w:numPr>
        <w:spacing w:after="12" w:line="267" w:lineRule="auto"/>
        <w:ind w:right="959" w:hanging="360"/>
      </w:pPr>
      <w:r>
        <w:t xml:space="preserve">Realidad Virtual. </w:t>
      </w:r>
    </w:p>
    <w:p w14:paraId="20C84EA9" w14:textId="77777777" w:rsidR="00A97412" w:rsidRDefault="00000000">
      <w:pPr>
        <w:numPr>
          <w:ilvl w:val="0"/>
          <w:numId w:val="21"/>
        </w:numPr>
        <w:spacing w:after="12" w:line="267" w:lineRule="auto"/>
        <w:ind w:right="959" w:hanging="360"/>
      </w:pPr>
      <w:r>
        <w:t xml:space="preserve">Laboratorios Virtuales (LAV). </w:t>
      </w:r>
    </w:p>
    <w:p w14:paraId="3F7E7A05" w14:textId="77777777" w:rsidR="00A97412" w:rsidRDefault="00000000">
      <w:pPr>
        <w:numPr>
          <w:ilvl w:val="0"/>
          <w:numId w:val="21"/>
        </w:numPr>
        <w:spacing w:after="12" w:line="267" w:lineRule="auto"/>
        <w:ind w:right="959" w:hanging="360"/>
      </w:pPr>
      <w:r>
        <w:t xml:space="preserve">Servicios Interactivos (TV Interactiva). </w:t>
      </w:r>
    </w:p>
    <w:p w14:paraId="721BD660" w14:textId="77777777" w:rsidR="00A97412" w:rsidRDefault="00000000">
      <w:pPr>
        <w:numPr>
          <w:ilvl w:val="0"/>
          <w:numId w:val="21"/>
        </w:numPr>
        <w:spacing w:after="302" w:line="267" w:lineRule="auto"/>
        <w:ind w:right="959" w:hanging="360"/>
      </w:pPr>
      <w:r>
        <w:t xml:space="preserve">Utilización de Servicios Remotos (Telescopios). </w:t>
      </w:r>
    </w:p>
    <w:p w14:paraId="30FC026F" w14:textId="77777777" w:rsidR="00A97412" w:rsidRDefault="00000000">
      <w:pPr>
        <w:spacing w:after="0" w:line="260" w:lineRule="auto"/>
        <w:ind w:left="2242" w:hanging="10"/>
      </w:pPr>
      <w:r>
        <w:rPr>
          <w:color w:val="2F5496"/>
          <w:sz w:val="32"/>
        </w:rPr>
        <w:t xml:space="preserve">WWW2 - Internet 2. Mapeo en 3D del Cerebro </w:t>
      </w:r>
    </w:p>
    <w:p w14:paraId="4EF622FB" w14:textId="77777777" w:rsidR="00A97412" w:rsidRDefault="00000000">
      <w:pPr>
        <w:numPr>
          <w:ilvl w:val="0"/>
          <w:numId w:val="21"/>
        </w:numPr>
        <w:spacing w:after="30" w:line="260" w:lineRule="auto"/>
        <w:ind w:right="959" w:hanging="360"/>
      </w:pPr>
      <w:r>
        <w:t xml:space="preserve">Aplicación permite la visualización en tiempo real de la actividad del cerebro durante actividades de representación visual y de memoria, con el sujeto en un explorador MRI remoto.  </w:t>
      </w:r>
    </w:p>
    <w:p w14:paraId="53A8DC09" w14:textId="77777777" w:rsidR="00A97412" w:rsidRDefault="00000000">
      <w:pPr>
        <w:numPr>
          <w:ilvl w:val="0"/>
          <w:numId w:val="21"/>
        </w:numPr>
        <w:spacing w:after="38" w:line="267" w:lineRule="auto"/>
        <w:ind w:right="959" w:hanging="360"/>
      </w:pPr>
      <w:r>
        <w:t>Internet2 proporcionará el volumen de datos y la calidad del servicio (</w:t>
      </w:r>
      <w:proofErr w:type="spellStart"/>
      <w:r>
        <w:t>QoS</w:t>
      </w:r>
      <w:proofErr w:type="spellEnd"/>
      <w:r>
        <w:t xml:space="preserve">) necesarios para conectar en paralelo la computadora de análisis con la computadora de visualización. </w:t>
      </w:r>
    </w:p>
    <w:p w14:paraId="100E31D8" w14:textId="77777777" w:rsidR="00A97412" w:rsidRDefault="00000000">
      <w:pPr>
        <w:numPr>
          <w:ilvl w:val="0"/>
          <w:numId w:val="21"/>
        </w:numPr>
        <w:spacing w:after="309"/>
        <w:ind w:right="959" w:hanging="360"/>
      </w:pPr>
      <w:hyperlink r:id="rId285">
        <w:r>
          <w:rPr>
            <w:color w:val="0563C1"/>
            <w:u w:val="single" w:color="0563C1"/>
          </w:rPr>
          <w:t>http://www.psc.edu/science/Goddard/goddard.html</w:t>
        </w:r>
      </w:hyperlink>
      <w:hyperlink r:id="rId286">
        <w:r>
          <w:t xml:space="preserve"> </w:t>
        </w:r>
      </w:hyperlink>
      <w:r>
        <w:t xml:space="preserve"> </w:t>
      </w:r>
    </w:p>
    <w:p w14:paraId="0B9AE684" w14:textId="77777777" w:rsidR="00A97412" w:rsidRDefault="00000000">
      <w:pPr>
        <w:spacing w:after="0" w:line="260" w:lineRule="auto"/>
        <w:ind w:left="2554" w:hanging="10"/>
      </w:pPr>
      <w:r>
        <w:rPr>
          <w:color w:val="2F5496"/>
          <w:sz w:val="32"/>
        </w:rPr>
        <w:t xml:space="preserve">WWW2 - Internet 2. Tele microscopia 4-D </w:t>
      </w:r>
    </w:p>
    <w:p w14:paraId="508A0E86" w14:textId="77777777" w:rsidR="00A97412" w:rsidRDefault="00000000">
      <w:pPr>
        <w:numPr>
          <w:ilvl w:val="0"/>
          <w:numId w:val="21"/>
        </w:numPr>
        <w:spacing w:after="36" w:line="267" w:lineRule="auto"/>
        <w:ind w:right="959" w:hanging="360"/>
      </w:pPr>
      <w:r>
        <w:t xml:space="preserve">Carnegie Mellon </w:t>
      </w:r>
      <w:proofErr w:type="spellStart"/>
      <w:r>
        <w:t>University</w:t>
      </w:r>
      <w:proofErr w:type="spellEnd"/>
      <w:r>
        <w:t xml:space="preserve">, </w:t>
      </w:r>
      <w:proofErr w:type="spellStart"/>
      <w:r>
        <w:t>University</w:t>
      </w:r>
      <w:proofErr w:type="spellEnd"/>
      <w:r>
        <w:t xml:space="preserve"> </w:t>
      </w:r>
      <w:proofErr w:type="spellStart"/>
      <w:r>
        <w:t>of</w:t>
      </w:r>
      <w:proofErr w:type="spellEnd"/>
      <w:r>
        <w:t xml:space="preserve"> Pittsburgh Medical Center, Pittsburgh </w:t>
      </w:r>
      <w:proofErr w:type="spellStart"/>
      <w:r>
        <w:t>Supercomputing</w:t>
      </w:r>
      <w:proofErr w:type="spellEnd"/>
      <w:r>
        <w:t xml:space="preserve"> Center </w:t>
      </w:r>
    </w:p>
    <w:p w14:paraId="5B5C09D6" w14:textId="77777777" w:rsidR="00A97412" w:rsidRDefault="00000000">
      <w:pPr>
        <w:numPr>
          <w:ilvl w:val="0"/>
          <w:numId w:val="21"/>
        </w:numPr>
        <w:spacing w:after="36" w:line="267" w:lineRule="auto"/>
        <w:ind w:right="959" w:hanging="360"/>
      </w:pPr>
      <w:r>
        <w:t xml:space="preserve">Proceso de diseñar un sistema en línea de un microscopio que pueda generar imágenes de las muestras vivas, y registrar acontecimientos de 3 dimensiones dinámicamente produciendo conjuntos de datos tetra dimensionales (4-D) (espacio TRIDIMENSIONAL más tiempo) en una computadora remota. </w:t>
      </w:r>
    </w:p>
    <w:p w14:paraId="74F24ACE" w14:textId="77777777" w:rsidR="00A97412" w:rsidRDefault="00000000">
      <w:pPr>
        <w:numPr>
          <w:ilvl w:val="0"/>
          <w:numId w:val="21"/>
        </w:numPr>
        <w:spacing w:after="36" w:line="267" w:lineRule="auto"/>
        <w:ind w:right="959" w:hanging="360"/>
      </w:pPr>
      <w:r>
        <w:t xml:space="preserve">El proyecto de Tele microscopia 4-D requerirá ancho de banda y calidad de servicio intensivas y garantizadas cuando este utilizado su capacidad completa. Internet2 ayudará a asegurar que los conjuntos de datos sean transmitidos </w:t>
      </w:r>
      <w:proofErr w:type="gramStart"/>
      <w:r>
        <w:t>rápidamente y confiablemente</w:t>
      </w:r>
      <w:proofErr w:type="gramEnd"/>
      <w:r>
        <w:t xml:space="preserve"> antes puedan ocurrir daños a los organismos.  </w:t>
      </w:r>
    </w:p>
    <w:p w14:paraId="0E2CA88A" w14:textId="77777777" w:rsidR="00A97412" w:rsidRDefault="00000000">
      <w:pPr>
        <w:numPr>
          <w:ilvl w:val="0"/>
          <w:numId w:val="21"/>
        </w:numPr>
        <w:spacing w:after="309"/>
        <w:ind w:right="959" w:hanging="360"/>
      </w:pPr>
      <w:hyperlink r:id="rId287">
        <w:r>
          <w:rPr>
            <w:color w:val="0563C1"/>
            <w:u w:val="single" w:color="0563C1"/>
          </w:rPr>
          <w:t>http://www.psc.edu/science/Goddard/goddard.html</w:t>
        </w:r>
      </w:hyperlink>
      <w:hyperlink r:id="rId288">
        <w:r>
          <w:rPr>
            <w:color w:val="0563C1"/>
          </w:rPr>
          <w:t xml:space="preserve"> </w:t>
        </w:r>
      </w:hyperlink>
      <w:hyperlink r:id="rId289">
        <w:r>
          <w:t xml:space="preserve"> </w:t>
        </w:r>
      </w:hyperlink>
    </w:p>
    <w:p w14:paraId="624A7898" w14:textId="77777777" w:rsidR="00A97412" w:rsidRDefault="00000000">
      <w:pPr>
        <w:spacing w:after="0" w:line="260" w:lineRule="auto"/>
        <w:ind w:left="822" w:right="815" w:hanging="10"/>
        <w:jc w:val="center"/>
      </w:pPr>
      <w:r>
        <w:rPr>
          <w:color w:val="2F5496"/>
          <w:sz w:val="32"/>
        </w:rPr>
        <w:t xml:space="preserve">WWW2 - Internet 2. </w:t>
      </w:r>
      <w:proofErr w:type="spellStart"/>
      <w:r>
        <w:rPr>
          <w:color w:val="2F5496"/>
          <w:sz w:val="32"/>
        </w:rPr>
        <w:t>Alive</w:t>
      </w:r>
      <w:proofErr w:type="spellEnd"/>
      <w:r>
        <w:rPr>
          <w:color w:val="2F5496"/>
          <w:sz w:val="32"/>
        </w:rPr>
        <w:t xml:space="preserve">. </w:t>
      </w:r>
    </w:p>
    <w:p w14:paraId="5E013D7A" w14:textId="77777777" w:rsidR="00A97412" w:rsidRDefault="00000000">
      <w:pPr>
        <w:numPr>
          <w:ilvl w:val="0"/>
          <w:numId w:val="21"/>
        </w:numPr>
        <w:spacing w:after="12" w:line="267" w:lineRule="auto"/>
        <w:ind w:right="959" w:hanging="360"/>
      </w:pPr>
      <w:r>
        <w:t xml:space="preserve">El ambiente inmersivo conectado Arquitectónicamente. </w:t>
      </w:r>
    </w:p>
    <w:p w14:paraId="70A05E7D" w14:textId="77777777" w:rsidR="00A97412" w:rsidRDefault="00000000">
      <w:pPr>
        <w:numPr>
          <w:ilvl w:val="0"/>
          <w:numId w:val="21"/>
        </w:numPr>
        <w:spacing w:after="12" w:line="267" w:lineRule="auto"/>
        <w:ind w:right="959" w:hanging="360"/>
      </w:pPr>
      <w:r>
        <w:t xml:space="preserve">Evalúa la utilidad de la realidad virtual en colaboración para el diseño arquitectónico.  </w:t>
      </w:r>
    </w:p>
    <w:p w14:paraId="5355D433" w14:textId="77777777" w:rsidR="00A97412" w:rsidRDefault="00000000">
      <w:pPr>
        <w:numPr>
          <w:ilvl w:val="0"/>
          <w:numId w:val="21"/>
        </w:numPr>
        <w:spacing w:after="38" w:line="267" w:lineRule="auto"/>
        <w:ind w:right="959" w:hanging="360"/>
      </w:pPr>
      <w:r>
        <w:t xml:space="preserve">Comenzó en febrero de 1999 en SARA en cooperación con EVL y la oficina de Arquitectura metropolitana. En febrero de 1998, el arquitecto Rem Koolhaas ganó la competencia internacional de diseño de la Fundación Richard H. </w:t>
      </w:r>
    </w:p>
    <w:p w14:paraId="1EBA8CDC" w14:textId="77777777" w:rsidR="00A97412" w:rsidRDefault="00000000">
      <w:pPr>
        <w:numPr>
          <w:ilvl w:val="0"/>
          <w:numId w:val="21"/>
        </w:numPr>
        <w:spacing w:after="12" w:line="267" w:lineRule="auto"/>
        <w:ind w:right="959" w:hanging="360"/>
      </w:pPr>
      <w:proofErr w:type="spellStart"/>
      <w:r>
        <w:t>Driehaus</w:t>
      </w:r>
      <w:proofErr w:type="spellEnd"/>
      <w:r>
        <w:t xml:space="preserve">. </w:t>
      </w:r>
    </w:p>
    <w:p w14:paraId="75BA8FB6" w14:textId="77777777" w:rsidR="00A97412" w:rsidRDefault="00000000">
      <w:pPr>
        <w:numPr>
          <w:ilvl w:val="0"/>
          <w:numId w:val="21"/>
        </w:numPr>
        <w:spacing w:after="12" w:line="267" w:lineRule="auto"/>
        <w:ind w:right="959" w:hanging="360"/>
      </w:pPr>
      <w:proofErr w:type="spellStart"/>
      <w:r>
        <w:t>Netherlands</w:t>
      </w:r>
      <w:proofErr w:type="spellEnd"/>
      <w:r>
        <w:t xml:space="preserve"> / </w:t>
      </w:r>
      <w:proofErr w:type="spellStart"/>
      <w:r>
        <w:t>United</w:t>
      </w:r>
      <w:proofErr w:type="spellEnd"/>
      <w:r>
        <w:t xml:space="preserve"> </w:t>
      </w:r>
      <w:proofErr w:type="spellStart"/>
      <w:r>
        <w:t>States</w:t>
      </w:r>
      <w:proofErr w:type="spellEnd"/>
      <w:r>
        <w:t xml:space="preserve">            </w:t>
      </w:r>
    </w:p>
    <w:p w14:paraId="11283760" w14:textId="77777777" w:rsidR="00A97412" w:rsidRDefault="00000000">
      <w:pPr>
        <w:numPr>
          <w:ilvl w:val="0"/>
          <w:numId w:val="21"/>
        </w:numPr>
        <w:spacing w:after="309"/>
        <w:ind w:right="959" w:hanging="360"/>
      </w:pPr>
      <w:hyperlink r:id="rId290">
        <w:r>
          <w:rPr>
            <w:color w:val="0563C1"/>
            <w:u w:val="single" w:color="0563C1"/>
          </w:rPr>
          <w:t>http://www.sara.nl/</w:t>
        </w:r>
      </w:hyperlink>
      <w:hyperlink r:id="rId291">
        <w:r>
          <w:t xml:space="preserve"> </w:t>
        </w:r>
      </w:hyperlink>
    </w:p>
    <w:p w14:paraId="4EE113E6" w14:textId="77777777" w:rsidR="00A97412" w:rsidRDefault="00000000">
      <w:pPr>
        <w:spacing w:after="0" w:line="260" w:lineRule="auto"/>
        <w:ind w:left="2293" w:hanging="10"/>
      </w:pPr>
      <w:r>
        <w:rPr>
          <w:color w:val="2F5496"/>
          <w:sz w:val="32"/>
        </w:rPr>
        <w:t xml:space="preserve">WWW2 - Internet 2. Telescopio </w:t>
      </w:r>
      <w:proofErr w:type="spellStart"/>
      <w:r>
        <w:rPr>
          <w:color w:val="2F5496"/>
          <w:sz w:val="32"/>
        </w:rPr>
        <w:t>Subaro</w:t>
      </w:r>
      <w:proofErr w:type="spellEnd"/>
      <w:r>
        <w:rPr>
          <w:color w:val="2F5496"/>
          <w:sz w:val="32"/>
        </w:rPr>
        <w:t xml:space="preserve"> </w:t>
      </w:r>
      <w:proofErr w:type="spellStart"/>
      <w:r>
        <w:rPr>
          <w:color w:val="2F5496"/>
          <w:sz w:val="32"/>
        </w:rPr>
        <w:t>Hawai</w:t>
      </w:r>
      <w:proofErr w:type="spellEnd"/>
      <w:r>
        <w:rPr>
          <w:color w:val="2F5496"/>
          <w:sz w:val="32"/>
        </w:rPr>
        <w:t xml:space="preserve"> </w:t>
      </w:r>
    </w:p>
    <w:p w14:paraId="2BC536F9" w14:textId="77777777" w:rsidR="00A97412" w:rsidRDefault="00000000">
      <w:pPr>
        <w:numPr>
          <w:ilvl w:val="0"/>
          <w:numId w:val="21"/>
        </w:numPr>
        <w:spacing w:after="39" w:line="267" w:lineRule="auto"/>
        <w:ind w:right="959" w:hanging="360"/>
      </w:pPr>
      <w:proofErr w:type="spellStart"/>
      <w:r>
        <w:t>Hawai</w:t>
      </w:r>
      <w:proofErr w:type="spellEnd"/>
      <w:r>
        <w:t>-vinculado vía una conexión de alta velocidad con el sitio de la conferencia INET2000/</w:t>
      </w:r>
      <w:proofErr w:type="spellStart"/>
      <w:r>
        <w:t>iGrid</w:t>
      </w:r>
      <w:proofErr w:type="spellEnd"/>
      <w:r>
        <w:t xml:space="preserve"> 2000 en Yokohama.  </w:t>
      </w:r>
    </w:p>
    <w:p w14:paraId="47DAAED2" w14:textId="77777777" w:rsidR="00A97412" w:rsidRDefault="00000000">
      <w:pPr>
        <w:numPr>
          <w:ilvl w:val="0"/>
          <w:numId w:val="21"/>
        </w:numPr>
        <w:spacing w:after="12" w:line="267" w:lineRule="auto"/>
        <w:ind w:right="959" w:hanging="360"/>
      </w:pPr>
      <w:r>
        <w:lastRenderedPageBreak/>
        <w:t xml:space="preserve">Imágenes astronómicas de alta definición se extraen y se descargan rápidamente.  </w:t>
      </w:r>
    </w:p>
    <w:p w14:paraId="2B718941" w14:textId="77777777" w:rsidR="00A97412" w:rsidRDefault="00000000">
      <w:pPr>
        <w:numPr>
          <w:ilvl w:val="0"/>
          <w:numId w:val="21"/>
        </w:numPr>
        <w:spacing w:after="38" w:line="267" w:lineRule="auto"/>
        <w:ind w:right="959" w:hanging="360"/>
      </w:pPr>
      <w:r>
        <w:t xml:space="preserve">Clases y las discusiones interactivas en tiempo real con los investigadores entre </w:t>
      </w:r>
      <w:proofErr w:type="spellStart"/>
      <w:r>
        <w:t>Hawai</w:t>
      </w:r>
      <w:proofErr w:type="spellEnd"/>
      <w:r>
        <w:t xml:space="preserve"> y Yokohama usando las herramientas multimedia de comunicación de alta calidad. </w:t>
      </w:r>
    </w:p>
    <w:p w14:paraId="3DAB49B8" w14:textId="77777777" w:rsidR="00A97412" w:rsidRDefault="00000000">
      <w:pPr>
        <w:numPr>
          <w:ilvl w:val="0"/>
          <w:numId w:val="21"/>
        </w:numPr>
        <w:spacing w:after="12" w:line="267" w:lineRule="auto"/>
        <w:ind w:right="959" w:hanging="360"/>
      </w:pPr>
      <w:proofErr w:type="spellStart"/>
      <w:r>
        <w:t>Japan</w:t>
      </w:r>
      <w:proofErr w:type="spellEnd"/>
      <w:r>
        <w:t xml:space="preserve"> / </w:t>
      </w:r>
      <w:proofErr w:type="spellStart"/>
      <w:r>
        <w:t>United</w:t>
      </w:r>
      <w:proofErr w:type="spellEnd"/>
      <w:r>
        <w:t xml:space="preserve"> </w:t>
      </w:r>
      <w:proofErr w:type="spellStart"/>
      <w:r>
        <w:t>States</w:t>
      </w:r>
      <w:proofErr w:type="spellEnd"/>
      <w:r>
        <w:t xml:space="preserve">         </w:t>
      </w:r>
    </w:p>
    <w:p w14:paraId="6F380024" w14:textId="77777777" w:rsidR="00A97412" w:rsidRDefault="00000000">
      <w:pPr>
        <w:numPr>
          <w:ilvl w:val="0"/>
          <w:numId w:val="21"/>
        </w:numPr>
        <w:spacing w:after="309"/>
        <w:ind w:right="959" w:hanging="360"/>
      </w:pPr>
      <w:hyperlink r:id="rId292">
        <w:r>
          <w:rPr>
            <w:color w:val="0563C1"/>
            <w:u w:val="single" w:color="0563C1"/>
          </w:rPr>
          <w:t>http://www.naoj.org/</w:t>
        </w:r>
      </w:hyperlink>
      <w:hyperlink r:id="rId293">
        <w:r>
          <w:t xml:space="preserve"> </w:t>
        </w:r>
      </w:hyperlink>
      <w:r>
        <w:t xml:space="preserve"> </w:t>
      </w:r>
    </w:p>
    <w:p w14:paraId="526A5F49" w14:textId="77777777" w:rsidR="00A97412" w:rsidRDefault="00000000">
      <w:pPr>
        <w:spacing w:after="0" w:line="260" w:lineRule="auto"/>
        <w:ind w:left="822" w:right="813" w:hanging="10"/>
        <w:jc w:val="center"/>
      </w:pPr>
      <w:r>
        <w:rPr>
          <w:color w:val="2F5496"/>
          <w:sz w:val="32"/>
        </w:rPr>
        <w:t xml:space="preserve">Red Virtual (Usuario) </w:t>
      </w:r>
    </w:p>
    <w:p w14:paraId="55D65740" w14:textId="77777777" w:rsidR="00A97412" w:rsidRDefault="00000000">
      <w:pPr>
        <w:numPr>
          <w:ilvl w:val="0"/>
          <w:numId w:val="21"/>
        </w:numPr>
        <w:spacing w:after="38" w:line="267" w:lineRule="auto"/>
        <w:ind w:right="959" w:hanging="360"/>
      </w:pPr>
      <w:r>
        <w:t xml:space="preserve">Es la combinación de hardware y software heterogéneo, que entrega al usuario la apariencia de un sistema de comunicación integrado y uniforme al cual se conectan muchas computadoras. </w:t>
      </w:r>
    </w:p>
    <w:p w14:paraId="1ADE0306" w14:textId="77777777" w:rsidR="00A97412" w:rsidRDefault="00000000">
      <w:pPr>
        <w:numPr>
          <w:ilvl w:val="0"/>
          <w:numId w:val="21"/>
        </w:numPr>
        <w:spacing w:after="12" w:line="267" w:lineRule="auto"/>
        <w:ind w:right="959" w:hanging="360"/>
      </w:pPr>
      <w:r>
        <w:t xml:space="preserve">Una Internet es un sistema de red virtual porque da la ilusión de un sistema uniforme.   </w:t>
      </w:r>
    </w:p>
    <w:p w14:paraId="5226CFAD" w14:textId="77777777" w:rsidR="00A97412" w:rsidRDefault="00000000">
      <w:pPr>
        <w:spacing w:after="0"/>
        <w:ind w:left="2173"/>
      </w:pPr>
      <w:r>
        <w:rPr>
          <w:noProof/>
        </w:rPr>
        <w:drawing>
          <wp:inline distT="0" distB="0" distL="0" distR="0" wp14:anchorId="4A639F48" wp14:editId="6AE26F9C">
            <wp:extent cx="3894963" cy="2432050"/>
            <wp:effectExtent l="0" t="0" r="0" b="0"/>
            <wp:docPr id="9545" name="Picture 9545"/>
            <wp:cNvGraphicFramePr/>
            <a:graphic xmlns:a="http://schemas.openxmlformats.org/drawingml/2006/main">
              <a:graphicData uri="http://schemas.openxmlformats.org/drawingml/2006/picture">
                <pic:pic xmlns:pic="http://schemas.openxmlformats.org/drawingml/2006/picture">
                  <pic:nvPicPr>
                    <pic:cNvPr id="9545" name="Picture 9545"/>
                    <pic:cNvPicPr/>
                  </pic:nvPicPr>
                  <pic:blipFill>
                    <a:blip r:embed="rId294"/>
                    <a:stretch>
                      <a:fillRect/>
                    </a:stretch>
                  </pic:blipFill>
                  <pic:spPr>
                    <a:xfrm>
                      <a:off x="0" y="0"/>
                      <a:ext cx="3894963" cy="2432050"/>
                    </a:xfrm>
                    <a:prstGeom prst="rect">
                      <a:avLst/>
                    </a:prstGeom>
                  </pic:spPr>
                </pic:pic>
              </a:graphicData>
            </a:graphic>
          </wp:inline>
        </w:drawing>
      </w:r>
    </w:p>
    <w:p w14:paraId="35F9F92A" w14:textId="77777777" w:rsidR="00A97412" w:rsidRDefault="00000000">
      <w:pPr>
        <w:spacing w:after="276"/>
        <w:ind w:left="2173" w:right="2031"/>
        <w:jc w:val="right"/>
      </w:pPr>
      <w:r>
        <w:t xml:space="preserve"> </w:t>
      </w:r>
    </w:p>
    <w:p w14:paraId="51D88784" w14:textId="77777777" w:rsidR="00A97412" w:rsidRDefault="00000000">
      <w:pPr>
        <w:spacing w:after="0" w:line="260" w:lineRule="auto"/>
        <w:ind w:left="822" w:right="814" w:hanging="10"/>
        <w:jc w:val="center"/>
      </w:pPr>
      <w:r>
        <w:rPr>
          <w:color w:val="2F5496"/>
          <w:sz w:val="32"/>
        </w:rPr>
        <w:t xml:space="preserve">VLAN (LAN Virtuales) </w:t>
      </w:r>
    </w:p>
    <w:p w14:paraId="7AD3A2D3" w14:textId="77777777" w:rsidR="00A97412" w:rsidRDefault="00000000">
      <w:pPr>
        <w:numPr>
          <w:ilvl w:val="0"/>
          <w:numId w:val="21"/>
        </w:numPr>
        <w:spacing w:after="12" w:line="267" w:lineRule="auto"/>
        <w:ind w:right="959" w:hanging="360"/>
      </w:pPr>
      <w:r>
        <w:t xml:space="preserve">Agrupación Lógica de Dispositivos y Usuarios. </w:t>
      </w:r>
    </w:p>
    <w:p w14:paraId="241A6A9F" w14:textId="77777777" w:rsidR="00A97412" w:rsidRDefault="00000000">
      <w:pPr>
        <w:numPr>
          <w:ilvl w:val="0"/>
          <w:numId w:val="21"/>
        </w:numPr>
        <w:spacing w:after="38" w:line="267" w:lineRule="auto"/>
        <w:ind w:right="959" w:hanging="360"/>
      </w:pPr>
      <w:r>
        <w:t xml:space="preserve">Están agrupados por función, aplicación o departamento sin tener en cuenta la ubicación del segmento físico. </w:t>
      </w:r>
    </w:p>
    <w:p w14:paraId="247913E1" w14:textId="77777777" w:rsidR="00A97412" w:rsidRDefault="00000000">
      <w:pPr>
        <w:numPr>
          <w:ilvl w:val="0"/>
          <w:numId w:val="21"/>
        </w:numPr>
        <w:spacing w:after="12" w:line="267" w:lineRule="auto"/>
        <w:ind w:right="959" w:hanging="360"/>
      </w:pPr>
      <w:r>
        <w:t xml:space="preserve">Dividen las LAN formando los grupos de trabajo a través de </w:t>
      </w:r>
      <w:proofErr w:type="spellStart"/>
      <w:r>
        <w:t>backbones</w:t>
      </w:r>
      <w:proofErr w:type="spellEnd"/>
      <w:r>
        <w:t xml:space="preserve"> comunes. </w:t>
      </w:r>
    </w:p>
    <w:p w14:paraId="53FC6878" w14:textId="77777777" w:rsidR="00A97412" w:rsidRDefault="00000000">
      <w:pPr>
        <w:numPr>
          <w:ilvl w:val="0"/>
          <w:numId w:val="21"/>
        </w:numPr>
        <w:spacing w:after="12" w:line="267" w:lineRule="auto"/>
        <w:ind w:right="959" w:hanging="360"/>
      </w:pPr>
      <w:r>
        <w:t xml:space="preserve">Segmentan lógicamente infraestructura de LAN Físicas en distintas Subredes. </w:t>
      </w:r>
    </w:p>
    <w:p w14:paraId="1540933F" w14:textId="77777777" w:rsidR="00A97412" w:rsidRDefault="00000000">
      <w:pPr>
        <w:spacing w:after="87"/>
        <w:ind w:left="986"/>
      </w:pPr>
      <w:r>
        <w:rPr>
          <w:noProof/>
        </w:rPr>
        <mc:AlternateContent>
          <mc:Choice Requires="wpg">
            <w:drawing>
              <wp:inline distT="0" distB="0" distL="0" distR="0" wp14:anchorId="0BE0A771" wp14:editId="44843F97">
                <wp:extent cx="5426647" cy="2290523"/>
                <wp:effectExtent l="0" t="0" r="0" b="0"/>
                <wp:docPr id="256066" name="Group 256066"/>
                <wp:cNvGraphicFramePr/>
                <a:graphic xmlns:a="http://schemas.openxmlformats.org/drawingml/2006/main">
                  <a:graphicData uri="http://schemas.microsoft.com/office/word/2010/wordprocessingGroup">
                    <wpg:wgp>
                      <wpg:cNvGrpSpPr/>
                      <wpg:grpSpPr>
                        <a:xfrm>
                          <a:off x="0" y="0"/>
                          <a:ext cx="5426647" cy="2290523"/>
                          <a:chOff x="0" y="0"/>
                          <a:chExt cx="5426647" cy="2290523"/>
                        </a:xfrm>
                      </wpg:grpSpPr>
                      <wps:wsp>
                        <wps:cNvPr id="9537" name="Rectangle 9537"/>
                        <wps:cNvSpPr/>
                        <wps:spPr>
                          <a:xfrm>
                            <a:off x="5394960" y="1772793"/>
                            <a:ext cx="42143" cy="189936"/>
                          </a:xfrm>
                          <a:prstGeom prst="rect">
                            <a:avLst/>
                          </a:prstGeom>
                          <a:ln>
                            <a:noFill/>
                          </a:ln>
                        </wps:spPr>
                        <wps:txbx>
                          <w:txbxContent>
                            <w:p w14:paraId="580947AB" w14:textId="77777777" w:rsidR="00A97412" w:rsidRDefault="00000000">
                              <w:r>
                                <w:t xml:space="preserve"> </w:t>
                              </w:r>
                            </w:p>
                          </w:txbxContent>
                        </wps:txbx>
                        <wps:bodyPr horzOverflow="overflow" vert="horz" lIns="0" tIns="0" rIns="0" bIns="0" rtlCol="0">
                          <a:noAutofit/>
                        </wps:bodyPr>
                      </wps:wsp>
                      <wps:wsp>
                        <wps:cNvPr id="9538" name="Rectangle 9538"/>
                        <wps:cNvSpPr/>
                        <wps:spPr>
                          <a:xfrm>
                            <a:off x="1858645" y="2084071"/>
                            <a:ext cx="2227273" cy="274582"/>
                          </a:xfrm>
                          <a:prstGeom prst="rect">
                            <a:avLst/>
                          </a:prstGeom>
                          <a:ln>
                            <a:noFill/>
                          </a:ln>
                        </wps:spPr>
                        <wps:txbx>
                          <w:txbxContent>
                            <w:p w14:paraId="2250A676" w14:textId="77777777" w:rsidR="00A97412" w:rsidRDefault="00000000">
                              <w:r>
                                <w:rPr>
                                  <w:color w:val="2F5496"/>
                                  <w:sz w:val="32"/>
                                </w:rPr>
                                <w:t>VLAN de Contención</w:t>
                              </w:r>
                            </w:p>
                          </w:txbxContent>
                        </wps:txbx>
                        <wps:bodyPr horzOverflow="overflow" vert="horz" lIns="0" tIns="0" rIns="0" bIns="0" rtlCol="0">
                          <a:noAutofit/>
                        </wps:bodyPr>
                      </wps:wsp>
                      <wps:wsp>
                        <wps:cNvPr id="9539" name="Rectangle 9539"/>
                        <wps:cNvSpPr/>
                        <wps:spPr>
                          <a:xfrm>
                            <a:off x="3535299" y="2084071"/>
                            <a:ext cx="60925" cy="274582"/>
                          </a:xfrm>
                          <a:prstGeom prst="rect">
                            <a:avLst/>
                          </a:prstGeom>
                          <a:ln>
                            <a:noFill/>
                          </a:ln>
                        </wps:spPr>
                        <wps:txbx>
                          <w:txbxContent>
                            <w:p w14:paraId="4EFFE116" w14:textId="77777777" w:rsidR="00A97412" w:rsidRDefault="00000000">
                              <w:r>
                                <w:rPr>
                                  <w:color w:val="2F5496"/>
                                  <w:sz w:val="32"/>
                                </w:rPr>
                                <w:t xml:space="preserve"> </w:t>
                              </w:r>
                            </w:p>
                          </w:txbxContent>
                        </wps:txbx>
                        <wps:bodyPr horzOverflow="overflow" vert="horz" lIns="0" tIns="0" rIns="0" bIns="0" rtlCol="0">
                          <a:noAutofit/>
                        </wps:bodyPr>
                      </wps:wsp>
                      <pic:pic xmlns:pic="http://schemas.openxmlformats.org/drawingml/2006/picture">
                        <pic:nvPicPr>
                          <pic:cNvPr id="9548" name="Picture 9548"/>
                          <pic:cNvPicPr/>
                        </pic:nvPicPr>
                        <pic:blipFill>
                          <a:blip r:embed="rId295"/>
                          <a:stretch>
                            <a:fillRect/>
                          </a:stretch>
                        </pic:blipFill>
                        <pic:spPr>
                          <a:xfrm>
                            <a:off x="0" y="0"/>
                            <a:ext cx="2688590" cy="1876425"/>
                          </a:xfrm>
                          <a:prstGeom prst="rect">
                            <a:avLst/>
                          </a:prstGeom>
                        </pic:spPr>
                      </pic:pic>
                      <wps:wsp>
                        <wps:cNvPr id="313899" name="Shape 313899"/>
                        <wps:cNvSpPr/>
                        <wps:spPr>
                          <a:xfrm>
                            <a:off x="2764790" y="238125"/>
                            <a:ext cx="2560955" cy="1562100"/>
                          </a:xfrm>
                          <a:custGeom>
                            <a:avLst/>
                            <a:gdLst/>
                            <a:ahLst/>
                            <a:cxnLst/>
                            <a:rect l="0" t="0" r="0" b="0"/>
                            <a:pathLst>
                              <a:path w="2560955" h="1562100">
                                <a:moveTo>
                                  <a:pt x="0" y="0"/>
                                </a:moveTo>
                                <a:lnTo>
                                  <a:pt x="2560955" y="0"/>
                                </a:lnTo>
                                <a:lnTo>
                                  <a:pt x="2560955" y="1562100"/>
                                </a:lnTo>
                                <a:lnTo>
                                  <a:pt x="0" y="1562100"/>
                                </a:lnTo>
                                <a:lnTo>
                                  <a:pt x="0" y="0"/>
                                </a:lnTo>
                              </a:path>
                            </a:pathLst>
                          </a:custGeom>
                          <a:ln w="0" cap="flat">
                            <a:miter lim="127000"/>
                          </a:ln>
                        </wps:spPr>
                        <wps:style>
                          <a:lnRef idx="0">
                            <a:srgbClr val="000000">
                              <a:alpha val="0"/>
                            </a:srgbClr>
                          </a:lnRef>
                          <a:fillRef idx="1">
                            <a:srgbClr val="FDF2EA"/>
                          </a:fillRef>
                          <a:effectRef idx="0">
                            <a:scrgbClr r="0" g="0" b="0"/>
                          </a:effectRef>
                          <a:fontRef idx="none"/>
                        </wps:style>
                        <wps:bodyPr/>
                      </wps:wsp>
                      <pic:pic xmlns:pic="http://schemas.openxmlformats.org/drawingml/2006/picture">
                        <pic:nvPicPr>
                          <pic:cNvPr id="9551" name="Picture 9551"/>
                          <pic:cNvPicPr/>
                        </pic:nvPicPr>
                        <pic:blipFill>
                          <a:blip r:embed="rId296"/>
                          <a:stretch>
                            <a:fillRect/>
                          </a:stretch>
                        </pic:blipFill>
                        <pic:spPr>
                          <a:xfrm>
                            <a:off x="2764790" y="238125"/>
                            <a:ext cx="2560955" cy="1562100"/>
                          </a:xfrm>
                          <a:prstGeom prst="rect">
                            <a:avLst/>
                          </a:prstGeom>
                        </pic:spPr>
                      </pic:pic>
                      <wps:wsp>
                        <wps:cNvPr id="9552" name="Shape 9552"/>
                        <wps:cNvSpPr/>
                        <wps:spPr>
                          <a:xfrm>
                            <a:off x="2726690" y="200025"/>
                            <a:ext cx="2637155" cy="1638300"/>
                          </a:xfrm>
                          <a:custGeom>
                            <a:avLst/>
                            <a:gdLst/>
                            <a:ahLst/>
                            <a:cxnLst/>
                            <a:rect l="0" t="0" r="0" b="0"/>
                            <a:pathLst>
                              <a:path w="2637155" h="1638300">
                                <a:moveTo>
                                  <a:pt x="0" y="1638300"/>
                                </a:moveTo>
                                <a:lnTo>
                                  <a:pt x="2637155" y="1638300"/>
                                </a:lnTo>
                                <a:lnTo>
                                  <a:pt x="2637155" y="0"/>
                                </a:lnTo>
                                <a:lnTo>
                                  <a:pt x="0" y="0"/>
                                </a:lnTo>
                                <a:close/>
                              </a:path>
                            </a:pathLst>
                          </a:custGeom>
                          <a:ln w="76200" cap="flat">
                            <a:miter lim="127000"/>
                          </a:ln>
                        </wps:spPr>
                        <wps:style>
                          <a:lnRef idx="1">
                            <a:srgbClr val="FFFFFF"/>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56066" style="width:427.295pt;height:180.356pt;mso-position-horizontal-relative:char;mso-position-vertical-relative:line" coordsize="54266,22905">
                <v:rect id="Rectangle 9537" style="position:absolute;width:421;height:1899;left:53949;top:17727;" filled="f" stroked="f">
                  <v:textbox inset="0,0,0,0">
                    <w:txbxContent>
                      <w:p>
                        <w:pPr>
                          <w:spacing w:before="0" w:after="160" w:line="259" w:lineRule="auto"/>
                        </w:pPr>
                        <w:r>
                          <w:rPr>
                            <w:rFonts w:cs="Calibri" w:hAnsi="Calibri" w:eastAsia="Calibri" w:ascii="Calibri"/>
                            <w:sz w:val="22"/>
                          </w:rPr>
                          <w:t xml:space="preserve"> </w:t>
                        </w:r>
                      </w:p>
                    </w:txbxContent>
                  </v:textbox>
                </v:rect>
                <v:rect id="Rectangle 9538" style="position:absolute;width:22272;height:2745;left:18586;top:20840;" filled="f" stroked="f">
                  <v:textbox inset="0,0,0,0">
                    <w:txbxContent>
                      <w:p>
                        <w:pPr>
                          <w:spacing w:before="0" w:after="160" w:line="259" w:lineRule="auto"/>
                        </w:pPr>
                        <w:r>
                          <w:rPr>
                            <w:rFonts w:cs="Calibri" w:hAnsi="Calibri" w:eastAsia="Calibri" w:ascii="Calibri"/>
                            <w:color w:val="2f5496"/>
                            <w:sz w:val="32"/>
                          </w:rPr>
                          <w:t xml:space="preserve">VLAN de Contención</w:t>
                        </w:r>
                      </w:p>
                    </w:txbxContent>
                  </v:textbox>
                </v:rect>
                <v:rect id="Rectangle 9539" style="position:absolute;width:609;height:2745;left:35352;top:20840;" filled="f" stroked="f">
                  <v:textbox inset="0,0,0,0">
                    <w:txbxContent>
                      <w:p>
                        <w:pPr>
                          <w:spacing w:before="0" w:after="160" w:line="259" w:lineRule="auto"/>
                        </w:pPr>
                        <w:r>
                          <w:rPr>
                            <w:rFonts w:cs="Calibri" w:hAnsi="Calibri" w:eastAsia="Calibri" w:ascii="Calibri"/>
                            <w:color w:val="2f5496"/>
                            <w:sz w:val="32"/>
                          </w:rPr>
                          <w:t xml:space="preserve"> </w:t>
                        </w:r>
                      </w:p>
                    </w:txbxContent>
                  </v:textbox>
                </v:rect>
                <v:shape id="Picture 9548" style="position:absolute;width:26885;height:18764;left:0;top:0;" filled="f">
                  <v:imagedata r:id="rId297"/>
                </v:shape>
                <v:shape id="Shape 313900" style="position:absolute;width:25609;height:15621;left:27647;top:2381;" coordsize="2560955,1562100" path="m0,0l2560955,0l2560955,1562100l0,1562100l0,0">
                  <v:stroke weight="0pt" endcap="flat" joinstyle="miter" miterlimit="10" on="false" color="#000000" opacity="0"/>
                  <v:fill on="true" color="#fdf2ea"/>
                </v:shape>
                <v:shape id="Picture 9551" style="position:absolute;width:25609;height:15621;left:27647;top:2381;" filled="f">
                  <v:imagedata r:id="rId298"/>
                </v:shape>
                <v:shape id="Shape 9552" style="position:absolute;width:26371;height:16383;left:27266;top:2000;" coordsize="2637155,1638300" path="m0,1638300l2637155,1638300l2637155,0l0,0x">
                  <v:stroke weight="6pt" endcap="flat" joinstyle="miter" miterlimit="10" on="true" color="#ffffff"/>
                  <v:fill on="false" color="#000000" opacity="0"/>
                </v:shape>
              </v:group>
            </w:pict>
          </mc:Fallback>
        </mc:AlternateContent>
      </w:r>
    </w:p>
    <w:p w14:paraId="695D8E95" w14:textId="77777777" w:rsidR="00A97412" w:rsidRDefault="00000000">
      <w:pPr>
        <w:numPr>
          <w:ilvl w:val="0"/>
          <w:numId w:val="21"/>
        </w:numPr>
        <w:spacing w:after="12" w:line="267" w:lineRule="auto"/>
        <w:ind w:right="959" w:hanging="360"/>
      </w:pPr>
      <w:r>
        <w:t xml:space="preserve">Es una VLAN para dispositivos y usuarios no registrados en la RED. </w:t>
      </w:r>
    </w:p>
    <w:p w14:paraId="4533DAE5" w14:textId="77777777" w:rsidR="00A97412" w:rsidRDefault="00000000">
      <w:pPr>
        <w:numPr>
          <w:ilvl w:val="0"/>
          <w:numId w:val="21"/>
        </w:numPr>
        <w:spacing w:after="38" w:line="267" w:lineRule="auto"/>
        <w:ind w:right="959" w:hanging="360"/>
      </w:pPr>
      <w:r>
        <w:lastRenderedPageBreak/>
        <w:t xml:space="preserve">La utilizan los Administradores a los efectos de realizar tareas de monitoreo en terminales conectadas a Domino o Entorno de Red.  </w:t>
      </w:r>
    </w:p>
    <w:p w14:paraId="71616B30" w14:textId="77777777" w:rsidR="00A97412" w:rsidRDefault="00000000">
      <w:pPr>
        <w:numPr>
          <w:ilvl w:val="0"/>
          <w:numId w:val="21"/>
        </w:numPr>
        <w:spacing w:after="39" w:line="267" w:lineRule="auto"/>
        <w:ind w:right="959" w:hanging="360"/>
      </w:pPr>
      <w:r>
        <w:t xml:space="preserve">Todos aquellos usuarios y dispositivos no registrados o dados de alta ilegalmente en el entorno pueden ser escaneados para verificar estado de actividad. </w:t>
      </w:r>
    </w:p>
    <w:p w14:paraId="415A1523" w14:textId="77777777" w:rsidR="00A97412" w:rsidRDefault="00000000">
      <w:pPr>
        <w:numPr>
          <w:ilvl w:val="0"/>
          <w:numId w:val="21"/>
        </w:numPr>
        <w:spacing w:after="302" w:line="267" w:lineRule="auto"/>
        <w:ind w:right="959" w:hanging="360"/>
      </w:pPr>
      <w:r>
        <w:t xml:space="preserve">Se realiza a través de la Dir. Mac del Dispositivo o Terminal. </w:t>
      </w:r>
    </w:p>
    <w:p w14:paraId="37E9AD91" w14:textId="77777777" w:rsidR="00A97412" w:rsidRDefault="00000000">
      <w:pPr>
        <w:spacing w:after="0" w:line="260" w:lineRule="auto"/>
        <w:ind w:left="822" w:right="811" w:hanging="10"/>
        <w:jc w:val="center"/>
      </w:pPr>
      <w:proofErr w:type="spellStart"/>
      <w:r>
        <w:rPr>
          <w:color w:val="2F5496"/>
          <w:sz w:val="32"/>
        </w:rPr>
        <w:t>Trunking</w:t>
      </w:r>
      <w:proofErr w:type="spellEnd"/>
      <w:r>
        <w:rPr>
          <w:color w:val="2F5496"/>
          <w:sz w:val="32"/>
        </w:rPr>
        <w:t xml:space="preserve"> </w:t>
      </w:r>
    </w:p>
    <w:p w14:paraId="1AB462F4" w14:textId="77777777" w:rsidR="00A97412" w:rsidRDefault="00000000">
      <w:pPr>
        <w:numPr>
          <w:ilvl w:val="0"/>
          <w:numId w:val="21"/>
        </w:numPr>
        <w:spacing w:after="12" w:line="267" w:lineRule="auto"/>
        <w:ind w:right="959" w:hanging="360"/>
      </w:pPr>
      <w:r>
        <w:t xml:space="preserve">Es un circuito virtual para comunicaciones punto a punto utilizado en redes. </w:t>
      </w:r>
    </w:p>
    <w:p w14:paraId="1544E4DD" w14:textId="77777777" w:rsidR="00A97412" w:rsidRDefault="00000000">
      <w:pPr>
        <w:numPr>
          <w:ilvl w:val="0"/>
          <w:numId w:val="21"/>
        </w:numPr>
        <w:spacing w:after="38" w:line="267" w:lineRule="auto"/>
        <w:ind w:right="959" w:hanging="360"/>
      </w:pPr>
      <w:r>
        <w:t xml:space="preserve">Este concepto presupone la compartición de ancho de banda en un mismo medio de transmisión. </w:t>
      </w:r>
    </w:p>
    <w:p w14:paraId="0F0CAAEF" w14:textId="77777777" w:rsidR="00A97412" w:rsidRDefault="00000000">
      <w:pPr>
        <w:numPr>
          <w:ilvl w:val="0"/>
          <w:numId w:val="21"/>
        </w:numPr>
        <w:spacing w:after="12" w:line="267" w:lineRule="auto"/>
        <w:ind w:right="959" w:hanging="360"/>
      </w:pPr>
      <w:r>
        <w:t xml:space="preserve">Son los distintos circuitos creados en la </w:t>
      </w:r>
      <w:proofErr w:type="spellStart"/>
      <w:r>
        <w:t>VLANs</w:t>
      </w:r>
      <w:proofErr w:type="spellEnd"/>
      <w:r>
        <w:t xml:space="preserve"> </w:t>
      </w:r>
    </w:p>
    <w:p w14:paraId="74065296" w14:textId="77777777" w:rsidR="00A97412" w:rsidRDefault="00000000">
      <w:pPr>
        <w:numPr>
          <w:ilvl w:val="0"/>
          <w:numId w:val="21"/>
        </w:numPr>
        <w:spacing w:after="38" w:line="267" w:lineRule="auto"/>
        <w:ind w:right="959" w:hanging="360"/>
      </w:pPr>
      <w:r>
        <w:t xml:space="preserve">Un TRACK que permite el intercambio de información entre corresponsales de una misma VLAN. </w:t>
      </w:r>
    </w:p>
    <w:p w14:paraId="319B3470" w14:textId="77777777" w:rsidR="00A97412" w:rsidRDefault="00000000">
      <w:pPr>
        <w:numPr>
          <w:ilvl w:val="0"/>
          <w:numId w:val="21"/>
        </w:numPr>
        <w:spacing w:after="12" w:line="267" w:lineRule="auto"/>
        <w:ind w:right="959" w:hanging="360"/>
      </w:pPr>
      <w:r>
        <w:t xml:space="preserve">Es implementado por medio de protocolos como ISL o 802,1q. </w:t>
      </w:r>
    </w:p>
    <w:p w14:paraId="2A376E8D" w14:textId="77777777" w:rsidR="00A97412" w:rsidRDefault="00000000">
      <w:pPr>
        <w:spacing w:after="87"/>
        <w:ind w:left="2728"/>
      </w:pPr>
      <w:r>
        <w:rPr>
          <w:noProof/>
        </w:rPr>
        <mc:AlternateContent>
          <mc:Choice Requires="wpg">
            <w:drawing>
              <wp:inline distT="0" distB="0" distL="0" distR="0" wp14:anchorId="20885DC6" wp14:editId="2A822735">
                <wp:extent cx="3251772" cy="2376629"/>
                <wp:effectExtent l="0" t="0" r="0" b="0"/>
                <wp:docPr id="258640" name="Group 258640"/>
                <wp:cNvGraphicFramePr/>
                <a:graphic xmlns:a="http://schemas.openxmlformats.org/drawingml/2006/main">
                  <a:graphicData uri="http://schemas.microsoft.com/office/word/2010/wordprocessingGroup">
                    <wpg:wgp>
                      <wpg:cNvGrpSpPr/>
                      <wpg:grpSpPr>
                        <a:xfrm>
                          <a:off x="0" y="0"/>
                          <a:ext cx="3251772" cy="2376629"/>
                          <a:chOff x="0" y="0"/>
                          <a:chExt cx="3251772" cy="2376629"/>
                        </a:xfrm>
                      </wpg:grpSpPr>
                      <wps:wsp>
                        <wps:cNvPr id="9598" name="Rectangle 9598"/>
                        <wps:cNvSpPr/>
                        <wps:spPr>
                          <a:xfrm>
                            <a:off x="3220085" y="1858900"/>
                            <a:ext cx="42143" cy="189937"/>
                          </a:xfrm>
                          <a:prstGeom prst="rect">
                            <a:avLst/>
                          </a:prstGeom>
                          <a:ln>
                            <a:noFill/>
                          </a:ln>
                        </wps:spPr>
                        <wps:txbx>
                          <w:txbxContent>
                            <w:p w14:paraId="25EB8746" w14:textId="77777777" w:rsidR="00A97412" w:rsidRDefault="00000000">
                              <w:r>
                                <w:t xml:space="preserve"> </w:t>
                              </w:r>
                            </w:p>
                          </w:txbxContent>
                        </wps:txbx>
                        <wps:bodyPr horzOverflow="overflow" vert="horz" lIns="0" tIns="0" rIns="0" bIns="0" rtlCol="0">
                          <a:noAutofit/>
                        </wps:bodyPr>
                      </wps:wsp>
                      <wps:wsp>
                        <wps:cNvPr id="9599" name="Rectangle 9599"/>
                        <wps:cNvSpPr/>
                        <wps:spPr>
                          <a:xfrm>
                            <a:off x="558927" y="2170177"/>
                            <a:ext cx="2743789" cy="274582"/>
                          </a:xfrm>
                          <a:prstGeom prst="rect">
                            <a:avLst/>
                          </a:prstGeom>
                          <a:ln>
                            <a:noFill/>
                          </a:ln>
                        </wps:spPr>
                        <wps:txbx>
                          <w:txbxContent>
                            <w:p w14:paraId="4A674A7F" w14:textId="77777777" w:rsidR="00A97412" w:rsidRDefault="00000000">
                              <w:r>
                                <w:rPr>
                                  <w:color w:val="2F5496"/>
                                  <w:sz w:val="32"/>
                                </w:rPr>
                                <w:t>Red Privada Virtual (VPN)</w:t>
                              </w:r>
                            </w:p>
                          </w:txbxContent>
                        </wps:txbx>
                        <wps:bodyPr horzOverflow="overflow" vert="horz" lIns="0" tIns="0" rIns="0" bIns="0" rtlCol="0">
                          <a:noAutofit/>
                        </wps:bodyPr>
                      </wps:wsp>
                      <wps:wsp>
                        <wps:cNvPr id="9600" name="Rectangle 9600"/>
                        <wps:cNvSpPr/>
                        <wps:spPr>
                          <a:xfrm>
                            <a:off x="2624201" y="2170177"/>
                            <a:ext cx="60925" cy="274582"/>
                          </a:xfrm>
                          <a:prstGeom prst="rect">
                            <a:avLst/>
                          </a:prstGeom>
                          <a:ln>
                            <a:noFill/>
                          </a:ln>
                        </wps:spPr>
                        <wps:txbx>
                          <w:txbxContent>
                            <w:p w14:paraId="166642C9" w14:textId="77777777" w:rsidR="00A97412" w:rsidRDefault="00000000">
                              <w:r>
                                <w:rPr>
                                  <w:color w:val="2F5496"/>
                                  <w:sz w:val="32"/>
                                </w:rPr>
                                <w:t xml:space="preserve"> </w:t>
                              </w:r>
                            </w:p>
                          </w:txbxContent>
                        </wps:txbx>
                        <wps:bodyPr horzOverflow="overflow" vert="horz" lIns="0" tIns="0" rIns="0" bIns="0" rtlCol="0">
                          <a:noAutofit/>
                        </wps:bodyPr>
                      </wps:wsp>
                      <wps:wsp>
                        <wps:cNvPr id="313901" name="Shape 313901"/>
                        <wps:cNvSpPr/>
                        <wps:spPr>
                          <a:xfrm>
                            <a:off x="38100" y="38100"/>
                            <a:ext cx="3104134" cy="1851025"/>
                          </a:xfrm>
                          <a:custGeom>
                            <a:avLst/>
                            <a:gdLst/>
                            <a:ahLst/>
                            <a:cxnLst/>
                            <a:rect l="0" t="0" r="0" b="0"/>
                            <a:pathLst>
                              <a:path w="3104134" h="1851025">
                                <a:moveTo>
                                  <a:pt x="0" y="0"/>
                                </a:moveTo>
                                <a:lnTo>
                                  <a:pt x="3104134" y="0"/>
                                </a:lnTo>
                                <a:lnTo>
                                  <a:pt x="3104134" y="1851025"/>
                                </a:lnTo>
                                <a:lnTo>
                                  <a:pt x="0" y="1851025"/>
                                </a:lnTo>
                                <a:lnTo>
                                  <a:pt x="0" y="0"/>
                                </a:lnTo>
                              </a:path>
                            </a:pathLst>
                          </a:custGeom>
                          <a:ln w="0" cap="flat">
                            <a:miter lim="127000"/>
                          </a:ln>
                        </wps:spPr>
                        <wps:style>
                          <a:lnRef idx="0">
                            <a:srgbClr val="000000">
                              <a:alpha val="0"/>
                            </a:srgbClr>
                          </a:lnRef>
                          <a:fillRef idx="1">
                            <a:srgbClr val="FDF2EA"/>
                          </a:fillRef>
                          <a:effectRef idx="0">
                            <a:scrgbClr r="0" g="0" b="0"/>
                          </a:effectRef>
                          <a:fontRef idx="none"/>
                        </wps:style>
                        <wps:bodyPr/>
                      </wps:wsp>
                      <pic:pic xmlns:pic="http://schemas.openxmlformats.org/drawingml/2006/picture">
                        <pic:nvPicPr>
                          <pic:cNvPr id="9658" name="Picture 9658"/>
                          <pic:cNvPicPr/>
                        </pic:nvPicPr>
                        <pic:blipFill>
                          <a:blip r:embed="rId299"/>
                          <a:stretch>
                            <a:fillRect/>
                          </a:stretch>
                        </pic:blipFill>
                        <pic:spPr>
                          <a:xfrm>
                            <a:off x="38100" y="38100"/>
                            <a:ext cx="3104134" cy="1851025"/>
                          </a:xfrm>
                          <a:prstGeom prst="rect">
                            <a:avLst/>
                          </a:prstGeom>
                        </pic:spPr>
                      </pic:pic>
                      <wps:wsp>
                        <wps:cNvPr id="9659" name="Shape 9659"/>
                        <wps:cNvSpPr/>
                        <wps:spPr>
                          <a:xfrm>
                            <a:off x="0" y="0"/>
                            <a:ext cx="3180334" cy="1927225"/>
                          </a:xfrm>
                          <a:custGeom>
                            <a:avLst/>
                            <a:gdLst/>
                            <a:ahLst/>
                            <a:cxnLst/>
                            <a:rect l="0" t="0" r="0" b="0"/>
                            <a:pathLst>
                              <a:path w="3180334" h="1927225">
                                <a:moveTo>
                                  <a:pt x="0" y="1927225"/>
                                </a:moveTo>
                                <a:lnTo>
                                  <a:pt x="3180334" y="1927225"/>
                                </a:lnTo>
                                <a:lnTo>
                                  <a:pt x="3180334" y="0"/>
                                </a:lnTo>
                                <a:lnTo>
                                  <a:pt x="0" y="0"/>
                                </a:lnTo>
                                <a:close/>
                              </a:path>
                            </a:pathLst>
                          </a:custGeom>
                          <a:ln w="76200" cap="flat">
                            <a:miter lim="127000"/>
                          </a:ln>
                        </wps:spPr>
                        <wps:style>
                          <a:lnRef idx="1">
                            <a:srgbClr val="FFFFFF"/>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58640" style="width:256.045pt;height:187.136pt;mso-position-horizontal-relative:char;mso-position-vertical-relative:line" coordsize="32517,23766">
                <v:rect id="Rectangle 9598" style="position:absolute;width:421;height:1899;left:32200;top:18589;" filled="f" stroked="f">
                  <v:textbox inset="0,0,0,0">
                    <w:txbxContent>
                      <w:p>
                        <w:pPr>
                          <w:spacing w:before="0" w:after="160" w:line="259" w:lineRule="auto"/>
                        </w:pPr>
                        <w:r>
                          <w:rPr>
                            <w:rFonts w:cs="Calibri" w:hAnsi="Calibri" w:eastAsia="Calibri" w:ascii="Calibri"/>
                            <w:sz w:val="22"/>
                          </w:rPr>
                          <w:t xml:space="preserve"> </w:t>
                        </w:r>
                      </w:p>
                    </w:txbxContent>
                  </v:textbox>
                </v:rect>
                <v:rect id="Rectangle 9599" style="position:absolute;width:27437;height:2745;left:5589;top:21701;" filled="f" stroked="f">
                  <v:textbox inset="0,0,0,0">
                    <w:txbxContent>
                      <w:p>
                        <w:pPr>
                          <w:spacing w:before="0" w:after="160" w:line="259" w:lineRule="auto"/>
                        </w:pPr>
                        <w:r>
                          <w:rPr>
                            <w:rFonts w:cs="Calibri" w:hAnsi="Calibri" w:eastAsia="Calibri" w:ascii="Calibri"/>
                            <w:color w:val="2f5496"/>
                            <w:sz w:val="32"/>
                          </w:rPr>
                          <w:t xml:space="preserve">Red Privada Virtual (VPN)</w:t>
                        </w:r>
                      </w:p>
                    </w:txbxContent>
                  </v:textbox>
                </v:rect>
                <v:rect id="Rectangle 9600" style="position:absolute;width:609;height:2745;left:26242;top:21701;" filled="f" stroked="f">
                  <v:textbox inset="0,0,0,0">
                    <w:txbxContent>
                      <w:p>
                        <w:pPr>
                          <w:spacing w:before="0" w:after="160" w:line="259" w:lineRule="auto"/>
                        </w:pPr>
                        <w:r>
                          <w:rPr>
                            <w:rFonts w:cs="Calibri" w:hAnsi="Calibri" w:eastAsia="Calibri" w:ascii="Calibri"/>
                            <w:color w:val="2f5496"/>
                            <w:sz w:val="32"/>
                          </w:rPr>
                          <w:t xml:space="preserve"> </w:t>
                        </w:r>
                      </w:p>
                    </w:txbxContent>
                  </v:textbox>
                </v:rect>
                <v:shape id="Shape 313902" style="position:absolute;width:31041;height:18510;left:381;top:381;" coordsize="3104134,1851025" path="m0,0l3104134,0l3104134,1851025l0,1851025l0,0">
                  <v:stroke weight="0pt" endcap="flat" joinstyle="miter" miterlimit="10" on="false" color="#000000" opacity="0"/>
                  <v:fill on="true" color="#fdf2ea"/>
                </v:shape>
                <v:shape id="Picture 9658" style="position:absolute;width:31041;height:18510;left:381;top:381;" filled="f">
                  <v:imagedata r:id="rId300"/>
                </v:shape>
                <v:shape id="Shape 9659" style="position:absolute;width:31803;height:19272;left:0;top:0;" coordsize="3180334,1927225" path="m0,1927225l3180334,1927225l3180334,0l0,0x">
                  <v:stroke weight="6pt" endcap="flat" joinstyle="miter" miterlimit="10" on="true" color="#ffffff"/>
                  <v:fill on="false" color="#000000" opacity="0"/>
                </v:shape>
              </v:group>
            </w:pict>
          </mc:Fallback>
        </mc:AlternateContent>
      </w:r>
    </w:p>
    <w:p w14:paraId="2B98E41A" w14:textId="77777777" w:rsidR="00A97412" w:rsidRDefault="00000000">
      <w:pPr>
        <w:numPr>
          <w:ilvl w:val="0"/>
          <w:numId w:val="21"/>
        </w:numPr>
        <w:spacing w:after="39" w:line="267" w:lineRule="auto"/>
        <w:ind w:right="959" w:hanging="360"/>
      </w:pPr>
      <w:r>
        <w:t xml:space="preserve">Es el uso de facilidades de conectividad para acceder a entornos privado de trabajos comunicados a través de Internet. </w:t>
      </w:r>
    </w:p>
    <w:p w14:paraId="23737ADC" w14:textId="77777777" w:rsidR="00A97412" w:rsidRDefault="00000000">
      <w:pPr>
        <w:numPr>
          <w:ilvl w:val="0"/>
          <w:numId w:val="21"/>
        </w:numPr>
        <w:spacing w:after="12" w:line="267" w:lineRule="auto"/>
        <w:ind w:right="959" w:hanging="360"/>
      </w:pPr>
      <w:r>
        <w:t xml:space="preserve">Permite la conexión con el uso de Sistemas de Seguridad de Accesos/Procesos para el trabajo de: </w:t>
      </w:r>
    </w:p>
    <w:p w14:paraId="203D135B" w14:textId="77777777" w:rsidR="00A97412" w:rsidRDefault="00000000">
      <w:pPr>
        <w:spacing w:after="36" w:line="267" w:lineRule="auto"/>
        <w:ind w:left="2072" w:right="5107" w:hanging="10"/>
      </w:pPr>
      <w:proofErr w:type="spellStart"/>
      <w:r>
        <w:rPr>
          <w:rFonts w:ascii="Courier New" w:eastAsia="Courier New" w:hAnsi="Courier New" w:cs="Courier New"/>
        </w:rPr>
        <w:t>o</w:t>
      </w:r>
      <w:proofErr w:type="spellEnd"/>
      <w:r>
        <w:rPr>
          <w:rFonts w:ascii="Arial" w:eastAsia="Arial" w:hAnsi="Arial" w:cs="Arial"/>
        </w:rPr>
        <w:t xml:space="preserve"> </w:t>
      </w:r>
      <w:r>
        <w:t xml:space="preserve">Oficinas de Enlace </w:t>
      </w:r>
      <w:r>
        <w:rPr>
          <w:rFonts w:ascii="Courier New" w:eastAsia="Courier New" w:hAnsi="Courier New" w:cs="Courier New"/>
        </w:rPr>
        <w:t>o</w:t>
      </w:r>
      <w:r>
        <w:rPr>
          <w:rFonts w:ascii="Arial" w:eastAsia="Arial" w:hAnsi="Arial" w:cs="Arial"/>
        </w:rPr>
        <w:t xml:space="preserve"> </w:t>
      </w:r>
      <w:r>
        <w:t xml:space="preserve">Empleados Móviles </w:t>
      </w:r>
      <w:r>
        <w:rPr>
          <w:rFonts w:ascii="Courier New" w:eastAsia="Courier New" w:hAnsi="Courier New" w:cs="Courier New"/>
        </w:rPr>
        <w:t>o</w:t>
      </w:r>
      <w:r>
        <w:rPr>
          <w:rFonts w:ascii="Arial" w:eastAsia="Arial" w:hAnsi="Arial" w:cs="Arial"/>
        </w:rPr>
        <w:t xml:space="preserve"> </w:t>
      </w:r>
      <w:r>
        <w:t xml:space="preserve">Proveedores </w:t>
      </w:r>
      <w:r>
        <w:rPr>
          <w:rFonts w:ascii="Courier New" w:eastAsia="Courier New" w:hAnsi="Courier New" w:cs="Courier New"/>
        </w:rPr>
        <w:t>o</w:t>
      </w:r>
      <w:r>
        <w:rPr>
          <w:rFonts w:ascii="Arial" w:eastAsia="Arial" w:hAnsi="Arial" w:cs="Arial"/>
        </w:rPr>
        <w:t xml:space="preserve"> </w:t>
      </w:r>
      <w:r>
        <w:t xml:space="preserve">Vendedores </w:t>
      </w:r>
      <w:proofErr w:type="gramStart"/>
      <w:r>
        <w:t xml:space="preserve">Externos  </w:t>
      </w:r>
      <w:proofErr w:type="spellStart"/>
      <w:r>
        <w:rPr>
          <w:rFonts w:ascii="Courier New" w:eastAsia="Courier New" w:hAnsi="Courier New" w:cs="Courier New"/>
        </w:rPr>
        <w:t>o</w:t>
      </w:r>
      <w:proofErr w:type="spellEnd"/>
      <w:proofErr w:type="gramEnd"/>
      <w:r>
        <w:rPr>
          <w:rFonts w:ascii="Arial" w:eastAsia="Arial" w:hAnsi="Arial" w:cs="Arial"/>
        </w:rPr>
        <w:t xml:space="preserve"> </w:t>
      </w:r>
      <w:r>
        <w:t xml:space="preserve">Oficinas de Trabajo Remotas etc. </w:t>
      </w:r>
    </w:p>
    <w:p w14:paraId="621C3DD5" w14:textId="77777777" w:rsidR="00A97412" w:rsidRDefault="00000000">
      <w:pPr>
        <w:numPr>
          <w:ilvl w:val="0"/>
          <w:numId w:val="21"/>
        </w:numPr>
        <w:spacing w:after="12" w:line="267" w:lineRule="auto"/>
        <w:ind w:right="959" w:hanging="360"/>
      </w:pPr>
      <w:r>
        <w:t xml:space="preserve">Para la formación de las VPN se debe tener en cuenta la combinación de: </w:t>
      </w:r>
      <w:r>
        <w:rPr>
          <w:rFonts w:ascii="Courier New" w:eastAsia="Courier New" w:hAnsi="Courier New" w:cs="Courier New"/>
        </w:rPr>
        <w:t>o</w:t>
      </w:r>
      <w:r>
        <w:rPr>
          <w:rFonts w:ascii="Arial" w:eastAsia="Arial" w:hAnsi="Arial" w:cs="Arial"/>
        </w:rPr>
        <w:t xml:space="preserve"> </w:t>
      </w:r>
      <w:r>
        <w:t xml:space="preserve">Firewalls (Políticas de Uso y Seguridad). </w:t>
      </w:r>
      <w:r>
        <w:rPr>
          <w:rFonts w:ascii="Courier New" w:eastAsia="Courier New" w:hAnsi="Courier New" w:cs="Courier New"/>
        </w:rPr>
        <w:t>o</w:t>
      </w:r>
      <w:r>
        <w:rPr>
          <w:rFonts w:ascii="Arial" w:eastAsia="Arial" w:hAnsi="Arial" w:cs="Arial"/>
        </w:rPr>
        <w:t xml:space="preserve"> </w:t>
      </w:r>
      <w:r>
        <w:t xml:space="preserve">Proxys. </w:t>
      </w:r>
    </w:p>
    <w:p w14:paraId="707D01EC" w14:textId="77777777" w:rsidR="00A97412" w:rsidRDefault="00000000">
      <w:pPr>
        <w:spacing w:after="12" w:line="267" w:lineRule="auto"/>
        <w:ind w:left="2432" w:right="4691" w:hanging="10"/>
      </w:pPr>
      <w:r>
        <w:rPr>
          <w:rFonts w:ascii="Courier New" w:eastAsia="Courier New" w:hAnsi="Courier New" w:cs="Courier New"/>
        </w:rPr>
        <w:t>o</w:t>
      </w:r>
      <w:r>
        <w:rPr>
          <w:rFonts w:ascii="Arial" w:eastAsia="Arial" w:hAnsi="Arial" w:cs="Arial"/>
        </w:rPr>
        <w:t xml:space="preserve"> </w:t>
      </w:r>
      <w:r>
        <w:t xml:space="preserve">Servidores de Acceso. </w:t>
      </w:r>
      <w:r>
        <w:rPr>
          <w:rFonts w:ascii="Courier New" w:eastAsia="Courier New" w:hAnsi="Courier New" w:cs="Courier New"/>
        </w:rPr>
        <w:t>o</w:t>
      </w:r>
      <w:r>
        <w:rPr>
          <w:rFonts w:ascii="Arial" w:eastAsia="Arial" w:hAnsi="Arial" w:cs="Arial"/>
        </w:rPr>
        <w:t xml:space="preserve"> </w:t>
      </w:r>
      <w:r>
        <w:t xml:space="preserve">Métodos de encriptación (IP </w:t>
      </w:r>
      <w:proofErr w:type="spellStart"/>
      <w:r>
        <w:t>sec</w:t>
      </w:r>
      <w:proofErr w:type="spellEnd"/>
      <w:r>
        <w:t xml:space="preserve">). </w:t>
      </w:r>
    </w:p>
    <w:p w14:paraId="06BFAA02" w14:textId="77777777" w:rsidR="00A97412" w:rsidRDefault="00000000">
      <w:pPr>
        <w:spacing w:after="0" w:line="260" w:lineRule="auto"/>
        <w:ind w:left="822" w:right="814" w:hanging="10"/>
        <w:jc w:val="center"/>
      </w:pPr>
      <w:r>
        <w:rPr>
          <w:color w:val="2F5496"/>
          <w:sz w:val="32"/>
        </w:rPr>
        <w:t xml:space="preserve">Cableado </w:t>
      </w:r>
    </w:p>
    <w:p w14:paraId="01E9B82B" w14:textId="77777777" w:rsidR="00A97412" w:rsidRDefault="00000000">
      <w:pPr>
        <w:spacing w:after="331"/>
        <w:ind w:left="2504"/>
      </w:pPr>
      <w:r>
        <w:rPr>
          <w:noProof/>
        </w:rPr>
        <w:lastRenderedPageBreak/>
        <mc:AlternateContent>
          <mc:Choice Requires="wpg">
            <w:drawing>
              <wp:inline distT="0" distB="0" distL="0" distR="0" wp14:anchorId="5E26F185" wp14:editId="170C7048">
                <wp:extent cx="3508033" cy="1800613"/>
                <wp:effectExtent l="0" t="0" r="0" b="0"/>
                <wp:docPr id="258780" name="Group 258780"/>
                <wp:cNvGraphicFramePr/>
                <a:graphic xmlns:a="http://schemas.openxmlformats.org/drawingml/2006/main">
                  <a:graphicData uri="http://schemas.microsoft.com/office/word/2010/wordprocessingGroup">
                    <wpg:wgp>
                      <wpg:cNvGrpSpPr/>
                      <wpg:grpSpPr>
                        <a:xfrm>
                          <a:off x="0" y="0"/>
                          <a:ext cx="3508033" cy="1800613"/>
                          <a:chOff x="0" y="0"/>
                          <a:chExt cx="3508033" cy="1800613"/>
                        </a:xfrm>
                      </wpg:grpSpPr>
                      <wps:wsp>
                        <wps:cNvPr id="9664" name="Rectangle 9664"/>
                        <wps:cNvSpPr/>
                        <wps:spPr>
                          <a:xfrm>
                            <a:off x="3467735" y="1618996"/>
                            <a:ext cx="53596" cy="241550"/>
                          </a:xfrm>
                          <a:prstGeom prst="rect">
                            <a:avLst/>
                          </a:prstGeom>
                          <a:ln>
                            <a:noFill/>
                          </a:ln>
                        </wps:spPr>
                        <wps:txbx>
                          <w:txbxContent>
                            <w:p w14:paraId="28ACEC80" w14:textId="77777777" w:rsidR="00A97412" w:rsidRDefault="00000000">
                              <w:r>
                                <w:rPr>
                                  <w:sz w:val="28"/>
                                </w:rPr>
                                <w:t xml:space="preserve"> </w:t>
                              </w:r>
                            </w:p>
                          </w:txbxContent>
                        </wps:txbx>
                        <wps:bodyPr horzOverflow="overflow" vert="horz" lIns="0" tIns="0" rIns="0" bIns="0" rtlCol="0">
                          <a:noAutofit/>
                        </wps:bodyPr>
                      </wps:wsp>
                      <wps:wsp>
                        <wps:cNvPr id="313903" name="Shape 313903"/>
                        <wps:cNvSpPr/>
                        <wps:spPr>
                          <a:xfrm>
                            <a:off x="0" y="1772538"/>
                            <a:ext cx="3467735" cy="12192"/>
                          </a:xfrm>
                          <a:custGeom>
                            <a:avLst/>
                            <a:gdLst/>
                            <a:ahLst/>
                            <a:cxnLst/>
                            <a:rect l="0" t="0" r="0" b="0"/>
                            <a:pathLst>
                              <a:path w="3467735" h="12192">
                                <a:moveTo>
                                  <a:pt x="0" y="0"/>
                                </a:moveTo>
                                <a:lnTo>
                                  <a:pt x="3467735" y="0"/>
                                </a:lnTo>
                                <a:lnTo>
                                  <a:pt x="3467735"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3904" name="Shape 313904"/>
                        <wps:cNvSpPr/>
                        <wps:spPr>
                          <a:xfrm>
                            <a:off x="75819" y="38100"/>
                            <a:ext cx="3313811" cy="1642110"/>
                          </a:xfrm>
                          <a:custGeom>
                            <a:avLst/>
                            <a:gdLst/>
                            <a:ahLst/>
                            <a:cxnLst/>
                            <a:rect l="0" t="0" r="0" b="0"/>
                            <a:pathLst>
                              <a:path w="3313811" h="1642110">
                                <a:moveTo>
                                  <a:pt x="0" y="0"/>
                                </a:moveTo>
                                <a:lnTo>
                                  <a:pt x="3313811" y="0"/>
                                </a:lnTo>
                                <a:lnTo>
                                  <a:pt x="3313811" y="1642110"/>
                                </a:lnTo>
                                <a:lnTo>
                                  <a:pt x="0" y="1642110"/>
                                </a:lnTo>
                                <a:lnTo>
                                  <a:pt x="0" y="0"/>
                                </a:lnTo>
                              </a:path>
                            </a:pathLst>
                          </a:custGeom>
                          <a:ln w="0" cap="flat">
                            <a:miter lim="127000"/>
                          </a:ln>
                        </wps:spPr>
                        <wps:style>
                          <a:lnRef idx="0">
                            <a:srgbClr val="000000">
                              <a:alpha val="0"/>
                            </a:srgbClr>
                          </a:lnRef>
                          <a:fillRef idx="1">
                            <a:srgbClr val="CC99FF"/>
                          </a:fillRef>
                          <a:effectRef idx="0">
                            <a:scrgbClr r="0" g="0" b="0"/>
                          </a:effectRef>
                          <a:fontRef idx="none"/>
                        </wps:style>
                        <wps:bodyPr/>
                      </wps:wsp>
                      <pic:pic xmlns:pic="http://schemas.openxmlformats.org/drawingml/2006/picture">
                        <pic:nvPicPr>
                          <pic:cNvPr id="9758" name="Picture 9758"/>
                          <pic:cNvPicPr/>
                        </pic:nvPicPr>
                        <pic:blipFill>
                          <a:blip r:embed="rId301"/>
                          <a:stretch>
                            <a:fillRect/>
                          </a:stretch>
                        </pic:blipFill>
                        <pic:spPr>
                          <a:xfrm>
                            <a:off x="75819" y="38100"/>
                            <a:ext cx="3313811" cy="1642110"/>
                          </a:xfrm>
                          <a:prstGeom prst="rect">
                            <a:avLst/>
                          </a:prstGeom>
                        </pic:spPr>
                      </pic:pic>
                      <wps:wsp>
                        <wps:cNvPr id="9759" name="Shape 9759"/>
                        <wps:cNvSpPr/>
                        <wps:spPr>
                          <a:xfrm>
                            <a:off x="37719" y="0"/>
                            <a:ext cx="3390011" cy="1718310"/>
                          </a:xfrm>
                          <a:custGeom>
                            <a:avLst/>
                            <a:gdLst/>
                            <a:ahLst/>
                            <a:cxnLst/>
                            <a:rect l="0" t="0" r="0" b="0"/>
                            <a:pathLst>
                              <a:path w="3390011" h="1718310">
                                <a:moveTo>
                                  <a:pt x="0" y="1718310"/>
                                </a:moveTo>
                                <a:lnTo>
                                  <a:pt x="3390011" y="1718310"/>
                                </a:lnTo>
                                <a:lnTo>
                                  <a:pt x="3390011" y="0"/>
                                </a:lnTo>
                                <a:lnTo>
                                  <a:pt x="0" y="0"/>
                                </a:lnTo>
                                <a:close/>
                              </a:path>
                            </a:pathLst>
                          </a:custGeom>
                          <a:ln w="76200" cap="flat">
                            <a:miter lim="127000"/>
                          </a:ln>
                        </wps:spPr>
                        <wps:style>
                          <a:lnRef idx="1">
                            <a:srgbClr val="BFBFBF"/>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58780" style="width:276.223pt;height:141.781pt;mso-position-horizontal-relative:char;mso-position-vertical-relative:line" coordsize="35080,18006">
                <v:rect id="Rectangle 9664" style="position:absolute;width:535;height:2415;left:34677;top:16189;" filled="f" stroked="f">
                  <v:textbox inset="0,0,0,0">
                    <w:txbxContent>
                      <w:p>
                        <w:pPr>
                          <w:spacing w:before="0" w:after="160" w:line="259" w:lineRule="auto"/>
                        </w:pPr>
                        <w:r>
                          <w:rPr>
                            <w:rFonts w:cs="Calibri" w:hAnsi="Calibri" w:eastAsia="Calibri" w:ascii="Calibri"/>
                            <w:sz w:val="28"/>
                          </w:rPr>
                          <w:t xml:space="preserve"> </w:t>
                        </w:r>
                      </w:p>
                    </w:txbxContent>
                  </v:textbox>
                </v:rect>
                <v:shape id="Shape 313905" style="position:absolute;width:34677;height:121;left:0;top:17725;" coordsize="3467735,12192" path="m0,0l3467735,0l3467735,12192l0,12192l0,0">
                  <v:stroke weight="0pt" endcap="flat" joinstyle="miter" miterlimit="10" on="false" color="#000000" opacity="0"/>
                  <v:fill on="true" color="#000000"/>
                </v:shape>
                <v:shape id="Shape 313906" style="position:absolute;width:33138;height:16421;left:758;top:381;" coordsize="3313811,1642110" path="m0,0l3313811,0l3313811,1642110l0,1642110l0,0">
                  <v:stroke weight="0pt" endcap="flat" joinstyle="miter" miterlimit="10" on="false" color="#000000" opacity="0"/>
                  <v:fill on="true" color="#cc99ff"/>
                </v:shape>
                <v:shape id="Picture 9758" style="position:absolute;width:33138;height:16421;left:758;top:381;" filled="f">
                  <v:imagedata r:id="rId302"/>
                </v:shape>
                <v:shape id="Shape 9759" style="position:absolute;width:33900;height:17183;left:377;top:0;" coordsize="3390011,1718310" path="m0,1718310l3390011,1718310l3390011,0l0,0x">
                  <v:stroke weight="6pt" endcap="flat" joinstyle="miter" miterlimit="10" on="true" color="#bfbfbf"/>
                  <v:fill on="false" color="#000000" opacity="0"/>
                </v:shape>
              </v:group>
            </w:pict>
          </mc:Fallback>
        </mc:AlternateContent>
      </w:r>
    </w:p>
    <w:p w14:paraId="7E4AE7E3" w14:textId="77777777" w:rsidR="00A97412" w:rsidRDefault="00000000">
      <w:pPr>
        <w:spacing w:after="0" w:line="260" w:lineRule="auto"/>
        <w:ind w:left="3297" w:hanging="10"/>
      </w:pPr>
      <w:r>
        <w:rPr>
          <w:color w:val="2F5496"/>
          <w:sz w:val="32"/>
        </w:rPr>
        <w:t xml:space="preserve">Medios Físicos de Transmisión </w:t>
      </w:r>
    </w:p>
    <w:p w14:paraId="1AAEFE5C" w14:textId="77777777" w:rsidR="00A97412" w:rsidRDefault="00000000">
      <w:pPr>
        <w:spacing w:after="191"/>
        <w:ind w:left="977" w:right="1241" w:hanging="10"/>
      </w:pPr>
      <w:r>
        <w:rPr>
          <w:b/>
        </w:rPr>
        <w:t xml:space="preserve">Elementos pasivos </w:t>
      </w:r>
    </w:p>
    <w:p w14:paraId="4660C273" w14:textId="77777777" w:rsidR="00A97412" w:rsidRDefault="00000000">
      <w:pPr>
        <w:tabs>
          <w:tab w:val="center" w:pos="1393"/>
          <w:tab w:val="center" w:pos="1995"/>
        </w:tabs>
        <w:spacing w:after="12" w:line="267" w:lineRule="auto"/>
      </w:pPr>
      <w:r>
        <w:tab/>
      </w:r>
      <w:r>
        <w:rPr>
          <w:rFonts w:ascii="Wingdings" w:eastAsia="Wingdings" w:hAnsi="Wingdings" w:cs="Wingdings"/>
        </w:rPr>
        <w:t>▪</w:t>
      </w:r>
      <w:r>
        <w:rPr>
          <w:rFonts w:ascii="Arial" w:eastAsia="Arial" w:hAnsi="Arial" w:cs="Arial"/>
        </w:rPr>
        <w:t xml:space="preserve"> </w:t>
      </w:r>
      <w:r>
        <w:rPr>
          <w:rFonts w:ascii="Arial" w:eastAsia="Arial" w:hAnsi="Arial" w:cs="Arial"/>
        </w:rPr>
        <w:tab/>
      </w:r>
      <w:r>
        <w:t xml:space="preserve">Cables </w:t>
      </w:r>
    </w:p>
    <w:p w14:paraId="09108402" w14:textId="77777777" w:rsidR="00A97412" w:rsidRDefault="00000000">
      <w:pPr>
        <w:spacing w:after="12" w:line="267" w:lineRule="auto"/>
        <w:ind w:left="4233" w:right="4600" w:hanging="10"/>
      </w:pPr>
      <w:r>
        <w:rPr>
          <w:rFonts w:ascii="Courier New" w:eastAsia="Courier New" w:hAnsi="Courier New" w:cs="Courier New"/>
        </w:rPr>
        <w:t>o</w:t>
      </w:r>
      <w:r>
        <w:rPr>
          <w:rFonts w:ascii="Arial" w:eastAsia="Arial" w:hAnsi="Arial" w:cs="Arial"/>
        </w:rPr>
        <w:t xml:space="preserve"> </w:t>
      </w:r>
      <w:r>
        <w:t xml:space="preserve">Par </w:t>
      </w:r>
      <w:proofErr w:type="gramStart"/>
      <w:r>
        <w:t xml:space="preserve">Telefónico  </w:t>
      </w:r>
      <w:r>
        <w:rPr>
          <w:rFonts w:ascii="Courier New" w:eastAsia="Courier New" w:hAnsi="Courier New" w:cs="Courier New"/>
        </w:rPr>
        <w:t>o</w:t>
      </w:r>
      <w:proofErr w:type="gramEnd"/>
      <w:r>
        <w:rPr>
          <w:rFonts w:ascii="Arial" w:eastAsia="Arial" w:hAnsi="Arial" w:cs="Arial"/>
        </w:rPr>
        <w:t xml:space="preserve"> </w:t>
      </w:r>
      <w:r>
        <w:t xml:space="preserve">Trenzado </w:t>
      </w:r>
      <w:r>
        <w:rPr>
          <w:rFonts w:ascii="Courier New" w:eastAsia="Courier New" w:hAnsi="Courier New" w:cs="Courier New"/>
        </w:rPr>
        <w:t>o</w:t>
      </w:r>
      <w:r>
        <w:rPr>
          <w:rFonts w:ascii="Arial" w:eastAsia="Arial" w:hAnsi="Arial" w:cs="Arial"/>
        </w:rPr>
        <w:t xml:space="preserve"> </w:t>
      </w:r>
      <w:r>
        <w:t xml:space="preserve">Coaxial </w:t>
      </w:r>
    </w:p>
    <w:p w14:paraId="59A4E61D" w14:textId="77777777" w:rsidR="00A97412" w:rsidRDefault="00000000">
      <w:pPr>
        <w:numPr>
          <w:ilvl w:val="1"/>
          <w:numId w:val="21"/>
        </w:numPr>
        <w:spacing w:after="12" w:line="267" w:lineRule="auto"/>
        <w:ind w:right="959" w:hanging="361"/>
      </w:pPr>
      <w:r>
        <w:t xml:space="preserve">Guía de Onda </w:t>
      </w:r>
      <w:r>
        <w:rPr>
          <w:rFonts w:ascii="Wingdings" w:eastAsia="Wingdings" w:hAnsi="Wingdings" w:cs="Wingdings"/>
        </w:rPr>
        <w:t>▪</w:t>
      </w:r>
      <w:r>
        <w:rPr>
          <w:rFonts w:ascii="Arial" w:eastAsia="Arial" w:hAnsi="Arial" w:cs="Arial"/>
        </w:rPr>
        <w:t xml:space="preserve"> </w:t>
      </w:r>
      <w:r>
        <w:rPr>
          <w:rFonts w:ascii="Arial" w:eastAsia="Arial" w:hAnsi="Arial" w:cs="Arial"/>
        </w:rPr>
        <w:tab/>
      </w:r>
      <w:r>
        <w:t xml:space="preserve">Fibras Óptica  </w:t>
      </w:r>
    </w:p>
    <w:p w14:paraId="261CD8E1" w14:textId="77777777" w:rsidR="00A97412" w:rsidRDefault="00000000">
      <w:pPr>
        <w:numPr>
          <w:ilvl w:val="1"/>
          <w:numId w:val="21"/>
        </w:numPr>
        <w:spacing w:after="12" w:line="267" w:lineRule="auto"/>
        <w:ind w:right="959" w:hanging="361"/>
      </w:pPr>
      <w:r>
        <w:t xml:space="preserve">Radiocomunicaciones (ondas Electromagnéticas) </w:t>
      </w:r>
    </w:p>
    <w:p w14:paraId="3BB8EA42" w14:textId="77777777" w:rsidR="00A97412" w:rsidRDefault="00000000">
      <w:pPr>
        <w:numPr>
          <w:ilvl w:val="1"/>
          <w:numId w:val="21"/>
        </w:numPr>
        <w:spacing w:after="12" w:line="267" w:lineRule="auto"/>
        <w:ind w:right="959" w:hanging="361"/>
      </w:pPr>
      <w:r>
        <w:t xml:space="preserve">Radioenlace </w:t>
      </w:r>
    </w:p>
    <w:p w14:paraId="3FFFBA7F" w14:textId="77777777" w:rsidR="00A97412" w:rsidRDefault="00000000">
      <w:pPr>
        <w:numPr>
          <w:ilvl w:val="1"/>
          <w:numId w:val="21"/>
        </w:numPr>
        <w:spacing w:after="12" w:line="267" w:lineRule="auto"/>
        <w:ind w:right="959" w:hanging="361"/>
      </w:pPr>
      <w:r>
        <w:t xml:space="preserve">Microondas </w:t>
      </w:r>
    </w:p>
    <w:p w14:paraId="50A26FC7" w14:textId="77777777" w:rsidR="00A97412" w:rsidRDefault="00000000">
      <w:pPr>
        <w:numPr>
          <w:ilvl w:val="1"/>
          <w:numId w:val="21"/>
        </w:numPr>
        <w:spacing w:after="12" w:line="267" w:lineRule="auto"/>
        <w:ind w:right="959" w:hanging="361"/>
      </w:pPr>
      <w:r>
        <w:t xml:space="preserve">Satelital  </w:t>
      </w:r>
    </w:p>
    <w:p w14:paraId="02A716BD" w14:textId="77777777" w:rsidR="00A97412" w:rsidRDefault="00000000">
      <w:pPr>
        <w:numPr>
          <w:ilvl w:val="1"/>
          <w:numId w:val="21"/>
        </w:numPr>
        <w:spacing w:after="12" w:line="267" w:lineRule="auto"/>
        <w:ind w:right="959" w:hanging="361"/>
      </w:pPr>
      <w:r>
        <w:t xml:space="preserve">Láser </w:t>
      </w:r>
    </w:p>
    <w:p w14:paraId="5F200449" w14:textId="77777777" w:rsidR="00A97412" w:rsidRDefault="00000000">
      <w:pPr>
        <w:numPr>
          <w:ilvl w:val="1"/>
          <w:numId w:val="21"/>
        </w:numPr>
        <w:spacing w:after="249" w:line="267" w:lineRule="auto"/>
        <w:ind w:right="959" w:hanging="361"/>
      </w:pPr>
      <w:r>
        <w:t xml:space="preserve">Infrarrojo </w:t>
      </w:r>
    </w:p>
    <w:p w14:paraId="6A514421" w14:textId="77777777" w:rsidR="00A97412" w:rsidRDefault="00000000">
      <w:pPr>
        <w:spacing w:after="100"/>
        <w:ind w:left="10" w:right="2327" w:hanging="10"/>
        <w:jc w:val="right"/>
      </w:pPr>
      <w:r>
        <w:rPr>
          <w:color w:val="2F5496"/>
          <w:sz w:val="32"/>
        </w:rPr>
        <w:t>Medios Físicos de Transmisión. Terminología</w:t>
      </w:r>
      <w:r>
        <w:rPr>
          <w:b/>
          <w:i/>
          <w:sz w:val="28"/>
          <w:u w:val="single" w:color="000000"/>
        </w:rPr>
        <w:t>.</w:t>
      </w:r>
      <w:r>
        <w:rPr>
          <w:b/>
          <w:i/>
          <w:sz w:val="28"/>
        </w:rPr>
        <w:t xml:space="preserve"> </w:t>
      </w:r>
    </w:p>
    <w:p w14:paraId="4AAF8E23" w14:textId="77777777" w:rsidR="00A97412" w:rsidRDefault="00000000">
      <w:pPr>
        <w:numPr>
          <w:ilvl w:val="1"/>
          <w:numId w:val="21"/>
        </w:numPr>
        <w:spacing w:after="12" w:line="267" w:lineRule="auto"/>
        <w:ind w:right="959" w:hanging="361"/>
      </w:pPr>
      <w:proofErr w:type="spellStart"/>
      <w:r>
        <w:t>Backbone</w:t>
      </w:r>
      <w:proofErr w:type="spellEnd"/>
      <w:r>
        <w:t xml:space="preserve"> Troncal (Montante/Vertical) (Vertical) </w:t>
      </w:r>
    </w:p>
    <w:p w14:paraId="4BECC0FC" w14:textId="77777777" w:rsidR="00A97412" w:rsidRDefault="00000000">
      <w:pPr>
        <w:numPr>
          <w:ilvl w:val="1"/>
          <w:numId w:val="21"/>
        </w:numPr>
        <w:spacing w:after="12" w:line="267" w:lineRule="auto"/>
        <w:ind w:right="959" w:hanging="361"/>
      </w:pPr>
      <w:proofErr w:type="gramStart"/>
      <w:r>
        <w:t xml:space="preserve">Horizontal  </w:t>
      </w:r>
      <w:proofErr w:type="spellStart"/>
      <w:r>
        <w:t>Backbone</w:t>
      </w:r>
      <w:proofErr w:type="spellEnd"/>
      <w:proofErr w:type="gramEnd"/>
      <w:r>
        <w:t xml:space="preserve"> </w:t>
      </w:r>
    </w:p>
    <w:p w14:paraId="54B46F71" w14:textId="77777777" w:rsidR="00A97412" w:rsidRDefault="00000000">
      <w:pPr>
        <w:numPr>
          <w:ilvl w:val="1"/>
          <w:numId w:val="21"/>
        </w:numPr>
        <w:spacing w:after="12" w:line="267" w:lineRule="auto"/>
        <w:ind w:right="959" w:hanging="361"/>
      </w:pPr>
      <w:r>
        <w:t xml:space="preserve">Horizontal Cable </w:t>
      </w:r>
    </w:p>
    <w:p w14:paraId="29243179" w14:textId="77777777" w:rsidR="00A97412" w:rsidRDefault="00000000">
      <w:pPr>
        <w:numPr>
          <w:ilvl w:val="1"/>
          <w:numId w:val="21"/>
        </w:numPr>
        <w:spacing w:after="12" w:line="267" w:lineRule="auto"/>
        <w:ind w:right="959" w:hanging="361"/>
      </w:pPr>
      <w:proofErr w:type="spellStart"/>
      <w:r>
        <w:t>Patch</w:t>
      </w:r>
      <w:proofErr w:type="spellEnd"/>
      <w:r>
        <w:t xml:space="preserve"> </w:t>
      </w:r>
      <w:proofErr w:type="spellStart"/>
      <w:r>
        <w:t>cord</w:t>
      </w:r>
      <w:proofErr w:type="spellEnd"/>
      <w:r>
        <w:t xml:space="preserve"> </w:t>
      </w:r>
    </w:p>
    <w:p w14:paraId="6C8AA640" w14:textId="77777777" w:rsidR="00A97412" w:rsidRDefault="00000000">
      <w:pPr>
        <w:numPr>
          <w:ilvl w:val="1"/>
          <w:numId w:val="21"/>
        </w:numPr>
        <w:spacing w:after="12" w:line="267" w:lineRule="auto"/>
        <w:ind w:right="959" w:hanging="361"/>
      </w:pPr>
      <w:r>
        <w:t xml:space="preserve">Pin </w:t>
      </w:r>
      <w:proofErr w:type="spellStart"/>
      <w:r>
        <w:t>Out</w:t>
      </w:r>
      <w:proofErr w:type="spellEnd"/>
      <w:r>
        <w:t xml:space="preserve"> </w:t>
      </w:r>
    </w:p>
    <w:p w14:paraId="1E18E767" w14:textId="77777777" w:rsidR="00A97412" w:rsidRDefault="00000000">
      <w:pPr>
        <w:spacing w:after="0"/>
        <w:ind w:left="1690"/>
      </w:pPr>
      <w:r>
        <w:rPr>
          <w:noProof/>
        </w:rPr>
        <mc:AlternateContent>
          <mc:Choice Requires="wpg">
            <w:drawing>
              <wp:inline distT="0" distB="0" distL="0" distR="0" wp14:anchorId="533C4263" wp14:editId="49CBADB3">
                <wp:extent cx="3813175" cy="2192103"/>
                <wp:effectExtent l="0" t="0" r="0" b="0"/>
                <wp:docPr id="258782" name="Group 258782"/>
                <wp:cNvGraphicFramePr/>
                <a:graphic xmlns:a="http://schemas.openxmlformats.org/drawingml/2006/main">
                  <a:graphicData uri="http://schemas.microsoft.com/office/word/2010/wordprocessingGroup">
                    <wpg:wgp>
                      <wpg:cNvGrpSpPr/>
                      <wpg:grpSpPr>
                        <a:xfrm>
                          <a:off x="0" y="0"/>
                          <a:ext cx="3813175" cy="2192103"/>
                          <a:chOff x="0" y="0"/>
                          <a:chExt cx="3813175" cy="2192103"/>
                        </a:xfrm>
                      </wpg:grpSpPr>
                      <wps:wsp>
                        <wps:cNvPr id="9747" name="Rectangle 9747"/>
                        <wps:cNvSpPr/>
                        <wps:spPr>
                          <a:xfrm>
                            <a:off x="1542669" y="0"/>
                            <a:ext cx="1881132" cy="274583"/>
                          </a:xfrm>
                          <a:prstGeom prst="rect">
                            <a:avLst/>
                          </a:prstGeom>
                          <a:ln>
                            <a:noFill/>
                          </a:ln>
                        </wps:spPr>
                        <wps:txbx>
                          <w:txbxContent>
                            <w:p w14:paraId="60A9C06B" w14:textId="77777777" w:rsidR="00A97412" w:rsidRDefault="00000000">
                              <w:r>
                                <w:rPr>
                                  <w:color w:val="2F5496"/>
                                  <w:sz w:val="32"/>
                                </w:rPr>
                                <w:t>Trenzado/Coaxial</w:t>
                              </w:r>
                            </w:p>
                          </w:txbxContent>
                        </wps:txbx>
                        <wps:bodyPr horzOverflow="overflow" vert="horz" lIns="0" tIns="0" rIns="0" bIns="0" rtlCol="0">
                          <a:noAutofit/>
                        </wps:bodyPr>
                      </wps:wsp>
                      <wps:wsp>
                        <wps:cNvPr id="9748" name="Rectangle 9748"/>
                        <wps:cNvSpPr/>
                        <wps:spPr>
                          <a:xfrm>
                            <a:off x="2958719" y="0"/>
                            <a:ext cx="60925" cy="274583"/>
                          </a:xfrm>
                          <a:prstGeom prst="rect">
                            <a:avLst/>
                          </a:prstGeom>
                          <a:ln>
                            <a:noFill/>
                          </a:ln>
                        </wps:spPr>
                        <wps:txbx>
                          <w:txbxContent>
                            <w:p w14:paraId="3ADFFC40" w14:textId="77777777" w:rsidR="00A97412" w:rsidRDefault="00000000">
                              <w:r>
                                <w:rPr>
                                  <w:color w:val="2F5496"/>
                                  <w:sz w:val="32"/>
                                </w:rPr>
                                <w:t xml:space="preserve"> </w:t>
                              </w:r>
                            </w:p>
                          </w:txbxContent>
                        </wps:txbx>
                        <wps:bodyPr horzOverflow="overflow" vert="horz" lIns="0" tIns="0" rIns="0" bIns="0" rtlCol="0">
                          <a:noAutofit/>
                        </wps:bodyPr>
                      </wps:wsp>
                      <pic:pic xmlns:pic="http://schemas.openxmlformats.org/drawingml/2006/picture">
                        <pic:nvPicPr>
                          <pic:cNvPr id="9750" name="Picture 9750"/>
                          <pic:cNvPicPr/>
                        </pic:nvPicPr>
                        <pic:blipFill>
                          <a:blip r:embed="rId303"/>
                          <a:stretch>
                            <a:fillRect/>
                          </a:stretch>
                        </pic:blipFill>
                        <pic:spPr>
                          <a:xfrm>
                            <a:off x="0" y="226060"/>
                            <a:ext cx="2092325" cy="866775"/>
                          </a:xfrm>
                          <a:prstGeom prst="rect">
                            <a:avLst/>
                          </a:prstGeom>
                        </pic:spPr>
                      </pic:pic>
                      <wps:wsp>
                        <wps:cNvPr id="9751" name="Rectangle 9751"/>
                        <wps:cNvSpPr/>
                        <wps:spPr>
                          <a:xfrm>
                            <a:off x="2092833" y="989076"/>
                            <a:ext cx="42143" cy="189936"/>
                          </a:xfrm>
                          <a:prstGeom prst="rect">
                            <a:avLst/>
                          </a:prstGeom>
                          <a:ln>
                            <a:noFill/>
                          </a:ln>
                        </wps:spPr>
                        <wps:txbx>
                          <w:txbxContent>
                            <w:p w14:paraId="5F1D4D19" w14:textId="77777777" w:rsidR="00A97412" w:rsidRDefault="00000000">
                              <w:r>
                                <w:t xml:space="preserve"> </w:t>
                              </w:r>
                            </w:p>
                          </w:txbxContent>
                        </wps:txbx>
                        <wps:bodyPr horzOverflow="overflow" vert="horz" lIns="0" tIns="0" rIns="0" bIns="0" rtlCol="0">
                          <a:noAutofit/>
                        </wps:bodyPr>
                      </wps:wsp>
                      <wps:wsp>
                        <wps:cNvPr id="9752" name="Rectangle 9752"/>
                        <wps:cNvSpPr/>
                        <wps:spPr>
                          <a:xfrm>
                            <a:off x="1448181" y="2010486"/>
                            <a:ext cx="53596" cy="241550"/>
                          </a:xfrm>
                          <a:prstGeom prst="rect">
                            <a:avLst/>
                          </a:prstGeom>
                          <a:ln>
                            <a:noFill/>
                          </a:ln>
                        </wps:spPr>
                        <wps:txbx>
                          <w:txbxContent>
                            <w:p w14:paraId="2D3F72C4" w14:textId="77777777" w:rsidR="00A97412" w:rsidRDefault="00000000">
                              <w:r>
                                <w:rPr>
                                  <w:b/>
                                  <w:i/>
                                  <w:sz w:val="28"/>
                                </w:rPr>
                                <w:t xml:space="preserve"> </w:t>
                              </w:r>
                            </w:p>
                          </w:txbxContent>
                        </wps:txbx>
                        <wps:bodyPr horzOverflow="overflow" vert="horz" lIns="0" tIns="0" rIns="0" bIns="0" rtlCol="0">
                          <a:noAutofit/>
                        </wps:bodyPr>
                      </wps:wsp>
                      <wps:wsp>
                        <wps:cNvPr id="9753" name="Rectangle 9753"/>
                        <wps:cNvSpPr/>
                        <wps:spPr>
                          <a:xfrm>
                            <a:off x="1798701" y="2010486"/>
                            <a:ext cx="53596" cy="241550"/>
                          </a:xfrm>
                          <a:prstGeom prst="rect">
                            <a:avLst/>
                          </a:prstGeom>
                          <a:ln>
                            <a:noFill/>
                          </a:ln>
                        </wps:spPr>
                        <wps:txbx>
                          <w:txbxContent>
                            <w:p w14:paraId="26606D81" w14:textId="77777777" w:rsidR="00A97412" w:rsidRDefault="00000000">
                              <w:r>
                                <w:rPr>
                                  <w:b/>
                                  <w:i/>
                                  <w:sz w:val="28"/>
                                </w:rPr>
                                <w:t xml:space="preserve"> </w:t>
                              </w:r>
                            </w:p>
                          </w:txbxContent>
                        </wps:txbx>
                        <wps:bodyPr horzOverflow="overflow" vert="horz" lIns="0" tIns="0" rIns="0" bIns="0" rtlCol="0">
                          <a:noAutofit/>
                        </wps:bodyPr>
                      </wps:wsp>
                      <wps:wsp>
                        <wps:cNvPr id="9754" name="Rectangle 9754"/>
                        <wps:cNvSpPr/>
                        <wps:spPr>
                          <a:xfrm>
                            <a:off x="3772535" y="2010486"/>
                            <a:ext cx="53596" cy="241550"/>
                          </a:xfrm>
                          <a:prstGeom prst="rect">
                            <a:avLst/>
                          </a:prstGeom>
                          <a:ln>
                            <a:noFill/>
                          </a:ln>
                        </wps:spPr>
                        <wps:txbx>
                          <w:txbxContent>
                            <w:p w14:paraId="60EF60AA" w14:textId="77777777" w:rsidR="00A97412" w:rsidRDefault="00000000">
                              <w:r>
                                <w:rPr>
                                  <w:b/>
                                  <w:i/>
                                  <w:sz w:val="28"/>
                                </w:rPr>
                                <w:t xml:space="preserve"> </w:t>
                              </w:r>
                            </w:p>
                          </w:txbxContent>
                        </wps:txbx>
                        <wps:bodyPr horzOverflow="overflow" vert="horz" lIns="0" tIns="0" rIns="0" bIns="0" rtlCol="0">
                          <a:noAutofit/>
                        </wps:bodyPr>
                      </wps:wsp>
                      <wps:wsp>
                        <wps:cNvPr id="313907" name="Shape 313907"/>
                        <wps:cNvSpPr/>
                        <wps:spPr>
                          <a:xfrm>
                            <a:off x="0" y="2164029"/>
                            <a:ext cx="3772535" cy="12192"/>
                          </a:xfrm>
                          <a:custGeom>
                            <a:avLst/>
                            <a:gdLst/>
                            <a:ahLst/>
                            <a:cxnLst/>
                            <a:rect l="0" t="0" r="0" b="0"/>
                            <a:pathLst>
                              <a:path w="3772535" h="12192">
                                <a:moveTo>
                                  <a:pt x="0" y="0"/>
                                </a:moveTo>
                                <a:lnTo>
                                  <a:pt x="3772535" y="0"/>
                                </a:lnTo>
                                <a:lnTo>
                                  <a:pt x="3772535"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9762" name="Picture 9762"/>
                          <pic:cNvPicPr/>
                        </pic:nvPicPr>
                        <pic:blipFill>
                          <a:blip r:embed="rId304"/>
                          <a:stretch>
                            <a:fillRect/>
                          </a:stretch>
                        </pic:blipFill>
                        <pic:spPr>
                          <a:xfrm>
                            <a:off x="75565" y="1323280"/>
                            <a:ext cx="1295125" cy="734760"/>
                          </a:xfrm>
                          <a:prstGeom prst="rect">
                            <a:avLst/>
                          </a:prstGeom>
                        </pic:spPr>
                      </pic:pic>
                      <wps:wsp>
                        <wps:cNvPr id="313908" name="Shape 313908"/>
                        <wps:cNvSpPr/>
                        <wps:spPr>
                          <a:xfrm>
                            <a:off x="2323465" y="1285189"/>
                            <a:ext cx="1370965" cy="774700"/>
                          </a:xfrm>
                          <a:custGeom>
                            <a:avLst/>
                            <a:gdLst/>
                            <a:ahLst/>
                            <a:cxnLst/>
                            <a:rect l="0" t="0" r="0" b="0"/>
                            <a:pathLst>
                              <a:path w="1370965" h="774700">
                                <a:moveTo>
                                  <a:pt x="0" y="0"/>
                                </a:moveTo>
                                <a:lnTo>
                                  <a:pt x="1370965" y="0"/>
                                </a:lnTo>
                                <a:lnTo>
                                  <a:pt x="1370965" y="774700"/>
                                </a:lnTo>
                                <a:lnTo>
                                  <a:pt x="0" y="774700"/>
                                </a:lnTo>
                                <a:lnTo>
                                  <a:pt x="0" y="0"/>
                                </a:lnTo>
                              </a:path>
                            </a:pathLst>
                          </a:custGeom>
                          <a:ln w="0" cap="flat">
                            <a:round/>
                          </a:ln>
                        </wps:spPr>
                        <wps:style>
                          <a:lnRef idx="0">
                            <a:srgbClr val="000000">
                              <a:alpha val="0"/>
                            </a:srgbClr>
                          </a:lnRef>
                          <a:fillRef idx="1">
                            <a:srgbClr val="FDF2EA"/>
                          </a:fillRef>
                          <a:effectRef idx="0">
                            <a:scrgbClr r="0" g="0" b="0"/>
                          </a:effectRef>
                          <a:fontRef idx="none"/>
                        </wps:style>
                        <wps:bodyPr/>
                      </wps:wsp>
                      <pic:pic xmlns:pic="http://schemas.openxmlformats.org/drawingml/2006/picture">
                        <pic:nvPicPr>
                          <pic:cNvPr id="9766" name="Picture 9766"/>
                          <pic:cNvPicPr/>
                        </pic:nvPicPr>
                        <pic:blipFill>
                          <a:blip r:embed="rId305"/>
                          <a:stretch>
                            <a:fillRect/>
                          </a:stretch>
                        </pic:blipFill>
                        <pic:spPr>
                          <a:xfrm>
                            <a:off x="2323465" y="1285189"/>
                            <a:ext cx="1370965" cy="774700"/>
                          </a:xfrm>
                          <a:prstGeom prst="rect">
                            <a:avLst/>
                          </a:prstGeom>
                        </pic:spPr>
                      </pic:pic>
                      <wps:wsp>
                        <wps:cNvPr id="9767" name="Shape 9767"/>
                        <wps:cNvSpPr/>
                        <wps:spPr>
                          <a:xfrm>
                            <a:off x="2285365" y="1247089"/>
                            <a:ext cx="1447165" cy="850900"/>
                          </a:xfrm>
                          <a:custGeom>
                            <a:avLst/>
                            <a:gdLst/>
                            <a:ahLst/>
                            <a:cxnLst/>
                            <a:rect l="0" t="0" r="0" b="0"/>
                            <a:pathLst>
                              <a:path w="1447165" h="850900">
                                <a:moveTo>
                                  <a:pt x="0" y="850900"/>
                                </a:moveTo>
                                <a:lnTo>
                                  <a:pt x="1447165" y="850900"/>
                                </a:lnTo>
                                <a:lnTo>
                                  <a:pt x="1447165" y="0"/>
                                </a:lnTo>
                                <a:lnTo>
                                  <a:pt x="0" y="0"/>
                                </a:lnTo>
                                <a:close/>
                              </a:path>
                            </a:pathLst>
                          </a:custGeom>
                          <a:ln w="76200" cap="flat">
                            <a:round/>
                          </a:ln>
                        </wps:spPr>
                        <wps:style>
                          <a:lnRef idx="1">
                            <a:srgbClr val="FFFFFF"/>
                          </a:lnRef>
                          <a:fillRef idx="0">
                            <a:srgbClr val="000000">
                              <a:alpha val="0"/>
                            </a:srgbClr>
                          </a:fillRef>
                          <a:effectRef idx="0">
                            <a:scrgbClr r="0" g="0" b="0"/>
                          </a:effectRef>
                          <a:fontRef idx="none"/>
                        </wps:style>
                        <wps:bodyPr/>
                      </wps:wsp>
                      <pic:pic xmlns:pic="http://schemas.openxmlformats.org/drawingml/2006/picture">
                        <pic:nvPicPr>
                          <pic:cNvPr id="9769" name="Picture 9769"/>
                          <pic:cNvPicPr/>
                        </pic:nvPicPr>
                        <pic:blipFill>
                          <a:blip r:embed="rId306"/>
                          <a:stretch>
                            <a:fillRect/>
                          </a:stretch>
                        </pic:blipFill>
                        <pic:spPr>
                          <a:xfrm>
                            <a:off x="2212975" y="304927"/>
                            <a:ext cx="1600200" cy="714375"/>
                          </a:xfrm>
                          <a:prstGeom prst="rect">
                            <a:avLst/>
                          </a:prstGeom>
                        </pic:spPr>
                      </pic:pic>
                      <pic:pic xmlns:pic="http://schemas.openxmlformats.org/drawingml/2006/picture">
                        <pic:nvPicPr>
                          <pic:cNvPr id="9772" name="Picture 9772"/>
                          <pic:cNvPicPr/>
                        </pic:nvPicPr>
                        <pic:blipFill>
                          <a:blip r:embed="rId307"/>
                          <a:stretch>
                            <a:fillRect/>
                          </a:stretch>
                        </pic:blipFill>
                        <pic:spPr>
                          <a:xfrm>
                            <a:off x="3211703" y="585546"/>
                            <a:ext cx="544754" cy="382701"/>
                          </a:xfrm>
                          <a:prstGeom prst="rect">
                            <a:avLst/>
                          </a:prstGeom>
                        </pic:spPr>
                      </pic:pic>
                    </wpg:wgp>
                  </a:graphicData>
                </a:graphic>
              </wp:inline>
            </w:drawing>
          </mc:Choice>
          <mc:Fallback xmlns:a="http://schemas.openxmlformats.org/drawingml/2006/main">
            <w:pict>
              <v:group id="Group 258782" style="width:300.25pt;height:172.607pt;mso-position-horizontal-relative:char;mso-position-vertical-relative:line" coordsize="38131,21921">
                <v:rect id="Rectangle 9747" style="position:absolute;width:18811;height:2745;left:15426;top:0;" filled="f" stroked="f">
                  <v:textbox inset="0,0,0,0">
                    <w:txbxContent>
                      <w:p>
                        <w:pPr>
                          <w:spacing w:before="0" w:after="160" w:line="259" w:lineRule="auto"/>
                        </w:pPr>
                        <w:r>
                          <w:rPr>
                            <w:rFonts w:cs="Calibri" w:hAnsi="Calibri" w:eastAsia="Calibri" w:ascii="Calibri"/>
                            <w:color w:val="2f5496"/>
                            <w:sz w:val="32"/>
                          </w:rPr>
                          <w:t xml:space="preserve">Trenzado/Coaxial</w:t>
                        </w:r>
                      </w:p>
                    </w:txbxContent>
                  </v:textbox>
                </v:rect>
                <v:rect id="Rectangle 9748" style="position:absolute;width:609;height:2745;left:29587;top:0;" filled="f" stroked="f">
                  <v:textbox inset="0,0,0,0">
                    <w:txbxContent>
                      <w:p>
                        <w:pPr>
                          <w:spacing w:before="0" w:after="160" w:line="259" w:lineRule="auto"/>
                        </w:pPr>
                        <w:r>
                          <w:rPr>
                            <w:rFonts w:cs="Calibri" w:hAnsi="Calibri" w:eastAsia="Calibri" w:ascii="Calibri"/>
                            <w:color w:val="2f5496"/>
                            <w:sz w:val="32"/>
                          </w:rPr>
                          <w:t xml:space="preserve"> </w:t>
                        </w:r>
                      </w:p>
                    </w:txbxContent>
                  </v:textbox>
                </v:rect>
                <v:shape id="Picture 9750" style="position:absolute;width:20923;height:8667;left:0;top:2260;" filled="f">
                  <v:imagedata r:id="rId308"/>
                </v:shape>
                <v:rect id="Rectangle 9751" style="position:absolute;width:421;height:1899;left:20928;top:9890;" filled="f" stroked="f">
                  <v:textbox inset="0,0,0,0">
                    <w:txbxContent>
                      <w:p>
                        <w:pPr>
                          <w:spacing w:before="0" w:after="160" w:line="259" w:lineRule="auto"/>
                        </w:pPr>
                        <w:r>
                          <w:rPr>
                            <w:rFonts w:cs="Calibri" w:hAnsi="Calibri" w:eastAsia="Calibri" w:ascii="Calibri"/>
                            <w:sz w:val="22"/>
                          </w:rPr>
                          <w:t xml:space="preserve"> </w:t>
                        </w:r>
                      </w:p>
                    </w:txbxContent>
                  </v:textbox>
                </v:rect>
                <v:rect id="Rectangle 9752" style="position:absolute;width:535;height:2415;left:14481;top:20104;" filled="f" stroked="f">
                  <v:textbox inset="0,0,0,0">
                    <w:txbxContent>
                      <w:p>
                        <w:pPr>
                          <w:spacing w:before="0" w:after="160" w:line="259" w:lineRule="auto"/>
                        </w:pPr>
                        <w:r>
                          <w:rPr>
                            <w:rFonts w:cs="Calibri" w:hAnsi="Calibri" w:eastAsia="Calibri" w:ascii="Calibri"/>
                            <w:b w:val="1"/>
                            <w:i w:val="1"/>
                            <w:sz w:val="28"/>
                          </w:rPr>
                          <w:t xml:space="preserve"> </w:t>
                        </w:r>
                      </w:p>
                    </w:txbxContent>
                  </v:textbox>
                </v:rect>
                <v:rect id="Rectangle 9753" style="position:absolute;width:535;height:2415;left:17987;top:20104;" filled="f" stroked="f">
                  <v:textbox inset="0,0,0,0">
                    <w:txbxContent>
                      <w:p>
                        <w:pPr>
                          <w:spacing w:before="0" w:after="160" w:line="259" w:lineRule="auto"/>
                        </w:pPr>
                        <w:r>
                          <w:rPr>
                            <w:rFonts w:cs="Calibri" w:hAnsi="Calibri" w:eastAsia="Calibri" w:ascii="Calibri"/>
                            <w:b w:val="1"/>
                            <w:i w:val="1"/>
                            <w:sz w:val="28"/>
                          </w:rPr>
                          <w:t xml:space="preserve"> </w:t>
                        </w:r>
                      </w:p>
                    </w:txbxContent>
                  </v:textbox>
                </v:rect>
                <v:rect id="Rectangle 9754" style="position:absolute;width:535;height:2415;left:37725;top:20104;" filled="f" stroked="f">
                  <v:textbox inset="0,0,0,0">
                    <w:txbxContent>
                      <w:p>
                        <w:pPr>
                          <w:spacing w:before="0" w:after="160" w:line="259" w:lineRule="auto"/>
                        </w:pPr>
                        <w:r>
                          <w:rPr>
                            <w:rFonts w:cs="Calibri" w:hAnsi="Calibri" w:eastAsia="Calibri" w:ascii="Calibri"/>
                            <w:b w:val="1"/>
                            <w:i w:val="1"/>
                            <w:sz w:val="28"/>
                          </w:rPr>
                          <w:t xml:space="preserve"> </w:t>
                        </w:r>
                      </w:p>
                    </w:txbxContent>
                  </v:textbox>
                </v:rect>
                <v:shape id="Shape 313909" style="position:absolute;width:37725;height:121;left:0;top:21640;" coordsize="3772535,12192" path="m0,0l3772535,0l3772535,12192l0,12192l0,0">
                  <v:stroke weight="0pt" endcap="flat" joinstyle="miter" miterlimit="10" on="false" color="#000000" opacity="0"/>
                  <v:fill on="true" color="#000000"/>
                </v:shape>
                <v:shape id="Picture 9762" style="position:absolute;width:12951;height:7347;left:755;top:13232;" filled="f">
                  <v:imagedata r:id="rId309"/>
                </v:shape>
                <v:shape id="Shape 313910" style="position:absolute;width:13709;height:7747;left:23234;top:12851;" coordsize="1370965,774700" path="m0,0l1370965,0l1370965,774700l0,774700l0,0">
                  <v:stroke weight="0pt" endcap="flat" joinstyle="round" on="false" color="#000000" opacity="0"/>
                  <v:fill on="true" color="#fdf2ea"/>
                </v:shape>
                <v:shape id="Picture 9766" style="position:absolute;width:13709;height:7747;left:23234;top:12851;" filled="f">
                  <v:imagedata r:id="rId310"/>
                </v:shape>
                <v:shape id="Shape 9767" style="position:absolute;width:14471;height:8509;left:22853;top:12470;" coordsize="1447165,850900" path="m0,850900l1447165,850900l1447165,0l0,0x">
                  <v:stroke weight="6pt" endcap="flat" joinstyle="round" on="true" color="#ffffff"/>
                  <v:fill on="false" color="#000000" opacity="0"/>
                </v:shape>
                <v:shape id="Picture 9769" style="position:absolute;width:16002;height:7143;left:22129;top:3049;" filled="f">
                  <v:imagedata r:id="rId311"/>
                </v:shape>
                <v:shape id="Picture 9772" style="position:absolute;width:5447;height:3827;left:32117;top:5855;" filled="f">
                  <v:imagedata r:id="rId312"/>
                </v:shape>
              </v:group>
            </w:pict>
          </mc:Fallback>
        </mc:AlternateContent>
      </w:r>
    </w:p>
    <w:p w14:paraId="3C722187" w14:textId="77777777" w:rsidR="00A97412" w:rsidRDefault="00000000">
      <w:pPr>
        <w:spacing w:after="0" w:line="260" w:lineRule="auto"/>
        <w:ind w:left="822" w:right="814" w:hanging="10"/>
        <w:jc w:val="center"/>
      </w:pPr>
      <w:r>
        <w:rPr>
          <w:color w:val="2F5496"/>
          <w:sz w:val="32"/>
        </w:rPr>
        <w:t xml:space="preserve">Trenzado </w:t>
      </w:r>
    </w:p>
    <w:p w14:paraId="017CF9FC" w14:textId="77777777" w:rsidR="00A97412" w:rsidRDefault="00000000">
      <w:pPr>
        <w:spacing w:after="246"/>
        <w:ind w:left="982"/>
      </w:pPr>
      <w:r>
        <w:rPr>
          <w:noProof/>
        </w:rPr>
        <w:lastRenderedPageBreak/>
        <mc:AlternateContent>
          <mc:Choice Requires="wpg">
            <w:drawing>
              <wp:inline distT="0" distB="0" distL="0" distR="0" wp14:anchorId="25D38EC9" wp14:editId="401977EE">
                <wp:extent cx="5224920" cy="1877122"/>
                <wp:effectExtent l="0" t="0" r="0" b="0"/>
                <wp:docPr id="256136" name="Group 256136"/>
                <wp:cNvGraphicFramePr/>
                <a:graphic xmlns:a="http://schemas.openxmlformats.org/drawingml/2006/main">
                  <a:graphicData uri="http://schemas.microsoft.com/office/word/2010/wordprocessingGroup">
                    <wpg:wgp>
                      <wpg:cNvGrpSpPr/>
                      <wpg:grpSpPr>
                        <a:xfrm>
                          <a:off x="0" y="0"/>
                          <a:ext cx="5224920" cy="1877122"/>
                          <a:chOff x="0" y="0"/>
                          <a:chExt cx="5224920" cy="1877122"/>
                        </a:xfrm>
                      </wpg:grpSpPr>
                      <wps:wsp>
                        <wps:cNvPr id="9781" name="Rectangle 9781"/>
                        <wps:cNvSpPr/>
                        <wps:spPr>
                          <a:xfrm>
                            <a:off x="0" y="0"/>
                            <a:ext cx="281678" cy="189937"/>
                          </a:xfrm>
                          <a:prstGeom prst="rect">
                            <a:avLst/>
                          </a:prstGeom>
                          <a:ln>
                            <a:noFill/>
                          </a:ln>
                        </wps:spPr>
                        <wps:txbx>
                          <w:txbxContent>
                            <w:p w14:paraId="22C9117E" w14:textId="77777777" w:rsidR="00A97412" w:rsidRDefault="00000000">
                              <w:r>
                                <w:rPr>
                                  <w:b/>
                                </w:rPr>
                                <w:t>STP</w:t>
                              </w:r>
                            </w:p>
                          </w:txbxContent>
                        </wps:txbx>
                        <wps:bodyPr horzOverflow="overflow" vert="horz" lIns="0" tIns="0" rIns="0" bIns="0" rtlCol="0">
                          <a:noAutofit/>
                        </wps:bodyPr>
                      </wps:wsp>
                      <wps:wsp>
                        <wps:cNvPr id="9782" name="Rectangle 9782"/>
                        <wps:cNvSpPr/>
                        <wps:spPr>
                          <a:xfrm>
                            <a:off x="210261" y="0"/>
                            <a:ext cx="42144" cy="189937"/>
                          </a:xfrm>
                          <a:prstGeom prst="rect">
                            <a:avLst/>
                          </a:prstGeom>
                          <a:ln>
                            <a:noFill/>
                          </a:ln>
                        </wps:spPr>
                        <wps:txbx>
                          <w:txbxContent>
                            <w:p w14:paraId="17049852" w14:textId="77777777" w:rsidR="00A97412" w:rsidRDefault="00000000">
                              <w:r>
                                <w:rPr>
                                  <w:b/>
                                </w:rPr>
                                <w:t xml:space="preserve"> </w:t>
                              </w:r>
                            </w:p>
                          </w:txbxContent>
                        </wps:txbx>
                        <wps:bodyPr horzOverflow="overflow" vert="horz" lIns="0" tIns="0" rIns="0" bIns="0" rtlCol="0">
                          <a:noAutofit/>
                        </wps:bodyPr>
                      </wps:wsp>
                      <wps:wsp>
                        <wps:cNvPr id="9783" name="Rectangle 9783"/>
                        <wps:cNvSpPr/>
                        <wps:spPr>
                          <a:xfrm>
                            <a:off x="3446348" y="1734312"/>
                            <a:ext cx="42143" cy="189937"/>
                          </a:xfrm>
                          <a:prstGeom prst="rect">
                            <a:avLst/>
                          </a:prstGeom>
                          <a:ln>
                            <a:noFill/>
                          </a:ln>
                        </wps:spPr>
                        <wps:txbx>
                          <w:txbxContent>
                            <w:p w14:paraId="0894B77B" w14:textId="77777777" w:rsidR="00A97412" w:rsidRDefault="00000000">
                              <w:r>
                                <w:t xml:space="preserve"> </w:t>
                              </w:r>
                            </w:p>
                          </w:txbxContent>
                        </wps:txbx>
                        <wps:bodyPr horzOverflow="overflow" vert="horz" lIns="0" tIns="0" rIns="0" bIns="0" rtlCol="0">
                          <a:noAutofit/>
                        </wps:bodyPr>
                      </wps:wsp>
                      <wps:wsp>
                        <wps:cNvPr id="9784" name="Rectangle 9784"/>
                        <wps:cNvSpPr/>
                        <wps:spPr>
                          <a:xfrm>
                            <a:off x="5193233" y="1734312"/>
                            <a:ext cx="42143" cy="189937"/>
                          </a:xfrm>
                          <a:prstGeom prst="rect">
                            <a:avLst/>
                          </a:prstGeom>
                          <a:ln>
                            <a:noFill/>
                          </a:ln>
                        </wps:spPr>
                        <wps:txbx>
                          <w:txbxContent>
                            <w:p w14:paraId="25E83896" w14:textId="77777777" w:rsidR="00A97412" w:rsidRDefault="00000000">
                              <w:r>
                                <w:t xml:space="preserve"> </w:t>
                              </w:r>
                            </w:p>
                          </w:txbxContent>
                        </wps:txbx>
                        <wps:bodyPr horzOverflow="overflow" vert="horz" lIns="0" tIns="0" rIns="0" bIns="0" rtlCol="0">
                          <a:noAutofit/>
                        </wps:bodyPr>
                      </wps:wsp>
                      <wps:wsp>
                        <wps:cNvPr id="313911" name="Shape 313911"/>
                        <wps:cNvSpPr/>
                        <wps:spPr>
                          <a:xfrm>
                            <a:off x="207213" y="1859280"/>
                            <a:ext cx="3239135" cy="12192"/>
                          </a:xfrm>
                          <a:custGeom>
                            <a:avLst/>
                            <a:gdLst/>
                            <a:ahLst/>
                            <a:cxnLst/>
                            <a:rect l="0" t="0" r="0" b="0"/>
                            <a:pathLst>
                              <a:path w="3239135" h="12192">
                                <a:moveTo>
                                  <a:pt x="0" y="0"/>
                                </a:moveTo>
                                <a:lnTo>
                                  <a:pt x="3239135" y="0"/>
                                </a:lnTo>
                                <a:lnTo>
                                  <a:pt x="3239135"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3912" name="Shape 313912"/>
                        <wps:cNvSpPr/>
                        <wps:spPr>
                          <a:xfrm>
                            <a:off x="3478352" y="1859280"/>
                            <a:ext cx="1714754" cy="12192"/>
                          </a:xfrm>
                          <a:custGeom>
                            <a:avLst/>
                            <a:gdLst/>
                            <a:ahLst/>
                            <a:cxnLst/>
                            <a:rect l="0" t="0" r="0" b="0"/>
                            <a:pathLst>
                              <a:path w="1714754" h="12192">
                                <a:moveTo>
                                  <a:pt x="0" y="0"/>
                                </a:moveTo>
                                <a:lnTo>
                                  <a:pt x="1714754" y="0"/>
                                </a:lnTo>
                                <a:lnTo>
                                  <a:pt x="1714754"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9824" name="Picture 9824"/>
                          <pic:cNvPicPr/>
                        </pic:nvPicPr>
                        <pic:blipFill>
                          <a:blip r:embed="rId313"/>
                          <a:stretch>
                            <a:fillRect/>
                          </a:stretch>
                        </pic:blipFill>
                        <pic:spPr>
                          <a:xfrm>
                            <a:off x="283286" y="334292"/>
                            <a:ext cx="3074573" cy="1428505"/>
                          </a:xfrm>
                          <a:prstGeom prst="rect">
                            <a:avLst/>
                          </a:prstGeom>
                        </pic:spPr>
                      </pic:pic>
                      <pic:pic xmlns:pic="http://schemas.openxmlformats.org/drawingml/2006/picture">
                        <pic:nvPicPr>
                          <pic:cNvPr id="9827" name="Picture 9827"/>
                          <pic:cNvPicPr/>
                        </pic:nvPicPr>
                        <pic:blipFill>
                          <a:blip r:embed="rId314"/>
                          <a:stretch>
                            <a:fillRect/>
                          </a:stretch>
                        </pic:blipFill>
                        <pic:spPr>
                          <a:xfrm>
                            <a:off x="3553282" y="353314"/>
                            <a:ext cx="1561465" cy="1418971"/>
                          </a:xfrm>
                          <a:prstGeom prst="rect">
                            <a:avLst/>
                          </a:prstGeom>
                        </pic:spPr>
                      </pic:pic>
                    </wpg:wgp>
                  </a:graphicData>
                </a:graphic>
              </wp:inline>
            </w:drawing>
          </mc:Choice>
          <mc:Fallback xmlns:a="http://schemas.openxmlformats.org/drawingml/2006/main">
            <w:pict>
              <v:group id="Group 256136" style="width:411.411pt;height:147.805pt;mso-position-horizontal-relative:char;mso-position-vertical-relative:line" coordsize="52249,18771">
                <v:rect id="Rectangle 9781" style="position:absolute;width:2816;height:1899;left:0;top:0;" filled="f" stroked="f">
                  <v:textbox inset="0,0,0,0">
                    <w:txbxContent>
                      <w:p>
                        <w:pPr>
                          <w:spacing w:before="0" w:after="160" w:line="259" w:lineRule="auto"/>
                        </w:pPr>
                        <w:r>
                          <w:rPr>
                            <w:rFonts w:cs="Calibri" w:hAnsi="Calibri" w:eastAsia="Calibri" w:ascii="Calibri"/>
                            <w:b w:val="1"/>
                            <w:sz w:val="22"/>
                          </w:rPr>
                          <w:t xml:space="preserve">STP</w:t>
                        </w:r>
                      </w:p>
                    </w:txbxContent>
                  </v:textbox>
                </v:rect>
                <v:rect id="Rectangle 9782" style="position:absolute;width:421;height:1899;left:2102;top:0;" filled="f" stroked="f">
                  <v:textbox inset="0,0,0,0">
                    <w:txbxContent>
                      <w:p>
                        <w:pPr>
                          <w:spacing w:before="0" w:after="160" w:line="259" w:lineRule="auto"/>
                        </w:pPr>
                        <w:r>
                          <w:rPr>
                            <w:rFonts w:cs="Calibri" w:hAnsi="Calibri" w:eastAsia="Calibri" w:ascii="Calibri"/>
                            <w:b w:val="1"/>
                            <w:sz w:val="22"/>
                          </w:rPr>
                          <w:t xml:space="preserve"> </w:t>
                        </w:r>
                      </w:p>
                    </w:txbxContent>
                  </v:textbox>
                </v:rect>
                <v:rect id="Rectangle 9783" style="position:absolute;width:421;height:1899;left:34463;top:17343;" filled="f" stroked="f">
                  <v:textbox inset="0,0,0,0">
                    <w:txbxContent>
                      <w:p>
                        <w:pPr>
                          <w:spacing w:before="0" w:after="160" w:line="259" w:lineRule="auto"/>
                        </w:pPr>
                        <w:r>
                          <w:rPr>
                            <w:rFonts w:cs="Calibri" w:hAnsi="Calibri" w:eastAsia="Calibri" w:ascii="Calibri"/>
                            <w:sz w:val="22"/>
                          </w:rPr>
                          <w:t xml:space="preserve"> </w:t>
                        </w:r>
                      </w:p>
                    </w:txbxContent>
                  </v:textbox>
                </v:rect>
                <v:rect id="Rectangle 9784" style="position:absolute;width:421;height:1899;left:51932;top:17343;" filled="f" stroked="f">
                  <v:textbox inset="0,0,0,0">
                    <w:txbxContent>
                      <w:p>
                        <w:pPr>
                          <w:spacing w:before="0" w:after="160" w:line="259" w:lineRule="auto"/>
                        </w:pPr>
                        <w:r>
                          <w:rPr>
                            <w:rFonts w:cs="Calibri" w:hAnsi="Calibri" w:eastAsia="Calibri" w:ascii="Calibri"/>
                            <w:sz w:val="22"/>
                          </w:rPr>
                          <w:t xml:space="preserve"> </w:t>
                        </w:r>
                      </w:p>
                    </w:txbxContent>
                  </v:textbox>
                </v:rect>
                <v:shape id="Shape 313913" style="position:absolute;width:32391;height:121;left:2072;top:18592;" coordsize="3239135,12192" path="m0,0l3239135,0l3239135,12192l0,12192l0,0">
                  <v:stroke weight="0pt" endcap="flat" joinstyle="miter" miterlimit="10" on="false" color="#000000" opacity="0"/>
                  <v:fill on="true" color="#000000"/>
                </v:shape>
                <v:shape id="Shape 313914" style="position:absolute;width:17147;height:121;left:34783;top:18592;" coordsize="1714754,12192" path="m0,0l1714754,0l1714754,12192l0,12192l0,0">
                  <v:stroke weight="0pt" endcap="flat" joinstyle="miter" miterlimit="10" on="false" color="#000000" opacity="0"/>
                  <v:fill on="true" color="#000000"/>
                </v:shape>
                <v:shape id="Picture 9824" style="position:absolute;width:30745;height:14285;left:2832;top:3342;" filled="f">
                  <v:imagedata r:id="rId315"/>
                </v:shape>
                <v:shape id="Picture 9827" style="position:absolute;width:15614;height:14189;left:35532;top:3533;" filled="f">
                  <v:imagedata r:id="rId316"/>
                </v:shape>
              </v:group>
            </w:pict>
          </mc:Fallback>
        </mc:AlternateContent>
      </w:r>
    </w:p>
    <w:p w14:paraId="328EE608" w14:textId="77777777" w:rsidR="00A97412" w:rsidRDefault="00000000">
      <w:pPr>
        <w:spacing w:after="133" w:line="267" w:lineRule="auto"/>
        <w:ind w:left="992" w:right="959" w:hanging="10"/>
      </w:pPr>
      <w:r>
        <w:t xml:space="preserve">Si el cable trenzado se rodea con una malla conductora, se tiene el cable blindado (“STP, </w:t>
      </w:r>
      <w:proofErr w:type="spellStart"/>
      <w:r>
        <w:rPr>
          <w:i/>
        </w:rPr>
        <w:t>Shielded</w:t>
      </w:r>
      <w:proofErr w:type="spellEnd"/>
      <w:r>
        <w:rPr>
          <w:i/>
        </w:rPr>
        <w:t xml:space="preserve"> </w:t>
      </w:r>
      <w:proofErr w:type="spellStart"/>
      <w:r>
        <w:rPr>
          <w:i/>
        </w:rPr>
        <w:t>Twisted</w:t>
      </w:r>
      <w:proofErr w:type="spellEnd"/>
      <w:r>
        <w:rPr>
          <w:i/>
        </w:rPr>
        <w:t xml:space="preserve"> </w:t>
      </w:r>
      <w:proofErr w:type="spellStart"/>
      <w:r>
        <w:rPr>
          <w:i/>
        </w:rPr>
        <w:t>Pair</w:t>
      </w:r>
      <w:proofErr w:type="spellEnd"/>
      <w:r>
        <w:t xml:space="preserve">”), con el cual es posible reducir los efectos de interferencia de señales externas. Combina las técnicas de blindaje, cancelación (efecto de los pares trenzados de hilos para limitar la degradación de la señal que causan las interferencias electromagnéticas y de radiofrecuencia) y trenzado de cables. </w:t>
      </w:r>
    </w:p>
    <w:p w14:paraId="2F1B7E33" w14:textId="77777777" w:rsidR="00A97412" w:rsidRDefault="00000000">
      <w:pPr>
        <w:spacing w:after="0"/>
        <w:ind w:left="977" w:right="1241" w:hanging="10"/>
      </w:pPr>
      <w:r>
        <w:rPr>
          <w:b/>
        </w:rPr>
        <w:t xml:space="preserve">UTP </w:t>
      </w:r>
    </w:p>
    <w:p w14:paraId="4CC53FD5" w14:textId="77777777" w:rsidR="00A97412" w:rsidRDefault="00000000">
      <w:pPr>
        <w:spacing w:after="0"/>
        <w:ind w:left="1843"/>
      </w:pPr>
      <w:r>
        <w:rPr>
          <w:noProof/>
        </w:rPr>
        <mc:AlternateContent>
          <mc:Choice Requires="wpg">
            <w:drawing>
              <wp:inline distT="0" distB="0" distL="0" distR="0" wp14:anchorId="2C1AC72B" wp14:editId="1A579111">
                <wp:extent cx="4296410" cy="1533300"/>
                <wp:effectExtent l="0" t="0" r="0" b="0"/>
                <wp:docPr id="256138" name="Group 256138"/>
                <wp:cNvGraphicFramePr/>
                <a:graphic xmlns:a="http://schemas.openxmlformats.org/drawingml/2006/main">
                  <a:graphicData uri="http://schemas.microsoft.com/office/word/2010/wordprocessingGroup">
                    <wpg:wgp>
                      <wpg:cNvGrpSpPr/>
                      <wpg:grpSpPr>
                        <a:xfrm>
                          <a:off x="0" y="0"/>
                          <a:ext cx="4296410" cy="1533300"/>
                          <a:chOff x="0" y="0"/>
                          <a:chExt cx="4296410" cy="1533300"/>
                        </a:xfrm>
                      </wpg:grpSpPr>
                      <pic:pic xmlns:pic="http://schemas.openxmlformats.org/drawingml/2006/picture">
                        <pic:nvPicPr>
                          <pic:cNvPr id="9831" name="Picture 9831"/>
                          <pic:cNvPicPr/>
                        </pic:nvPicPr>
                        <pic:blipFill>
                          <a:blip r:embed="rId317"/>
                          <a:stretch>
                            <a:fillRect/>
                          </a:stretch>
                        </pic:blipFill>
                        <pic:spPr>
                          <a:xfrm>
                            <a:off x="0" y="0"/>
                            <a:ext cx="2737904" cy="1530876"/>
                          </a:xfrm>
                          <a:prstGeom prst="rect">
                            <a:avLst/>
                          </a:prstGeom>
                        </pic:spPr>
                      </pic:pic>
                      <pic:pic xmlns:pic="http://schemas.openxmlformats.org/drawingml/2006/picture">
                        <pic:nvPicPr>
                          <pic:cNvPr id="9834" name="Picture 9834"/>
                          <pic:cNvPicPr/>
                        </pic:nvPicPr>
                        <pic:blipFill>
                          <a:blip r:embed="rId318"/>
                          <a:stretch>
                            <a:fillRect/>
                          </a:stretch>
                        </pic:blipFill>
                        <pic:spPr>
                          <a:xfrm>
                            <a:off x="2895600" y="95279"/>
                            <a:ext cx="1400810" cy="1438021"/>
                          </a:xfrm>
                          <a:prstGeom prst="rect">
                            <a:avLst/>
                          </a:prstGeom>
                        </pic:spPr>
                      </pic:pic>
                    </wpg:wgp>
                  </a:graphicData>
                </a:graphic>
              </wp:inline>
            </w:drawing>
          </mc:Choice>
          <mc:Fallback xmlns:a="http://schemas.openxmlformats.org/drawingml/2006/main">
            <w:pict>
              <v:group id="Group 256138" style="width:338.3pt;height:120.732pt;mso-position-horizontal-relative:char;mso-position-vertical-relative:line" coordsize="42964,15333">
                <v:shape id="Picture 9831" style="position:absolute;width:27379;height:15308;left:0;top:0;" filled="f">
                  <v:imagedata r:id="rId319"/>
                </v:shape>
                <v:shape id="Picture 9834" style="position:absolute;width:14008;height:14380;left:28956;top:952;" filled="f">
                  <v:imagedata r:id="rId320"/>
                </v:shape>
              </v:group>
            </w:pict>
          </mc:Fallback>
        </mc:AlternateContent>
      </w:r>
    </w:p>
    <w:p w14:paraId="462EB3A5" w14:textId="77777777" w:rsidR="00A97412" w:rsidRDefault="00000000">
      <w:pPr>
        <w:spacing w:after="79"/>
        <w:ind w:left="1843" w:right="1671"/>
        <w:jc w:val="right"/>
      </w:pPr>
      <w:r>
        <w:t xml:space="preserve"> </w:t>
      </w:r>
    </w:p>
    <w:p w14:paraId="08AE9A42" w14:textId="77777777" w:rsidR="00A97412" w:rsidRDefault="00000000">
      <w:pPr>
        <w:spacing w:after="149" w:line="249" w:lineRule="auto"/>
        <w:ind w:left="992" w:right="753" w:hanging="10"/>
      </w:pPr>
      <w:r>
        <w:t xml:space="preserve">En la red LAN, el cable trenzado no blindado (“UTP, </w:t>
      </w:r>
      <w:proofErr w:type="spellStart"/>
      <w:r>
        <w:t>Unshielded</w:t>
      </w:r>
      <w:proofErr w:type="spellEnd"/>
      <w:r>
        <w:t xml:space="preserve"> </w:t>
      </w:r>
      <w:proofErr w:type="spellStart"/>
      <w:r>
        <w:t>Twisted</w:t>
      </w:r>
      <w:proofErr w:type="spellEnd"/>
      <w:r>
        <w:t xml:space="preserve"> </w:t>
      </w:r>
      <w:proofErr w:type="spellStart"/>
      <w:r>
        <w:t>Pair</w:t>
      </w:r>
      <w:proofErr w:type="spellEnd"/>
      <w:r>
        <w:t xml:space="preserve">”) se utiliza para conectar la computadora a la red del ámbito respectivo. </w:t>
      </w:r>
    </w:p>
    <w:p w14:paraId="2D609D3C" w14:textId="77777777" w:rsidR="00A97412" w:rsidRDefault="00000000">
      <w:pPr>
        <w:spacing w:after="309" w:line="267" w:lineRule="auto"/>
        <w:ind w:left="992" w:right="959" w:hanging="10"/>
      </w:pPr>
      <w:r>
        <w:t xml:space="preserve">Es un medio de cuatro pares de hilos que se utiliza en diversos tipos de redes. Cada uno de los 8 hilos de cobre individuales del cable </w:t>
      </w:r>
      <w:r>
        <w:rPr>
          <w:b/>
        </w:rPr>
        <w:t xml:space="preserve">UTP </w:t>
      </w:r>
      <w:r>
        <w:t xml:space="preserve">está revestido de un material aislante. Además, cada par de hilos está trenzado. Al igual que el cable </w:t>
      </w:r>
      <w:r>
        <w:rPr>
          <w:b/>
        </w:rPr>
        <w:t>STP</w:t>
      </w:r>
      <w:r>
        <w:t xml:space="preserve">, el cable </w:t>
      </w:r>
      <w:r>
        <w:rPr>
          <w:b/>
        </w:rPr>
        <w:t xml:space="preserve">UTP </w:t>
      </w:r>
      <w:r>
        <w:t xml:space="preserve">debe seguir especificaciones precisas con respecto a cuánto trenzado se permite por unidad de longitud del cable. </w:t>
      </w:r>
    </w:p>
    <w:p w14:paraId="6E7CD6AB" w14:textId="77777777" w:rsidR="00A97412" w:rsidRDefault="00000000">
      <w:pPr>
        <w:spacing w:after="0" w:line="260" w:lineRule="auto"/>
        <w:ind w:left="822" w:right="812" w:hanging="10"/>
        <w:jc w:val="center"/>
      </w:pPr>
      <w:proofErr w:type="spellStart"/>
      <w:r>
        <w:rPr>
          <w:color w:val="2F5496"/>
          <w:sz w:val="32"/>
        </w:rPr>
        <w:t>Patch</w:t>
      </w:r>
      <w:proofErr w:type="spellEnd"/>
      <w:r>
        <w:rPr>
          <w:color w:val="2F5496"/>
          <w:sz w:val="32"/>
        </w:rPr>
        <w:t xml:space="preserve"> Cord </w:t>
      </w:r>
    </w:p>
    <w:p w14:paraId="46445016" w14:textId="77777777" w:rsidR="00A97412" w:rsidRDefault="00000000">
      <w:pPr>
        <w:spacing w:after="0"/>
        <w:ind w:right="1162"/>
        <w:jc w:val="right"/>
      </w:pPr>
      <w:r>
        <w:rPr>
          <w:noProof/>
        </w:rPr>
        <mc:AlternateContent>
          <mc:Choice Requires="wpg">
            <w:drawing>
              <wp:inline distT="0" distB="0" distL="0" distR="0" wp14:anchorId="2C6507DA" wp14:editId="3AEB0565">
                <wp:extent cx="5108156" cy="1714942"/>
                <wp:effectExtent l="0" t="0" r="0" b="0"/>
                <wp:docPr id="256137" name="Group 256137"/>
                <wp:cNvGraphicFramePr/>
                <a:graphic xmlns:a="http://schemas.openxmlformats.org/drawingml/2006/main">
                  <a:graphicData uri="http://schemas.microsoft.com/office/word/2010/wordprocessingGroup">
                    <wpg:wgp>
                      <wpg:cNvGrpSpPr/>
                      <wpg:grpSpPr>
                        <a:xfrm>
                          <a:off x="0" y="0"/>
                          <a:ext cx="5108156" cy="1714942"/>
                          <a:chOff x="0" y="0"/>
                          <a:chExt cx="5108156" cy="1714942"/>
                        </a:xfrm>
                      </wpg:grpSpPr>
                      <wps:wsp>
                        <wps:cNvPr id="9818" name="Rectangle 9818"/>
                        <wps:cNvSpPr/>
                        <wps:spPr>
                          <a:xfrm>
                            <a:off x="2248916" y="1572133"/>
                            <a:ext cx="42143" cy="189936"/>
                          </a:xfrm>
                          <a:prstGeom prst="rect">
                            <a:avLst/>
                          </a:prstGeom>
                          <a:ln>
                            <a:noFill/>
                          </a:ln>
                        </wps:spPr>
                        <wps:txbx>
                          <w:txbxContent>
                            <w:p w14:paraId="2D67405A" w14:textId="77777777" w:rsidR="00A97412" w:rsidRDefault="00000000">
                              <w:r>
                                <w:t xml:space="preserve"> </w:t>
                              </w:r>
                            </w:p>
                          </w:txbxContent>
                        </wps:txbx>
                        <wps:bodyPr horzOverflow="overflow" vert="horz" lIns="0" tIns="0" rIns="0" bIns="0" rtlCol="0">
                          <a:noAutofit/>
                        </wps:bodyPr>
                      </wps:wsp>
                      <pic:pic xmlns:pic="http://schemas.openxmlformats.org/drawingml/2006/picture">
                        <pic:nvPicPr>
                          <pic:cNvPr id="9820" name="Picture 9820"/>
                          <pic:cNvPicPr/>
                        </pic:nvPicPr>
                        <pic:blipFill>
                          <a:blip r:embed="rId321"/>
                          <a:stretch>
                            <a:fillRect/>
                          </a:stretch>
                        </pic:blipFill>
                        <pic:spPr>
                          <a:xfrm>
                            <a:off x="2280285" y="822756"/>
                            <a:ext cx="1524000" cy="853440"/>
                          </a:xfrm>
                          <a:prstGeom prst="rect">
                            <a:avLst/>
                          </a:prstGeom>
                        </pic:spPr>
                      </pic:pic>
                      <pic:pic xmlns:pic="http://schemas.openxmlformats.org/drawingml/2006/picture">
                        <pic:nvPicPr>
                          <pic:cNvPr id="9837" name="Picture 9837"/>
                          <pic:cNvPicPr/>
                        </pic:nvPicPr>
                        <pic:blipFill>
                          <a:blip r:embed="rId322"/>
                          <a:stretch>
                            <a:fillRect/>
                          </a:stretch>
                        </pic:blipFill>
                        <pic:spPr>
                          <a:xfrm>
                            <a:off x="0" y="0"/>
                            <a:ext cx="2173605" cy="1599819"/>
                          </a:xfrm>
                          <a:prstGeom prst="rect">
                            <a:avLst/>
                          </a:prstGeom>
                        </pic:spPr>
                      </pic:pic>
                      <pic:pic xmlns:pic="http://schemas.openxmlformats.org/drawingml/2006/picture">
                        <pic:nvPicPr>
                          <pic:cNvPr id="9840" name="Picture 9840"/>
                          <pic:cNvPicPr/>
                        </pic:nvPicPr>
                        <pic:blipFill>
                          <a:blip r:embed="rId307"/>
                          <a:stretch>
                            <a:fillRect/>
                          </a:stretch>
                        </pic:blipFill>
                        <pic:spPr>
                          <a:xfrm>
                            <a:off x="3879850" y="457238"/>
                            <a:ext cx="1228306" cy="1149350"/>
                          </a:xfrm>
                          <a:prstGeom prst="rect">
                            <a:avLst/>
                          </a:prstGeom>
                        </pic:spPr>
                      </pic:pic>
                    </wpg:wgp>
                  </a:graphicData>
                </a:graphic>
              </wp:inline>
            </w:drawing>
          </mc:Choice>
          <mc:Fallback xmlns:a="http://schemas.openxmlformats.org/drawingml/2006/main">
            <w:pict>
              <v:group id="Group 256137" style="width:402.217pt;height:135.035pt;mso-position-horizontal-relative:char;mso-position-vertical-relative:line" coordsize="51081,17149">
                <v:rect id="Rectangle 9818" style="position:absolute;width:421;height:1899;left:22489;top:15721;" filled="f" stroked="f">
                  <v:textbox inset="0,0,0,0">
                    <w:txbxContent>
                      <w:p>
                        <w:pPr>
                          <w:spacing w:before="0" w:after="160" w:line="259" w:lineRule="auto"/>
                        </w:pPr>
                        <w:r>
                          <w:rPr>
                            <w:rFonts w:cs="Calibri" w:hAnsi="Calibri" w:eastAsia="Calibri" w:ascii="Calibri"/>
                            <w:sz w:val="22"/>
                          </w:rPr>
                          <w:t xml:space="preserve"> </w:t>
                        </w:r>
                      </w:p>
                    </w:txbxContent>
                  </v:textbox>
                </v:rect>
                <v:shape id="Picture 9820" style="position:absolute;width:15240;height:8534;left:22802;top:8227;" filled="f">
                  <v:imagedata r:id="rId323"/>
                </v:shape>
                <v:shape id="Picture 9837" style="position:absolute;width:21736;height:15998;left:0;top:0;" filled="f">
                  <v:imagedata r:id="rId324"/>
                </v:shape>
                <v:shape id="Picture 9840" style="position:absolute;width:12283;height:11493;left:38798;top:4572;" filled="f">
                  <v:imagedata r:id="rId312"/>
                </v:shape>
              </v:group>
            </w:pict>
          </mc:Fallback>
        </mc:AlternateContent>
      </w:r>
      <w:r>
        <w:t xml:space="preserve"> </w:t>
      </w:r>
    </w:p>
    <w:p w14:paraId="45C14079" w14:textId="77777777" w:rsidR="00A97412" w:rsidRDefault="00000000">
      <w:pPr>
        <w:spacing w:after="15"/>
        <w:ind w:left="982"/>
      </w:pPr>
      <w:r>
        <w:t xml:space="preserve"> </w:t>
      </w:r>
    </w:p>
    <w:p w14:paraId="21D32BB0" w14:textId="77777777" w:rsidR="00A97412" w:rsidRDefault="00000000">
      <w:pPr>
        <w:spacing w:after="331"/>
        <w:ind w:left="982"/>
      </w:pPr>
      <w:r>
        <w:rPr>
          <w:noProof/>
        </w:rPr>
        <w:lastRenderedPageBreak/>
        <mc:AlternateContent>
          <mc:Choice Requires="wpg">
            <w:drawing>
              <wp:inline distT="0" distB="0" distL="0" distR="0" wp14:anchorId="653ACD4E" wp14:editId="1BE30C78">
                <wp:extent cx="5439322" cy="5542160"/>
                <wp:effectExtent l="0" t="0" r="0" b="0"/>
                <wp:docPr id="256993" name="Group 256993"/>
                <wp:cNvGraphicFramePr/>
                <a:graphic xmlns:a="http://schemas.openxmlformats.org/drawingml/2006/main">
                  <a:graphicData uri="http://schemas.microsoft.com/office/word/2010/wordprocessingGroup">
                    <wpg:wgp>
                      <wpg:cNvGrpSpPr/>
                      <wpg:grpSpPr>
                        <a:xfrm>
                          <a:off x="0" y="0"/>
                          <a:ext cx="5439322" cy="5542160"/>
                          <a:chOff x="0" y="0"/>
                          <a:chExt cx="5439322" cy="5542160"/>
                        </a:xfrm>
                      </wpg:grpSpPr>
                      <wps:wsp>
                        <wps:cNvPr id="9847" name="Rectangle 9847"/>
                        <wps:cNvSpPr/>
                        <wps:spPr>
                          <a:xfrm>
                            <a:off x="2205609" y="0"/>
                            <a:ext cx="1312317" cy="274582"/>
                          </a:xfrm>
                          <a:prstGeom prst="rect">
                            <a:avLst/>
                          </a:prstGeom>
                          <a:ln>
                            <a:noFill/>
                          </a:ln>
                        </wps:spPr>
                        <wps:txbx>
                          <w:txbxContent>
                            <w:p w14:paraId="7AEAACE8" w14:textId="77777777" w:rsidR="00A97412" w:rsidRDefault="00000000">
                              <w:r>
                                <w:rPr>
                                  <w:color w:val="2F5496"/>
                                  <w:sz w:val="32"/>
                                </w:rPr>
                                <w:t>Fibra Óptica</w:t>
                              </w:r>
                            </w:p>
                          </w:txbxContent>
                        </wps:txbx>
                        <wps:bodyPr horzOverflow="overflow" vert="horz" lIns="0" tIns="0" rIns="0" bIns="0" rtlCol="0">
                          <a:noAutofit/>
                        </wps:bodyPr>
                      </wps:wsp>
                      <wps:wsp>
                        <wps:cNvPr id="9848" name="Rectangle 9848"/>
                        <wps:cNvSpPr/>
                        <wps:spPr>
                          <a:xfrm>
                            <a:off x="3193415" y="0"/>
                            <a:ext cx="60925" cy="274582"/>
                          </a:xfrm>
                          <a:prstGeom prst="rect">
                            <a:avLst/>
                          </a:prstGeom>
                          <a:ln>
                            <a:noFill/>
                          </a:ln>
                        </wps:spPr>
                        <wps:txbx>
                          <w:txbxContent>
                            <w:p w14:paraId="28C632B2" w14:textId="77777777" w:rsidR="00A97412" w:rsidRDefault="00000000">
                              <w:r>
                                <w:rPr>
                                  <w:color w:val="2F5496"/>
                                  <w:sz w:val="32"/>
                                </w:rPr>
                                <w:t xml:space="preserve"> </w:t>
                              </w:r>
                            </w:p>
                          </w:txbxContent>
                        </wps:txbx>
                        <wps:bodyPr horzOverflow="overflow" vert="horz" lIns="0" tIns="0" rIns="0" bIns="0" rtlCol="0">
                          <a:noAutofit/>
                        </wps:bodyPr>
                      </wps:wsp>
                      <pic:pic xmlns:pic="http://schemas.openxmlformats.org/drawingml/2006/picture">
                        <pic:nvPicPr>
                          <pic:cNvPr id="9850" name="Picture 9850"/>
                          <pic:cNvPicPr/>
                        </pic:nvPicPr>
                        <pic:blipFill>
                          <a:blip r:embed="rId325"/>
                          <a:stretch>
                            <a:fillRect/>
                          </a:stretch>
                        </pic:blipFill>
                        <pic:spPr>
                          <a:xfrm>
                            <a:off x="205740" y="465709"/>
                            <a:ext cx="2722880" cy="1362710"/>
                          </a:xfrm>
                          <a:prstGeom prst="rect">
                            <a:avLst/>
                          </a:prstGeom>
                        </pic:spPr>
                      </pic:pic>
                      <wps:wsp>
                        <wps:cNvPr id="9851" name="Rectangle 9851"/>
                        <wps:cNvSpPr/>
                        <wps:spPr>
                          <a:xfrm>
                            <a:off x="2929763" y="1723262"/>
                            <a:ext cx="42143" cy="189937"/>
                          </a:xfrm>
                          <a:prstGeom prst="rect">
                            <a:avLst/>
                          </a:prstGeom>
                          <a:ln>
                            <a:noFill/>
                          </a:ln>
                        </wps:spPr>
                        <wps:txbx>
                          <w:txbxContent>
                            <w:p w14:paraId="7574F541" w14:textId="77777777" w:rsidR="00A97412" w:rsidRDefault="00000000">
                              <w:r>
                                <w:t xml:space="preserve"> </w:t>
                              </w:r>
                            </w:p>
                          </w:txbxContent>
                        </wps:txbx>
                        <wps:bodyPr horzOverflow="overflow" vert="horz" lIns="0" tIns="0" rIns="0" bIns="0" rtlCol="0">
                          <a:noAutofit/>
                        </wps:bodyPr>
                      </wps:wsp>
                      <pic:pic xmlns:pic="http://schemas.openxmlformats.org/drawingml/2006/picture">
                        <pic:nvPicPr>
                          <pic:cNvPr id="9853" name="Picture 9853"/>
                          <pic:cNvPicPr/>
                        </pic:nvPicPr>
                        <pic:blipFill>
                          <a:blip r:embed="rId326"/>
                          <a:stretch>
                            <a:fillRect/>
                          </a:stretch>
                        </pic:blipFill>
                        <pic:spPr>
                          <a:xfrm>
                            <a:off x="2961005" y="226314"/>
                            <a:ext cx="2232660" cy="1602105"/>
                          </a:xfrm>
                          <a:prstGeom prst="rect">
                            <a:avLst/>
                          </a:prstGeom>
                        </pic:spPr>
                      </pic:pic>
                      <wps:wsp>
                        <wps:cNvPr id="9854" name="Rectangle 9854"/>
                        <wps:cNvSpPr/>
                        <wps:spPr>
                          <a:xfrm>
                            <a:off x="5194808" y="1694687"/>
                            <a:ext cx="53596" cy="241550"/>
                          </a:xfrm>
                          <a:prstGeom prst="rect">
                            <a:avLst/>
                          </a:prstGeom>
                          <a:ln>
                            <a:noFill/>
                          </a:ln>
                        </wps:spPr>
                        <wps:txbx>
                          <w:txbxContent>
                            <w:p w14:paraId="2FB383C7" w14:textId="77777777" w:rsidR="00A97412" w:rsidRDefault="00000000">
                              <w:r>
                                <w:rPr>
                                  <w:b/>
                                  <w:sz w:val="28"/>
                                </w:rPr>
                                <w:t xml:space="preserve"> </w:t>
                              </w:r>
                            </w:p>
                          </w:txbxContent>
                        </wps:txbx>
                        <wps:bodyPr horzOverflow="overflow" vert="horz" lIns="0" tIns="0" rIns="0" bIns="0" rtlCol="0">
                          <a:noAutofit/>
                        </wps:bodyPr>
                      </wps:wsp>
                      <wps:wsp>
                        <wps:cNvPr id="313915" name="Shape 313915"/>
                        <wps:cNvSpPr/>
                        <wps:spPr>
                          <a:xfrm>
                            <a:off x="205740" y="1848230"/>
                            <a:ext cx="2724023" cy="12192"/>
                          </a:xfrm>
                          <a:custGeom>
                            <a:avLst/>
                            <a:gdLst/>
                            <a:ahLst/>
                            <a:cxnLst/>
                            <a:rect l="0" t="0" r="0" b="0"/>
                            <a:pathLst>
                              <a:path w="2724023" h="12192">
                                <a:moveTo>
                                  <a:pt x="0" y="0"/>
                                </a:moveTo>
                                <a:lnTo>
                                  <a:pt x="2724023" y="0"/>
                                </a:lnTo>
                                <a:lnTo>
                                  <a:pt x="2724023"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3916" name="Shape 313916"/>
                        <wps:cNvSpPr/>
                        <wps:spPr>
                          <a:xfrm>
                            <a:off x="2961767" y="1848230"/>
                            <a:ext cx="2232914" cy="12192"/>
                          </a:xfrm>
                          <a:custGeom>
                            <a:avLst/>
                            <a:gdLst/>
                            <a:ahLst/>
                            <a:cxnLst/>
                            <a:rect l="0" t="0" r="0" b="0"/>
                            <a:pathLst>
                              <a:path w="2232914" h="12192">
                                <a:moveTo>
                                  <a:pt x="0" y="0"/>
                                </a:moveTo>
                                <a:lnTo>
                                  <a:pt x="2232914" y="0"/>
                                </a:lnTo>
                                <a:lnTo>
                                  <a:pt x="2232914"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9858" name="Picture 9858"/>
                          <pic:cNvPicPr/>
                        </pic:nvPicPr>
                        <pic:blipFill>
                          <a:blip r:embed="rId327"/>
                          <a:stretch>
                            <a:fillRect/>
                          </a:stretch>
                        </pic:blipFill>
                        <pic:spPr>
                          <a:xfrm>
                            <a:off x="0" y="2382773"/>
                            <a:ext cx="2877185" cy="1134110"/>
                          </a:xfrm>
                          <a:prstGeom prst="rect">
                            <a:avLst/>
                          </a:prstGeom>
                        </pic:spPr>
                      </pic:pic>
                      <pic:pic xmlns:pic="http://schemas.openxmlformats.org/drawingml/2006/picture">
                        <pic:nvPicPr>
                          <pic:cNvPr id="9860" name="Picture 9860"/>
                          <pic:cNvPicPr/>
                        </pic:nvPicPr>
                        <pic:blipFill>
                          <a:blip r:embed="rId328"/>
                          <a:stretch>
                            <a:fillRect/>
                          </a:stretch>
                        </pic:blipFill>
                        <pic:spPr>
                          <a:xfrm>
                            <a:off x="2877185" y="1994154"/>
                            <a:ext cx="2520315" cy="1522730"/>
                          </a:xfrm>
                          <a:prstGeom prst="rect">
                            <a:avLst/>
                          </a:prstGeom>
                        </pic:spPr>
                      </pic:pic>
                      <wps:wsp>
                        <wps:cNvPr id="9861" name="Rectangle 9861"/>
                        <wps:cNvSpPr/>
                        <wps:spPr>
                          <a:xfrm>
                            <a:off x="5399024" y="3383661"/>
                            <a:ext cx="53596" cy="241550"/>
                          </a:xfrm>
                          <a:prstGeom prst="rect">
                            <a:avLst/>
                          </a:prstGeom>
                          <a:ln>
                            <a:noFill/>
                          </a:ln>
                        </wps:spPr>
                        <wps:txbx>
                          <w:txbxContent>
                            <w:p w14:paraId="08A656CF" w14:textId="77777777" w:rsidR="00A97412" w:rsidRDefault="00000000">
                              <w:r>
                                <w:rPr>
                                  <w:b/>
                                  <w:sz w:val="28"/>
                                </w:rPr>
                                <w:t xml:space="preserve"> </w:t>
                              </w:r>
                            </w:p>
                          </w:txbxContent>
                        </wps:txbx>
                        <wps:bodyPr horzOverflow="overflow" vert="horz" lIns="0" tIns="0" rIns="0" bIns="0" rtlCol="0">
                          <a:noAutofit/>
                        </wps:bodyPr>
                      </wps:wsp>
                      <wps:wsp>
                        <wps:cNvPr id="313917" name="Shape 313917"/>
                        <wps:cNvSpPr/>
                        <wps:spPr>
                          <a:xfrm>
                            <a:off x="51" y="3537204"/>
                            <a:ext cx="5398897" cy="12192"/>
                          </a:xfrm>
                          <a:custGeom>
                            <a:avLst/>
                            <a:gdLst/>
                            <a:ahLst/>
                            <a:cxnLst/>
                            <a:rect l="0" t="0" r="0" b="0"/>
                            <a:pathLst>
                              <a:path w="5398897" h="12192">
                                <a:moveTo>
                                  <a:pt x="0" y="0"/>
                                </a:moveTo>
                                <a:lnTo>
                                  <a:pt x="5398897" y="0"/>
                                </a:lnTo>
                                <a:lnTo>
                                  <a:pt x="5398897"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863" name="Rectangle 9863"/>
                        <wps:cNvSpPr/>
                        <wps:spPr>
                          <a:xfrm>
                            <a:off x="4118483" y="5360543"/>
                            <a:ext cx="53596" cy="241550"/>
                          </a:xfrm>
                          <a:prstGeom prst="rect">
                            <a:avLst/>
                          </a:prstGeom>
                          <a:ln>
                            <a:noFill/>
                          </a:ln>
                        </wps:spPr>
                        <wps:txbx>
                          <w:txbxContent>
                            <w:p w14:paraId="3C52DB49" w14:textId="77777777" w:rsidR="00A97412" w:rsidRDefault="00000000">
                              <w:r>
                                <w:rPr>
                                  <w:b/>
                                  <w:sz w:val="28"/>
                                </w:rPr>
                                <w:t xml:space="preserve"> </w:t>
                              </w:r>
                            </w:p>
                          </w:txbxContent>
                        </wps:txbx>
                        <wps:bodyPr horzOverflow="overflow" vert="horz" lIns="0" tIns="0" rIns="0" bIns="0" rtlCol="0">
                          <a:noAutofit/>
                        </wps:bodyPr>
                      </wps:wsp>
                      <wps:wsp>
                        <wps:cNvPr id="313918" name="Shape 313918"/>
                        <wps:cNvSpPr/>
                        <wps:spPr>
                          <a:xfrm>
                            <a:off x="1280541" y="5514085"/>
                            <a:ext cx="2837942" cy="12192"/>
                          </a:xfrm>
                          <a:custGeom>
                            <a:avLst/>
                            <a:gdLst/>
                            <a:ahLst/>
                            <a:cxnLst/>
                            <a:rect l="0" t="0" r="0" b="0"/>
                            <a:pathLst>
                              <a:path w="2837942" h="12192">
                                <a:moveTo>
                                  <a:pt x="0" y="0"/>
                                </a:moveTo>
                                <a:lnTo>
                                  <a:pt x="2837942" y="0"/>
                                </a:lnTo>
                                <a:lnTo>
                                  <a:pt x="283794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9909" name="Picture 9909"/>
                          <pic:cNvPicPr/>
                        </pic:nvPicPr>
                        <pic:blipFill>
                          <a:blip r:embed="rId329"/>
                          <a:stretch>
                            <a:fillRect/>
                          </a:stretch>
                        </pic:blipFill>
                        <pic:spPr>
                          <a:xfrm>
                            <a:off x="1356360" y="3759580"/>
                            <a:ext cx="2685542" cy="1656080"/>
                          </a:xfrm>
                          <a:prstGeom prst="rect">
                            <a:avLst/>
                          </a:prstGeom>
                        </pic:spPr>
                      </pic:pic>
                      <wps:wsp>
                        <wps:cNvPr id="9910" name="Shape 9910"/>
                        <wps:cNvSpPr/>
                        <wps:spPr>
                          <a:xfrm>
                            <a:off x="1318260" y="3721481"/>
                            <a:ext cx="2761742" cy="1732280"/>
                          </a:xfrm>
                          <a:custGeom>
                            <a:avLst/>
                            <a:gdLst/>
                            <a:ahLst/>
                            <a:cxnLst/>
                            <a:rect l="0" t="0" r="0" b="0"/>
                            <a:pathLst>
                              <a:path w="2761742" h="1732280">
                                <a:moveTo>
                                  <a:pt x="0" y="1732280"/>
                                </a:moveTo>
                                <a:lnTo>
                                  <a:pt x="2761742" y="1732280"/>
                                </a:lnTo>
                                <a:lnTo>
                                  <a:pt x="2761742" y="0"/>
                                </a:lnTo>
                                <a:lnTo>
                                  <a:pt x="0" y="0"/>
                                </a:lnTo>
                                <a:close/>
                              </a:path>
                            </a:pathLst>
                          </a:custGeom>
                          <a:ln w="76200" cap="flat">
                            <a:miter lim="127000"/>
                          </a:ln>
                        </wps:spPr>
                        <wps:style>
                          <a:lnRef idx="1">
                            <a:srgbClr val="4472C4"/>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56993" style="width:428.293pt;height:436.391pt;mso-position-horizontal-relative:char;mso-position-vertical-relative:line" coordsize="54393,55421">
                <v:rect id="Rectangle 9847" style="position:absolute;width:13123;height:2745;left:22056;top:0;" filled="f" stroked="f">
                  <v:textbox inset="0,0,0,0">
                    <w:txbxContent>
                      <w:p>
                        <w:pPr>
                          <w:spacing w:before="0" w:after="160" w:line="259" w:lineRule="auto"/>
                        </w:pPr>
                        <w:r>
                          <w:rPr>
                            <w:rFonts w:cs="Calibri" w:hAnsi="Calibri" w:eastAsia="Calibri" w:ascii="Calibri"/>
                            <w:color w:val="2f5496"/>
                            <w:sz w:val="32"/>
                          </w:rPr>
                          <w:t xml:space="preserve">Fibra Óptica</w:t>
                        </w:r>
                      </w:p>
                    </w:txbxContent>
                  </v:textbox>
                </v:rect>
                <v:rect id="Rectangle 9848" style="position:absolute;width:609;height:2745;left:31934;top:0;" filled="f" stroked="f">
                  <v:textbox inset="0,0,0,0">
                    <w:txbxContent>
                      <w:p>
                        <w:pPr>
                          <w:spacing w:before="0" w:after="160" w:line="259" w:lineRule="auto"/>
                        </w:pPr>
                        <w:r>
                          <w:rPr>
                            <w:rFonts w:cs="Calibri" w:hAnsi="Calibri" w:eastAsia="Calibri" w:ascii="Calibri"/>
                            <w:color w:val="2f5496"/>
                            <w:sz w:val="32"/>
                          </w:rPr>
                          <w:t xml:space="preserve"> </w:t>
                        </w:r>
                      </w:p>
                    </w:txbxContent>
                  </v:textbox>
                </v:rect>
                <v:shape id="Picture 9850" style="position:absolute;width:27228;height:13627;left:2057;top:4657;" filled="f">
                  <v:imagedata r:id="rId330"/>
                </v:shape>
                <v:rect id="Rectangle 9851" style="position:absolute;width:421;height:1899;left:29297;top:17232;" filled="f" stroked="f">
                  <v:textbox inset="0,0,0,0">
                    <w:txbxContent>
                      <w:p>
                        <w:pPr>
                          <w:spacing w:before="0" w:after="160" w:line="259" w:lineRule="auto"/>
                        </w:pPr>
                        <w:r>
                          <w:rPr>
                            <w:rFonts w:cs="Calibri" w:hAnsi="Calibri" w:eastAsia="Calibri" w:ascii="Calibri"/>
                            <w:sz w:val="22"/>
                          </w:rPr>
                          <w:t xml:space="preserve"> </w:t>
                        </w:r>
                      </w:p>
                    </w:txbxContent>
                  </v:textbox>
                </v:rect>
                <v:shape id="Picture 9853" style="position:absolute;width:22326;height:16021;left:29610;top:2263;" filled="f">
                  <v:imagedata r:id="rId331"/>
                </v:shape>
                <v:rect id="Rectangle 9854" style="position:absolute;width:535;height:2415;left:51948;top:16946;" filled="f" stroked="f">
                  <v:textbox inset="0,0,0,0">
                    <w:txbxContent>
                      <w:p>
                        <w:pPr>
                          <w:spacing w:before="0" w:after="160" w:line="259" w:lineRule="auto"/>
                        </w:pPr>
                        <w:r>
                          <w:rPr>
                            <w:rFonts w:cs="Calibri" w:hAnsi="Calibri" w:eastAsia="Calibri" w:ascii="Calibri"/>
                            <w:b w:val="1"/>
                            <w:sz w:val="28"/>
                          </w:rPr>
                          <w:t xml:space="preserve"> </w:t>
                        </w:r>
                      </w:p>
                    </w:txbxContent>
                  </v:textbox>
                </v:rect>
                <v:shape id="Shape 313919" style="position:absolute;width:27240;height:121;left:2057;top:18482;" coordsize="2724023,12192" path="m0,0l2724023,0l2724023,12192l0,12192l0,0">
                  <v:stroke weight="0pt" endcap="flat" joinstyle="miter" miterlimit="10" on="false" color="#000000" opacity="0"/>
                  <v:fill on="true" color="#000000"/>
                </v:shape>
                <v:shape id="Shape 313920" style="position:absolute;width:22329;height:121;left:29617;top:18482;" coordsize="2232914,12192" path="m0,0l2232914,0l2232914,12192l0,12192l0,0">
                  <v:stroke weight="0pt" endcap="flat" joinstyle="miter" miterlimit="10" on="false" color="#000000" opacity="0"/>
                  <v:fill on="true" color="#000000"/>
                </v:shape>
                <v:shape id="Picture 9858" style="position:absolute;width:28771;height:11341;left:0;top:23827;" filled="f">
                  <v:imagedata r:id="rId332"/>
                </v:shape>
                <v:shape id="Picture 9860" style="position:absolute;width:25203;height:15227;left:28771;top:19941;" filled="f">
                  <v:imagedata r:id="rId333"/>
                </v:shape>
                <v:rect id="Rectangle 9861" style="position:absolute;width:535;height:2415;left:53990;top:33836;" filled="f" stroked="f">
                  <v:textbox inset="0,0,0,0">
                    <w:txbxContent>
                      <w:p>
                        <w:pPr>
                          <w:spacing w:before="0" w:after="160" w:line="259" w:lineRule="auto"/>
                        </w:pPr>
                        <w:r>
                          <w:rPr>
                            <w:rFonts w:cs="Calibri" w:hAnsi="Calibri" w:eastAsia="Calibri" w:ascii="Calibri"/>
                            <w:b w:val="1"/>
                            <w:sz w:val="28"/>
                          </w:rPr>
                          <w:t xml:space="preserve"> </w:t>
                        </w:r>
                      </w:p>
                    </w:txbxContent>
                  </v:textbox>
                </v:rect>
                <v:shape id="Shape 313921" style="position:absolute;width:53988;height:121;left:0;top:35372;" coordsize="5398897,12192" path="m0,0l5398897,0l5398897,12192l0,12192l0,0">
                  <v:stroke weight="0pt" endcap="flat" joinstyle="miter" miterlimit="10" on="false" color="#000000" opacity="0"/>
                  <v:fill on="true" color="#000000"/>
                </v:shape>
                <v:rect id="Rectangle 9863" style="position:absolute;width:535;height:2415;left:41184;top:53605;" filled="f" stroked="f">
                  <v:textbox inset="0,0,0,0">
                    <w:txbxContent>
                      <w:p>
                        <w:pPr>
                          <w:spacing w:before="0" w:after="160" w:line="259" w:lineRule="auto"/>
                        </w:pPr>
                        <w:r>
                          <w:rPr>
                            <w:rFonts w:cs="Calibri" w:hAnsi="Calibri" w:eastAsia="Calibri" w:ascii="Calibri"/>
                            <w:b w:val="1"/>
                            <w:sz w:val="28"/>
                          </w:rPr>
                          <w:t xml:space="preserve"> </w:t>
                        </w:r>
                      </w:p>
                    </w:txbxContent>
                  </v:textbox>
                </v:rect>
                <v:shape id="Shape 313922" style="position:absolute;width:28379;height:121;left:12805;top:55140;" coordsize="2837942,12192" path="m0,0l2837942,0l2837942,12192l0,12192l0,0">
                  <v:stroke weight="0pt" endcap="flat" joinstyle="miter" miterlimit="10" on="false" color="#000000" opacity="0"/>
                  <v:fill on="true" color="#000000"/>
                </v:shape>
                <v:shape id="Picture 9909" style="position:absolute;width:26855;height:16560;left:13563;top:37595;" filled="f">
                  <v:imagedata r:id="rId334"/>
                </v:shape>
                <v:shape id="Shape 9910" style="position:absolute;width:27617;height:17322;left:13182;top:37214;" coordsize="2761742,1732280" path="m0,1732280l2761742,1732280l2761742,0l0,0x">
                  <v:stroke weight="6pt" endcap="flat" joinstyle="miter" miterlimit="10" on="true" color="#4472c4"/>
                  <v:fill on="false" color="#000000" opacity="0"/>
                </v:shape>
              </v:group>
            </w:pict>
          </mc:Fallback>
        </mc:AlternateContent>
      </w:r>
    </w:p>
    <w:p w14:paraId="3D3FCE96" w14:textId="77777777" w:rsidR="00A97412" w:rsidRDefault="00000000">
      <w:pPr>
        <w:spacing w:after="0" w:line="260" w:lineRule="auto"/>
        <w:ind w:left="1182" w:hanging="10"/>
      </w:pPr>
      <w:r>
        <w:rPr>
          <w:color w:val="2F5496"/>
          <w:sz w:val="32"/>
        </w:rPr>
        <w:t xml:space="preserve">CANALES DE TRANSMISION. VENTAJAS DE LAS FIBRAS OPTICAS. </w:t>
      </w:r>
    </w:p>
    <w:p w14:paraId="53E52D8D" w14:textId="77777777" w:rsidR="00A97412" w:rsidRDefault="00000000">
      <w:pPr>
        <w:numPr>
          <w:ilvl w:val="0"/>
          <w:numId w:val="22"/>
        </w:numPr>
        <w:spacing w:after="35" w:line="256" w:lineRule="auto"/>
        <w:ind w:right="929" w:hanging="360"/>
      </w:pPr>
      <w:r>
        <w:rPr>
          <w:i/>
        </w:rPr>
        <w:t>Inviolabilidad de la información</w:t>
      </w:r>
      <w:r>
        <w:t xml:space="preserve"> </w:t>
      </w:r>
    </w:p>
    <w:p w14:paraId="1A116AFE" w14:textId="77777777" w:rsidR="00A97412" w:rsidRDefault="00000000">
      <w:pPr>
        <w:numPr>
          <w:ilvl w:val="0"/>
          <w:numId w:val="22"/>
        </w:numPr>
        <w:spacing w:after="35" w:line="256" w:lineRule="auto"/>
        <w:ind w:right="929" w:hanging="360"/>
      </w:pPr>
      <w:r>
        <w:rPr>
          <w:i/>
        </w:rPr>
        <w:t>Eliminación de lazos de Tierra</w:t>
      </w:r>
      <w:r>
        <w:t xml:space="preserve"> </w:t>
      </w:r>
    </w:p>
    <w:p w14:paraId="294253EA" w14:textId="77777777" w:rsidR="00A97412" w:rsidRDefault="00000000">
      <w:pPr>
        <w:numPr>
          <w:ilvl w:val="0"/>
          <w:numId w:val="22"/>
        </w:numPr>
        <w:spacing w:after="35" w:line="256" w:lineRule="auto"/>
        <w:ind w:right="929" w:hanging="360"/>
      </w:pPr>
      <w:r>
        <w:rPr>
          <w:i/>
        </w:rPr>
        <w:t>Inmunidad a descargas Atmosféricas</w:t>
      </w:r>
      <w:r>
        <w:t xml:space="preserve"> </w:t>
      </w:r>
    </w:p>
    <w:p w14:paraId="7099EFFA" w14:textId="77777777" w:rsidR="00A97412" w:rsidRDefault="00000000">
      <w:pPr>
        <w:numPr>
          <w:ilvl w:val="0"/>
          <w:numId w:val="22"/>
        </w:numPr>
        <w:spacing w:after="35" w:line="256" w:lineRule="auto"/>
        <w:ind w:right="929" w:hanging="360"/>
      </w:pPr>
      <w:r>
        <w:rPr>
          <w:i/>
        </w:rPr>
        <w:t>Inmunidad a las interferencias electromagnéticas</w:t>
      </w:r>
      <w:r>
        <w:t xml:space="preserve"> </w:t>
      </w:r>
      <w:r>
        <w:rPr>
          <w:rFonts w:ascii="Wingdings" w:eastAsia="Wingdings" w:hAnsi="Wingdings" w:cs="Wingdings"/>
        </w:rPr>
        <w:t>▪</w:t>
      </w:r>
      <w:r>
        <w:rPr>
          <w:rFonts w:ascii="Arial" w:eastAsia="Arial" w:hAnsi="Arial" w:cs="Arial"/>
        </w:rPr>
        <w:t xml:space="preserve"> </w:t>
      </w:r>
      <w:r>
        <w:rPr>
          <w:rFonts w:ascii="Arial" w:eastAsia="Arial" w:hAnsi="Arial" w:cs="Arial"/>
        </w:rPr>
        <w:tab/>
      </w:r>
      <w:proofErr w:type="gramStart"/>
      <w:r>
        <w:rPr>
          <w:i/>
        </w:rPr>
        <w:t>Seguridad ?????</w:t>
      </w:r>
      <w:proofErr w:type="gramEnd"/>
      <w:r>
        <w:t xml:space="preserve"> </w:t>
      </w:r>
    </w:p>
    <w:p w14:paraId="5C983DF5" w14:textId="77777777" w:rsidR="00A97412" w:rsidRDefault="00000000">
      <w:pPr>
        <w:numPr>
          <w:ilvl w:val="0"/>
          <w:numId w:val="22"/>
        </w:numPr>
        <w:spacing w:after="35" w:line="256" w:lineRule="auto"/>
        <w:ind w:right="929" w:hanging="360"/>
      </w:pPr>
      <w:r>
        <w:rPr>
          <w:i/>
        </w:rPr>
        <w:t>Posibilidad de trabajar a mayor velocidad</w:t>
      </w:r>
      <w:r>
        <w:t xml:space="preserve"> </w:t>
      </w:r>
    </w:p>
    <w:p w14:paraId="578DCED2" w14:textId="77777777" w:rsidR="00A97412" w:rsidRDefault="00000000">
      <w:pPr>
        <w:numPr>
          <w:ilvl w:val="0"/>
          <w:numId w:val="22"/>
        </w:numPr>
        <w:spacing w:after="35" w:line="256" w:lineRule="auto"/>
        <w:ind w:right="929" w:hanging="360"/>
      </w:pPr>
      <w:proofErr w:type="gramStart"/>
      <w:r>
        <w:rPr>
          <w:i/>
        </w:rPr>
        <w:t>Facilidad de Instalación???</w:t>
      </w:r>
      <w:proofErr w:type="gramEnd"/>
      <w:r>
        <w:rPr>
          <w:i/>
        </w:rPr>
        <w:t xml:space="preserve">   </w:t>
      </w:r>
      <w:r>
        <w:rPr>
          <w:rFonts w:ascii="Wingdings" w:eastAsia="Wingdings" w:hAnsi="Wingdings" w:cs="Wingdings"/>
        </w:rPr>
        <w:t>➔</w:t>
      </w:r>
      <w:r>
        <w:rPr>
          <w:i/>
        </w:rPr>
        <w:t xml:space="preserve"> </w:t>
      </w:r>
      <w:r>
        <w:rPr>
          <w:rFonts w:ascii="Wingdings" w:eastAsia="Wingdings" w:hAnsi="Wingdings" w:cs="Wingdings"/>
        </w:rPr>
        <w:t>➔</w:t>
      </w:r>
      <w:r>
        <w:rPr>
          <w:i/>
        </w:rPr>
        <w:t xml:space="preserve"> (Capacitación)</w:t>
      </w:r>
      <w:r>
        <w:t xml:space="preserve"> </w:t>
      </w:r>
    </w:p>
    <w:p w14:paraId="764440ED" w14:textId="77777777" w:rsidR="00A97412" w:rsidRDefault="00000000">
      <w:pPr>
        <w:numPr>
          <w:ilvl w:val="0"/>
          <w:numId w:val="22"/>
        </w:numPr>
        <w:spacing w:after="35" w:line="256" w:lineRule="auto"/>
        <w:ind w:right="929" w:hanging="360"/>
      </w:pPr>
      <w:r>
        <w:rPr>
          <w:i/>
        </w:rPr>
        <w:t>Baja Atenuación</w:t>
      </w:r>
      <w:r>
        <w:t xml:space="preserve"> </w:t>
      </w:r>
    </w:p>
    <w:p w14:paraId="337BC0DB" w14:textId="77777777" w:rsidR="00A97412" w:rsidRDefault="00000000">
      <w:pPr>
        <w:spacing w:after="0" w:line="260" w:lineRule="auto"/>
        <w:ind w:left="822" w:right="811" w:hanging="10"/>
        <w:jc w:val="center"/>
      </w:pPr>
      <w:r>
        <w:rPr>
          <w:color w:val="2F5496"/>
          <w:sz w:val="32"/>
        </w:rPr>
        <w:t xml:space="preserve">Fibra Óptica. Tipos </w:t>
      </w:r>
    </w:p>
    <w:p w14:paraId="2DA255AB" w14:textId="77777777" w:rsidR="00A97412" w:rsidRDefault="00000000">
      <w:pPr>
        <w:spacing w:after="331"/>
        <w:ind w:left="2346"/>
      </w:pPr>
      <w:r>
        <w:rPr>
          <w:noProof/>
        </w:rPr>
        <w:lastRenderedPageBreak/>
        <mc:AlternateContent>
          <mc:Choice Requires="wpg">
            <w:drawing>
              <wp:inline distT="0" distB="0" distL="0" distR="0" wp14:anchorId="706216FB" wp14:editId="7E188EA5">
                <wp:extent cx="4574706" cy="3058294"/>
                <wp:effectExtent l="0" t="0" r="0" b="0"/>
                <wp:docPr id="257478" name="Group 257478"/>
                <wp:cNvGraphicFramePr/>
                <a:graphic xmlns:a="http://schemas.openxmlformats.org/drawingml/2006/main">
                  <a:graphicData uri="http://schemas.microsoft.com/office/word/2010/wordprocessingGroup">
                    <wpg:wgp>
                      <wpg:cNvGrpSpPr/>
                      <wpg:grpSpPr>
                        <a:xfrm>
                          <a:off x="0" y="0"/>
                          <a:ext cx="4574706" cy="3058294"/>
                          <a:chOff x="0" y="0"/>
                          <a:chExt cx="4574706" cy="3058294"/>
                        </a:xfrm>
                      </wpg:grpSpPr>
                      <wps:wsp>
                        <wps:cNvPr id="313923" name="Shape 313923"/>
                        <wps:cNvSpPr/>
                        <wps:spPr>
                          <a:xfrm>
                            <a:off x="100965" y="509905"/>
                            <a:ext cx="1275207" cy="789940"/>
                          </a:xfrm>
                          <a:custGeom>
                            <a:avLst/>
                            <a:gdLst/>
                            <a:ahLst/>
                            <a:cxnLst/>
                            <a:rect l="0" t="0" r="0" b="0"/>
                            <a:pathLst>
                              <a:path w="1275207" h="789940">
                                <a:moveTo>
                                  <a:pt x="0" y="0"/>
                                </a:moveTo>
                                <a:lnTo>
                                  <a:pt x="1275207" y="0"/>
                                </a:lnTo>
                                <a:lnTo>
                                  <a:pt x="1275207" y="789940"/>
                                </a:lnTo>
                                <a:lnTo>
                                  <a:pt x="0" y="789940"/>
                                </a:lnTo>
                                <a:lnTo>
                                  <a:pt x="0" y="0"/>
                                </a:lnTo>
                              </a:path>
                            </a:pathLst>
                          </a:custGeom>
                          <a:ln w="0" cap="flat">
                            <a:miter lim="127000"/>
                          </a:ln>
                        </wps:spPr>
                        <wps:style>
                          <a:lnRef idx="0">
                            <a:srgbClr val="000000">
                              <a:alpha val="0"/>
                            </a:srgbClr>
                          </a:lnRef>
                          <a:fillRef idx="1">
                            <a:srgbClr val="C5E0B4"/>
                          </a:fillRef>
                          <a:effectRef idx="0">
                            <a:scrgbClr r="0" g="0" b="0"/>
                          </a:effectRef>
                          <a:fontRef idx="none"/>
                        </wps:style>
                        <wps:bodyPr/>
                      </wps:wsp>
                      <pic:pic xmlns:pic="http://schemas.openxmlformats.org/drawingml/2006/picture">
                        <pic:nvPicPr>
                          <pic:cNvPr id="9918" name="Picture 9918"/>
                          <pic:cNvPicPr/>
                        </pic:nvPicPr>
                        <pic:blipFill>
                          <a:blip r:embed="rId335"/>
                          <a:stretch>
                            <a:fillRect/>
                          </a:stretch>
                        </pic:blipFill>
                        <pic:spPr>
                          <a:xfrm>
                            <a:off x="100965" y="509906"/>
                            <a:ext cx="1275207" cy="789940"/>
                          </a:xfrm>
                          <a:prstGeom prst="rect">
                            <a:avLst/>
                          </a:prstGeom>
                        </pic:spPr>
                      </pic:pic>
                      <wps:wsp>
                        <wps:cNvPr id="9919" name="Shape 9919"/>
                        <wps:cNvSpPr/>
                        <wps:spPr>
                          <a:xfrm>
                            <a:off x="62865" y="471805"/>
                            <a:ext cx="1351407" cy="866140"/>
                          </a:xfrm>
                          <a:custGeom>
                            <a:avLst/>
                            <a:gdLst/>
                            <a:ahLst/>
                            <a:cxnLst/>
                            <a:rect l="0" t="0" r="0" b="0"/>
                            <a:pathLst>
                              <a:path w="1351407" h="866140">
                                <a:moveTo>
                                  <a:pt x="0" y="866140"/>
                                </a:moveTo>
                                <a:lnTo>
                                  <a:pt x="1351407" y="866140"/>
                                </a:lnTo>
                                <a:lnTo>
                                  <a:pt x="1351407" y="0"/>
                                </a:lnTo>
                                <a:lnTo>
                                  <a:pt x="0" y="0"/>
                                </a:lnTo>
                                <a:close/>
                              </a:path>
                            </a:pathLst>
                          </a:custGeom>
                          <a:ln w="76200" cap="flat">
                            <a:miter lim="127000"/>
                          </a:ln>
                        </wps:spPr>
                        <wps:style>
                          <a:lnRef idx="1">
                            <a:srgbClr val="FFFFFF"/>
                          </a:lnRef>
                          <a:fillRef idx="0">
                            <a:srgbClr val="000000">
                              <a:alpha val="0"/>
                            </a:srgbClr>
                          </a:fillRef>
                          <a:effectRef idx="0">
                            <a:scrgbClr r="0" g="0" b="0"/>
                          </a:effectRef>
                          <a:fontRef idx="none"/>
                        </wps:style>
                        <wps:bodyPr/>
                      </wps:wsp>
                      <wps:wsp>
                        <wps:cNvPr id="313924" name="Shape 313924"/>
                        <wps:cNvSpPr/>
                        <wps:spPr>
                          <a:xfrm>
                            <a:off x="38100" y="2224367"/>
                            <a:ext cx="1272540" cy="714032"/>
                          </a:xfrm>
                          <a:custGeom>
                            <a:avLst/>
                            <a:gdLst/>
                            <a:ahLst/>
                            <a:cxnLst/>
                            <a:rect l="0" t="0" r="0" b="0"/>
                            <a:pathLst>
                              <a:path w="1272540" h="714032">
                                <a:moveTo>
                                  <a:pt x="0" y="0"/>
                                </a:moveTo>
                                <a:lnTo>
                                  <a:pt x="1272540" y="0"/>
                                </a:lnTo>
                                <a:lnTo>
                                  <a:pt x="1272540" y="714032"/>
                                </a:lnTo>
                                <a:lnTo>
                                  <a:pt x="0" y="714032"/>
                                </a:lnTo>
                                <a:lnTo>
                                  <a:pt x="0" y="0"/>
                                </a:lnTo>
                              </a:path>
                            </a:pathLst>
                          </a:custGeom>
                          <a:ln w="0" cap="flat">
                            <a:miter lim="127000"/>
                          </a:ln>
                        </wps:spPr>
                        <wps:style>
                          <a:lnRef idx="0">
                            <a:srgbClr val="000000">
                              <a:alpha val="0"/>
                            </a:srgbClr>
                          </a:lnRef>
                          <a:fillRef idx="1">
                            <a:srgbClr val="C5E0B4"/>
                          </a:fillRef>
                          <a:effectRef idx="0">
                            <a:scrgbClr r="0" g="0" b="0"/>
                          </a:effectRef>
                          <a:fontRef idx="none"/>
                        </wps:style>
                        <wps:bodyPr/>
                      </wps:wsp>
                      <pic:pic xmlns:pic="http://schemas.openxmlformats.org/drawingml/2006/picture">
                        <pic:nvPicPr>
                          <pic:cNvPr id="9922" name="Picture 9922"/>
                          <pic:cNvPicPr/>
                        </pic:nvPicPr>
                        <pic:blipFill>
                          <a:blip r:embed="rId336"/>
                          <a:stretch>
                            <a:fillRect/>
                          </a:stretch>
                        </pic:blipFill>
                        <pic:spPr>
                          <a:xfrm>
                            <a:off x="38100" y="2224368"/>
                            <a:ext cx="1272540" cy="714032"/>
                          </a:xfrm>
                          <a:prstGeom prst="rect">
                            <a:avLst/>
                          </a:prstGeom>
                        </pic:spPr>
                      </pic:pic>
                      <wps:wsp>
                        <wps:cNvPr id="9923" name="Shape 9923"/>
                        <wps:cNvSpPr/>
                        <wps:spPr>
                          <a:xfrm>
                            <a:off x="0" y="2186267"/>
                            <a:ext cx="1348740" cy="790232"/>
                          </a:xfrm>
                          <a:custGeom>
                            <a:avLst/>
                            <a:gdLst/>
                            <a:ahLst/>
                            <a:cxnLst/>
                            <a:rect l="0" t="0" r="0" b="0"/>
                            <a:pathLst>
                              <a:path w="1348740" h="790232">
                                <a:moveTo>
                                  <a:pt x="0" y="790232"/>
                                </a:moveTo>
                                <a:lnTo>
                                  <a:pt x="1348740" y="790232"/>
                                </a:lnTo>
                                <a:lnTo>
                                  <a:pt x="1348740" y="0"/>
                                </a:lnTo>
                                <a:lnTo>
                                  <a:pt x="0" y="0"/>
                                </a:lnTo>
                                <a:close/>
                              </a:path>
                            </a:pathLst>
                          </a:custGeom>
                          <a:ln w="76200" cap="flat">
                            <a:miter lim="127000"/>
                          </a:ln>
                        </wps:spPr>
                        <wps:style>
                          <a:lnRef idx="1">
                            <a:srgbClr val="FFFFFF"/>
                          </a:lnRef>
                          <a:fillRef idx="0">
                            <a:srgbClr val="000000">
                              <a:alpha val="0"/>
                            </a:srgbClr>
                          </a:fillRef>
                          <a:effectRef idx="0">
                            <a:scrgbClr r="0" g="0" b="0"/>
                          </a:effectRef>
                          <a:fontRef idx="none"/>
                        </wps:style>
                        <wps:bodyPr/>
                      </wps:wsp>
                      <wps:wsp>
                        <wps:cNvPr id="9926" name="Rectangle 9926"/>
                        <wps:cNvSpPr/>
                        <wps:spPr>
                          <a:xfrm>
                            <a:off x="4534408" y="2876677"/>
                            <a:ext cx="53596" cy="241550"/>
                          </a:xfrm>
                          <a:prstGeom prst="rect">
                            <a:avLst/>
                          </a:prstGeom>
                          <a:ln>
                            <a:noFill/>
                          </a:ln>
                        </wps:spPr>
                        <wps:txbx>
                          <w:txbxContent>
                            <w:p w14:paraId="64EB98F5" w14:textId="77777777" w:rsidR="00A97412" w:rsidRDefault="00000000">
                              <w:r>
                                <w:rPr>
                                  <w:b/>
                                  <w:sz w:val="28"/>
                                </w:rPr>
                                <w:t xml:space="preserve"> </w:t>
                              </w:r>
                            </w:p>
                          </w:txbxContent>
                        </wps:txbx>
                        <wps:bodyPr horzOverflow="overflow" vert="horz" lIns="0" tIns="0" rIns="0" bIns="0" rtlCol="0">
                          <a:noAutofit/>
                        </wps:bodyPr>
                      </wps:wsp>
                      <wps:wsp>
                        <wps:cNvPr id="313925" name="Shape 313925"/>
                        <wps:cNvSpPr/>
                        <wps:spPr>
                          <a:xfrm>
                            <a:off x="1353185" y="3030221"/>
                            <a:ext cx="3181223" cy="12192"/>
                          </a:xfrm>
                          <a:custGeom>
                            <a:avLst/>
                            <a:gdLst/>
                            <a:ahLst/>
                            <a:cxnLst/>
                            <a:rect l="0" t="0" r="0" b="0"/>
                            <a:pathLst>
                              <a:path w="3181223" h="12192">
                                <a:moveTo>
                                  <a:pt x="0" y="0"/>
                                </a:moveTo>
                                <a:lnTo>
                                  <a:pt x="3181223" y="0"/>
                                </a:lnTo>
                                <a:lnTo>
                                  <a:pt x="3181223"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9988" name="Picture 9988"/>
                          <pic:cNvPicPr/>
                        </pic:nvPicPr>
                        <pic:blipFill>
                          <a:blip r:embed="rId337"/>
                          <a:stretch>
                            <a:fillRect/>
                          </a:stretch>
                        </pic:blipFill>
                        <pic:spPr>
                          <a:xfrm>
                            <a:off x="1428115" y="38066"/>
                            <a:ext cx="3022135" cy="2904459"/>
                          </a:xfrm>
                          <a:prstGeom prst="rect">
                            <a:avLst/>
                          </a:prstGeom>
                        </pic:spPr>
                      </pic:pic>
                      <wps:wsp>
                        <wps:cNvPr id="9989" name="Shape 9989"/>
                        <wps:cNvSpPr/>
                        <wps:spPr>
                          <a:xfrm>
                            <a:off x="1390015" y="0"/>
                            <a:ext cx="3108325" cy="2980817"/>
                          </a:xfrm>
                          <a:custGeom>
                            <a:avLst/>
                            <a:gdLst/>
                            <a:ahLst/>
                            <a:cxnLst/>
                            <a:rect l="0" t="0" r="0" b="0"/>
                            <a:pathLst>
                              <a:path w="3108325" h="2980817">
                                <a:moveTo>
                                  <a:pt x="0" y="2980817"/>
                                </a:moveTo>
                                <a:lnTo>
                                  <a:pt x="3108325" y="2980817"/>
                                </a:lnTo>
                                <a:lnTo>
                                  <a:pt x="3108325" y="0"/>
                                </a:lnTo>
                                <a:lnTo>
                                  <a:pt x="0" y="0"/>
                                </a:lnTo>
                                <a:close/>
                              </a:path>
                            </a:pathLst>
                          </a:custGeom>
                          <a:ln w="76200" cap="flat">
                            <a:round/>
                          </a:ln>
                        </wps:spPr>
                        <wps:style>
                          <a:lnRef idx="1">
                            <a:srgbClr val="7F7F7F"/>
                          </a:lnRef>
                          <a:fillRef idx="0">
                            <a:srgbClr val="000000">
                              <a:alpha val="0"/>
                            </a:srgbClr>
                          </a:fillRef>
                          <a:effectRef idx="0">
                            <a:scrgbClr r="0" g="0" b="0"/>
                          </a:effectRef>
                          <a:fontRef idx="none"/>
                        </wps:style>
                        <wps:bodyPr/>
                      </wps:wsp>
                      <wps:wsp>
                        <wps:cNvPr id="313926" name="Shape 313926"/>
                        <wps:cNvSpPr/>
                        <wps:spPr>
                          <a:xfrm>
                            <a:off x="85725" y="252730"/>
                            <a:ext cx="1238250" cy="333375"/>
                          </a:xfrm>
                          <a:custGeom>
                            <a:avLst/>
                            <a:gdLst/>
                            <a:ahLst/>
                            <a:cxnLst/>
                            <a:rect l="0" t="0" r="0" b="0"/>
                            <a:pathLst>
                              <a:path w="1238250" h="333375">
                                <a:moveTo>
                                  <a:pt x="0" y="0"/>
                                </a:moveTo>
                                <a:lnTo>
                                  <a:pt x="1238250" y="0"/>
                                </a:lnTo>
                                <a:lnTo>
                                  <a:pt x="1238250" y="333375"/>
                                </a:lnTo>
                                <a:lnTo>
                                  <a:pt x="0" y="333375"/>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9999" name="Shape 9999"/>
                        <wps:cNvSpPr/>
                        <wps:spPr>
                          <a:xfrm>
                            <a:off x="85725" y="252730"/>
                            <a:ext cx="1238250" cy="333375"/>
                          </a:xfrm>
                          <a:custGeom>
                            <a:avLst/>
                            <a:gdLst/>
                            <a:ahLst/>
                            <a:cxnLst/>
                            <a:rect l="0" t="0" r="0" b="0"/>
                            <a:pathLst>
                              <a:path w="1238250" h="333375">
                                <a:moveTo>
                                  <a:pt x="0" y="333375"/>
                                </a:moveTo>
                                <a:lnTo>
                                  <a:pt x="1238250" y="333375"/>
                                </a:lnTo>
                                <a:lnTo>
                                  <a:pt x="1238250" y="0"/>
                                </a:lnTo>
                                <a:lnTo>
                                  <a:pt x="0" y="0"/>
                                </a:lnTo>
                                <a:close/>
                              </a:path>
                            </a:pathLst>
                          </a:custGeom>
                          <a:ln w="9525" cap="flat">
                            <a:miter lim="127000"/>
                          </a:ln>
                        </wps:spPr>
                        <wps:style>
                          <a:lnRef idx="1">
                            <a:srgbClr val="7F7F7F"/>
                          </a:lnRef>
                          <a:fillRef idx="0">
                            <a:srgbClr val="000000">
                              <a:alpha val="0"/>
                            </a:srgbClr>
                          </a:fillRef>
                          <a:effectRef idx="0">
                            <a:scrgbClr r="0" g="0" b="0"/>
                          </a:effectRef>
                          <a:fontRef idx="none"/>
                        </wps:style>
                        <wps:bodyPr/>
                      </wps:wsp>
                      <wps:wsp>
                        <wps:cNvPr id="10000" name="Rectangle 10000"/>
                        <wps:cNvSpPr/>
                        <wps:spPr>
                          <a:xfrm>
                            <a:off x="275336" y="338836"/>
                            <a:ext cx="1145907" cy="241550"/>
                          </a:xfrm>
                          <a:prstGeom prst="rect">
                            <a:avLst/>
                          </a:prstGeom>
                          <a:ln>
                            <a:noFill/>
                          </a:ln>
                        </wps:spPr>
                        <wps:txbx>
                          <w:txbxContent>
                            <w:p w14:paraId="711EDA52" w14:textId="77777777" w:rsidR="00A97412" w:rsidRDefault="00000000">
                              <w:r>
                                <w:rPr>
                                  <w:b/>
                                  <w:i/>
                                  <w:sz w:val="28"/>
                                </w:rPr>
                                <w:t>Monomodo</w:t>
                              </w:r>
                            </w:p>
                          </w:txbxContent>
                        </wps:txbx>
                        <wps:bodyPr horzOverflow="overflow" vert="horz" lIns="0" tIns="0" rIns="0" bIns="0" rtlCol="0">
                          <a:noAutofit/>
                        </wps:bodyPr>
                      </wps:wsp>
                      <wps:wsp>
                        <wps:cNvPr id="10001" name="Rectangle 10001"/>
                        <wps:cNvSpPr/>
                        <wps:spPr>
                          <a:xfrm>
                            <a:off x="1136777" y="338836"/>
                            <a:ext cx="53596" cy="241550"/>
                          </a:xfrm>
                          <a:prstGeom prst="rect">
                            <a:avLst/>
                          </a:prstGeom>
                          <a:ln>
                            <a:noFill/>
                          </a:ln>
                        </wps:spPr>
                        <wps:txbx>
                          <w:txbxContent>
                            <w:p w14:paraId="7052A8D0" w14:textId="77777777" w:rsidR="00A97412" w:rsidRDefault="00000000">
                              <w:r>
                                <w:rPr>
                                  <w:b/>
                                  <w:i/>
                                  <w:sz w:val="28"/>
                                </w:rPr>
                                <w:t xml:space="preserve"> </w:t>
                              </w:r>
                            </w:p>
                          </w:txbxContent>
                        </wps:txbx>
                        <wps:bodyPr horzOverflow="overflow" vert="horz" lIns="0" tIns="0" rIns="0" bIns="0" rtlCol="0">
                          <a:noAutofit/>
                        </wps:bodyPr>
                      </wps:wsp>
                      <wps:wsp>
                        <wps:cNvPr id="10003" name="Shape 10003"/>
                        <wps:cNvSpPr/>
                        <wps:spPr>
                          <a:xfrm>
                            <a:off x="5715" y="1786255"/>
                            <a:ext cx="1304925" cy="342900"/>
                          </a:xfrm>
                          <a:custGeom>
                            <a:avLst/>
                            <a:gdLst/>
                            <a:ahLst/>
                            <a:cxnLst/>
                            <a:rect l="0" t="0" r="0" b="0"/>
                            <a:pathLst>
                              <a:path w="1304925" h="342900">
                                <a:moveTo>
                                  <a:pt x="0" y="342900"/>
                                </a:moveTo>
                                <a:lnTo>
                                  <a:pt x="1304925" y="342900"/>
                                </a:lnTo>
                                <a:lnTo>
                                  <a:pt x="1304925" y="0"/>
                                </a:lnTo>
                                <a:lnTo>
                                  <a:pt x="0" y="0"/>
                                </a:lnTo>
                                <a:close/>
                              </a:path>
                            </a:pathLst>
                          </a:custGeom>
                          <a:ln w="9525" cap="flat">
                            <a:miter lim="127000"/>
                          </a:ln>
                        </wps:spPr>
                        <wps:style>
                          <a:lnRef idx="1">
                            <a:srgbClr val="7F7F7F"/>
                          </a:lnRef>
                          <a:fillRef idx="0">
                            <a:srgbClr val="000000">
                              <a:alpha val="0"/>
                            </a:srgbClr>
                          </a:fillRef>
                          <a:effectRef idx="0">
                            <a:scrgbClr r="0" g="0" b="0"/>
                          </a:effectRef>
                          <a:fontRef idx="none"/>
                        </wps:style>
                        <wps:bodyPr/>
                      </wps:wsp>
                      <wps:wsp>
                        <wps:cNvPr id="10004" name="Rectangle 10004"/>
                        <wps:cNvSpPr/>
                        <wps:spPr>
                          <a:xfrm>
                            <a:off x="246380" y="1871980"/>
                            <a:ext cx="1095394" cy="241550"/>
                          </a:xfrm>
                          <a:prstGeom prst="rect">
                            <a:avLst/>
                          </a:prstGeom>
                          <a:ln>
                            <a:noFill/>
                          </a:ln>
                        </wps:spPr>
                        <wps:txbx>
                          <w:txbxContent>
                            <w:p w14:paraId="1726DC4C" w14:textId="77777777" w:rsidR="00A97412" w:rsidRDefault="00000000">
                              <w:r>
                                <w:rPr>
                                  <w:b/>
                                  <w:i/>
                                  <w:sz w:val="28"/>
                                </w:rPr>
                                <w:t>Multimodo</w:t>
                              </w:r>
                            </w:p>
                          </w:txbxContent>
                        </wps:txbx>
                        <wps:bodyPr horzOverflow="overflow" vert="horz" lIns="0" tIns="0" rIns="0" bIns="0" rtlCol="0">
                          <a:noAutofit/>
                        </wps:bodyPr>
                      </wps:wsp>
                      <wps:wsp>
                        <wps:cNvPr id="10005" name="Rectangle 10005"/>
                        <wps:cNvSpPr/>
                        <wps:spPr>
                          <a:xfrm>
                            <a:off x="1069721" y="1871980"/>
                            <a:ext cx="53596" cy="241550"/>
                          </a:xfrm>
                          <a:prstGeom prst="rect">
                            <a:avLst/>
                          </a:prstGeom>
                          <a:ln>
                            <a:noFill/>
                          </a:ln>
                        </wps:spPr>
                        <wps:txbx>
                          <w:txbxContent>
                            <w:p w14:paraId="0790DB86" w14:textId="77777777" w:rsidR="00A97412" w:rsidRDefault="00000000">
                              <w:r>
                                <w:rPr>
                                  <w:b/>
                                  <w:i/>
                                  <w:sz w:val="28"/>
                                </w:rP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257478" style="width:360.213pt;height:240.811pt;mso-position-horizontal-relative:char;mso-position-vertical-relative:line" coordsize="45747,30582">
                <v:shape id="Shape 313927" style="position:absolute;width:12752;height:7899;left:1009;top:5099;" coordsize="1275207,789940" path="m0,0l1275207,0l1275207,789940l0,789940l0,0">
                  <v:stroke weight="0pt" endcap="flat" joinstyle="miter" miterlimit="10" on="false" color="#000000" opacity="0"/>
                  <v:fill on="true" color="#c5e0b4"/>
                </v:shape>
                <v:shape id="Picture 9918" style="position:absolute;width:12752;height:7899;left:1009;top:5099;" filled="f">
                  <v:imagedata r:id="rId338"/>
                </v:shape>
                <v:shape id="Shape 9919" style="position:absolute;width:13514;height:8661;left:628;top:4718;" coordsize="1351407,866140" path="m0,866140l1351407,866140l1351407,0l0,0x">
                  <v:stroke weight="6pt" endcap="flat" joinstyle="miter" miterlimit="10" on="true" color="#ffffff"/>
                  <v:fill on="false" color="#000000" opacity="0"/>
                </v:shape>
                <v:shape id="Shape 313928" style="position:absolute;width:12725;height:7140;left:381;top:22243;" coordsize="1272540,714032" path="m0,0l1272540,0l1272540,714032l0,714032l0,0">
                  <v:stroke weight="0pt" endcap="flat" joinstyle="miter" miterlimit="10" on="false" color="#000000" opacity="0"/>
                  <v:fill on="true" color="#c5e0b4"/>
                </v:shape>
                <v:shape id="Picture 9922" style="position:absolute;width:12725;height:7140;left:381;top:22243;" filled="f">
                  <v:imagedata r:id="rId339"/>
                </v:shape>
                <v:shape id="Shape 9923" style="position:absolute;width:13487;height:7902;left:0;top:21862;" coordsize="1348740,790232" path="m0,790232l1348740,790232l1348740,0l0,0x">
                  <v:stroke weight="6pt" endcap="flat" joinstyle="miter" miterlimit="10" on="true" color="#ffffff"/>
                  <v:fill on="false" color="#000000" opacity="0"/>
                </v:shape>
                <v:rect id="Rectangle 9926" style="position:absolute;width:535;height:2415;left:45344;top:28766;" filled="f" stroked="f">
                  <v:textbox inset="0,0,0,0">
                    <w:txbxContent>
                      <w:p>
                        <w:pPr>
                          <w:spacing w:before="0" w:after="160" w:line="259" w:lineRule="auto"/>
                        </w:pPr>
                        <w:r>
                          <w:rPr>
                            <w:rFonts w:cs="Calibri" w:hAnsi="Calibri" w:eastAsia="Calibri" w:ascii="Calibri"/>
                            <w:b w:val="1"/>
                            <w:sz w:val="28"/>
                          </w:rPr>
                          <w:t xml:space="preserve"> </w:t>
                        </w:r>
                      </w:p>
                    </w:txbxContent>
                  </v:textbox>
                </v:rect>
                <v:shape id="Shape 313929" style="position:absolute;width:31812;height:121;left:13531;top:30302;" coordsize="3181223,12192" path="m0,0l3181223,0l3181223,12192l0,12192l0,0">
                  <v:stroke weight="0pt" endcap="flat" joinstyle="miter" miterlimit="10" on="false" color="#000000" opacity="0"/>
                  <v:fill on="true" color="#000000"/>
                </v:shape>
                <v:shape id="Picture 9988" style="position:absolute;width:30221;height:29044;left:14281;top:380;" filled="f">
                  <v:imagedata r:id="rId340"/>
                </v:shape>
                <v:shape id="Shape 9989" style="position:absolute;width:31083;height:29808;left:13900;top:0;" coordsize="3108325,2980817" path="m0,2980817l3108325,2980817l3108325,0l0,0x">
                  <v:stroke weight="6pt" endcap="flat" joinstyle="round" on="true" color="#7f7f7f"/>
                  <v:fill on="false" color="#000000" opacity="0"/>
                </v:shape>
                <v:shape id="Shape 313930" style="position:absolute;width:12382;height:3333;left:857;top:2527;" coordsize="1238250,333375" path="m0,0l1238250,0l1238250,333375l0,333375l0,0">
                  <v:stroke weight="0pt" endcap="flat" joinstyle="miter" miterlimit="10" on="false" color="#000000" opacity="0"/>
                  <v:fill on="true" color="#ffffff"/>
                </v:shape>
                <v:shape id="Shape 9999" style="position:absolute;width:12382;height:3333;left:857;top:2527;" coordsize="1238250,333375" path="m0,333375l1238250,333375l1238250,0l0,0x">
                  <v:stroke weight="0.75pt" endcap="flat" joinstyle="miter" miterlimit="10" on="true" color="#7f7f7f"/>
                  <v:fill on="false" color="#000000" opacity="0"/>
                </v:shape>
                <v:rect id="Rectangle 10000" style="position:absolute;width:11459;height:2415;left:2753;top:3388;" filled="f" stroked="f">
                  <v:textbox inset="0,0,0,0">
                    <w:txbxContent>
                      <w:p>
                        <w:pPr>
                          <w:spacing w:before="0" w:after="160" w:line="259" w:lineRule="auto"/>
                        </w:pPr>
                        <w:r>
                          <w:rPr>
                            <w:rFonts w:cs="Calibri" w:hAnsi="Calibri" w:eastAsia="Calibri" w:ascii="Calibri"/>
                            <w:b w:val="1"/>
                            <w:i w:val="1"/>
                            <w:sz w:val="28"/>
                          </w:rPr>
                          <w:t xml:space="preserve">Monomodo</w:t>
                        </w:r>
                      </w:p>
                    </w:txbxContent>
                  </v:textbox>
                </v:rect>
                <v:rect id="Rectangle 10001" style="position:absolute;width:535;height:2415;left:11367;top:3388;" filled="f" stroked="f">
                  <v:textbox inset="0,0,0,0">
                    <w:txbxContent>
                      <w:p>
                        <w:pPr>
                          <w:spacing w:before="0" w:after="160" w:line="259" w:lineRule="auto"/>
                        </w:pPr>
                        <w:r>
                          <w:rPr>
                            <w:rFonts w:cs="Calibri" w:hAnsi="Calibri" w:eastAsia="Calibri" w:ascii="Calibri"/>
                            <w:b w:val="1"/>
                            <w:i w:val="1"/>
                            <w:sz w:val="28"/>
                          </w:rPr>
                          <w:t xml:space="preserve"> </w:t>
                        </w:r>
                      </w:p>
                    </w:txbxContent>
                  </v:textbox>
                </v:rect>
                <v:shape id="Shape 10003" style="position:absolute;width:13049;height:3429;left:57;top:17862;" coordsize="1304925,342900" path="m0,342900l1304925,342900l1304925,0l0,0x">
                  <v:stroke weight="0.75pt" endcap="flat" joinstyle="miter" miterlimit="10" on="true" color="#7f7f7f"/>
                  <v:fill on="false" color="#000000" opacity="0"/>
                </v:shape>
                <v:rect id="Rectangle 10004" style="position:absolute;width:10953;height:2415;left:2463;top:18719;" filled="f" stroked="f">
                  <v:textbox inset="0,0,0,0">
                    <w:txbxContent>
                      <w:p>
                        <w:pPr>
                          <w:spacing w:before="0" w:after="160" w:line="259" w:lineRule="auto"/>
                        </w:pPr>
                        <w:r>
                          <w:rPr>
                            <w:rFonts w:cs="Calibri" w:hAnsi="Calibri" w:eastAsia="Calibri" w:ascii="Calibri"/>
                            <w:b w:val="1"/>
                            <w:i w:val="1"/>
                            <w:sz w:val="28"/>
                          </w:rPr>
                          <w:t xml:space="preserve">Multimodo</w:t>
                        </w:r>
                      </w:p>
                    </w:txbxContent>
                  </v:textbox>
                </v:rect>
                <v:rect id="Rectangle 10005" style="position:absolute;width:535;height:2415;left:10697;top:18719;" filled="f" stroked="f">
                  <v:textbox inset="0,0,0,0">
                    <w:txbxContent>
                      <w:p>
                        <w:pPr>
                          <w:spacing w:before="0" w:after="160" w:line="259" w:lineRule="auto"/>
                        </w:pPr>
                        <w:r>
                          <w:rPr>
                            <w:rFonts w:cs="Calibri" w:hAnsi="Calibri" w:eastAsia="Calibri" w:ascii="Calibri"/>
                            <w:b w:val="1"/>
                            <w:i w:val="1"/>
                            <w:sz w:val="28"/>
                          </w:rPr>
                          <w:t xml:space="preserve"> </w:t>
                        </w:r>
                      </w:p>
                    </w:txbxContent>
                  </v:textbox>
                </v:rect>
              </v:group>
            </w:pict>
          </mc:Fallback>
        </mc:AlternateContent>
      </w:r>
    </w:p>
    <w:p w14:paraId="47BD5F3B" w14:textId="77777777" w:rsidR="00A97412" w:rsidRDefault="00000000">
      <w:pPr>
        <w:spacing w:after="0" w:line="260" w:lineRule="auto"/>
        <w:ind w:left="3095" w:hanging="10"/>
      </w:pPr>
      <w:r>
        <w:rPr>
          <w:color w:val="2F5496"/>
          <w:sz w:val="32"/>
        </w:rPr>
        <w:t xml:space="preserve">Fibra Óptica. Cables y Conectores </w:t>
      </w:r>
    </w:p>
    <w:p w14:paraId="46FB39AB" w14:textId="77777777" w:rsidR="00A97412" w:rsidRDefault="00000000">
      <w:pPr>
        <w:spacing w:after="75"/>
        <w:ind w:left="1474"/>
      </w:pPr>
      <w:r>
        <w:rPr>
          <w:noProof/>
        </w:rPr>
        <mc:AlternateContent>
          <mc:Choice Requires="wpg">
            <w:drawing>
              <wp:inline distT="0" distB="0" distL="0" distR="0" wp14:anchorId="0F254CB3" wp14:editId="24FC3324">
                <wp:extent cx="4807395" cy="2922983"/>
                <wp:effectExtent l="0" t="0" r="0" b="0"/>
                <wp:docPr id="257479" name="Group 257479"/>
                <wp:cNvGraphicFramePr/>
                <a:graphic xmlns:a="http://schemas.openxmlformats.org/drawingml/2006/main">
                  <a:graphicData uri="http://schemas.microsoft.com/office/word/2010/wordprocessingGroup">
                    <wpg:wgp>
                      <wpg:cNvGrpSpPr/>
                      <wpg:grpSpPr>
                        <a:xfrm>
                          <a:off x="0" y="0"/>
                          <a:ext cx="4807395" cy="2922983"/>
                          <a:chOff x="0" y="0"/>
                          <a:chExt cx="4807395" cy="2922983"/>
                        </a:xfrm>
                      </wpg:grpSpPr>
                      <wps:wsp>
                        <wps:cNvPr id="9932" name="Rectangle 9932"/>
                        <wps:cNvSpPr/>
                        <wps:spPr>
                          <a:xfrm>
                            <a:off x="2418969" y="2353437"/>
                            <a:ext cx="42143" cy="189936"/>
                          </a:xfrm>
                          <a:prstGeom prst="rect">
                            <a:avLst/>
                          </a:prstGeom>
                          <a:ln>
                            <a:noFill/>
                          </a:ln>
                        </wps:spPr>
                        <wps:txbx>
                          <w:txbxContent>
                            <w:p w14:paraId="1941E049" w14:textId="77777777" w:rsidR="00A97412" w:rsidRDefault="00000000">
                              <w:r>
                                <w:t xml:space="preserve"> </w:t>
                              </w:r>
                            </w:p>
                          </w:txbxContent>
                        </wps:txbx>
                        <wps:bodyPr horzOverflow="overflow" vert="horz" lIns="0" tIns="0" rIns="0" bIns="0" rtlCol="0">
                          <a:noAutofit/>
                        </wps:bodyPr>
                      </wps:wsp>
                      <wps:wsp>
                        <wps:cNvPr id="9933" name="Rectangle 9933"/>
                        <wps:cNvSpPr/>
                        <wps:spPr>
                          <a:xfrm>
                            <a:off x="4775708" y="2353437"/>
                            <a:ext cx="42143" cy="189936"/>
                          </a:xfrm>
                          <a:prstGeom prst="rect">
                            <a:avLst/>
                          </a:prstGeom>
                          <a:ln>
                            <a:noFill/>
                          </a:ln>
                        </wps:spPr>
                        <wps:txbx>
                          <w:txbxContent>
                            <w:p w14:paraId="0EF11E55" w14:textId="77777777" w:rsidR="00A97412" w:rsidRDefault="00000000">
                              <w:r>
                                <w:t xml:space="preserve"> </w:t>
                              </w:r>
                            </w:p>
                          </w:txbxContent>
                        </wps:txbx>
                        <wps:bodyPr horzOverflow="overflow" vert="horz" lIns="0" tIns="0" rIns="0" bIns="0" rtlCol="0">
                          <a:noAutofit/>
                        </wps:bodyPr>
                      </wps:wsp>
                      <wps:wsp>
                        <wps:cNvPr id="313931" name="Shape 313931"/>
                        <wps:cNvSpPr/>
                        <wps:spPr>
                          <a:xfrm>
                            <a:off x="0" y="2478405"/>
                            <a:ext cx="2418842" cy="12192"/>
                          </a:xfrm>
                          <a:custGeom>
                            <a:avLst/>
                            <a:gdLst/>
                            <a:ahLst/>
                            <a:cxnLst/>
                            <a:rect l="0" t="0" r="0" b="0"/>
                            <a:pathLst>
                              <a:path w="2418842" h="12192">
                                <a:moveTo>
                                  <a:pt x="0" y="0"/>
                                </a:moveTo>
                                <a:lnTo>
                                  <a:pt x="2418842" y="0"/>
                                </a:lnTo>
                                <a:lnTo>
                                  <a:pt x="241884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3932" name="Shape 313932"/>
                        <wps:cNvSpPr/>
                        <wps:spPr>
                          <a:xfrm>
                            <a:off x="2450973" y="2478405"/>
                            <a:ext cx="2324735" cy="12192"/>
                          </a:xfrm>
                          <a:custGeom>
                            <a:avLst/>
                            <a:gdLst/>
                            <a:ahLst/>
                            <a:cxnLst/>
                            <a:rect l="0" t="0" r="0" b="0"/>
                            <a:pathLst>
                              <a:path w="2324735" h="12192">
                                <a:moveTo>
                                  <a:pt x="0" y="0"/>
                                </a:moveTo>
                                <a:lnTo>
                                  <a:pt x="2324735" y="0"/>
                                </a:lnTo>
                                <a:lnTo>
                                  <a:pt x="2324735"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936" name="Rectangle 9936"/>
                        <wps:cNvSpPr/>
                        <wps:spPr>
                          <a:xfrm>
                            <a:off x="1341501" y="2716530"/>
                            <a:ext cx="1312317" cy="274582"/>
                          </a:xfrm>
                          <a:prstGeom prst="rect">
                            <a:avLst/>
                          </a:prstGeom>
                          <a:ln>
                            <a:noFill/>
                          </a:ln>
                        </wps:spPr>
                        <wps:txbx>
                          <w:txbxContent>
                            <w:p w14:paraId="5DDB6B49" w14:textId="77777777" w:rsidR="00A97412" w:rsidRDefault="00000000">
                              <w:r>
                                <w:rPr>
                                  <w:color w:val="2F5496"/>
                                  <w:sz w:val="32"/>
                                </w:rPr>
                                <w:t>Fibra Óptica</w:t>
                              </w:r>
                            </w:p>
                          </w:txbxContent>
                        </wps:txbx>
                        <wps:bodyPr horzOverflow="overflow" vert="horz" lIns="0" tIns="0" rIns="0" bIns="0" rtlCol="0">
                          <a:noAutofit/>
                        </wps:bodyPr>
                      </wps:wsp>
                      <wps:wsp>
                        <wps:cNvPr id="9937" name="Rectangle 9937"/>
                        <wps:cNvSpPr/>
                        <wps:spPr>
                          <a:xfrm>
                            <a:off x="2329053" y="2716530"/>
                            <a:ext cx="127813" cy="274582"/>
                          </a:xfrm>
                          <a:prstGeom prst="rect">
                            <a:avLst/>
                          </a:prstGeom>
                          <a:ln>
                            <a:noFill/>
                          </a:ln>
                        </wps:spPr>
                        <wps:txbx>
                          <w:txbxContent>
                            <w:p w14:paraId="004B913A" w14:textId="77777777" w:rsidR="00A97412" w:rsidRDefault="00000000">
                              <w:r>
                                <w:rPr>
                                  <w:color w:val="2F5496"/>
                                  <w:sz w:val="32"/>
                                </w:rPr>
                                <w:t xml:space="preserve">. </w:t>
                              </w:r>
                            </w:p>
                          </w:txbxContent>
                        </wps:txbx>
                        <wps:bodyPr horzOverflow="overflow" vert="horz" lIns="0" tIns="0" rIns="0" bIns="0" rtlCol="0">
                          <a:noAutofit/>
                        </wps:bodyPr>
                      </wps:wsp>
                      <wps:wsp>
                        <wps:cNvPr id="9938" name="Rectangle 9938"/>
                        <wps:cNvSpPr/>
                        <wps:spPr>
                          <a:xfrm>
                            <a:off x="2425065" y="2716530"/>
                            <a:ext cx="1337658" cy="274582"/>
                          </a:xfrm>
                          <a:prstGeom prst="rect">
                            <a:avLst/>
                          </a:prstGeom>
                          <a:ln>
                            <a:noFill/>
                          </a:ln>
                        </wps:spPr>
                        <wps:txbx>
                          <w:txbxContent>
                            <w:p w14:paraId="510771B7" w14:textId="77777777" w:rsidR="00A97412" w:rsidRDefault="00000000">
                              <w:r>
                                <w:rPr>
                                  <w:color w:val="2F5496"/>
                                  <w:sz w:val="32"/>
                                </w:rPr>
                                <w:t>Tipos y Usos</w:t>
                              </w:r>
                            </w:p>
                          </w:txbxContent>
                        </wps:txbx>
                        <wps:bodyPr horzOverflow="overflow" vert="horz" lIns="0" tIns="0" rIns="0" bIns="0" rtlCol="0">
                          <a:noAutofit/>
                        </wps:bodyPr>
                      </wps:wsp>
                      <wps:wsp>
                        <wps:cNvPr id="9939" name="Rectangle 9939"/>
                        <wps:cNvSpPr/>
                        <wps:spPr>
                          <a:xfrm>
                            <a:off x="3432683" y="2716530"/>
                            <a:ext cx="60925" cy="274582"/>
                          </a:xfrm>
                          <a:prstGeom prst="rect">
                            <a:avLst/>
                          </a:prstGeom>
                          <a:ln>
                            <a:noFill/>
                          </a:ln>
                        </wps:spPr>
                        <wps:txbx>
                          <w:txbxContent>
                            <w:p w14:paraId="61FE2475" w14:textId="77777777" w:rsidR="00A97412" w:rsidRDefault="00000000">
                              <w:r>
                                <w:rPr>
                                  <w:color w:val="2F5496"/>
                                  <w:sz w:val="32"/>
                                </w:rPr>
                                <w:t xml:space="preserve"> </w:t>
                              </w:r>
                            </w:p>
                          </w:txbxContent>
                        </wps:txbx>
                        <wps:bodyPr horzOverflow="overflow" vert="horz" lIns="0" tIns="0" rIns="0" bIns="0" rtlCol="0">
                          <a:noAutofit/>
                        </wps:bodyPr>
                      </wps:wsp>
                      <wps:wsp>
                        <wps:cNvPr id="313933" name="Shape 313933"/>
                        <wps:cNvSpPr/>
                        <wps:spPr>
                          <a:xfrm>
                            <a:off x="75692" y="38100"/>
                            <a:ext cx="2276221" cy="2352040"/>
                          </a:xfrm>
                          <a:custGeom>
                            <a:avLst/>
                            <a:gdLst/>
                            <a:ahLst/>
                            <a:cxnLst/>
                            <a:rect l="0" t="0" r="0" b="0"/>
                            <a:pathLst>
                              <a:path w="2276221" h="2352040">
                                <a:moveTo>
                                  <a:pt x="0" y="0"/>
                                </a:moveTo>
                                <a:lnTo>
                                  <a:pt x="2276221" y="0"/>
                                </a:lnTo>
                                <a:lnTo>
                                  <a:pt x="2276221" y="2352040"/>
                                </a:lnTo>
                                <a:lnTo>
                                  <a:pt x="0" y="2352040"/>
                                </a:lnTo>
                                <a:lnTo>
                                  <a:pt x="0" y="0"/>
                                </a:lnTo>
                              </a:path>
                            </a:pathLst>
                          </a:custGeom>
                          <a:ln w="0" cap="flat">
                            <a:miter lim="127000"/>
                          </a:ln>
                        </wps:spPr>
                        <wps:style>
                          <a:lnRef idx="0">
                            <a:srgbClr val="000000">
                              <a:alpha val="0"/>
                            </a:srgbClr>
                          </a:lnRef>
                          <a:fillRef idx="1">
                            <a:srgbClr val="FDF2EA"/>
                          </a:fillRef>
                          <a:effectRef idx="0">
                            <a:scrgbClr r="0" g="0" b="0"/>
                          </a:effectRef>
                          <a:fontRef idx="none"/>
                        </wps:style>
                        <wps:bodyPr/>
                      </wps:wsp>
                      <pic:pic xmlns:pic="http://schemas.openxmlformats.org/drawingml/2006/picture">
                        <pic:nvPicPr>
                          <pic:cNvPr id="9992" name="Picture 9992"/>
                          <pic:cNvPicPr/>
                        </pic:nvPicPr>
                        <pic:blipFill>
                          <a:blip r:embed="rId341"/>
                          <a:stretch>
                            <a:fillRect/>
                          </a:stretch>
                        </pic:blipFill>
                        <pic:spPr>
                          <a:xfrm>
                            <a:off x="75692" y="38132"/>
                            <a:ext cx="2268607" cy="2351884"/>
                          </a:xfrm>
                          <a:prstGeom prst="rect">
                            <a:avLst/>
                          </a:prstGeom>
                        </pic:spPr>
                      </pic:pic>
                      <wps:wsp>
                        <wps:cNvPr id="9993" name="Shape 9993"/>
                        <wps:cNvSpPr/>
                        <wps:spPr>
                          <a:xfrm>
                            <a:off x="37592" y="0"/>
                            <a:ext cx="2352421" cy="2428240"/>
                          </a:xfrm>
                          <a:custGeom>
                            <a:avLst/>
                            <a:gdLst/>
                            <a:ahLst/>
                            <a:cxnLst/>
                            <a:rect l="0" t="0" r="0" b="0"/>
                            <a:pathLst>
                              <a:path w="2352421" h="2428240">
                                <a:moveTo>
                                  <a:pt x="0" y="2428240"/>
                                </a:moveTo>
                                <a:lnTo>
                                  <a:pt x="2352421" y="2428240"/>
                                </a:lnTo>
                                <a:lnTo>
                                  <a:pt x="2352421" y="0"/>
                                </a:lnTo>
                                <a:lnTo>
                                  <a:pt x="0" y="0"/>
                                </a:lnTo>
                                <a:close/>
                              </a:path>
                            </a:pathLst>
                          </a:custGeom>
                          <a:ln w="76200" cap="flat">
                            <a:miter lim="127000"/>
                          </a:ln>
                        </wps:spPr>
                        <wps:style>
                          <a:lnRef idx="1">
                            <a:srgbClr val="FFFFFF"/>
                          </a:lnRef>
                          <a:fillRef idx="0">
                            <a:srgbClr val="000000">
                              <a:alpha val="0"/>
                            </a:srgbClr>
                          </a:fillRef>
                          <a:effectRef idx="0">
                            <a:scrgbClr r="0" g="0" b="0"/>
                          </a:effectRef>
                          <a:fontRef idx="none"/>
                        </wps:style>
                        <wps:bodyPr/>
                      </wps:wsp>
                      <wps:wsp>
                        <wps:cNvPr id="313934" name="Shape 313934"/>
                        <wps:cNvSpPr/>
                        <wps:spPr>
                          <a:xfrm>
                            <a:off x="2526538" y="133350"/>
                            <a:ext cx="2169160" cy="2256917"/>
                          </a:xfrm>
                          <a:custGeom>
                            <a:avLst/>
                            <a:gdLst/>
                            <a:ahLst/>
                            <a:cxnLst/>
                            <a:rect l="0" t="0" r="0" b="0"/>
                            <a:pathLst>
                              <a:path w="2169160" h="2256917">
                                <a:moveTo>
                                  <a:pt x="0" y="0"/>
                                </a:moveTo>
                                <a:lnTo>
                                  <a:pt x="2169160" y="0"/>
                                </a:lnTo>
                                <a:lnTo>
                                  <a:pt x="2169160" y="2256917"/>
                                </a:lnTo>
                                <a:lnTo>
                                  <a:pt x="0" y="2256917"/>
                                </a:lnTo>
                                <a:lnTo>
                                  <a:pt x="0" y="0"/>
                                </a:lnTo>
                              </a:path>
                            </a:pathLst>
                          </a:custGeom>
                          <a:ln w="0" cap="flat">
                            <a:miter lim="127000"/>
                          </a:ln>
                        </wps:spPr>
                        <wps:style>
                          <a:lnRef idx="0">
                            <a:srgbClr val="000000">
                              <a:alpha val="0"/>
                            </a:srgbClr>
                          </a:lnRef>
                          <a:fillRef idx="1">
                            <a:srgbClr val="FDF2EA"/>
                          </a:fillRef>
                          <a:effectRef idx="0">
                            <a:scrgbClr r="0" g="0" b="0"/>
                          </a:effectRef>
                          <a:fontRef idx="none"/>
                        </wps:style>
                        <wps:bodyPr/>
                      </wps:wsp>
                      <pic:pic xmlns:pic="http://schemas.openxmlformats.org/drawingml/2006/picture">
                        <pic:nvPicPr>
                          <pic:cNvPr id="9996" name="Picture 9996"/>
                          <pic:cNvPicPr/>
                        </pic:nvPicPr>
                        <pic:blipFill>
                          <a:blip r:embed="rId342"/>
                          <a:stretch>
                            <a:fillRect/>
                          </a:stretch>
                        </pic:blipFill>
                        <pic:spPr>
                          <a:xfrm>
                            <a:off x="2526538" y="133360"/>
                            <a:ext cx="2158959" cy="2256958"/>
                          </a:xfrm>
                          <a:prstGeom prst="rect">
                            <a:avLst/>
                          </a:prstGeom>
                        </pic:spPr>
                      </pic:pic>
                      <wps:wsp>
                        <wps:cNvPr id="9997" name="Shape 9997"/>
                        <wps:cNvSpPr/>
                        <wps:spPr>
                          <a:xfrm>
                            <a:off x="2488438" y="95250"/>
                            <a:ext cx="2245360" cy="2333117"/>
                          </a:xfrm>
                          <a:custGeom>
                            <a:avLst/>
                            <a:gdLst/>
                            <a:ahLst/>
                            <a:cxnLst/>
                            <a:rect l="0" t="0" r="0" b="0"/>
                            <a:pathLst>
                              <a:path w="2245360" h="2333117">
                                <a:moveTo>
                                  <a:pt x="0" y="2333117"/>
                                </a:moveTo>
                                <a:lnTo>
                                  <a:pt x="2245360" y="2333117"/>
                                </a:lnTo>
                                <a:lnTo>
                                  <a:pt x="2245360" y="0"/>
                                </a:lnTo>
                                <a:lnTo>
                                  <a:pt x="0" y="0"/>
                                </a:lnTo>
                                <a:close/>
                              </a:path>
                            </a:pathLst>
                          </a:custGeom>
                          <a:ln w="76200" cap="flat">
                            <a:miter lim="127000"/>
                          </a:ln>
                        </wps:spPr>
                        <wps:style>
                          <a:lnRef idx="1">
                            <a:srgbClr val="FFFFFF"/>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57479" style="width:378.535pt;height:230.156pt;mso-position-horizontal-relative:char;mso-position-vertical-relative:line" coordsize="48073,29229">
                <v:rect id="Rectangle 9932" style="position:absolute;width:421;height:1899;left:24189;top:23534;" filled="f" stroked="f">
                  <v:textbox inset="0,0,0,0">
                    <w:txbxContent>
                      <w:p>
                        <w:pPr>
                          <w:spacing w:before="0" w:after="160" w:line="259" w:lineRule="auto"/>
                        </w:pPr>
                        <w:r>
                          <w:rPr>
                            <w:rFonts w:cs="Calibri" w:hAnsi="Calibri" w:eastAsia="Calibri" w:ascii="Calibri"/>
                            <w:sz w:val="22"/>
                          </w:rPr>
                          <w:t xml:space="preserve"> </w:t>
                        </w:r>
                      </w:p>
                    </w:txbxContent>
                  </v:textbox>
                </v:rect>
                <v:rect id="Rectangle 9933" style="position:absolute;width:421;height:1899;left:47757;top:23534;" filled="f" stroked="f">
                  <v:textbox inset="0,0,0,0">
                    <w:txbxContent>
                      <w:p>
                        <w:pPr>
                          <w:spacing w:before="0" w:after="160" w:line="259" w:lineRule="auto"/>
                        </w:pPr>
                        <w:r>
                          <w:rPr>
                            <w:rFonts w:cs="Calibri" w:hAnsi="Calibri" w:eastAsia="Calibri" w:ascii="Calibri"/>
                            <w:sz w:val="22"/>
                          </w:rPr>
                          <w:t xml:space="preserve"> </w:t>
                        </w:r>
                      </w:p>
                    </w:txbxContent>
                  </v:textbox>
                </v:rect>
                <v:shape id="Shape 313935" style="position:absolute;width:24188;height:121;left:0;top:24784;" coordsize="2418842,12192" path="m0,0l2418842,0l2418842,12192l0,12192l0,0">
                  <v:stroke weight="0pt" endcap="flat" joinstyle="miter" miterlimit="10" on="false" color="#000000" opacity="0"/>
                  <v:fill on="true" color="#000000"/>
                </v:shape>
                <v:shape id="Shape 313936" style="position:absolute;width:23247;height:121;left:24509;top:24784;" coordsize="2324735,12192" path="m0,0l2324735,0l2324735,12192l0,12192l0,0">
                  <v:stroke weight="0pt" endcap="flat" joinstyle="miter" miterlimit="10" on="false" color="#000000" opacity="0"/>
                  <v:fill on="true" color="#000000"/>
                </v:shape>
                <v:rect id="Rectangle 9936" style="position:absolute;width:13123;height:2745;left:13415;top:27165;" filled="f" stroked="f">
                  <v:textbox inset="0,0,0,0">
                    <w:txbxContent>
                      <w:p>
                        <w:pPr>
                          <w:spacing w:before="0" w:after="160" w:line="259" w:lineRule="auto"/>
                        </w:pPr>
                        <w:r>
                          <w:rPr>
                            <w:rFonts w:cs="Calibri" w:hAnsi="Calibri" w:eastAsia="Calibri" w:ascii="Calibri"/>
                            <w:color w:val="2f5496"/>
                            <w:sz w:val="32"/>
                          </w:rPr>
                          <w:t xml:space="preserve">Fibra Óptica</w:t>
                        </w:r>
                      </w:p>
                    </w:txbxContent>
                  </v:textbox>
                </v:rect>
                <v:rect id="Rectangle 9937" style="position:absolute;width:1278;height:2745;left:23290;top:27165;" filled="f" stroked="f">
                  <v:textbox inset="0,0,0,0">
                    <w:txbxContent>
                      <w:p>
                        <w:pPr>
                          <w:spacing w:before="0" w:after="160" w:line="259" w:lineRule="auto"/>
                        </w:pPr>
                        <w:r>
                          <w:rPr>
                            <w:rFonts w:cs="Calibri" w:hAnsi="Calibri" w:eastAsia="Calibri" w:ascii="Calibri"/>
                            <w:color w:val="2f5496"/>
                            <w:sz w:val="32"/>
                          </w:rPr>
                          <w:t xml:space="preserve">. </w:t>
                        </w:r>
                      </w:p>
                    </w:txbxContent>
                  </v:textbox>
                </v:rect>
                <v:rect id="Rectangle 9938" style="position:absolute;width:13376;height:2745;left:24250;top:27165;" filled="f" stroked="f">
                  <v:textbox inset="0,0,0,0">
                    <w:txbxContent>
                      <w:p>
                        <w:pPr>
                          <w:spacing w:before="0" w:after="160" w:line="259" w:lineRule="auto"/>
                        </w:pPr>
                        <w:r>
                          <w:rPr>
                            <w:rFonts w:cs="Calibri" w:hAnsi="Calibri" w:eastAsia="Calibri" w:ascii="Calibri"/>
                            <w:color w:val="2f5496"/>
                            <w:sz w:val="32"/>
                          </w:rPr>
                          <w:t xml:space="preserve">Tipos y Usos</w:t>
                        </w:r>
                      </w:p>
                    </w:txbxContent>
                  </v:textbox>
                </v:rect>
                <v:rect id="Rectangle 9939" style="position:absolute;width:609;height:2745;left:34326;top:27165;" filled="f" stroked="f">
                  <v:textbox inset="0,0,0,0">
                    <w:txbxContent>
                      <w:p>
                        <w:pPr>
                          <w:spacing w:before="0" w:after="160" w:line="259" w:lineRule="auto"/>
                        </w:pPr>
                        <w:r>
                          <w:rPr>
                            <w:rFonts w:cs="Calibri" w:hAnsi="Calibri" w:eastAsia="Calibri" w:ascii="Calibri"/>
                            <w:color w:val="2f5496"/>
                            <w:sz w:val="32"/>
                          </w:rPr>
                          <w:t xml:space="preserve"> </w:t>
                        </w:r>
                      </w:p>
                    </w:txbxContent>
                  </v:textbox>
                </v:rect>
                <v:shape id="Shape 313937" style="position:absolute;width:22762;height:23520;left:756;top:381;" coordsize="2276221,2352040" path="m0,0l2276221,0l2276221,2352040l0,2352040l0,0">
                  <v:stroke weight="0pt" endcap="flat" joinstyle="miter" miterlimit="10" on="false" color="#000000" opacity="0"/>
                  <v:fill on="true" color="#fdf2ea"/>
                </v:shape>
                <v:shape id="Picture 9992" style="position:absolute;width:22686;height:23518;left:756;top:381;" filled="f">
                  <v:imagedata r:id="rId343"/>
                </v:shape>
                <v:shape id="Shape 9993" style="position:absolute;width:23524;height:24282;left:375;top:0;" coordsize="2352421,2428240" path="m0,2428240l2352421,2428240l2352421,0l0,0x">
                  <v:stroke weight="6pt" endcap="flat" joinstyle="miter" miterlimit="10" on="true" color="#ffffff"/>
                  <v:fill on="false" color="#000000" opacity="0"/>
                </v:shape>
                <v:shape id="Shape 313938" style="position:absolute;width:21691;height:22569;left:25265;top:1333;" coordsize="2169160,2256917" path="m0,0l2169160,0l2169160,2256917l0,2256917l0,0">
                  <v:stroke weight="0pt" endcap="flat" joinstyle="miter" miterlimit="10" on="false" color="#000000" opacity="0"/>
                  <v:fill on="true" color="#fdf2ea"/>
                </v:shape>
                <v:shape id="Picture 9996" style="position:absolute;width:21589;height:22569;left:25265;top:1333;" filled="f">
                  <v:imagedata r:id="rId344"/>
                </v:shape>
                <v:shape id="Shape 9997" style="position:absolute;width:22453;height:23331;left:24884;top:952;" coordsize="2245360,2333117" path="m0,2333117l2245360,2333117l2245360,0l0,0x">
                  <v:stroke weight="6pt" endcap="flat" joinstyle="miter" miterlimit="10" on="true" color="#ffffff"/>
                  <v:fill on="false" color="#000000" opacity="0"/>
                </v:shape>
              </v:group>
            </w:pict>
          </mc:Fallback>
        </mc:AlternateContent>
      </w:r>
    </w:p>
    <w:p w14:paraId="2EE029CB" w14:textId="77777777" w:rsidR="00A97412" w:rsidRDefault="00000000">
      <w:pPr>
        <w:numPr>
          <w:ilvl w:val="0"/>
          <w:numId w:val="22"/>
        </w:numPr>
        <w:spacing w:after="12" w:line="267" w:lineRule="auto"/>
        <w:ind w:right="929" w:hanging="360"/>
      </w:pPr>
      <w:r>
        <w:rPr>
          <w:b/>
        </w:rPr>
        <w:t>Monomodo</w:t>
      </w:r>
      <w:r>
        <w:t xml:space="preserve">: Un solo modo de propagación y es la que menor dispersión tiene. </w:t>
      </w:r>
    </w:p>
    <w:p w14:paraId="68B00DF6" w14:textId="77777777" w:rsidR="00A97412" w:rsidRDefault="00000000">
      <w:pPr>
        <w:numPr>
          <w:ilvl w:val="0"/>
          <w:numId w:val="23"/>
        </w:numPr>
        <w:spacing w:after="12" w:line="267" w:lineRule="auto"/>
        <w:ind w:right="959" w:hanging="361"/>
      </w:pPr>
      <w:r>
        <w:t xml:space="preserve">Ventajas  </w:t>
      </w:r>
    </w:p>
    <w:p w14:paraId="45147F91" w14:textId="77777777" w:rsidR="00A97412" w:rsidRDefault="00000000">
      <w:pPr>
        <w:numPr>
          <w:ilvl w:val="1"/>
          <w:numId w:val="23"/>
        </w:numPr>
        <w:spacing w:after="26" w:line="265" w:lineRule="auto"/>
        <w:ind w:right="1827" w:firstLine="720"/>
      </w:pPr>
      <w:r>
        <w:t>Gran capacidad de Transmisión &gt;10 Gbit/</w:t>
      </w:r>
      <w:proofErr w:type="spellStart"/>
      <w:r>
        <w:t>seg</w:t>
      </w:r>
      <w:proofErr w:type="spellEnd"/>
      <w:r>
        <w:t xml:space="preserve"> </w:t>
      </w:r>
    </w:p>
    <w:p w14:paraId="3E6EB86A" w14:textId="77777777" w:rsidR="00A97412" w:rsidRDefault="00000000">
      <w:pPr>
        <w:numPr>
          <w:ilvl w:val="1"/>
          <w:numId w:val="23"/>
        </w:numPr>
        <w:spacing w:after="12" w:line="267" w:lineRule="auto"/>
        <w:ind w:right="1827" w:firstLine="720"/>
      </w:pPr>
      <w:r>
        <w:t xml:space="preserve">Grandes </w:t>
      </w:r>
      <w:proofErr w:type="gramStart"/>
      <w:r>
        <w:t>distancias :</w:t>
      </w:r>
      <w:proofErr w:type="gramEnd"/>
      <w:r>
        <w:t xml:space="preserve"> &gt;150 Km entre repetidores </w:t>
      </w:r>
      <w:r>
        <w:rPr>
          <w:rFonts w:ascii="Courier New" w:eastAsia="Courier New" w:hAnsi="Courier New" w:cs="Courier New"/>
        </w:rPr>
        <w:t>o</w:t>
      </w:r>
      <w:r>
        <w:rPr>
          <w:rFonts w:ascii="Arial" w:eastAsia="Arial" w:hAnsi="Arial" w:cs="Arial"/>
        </w:rPr>
        <w:t xml:space="preserve"> </w:t>
      </w:r>
      <w:r>
        <w:t xml:space="preserve">Desventajas  </w:t>
      </w:r>
    </w:p>
    <w:p w14:paraId="38A59313" w14:textId="77777777" w:rsidR="00A97412" w:rsidRDefault="00000000">
      <w:pPr>
        <w:numPr>
          <w:ilvl w:val="1"/>
          <w:numId w:val="23"/>
        </w:numPr>
        <w:spacing w:after="12" w:line="267" w:lineRule="auto"/>
        <w:ind w:right="1827" w:firstLine="720"/>
      </w:pPr>
      <w:r>
        <w:t xml:space="preserve">Circuitos Electrónicos de Gran Complejidad </w:t>
      </w:r>
    </w:p>
    <w:p w14:paraId="43080E34" w14:textId="77777777" w:rsidR="00A97412" w:rsidRDefault="00000000">
      <w:pPr>
        <w:numPr>
          <w:ilvl w:val="1"/>
          <w:numId w:val="23"/>
        </w:numPr>
        <w:spacing w:after="12" w:line="267" w:lineRule="auto"/>
        <w:ind w:right="1827" w:firstLine="720"/>
      </w:pPr>
      <w:r>
        <w:t xml:space="preserve">Alto Costo de Conexión </w:t>
      </w:r>
      <w:r>
        <w:rPr>
          <w:rFonts w:ascii="Courier New" w:eastAsia="Courier New" w:hAnsi="Courier New" w:cs="Courier New"/>
        </w:rPr>
        <w:t>o</w:t>
      </w:r>
      <w:r>
        <w:rPr>
          <w:rFonts w:ascii="Arial" w:eastAsia="Arial" w:hAnsi="Arial" w:cs="Arial"/>
        </w:rPr>
        <w:t xml:space="preserve"> </w:t>
      </w:r>
      <w:r>
        <w:t xml:space="preserve">Usos  </w:t>
      </w:r>
    </w:p>
    <w:p w14:paraId="2715B39D" w14:textId="77777777" w:rsidR="00A97412" w:rsidRDefault="00000000">
      <w:pPr>
        <w:numPr>
          <w:ilvl w:val="1"/>
          <w:numId w:val="23"/>
        </w:numPr>
        <w:spacing w:after="12" w:line="267" w:lineRule="auto"/>
        <w:ind w:right="1827" w:firstLine="720"/>
      </w:pPr>
      <w:r>
        <w:t xml:space="preserve">Telefonía, CATV y Redes WAN </w:t>
      </w:r>
      <w:r>
        <w:rPr>
          <w:rFonts w:ascii="Wingdings" w:eastAsia="Wingdings" w:hAnsi="Wingdings" w:cs="Wingdings"/>
        </w:rPr>
        <w:t>▪</w:t>
      </w:r>
      <w:r>
        <w:rPr>
          <w:rFonts w:ascii="Arial" w:eastAsia="Arial" w:hAnsi="Arial" w:cs="Arial"/>
        </w:rPr>
        <w:t xml:space="preserve"> </w:t>
      </w:r>
      <w:r>
        <w:rPr>
          <w:rFonts w:ascii="Arial" w:eastAsia="Arial" w:hAnsi="Arial" w:cs="Arial"/>
        </w:rPr>
        <w:tab/>
      </w:r>
      <w:proofErr w:type="spellStart"/>
      <w:r>
        <w:rPr>
          <w:b/>
        </w:rPr>
        <w:t>Multinomodo</w:t>
      </w:r>
      <w:proofErr w:type="spellEnd"/>
      <w:r>
        <w:t xml:space="preserve">: Varios modos de propagación. </w:t>
      </w:r>
      <w:r>
        <w:rPr>
          <w:rFonts w:ascii="Courier New" w:eastAsia="Courier New" w:hAnsi="Courier New" w:cs="Courier New"/>
        </w:rPr>
        <w:t>o</w:t>
      </w:r>
      <w:r>
        <w:rPr>
          <w:rFonts w:ascii="Arial" w:eastAsia="Arial" w:hAnsi="Arial" w:cs="Arial"/>
        </w:rPr>
        <w:t xml:space="preserve"> </w:t>
      </w:r>
      <w:r>
        <w:t xml:space="preserve">Ventajas  </w:t>
      </w:r>
    </w:p>
    <w:p w14:paraId="069855E5" w14:textId="77777777" w:rsidR="00A97412" w:rsidRDefault="00000000">
      <w:pPr>
        <w:numPr>
          <w:ilvl w:val="1"/>
          <w:numId w:val="23"/>
        </w:numPr>
        <w:spacing w:after="12" w:line="267" w:lineRule="auto"/>
        <w:ind w:right="1827" w:firstLine="720"/>
      </w:pPr>
      <w:r>
        <w:lastRenderedPageBreak/>
        <w:t xml:space="preserve">Circuitos Electrónicos de menor Complejidad  </w:t>
      </w:r>
    </w:p>
    <w:p w14:paraId="1D23ED16" w14:textId="77777777" w:rsidR="00A97412" w:rsidRDefault="00000000">
      <w:pPr>
        <w:numPr>
          <w:ilvl w:val="1"/>
          <w:numId w:val="23"/>
        </w:numPr>
        <w:spacing w:after="31" w:line="265" w:lineRule="auto"/>
        <w:ind w:right="1827" w:firstLine="720"/>
      </w:pPr>
      <w:r>
        <w:t xml:space="preserve">Bajo Costo de Conexión  </w:t>
      </w:r>
    </w:p>
    <w:p w14:paraId="064B35FE" w14:textId="77777777" w:rsidR="00A97412" w:rsidRDefault="00000000">
      <w:pPr>
        <w:numPr>
          <w:ilvl w:val="0"/>
          <w:numId w:val="23"/>
        </w:numPr>
        <w:spacing w:after="12" w:line="267" w:lineRule="auto"/>
        <w:ind w:right="959" w:hanging="361"/>
      </w:pPr>
      <w:r>
        <w:t xml:space="preserve">Desventajas  </w:t>
      </w:r>
    </w:p>
    <w:p w14:paraId="0E631251" w14:textId="77777777" w:rsidR="00A97412" w:rsidRDefault="00000000">
      <w:pPr>
        <w:numPr>
          <w:ilvl w:val="2"/>
          <w:numId w:val="24"/>
        </w:numPr>
        <w:spacing w:after="12" w:line="267" w:lineRule="auto"/>
        <w:ind w:right="959" w:hanging="360"/>
      </w:pPr>
      <w:r>
        <w:t xml:space="preserve">Distancia Limitada &lt; 30 Km (2,5 Km Normalmente) </w:t>
      </w:r>
    </w:p>
    <w:p w14:paraId="09C25404" w14:textId="77777777" w:rsidR="00A97412" w:rsidRDefault="00000000">
      <w:pPr>
        <w:numPr>
          <w:ilvl w:val="2"/>
          <w:numId w:val="24"/>
        </w:numPr>
        <w:spacing w:after="12" w:line="267" w:lineRule="auto"/>
        <w:ind w:right="959" w:hanging="360"/>
      </w:pPr>
      <w:r>
        <w:t>Baja Capacidad de Transmisión &lt; 300 Mbit/</w:t>
      </w:r>
      <w:proofErr w:type="spellStart"/>
      <w:r>
        <w:t>seg</w:t>
      </w:r>
      <w:proofErr w:type="spellEnd"/>
      <w:r>
        <w:t xml:space="preserve"> </w:t>
      </w:r>
    </w:p>
    <w:p w14:paraId="7F1DE5D5" w14:textId="77777777" w:rsidR="00A97412" w:rsidRDefault="00000000">
      <w:pPr>
        <w:numPr>
          <w:ilvl w:val="0"/>
          <w:numId w:val="23"/>
        </w:numPr>
        <w:spacing w:after="12" w:line="267" w:lineRule="auto"/>
        <w:ind w:right="959" w:hanging="361"/>
      </w:pPr>
      <w:r>
        <w:t xml:space="preserve">Usos  </w:t>
      </w:r>
    </w:p>
    <w:p w14:paraId="3907080D" w14:textId="77777777" w:rsidR="00A97412" w:rsidRDefault="00000000">
      <w:pPr>
        <w:tabs>
          <w:tab w:val="center" w:pos="4273"/>
          <w:tab w:val="center" w:pos="6208"/>
        </w:tabs>
        <w:spacing w:after="326" w:line="267" w:lineRule="auto"/>
      </w:pPr>
      <w:r>
        <w:tab/>
      </w:r>
      <w:r>
        <w:rPr>
          <w:rFonts w:ascii="Wingdings" w:eastAsia="Wingdings" w:hAnsi="Wingdings" w:cs="Wingdings"/>
        </w:rPr>
        <w:t>▪</w:t>
      </w:r>
      <w:r>
        <w:rPr>
          <w:rFonts w:ascii="Arial" w:eastAsia="Arial" w:hAnsi="Arial" w:cs="Arial"/>
        </w:rPr>
        <w:t xml:space="preserve"> </w:t>
      </w:r>
      <w:r>
        <w:rPr>
          <w:rFonts w:ascii="Arial" w:eastAsia="Arial" w:hAnsi="Arial" w:cs="Arial"/>
        </w:rPr>
        <w:tab/>
      </w:r>
      <w:r>
        <w:t xml:space="preserve">Redes LAN, Seguridad y Señalización </w:t>
      </w:r>
    </w:p>
    <w:p w14:paraId="5DCCB54F" w14:textId="77777777" w:rsidR="00A97412" w:rsidRDefault="00000000">
      <w:pPr>
        <w:spacing w:after="0" w:line="260" w:lineRule="auto"/>
        <w:ind w:left="822" w:right="815" w:hanging="10"/>
        <w:jc w:val="center"/>
      </w:pPr>
      <w:r>
        <w:rPr>
          <w:color w:val="2F5496"/>
          <w:sz w:val="32"/>
        </w:rPr>
        <w:t xml:space="preserve">Medios Físicos de Transmisión </w:t>
      </w:r>
    </w:p>
    <w:p w14:paraId="115488B2" w14:textId="77777777" w:rsidR="00A97412" w:rsidRDefault="00000000">
      <w:pPr>
        <w:spacing w:after="275"/>
        <w:ind w:right="2213"/>
        <w:jc w:val="right"/>
      </w:pPr>
      <w:r>
        <w:rPr>
          <w:noProof/>
        </w:rPr>
        <w:drawing>
          <wp:inline distT="0" distB="0" distL="0" distR="0" wp14:anchorId="7A42A3D2" wp14:editId="6993B4E2">
            <wp:extent cx="3770630" cy="2336800"/>
            <wp:effectExtent l="0" t="0" r="0" b="0"/>
            <wp:docPr id="10045" name="Picture 10045"/>
            <wp:cNvGraphicFramePr/>
            <a:graphic xmlns:a="http://schemas.openxmlformats.org/drawingml/2006/main">
              <a:graphicData uri="http://schemas.openxmlformats.org/drawingml/2006/picture">
                <pic:pic xmlns:pic="http://schemas.openxmlformats.org/drawingml/2006/picture">
                  <pic:nvPicPr>
                    <pic:cNvPr id="10045" name="Picture 10045"/>
                    <pic:cNvPicPr/>
                  </pic:nvPicPr>
                  <pic:blipFill>
                    <a:blip r:embed="rId345"/>
                    <a:stretch>
                      <a:fillRect/>
                    </a:stretch>
                  </pic:blipFill>
                  <pic:spPr>
                    <a:xfrm>
                      <a:off x="0" y="0"/>
                      <a:ext cx="3770630" cy="2336800"/>
                    </a:xfrm>
                    <a:prstGeom prst="rect">
                      <a:avLst/>
                    </a:prstGeom>
                  </pic:spPr>
                </pic:pic>
              </a:graphicData>
            </a:graphic>
          </wp:inline>
        </w:drawing>
      </w:r>
      <w:r>
        <w:t xml:space="preserve"> </w:t>
      </w:r>
    </w:p>
    <w:p w14:paraId="730CC4D7" w14:textId="77777777" w:rsidR="00A97412" w:rsidRDefault="00000000">
      <w:pPr>
        <w:spacing w:after="0" w:line="260" w:lineRule="auto"/>
        <w:ind w:left="822" w:right="815" w:hanging="10"/>
        <w:jc w:val="center"/>
      </w:pPr>
      <w:r>
        <w:rPr>
          <w:color w:val="2F5496"/>
          <w:sz w:val="32"/>
        </w:rPr>
        <w:t xml:space="preserve">Radiocomunicaciones </w:t>
      </w:r>
    </w:p>
    <w:p w14:paraId="4BE86471" w14:textId="77777777" w:rsidR="00A97412" w:rsidRDefault="00000000">
      <w:pPr>
        <w:numPr>
          <w:ilvl w:val="0"/>
          <w:numId w:val="25"/>
        </w:numPr>
        <w:spacing w:after="38" w:line="267" w:lineRule="auto"/>
        <w:ind w:right="959" w:hanging="360"/>
      </w:pPr>
      <w:r>
        <w:t xml:space="preserve">Técnica que permite el Intercambio de información entre dos puntos geográficos mediante la transmisión de ondas electromagnéticas. </w:t>
      </w:r>
    </w:p>
    <w:p w14:paraId="2D62121A" w14:textId="77777777" w:rsidR="00A97412" w:rsidRDefault="00000000">
      <w:pPr>
        <w:numPr>
          <w:ilvl w:val="0"/>
          <w:numId w:val="25"/>
        </w:numPr>
        <w:spacing w:after="12" w:line="267" w:lineRule="auto"/>
        <w:ind w:right="959" w:hanging="360"/>
      </w:pPr>
      <w:r>
        <w:t>Se propagan a la velocidad de la Luz (300 Km/</w:t>
      </w:r>
      <w:proofErr w:type="spellStart"/>
      <w:r>
        <w:t>seg</w:t>
      </w:r>
      <w:proofErr w:type="spellEnd"/>
      <w:r>
        <w:t xml:space="preserve"> </w:t>
      </w:r>
      <w:proofErr w:type="spellStart"/>
      <w:r>
        <w:t>Aprox</w:t>
      </w:r>
      <w:proofErr w:type="spellEnd"/>
      <w:r>
        <w:t xml:space="preserve">). </w:t>
      </w:r>
    </w:p>
    <w:p w14:paraId="265D3B20" w14:textId="77777777" w:rsidR="00A97412" w:rsidRDefault="00000000">
      <w:pPr>
        <w:numPr>
          <w:ilvl w:val="0"/>
          <w:numId w:val="25"/>
        </w:numPr>
        <w:spacing w:after="328" w:line="267" w:lineRule="auto"/>
        <w:ind w:right="959" w:hanging="360"/>
      </w:pPr>
      <w:r>
        <w:t xml:space="preserve">La propagación de dichas ondas se realiza mediante el uso de Antenas (Transmisor/Receptor). </w:t>
      </w:r>
    </w:p>
    <w:p w14:paraId="61B1FFA2" w14:textId="77777777" w:rsidR="00A97412" w:rsidRDefault="00000000">
      <w:pPr>
        <w:spacing w:after="0" w:line="260" w:lineRule="auto"/>
        <w:ind w:left="822" w:right="814" w:hanging="10"/>
        <w:jc w:val="center"/>
      </w:pPr>
      <w:r>
        <w:rPr>
          <w:color w:val="2F5496"/>
          <w:sz w:val="32"/>
        </w:rPr>
        <w:t xml:space="preserve">Propagación de Ondas de Radio </w:t>
      </w:r>
    </w:p>
    <w:p w14:paraId="04A8CEDC" w14:textId="77777777" w:rsidR="00A97412" w:rsidRDefault="00000000">
      <w:pPr>
        <w:numPr>
          <w:ilvl w:val="0"/>
          <w:numId w:val="25"/>
        </w:numPr>
        <w:spacing w:after="12" w:line="267" w:lineRule="auto"/>
        <w:ind w:right="959" w:hanging="360"/>
      </w:pPr>
      <w:r>
        <w:t xml:space="preserve">Se pueden propagar </w:t>
      </w:r>
      <w:proofErr w:type="gramStart"/>
      <w:r>
        <w:t>de acuerdo a</w:t>
      </w:r>
      <w:proofErr w:type="gramEnd"/>
      <w:r>
        <w:t xml:space="preserve"> los siguientes modos: </w:t>
      </w:r>
    </w:p>
    <w:p w14:paraId="5B147BB4" w14:textId="77777777" w:rsidR="00A97412" w:rsidRDefault="00000000">
      <w:pPr>
        <w:numPr>
          <w:ilvl w:val="1"/>
          <w:numId w:val="25"/>
        </w:numPr>
        <w:spacing w:after="12" w:line="267" w:lineRule="auto"/>
        <w:ind w:right="959" w:hanging="360"/>
      </w:pPr>
      <w:r>
        <w:t xml:space="preserve">Por onda Terrestre </w:t>
      </w:r>
      <w:r>
        <w:rPr>
          <w:rFonts w:ascii="Courier New" w:eastAsia="Courier New" w:hAnsi="Courier New" w:cs="Courier New"/>
        </w:rPr>
        <w:t>o</w:t>
      </w:r>
      <w:r>
        <w:rPr>
          <w:rFonts w:ascii="Arial" w:eastAsia="Arial" w:hAnsi="Arial" w:cs="Arial"/>
        </w:rPr>
        <w:t xml:space="preserve"> </w:t>
      </w:r>
      <w:r>
        <w:t xml:space="preserve">(Superficie) </w:t>
      </w:r>
      <w:r>
        <w:rPr>
          <w:rFonts w:ascii="Courier New" w:eastAsia="Courier New" w:hAnsi="Courier New" w:cs="Courier New"/>
        </w:rPr>
        <w:t>o</w:t>
      </w:r>
      <w:r>
        <w:rPr>
          <w:rFonts w:ascii="Arial" w:eastAsia="Arial" w:hAnsi="Arial" w:cs="Arial"/>
        </w:rPr>
        <w:t xml:space="preserve"> </w:t>
      </w:r>
      <w:r>
        <w:t xml:space="preserve">En Línea </w:t>
      </w:r>
      <w:proofErr w:type="gramStart"/>
      <w:r>
        <w:t xml:space="preserve">Recta  </w:t>
      </w:r>
      <w:r>
        <w:rPr>
          <w:rFonts w:ascii="Courier New" w:eastAsia="Courier New" w:hAnsi="Courier New" w:cs="Courier New"/>
        </w:rPr>
        <w:t>o</w:t>
      </w:r>
      <w:proofErr w:type="gramEnd"/>
      <w:r>
        <w:rPr>
          <w:rFonts w:ascii="Arial" w:eastAsia="Arial" w:hAnsi="Arial" w:cs="Arial"/>
        </w:rPr>
        <w:t xml:space="preserve"> </w:t>
      </w:r>
      <w:r>
        <w:t xml:space="preserve">(Alcance Visual) </w:t>
      </w:r>
      <w:r>
        <w:rPr>
          <w:rFonts w:ascii="Courier New" w:eastAsia="Courier New" w:hAnsi="Courier New" w:cs="Courier New"/>
        </w:rPr>
        <w:t>o</w:t>
      </w:r>
      <w:r>
        <w:rPr>
          <w:rFonts w:ascii="Arial" w:eastAsia="Arial" w:hAnsi="Arial" w:cs="Arial"/>
        </w:rPr>
        <w:t xml:space="preserve"> </w:t>
      </w:r>
      <w:r>
        <w:t xml:space="preserve">Por Onda Espacial  </w:t>
      </w:r>
    </w:p>
    <w:p w14:paraId="3BDA818E" w14:textId="77777777" w:rsidR="00A97412" w:rsidRDefault="00000000">
      <w:pPr>
        <w:spacing w:after="0"/>
        <w:ind w:left="1041"/>
      </w:pPr>
      <w:r>
        <w:rPr>
          <w:noProof/>
        </w:rPr>
        <mc:AlternateContent>
          <mc:Choice Requires="wpg">
            <w:drawing>
              <wp:inline distT="0" distB="0" distL="0" distR="0" wp14:anchorId="628F3D35" wp14:editId="2C2C04CE">
                <wp:extent cx="5289614" cy="1650391"/>
                <wp:effectExtent l="0" t="0" r="0" b="0"/>
                <wp:docPr id="257968" name="Group 257968"/>
                <wp:cNvGraphicFramePr/>
                <a:graphic xmlns:a="http://schemas.openxmlformats.org/drawingml/2006/main">
                  <a:graphicData uri="http://schemas.microsoft.com/office/word/2010/wordprocessingGroup">
                    <wpg:wgp>
                      <wpg:cNvGrpSpPr/>
                      <wpg:grpSpPr>
                        <a:xfrm>
                          <a:off x="0" y="0"/>
                          <a:ext cx="5289614" cy="1650391"/>
                          <a:chOff x="0" y="0"/>
                          <a:chExt cx="5289614" cy="1650391"/>
                        </a:xfrm>
                      </wpg:grpSpPr>
                      <wps:wsp>
                        <wps:cNvPr id="10092" name="Rectangle 10092"/>
                        <wps:cNvSpPr/>
                        <wps:spPr>
                          <a:xfrm>
                            <a:off x="648335" y="40970"/>
                            <a:ext cx="111886" cy="170269"/>
                          </a:xfrm>
                          <a:prstGeom prst="rect">
                            <a:avLst/>
                          </a:prstGeom>
                          <a:ln>
                            <a:noFill/>
                          </a:ln>
                        </wps:spPr>
                        <wps:txbx>
                          <w:txbxContent>
                            <w:p w14:paraId="652F9B3E" w14:textId="77777777" w:rsidR="00A97412" w:rsidRDefault="00000000">
                              <w:r>
                                <w:rPr>
                                  <w:rFonts w:ascii="Courier New" w:eastAsia="Courier New" w:hAnsi="Courier New" w:cs="Courier New"/>
                                </w:rPr>
                                <w:t>o</w:t>
                              </w:r>
                            </w:p>
                          </w:txbxContent>
                        </wps:txbx>
                        <wps:bodyPr horzOverflow="overflow" vert="horz" lIns="0" tIns="0" rIns="0" bIns="0" rtlCol="0">
                          <a:noAutofit/>
                        </wps:bodyPr>
                      </wps:wsp>
                      <wps:wsp>
                        <wps:cNvPr id="10093" name="Rectangle 10093"/>
                        <wps:cNvSpPr/>
                        <wps:spPr>
                          <a:xfrm>
                            <a:off x="732155" y="0"/>
                            <a:ext cx="51809" cy="207921"/>
                          </a:xfrm>
                          <a:prstGeom prst="rect">
                            <a:avLst/>
                          </a:prstGeom>
                          <a:ln>
                            <a:noFill/>
                          </a:ln>
                        </wps:spPr>
                        <wps:txbx>
                          <w:txbxContent>
                            <w:p w14:paraId="7A3BF236" w14:textId="77777777" w:rsidR="00A97412" w:rsidRDefault="00000000">
                              <w:r>
                                <w:rPr>
                                  <w:rFonts w:ascii="Arial" w:eastAsia="Arial" w:hAnsi="Arial" w:cs="Arial"/>
                                </w:rPr>
                                <w:t xml:space="preserve"> </w:t>
                              </w:r>
                            </w:p>
                          </w:txbxContent>
                        </wps:txbx>
                        <wps:bodyPr horzOverflow="overflow" vert="horz" lIns="0" tIns="0" rIns="0" bIns="0" rtlCol="0">
                          <a:noAutofit/>
                        </wps:bodyPr>
                      </wps:wsp>
                      <wps:wsp>
                        <wps:cNvPr id="257669" name="Rectangle 257669"/>
                        <wps:cNvSpPr/>
                        <wps:spPr>
                          <a:xfrm>
                            <a:off x="876935" y="21732"/>
                            <a:ext cx="56502" cy="189936"/>
                          </a:xfrm>
                          <a:prstGeom prst="rect">
                            <a:avLst/>
                          </a:prstGeom>
                          <a:ln>
                            <a:noFill/>
                          </a:ln>
                        </wps:spPr>
                        <wps:txbx>
                          <w:txbxContent>
                            <w:p w14:paraId="5931C71C" w14:textId="77777777" w:rsidR="00A97412" w:rsidRDefault="00000000">
                              <w:r>
                                <w:t>(</w:t>
                              </w:r>
                            </w:p>
                          </w:txbxContent>
                        </wps:txbx>
                        <wps:bodyPr horzOverflow="overflow" vert="horz" lIns="0" tIns="0" rIns="0" bIns="0" rtlCol="0">
                          <a:noAutofit/>
                        </wps:bodyPr>
                      </wps:wsp>
                      <wps:wsp>
                        <wps:cNvPr id="257671" name="Rectangle 257671"/>
                        <wps:cNvSpPr/>
                        <wps:spPr>
                          <a:xfrm>
                            <a:off x="919418" y="21732"/>
                            <a:ext cx="717562" cy="189936"/>
                          </a:xfrm>
                          <a:prstGeom prst="rect">
                            <a:avLst/>
                          </a:prstGeom>
                          <a:ln>
                            <a:noFill/>
                          </a:ln>
                        </wps:spPr>
                        <wps:txbx>
                          <w:txbxContent>
                            <w:p w14:paraId="37F00C4F" w14:textId="77777777" w:rsidR="00A97412" w:rsidRDefault="00000000">
                              <w:r>
                                <w:t>Ionosfera</w:t>
                              </w:r>
                            </w:p>
                          </w:txbxContent>
                        </wps:txbx>
                        <wps:bodyPr horzOverflow="overflow" vert="horz" lIns="0" tIns="0" rIns="0" bIns="0" rtlCol="0">
                          <a:noAutofit/>
                        </wps:bodyPr>
                      </wps:wsp>
                      <wps:wsp>
                        <wps:cNvPr id="257670" name="Rectangle 257670"/>
                        <wps:cNvSpPr/>
                        <wps:spPr>
                          <a:xfrm>
                            <a:off x="1458939" y="21732"/>
                            <a:ext cx="56502" cy="189936"/>
                          </a:xfrm>
                          <a:prstGeom prst="rect">
                            <a:avLst/>
                          </a:prstGeom>
                          <a:ln>
                            <a:noFill/>
                          </a:ln>
                        </wps:spPr>
                        <wps:txbx>
                          <w:txbxContent>
                            <w:p w14:paraId="3227E2FE" w14:textId="77777777" w:rsidR="00A97412" w:rsidRDefault="00000000">
                              <w:r>
                                <w:t>)</w:t>
                              </w:r>
                            </w:p>
                          </w:txbxContent>
                        </wps:txbx>
                        <wps:bodyPr horzOverflow="overflow" vert="horz" lIns="0" tIns="0" rIns="0" bIns="0" rtlCol="0">
                          <a:noAutofit/>
                        </wps:bodyPr>
                      </wps:wsp>
                      <wps:wsp>
                        <wps:cNvPr id="10095" name="Rectangle 10095"/>
                        <wps:cNvSpPr/>
                        <wps:spPr>
                          <a:xfrm>
                            <a:off x="1500632" y="21732"/>
                            <a:ext cx="42144" cy="189936"/>
                          </a:xfrm>
                          <a:prstGeom prst="rect">
                            <a:avLst/>
                          </a:prstGeom>
                          <a:ln>
                            <a:noFill/>
                          </a:ln>
                        </wps:spPr>
                        <wps:txbx>
                          <w:txbxContent>
                            <w:p w14:paraId="79CD5CDB" w14:textId="77777777" w:rsidR="00A97412" w:rsidRDefault="00000000">
                              <w:r>
                                <w:t xml:space="preserve"> </w:t>
                              </w:r>
                            </w:p>
                          </w:txbxContent>
                        </wps:txbx>
                        <wps:bodyPr horzOverflow="overflow" vert="horz" lIns="0" tIns="0" rIns="0" bIns="0" rtlCol="0">
                          <a:noAutofit/>
                        </wps:bodyPr>
                      </wps:wsp>
                      <wps:wsp>
                        <wps:cNvPr id="10096" name="Rectangle 10096"/>
                        <wps:cNvSpPr/>
                        <wps:spPr>
                          <a:xfrm>
                            <a:off x="5257927" y="1507581"/>
                            <a:ext cx="42143" cy="189937"/>
                          </a:xfrm>
                          <a:prstGeom prst="rect">
                            <a:avLst/>
                          </a:prstGeom>
                          <a:ln>
                            <a:noFill/>
                          </a:ln>
                        </wps:spPr>
                        <wps:txbx>
                          <w:txbxContent>
                            <w:p w14:paraId="27D0B81D" w14:textId="77777777" w:rsidR="00A97412" w:rsidRDefault="00000000">
                              <w:r>
                                <w:t xml:space="preserve"> </w:t>
                              </w:r>
                            </w:p>
                          </w:txbxContent>
                        </wps:txbx>
                        <wps:bodyPr horzOverflow="overflow" vert="horz" lIns="0" tIns="0" rIns="0" bIns="0" rtlCol="0">
                          <a:noAutofit/>
                        </wps:bodyPr>
                      </wps:wsp>
                      <pic:pic xmlns:pic="http://schemas.openxmlformats.org/drawingml/2006/picture">
                        <pic:nvPicPr>
                          <pic:cNvPr id="10098" name="Picture 10098"/>
                          <pic:cNvPicPr/>
                        </pic:nvPicPr>
                        <pic:blipFill>
                          <a:blip r:embed="rId346"/>
                          <a:stretch>
                            <a:fillRect/>
                          </a:stretch>
                        </pic:blipFill>
                        <pic:spPr>
                          <a:xfrm>
                            <a:off x="38100" y="354853"/>
                            <a:ext cx="2646807" cy="1181100"/>
                          </a:xfrm>
                          <a:prstGeom prst="rect">
                            <a:avLst/>
                          </a:prstGeom>
                        </pic:spPr>
                      </pic:pic>
                      <wps:wsp>
                        <wps:cNvPr id="10099" name="Shape 10099"/>
                        <wps:cNvSpPr/>
                        <wps:spPr>
                          <a:xfrm>
                            <a:off x="0" y="316702"/>
                            <a:ext cx="2723007" cy="1257300"/>
                          </a:xfrm>
                          <a:custGeom>
                            <a:avLst/>
                            <a:gdLst/>
                            <a:ahLst/>
                            <a:cxnLst/>
                            <a:rect l="0" t="0" r="0" b="0"/>
                            <a:pathLst>
                              <a:path w="2723007" h="1257300">
                                <a:moveTo>
                                  <a:pt x="0" y="1257300"/>
                                </a:moveTo>
                                <a:lnTo>
                                  <a:pt x="2723007" y="1257300"/>
                                </a:lnTo>
                                <a:lnTo>
                                  <a:pt x="2723007" y="0"/>
                                </a:lnTo>
                                <a:lnTo>
                                  <a:pt x="0" y="0"/>
                                </a:lnTo>
                                <a:close/>
                              </a:path>
                            </a:pathLst>
                          </a:custGeom>
                          <a:ln w="76200" cap="flat">
                            <a:miter lim="127000"/>
                          </a:ln>
                        </wps:spPr>
                        <wps:style>
                          <a:lnRef idx="1">
                            <a:srgbClr val="BFBFBF"/>
                          </a:lnRef>
                          <a:fillRef idx="0">
                            <a:srgbClr val="000000">
                              <a:alpha val="0"/>
                            </a:srgbClr>
                          </a:fillRef>
                          <a:effectRef idx="0">
                            <a:scrgbClr r="0" g="0" b="0"/>
                          </a:effectRef>
                          <a:fontRef idx="none"/>
                        </wps:style>
                        <wps:bodyPr/>
                      </wps:wsp>
                      <pic:pic xmlns:pic="http://schemas.openxmlformats.org/drawingml/2006/picture">
                        <pic:nvPicPr>
                          <pic:cNvPr id="10101" name="Picture 10101"/>
                          <pic:cNvPicPr/>
                        </pic:nvPicPr>
                        <pic:blipFill>
                          <a:blip r:embed="rId347"/>
                          <a:stretch>
                            <a:fillRect/>
                          </a:stretch>
                        </pic:blipFill>
                        <pic:spPr>
                          <a:xfrm>
                            <a:off x="2838450" y="354853"/>
                            <a:ext cx="2352040" cy="1176020"/>
                          </a:xfrm>
                          <a:prstGeom prst="rect">
                            <a:avLst/>
                          </a:prstGeom>
                        </pic:spPr>
                      </pic:pic>
                      <wps:wsp>
                        <wps:cNvPr id="10102" name="Shape 10102"/>
                        <wps:cNvSpPr/>
                        <wps:spPr>
                          <a:xfrm>
                            <a:off x="2800350" y="316702"/>
                            <a:ext cx="2428240" cy="1252221"/>
                          </a:xfrm>
                          <a:custGeom>
                            <a:avLst/>
                            <a:gdLst/>
                            <a:ahLst/>
                            <a:cxnLst/>
                            <a:rect l="0" t="0" r="0" b="0"/>
                            <a:pathLst>
                              <a:path w="2428240" h="1252221">
                                <a:moveTo>
                                  <a:pt x="0" y="1252221"/>
                                </a:moveTo>
                                <a:lnTo>
                                  <a:pt x="2428240" y="1252221"/>
                                </a:lnTo>
                                <a:lnTo>
                                  <a:pt x="2428240" y="0"/>
                                </a:lnTo>
                                <a:lnTo>
                                  <a:pt x="0" y="0"/>
                                </a:lnTo>
                                <a:close/>
                              </a:path>
                            </a:pathLst>
                          </a:custGeom>
                          <a:ln w="76200" cap="flat">
                            <a:miter lim="127000"/>
                          </a:ln>
                        </wps:spPr>
                        <wps:style>
                          <a:lnRef idx="1">
                            <a:srgbClr val="BFBFBF"/>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57968" style="width:416.505pt;height:129.952pt;mso-position-horizontal-relative:char;mso-position-vertical-relative:line" coordsize="52896,16503">
                <v:rect id="Rectangle 10092" style="position:absolute;width:1118;height:1702;left:6483;top:409;" filled="f" stroked="f">
                  <v:textbox inset="0,0,0,0">
                    <w:txbxContent>
                      <w:p>
                        <w:pPr>
                          <w:spacing w:before="0" w:after="160" w:line="259" w:lineRule="auto"/>
                        </w:pPr>
                        <w:r>
                          <w:rPr>
                            <w:rFonts w:cs="Courier New" w:hAnsi="Courier New" w:eastAsia="Courier New" w:ascii="Courier New"/>
                            <w:sz w:val="22"/>
                          </w:rPr>
                          <w:t xml:space="preserve">o</w:t>
                        </w:r>
                      </w:p>
                    </w:txbxContent>
                  </v:textbox>
                </v:rect>
                <v:rect id="Rectangle 10093" style="position:absolute;width:518;height:2079;left:7321;top:0;" filled="f" stroked="f">
                  <v:textbox inset="0,0,0,0">
                    <w:txbxContent>
                      <w:p>
                        <w:pPr>
                          <w:spacing w:before="0" w:after="160" w:line="259" w:lineRule="auto"/>
                        </w:pPr>
                        <w:r>
                          <w:rPr>
                            <w:rFonts w:cs="Arial" w:hAnsi="Arial" w:eastAsia="Arial" w:ascii="Arial"/>
                            <w:sz w:val="22"/>
                          </w:rPr>
                          <w:t xml:space="preserve"> </w:t>
                        </w:r>
                      </w:p>
                    </w:txbxContent>
                  </v:textbox>
                </v:rect>
                <v:rect id="Rectangle 257669" style="position:absolute;width:565;height:1899;left:8769;top:217;" filled="f" stroked="f">
                  <v:textbox inset="0,0,0,0">
                    <w:txbxContent>
                      <w:p>
                        <w:pPr>
                          <w:spacing w:before="0" w:after="160" w:line="259" w:lineRule="auto"/>
                        </w:pPr>
                        <w:r>
                          <w:rPr>
                            <w:rFonts w:cs="Calibri" w:hAnsi="Calibri" w:eastAsia="Calibri" w:ascii="Calibri"/>
                            <w:sz w:val="22"/>
                          </w:rPr>
                          <w:t xml:space="preserve">(</w:t>
                        </w:r>
                      </w:p>
                    </w:txbxContent>
                  </v:textbox>
                </v:rect>
                <v:rect id="Rectangle 257671" style="position:absolute;width:7175;height:1899;left:9194;top:217;" filled="f" stroked="f">
                  <v:textbox inset="0,0,0,0">
                    <w:txbxContent>
                      <w:p>
                        <w:pPr>
                          <w:spacing w:before="0" w:after="160" w:line="259" w:lineRule="auto"/>
                        </w:pPr>
                        <w:r>
                          <w:rPr>
                            <w:rFonts w:cs="Calibri" w:hAnsi="Calibri" w:eastAsia="Calibri" w:ascii="Calibri"/>
                            <w:sz w:val="22"/>
                          </w:rPr>
                          <w:t xml:space="preserve">Ionosfera</w:t>
                        </w:r>
                      </w:p>
                    </w:txbxContent>
                  </v:textbox>
                </v:rect>
                <v:rect id="Rectangle 257670" style="position:absolute;width:565;height:1899;left:14589;top:217;" filled="f" stroked="f">
                  <v:textbox inset="0,0,0,0">
                    <w:txbxContent>
                      <w:p>
                        <w:pPr>
                          <w:spacing w:before="0" w:after="160" w:line="259" w:lineRule="auto"/>
                        </w:pPr>
                        <w:r>
                          <w:rPr>
                            <w:rFonts w:cs="Calibri" w:hAnsi="Calibri" w:eastAsia="Calibri" w:ascii="Calibri"/>
                            <w:sz w:val="22"/>
                          </w:rPr>
                          <w:t xml:space="preserve">)</w:t>
                        </w:r>
                      </w:p>
                    </w:txbxContent>
                  </v:textbox>
                </v:rect>
                <v:rect id="Rectangle 10095" style="position:absolute;width:421;height:1899;left:15006;top:217;" filled="f" stroked="f">
                  <v:textbox inset="0,0,0,0">
                    <w:txbxContent>
                      <w:p>
                        <w:pPr>
                          <w:spacing w:before="0" w:after="160" w:line="259" w:lineRule="auto"/>
                        </w:pPr>
                        <w:r>
                          <w:rPr>
                            <w:rFonts w:cs="Calibri" w:hAnsi="Calibri" w:eastAsia="Calibri" w:ascii="Calibri"/>
                            <w:sz w:val="22"/>
                          </w:rPr>
                          <w:t xml:space="preserve"> </w:t>
                        </w:r>
                      </w:p>
                    </w:txbxContent>
                  </v:textbox>
                </v:rect>
                <v:rect id="Rectangle 10096" style="position:absolute;width:421;height:1899;left:52579;top:15075;" filled="f" stroked="f">
                  <v:textbox inset="0,0,0,0">
                    <w:txbxContent>
                      <w:p>
                        <w:pPr>
                          <w:spacing w:before="0" w:after="160" w:line="259" w:lineRule="auto"/>
                        </w:pPr>
                        <w:r>
                          <w:rPr>
                            <w:rFonts w:cs="Calibri" w:hAnsi="Calibri" w:eastAsia="Calibri" w:ascii="Calibri"/>
                            <w:sz w:val="22"/>
                          </w:rPr>
                          <w:t xml:space="preserve"> </w:t>
                        </w:r>
                      </w:p>
                    </w:txbxContent>
                  </v:textbox>
                </v:rect>
                <v:shape id="Picture 10098" style="position:absolute;width:26468;height:11811;left:381;top:3548;" filled="f">
                  <v:imagedata r:id="rId348"/>
                </v:shape>
                <v:shape id="Shape 10099" style="position:absolute;width:27230;height:12573;left:0;top:3167;" coordsize="2723007,1257300" path="m0,1257300l2723007,1257300l2723007,0l0,0x">
                  <v:stroke weight="6pt" endcap="flat" joinstyle="miter" miterlimit="10" on="true" color="#bfbfbf"/>
                  <v:fill on="false" color="#000000" opacity="0"/>
                </v:shape>
                <v:shape id="Picture 10101" style="position:absolute;width:23520;height:11760;left:28384;top:3548;" filled="f">
                  <v:imagedata r:id="rId349"/>
                </v:shape>
                <v:shape id="Shape 10102" style="position:absolute;width:24282;height:12522;left:28003;top:3167;" coordsize="2428240,1252221" path="m0,1252221l2428240,1252221l2428240,0l0,0x">
                  <v:stroke weight="6pt" endcap="flat" joinstyle="miter" miterlimit="10" on="true" color="#bfbfbf"/>
                  <v:fill on="false" color="#000000" opacity="0"/>
                </v:shape>
              </v:group>
            </w:pict>
          </mc:Fallback>
        </mc:AlternateContent>
      </w:r>
    </w:p>
    <w:p w14:paraId="48A90445" w14:textId="77777777" w:rsidR="00A97412" w:rsidRDefault="00000000">
      <w:pPr>
        <w:spacing w:after="0" w:line="260" w:lineRule="auto"/>
        <w:ind w:left="822" w:right="813" w:hanging="10"/>
        <w:jc w:val="center"/>
      </w:pPr>
      <w:r>
        <w:rPr>
          <w:color w:val="2F5496"/>
          <w:sz w:val="32"/>
        </w:rPr>
        <w:t xml:space="preserve">Espectro de Radiofrecuencias </w:t>
      </w:r>
    </w:p>
    <w:p w14:paraId="1715A32F" w14:textId="77777777" w:rsidR="00A97412" w:rsidRDefault="00000000">
      <w:pPr>
        <w:spacing w:after="331"/>
        <w:ind w:left="2352"/>
      </w:pPr>
      <w:r>
        <w:rPr>
          <w:noProof/>
        </w:rPr>
        <w:lastRenderedPageBreak/>
        <mc:AlternateContent>
          <mc:Choice Requires="wpg">
            <w:drawing>
              <wp:inline distT="0" distB="0" distL="0" distR="0" wp14:anchorId="2FC1118D" wp14:editId="1CCB2957">
                <wp:extent cx="3698914" cy="2087125"/>
                <wp:effectExtent l="0" t="0" r="0" b="0"/>
                <wp:docPr id="256760" name="Group 256760"/>
                <wp:cNvGraphicFramePr/>
                <a:graphic xmlns:a="http://schemas.openxmlformats.org/drawingml/2006/main">
                  <a:graphicData uri="http://schemas.microsoft.com/office/word/2010/wordprocessingGroup">
                    <wpg:wgp>
                      <wpg:cNvGrpSpPr/>
                      <wpg:grpSpPr>
                        <a:xfrm>
                          <a:off x="0" y="0"/>
                          <a:ext cx="3698914" cy="2087125"/>
                          <a:chOff x="0" y="0"/>
                          <a:chExt cx="3698914" cy="2087125"/>
                        </a:xfrm>
                      </wpg:grpSpPr>
                      <wps:wsp>
                        <wps:cNvPr id="10127" name="Rectangle 10127"/>
                        <wps:cNvSpPr/>
                        <wps:spPr>
                          <a:xfrm>
                            <a:off x="3658616" y="1905508"/>
                            <a:ext cx="53596" cy="241550"/>
                          </a:xfrm>
                          <a:prstGeom prst="rect">
                            <a:avLst/>
                          </a:prstGeom>
                          <a:ln>
                            <a:noFill/>
                          </a:ln>
                        </wps:spPr>
                        <wps:txbx>
                          <w:txbxContent>
                            <w:p w14:paraId="1CFB1F07" w14:textId="77777777" w:rsidR="00A97412" w:rsidRDefault="00000000">
                              <w:r>
                                <w:rPr>
                                  <w:sz w:val="28"/>
                                </w:rPr>
                                <w:t xml:space="preserve"> </w:t>
                              </w:r>
                            </w:p>
                          </w:txbxContent>
                        </wps:txbx>
                        <wps:bodyPr horzOverflow="overflow" vert="horz" lIns="0" tIns="0" rIns="0" bIns="0" rtlCol="0">
                          <a:noAutofit/>
                        </wps:bodyPr>
                      </wps:wsp>
                      <wps:wsp>
                        <wps:cNvPr id="313939" name="Shape 313939"/>
                        <wps:cNvSpPr/>
                        <wps:spPr>
                          <a:xfrm>
                            <a:off x="0" y="2059050"/>
                            <a:ext cx="3658489" cy="12192"/>
                          </a:xfrm>
                          <a:custGeom>
                            <a:avLst/>
                            <a:gdLst/>
                            <a:ahLst/>
                            <a:cxnLst/>
                            <a:rect l="0" t="0" r="0" b="0"/>
                            <a:pathLst>
                              <a:path w="3658489" h="12192">
                                <a:moveTo>
                                  <a:pt x="0" y="0"/>
                                </a:moveTo>
                                <a:lnTo>
                                  <a:pt x="3658489" y="0"/>
                                </a:lnTo>
                                <a:lnTo>
                                  <a:pt x="3658489"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10207" name="Picture 10207"/>
                          <pic:cNvPicPr/>
                        </pic:nvPicPr>
                        <pic:blipFill>
                          <a:blip r:embed="rId350"/>
                          <a:stretch>
                            <a:fillRect/>
                          </a:stretch>
                        </pic:blipFill>
                        <pic:spPr>
                          <a:xfrm>
                            <a:off x="76581" y="38100"/>
                            <a:ext cx="3514217" cy="1917065"/>
                          </a:xfrm>
                          <a:prstGeom prst="rect">
                            <a:avLst/>
                          </a:prstGeom>
                        </pic:spPr>
                      </pic:pic>
                      <wps:wsp>
                        <wps:cNvPr id="10208" name="Shape 10208"/>
                        <wps:cNvSpPr/>
                        <wps:spPr>
                          <a:xfrm>
                            <a:off x="38481" y="0"/>
                            <a:ext cx="3590417" cy="1993265"/>
                          </a:xfrm>
                          <a:custGeom>
                            <a:avLst/>
                            <a:gdLst/>
                            <a:ahLst/>
                            <a:cxnLst/>
                            <a:rect l="0" t="0" r="0" b="0"/>
                            <a:pathLst>
                              <a:path w="3590417" h="1993265">
                                <a:moveTo>
                                  <a:pt x="0" y="1993265"/>
                                </a:moveTo>
                                <a:lnTo>
                                  <a:pt x="3590417" y="1993265"/>
                                </a:lnTo>
                                <a:lnTo>
                                  <a:pt x="3590417" y="0"/>
                                </a:lnTo>
                                <a:lnTo>
                                  <a:pt x="0" y="0"/>
                                </a:lnTo>
                                <a:close/>
                              </a:path>
                            </a:pathLst>
                          </a:custGeom>
                          <a:ln w="76200" cap="flat">
                            <a:miter lim="127000"/>
                          </a:ln>
                        </wps:spPr>
                        <wps:style>
                          <a:lnRef idx="1">
                            <a:srgbClr val="C55A11"/>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56760" style="width:291.253pt;height:164.341pt;mso-position-horizontal-relative:char;mso-position-vertical-relative:line" coordsize="36989,20871">
                <v:rect id="Rectangle 10127" style="position:absolute;width:535;height:2415;left:36586;top:19055;" filled="f" stroked="f">
                  <v:textbox inset="0,0,0,0">
                    <w:txbxContent>
                      <w:p>
                        <w:pPr>
                          <w:spacing w:before="0" w:after="160" w:line="259" w:lineRule="auto"/>
                        </w:pPr>
                        <w:r>
                          <w:rPr>
                            <w:rFonts w:cs="Calibri" w:hAnsi="Calibri" w:eastAsia="Calibri" w:ascii="Calibri"/>
                            <w:sz w:val="28"/>
                          </w:rPr>
                          <w:t xml:space="preserve"> </w:t>
                        </w:r>
                      </w:p>
                    </w:txbxContent>
                  </v:textbox>
                </v:rect>
                <v:shape id="Shape 313940" style="position:absolute;width:36584;height:121;left:0;top:20590;" coordsize="3658489,12192" path="m0,0l3658489,0l3658489,12192l0,12192l0,0">
                  <v:stroke weight="0pt" endcap="flat" joinstyle="miter" miterlimit="10" on="false" color="#000000" opacity="0"/>
                  <v:fill on="true" color="#000000"/>
                </v:shape>
                <v:shape id="Picture 10207" style="position:absolute;width:35142;height:19170;left:765;top:381;" filled="f">
                  <v:imagedata r:id="rId351"/>
                </v:shape>
                <v:shape id="Shape 10208" style="position:absolute;width:35904;height:19932;left:384;top:0;" coordsize="3590417,1993265" path="m0,1993265l3590417,1993265l3590417,0l0,0x">
                  <v:stroke weight="6pt" endcap="flat" joinstyle="miter" miterlimit="10" on="true" color="#c55a11"/>
                  <v:fill on="false" color="#000000" opacity="0"/>
                </v:shape>
              </v:group>
            </w:pict>
          </mc:Fallback>
        </mc:AlternateContent>
      </w:r>
    </w:p>
    <w:p w14:paraId="34220CEE" w14:textId="77777777" w:rsidR="00A97412" w:rsidRDefault="00000000">
      <w:pPr>
        <w:spacing w:after="0" w:line="260" w:lineRule="auto"/>
        <w:ind w:left="1801" w:hanging="10"/>
      </w:pPr>
      <w:r>
        <w:rPr>
          <w:color w:val="2F5496"/>
          <w:sz w:val="32"/>
        </w:rPr>
        <w:t xml:space="preserve">Redes Inalámbricas. (según su medio de transmisión). </w:t>
      </w:r>
    </w:p>
    <w:p w14:paraId="1956CB8C" w14:textId="77777777" w:rsidR="00A97412" w:rsidRDefault="00000000">
      <w:pPr>
        <w:numPr>
          <w:ilvl w:val="0"/>
          <w:numId w:val="25"/>
        </w:numPr>
        <w:spacing w:after="125" w:line="267" w:lineRule="auto"/>
        <w:ind w:right="959" w:hanging="360"/>
      </w:pPr>
      <w:r>
        <w:rPr>
          <w:noProof/>
        </w:rPr>
        <mc:AlternateContent>
          <mc:Choice Requires="wpg">
            <w:drawing>
              <wp:anchor distT="0" distB="0" distL="114300" distR="114300" simplePos="0" relativeHeight="251663360" behindDoc="0" locked="0" layoutInCell="1" allowOverlap="1" wp14:anchorId="38FD9D49" wp14:editId="7487D993">
                <wp:simplePos x="0" y="0"/>
                <wp:positionH relativeFrom="column">
                  <wp:posOffset>3181350</wp:posOffset>
                </wp:positionH>
                <wp:positionV relativeFrom="paragraph">
                  <wp:posOffset>-96471</wp:posOffset>
                </wp:positionV>
                <wp:extent cx="2211705" cy="2106295"/>
                <wp:effectExtent l="0" t="0" r="0" b="0"/>
                <wp:wrapSquare wrapText="bothSides"/>
                <wp:docPr id="256759" name="Group 256759"/>
                <wp:cNvGraphicFramePr/>
                <a:graphic xmlns:a="http://schemas.openxmlformats.org/drawingml/2006/main">
                  <a:graphicData uri="http://schemas.microsoft.com/office/word/2010/wordprocessingGroup">
                    <wpg:wgp>
                      <wpg:cNvGrpSpPr/>
                      <wpg:grpSpPr>
                        <a:xfrm>
                          <a:off x="0" y="0"/>
                          <a:ext cx="2211705" cy="2106295"/>
                          <a:chOff x="0" y="0"/>
                          <a:chExt cx="2211705" cy="2106295"/>
                        </a:xfrm>
                      </wpg:grpSpPr>
                      <pic:pic xmlns:pic="http://schemas.openxmlformats.org/drawingml/2006/picture">
                        <pic:nvPicPr>
                          <pic:cNvPr id="10120" name="Picture 10120"/>
                          <pic:cNvPicPr/>
                        </pic:nvPicPr>
                        <pic:blipFill>
                          <a:blip r:embed="rId352"/>
                          <a:stretch>
                            <a:fillRect/>
                          </a:stretch>
                        </pic:blipFill>
                        <pic:spPr>
                          <a:xfrm>
                            <a:off x="132715" y="0"/>
                            <a:ext cx="2028571" cy="1241425"/>
                          </a:xfrm>
                          <a:prstGeom prst="rect">
                            <a:avLst/>
                          </a:prstGeom>
                        </pic:spPr>
                      </pic:pic>
                      <pic:pic xmlns:pic="http://schemas.openxmlformats.org/drawingml/2006/picture">
                        <pic:nvPicPr>
                          <pic:cNvPr id="10122" name="Picture 10122"/>
                          <pic:cNvPicPr/>
                        </pic:nvPicPr>
                        <pic:blipFill>
                          <a:blip r:embed="rId353"/>
                          <a:stretch>
                            <a:fillRect/>
                          </a:stretch>
                        </pic:blipFill>
                        <pic:spPr>
                          <a:xfrm>
                            <a:off x="0" y="1363345"/>
                            <a:ext cx="980948" cy="742950"/>
                          </a:xfrm>
                          <a:prstGeom prst="rect">
                            <a:avLst/>
                          </a:prstGeom>
                        </pic:spPr>
                      </pic:pic>
                      <pic:pic xmlns:pic="http://schemas.openxmlformats.org/drawingml/2006/picture">
                        <pic:nvPicPr>
                          <pic:cNvPr id="10124" name="Picture 10124"/>
                          <pic:cNvPicPr/>
                        </pic:nvPicPr>
                        <pic:blipFill>
                          <a:blip r:embed="rId354"/>
                          <a:stretch>
                            <a:fillRect/>
                          </a:stretch>
                        </pic:blipFill>
                        <pic:spPr>
                          <a:xfrm>
                            <a:off x="1133475" y="1353896"/>
                            <a:ext cx="1078230" cy="733095"/>
                          </a:xfrm>
                          <a:prstGeom prst="rect">
                            <a:avLst/>
                          </a:prstGeom>
                        </pic:spPr>
                      </pic:pic>
                    </wpg:wgp>
                  </a:graphicData>
                </a:graphic>
              </wp:anchor>
            </w:drawing>
          </mc:Choice>
          <mc:Fallback xmlns:a="http://schemas.openxmlformats.org/drawingml/2006/main">
            <w:pict>
              <v:group id="Group 256759" style="width:174.15pt;height:165.85pt;position:absolute;mso-position-horizontal-relative:text;mso-position-horizontal:absolute;margin-left:250.5pt;mso-position-vertical-relative:text;margin-top:-7.59619pt;" coordsize="22117,21062">
                <v:shape id="Picture 10120" style="position:absolute;width:20285;height:12414;left:1327;top:0;" filled="f">
                  <v:imagedata r:id="rId355"/>
                </v:shape>
                <v:shape id="Picture 10122" style="position:absolute;width:9809;height:7429;left:0;top:13633;" filled="f">
                  <v:imagedata r:id="rId356"/>
                </v:shape>
                <v:shape id="Picture 10124" style="position:absolute;width:10782;height:7330;left:11334;top:13538;" filled="f">
                  <v:imagedata r:id="rId357"/>
                </v:shape>
                <w10:wrap type="square"/>
              </v:group>
            </w:pict>
          </mc:Fallback>
        </mc:AlternateContent>
      </w:r>
      <w:r>
        <w:t xml:space="preserve">Transmisión de ondas de radio. </w:t>
      </w:r>
    </w:p>
    <w:p w14:paraId="31CB7F78" w14:textId="77777777" w:rsidR="00A97412" w:rsidRDefault="00000000">
      <w:pPr>
        <w:spacing w:after="206"/>
        <w:ind w:left="982" w:right="1973"/>
      </w:pPr>
      <w:r>
        <w:t xml:space="preserve"> </w:t>
      </w:r>
    </w:p>
    <w:p w14:paraId="66E5EE9D" w14:textId="77777777" w:rsidR="00A97412" w:rsidRDefault="00000000">
      <w:pPr>
        <w:numPr>
          <w:ilvl w:val="0"/>
          <w:numId w:val="25"/>
        </w:numPr>
        <w:spacing w:after="12" w:line="267" w:lineRule="auto"/>
        <w:ind w:right="959" w:hanging="360"/>
      </w:pPr>
      <w:r>
        <w:t xml:space="preserve">Transmisión de Infrarrojos. </w:t>
      </w:r>
    </w:p>
    <w:p w14:paraId="1DFFFCF1" w14:textId="77777777" w:rsidR="00A97412" w:rsidRDefault="00000000">
      <w:pPr>
        <w:spacing w:after="0"/>
        <w:ind w:left="1702" w:right="1973"/>
      </w:pPr>
      <w:r>
        <w:t xml:space="preserve"> </w:t>
      </w:r>
    </w:p>
    <w:p w14:paraId="00975F5A" w14:textId="77777777" w:rsidR="00A97412" w:rsidRDefault="00000000">
      <w:pPr>
        <w:spacing w:after="0"/>
        <w:ind w:left="1702" w:right="1973"/>
      </w:pPr>
      <w:r>
        <w:t xml:space="preserve"> </w:t>
      </w:r>
    </w:p>
    <w:p w14:paraId="4A31C335" w14:textId="77777777" w:rsidR="00A97412" w:rsidRDefault="00000000">
      <w:pPr>
        <w:spacing w:after="43"/>
        <w:ind w:left="1702" w:right="1973"/>
      </w:pPr>
      <w:r>
        <w:t xml:space="preserve"> </w:t>
      </w:r>
    </w:p>
    <w:p w14:paraId="721A94FB" w14:textId="77777777" w:rsidR="00A97412" w:rsidRDefault="00000000">
      <w:pPr>
        <w:numPr>
          <w:ilvl w:val="0"/>
          <w:numId w:val="25"/>
        </w:numPr>
        <w:spacing w:after="127" w:line="267" w:lineRule="auto"/>
        <w:ind w:right="959" w:hanging="360"/>
      </w:pPr>
      <w:r>
        <w:t xml:space="preserve">Transmisión de microondas  </w:t>
      </w:r>
    </w:p>
    <w:p w14:paraId="00D2467E" w14:textId="77777777" w:rsidR="00A97412" w:rsidRDefault="00000000">
      <w:pPr>
        <w:spacing w:after="216"/>
        <w:ind w:left="982" w:right="1973"/>
      </w:pPr>
      <w:r>
        <w:t xml:space="preserve"> </w:t>
      </w:r>
    </w:p>
    <w:p w14:paraId="1DE6F311" w14:textId="77777777" w:rsidR="00A97412" w:rsidRDefault="00000000">
      <w:pPr>
        <w:spacing w:after="278"/>
        <w:ind w:left="982" w:right="1973"/>
      </w:pPr>
      <w:r>
        <w:rPr>
          <w:sz w:val="28"/>
        </w:rPr>
        <w:t xml:space="preserve"> </w:t>
      </w:r>
    </w:p>
    <w:p w14:paraId="40079BDC" w14:textId="77777777" w:rsidR="00A97412" w:rsidRDefault="00000000">
      <w:pPr>
        <w:spacing w:after="0" w:line="260" w:lineRule="auto"/>
        <w:ind w:left="2497" w:hanging="10"/>
      </w:pPr>
      <w:r>
        <w:rPr>
          <w:color w:val="2F5496"/>
          <w:sz w:val="32"/>
        </w:rPr>
        <w:t xml:space="preserve">Medios Físicos de Transmisión Microondas </w:t>
      </w:r>
    </w:p>
    <w:p w14:paraId="7EF30D3D" w14:textId="77777777" w:rsidR="00A97412" w:rsidRDefault="00000000">
      <w:pPr>
        <w:numPr>
          <w:ilvl w:val="0"/>
          <w:numId w:val="25"/>
        </w:numPr>
        <w:spacing w:after="39" w:line="267" w:lineRule="auto"/>
        <w:ind w:right="959" w:hanging="360"/>
      </w:pPr>
      <w:r>
        <w:t xml:space="preserve">Técnica de comunicación con medios inalámbricos, compuestas por </w:t>
      </w:r>
      <w:proofErr w:type="gramStart"/>
      <w:r>
        <w:t>una haz radioeléctrico</w:t>
      </w:r>
      <w:proofErr w:type="gramEnd"/>
      <w:r>
        <w:t xml:space="preserve"> entre 2 estaciones (Transmisora – Receptora). </w:t>
      </w:r>
    </w:p>
    <w:p w14:paraId="4D4FDC3D" w14:textId="77777777" w:rsidR="00A97412" w:rsidRDefault="00000000">
      <w:pPr>
        <w:numPr>
          <w:ilvl w:val="0"/>
          <w:numId w:val="25"/>
        </w:numPr>
        <w:spacing w:after="12" w:line="267" w:lineRule="auto"/>
        <w:ind w:right="959" w:hanging="360"/>
      </w:pPr>
      <w:r>
        <w:t xml:space="preserve">Se utiliza en redes de Topología Tipo WAN y LAN para algunos </w:t>
      </w:r>
      <w:proofErr w:type="spellStart"/>
      <w:r>
        <w:t>ISPs</w:t>
      </w:r>
      <w:proofErr w:type="spellEnd"/>
      <w:r>
        <w:t xml:space="preserve">. </w:t>
      </w:r>
    </w:p>
    <w:p w14:paraId="0BC0EC67" w14:textId="77777777" w:rsidR="00A97412" w:rsidRDefault="00000000">
      <w:pPr>
        <w:numPr>
          <w:ilvl w:val="0"/>
          <w:numId w:val="25"/>
        </w:numPr>
        <w:spacing w:after="39" w:line="267" w:lineRule="auto"/>
        <w:ind w:right="959" w:hanging="360"/>
      </w:pPr>
      <w:r>
        <w:t xml:space="preserve">Utiliza una banda UHF y SHF puede configurarse para diferentes frecuencias y   con diferentes codificaciones </w:t>
      </w:r>
      <w:proofErr w:type="gramStart"/>
      <w:r>
        <w:t>de acuerdo a</w:t>
      </w:r>
      <w:proofErr w:type="gramEnd"/>
      <w:r>
        <w:t xml:space="preserve"> cada canal. </w:t>
      </w:r>
    </w:p>
    <w:p w14:paraId="0339CF8A" w14:textId="77777777" w:rsidR="00A97412" w:rsidRDefault="00000000">
      <w:pPr>
        <w:numPr>
          <w:ilvl w:val="0"/>
          <w:numId w:val="25"/>
        </w:numPr>
        <w:spacing w:after="36" w:line="267" w:lineRule="auto"/>
        <w:ind w:right="959" w:hanging="360"/>
      </w:pPr>
      <w:r>
        <w:t xml:space="preserve">Las estaciones deben tener alcance visual dando lugar al uso de repetidoras intermedias (Filtradoras y Regeneradoras). </w:t>
      </w:r>
    </w:p>
    <w:p w14:paraId="5BDB8360" w14:textId="77777777" w:rsidR="00A97412" w:rsidRDefault="00000000">
      <w:pPr>
        <w:numPr>
          <w:ilvl w:val="0"/>
          <w:numId w:val="25"/>
        </w:numPr>
        <w:spacing w:after="38" w:line="267" w:lineRule="auto"/>
        <w:ind w:right="959" w:hanging="360"/>
      </w:pPr>
      <w:r>
        <w:t xml:space="preserve">Topografía Terrestre – Curvatura de la Tierra limitan el alcance a 30 millas entre estación.  </w:t>
      </w:r>
    </w:p>
    <w:p w14:paraId="0F4BD418" w14:textId="77777777" w:rsidR="00A97412" w:rsidRDefault="00000000">
      <w:pPr>
        <w:numPr>
          <w:ilvl w:val="0"/>
          <w:numId w:val="25"/>
        </w:numPr>
        <w:spacing w:after="12" w:line="267" w:lineRule="auto"/>
        <w:ind w:right="959" w:hanging="360"/>
      </w:pPr>
      <w:r>
        <w:t xml:space="preserve">Los Circuitos normalmente extienden redes a miles de Km. </w:t>
      </w:r>
    </w:p>
    <w:p w14:paraId="6B145B82" w14:textId="77777777" w:rsidR="00A97412" w:rsidRDefault="00000000">
      <w:pPr>
        <w:numPr>
          <w:ilvl w:val="0"/>
          <w:numId w:val="25"/>
        </w:numPr>
        <w:spacing w:after="12" w:line="267" w:lineRule="auto"/>
        <w:ind w:right="959" w:hanging="360"/>
      </w:pPr>
      <w:r>
        <w:t xml:space="preserve">Frecuencias Altas </w:t>
      </w:r>
      <w:r>
        <w:rPr>
          <w:rFonts w:ascii="Wingdings 3" w:eastAsia="Wingdings 3" w:hAnsi="Wingdings 3" w:cs="Wingdings 3"/>
        </w:rPr>
        <w:t></w:t>
      </w:r>
      <w:r>
        <w:t xml:space="preserve"> Centenares de Canales de Comunicaciones. </w:t>
      </w:r>
    </w:p>
    <w:p w14:paraId="07076C50" w14:textId="77777777" w:rsidR="00A97412" w:rsidRDefault="00000000">
      <w:pPr>
        <w:numPr>
          <w:ilvl w:val="0"/>
          <w:numId w:val="25"/>
        </w:numPr>
        <w:spacing w:after="12" w:line="267" w:lineRule="auto"/>
        <w:ind w:right="959" w:hanging="360"/>
      </w:pPr>
      <w:r>
        <w:t xml:space="preserve">Se Clasifican en Analógicas y Digitales </w:t>
      </w:r>
    </w:p>
    <w:p w14:paraId="42D2E3B2" w14:textId="77777777" w:rsidR="00A97412" w:rsidRDefault="00000000">
      <w:pPr>
        <w:spacing w:after="265"/>
        <w:ind w:left="1203"/>
      </w:pPr>
      <w:r>
        <w:rPr>
          <w:noProof/>
        </w:rPr>
        <w:lastRenderedPageBreak/>
        <mc:AlternateContent>
          <mc:Choice Requires="wpg">
            <w:drawing>
              <wp:inline distT="0" distB="0" distL="0" distR="0" wp14:anchorId="1AB2D75D" wp14:editId="59FCC11B">
                <wp:extent cx="5188192" cy="2820528"/>
                <wp:effectExtent l="0" t="0" r="0" b="0"/>
                <wp:docPr id="258028" name="Group 258028"/>
                <wp:cNvGraphicFramePr/>
                <a:graphic xmlns:a="http://schemas.openxmlformats.org/drawingml/2006/main">
                  <a:graphicData uri="http://schemas.microsoft.com/office/word/2010/wordprocessingGroup">
                    <wpg:wgp>
                      <wpg:cNvGrpSpPr/>
                      <wpg:grpSpPr>
                        <a:xfrm>
                          <a:off x="0" y="0"/>
                          <a:ext cx="5188192" cy="2820528"/>
                          <a:chOff x="0" y="0"/>
                          <a:chExt cx="5188192" cy="2820528"/>
                        </a:xfrm>
                      </wpg:grpSpPr>
                      <wps:wsp>
                        <wps:cNvPr id="10214" name="Rectangle 10214"/>
                        <wps:cNvSpPr/>
                        <wps:spPr>
                          <a:xfrm>
                            <a:off x="3711372" y="1189913"/>
                            <a:ext cx="42143" cy="189937"/>
                          </a:xfrm>
                          <a:prstGeom prst="rect">
                            <a:avLst/>
                          </a:prstGeom>
                          <a:ln>
                            <a:noFill/>
                          </a:ln>
                        </wps:spPr>
                        <wps:txbx>
                          <w:txbxContent>
                            <w:p w14:paraId="451E6002" w14:textId="77777777" w:rsidR="00A97412" w:rsidRDefault="00000000">
                              <w:r>
                                <w:t xml:space="preserve"> </w:t>
                              </w:r>
                            </w:p>
                          </w:txbxContent>
                        </wps:txbx>
                        <wps:bodyPr horzOverflow="overflow" vert="horz" lIns="0" tIns="0" rIns="0" bIns="0" rtlCol="0">
                          <a:noAutofit/>
                        </wps:bodyPr>
                      </wps:wsp>
                      <wps:wsp>
                        <wps:cNvPr id="10215" name="Rectangle 10215"/>
                        <wps:cNvSpPr/>
                        <wps:spPr>
                          <a:xfrm>
                            <a:off x="1391590" y="2677718"/>
                            <a:ext cx="42144" cy="189937"/>
                          </a:xfrm>
                          <a:prstGeom prst="rect">
                            <a:avLst/>
                          </a:prstGeom>
                          <a:ln>
                            <a:noFill/>
                          </a:ln>
                        </wps:spPr>
                        <wps:txbx>
                          <w:txbxContent>
                            <w:p w14:paraId="3660422A" w14:textId="77777777" w:rsidR="00A97412" w:rsidRDefault="00000000">
                              <w:r>
                                <w:t xml:space="preserve"> </w:t>
                              </w:r>
                            </w:p>
                          </w:txbxContent>
                        </wps:txbx>
                        <wps:bodyPr horzOverflow="overflow" vert="horz" lIns="0" tIns="0" rIns="0" bIns="0" rtlCol="0">
                          <a:noAutofit/>
                        </wps:bodyPr>
                      </wps:wsp>
                      <wps:wsp>
                        <wps:cNvPr id="10216" name="Rectangle 10216"/>
                        <wps:cNvSpPr/>
                        <wps:spPr>
                          <a:xfrm>
                            <a:off x="5156505" y="2677718"/>
                            <a:ext cx="42143" cy="189937"/>
                          </a:xfrm>
                          <a:prstGeom prst="rect">
                            <a:avLst/>
                          </a:prstGeom>
                          <a:ln>
                            <a:noFill/>
                          </a:ln>
                        </wps:spPr>
                        <wps:txbx>
                          <w:txbxContent>
                            <w:p w14:paraId="483E3A59" w14:textId="77777777" w:rsidR="00A97412" w:rsidRDefault="00000000">
                              <w:r>
                                <w:t xml:space="preserve"> </w:t>
                              </w:r>
                            </w:p>
                          </w:txbxContent>
                        </wps:txbx>
                        <wps:bodyPr horzOverflow="overflow" vert="horz" lIns="0" tIns="0" rIns="0" bIns="0" rtlCol="0">
                          <a:noAutofit/>
                        </wps:bodyPr>
                      </wps:wsp>
                      <pic:pic xmlns:pic="http://schemas.openxmlformats.org/drawingml/2006/picture">
                        <pic:nvPicPr>
                          <pic:cNvPr id="10252" name="Picture 10252"/>
                          <pic:cNvPicPr/>
                        </pic:nvPicPr>
                        <pic:blipFill>
                          <a:blip r:embed="rId358"/>
                          <a:stretch>
                            <a:fillRect/>
                          </a:stretch>
                        </pic:blipFill>
                        <pic:spPr>
                          <a:xfrm>
                            <a:off x="1482649" y="38100"/>
                            <a:ext cx="2152015" cy="1180770"/>
                          </a:xfrm>
                          <a:prstGeom prst="rect">
                            <a:avLst/>
                          </a:prstGeom>
                        </pic:spPr>
                      </pic:pic>
                      <wps:wsp>
                        <wps:cNvPr id="10253" name="Shape 10253"/>
                        <wps:cNvSpPr/>
                        <wps:spPr>
                          <a:xfrm>
                            <a:off x="1444549" y="0"/>
                            <a:ext cx="2228215" cy="1256970"/>
                          </a:xfrm>
                          <a:custGeom>
                            <a:avLst/>
                            <a:gdLst/>
                            <a:ahLst/>
                            <a:cxnLst/>
                            <a:rect l="0" t="0" r="0" b="0"/>
                            <a:pathLst>
                              <a:path w="2228215" h="1256970">
                                <a:moveTo>
                                  <a:pt x="0" y="1256970"/>
                                </a:moveTo>
                                <a:lnTo>
                                  <a:pt x="2228215" y="1256970"/>
                                </a:lnTo>
                                <a:lnTo>
                                  <a:pt x="2228215" y="0"/>
                                </a:lnTo>
                                <a:lnTo>
                                  <a:pt x="0" y="0"/>
                                </a:lnTo>
                                <a:close/>
                              </a:path>
                            </a:pathLst>
                          </a:custGeom>
                          <a:ln w="76200" cap="flat">
                            <a:miter lim="127000"/>
                          </a:ln>
                        </wps:spPr>
                        <wps:style>
                          <a:lnRef idx="1">
                            <a:srgbClr val="F6BE98"/>
                          </a:lnRef>
                          <a:fillRef idx="0">
                            <a:srgbClr val="000000">
                              <a:alpha val="0"/>
                            </a:srgbClr>
                          </a:fillRef>
                          <a:effectRef idx="0">
                            <a:scrgbClr r="0" g="0" b="0"/>
                          </a:effectRef>
                          <a:fontRef idx="none"/>
                        </wps:style>
                        <wps:bodyPr/>
                      </wps:wsp>
                      <pic:pic xmlns:pic="http://schemas.openxmlformats.org/drawingml/2006/picture">
                        <pic:nvPicPr>
                          <pic:cNvPr id="10256" name="Picture 10256"/>
                          <pic:cNvPicPr/>
                        </pic:nvPicPr>
                        <pic:blipFill>
                          <a:blip r:embed="rId359"/>
                          <a:stretch>
                            <a:fillRect/>
                          </a:stretch>
                        </pic:blipFill>
                        <pic:spPr>
                          <a:xfrm>
                            <a:off x="38100" y="1505788"/>
                            <a:ext cx="1285240" cy="1209396"/>
                          </a:xfrm>
                          <a:prstGeom prst="rect">
                            <a:avLst/>
                          </a:prstGeom>
                        </pic:spPr>
                      </pic:pic>
                      <wps:wsp>
                        <wps:cNvPr id="10257" name="Shape 10257"/>
                        <wps:cNvSpPr/>
                        <wps:spPr>
                          <a:xfrm>
                            <a:off x="0" y="1467662"/>
                            <a:ext cx="1361440" cy="1285621"/>
                          </a:xfrm>
                          <a:custGeom>
                            <a:avLst/>
                            <a:gdLst/>
                            <a:ahLst/>
                            <a:cxnLst/>
                            <a:rect l="0" t="0" r="0" b="0"/>
                            <a:pathLst>
                              <a:path w="1361440" h="1285621">
                                <a:moveTo>
                                  <a:pt x="0" y="1285621"/>
                                </a:moveTo>
                                <a:lnTo>
                                  <a:pt x="1361440" y="1285621"/>
                                </a:lnTo>
                                <a:lnTo>
                                  <a:pt x="1361440" y="0"/>
                                </a:lnTo>
                                <a:lnTo>
                                  <a:pt x="0" y="0"/>
                                </a:lnTo>
                                <a:close/>
                              </a:path>
                            </a:pathLst>
                          </a:custGeom>
                          <a:ln w="76200" cap="flat">
                            <a:miter lim="127000"/>
                          </a:ln>
                        </wps:spPr>
                        <wps:style>
                          <a:lnRef idx="1">
                            <a:srgbClr val="F6BE98"/>
                          </a:lnRef>
                          <a:fillRef idx="0">
                            <a:srgbClr val="000000">
                              <a:alpha val="0"/>
                            </a:srgbClr>
                          </a:fillRef>
                          <a:effectRef idx="0">
                            <a:scrgbClr r="0" g="0" b="0"/>
                          </a:effectRef>
                          <a:fontRef idx="none"/>
                        </wps:style>
                        <wps:bodyPr/>
                      </wps:wsp>
                      <pic:pic xmlns:pic="http://schemas.openxmlformats.org/drawingml/2006/picture">
                        <pic:nvPicPr>
                          <pic:cNvPr id="10260" name="Picture 10260"/>
                          <pic:cNvPicPr/>
                        </pic:nvPicPr>
                        <pic:blipFill>
                          <a:blip r:embed="rId360"/>
                          <a:stretch>
                            <a:fillRect/>
                          </a:stretch>
                        </pic:blipFill>
                        <pic:spPr>
                          <a:xfrm>
                            <a:off x="1498397" y="1486712"/>
                            <a:ext cx="1625600" cy="1219200"/>
                          </a:xfrm>
                          <a:prstGeom prst="rect">
                            <a:avLst/>
                          </a:prstGeom>
                        </pic:spPr>
                      </pic:pic>
                      <wps:wsp>
                        <wps:cNvPr id="10261" name="Shape 10261"/>
                        <wps:cNvSpPr/>
                        <wps:spPr>
                          <a:xfrm>
                            <a:off x="1460297" y="1448612"/>
                            <a:ext cx="1701800" cy="1295400"/>
                          </a:xfrm>
                          <a:custGeom>
                            <a:avLst/>
                            <a:gdLst/>
                            <a:ahLst/>
                            <a:cxnLst/>
                            <a:rect l="0" t="0" r="0" b="0"/>
                            <a:pathLst>
                              <a:path w="1701800" h="1295400">
                                <a:moveTo>
                                  <a:pt x="0" y="1295400"/>
                                </a:moveTo>
                                <a:lnTo>
                                  <a:pt x="1701800" y="1295400"/>
                                </a:lnTo>
                                <a:lnTo>
                                  <a:pt x="1701800" y="0"/>
                                </a:lnTo>
                                <a:lnTo>
                                  <a:pt x="0" y="0"/>
                                </a:lnTo>
                                <a:close/>
                              </a:path>
                            </a:pathLst>
                          </a:custGeom>
                          <a:ln w="76200" cap="flat">
                            <a:miter lim="127000"/>
                          </a:ln>
                        </wps:spPr>
                        <wps:style>
                          <a:lnRef idx="1">
                            <a:srgbClr val="F6BE98"/>
                          </a:lnRef>
                          <a:fillRef idx="0">
                            <a:srgbClr val="000000">
                              <a:alpha val="0"/>
                            </a:srgbClr>
                          </a:fillRef>
                          <a:effectRef idx="0">
                            <a:scrgbClr r="0" g="0" b="0"/>
                          </a:effectRef>
                          <a:fontRef idx="none"/>
                        </wps:style>
                        <wps:bodyPr/>
                      </wps:wsp>
                      <pic:pic xmlns:pic="http://schemas.openxmlformats.org/drawingml/2006/picture">
                        <pic:nvPicPr>
                          <pic:cNvPr id="10264" name="Picture 10264"/>
                          <pic:cNvPicPr/>
                        </pic:nvPicPr>
                        <pic:blipFill>
                          <a:blip r:embed="rId361"/>
                          <a:stretch>
                            <a:fillRect/>
                          </a:stretch>
                        </pic:blipFill>
                        <pic:spPr>
                          <a:xfrm>
                            <a:off x="3270047" y="1486712"/>
                            <a:ext cx="1818640" cy="1209675"/>
                          </a:xfrm>
                          <a:prstGeom prst="rect">
                            <a:avLst/>
                          </a:prstGeom>
                        </pic:spPr>
                      </pic:pic>
                      <wps:wsp>
                        <wps:cNvPr id="10265" name="Shape 10265"/>
                        <wps:cNvSpPr/>
                        <wps:spPr>
                          <a:xfrm>
                            <a:off x="3231947" y="1448612"/>
                            <a:ext cx="1894840" cy="1285875"/>
                          </a:xfrm>
                          <a:custGeom>
                            <a:avLst/>
                            <a:gdLst/>
                            <a:ahLst/>
                            <a:cxnLst/>
                            <a:rect l="0" t="0" r="0" b="0"/>
                            <a:pathLst>
                              <a:path w="1894840" h="1285875">
                                <a:moveTo>
                                  <a:pt x="0" y="1285875"/>
                                </a:moveTo>
                                <a:lnTo>
                                  <a:pt x="1894840" y="1285875"/>
                                </a:lnTo>
                                <a:lnTo>
                                  <a:pt x="1894840" y="0"/>
                                </a:lnTo>
                                <a:lnTo>
                                  <a:pt x="0" y="0"/>
                                </a:lnTo>
                                <a:close/>
                              </a:path>
                            </a:pathLst>
                          </a:custGeom>
                          <a:ln w="76200" cap="flat">
                            <a:miter lim="127000"/>
                          </a:ln>
                        </wps:spPr>
                        <wps:style>
                          <a:lnRef idx="1">
                            <a:srgbClr val="F6BE98"/>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58028" style="width:408.519pt;height:222.089pt;mso-position-horizontal-relative:char;mso-position-vertical-relative:line" coordsize="51881,28205">
                <v:rect id="Rectangle 10214" style="position:absolute;width:421;height:1899;left:37113;top:11899;" filled="f" stroked="f">
                  <v:textbox inset="0,0,0,0">
                    <w:txbxContent>
                      <w:p>
                        <w:pPr>
                          <w:spacing w:before="0" w:after="160" w:line="259" w:lineRule="auto"/>
                        </w:pPr>
                        <w:r>
                          <w:rPr>
                            <w:rFonts w:cs="Calibri" w:hAnsi="Calibri" w:eastAsia="Calibri" w:ascii="Calibri"/>
                            <w:sz w:val="22"/>
                          </w:rPr>
                          <w:t xml:space="preserve"> </w:t>
                        </w:r>
                      </w:p>
                    </w:txbxContent>
                  </v:textbox>
                </v:rect>
                <v:rect id="Rectangle 10215" style="position:absolute;width:421;height:1899;left:13915;top:26777;" filled="f" stroked="f">
                  <v:textbox inset="0,0,0,0">
                    <w:txbxContent>
                      <w:p>
                        <w:pPr>
                          <w:spacing w:before="0" w:after="160" w:line="259" w:lineRule="auto"/>
                        </w:pPr>
                        <w:r>
                          <w:rPr>
                            <w:rFonts w:cs="Calibri" w:hAnsi="Calibri" w:eastAsia="Calibri" w:ascii="Calibri"/>
                            <w:sz w:val="22"/>
                          </w:rPr>
                          <w:t xml:space="preserve"> </w:t>
                        </w:r>
                      </w:p>
                    </w:txbxContent>
                  </v:textbox>
                </v:rect>
                <v:rect id="Rectangle 10216" style="position:absolute;width:421;height:1899;left:51565;top:26777;" filled="f" stroked="f">
                  <v:textbox inset="0,0,0,0">
                    <w:txbxContent>
                      <w:p>
                        <w:pPr>
                          <w:spacing w:before="0" w:after="160" w:line="259" w:lineRule="auto"/>
                        </w:pPr>
                        <w:r>
                          <w:rPr>
                            <w:rFonts w:cs="Calibri" w:hAnsi="Calibri" w:eastAsia="Calibri" w:ascii="Calibri"/>
                            <w:sz w:val="22"/>
                          </w:rPr>
                          <w:t xml:space="preserve"> </w:t>
                        </w:r>
                      </w:p>
                    </w:txbxContent>
                  </v:textbox>
                </v:rect>
                <v:shape id="Picture 10252" style="position:absolute;width:21520;height:11807;left:14826;top:381;" filled="f">
                  <v:imagedata r:id="rId362"/>
                </v:shape>
                <v:shape id="Shape 10253" style="position:absolute;width:22282;height:12569;left:14445;top:0;" coordsize="2228215,1256970" path="m0,1256970l2228215,1256970l2228215,0l0,0x">
                  <v:stroke weight="6pt" endcap="flat" joinstyle="miter" miterlimit="10" on="true" color="#f6be98"/>
                  <v:fill on="false" color="#000000" opacity="0"/>
                </v:shape>
                <v:shape id="Picture 10256" style="position:absolute;width:12852;height:12093;left:381;top:15057;" filled="f">
                  <v:imagedata r:id="rId363"/>
                </v:shape>
                <v:shape id="Shape 10257" style="position:absolute;width:13614;height:12856;left:0;top:14676;" coordsize="1361440,1285621" path="m0,1285621l1361440,1285621l1361440,0l0,0x">
                  <v:stroke weight="6pt" endcap="flat" joinstyle="miter" miterlimit="10" on="true" color="#f6be98"/>
                  <v:fill on="false" color="#000000" opacity="0"/>
                </v:shape>
                <v:shape id="Picture 10260" style="position:absolute;width:16256;height:12192;left:14983;top:14867;" filled="f">
                  <v:imagedata r:id="rId364"/>
                </v:shape>
                <v:shape id="Shape 10261" style="position:absolute;width:17018;height:12954;left:14602;top:14486;" coordsize="1701800,1295400" path="m0,1295400l1701800,1295400l1701800,0l0,0x">
                  <v:stroke weight="6pt" endcap="flat" joinstyle="miter" miterlimit="10" on="true" color="#f6be98"/>
                  <v:fill on="false" color="#000000" opacity="0"/>
                </v:shape>
                <v:shape id="Picture 10264" style="position:absolute;width:18186;height:12096;left:32700;top:14867;" filled="f">
                  <v:imagedata r:id="rId365"/>
                </v:shape>
                <v:shape id="Shape 10265" style="position:absolute;width:18948;height:12858;left:32319;top:14486;" coordsize="1894840,1285875" path="m0,1285875l1894840,1285875l1894840,0l0,0x">
                  <v:stroke weight="6pt" endcap="flat" joinstyle="miter" miterlimit="10" on="true" color="#f6be98"/>
                  <v:fill on="false" color="#000000" opacity="0"/>
                </v:shape>
              </v:group>
            </w:pict>
          </mc:Fallback>
        </mc:AlternateContent>
      </w:r>
    </w:p>
    <w:p w14:paraId="2F760B11" w14:textId="77777777" w:rsidR="00A97412" w:rsidRDefault="00000000">
      <w:pPr>
        <w:spacing w:after="0" w:line="260" w:lineRule="auto"/>
        <w:ind w:left="1470" w:hanging="10"/>
      </w:pPr>
      <w:r>
        <w:rPr>
          <w:color w:val="2F5496"/>
          <w:sz w:val="32"/>
        </w:rPr>
        <w:t xml:space="preserve">Medios Físicos de Transmisión. Spread </w:t>
      </w:r>
      <w:proofErr w:type="spellStart"/>
      <w:r>
        <w:rPr>
          <w:color w:val="2F5496"/>
          <w:sz w:val="32"/>
        </w:rPr>
        <w:t>Spectrum</w:t>
      </w:r>
      <w:proofErr w:type="spellEnd"/>
      <w:r>
        <w:rPr>
          <w:color w:val="2F5496"/>
          <w:sz w:val="32"/>
        </w:rPr>
        <w:t xml:space="preserve"> (Espectro Disperso) </w:t>
      </w:r>
    </w:p>
    <w:p w14:paraId="5E935820" w14:textId="77777777" w:rsidR="00A97412" w:rsidRDefault="00000000">
      <w:pPr>
        <w:numPr>
          <w:ilvl w:val="0"/>
          <w:numId w:val="25"/>
        </w:numPr>
        <w:spacing w:after="12" w:line="267" w:lineRule="auto"/>
        <w:ind w:right="959" w:hanging="360"/>
      </w:pPr>
      <w:r>
        <w:t xml:space="preserve">Técnica de comunicación con medios inalámbricos </w:t>
      </w:r>
    </w:p>
    <w:p w14:paraId="55A8B25E" w14:textId="77777777" w:rsidR="00A97412" w:rsidRDefault="00000000">
      <w:pPr>
        <w:numPr>
          <w:ilvl w:val="0"/>
          <w:numId w:val="25"/>
        </w:numPr>
        <w:spacing w:after="12" w:line="267" w:lineRule="auto"/>
        <w:ind w:right="959" w:hanging="360"/>
      </w:pPr>
      <w:r>
        <w:t xml:space="preserve">Se utiliza en redes de Topología Tipo </w:t>
      </w:r>
      <w:proofErr w:type="spellStart"/>
      <w:r>
        <w:t>Lan</w:t>
      </w:r>
      <w:proofErr w:type="spellEnd"/>
      <w:r>
        <w:t xml:space="preserve"> y se las denomina </w:t>
      </w:r>
      <w:proofErr w:type="spellStart"/>
      <w:r>
        <w:t>RadioLan</w:t>
      </w:r>
      <w:proofErr w:type="spellEnd"/>
      <w:r>
        <w:t xml:space="preserve"> (</w:t>
      </w:r>
      <w:proofErr w:type="spellStart"/>
      <w:r>
        <w:t>RLan</w:t>
      </w:r>
      <w:proofErr w:type="spellEnd"/>
      <w:r>
        <w:t xml:space="preserve">). </w:t>
      </w:r>
    </w:p>
    <w:p w14:paraId="43CFABD2" w14:textId="77777777" w:rsidR="00A97412" w:rsidRDefault="00000000">
      <w:pPr>
        <w:numPr>
          <w:ilvl w:val="0"/>
          <w:numId w:val="25"/>
        </w:numPr>
        <w:spacing w:after="12" w:line="267" w:lineRule="auto"/>
        <w:ind w:right="959" w:hanging="360"/>
      </w:pPr>
      <w:r>
        <w:t xml:space="preserve">Utiliza la banda de Frecuencia UHF/SHF </w:t>
      </w:r>
      <w:proofErr w:type="gramStart"/>
      <w:r>
        <w:t>y  puede</w:t>
      </w:r>
      <w:proofErr w:type="gramEnd"/>
      <w:r>
        <w:t xml:space="preserve"> configurarse para diferentes frecuencias y con diferentes codificaciones de acuerdo a cada canal. </w:t>
      </w:r>
    </w:p>
    <w:p w14:paraId="10FF71CE" w14:textId="77777777" w:rsidR="00A97412" w:rsidRDefault="00000000">
      <w:pPr>
        <w:spacing w:after="265"/>
        <w:ind w:left="1108"/>
      </w:pPr>
      <w:r>
        <w:rPr>
          <w:noProof/>
        </w:rPr>
        <mc:AlternateContent>
          <mc:Choice Requires="wpg">
            <w:drawing>
              <wp:inline distT="0" distB="0" distL="0" distR="0" wp14:anchorId="50891D19" wp14:editId="372E1E53">
                <wp:extent cx="5318697" cy="3148138"/>
                <wp:effectExtent l="0" t="0" r="0" b="0"/>
                <wp:docPr id="258032" name="Group 258032"/>
                <wp:cNvGraphicFramePr/>
                <a:graphic xmlns:a="http://schemas.openxmlformats.org/drawingml/2006/main">
                  <a:graphicData uri="http://schemas.microsoft.com/office/word/2010/wordprocessingGroup">
                    <wpg:wgp>
                      <wpg:cNvGrpSpPr/>
                      <wpg:grpSpPr>
                        <a:xfrm>
                          <a:off x="0" y="0"/>
                          <a:ext cx="5318697" cy="3148138"/>
                          <a:chOff x="0" y="0"/>
                          <a:chExt cx="5318697" cy="3148138"/>
                        </a:xfrm>
                      </wpg:grpSpPr>
                      <wps:wsp>
                        <wps:cNvPr id="10236" name="Rectangle 10236"/>
                        <wps:cNvSpPr/>
                        <wps:spPr>
                          <a:xfrm>
                            <a:off x="5287010" y="1346836"/>
                            <a:ext cx="42143" cy="189936"/>
                          </a:xfrm>
                          <a:prstGeom prst="rect">
                            <a:avLst/>
                          </a:prstGeom>
                          <a:ln>
                            <a:noFill/>
                          </a:ln>
                        </wps:spPr>
                        <wps:txbx>
                          <w:txbxContent>
                            <w:p w14:paraId="491364BF" w14:textId="77777777" w:rsidR="00A97412" w:rsidRDefault="00000000">
                              <w:r>
                                <w:t xml:space="preserve"> </w:t>
                              </w:r>
                            </w:p>
                          </w:txbxContent>
                        </wps:txbx>
                        <wps:bodyPr horzOverflow="overflow" vert="horz" lIns="0" tIns="0" rIns="0" bIns="0" rtlCol="0">
                          <a:noAutofit/>
                        </wps:bodyPr>
                      </wps:wsp>
                      <wps:wsp>
                        <wps:cNvPr id="10237" name="Rectangle 10237"/>
                        <wps:cNvSpPr/>
                        <wps:spPr>
                          <a:xfrm>
                            <a:off x="5277866" y="3005328"/>
                            <a:ext cx="42143" cy="189937"/>
                          </a:xfrm>
                          <a:prstGeom prst="rect">
                            <a:avLst/>
                          </a:prstGeom>
                          <a:ln>
                            <a:noFill/>
                          </a:ln>
                        </wps:spPr>
                        <wps:txbx>
                          <w:txbxContent>
                            <w:p w14:paraId="6FF8C6EB" w14:textId="77777777" w:rsidR="00A97412" w:rsidRDefault="00000000">
                              <w:r>
                                <w:t xml:space="preserve"> </w:t>
                              </w:r>
                            </w:p>
                          </w:txbxContent>
                        </wps:txbx>
                        <wps:bodyPr horzOverflow="overflow" vert="horz" lIns="0" tIns="0" rIns="0" bIns="0" rtlCol="0">
                          <a:noAutofit/>
                        </wps:bodyPr>
                      </wps:wsp>
                      <pic:pic xmlns:pic="http://schemas.openxmlformats.org/drawingml/2006/picture">
                        <pic:nvPicPr>
                          <pic:cNvPr id="10267" name="Picture 10267"/>
                          <pic:cNvPicPr/>
                        </pic:nvPicPr>
                        <pic:blipFill>
                          <a:blip r:embed="rId366"/>
                          <a:stretch>
                            <a:fillRect/>
                          </a:stretch>
                        </pic:blipFill>
                        <pic:spPr>
                          <a:xfrm>
                            <a:off x="47625" y="41275"/>
                            <a:ext cx="2469134" cy="1313815"/>
                          </a:xfrm>
                          <a:prstGeom prst="rect">
                            <a:avLst/>
                          </a:prstGeom>
                        </pic:spPr>
                      </pic:pic>
                      <wps:wsp>
                        <wps:cNvPr id="10268" name="Shape 10268"/>
                        <wps:cNvSpPr/>
                        <wps:spPr>
                          <a:xfrm>
                            <a:off x="6350" y="0"/>
                            <a:ext cx="2551684" cy="1396365"/>
                          </a:xfrm>
                          <a:custGeom>
                            <a:avLst/>
                            <a:gdLst/>
                            <a:ahLst/>
                            <a:cxnLst/>
                            <a:rect l="0" t="0" r="0" b="0"/>
                            <a:pathLst>
                              <a:path w="2551684" h="1396365">
                                <a:moveTo>
                                  <a:pt x="0" y="1396365"/>
                                </a:moveTo>
                                <a:lnTo>
                                  <a:pt x="2551684" y="1396365"/>
                                </a:lnTo>
                                <a:lnTo>
                                  <a:pt x="2551684" y="0"/>
                                </a:lnTo>
                                <a:lnTo>
                                  <a:pt x="0" y="0"/>
                                </a:lnTo>
                                <a:close/>
                              </a:path>
                            </a:pathLst>
                          </a:custGeom>
                          <a:ln w="82550" cap="flat">
                            <a:miter lim="127000"/>
                          </a:ln>
                        </wps:spPr>
                        <wps:style>
                          <a:lnRef idx="1">
                            <a:srgbClr val="F6BE98"/>
                          </a:lnRef>
                          <a:fillRef idx="0">
                            <a:srgbClr val="000000">
                              <a:alpha val="0"/>
                            </a:srgbClr>
                          </a:fillRef>
                          <a:effectRef idx="0">
                            <a:scrgbClr r="0" g="0" b="0"/>
                          </a:effectRef>
                          <a:fontRef idx="none"/>
                        </wps:style>
                        <wps:bodyPr/>
                      </wps:wsp>
                      <pic:pic xmlns:pic="http://schemas.openxmlformats.org/drawingml/2006/picture">
                        <pic:nvPicPr>
                          <pic:cNvPr id="10270" name="Picture 10270"/>
                          <pic:cNvPicPr/>
                        </pic:nvPicPr>
                        <pic:blipFill>
                          <a:blip r:embed="rId367"/>
                          <a:stretch>
                            <a:fillRect/>
                          </a:stretch>
                        </pic:blipFill>
                        <pic:spPr>
                          <a:xfrm>
                            <a:off x="2714625" y="41275"/>
                            <a:ext cx="2476373" cy="1308100"/>
                          </a:xfrm>
                          <a:prstGeom prst="rect">
                            <a:avLst/>
                          </a:prstGeom>
                        </pic:spPr>
                      </pic:pic>
                      <wps:wsp>
                        <wps:cNvPr id="10271" name="Shape 10271"/>
                        <wps:cNvSpPr/>
                        <wps:spPr>
                          <a:xfrm>
                            <a:off x="2673350" y="0"/>
                            <a:ext cx="2558923" cy="1390650"/>
                          </a:xfrm>
                          <a:custGeom>
                            <a:avLst/>
                            <a:gdLst/>
                            <a:ahLst/>
                            <a:cxnLst/>
                            <a:rect l="0" t="0" r="0" b="0"/>
                            <a:pathLst>
                              <a:path w="2558923" h="1390650">
                                <a:moveTo>
                                  <a:pt x="0" y="1390650"/>
                                </a:moveTo>
                                <a:lnTo>
                                  <a:pt x="2558923" y="1390650"/>
                                </a:lnTo>
                                <a:lnTo>
                                  <a:pt x="2558923" y="0"/>
                                </a:lnTo>
                                <a:lnTo>
                                  <a:pt x="0" y="0"/>
                                </a:lnTo>
                                <a:close/>
                              </a:path>
                            </a:pathLst>
                          </a:custGeom>
                          <a:ln w="82550" cap="flat">
                            <a:miter lim="127000"/>
                          </a:ln>
                        </wps:spPr>
                        <wps:style>
                          <a:lnRef idx="1">
                            <a:srgbClr val="F6BE98"/>
                          </a:lnRef>
                          <a:fillRef idx="0">
                            <a:srgbClr val="000000">
                              <a:alpha val="0"/>
                            </a:srgbClr>
                          </a:fillRef>
                          <a:effectRef idx="0">
                            <a:scrgbClr r="0" g="0" b="0"/>
                          </a:effectRef>
                          <a:fontRef idx="none"/>
                        </wps:style>
                        <wps:bodyPr/>
                      </wps:wsp>
                      <pic:pic xmlns:pic="http://schemas.openxmlformats.org/drawingml/2006/picture">
                        <pic:nvPicPr>
                          <pic:cNvPr id="10273" name="Picture 10273"/>
                          <pic:cNvPicPr/>
                        </pic:nvPicPr>
                        <pic:blipFill>
                          <a:blip r:embed="rId368"/>
                          <a:stretch>
                            <a:fillRect/>
                          </a:stretch>
                        </pic:blipFill>
                        <pic:spPr>
                          <a:xfrm>
                            <a:off x="38100" y="1642363"/>
                            <a:ext cx="2518410" cy="1394206"/>
                          </a:xfrm>
                          <a:prstGeom prst="rect">
                            <a:avLst/>
                          </a:prstGeom>
                        </pic:spPr>
                      </pic:pic>
                      <wps:wsp>
                        <wps:cNvPr id="10274" name="Shape 10274"/>
                        <wps:cNvSpPr/>
                        <wps:spPr>
                          <a:xfrm>
                            <a:off x="0" y="1604264"/>
                            <a:ext cx="2594610" cy="1470406"/>
                          </a:xfrm>
                          <a:custGeom>
                            <a:avLst/>
                            <a:gdLst/>
                            <a:ahLst/>
                            <a:cxnLst/>
                            <a:rect l="0" t="0" r="0" b="0"/>
                            <a:pathLst>
                              <a:path w="2594610" h="1470406">
                                <a:moveTo>
                                  <a:pt x="0" y="1470406"/>
                                </a:moveTo>
                                <a:lnTo>
                                  <a:pt x="2594610" y="1470406"/>
                                </a:lnTo>
                                <a:lnTo>
                                  <a:pt x="2594610" y="0"/>
                                </a:lnTo>
                                <a:lnTo>
                                  <a:pt x="0" y="0"/>
                                </a:lnTo>
                                <a:close/>
                              </a:path>
                            </a:pathLst>
                          </a:custGeom>
                          <a:ln w="76200" cap="flat">
                            <a:miter lim="127000"/>
                          </a:ln>
                        </wps:spPr>
                        <wps:style>
                          <a:lnRef idx="1">
                            <a:srgbClr val="F6BE98"/>
                          </a:lnRef>
                          <a:fillRef idx="0">
                            <a:srgbClr val="000000">
                              <a:alpha val="0"/>
                            </a:srgbClr>
                          </a:fillRef>
                          <a:effectRef idx="0">
                            <a:scrgbClr r="0" g="0" b="0"/>
                          </a:effectRef>
                          <a:fontRef idx="none"/>
                        </wps:style>
                        <wps:bodyPr/>
                      </wps:wsp>
                      <pic:pic xmlns:pic="http://schemas.openxmlformats.org/drawingml/2006/picture">
                        <pic:nvPicPr>
                          <pic:cNvPr id="10276" name="Picture 10276"/>
                          <pic:cNvPicPr/>
                        </pic:nvPicPr>
                        <pic:blipFill>
                          <a:blip r:embed="rId369"/>
                          <a:stretch>
                            <a:fillRect/>
                          </a:stretch>
                        </pic:blipFill>
                        <pic:spPr>
                          <a:xfrm>
                            <a:off x="2705100" y="1642237"/>
                            <a:ext cx="2504440" cy="1398905"/>
                          </a:xfrm>
                          <a:prstGeom prst="rect">
                            <a:avLst/>
                          </a:prstGeom>
                        </pic:spPr>
                      </pic:pic>
                      <wps:wsp>
                        <wps:cNvPr id="10277" name="Shape 10277"/>
                        <wps:cNvSpPr/>
                        <wps:spPr>
                          <a:xfrm>
                            <a:off x="2667000" y="1604137"/>
                            <a:ext cx="2580640" cy="1475105"/>
                          </a:xfrm>
                          <a:custGeom>
                            <a:avLst/>
                            <a:gdLst/>
                            <a:ahLst/>
                            <a:cxnLst/>
                            <a:rect l="0" t="0" r="0" b="0"/>
                            <a:pathLst>
                              <a:path w="2580640" h="1475105">
                                <a:moveTo>
                                  <a:pt x="0" y="1475105"/>
                                </a:moveTo>
                                <a:lnTo>
                                  <a:pt x="2580640" y="1475105"/>
                                </a:lnTo>
                                <a:lnTo>
                                  <a:pt x="2580640" y="0"/>
                                </a:lnTo>
                                <a:lnTo>
                                  <a:pt x="0" y="0"/>
                                </a:lnTo>
                                <a:close/>
                              </a:path>
                            </a:pathLst>
                          </a:custGeom>
                          <a:ln w="76200" cap="flat">
                            <a:miter lim="127000"/>
                          </a:ln>
                        </wps:spPr>
                        <wps:style>
                          <a:lnRef idx="1">
                            <a:srgbClr val="008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58032" style="width:418.795pt;height:247.885pt;mso-position-horizontal-relative:char;mso-position-vertical-relative:line" coordsize="53186,31481">
                <v:rect id="Rectangle 10236" style="position:absolute;width:421;height:1899;left:52870;top:13468;" filled="f" stroked="f">
                  <v:textbox inset="0,0,0,0">
                    <w:txbxContent>
                      <w:p>
                        <w:pPr>
                          <w:spacing w:before="0" w:after="160" w:line="259" w:lineRule="auto"/>
                        </w:pPr>
                        <w:r>
                          <w:rPr>
                            <w:rFonts w:cs="Calibri" w:hAnsi="Calibri" w:eastAsia="Calibri" w:ascii="Calibri"/>
                            <w:sz w:val="22"/>
                          </w:rPr>
                          <w:t xml:space="preserve"> </w:t>
                        </w:r>
                      </w:p>
                    </w:txbxContent>
                  </v:textbox>
                </v:rect>
                <v:rect id="Rectangle 10237" style="position:absolute;width:421;height:1899;left:52778;top:30053;" filled="f" stroked="f">
                  <v:textbox inset="0,0,0,0">
                    <w:txbxContent>
                      <w:p>
                        <w:pPr>
                          <w:spacing w:before="0" w:after="160" w:line="259" w:lineRule="auto"/>
                        </w:pPr>
                        <w:r>
                          <w:rPr>
                            <w:rFonts w:cs="Calibri" w:hAnsi="Calibri" w:eastAsia="Calibri" w:ascii="Calibri"/>
                            <w:sz w:val="22"/>
                          </w:rPr>
                          <w:t xml:space="preserve"> </w:t>
                        </w:r>
                      </w:p>
                    </w:txbxContent>
                  </v:textbox>
                </v:rect>
                <v:shape id="Picture 10267" style="position:absolute;width:24691;height:13138;left:476;top:412;" filled="f">
                  <v:imagedata r:id="rId370"/>
                </v:shape>
                <v:shape id="Shape 10268" style="position:absolute;width:25516;height:13963;left:63;top:0;" coordsize="2551684,1396365" path="m0,1396365l2551684,1396365l2551684,0l0,0x">
                  <v:stroke weight="6.5pt" endcap="flat" joinstyle="miter" miterlimit="10" on="true" color="#f6be98"/>
                  <v:fill on="false" color="#000000" opacity="0"/>
                </v:shape>
                <v:shape id="Picture 10270" style="position:absolute;width:24763;height:13081;left:27146;top:412;" filled="f">
                  <v:imagedata r:id="rId371"/>
                </v:shape>
                <v:shape id="Shape 10271" style="position:absolute;width:25589;height:13906;left:26733;top:0;" coordsize="2558923,1390650" path="m0,1390650l2558923,1390650l2558923,0l0,0x">
                  <v:stroke weight="6.5pt" endcap="flat" joinstyle="miter" miterlimit="10" on="true" color="#f6be98"/>
                  <v:fill on="false" color="#000000" opacity="0"/>
                </v:shape>
                <v:shape id="Picture 10273" style="position:absolute;width:25184;height:13942;left:381;top:16423;" filled="f">
                  <v:imagedata r:id="rId372"/>
                </v:shape>
                <v:shape id="Shape 10274" style="position:absolute;width:25946;height:14704;left:0;top:16042;" coordsize="2594610,1470406" path="m0,1470406l2594610,1470406l2594610,0l0,0x">
                  <v:stroke weight="6pt" endcap="flat" joinstyle="miter" miterlimit="10" on="true" color="#f6be98"/>
                  <v:fill on="false" color="#000000" opacity="0"/>
                </v:shape>
                <v:shape id="Picture 10276" style="position:absolute;width:25044;height:13989;left:27051;top:16422;" filled="f">
                  <v:imagedata r:id="rId373"/>
                </v:shape>
                <v:shape id="Shape 10277" style="position:absolute;width:25806;height:14751;left:26670;top:16041;" coordsize="2580640,1475105" path="m0,1475105l2580640,1475105l2580640,0l0,0x">
                  <v:stroke weight="6pt" endcap="flat" joinstyle="miter" miterlimit="10" on="true" color="#008000"/>
                  <v:fill on="false" color="#000000" opacity="0"/>
                </v:shape>
              </v:group>
            </w:pict>
          </mc:Fallback>
        </mc:AlternateContent>
      </w:r>
    </w:p>
    <w:p w14:paraId="32BDAF7F" w14:textId="77777777" w:rsidR="00A97412" w:rsidRDefault="00000000">
      <w:pPr>
        <w:spacing w:after="0" w:line="260" w:lineRule="auto"/>
        <w:ind w:left="822" w:right="812" w:hanging="10"/>
        <w:jc w:val="center"/>
      </w:pPr>
      <w:r>
        <w:rPr>
          <w:color w:val="2F5496"/>
          <w:sz w:val="32"/>
        </w:rPr>
        <w:t xml:space="preserve">Medios Físicos de Transmisión. Satélites </w:t>
      </w:r>
    </w:p>
    <w:p w14:paraId="320275CD" w14:textId="77777777" w:rsidR="00A97412" w:rsidRDefault="00000000">
      <w:pPr>
        <w:numPr>
          <w:ilvl w:val="0"/>
          <w:numId w:val="25"/>
        </w:numPr>
        <w:spacing w:after="12" w:line="267" w:lineRule="auto"/>
        <w:ind w:right="959" w:hanging="360"/>
      </w:pPr>
      <w:r>
        <w:t xml:space="preserve">Radiocomunicaciones que utilizan un Satélite terrestre en Orbita </w:t>
      </w:r>
    </w:p>
    <w:p w14:paraId="236E0B12" w14:textId="77777777" w:rsidR="00A97412" w:rsidRDefault="00000000">
      <w:pPr>
        <w:spacing w:after="12" w:line="267" w:lineRule="auto"/>
        <w:ind w:left="1712" w:right="959" w:hanging="10"/>
      </w:pPr>
      <w:proofErr w:type="spellStart"/>
      <w:proofErr w:type="gramStart"/>
      <w:r>
        <w:t>Geosincroestacionaria</w:t>
      </w:r>
      <w:proofErr w:type="spellEnd"/>
      <w:r>
        <w:t xml:space="preserve"> ,</w:t>
      </w:r>
      <w:proofErr w:type="gramEnd"/>
      <w:r>
        <w:t xml:space="preserve"> como punto medio para lograr la reflexión de las ondas electromagnética, generadas de una estación transmisora, para enviarlas a una receptora, situadas ambas en puntos distantes, sin alcance visual. </w:t>
      </w:r>
    </w:p>
    <w:p w14:paraId="4FAB83F6" w14:textId="77777777" w:rsidR="00A97412" w:rsidRDefault="00000000">
      <w:pPr>
        <w:numPr>
          <w:ilvl w:val="0"/>
          <w:numId w:val="25"/>
        </w:numPr>
        <w:spacing w:after="38" w:line="267" w:lineRule="auto"/>
        <w:ind w:right="959" w:hanging="360"/>
      </w:pPr>
      <w:r>
        <w:t xml:space="preserve">Satélite: Cilindro estabilizado por </w:t>
      </w:r>
      <w:proofErr w:type="gramStart"/>
      <w:r>
        <w:t>rotación ,</w:t>
      </w:r>
      <w:proofErr w:type="gramEnd"/>
      <w:r>
        <w:t xml:space="preserve"> con antenas en un extremo  y células solares para abastecerse de energía.   </w:t>
      </w:r>
    </w:p>
    <w:p w14:paraId="01F246B8" w14:textId="77777777" w:rsidR="00A97412" w:rsidRDefault="00000000">
      <w:pPr>
        <w:numPr>
          <w:ilvl w:val="0"/>
          <w:numId w:val="25"/>
        </w:numPr>
        <w:spacing w:after="12" w:line="267" w:lineRule="auto"/>
        <w:ind w:right="959" w:hanging="360"/>
      </w:pPr>
      <w:r>
        <w:t xml:space="preserve">Repetidor de radio en el cielo (transponder). </w:t>
      </w:r>
    </w:p>
    <w:p w14:paraId="468FA5DC" w14:textId="77777777" w:rsidR="00A97412" w:rsidRDefault="00000000">
      <w:pPr>
        <w:numPr>
          <w:ilvl w:val="0"/>
          <w:numId w:val="25"/>
        </w:numPr>
        <w:spacing w:after="38" w:line="267" w:lineRule="auto"/>
        <w:ind w:right="959" w:hanging="360"/>
      </w:pPr>
      <w:r>
        <w:t xml:space="preserve">Un sistema de satélite </w:t>
      </w:r>
      <w:proofErr w:type="gramStart"/>
      <w:r>
        <w:t>consiste de</w:t>
      </w:r>
      <w:proofErr w:type="gramEnd"/>
      <w:r>
        <w:t xml:space="preserve">: </w:t>
      </w:r>
      <w:r>
        <w:rPr>
          <w:rFonts w:ascii="Courier New" w:eastAsia="Courier New" w:hAnsi="Courier New" w:cs="Courier New"/>
        </w:rPr>
        <w:t>o</w:t>
      </w:r>
      <w:r>
        <w:rPr>
          <w:rFonts w:ascii="Arial" w:eastAsia="Arial" w:hAnsi="Arial" w:cs="Arial"/>
        </w:rPr>
        <w:t xml:space="preserve"> </w:t>
      </w:r>
      <w:r>
        <w:t xml:space="preserve">Un transponder, </w:t>
      </w:r>
      <w:r>
        <w:rPr>
          <w:rFonts w:ascii="Courier New" w:eastAsia="Courier New" w:hAnsi="Courier New" w:cs="Courier New"/>
        </w:rPr>
        <w:t>o</w:t>
      </w:r>
      <w:r>
        <w:rPr>
          <w:rFonts w:ascii="Arial" w:eastAsia="Arial" w:hAnsi="Arial" w:cs="Arial"/>
        </w:rPr>
        <w:t xml:space="preserve"> </w:t>
      </w:r>
      <w:r>
        <w:t xml:space="preserve">Una estación basada en tierra, </w:t>
      </w:r>
    </w:p>
    <w:p w14:paraId="0FDAB86D" w14:textId="77777777" w:rsidR="00A97412" w:rsidRDefault="00000000">
      <w:pPr>
        <w:numPr>
          <w:ilvl w:val="0"/>
          <w:numId w:val="25"/>
        </w:numPr>
        <w:spacing w:after="38" w:line="267" w:lineRule="auto"/>
        <w:ind w:right="959" w:hanging="360"/>
      </w:pPr>
      <w:r>
        <w:lastRenderedPageBreak/>
        <w:t xml:space="preserve">Para controlar el funcionamiento y </w:t>
      </w:r>
      <w:r>
        <w:rPr>
          <w:rFonts w:ascii="Courier New" w:eastAsia="Courier New" w:hAnsi="Courier New" w:cs="Courier New"/>
        </w:rPr>
        <w:t>o</w:t>
      </w:r>
      <w:r>
        <w:rPr>
          <w:rFonts w:ascii="Arial" w:eastAsia="Arial" w:hAnsi="Arial" w:cs="Arial"/>
        </w:rPr>
        <w:t xml:space="preserve"> </w:t>
      </w:r>
      <w:r>
        <w:t xml:space="preserve">Una red de usuario, </w:t>
      </w:r>
      <w:r>
        <w:rPr>
          <w:rFonts w:ascii="Courier New" w:eastAsia="Courier New" w:hAnsi="Courier New" w:cs="Courier New"/>
        </w:rPr>
        <w:t>o</w:t>
      </w:r>
      <w:r>
        <w:rPr>
          <w:rFonts w:ascii="Arial" w:eastAsia="Arial" w:hAnsi="Arial" w:cs="Arial"/>
        </w:rPr>
        <w:t xml:space="preserve"> </w:t>
      </w:r>
      <w:r>
        <w:t xml:space="preserve">Estaciones terrestres, </w:t>
      </w:r>
    </w:p>
    <w:p w14:paraId="54E1ED5C" w14:textId="77777777" w:rsidR="00A97412" w:rsidRDefault="00000000">
      <w:pPr>
        <w:numPr>
          <w:ilvl w:val="0"/>
          <w:numId w:val="25"/>
        </w:numPr>
        <w:spacing w:after="328" w:line="267" w:lineRule="auto"/>
        <w:ind w:right="959" w:hanging="360"/>
      </w:pPr>
      <w:r>
        <w:t>Proporciona las facilidades para transmisión y recepción de tráfico de comunicaciones</w:t>
      </w:r>
      <w:r>
        <w:rPr>
          <w:i/>
        </w:rPr>
        <w:t>, a través del sistema de satélite.</w:t>
      </w:r>
      <w:r>
        <w:t xml:space="preserve"> </w:t>
      </w:r>
    </w:p>
    <w:p w14:paraId="7A5BD25D" w14:textId="77777777" w:rsidR="00A97412" w:rsidRDefault="00000000">
      <w:pPr>
        <w:spacing w:after="0" w:line="260" w:lineRule="auto"/>
        <w:ind w:left="822" w:right="811" w:hanging="10"/>
        <w:jc w:val="center"/>
      </w:pPr>
      <w:r>
        <w:rPr>
          <w:color w:val="2F5496"/>
          <w:sz w:val="32"/>
        </w:rPr>
        <w:t xml:space="preserve">Satélites </w:t>
      </w:r>
    </w:p>
    <w:p w14:paraId="2FA221DD" w14:textId="77777777" w:rsidR="00A97412" w:rsidRDefault="00000000">
      <w:pPr>
        <w:spacing w:after="0"/>
        <w:ind w:left="1057"/>
      </w:pPr>
      <w:r>
        <w:rPr>
          <w:noProof/>
        </w:rPr>
        <mc:AlternateContent>
          <mc:Choice Requires="wpg">
            <w:drawing>
              <wp:inline distT="0" distB="0" distL="0" distR="0" wp14:anchorId="7F4E329C" wp14:editId="75F8906A">
                <wp:extent cx="5840108" cy="4478402"/>
                <wp:effectExtent l="0" t="0" r="0" b="0"/>
                <wp:docPr id="259548" name="Group 259548"/>
                <wp:cNvGraphicFramePr/>
                <a:graphic xmlns:a="http://schemas.openxmlformats.org/drawingml/2006/main">
                  <a:graphicData uri="http://schemas.microsoft.com/office/word/2010/wordprocessingGroup">
                    <wpg:wgp>
                      <wpg:cNvGrpSpPr/>
                      <wpg:grpSpPr>
                        <a:xfrm>
                          <a:off x="0" y="0"/>
                          <a:ext cx="5840108" cy="4478402"/>
                          <a:chOff x="0" y="0"/>
                          <a:chExt cx="5840108" cy="4478402"/>
                        </a:xfrm>
                      </wpg:grpSpPr>
                      <pic:pic xmlns:pic="http://schemas.openxmlformats.org/drawingml/2006/picture">
                        <pic:nvPicPr>
                          <pic:cNvPr id="10283" name="Picture 10283"/>
                          <pic:cNvPicPr/>
                        </pic:nvPicPr>
                        <pic:blipFill>
                          <a:blip r:embed="rId374"/>
                          <a:stretch>
                            <a:fillRect/>
                          </a:stretch>
                        </pic:blipFill>
                        <pic:spPr>
                          <a:xfrm>
                            <a:off x="4167518" y="3173604"/>
                            <a:ext cx="1672590" cy="1304798"/>
                          </a:xfrm>
                          <a:prstGeom prst="rect">
                            <a:avLst/>
                          </a:prstGeom>
                        </pic:spPr>
                      </pic:pic>
                      <wps:wsp>
                        <wps:cNvPr id="10332" name="Rectangle 10332"/>
                        <wps:cNvSpPr/>
                        <wps:spPr>
                          <a:xfrm>
                            <a:off x="3523755" y="2125599"/>
                            <a:ext cx="42143" cy="189937"/>
                          </a:xfrm>
                          <a:prstGeom prst="rect">
                            <a:avLst/>
                          </a:prstGeom>
                          <a:ln>
                            <a:noFill/>
                          </a:ln>
                        </wps:spPr>
                        <wps:txbx>
                          <w:txbxContent>
                            <w:p w14:paraId="708EFE87" w14:textId="77777777" w:rsidR="00A97412" w:rsidRDefault="00000000">
                              <w:r>
                                <w:t xml:space="preserve"> </w:t>
                              </w:r>
                            </w:p>
                          </w:txbxContent>
                        </wps:txbx>
                        <wps:bodyPr horzOverflow="overflow" vert="horz" lIns="0" tIns="0" rIns="0" bIns="0" rtlCol="0">
                          <a:noAutofit/>
                        </wps:bodyPr>
                      </wps:wsp>
                      <pic:pic xmlns:pic="http://schemas.openxmlformats.org/drawingml/2006/picture">
                        <pic:nvPicPr>
                          <pic:cNvPr id="10334" name="Picture 10334"/>
                          <pic:cNvPicPr/>
                        </pic:nvPicPr>
                        <pic:blipFill>
                          <a:blip r:embed="rId375"/>
                          <a:stretch>
                            <a:fillRect/>
                          </a:stretch>
                        </pic:blipFill>
                        <pic:spPr>
                          <a:xfrm>
                            <a:off x="3554743" y="953009"/>
                            <a:ext cx="1786255" cy="1276985"/>
                          </a:xfrm>
                          <a:prstGeom prst="rect">
                            <a:avLst/>
                          </a:prstGeom>
                        </pic:spPr>
                      </pic:pic>
                      <wps:wsp>
                        <wps:cNvPr id="10335" name="Rectangle 10335"/>
                        <wps:cNvSpPr/>
                        <wps:spPr>
                          <a:xfrm>
                            <a:off x="5342268" y="2125599"/>
                            <a:ext cx="42143" cy="189937"/>
                          </a:xfrm>
                          <a:prstGeom prst="rect">
                            <a:avLst/>
                          </a:prstGeom>
                          <a:ln>
                            <a:noFill/>
                          </a:ln>
                        </wps:spPr>
                        <wps:txbx>
                          <w:txbxContent>
                            <w:p w14:paraId="54357391" w14:textId="77777777" w:rsidR="00A97412" w:rsidRDefault="00000000">
                              <w:r>
                                <w:t xml:space="preserve"> </w:t>
                              </w:r>
                            </w:p>
                          </w:txbxContent>
                        </wps:txbx>
                        <wps:bodyPr horzOverflow="overflow" vert="horz" lIns="0" tIns="0" rIns="0" bIns="0" rtlCol="0">
                          <a:noAutofit/>
                        </wps:bodyPr>
                      </wps:wsp>
                      <wps:wsp>
                        <wps:cNvPr id="10336" name="Rectangle 10336"/>
                        <wps:cNvSpPr/>
                        <wps:spPr>
                          <a:xfrm>
                            <a:off x="2651773" y="2372487"/>
                            <a:ext cx="42143" cy="189937"/>
                          </a:xfrm>
                          <a:prstGeom prst="rect">
                            <a:avLst/>
                          </a:prstGeom>
                          <a:ln>
                            <a:noFill/>
                          </a:ln>
                        </wps:spPr>
                        <wps:txbx>
                          <w:txbxContent>
                            <w:p w14:paraId="7BFC2C4D" w14:textId="77777777" w:rsidR="00A97412" w:rsidRDefault="00000000">
                              <w:r>
                                <w:t xml:space="preserve"> </w:t>
                              </w:r>
                            </w:p>
                          </w:txbxContent>
                        </wps:txbx>
                        <wps:bodyPr horzOverflow="overflow" vert="horz" lIns="0" tIns="0" rIns="0" bIns="0" rtlCol="0">
                          <a:noAutofit/>
                        </wps:bodyPr>
                      </wps:wsp>
                      <wps:wsp>
                        <wps:cNvPr id="10337" name="Rectangle 10337"/>
                        <wps:cNvSpPr/>
                        <wps:spPr>
                          <a:xfrm>
                            <a:off x="2651773" y="2657476"/>
                            <a:ext cx="42143" cy="189937"/>
                          </a:xfrm>
                          <a:prstGeom prst="rect">
                            <a:avLst/>
                          </a:prstGeom>
                          <a:ln>
                            <a:noFill/>
                          </a:ln>
                        </wps:spPr>
                        <wps:txbx>
                          <w:txbxContent>
                            <w:p w14:paraId="6DDDC195" w14:textId="77777777" w:rsidR="00A97412" w:rsidRDefault="00000000">
                              <w:r>
                                <w:t xml:space="preserve"> </w:t>
                              </w:r>
                            </w:p>
                          </w:txbxContent>
                        </wps:txbx>
                        <wps:bodyPr horzOverflow="overflow" vert="horz" lIns="0" tIns="0" rIns="0" bIns="0" rtlCol="0">
                          <a:noAutofit/>
                        </wps:bodyPr>
                      </wps:wsp>
                      <wps:wsp>
                        <wps:cNvPr id="10338" name="Rectangle 10338"/>
                        <wps:cNvSpPr/>
                        <wps:spPr>
                          <a:xfrm>
                            <a:off x="2651773" y="2943987"/>
                            <a:ext cx="42143" cy="189937"/>
                          </a:xfrm>
                          <a:prstGeom prst="rect">
                            <a:avLst/>
                          </a:prstGeom>
                          <a:ln>
                            <a:noFill/>
                          </a:ln>
                        </wps:spPr>
                        <wps:txbx>
                          <w:txbxContent>
                            <w:p w14:paraId="2C4BDADF" w14:textId="77777777" w:rsidR="00A97412" w:rsidRDefault="00000000">
                              <w:r>
                                <w:t xml:space="preserve"> </w:t>
                              </w:r>
                            </w:p>
                          </w:txbxContent>
                        </wps:txbx>
                        <wps:bodyPr horzOverflow="overflow" vert="horz" lIns="0" tIns="0" rIns="0" bIns="0" rtlCol="0">
                          <a:noAutofit/>
                        </wps:bodyPr>
                      </wps:wsp>
                      <wps:wsp>
                        <wps:cNvPr id="10339" name="Rectangle 10339"/>
                        <wps:cNvSpPr/>
                        <wps:spPr>
                          <a:xfrm>
                            <a:off x="2651773" y="3228976"/>
                            <a:ext cx="42143" cy="189936"/>
                          </a:xfrm>
                          <a:prstGeom prst="rect">
                            <a:avLst/>
                          </a:prstGeom>
                          <a:ln>
                            <a:noFill/>
                          </a:ln>
                        </wps:spPr>
                        <wps:txbx>
                          <w:txbxContent>
                            <w:p w14:paraId="42390D0C" w14:textId="77777777" w:rsidR="00A97412" w:rsidRDefault="00000000">
                              <w:r>
                                <w:t xml:space="preserve"> </w:t>
                              </w:r>
                            </w:p>
                          </w:txbxContent>
                        </wps:txbx>
                        <wps:bodyPr horzOverflow="overflow" vert="horz" lIns="0" tIns="0" rIns="0" bIns="0" rtlCol="0">
                          <a:noAutofit/>
                        </wps:bodyPr>
                      </wps:wsp>
                      <wps:wsp>
                        <wps:cNvPr id="10340" name="Rectangle 10340"/>
                        <wps:cNvSpPr/>
                        <wps:spPr>
                          <a:xfrm>
                            <a:off x="2651773" y="3513963"/>
                            <a:ext cx="42143" cy="189937"/>
                          </a:xfrm>
                          <a:prstGeom prst="rect">
                            <a:avLst/>
                          </a:prstGeom>
                          <a:ln>
                            <a:noFill/>
                          </a:ln>
                        </wps:spPr>
                        <wps:txbx>
                          <w:txbxContent>
                            <w:p w14:paraId="6A8C0EEC" w14:textId="77777777" w:rsidR="00A97412" w:rsidRDefault="00000000">
                              <w:r>
                                <w:t xml:space="preserve"> </w:t>
                              </w:r>
                            </w:p>
                          </w:txbxContent>
                        </wps:txbx>
                        <wps:bodyPr horzOverflow="overflow" vert="horz" lIns="0" tIns="0" rIns="0" bIns="0" rtlCol="0">
                          <a:noAutofit/>
                        </wps:bodyPr>
                      </wps:wsp>
                      <wps:wsp>
                        <wps:cNvPr id="10341" name="Rectangle 10341"/>
                        <wps:cNvSpPr/>
                        <wps:spPr>
                          <a:xfrm>
                            <a:off x="2651773" y="3800476"/>
                            <a:ext cx="42143" cy="189936"/>
                          </a:xfrm>
                          <a:prstGeom prst="rect">
                            <a:avLst/>
                          </a:prstGeom>
                          <a:ln>
                            <a:noFill/>
                          </a:ln>
                        </wps:spPr>
                        <wps:txbx>
                          <w:txbxContent>
                            <w:p w14:paraId="2A114D88" w14:textId="77777777" w:rsidR="00A97412" w:rsidRDefault="00000000">
                              <w:r>
                                <w:t xml:space="preserve"> </w:t>
                              </w:r>
                            </w:p>
                          </w:txbxContent>
                        </wps:txbx>
                        <wps:bodyPr horzOverflow="overflow" vert="horz" lIns="0" tIns="0" rIns="0" bIns="0" rtlCol="0">
                          <a:noAutofit/>
                        </wps:bodyPr>
                      </wps:wsp>
                      <wps:wsp>
                        <wps:cNvPr id="10342" name="Rectangle 10342"/>
                        <wps:cNvSpPr/>
                        <wps:spPr>
                          <a:xfrm>
                            <a:off x="2651773" y="4085463"/>
                            <a:ext cx="42143" cy="189937"/>
                          </a:xfrm>
                          <a:prstGeom prst="rect">
                            <a:avLst/>
                          </a:prstGeom>
                          <a:ln>
                            <a:noFill/>
                          </a:ln>
                        </wps:spPr>
                        <wps:txbx>
                          <w:txbxContent>
                            <w:p w14:paraId="25A9A2F0" w14:textId="77777777" w:rsidR="00A97412" w:rsidRDefault="00000000">
                              <w:r>
                                <w:t xml:space="preserve"> </w:t>
                              </w:r>
                            </w:p>
                          </w:txbxContent>
                        </wps:txbx>
                        <wps:bodyPr horzOverflow="overflow" vert="horz" lIns="0" tIns="0" rIns="0" bIns="0" rtlCol="0">
                          <a:noAutofit/>
                        </wps:bodyPr>
                      </wps:wsp>
                      <pic:pic xmlns:pic="http://schemas.openxmlformats.org/drawingml/2006/picture">
                        <pic:nvPicPr>
                          <pic:cNvPr id="10368" name="Picture 10368"/>
                          <pic:cNvPicPr/>
                        </pic:nvPicPr>
                        <pic:blipFill>
                          <a:blip r:embed="rId376"/>
                          <a:stretch>
                            <a:fillRect/>
                          </a:stretch>
                        </pic:blipFill>
                        <pic:spPr>
                          <a:xfrm>
                            <a:off x="38100" y="38100"/>
                            <a:ext cx="3401695" cy="2114423"/>
                          </a:xfrm>
                          <a:prstGeom prst="rect">
                            <a:avLst/>
                          </a:prstGeom>
                        </pic:spPr>
                      </pic:pic>
                      <wps:wsp>
                        <wps:cNvPr id="10369" name="Shape 10369"/>
                        <wps:cNvSpPr/>
                        <wps:spPr>
                          <a:xfrm>
                            <a:off x="0" y="0"/>
                            <a:ext cx="3477895" cy="2190623"/>
                          </a:xfrm>
                          <a:custGeom>
                            <a:avLst/>
                            <a:gdLst/>
                            <a:ahLst/>
                            <a:cxnLst/>
                            <a:rect l="0" t="0" r="0" b="0"/>
                            <a:pathLst>
                              <a:path w="3477895" h="2190623">
                                <a:moveTo>
                                  <a:pt x="0" y="2190623"/>
                                </a:moveTo>
                                <a:lnTo>
                                  <a:pt x="3477895" y="2190623"/>
                                </a:lnTo>
                                <a:lnTo>
                                  <a:pt x="3477895" y="0"/>
                                </a:lnTo>
                                <a:lnTo>
                                  <a:pt x="0" y="0"/>
                                </a:lnTo>
                                <a:close/>
                              </a:path>
                            </a:pathLst>
                          </a:custGeom>
                          <a:ln w="76200" cap="flat">
                            <a:miter lim="127000"/>
                          </a:ln>
                        </wps:spPr>
                        <wps:style>
                          <a:lnRef idx="1">
                            <a:srgbClr val="F6BE98"/>
                          </a:lnRef>
                          <a:fillRef idx="0">
                            <a:srgbClr val="000000">
                              <a:alpha val="0"/>
                            </a:srgbClr>
                          </a:fillRef>
                          <a:effectRef idx="0">
                            <a:scrgbClr r="0" g="0" b="0"/>
                          </a:effectRef>
                          <a:fontRef idx="none"/>
                        </wps:style>
                        <wps:bodyPr/>
                      </wps:wsp>
                      <wps:wsp>
                        <wps:cNvPr id="10370" name="Shape 10370"/>
                        <wps:cNvSpPr/>
                        <wps:spPr>
                          <a:xfrm>
                            <a:off x="233693" y="2545208"/>
                            <a:ext cx="1619250" cy="1495425"/>
                          </a:xfrm>
                          <a:custGeom>
                            <a:avLst/>
                            <a:gdLst/>
                            <a:ahLst/>
                            <a:cxnLst/>
                            <a:rect l="0" t="0" r="0" b="0"/>
                            <a:pathLst>
                              <a:path w="1619250" h="1495425">
                                <a:moveTo>
                                  <a:pt x="809625" y="0"/>
                                </a:moveTo>
                                <a:cubicBezTo>
                                  <a:pt x="1256792" y="0"/>
                                  <a:pt x="1619250" y="334645"/>
                                  <a:pt x="1619250" y="747649"/>
                                </a:cubicBezTo>
                                <a:cubicBezTo>
                                  <a:pt x="1619250" y="1160653"/>
                                  <a:pt x="1256792" y="1495425"/>
                                  <a:pt x="809625" y="1495425"/>
                                </a:cubicBezTo>
                                <a:cubicBezTo>
                                  <a:pt x="362458" y="1495425"/>
                                  <a:pt x="0" y="1160653"/>
                                  <a:pt x="0" y="747649"/>
                                </a:cubicBezTo>
                                <a:cubicBezTo>
                                  <a:pt x="0" y="334645"/>
                                  <a:pt x="362458" y="0"/>
                                  <a:pt x="809625" y="0"/>
                                </a:cubicBezTo>
                                <a:close/>
                              </a:path>
                            </a:pathLst>
                          </a:custGeom>
                          <a:ln w="0" cap="flat">
                            <a:miter lim="127000"/>
                          </a:ln>
                        </wps:spPr>
                        <wps:style>
                          <a:lnRef idx="0">
                            <a:srgbClr val="000000">
                              <a:alpha val="0"/>
                            </a:srgbClr>
                          </a:lnRef>
                          <a:fillRef idx="1">
                            <a:srgbClr val="0563C1"/>
                          </a:fillRef>
                          <a:effectRef idx="0">
                            <a:scrgbClr r="0" g="0" b="0"/>
                          </a:effectRef>
                          <a:fontRef idx="none"/>
                        </wps:style>
                        <wps:bodyPr/>
                      </wps:wsp>
                      <wps:wsp>
                        <wps:cNvPr id="10371" name="Shape 10371"/>
                        <wps:cNvSpPr/>
                        <wps:spPr>
                          <a:xfrm>
                            <a:off x="233693" y="2545208"/>
                            <a:ext cx="1619250" cy="1495425"/>
                          </a:xfrm>
                          <a:custGeom>
                            <a:avLst/>
                            <a:gdLst/>
                            <a:ahLst/>
                            <a:cxnLst/>
                            <a:rect l="0" t="0" r="0" b="0"/>
                            <a:pathLst>
                              <a:path w="1619250" h="1495425">
                                <a:moveTo>
                                  <a:pt x="0" y="747649"/>
                                </a:moveTo>
                                <a:cubicBezTo>
                                  <a:pt x="0" y="334645"/>
                                  <a:pt x="362458" y="0"/>
                                  <a:pt x="809625" y="0"/>
                                </a:cubicBezTo>
                                <a:cubicBezTo>
                                  <a:pt x="1256792" y="0"/>
                                  <a:pt x="1619250" y="334645"/>
                                  <a:pt x="1619250" y="747649"/>
                                </a:cubicBezTo>
                                <a:cubicBezTo>
                                  <a:pt x="1619250" y="1160653"/>
                                  <a:pt x="1256792" y="1495425"/>
                                  <a:pt x="809625" y="1495425"/>
                                </a:cubicBezTo>
                                <a:cubicBezTo>
                                  <a:pt x="362458" y="1495425"/>
                                  <a:pt x="0" y="1160653"/>
                                  <a:pt x="0" y="747649"/>
                                </a:cubicBez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10372" name="Shape 10372"/>
                        <wps:cNvSpPr/>
                        <wps:spPr>
                          <a:xfrm>
                            <a:off x="1024268" y="2611883"/>
                            <a:ext cx="372110" cy="571500"/>
                          </a:xfrm>
                          <a:custGeom>
                            <a:avLst/>
                            <a:gdLst/>
                            <a:ahLst/>
                            <a:cxnLst/>
                            <a:rect l="0" t="0" r="0" b="0"/>
                            <a:pathLst>
                              <a:path w="372110" h="571500">
                                <a:moveTo>
                                  <a:pt x="372110" y="0"/>
                                </a:moveTo>
                                <a:lnTo>
                                  <a:pt x="362458" y="84582"/>
                                </a:lnTo>
                                <a:lnTo>
                                  <a:pt x="334545" y="66436"/>
                                </a:lnTo>
                                <a:lnTo>
                                  <a:pt x="45568" y="510140"/>
                                </a:lnTo>
                                <a:lnTo>
                                  <a:pt x="73533" y="528320"/>
                                </a:lnTo>
                                <a:lnTo>
                                  <a:pt x="0" y="571500"/>
                                </a:lnTo>
                                <a:lnTo>
                                  <a:pt x="9652" y="486791"/>
                                </a:lnTo>
                                <a:lnTo>
                                  <a:pt x="37565" y="504937"/>
                                </a:lnTo>
                                <a:lnTo>
                                  <a:pt x="326542" y="61233"/>
                                </a:lnTo>
                                <a:lnTo>
                                  <a:pt x="298577" y="43053"/>
                                </a:lnTo>
                                <a:lnTo>
                                  <a:pt x="37211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0373" name="Shape 10373"/>
                        <wps:cNvSpPr/>
                        <wps:spPr>
                          <a:xfrm>
                            <a:off x="1043953" y="3107310"/>
                            <a:ext cx="3409950" cy="94361"/>
                          </a:xfrm>
                          <a:custGeom>
                            <a:avLst/>
                            <a:gdLst/>
                            <a:ahLst/>
                            <a:cxnLst/>
                            <a:rect l="0" t="0" r="0" b="0"/>
                            <a:pathLst>
                              <a:path w="3409950" h="94361">
                                <a:moveTo>
                                  <a:pt x="76454" y="0"/>
                                </a:moveTo>
                                <a:lnTo>
                                  <a:pt x="76232" y="33344"/>
                                </a:lnTo>
                                <a:lnTo>
                                  <a:pt x="3333782" y="51491"/>
                                </a:lnTo>
                                <a:lnTo>
                                  <a:pt x="3334004" y="18161"/>
                                </a:lnTo>
                                <a:lnTo>
                                  <a:pt x="3409950" y="56769"/>
                                </a:lnTo>
                                <a:lnTo>
                                  <a:pt x="3333496" y="94361"/>
                                </a:lnTo>
                                <a:lnTo>
                                  <a:pt x="3333718" y="61016"/>
                                </a:lnTo>
                                <a:lnTo>
                                  <a:pt x="76168" y="42869"/>
                                </a:lnTo>
                                <a:lnTo>
                                  <a:pt x="75946" y="76200"/>
                                </a:lnTo>
                                <a:lnTo>
                                  <a:pt x="0" y="37719"/>
                                </a:lnTo>
                                <a:lnTo>
                                  <a:pt x="76454"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313941" name="Shape 313941"/>
                        <wps:cNvSpPr/>
                        <wps:spPr>
                          <a:xfrm>
                            <a:off x="1961528" y="2410587"/>
                            <a:ext cx="832485" cy="386080"/>
                          </a:xfrm>
                          <a:custGeom>
                            <a:avLst/>
                            <a:gdLst/>
                            <a:ahLst/>
                            <a:cxnLst/>
                            <a:rect l="0" t="0" r="0" b="0"/>
                            <a:pathLst>
                              <a:path w="832485" h="386080">
                                <a:moveTo>
                                  <a:pt x="0" y="0"/>
                                </a:moveTo>
                                <a:lnTo>
                                  <a:pt x="832485" y="0"/>
                                </a:lnTo>
                                <a:lnTo>
                                  <a:pt x="832485" y="386080"/>
                                </a:lnTo>
                                <a:lnTo>
                                  <a:pt x="0" y="386080"/>
                                </a:lnTo>
                                <a:lnTo>
                                  <a:pt x="0" y="0"/>
                                </a:lnTo>
                              </a:path>
                            </a:pathLst>
                          </a:custGeom>
                          <a:ln w="0" cap="flat">
                            <a:round/>
                          </a:ln>
                        </wps:spPr>
                        <wps:style>
                          <a:lnRef idx="0">
                            <a:srgbClr val="000000">
                              <a:alpha val="0"/>
                            </a:srgbClr>
                          </a:lnRef>
                          <a:fillRef idx="1">
                            <a:srgbClr val="BFBFBF"/>
                          </a:fillRef>
                          <a:effectRef idx="0">
                            <a:scrgbClr r="0" g="0" b="0"/>
                          </a:effectRef>
                          <a:fontRef idx="none"/>
                        </wps:style>
                        <wps:bodyPr/>
                      </wps:wsp>
                      <wps:wsp>
                        <wps:cNvPr id="259456" name="Rectangle 259456"/>
                        <wps:cNvSpPr/>
                        <wps:spPr>
                          <a:xfrm>
                            <a:off x="2057413" y="2488311"/>
                            <a:ext cx="517846" cy="189937"/>
                          </a:xfrm>
                          <a:prstGeom prst="rect">
                            <a:avLst/>
                          </a:prstGeom>
                          <a:ln>
                            <a:noFill/>
                          </a:ln>
                        </wps:spPr>
                        <wps:txbx>
                          <w:txbxContent>
                            <w:p w14:paraId="6782FE3F" w14:textId="77777777" w:rsidR="00A97412" w:rsidRDefault="00000000">
                              <w:r>
                                <w:t>36.000</w:t>
                              </w:r>
                            </w:p>
                          </w:txbxContent>
                        </wps:txbx>
                        <wps:bodyPr horzOverflow="overflow" vert="horz" lIns="0" tIns="0" rIns="0" bIns="0" rtlCol="0">
                          <a:noAutofit/>
                        </wps:bodyPr>
                      </wps:wsp>
                      <wps:wsp>
                        <wps:cNvPr id="259457" name="Rectangle 259457"/>
                        <wps:cNvSpPr/>
                        <wps:spPr>
                          <a:xfrm>
                            <a:off x="2447191" y="2488311"/>
                            <a:ext cx="334540" cy="189937"/>
                          </a:xfrm>
                          <a:prstGeom prst="rect">
                            <a:avLst/>
                          </a:prstGeom>
                          <a:ln>
                            <a:noFill/>
                          </a:ln>
                        </wps:spPr>
                        <wps:txbx>
                          <w:txbxContent>
                            <w:p w14:paraId="438248DB" w14:textId="77777777" w:rsidR="00A97412" w:rsidRDefault="00000000">
                              <w:r>
                                <w:t xml:space="preserve"> Km.</w:t>
                              </w:r>
                            </w:p>
                          </w:txbxContent>
                        </wps:txbx>
                        <wps:bodyPr horzOverflow="overflow" vert="horz" lIns="0" tIns="0" rIns="0" bIns="0" rtlCol="0">
                          <a:noAutofit/>
                        </wps:bodyPr>
                      </wps:wsp>
                      <wps:wsp>
                        <wps:cNvPr id="10376" name="Rectangle 10376"/>
                        <wps:cNvSpPr/>
                        <wps:spPr>
                          <a:xfrm>
                            <a:off x="2697493" y="2488311"/>
                            <a:ext cx="42143" cy="189937"/>
                          </a:xfrm>
                          <a:prstGeom prst="rect">
                            <a:avLst/>
                          </a:prstGeom>
                          <a:ln>
                            <a:noFill/>
                          </a:ln>
                        </wps:spPr>
                        <wps:txbx>
                          <w:txbxContent>
                            <w:p w14:paraId="2B67F7A4" w14:textId="77777777" w:rsidR="00A97412" w:rsidRDefault="00000000">
                              <w:r>
                                <w:t xml:space="preserve"> </w:t>
                              </w:r>
                            </w:p>
                          </w:txbxContent>
                        </wps:txbx>
                        <wps:bodyPr horzOverflow="overflow" vert="horz" lIns="0" tIns="0" rIns="0" bIns="0" rtlCol="0">
                          <a:noAutofit/>
                        </wps:bodyPr>
                      </wps:wsp>
                      <wps:wsp>
                        <wps:cNvPr id="313942" name="Shape 313942"/>
                        <wps:cNvSpPr/>
                        <wps:spPr>
                          <a:xfrm>
                            <a:off x="3228353" y="2715261"/>
                            <a:ext cx="929640" cy="386080"/>
                          </a:xfrm>
                          <a:custGeom>
                            <a:avLst/>
                            <a:gdLst/>
                            <a:ahLst/>
                            <a:cxnLst/>
                            <a:rect l="0" t="0" r="0" b="0"/>
                            <a:pathLst>
                              <a:path w="929640" h="386080">
                                <a:moveTo>
                                  <a:pt x="0" y="0"/>
                                </a:moveTo>
                                <a:lnTo>
                                  <a:pt x="929640" y="0"/>
                                </a:lnTo>
                                <a:lnTo>
                                  <a:pt x="929640" y="386080"/>
                                </a:lnTo>
                                <a:lnTo>
                                  <a:pt x="0" y="386080"/>
                                </a:lnTo>
                                <a:lnTo>
                                  <a:pt x="0" y="0"/>
                                </a:lnTo>
                              </a:path>
                            </a:pathLst>
                          </a:custGeom>
                          <a:ln w="0" cap="flat">
                            <a:round/>
                          </a:ln>
                        </wps:spPr>
                        <wps:style>
                          <a:lnRef idx="0">
                            <a:srgbClr val="000000">
                              <a:alpha val="0"/>
                            </a:srgbClr>
                          </a:lnRef>
                          <a:fillRef idx="1">
                            <a:srgbClr val="BFBFBF"/>
                          </a:fillRef>
                          <a:effectRef idx="0">
                            <a:scrgbClr r="0" g="0" b="0"/>
                          </a:effectRef>
                          <a:fontRef idx="none"/>
                        </wps:style>
                        <wps:bodyPr/>
                      </wps:wsp>
                      <wps:wsp>
                        <wps:cNvPr id="10378" name="Rectangle 10378"/>
                        <wps:cNvSpPr/>
                        <wps:spPr>
                          <a:xfrm>
                            <a:off x="3325635" y="2793111"/>
                            <a:ext cx="981613" cy="189937"/>
                          </a:xfrm>
                          <a:prstGeom prst="rect">
                            <a:avLst/>
                          </a:prstGeom>
                          <a:ln>
                            <a:noFill/>
                          </a:ln>
                        </wps:spPr>
                        <wps:txbx>
                          <w:txbxContent>
                            <w:p w14:paraId="22A07C69" w14:textId="77777777" w:rsidR="00A97412" w:rsidRDefault="00000000">
                              <w:proofErr w:type="spellStart"/>
                              <w:r>
                                <w:t>Geosicrónico</w:t>
                              </w:r>
                              <w:proofErr w:type="spellEnd"/>
                            </w:p>
                          </w:txbxContent>
                        </wps:txbx>
                        <wps:bodyPr horzOverflow="overflow" vert="horz" lIns="0" tIns="0" rIns="0" bIns="0" rtlCol="0">
                          <a:noAutofit/>
                        </wps:bodyPr>
                      </wps:wsp>
                      <wps:wsp>
                        <wps:cNvPr id="10379" name="Rectangle 10379"/>
                        <wps:cNvSpPr/>
                        <wps:spPr>
                          <a:xfrm>
                            <a:off x="4063251" y="2793111"/>
                            <a:ext cx="42143" cy="189937"/>
                          </a:xfrm>
                          <a:prstGeom prst="rect">
                            <a:avLst/>
                          </a:prstGeom>
                          <a:ln>
                            <a:noFill/>
                          </a:ln>
                        </wps:spPr>
                        <wps:txbx>
                          <w:txbxContent>
                            <w:p w14:paraId="5F37F523" w14:textId="77777777" w:rsidR="00A97412" w:rsidRDefault="00000000">
                              <w:r>
                                <w:t xml:space="preserve"> </w:t>
                              </w:r>
                            </w:p>
                          </w:txbxContent>
                        </wps:txbx>
                        <wps:bodyPr horzOverflow="overflow" vert="horz" lIns="0" tIns="0" rIns="0" bIns="0" rtlCol="0">
                          <a:noAutofit/>
                        </wps:bodyPr>
                      </wps:wsp>
                      <wps:wsp>
                        <wps:cNvPr id="10380" name="Shape 10380"/>
                        <wps:cNvSpPr/>
                        <wps:spPr>
                          <a:xfrm>
                            <a:off x="1805318" y="3516250"/>
                            <a:ext cx="133350" cy="114300"/>
                          </a:xfrm>
                          <a:custGeom>
                            <a:avLst/>
                            <a:gdLst/>
                            <a:ahLst/>
                            <a:cxnLst/>
                            <a:rect l="0" t="0" r="0" b="0"/>
                            <a:pathLst>
                              <a:path w="133350" h="114300">
                                <a:moveTo>
                                  <a:pt x="66675" y="0"/>
                                </a:moveTo>
                                <a:cubicBezTo>
                                  <a:pt x="103505" y="0"/>
                                  <a:pt x="133350" y="25527"/>
                                  <a:pt x="133350" y="57150"/>
                                </a:cubicBezTo>
                                <a:cubicBezTo>
                                  <a:pt x="133350" y="88646"/>
                                  <a:pt x="103505" y="114300"/>
                                  <a:pt x="66675" y="114300"/>
                                </a:cubicBezTo>
                                <a:cubicBezTo>
                                  <a:pt x="29845" y="114300"/>
                                  <a:pt x="0" y="88646"/>
                                  <a:pt x="0" y="57150"/>
                                </a:cubicBezTo>
                                <a:cubicBezTo>
                                  <a:pt x="0" y="25527"/>
                                  <a:pt x="29845" y="0"/>
                                  <a:pt x="66675" y="0"/>
                                </a:cubicBezTo>
                                <a:close/>
                              </a:path>
                            </a:pathLst>
                          </a:custGeom>
                          <a:ln w="0" cap="flat">
                            <a:round/>
                          </a:ln>
                        </wps:spPr>
                        <wps:style>
                          <a:lnRef idx="0">
                            <a:srgbClr val="000000">
                              <a:alpha val="0"/>
                            </a:srgbClr>
                          </a:lnRef>
                          <a:fillRef idx="1">
                            <a:srgbClr val="FF0000"/>
                          </a:fillRef>
                          <a:effectRef idx="0">
                            <a:scrgbClr r="0" g="0" b="0"/>
                          </a:effectRef>
                          <a:fontRef idx="none"/>
                        </wps:style>
                        <wps:bodyPr/>
                      </wps:wsp>
                      <wps:wsp>
                        <wps:cNvPr id="10381" name="Shape 10381"/>
                        <wps:cNvSpPr/>
                        <wps:spPr>
                          <a:xfrm>
                            <a:off x="1805318" y="3516250"/>
                            <a:ext cx="133350" cy="114300"/>
                          </a:xfrm>
                          <a:custGeom>
                            <a:avLst/>
                            <a:gdLst/>
                            <a:ahLst/>
                            <a:cxnLst/>
                            <a:rect l="0" t="0" r="0" b="0"/>
                            <a:pathLst>
                              <a:path w="133350" h="114300">
                                <a:moveTo>
                                  <a:pt x="0" y="57150"/>
                                </a:moveTo>
                                <a:cubicBezTo>
                                  <a:pt x="0" y="25527"/>
                                  <a:pt x="29845" y="0"/>
                                  <a:pt x="66675" y="0"/>
                                </a:cubicBezTo>
                                <a:cubicBezTo>
                                  <a:pt x="103505" y="0"/>
                                  <a:pt x="133350" y="25527"/>
                                  <a:pt x="133350" y="57150"/>
                                </a:cubicBezTo>
                                <a:cubicBezTo>
                                  <a:pt x="133350" y="88646"/>
                                  <a:pt x="103505" y="114300"/>
                                  <a:pt x="66675" y="114300"/>
                                </a:cubicBezTo>
                                <a:cubicBezTo>
                                  <a:pt x="29845" y="114300"/>
                                  <a:pt x="0" y="88646"/>
                                  <a:pt x="0" y="57150"/>
                                </a:cubicBez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10382" name="Shape 10382"/>
                        <wps:cNvSpPr/>
                        <wps:spPr>
                          <a:xfrm>
                            <a:off x="1938033" y="3629406"/>
                            <a:ext cx="334391" cy="100965"/>
                          </a:xfrm>
                          <a:custGeom>
                            <a:avLst/>
                            <a:gdLst/>
                            <a:ahLst/>
                            <a:cxnLst/>
                            <a:rect l="0" t="0" r="0" b="0"/>
                            <a:pathLst>
                              <a:path w="334391" h="100965">
                                <a:moveTo>
                                  <a:pt x="82804" y="0"/>
                                </a:moveTo>
                                <a:lnTo>
                                  <a:pt x="75350" y="32541"/>
                                </a:lnTo>
                                <a:lnTo>
                                  <a:pt x="334391" y="91694"/>
                                </a:lnTo>
                                <a:lnTo>
                                  <a:pt x="332359" y="100965"/>
                                </a:lnTo>
                                <a:lnTo>
                                  <a:pt x="73225" y="41818"/>
                                </a:lnTo>
                                <a:lnTo>
                                  <a:pt x="65786" y="74295"/>
                                </a:lnTo>
                                <a:lnTo>
                                  <a:pt x="0" y="20193"/>
                                </a:lnTo>
                                <a:lnTo>
                                  <a:pt x="82804"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313943" name="Shape 313943"/>
                        <wps:cNvSpPr/>
                        <wps:spPr>
                          <a:xfrm>
                            <a:off x="2266328" y="3609595"/>
                            <a:ext cx="1737995" cy="671830"/>
                          </a:xfrm>
                          <a:custGeom>
                            <a:avLst/>
                            <a:gdLst/>
                            <a:ahLst/>
                            <a:cxnLst/>
                            <a:rect l="0" t="0" r="0" b="0"/>
                            <a:pathLst>
                              <a:path w="1737995" h="671830">
                                <a:moveTo>
                                  <a:pt x="0" y="0"/>
                                </a:moveTo>
                                <a:lnTo>
                                  <a:pt x="1737995" y="0"/>
                                </a:lnTo>
                                <a:lnTo>
                                  <a:pt x="1737995" y="671830"/>
                                </a:lnTo>
                                <a:lnTo>
                                  <a:pt x="0" y="671830"/>
                                </a:lnTo>
                                <a:lnTo>
                                  <a:pt x="0" y="0"/>
                                </a:lnTo>
                              </a:path>
                            </a:pathLst>
                          </a:custGeom>
                          <a:ln w="0" cap="flat">
                            <a:round/>
                          </a:ln>
                        </wps:spPr>
                        <wps:style>
                          <a:lnRef idx="0">
                            <a:srgbClr val="000000">
                              <a:alpha val="0"/>
                            </a:srgbClr>
                          </a:lnRef>
                          <a:fillRef idx="1">
                            <a:srgbClr val="BFBFBF"/>
                          </a:fillRef>
                          <a:effectRef idx="0">
                            <a:scrgbClr r="0" g="0" b="0"/>
                          </a:effectRef>
                          <a:fontRef idx="none"/>
                        </wps:style>
                        <wps:bodyPr/>
                      </wps:wsp>
                      <wps:wsp>
                        <wps:cNvPr id="10384" name="Rectangle 10384"/>
                        <wps:cNvSpPr/>
                        <wps:spPr>
                          <a:xfrm>
                            <a:off x="2362213" y="3687700"/>
                            <a:ext cx="2056651" cy="189936"/>
                          </a:xfrm>
                          <a:prstGeom prst="rect">
                            <a:avLst/>
                          </a:prstGeom>
                          <a:ln>
                            <a:noFill/>
                          </a:ln>
                        </wps:spPr>
                        <wps:txbx>
                          <w:txbxContent>
                            <w:p w14:paraId="7E09C5C6" w14:textId="77777777" w:rsidR="00A97412" w:rsidRDefault="00000000">
                              <w:r>
                                <w:t>Baja Altura (300 a 600 Km.)</w:t>
                              </w:r>
                            </w:p>
                          </w:txbxContent>
                        </wps:txbx>
                        <wps:bodyPr horzOverflow="overflow" vert="horz" lIns="0" tIns="0" rIns="0" bIns="0" rtlCol="0">
                          <a:noAutofit/>
                        </wps:bodyPr>
                      </wps:wsp>
                      <wps:wsp>
                        <wps:cNvPr id="10385" name="Rectangle 10385"/>
                        <wps:cNvSpPr/>
                        <wps:spPr>
                          <a:xfrm>
                            <a:off x="3907803" y="3687700"/>
                            <a:ext cx="42143" cy="189936"/>
                          </a:xfrm>
                          <a:prstGeom prst="rect">
                            <a:avLst/>
                          </a:prstGeom>
                          <a:ln>
                            <a:noFill/>
                          </a:ln>
                        </wps:spPr>
                        <wps:txbx>
                          <w:txbxContent>
                            <w:p w14:paraId="77427288" w14:textId="77777777" w:rsidR="00A97412" w:rsidRDefault="00000000">
                              <w:r>
                                <w:t xml:space="preserve"> </w:t>
                              </w:r>
                            </w:p>
                          </w:txbxContent>
                        </wps:txbx>
                        <wps:bodyPr horzOverflow="overflow" vert="horz" lIns="0" tIns="0" rIns="0" bIns="0" rtlCol="0">
                          <a:noAutofit/>
                        </wps:bodyPr>
                      </wps:wsp>
                      <wps:wsp>
                        <wps:cNvPr id="10386" name="Rectangle 10386"/>
                        <wps:cNvSpPr/>
                        <wps:spPr>
                          <a:xfrm>
                            <a:off x="2362213" y="3974211"/>
                            <a:ext cx="480550" cy="189937"/>
                          </a:xfrm>
                          <a:prstGeom prst="rect">
                            <a:avLst/>
                          </a:prstGeom>
                          <a:ln>
                            <a:noFill/>
                          </a:ln>
                        </wps:spPr>
                        <wps:txbx>
                          <w:txbxContent>
                            <w:p w14:paraId="29D4D349" w14:textId="77777777" w:rsidR="00A97412" w:rsidRDefault="00000000">
                              <w:r>
                                <w:t>Orbita</w:t>
                              </w:r>
                            </w:p>
                          </w:txbxContent>
                        </wps:txbx>
                        <wps:bodyPr horzOverflow="overflow" vert="horz" lIns="0" tIns="0" rIns="0" bIns="0" rtlCol="0">
                          <a:noAutofit/>
                        </wps:bodyPr>
                      </wps:wsp>
                      <wps:wsp>
                        <wps:cNvPr id="10387" name="Rectangle 10387"/>
                        <wps:cNvSpPr/>
                        <wps:spPr>
                          <a:xfrm>
                            <a:off x="2723401" y="3974211"/>
                            <a:ext cx="42143" cy="189937"/>
                          </a:xfrm>
                          <a:prstGeom prst="rect">
                            <a:avLst/>
                          </a:prstGeom>
                          <a:ln>
                            <a:noFill/>
                          </a:ln>
                        </wps:spPr>
                        <wps:txbx>
                          <w:txbxContent>
                            <w:p w14:paraId="5D4E629B" w14:textId="77777777" w:rsidR="00A97412" w:rsidRDefault="00000000">
                              <w:r>
                                <w:t xml:space="preserve"> </w:t>
                              </w:r>
                            </w:p>
                          </w:txbxContent>
                        </wps:txbx>
                        <wps:bodyPr horzOverflow="overflow" vert="horz" lIns="0" tIns="0" rIns="0" bIns="0" rtlCol="0">
                          <a:noAutofit/>
                        </wps:bodyPr>
                      </wps:wsp>
                      <wps:wsp>
                        <wps:cNvPr id="10388" name="Rectangle 10388"/>
                        <wps:cNvSpPr/>
                        <wps:spPr>
                          <a:xfrm>
                            <a:off x="2755405" y="3974211"/>
                            <a:ext cx="1226271" cy="189937"/>
                          </a:xfrm>
                          <a:prstGeom prst="rect">
                            <a:avLst/>
                          </a:prstGeom>
                          <a:ln>
                            <a:noFill/>
                          </a:ln>
                        </wps:spPr>
                        <wps:txbx>
                          <w:txbxContent>
                            <w:p w14:paraId="111918D5" w14:textId="77777777" w:rsidR="00A97412" w:rsidRDefault="00000000">
                              <w:r>
                                <w:t>Geoestacionaria</w:t>
                              </w:r>
                            </w:p>
                          </w:txbxContent>
                        </wps:txbx>
                        <wps:bodyPr horzOverflow="overflow" vert="horz" lIns="0" tIns="0" rIns="0" bIns="0" rtlCol="0">
                          <a:noAutofit/>
                        </wps:bodyPr>
                      </wps:wsp>
                      <wps:wsp>
                        <wps:cNvPr id="10389" name="Rectangle 10389"/>
                        <wps:cNvSpPr/>
                        <wps:spPr>
                          <a:xfrm>
                            <a:off x="3676155" y="3974211"/>
                            <a:ext cx="42143" cy="189937"/>
                          </a:xfrm>
                          <a:prstGeom prst="rect">
                            <a:avLst/>
                          </a:prstGeom>
                          <a:ln>
                            <a:noFill/>
                          </a:ln>
                        </wps:spPr>
                        <wps:txbx>
                          <w:txbxContent>
                            <w:p w14:paraId="77DAE35A" w14:textId="77777777" w:rsidR="00A97412" w:rsidRDefault="00000000">
                              <w:r>
                                <w:t xml:space="preserve"> </w:t>
                              </w:r>
                            </w:p>
                          </w:txbxContent>
                        </wps:txbx>
                        <wps:bodyPr horzOverflow="overflow" vert="horz" lIns="0" tIns="0" rIns="0" bIns="0" rtlCol="0">
                          <a:noAutofit/>
                        </wps:bodyPr>
                      </wps:wsp>
                      <wps:wsp>
                        <wps:cNvPr id="10390" name="Shape 10390"/>
                        <wps:cNvSpPr/>
                        <wps:spPr>
                          <a:xfrm>
                            <a:off x="4481843" y="3102484"/>
                            <a:ext cx="85725" cy="133350"/>
                          </a:xfrm>
                          <a:custGeom>
                            <a:avLst/>
                            <a:gdLst/>
                            <a:ahLst/>
                            <a:cxnLst/>
                            <a:rect l="0" t="0" r="0" b="0"/>
                            <a:pathLst>
                              <a:path w="85725" h="133350">
                                <a:moveTo>
                                  <a:pt x="42799" y="0"/>
                                </a:moveTo>
                                <a:cubicBezTo>
                                  <a:pt x="66548" y="0"/>
                                  <a:pt x="85725" y="29845"/>
                                  <a:pt x="85725" y="66675"/>
                                </a:cubicBezTo>
                                <a:cubicBezTo>
                                  <a:pt x="85725" y="103505"/>
                                  <a:pt x="66548" y="133350"/>
                                  <a:pt x="42799" y="133350"/>
                                </a:cubicBezTo>
                                <a:cubicBezTo>
                                  <a:pt x="19177" y="133350"/>
                                  <a:pt x="0" y="103505"/>
                                  <a:pt x="0" y="66675"/>
                                </a:cubicBezTo>
                                <a:cubicBezTo>
                                  <a:pt x="0" y="29845"/>
                                  <a:pt x="19177" y="0"/>
                                  <a:pt x="42799" y="0"/>
                                </a:cubicBezTo>
                                <a:close/>
                              </a:path>
                            </a:pathLst>
                          </a:custGeom>
                          <a:ln w="0" cap="flat">
                            <a:round/>
                          </a:ln>
                        </wps:spPr>
                        <wps:style>
                          <a:lnRef idx="0">
                            <a:srgbClr val="000000">
                              <a:alpha val="0"/>
                            </a:srgbClr>
                          </a:lnRef>
                          <a:fillRef idx="1">
                            <a:srgbClr val="ED7D31"/>
                          </a:fillRef>
                          <a:effectRef idx="0">
                            <a:scrgbClr r="0" g="0" b="0"/>
                          </a:effectRef>
                          <a:fontRef idx="none"/>
                        </wps:style>
                        <wps:bodyPr/>
                      </wps:wsp>
                      <wps:wsp>
                        <wps:cNvPr id="10391" name="Shape 10391"/>
                        <wps:cNvSpPr/>
                        <wps:spPr>
                          <a:xfrm>
                            <a:off x="4481843" y="3102484"/>
                            <a:ext cx="85725" cy="133350"/>
                          </a:xfrm>
                          <a:custGeom>
                            <a:avLst/>
                            <a:gdLst/>
                            <a:ahLst/>
                            <a:cxnLst/>
                            <a:rect l="0" t="0" r="0" b="0"/>
                            <a:pathLst>
                              <a:path w="85725" h="133350">
                                <a:moveTo>
                                  <a:pt x="0" y="66675"/>
                                </a:moveTo>
                                <a:cubicBezTo>
                                  <a:pt x="0" y="29845"/>
                                  <a:pt x="19177" y="0"/>
                                  <a:pt x="42799" y="0"/>
                                </a:cubicBezTo>
                                <a:cubicBezTo>
                                  <a:pt x="66548" y="0"/>
                                  <a:pt x="85725" y="29845"/>
                                  <a:pt x="85725" y="66675"/>
                                </a:cubicBezTo>
                                <a:cubicBezTo>
                                  <a:pt x="85725" y="103505"/>
                                  <a:pt x="66548" y="133350"/>
                                  <a:pt x="42799" y="133350"/>
                                </a:cubicBezTo>
                                <a:cubicBezTo>
                                  <a:pt x="19177" y="133350"/>
                                  <a:pt x="0" y="103505"/>
                                  <a:pt x="0" y="66675"/>
                                </a:cubicBezTo>
                                <a:close/>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59548" style="width:459.851pt;height:352.63pt;mso-position-horizontal-relative:char;mso-position-vertical-relative:line" coordsize="58401,44784">
                <v:shape id="Picture 10283" style="position:absolute;width:16725;height:13047;left:41675;top:31736;" filled="f">
                  <v:imagedata r:id="rId377"/>
                </v:shape>
                <v:rect id="Rectangle 10332" style="position:absolute;width:421;height:1899;left:35237;top:21255;" filled="f" stroked="f">
                  <v:textbox inset="0,0,0,0">
                    <w:txbxContent>
                      <w:p>
                        <w:pPr>
                          <w:spacing w:before="0" w:after="160" w:line="259" w:lineRule="auto"/>
                        </w:pPr>
                        <w:r>
                          <w:rPr>
                            <w:rFonts w:cs="Calibri" w:hAnsi="Calibri" w:eastAsia="Calibri" w:ascii="Calibri"/>
                            <w:sz w:val="22"/>
                          </w:rPr>
                          <w:t xml:space="preserve"> </w:t>
                        </w:r>
                      </w:p>
                    </w:txbxContent>
                  </v:textbox>
                </v:rect>
                <v:shape id="Picture 10334" style="position:absolute;width:17862;height:12769;left:35547;top:9530;" filled="f">
                  <v:imagedata r:id="rId378"/>
                </v:shape>
                <v:rect id="Rectangle 10335" style="position:absolute;width:421;height:1899;left:53422;top:21255;" filled="f" stroked="f">
                  <v:textbox inset="0,0,0,0">
                    <w:txbxContent>
                      <w:p>
                        <w:pPr>
                          <w:spacing w:before="0" w:after="160" w:line="259" w:lineRule="auto"/>
                        </w:pPr>
                        <w:r>
                          <w:rPr>
                            <w:rFonts w:cs="Calibri" w:hAnsi="Calibri" w:eastAsia="Calibri" w:ascii="Calibri"/>
                            <w:sz w:val="22"/>
                          </w:rPr>
                          <w:t xml:space="preserve"> </w:t>
                        </w:r>
                      </w:p>
                    </w:txbxContent>
                  </v:textbox>
                </v:rect>
                <v:rect id="Rectangle 10336" style="position:absolute;width:421;height:1899;left:26517;top:23724;" filled="f" stroked="f">
                  <v:textbox inset="0,0,0,0">
                    <w:txbxContent>
                      <w:p>
                        <w:pPr>
                          <w:spacing w:before="0" w:after="160" w:line="259" w:lineRule="auto"/>
                        </w:pPr>
                        <w:r>
                          <w:rPr>
                            <w:rFonts w:cs="Calibri" w:hAnsi="Calibri" w:eastAsia="Calibri" w:ascii="Calibri"/>
                            <w:sz w:val="22"/>
                          </w:rPr>
                          <w:t xml:space="preserve"> </w:t>
                        </w:r>
                      </w:p>
                    </w:txbxContent>
                  </v:textbox>
                </v:rect>
                <v:rect id="Rectangle 10337" style="position:absolute;width:421;height:1899;left:26517;top:26574;" filled="f" stroked="f">
                  <v:textbox inset="0,0,0,0">
                    <w:txbxContent>
                      <w:p>
                        <w:pPr>
                          <w:spacing w:before="0" w:after="160" w:line="259" w:lineRule="auto"/>
                        </w:pPr>
                        <w:r>
                          <w:rPr>
                            <w:rFonts w:cs="Calibri" w:hAnsi="Calibri" w:eastAsia="Calibri" w:ascii="Calibri"/>
                            <w:sz w:val="22"/>
                          </w:rPr>
                          <w:t xml:space="preserve"> </w:t>
                        </w:r>
                      </w:p>
                    </w:txbxContent>
                  </v:textbox>
                </v:rect>
                <v:rect id="Rectangle 10338" style="position:absolute;width:421;height:1899;left:26517;top:29439;" filled="f" stroked="f">
                  <v:textbox inset="0,0,0,0">
                    <w:txbxContent>
                      <w:p>
                        <w:pPr>
                          <w:spacing w:before="0" w:after="160" w:line="259" w:lineRule="auto"/>
                        </w:pPr>
                        <w:r>
                          <w:rPr>
                            <w:rFonts w:cs="Calibri" w:hAnsi="Calibri" w:eastAsia="Calibri" w:ascii="Calibri"/>
                            <w:sz w:val="22"/>
                          </w:rPr>
                          <w:t xml:space="preserve"> </w:t>
                        </w:r>
                      </w:p>
                    </w:txbxContent>
                  </v:textbox>
                </v:rect>
                <v:rect id="Rectangle 10339" style="position:absolute;width:421;height:1899;left:26517;top:32289;" filled="f" stroked="f">
                  <v:textbox inset="0,0,0,0">
                    <w:txbxContent>
                      <w:p>
                        <w:pPr>
                          <w:spacing w:before="0" w:after="160" w:line="259" w:lineRule="auto"/>
                        </w:pPr>
                        <w:r>
                          <w:rPr>
                            <w:rFonts w:cs="Calibri" w:hAnsi="Calibri" w:eastAsia="Calibri" w:ascii="Calibri"/>
                            <w:sz w:val="22"/>
                          </w:rPr>
                          <w:t xml:space="preserve"> </w:t>
                        </w:r>
                      </w:p>
                    </w:txbxContent>
                  </v:textbox>
                </v:rect>
                <v:rect id="Rectangle 10340" style="position:absolute;width:421;height:1899;left:26517;top:35139;" filled="f" stroked="f">
                  <v:textbox inset="0,0,0,0">
                    <w:txbxContent>
                      <w:p>
                        <w:pPr>
                          <w:spacing w:before="0" w:after="160" w:line="259" w:lineRule="auto"/>
                        </w:pPr>
                        <w:r>
                          <w:rPr>
                            <w:rFonts w:cs="Calibri" w:hAnsi="Calibri" w:eastAsia="Calibri" w:ascii="Calibri"/>
                            <w:sz w:val="22"/>
                          </w:rPr>
                          <w:t xml:space="preserve"> </w:t>
                        </w:r>
                      </w:p>
                    </w:txbxContent>
                  </v:textbox>
                </v:rect>
                <v:rect id="Rectangle 10341" style="position:absolute;width:421;height:1899;left:26517;top:38004;" filled="f" stroked="f">
                  <v:textbox inset="0,0,0,0">
                    <w:txbxContent>
                      <w:p>
                        <w:pPr>
                          <w:spacing w:before="0" w:after="160" w:line="259" w:lineRule="auto"/>
                        </w:pPr>
                        <w:r>
                          <w:rPr>
                            <w:rFonts w:cs="Calibri" w:hAnsi="Calibri" w:eastAsia="Calibri" w:ascii="Calibri"/>
                            <w:sz w:val="22"/>
                          </w:rPr>
                          <w:t xml:space="preserve"> </w:t>
                        </w:r>
                      </w:p>
                    </w:txbxContent>
                  </v:textbox>
                </v:rect>
                <v:rect id="Rectangle 10342" style="position:absolute;width:421;height:1899;left:26517;top:40854;" filled="f" stroked="f">
                  <v:textbox inset="0,0,0,0">
                    <w:txbxContent>
                      <w:p>
                        <w:pPr>
                          <w:spacing w:before="0" w:after="160" w:line="259" w:lineRule="auto"/>
                        </w:pPr>
                        <w:r>
                          <w:rPr>
                            <w:rFonts w:cs="Calibri" w:hAnsi="Calibri" w:eastAsia="Calibri" w:ascii="Calibri"/>
                            <w:sz w:val="22"/>
                          </w:rPr>
                          <w:t xml:space="preserve"> </w:t>
                        </w:r>
                      </w:p>
                    </w:txbxContent>
                  </v:textbox>
                </v:rect>
                <v:shape id="Picture 10368" style="position:absolute;width:34016;height:21144;left:381;top:381;" filled="f">
                  <v:imagedata r:id="rId379"/>
                </v:shape>
                <v:shape id="Shape 10369" style="position:absolute;width:34778;height:21906;left:0;top:0;" coordsize="3477895,2190623" path="m0,2190623l3477895,2190623l3477895,0l0,0x">
                  <v:stroke weight="6pt" endcap="flat" joinstyle="miter" miterlimit="10" on="true" color="#f6be98"/>
                  <v:fill on="false" color="#000000" opacity="0"/>
                </v:shape>
                <v:shape id="Shape 10370" style="position:absolute;width:16192;height:14954;left:2336;top:25452;" coordsize="1619250,1495425" path="m809625,0c1256792,0,1619250,334645,1619250,747649c1619250,1160653,1256792,1495425,809625,1495425c362458,1495425,0,1160653,0,747649c0,334645,362458,0,809625,0x">
                  <v:stroke weight="0pt" endcap="flat" joinstyle="miter" miterlimit="10" on="false" color="#000000" opacity="0"/>
                  <v:fill on="true" color="#0563c1"/>
                </v:shape>
                <v:shape id="Shape 10371" style="position:absolute;width:16192;height:14954;left:2336;top:25452;" coordsize="1619250,1495425" path="m0,747649c0,334645,362458,0,809625,0c1256792,0,1619250,334645,1619250,747649c1619250,1160653,1256792,1495425,809625,1495425c362458,1495425,0,1160653,0,747649x">
                  <v:stroke weight="0.75pt" endcap="flat" joinstyle="round" on="true" color="#000000"/>
                  <v:fill on="false" color="#000000" opacity="0"/>
                </v:shape>
                <v:shape id="Shape 10372" style="position:absolute;width:3721;height:5715;left:10242;top:26118;" coordsize="372110,571500" path="m372110,0l362458,84582l334545,66436l45568,510140l73533,528320l0,571500l9652,486791l37565,504937l326542,61233l298577,43053l372110,0x">
                  <v:stroke weight="0pt" endcap="flat" joinstyle="round" on="false" color="#000000" opacity="0"/>
                  <v:fill on="true" color="#000000"/>
                </v:shape>
                <v:shape id="Shape 10373" style="position:absolute;width:34099;height:943;left:10439;top:31073;" coordsize="3409950,94361" path="m76454,0l76232,33344l3333782,51491l3334004,18161l3409950,56769l3333496,94361l3333718,61016l76168,42869l75946,76200l0,37719l76454,0x">
                  <v:stroke weight="0pt" endcap="flat" joinstyle="round" on="false" color="#000000" opacity="0"/>
                  <v:fill on="true" color="#000000"/>
                </v:shape>
                <v:shape id="Shape 313944" style="position:absolute;width:8324;height:3860;left:19615;top:24105;" coordsize="832485,386080" path="m0,0l832485,0l832485,386080l0,386080l0,0">
                  <v:stroke weight="0pt" endcap="flat" joinstyle="round" on="false" color="#000000" opacity="0"/>
                  <v:fill on="true" color="#bfbfbf"/>
                </v:shape>
                <v:rect id="Rectangle 259456" style="position:absolute;width:5178;height:1899;left:20574;top:24883;" filled="f" stroked="f">
                  <v:textbox inset="0,0,0,0">
                    <w:txbxContent>
                      <w:p>
                        <w:pPr>
                          <w:spacing w:before="0" w:after="160" w:line="259" w:lineRule="auto"/>
                        </w:pPr>
                        <w:r>
                          <w:rPr>
                            <w:rFonts w:cs="Calibri" w:hAnsi="Calibri" w:eastAsia="Calibri" w:ascii="Calibri"/>
                            <w:sz w:val="22"/>
                          </w:rPr>
                          <w:t xml:space="preserve">36.000</w:t>
                        </w:r>
                      </w:p>
                    </w:txbxContent>
                  </v:textbox>
                </v:rect>
                <v:rect id="Rectangle 259457" style="position:absolute;width:3345;height:1899;left:24471;top:24883;" filled="f" stroked="f">
                  <v:textbox inset="0,0,0,0">
                    <w:txbxContent>
                      <w:p>
                        <w:pPr>
                          <w:spacing w:before="0" w:after="160" w:line="259" w:lineRule="auto"/>
                        </w:pPr>
                        <w:r>
                          <w:rPr>
                            <w:rFonts w:cs="Calibri" w:hAnsi="Calibri" w:eastAsia="Calibri" w:ascii="Calibri"/>
                            <w:sz w:val="22"/>
                          </w:rPr>
                          <w:t xml:space="preserve"> Km.</w:t>
                        </w:r>
                      </w:p>
                    </w:txbxContent>
                  </v:textbox>
                </v:rect>
                <v:rect id="Rectangle 10376" style="position:absolute;width:421;height:1899;left:26974;top:24883;" filled="f" stroked="f">
                  <v:textbox inset="0,0,0,0">
                    <w:txbxContent>
                      <w:p>
                        <w:pPr>
                          <w:spacing w:before="0" w:after="160" w:line="259" w:lineRule="auto"/>
                        </w:pPr>
                        <w:r>
                          <w:rPr>
                            <w:rFonts w:cs="Calibri" w:hAnsi="Calibri" w:eastAsia="Calibri" w:ascii="Calibri"/>
                            <w:sz w:val="22"/>
                          </w:rPr>
                          <w:t xml:space="preserve"> </w:t>
                        </w:r>
                      </w:p>
                    </w:txbxContent>
                  </v:textbox>
                </v:rect>
                <v:shape id="Shape 313945" style="position:absolute;width:9296;height:3860;left:32283;top:27152;" coordsize="929640,386080" path="m0,0l929640,0l929640,386080l0,386080l0,0">
                  <v:stroke weight="0pt" endcap="flat" joinstyle="round" on="false" color="#000000" opacity="0"/>
                  <v:fill on="true" color="#bfbfbf"/>
                </v:shape>
                <v:rect id="Rectangle 10378" style="position:absolute;width:9816;height:1899;left:33256;top:27931;" filled="f" stroked="f">
                  <v:textbox inset="0,0,0,0">
                    <w:txbxContent>
                      <w:p>
                        <w:pPr>
                          <w:spacing w:before="0" w:after="160" w:line="259" w:lineRule="auto"/>
                        </w:pPr>
                        <w:r>
                          <w:rPr>
                            <w:rFonts w:cs="Calibri" w:hAnsi="Calibri" w:eastAsia="Calibri" w:ascii="Calibri"/>
                            <w:sz w:val="22"/>
                          </w:rPr>
                          <w:t xml:space="preserve">Geosicrónico</w:t>
                        </w:r>
                      </w:p>
                    </w:txbxContent>
                  </v:textbox>
                </v:rect>
                <v:rect id="Rectangle 10379" style="position:absolute;width:421;height:1899;left:40632;top:27931;" filled="f" stroked="f">
                  <v:textbox inset="0,0,0,0">
                    <w:txbxContent>
                      <w:p>
                        <w:pPr>
                          <w:spacing w:before="0" w:after="160" w:line="259" w:lineRule="auto"/>
                        </w:pPr>
                        <w:r>
                          <w:rPr>
                            <w:rFonts w:cs="Calibri" w:hAnsi="Calibri" w:eastAsia="Calibri" w:ascii="Calibri"/>
                            <w:sz w:val="22"/>
                          </w:rPr>
                          <w:t xml:space="preserve"> </w:t>
                        </w:r>
                      </w:p>
                    </w:txbxContent>
                  </v:textbox>
                </v:rect>
                <v:shape id="Shape 10380" style="position:absolute;width:1333;height:1143;left:18053;top:35162;" coordsize="133350,114300" path="m66675,0c103505,0,133350,25527,133350,57150c133350,88646,103505,114300,66675,114300c29845,114300,0,88646,0,57150c0,25527,29845,0,66675,0x">
                  <v:stroke weight="0pt" endcap="flat" joinstyle="round" on="false" color="#000000" opacity="0"/>
                  <v:fill on="true" color="#ff0000"/>
                </v:shape>
                <v:shape id="Shape 10381" style="position:absolute;width:1333;height:1143;left:18053;top:35162;" coordsize="133350,114300" path="m0,57150c0,25527,29845,0,66675,0c103505,0,133350,25527,133350,57150c133350,88646,103505,114300,66675,114300c29845,114300,0,88646,0,57150x">
                  <v:stroke weight="0.75pt" endcap="flat" joinstyle="round" on="true" color="#000000"/>
                  <v:fill on="false" color="#000000" opacity="0"/>
                </v:shape>
                <v:shape id="Shape 10382" style="position:absolute;width:3343;height:1009;left:19380;top:36294;" coordsize="334391,100965" path="m82804,0l75350,32541l334391,91694l332359,100965l73225,41818l65786,74295l0,20193l82804,0x">
                  <v:stroke weight="0pt" endcap="flat" joinstyle="round" on="false" color="#000000" opacity="0"/>
                  <v:fill on="true" color="#000000"/>
                </v:shape>
                <v:shape id="Shape 313946" style="position:absolute;width:17379;height:6718;left:22663;top:36095;" coordsize="1737995,671830" path="m0,0l1737995,0l1737995,671830l0,671830l0,0">
                  <v:stroke weight="0pt" endcap="flat" joinstyle="round" on="false" color="#000000" opacity="0"/>
                  <v:fill on="true" color="#bfbfbf"/>
                </v:shape>
                <v:rect id="Rectangle 10384" style="position:absolute;width:20566;height:1899;left:23622;top:36877;" filled="f" stroked="f">
                  <v:textbox inset="0,0,0,0">
                    <w:txbxContent>
                      <w:p>
                        <w:pPr>
                          <w:spacing w:before="0" w:after="160" w:line="259" w:lineRule="auto"/>
                        </w:pPr>
                        <w:r>
                          <w:rPr>
                            <w:rFonts w:cs="Calibri" w:hAnsi="Calibri" w:eastAsia="Calibri" w:ascii="Calibri"/>
                            <w:sz w:val="22"/>
                          </w:rPr>
                          <w:t xml:space="preserve">Baja Altura (300 a 600 Km.)</w:t>
                        </w:r>
                      </w:p>
                    </w:txbxContent>
                  </v:textbox>
                </v:rect>
                <v:rect id="Rectangle 10385" style="position:absolute;width:421;height:1899;left:39078;top:36877;" filled="f" stroked="f">
                  <v:textbox inset="0,0,0,0">
                    <w:txbxContent>
                      <w:p>
                        <w:pPr>
                          <w:spacing w:before="0" w:after="160" w:line="259" w:lineRule="auto"/>
                        </w:pPr>
                        <w:r>
                          <w:rPr>
                            <w:rFonts w:cs="Calibri" w:hAnsi="Calibri" w:eastAsia="Calibri" w:ascii="Calibri"/>
                            <w:sz w:val="22"/>
                          </w:rPr>
                          <w:t xml:space="preserve"> </w:t>
                        </w:r>
                      </w:p>
                    </w:txbxContent>
                  </v:textbox>
                </v:rect>
                <v:rect id="Rectangle 10386" style="position:absolute;width:4805;height:1899;left:23622;top:39742;" filled="f" stroked="f">
                  <v:textbox inset="0,0,0,0">
                    <w:txbxContent>
                      <w:p>
                        <w:pPr>
                          <w:spacing w:before="0" w:after="160" w:line="259" w:lineRule="auto"/>
                        </w:pPr>
                        <w:r>
                          <w:rPr>
                            <w:rFonts w:cs="Calibri" w:hAnsi="Calibri" w:eastAsia="Calibri" w:ascii="Calibri"/>
                            <w:sz w:val="22"/>
                          </w:rPr>
                          <w:t xml:space="preserve">Orbita</w:t>
                        </w:r>
                      </w:p>
                    </w:txbxContent>
                  </v:textbox>
                </v:rect>
                <v:rect id="Rectangle 10387" style="position:absolute;width:421;height:1899;left:27234;top:39742;" filled="f" stroked="f">
                  <v:textbox inset="0,0,0,0">
                    <w:txbxContent>
                      <w:p>
                        <w:pPr>
                          <w:spacing w:before="0" w:after="160" w:line="259" w:lineRule="auto"/>
                        </w:pPr>
                        <w:r>
                          <w:rPr>
                            <w:rFonts w:cs="Calibri" w:hAnsi="Calibri" w:eastAsia="Calibri" w:ascii="Calibri"/>
                            <w:sz w:val="22"/>
                          </w:rPr>
                          <w:t xml:space="preserve"> </w:t>
                        </w:r>
                      </w:p>
                    </w:txbxContent>
                  </v:textbox>
                </v:rect>
                <v:rect id="Rectangle 10388" style="position:absolute;width:12262;height:1899;left:27554;top:39742;" filled="f" stroked="f">
                  <v:textbox inset="0,0,0,0">
                    <w:txbxContent>
                      <w:p>
                        <w:pPr>
                          <w:spacing w:before="0" w:after="160" w:line="259" w:lineRule="auto"/>
                        </w:pPr>
                        <w:r>
                          <w:rPr>
                            <w:rFonts w:cs="Calibri" w:hAnsi="Calibri" w:eastAsia="Calibri" w:ascii="Calibri"/>
                            <w:sz w:val="22"/>
                          </w:rPr>
                          <w:t xml:space="preserve">Geoestacionaria</w:t>
                        </w:r>
                      </w:p>
                    </w:txbxContent>
                  </v:textbox>
                </v:rect>
                <v:rect id="Rectangle 10389" style="position:absolute;width:421;height:1899;left:36761;top:39742;" filled="f" stroked="f">
                  <v:textbox inset="0,0,0,0">
                    <w:txbxContent>
                      <w:p>
                        <w:pPr>
                          <w:spacing w:before="0" w:after="160" w:line="259" w:lineRule="auto"/>
                        </w:pPr>
                        <w:r>
                          <w:rPr>
                            <w:rFonts w:cs="Calibri" w:hAnsi="Calibri" w:eastAsia="Calibri" w:ascii="Calibri"/>
                            <w:sz w:val="22"/>
                          </w:rPr>
                          <w:t xml:space="preserve"> </w:t>
                        </w:r>
                      </w:p>
                    </w:txbxContent>
                  </v:textbox>
                </v:rect>
                <v:shape id="Shape 10390" style="position:absolute;width:857;height:1333;left:44818;top:31024;" coordsize="85725,133350" path="m42799,0c66548,0,85725,29845,85725,66675c85725,103505,66548,133350,42799,133350c19177,133350,0,103505,0,66675c0,29845,19177,0,42799,0x">
                  <v:stroke weight="0pt" endcap="flat" joinstyle="round" on="false" color="#000000" opacity="0"/>
                  <v:fill on="true" color="#ed7d31"/>
                </v:shape>
                <v:shape id="Shape 10391" style="position:absolute;width:857;height:1333;left:44818;top:31024;" coordsize="85725,133350" path="m0,66675c0,29845,19177,0,42799,0c66548,0,85725,29845,85725,66675c85725,103505,66548,133350,42799,133350c19177,133350,0,103505,0,66675x">
                  <v:stroke weight="0.75pt" endcap="flat" joinstyle="round" on="true" color="#000000"/>
                  <v:fill on="false" color="#000000" opacity="0"/>
                </v:shape>
              </v:group>
            </w:pict>
          </mc:Fallback>
        </mc:AlternateContent>
      </w:r>
    </w:p>
    <w:p w14:paraId="79F9DA4C" w14:textId="77777777" w:rsidR="00A97412" w:rsidRDefault="00000000">
      <w:pPr>
        <w:spacing w:after="0" w:line="260" w:lineRule="auto"/>
        <w:ind w:left="2223" w:hanging="10"/>
      </w:pPr>
      <w:r>
        <w:rPr>
          <w:color w:val="2F5496"/>
          <w:sz w:val="32"/>
        </w:rPr>
        <w:t xml:space="preserve">Medios Físicos de Transmisión. Satélite Orbital. </w:t>
      </w:r>
    </w:p>
    <w:p w14:paraId="01388C9A" w14:textId="77777777" w:rsidR="00A97412" w:rsidRDefault="00000000">
      <w:pPr>
        <w:numPr>
          <w:ilvl w:val="0"/>
          <w:numId w:val="25"/>
        </w:numPr>
        <w:spacing w:after="39" w:line="267" w:lineRule="auto"/>
        <w:ind w:right="959" w:hanging="360"/>
      </w:pPr>
      <w:r>
        <w:t xml:space="preserve">Satélite gira en la misma dirección de la rotación de la Tierra y a una velocidad angular superior a la de la Tierra, la órbita se llama órbita </w:t>
      </w:r>
      <w:proofErr w:type="spellStart"/>
      <w:r>
        <w:t>progrado</w:t>
      </w:r>
      <w:proofErr w:type="spellEnd"/>
      <w:r>
        <w:t xml:space="preserve">. </w:t>
      </w:r>
    </w:p>
    <w:p w14:paraId="71768E24" w14:textId="77777777" w:rsidR="00A97412" w:rsidRDefault="00000000">
      <w:pPr>
        <w:numPr>
          <w:ilvl w:val="0"/>
          <w:numId w:val="25"/>
        </w:numPr>
        <w:spacing w:after="36" w:line="267" w:lineRule="auto"/>
        <w:ind w:right="959" w:hanging="360"/>
      </w:pPr>
      <w:r>
        <w:t xml:space="preserve">Satélite gira en dirección opuesta a la rotación de la Tierra, o en la misma </w:t>
      </w:r>
      <w:proofErr w:type="gramStart"/>
      <w:r>
        <w:t>dirección</w:t>
      </w:r>
      <w:proofErr w:type="gramEnd"/>
      <w:r>
        <w:t xml:space="preserve"> pero a una velocidad angular menor a la de la Tierra, la órbita se llama órbita retrograda. </w:t>
      </w:r>
    </w:p>
    <w:p w14:paraId="6C37DCA2" w14:textId="77777777" w:rsidR="00A97412" w:rsidRDefault="00000000">
      <w:pPr>
        <w:numPr>
          <w:ilvl w:val="0"/>
          <w:numId w:val="25"/>
        </w:numPr>
        <w:spacing w:after="12" w:line="267" w:lineRule="auto"/>
        <w:ind w:right="959" w:hanging="360"/>
      </w:pPr>
      <w:r>
        <w:t xml:space="preserve">Cada estación terrestre debe localizar el satélite conforme está disponible en cada órbita, y después unir su antena al satélite y localizarlo cuando pasa por arriba. </w:t>
      </w:r>
    </w:p>
    <w:p w14:paraId="36182B43" w14:textId="77777777" w:rsidR="00A97412" w:rsidRDefault="00000000">
      <w:pPr>
        <w:spacing w:after="0" w:line="260" w:lineRule="auto"/>
        <w:ind w:left="822" w:right="812" w:hanging="10"/>
        <w:jc w:val="center"/>
      </w:pPr>
      <w:r>
        <w:rPr>
          <w:color w:val="2F5496"/>
          <w:sz w:val="32"/>
        </w:rPr>
        <w:t xml:space="preserve">Medios Físicos de Transmisión. Satélite geoestacionario. </w:t>
      </w:r>
    </w:p>
    <w:p w14:paraId="58407F48" w14:textId="77777777" w:rsidR="00A97412" w:rsidRDefault="00000000">
      <w:pPr>
        <w:numPr>
          <w:ilvl w:val="0"/>
          <w:numId w:val="25"/>
        </w:numPr>
        <w:spacing w:after="36" w:line="267" w:lineRule="auto"/>
        <w:ind w:right="959" w:hanging="360"/>
      </w:pPr>
      <w:r>
        <w:t xml:space="preserve">Los satélites geoestacionarios o geosíncronos giran en un patrón circular, con una velocidad angular igual a la de la Tierra. </w:t>
      </w:r>
    </w:p>
    <w:p w14:paraId="3D5FD41C" w14:textId="77777777" w:rsidR="00A97412" w:rsidRDefault="00000000">
      <w:pPr>
        <w:numPr>
          <w:ilvl w:val="0"/>
          <w:numId w:val="25"/>
        </w:numPr>
        <w:spacing w:after="12" w:line="267" w:lineRule="auto"/>
        <w:ind w:right="959" w:hanging="360"/>
      </w:pPr>
      <w:r>
        <w:t xml:space="preserve">Consecuentemente permanecen en una posición fija con respecto a un punto </w:t>
      </w:r>
    </w:p>
    <w:tbl>
      <w:tblPr>
        <w:tblStyle w:val="TableGrid"/>
        <w:tblW w:w="8214" w:type="dxa"/>
        <w:tblInd w:w="1126" w:type="dxa"/>
        <w:tblCellMar>
          <w:top w:w="130" w:type="dxa"/>
          <w:left w:w="144" w:type="dxa"/>
          <w:bottom w:w="0" w:type="dxa"/>
          <w:right w:w="71" w:type="dxa"/>
        </w:tblCellMar>
        <w:tblLook w:val="04A0" w:firstRow="1" w:lastRow="0" w:firstColumn="1" w:lastColumn="0" w:noHBand="0" w:noVBand="1"/>
      </w:tblPr>
      <w:tblGrid>
        <w:gridCol w:w="1128"/>
        <w:gridCol w:w="2014"/>
        <w:gridCol w:w="1781"/>
        <w:gridCol w:w="3291"/>
      </w:tblGrid>
      <w:tr w:rsidR="00A97412" w14:paraId="176B66DF" w14:textId="77777777">
        <w:trPr>
          <w:trHeight w:val="1524"/>
        </w:trPr>
        <w:tc>
          <w:tcPr>
            <w:tcW w:w="1128" w:type="dxa"/>
            <w:tcBorders>
              <w:top w:val="single" w:sz="8" w:space="0" w:color="000000"/>
              <w:left w:val="single" w:sz="8" w:space="0" w:color="000000"/>
              <w:bottom w:val="single" w:sz="8" w:space="0" w:color="000000"/>
              <w:right w:val="single" w:sz="8" w:space="0" w:color="000000"/>
            </w:tcBorders>
          </w:tcPr>
          <w:p w14:paraId="2058FFAE" w14:textId="77777777" w:rsidR="00A97412" w:rsidRDefault="00000000">
            <w:pPr>
              <w:spacing w:after="0"/>
              <w:ind w:left="53"/>
            </w:pPr>
            <w:r>
              <w:rPr>
                <w:b/>
                <w:sz w:val="28"/>
                <w:u w:val="single" w:color="000000"/>
              </w:rPr>
              <w:t>Banda</w:t>
            </w:r>
            <w:r>
              <w:rPr>
                <w:b/>
                <w:sz w:val="28"/>
              </w:rPr>
              <w:t xml:space="preserve">  </w:t>
            </w:r>
          </w:p>
        </w:tc>
        <w:tc>
          <w:tcPr>
            <w:tcW w:w="2014" w:type="dxa"/>
            <w:tcBorders>
              <w:top w:val="single" w:sz="8" w:space="0" w:color="000000"/>
              <w:left w:val="single" w:sz="8" w:space="0" w:color="000000"/>
              <w:bottom w:val="single" w:sz="8" w:space="0" w:color="000000"/>
              <w:right w:val="single" w:sz="8" w:space="0" w:color="000000"/>
            </w:tcBorders>
          </w:tcPr>
          <w:p w14:paraId="115570F5" w14:textId="77777777" w:rsidR="00A97412" w:rsidRDefault="00000000">
            <w:pPr>
              <w:spacing w:after="0" w:line="257" w:lineRule="auto"/>
              <w:jc w:val="center"/>
            </w:pPr>
            <w:r>
              <w:rPr>
                <w:b/>
                <w:sz w:val="28"/>
                <w:u w:val="single" w:color="000000"/>
              </w:rPr>
              <w:t>Enlace</w:t>
            </w:r>
            <w:r>
              <w:rPr>
                <w:b/>
                <w:sz w:val="28"/>
              </w:rPr>
              <w:t xml:space="preserve"> </w:t>
            </w:r>
            <w:r>
              <w:rPr>
                <w:b/>
                <w:sz w:val="28"/>
                <w:u w:val="single" w:color="000000"/>
              </w:rPr>
              <w:t>ascendente</w:t>
            </w:r>
            <w:r>
              <w:rPr>
                <w:b/>
                <w:sz w:val="28"/>
              </w:rPr>
              <w:t xml:space="preserve"> </w:t>
            </w:r>
          </w:p>
          <w:p w14:paraId="15DB2A11" w14:textId="77777777" w:rsidR="00A97412" w:rsidRDefault="00000000">
            <w:pPr>
              <w:spacing w:after="0"/>
              <w:ind w:right="71"/>
              <w:jc w:val="center"/>
            </w:pPr>
            <w:r>
              <w:rPr>
                <w:b/>
                <w:sz w:val="28"/>
                <w:u w:val="single" w:color="000000"/>
              </w:rPr>
              <w:t>(GHz)</w:t>
            </w:r>
            <w:r>
              <w:rPr>
                <w:b/>
                <w:sz w:val="28"/>
              </w:rPr>
              <w:t xml:space="preserve">  </w:t>
            </w:r>
          </w:p>
        </w:tc>
        <w:tc>
          <w:tcPr>
            <w:tcW w:w="1781" w:type="dxa"/>
            <w:tcBorders>
              <w:top w:val="single" w:sz="8" w:space="0" w:color="000000"/>
              <w:left w:val="single" w:sz="8" w:space="0" w:color="000000"/>
              <w:bottom w:val="single" w:sz="8" w:space="0" w:color="000000"/>
              <w:right w:val="single" w:sz="8" w:space="0" w:color="000000"/>
            </w:tcBorders>
          </w:tcPr>
          <w:p w14:paraId="13E99775" w14:textId="77777777" w:rsidR="00A97412" w:rsidRDefault="00000000">
            <w:pPr>
              <w:spacing w:after="0" w:line="257" w:lineRule="auto"/>
              <w:jc w:val="center"/>
            </w:pPr>
            <w:r>
              <w:rPr>
                <w:b/>
                <w:sz w:val="28"/>
                <w:u w:val="single" w:color="000000"/>
              </w:rPr>
              <w:t>Enlace</w:t>
            </w:r>
            <w:r>
              <w:rPr>
                <w:b/>
                <w:sz w:val="28"/>
              </w:rPr>
              <w:t xml:space="preserve"> </w:t>
            </w:r>
            <w:r>
              <w:rPr>
                <w:b/>
                <w:sz w:val="28"/>
                <w:u w:val="single" w:color="000000"/>
              </w:rPr>
              <w:t>descendente</w:t>
            </w:r>
            <w:r>
              <w:rPr>
                <w:b/>
                <w:sz w:val="28"/>
              </w:rPr>
              <w:t xml:space="preserve"> </w:t>
            </w:r>
          </w:p>
          <w:p w14:paraId="03642FB6" w14:textId="77777777" w:rsidR="00A97412" w:rsidRDefault="00000000">
            <w:pPr>
              <w:spacing w:after="0"/>
              <w:ind w:right="73"/>
              <w:jc w:val="center"/>
            </w:pPr>
            <w:r>
              <w:rPr>
                <w:b/>
                <w:sz w:val="28"/>
                <w:u w:val="single" w:color="000000"/>
              </w:rPr>
              <w:t>(GHz)</w:t>
            </w:r>
            <w:r>
              <w:rPr>
                <w:b/>
                <w:sz w:val="28"/>
              </w:rPr>
              <w:t xml:space="preserve">  </w:t>
            </w:r>
          </w:p>
        </w:tc>
        <w:tc>
          <w:tcPr>
            <w:tcW w:w="3291" w:type="dxa"/>
            <w:tcBorders>
              <w:top w:val="single" w:sz="8" w:space="0" w:color="000000"/>
              <w:left w:val="single" w:sz="8" w:space="0" w:color="000000"/>
              <w:bottom w:val="single" w:sz="8" w:space="0" w:color="000000"/>
              <w:right w:val="single" w:sz="8" w:space="0" w:color="000000"/>
            </w:tcBorders>
          </w:tcPr>
          <w:p w14:paraId="3587022E" w14:textId="77777777" w:rsidR="00A97412" w:rsidRDefault="00000000">
            <w:pPr>
              <w:spacing w:after="0"/>
              <w:ind w:right="76"/>
              <w:jc w:val="center"/>
            </w:pPr>
            <w:r>
              <w:rPr>
                <w:b/>
                <w:sz w:val="28"/>
                <w:u w:val="single" w:color="000000"/>
              </w:rPr>
              <w:t>Servicio</w:t>
            </w:r>
            <w:r>
              <w:rPr>
                <w:b/>
                <w:sz w:val="28"/>
              </w:rPr>
              <w:t xml:space="preserve">  </w:t>
            </w:r>
          </w:p>
        </w:tc>
      </w:tr>
      <w:tr w:rsidR="00A97412" w14:paraId="76F26D9E" w14:textId="77777777">
        <w:trPr>
          <w:trHeight w:val="1133"/>
        </w:trPr>
        <w:tc>
          <w:tcPr>
            <w:tcW w:w="1128" w:type="dxa"/>
            <w:tcBorders>
              <w:top w:val="single" w:sz="8" w:space="0" w:color="000000"/>
              <w:left w:val="single" w:sz="8" w:space="0" w:color="000000"/>
              <w:bottom w:val="single" w:sz="8" w:space="0" w:color="000000"/>
              <w:right w:val="single" w:sz="8" w:space="0" w:color="000000"/>
            </w:tcBorders>
          </w:tcPr>
          <w:p w14:paraId="0E56296B" w14:textId="77777777" w:rsidR="00A97412" w:rsidRDefault="00000000">
            <w:pPr>
              <w:spacing w:after="0"/>
              <w:jc w:val="center"/>
            </w:pPr>
            <w:r>
              <w:rPr>
                <w:sz w:val="24"/>
              </w:rPr>
              <w:lastRenderedPageBreak/>
              <w:t xml:space="preserve">C: 6/4 GHz  </w:t>
            </w:r>
          </w:p>
        </w:tc>
        <w:tc>
          <w:tcPr>
            <w:tcW w:w="2014" w:type="dxa"/>
            <w:tcBorders>
              <w:top w:val="single" w:sz="8" w:space="0" w:color="000000"/>
              <w:left w:val="single" w:sz="8" w:space="0" w:color="000000"/>
              <w:bottom w:val="single" w:sz="8" w:space="0" w:color="000000"/>
              <w:right w:val="single" w:sz="8" w:space="0" w:color="000000"/>
            </w:tcBorders>
          </w:tcPr>
          <w:p w14:paraId="1A7FAE63" w14:textId="77777777" w:rsidR="00A97412" w:rsidRDefault="00000000">
            <w:pPr>
              <w:spacing w:after="0"/>
              <w:jc w:val="center"/>
            </w:pPr>
            <w:r>
              <w:rPr>
                <w:sz w:val="24"/>
              </w:rPr>
              <w:t xml:space="preserve">5,925 – 6,425 (500 MHz)  </w:t>
            </w:r>
          </w:p>
        </w:tc>
        <w:tc>
          <w:tcPr>
            <w:tcW w:w="1781" w:type="dxa"/>
            <w:tcBorders>
              <w:top w:val="single" w:sz="8" w:space="0" w:color="000000"/>
              <w:left w:val="single" w:sz="8" w:space="0" w:color="000000"/>
              <w:bottom w:val="single" w:sz="8" w:space="0" w:color="000000"/>
              <w:right w:val="single" w:sz="8" w:space="0" w:color="000000"/>
            </w:tcBorders>
          </w:tcPr>
          <w:p w14:paraId="2F51CE81" w14:textId="77777777" w:rsidR="00A97412" w:rsidRDefault="00000000">
            <w:pPr>
              <w:spacing w:after="0"/>
              <w:jc w:val="center"/>
            </w:pPr>
            <w:r>
              <w:rPr>
                <w:sz w:val="24"/>
              </w:rPr>
              <w:t xml:space="preserve">3,700 – 4,200 (500 MHz)  </w:t>
            </w:r>
          </w:p>
        </w:tc>
        <w:tc>
          <w:tcPr>
            <w:tcW w:w="3291" w:type="dxa"/>
            <w:tcBorders>
              <w:top w:val="single" w:sz="8" w:space="0" w:color="000000"/>
              <w:left w:val="single" w:sz="8" w:space="0" w:color="000000"/>
              <w:bottom w:val="single" w:sz="8" w:space="0" w:color="000000"/>
              <w:right w:val="single" w:sz="8" w:space="0" w:color="000000"/>
            </w:tcBorders>
          </w:tcPr>
          <w:p w14:paraId="706BE9BA" w14:textId="77777777" w:rsidR="00A97412" w:rsidRDefault="00000000">
            <w:pPr>
              <w:spacing w:after="0"/>
              <w:ind w:right="76"/>
              <w:jc w:val="center"/>
            </w:pPr>
            <w:r>
              <w:rPr>
                <w:sz w:val="24"/>
              </w:rPr>
              <w:t xml:space="preserve">FSS  </w:t>
            </w:r>
          </w:p>
        </w:tc>
      </w:tr>
      <w:tr w:rsidR="00A97412" w14:paraId="47158529" w14:textId="77777777">
        <w:trPr>
          <w:trHeight w:val="1133"/>
        </w:trPr>
        <w:tc>
          <w:tcPr>
            <w:tcW w:w="1128" w:type="dxa"/>
            <w:tcBorders>
              <w:top w:val="single" w:sz="8" w:space="0" w:color="000000"/>
              <w:left w:val="single" w:sz="8" w:space="0" w:color="000000"/>
              <w:bottom w:val="single" w:sz="8" w:space="0" w:color="000000"/>
              <w:right w:val="single" w:sz="8" w:space="0" w:color="000000"/>
            </w:tcBorders>
          </w:tcPr>
          <w:p w14:paraId="4D6439B6" w14:textId="77777777" w:rsidR="00A97412" w:rsidRDefault="00000000">
            <w:pPr>
              <w:spacing w:after="0"/>
              <w:jc w:val="center"/>
            </w:pPr>
            <w:r>
              <w:rPr>
                <w:sz w:val="24"/>
              </w:rPr>
              <w:t xml:space="preserve">X: 8/7 GHz  </w:t>
            </w:r>
          </w:p>
        </w:tc>
        <w:tc>
          <w:tcPr>
            <w:tcW w:w="2014" w:type="dxa"/>
            <w:tcBorders>
              <w:top w:val="single" w:sz="8" w:space="0" w:color="000000"/>
              <w:left w:val="single" w:sz="8" w:space="0" w:color="000000"/>
              <w:bottom w:val="single" w:sz="8" w:space="0" w:color="000000"/>
              <w:right w:val="single" w:sz="8" w:space="0" w:color="000000"/>
            </w:tcBorders>
          </w:tcPr>
          <w:p w14:paraId="1906E9F0" w14:textId="77777777" w:rsidR="00A97412" w:rsidRDefault="00000000">
            <w:pPr>
              <w:spacing w:after="0"/>
              <w:jc w:val="center"/>
            </w:pPr>
            <w:r>
              <w:rPr>
                <w:sz w:val="24"/>
              </w:rPr>
              <w:t xml:space="preserve">7,900 – 8,400 (500 MHz)  </w:t>
            </w:r>
          </w:p>
        </w:tc>
        <w:tc>
          <w:tcPr>
            <w:tcW w:w="1781" w:type="dxa"/>
            <w:tcBorders>
              <w:top w:val="single" w:sz="8" w:space="0" w:color="000000"/>
              <w:left w:val="single" w:sz="8" w:space="0" w:color="000000"/>
              <w:bottom w:val="single" w:sz="8" w:space="0" w:color="000000"/>
              <w:right w:val="single" w:sz="8" w:space="0" w:color="000000"/>
            </w:tcBorders>
          </w:tcPr>
          <w:p w14:paraId="39496877" w14:textId="77777777" w:rsidR="00A97412" w:rsidRDefault="00000000">
            <w:pPr>
              <w:spacing w:after="0"/>
              <w:jc w:val="center"/>
            </w:pPr>
            <w:r>
              <w:rPr>
                <w:sz w:val="24"/>
              </w:rPr>
              <w:t xml:space="preserve">7,250 – 7,750 (500 MHz)  </w:t>
            </w:r>
          </w:p>
        </w:tc>
        <w:tc>
          <w:tcPr>
            <w:tcW w:w="3291" w:type="dxa"/>
            <w:tcBorders>
              <w:top w:val="single" w:sz="8" w:space="0" w:color="000000"/>
              <w:left w:val="single" w:sz="8" w:space="0" w:color="000000"/>
              <w:bottom w:val="single" w:sz="8" w:space="0" w:color="000000"/>
              <w:right w:val="single" w:sz="8" w:space="0" w:color="000000"/>
            </w:tcBorders>
          </w:tcPr>
          <w:p w14:paraId="5039739F" w14:textId="77777777" w:rsidR="00A97412" w:rsidRDefault="00000000">
            <w:pPr>
              <w:spacing w:after="0"/>
            </w:pPr>
            <w:r>
              <w:rPr>
                <w:sz w:val="24"/>
              </w:rPr>
              <w:t xml:space="preserve">Comunicaciones militares  </w:t>
            </w:r>
          </w:p>
        </w:tc>
      </w:tr>
      <w:tr w:rsidR="00A97412" w14:paraId="74A76A98" w14:textId="77777777">
        <w:trPr>
          <w:trHeight w:val="1272"/>
        </w:trPr>
        <w:tc>
          <w:tcPr>
            <w:tcW w:w="1128" w:type="dxa"/>
            <w:tcBorders>
              <w:top w:val="single" w:sz="8" w:space="0" w:color="000000"/>
              <w:left w:val="single" w:sz="8" w:space="0" w:color="000000"/>
              <w:bottom w:val="single" w:sz="8" w:space="0" w:color="000000"/>
              <w:right w:val="single" w:sz="8" w:space="0" w:color="000000"/>
            </w:tcBorders>
          </w:tcPr>
          <w:p w14:paraId="1FA24D0A" w14:textId="77777777" w:rsidR="00A97412" w:rsidRDefault="00000000">
            <w:pPr>
              <w:spacing w:after="0"/>
              <w:ind w:right="69"/>
              <w:jc w:val="center"/>
            </w:pPr>
            <w:proofErr w:type="spellStart"/>
            <w:r>
              <w:rPr>
                <w:sz w:val="24"/>
              </w:rPr>
              <w:t>Ku</w:t>
            </w:r>
            <w:proofErr w:type="spellEnd"/>
            <w:r>
              <w:rPr>
                <w:sz w:val="24"/>
              </w:rPr>
              <w:t xml:space="preserve">: </w:t>
            </w:r>
          </w:p>
          <w:p w14:paraId="307235A0" w14:textId="77777777" w:rsidR="00A97412" w:rsidRDefault="00000000">
            <w:pPr>
              <w:spacing w:after="0"/>
              <w:ind w:right="70"/>
              <w:jc w:val="center"/>
            </w:pPr>
            <w:r>
              <w:rPr>
                <w:sz w:val="24"/>
              </w:rPr>
              <w:t xml:space="preserve">14/12 </w:t>
            </w:r>
          </w:p>
          <w:p w14:paraId="28800F6C" w14:textId="77777777" w:rsidR="00A97412" w:rsidRDefault="00000000">
            <w:pPr>
              <w:spacing w:after="0"/>
              <w:ind w:right="72"/>
              <w:jc w:val="center"/>
            </w:pPr>
            <w:r>
              <w:rPr>
                <w:sz w:val="24"/>
              </w:rPr>
              <w:t xml:space="preserve">GHz  </w:t>
            </w:r>
          </w:p>
        </w:tc>
        <w:tc>
          <w:tcPr>
            <w:tcW w:w="2014" w:type="dxa"/>
            <w:tcBorders>
              <w:top w:val="single" w:sz="8" w:space="0" w:color="000000"/>
              <w:left w:val="single" w:sz="8" w:space="0" w:color="000000"/>
              <w:bottom w:val="single" w:sz="8" w:space="0" w:color="000000"/>
              <w:right w:val="single" w:sz="8" w:space="0" w:color="000000"/>
            </w:tcBorders>
          </w:tcPr>
          <w:p w14:paraId="53DC62F9" w14:textId="77777777" w:rsidR="00A97412" w:rsidRDefault="00000000">
            <w:pPr>
              <w:spacing w:after="0"/>
              <w:jc w:val="center"/>
            </w:pPr>
            <w:r>
              <w:rPr>
                <w:sz w:val="24"/>
              </w:rPr>
              <w:t xml:space="preserve">14,0 – 14,5 (500 MHz)  </w:t>
            </w:r>
          </w:p>
        </w:tc>
        <w:tc>
          <w:tcPr>
            <w:tcW w:w="1781" w:type="dxa"/>
            <w:tcBorders>
              <w:top w:val="single" w:sz="8" w:space="0" w:color="000000"/>
              <w:left w:val="single" w:sz="8" w:space="0" w:color="000000"/>
              <w:bottom w:val="single" w:sz="8" w:space="0" w:color="000000"/>
              <w:right w:val="single" w:sz="8" w:space="0" w:color="000000"/>
            </w:tcBorders>
          </w:tcPr>
          <w:p w14:paraId="48CDC1E6" w14:textId="77777777" w:rsidR="00A97412" w:rsidRDefault="00000000">
            <w:pPr>
              <w:spacing w:after="0"/>
              <w:ind w:right="75"/>
              <w:jc w:val="center"/>
            </w:pPr>
            <w:r>
              <w:rPr>
                <w:sz w:val="24"/>
              </w:rPr>
              <w:t xml:space="preserve">11,7 – 12,2 </w:t>
            </w:r>
          </w:p>
          <w:p w14:paraId="18946D6C" w14:textId="77777777" w:rsidR="00A97412" w:rsidRDefault="00000000">
            <w:pPr>
              <w:spacing w:after="0"/>
              <w:ind w:right="71"/>
              <w:jc w:val="center"/>
            </w:pPr>
            <w:r>
              <w:rPr>
                <w:sz w:val="24"/>
              </w:rPr>
              <w:t xml:space="preserve">(500 MHz)  </w:t>
            </w:r>
          </w:p>
        </w:tc>
        <w:tc>
          <w:tcPr>
            <w:tcW w:w="3291" w:type="dxa"/>
            <w:tcBorders>
              <w:top w:val="single" w:sz="8" w:space="0" w:color="000000"/>
              <w:left w:val="single" w:sz="8" w:space="0" w:color="000000"/>
              <w:bottom w:val="single" w:sz="8" w:space="0" w:color="000000"/>
              <w:right w:val="single" w:sz="8" w:space="0" w:color="000000"/>
            </w:tcBorders>
          </w:tcPr>
          <w:p w14:paraId="11368C0C" w14:textId="77777777" w:rsidR="00A97412" w:rsidRDefault="00000000">
            <w:pPr>
              <w:spacing w:after="0"/>
              <w:ind w:right="76"/>
              <w:jc w:val="center"/>
            </w:pPr>
            <w:r>
              <w:rPr>
                <w:sz w:val="24"/>
              </w:rPr>
              <w:t xml:space="preserve">FSS  </w:t>
            </w:r>
          </w:p>
        </w:tc>
      </w:tr>
      <w:tr w:rsidR="00A97412" w14:paraId="12BFAC57" w14:textId="77777777">
        <w:trPr>
          <w:trHeight w:val="1272"/>
        </w:trPr>
        <w:tc>
          <w:tcPr>
            <w:tcW w:w="1128" w:type="dxa"/>
            <w:tcBorders>
              <w:top w:val="single" w:sz="8" w:space="0" w:color="000000"/>
              <w:left w:val="single" w:sz="8" w:space="0" w:color="000000"/>
              <w:bottom w:val="single" w:sz="8" w:space="0" w:color="000000"/>
              <w:right w:val="single" w:sz="8" w:space="0" w:color="000000"/>
            </w:tcBorders>
          </w:tcPr>
          <w:p w14:paraId="55B138F0" w14:textId="77777777" w:rsidR="00A97412" w:rsidRDefault="00000000">
            <w:pPr>
              <w:spacing w:after="0"/>
              <w:ind w:right="69"/>
              <w:jc w:val="center"/>
            </w:pPr>
            <w:proofErr w:type="spellStart"/>
            <w:r>
              <w:rPr>
                <w:sz w:val="24"/>
              </w:rPr>
              <w:t>Ku</w:t>
            </w:r>
            <w:proofErr w:type="spellEnd"/>
            <w:r>
              <w:rPr>
                <w:sz w:val="24"/>
              </w:rPr>
              <w:t xml:space="preserve">: </w:t>
            </w:r>
          </w:p>
          <w:p w14:paraId="0AE22270" w14:textId="77777777" w:rsidR="00A97412" w:rsidRDefault="00000000">
            <w:pPr>
              <w:spacing w:after="0"/>
              <w:ind w:right="70"/>
              <w:jc w:val="center"/>
            </w:pPr>
            <w:r>
              <w:rPr>
                <w:sz w:val="24"/>
              </w:rPr>
              <w:t xml:space="preserve">17/12 </w:t>
            </w:r>
          </w:p>
          <w:p w14:paraId="204FCE99" w14:textId="77777777" w:rsidR="00A97412" w:rsidRDefault="00000000">
            <w:pPr>
              <w:spacing w:after="0"/>
              <w:ind w:right="72"/>
              <w:jc w:val="center"/>
            </w:pPr>
            <w:r>
              <w:rPr>
                <w:sz w:val="24"/>
              </w:rPr>
              <w:t xml:space="preserve">GHz  </w:t>
            </w:r>
          </w:p>
        </w:tc>
        <w:tc>
          <w:tcPr>
            <w:tcW w:w="2014" w:type="dxa"/>
            <w:tcBorders>
              <w:top w:val="single" w:sz="8" w:space="0" w:color="000000"/>
              <w:left w:val="single" w:sz="8" w:space="0" w:color="000000"/>
              <w:bottom w:val="single" w:sz="8" w:space="0" w:color="000000"/>
              <w:right w:val="single" w:sz="8" w:space="0" w:color="000000"/>
            </w:tcBorders>
          </w:tcPr>
          <w:p w14:paraId="30B587FE" w14:textId="77777777" w:rsidR="00A97412" w:rsidRDefault="00000000">
            <w:pPr>
              <w:spacing w:after="0"/>
              <w:jc w:val="center"/>
            </w:pPr>
            <w:r>
              <w:rPr>
                <w:sz w:val="24"/>
              </w:rPr>
              <w:t xml:space="preserve">17,3 – 17,8 (500 MHz)  </w:t>
            </w:r>
          </w:p>
        </w:tc>
        <w:tc>
          <w:tcPr>
            <w:tcW w:w="1781" w:type="dxa"/>
            <w:tcBorders>
              <w:top w:val="single" w:sz="8" w:space="0" w:color="000000"/>
              <w:left w:val="single" w:sz="8" w:space="0" w:color="000000"/>
              <w:bottom w:val="single" w:sz="8" w:space="0" w:color="000000"/>
              <w:right w:val="single" w:sz="8" w:space="0" w:color="000000"/>
            </w:tcBorders>
          </w:tcPr>
          <w:p w14:paraId="3F2EEEE5" w14:textId="77777777" w:rsidR="00A97412" w:rsidRDefault="00000000">
            <w:pPr>
              <w:spacing w:after="0"/>
              <w:ind w:right="75"/>
              <w:jc w:val="center"/>
            </w:pPr>
            <w:r>
              <w:rPr>
                <w:sz w:val="24"/>
              </w:rPr>
              <w:t xml:space="preserve">12,2 – 12,7 </w:t>
            </w:r>
          </w:p>
          <w:p w14:paraId="068F95F2" w14:textId="77777777" w:rsidR="00A97412" w:rsidRDefault="00000000">
            <w:pPr>
              <w:spacing w:after="0"/>
              <w:ind w:right="71"/>
              <w:jc w:val="center"/>
            </w:pPr>
            <w:r>
              <w:rPr>
                <w:sz w:val="24"/>
              </w:rPr>
              <w:t xml:space="preserve">(500 MHz)  </w:t>
            </w:r>
          </w:p>
        </w:tc>
        <w:tc>
          <w:tcPr>
            <w:tcW w:w="3291" w:type="dxa"/>
            <w:tcBorders>
              <w:top w:val="single" w:sz="8" w:space="0" w:color="000000"/>
              <w:left w:val="single" w:sz="8" w:space="0" w:color="000000"/>
              <w:bottom w:val="single" w:sz="8" w:space="0" w:color="000000"/>
              <w:right w:val="single" w:sz="8" w:space="0" w:color="000000"/>
            </w:tcBorders>
          </w:tcPr>
          <w:p w14:paraId="4D7814B8" w14:textId="77777777" w:rsidR="00A97412" w:rsidRDefault="00000000">
            <w:pPr>
              <w:spacing w:after="0"/>
              <w:ind w:right="77"/>
              <w:jc w:val="center"/>
            </w:pPr>
            <w:r>
              <w:rPr>
                <w:sz w:val="24"/>
              </w:rPr>
              <w:t xml:space="preserve">BSS  </w:t>
            </w:r>
          </w:p>
        </w:tc>
      </w:tr>
      <w:tr w:rsidR="00A97412" w14:paraId="18982E8E" w14:textId="77777777">
        <w:trPr>
          <w:trHeight w:val="1274"/>
        </w:trPr>
        <w:tc>
          <w:tcPr>
            <w:tcW w:w="1128" w:type="dxa"/>
            <w:tcBorders>
              <w:top w:val="single" w:sz="8" w:space="0" w:color="000000"/>
              <w:left w:val="single" w:sz="8" w:space="0" w:color="000000"/>
              <w:bottom w:val="single" w:sz="8" w:space="0" w:color="000000"/>
              <w:right w:val="single" w:sz="8" w:space="0" w:color="000000"/>
            </w:tcBorders>
          </w:tcPr>
          <w:p w14:paraId="5E4342BF" w14:textId="77777777" w:rsidR="00A97412" w:rsidRDefault="00000000">
            <w:pPr>
              <w:spacing w:after="0"/>
              <w:ind w:right="71"/>
              <w:jc w:val="center"/>
            </w:pPr>
            <w:r>
              <w:rPr>
                <w:sz w:val="24"/>
              </w:rPr>
              <w:t xml:space="preserve">Ka: </w:t>
            </w:r>
          </w:p>
          <w:p w14:paraId="55647B9E" w14:textId="77777777" w:rsidR="00A97412" w:rsidRDefault="00000000">
            <w:pPr>
              <w:spacing w:after="0"/>
              <w:ind w:right="70"/>
              <w:jc w:val="center"/>
            </w:pPr>
            <w:r>
              <w:rPr>
                <w:sz w:val="24"/>
              </w:rPr>
              <w:t xml:space="preserve">30/20 </w:t>
            </w:r>
          </w:p>
          <w:p w14:paraId="0AE73B43" w14:textId="77777777" w:rsidR="00A97412" w:rsidRDefault="00000000">
            <w:pPr>
              <w:spacing w:after="0"/>
              <w:ind w:right="72"/>
              <w:jc w:val="center"/>
            </w:pPr>
            <w:r>
              <w:rPr>
                <w:sz w:val="24"/>
              </w:rPr>
              <w:t xml:space="preserve">GHz  </w:t>
            </w:r>
          </w:p>
        </w:tc>
        <w:tc>
          <w:tcPr>
            <w:tcW w:w="2014" w:type="dxa"/>
            <w:tcBorders>
              <w:top w:val="single" w:sz="8" w:space="0" w:color="000000"/>
              <w:left w:val="single" w:sz="8" w:space="0" w:color="000000"/>
              <w:bottom w:val="single" w:sz="8" w:space="0" w:color="000000"/>
              <w:right w:val="single" w:sz="8" w:space="0" w:color="000000"/>
            </w:tcBorders>
          </w:tcPr>
          <w:p w14:paraId="63D92B2A" w14:textId="77777777" w:rsidR="00A97412" w:rsidRDefault="00000000">
            <w:pPr>
              <w:spacing w:after="0"/>
              <w:ind w:right="72"/>
              <w:jc w:val="center"/>
            </w:pPr>
            <w:r>
              <w:rPr>
                <w:sz w:val="24"/>
              </w:rPr>
              <w:t xml:space="preserve">27,5 – 31,0 </w:t>
            </w:r>
          </w:p>
          <w:p w14:paraId="1D59E272" w14:textId="77777777" w:rsidR="00A97412" w:rsidRDefault="00000000">
            <w:pPr>
              <w:spacing w:after="0"/>
              <w:ind w:right="69"/>
              <w:jc w:val="center"/>
            </w:pPr>
            <w:r>
              <w:rPr>
                <w:sz w:val="24"/>
              </w:rPr>
              <w:t xml:space="preserve">(3.500 MHz)  </w:t>
            </w:r>
          </w:p>
        </w:tc>
        <w:tc>
          <w:tcPr>
            <w:tcW w:w="1781" w:type="dxa"/>
            <w:tcBorders>
              <w:top w:val="single" w:sz="8" w:space="0" w:color="000000"/>
              <w:left w:val="single" w:sz="8" w:space="0" w:color="000000"/>
              <w:bottom w:val="single" w:sz="8" w:space="0" w:color="000000"/>
              <w:right w:val="single" w:sz="8" w:space="0" w:color="000000"/>
            </w:tcBorders>
          </w:tcPr>
          <w:p w14:paraId="1C50F061" w14:textId="77777777" w:rsidR="00A97412" w:rsidRDefault="00000000">
            <w:pPr>
              <w:spacing w:after="0"/>
              <w:ind w:right="75"/>
              <w:jc w:val="center"/>
            </w:pPr>
            <w:r>
              <w:rPr>
                <w:sz w:val="24"/>
              </w:rPr>
              <w:t xml:space="preserve">17,7 – 21,2 </w:t>
            </w:r>
          </w:p>
          <w:p w14:paraId="68227F38" w14:textId="77777777" w:rsidR="00A97412" w:rsidRDefault="00000000">
            <w:pPr>
              <w:spacing w:after="0"/>
              <w:ind w:right="71"/>
              <w:jc w:val="center"/>
            </w:pPr>
            <w:r>
              <w:rPr>
                <w:sz w:val="24"/>
              </w:rPr>
              <w:t xml:space="preserve">(3.500 MHz)  </w:t>
            </w:r>
          </w:p>
        </w:tc>
        <w:tc>
          <w:tcPr>
            <w:tcW w:w="3291" w:type="dxa"/>
            <w:tcBorders>
              <w:top w:val="single" w:sz="8" w:space="0" w:color="000000"/>
              <w:left w:val="single" w:sz="8" w:space="0" w:color="000000"/>
              <w:bottom w:val="single" w:sz="8" w:space="0" w:color="000000"/>
              <w:right w:val="single" w:sz="8" w:space="0" w:color="000000"/>
            </w:tcBorders>
          </w:tcPr>
          <w:p w14:paraId="0E777A36" w14:textId="77777777" w:rsidR="00A97412" w:rsidRDefault="00000000">
            <w:pPr>
              <w:spacing w:after="0"/>
              <w:ind w:right="76"/>
              <w:jc w:val="center"/>
            </w:pPr>
            <w:r>
              <w:rPr>
                <w:sz w:val="24"/>
              </w:rPr>
              <w:t xml:space="preserve">FSS  </w:t>
            </w:r>
          </w:p>
        </w:tc>
      </w:tr>
    </w:tbl>
    <w:p w14:paraId="213EB543" w14:textId="77777777" w:rsidR="00A97412" w:rsidRDefault="00000000">
      <w:pPr>
        <w:spacing w:after="38" w:line="267" w:lineRule="auto"/>
        <w:ind w:left="1712" w:right="959" w:hanging="10"/>
      </w:pPr>
      <w:r>
        <w:t xml:space="preserve">específico en la Tierra. </w:t>
      </w:r>
    </w:p>
    <w:p w14:paraId="7DBC7D3D" w14:textId="77777777" w:rsidR="00A97412" w:rsidRDefault="00000000">
      <w:pPr>
        <w:numPr>
          <w:ilvl w:val="0"/>
          <w:numId w:val="25"/>
        </w:numPr>
        <w:spacing w:after="39" w:line="267" w:lineRule="auto"/>
        <w:ind w:right="959" w:hanging="360"/>
      </w:pPr>
      <w:r>
        <w:t xml:space="preserve">Período orbital cerca de la tierra 90 minutos Tan cerca son problemáticos porque sólo están visibles a una estación terrestre un intervalo corto de tiempo </w:t>
      </w:r>
    </w:p>
    <w:p w14:paraId="431D8C50" w14:textId="77777777" w:rsidR="00A97412" w:rsidRDefault="00000000">
      <w:pPr>
        <w:numPr>
          <w:ilvl w:val="0"/>
          <w:numId w:val="25"/>
        </w:numPr>
        <w:spacing w:after="36" w:line="267" w:lineRule="auto"/>
        <w:ind w:right="959" w:hanging="360"/>
      </w:pPr>
      <w:r>
        <w:t>Altitud aproximada de 36,000 Km. arriba del ecuador Velocidad de rotación es 24 horas (</w:t>
      </w:r>
      <w:r>
        <w:rPr>
          <w:b/>
        </w:rPr>
        <w:t>se mueve a la misma velocidad que la tierra - geosíncrono</w:t>
      </w:r>
      <w:r>
        <w:t xml:space="preserve">). </w:t>
      </w:r>
    </w:p>
    <w:p w14:paraId="5F9CBC57" w14:textId="77777777" w:rsidR="00A97412" w:rsidRDefault="00000000">
      <w:pPr>
        <w:numPr>
          <w:ilvl w:val="0"/>
          <w:numId w:val="25"/>
        </w:numPr>
        <w:spacing w:after="329" w:line="267" w:lineRule="auto"/>
        <w:ind w:right="959" w:hanging="360"/>
      </w:pPr>
      <w:r>
        <w:t xml:space="preserve">Para evitar interferencia, se colocan con 2 grados de separación en los 360 grados del plano ecuatorial. </w:t>
      </w:r>
    </w:p>
    <w:p w14:paraId="1AF2494C" w14:textId="77777777" w:rsidR="00A97412" w:rsidRDefault="00000000">
      <w:pPr>
        <w:spacing w:after="0" w:line="260" w:lineRule="auto"/>
        <w:ind w:left="822" w:right="815" w:hanging="10"/>
        <w:jc w:val="center"/>
      </w:pPr>
      <w:r>
        <w:rPr>
          <w:color w:val="2F5496"/>
          <w:sz w:val="32"/>
        </w:rPr>
        <w:t xml:space="preserve">BANDAS DE FRECUENCIAS </w:t>
      </w:r>
    </w:p>
    <w:p w14:paraId="5BF2AD78" w14:textId="77777777" w:rsidR="00A97412" w:rsidRDefault="00000000">
      <w:pPr>
        <w:spacing w:after="0"/>
        <w:ind w:left="982"/>
      </w:pPr>
      <w:r>
        <w:t xml:space="preserve"> </w:t>
      </w:r>
    </w:p>
    <w:p w14:paraId="07F5ABAA" w14:textId="77777777" w:rsidR="00A97412" w:rsidRDefault="00000000">
      <w:pPr>
        <w:spacing w:after="0" w:line="260" w:lineRule="auto"/>
        <w:ind w:left="822" w:right="814" w:hanging="10"/>
        <w:jc w:val="center"/>
      </w:pPr>
      <w:r>
        <w:rPr>
          <w:color w:val="2F5496"/>
          <w:sz w:val="32"/>
        </w:rPr>
        <w:t xml:space="preserve">Medios Físicos de Transmisión. Satélite geoestacionario. </w:t>
      </w:r>
    </w:p>
    <w:p w14:paraId="76C74EC7" w14:textId="77777777" w:rsidR="00A97412" w:rsidRDefault="00000000">
      <w:pPr>
        <w:spacing w:after="273"/>
        <w:ind w:left="2736"/>
      </w:pPr>
      <w:r>
        <w:rPr>
          <w:noProof/>
        </w:rPr>
        <w:drawing>
          <wp:inline distT="0" distB="0" distL="0" distR="0" wp14:anchorId="5BC93B8D" wp14:editId="51FE729A">
            <wp:extent cx="3169920" cy="1219200"/>
            <wp:effectExtent l="0" t="0" r="0" b="0"/>
            <wp:docPr id="10718" name="Picture 10718"/>
            <wp:cNvGraphicFramePr/>
            <a:graphic xmlns:a="http://schemas.openxmlformats.org/drawingml/2006/main">
              <a:graphicData uri="http://schemas.openxmlformats.org/drawingml/2006/picture">
                <pic:pic xmlns:pic="http://schemas.openxmlformats.org/drawingml/2006/picture">
                  <pic:nvPicPr>
                    <pic:cNvPr id="10718" name="Picture 10718"/>
                    <pic:cNvPicPr/>
                  </pic:nvPicPr>
                  <pic:blipFill>
                    <a:blip r:embed="rId380"/>
                    <a:stretch>
                      <a:fillRect/>
                    </a:stretch>
                  </pic:blipFill>
                  <pic:spPr>
                    <a:xfrm>
                      <a:off x="0" y="0"/>
                      <a:ext cx="3169920" cy="1219200"/>
                    </a:xfrm>
                    <a:prstGeom prst="rect">
                      <a:avLst/>
                    </a:prstGeom>
                  </pic:spPr>
                </pic:pic>
              </a:graphicData>
            </a:graphic>
          </wp:inline>
        </w:drawing>
      </w:r>
      <w:r>
        <w:t xml:space="preserve"> </w:t>
      </w:r>
    </w:p>
    <w:p w14:paraId="57262712" w14:textId="77777777" w:rsidR="00A97412" w:rsidRDefault="00000000">
      <w:pPr>
        <w:spacing w:after="0" w:line="260" w:lineRule="auto"/>
        <w:ind w:left="822" w:right="815" w:hanging="10"/>
        <w:jc w:val="center"/>
      </w:pPr>
      <w:r>
        <w:rPr>
          <w:color w:val="2F5496"/>
          <w:sz w:val="32"/>
        </w:rPr>
        <w:t xml:space="preserve">BANDAS Y FRECUENCIAS ASIGNADAS </w:t>
      </w:r>
    </w:p>
    <w:p w14:paraId="6DB5C443" w14:textId="77777777" w:rsidR="00A97412" w:rsidRDefault="00000000">
      <w:pPr>
        <w:numPr>
          <w:ilvl w:val="0"/>
          <w:numId w:val="25"/>
        </w:numPr>
        <w:spacing w:after="12" w:line="267" w:lineRule="auto"/>
        <w:ind w:right="959" w:hanging="360"/>
      </w:pPr>
      <w:r>
        <w:rPr>
          <w:b/>
        </w:rPr>
        <w:t>FSS</w:t>
      </w:r>
      <w:r>
        <w:t xml:space="preserve"> (Servicio fijo por satélite) </w:t>
      </w:r>
      <w:r>
        <w:rPr>
          <w:rFonts w:ascii="Courier New" w:eastAsia="Courier New" w:hAnsi="Courier New" w:cs="Courier New"/>
        </w:rPr>
        <w:t>o</w:t>
      </w:r>
      <w:r>
        <w:rPr>
          <w:rFonts w:ascii="Arial" w:eastAsia="Arial" w:hAnsi="Arial" w:cs="Arial"/>
        </w:rPr>
        <w:t xml:space="preserve"> </w:t>
      </w:r>
      <w:r>
        <w:t xml:space="preserve">Se aplica a todo servicio de comunicaciones que no sea móvil ni de radiodifusión.  </w:t>
      </w:r>
    </w:p>
    <w:p w14:paraId="71373FAA" w14:textId="77777777" w:rsidR="00A97412" w:rsidRDefault="00000000">
      <w:pPr>
        <w:numPr>
          <w:ilvl w:val="0"/>
          <w:numId w:val="25"/>
        </w:numPr>
        <w:spacing w:after="12" w:line="267" w:lineRule="auto"/>
        <w:ind w:right="959" w:hanging="360"/>
      </w:pPr>
      <w:r>
        <w:rPr>
          <w:b/>
        </w:rPr>
        <w:t>MSS</w:t>
      </w:r>
      <w:r>
        <w:t xml:space="preserve"> (Servicio móvil por satélite) </w:t>
      </w:r>
      <w:r>
        <w:rPr>
          <w:rFonts w:ascii="Courier New" w:eastAsia="Courier New" w:hAnsi="Courier New" w:cs="Courier New"/>
        </w:rPr>
        <w:t>o</w:t>
      </w:r>
      <w:r>
        <w:rPr>
          <w:rFonts w:ascii="Arial" w:eastAsia="Arial" w:hAnsi="Arial" w:cs="Arial"/>
        </w:rPr>
        <w:t xml:space="preserve"> </w:t>
      </w:r>
      <w:r>
        <w:t xml:space="preserve">Se refiere a toda comunicación entre dos puntos, donde uno o ambos pueden ser móviles.  </w:t>
      </w:r>
    </w:p>
    <w:p w14:paraId="6F924A60" w14:textId="77777777" w:rsidR="00A97412" w:rsidRDefault="00000000">
      <w:pPr>
        <w:numPr>
          <w:ilvl w:val="0"/>
          <w:numId w:val="25"/>
        </w:numPr>
        <w:spacing w:after="322" w:line="267" w:lineRule="auto"/>
        <w:ind w:right="959" w:hanging="360"/>
      </w:pPr>
      <w:r>
        <w:rPr>
          <w:b/>
        </w:rPr>
        <w:lastRenderedPageBreak/>
        <w:t>BSS</w:t>
      </w:r>
      <w:r>
        <w:t xml:space="preserve"> (Servicio de radiodifusión por satélite). </w:t>
      </w:r>
      <w:r>
        <w:rPr>
          <w:rFonts w:ascii="Courier New" w:eastAsia="Courier New" w:hAnsi="Courier New" w:cs="Courier New"/>
        </w:rPr>
        <w:t>o</w:t>
      </w:r>
      <w:r>
        <w:rPr>
          <w:rFonts w:ascii="Arial" w:eastAsia="Arial" w:hAnsi="Arial" w:cs="Arial"/>
        </w:rPr>
        <w:t xml:space="preserve"> </w:t>
      </w:r>
      <w:r>
        <w:t xml:space="preserve">Son señales transmitidas directamente a los hogares (Direct Broadcast </w:t>
      </w:r>
      <w:proofErr w:type="spellStart"/>
      <w:r>
        <w:t>Service</w:t>
      </w:r>
      <w:proofErr w:type="spellEnd"/>
      <w:r>
        <w:t xml:space="preserve">, o DTH, Direct </w:t>
      </w:r>
      <w:proofErr w:type="spellStart"/>
      <w:r>
        <w:t>To</w:t>
      </w:r>
      <w:proofErr w:type="spellEnd"/>
      <w:r>
        <w:t xml:space="preserve"> Home).  </w:t>
      </w:r>
    </w:p>
    <w:p w14:paraId="5A3C3B2F" w14:textId="77777777" w:rsidR="00A97412" w:rsidRDefault="00000000">
      <w:pPr>
        <w:spacing w:after="0" w:line="260" w:lineRule="auto"/>
        <w:ind w:left="1678" w:hanging="10"/>
      </w:pPr>
      <w:r>
        <w:rPr>
          <w:color w:val="2F5496"/>
          <w:sz w:val="32"/>
        </w:rPr>
        <w:t xml:space="preserve">Medios Físicos de Transmisión. Satélite geoestacionario </w:t>
      </w:r>
    </w:p>
    <w:p w14:paraId="53B77315" w14:textId="77777777" w:rsidR="00A97412" w:rsidRDefault="00000000">
      <w:pPr>
        <w:numPr>
          <w:ilvl w:val="0"/>
          <w:numId w:val="25"/>
        </w:numPr>
        <w:spacing w:after="38" w:line="267" w:lineRule="auto"/>
        <w:ind w:right="959" w:hanging="360"/>
      </w:pPr>
      <w:r>
        <w:t xml:space="preserve">Satélite típico - 12 a 20 </w:t>
      </w:r>
      <w:proofErr w:type="spellStart"/>
      <w:r>
        <w:t>transponders</w:t>
      </w:r>
      <w:proofErr w:type="spellEnd"/>
      <w:r>
        <w:t xml:space="preserve">, cada uno con un ancho de banda de 36 a 50 MHz.  </w:t>
      </w:r>
    </w:p>
    <w:p w14:paraId="3FC6D3E1" w14:textId="77777777" w:rsidR="00A97412" w:rsidRDefault="00000000">
      <w:pPr>
        <w:numPr>
          <w:ilvl w:val="0"/>
          <w:numId w:val="25"/>
        </w:numPr>
        <w:spacing w:after="38" w:line="267" w:lineRule="auto"/>
        <w:ind w:right="959" w:hanging="360"/>
      </w:pPr>
      <w:r>
        <w:t xml:space="preserve">Un transponder de 50 Mbps puede usarse para codificar un flujo de datos de 50 Mbps o 800 canales digitales de voz de 64 kbps, u otras combinaciones. </w:t>
      </w:r>
    </w:p>
    <w:p w14:paraId="49BB441E" w14:textId="77777777" w:rsidR="00A97412" w:rsidRDefault="00000000">
      <w:pPr>
        <w:numPr>
          <w:ilvl w:val="0"/>
          <w:numId w:val="25"/>
        </w:numPr>
        <w:spacing w:after="300" w:line="267" w:lineRule="auto"/>
        <w:ind w:right="959" w:hanging="360"/>
      </w:pPr>
      <w:r>
        <w:t xml:space="preserve">Spot </w:t>
      </w:r>
      <w:proofErr w:type="spellStart"/>
      <w:r>
        <w:t>beams</w:t>
      </w:r>
      <w:proofErr w:type="spellEnd"/>
      <w:r>
        <w:t xml:space="preserve"> – enlace enfocado a un área geográfica pequeña. </w:t>
      </w:r>
    </w:p>
    <w:p w14:paraId="30310386" w14:textId="77777777" w:rsidR="00A97412" w:rsidRDefault="00000000">
      <w:pPr>
        <w:spacing w:after="0" w:line="260" w:lineRule="auto"/>
        <w:ind w:left="822" w:right="742" w:hanging="10"/>
        <w:jc w:val="center"/>
      </w:pPr>
      <w:r>
        <w:rPr>
          <w:color w:val="2F5496"/>
          <w:sz w:val="32"/>
        </w:rPr>
        <w:t xml:space="preserve">Medios Físicos de Transmisión. VSAT – </w:t>
      </w:r>
      <w:proofErr w:type="spellStart"/>
      <w:r>
        <w:rPr>
          <w:color w:val="2F5496"/>
          <w:sz w:val="32"/>
        </w:rPr>
        <w:t>Very</w:t>
      </w:r>
      <w:proofErr w:type="spellEnd"/>
      <w:r>
        <w:rPr>
          <w:color w:val="2F5496"/>
          <w:sz w:val="32"/>
        </w:rPr>
        <w:t xml:space="preserve"> Small </w:t>
      </w:r>
      <w:proofErr w:type="spellStart"/>
      <w:r>
        <w:rPr>
          <w:color w:val="2F5496"/>
          <w:sz w:val="32"/>
        </w:rPr>
        <w:t>Aperture</w:t>
      </w:r>
      <w:proofErr w:type="spellEnd"/>
      <w:r>
        <w:rPr>
          <w:color w:val="2F5496"/>
          <w:sz w:val="32"/>
        </w:rPr>
        <w:t xml:space="preserve"> </w:t>
      </w:r>
      <w:proofErr w:type="spellStart"/>
      <w:r>
        <w:rPr>
          <w:color w:val="2F5496"/>
          <w:sz w:val="32"/>
        </w:rPr>
        <w:t>Terminals</w:t>
      </w:r>
      <w:proofErr w:type="spellEnd"/>
      <w:r>
        <w:rPr>
          <w:color w:val="2F5496"/>
          <w:sz w:val="32"/>
        </w:rPr>
        <w:t xml:space="preserve"> </w:t>
      </w:r>
    </w:p>
    <w:p w14:paraId="6360F03D" w14:textId="77777777" w:rsidR="00A97412" w:rsidRDefault="00000000">
      <w:pPr>
        <w:numPr>
          <w:ilvl w:val="0"/>
          <w:numId w:val="25"/>
        </w:numPr>
        <w:spacing w:after="12" w:line="267" w:lineRule="auto"/>
        <w:ind w:right="959" w:hanging="360"/>
      </w:pPr>
      <w:r>
        <w:t xml:space="preserve">Son </w:t>
      </w:r>
      <w:proofErr w:type="spellStart"/>
      <w:r>
        <w:t>micro-estaciones</w:t>
      </w:r>
      <w:proofErr w:type="spellEnd"/>
      <w:r>
        <w:t xml:space="preserve"> de bajo costo (antenas de 1m, 1 watt de potencia). </w:t>
      </w:r>
    </w:p>
    <w:p w14:paraId="18ED35B8" w14:textId="77777777" w:rsidR="00A97412" w:rsidRDefault="00000000">
      <w:pPr>
        <w:numPr>
          <w:ilvl w:val="0"/>
          <w:numId w:val="25"/>
        </w:numPr>
        <w:spacing w:after="12" w:line="267" w:lineRule="auto"/>
        <w:ind w:right="959" w:hanging="360"/>
      </w:pPr>
      <w:r>
        <w:t xml:space="preserve">Enlace ascendente 19.2 kbps, descendente 512 Kbps. </w:t>
      </w:r>
    </w:p>
    <w:p w14:paraId="5F329A5A" w14:textId="77777777" w:rsidR="00A97412" w:rsidRDefault="00000000">
      <w:pPr>
        <w:numPr>
          <w:ilvl w:val="0"/>
          <w:numId w:val="25"/>
        </w:numPr>
        <w:spacing w:after="326" w:line="267" w:lineRule="auto"/>
        <w:ind w:right="959" w:hanging="360"/>
      </w:pPr>
      <w:r>
        <w:t xml:space="preserve">Las </w:t>
      </w:r>
      <w:proofErr w:type="spellStart"/>
      <w:r>
        <w:t>microestaciones</w:t>
      </w:r>
      <w:proofErr w:type="spellEnd"/>
      <w:r>
        <w:t xml:space="preserve"> se comunican a través de una estación terrestre, </w:t>
      </w:r>
      <w:proofErr w:type="spellStart"/>
      <w:proofErr w:type="gramStart"/>
      <w:r>
        <w:t>hub</w:t>
      </w:r>
      <w:proofErr w:type="spellEnd"/>
      <w:proofErr w:type="gramEnd"/>
      <w:r>
        <w:t xml:space="preserve">, antena grande, de mucha ganancia. </w:t>
      </w:r>
    </w:p>
    <w:p w14:paraId="3358459D" w14:textId="77777777" w:rsidR="00A97412" w:rsidRDefault="00000000">
      <w:pPr>
        <w:spacing w:after="0" w:line="260" w:lineRule="auto"/>
        <w:ind w:left="822" w:right="815" w:hanging="10"/>
        <w:jc w:val="center"/>
      </w:pPr>
      <w:r>
        <w:rPr>
          <w:color w:val="2F5496"/>
          <w:sz w:val="32"/>
        </w:rPr>
        <w:t xml:space="preserve">Satélites. PERTUBACIONES DE LA SEÑAL. </w:t>
      </w:r>
    </w:p>
    <w:p w14:paraId="5C73667C" w14:textId="77777777" w:rsidR="00A97412" w:rsidRDefault="00000000">
      <w:pPr>
        <w:numPr>
          <w:ilvl w:val="0"/>
          <w:numId w:val="25"/>
        </w:numPr>
        <w:spacing w:after="12" w:line="267" w:lineRule="auto"/>
        <w:ind w:right="959" w:hanging="360"/>
      </w:pPr>
      <w:r>
        <w:t xml:space="preserve">Atenuación  </w:t>
      </w:r>
    </w:p>
    <w:p w14:paraId="522F83B4" w14:textId="77777777" w:rsidR="00A97412" w:rsidRDefault="00000000">
      <w:pPr>
        <w:numPr>
          <w:ilvl w:val="4"/>
          <w:numId w:val="30"/>
        </w:numPr>
        <w:spacing w:after="12" w:line="267" w:lineRule="auto"/>
        <w:ind w:right="959" w:hanging="361"/>
      </w:pPr>
      <w:r>
        <w:t xml:space="preserve">Absorción atmosférica  </w:t>
      </w:r>
    </w:p>
    <w:p w14:paraId="03DC765F" w14:textId="77777777" w:rsidR="00A97412" w:rsidRDefault="00000000">
      <w:pPr>
        <w:numPr>
          <w:ilvl w:val="4"/>
          <w:numId w:val="30"/>
        </w:numPr>
        <w:spacing w:after="39" w:line="267" w:lineRule="auto"/>
        <w:ind w:right="959" w:hanging="361"/>
      </w:pPr>
      <w:r>
        <w:t xml:space="preserve">Atenuación por lluvia  </w:t>
      </w:r>
    </w:p>
    <w:p w14:paraId="3BB5D628" w14:textId="77777777" w:rsidR="00A97412" w:rsidRDefault="00000000">
      <w:pPr>
        <w:numPr>
          <w:ilvl w:val="0"/>
          <w:numId w:val="25"/>
        </w:numPr>
        <w:spacing w:after="12" w:line="267" w:lineRule="auto"/>
        <w:ind w:right="959" w:hanging="360"/>
      </w:pPr>
      <w:r>
        <w:t xml:space="preserve">Distorsión de retardo  </w:t>
      </w:r>
    </w:p>
    <w:p w14:paraId="49E5867C" w14:textId="77777777" w:rsidR="00A97412" w:rsidRDefault="00000000">
      <w:pPr>
        <w:numPr>
          <w:ilvl w:val="0"/>
          <w:numId w:val="25"/>
        </w:numPr>
        <w:spacing w:after="12" w:line="267" w:lineRule="auto"/>
        <w:ind w:right="959" w:hanging="360"/>
      </w:pPr>
      <w:r>
        <w:t xml:space="preserve">Ruido  </w:t>
      </w:r>
    </w:p>
    <w:p w14:paraId="0565279B" w14:textId="77777777" w:rsidR="00A97412" w:rsidRDefault="00000000">
      <w:pPr>
        <w:numPr>
          <w:ilvl w:val="0"/>
          <w:numId w:val="25"/>
        </w:numPr>
        <w:spacing w:after="125" w:line="267" w:lineRule="auto"/>
        <w:ind w:right="959" w:hanging="360"/>
      </w:pPr>
      <w:r>
        <w:t xml:space="preserve">Interferencia Solar </w:t>
      </w:r>
    </w:p>
    <w:p w14:paraId="14AD0FA5" w14:textId="77777777" w:rsidR="00A97412" w:rsidRDefault="00000000">
      <w:pPr>
        <w:ind w:left="982"/>
      </w:pPr>
      <w:r>
        <w:t xml:space="preserve"> </w:t>
      </w:r>
    </w:p>
    <w:p w14:paraId="4E3DF878" w14:textId="77777777" w:rsidR="00A97412" w:rsidRDefault="00000000">
      <w:pPr>
        <w:spacing w:after="215"/>
        <w:ind w:left="982"/>
      </w:pPr>
      <w:r>
        <w:t xml:space="preserve"> </w:t>
      </w:r>
    </w:p>
    <w:p w14:paraId="3A71F108" w14:textId="77777777" w:rsidR="00A97412" w:rsidRDefault="00000000">
      <w:pPr>
        <w:spacing w:after="0"/>
        <w:ind w:left="64"/>
        <w:jc w:val="center"/>
      </w:pPr>
      <w:r>
        <w:rPr>
          <w:b/>
          <w:sz w:val="28"/>
        </w:rPr>
        <w:t xml:space="preserve"> </w:t>
      </w:r>
    </w:p>
    <w:p w14:paraId="403886CA" w14:textId="77777777" w:rsidR="00A97412" w:rsidRDefault="00000000">
      <w:pPr>
        <w:ind w:left="64"/>
        <w:jc w:val="center"/>
      </w:pPr>
      <w:r>
        <w:rPr>
          <w:b/>
          <w:sz w:val="28"/>
        </w:rPr>
        <w:t xml:space="preserve"> </w:t>
      </w:r>
    </w:p>
    <w:p w14:paraId="5397C6C7" w14:textId="77777777" w:rsidR="00A97412" w:rsidRDefault="00000000">
      <w:pPr>
        <w:spacing w:after="100"/>
        <w:ind w:left="64"/>
        <w:jc w:val="center"/>
      </w:pPr>
      <w:r>
        <w:rPr>
          <w:sz w:val="28"/>
        </w:rPr>
        <w:t xml:space="preserve"> </w:t>
      </w:r>
    </w:p>
    <w:p w14:paraId="00B1A081" w14:textId="77777777" w:rsidR="00A97412" w:rsidRDefault="00000000">
      <w:pPr>
        <w:ind w:left="50"/>
        <w:jc w:val="center"/>
      </w:pPr>
      <w:r>
        <w:t xml:space="preserve"> </w:t>
      </w:r>
    </w:p>
    <w:p w14:paraId="39673108" w14:textId="77777777" w:rsidR="00A97412" w:rsidRDefault="00000000">
      <w:pPr>
        <w:spacing w:after="215"/>
        <w:ind w:left="982"/>
      </w:pPr>
      <w:r>
        <w:t xml:space="preserve"> </w:t>
      </w:r>
    </w:p>
    <w:p w14:paraId="46D0D447" w14:textId="77777777" w:rsidR="00A97412" w:rsidRDefault="00000000">
      <w:pPr>
        <w:spacing w:after="100"/>
        <w:ind w:left="64"/>
        <w:jc w:val="center"/>
      </w:pPr>
      <w:r>
        <w:rPr>
          <w:sz w:val="28"/>
        </w:rPr>
        <w:t xml:space="preserve"> </w:t>
      </w:r>
    </w:p>
    <w:p w14:paraId="546C7AF6" w14:textId="77777777" w:rsidR="00A97412" w:rsidRDefault="00000000">
      <w:pPr>
        <w:ind w:left="50"/>
        <w:jc w:val="center"/>
      </w:pPr>
      <w:r>
        <w:t xml:space="preserve"> </w:t>
      </w:r>
    </w:p>
    <w:p w14:paraId="60B62108" w14:textId="77777777" w:rsidR="00A97412" w:rsidRDefault="00000000">
      <w:pPr>
        <w:spacing w:after="215"/>
        <w:ind w:left="982"/>
      </w:pPr>
      <w:r>
        <w:t xml:space="preserve"> </w:t>
      </w:r>
    </w:p>
    <w:p w14:paraId="461E1ECD" w14:textId="77777777" w:rsidR="00A97412" w:rsidRDefault="00000000">
      <w:pPr>
        <w:spacing w:after="161"/>
        <w:ind w:left="64"/>
        <w:jc w:val="center"/>
      </w:pPr>
      <w:r>
        <w:rPr>
          <w:b/>
          <w:sz w:val="28"/>
        </w:rPr>
        <w:t xml:space="preserve"> </w:t>
      </w:r>
    </w:p>
    <w:p w14:paraId="0C9071B9" w14:textId="77777777" w:rsidR="00A97412" w:rsidRDefault="00000000">
      <w:pPr>
        <w:spacing w:after="275"/>
        <w:ind w:left="982"/>
      </w:pPr>
      <w:r>
        <w:rPr>
          <w:b/>
          <w:sz w:val="28"/>
        </w:rPr>
        <w:t xml:space="preserve"> </w:t>
      </w:r>
    </w:p>
    <w:p w14:paraId="1C67721E" w14:textId="77777777" w:rsidR="00A97412" w:rsidRDefault="00000000">
      <w:pPr>
        <w:spacing w:after="0" w:line="260" w:lineRule="auto"/>
        <w:ind w:left="822" w:right="816" w:hanging="10"/>
        <w:jc w:val="center"/>
      </w:pPr>
      <w:r>
        <w:rPr>
          <w:color w:val="2F5496"/>
          <w:sz w:val="32"/>
        </w:rPr>
        <w:t xml:space="preserve">Organismos de Normalización </w:t>
      </w:r>
    </w:p>
    <w:p w14:paraId="4791AD4F" w14:textId="77777777" w:rsidR="00A97412" w:rsidRDefault="00000000">
      <w:pPr>
        <w:spacing w:after="211"/>
        <w:ind w:left="977" w:right="790" w:hanging="10"/>
      </w:pPr>
      <w:r>
        <w:rPr>
          <w:sz w:val="24"/>
        </w:rPr>
        <w:t xml:space="preserve">Organización de estándares </w:t>
      </w:r>
    </w:p>
    <w:p w14:paraId="3AB28352" w14:textId="77777777" w:rsidR="00A97412" w:rsidRDefault="00000000">
      <w:pPr>
        <w:numPr>
          <w:ilvl w:val="0"/>
          <w:numId w:val="25"/>
        </w:numPr>
        <w:spacing w:after="38"/>
        <w:ind w:right="959" w:hanging="360"/>
      </w:pPr>
      <w:r>
        <w:rPr>
          <w:sz w:val="24"/>
        </w:rPr>
        <w:lastRenderedPageBreak/>
        <w:t xml:space="preserve">Este tipo de organizaciones crean, definen y proponen estándares internacionales oficiales abiertos a la industria a través de un proceso abierto a todas las compañías. </w:t>
      </w:r>
    </w:p>
    <w:p w14:paraId="6D64AF89" w14:textId="77777777" w:rsidR="00A97412" w:rsidRDefault="00000000">
      <w:pPr>
        <w:spacing w:after="315"/>
        <w:ind w:left="2072" w:right="2514" w:hanging="10"/>
      </w:pPr>
      <w:r>
        <w:rPr>
          <w:rFonts w:ascii="Courier New" w:eastAsia="Courier New" w:hAnsi="Courier New" w:cs="Courier New"/>
          <w:sz w:val="24"/>
        </w:rPr>
        <w:t>o</w:t>
      </w:r>
      <w:r>
        <w:rPr>
          <w:rFonts w:ascii="Arial" w:eastAsia="Arial" w:hAnsi="Arial" w:cs="Arial"/>
          <w:sz w:val="24"/>
        </w:rPr>
        <w:t xml:space="preserve"> </w:t>
      </w:r>
      <w:r>
        <w:rPr>
          <w:sz w:val="24"/>
        </w:rPr>
        <w:t>IEEE (</w:t>
      </w:r>
      <w:proofErr w:type="spellStart"/>
      <w:r>
        <w:rPr>
          <w:sz w:val="24"/>
        </w:rPr>
        <w:t>Institute</w:t>
      </w:r>
      <w:proofErr w:type="spellEnd"/>
      <w:r>
        <w:rPr>
          <w:sz w:val="24"/>
        </w:rPr>
        <w:t xml:space="preserve"> </w:t>
      </w:r>
      <w:proofErr w:type="spellStart"/>
      <w:r>
        <w:rPr>
          <w:sz w:val="24"/>
        </w:rPr>
        <w:t>of</w:t>
      </w:r>
      <w:proofErr w:type="spellEnd"/>
      <w:r>
        <w:rPr>
          <w:sz w:val="24"/>
        </w:rPr>
        <w:t xml:space="preserve"> </w:t>
      </w:r>
      <w:proofErr w:type="spellStart"/>
      <w:r>
        <w:rPr>
          <w:sz w:val="24"/>
        </w:rPr>
        <w:t>Electrical</w:t>
      </w:r>
      <w:proofErr w:type="spellEnd"/>
      <w:r>
        <w:rPr>
          <w:sz w:val="24"/>
        </w:rPr>
        <w:t xml:space="preserve"> and </w:t>
      </w:r>
      <w:proofErr w:type="spellStart"/>
      <w:r>
        <w:rPr>
          <w:sz w:val="24"/>
        </w:rPr>
        <w:t>Electronics</w:t>
      </w:r>
      <w:proofErr w:type="spellEnd"/>
      <w:r>
        <w:rPr>
          <w:sz w:val="24"/>
        </w:rPr>
        <w:t xml:space="preserve"> </w:t>
      </w:r>
      <w:proofErr w:type="spellStart"/>
      <w:r>
        <w:rPr>
          <w:sz w:val="24"/>
        </w:rPr>
        <w:t>Engineers</w:t>
      </w:r>
      <w:proofErr w:type="spellEnd"/>
      <w:r>
        <w:rPr>
          <w:sz w:val="24"/>
        </w:rPr>
        <w:t xml:space="preserve">) </w:t>
      </w:r>
      <w:r>
        <w:rPr>
          <w:rFonts w:ascii="Courier New" w:eastAsia="Courier New" w:hAnsi="Courier New" w:cs="Courier New"/>
          <w:sz w:val="24"/>
        </w:rPr>
        <w:t>o</w:t>
      </w:r>
      <w:r>
        <w:rPr>
          <w:rFonts w:ascii="Arial" w:eastAsia="Arial" w:hAnsi="Arial" w:cs="Arial"/>
          <w:sz w:val="24"/>
        </w:rPr>
        <w:t xml:space="preserve"> </w:t>
      </w:r>
      <w:r>
        <w:rPr>
          <w:sz w:val="24"/>
        </w:rPr>
        <w:t>ETSI (</w:t>
      </w:r>
      <w:proofErr w:type="spellStart"/>
      <w:r>
        <w:rPr>
          <w:sz w:val="24"/>
        </w:rPr>
        <w:t>European</w:t>
      </w:r>
      <w:proofErr w:type="spellEnd"/>
      <w:r>
        <w:rPr>
          <w:sz w:val="24"/>
        </w:rPr>
        <w:t xml:space="preserve"> </w:t>
      </w:r>
      <w:proofErr w:type="spellStart"/>
      <w:r>
        <w:rPr>
          <w:sz w:val="24"/>
        </w:rPr>
        <w:t>Telecommunications</w:t>
      </w:r>
      <w:proofErr w:type="spellEnd"/>
      <w:r>
        <w:rPr>
          <w:sz w:val="24"/>
        </w:rPr>
        <w:t xml:space="preserve"> </w:t>
      </w:r>
      <w:proofErr w:type="spellStart"/>
      <w:r>
        <w:rPr>
          <w:sz w:val="24"/>
        </w:rPr>
        <w:t>Standards</w:t>
      </w:r>
      <w:proofErr w:type="spellEnd"/>
      <w:r>
        <w:rPr>
          <w:sz w:val="24"/>
        </w:rPr>
        <w:t xml:space="preserve"> </w:t>
      </w:r>
      <w:proofErr w:type="spellStart"/>
      <w:r>
        <w:rPr>
          <w:sz w:val="24"/>
        </w:rPr>
        <w:t>Institute</w:t>
      </w:r>
      <w:proofErr w:type="spellEnd"/>
      <w:r>
        <w:rPr>
          <w:sz w:val="24"/>
        </w:rPr>
        <w:t xml:space="preserve">) </w:t>
      </w:r>
    </w:p>
    <w:p w14:paraId="4AAF174D" w14:textId="77777777" w:rsidR="00A97412" w:rsidRDefault="00000000">
      <w:pPr>
        <w:spacing w:after="0" w:line="260" w:lineRule="auto"/>
        <w:ind w:left="822" w:right="815" w:hanging="10"/>
        <w:jc w:val="center"/>
      </w:pPr>
      <w:r>
        <w:rPr>
          <w:color w:val="2F5496"/>
          <w:sz w:val="32"/>
        </w:rPr>
        <w:t xml:space="preserve">ESPECIFICACIONES IEEE 802.3 </w:t>
      </w:r>
    </w:p>
    <w:p w14:paraId="3A1DBA9E" w14:textId="77777777" w:rsidR="00A97412" w:rsidRDefault="00000000">
      <w:pPr>
        <w:numPr>
          <w:ilvl w:val="0"/>
          <w:numId w:val="25"/>
        </w:numPr>
        <w:spacing w:after="12" w:line="267" w:lineRule="auto"/>
        <w:ind w:right="959" w:hanging="360"/>
      </w:pPr>
      <w:r>
        <w:t xml:space="preserve">Define y normaliza configuraciones físicas alternativas en Redes LAN. </w:t>
      </w:r>
    </w:p>
    <w:p w14:paraId="218D0A7B" w14:textId="77777777" w:rsidR="00A97412" w:rsidRDefault="00000000">
      <w:pPr>
        <w:numPr>
          <w:ilvl w:val="4"/>
          <w:numId w:val="26"/>
        </w:numPr>
        <w:spacing w:after="12" w:line="267" w:lineRule="auto"/>
        <w:ind w:right="959" w:hanging="361"/>
      </w:pPr>
      <w:r>
        <w:t xml:space="preserve">Velocidad de Transmisión en Mbps </w:t>
      </w:r>
    </w:p>
    <w:p w14:paraId="3AD7C44F" w14:textId="77777777" w:rsidR="00A97412" w:rsidRDefault="00000000">
      <w:pPr>
        <w:numPr>
          <w:ilvl w:val="4"/>
          <w:numId w:val="26"/>
        </w:numPr>
        <w:spacing w:after="12" w:line="267" w:lineRule="auto"/>
        <w:ind w:right="959" w:hanging="361"/>
      </w:pPr>
      <w:r>
        <w:t xml:space="preserve">Método de señalización </w:t>
      </w:r>
    </w:p>
    <w:p w14:paraId="0292EA50" w14:textId="77777777" w:rsidR="00A97412" w:rsidRDefault="00000000">
      <w:pPr>
        <w:numPr>
          <w:ilvl w:val="4"/>
          <w:numId w:val="26"/>
        </w:numPr>
        <w:spacing w:after="38" w:line="267" w:lineRule="auto"/>
        <w:ind w:right="959" w:hanging="361"/>
      </w:pPr>
      <w:r>
        <w:t xml:space="preserve">Longitud en centena de metros/Tipo de medio </w:t>
      </w:r>
    </w:p>
    <w:p w14:paraId="5933A9D8" w14:textId="77777777" w:rsidR="00A97412" w:rsidRDefault="00000000">
      <w:pPr>
        <w:numPr>
          <w:ilvl w:val="0"/>
          <w:numId w:val="25"/>
        </w:numPr>
        <w:spacing w:after="301" w:line="267" w:lineRule="auto"/>
        <w:ind w:right="959" w:hanging="360"/>
      </w:pPr>
      <w:r>
        <w:t xml:space="preserve">10/100 BASE XXX </w:t>
      </w:r>
    </w:p>
    <w:p w14:paraId="2E07B8CF" w14:textId="77777777" w:rsidR="00A97412" w:rsidRDefault="00000000">
      <w:pPr>
        <w:spacing w:after="0" w:line="260" w:lineRule="auto"/>
        <w:ind w:left="822" w:right="815" w:hanging="10"/>
        <w:jc w:val="center"/>
      </w:pPr>
      <w:r>
        <w:rPr>
          <w:color w:val="2F5496"/>
          <w:sz w:val="32"/>
        </w:rPr>
        <w:t xml:space="preserve">ESPECIFICACIONES IEEE 802.3 – ALTERNATIVAS </w:t>
      </w:r>
    </w:p>
    <w:p w14:paraId="7949B8E9" w14:textId="77777777" w:rsidR="00A97412" w:rsidRDefault="00000000">
      <w:pPr>
        <w:numPr>
          <w:ilvl w:val="0"/>
          <w:numId w:val="25"/>
        </w:numPr>
        <w:spacing w:after="12" w:line="267" w:lineRule="auto"/>
        <w:ind w:right="959" w:hanging="360"/>
      </w:pPr>
      <w:r>
        <w:t xml:space="preserve">Medio de Transmisión </w:t>
      </w:r>
    </w:p>
    <w:p w14:paraId="1C47A913" w14:textId="77777777" w:rsidR="00A97412" w:rsidRDefault="00000000">
      <w:pPr>
        <w:numPr>
          <w:ilvl w:val="0"/>
          <w:numId w:val="25"/>
        </w:numPr>
        <w:spacing w:after="12" w:line="267" w:lineRule="auto"/>
        <w:ind w:right="959" w:hanging="360"/>
      </w:pPr>
      <w:r>
        <w:t xml:space="preserve">Técnica de señalización </w:t>
      </w:r>
    </w:p>
    <w:p w14:paraId="042DFD12" w14:textId="77777777" w:rsidR="00A97412" w:rsidRDefault="00000000">
      <w:pPr>
        <w:numPr>
          <w:ilvl w:val="0"/>
          <w:numId w:val="25"/>
        </w:numPr>
        <w:spacing w:after="12" w:line="267" w:lineRule="auto"/>
        <w:ind w:right="959" w:hanging="360"/>
      </w:pPr>
      <w:r>
        <w:t xml:space="preserve">Topología </w:t>
      </w:r>
    </w:p>
    <w:p w14:paraId="735253BC" w14:textId="77777777" w:rsidR="00A97412" w:rsidRDefault="00000000">
      <w:pPr>
        <w:numPr>
          <w:ilvl w:val="0"/>
          <w:numId w:val="25"/>
        </w:numPr>
        <w:spacing w:after="12" w:line="267" w:lineRule="auto"/>
        <w:ind w:right="959" w:hanging="360"/>
      </w:pPr>
      <w:r>
        <w:t xml:space="preserve">Longitud Máxima </w:t>
      </w:r>
    </w:p>
    <w:p w14:paraId="386335FA" w14:textId="77777777" w:rsidR="00A97412" w:rsidRDefault="00000000">
      <w:pPr>
        <w:numPr>
          <w:ilvl w:val="0"/>
          <w:numId w:val="25"/>
        </w:numPr>
        <w:spacing w:after="12" w:line="267" w:lineRule="auto"/>
        <w:ind w:right="959" w:hanging="360"/>
      </w:pPr>
      <w:r>
        <w:t xml:space="preserve">Nodos del Segmento </w:t>
      </w:r>
    </w:p>
    <w:p w14:paraId="511A9A33" w14:textId="77777777" w:rsidR="00A97412" w:rsidRDefault="00000000">
      <w:pPr>
        <w:numPr>
          <w:ilvl w:val="0"/>
          <w:numId w:val="25"/>
        </w:numPr>
        <w:spacing w:after="303" w:line="267" w:lineRule="auto"/>
        <w:ind w:right="959" w:hanging="360"/>
      </w:pPr>
      <w:r>
        <w:t xml:space="preserve">Diámetro del cable </w:t>
      </w:r>
    </w:p>
    <w:p w14:paraId="049A8354" w14:textId="77777777" w:rsidR="00A97412" w:rsidRDefault="00000000">
      <w:pPr>
        <w:spacing w:after="60" w:line="260" w:lineRule="auto"/>
        <w:ind w:left="822" w:right="814" w:hanging="10"/>
        <w:jc w:val="center"/>
      </w:pPr>
      <w:proofErr w:type="gramStart"/>
      <w:r>
        <w:rPr>
          <w:color w:val="2F5496"/>
          <w:sz w:val="32"/>
        </w:rPr>
        <w:t>ESPECIFICACIONES  IEEE</w:t>
      </w:r>
      <w:proofErr w:type="gramEnd"/>
      <w:r>
        <w:rPr>
          <w:color w:val="2F5496"/>
          <w:sz w:val="32"/>
        </w:rPr>
        <w:t xml:space="preserve"> 802.3 A 10 MBPS </w:t>
      </w:r>
    </w:p>
    <w:p w14:paraId="36ACD71A" w14:textId="77777777" w:rsidR="00A97412" w:rsidRDefault="00000000">
      <w:pPr>
        <w:numPr>
          <w:ilvl w:val="0"/>
          <w:numId w:val="25"/>
        </w:numPr>
        <w:spacing w:after="49" w:line="267" w:lineRule="auto"/>
        <w:ind w:right="959" w:hanging="360"/>
      </w:pPr>
      <w:r>
        <w:t xml:space="preserve">10 BASE  5 </w:t>
      </w:r>
      <w:r>
        <w:rPr>
          <w:rFonts w:ascii="Wingdings 3" w:eastAsia="Wingdings 3" w:hAnsi="Wingdings 3" w:cs="Wingdings 3"/>
        </w:rPr>
        <w:t></w:t>
      </w:r>
      <w:r>
        <w:t xml:space="preserve"> </w:t>
      </w:r>
      <w:proofErr w:type="spellStart"/>
      <w:r>
        <w:t>Coaxil</w:t>
      </w:r>
      <w:proofErr w:type="spellEnd"/>
      <w:r>
        <w:t xml:space="preserve"> Grueso</w:t>
      </w:r>
      <w:r>
        <w:rPr>
          <w:b/>
          <w:sz w:val="28"/>
        </w:rPr>
        <w:t xml:space="preserve"> </w:t>
      </w:r>
    </w:p>
    <w:p w14:paraId="1FC4D305" w14:textId="77777777" w:rsidR="00A97412" w:rsidRDefault="00000000">
      <w:pPr>
        <w:numPr>
          <w:ilvl w:val="0"/>
          <w:numId w:val="25"/>
        </w:numPr>
        <w:spacing w:after="12" w:line="267" w:lineRule="auto"/>
        <w:ind w:right="959" w:hanging="360"/>
      </w:pPr>
      <w:r>
        <w:t xml:space="preserve">10 BASE 2 </w:t>
      </w:r>
      <w:r>
        <w:rPr>
          <w:rFonts w:ascii="Wingdings 3" w:eastAsia="Wingdings 3" w:hAnsi="Wingdings 3" w:cs="Wingdings 3"/>
        </w:rPr>
        <w:t></w:t>
      </w:r>
      <w:r>
        <w:t xml:space="preserve"> </w:t>
      </w:r>
      <w:proofErr w:type="spellStart"/>
      <w:r>
        <w:t>Coaxil</w:t>
      </w:r>
      <w:proofErr w:type="spellEnd"/>
      <w:r>
        <w:t xml:space="preserve"> Fino</w:t>
      </w:r>
      <w:r>
        <w:rPr>
          <w:b/>
          <w:sz w:val="28"/>
        </w:rPr>
        <w:t xml:space="preserve"> </w:t>
      </w:r>
    </w:p>
    <w:p w14:paraId="5CE020BC" w14:textId="77777777" w:rsidR="00A97412" w:rsidRDefault="00000000">
      <w:pPr>
        <w:numPr>
          <w:ilvl w:val="0"/>
          <w:numId w:val="25"/>
        </w:numPr>
        <w:spacing w:after="12" w:line="267" w:lineRule="auto"/>
        <w:ind w:right="959" w:hanging="360"/>
      </w:pPr>
      <w:r>
        <w:t xml:space="preserve">10 BASE T </w:t>
      </w:r>
      <w:r>
        <w:rPr>
          <w:rFonts w:ascii="Wingdings 3" w:eastAsia="Wingdings 3" w:hAnsi="Wingdings 3" w:cs="Wingdings 3"/>
        </w:rPr>
        <w:t></w:t>
      </w:r>
      <w:r>
        <w:t xml:space="preserve"> Trenzado </w:t>
      </w:r>
    </w:p>
    <w:p w14:paraId="1D54B5CC" w14:textId="77777777" w:rsidR="00A97412" w:rsidRDefault="00000000">
      <w:pPr>
        <w:numPr>
          <w:ilvl w:val="0"/>
          <w:numId w:val="25"/>
        </w:numPr>
        <w:spacing w:after="12" w:line="267" w:lineRule="auto"/>
        <w:ind w:right="959" w:hanging="360"/>
      </w:pPr>
      <w:r>
        <w:t xml:space="preserve">10 BASE FP –FL -FB </w:t>
      </w:r>
      <w:r>
        <w:rPr>
          <w:rFonts w:ascii="Wingdings 3" w:eastAsia="Wingdings 3" w:hAnsi="Wingdings 3" w:cs="Wingdings 3"/>
        </w:rPr>
        <w:t></w:t>
      </w:r>
      <w:r>
        <w:t xml:space="preserve"> FO </w:t>
      </w:r>
    </w:p>
    <w:p w14:paraId="55CF235B" w14:textId="77777777" w:rsidR="00A97412" w:rsidRDefault="00000000">
      <w:pPr>
        <w:spacing w:after="0" w:line="260" w:lineRule="auto"/>
        <w:ind w:left="1573" w:hanging="10"/>
      </w:pPr>
      <w:r>
        <w:rPr>
          <w:color w:val="2F5496"/>
          <w:sz w:val="32"/>
        </w:rPr>
        <w:t xml:space="preserve">ESPECIFICACIONES IEEE 802.3 A 100 MBPS. </w:t>
      </w:r>
      <w:proofErr w:type="spellStart"/>
      <w:r>
        <w:rPr>
          <w:color w:val="2F5496"/>
          <w:sz w:val="32"/>
        </w:rPr>
        <w:t>Fast</w:t>
      </w:r>
      <w:proofErr w:type="spellEnd"/>
      <w:r>
        <w:rPr>
          <w:color w:val="2F5496"/>
          <w:sz w:val="32"/>
        </w:rPr>
        <w:t xml:space="preserve"> Ethernet </w:t>
      </w:r>
    </w:p>
    <w:p w14:paraId="068C4882" w14:textId="77777777" w:rsidR="00A97412" w:rsidRDefault="00000000">
      <w:pPr>
        <w:numPr>
          <w:ilvl w:val="0"/>
          <w:numId w:val="25"/>
        </w:numPr>
        <w:spacing w:after="12" w:line="267" w:lineRule="auto"/>
        <w:ind w:right="959" w:hanging="360"/>
      </w:pPr>
      <w:r>
        <w:t xml:space="preserve">100 </w:t>
      </w:r>
      <w:proofErr w:type="gramStart"/>
      <w:r>
        <w:t>BASE  TX</w:t>
      </w:r>
      <w:proofErr w:type="gramEnd"/>
      <w:r>
        <w:t xml:space="preserve"> </w:t>
      </w:r>
      <w:r>
        <w:rPr>
          <w:rFonts w:ascii="Wingdings 3" w:eastAsia="Wingdings 3" w:hAnsi="Wingdings 3" w:cs="Wingdings 3"/>
        </w:rPr>
        <w:t></w:t>
      </w:r>
      <w:r>
        <w:t xml:space="preserve"> UTP - STP </w:t>
      </w:r>
    </w:p>
    <w:p w14:paraId="4EC64CA9" w14:textId="77777777" w:rsidR="00A97412" w:rsidRDefault="00000000">
      <w:pPr>
        <w:numPr>
          <w:ilvl w:val="0"/>
          <w:numId w:val="25"/>
        </w:numPr>
        <w:spacing w:after="12" w:line="267" w:lineRule="auto"/>
        <w:ind w:right="959" w:hanging="360"/>
      </w:pPr>
      <w:r>
        <w:t xml:space="preserve">100 </w:t>
      </w:r>
      <w:proofErr w:type="gramStart"/>
      <w:r>
        <w:t>BASE  FX</w:t>
      </w:r>
      <w:proofErr w:type="gramEnd"/>
      <w:r>
        <w:rPr>
          <w:rFonts w:ascii="Wingdings 3" w:eastAsia="Wingdings 3" w:hAnsi="Wingdings 3" w:cs="Wingdings 3"/>
        </w:rPr>
        <w:t></w:t>
      </w:r>
      <w:r>
        <w:t xml:space="preserve"> Fibra Óptica </w:t>
      </w:r>
    </w:p>
    <w:p w14:paraId="2877DA65" w14:textId="77777777" w:rsidR="00A97412" w:rsidRDefault="00000000">
      <w:pPr>
        <w:numPr>
          <w:ilvl w:val="0"/>
          <w:numId w:val="25"/>
        </w:numPr>
        <w:spacing w:after="12" w:line="267" w:lineRule="auto"/>
        <w:ind w:right="959" w:hanging="360"/>
      </w:pPr>
      <w:r>
        <w:t>100 BASE T4</w:t>
      </w:r>
      <w:r>
        <w:rPr>
          <w:rFonts w:ascii="Wingdings 3" w:eastAsia="Wingdings 3" w:hAnsi="Wingdings 3" w:cs="Wingdings 3"/>
        </w:rPr>
        <w:t></w:t>
      </w:r>
      <w:r>
        <w:t xml:space="preserve"> UTP - STP  </w:t>
      </w:r>
    </w:p>
    <w:p w14:paraId="190216DB" w14:textId="77777777" w:rsidR="00A97412" w:rsidRDefault="00000000">
      <w:pPr>
        <w:numPr>
          <w:ilvl w:val="0"/>
          <w:numId w:val="25"/>
        </w:numPr>
        <w:spacing w:after="301" w:line="267" w:lineRule="auto"/>
        <w:ind w:right="959" w:hanging="360"/>
      </w:pPr>
      <w:r>
        <w:t xml:space="preserve">100 BASE FP –FL -FB </w:t>
      </w:r>
      <w:r>
        <w:rPr>
          <w:rFonts w:ascii="Wingdings 3" w:eastAsia="Wingdings 3" w:hAnsi="Wingdings 3" w:cs="Wingdings 3"/>
        </w:rPr>
        <w:t></w:t>
      </w:r>
      <w:r>
        <w:t xml:space="preserve"> FO </w:t>
      </w:r>
    </w:p>
    <w:p w14:paraId="003391F3" w14:textId="77777777" w:rsidR="00A97412" w:rsidRDefault="00000000">
      <w:pPr>
        <w:spacing w:after="0" w:line="260" w:lineRule="auto"/>
        <w:ind w:left="1349" w:hanging="10"/>
      </w:pPr>
      <w:r>
        <w:rPr>
          <w:color w:val="2F5496"/>
          <w:sz w:val="32"/>
        </w:rPr>
        <w:t xml:space="preserve">ESPECIFICACIONES GIGABIT A 1000 MBPS. GIGABIT Ethernet </w:t>
      </w:r>
    </w:p>
    <w:p w14:paraId="5572C834" w14:textId="77777777" w:rsidR="00A97412" w:rsidRDefault="00000000">
      <w:pPr>
        <w:numPr>
          <w:ilvl w:val="0"/>
          <w:numId w:val="25"/>
        </w:numPr>
        <w:spacing w:after="12" w:line="267" w:lineRule="auto"/>
        <w:ind w:right="959" w:hanging="360"/>
      </w:pPr>
      <w:r>
        <w:t xml:space="preserve">1000 </w:t>
      </w:r>
      <w:proofErr w:type="gramStart"/>
      <w:r>
        <w:t>BASE  SX</w:t>
      </w:r>
      <w:proofErr w:type="gramEnd"/>
      <w:r>
        <w:t xml:space="preserve"> </w:t>
      </w:r>
      <w:r>
        <w:rPr>
          <w:rFonts w:ascii="Wingdings 3" w:eastAsia="Wingdings 3" w:hAnsi="Wingdings 3" w:cs="Wingdings 3"/>
        </w:rPr>
        <w:t></w:t>
      </w:r>
      <w:r>
        <w:t xml:space="preserve"> FO (MON Y MULTI) </w:t>
      </w:r>
    </w:p>
    <w:p w14:paraId="2F77642F" w14:textId="77777777" w:rsidR="00A97412" w:rsidRDefault="00000000">
      <w:pPr>
        <w:numPr>
          <w:ilvl w:val="0"/>
          <w:numId w:val="25"/>
        </w:numPr>
        <w:spacing w:after="12" w:line="267" w:lineRule="auto"/>
        <w:ind w:right="959" w:hanging="360"/>
      </w:pPr>
      <w:r>
        <w:t xml:space="preserve">1000 </w:t>
      </w:r>
      <w:proofErr w:type="gramStart"/>
      <w:r>
        <w:t>BASE  LX</w:t>
      </w:r>
      <w:proofErr w:type="gramEnd"/>
      <w:r>
        <w:rPr>
          <w:rFonts w:ascii="Wingdings 3" w:eastAsia="Wingdings 3" w:hAnsi="Wingdings 3" w:cs="Wingdings 3"/>
        </w:rPr>
        <w:t></w:t>
      </w:r>
      <w:r>
        <w:t xml:space="preserve"> FO  (MON Y MULTI) </w:t>
      </w:r>
    </w:p>
    <w:p w14:paraId="124B3984" w14:textId="77777777" w:rsidR="00A97412" w:rsidRDefault="00000000">
      <w:pPr>
        <w:numPr>
          <w:ilvl w:val="0"/>
          <w:numId w:val="25"/>
        </w:numPr>
        <w:spacing w:after="12" w:line="267" w:lineRule="auto"/>
        <w:ind w:right="959" w:hanging="360"/>
      </w:pPr>
      <w:r>
        <w:t>1000 BASE CX</w:t>
      </w:r>
      <w:r>
        <w:rPr>
          <w:rFonts w:ascii="Wingdings 3" w:eastAsia="Wingdings 3" w:hAnsi="Wingdings 3" w:cs="Wingdings 3"/>
        </w:rPr>
        <w:t></w:t>
      </w:r>
      <w:r>
        <w:t xml:space="preserve"> UTP - STP  </w:t>
      </w:r>
    </w:p>
    <w:p w14:paraId="6AEA39A5" w14:textId="77777777" w:rsidR="00A97412" w:rsidRDefault="00000000">
      <w:pPr>
        <w:numPr>
          <w:ilvl w:val="0"/>
          <w:numId w:val="25"/>
        </w:numPr>
        <w:spacing w:after="302" w:line="267" w:lineRule="auto"/>
        <w:ind w:right="959" w:hanging="360"/>
      </w:pPr>
      <w:r>
        <w:t xml:space="preserve">1000 BASE </w:t>
      </w:r>
      <w:proofErr w:type="gramStart"/>
      <w:r>
        <w:t xml:space="preserve">T  </w:t>
      </w:r>
      <w:r>
        <w:rPr>
          <w:rFonts w:ascii="Wingdings 3" w:eastAsia="Wingdings 3" w:hAnsi="Wingdings 3" w:cs="Wingdings 3"/>
        </w:rPr>
        <w:t></w:t>
      </w:r>
      <w:proofErr w:type="gramEnd"/>
      <w:r>
        <w:t xml:space="preserve"> UTP 5 </w:t>
      </w:r>
    </w:p>
    <w:p w14:paraId="36B24DBA" w14:textId="77777777" w:rsidR="00A97412" w:rsidRDefault="00000000">
      <w:pPr>
        <w:spacing w:after="0" w:line="260" w:lineRule="auto"/>
        <w:ind w:left="822" w:right="813" w:hanging="10"/>
        <w:jc w:val="center"/>
      </w:pPr>
      <w:proofErr w:type="gramStart"/>
      <w:r>
        <w:rPr>
          <w:color w:val="2F5496"/>
          <w:sz w:val="32"/>
        </w:rPr>
        <w:t>ESPECIFICACIONES  IEEE</w:t>
      </w:r>
      <w:proofErr w:type="gramEnd"/>
      <w:r>
        <w:rPr>
          <w:color w:val="2F5496"/>
          <w:sz w:val="32"/>
        </w:rPr>
        <w:t xml:space="preserve"> 802.11 </w:t>
      </w:r>
      <w:proofErr w:type="spellStart"/>
      <w:r>
        <w:rPr>
          <w:color w:val="2F5496"/>
          <w:sz w:val="32"/>
        </w:rPr>
        <w:t>Wirless</w:t>
      </w:r>
      <w:proofErr w:type="spellEnd"/>
      <w:r>
        <w:rPr>
          <w:color w:val="2F5496"/>
          <w:sz w:val="32"/>
        </w:rPr>
        <w:t xml:space="preserve"> </w:t>
      </w:r>
    </w:p>
    <w:p w14:paraId="715CA9DD" w14:textId="77777777" w:rsidR="00A97412" w:rsidRDefault="00000000">
      <w:pPr>
        <w:numPr>
          <w:ilvl w:val="0"/>
          <w:numId w:val="25"/>
        </w:numPr>
        <w:spacing w:after="12" w:line="267" w:lineRule="auto"/>
        <w:ind w:right="959" w:hanging="360"/>
      </w:pPr>
      <w:r>
        <w:t xml:space="preserve">802.11b </w:t>
      </w:r>
      <w:r>
        <w:rPr>
          <w:rFonts w:ascii="Wingdings 3" w:eastAsia="Wingdings 3" w:hAnsi="Wingdings 3" w:cs="Wingdings 3"/>
        </w:rPr>
        <w:t></w:t>
      </w:r>
      <w:r>
        <w:t xml:space="preserve"> 11 Mbps (1999) </w:t>
      </w:r>
    </w:p>
    <w:p w14:paraId="0AED8690" w14:textId="77777777" w:rsidR="00A97412" w:rsidRDefault="00000000">
      <w:pPr>
        <w:numPr>
          <w:ilvl w:val="0"/>
          <w:numId w:val="25"/>
        </w:numPr>
        <w:spacing w:after="12" w:line="267" w:lineRule="auto"/>
        <w:ind w:right="959" w:hanging="360"/>
      </w:pPr>
      <w:r>
        <w:t>802.11a</w:t>
      </w:r>
      <w:proofErr w:type="gramStart"/>
      <w:r>
        <w:rPr>
          <w:rFonts w:ascii="Wingdings 3" w:eastAsia="Wingdings 3" w:hAnsi="Wingdings 3" w:cs="Wingdings 3"/>
        </w:rPr>
        <w:t></w:t>
      </w:r>
      <w:r>
        <w:t xml:space="preserve">  54</w:t>
      </w:r>
      <w:proofErr w:type="gramEnd"/>
      <w:r>
        <w:t xml:space="preserve"> Mbps (1999) </w:t>
      </w:r>
    </w:p>
    <w:p w14:paraId="554FFEC7" w14:textId="77777777" w:rsidR="00A97412" w:rsidRDefault="00000000">
      <w:pPr>
        <w:numPr>
          <w:ilvl w:val="0"/>
          <w:numId w:val="25"/>
        </w:numPr>
        <w:spacing w:after="12" w:line="267" w:lineRule="auto"/>
        <w:ind w:right="959" w:hanging="360"/>
      </w:pPr>
      <w:r>
        <w:t>802.11g</w:t>
      </w:r>
      <w:r>
        <w:rPr>
          <w:rFonts w:ascii="Wingdings 3" w:eastAsia="Wingdings 3" w:hAnsi="Wingdings 3" w:cs="Wingdings 3"/>
        </w:rPr>
        <w:t></w:t>
      </w:r>
      <w:r>
        <w:t xml:space="preserve"> 54 Mbps (2003) </w:t>
      </w:r>
    </w:p>
    <w:p w14:paraId="78EE0888" w14:textId="77777777" w:rsidR="00A97412" w:rsidRDefault="00000000">
      <w:pPr>
        <w:numPr>
          <w:ilvl w:val="0"/>
          <w:numId w:val="25"/>
        </w:numPr>
        <w:spacing w:after="12" w:line="267" w:lineRule="auto"/>
        <w:ind w:right="959" w:hanging="360"/>
      </w:pPr>
      <w:r>
        <w:t>802.11n</w:t>
      </w:r>
      <w:r>
        <w:rPr>
          <w:rFonts w:ascii="Wingdings 3" w:eastAsia="Wingdings 3" w:hAnsi="Wingdings 3" w:cs="Wingdings 3"/>
        </w:rPr>
        <w:t></w:t>
      </w:r>
      <w:r>
        <w:t xml:space="preserve"> 600 Mbps (2009) </w:t>
      </w:r>
    </w:p>
    <w:p w14:paraId="5ECA4D5A" w14:textId="77777777" w:rsidR="00A97412" w:rsidRDefault="00000000">
      <w:pPr>
        <w:numPr>
          <w:ilvl w:val="0"/>
          <w:numId w:val="25"/>
        </w:numPr>
        <w:spacing w:after="20"/>
        <w:ind w:right="959" w:hanging="360"/>
      </w:pPr>
      <w:r>
        <w:t>802.11e</w:t>
      </w:r>
      <w:r>
        <w:rPr>
          <w:rFonts w:ascii="Wingdings 3" w:eastAsia="Wingdings 3" w:hAnsi="Wingdings 3" w:cs="Wingdings 3"/>
        </w:rPr>
        <w:t></w:t>
      </w:r>
      <w:r>
        <w:t xml:space="preserve"> </w:t>
      </w:r>
      <w:proofErr w:type="spellStart"/>
      <w:r>
        <w:t>QoS</w:t>
      </w:r>
      <w:proofErr w:type="spellEnd"/>
      <w:r>
        <w:t xml:space="preserve"> </w:t>
      </w:r>
      <w:r>
        <w:rPr>
          <w:b/>
        </w:rPr>
        <w:t>(Voz, video, Datos)</w:t>
      </w:r>
      <w:r>
        <w:t xml:space="preserve"> </w:t>
      </w:r>
    </w:p>
    <w:p w14:paraId="120670F5" w14:textId="77777777" w:rsidR="00A97412" w:rsidRDefault="00000000">
      <w:pPr>
        <w:numPr>
          <w:ilvl w:val="0"/>
          <w:numId w:val="25"/>
        </w:numPr>
        <w:spacing w:after="12" w:line="267" w:lineRule="auto"/>
        <w:ind w:right="959" w:hanging="360"/>
      </w:pPr>
      <w:r>
        <w:lastRenderedPageBreak/>
        <w:t>802.11i</w:t>
      </w:r>
      <w:proofErr w:type="gramStart"/>
      <w:r>
        <w:rPr>
          <w:rFonts w:ascii="Wingdings 3" w:eastAsia="Wingdings 3" w:hAnsi="Wingdings 3" w:cs="Wingdings 3"/>
        </w:rPr>
        <w:t></w:t>
      </w:r>
      <w:r>
        <w:t xml:space="preserve">  Seguridad</w:t>
      </w:r>
      <w:proofErr w:type="gramEnd"/>
      <w:r>
        <w:t xml:space="preserve"> </w:t>
      </w:r>
    </w:p>
    <w:p w14:paraId="1C2812C4" w14:textId="77777777" w:rsidR="00A97412" w:rsidRDefault="00000000">
      <w:pPr>
        <w:numPr>
          <w:ilvl w:val="0"/>
          <w:numId w:val="25"/>
        </w:numPr>
        <w:spacing w:after="304" w:line="267" w:lineRule="auto"/>
        <w:ind w:right="959" w:hanging="360"/>
      </w:pPr>
      <w:r>
        <w:t xml:space="preserve">802.15 </w:t>
      </w:r>
      <w:r>
        <w:rPr>
          <w:rFonts w:ascii="Wingdings 3" w:eastAsia="Wingdings 3" w:hAnsi="Wingdings 3" w:cs="Wingdings 3"/>
        </w:rPr>
        <w:t></w:t>
      </w:r>
      <w:r>
        <w:t xml:space="preserve"> PAN (Bluetooth) </w:t>
      </w:r>
    </w:p>
    <w:p w14:paraId="48649FAD" w14:textId="77777777" w:rsidR="00A97412" w:rsidRDefault="00000000">
      <w:pPr>
        <w:spacing w:after="0" w:line="260" w:lineRule="auto"/>
        <w:ind w:left="822" w:right="813" w:hanging="10"/>
        <w:jc w:val="center"/>
      </w:pPr>
      <w:r>
        <w:rPr>
          <w:color w:val="2F5496"/>
          <w:sz w:val="32"/>
        </w:rPr>
        <w:t xml:space="preserve">ESPECIFICACIONES IEEE 802.3af </w:t>
      </w:r>
    </w:p>
    <w:p w14:paraId="574E8BB5" w14:textId="77777777" w:rsidR="00A97412" w:rsidRDefault="00000000">
      <w:pPr>
        <w:numPr>
          <w:ilvl w:val="0"/>
          <w:numId w:val="25"/>
        </w:numPr>
        <w:spacing w:after="12" w:line="267" w:lineRule="auto"/>
        <w:ind w:right="959" w:hanging="360"/>
      </w:pPr>
      <w:proofErr w:type="spellStart"/>
      <w:r>
        <w:t>Power</w:t>
      </w:r>
      <w:proofErr w:type="spellEnd"/>
      <w:r>
        <w:t xml:space="preserve"> </w:t>
      </w:r>
      <w:proofErr w:type="spellStart"/>
      <w:r>
        <w:t>over</w:t>
      </w:r>
      <w:proofErr w:type="spellEnd"/>
      <w:r>
        <w:t xml:space="preserve"> Ethernet </w:t>
      </w:r>
      <w:r>
        <w:rPr>
          <w:rFonts w:ascii="Wingdings 3" w:eastAsia="Wingdings 3" w:hAnsi="Wingdings 3" w:cs="Wingdings 3"/>
        </w:rPr>
        <w:t></w:t>
      </w:r>
      <w:r>
        <w:t xml:space="preserve"> </w:t>
      </w:r>
      <w:proofErr w:type="spellStart"/>
      <w:r>
        <w:t>PoE</w:t>
      </w:r>
      <w:proofErr w:type="spellEnd"/>
      <w:r>
        <w:t xml:space="preserve"> </w:t>
      </w:r>
    </w:p>
    <w:p w14:paraId="7B52931D" w14:textId="77777777" w:rsidR="00A97412" w:rsidRDefault="00000000">
      <w:pPr>
        <w:numPr>
          <w:ilvl w:val="0"/>
          <w:numId w:val="25"/>
        </w:numPr>
        <w:spacing w:after="12" w:line="267" w:lineRule="auto"/>
        <w:ind w:right="959" w:hanging="360"/>
      </w:pPr>
      <w:r>
        <w:t xml:space="preserve">Incorpora alimentación eléctrica a una infraestructura LAN estándar. </w:t>
      </w:r>
    </w:p>
    <w:p w14:paraId="29E2C31C" w14:textId="77777777" w:rsidR="00A97412" w:rsidRDefault="00000000">
      <w:pPr>
        <w:numPr>
          <w:ilvl w:val="0"/>
          <w:numId w:val="25"/>
        </w:numPr>
        <w:spacing w:after="12" w:line="267" w:lineRule="auto"/>
        <w:ind w:right="959" w:hanging="360"/>
      </w:pPr>
      <w:r>
        <w:t xml:space="preserve">Elimina la necesidad de utilizar tomas de corriente en las ubicaciones del dispositivo alimentado. </w:t>
      </w:r>
    </w:p>
    <w:p w14:paraId="7B63E182" w14:textId="77777777" w:rsidR="00A97412" w:rsidRDefault="00000000">
      <w:pPr>
        <w:spacing w:after="0"/>
        <w:ind w:left="2293"/>
      </w:pPr>
      <w:r>
        <w:rPr>
          <w:noProof/>
        </w:rPr>
        <mc:AlternateContent>
          <mc:Choice Requires="wpg">
            <w:drawing>
              <wp:inline distT="0" distB="0" distL="0" distR="0" wp14:anchorId="297F6ABE" wp14:editId="182ECAFA">
                <wp:extent cx="3804222" cy="1410397"/>
                <wp:effectExtent l="0" t="0" r="0" b="0"/>
                <wp:docPr id="257690" name="Group 257690"/>
                <wp:cNvGraphicFramePr/>
                <a:graphic xmlns:a="http://schemas.openxmlformats.org/drawingml/2006/main">
                  <a:graphicData uri="http://schemas.microsoft.com/office/word/2010/wordprocessingGroup">
                    <wpg:wgp>
                      <wpg:cNvGrpSpPr/>
                      <wpg:grpSpPr>
                        <a:xfrm>
                          <a:off x="0" y="0"/>
                          <a:ext cx="3804222" cy="1410397"/>
                          <a:chOff x="0" y="0"/>
                          <a:chExt cx="3804222" cy="1410397"/>
                        </a:xfrm>
                      </wpg:grpSpPr>
                      <wps:wsp>
                        <wps:cNvPr id="11127" name="Rectangle 11127"/>
                        <wps:cNvSpPr/>
                        <wps:spPr>
                          <a:xfrm>
                            <a:off x="3772535" y="1267587"/>
                            <a:ext cx="42143" cy="189937"/>
                          </a:xfrm>
                          <a:prstGeom prst="rect">
                            <a:avLst/>
                          </a:prstGeom>
                          <a:ln>
                            <a:noFill/>
                          </a:ln>
                        </wps:spPr>
                        <wps:txbx>
                          <w:txbxContent>
                            <w:p w14:paraId="74A964B7" w14:textId="77777777" w:rsidR="00A97412" w:rsidRDefault="00000000">
                              <w:r>
                                <w:t xml:space="preserve"> </w:t>
                              </w:r>
                            </w:p>
                          </w:txbxContent>
                        </wps:txbx>
                        <wps:bodyPr horzOverflow="overflow" vert="horz" lIns="0" tIns="0" rIns="0" bIns="0" rtlCol="0">
                          <a:noAutofit/>
                        </wps:bodyPr>
                      </wps:wsp>
                      <pic:pic xmlns:pic="http://schemas.openxmlformats.org/drawingml/2006/picture">
                        <pic:nvPicPr>
                          <pic:cNvPr id="11130" name="Picture 11130"/>
                          <pic:cNvPicPr/>
                        </pic:nvPicPr>
                        <pic:blipFill>
                          <a:blip r:embed="rId381"/>
                          <a:stretch>
                            <a:fillRect/>
                          </a:stretch>
                        </pic:blipFill>
                        <pic:spPr>
                          <a:xfrm>
                            <a:off x="38100" y="38062"/>
                            <a:ext cx="1287145" cy="1266609"/>
                          </a:xfrm>
                          <a:prstGeom prst="rect">
                            <a:avLst/>
                          </a:prstGeom>
                        </pic:spPr>
                      </pic:pic>
                      <wps:wsp>
                        <wps:cNvPr id="11131" name="Shape 11131"/>
                        <wps:cNvSpPr/>
                        <wps:spPr>
                          <a:xfrm>
                            <a:off x="0" y="0"/>
                            <a:ext cx="1363345" cy="1342771"/>
                          </a:xfrm>
                          <a:custGeom>
                            <a:avLst/>
                            <a:gdLst/>
                            <a:ahLst/>
                            <a:cxnLst/>
                            <a:rect l="0" t="0" r="0" b="0"/>
                            <a:pathLst>
                              <a:path w="1363345" h="1342771">
                                <a:moveTo>
                                  <a:pt x="0" y="1342771"/>
                                </a:moveTo>
                                <a:lnTo>
                                  <a:pt x="1363345" y="1342771"/>
                                </a:lnTo>
                                <a:lnTo>
                                  <a:pt x="1363345" y="0"/>
                                </a:lnTo>
                                <a:lnTo>
                                  <a:pt x="0" y="0"/>
                                </a:lnTo>
                                <a:close/>
                              </a:path>
                            </a:pathLst>
                          </a:custGeom>
                          <a:ln w="76200" cap="flat">
                            <a:miter lim="127000"/>
                          </a:ln>
                        </wps:spPr>
                        <wps:style>
                          <a:lnRef idx="1">
                            <a:srgbClr val="F6BE98"/>
                          </a:lnRef>
                          <a:fillRef idx="0">
                            <a:srgbClr val="000000">
                              <a:alpha val="0"/>
                            </a:srgbClr>
                          </a:fillRef>
                          <a:effectRef idx="0">
                            <a:scrgbClr r="0" g="0" b="0"/>
                          </a:effectRef>
                          <a:fontRef idx="none"/>
                        </wps:style>
                        <wps:bodyPr/>
                      </wps:wsp>
                      <pic:pic xmlns:pic="http://schemas.openxmlformats.org/drawingml/2006/picture">
                        <pic:nvPicPr>
                          <pic:cNvPr id="11134" name="Picture 11134"/>
                          <pic:cNvPicPr/>
                        </pic:nvPicPr>
                        <pic:blipFill>
                          <a:blip r:embed="rId382"/>
                          <a:stretch>
                            <a:fillRect/>
                          </a:stretch>
                        </pic:blipFill>
                        <pic:spPr>
                          <a:xfrm>
                            <a:off x="1485900" y="38100"/>
                            <a:ext cx="2218436" cy="1250950"/>
                          </a:xfrm>
                          <a:prstGeom prst="rect">
                            <a:avLst/>
                          </a:prstGeom>
                        </pic:spPr>
                      </pic:pic>
                      <wps:wsp>
                        <wps:cNvPr id="11135" name="Shape 11135"/>
                        <wps:cNvSpPr/>
                        <wps:spPr>
                          <a:xfrm>
                            <a:off x="1447800" y="0"/>
                            <a:ext cx="2294636" cy="1327150"/>
                          </a:xfrm>
                          <a:custGeom>
                            <a:avLst/>
                            <a:gdLst/>
                            <a:ahLst/>
                            <a:cxnLst/>
                            <a:rect l="0" t="0" r="0" b="0"/>
                            <a:pathLst>
                              <a:path w="2294636" h="1327150">
                                <a:moveTo>
                                  <a:pt x="0" y="1327150"/>
                                </a:moveTo>
                                <a:lnTo>
                                  <a:pt x="2294636" y="1327150"/>
                                </a:lnTo>
                                <a:lnTo>
                                  <a:pt x="2294636" y="0"/>
                                </a:lnTo>
                                <a:lnTo>
                                  <a:pt x="0" y="0"/>
                                </a:lnTo>
                                <a:close/>
                              </a:path>
                            </a:pathLst>
                          </a:custGeom>
                          <a:ln w="76200" cap="flat">
                            <a:miter lim="127000"/>
                          </a:ln>
                        </wps:spPr>
                        <wps:style>
                          <a:lnRef idx="1">
                            <a:srgbClr val="F6BE98"/>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57690" style="width:299.545pt;height:111.055pt;mso-position-horizontal-relative:char;mso-position-vertical-relative:line" coordsize="38042,14103">
                <v:rect id="Rectangle 11127" style="position:absolute;width:421;height:1899;left:37725;top:12675;" filled="f" stroked="f">
                  <v:textbox inset="0,0,0,0">
                    <w:txbxContent>
                      <w:p>
                        <w:pPr>
                          <w:spacing w:before="0" w:after="160" w:line="259" w:lineRule="auto"/>
                        </w:pPr>
                        <w:r>
                          <w:rPr>
                            <w:rFonts w:cs="Calibri" w:hAnsi="Calibri" w:eastAsia="Calibri" w:ascii="Calibri"/>
                            <w:sz w:val="22"/>
                          </w:rPr>
                          <w:t xml:space="preserve"> </w:t>
                        </w:r>
                      </w:p>
                    </w:txbxContent>
                  </v:textbox>
                </v:rect>
                <v:shape id="Picture 11130" style="position:absolute;width:12871;height:12666;left:381;top:380;" filled="f">
                  <v:imagedata r:id="rId383"/>
                </v:shape>
                <v:shape id="Shape 11131" style="position:absolute;width:13633;height:13427;left:0;top:0;" coordsize="1363345,1342771" path="m0,1342771l1363345,1342771l1363345,0l0,0x">
                  <v:stroke weight="6pt" endcap="flat" joinstyle="miter" miterlimit="10" on="true" color="#f6be98"/>
                  <v:fill on="false" color="#000000" opacity="0"/>
                </v:shape>
                <v:shape id="Picture 11134" style="position:absolute;width:22184;height:12509;left:14859;top:381;" filled="f">
                  <v:imagedata r:id="rId384"/>
                </v:shape>
                <v:shape id="Shape 11135" style="position:absolute;width:22946;height:13271;left:14478;top:0;" coordsize="2294636,1327150" path="m0,1327150l2294636,1327150l2294636,0l0,0x">
                  <v:stroke weight="6pt" endcap="flat" joinstyle="miter" miterlimit="10" on="true" color="#f6be98"/>
                  <v:fill on="false" color="#000000" opacity="0"/>
                </v:shape>
              </v:group>
            </w:pict>
          </mc:Fallback>
        </mc:AlternateContent>
      </w:r>
    </w:p>
    <w:p w14:paraId="41CF3E59" w14:textId="77777777" w:rsidR="00A97412" w:rsidRDefault="00000000">
      <w:pPr>
        <w:spacing w:after="0" w:line="260" w:lineRule="auto"/>
        <w:ind w:left="822" w:right="812" w:hanging="10"/>
        <w:jc w:val="center"/>
      </w:pPr>
      <w:r>
        <w:rPr>
          <w:color w:val="2F5496"/>
          <w:sz w:val="32"/>
        </w:rPr>
        <w:t xml:space="preserve">Tecnologías Ethernet </w:t>
      </w:r>
    </w:p>
    <w:p w14:paraId="4697BB91" w14:textId="77777777" w:rsidR="00A97412" w:rsidRDefault="00000000">
      <w:pPr>
        <w:spacing w:after="90"/>
        <w:ind w:left="982"/>
      </w:pPr>
      <w:r>
        <w:rPr>
          <w:noProof/>
        </w:rPr>
        <mc:AlternateContent>
          <mc:Choice Requires="wpg">
            <w:drawing>
              <wp:inline distT="0" distB="0" distL="0" distR="0" wp14:anchorId="562D8507" wp14:editId="2B553DD4">
                <wp:extent cx="5584051" cy="3532710"/>
                <wp:effectExtent l="0" t="0" r="0" b="0"/>
                <wp:docPr id="259237" name="Group 259237"/>
                <wp:cNvGraphicFramePr/>
                <a:graphic xmlns:a="http://schemas.openxmlformats.org/drawingml/2006/main">
                  <a:graphicData uri="http://schemas.microsoft.com/office/word/2010/wordprocessingGroup">
                    <wpg:wgp>
                      <wpg:cNvGrpSpPr/>
                      <wpg:grpSpPr>
                        <a:xfrm>
                          <a:off x="0" y="0"/>
                          <a:ext cx="5584051" cy="3532710"/>
                          <a:chOff x="0" y="0"/>
                          <a:chExt cx="5584051" cy="3532710"/>
                        </a:xfrm>
                      </wpg:grpSpPr>
                      <wps:wsp>
                        <wps:cNvPr id="11188" name="Rectangle 11188"/>
                        <wps:cNvSpPr/>
                        <wps:spPr>
                          <a:xfrm>
                            <a:off x="5543753" y="2934588"/>
                            <a:ext cx="53596" cy="241550"/>
                          </a:xfrm>
                          <a:prstGeom prst="rect">
                            <a:avLst/>
                          </a:prstGeom>
                          <a:ln>
                            <a:noFill/>
                          </a:ln>
                        </wps:spPr>
                        <wps:txbx>
                          <w:txbxContent>
                            <w:p w14:paraId="3967914A" w14:textId="77777777" w:rsidR="00A97412" w:rsidRDefault="00000000">
                              <w:r>
                                <w:rPr>
                                  <w:sz w:val="28"/>
                                </w:rPr>
                                <w:t xml:space="preserve"> </w:t>
                              </w:r>
                            </w:p>
                          </w:txbxContent>
                        </wps:txbx>
                        <wps:bodyPr horzOverflow="overflow" vert="horz" lIns="0" tIns="0" rIns="0" bIns="0" rtlCol="0">
                          <a:noAutofit/>
                        </wps:bodyPr>
                      </wps:wsp>
                      <wps:wsp>
                        <wps:cNvPr id="313947" name="Shape 313947"/>
                        <wps:cNvSpPr/>
                        <wps:spPr>
                          <a:xfrm>
                            <a:off x="0" y="3088132"/>
                            <a:ext cx="5543677" cy="12192"/>
                          </a:xfrm>
                          <a:custGeom>
                            <a:avLst/>
                            <a:gdLst/>
                            <a:ahLst/>
                            <a:cxnLst/>
                            <a:rect l="0" t="0" r="0" b="0"/>
                            <a:pathLst>
                              <a:path w="5543677" h="12192">
                                <a:moveTo>
                                  <a:pt x="0" y="0"/>
                                </a:moveTo>
                                <a:lnTo>
                                  <a:pt x="5543677" y="0"/>
                                </a:lnTo>
                                <a:lnTo>
                                  <a:pt x="5543677"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190" name="Rectangle 11190"/>
                        <wps:cNvSpPr/>
                        <wps:spPr>
                          <a:xfrm>
                            <a:off x="1562430" y="3326257"/>
                            <a:ext cx="3022805" cy="274582"/>
                          </a:xfrm>
                          <a:prstGeom prst="rect">
                            <a:avLst/>
                          </a:prstGeom>
                          <a:ln>
                            <a:noFill/>
                          </a:ln>
                        </wps:spPr>
                        <wps:txbx>
                          <w:txbxContent>
                            <w:p w14:paraId="36D8BF64" w14:textId="77777777" w:rsidR="00A97412" w:rsidRDefault="00000000">
                              <w:r>
                                <w:rPr>
                                  <w:color w:val="2F5496"/>
                                  <w:sz w:val="32"/>
                                </w:rPr>
                                <w:t>CABLEADO ESTRUCTURADO</w:t>
                              </w:r>
                            </w:p>
                          </w:txbxContent>
                        </wps:txbx>
                        <wps:bodyPr horzOverflow="overflow" vert="horz" lIns="0" tIns="0" rIns="0" bIns="0" rtlCol="0">
                          <a:noAutofit/>
                        </wps:bodyPr>
                      </wps:wsp>
                      <wps:wsp>
                        <wps:cNvPr id="11191" name="Rectangle 11191"/>
                        <wps:cNvSpPr/>
                        <wps:spPr>
                          <a:xfrm>
                            <a:off x="3838016" y="3326257"/>
                            <a:ext cx="60925" cy="274582"/>
                          </a:xfrm>
                          <a:prstGeom prst="rect">
                            <a:avLst/>
                          </a:prstGeom>
                          <a:ln>
                            <a:noFill/>
                          </a:ln>
                        </wps:spPr>
                        <wps:txbx>
                          <w:txbxContent>
                            <w:p w14:paraId="298CF62B" w14:textId="77777777" w:rsidR="00A97412" w:rsidRDefault="00000000">
                              <w:r>
                                <w:rPr>
                                  <w:color w:val="2F5496"/>
                                  <w:sz w:val="32"/>
                                </w:rPr>
                                <w:t xml:space="preserve"> </w:t>
                              </w:r>
                            </w:p>
                          </w:txbxContent>
                        </wps:txbx>
                        <wps:bodyPr horzOverflow="overflow" vert="horz" lIns="0" tIns="0" rIns="0" bIns="0" rtlCol="0">
                          <a:noAutofit/>
                        </wps:bodyPr>
                      </wps:wsp>
                      <wps:wsp>
                        <wps:cNvPr id="313948" name="Shape 313948"/>
                        <wps:cNvSpPr/>
                        <wps:spPr>
                          <a:xfrm>
                            <a:off x="75514" y="38100"/>
                            <a:ext cx="5400040" cy="2960370"/>
                          </a:xfrm>
                          <a:custGeom>
                            <a:avLst/>
                            <a:gdLst/>
                            <a:ahLst/>
                            <a:cxnLst/>
                            <a:rect l="0" t="0" r="0" b="0"/>
                            <a:pathLst>
                              <a:path w="5400040" h="2960370">
                                <a:moveTo>
                                  <a:pt x="0" y="0"/>
                                </a:moveTo>
                                <a:lnTo>
                                  <a:pt x="5400040" y="0"/>
                                </a:lnTo>
                                <a:lnTo>
                                  <a:pt x="5400040" y="2960370"/>
                                </a:lnTo>
                                <a:lnTo>
                                  <a:pt x="0" y="2960370"/>
                                </a:lnTo>
                                <a:lnTo>
                                  <a:pt x="0" y="0"/>
                                </a:lnTo>
                              </a:path>
                            </a:pathLst>
                          </a:custGeom>
                          <a:ln w="0" cap="flat">
                            <a:miter lim="127000"/>
                          </a:ln>
                        </wps:spPr>
                        <wps:style>
                          <a:lnRef idx="0">
                            <a:srgbClr val="000000">
                              <a:alpha val="0"/>
                            </a:srgbClr>
                          </a:lnRef>
                          <a:fillRef idx="1">
                            <a:srgbClr val="003366"/>
                          </a:fillRef>
                          <a:effectRef idx="0">
                            <a:scrgbClr r="0" g="0" b="0"/>
                          </a:effectRef>
                          <a:fontRef idx="none"/>
                        </wps:style>
                        <wps:bodyPr/>
                      </wps:wsp>
                      <pic:pic xmlns:pic="http://schemas.openxmlformats.org/drawingml/2006/picture">
                        <pic:nvPicPr>
                          <pic:cNvPr id="11226" name="Picture 11226"/>
                          <pic:cNvPicPr/>
                        </pic:nvPicPr>
                        <pic:blipFill>
                          <a:blip r:embed="rId385"/>
                          <a:stretch>
                            <a:fillRect/>
                          </a:stretch>
                        </pic:blipFill>
                        <pic:spPr>
                          <a:xfrm>
                            <a:off x="75514" y="38100"/>
                            <a:ext cx="5400040" cy="2960370"/>
                          </a:xfrm>
                          <a:prstGeom prst="rect">
                            <a:avLst/>
                          </a:prstGeom>
                        </pic:spPr>
                      </pic:pic>
                      <wps:wsp>
                        <wps:cNvPr id="11227" name="Shape 11227"/>
                        <wps:cNvSpPr/>
                        <wps:spPr>
                          <a:xfrm>
                            <a:off x="37414" y="0"/>
                            <a:ext cx="5476240" cy="3036570"/>
                          </a:xfrm>
                          <a:custGeom>
                            <a:avLst/>
                            <a:gdLst/>
                            <a:ahLst/>
                            <a:cxnLst/>
                            <a:rect l="0" t="0" r="0" b="0"/>
                            <a:pathLst>
                              <a:path w="5476240" h="3036570">
                                <a:moveTo>
                                  <a:pt x="0" y="3036570"/>
                                </a:moveTo>
                                <a:lnTo>
                                  <a:pt x="5476240" y="3036570"/>
                                </a:lnTo>
                                <a:lnTo>
                                  <a:pt x="5476240" y="0"/>
                                </a:lnTo>
                                <a:lnTo>
                                  <a:pt x="0" y="0"/>
                                </a:lnTo>
                                <a:close/>
                              </a:path>
                            </a:pathLst>
                          </a:custGeom>
                          <a:ln w="76200" cap="flat">
                            <a:miter lim="127000"/>
                          </a:ln>
                        </wps:spPr>
                        <wps:style>
                          <a:lnRef idx="1">
                            <a:srgbClr val="F6BE98"/>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59237" style="width:439.689pt;height:278.166pt;mso-position-horizontal-relative:char;mso-position-vertical-relative:line" coordsize="55840,35327">
                <v:rect id="Rectangle 11188" style="position:absolute;width:535;height:2415;left:55437;top:29345;" filled="f" stroked="f">
                  <v:textbox inset="0,0,0,0">
                    <w:txbxContent>
                      <w:p>
                        <w:pPr>
                          <w:spacing w:before="0" w:after="160" w:line="259" w:lineRule="auto"/>
                        </w:pPr>
                        <w:r>
                          <w:rPr>
                            <w:rFonts w:cs="Calibri" w:hAnsi="Calibri" w:eastAsia="Calibri" w:ascii="Calibri"/>
                            <w:sz w:val="28"/>
                          </w:rPr>
                          <w:t xml:space="preserve"> </w:t>
                        </w:r>
                      </w:p>
                    </w:txbxContent>
                  </v:textbox>
                </v:rect>
                <v:shape id="Shape 313949" style="position:absolute;width:55436;height:121;left:0;top:30881;" coordsize="5543677,12192" path="m0,0l5543677,0l5543677,12192l0,12192l0,0">
                  <v:stroke weight="0pt" endcap="flat" joinstyle="miter" miterlimit="10" on="false" color="#000000" opacity="0"/>
                  <v:fill on="true" color="#000000"/>
                </v:shape>
                <v:rect id="Rectangle 11190" style="position:absolute;width:30228;height:2745;left:15624;top:33262;" filled="f" stroked="f">
                  <v:textbox inset="0,0,0,0">
                    <w:txbxContent>
                      <w:p>
                        <w:pPr>
                          <w:spacing w:before="0" w:after="160" w:line="259" w:lineRule="auto"/>
                        </w:pPr>
                        <w:r>
                          <w:rPr>
                            <w:rFonts w:cs="Calibri" w:hAnsi="Calibri" w:eastAsia="Calibri" w:ascii="Calibri"/>
                            <w:color w:val="2f5496"/>
                            <w:sz w:val="32"/>
                          </w:rPr>
                          <w:t xml:space="preserve">CABLEADO ESTRUCTURADO</w:t>
                        </w:r>
                      </w:p>
                    </w:txbxContent>
                  </v:textbox>
                </v:rect>
                <v:rect id="Rectangle 11191" style="position:absolute;width:609;height:2745;left:38380;top:33262;" filled="f" stroked="f">
                  <v:textbox inset="0,0,0,0">
                    <w:txbxContent>
                      <w:p>
                        <w:pPr>
                          <w:spacing w:before="0" w:after="160" w:line="259" w:lineRule="auto"/>
                        </w:pPr>
                        <w:r>
                          <w:rPr>
                            <w:rFonts w:cs="Calibri" w:hAnsi="Calibri" w:eastAsia="Calibri" w:ascii="Calibri"/>
                            <w:color w:val="2f5496"/>
                            <w:sz w:val="32"/>
                          </w:rPr>
                          <w:t xml:space="preserve"> </w:t>
                        </w:r>
                      </w:p>
                    </w:txbxContent>
                  </v:textbox>
                </v:rect>
                <v:shape id="Shape 313950" style="position:absolute;width:54000;height:29603;left:755;top:381;" coordsize="5400040,2960370" path="m0,0l5400040,0l5400040,2960370l0,2960370l0,0">
                  <v:stroke weight="0pt" endcap="flat" joinstyle="miter" miterlimit="10" on="false" color="#000000" opacity="0"/>
                  <v:fill on="true" color="#003366"/>
                </v:shape>
                <v:shape id="Picture 11226" style="position:absolute;width:54000;height:29603;left:755;top:381;" filled="f">
                  <v:imagedata r:id="rId386"/>
                </v:shape>
                <v:shape id="Shape 11227" style="position:absolute;width:54762;height:30365;left:374;top:0;" coordsize="5476240,3036570" path="m0,3036570l5476240,3036570l5476240,0l0,0x">
                  <v:stroke weight="6pt" endcap="flat" joinstyle="miter" miterlimit="10" on="true" color="#f6be98"/>
                  <v:fill on="false" color="#000000" opacity="0"/>
                </v:shape>
              </v:group>
            </w:pict>
          </mc:Fallback>
        </mc:AlternateContent>
      </w:r>
    </w:p>
    <w:p w14:paraId="46037E58" w14:textId="77777777" w:rsidR="00A97412" w:rsidRDefault="00000000">
      <w:pPr>
        <w:spacing w:after="241"/>
        <w:ind w:left="2144"/>
      </w:pPr>
      <w:r>
        <w:rPr>
          <w:noProof/>
        </w:rPr>
        <w:lastRenderedPageBreak/>
        <mc:AlternateContent>
          <mc:Choice Requires="wpg">
            <w:drawing>
              <wp:inline distT="0" distB="0" distL="0" distR="0" wp14:anchorId="0031B128" wp14:editId="0D65F56B">
                <wp:extent cx="3965614" cy="2601728"/>
                <wp:effectExtent l="0" t="0" r="0" b="0"/>
                <wp:docPr id="259240" name="Group 259240"/>
                <wp:cNvGraphicFramePr/>
                <a:graphic xmlns:a="http://schemas.openxmlformats.org/drawingml/2006/main">
                  <a:graphicData uri="http://schemas.microsoft.com/office/word/2010/wordprocessingGroup">
                    <wpg:wgp>
                      <wpg:cNvGrpSpPr/>
                      <wpg:grpSpPr>
                        <a:xfrm>
                          <a:off x="0" y="0"/>
                          <a:ext cx="3965614" cy="2601728"/>
                          <a:chOff x="0" y="0"/>
                          <a:chExt cx="3965614" cy="2601728"/>
                        </a:xfrm>
                      </wpg:grpSpPr>
                      <wps:wsp>
                        <wps:cNvPr id="11192" name="Rectangle 11192"/>
                        <wps:cNvSpPr/>
                        <wps:spPr>
                          <a:xfrm>
                            <a:off x="3925316" y="2420112"/>
                            <a:ext cx="53596" cy="241549"/>
                          </a:xfrm>
                          <a:prstGeom prst="rect">
                            <a:avLst/>
                          </a:prstGeom>
                          <a:ln>
                            <a:noFill/>
                          </a:ln>
                        </wps:spPr>
                        <wps:txbx>
                          <w:txbxContent>
                            <w:p w14:paraId="086B929B" w14:textId="77777777" w:rsidR="00A97412" w:rsidRDefault="00000000">
                              <w:r>
                                <w:rPr>
                                  <w:sz w:val="28"/>
                                </w:rPr>
                                <w:t xml:space="preserve"> </w:t>
                              </w:r>
                            </w:p>
                          </w:txbxContent>
                        </wps:txbx>
                        <wps:bodyPr horzOverflow="overflow" vert="horz" lIns="0" tIns="0" rIns="0" bIns="0" rtlCol="0">
                          <a:noAutofit/>
                        </wps:bodyPr>
                      </wps:wsp>
                      <wps:wsp>
                        <wps:cNvPr id="313951" name="Shape 313951"/>
                        <wps:cNvSpPr/>
                        <wps:spPr>
                          <a:xfrm>
                            <a:off x="0" y="2573655"/>
                            <a:ext cx="3925189" cy="12192"/>
                          </a:xfrm>
                          <a:custGeom>
                            <a:avLst/>
                            <a:gdLst/>
                            <a:ahLst/>
                            <a:cxnLst/>
                            <a:rect l="0" t="0" r="0" b="0"/>
                            <a:pathLst>
                              <a:path w="3925189" h="12192">
                                <a:moveTo>
                                  <a:pt x="0" y="0"/>
                                </a:moveTo>
                                <a:lnTo>
                                  <a:pt x="3925189" y="0"/>
                                </a:lnTo>
                                <a:lnTo>
                                  <a:pt x="3925189"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11230" name="Picture 11230"/>
                          <pic:cNvPicPr/>
                        </pic:nvPicPr>
                        <pic:blipFill>
                          <a:blip r:embed="rId387"/>
                          <a:stretch>
                            <a:fillRect/>
                          </a:stretch>
                        </pic:blipFill>
                        <pic:spPr>
                          <a:xfrm>
                            <a:off x="75819" y="38099"/>
                            <a:ext cx="3771011" cy="2431415"/>
                          </a:xfrm>
                          <a:prstGeom prst="rect">
                            <a:avLst/>
                          </a:prstGeom>
                        </pic:spPr>
                      </pic:pic>
                      <wps:wsp>
                        <wps:cNvPr id="11231" name="Shape 11231"/>
                        <wps:cNvSpPr/>
                        <wps:spPr>
                          <a:xfrm>
                            <a:off x="37719" y="0"/>
                            <a:ext cx="3847211" cy="2507615"/>
                          </a:xfrm>
                          <a:custGeom>
                            <a:avLst/>
                            <a:gdLst/>
                            <a:ahLst/>
                            <a:cxnLst/>
                            <a:rect l="0" t="0" r="0" b="0"/>
                            <a:pathLst>
                              <a:path w="3847211" h="2507615">
                                <a:moveTo>
                                  <a:pt x="0" y="2507615"/>
                                </a:moveTo>
                                <a:lnTo>
                                  <a:pt x="3847211" y="2507615"/>
                                </a:lnTo>
                                <a:lnTo>
                                  <a:pt x="3847211" y="0"/>
                                </a:lnTo>
                                <a:lnTo>
                                  <a:pt x="0" y="0"/>
                                </a:lnTo>
                                <a:close/>
                              </a:path>
                            </a:pathLst>
                          </a:custGeom>
                          <a:ln w="76200" cap="flat">
                            <a:miter lim="127000"/>
                          </a:ln>
                        </wps:spPr>
                        <wps:style>
                          <a:lnRef idx="1">
                            <a:srgbClr val="F6BE98"/>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59240" style="width:312.253pt;height:204.86pt;mso-position-horizontal-relative:char;mso-position-vertical-relative:line" coordsize="39656,26017">
                <v:rect id="Rectangle 11192" style="position:absolute;width:535;height:2415;left:39253;top:24201;" filled="f" stroked="f">
                  <v:textbox inset="0,0,0,0">
                    <w:txbxContent>
                      <w:p>
                        <w:pPr>
                          <w:spacing w:before="0" w:after="160" w:line="259" w:lineRule="auto"/>
                        </w:pPr>
                        <w:r>
                          <w:rPr>
                            <w:rFonts w:cs="Calibri" w:hAnsi="Calibri" w:eastAsia="Calibri" w:ascii="Calibri"/>
                            <w:sz w:val="28"/>
                          </w:rPr>
                          <w:t xml:space="preserve"> </w:t>
                        </w:r>
                      </w:p>
                    </w:txbxContent>
                  </v:textbox>
                </v:rect>
                <v:shape id="Shape 313952" style="position:absolute;width:39251;height:121;left:0;top:25736;" coordsize="3925189,12192" path="m0,0l3925189,0l3925189,12192l0,12192l0,0">
                  <v:stroke weight="0pt" endcap="flat" joinstyle="miter" miterlimit="10" on="false" color="#000000" opacity="0"/>
                  <v:fill on="true" color="#000000"/>
                </v:shape>
                <v:shape id="Picture 11230" style="position:absolute;width:37710;height:24314;left:758;top:380;" filled="f">
                  <v:imagedata r:id="rId388"/>
                </v:shape>
                <v:shape id="Shape 11231" style="position:absolute;width:38472;height:25076;left:377;top:0;" coordsize="3847211,2507615" path="m0,2507615l3847211,2507615l3847211,0l0,0x">
                  <v:stroke weight="6pt" endcap="flat" joinstyle="miter" miterlimit="10" on="true" color="#f6be98"/>
                  <v:fill on="false" color="#000000" opacity="0"/>
                </v:shape>
              </v:group>
            </w:pict>
          </mc:Fallback>
        </mc:AlternateContent>
      </w:r>
    </w:p>
    <w:p w14:paraId="0F12D98D" w14:textId="77777777" w:rsidR="00A97412" w:rsidRDefault="00000000">
      <w:pPr>
        <w:numPr>
          <w:ilvl w:val="0"/>
          <w:numId w:val="25"/>
        </w:numPr>
        <w:spacing w:after="38" w:line="267" w:lineRule="auto"/>
        <w:ind w:right="959" w:hanging="360"/>
      </w:pPr>
      <w:r>
        <w:t xml:space="preserve">CONJUNTO DE ELEMENTOS RELACIONADOS ENTRE SI POR UNA ESTRUCTURA JERARQUICA QUE CONTRIBUYEN A UN FIN Y DONDE LAS PARTES RESPONDEN A UN DADO ORDEN Y TIENEN UNA DETERMINADA DISTRIBUCION. </w:t>
      </w:r>
    </w:p>
    <w:p w14:paraId="6130B90F" w14:textId="77777777" w:rsidR="00A97412" w:rsidRDefault="00000000">
      <w:pPr>
        <w:numPr>
          <w:ilvl w:val="0"/>
          <w:numId w:val="25"/>
        </w:numPr>
        <w:spacing w:after="38" w:line="267" w:lineRule="auto"/>
        <w:ind w:right="959" w:hanging="360"/>
      </w:pPr>
      <w:r>
        <w:t xml:space="preserve">MEDIO DE TRANSMISIÓN ESTANDAR, CUYO DISEÑO E INTERFACES DE CONEXIÓN SE ENCUENTRAN NORMALIZADAS. </w:t>
      </w:r>
    </w:p>
    <w:p w14:paraId="25384F30" w14:textId="77777777" w:rsidR="00A97412" w:rsidRDefault="00000000">
      <w:pPr>
        <w:numPr>
          <w:ilvl w:val="0"/>
          <w:numId w:val="25"/>
        </w:numPr>
        <w:spacing w:after="38" w:line="267" w:lineRule="auto"/>
        <w:ind w:right="959" w:hanging="360"/>
      </w:pPr>
      <w:r>
        <w:t>SISTEMA COMPLETO DE DISEÑO UNIFORME Y CONSISTENTE QUE PERMITE SOPORTAR CUALQUIER EQUIPAMIENTO</w:t>
      </w:r>
      <w:r>
        <w:rPr>
          <w:rFonts w:ascii="Wingdings 3" w:eastAsia="Wingdings 3" w:hAnsi="Wingdings 3" w:cs="Wingdings 3"/>
        </w:rPr>
        <w:t></w:t>
      </w:r>
      <w:r>
        <w:t xml:space="preserve"> ESCALABILIDAD. </w:t>
      </w:r>
    </w:p>
    <w:p w14:paraId="7C42BD00" w14:textId="77777777" w:rsidR="00A97412" w:rsidRDefault="00000000">
      <w:pPr>
        <w:numPr>
          <w:ilvl w:val="0"/>
          <w:numId w:val="25"/>
        </w:numPr>
        <w:spacing w:after="12" w:line="267" w:lineRule="auto"/>
        <w:ind w:right="959" w:hanging="360"/>
      </w:pPr>
      <w:r>
        <w:t xml:space="preserve">ARQUITECTURA ABIERTA. </w:t>
      </w:r>
    </w:p>
    <w:p w14:paraId="27599DAA" w14:textId="77777777" w:rsidR="00A97412" w:rsidRDefault="00000000">
      <w:pPr>
        <w:numPr>
          <w:ilvl w:val="0"/>
          <w:numId w:val="25"/>
        </w:numPr>
        <w:spacing w:after="12" w:line="267" w:lineRule="auto"/>
        <w:ind w:right="959" w:hanging="360"/>
      </w:pPr>
      <w:r>
        <w:t xml:space="preserve">TRANSPERENCIA E INTEGRACIÓN EN TODAS LAS COMUNICACIONES. </w:t>
      </w:r>
    </w:p>
    <w:p w14:paraId="3402558E" w14:textId="77777777" w:rsidR="00A97412" w:rsidRDefault="00000000">
      <w:pPr>
        <w:spacing w:after="0" w:line="260" w:lineRule="auto"/>
        <w:ind w:left="822" w:right="815" w:hanging="10"/>
        <w:jc w:val="center"/>
      </w:pPr>
      <w:proofErr w:type="gramStart"/>
      <w:r>
        <w:rPr>
          <w:color w:val="2F5496"/>
          <w:sz w:val="32"/>
        </w:rPr>
        <w:t>POR QUE SURGE EL CABLEADO ESTRUCTURADO?</w:t>
      </w:r>
      <w:proofErr w:type="gramEnd"/>
      <w:r>
        <w:rPr>
          <w:color w:val="2F5496"/>
          <w:sz w:val="32"/>
        </w:rPr>
        <w:t xml:space="preserve"> </w:t>
      </w:r>
    </w:p>
    <w:p w14:paraId="5898F769" w14:textId="77777777" w:rsidR="00A97412" w:rsidRDefault="00000000">
      <w:pPr>
        <w:numPr>
          <w:ilvl w:val="0"/>
          <w:numId w:val="25"/>
        </w:numPr>
        <w:spacing w:after="12" w:line="267" w:lineRule="auto"/>
        <w:ind w:right="959" w:hanging="360"/>
      </w:pPr>
      <w:r>
        <w:t xml:space="preserve">CAMBIOS TECNOLOGICOS RAPIDOS </w:t>
      </w:r>
    </w:p>
    <w:p w14:paraId="7F585447" w14:textId="77777777" w:rsidR="00A97412" w:rsidRDefault="00000000">
      <w:pPr>
        <w:numPr>
          <w:ilvl w:val="0"/>
          <w:numId w:val="25"/>
        </w:numPr>
        <w:spacing w:after="12" w:line="267" w:lineRule="auto"/>
        <w:ind w:right="959" w:hanging="360"/>
      </w:pPr>
      <w:r>
        <w:t xml:space="preserve">SATURACION DE CONDUCTOS </w:t>
      </w:r>
    </w:p>
    <w:p w14:paraId="7AA61F86" w14:textId="77777777" w:rsidR="00A97412" w:rsidRDefault="00000000">
      <w:pPr>
        <w:numPr>
          <w:ilvl w:val="0"/>
          <w:numId w:val="25"/>
        </w:numPr>
        <w:spacing w:after="12" w:line="267" w:lineRule="auto"/>
        <w:ind w:right="959" w:hanging="360"/>
      </w:pPr>
      <w:r>
        <w:t xml:space="preserve">INFLEXIBILIDAD PARA CAMBIOS </w:t>
      </w:r>
    </w:p>
    <w:p w14:paraId="52146212" w14:textId="77777777" w:rsidR="00A97412" w:rsidRDefault="00000000">
      <w:pPr>
        <w:numPr>
          <w:ilvl w:val="0"/>
          <w:numId w:val="25"/>
        </w:numPr>
        <w:spacing w:after="12" w:line="267" w:lineRule="auto"/>
        <w:ind w:right="959" w:hanging="360"/>
      </w:pPr>
      <w:r>
        <w:t xml:space="preserve">FALTA DE SISTEMAS INTEGRADOS </w:t>
      </w:r>
    </w:p>
    <w:p w14:paraId="73033942" w14:textId="77777777" w:rsidR="00A97412" w:rsidRDefault="00000000">
      <w:pPr>
        <w:numPr>
          <w:ilvl w:val="0"/>
          <w:numId w:val="25"/>
        </w:numPr>
        <w:spacing w:after="12" w:line="267" w:lineRule="auto"/>
        <w:ind w:right="959" w:hanging="360"/>
      </w:pPr>
      <w:r>
        <w:t xml:space="preserve">ISLAS DE AUTOMATIZACIÓN </w:t>
      </w:r>
    </w:p>
    <w:p w14:paraId="5DB88852" w14:textId="77777777" w:rsidR="00A97412" w:rsidRDefault="00000000">
      <w:pPr>
        <w:numPr>
          <w:ilvl w:val="0"/>
          <w:numId w:val="25"/>
        </w:numPr>
        <w:spacing w:after="12" w:line="267" w:lineRule="auto"/>
        <w:ind w:right="959" w:hanging="360"/>
      </w:pPr>
      <w:r>
        <w:t xml:space="preserve">MULTIPLES Y VARIADAS SOLUCIONES PRIVADAS </w:t>
      </w:r>
    </w:p>
    <w:p w14:paraId="0B5288A2" w14:textId="77777777" w:rsidR="00A97412" w:rsidRDefault="00000000">
      <w:pPr>
        <w:numPr>
          <w:ilvl w:val="0"/>
          <w:numId w:val="25"/>
        </w:numPr>
        <w:spacing w:after="12" w:line="267" w:lineRule="auto"/>
        <w:ind w:right="959" w:hanging="360"/>
      </w:pPr>
      <w:r>
        <w:t>FALTA DE ESTANDARIZACIÓN</w:t>
      </w:r>
      <w:r>
        <w:rPr>
          <w:rFonts w:ascii="Wingdings 3" w:eastAsia="Wingdings 3" w:hAnsi="Wingdings 3" w:cs="Wingdings 3"/>
        </w:rPr>
        <w:t></w:t>
      </w:r>
      <w:r>
        <w:t xml:space="preserve"> NORMAS </w:t>
      </w:r>
    </w:p>
    <w:p w14:paraId="78507654" w14:textId="77777777" w:rsidR="00A97412" w:rsidRDefault="00000000">
      <w:pPr>
        <w:numPr>
          <w:ilvl w:val="0"/>
          <w:numId w:val="25"/>
        </w:numPr>
        <w:spacing w:after="301" w:line="267" w:lineRule="auto"/>
        <w:ind w:right="959" w:hanging="360"/>
      </w:pPr>
      <w:r>
        <w:t xml:space="preserve">DEMANDA DE VELOCIDAD </w:t>
      </w:r>
      <w:r>
        <w:rPr>
          <w:rFonts w:ascii="Wingdings 3" w:eastAsia="Wingdings 3" w:hAnsi="Wingdings 3" w:cs="Wingdings 3"/>
        </w:rPr>
        <w:t></w:t>
      </w:r>
      <w:r>
        <w:t xml:space="preserve"> Ancho de Banda </w:t>
      </w:r>
    </w:p>
    <w:p w14:paraId="41D87FA8" w14:textId="77777777" w:rsidR="00A97412" w:rsidRDefault="00000000">
      <w:pPr>
        <w:spacing w:after="0" w:line="260" w:lineRule="auto"/>
        <w:ind w:left="822" w:right="812" w:hanging="10"/>
        <w:jc w:val="center"/>
      </w:pPr>
      <w:r>
        <w:rPr>
          <w:color w:val="2F5496"/>
          <w:sz w:val="32"/>
        </w:rPr>
        <w:t xml:space="preserve">TIA 942 </w:t>
      </w:r>
    </w:p>
    <w:p w14:paraId="29A635B6" w14:textId="77777777" w:rsidR="00A97412" w:rsidRDefault="00000000">
      <w:pPr>
        <w:spacing w:after="197" w:line="267" w:lineRule="auto"/>
        <w:ind w:left="992" w:right="959" w:hanging="10"/>
      </w:pPr>
      <w:r>
        <w:t xml:space="preserve">TIA: TELECOMMUNICATIONS INDUSTRY ASSOCIATION. </w:t>
      </w:r>
    </w:p>
    <w:p w14:paraId="68674D3F" w14:textId="77777777" w:rsidR="00A97412" w:rsidRDefault="00000000">
      <w:pPr>
        <w:numPr>
          <w:ilvl w:val="0"/>
          <w:numId w:val="25"/>
        </w:numPr>
        <w:spacing w:after="12" w:line="267" w:lineRule="auto"/>
        <w:ind w:right="959" w:hanging="360"/>
      </w:pPr>
      <w:r>
        <w:t xml:space="preserve">Normas de Aplicación para Data Centers </w:t>
      </w:r>
    </w:p>
    <w:p w14:paraId="5E0B6AB0" w14:textId="77777777" w:rsidR="00A97412" w:rsidRDefault="00000000">
      <w:pPr>
        <w:numPr>
          <w:ilvl w:val="0"/>
          <w:numId w:val="25"/>
        </w:numPr>
        <w:spacing w:after="328" w:line="267" w:lineRule="auto"/>
        <w:ind w:right="959" w:hanging="360"/>
      </w:pPr>
      <w:r>
        <w:t xml:space="preserve">Establecer una Guía de Referencia para la construcción o remodelado de un Data Center. </w:t>
      </w:r>
    </w:p>
    <w:p w14:paraId="7708C4FD" w14:textId="77777777" w:rsidR="00A97412" w:rsidRDefault="00000000">
      <w:pPr>
        <w:spacing w:after="63" w:line="260" w:lineRule="auto"/>
        <w:ind w:left="822" w:right="815" w:hanging="10"/>
        <w:jc w:val="center"/>
      </w:pPr>
      <w:r>
        <w:rPr>
          <w:color w:val="2F5496"/>
          <w:sz w:val="32"/>
        </w:rPr>
        <w:t xml:space="preserve">ANSI/EIA/TIA 568 </w:t>
      </w:r>
    </w:p>
    <w:p w14:paraId="267A230F" w14:textId="77777777" w:rsidR="00A97412" w:rsidRDefault="00000000">
      <w:pPr>
        <w:numPr>
          <w:ilvl w:val="0"/>
          <w:numId w:val="25"/>
        </w:numPr>
        <w:spacing w:after="12" w:line="267" w:lineRule="auto"/>
        <w:ind w:right="959" w:hanging="360"/>
      </w:pPr>
      <w:r>
        <w:t>ANSI: AMERICAN NATIONAL STANDARDS INSTITUTE</w:t>
      </w:r>
      <w:r>
        <w:rPr>
          <w:b/>
          <w:i/>
          <w:sz w:val="28"/>
        </w:rPr>
        <w:t xml:space="preserve"> </w:t>
      </w:r>
    </w:p>
    <w:p w14:paraId="369FC7BF" w14:textId="77777777" w:rsidR="00A97412" w:rsidRDefault="00000000">
      <w:pPr>
        <w:numPr>
          <w:ilvl w:val="0"/>
          <w:numId w:val="25"/>
        </w:numPr>
        <w:spacing w:after="12" w:line="267" w:lineRule="auto"/>
        <w:ind w:right="959" w:hanging="360"/>
      </w:pPr>
      <w:r>
        <w:t xml:space="preserve">EIA: ELECTRONIC INDUSTRIES ASSOCIATION. </w:t>
      </w:r>
    </w:p>
    <w:p w14:paraId="2ABEC74D" w14:textId="77777777" w:rsidR="00A97412" w:rsidRDefault="00000000">
      <w:pPr>
        <w:numPr>
          <w:ilvl w:val="0"/>
          <w:numId w:val="25"/>
        </w:numPr>
        <w:spacing w:after="302" w:line="267" w:lineRule="auto"/>
        <w:ind w:right="959" w:hanging="360"/>
      </w:pPr>
      <w:r>
        <w:t xml:space="preserve">TIA: TELECOMMUNICATIONS INDUSTRY ASSOCIATION. </w:t>
      </w:r>
    </w:p>
    <w:p w14:paraId="73F09170" w14:textId="77777777" w:rsidR="00A97412" w:rsidRDefault="00000000">
      <w:pPr>
        <w:spacing w:after="0" w:line="260" w:lineRule="auto"/>
        <w:ind w:left="822" w:right="813" w:hanging="10"/>
        <w:jc w:val="center"/>
      </w:pPr>
      <w:r>
        <w:rPr>
          <w:color w:val="2F5496"/>
          <w:sz w:val="32"/>
        </w:rPr>
        <w:lastRenderedPageBreak/>
        <w:t xml:space="preserve">NORMAS RELACIONADAS </w:t>
      </w:r>
    </w:p>
    <w:p w14:paraId="6F0865ED" w14:textId="77777777" w:rsidR="00A97412" w:rsidRDefault="00000000">
      <w:pPr>
        <w:numPr>
          <w:ilvl w:val="0"/>
          <w:numId w:val="25"/>
        </w:numPr>
        <w:spacing w:after="38" w:line="267" w:lineRule="auto"/>
        <w:ind w:right="959" w:hanging="360"/>
      </w:pPr>
      <w:r>
        <w:rPr>
          <w:b/>
        </w:rPr>
        <w:t xml:space="preserve">ANSI/EIA/TIA </w:t>
      </w:r>
      <w:proofErr w:type="gramStart"/>
      <w:r>
        <w:rPr>
          <w:b/>
        </w:rPr>
        <w:t>569</w:t>
      </w:r>
      <w:r>
        <w:t xml:space="preserve"> :</w:t>
      </w:r>
      <w:proofErr w:type="gramEnd"/>
      <w:r>
        <w:t xml:space="preserve"> Estándar de edificios comerciales para conductos y espacios de telecomunicaciones. ANSI/EIA/TIA 570: Estándar de edificios residenciales y pequeños comercios para cableado de telecomunicaciones.  </w:t>
      </w:r>
    </w:p>
    <w:p w14:paraId="303B3933" w14:textId="77777777" w:rsidR="00A97412" w:rsidRDefault="00000000">
      <w:pPr>
        <w:numPr>
          <w:ilvl w:val="0"/>
          <w:numId w:val="25"/>
        </w:numPr>
        <w:spacing w:after="39" w:line="267" w:lineRule="auto"/>
        <w:ind w:right="959" w:hanging="360"/>
      </w:pPr>
      <w:r>
        <w:rPr>
          <w:b/>
        </w:rPr>
        <w:t xml:space="preserve">ANSI/EIA/TIA </w:t>
      </w:r>
      <w:proofErr w:type="gramStart"/>
      <w:r>
        <w:rPr>
          <w:b/>
        </w:rPr>
        <w:t>606</w:t>
      </w:r>
      <w:r>
        <w:t xml:space="preserve"> :</w:t>
      </w:r>
      <w:proofErr w:type="gramEnd"/>
      <w:r>
        <w:t xml:space="preserve"> Estándar de administración de la infraestructura de telecomunicaciones de edificios comerciales.  </w:t>
      </w:r>
    </w:p>
    <w:p w14:paraId="6B0E15FE" w14:textId="77777777" w:rsidR="00A97412" w:rsidRDefault="00000000">
      <w:pPr>
        <w:numPr>
          <w:ilvl w:val="0"/>
          <w:numId w:val="25"/>
        </w:numPr>
        <w:spacing w:after="36" w:line="267" w:lineRule="auto"/>
        <w:ind w:right="959" w:hanging="360"/>
      </w:pPr>
      <w:r>
        <w:rPr>
          <w:b/>
        </w:rPr>
        <w:t xml:space="preserve">ANSI/EIA/TIA </w:t>
      </w:r>
      <w:proofErr w:type="gramStart"/>
      <w:r>
        <w:rPr>
          <w:b/>
        </w:rPr>
        <w:t>607</w:t>
      </w:r>
      <w:r>
        <w:t xml:space="preserve"> :</w:t>
      </w:r>
      <w:proofErr w:type="gramEnd"/>
      <w:r>
        <w:t xml:space="preserve"> Estándar de edificios comerciales para la puesta a tierra y requerimientos de conexiones para  telecomunicaciones. </w:t>
      </w:r>
    </w:p>
    <w:p w14:paraId="166EA185" w14:textId="77777777" w:rsidR="00A97412" w:rsidRDefault="00000000">
      <w:pPr>
        <w:numPr>
          <w:ilvl w:val="0"/>
          <w:numId w:val="25"/>
        </w:numPr>
        <w:spacing w:after="38" w:line="267" w:lineRule="auto"/>
        <w:ind w:right="959" w:hanging="360"/>
      </w:pPr>
      <w:r>
        <w:rPr>
          <w:b/>
        </w:rPr>
        <w:t xml:space="preserve">ANSI/EIA/TIA </w:t>
      </w:r>
      <w:proofErr w:type="gramStart"/>
      <w:r>
        <w:rPr>
          <w:b/>
        </w:rPr>
        <w:t>569</w:t>
      </w:r>
      <w:r>
        <w:t xml:space="preserve"> :</w:t>
      </w:r>
      <w:proofErr w:type="gramEnd"/>
      <w:r>
        <w:t xml:space="preserve"> ESTANDAR DE EDIFICIOS COMERCIALES PARA CONDUCTOS Y ESPACIOS DE TELECOMUNICACIONES. </w:t>
      </w:r>
    </w:p>
    <w:p w14:paraId="2D3722B1" w14:textId="77777777" w:rsidR="00A97412" w:rsidRDefault="00000000">
      <w:pPr>
        <w:numPr>
          <w:ilvl w:val="0"/>
          <w:numId w:val="25"/>
        </w:numPr>
        <w:spacing w:after="36" w:line="267" w:lineRule="auto"/>
        <w:ind w:right="959" w:hanging="360"/>
      </w:pPr>
      <w:r>
        <w:rPr>
          <w:b/>
        </w:rPr>
        <w:t>ANSI/EIA/TIA 570</w:t>
      </w:r>
      <w:r>
        <w:t xml:space="preserve">: ESTANDAR DE EDIFICIOS RESIDENCIALES Y PEQUEÑOS COMERCIOS PARA CABLEADO DE TELECOMUNICACIONES. </w:t>
      </w:r>
    </w:p>
    <w:p w14:paraId="373A9CB2" w14:textId="77777777" w:rsidR="00A97412" w:rsidRDefault="00000000">
      <w:pPr>
        <w:numPr>
          <w:ilvl w:val="0"/>
          <w:numId w:val="25"/>
        </w:numPr>
        <w:spacing w:after="39" w:line="267" w:lineRule="auto"/>
        <w:ind w:right="959" w:hanging="360"/>
      </w:pPr>
      <w:r>
        <w:rPr>
          <w:b/>
        </w:rPr>
        <w:t xml:space="preserve">ANSI/EIA/TIA </w:t>
      </w:r>
      <w:proofErr w:type="gramStart"/>
      <w:r>
        <w:rPr>
          <w:b/>
        </w:rPr>
        <w:t>606</w:t>
      </w:r>
      <w:r>
        <w:t xml:space="preserve"> :</w:t>
      </w:r>
      <w:proofErr w:type="gramEnd"/>
      <w:r>
        <w:t xml:space="preserve"> ESTANDAR DE ADMINISTRACIÓN DE INFRAESTRUCTURADE TELECOMUNICACIONES DE EDIFICIOS COMERCIALES </w:t>
      </w:r>
    </w:p>
    <w:p w14:paraId="5E9A1B93" w14:textId="77777777" w:rsidR="00A97412" w:rsidRDefault="00000000">
      <w:pPr>
        <w:numPr>
          <w:ilvl w:val="0"/>
          <w:numId w:val="25"/>
        </w:numPr>
        <w:spacing w:after="328" w:line="267" w:lineRule="auto"/>
        <w:ind w:right="959" w:hanging="360"/>
      </w:pPr>
      <w:r>
        <w:rPr>
          <w:b/>
        </w:rPr>
        <w:t xml:space="preserve">ANSI/EIA/TIA </w:t>
      </w:r>
      <w:proofErr w:type="gramStart"/>
      <w:r>
        <w:rPr>
          <w:b/>
        </w:rPr>
        <w:t>607</w:t>
      </w:r>
      <w:r>
        <w:t xml:space="preserve"> :</w:t>
      </w:r>
      <w:proofErr w:type="gramEnd"/>
      <w:r>
        <w:t xml:space="preserve"> ESTANDAR DE EDIFICIOS COMERCIALES PARA LA PUESTA A TIERRA Y REQUERIMIENTOS DE CONEXIONES PARA TELECOMUNICACIONES. </w:t>
      </w:r>
    </w:p>
    <w:p w14:paraId="5920B81C" w14:textId="77777777" w:rsidR="00A97412" w:rsidRDefault="00000000">
      <w:pPr>
        <w:spacing w:after="0" w:line="260" w:lineRule="auto"/>
        <w:ind w:left="822" w:right="816" w:hanging="10"/>
        <w:jc w:val="center"/>
      </w:pPr>
      <w:r>
        <w:rPr>
          <w:color w:val="2F5496"/>
          <w:sz w:val="32"/>
        </w:rPr>
        <w:t xml:space="preserve">SISTEMA DE CABLEADO. ESTRUCTURA </w:t>
      </w:r>
    </w:p>
    <w:p w14:paraId="5743DE9D" w14:textId="77777777" w:rsidR="00A97412" w:rsidRDefault="00000000">
      <w:pPr>
        <w:numPr>
          <w:ilvl w:val="0"/>
          <w:numId w:val="25"/>
        </w:numPr>
        <w:spacing w:after="12" w:line="267" w:lineRule="auto"/>
        <w:ind w:right="959" w:hanging="360"/>
      </w:pPr>
      <w:r>
        <w:t xml:space="preserve">HORIZONTAL CABLING. </w:t>
      </w:r>
    </w:p>
    <w:p w14:paraId="61C02212" w14:textId="77777777" w:rsidR="00A97412" w:rsidRDefault="00000000">
      <w:pPr>
        <w:numPr>
          <w:ilvl w:val="0"/>
          <w:numId w:val="25"/>
        </w:numPr>
        <w:spacing w:after="12" w:line="267" w:lineRule="auto"/>
        <w:ind w:right="959" w:hanging="360"/>
      </w:pPr>
      <w:r>
        <w:t xml:space="preserve">BACKBONE CABLING. </w:t>
      </w:r>
    </w:p>
    <w:p w14:paraId="22E8021B" w14:textId="77777777" w:rsidR="00A97412" w:rsidRDefault="00000000">
      <w:pPr>
        <w:numPr>
          <w:ilvl w:val="0"/>
          <w:numId w:val="25"/>
        </w:numPr>
        <w:spacing w:after="12" w:line="267" w:lineRule="auto"/>
        <w:ind w:right="959" w:hanging="360"/>
      </w:pPr>
      <w:r>
        <w:t xml:space="preserve">WORK AREA. </w:t>
      </w:r>
    </w:p>
    <w:p w14:paraId="39A5790F" w14:textId="77777777" w:rsidR="00A97412" w:rsidRDefault="00000000">
      <w:pPr>
        <w:numPr>
          <w:ilvl w:val="0"/>
          <w:numId w:val="25"/>
        </w:numPr>
        <w:spacing w:after="12" w:line="267" w:lineRule="auto"/>
        <w:ind w:right="959" w:hanging="360"/>
      </w:pPr>
      <w:r>
        <w:t xml:space="preserve">TELECOMMUNICATIONS CLOSET. </w:t>
      </w:r>
    </w:p>
    <w:p w14:paraId="1C221795" w14:textId="77777777" w:rsidR="00A97412" w:rsidRDefault="00000000">
      <w:pPr>
        <w:numPr>
          <w:ilvl w:val="0"/>
          <w:numId w:val="25"/>
        </w:numPr>
        <w:spacing w:after="12" w:line="267" w:lineRule="auto"/>
        <w:ind w:right="959" w:hanging="360"/>
      </w:pPr>
      <w:r>
        <w:t xml:space="preserve">EQUIPMENT ROOM. </w:t>
      </w:r>
    </w:p>
    <w:p w14:paraId="62EF6E84" w14:textId="77777777" w:rsidR="00A97412" w:rsidRDefault="00000000">
      <w:pPr>
        <w:numPr>
          <w:ilvl w:val="0"/>
          <w:numId w:val="25"/>
        </w:numPr>
        <w:spacing w:after="12" w:line="267" w:lineRule="auto"/>
        <w:ind w:right="959" w:hanging="360"/>
      </w:pPr>
      <w:r>
        <w:t xml:space="preserve">ENTRANCE FACILITIES. </w:t>
      </w:r>
    </w:p>
    <w:p w14:paraId="166FB16C" w14:textId="77777777" w:rsidR="00A97412" w:rsidRDefault="00000000">
      <w:pPr>
        <w:numPr>
          <w:ilvl w:val="0"/>
          <w:numId w:val="25"/>
        </w:numPr>
        <w:spacing w:after="12" w:line="267" w:lineRule="auto"/>
        <w:ind w:right="959" w:hanging="360"/>
      </w:pPr>
      <w:r>
        <w:t xml:space="preserve">ADMINISTRATION. </w:t>
      </w:r>
    </w:p>
    <w:p w14:paraId="55F62C30" w14:textId="77777777" w:rsidR="00A97412" w:rsidRDefault="00000000">
      <w:pPr>
        <w:spacing w:after="331"/>
        <w:ind w:left="998"/>
      </w:pPr>
      <w:r>
        <w:rPr>
          <w:noProof/>
        </w:rPr>
        <mc:AlternateContent>
          <mc:Choice Requires="wpg">
            <w:drawing>
              <wp:inline distT="0" distB="0" distL="0" distR="0" wp14:anchorId="1B84D1F5" wp14:editId="51775BCE">
                <wp:extent cx="5420018" cy="2112905"/>
                <wp:effectExtent l="0" t="0" r="0" b="0"/>
                <wp:docPr id="261594" name="Group 261594"/>
                <wp:cNvGraphicFramePr/>
                <a:graphic xmlns:a="http://schemas.openxmlformats.org/drawingml/2006/main">
                  <a:graphicData uri="http://schemas.microsoft.com/office/word/2010/wordprocessingGroup">
                    <wpg:wgp>
                      <wpg:cNvGrpSpPr/>
                      <wpg:grpSpPr>
                        <a:xfrm>
                          <a:off x="0" y="0"/>
                          <a:ext cx="5420018" cy="2112905"/>
                          <a:chOff x="0" y="0"/>
                          <a:chExt cx="5420018" cy="2112905"/>
                        </a:xfrm>
                      </wpg:grpSpPr>
                      <wps:wsp>
                        <wps:cNvPr id="11410" name="Rectangle 11410"/>
                        <wps:cNvSpPr/>
                        <wps:spPr>
                          <a:xfrm>
                            <a:off x="1687957" y="0"/>
                            <a:ext cx="2661567" cy="274582"/>
                          </a:xfrm>
                          <a:prstGeom prst="rect">
                            <a:avLst/>
                          </a:prstGeom>
                          <a:ln>
                            <a:noFill/>
                          </a:ln>
                        </wps:spPr>
                        <wps:txbx>
                          <w:txbxContent>
                            <w:p w14:paraId="40B7166D" w14:textId="77777777" w:rsidR="00A97412" w:rsidRDefault="00000000">
                              <w:r>
                                <w:rPr>
                                  <w:color w:val="2F5496"/>
                                  <w:sz w:val="32"/>
                                </w:rPr>
                                <w:t>CABLEADO HORIZONTAL</w:t>
                              </w:r>
                            </w:p>
                          </w:txbxContent>
                        </wps:txbx>
                        <wps:bodyPr horzOverflow="overflow" vert="horz" lIns="0" tIns="0" rIns="0" bIns="0" rtlCol="0">
                          <a:noAutofit/>
                        </wps:bodyPr>
                      </wps:wsp>
                      <wps:wsp>
                        <wps:cNvPr id="11411" name="Rectangle 11411"/>
                        <wps:cNvSpPr/>
                        <wps:spPr>
                          <a:xfrm>
                            <a:off x="3692271" y="0"/>
                            <a:ext cx="60925" cy="274582"/>
                          </a:xfrm>
                          <a:prstGeom prst="rect">
                            <a:avLst/>
                          </a:prstGeom>
                          <a:ln>
                            <a:noFill/>
                          </a:ln>
                        </wps:spPr>
                        <wps:txbx>
                          <w:txbxContent>
                            <w:p w14:paraId="2E2319B3" w14:textId="77777777" w:rsidR="00A97412" w:rsidRDefault="00000000">
                              <w:r>
                                <w:rPr>
                                  <w:color w:val="2F5496"/>
                                  <w:sz w:val="32"/>
                                </w:rPr>
                                <w:t xml:space="preserve"> </w:t>
                              </w:r>
                            </w:p>
                          </w:txbxContent>
                        </wps:txbx>
                        <wps:bodyPr horzOverflow="overflow" vert="horz" lIns="0" tIns="0" rIns="0" bIns="0" rtlCol="0">
                          <a:noAutofit/>
                        </wps:bodyPr>
                      </wps:wsp>
                      <pic:pic xmlns:pic="http://schemas.openxmlformats.org/drawingml/2006/picture">
                        <pic:nvPicPr>
                          <pic:cNvPr id="11413" name="Picture 11413"/>
                          <pic:cNvPicPr/>
                        </pic:nvPicPr>
                        <pic:blipFill>
                          <a:blip r:embed="rId389"/>
                          <a:stretch>
                            <a:fillRect/>
                          </a:stretch>
                        </pic:blipFill>
                        <pic:spPr>
                          <a:xfrm>
                            <a:off x="0" y="322453"/>
                            <a:ext cx="2559050" cy="1741805"/>
                          </a:xfrm>
                          <a:prstGeom prst="rect">
                            <a:avLst/>
                          </a:prstGeom>
                        </pic:spPr>
                      </pic:pic>
                      <wps:wsp>
                        <wps:cNvPr id="11414" name="Rectangle 11414"/>
                        <wps:cNvSpPr/>
                        <wps:spPr>
                          <a:xfrm>
                            <a:off x="5379720" y="1931288"/>
                            <a:ext cx="53596" cy="241550"/>
                          </a:xfrm>
                          <a:prstGeom prst="rect">
                            <a:avLst/>
                          </a:prstGeom>
                          <a:ln>
                            <a:noFill/>
                          </a:ln>
                        </wps:spPr>
                        <wps:txbx>
                          <w:txbxContent>
                            <w:p w14:paraId="21D644DB" w14:textId="77777777" w:rsidR="00A97412" w:rsidRDefault="00000000">
                              <w:r>
                                <w:rPr>
                                  <w:sz w:val="28"/>
                                </w:rPr>
                                <w:t xml:space="preserve"> </w:t>
                              </w:r>
                            </w:p>
                          </w:txbxContent>
                        </wps:txbx>
                        <wps:bodyPr horzOverflow="overflow" vert="horz" lIns="0" tIns="0" rIns="0" bIns="0" rtlCol="0">
                          <a:noAutofit/>
                        </wps:bodyPr>
                      </wps:wsp>
                      <wps:wsp>
                        <wps:cNvPr id="313953" name="Shape 313953"/>
                        <wps:cNvSpPr/>
                        <wps:spPr>
                          <a:xfrm>
                            <a:off x="559" y="2084832"/>
                            <a:ext cx="5379085" cy="12192"/>
                          </a:xfrm>
                          <a:custGeom>
                            <a:avLst/>
                            <a:gdLst/>
                            <a:ahLst/>
                            <a:cxnLst/>
                            <a:rect l="0" t="0" r="0" b="0"/>
                            <a:pathLst>
                              <a:path w="5379085" h="12192">
                                <a:moveTo>
                                  <a:pt x="0" y="0"/>
                                </a:moveTo>
                                <a:lnTo>
                                  <a:pt x="5379085" y="0"/>
                                </a:lnTo>
                                <a:lnTo>
                                  <a:pt x="5379085"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11449" name="Picture 11449"/>
                          <pic:cNvPicPr/>
                        </pic:nvPicPr>
                        <pic:blipFill>
                          <a:blip r:embed="rId390"/>
                          <a:stretch>
                            <a:fillRect/>
                          </a:stretch>
                        </pic:blipFill>
                        <pic:spPr>
                          <a:xfrm>
                            <a:off x="2558923" y="226948"/>
                            <a:ext cx="2819400" cy="1837690"/>
                          </a:xfrm>
                          <a:prstGeom prst="rect">
                            <a:avLst/>
                          </a:prstGeom>
                        </pic:spPr>
                      </pic:pic>
                    </wpg:wgp>
                  </a:graphicData>
                </a:graphic>
              </wp:inline>
            </w:drawing>
          </mc:Choice>
          <mc:Fallback xmlns:a="http://schemas.openxmlformats.org/drawingml/2006/main">
            <w:pict>
              <v:group id="Group 261594" style="width:426.773pt;height:166.37pt;mso-position-horizontal-relative:char;mso-position-vertical-relative:line" coordsize="54200,21129">
                <v:rect id="Rectangle 11410" style="position:absolute;width:26615;height:2745;left:16879;top:0;" filled="f" stroked="f">
                  <v:textbox inset="0,0,0,0">
                    <w:txbxContent>
                      <w:p>
                        <w:pPr>
                          <w:spacing w:before="0" w:after="160" w:line="259" w:lineRule="auto"/>
                        </w:pPr>
                        <w:r>
                          <w:rPr>
                            <w:rFonts w:cs="Calibri" w:hAnsi="Calibri" w:eastAsia="Calibri" w:ascii="Calibri"/>
                            <w:color w:val="2f5496"/>
                            <w:sz w:val="32"/>
                          </w:rPr>
                          <w:t xml:space="preserve">CABLEADO HORIZONTAL</w:t>
                        </w:r>
                      </w:p>
                    </w:txbxContent>
                  </v:textbox>
                </v:rect>
                <v:rect id="Rectangle 11411" style="position:absolute;width:609;height:2745;left:36922;top:0;" filled="f" stroked="f">
                  <v:textbox inset="0,0,0,0">
                    <w:txbxContent>
                      <w:p>
                        <w:pPr>
                          <w:spacing w:before="0" w:after="160" w:line="259" w:lineRule="auto"/>
                        </w:pPr>
                        <w:r>
                          <w:rPr>
                            <w:rFonts w:cs="Calibri" w:hAnsi="Calibri" w:eastAsia="Calibri" w:ascii="Calibri"/>
                            <w:color w:val="2f5496"/>
                            <w:sz w:val="32"/>
                          </w:rPr>
                          <w:t xml:space="preserve"> </w:t>
                        </w:r>
                      </w:p>
                    </w:txbxContent>
                  </v:textbox>
                </v:rect>
                <v:shape id="Picture 11413" style="position:absolute;width:25590;height:17418;left:0;top:3224;" filled="f">
                  <v:imagedata r:id="rId391"/>
                </v:shape>
                <v:rect id="Rectangle 11414" style="position:absolute;width:535;height:2415;left:53797;top:19312;" filled="f" stroked="f">
                  <v:textbox inset="0,0,0,0">
                    <w:txbxContent>
                      <w:p>
                        <w:pPr>
                          <w:spacing w:before="0" w:after="160" w:line="259" w:lineRule="auto"/>
                        </w:pPr>
                        <w:r>
                          <w:rPr>
                            <w:rFonts w:cs="Calibri" w:hAnsi="Calibri" w:eastAsia="Calibri" w:ascii="Calibri"/>
                            <w:sz w:val="28"/>
                          </w:rPr>
                          <w:t xml:space="preserve"> </w:t>
                        </w:r>
                      </w:p>
                    </w:txbxContent>
                  </v:textbox>
                </v:rect>
                <v:shape id="Shape 313954" style="position:absolute;width:53790;height:121;left:5;top:20848;" coordsize="5379085,12192" path="m0,0l5379085,0l5379085,12192l0,12192l0,0">
                  <v:stroke weight="0pt" endcap="flat" joinstyle="miter" miterlimit="10" on="false" color="#000000" opacity="0"/>
                  <v:fill on="true" color="#000000"/>
                </v:shape>
                <v:shape id="Picture 11449" style="position:absolute;width:28194;height:18376;left:25589;top:2269;" filled="f">
                  <v:imagedata r:id="rId392"/>
                </v:shape>
              </v:group>
            </w:pict>
          </mc:Fallback>
        </mc:AlternateContent>
      </w:r>
    </w:p>
    <w:p w14:paraId="600A10DE" w14:textId="77777777" w:rsidR="00A97412" w:rsidRDefault="00000000">
      <w:pPr>
        <w:spacing w:after="0" w:line="260" w:lineRule="auto"/>
        <w:ind w:left="822" w:right="813" w:hanging="10"/>
        <w:jc w:val="center"/>
      </w:pPr>
      <w:r>
        <w:rPr>
          <w:color w:val="2F5496"/>
          <w:sz w:val="32"/>
        </w:rPr>
        <w:t xml:space="preserve">CABLEADO HORIZONTAL. PARES TRENZADOS (EIA 568A) </w:t>
      </w:r>
    </w:p>
    <w:p w14:paraId="7D35EFE8" w14:textId="77777777" w:rsidR="00A97412" w:rsidRDefault="00000000">
      <w:pPr>
        <w:numPr>
          <w:ilvl w:val="0"/>
          <w:numId w:val="25"/>
        </w:numPr>
        <w:spacing w:after="159"/>
        <w:ind w:right="959" w:hanging="360"/>
      </w:pPr>
      <w:r>
        <w:rPr>
          <w:b/>
        </w:rPr>
        <w:t xml:space="preserve">UTP UNSHIELDED TWISTED PAIR. </w:t>
      </w:r>
      <w:r>
        <w:t>(SIN Revestimiento/Blindaje)</w:t>
      </w:r>
      <w:r>
        <w:rPr>
          <w:b/>
        </w:rPr>
        <w:t xml:space="preserve"> </w:t>
      </w:r>
    </w:p>
    <w:p w14:paraId="1941A0A1" w14:textId="77777777" w:rsidR="00A97412" w:rsidRDefault="00000000">
      <w:pPr>
        <w:numPr>
          <w:ilvl w:val="0"/>
          <w:numId w:val="25"/>
        </w:numPr>
        <w:spacing w:after="171" w:line="267" w:lineRule="auto"/>
        <w:ind w:right="959" w:hanging="360"/>
      </w:pPr>
      <w:r>
        <w:rPr>
          <w:b/>
        </w:rPr>
        <w:t xml:space="preserve">STP SHIELDED TWISTED PAIR. </w:t>
      </w:r>
      <w:r>
        <w:t>(Con Revestimiento/Blindaje)</w:t>
      </w:r>
      <w:r>
        <w:rPr>
          <w:b/>
        </w:rPr>
        <w:t xml:space="preserve"> </w:t>
      </w:r>
    </w:p>
    <w:p w14:paraId="05BBF205" w14:textId="77777777" w:rsidR="00A97412" w:rsidRDefault="00000000">
      <w:pPr>
        <w:numPr>
          <w:ilvl w:val="0"/>
          <w:numId w:val="25"/>
        </w:numPr>
        <w:spacing w:after="150" w:line="267" w:lineRule="auto"/>
        <w:ind w:right="959" w:hanging="360"/>
      </w:pPr>
      <w:r>
        <w:t xml:space="preserve">CATEGORIA: Los cableados estructurados se dividen por categorías y por tipo de materiales que se utilizan.  </w:t>
      </w:r>
    </w:p>
    <w:p w14:paraId="16405FC5" w14:textId="77777777" w:rsidR="00A97412" w:rsidRDefault="00000000">
      <w:pPr>
        <w:spacing w:after="12" w:line="267" w:lineRule="auto"/>
        <w:ind w:left="1337" w:right="959" w:hanging="10"/>
      </w:pPr>
      <w:r>
        <w:t xml:space="preserve">La categoría en la que se dio a conocer el cableado estructurado es 5, pero </w:t>
      </w:r>
      <w:proofErr w:type="gramStart"/>
      <w:r>
        <w:t>al día de hoy</w:t>
      </w:r>
      <w:proofErr w:type="gramEnd"/>
      <w:r>
        <w:t xml:space="preserve"> existen categorías superiores, Se mide en su máxima capacidad de transmisión. </w:t>
      </w:r>
    </w:p>
    <w:p w14:paraId="3EA6B3A7" w14:textId="77777777" w:rsidR="00A97412" w:rsidRDefault="00000000">
      <w:pPr>
        <w:spacing w:after="0"/>
        <w:ind w:left="10" w:right="1676" w:hanging="10"/>
        <w:jc w:val="right"/>
      </w:pPr>
      <w:r>
        <w:rPr>
          <w:color w:val="2F5496"/>
          <w:sz w:val="32"/>
        </w:rPr>
        <w:lastRenderedPageBreak/>
        <w:t xml:space="preserve">CABLEADO HORIZONTAL PARES TRENZADOS (EIA 568A) </w:t>
      </w:r>
    </w:p>
    <w:p w14:paraId="1C46D228" w14:textId="77777777" w:rsidR="00A97412" w:rsidRDefault="00000000">
      <w:pPr>
        <w:spacing w:after="557"/>
        <w:ind w:left="982"/>
      </w:pPr>
      <w:r>
        <w:rPr>
          <w:noProof/>
        </w:rPr>
        <w:drawing>
          <wp:anchor distT="0" distB="0" distL="114300" distR="114300" simplePos="0" relativeHeight="251664384" behindDoc="0" locked="0" layoutInCell="1" allowOverlap="0" wp14:anchorId="6B09DBE7" wp14:editId="74462699">
            <wp:simplePos x="0" y="0"/>
            <wp:positionH relativeFrom="page">
              <wp:posOffset>0</wp:posOffset>
            </wp:positionH>
            <wp:positionV relativeFrom="page">
              <wp:posOffset>1691640</wp:posOffset>
            </wp:positionV>
            <wp:extent cx="7543800" cy="5641848"/>
            <wp:effectExtent l="0" t="0" r="0" b="0"/>
            <wp:wrapTopAndBottom/>
            <wp:docPr id="306503" name="Picture 306503"/>
            <wp:cNvGraphicFramePr/>
            <a:graphic xmlns:a="http://schemas.openxmlformats.org/drawingml/2006/main">
              <a:graphicData uri="http://schemas.openxmlformats.org/drawingml/2006/picture">
                <pic:pic xmlns:pic="http://schemas.openxmlformats.org/drawingml/2006/picture">
                  <pic:nvPicPr>
                    <pic:cNvPr id="306503" name="Picture 306503"/>
                    <pic:cNvPicPr/>
                  </pic:nvPicPr>
                  <pic:blipFill>
                    <a:blip r:embed="rId393"/>
                    <a:stretch>
                      <a:fillRect/>
                    </a:stretch>
                  </pic:blipFill>
                  <pic:spPr>
                    <a:xfrm>
                      <a:off x="0" y="0"/>
                      <a:ext cx="7543800" cy="5641848"/>
                    </a:xfrm>
                    <a:prstGeom prst="rect">
                      <a:avLst/>
                    </a:prstGeom>
                  </pic:spPr>
                </pic:pic>
              </a:graphicData>
            </a:graphic>
          </wp:anchor>
        </w:drawing>
      </w:r>
      <w:r>
        <w:t xml:space="preserve"> </w:t>
      </w:r>
    </w:p>
    <w:p w14:paraId="63F8FCC1" w14:textId="77777777" w:rsidR="00A97412" w:rsidRDefault="00000000">
      <w:pPr>
        <w:spacing w:before="146" w:after="0" w:line="260" w:lineRule="auto"/>
        <w:ind w:left="822" w:right="813" w:hanging="10"/>
        <w:jc w:val="center"/>
      </w:pPr>
      <w:r>
        <w:rPr>
          <w:color w:val="2F5496"/>
          <w:sz w:val="32"/>
        </w:rPr>
        <w:t xml:space="preserve">Definiciones varias </w:t>
      </w:r>
    </w:p>
    <w:p w14:paraId="6205691A" w14:textId="77777777" w:rsidR="00A97412" w:rsidRDefault="00000000">
      <w:pPr>
        <w:numPr>
          <w:ilvl w:val="0"/>
          <w:numId w:val="25"/>
        </w:numPr>
        <w:spacing w:after="12" w:line="267" w:lineRule="auto"/>
        <w:ind w:right="959" w:hanging="360"/>
      </w:pPr>
      <w:r>
        <w:t xml:space="preserve">Montante. </w:t>
      </w:r>
    </w:p>
    <w:p w14:paraId="049E075B" w14:textId="77777777" w:rsidR="00A97412" w:rsidRDefault="00000000">
      <w:pPr>
        <w:numPr>
          <w:ilvl w:val="0"/>
          <w:numId w:val="25"/>
        </w:numPr>
        <w:spacing w:after="12" w:line="267" w:lineRule="auto"/>
        <w:ind w:right="959" w:hanging="360"/>
      </w:pPr>
      <w:r>
        <w:t xml:space="preserve">Ducto, </w:t>
      </w:r>
      <w:proofErr w:type="spellStart"/>
      <w:r>
        <w:t>Pisoducto</w:t>
      </w:r>
      <w:proofErr w:type="spellEnd"/>
      <w:r>
        <w:t xml:space="preserve">, </w:t>
      </w:r>
      <w:proofErr w:type="spellStart"/>
      <w:r>
        <w:t>Socaloducto</w:t>
      </w:r>
      <w:proofErr w:type="spellEnd"/>
      <w:r>
        <w:t xml:space="preserve">. </w:t>
      </w:r>
    </w:p>
    <w:p w14:paraId="3D8CD9AB" w14:textId="77777777" w:rsidR="00A97412" w:rsidRDefault="00000000">
      <w:pPr>
        <w:numPr>
          <w:ilvl w:val="0"/>
          <w:numId w:val="25"/>
        </w:numPr>
        <w:spacing w:after="12" w:line="267" w:lineRule="auto"/>
        <w:ind w:right="959" w:hanging="360"/>
      </w:pPr>
      <w:r>
        <w:t xml:space="preserve">Bandejas. </w:t>
      </w:r>
    </w:p>
    <w:p w14:paraId="5F874405" w14:textId="77777777" w:rsidR="00A97412" w:rsidRDefault="00000000">
      <w:pPr>
        <w:numPr>
          <w:ilvl w:val="0"/>
          <w:numId w:val="25"/>
        </w:numPr>
        <w:spacing w:after="12" w:line="267" w:lineRule="auto"/>
        <w:ind w:right="959" w:hanging="360"/>
      </w:pPr>
      <w:r>
        <w:t xml:space="preserve">Periscopio/Roseta. </w:t>
      </w:r>
    </w:p>
    <w:p w14:paraId="634957EB" w14:textId="77777777" w:rsidR="00A97412" w:rsidRDefault="00000000">
      <w:pPr>
        <w:numPr>
          <w:ilvl w:val="0"/>
          <w:numId w:val="25"/>
        </w:numPr>
        <w:spacing w:after="12" w:line="267" w:lineRule="auto"/>
        <w:ind w:right="959" w:hanging="360"/>
      </w:pPr>
      <w:r>
        <w:t xml:space="preserve">Pleno. </w:t>
      </w:r>
    </w:p>
    <w:p w14:paraId="0FBEC5FD" w14:textId="77777777" w:rsidR="00A97412" w:rsidRDefault="00000000">
      <w:pPr>
        <w:numPr>
          <w:ilvl w:val="0"/>
          <w:numId w:val="25"/>
        </w:numPr>
        <w:spacing w:after="301" w:line="267" w:lineRule="auto"/>
        <w:ind w:right="959" w:hanging="360"/>
      </w:pPr>
      <w:r>
        <w:t xml:space="preserve">Acometida. </w:t>
      </w:r>
    </w:p>
    <w:p w14:paraId="24BE38CE" w14:textId="77777777" w:rsidR="00A97412" w:rsidRDefault="00000000">
      <w:pPr>
        <w:spacing w:after="0" w:line="260" w:lineRule="auto"/>
        <w:ind w:left="2845" w:hanging="10"/>
      </w:pPr>
      <w:r>
        <w:rPr>
          <w:color w:val="2F5496"/>
          <w:sz w:val="32"/>
        </w:rPr>
        <w:t xml:space="preserve">CABLEADO HORIZONTAL. Parámetros </w:t>
      </w:r>
    </w:p>
    <w:p w14:paraId="3095EBA9" w14:textId="77777777" w:rsidR="00A97412" w:rsidRDefault="00000000">
      <w:pPr>
        <w:numPr>
          <w:ilvl w:val="0"/>
          <w:numId w:val="25"/>
        </w:numPr>
        <w:spacing w:after="12" w:line="267" w:lineRule="auto"/>
        <w:ind w:right="959" w:hanging="360"/>
      </w:pPr>
      <w:r>
        <w:t xml:space="preserve">WIRE MAP (PINOUT) Orden de conexionado </w:t>
      </w:r>
    </w:p>
    <w:p w14:paraId="027E8E69" w14:textId="77777777" w:rsidR="00A97412" w:rsidRDefault="00000000">
      <w:pPr>
        <w:numPr>
          <w:ilvl w:val="4"/>
          <w:numId w:val="27"/>
        </w:numPr>
        <w:spacing w:after="12" w:line="267" w:lineRule="auto"/>
        <w:ind w:right="959" w:hanging="361"/>
      </w:pPr>
      <w:proofErr w:type="spellStart"/>
      <w:r>
        <w:t>Pinout</w:t>
      </w:r>
      <w:proofErr w:type="spellEnd"/>
      <w:r>
        <w:t xml:space="preserve"> T568A </w:t>
      </w:r>
    </w:p>
    <w:p w14:paraId="4C2A07B8" w14:textId="77777777" w:rsidR="00A97412" w:rsidRDefault="00000000">
      <w:pPr>
        <w:numPr>
          <w:ilvl w:val="4"/>
          <w:numId w:val="27"/>
        </w:numPr>
        <w:spacing w:after="12" w:line="267" w:lineRule="auto"/>
        <w:ind w:right="959" w:hanging="361"/>
      </w:pPr>
      <w:proofErr w:type="spellStart"/>
      <w:r>
        <w:t>Pinout</w:t>
      </w:r>
      <w:proofErr w:type="spellEnd"/>
      <w:r>
        <w:t xml:space="preserve"> T568B </w:t>
      </w:r>
    </w:p>
    <w:p w14:paraId="0376F2D2" w14:textId="77777777" w:rsidR="00A97412" w:rsidRDefault="00000000">
      <w:pPr>
        <w:numPr>
          <w:ilvl w:val="4"/>
          <w:numId w:val="27"/>
        </w:numPr>
        <w:spacing w:after="38" w:line="267" w:lineRule="auto"/>
        <w:ind w:right="959" w:hanging="361"/>
      </w:pPr>
      <w:r>
        <w:lastRenderedPageBreak/>
        <w:t xml:space="preserve">Cables invertidos, cruzados o mezclados </w:t>
      </w:r>
    </w:p>
    <w:p w14:paraId="054E05A9" w14:textId="77777777" w:rsidR="00A97412" w:rsidRDefault="00000000">
      <w:pPr>
        <w:numPr>
          <w:ilvl w:val="0"/>
          <w:numId w:val="25"/>
        </w:numPr>
        <w:spacing w:after="12" w:line="267" w:lineRule="auto"/>
        <w:ind w:right="959" w:hanging="360"/>
      </w:pPr>
      <w:r>
        <w:t xml:space="preserve">Longitud </w:t>
      </w:r>
      <w:r>
        <w:rPr>
          <w:rFonts w:ascii="Wingdings 3" w:eastAsia="Wingdings 3" w:hAnsi="Wingdings 3" w:cs="Wingdings 3"/>
        </w:rPr>
        <w:t></w:t>
      </w:r>
      <w:r>
        <w:t xml:space="preserve">90 – </w:t>
      </w:r>
      <w:proofErr w:type="gramStart"/>
      <w:r>
        <w:t>104 ?</w:t>
      </w:r>
      <w:proofErr w:type="spellStart"/>
      <w:r>
        <w:t>mts</w:t>
      </w:r>
      <w:proofErr w:type="spellEnd"/>
      <w:proofErr w:type="gramEnd"/>
      <w:r>
        <w:t xml:space="preserve">. </w:t>
      </w:r>
    </w:p>
    <w:p w14:paraId="1D3BCDAF" w14:textId="77777777" w:rsidR="00A97412" w:rsidRDefault="00000000">
      <w:pPr>
        <w:numPr>
          <w:ilvl w:val="0"/>
          <w:numId w:val="25"/>
        </w:numPr>
        <w:spacing w:after="12" w:line="267" w:lineRule="auto"/>
        <w:ind w:right="959" w:hanging="360"/>
      </w:pPr>
      <w:r>
        <w:t xml:space="preserve">Atenuación: Diferencia de Intensidad de Señal. (dB). </w:t>
      </w:r>
    </w:p>
    <w:p w14:paraId="1A4E6946" w14:textId="77777777" w:rsidR="00A97412" w:rsidRDefault="00000000">
      <w:pPr>
        <w:numPr>
          <w:ilvl w:val="0"/>
          <w:numId w:val="25"/>
        </w:numPr>
        <w:spacing w:after="328" w:line="267" w:lineRule="auto"/>
        <w:ind w:right="959" w:hanging="360"/>
      </w:pPr>
      <w:r>
        <w:t>Diafonía: Acoplamiento Magnético entre 2 cables (Perturbador – Perturbado) (dB) Ruido Eléctrico (</w:t>
      </w:r>
      <w:proofErr w:type="spellStart"/>
      <w:r>
        <w:t>Crosstalk</w:t>
      </w:r>
      <w:proofErr w:type="spellEnd"/>
      <w:r>
        <w:t xml:space="preserve">). </w:t>
      </w:r>
    </w:p>
    <w:p w14:paraId="4D296CD5" w14:textId="77777777" w:rsidR="00A97412" w:rsidRDefault="00000000">
      <w:pPr>
        <w:spacing w:after="0" w:line="260" w:lineRule="auto"/>
        <w:ind w:left="822" w:right="817" w:hanging="10"/>
        <w:jc w:val="center"/>
      </w:pPr>
      <w:r>
        <w:rPr>
          <w:color w:val="2F5496"/>
          <w:sz w:val="32"/>
        </w:rPr>
        <w:t xml:space="preserve">CABLEADO HORIZONTAL. Parámetros P/Categoría </w:t>
      </w:r>
    </w:p>
    <w:p w14:paraId="49410F61" w14:textId="77777777" w:rsidR="00A97412" w:rsidRDefault="00000000">
      <w:pPr>
        <w:numPr>
          <w:ilvl w:val="0"/>
          <w:numId w:val="25"/>
        </w:numPr>
        <w:spacing w:after="12" w:line="267" w:lineRule="auto"/>
        <w:ind w:right="959" w:hanging="360"/>
      </w:pPr>
      <w:r>
        <w:rPr>
          <w:b/>
          <w:i/>
        </w:rPr>
        <w:t>ACR</w:t>
      </w:r>
      <w:r>
        <w:rPr>
          <w:i/>
        </w:rPr>
        <w:t>:</w:t>
      </w:r>
      <w:r>
        <w:t xml:space="preserve"> </w:t>
      </w:r>
      <w:proofErr w:type="spellStart"/>
      <w:r>
        <w:t>Attenuation-to-Crosstalk</w:t>
      </w:r>
      <w:proofErr w:type="spellEnd"/>
      <w:r>
        <w:t xml:space="preserve"> Ratio:  </w:t>
      </w:r>
      <w:r>
        <w:rPr>
          <w:i/>
        </w:rPr>
        <w:t>Relación atenuación/diafonía</w:t>
      </w:r>
      <w:r>
        <w:t xml:space="preserve"> </w:t>
      </w:r>
    </w:p>
    <w:p w14:paraId="5FF7DA92" w14:textId="77777777" w:rsidR="00A97412" w:rsidRDefault="00000000">
      <w:pPr>
        <w:numPr>
          <w:ilvl w:val="0"/>
          <w:numId w:val="25"/>
        </w:numPr>
        <w:spacing w:after="12" w:line="267" w:lineRule="auto"/>
        <w:ind w:right="959" w:hanging="360"/>
      </w:pPr>
      <w:r>
        <w:rPr>
          <w:b/>
          <w:i/>
        </w:rPr>
        <w:t>NEXT</w:t>
      </w:r>
      <w:r>
        <w:rPr>
          <w:i/>
        </w:rPr>
        <w:t xml:space="preserve">: </w:t>
      </w:r>
      <w:proofErr w:type="spellStart"/>
      <w:r>
        <w:rPr>
          <w:i/>
        </w:rPr>
        <w:t>Near</w:t>
      </w:r>
      <w:proofErr w:type="spellEnd"/>
      <w:r>
        <w:rPr>
          <w:i/>
        </w:rPr>
        <w:t xml:space="preserve"> </w:t>
      </w:r>
      <w:proofErr w:type="spellStart"/>
      <w:r>
        <w:rPr>
          <w:i/>
        </w:rPr>
        <w:t>End</w:t>
      </w:r>
      <w:proofErr w:type="spellEnd"/>
      <w:r>
        <w:rPr>
          <w:i/>
        </w:rPr>
        <w:t xml:space="preserve"> Cross </w:t>
      </w:r>
      <w:proofErr w:type="spellStart"/>
      <w:proofErr w:type="gramStart"/>
      <w:r>
        <w:rPr>
          <w:i/>
        </w:rPr>
        <w:t>Talk</w:t>
      </w:r>
      <w:proofErr w:type="spellEnd"/>
      <w:r>
        <w:rPr>
          <w:i/>
        </w:rPr>
        <w:t xml:space="preserve"> :</w:t>
      </w:r>
      <w:proofErr w:type="gramEnd"/>
      <w:r>
        <w:t xml:space="preserve"> Diafonía del par más cercano </w:t>
      </w:r>
    </w:p>
    <w:p w14:paraId="4289072E" w14:textId="77777777" w:rsidR="00A97412" w:rsidRDefault="00000000">
      <w:pPr>
        <w:numPr>
          <w:ilvl w:val="0"/>
          <w:numId w:val="25"/>
        </w:numPr>
        <w:spacing w:after="12" w:line="267" w:lineRule="auto"/>
        <w:ind w:right="959" w:hanging="360"/>
      </w:pPr>
      <w:r>
        <w:rPr>
          <w:b/>
          <w:i/>
        </w:rPr>
        <w:t>PSNEXT</w:t>
      </w:r>
      <w:r>
        <w:rPr>
          <w:i/>
        </w:rPr>
        <w:t>:</w:t>
      </w:r>
      <w:r>
        <w:t xml:space="preserve"> </w:t>
      </w:r>
      <w:proofErr w:type="spellStart"/>
      <w:r>
        <w:t>Powersum</w:t>
      </w:r>
      <w:proofErr w:type="spellEnd"/>
      <w:r>
        <w:t xml:space="preserve">: </w:t>
      </w:r>
      <w:proofErr w:type="spellStart"/>
      <w:r>
        <w:t>Near</w:t>
      </w:r>
      <w:proofErr w:type="spellEnd"/>
      <w:r>
        <w:t xml:space="preserve"> </w:t>
      </w:r>
      <w:proofErr w:type="spellStart"/>
      <w:r>
        <w:t>End</w:t>
      </w:r>
      <w:proofErr w:type="spellEnd"/>
      <w:r>
        <w:t xml:space="preserve"> Cross </w:t>
      </w:r>
      <w:proofErr w:type="spellStart"/>
      <w:r>
        <w:t>Talk</w:t>
      </w:r>
      <w:proofErr w:type="spellEnd"/>
      <w:r>
        <w:t xml:space="preserve">: Suma de diafonía con el resto de los pares </w:t>
      </w:r>
    </w:p>
    <w:p w14:paraId="1DE53805" w14:textId="77777777" w:rsidR="00A97412" w:rsidRDefault="00000000">
      <w:pPr>
        <w:numPr>
          <w:ilvl w:val="0"/>
          <w:numId w:val="25"/>
        </w:numPr>
        <w:spacing w:after="12" w:line="267" w:lineRule="auto"/>
        <w:ind w:right="959" w:hanging="360"/>
      </w:pPr>
      <w:r>
        <w:rPr>
          <w:b/>
          <w:i/>
        </w:rPr>
        <w:t>ELFEXT</w:t>
      </w:r>
      <w:r>
        <w:rPr>
          <w:i/>
        </w:rPr>
        <w:t>:</w:t>
      </w:r>
      <w:r>
        <w:t xml:space="preserve"> </w:t>
      </w:r>
      <w:proofErr w:type="spellStart"/>
      <w:r>
        <w:t>Equal</w:t>
      </w:r>
      <w:proofErr w:type="spellEnd"/>
      <w:r>
        <w:t xml:space="preserve"> </w:t>
      </w:r>
      <w:proofErr w:type="spellStart"/>
      <w:r>
        <w:t>Level</w:t>
      </w:r>
      <w:proofErr w:type="spellEnd"/>
      <w:r>
        <w:t xml:space="preserve"> Far </w:t>
      </w:r>
      <w:proofErr w:type="spellStart"/>
      <w:r>
        <w:t>End</w:t>
      </w:r>
      <w:proofErr w:type="spellEnd"/>
      <w:r>
        <w:t xml:space="preserve"> Cross </w:t>
      </w:r>
      <w:proofErr w:type="spellStart"/>
      <w:r>
        <w:t>Talk</w:t>
      </w:r>
      <w:proofErr w:type="spellEnd"/>
      <w:r>
        <w:t xml:space="preserve">: Diafonía con pares más lejanos </w:t>
      </w:r>
    </w:p>
    <w:p w14:paraId="7DA2D627" w14:textId="77777777" w:rsidR="00A97412" w:rsidRDefault="00000000">
      <w:pPr>
        <w:numPr>
          <w:ilvl w:val="0"/>
          <w:numId w:val="25"/>
        </w:numPr>
        <w:spacing w:after="12" w:line="267" w:lineRule="auto"/>
        <w:ind w:right="959" w:hanging="360"/>
      </w:pPr>
      <w:r>
        <w:rPr>
          <w:b/>
          <w:i/>
        </w:rPr>
        <w:t>PSELFEXT</w:t>
      </w:r>
      <w:r>
        <w:rPr>
          <w:i/>
        </w:rPr>
        <w:t>:</w:t>
      </w:r>
      <w:r>
        <w:t xml:space="preserve"> </w:t>
      </w:r>
      <w:proofErr w:type="spellStart"/>
      <w:r>
        <w:t>Power</w:t>
      </w:r>
      <w:proofErr w:type="spellEnd"/>
      <w:r>
        <w:t xml:space="preserve"> </w:t>
      </w:r>
      <w:proofErr w:type="gramStart"/>
      <w:r>
        <w:t>Sum</w:t>
      </w:r>
      <w:proofErr w:type="gramEnd"/>
      <w:r>
        <w:t xml:space="preserve"> ELFEXT: Suma de diafonía con el resto de los pares lejanos </w:t>
      </w:r>
    </w:p>
    <w:p w14:paraId="6AFE9B2A" w14:textId="77777777" w:rsidR="00A97412" w:rsidRDefault="00000000">
      <w:pPr>
        <w:numPr>
          <w:ilvl w:val="0"/>
          <w:numId w:val="25"/>
        </w:numPr>
        <w:spacing w:after="300" w:line="267" w:lineRule="auto"/>
        <w:ind w:right="959" w:hanging="360"/>
      </w:pPr>
      <w:r>
        <w:rPr>
          <w:b/>
          <w:i/>
        </w:rPr>
        <w:t>DELAY</w:t>
      </w:r>
      <w:r>
        <w:rPr>
          <w:i/>
        </w:rPr>
        <w:t xml:space="preserve"> </w:t>
      </w:r>
      <w:r>
        <w:rPr>
          <w:b/>
          <w:i/>
        </w:rPr>
        <w:t>SKEW</w:t>
      </w:r>
      <w:r>
        <w:rPr>
          <w:i/>
        </w:rPr>
        <w:t>:</w:t>
      </w:r>
      <w:r>
        <w:t xml:space="preserve"> Diferencia de retardo entre los pares rápidos y lentos </w:t>
      </w:r>
    </w:p>
    <w:p w14:paraId="449383FB" w14:textId="77777777" w:rsidR="00A97412" w:rsidRDefault="00000000">
      <w:pPr>
        <w:spacing w:after="0" w:line="260" w:lineRule="auto"/>
        <w:ind w:left="822" w:right="818" w:hanging="10"/>
        <w:jc w:val="center"/>
      </w:pPr>
      <w:r>
        <w:rPr>
          <w:color w:val="2F5496"/>
          <w:sz w:val="32"/>
        </w:rPr>
        <w:t xml:space="preserve">CABLEADO VERTICAL </w:t>
      </w:r>
      <w:proofErr w:type="gramStart"/>
      <w:r>
        <w:rPr>
          <w:color w:val="2F5496"/>
          <w:sz w:val="32"/>
        </w:rPr>
        <w:t>( BACKBONE</w:t>
      </w:r>
      <w:proofErr w:type="gramEnd"/>
      <w:r>
        <w:rPr>
          <w:color w:val="2F5496"/>
          <w:sz w:val="32"/>
        </w:rPr>
        <w:t xml:space="preserve"> ) </w:t>
      </w:r>
    </w:p>
    <w:p w14:paraId="6A3B1969" w14:textId="77777777" w:rsidR="00A97412" w:rsidRDefault="00000000">
      <w:pPr>
        <w:spacing w:after="0"/>
        <w:ind w:left="52"/>
        <w:jc w:val="center"/>
      </w:pPr>
      <w:r>
        <w:rPr>
          <w:noProof/>
        </w:rPr>
        <w:drawing>
          <wp:inline distT="0" distB="0" distL="0" distR="0" wp14:anchorId="4243BB2F" wp14:editId="3B70E0CD">
            <wp:extent cx="2677795" cy="2774950"/>
            <wp:effectExtent l="0" t="0" r="0" b="0"/>
            <wp:docPr id="11774" name="Picture 11774"/>
            <wp:cNvGraphicFramePr/>
            <a:graphic xmlns:a="http://schemas.openxmlformats.org/drawingml/2006/main">
              <a:graphicData uri="http://schemas.openxmlformats.org/drawingml/2006/picture">
                <pic:pic xmlns:pic="http://schemas.openxmlformats.org/drawingml/2006/picture">
                  <pic:nvPicPr>
                    <pic:cNvPr id="11774" name="Picture 11774"/>
                    <pic:cNvPicPr/>
                  </pic:nvPicPr>
                  <pic:blipFill>
                    <a:blip r:embed="rId394"/>
                    <a:stretch>
                      <a:fillRect/>
                    </a:stretch>
                  </pic:blipFill>
                  <pic:spPr>
                    <a:xfrm>
                      <a:off x="0" y="0"/>
                      <a:ext cx="2677795" cy="2774950"/>
                    </a:xfrm>
                    <a:prstGeom prst="rect">
                      <a:avLst/>
                    </a:prstGeom>
                  </pic:spPr>
                </pic:pic>
              </a:graphicData>
            </a:graphic>
          </wp:inline>
        </w:drawing>
      </w:r>
      <w:r>
        <w:t xml:space="preserve"> </w:t>
      </w:r>
    </w:p>
    <w:p w14:paraId="784ABA31" w14:textId="77777777" w:rsidR="00A97412" w:rsidRDefault="00000000">
      <w:pPr>
        <w:spacing w:after="331"/>
        <w:ind w:left="1574"/>
      </w:pPr>
      <w:r>
        <w:rPr>
          <w:noProof/>
        </w:rPr>
        <mc:AlternateContent>
          <mc:Choice Requires="wpg">
            <w:drawing>
              <wp:inline distT="0" distB="0" distL="0" distR="0" wp14:anchorId="746CF36F" wp14:editId="12C3D6CC">
                <wp:extent cx="4688498" cy="2176914"/>
                <wp:effectExtent l="0" t="0" r="0" b="0"/>
                <wp:docPr id="261890" name="Group 261890"/>
                <wp:cNvGraphicFramePr/>
                <a:graphic xmlns:a="http://schemas.openxmlformats.org/drawingml/2006/main">
                  <a:graphicData uri="http://schemas.microsoft.com/office/word/2010/wordprocessingGroup">
                    <wpg:wgp>
                      <wpg:cNvGrpSpPr/>
                      <wpg:grpSpPr>
                        <a:xfrm>
                          <a:off x="0" y="0"/>
                          <a:ext cx="4688498" cy="2176914"/>
                          <a:chOff x="0" y="0"/>
                          <a:chExt cx="4688498" cy="2176914"/>
                        </a:xfrm>
                      </wpg:grpSpPr>
                      <wps:wsp>
                        <wps:cNvPr id="11776" name="Rectangle 11776"/>
                        <wps:cNvSpPr/>
                        <wps:spPr>
                          <a:xfrm>
                            <a:off x="1331341" y="0"/>
                            <a:ext cx="2637575" cy="274582"/>
                          </a:xfrm>
                          <a:prstGeom prst="rect">
                            <a:avLst/>
                          </a:prstGeom>
                          <a:ln>
                            <a:noFill/>
                          </a:ln>
                        </wps:spPr>
                        <wps:txbx>
                          <w:txbxContent>
                            <w:p w14:paraId="3A857747" w14:textId="77777777" w:rsidR="00A97412" w:rsidRDefault="00000000">
                              <w:r>
                                <w:rPr>
                                  <w:color w:val="2F5496"/>
                                  <w:sz w:val="32"/>
                                </w:rPr>
                                <w:t xml:space="preserve">Distancias </w:t>
                              </w:r>
                              <w:proofErr w:type="gramStart"/>
                              <w:r>
                                <w:rPr>
                                  <w:color w:val="2F5496"/>
                                  <w:sz w:val="32"/>
                                </w:rPr>
                                <w:t>( BACKBONE</w:t>
                              </w:r>
                              <w:proofErr w:type="gramEnd"/>
                              <w:r>
                                <w:rPr>
                                  <w:color w:val="2F5496"/>
                                  <w:sz w:val="32"/>
                                </w:rPr>
                                <w:t xml:space="preserve"> )</w:t>
                              </w:r>
                            </w:p>
                          </w:txbxContent>
                        </wps:txbx>
                        <wps:bodyPr horzOverflow="overflow" vert="horz" lIns="0" tIns="0" rIns="0" bIns="0" rtlCol="0">
                          <a:noAutofit/>
                        </wps:bodyPr>
                      </wps:wsp>
                      <wps:wsp>
                        <wps:cNvPr id="11777" name="Rectangle 11777"/>
                        <wps:cNvSpPr/>
                        <wps:spPr>
                          <a:xfrm>
                            <a:off x="3317367" y="0"/>
                            <a:ext cx="60925" cy="274582"/>
                          </a:xfrm>
                          <a:prstGeom prst="rect">
                            <a:avLst/>
                          </a:prstGeom>
                          <a:ln>
                            <a:noFill/>
                          </a:ln>
                        </wps:spPr>
                        <wps:txbx>
                          <w:txbxContent>
                            <w:p w14:paraId="32AD5E5D" w14:textId="77777777" w:rsidR="00A97412" w:rsidRDefault="00000000">
                              <w:r>
                                <w:rPr>
                                  <w:color w:val="2F5496"/>
                                  <w:sz w:val="32"/>
                                </w:rPr>
                                <w:t xml:space="preserve"> </w:t>
                              </w:r>
                            </w:p>
                          </w:txbxContent>
                        </wps:txbx>
                        <wps:bodyPr horzOverflow="overflow" vert="horz" lIns="0" tIns="0" rIns="0" bIns="0" rtlCol="0">
                          <a:noAutofit/>
                        </wps:bodyPr>
                      </wps:wsp>
                      <pic:pic xmlns:pic="http://schemas.openxmlformats.org/drawingml/2006/picture">
                        <pic:nvPicPr>
                          <pic:cNvPr id="11779" name="Picture 11779"/>
                          <pic:cNvPicPr/>
                        </pic:nvPicPr>
                        <pic:blipFill>
                          <a:blip r:embed="rId395"/>
                          <a:stretch>
                            <a:fillRect/>
                          </a:stretch>
                        </pic:blipFill>
                        <pic:spPr>
                          <a:xfrm>
                            <a:off x="0" y="225806"/>
                            <a:ext cx="2743200" cy="1901825"/>
                          </a:xfrm>
                          <a:prstGeom prst="rect">
                            <a:avLst/>
                          </a:prstGeom>
                        </pic:spPr>
                      </pic:pic>
                      <pic:pic xmlns:pic="http://schemas.openxmlformats.org/drawingml/2006/picture">
                        <pic:nvPicPr>
                          <pic:cNvPr id="11781" name="Picture 11781"/>
                          <pic:cNvPicPr/>
                        </pic:nvPicPr>
                        <pic:blipFill>
                          <a:blip r:embed="rId396"/>
                          <a:stretch>
                            <a:fillRect/>
                          </a:stretch>
                        </pic:blipFill>
                        <pic:spPr>
                          <a:xfrm>
                            <a:off x="2743200" y="288035"/>
                            <a:ext cx="1903730" cy="1839596"/>
                          </a:xfrm>
                          <a:prstGeom prst="rect">
                            <a:avLst/>
                          </a:prstGeom>
                        </pic:spPr>
                      </pic:pic>
                      <wps:wsp>
                        <wps:cNvPr id="11782" name="Rectangle 11782"/>
                        <wps:cNvSpPr/>
                        <wps:spPr>
                          <a:xfrm>
                            <a:off x="4648200" y="1995297"/>
                            <a:ext cx="53596" cy="241550"/>
                          </a:xfrm>
                          <a:prstGeom prst="rect">
                            <a:avLst/>
                          </a:prstGeom>
                          <a:ln>
                            <a:noFill/>
                          </a:ln>
                        </wps:spPr>
                        <wps:txbx>
                          <w:txbxContent>
                            <w:p w14:paraId="5540E111" w14:textId="77777777" w:rsidR="00A97412" w:rsidRDefault="00000000">
                              <w:r>
                                <w:rPr>
                                  <w:sz w:val="28"/>
                                </w:rPr>
                                <w:t xml:space="preserve"> </w:t>
                              </w:r>
                            </w:p>
                          </w:txbxContent>
                        </wps:txbx>
                        <wps:bodyPr horzOverflow="overflow" vert="horz" lIns="0" tIns="0" rIns="0" bIns="0" rtlCol="0">
                          <a:noAutofit/>
                        </wps:bodyPr>
                      </wps:wsp>
                      <wps:wsp>
                        <wps:cNvPr id="313955" name="Shape 313955"/>
                        <wps:cNvSpPr/>
                        <wps:spPr>
                          <a:xfrm>
                            <a:off x="508" y="2148840"/>
                            <a:ext cx="4647565" cy="12192"/>
                          </a:xfrm>
                          <a:custGeom>
                            <a:avLst/>
                            <a:gdLst/>
                            <a:ahLst/>
                            <a:cxnLst/>
                            <a:rect l="0" t="0" r="0" b="0"/>
                            <a:pathLst>
                              <a:path w="4647565" h="12192">
                                <a:moveTo>
                                  <a:pt x="0" y="0"/>
                                </a:moveTo>
                                <a:lnTo>
                                  <a:pt x="4647565" y="0"/>
                                </a:lnTo>
                                <a:lnTo>
                                  <a:pt x="4647565"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61890" style="width:369.173pt;height:171.411pt;mso-position-horizontal-relative:char;mso-position-vertical-relative:line" coordsize="46884,21769">
                <v:rect id="Rectangle 11776" style="position:absolute;width:26375;height:2745;left:13313;top:0;" filled="f" stroked="f">
                  <v:textbox inset="0,0,0,0">
                    <w:txbxContent>
                      <w:p>
                        <w:pPr>
                          <w:spacing w:before="0" w:after="160" w:line="259" w:lineRule="auto"/>
                        </w:pPr>
                        <w:r>
                          <w:rPr>
                            <w:rFonts w:cs="Calibri" w:hAnsi="Calibri" w:eastAsia="Calibri" w:ascii="Calibri"/>
                            <w:color w:val="2f5496"/>
                            <w:sz w:val="32"/>
                          </w:rPr>
                          <w:t xml:space="preserve">Distancias ( BACKBONE )</w:t>
                        </w:r>
                      </w:p>
                    </w:txbxContent>
                  </v:textbox>
                </v:rect>
                <v:rect id="Rectangle 11777" style="position:absolute;width:609;height:2745;left:33173;top:0;" filled="f" stroked="f">
                  <v:textbox inset="0,0,0,0">
                    <w:txbxContent>
                      <w:p>
                        <w:pPr>
                          <w:spacing w:before="0" w:after="160" w:line="259" w:lineRule="auto"/>
                        </w:pPr>
                        <w:r>
                          <w:rPr>
                            <w:rFonts w:cs="Calibri" w:hAnsi="Calibri" w:eastAsia="Calibri" w:ascii="Calibri"/>
                            <w:color w:val="2f5496"/>
                            <w:sz w:val="32"/>
                          </w:rPr>
                          <w:t xml:space="preserve"> </w:t>
                        </w:r>
                      </w:p>
                    </w:txbxContent>
                  </v:textbox>
                </v:rect>
                <v:shape id="Picture 11779" style="position:absolute;width:27432;height:19018;left:0;top:2258;" filled="f">
                  <v:imagedata r:id="rId397"/>
                </v:shape>
                <v:shape id="Picture 11781" style="position:absolute;width:19037;height:18395;left:27432;top:2880;" filled="f">
                  <v:imagedata r:id="rId398"/>
                </v:shape>
                <v:rect id="Rectangle 11782" style="position:absolute;width:535;height:2415;left:46482;top:19952;" filled="f" stroked="f">
                  <v:textbox inset="0,0,0,0">
                    <w:txbxContent>
                      <w:p>
                        <w:pPr>
                          <w:spacing w:before="0" w:after="160" w:line="259" w:lineRule="auto"/>
                        </w:pPr>
                        <w:r>
                          <w:rPr>
                            <w:rFonts w:cs="Calibri" w:hAnsi="Calibri" w:eastAsia="Calibri" w:ascii="Calibri"/>
                            <w:sz w:val="28"/>
                          </w:rPr>
                          <w:t xml:space="preserve"> </w:t>
                        </w:r>
                      </w:p>
                    </w:txbxContent>
                  </v:textbox>
                </v:rect>
                <v:shape id="Shape 313956" style="position:absolute;width:46475;height:121;left:5;top:21488;" coordsize="4647565,12192" path="m0,0l4647565,0l4647565,12192l0,12192l0,0">
                  <v:stroke weight="0pt" endcap="flat" joinstyle="miter" miterlimit="10" on="false" color="#000000" opacity="0"/>
                  <v:fill on="true" color="#000000"/>
                </v:shape>
              </v:group>
            </w:pict>
          </mc:Fallback>
        </mc:AlternateContent>
      </w:r>
    </w:p>
    <w:p w14:paraId="65D5DCF7" w14:textId="77777777" w:rsidR="00A97412" w:rsidRDefault="00000000">
      <w:pPr>
        <w:spacing w:after="0" w:line="260" w:lineRule="auto"/>
        <w:ind w:left="822" w:right="815" w:hanging="10"/>
        <w:jc w:val="center"/>
      </w:pPr>
      <w:r>
        <w:rPr>
          <w:color w:val="2F5496"/>
          <w:sz w:val="32"/>
        </w:rPr>
        <w:t xml:space="preserve">Closet de Comunicaciones [ </w:t>
      </w:r>
      <w:proofErr w:type="gramStart"/>
      <w:r>
        <w:rPr>
          <w:color w:val="2F5496"/>
          <w:sz w:val="32"/>
        </w:rPr>
        <w:t>TC ]</w:t>
      </w:r>
      <w:proofErr w:type="gramEnd"/>
      <w:r>
        <w:rPr>
          <w:color w:val="2F5496"/>
          <w:sz w:val="32"/>
        </w:rPr>
        <w:t xml:space="preserve"> </w:t>
      </w:r>
    </w:p>
    <w:p w14:paraId="588AD09D" w14:textId="77777777" w:rsidR="00A97412" w:rsidRDefault="00000000">
      <w:pPr>
        <w:numPr>
          <w:ilvl w:val="0"/>
          <w:numId w:val="25"/>
        </w:numPr>
        <w:spacing w:after="12" w:line="267" w:lineRule="auto"/>
        <w:ind w:right="959" w:hanging="360"/>
      </w:pPr>
      <w:r>
        <w:t xml:space="preserve">PERMITE LA TERMINACION DEL CABLEADO HORIZONTAL. </w:t>
      </w:r>
    </w:p>
    <w:p w14:paraId="6071EB8D" w14:textId="77777777" w:rsidR="00A97412" w:rsidRDefault="00000000">
      <w:pPr>
        <w:numPr>
          <w:ilvl w:val="0"/>
          <w:numId w:val="25"/>
        </w:numPr>
        <w:spacing w:after="54" w:line="249" w:lineRule="auto"/>
        <w:ind w:right="959" w:hanging="360"/>
      </w:pPr>
      <w:r>
        <w:t xml:space="preserve">MEDIANTE PATCH CORDS </w:t>
      </w:r>
      <w:proofErr w:type="gramStart"/>
      <w:r>
        <w:t>POSIBILITA  LA</w:t>
      </w:r>
      <w:proofErr w:type="gramEnd"/>
      <w:r>
        <w:t xml:space="preserve"> “CROSS CONNECTION” ENTRE EL BACKBONE Y EL CABLEADO HORIZONTAL. </w:t>
      </w:r>
    </w:p>
    <w:p w14:paraId="0D667C3B" w14:textId="77777777" w:rsidR="00A97412" w:rsidRDefault="00000000">
      <w:pPr>
        <w:numPr>
          <w:ilvl w:val="0"/>
          <w:numId w:val="25"/>
        </w:numPr>
        <w:spacing w:after="300" w:line="267" w:lineRule="auto"/>
        <w:ind w:right="959" w:hanging="360"/>
      </w:pPr>
      <w:r>
        <w:lastRenderedPageBreak/>
        <w:t xml:space="preserve">DEBE CUMPLIR LA NORMA ANSI/EIA/TIA 569. </w:t>
      </w:r>
    </w:p>
    <w:p w14:paraId="2FB8AE83" w14:textId="77777777" w:rsidR="00A97412" w:rsidRDefault="00000000">
      <w:pPr>
        <w:spacing w:after="0" w:line="260" w:lineRule="auto"/>
        <w:ind w:left="822" w:right="817" w:hanging="10"/>
        <w:jc w:val="center"/>
      </w:pPr>
      <w:r>
        <w:rPr>
          <w:color w:val="2F5496"/>
          <w:sz w:val="32"/>
        </w:rPr>
        <w:t xml:space="preserve">Closet de Comunicaciones [ </w:t>
      </w:r>
      <w:proofErr w:type="gramStart"/>
      <w:r>
        <w:rPr>
          <w:color w:val="2F5496"/>
          <w:sz w:val="32"/>
        </w:rPr>
        <w:t>TC ]</w:t>
      </w:r>
      <w:proofErr w:type="gramEnd"/>
      <w:r>
        <w:rPr>
          <w:color w:val="2F5496"/>
          <w:sz w:val="32"/>
        </w:rPr>
        <w:t xml:space="preserve">  Montante </w:t>
      </w:r>
    </w:p>
    <w:p w14:paraId="5B0BB194" w14:textId="77777777" w:rsidR="00A97412" w:rsidRDefault="00000000">
      <w:pPr>
        <w:spacing w:after="331"/>
        <w:ind w:left="1757"/>
      </w:pPr>
      <w:r>
        <w:rPr>
          <w:noProof/>
        </w:rPr>
        <mc:AlternateContent>
          <mc:Choice Requires="wpg">
            <w:drawing>
              <wp:inline distT="0" distB="0" distL="0" distR="0" wp14:anchorId="7E14121E" wp14:editId="63080A13">
                <wp:extent cx="4456341" cy="4055174"/>
                <wp:effectExtent l="0" t="0" r="0" b="0"/>
                <wp:docPr id="262566" name="Group 262566"/>
                <wp:cNvGraphicFramePr/>
                <a:graphic xmlns:a="http://schemas.openxmlformats.org/drawingml/2006/main">
                  <a:graphicData uri="http://schemas.microsoft.com/office/word/2010/wordprocessingGroup">
                    <wpg:wgp>
                      <wpg:cNvGrpSpPr/>
                      <wpg:grpSpPr>
                        <a:xfrm>
                          <a:off x="0" y="0"/>
                          <a:ext cx="4456341" cy="4055174"/>
                          <a:chOff x="0" y="0"/>
                          <a:chExt cx="4456341" cy="4055174"/>
                        </a:xfrm>
                      </wpg:grpSpPr>
                      <wps:wsp>
                        <wps:cNvPr id="11816" name="Shape 11816"/>
                        <wps:cNvSpPr/>
                        <wps:spPr>
                          <a:xfrm>
                            <a:off x="52928" y="51123"/>
                            <a:ext cx="4311606" cy="3904789"/>
                          </a:xfrm>
                          <a:custGeom>
                            <a:avLst/>
                            <a:gdLst/>
                            <a:ahLst/>
                            <a:cxnLst/>
                            <a:rect l="0" t="0" r="0" b="0"/>
                            <a:pathLst>
                              <a:path w="4311606" h="3904789">
                                <a:moveTo>
                                  <a:pt x="0" y="0"/>
                                </a:moveTo>
                                <a:lnTo>
                                  <a:pt x="4311606" y="0"/>
                                </a:lnTo>
                                <a:lnTo>
                                  <a:pt x="4311606" y="3904789"/>
                                </a:lnTo>
                                <a:lnTo>
                                  <a:pt x="0" y="3904789"/>
                                </a:lnTo>
                                <a:lnTo>
                                  <a:pt x="0" y="0"/>
                                </a:lnTo>
                                <a:close/>
                              </a:path>
                            </a:pathLst>
                          </a:custGeom>
                          <a:ln w="0" cap="flat">
                            <a:miter lim="127000"/>
                          </a:ln>
                        </wps:spPr>
                        <wps:style>
                          <a:lnRef idx="0">
                            <a:srgbClr val="000000">
                              <a:alpha val="0"/>
                            </a:srgbClr>
                          </a:lnRef>
                          <a:fillRef idx="1">
                            <a:srgbClr val="5C5CFF"/>
                          </a:fillRef>
                          <a:effectRef idx="0">
                            <a:scrgbClr r="0" g="0" b="0"/>
                          </a:effectRef>
                          <a:fontRef idx="none"/>
                        </wps:style>
                        <wps:bodyPr/>
                      </wps:wsp>
                      <wps:wsp>
                        <wps:cNvPr id="11817" name="Shape 11817"/>
                        <wps:cNvSpPr/>
                        <wps:spPr>
                          <a:xfrm>
                            <a:off x="1104914" y="57058"/>
                            <a:ext cx="1601212" cy="3890186"/>
                          </a:xfrm>
                          <a:custGeom>
                            <a:avLst/>
                            <a:gdLst/>
                            <a:ahLst/>
                            <a:cxnLst/>
                            <a:rect l="0" t="0" r="0" b="0"/>
                            <a:pathLst>
                              <a:path w="1601212" h="3890186">
                                <a:moveTo>
                                  <a:pt x="0" y="0"/>
                                </a:moveTo>
                                <a:lnTo>
                                  <a:pt x="1601212" y="0"/>
                                </a:lnTo>
                                <a:lnTo>
                                  <a:pt x="1601212" y="3890186"/>
                                </a:lnTo>
                                <a:lnTo>
                                  <a:pt x="0" y="3890186"/>
                                </a:lnTo>
                                <a:lnTo>
                                  <a:pt x="0" y="0"/>
                                </a:lnTo>
                                <a:close/>
                              </a:path>
                            </a:pathLst>
                          </a:custGeom>
                          <a:ln w="22868" cap="flat">
                            <a:round/>
                          </a:ln>
                        </wps:spPr>
                        <wps:style>
                          <a:lnRef idx="1">
                            <a:srgbClr val="000000"/>
                          </a:lnRef>
                          <a:fillRef idx="1">
                            <a:srgbClr val="FFFFFF"/>
                          </a:fillRef>
                          <a:effectRef idx="0">
                            <a:scrgbClr r="0" g="0" b="0"/>
                          </a:effectRef>
                          <a:fontRef idx="none"/>
                        </wps:style>
                        <wps:bodyPr/>
                      </wps:wsp>
                      <wps:wsp>
                        <wps:cNvPr id="11818" name="Shape 11818"/>
                        <wps:cNvSpPr/>
                        <wps:spPr>
                          <a:xfrm>
                            <a:off x="1243759" y="126474"/>
                            <a:ext cx="1323544" cy="3681810"/>
                          </a:xfrm>
                          <a:custGeom>
                            <a:avLst/>
                            <a:gdLst/>
                            <a:ahLst/>
                            <a:cxnLst/>
                            <a:rect l="0" t="0" r="0" b="0"/>
                            <a:pathLst>
                              <a:path w="1323544" h="3681810">
                                <a:moveTo>
                                  <a:pt x="0" y="0"/>
                                </a:moveTo>
                                <a:lnTo>
                                  <a:pt x="1323544" y="0"/>
                                </a:lnTo>
                                <a:lnTo>
                                  <a:pt x="1323544" y="3681810"/>
                                </a:lnTo>
                                <a:lnTo>
                                  <a:pt x="0" y="3681810"/>
                                </a:lnTo>
                                <a:lnTo>
                                  <a:pt x="0" y="0"/>
                                </a:lnTo>
                                <a:close/>
                              </a:path>
                            </a:pathLst>
                          </a:custGeom>
                          <a:ln w="22868" cap="flat">
                            <a:round/>
                          </a:ln>
                        </wps:spPr>
                        <wps:style>
                          <a:lnRef idx="1">
                            <a:srgbClr val="000000"/>
                          </a:lnRef>
                          <a:fillRef idx="1">
                            <a:srgbClr val="FFFFFF"/>
                          </a:fillRef>
                          <a:effectRef idx="0">
                            <a:scrgbClr r="0" g="0" b="0"/>
                          </a:effectRef>
                          <a:fontRef idx="none"/>
                        </wps:style>
                        <wps:bodyPr/>
                      </wps:wsp>
                      <wps:wsp>
                        <wps:cNvPr id="313957" name="Shape 313957"/>
                        <wps:cNvSpPr/>
                        <wps:spPr>
                          <a:xfrm>
                            <a:off x="1318836" y="314290"/>
                            <a:ext cx="1173160" cy="202437"/>
                          </a:xfrm>
                          <a:custGeom>
                            <a:avLst/>
                            <a:gdLst/>
                            <a:ahLst/>
                            <a:cxnLst/>
                            <a:rect l="0" t="0" r="0" b="0"/>
                            <a:pathLst>
                              <a:path w="1173160" h="202437">
                                <a:moveTo>
                                  <a:pt x="0" y="0"/>
                                </a:moveTo>
                                <a:lnTo>
                                  <a:pt x="1173160" y="0"/>
                                </a:lnTo>
                                <a:lnTo>
                                  <a:pt x="1173160" y="202437"/>
                                </a:lnTo>
                                <a:lnTo>
                                  <a:pt x="0" y="202437"/>
                                </a:lnTo>
                                <a:lnTo>
                                  <a:pt x="0" y="0"/>
                                </a:lnTo>
                              </a:path>
                            </a:pathLst>
                          </a:custGeom>
                          <a:ln w="1614" cap="flat">
                            <a:custDash>
                              <a:ds d="38136" sp="12712"/>
                            </a:custDash>
                            <a:round/>
                          </a:ln>
                        </wps:spPr>
                        <wps:style>
                          <a:lnRef idx="1">
                            <a:srgbClr val="000000"/>
                          </a:lnRef>
                          <a:fillRef idx="1">
                            <a:srgbClr val="FFFFFF"/>
                          </a:fillRef>
                          <a:effectRef idx="0">
                            <a:scrgbClr r="0" g="0" b="0"/>
                          </a:effectRef>
                          <a:fontRef idx="none"/>
                        </wps:style>
                        <wps:bodyPr/>
                      </wps:wsp>
                      <wps:wsp>
                        <wps:cNvPr id="11821" name="Shape 11821"/>
                        <wps:cNvSpPr/>
                        <wps:spPr>
                          <a:xfrm>
                            <a:off x="2214674" y="377771"/>
                            <a:ext cx="75192" cy="75186"/>
                          </a:xfrm>
                          <a:custGeom>
                            <a:avLst/>
                            <a:gdLst/>
                            <a:ahLst/>
                            <a:cxnLst/>
                            <a:rect l="0" t="0" r="0" b="0"/>
                            <a:pathLst>
                              <a:path w="75192" h="75186">
                                <a:moveTo>
                                  <a:pt x="37423" y="0"/>
                                </a:moveTo>
                                <a:cubicBezTo>
                                  <a:pt x="57867" y="0"/>
                                  <a:pt x="75192" y="17643"/>
                                  <a:pt x="75192" y="37709"/>
                                </a:cubicBezTo>
                                <a:cubicBezTo>
                                  <a:pt x="75192" y="57889"/>
                                  <a:pt x="57867" y="75186"/>
                                  <a:pt x="37423" y="75186"/>
                                </a:cubicBezTo>
                                <a:cubicBezTo>
                                  <a:pt x="17325" y="75186"/>
                                  <a:pt x="0" y="57889"/>
                                  <a:pt x="0" y="37709"/>
                                </a:cubicBezTo>
                                <a:cubicBezTo>
                                  <a:pt x="0" y="17643"/>
                                  <a:pt x="17325" y="0"/>
                                  <a:pt x="37423" y="0"/>
                                </a:cubicBezTo>
                                <a:close/>
                              </a:path>
                            </a:pathLst>
                          </a:custGeom>
                          <a:ln w="22868" cap="flat">
                            <a:round/>
                          </a:ln>
                        </wps:spPr>
                        <wps:style>
                          <a:lnRef idx="1">
                            <a:srgbClr val="000000"/>
                          </a:lnRef>
                          <a:fillRef idx="1">
                            <a:srgbClr val="FFFFFF"/>
                          </a:fillRef>
                          <a:effectRef idx="0">
                            <a:scrgbClr r="0" g="0" b="0"/>
                          </a:effectRef>
                          <a:fontRef idx="none"/>
                        </wps:style>
                        <wps:bodyPr/>
                      </wps:wsp>
                      <wps:wsp>
                        <wps:cNvPr id="11823" name="Shape 11823"/>
                        <wps:cNvSpPr/>
                        <wps:spPr>
                          <a:xfrm>
                            <a:off x="1937352" y="377771"/>
                            <a:ext cx="75077" cy="75186"/>
                          </a:xfrm>
                          <a:custGeom>
                            <a:avLst/>
                            <a:gdLst/>
                            <a:ahLst/>
                            <a:cxnLst/>
                            <a:rect l="0" t="0" r="0" b="0"/>
                            <a:pathLst>
                              <a:path w="75077" h="75186">
                                <a:moveTo>
                                  <a:pt x="37423" y="0"/>
                                </a:moveTo>
                                <a:cubicBezTo>
                                  <a:pt x="57752" y="0"/>
                                  <a:pt x="75077" y="17643"/>
                                  <a:pt x="75077" y="37709"/>
                                </a:cubicBezTo>
                                <a:cubicBezTo>
                                  <a:pt x="75077" y="57889"/>
                                  <a:pt x="57752" y="75186"/>
                                  <a:pt x="37423" y="75186"/>
                                </a:cubicBezTo>
                                <a:cubicBezTo>
                                  <a:pt x="17325" y="75186"/>
                                  <a:pt x="0" y="57889"/>
                                  <a:pt x="0" y="37709"/>
                                </a:cubicBezTo>
                                <a:cubicBezTo>
                                  <a:pt x="0" y="17643"/>
                                  <a:pt x="17325" y="0"/>
                                  <a:pt x="37423" y="0"/>
                                </a:cubicBezTo>
                                <a:close/>
                              </a:path>
                            </a:pathLst>
                          </a:custGeom>
                          <a:ln w="22868" cap="flat">
                            <a:round/>
                          </a:ln>
                        </wps:spPr>
                        <wps:style>
                          <a:lnRef idx="1">
                            <a:srgbClr val="000000"/>
                          </a:lnRef>
                          <a:fillRef idx="1">
                            <a:srgbClr val="FFFFFF"/>
                          </a:fillRef>
                          <a:effectRef idx="0">
                            <a:scrgbClr r="0" g="0" b="0"/>
                          </a:effectRef>
                          <a:fontRef idx="none"/>
                        </wps:style>
                        <wps:bodyPr/>
                      </wps:wsp>
                      <wps:wsp>
                        <wps:cNvPr id="11825" name="Shape 11825"/>
                        <wps:cNvSpPr/>
                        <wps:spPr>
                          <a:xfrm>
                            <a:off x="2075840" y="377771"/>
                            <a:ext cx="75192" cy="75186"/>
                          </a:xfrm>
                          <a:custGeom>
                            <a:avLst/>
                            <a:gdLst/>
                            <a:ahLst/>
                            <a:cxnLst/>
                            <a:rect l="0" t="0" r="0" b="0"/>
                            <a:pathLst>
                              <a:path w="75192" h="75186">
                                <a:moveTo>
                                  <a:pt x="37769" y="0"/>
                                </a:moveTo>
                                <a:cubicBezTo>
                                  <a:pt x="57867" y="0"/>
                                  <a:pt x="75192" y="17643"/>
                                  <a:pt x="75192" y="37709"/>
                                </a:cubicBezTo>
                                <a:cubicBezTo>
                                  <a:pt x="75192" y="57889"/>
                                  <a:pt x="57867" y="75186"/>
                                  <a:pt x="37769" y="75186"/>
                                </a:cubicBezTo>
                                <a:cubicBezTo>
                                  <a:pt x="17325" y="75186"/>
                                  <a:pt x="0" y="57889"/>
                                  <a:pt x="0" y="37709"/>
                                </a:cubicBezTo>
                                <a:cubicBezTo>
                                  <a:pt x="0" y="17643"/>
                                  <a:pt x="17325" y="0"/>
                                  <a:pt x="37769" y="0"/>
                                </a:cubicBezTo>
                                <a:close/>
                              </a:path>
                            </a:pathLst>
                          </a:custGeom>
                          <a:ln w="22868" cap="flat">
                            <a:round/>
                          </a:ln>
                        </wps:spPr>
                        <wps:style>
                          <a:lnRef idx="1">
                            <a:srgbClr val="000000"/>
                          </a:lnRef>
                          <a:fillRef idx="1">
                            <a:srgbClr val="FFFFFF"/>
                          </a:fillRef>
                          <a:effectRef idx="0">
                            <a:scrgbClr r="0" g="0" b="0"/>
                          </a:effectRef>
                          <a:fontRef idx="none"/>
                        </wps:style>
                        <wps:bodyPr/>
                      </wps:wsp>
                      <wps:wsp>
                        <wps:cNvPr id="11827" name="Shape 11827"/>
                        <wps:cNvSpPr/>
                        <wps:spPr>
                          <a:xfrm>
                            <a:off x="1798518" y="377771"/>
                            <a:ext cx="75076" cy="75186"/>
                          </a:xfrm>
                          <a:custGeom>
                            <a:avLst/>
                            <a:gdLst/>
                            <a:ahLst/>
                            <a:cxnLst/>
                            <a:rect l="0" t="0" r="0" b="0"/>
                            <a:pathLst>
                              <a:path w="75076" h="75186">
                                <a:moveTo>
                                  <a:pt x="37654" y="0"/>
                                </a:moveTo>
                                <a:cubicBezTo>
                                  <a:pt x="57751" y="0"/>
                                  <a:pt x="75076" y="17643"/>
                                  <a:pt x="75076" y="37709"/>
                                </a:cubicBezTo>
                                <a:cubicBezTo>
                                  <a:pt x="75076" y="57889"/>
                                  <a:pt x="57751" y="75186"/>
                                  <a:pt x="37654" y="75186"/>
                                </a:cubicBezTo>
                                <a:cubicBezTo>
                                  <a:pt x="17325" y="75186"/>
                                  <a:pt x="0" y="57889"/>
                                  <a:pt x="0" y="37709"/>
                                </a:cubicBezTo>
                                <a:cubicBezTo>
                                  <a:pt x="0" y="17643"/>
                                  <a:pt x="17325" y="0"/>
                                  <a:pt x="37654" y="0"/>
                                </a:cubicBezTo>
                                <a:close/>
                              </a:path>
                            </a:pathLst>
                          </a:custGeom>
                          <a:ln w="22868" cap="flat">
                            <a:round/>
                          </a:ln>
                        </wps:spPr>
                        <wps:style>
                          <a:lnRef idx="1">
                            <a:srgbClr val="000000"/>
                          </a:lnRef>
                          <a:fillRef idx="1">
                            <a:srgbClr val="FFFFFF"/>
                          </a:fillRef>
                          <a:effectRef idx="0">
                            <a:scrgbClr r="0" g="0" b="0"/>
                          </a:effectRef>
                          <a:fontRef idx="none"/>
                        </wps:style>
                        <wps:bodyPr/>
                      </wps:wsp>
                      <wps:wsp>
                        <wps:cNvPr id="11829" name="Shape 11829"/>
                        <wps:cNvSpPr/>
                        <wps:spPr>
                          <a:xfrm>
                            <a:off x="1659915" y="377771"/>
                            <a:ext cx="75192" cy="75186"/>
                          </a:xfrm>
                          <a:custGeom>
                            <a:avLst/>
                            <a:gdLst/>
                            <a:ahLst/>
                            <a:cxnLst/>
                            <a:rect l="0" t="0" r="0" b="0"/>
                            <a:pathLst>
                              <a:path w="75192" h="75186">
                                <a:moveTo>
                                  <a:pt x="37423" y="0"/>
                                </a:moveTo>
                                <a:cubicBezTo>
                                  <a:pt x="57636" y="0"/>
                                  <a:pt x="75192" y="17643"/>
                                  <a:pt x="75192" y="37709"/>
                                </a:cubicBezTo>
                                <a:cubicBezTo>
                                  <a:pt x="75192" y="57889"/>
                                  <a:pt x="57636" y="75186"/>
                                  <a:pt x="37423" y="75186"/>
                                </a:cubicBezTo>
                                <a:cubicBezTo>
                                  <a:pt x="17325" y="75186"/>
                                  <a:pt x="0" y="57889"/>
                                  <a:pt x="0" y="37709"/>
                                </a:cubicBezTo>
                                <a:cubicBezTo>
                                  <a:pt x="0" y="17643"/>
                                  <a:pt x="17325" y="0"/>
                                  <a:pt x="37423" y="0"/>
                                </a:cubicBezTo>
                                <a:close/>
                              </a:path>
                            </a:pathLst>
                          </a:custGeom>
                          <a:ln w="22868" cap="flat">
                            <a:round/>
                          </a:ln>
                        </wps:spPr>
                        <wps:style>
                          <a:lnRef idx="1">
                            <a:srgbClr val="000000"/>
                          </a:lnRef>
                          <a:fillRef idx="1">
                            <a:srgbClr val="FFFFFF"/>
                          </a:fillRef>
                          <a:effectRef idx="0">
                            <a:scrgbClr r="0" g="0" b="0"/>
                          </a:effectRef>
                          <a:fontRef idx="none"/>
                        </wps:style>
                        <wps:bodyPr/>
                      </wps:wsp>
                      <wps:wsp>
                        <wps:cNvPr id="11831" name="Shape 11831"/>
                        <wps:cNvSpPr/>
                        <wps:spPr>
                          <a:xfrm>
                            <a:off x="2353508" y="377771"/>
                            <a:ext cx="75192" cy="75186"/>
                          </a:xfrm>
                          <a:custGeom>
                            <a:avLst/>
                            <a:gdLst/>
                            <a:ahLst/>
                            <a:cxnLst/>
                            <a:rect l="0" t="0" r="0" b="0"/>
                            <a:pathLst>
                              <a:path w="75192" h="75186">
                                <a:moveTo>
                                  <a:pt x="37423" y="0"/>
                                </a:moveTo>
                                <a:cubicBezTo>
                                  <a:pt x="57636" y="0"/>
                                  <a:pt x="75192" y="17643"/>
                                  <a:pt x="75192" y="37709"/>
                                </a:cubicBezTo>
                                <a:cubicBezTo>
                                  <a:pt x="75192" y="57889"/>
                                  <a:pt x="57636" y="75186"/>
                                  <a:pt x="37423" y="75186"/>
                                </a:cubicBezTo>
                                <a:cubicBezTo>
                                  <a:pt x="17325" y="75186"/>
                                  <a:pt x="0" y="57889"/>
                                  <a:pt x="0" y="37709"/>
                                </a:cubicBezTo>
                                <a:cubicBezTo>
                                  <a:pt x="0" y="17643"/>
                                  <a:pt x="17325" y="0"/>
                                  <a:pt x="37423" y="0"/>
                                </a:cubicBezTo>
                                <a:close/>
                              </a:path>
                            </a:pathLst>
                          </a:custGeom>
                          <a:ln w="22868" cap="flat">
                            <a:round/>
                          </a:ln>
                        </wps:spPr>
                        <wps:style>
                          <a:lnRef idx="1">
                            <a:srgbClr val="000000"/>
                          </a:lnRef>
                          <a:fillRef idx="1">
                            <a:srgbClr val="FFFFFF"/>
                          </a:fillRef>
                          <a:effectRef idx="0">
                            <a:scrgbClr r="0" g="0" b="0"/>
                          </a:effectRef>
                          <a:fontRef idx="none"/>
                        </wps:style>
                        <wps:bodyPr/>
                      </wps:wsp>
                      <wps:wsp>
                        <wps:cNvPr id="313958" name="Shape 313958"/>
                        <wps:cNvSpPr/>
                        <wps:spPr>
                          <a:xfrm>
                            <a:off x="1174193" y="681486"/>
                            <a:ext cx="1460876" cy="75214"/>
                          </a:xfrm>
                          <a:custGeom>
                            <a:avLst/>
                            <a:gdLst/>
                            <a:ahLst/>
                            <a:cxnLst/>
                            <a:rect l="0" t="0" r="0" b="0"/>
                            <a:pathLst>
                              <a:path w="1460876" h="75214">
                                <a:moveTo>
                                  <a:pt x="0" y="0"/>
                                </a:moveTo>
                                <a:lnTo>
                                  <a:pt x="1460876" y="0"/>
                                </a:lnTo>
                                <a:lnTo>
                                  <a:pt x="1460876" y="75214"/>
                                </a:lnTo>
                                <a:lnTo>
                                  <a:pt x="0" y="75214"/>
                                </a:lnTo>
                                <a:lnTo>
                                  <a:pt x="0" y="0"/>
                                </a:lnTo>
                              </a:path>
                            </a:pathLst>
                          </a:custGeom>
                          <a:ln w="22868" cap="flat">
                            <a:round/>
                          </a:ln>
                        </wps:spPr>
                        <wps:style>
                          <a:lnRef idx="1">
                            <a:srgbClr val="000000"/>
                          </a:lnRef>
                          <a:fillRef idx="1">
                            <a:srgbClr val="FFFFFF"/>
                          </a:fillRef>
                          <a:effectRef idx="0">
                            <a:scrgbClr r="0" g="0" b="0"/>
                          </a:effectRef>
                          <a:fontRef idx="none"/>
                        </wps:style>
                        <wps:bodyPr/>
                      </wps:wsp>
                      <wps:wsp>
                        <wps:cNvPr id="11833" name="Shape 11833"/>
                        <wps:cNvSpPr/>
                        <wps:spPr>
                          <a:xfrm>
                            <a:off x="1180048" y="1311715"/>
                            <a:ext cx="1456441" cy="0"/>
                          </a:xfrm>
                          <a:custGeom>
                            <a:avLst/>
                            <a:gdLst/>
                            <a:ahLst/>
                            <a:cxnLst/>
                            <a:rect l="0" t="0" r="0" b="0"/>
                            <a:pathLst>
                              <a:path w="1456441">
                                <a:moveTo>
                                  <a:pt x="0" y="0"/>
                                </a:moveTo>
                                <a:lnTo>
                                  <a:pt x="1456441" y="0"/>
                                </a:lnTo>
                              </a:path>
                            </a:pathLst>
                          </a:custGeom>
                          <a:ln w="11434" cap="flat">
                            <a:round/>
                          </a:ln>
                        </wps:spPr>
                        <wps:style>
                          <a:lnRef idx="1">
                            <a:srgbClr val="000000"/>
                          </a:lnRef>
                          <a:fillRef idx="0">
                            <a:srgbClr val="000000">
                              <a:alpha val="0"/>
                            </a:srgbClr>
                          </a:fillRef>
                          <a:effectRef idx="0">
                            <a:scrgbClr r="0" g="0" b="0"/>
                          </a:effectRef>
                          <a:fontRef idx="none"/>
                        </wps:style>
                        <wps:bodyPr/>
                      </wps:wsp>
                      <wps:wsp>
                        <wps:cNvPr id="313959" name="Shape 313959"/>
                        <wps:cNvSpPr/>
                        <wps:spPr>
                          <a:xfrm>
                            <a:off x="1174193" y="1167155"/>
                            <a:ext cx="1463995" cy="144560"/>
                          </a:xfrm>
                          <a:custGeom>
                            <a:avLst/>
                            <a:gdLst/>
                            <a:ahLst/>
                            <a:cxnLst/>
                            <a:rect l="0" t="0" r="0" b="0"/>
                            <a:pathLst>
                              <a:path w="1463995" h="144560">
                                <a:moveTo>
                                  <a:pt x="0" y="0"/>
                                </a:moveTo>
                                <a:lnTo>
                                  <a:pt x="1463995" y="0"/>
                                </a:lnTo>
                                <a:lnTo>
                                  <a:pt x="1463995" y="144560"/>
                                </a:lnTo>
                                <a:lnTo>
                                  <a:pt x="0" y="144560"/>
                                </a:lnTo>
                                <a:lnTo>
                                  <a:pt x="0" y="0"/>
                                </a:lnTo>
                              </a:path>
                            </a:pathLst>
                          </a:custGeom>
                          <a:ln w="22868" cap="flat">
                            <a:round/>
                          </a:ln>
                        </wps:spPr>
                        <wps:style>
                          <a:lnRef idx="1">
                            <a:srgbClr val="000000"/>
                          </a:lnRef>
                          <a:fillRef idx="1">
                            <a:srgbClr val="FFFFFF"/>
                          </a:fillRef>
                          <a:effectRef idx="0">
                            <a:scrgbClr r="0" g="0" b="0"/>
                          </a:effectRef>
                          <a:fontRef idx="none"/>
                        </wps:style>
                        <wps:bodyPr/>
                      </wps:wsp>
                      <wps:wsp>
                        <wps:cNvPr id="11835" name="Shape 11835"/>
                        <wps:cNvSpPr/>
                        <wps:spPr>
                          <a:xfrm>
                            <a:off x="1174193" y="1028430"/>
                            <a:ext cx="1460876" cy="144560"/>
                          </a:xfrm>
                          <a:custGeom>
                            <a:avLst/>
                            <a:gdLst/>
                            <a:ahLst/>
                            <a:cxnLst/>
                            <a:rect l="0" t="0" r="0" b="0"/>
                            <a:pathLst>
                              <a:path w="1460876" h="144560">
                                <a:moveTo>
                                  <a:pt x="0" y="0"/>
                                </a:moveTo>
                                <a:lnTo>
                                  <a:pt x="1460876" y="0"/>
                                </a:lnTo>
                                <a:lnTo>
                                  <a:pt x="1460876" y="144560"/>
                                </a:lnTo>
                                <a:lnTo>
                                  <a:pt x="0" y="144560"/>
                                </a:lnTo>
                                <a:lnTo>
                                  <a:pt x="0" y="0"/>
                                </a:lnTo>
                                <a:close/>
                              </a:path>
                            </a:pathLst>
                          </a:custGeom>
                          <a:ln w="22868" cap="flat">
                            <a:round/>
                          </a:ln>
                        </wps:spPr>
                        <wps:style>
                          <a:lnRef idx="1">
                            <a:srgbClr val="000000"/>
                          </a:lnRef>
                          <a:fillRef idx="1">
                            <a:srgbClr val="FFFFFF"/>
                          </a:fillRef>
                          <a:effectRef idx="0">
                            <a:scrgbClr r="0" g="0" b="0"/>
                          </a:effectRef>
                          <a:fontRef idx="none"/>
                        </wps:style>
                        <wps:bodyPr/>
                      </wps:wsp>
                      <wps:wsp>
                        <wps:cNvPr id="11836" name="Shape 11836"/>
                        <wps:cNvSpPr/>
                        <wps:spPr>
                          <a:xfrm>
                            <a:off x="1174193" y="889705"/>
                            <a:ext cx="1460876" cy="144560"/>
                          </a:xfrm>
                          <a:custGeom>
                            <a:avLst/>
                            <a:gdLst/>
                            <a:ahLst/>
                            <a:cxnLst/>
                            <a:rect l="0" t="0" r="0" b="0"/>
                            <a:pathLst>
                              <a:path w="1460876" h="144560">
                                <a:moveTo>
                                  <a:pt x="0" y="0"/>
                                </a:moveTo>
                                <a:lnTo>
                                  <a:pt x="1460876" y="0"/>
                                </a:lnTo>
                                <a:lnTo>
                                  <a:pt x="1460876" y="144560"/>
                                </a:lnTo>
                                <a:lnTo>
                                  <a:pt x="0" y="144560"/>
                                </a:lnTo>
                                <a:lnTo>
                                  <a:pt x="0" y="0"/>
                                </a:lnTo>
                                <a:close/>
                              </a:path>
                            </a:pathLst>
                          </a:custGeom>
                          <a:ln w="22868" cap="flat">
                            <a:round/>
                          </a:ln>
                        </wps:spPr>
                        <wps:style>
                          <a:lnRef idx="1">
                            <a:srgbClr val="000000"/>
                          </a:lnRef>
                          <a:fillRef idx="1">
                            <a:srgbClr val="FFFFFF"/>
                          </a:fillRef>
                          <a:effectRef idx="0">
                            <a:scrgbClr r="0" g="0" b="0"/>
                          </a:effectRef>
                          <a:fontRef idx="none"/>
                        </wps:style>
                        <wps:bodyPr/>
                      </wps:wsp>
                      <wps:wsp>
                        <wps:cNvPr id="313960" name="Shape 313960"/>
                        <wps:cNvSpPr/>
                        <wps:spPr>
                          <a:xfrm>
                            <a:off x="1174193" y="889785"/>
                            <a:ext cx="70952" cy="421930"/>
                          </a:xfrm>
                          <a:custGeom>
                            <a:avLst/>
                            <a:gdLst/>
                            <a:ahLst/>
                            <a:cxnLst/>
                            <a:rect l="0" t="0" r="0" b="0"/>
                            <a:pathLst>
                              <a:path w="70952" h="421930">
                                <a:moveTo>
                                  <a:pt x="0" y="0"/>
                                </a:moveTo>
                                <a:lnTo>
                                  <a:pt x="70952" y="0"/>
                                </a:lnTo>
                                <a:lnTo>
                                  <a:pt x="70952" y="421930"/>
                                </a:lnTo>
                                <a:lnTo>
                                  <a:pt x="0" y="421930"/>
                                </a:lnTo>
                                <a:lnTo>
                                  <a:pt x="0" y="0"/>
                                </a:lnTo>
                              </a:path>
                            </a:pathLst>
                          </a:custGeom>
                          <a:ln w="22868" cap="flat">
                            <a:round/>
                          </a:ln>
                        </wps:spPr>
                        <wps:style>
                          <a:lnRef idx="1">
                            <a:srgbClr val="000000"/>
                          </a:lnRef>
                          <a:fillRef idx="1">
                            <a:srgbClr val="FFFFFF"/>
                          </a:fillRef>
                          <a:effectRef idx="0">
                            <a:scrgbClr r="0" g="0" b="0"/>
                          </a:effectRef>
                          <a:fontRef idx="none"/>
                        </wps:style>
                        <wps:bodyPr/>
                      </wps:wsp>
                      <wps:wsp>
                        <wps:cNvPr id="313961" name="Shape 313961"/>
                        <wps:cNvSpPr/>
                        <wps:spPr>
                          <a:xfrm>
                            <a:off x="2561413" y="889786"/>
                            <a:ext cx="75142" cy="421930"/>
                          </a:xfrm>
                          <a:custGeom>
                            <a:avLst/>
                            <a:gdLst/>
                            <a:ahLst/>
                            <a:cxnLst/>
                            <a:rect l="0" t="0" r="0" b="0"/>
                            <a:pathLst>
                              <a:path w="75142" h="421930">
                                <a:moveTo>
                                  <a:pt x="0" y="0"/>
                                </a:moveTo>
                                <a:lnTo>
                                  <a:pt x="75142" y="0"/>
                                </a:lnTo>
                                <a:lnTo>
                                  <a:pt x="75142" y="421930"/>
                                </a:lnTo>
                                <a:lnTo>
                                  <a:pt x="0" y="421930"/>
                                </a:lnTo>
                                <a:lnTo>
                                  <a:pt x="0" y="0"/>
                                </a:lnTo>
                              </a:path>
                            </a:pathLst>
                          </a:custGeom>
                          <a:ln w="22868" cap="flat">
                            <a:round/>
                          </a:ln>
                        </wps:spPr>
                        <wps:style>
                          <a:lnRef idx="1">
                            <a:srgbClr val="000000"/>
                          </a:lnRef>
                          <a:fillRef idx="1">
                            <a:srgbClr val="FFFFFF"/>
                          </a:fillRef>
                          <a:effectRef idx="0">
                            <a:scrgbClr r="0" g="0" b="0"/>
                          </a:effectRef>
                          <a:fontRef idx="none"/>
                        </wps:style>
                        <wps:bodyPr/>
                      </wps:wsp>
                      <wps:wsp>
                        <wps:cNvPr id="313962" name="Shape 313962"/>
                        <wps:cNvSpPr/>
                        <wps:spPr>
                          <a:xfrm>
                            <a:off x="1174193" y="681486"/>
                            <a:ext cx="75141" cy="75214"/>
                          </a:xfrm>
                          <a:custGeom>
                            <a:avLst/>
                            <a:gdLst/>
                            <a:ahLst/>
                            <a:cxnLst/>
                            <a:rect l="0" t="0" r="0" b="0"/>
                            <a:pathLst>
                              <a:path w="75141" h="75214">
                                <a:moveTo>
                                  <a:pt x="0" y="0"/>
                                </a:moveTo>
                                <a:lnTo>
                                  <a:pt x="75141" y="0"/>
                                </a:lnTo>
                                <a:lnTo>
                                  <a:pt x="75141" y="75214"/>
                                </a:lnTo>
                                <a:lnTo>
                                  <a:pt x="0" y="75214"/>
                                </a:lnTo>
                                <a:lnTo>
                                  <a:pt x="0" y="0"/>
                                </a:lnTo>
                              </a:path>
                            </a:pathLst>
                          </a:custGeom>
                          <a:ln w="22868" cap="flat">
                            <a:round/>
                          </a:ln>
                        </wps:spPr>
                        <wps:style>
                          <a:lnRef idx="1">
                            <a:srgbClr val="000000"/>
                          </a:lnRef>
                          <a:fillRef idx="1">
                            <a:srgbClr val="FFFFFF"/>
                          </a:fillRef>
                          <a:effectRef idx="0">
                            <a:scrgbClr r="0" g="0" b="0"/>
                          </a:effectRef>
                          <a:fontRef idx="none"/>
                        </wps:style>
                        <wps:bodyPr/>
                      </wps:wsp>
                      <wps:wsp>
                        <wps:cNvPr id="313963" name="Shape 313963"/>
                        <wps:cNvSpPr/>
                        <wps:spPr>
                          <a:xfrm>
                            <a:off x="2561413" y="681486"/>
                            <a:ext cx="75142" cy="75214"/>
                          </a:xfrm>
                          <a:custGeom>
                            <a:avLst/>
                            <a:gdLst/>
                            <a:ahLst/>
                            <a:cxnLst/>
                            <a:rect l="0" t="0" r="0" b="0"/>
                            <a:pathLst>
                              <a:path w="75142" h="75214">
                                <a:moveTo>
                                  <a:pt x="0" y="0"/>
                                </a:moveTo>
                                <a:lnTo>
                                  <a:pt x="75142" y="0"/>
                                </a:lnTo>
                                <a:lnTo>
                                  <a:pt x="75142" y="75214"/>
                                </a:lnTo>
                                <a:lnTo>
                                  <a:pt x="0" y="75214"/>
                                </a:lnTo>
                                <a:lnTo>
                                  <a:pt x="0" y="0"/>
                                </a:lnTo>
                              </a:path>
                            </a:pathLst>
                          </a:custGeom>
                          <a:ln w="22868" cap="flat">
                            <a:round/>
                          </a:ln>
                        </wps:spPr>
                        <wps:style>
                          <a:lnRef idx="1">
                            <a:srgbClr val="000000"/>
                          </a:lnRef>
                          <a:fillRef idx="1">
                            <a:srgbClr val="FFFFFF"/>
                          </a:fillRef>
                          <a:effectRef idx="0">
                            <a:scrgbClr r="0" g="0" b="0"/>
                          </a:effectRef>
                          <a:fontRef idx="none"/>
                        </wps:style>
                        <wps:bodyPr/>
                      </wps:wsp>
                      <wps:wsp>
                        <wps:cNvPr id="11841" name="Shape 11841"/>
                        <wps:cNvSpPr/>
                        <wps:spPr>
                          <a:xfrm>
                            <a:off x="1174193" y="1653062"/>
                            <a:ext cx="1462378" cy="560886"/>
                          </a:xfrm>
                          <a:custGeom>
                            <a:avLst/>
                            <a:gdLst/>
                            <a:ahLst/>
                            <a:cxnLst/>
                            <a:rect l="0" t="0" r="0" b="0"/>
                            <a:pathLst>
                              <a:path w="1462378" h="560886">
                                <a:moveTo>
                                  <a:pt x="0" y="0"/>
                                </a:moveTo>
                                <a:lnTo>
                                  <a:pt x="1462378" y="0"/>
                                </a:lnTo>
                                <a:lnTo>
                                  <a:pt x="1462378" y="560886"/>
                                </a:lnTo>
                                <a:lnTo>
                                  <a:pt x="0" y="560886"/>
                                </a:lnTo>
                                <a:lnTo>
                                  <a:pt x="0" y="0"/>
                                </a:lnTo>
                                <a:close/>
                              </a:path>
                            </a:pathLst>
                          </a:custGeom>
                          <a:ln w="22868" cap="flat">
                            <a:round/>
                          </a:ln>
                        </wps:spPr>
                        <wps:style>
                          <a:lnRef idx="1">
                            <a:srgbClr val="000000"/>
                          </a:lnRef>
                          <a:fillRef idx="1">
                            <a:srgbClr val="FFFFFF"/>
                          </a:fillRef>
                          <a:effectRef idx="0">
                            <a:scrgbClr r="0" g="0" b="0"/>
                          </a:effectRef>
                          <a:fontRef idx="none"/>
                        </wps:style>
                        <wps:bodyPr/>
                      </wps:wsp>
                      <wps:wsp>
                        <wps:cNvPr id="313964" name="Shape 313964"/>
                        <wps:cNvSpPr/>
                        <wps:spPr>
                          <a:xfrm>
                            <a:off x="1174193" y="1653062"/>
                            <a:ext cx="75141" cy="560886"/>
                          </a:xfrm>
                          <a:custGeom>
                            <a:avLst/>
                            <a:gdLst/>
                            <a:ahLst/>
                            <a:cxnLst/>
                            <a:rect l="0" t="0" r="0" b="0"/>
                            <a:pathLst>
                              <a:path w="75141" h="560886">
                                <a:moveTo>
                                  <a:pt x="0" y="0"/>
                                </a:moveTo>
                                <a:lnTo>
                                  <a:pt x="75141" y="0"/>
                                </a:lnTo>
                                <a:lnTo>
                                  <a:pt x="75141" y="560886"/>
                                </a:lnTo>
                                <a:lnTo>
                                  <a:pt x="0" y="560886"/>
                                </a:lnTo>
                                <a:lnTo>
                                  <a:pt x="0" y="0"/>
                                </a:lnTo>
                              </a:path>
                            </a:pathLst>
                          </a:custGeom>
                          <a:ln w="22868" cap="flat">
                            <a:round/>
                          </a:ln>
                        </wps:spPr>
                        <wps:style>
                          <a:lnRef idx="1">
                            <a:srgbClr val="000000"/>
                          </a:lnRef>
                          <a:fillRef idx="1">
                            <a:srgbClr val="FFFFFF"/>
                          </a:fillRef>
                          <a:effectRef idx="0">
                            <a:scrgbClr r="0" g="0" b="0"/>
                          </a:effectRef>
                          <a:fontRef idx="none"/>
                        </wps:style>
                        <wps:bodyPr/>
                      </wps:wsp>
                      <wps:wsp>
                        <wps:cNvPr id="11843" name="Shape 11843"/>
                        <wps:cNvSpPr/>
                        <wps:spPr>
                          <a:xfrm>
                            <a:off x="2561413" y="1653062"/>
                            <a:ext cx="75142" cy="560886"/>
                          </a:xfrm>
                          <a:custGeom>
                            <a:avLst/>
                            <a:gdLst/>
                            <a:ahLst/>
                            <a:cxnLst/>
                            <a:rect l="0" t="0" r="0" b="0"/>
                            <a:pathLst>
                              <a:path w="75142" h="560886">
                                <a:moveTo>
                                  <a:pt x="0" y="0"/>
                                </a:moveTo>
                                <a:lnTo>
                                  <a:pt x="75142" y="0"/>
                                </a:lnTo>
                                <a:lnTo>
                                  <a:pt x="75142" y="560886"/>
                                </a:lnTo>
                                <a:lnTo>
                                  <a:pt x="0" y="560886"/>
                                </a:lnTo>
                                <a:lnTo>
                                  <a:pt x="0" y="0"/>
                                </a:lnTo>
                                <a:close/>
                              </a:path>
                            </a:pathLst>
                          </a:custGeom>
                          <a:ln w="22868" cap="flat">
                            <a:round/>
                          </a:ln>
                        </wps:spPr>
                        <wps:style>
                          <a:lnRef idx="1">
                            <a:srgbClr val="000000"/>
                          </a:lnRef>
                          <a:fillRef idx="1">
                            <a:srgbClr val="FFFFFF"/>
                          </a:fillRef>
                          <a:effectRef idx="0">
                            <a:scrgbClr r="0" g="0" b="0"/>
                          </a:effectRef>
                          <a:fontRef idx="none"/>
                        </wps:style>
                        <wps:bodyPr/>
                      </wps:wsp>
                      <wps:wsp>
                        <wps:cNvPr id="313965" name="Shape 313965"/>
                        <wps:cNvSpPr/>
                        <wps:spPr>
                          <a:xfrm>
                            <a:off x="1451895" y="1722443"/>
                            <a:ext cx="75141" cy="75214"/>
                          </a:xfrm>
                          <a:custGeom>
                            <a:avLst/>
                            <a:gdLst/>
                            <a:ahLst/>
                            <a:cxnLst/>
                            <a:rect l="0" t="0" r="0" b="0"/>
                            <a:pathLst>
                              <a:path w="75141" h="75214">
                                <a:moveTo>
                                  <a:pt x="0" y="0"/>
                                </a:moveTo>
                                <a:lnTo>
                                  <a:pt x="75141" y="0"/>
                                </a:lnTo>
                                <a:lnTo>
                                  <a:pt x="75141" y="75214"/>
                                </a:lnTo>
                                <a:lnTo>
                                  <a:pt x="0" y="75214"/>
                                </a:lnTo>
                                <a:lnTo>
                                  <a:pt x="0" y="0"/>
                                </a:lnTo>
                              </a:path>
                            </a:pathLst>
                          </a:custGeom>
                          <a:ln w="22868" cap="flat">
                            <a:round/>
                          </a:ln>
                        </wps:spPr>
                        <wps:style>
                          <a:lnRef idx="1">
                            <a:srgbClr val="000000"/>
                          </a:lnRef>
                          <a:fillRef idx="1">
                            <a:srgbClr val="FFFFFF"/>
                          </a:fillRef>
                          <a:effectRef idx="0">
                            <a:scrgbClr r="0" g="0" b="0"/>
                          </a:effectRef>
                          <a:fontRef idx="none"/>
                        </wps:style>
                        <wps:bodyPr/>
                      </wps:wsp>
                      <wps:wsp>
                        <wps:cNvPr id="313966" name="Shape 313966"/>
                        <wps:cNvSpPr/>
                        <wps:spPr>
                          <a:xfrm>
                            <a:off x="2283976" y="1930474"/>
                            <a:ext cx="75141" cy="75214"/>
                          </a:xfrm>
                          <a:custGeom>
                            <a:avLst/>
                            <a:gdLst/>
                            <a:ahLst/>
                            <a:cxnLst/>
                            <a:rect l="0" t="0" r="0" b="0"/>
                            <a:pathLst>
                              <a:path w="75141" h="75214">
                                <a:moveTo>
                                  <a:pt x="0" y="0"/>
                                </a:moveTo>
                                <a:lnTo>
                                  <a:pt x="75141" y="0"/>
                                </a:lnTo>
                                <a:lnTo>
                                  <a:pt x="75141" y="75214"/>
                                </a:lnTo>
                                <a:lnTo>
                                  <a:pt x="0" y="75214"/>
                                </a:lnTo>
                                <a:lnTo>
                                  <a:pt x="0" y="0"/>
                                </a:lnTo>
                              </a:path>
                            </a:pathLst>
                          </a:custGeom>
                          <a:ln w="22868" cap="flat">
                            <a:round/>
                          </a:ln>
                        </wps:spPr>
                        <wps:style>
                          <a:lnRef idx="1">
                            <a:srgbClr val="000000"/>
                          </a:lnRef>
                          <a:fillRef idx="1">
                            <a:srgbClr val="FFFFFF"/>
                          </a:fillRef>
                          <a:effectRef idx="0">
                            <a:scrgbClr r="0" g="0" b="0"/>
                          </a:effectRef>
                          <a:fontRef idx="none"/>
                        </wps:style>
                        <wps:bodyPr/>
                      </wps:wsp>
                      <wps:wsp>
                        <wps:cNvPr id="313967" name="Shape 313967"/>
                        <wps:cNvSpPr/>
                        <wps:spPr>
                          <a:xfrm>
                            <a:off x="1451895" y="1861053"/>
                            <a:ext cx="75141" cy="75214"/>
                          </a:xfrm>
                          <a:custGeom>
                            <a:avLst/>
                            <a:gdLst/>
                            <a:ahLst/>
                            <a:cxnLst/>
                            <a:rect l="0" t="0" r="0" b="0"/>
                            <a:pathLst>
                              <a:path w="75141" h="75214">
                                <a:moveTo>
                                  <a:pt x="0" y="0"/>
                                </a:moveTo>
                                <a:lnTo>
                                  <a:pt x="75141" y="0"/>
                                </a:lnTo>
                                <a:lnTo>
                                  <a:pt x="75141" y="75214"/>
                                </a:lnTo>
                                <a:lnTo>
                                  <a:pt x="0" y="75214"/>
                                </a:lnTo>
                                <a:lnTo>
                                  <a:pt x="0" y="0"/>
                                </a:lnTo>
                              </a:path>
                            </a:pathLst>
                          </a:custGeom>
                          <a:ln w="22868" cap="flat">
                            <a:round/>
                          </a:ln>
                        </wps:spPr>
                        <wps:style>
                          <a:lnRef idx="1">
                            <a:srgbClr val="000000"/>
                          </a:lnRef>
                          <a:fillRef idx="1">
                            <a:srgbClr val="FFFFFF"/>
                          </a:fillRef>
                          <a:effectRef idx="0">
                            <a:scrgbClr r="0" g="0" b="0"/>
                          </a:effectRef>
                          <a:fontRef idx="none"/>
                        </wps:style>
                        <wps:bodyPr/>
                      </wps:wsp>
                      <wps:wsp>
                        <wps:cNvPr id="313968" name="Shape 313968"/>
                        <wps:cNvSpPr/>
                        <wps:spPr>
                          <a:xfrm>
                            <a:off x="1313061" y="1861053"/>
                            <a:ext cx="75141" cy="75214"/>
                          </a:xfrm>
                          <a:custGeom>
                            <a:avLst/>
                            <a:gdLst/>
                            <a:ahLst/>
                            <a:cxnLst/>
                            <a:rect l="0" t="0" r="0" b="0"/>
                            <a:pathLst>
                              <a:path w="75141" h="75214">
                                <a:moveTo>
                                  <a:pt x="0" y="0"/>
                                </a:moveTo>
                                <a:lnTo>
                                  <a:pt x="75141" y="0"/>
                                </a:lnTo>
                                <a:lnTo>
                                  <a:pt x="75141" y="75214"/>
                                </a:lnTo>
                                <a:lnTo>
                                  <a:pt x="0" y="75214"/>
                                </a:lnTo>
                                <a:lnTo>
                                  <a:pt x="0" y="0"/>
                                </a:lnTo>
                              </a:path>
                            </a:pathLst>
                          </a:custGeom>
                          <a:ln w="22868" cap="flat">
                            <a:round/>
                          </a:ln>
                        </wps:spPr>
                        <wps:style>
                          <a:lnRef idx="1">
                            <a:srgbClr val="000000"/>
                          </a:lnRef>
                          <a:fillRef idx="1">
                            <a:srgbClr val="FFFFFF"/>
                          </a:fillRef>
                          <a:effectRef idx="0">
                            <a:scrgbClr r="0" g="0" b="0"/>
                          </a:effectRef>
                          <a:fontRef idx="none"/>
                        </wps:style>
                        <wps:bodyPr/>
                      </wps:wsp>
                      <wps:wsp>
                        <wps:cNvPr id="313969" name="Shape 313969"/>
                        <wps:cNvSpPr/>
                        <wps:spPr>
                          <a:xfrm>
                            <a:off x="1313061" y="1722443"/>
                            <a:ext cx="75141" cy="75214"/>
                          </a:xfrm>
                          <a:custGeom>
                            <a:avLst/>
                            <a:gdLst/>
                            <a:ahLst/>
                            <a:cxnLst/>
                            <a:rect l="0" t="0" r="0" b="0"/>
                            <a:pathLst>
                              <a:path w="75141" h="75214">
                                <a:moveTo>
                                  <a:pt x="0" y="0"/>
                                </a:moveTo>
                                <a:lnTo>
                                  <a:pt x="75141" y="0"/>
                                </a:lnTo>
                                <a:lnTo>
                                  <a:pt x="75141" y="75214"/>
                                </a:lnTo>
                                <a:lnTo>
                                  <a:pt x="0" y="75214"/>
                                </a:lnTo>
                                <a:lnTo>
                                  <a:pt x="0" y="0"/>
                                </a:lnTo>
                              </a:path>
                            </a:pathLst>
                          </a:custGeom>
                          <a:ln w="22868" cap="flat">
                            <a:round/>
                          </a:ln>
                        </wps:spPr>
                        <wps:style>
                          <a:lnRef idx="1">
                            <a:srgbClr val="000000"/>
                          </a:lnRef>
                          <a:fillRef idx="1">
                            <a:srgbClr val="FFFFFF"/>
                          </a:fillRef>
                          <a:effectRef idx="0">
                            <a:scrgbClr r="0" g="0" b="0"/>
                          </a:effectRef>
                          <a:fontRef idx="none"/>
                        </wps:style>
                        <wps:bodyPr/>
                      </wps:wsp>
                      <wps:wsp>
                        <wps:cNvPr id="313970" name="Shape 313970"/>
                        <wps:cNvSpPr/>
                        <wps:spPr>
                          <a:xfrm>
                            <a:off x="2422810" y="2069362"/>
                            <a:ext cx="75142" cy="74935"/>
                          </a:xfrm>
                          <a:custGeom>
                            <a:avLst/>
                            <a:gdLst/>
                            <a:ahLst/>
                            <a:cxnLst/>
                            <a:rect l="0" t="0" r="0" b="0"/>
                            <a:pathLst>
                              <a:path w="75142" h="74935">
                                <a:moveTo>
                                  <a:pt x="0" y="0"/>
                                </a:moveTo>
                                <a:lnTo>
                                  <a:pt x="75142" y="0"/>
                                </a:lnTo>
                                <a:lnTo>
                                  <a:pt x="75142" y="74935"/>
                                </a:lnTo>
                                <a:lnTo>
                                  <a:pt x="0" y="74935"/>
                                </a:lnTo>
                                <a:lnTo>
                                  <a:pt x="0" y="0"/>
                                </a:lnTo>
                              </a:path>
                            </a:pathLst>
                          </a:custGeom>
                          <a:ln w="22868" cap="flat">
                            <a:round/>
                          </a:ln>
                        </wps:spPr>
                        <wps:style>
                          <a:lnRef idx="1">
                            <a:srgbClr val="000000"/>
                          </a:lnRef>
                          <a:fillRef idx="1">
                            <a:srgbClr val="FFFFFF"/>
                          </a:fillRef>
                          <a:effectRef idx="0">
                            <a:scrgbClr r="0" g="0" b="0"/>
                          </a:effectRef>
                          <a:fontRef idx="none"/>
                        </wps:style>
                        <wps:bodyPr/>
                      </wps:wsp>
                      <wps:wsp>
                        <wps:cNvPr id="313971" name="Shape 313971"/>
                        <wps:cNvSpPr/>
                        <wps:spPr>
                          <a:xfrm>
                            <a:off x="2422810" y="1930474"/>
                            <a:ext cx="75142" cy="75214"/>
                          </a:xfrm>
                          <a:custGeom>
                            <a:avLst/>
                            <a:gdLst/>
                            <a:ahLst/>
                            <a:cxnLst/>
                            <a:rect l="0" t="0" r="0" b="0"/>
                            <a:pathLst>
                              <a:path w="75142" h="75214">
                                <a:moveTo>
                                  <a:pt x="0" y="0"/>
                                </a:moveTo>
                                <a:lnTo>
                                  <a:pt x="75142" y="0"/>
                                </a:lnTo>
                                <a:lnTo>
                                  <a:pt x="75142" y="75214"/>
                                </a:lnTo>
                                <a:lnTo>
                                  <a:pt x="0" y="75214"/>
                                </a:lnTo>
                                <a:lnTo>
                                  <a:pt x="0" y="0"/>
                                </a:lnTo>
                              </a:path>
                            </a:pathLst>
                          </a:custGeom>
                          <a:ln w="22868" cap="flat">
                            <a:round/>
                          </a:ln>
                        </wps:spPr>
                        <wps:style>
                          <a:lnRef idx="1">
                            <a:srgbClr val="000000"/>
                          </a:lnRef>
                          <a:fillRef idx="1">
                            <a:srgbClr val="FFFFFF"/>
                          </a:fillRef>
                          <a:effectRef idx="0">
                            <a:scrgbClr r="0" g="0" b="0"/>
                          </a:effectRef>
                          <a:fontRef idx="none"/>
                        </wps:style>
                        <wps:bodyPr/>
                      </wps:wsp>
                      <wps:wsp>
                        <wps:cNvPr id="313972" name="Shape 313972"/>
                        <wps:cNvSpPr/>
                        <wps:spPr>
                          <a:xfrm>
                            <a:off x="2283976" y="2069362"/>
                            <a:ext cx="75141" cy="74935"/>
                          </a:xfrm>
                          <a:custGeom>
                            <a:avLst/>
                            <a:gdLst/>
                            <a:ahLst/>
                            <a:cxnLst/>
                            <a:rect l="0" t="0" r="0" b="0"/>
                            <a:pathLst>
                              <a:path w="75141" h="74935">
                                <a:moveTo>
                                  <a:pt x="0" y="0"/>
                                </a:moveTo>
                                <a:lnTo>
                                  <a:pt x="75141" y="0"/>
                                </a:lnTo>
                                <a:lnTo>
                                  <a:pt x="75141" y="74935"/>
                                </a:lnTo>
                                <a:lnTo>
                                  <a:pt x="0" y="74935"/>
                                </a:lnTo>
                                <a:lnTo>
                                  <a:pt x="0" y="0"/>
                                </a:lnTo>
                              </a:path>
                            </a:pathLst>
                          </a:custGeom>
                          <a:ln w="22868" cap="flat">
                            <a:round/>
                          </a:ln>
                        </wps:spPr>
                        <wps:style>
                          <a:lnRef idx="1">
                            <a:srgbClr val="000000"/>
                          </a:lnRef>
                          <a:fillRef idx="1">
                            <a:srgbClr val="FFFFFF"/>
                          </a:fillRef>
                          <a:effectRef idx="0">
                            <a:scrgbClr r="0" g="0" b="0"/>
                          </a:effectRef>
                          <a:fontRef idx="none"/>
                        </wps:style>
                        <wps:bodyPr/>
                      </wps:wsp>
                      <wps:wsp>
                        <wps:cNvPr id="313973" name="Shape 313973"/>
                        <wps:cNvSpPr/>
                        <wps:spPr>
                          <a:xfrm>
                            <a:off x="1590383" y="1722443"/>
                            <a:ext cx="75142" cy="75214"/>
                          </a:xfrm>
                          <a:custGeom>
                            <a:avLst/>
                            <a:gdLst/>
                            <a:ahLst/>
                            <a:cxnLst/>
                            <a:rect l="0" t="0" r="0" b="0"/>
                            <a:pathLst>
                              <a:path w="75142" h="75214">
                                <a:moveTo>
                                  <a:pt x="0" y="0"/>
                                </a:moveTo>
                                <a:lnTo>
                                  <a:pt x="75142" y="0"/>
                                </a:lnTo>
                                <a:lnTo>
                                  <a:pt x="75142" y="75214"/>
                                </a:lnTo>
                                <a:lnTo>
                                  <a:pt x="0" y="75214"/>
                                </a:lnTo>
                                <a:lnTo>
                                  <a:pt x="0" y="0"/>
                                </a:lnTo>
                              </a:path>
                            </a:pathLst>
                          </a:custGeom>
                          <a:ln w="22868" cap="flat">
                            <a:round/>
                          </a:ln>
                        </wps:spPr>
                        <wps:style>
                          <a:lnRef idx="1">
                            <a:srgbClr val="000000"/>
                          </a:lnRef>
                          <a:fillRef idx="1">
                            <a:srgbClr val="FFFFFF"/>
                          </a:fillRef>
                          <a:effectRef idx="0">
                            <a:scrgbClr r="0" g="0" b="0"/>
                          </a:effectRef>
                          <a:fontRef idx="none"/>
                        </wps:style>
                        <wps:bodyPr/>
                      </wps:wsp>
                      <wps:wsp>
                        <wps:cNvPr id="313974" name="Shape 313974"/>
                        <wps:cNvSpPr/>
                        <wps:spPr>
                          <a:xfrm>
                            <a:off x="2145488" y="2069362"/>
                            <a:ext cx="75141" cy="74935"/>
                          </a:xfrm>
                          <a:custGeom>
                            <a:avLst/>
                            <a:gdLst/>
                            <a:ahLst/>
                            <a:cxnLst/>
                            <a:rect l="0" t="0" r="0" b="0"/>
                            <a:pathLst>
                              <a:path w="75141" h="74935">
                                <a:moveTo>
                                  <a:pt x="0" y="0"/>
                                </a:moveTo>
                                <a:lnTo>
                                  <a:pt x="75141" y="0"/>
                                </a:lnTo>
                                <a:lnTo>
                                  <a:pt x="75141" y="74935"/>
                                </a:lnTo>
                                <a:lnTo>
                                  <a:pt x="0" y="74935"/>
                                </a:lnTo>
                                <a:lnTo>
                                  <a:pt x="0" y="0"/>
                                </a:lnTo>
                              </a:path>
                            </a:pathLst>
                          </a:custGeom>
                          <a:ln w="22868" cap="flat">
                            <a:round/>
                          </a:ln>
                        </wps:spPr>
                        <wps:style>
                          <a:lnRef idx="1">
                            <a:srgbClr val="000000"/>
                          </a:lnRef>
                          <a:fillRef idx="1">
                            <a:srgbClr val="FFFFFF"/>
                          </a:fillRef>
                          <a:effectRef idx="0">
                            <a:scrgbClr r="0" g="0" b="0"/>
                          </a:effectRef>
                          <a:fontRef idx="none"/>
                        </wps:style>
                        <wps:bodyPr/>
                      </wps:wsp>
                      <wps:wsp>
                        <wps:cNvPr id="11854" name="Rectangle 11854"/>
                        <wps:cNvSpPr/>
                        <wps:spPr>
                          <a:xfrm>
                            <a:off x="3087411" y="261870"/>
                            <a:ext cx="1179360" cy="171213"/>
                          </a:xfrm>
                          <a:prstGeom prst="rect">
                            <a:avLst/>
                          </a:prstGeom>
                          <a:ln>
                            <a:noFill/>
                          </a:ln>
                        </wps:spPr>
                        <wps:txbx>
                          <w:txbxContent>
                            <w:p w14:paraId="7074E3FD" w14:textId="77777777" w:rsidR="00A97412" w:rsidRDefault="00000000">
                              <w:r>
                                <w:rPr>
                                  <w:rFonts w:ascii="Arial" w:eastAsia="Arial" w:hAnsi="Arial" w:cs="Arial"/>
                                  <w:sz w:val="18"/>
                                </w:rPr>
                                <w:t>ALIMENTACIÓN</w:t>
                              </w:r>
                            </w:p>
                          </w:txbxContent>
                        </wps:txbx>
                        <wps:bodyPr horzOverflow="overflow" vert="horz" lIns="0" tIns="0" rIns="0" bIns="0" rtlCol="0">
                          <a:noAutofit/>
                        </wps:bodyPr>
                      </wps:wsp>
                      <wps:wsp>
                        <wps:cNvPr id="11855" name="Rectangle 11855"/>
                        <wps:cNvSpPr/>
                        <wps:spPr>
                          <a:xfrm>
                            <a:off x="3104968" y="417892"/>
                            <a:ext cx="865910" cy="171213"/>
                          </a:xfrm>
                          <a:prstGeom prst="rect">
                            <a:avLst/>
                          </a:prstGeom>
                          <a:ln>
                            <a:noFill/>
                          </a:ln>
                        </wps:spPr>
                        <wps:txbx>
                          <w:txbxContent>
                            <w:p w14:paraId="7F6D0A12" w14:textId="77777777" w:rsidR="00A97412" w:rsidRDefault="00000000">
                              <w:r>
                                <w:rPr>
                                  <w:rFonts w:ascii="Arial" w:eastAsia="Arial" w:hAnsi="Arial" w:cs="Arial"/>
                                  <w:sz w:val="18"/>
                                </w:rPr>
                                <w:t>ELECTRICA</w:t>
                              </w:r>
                            </w:p>
                          </w:txbxContent>
                        </wps:txbx>
                        <wps:bodyPr horzOverflow="overflow" vert="horz" lIns="0" tIns="0" rIns="0" bIns="0" rtlCol="0">
                          <a:noAutofit/>
                        </wps:bodyPr>
                      </wps:wsp>
                      <wps:wsp>
                        <wps:cNvPr id="11856" name="Rectangle 11856"/>
                        <wps:cNvSpPr/>
                        <wps:spPr>
                          <a:xfrm>
                            <a:off x="3122293" y="652214"/>
                            <a:ext cx="1561558" cy="171212"/>
                          </a:xfrm>
                          <a:prstGeom prst="rect">
                            <a:avLst/>
                          </a:prstGeom>
                          <a:ln>
                            <a:noFill/>
                          </a:ln>
                        </wps:spPr>
                        <wps:txbx>
                          <w:txbxContent>
                            <w:p w14:paraId="450608D7" w14:textId="77777777" w:rsidR="00A97412" w:rsidRDefault="00000000">
                              <w:r>
                                <w:rPr>
                                  <w:rFonts w:ascii="Arial" w:eastAsia="Arial" w:hAnsi="Arial" w:cs="Arial"/>
                                  <w:sz w:val="18"/>
                                </w:rPr>
                                <w:t>TERMINACION FIBRA</w:t>
                              </w:r>
                            </w:p>
                          </w:txbxContent>
                        </wps:txbx>
                        <wps:bodyPr horzOverflow="overflow" vert="horz" lIns="0" tIns="0" rIns="0" bIns="0" rtlCol="0">
                          <a:noAutofit/>
                        </wps:bodyPr>
                      </wps:wsp>
                      <wps:wsp>
                        <wps:cNvPr id="11857" name="Rectangle 11857"/>
                        <wps:cNvSpPr/>
                        <wps:spPr>
                          <a:xfrm>
                            <a:off x="3122293" y="1137809"/>
                            <a:ext cx="1100305" cy="171214"/>
                          </a:xfrm>
                          <a:prstGeom prst="rect">
                            <a:avLst/>
                          </a:prstGeom>
                          <a:ln>
                            <a:noFill/>
                          </a:ln>
                        </wps:spPr>
                        <wps:txbx>
                          <w:txbxContent>
                            <w:p w14:paraId="48672E56" w14:textId="77777777" w:rsidR="00A97412" w:rsidRDefault="00000000">
                              <w:r>
                                <w:rPr>
                                  <w:rFonts w:ascii="Arial" w:eastAsia="Arial" w:hAnsi="Arial" w:cs="Arial"/>
                                  <w:sz w:val="18"/>
                                </w:rPr>
                                <w:t>ELECTRONICA</w:t>
                              </w:r>
                            </w:p>
                          </w:txbxContent>
                        </wps:txbx>
                        <wps:bodyPr horzOverflow="overflow" vert="horz" lIns="0" tIns="0" rIns="0" bIns="0" rtlCol="0">
                          <a:noAutofit/>
                        </wps:bodyPr>
                      </wps:wsp>
                      <wps:wsp>
                        <wps:cNvPr id="11858" name="Rectangle 11858"/>
                        <wps:cNvSpPr/>
                        <wps:spPr>
                          <a:xfrm>
                            <a:off x="3122293" y="1276765"/>
                            <a:ext cx="314706" cy="171213"/>
                          </a:xfrm>
                          <a:prstGeom prst="rect">
                            <a:avLst/>
                          </a:prstGeom>
                          <a:ln>
                            <a:noFill/>
                          </a:ln>
                        </wps:spPr>
                        <wps:txbx>
                          <w:txbxContent>
                            <w:p w14:paraId="1E091773" w14:textId="77777777" w:rsidR="00A97412" w:rsidRDefault="00000000">
                              <w:r>
                                <w:rPr>
                                  <w:rFonts w:ascii="Arial" w:eastAsia="Arial" w:hAnsi="Arial" w:cs="Arial"/>
                                  <w:sz w:val="18"/>
                                </w:rPr>
                                <w:t>RED</w:t>
                              </w:r>
                            </w:p>
                          </w:txbxContent>
                        </wps:txbx>
                        <wps:bodyPr horzOverflow="overflow" vert="horz" lIns="0" tIns="0" rIns="0" bIns="0" rtlCol="0">
                          <a:noAutofit/>
                        </wps:bodyPr>
                      </wps:wsp>
                      <wps:wsp>
                        <wps:cNvPr id="11859" name="Rectangle 11859"/>
                        <wps:cNvSpPr/>
                        <wps:spPr>
                          <a:xfrm>
                            <a:off x="3122293" y="1762476"/>
                            <a:ext cx="1193356" cy="171213"/>
                          </a:xfrm>
                          <a:prstGeom prst="rect">
                            <a:avLst/>
                          </a:prstGeom>
                          <a:ln>
                            <a:noFill/>
                          </a:ln>
                        </wps:spPr>
                        <wps:txbx>
                          <w:txbxContent>
                            <w:p w14:paraId="5C407DC1" w14:textId="77777777" w:rsidR="00A97412" w:rsidRDefault="00000000">
                              <w:r>
                                <w:rPr>
                                  <w:rFonts w:ascii="Arial" w:eastAsia="Arial" w:hAnsi="Arial" w:cs="Arial"/>
                                  <w:sz w:val="18"/>
                                </w:rPr>
                                <w:t>"PATCH PANEL"</w:t>
                              </w:r>
                            </w:p>
                          </w:txbxContent>
                        </wps:txbx>
                        <wps:bodyPr horzOverflow="overflow" vert="horz" lIns="0" tIns="0" rIns="0" bIns="0" rtlCol="0">
                          <a:noAutofit/>
                        </wps:bodyPr>
                      </wps:wsp>
                      <wps:wsp>
                        <wps:cNvPr id="11860" name="Rectangle 11860"/>
                        <wps:cNvSpPr/>
                        <wps:spPr>
                          <a:xfrm>
                            <a:off x="3122293" y="1901201"/>
                            <a:ext cx="548153" cy="171214"/>
                          </a:xfrm>
                          <a:prstGeom prst="rect">
                            <a:avLst/>
                          </a:prstGeom>
                          <a:ln>
                            <a:noFill/>
                          </a:ln>
                        </wps:spPr>
                        <wps:txbx>
                          <w:txbxContent>
                            <w:p w14:paraId="7EF0C57C" w14:textId="77777777" w:rsidR="00A97412" w:rsidRDefault="00000000">
                              <w:r>
                                <w:rPr>
                                  <w:rFonts w:ascii="Arial" w:eastAsia="Arial" w:hAnsi="Arial" w:cs="Arial"/>
                                  <w:sz w:val="18"/>
                                </w:rPr>
                                <w:t>DATOS</w:t>
                              </w:r>
                            </w:p>
                          </w:txbxContent>
                        </wps:txbx>
                        <wps:bodyPr horzOverflow="overflow" vert="horz" lIns="0" tIns="0" rIns="0" bIns="0" rtlCol="0">
                          <a:noAutofit/>
                        </wps:bodyPr>
                      </wps:wsp>
                      <wps:wsp>
                        <wps:cNvPr id="11861" name="Rectangle 11861"/>
                        <wps:cNvSpPr/>
                        <wps:spPr>
                          <a:xfrm>
                            <a:off x="3191595" y="2456217"/>
                            <a:ext cx="820538" cy="171213"/>
                          </a:xfrm>
                          <a:prstGeom prst="rect">
                            <a:avLst/>
                          </a:prstGeom>
                          <a:ln>
                            <a:noFill/>
                          </a:ln>
                        </wps:spPr>
                        <wps:txbx>
                          <w:txbxContent>
                            <w:p w14:paraId="0BD8E635" w14:textId="77777777" w:rsidR="00A97412" w:rsidRDefault="00000000">
                              <w:r>
                                <w:rPr>
                                  <w:rFonts w:ascii="Arial" w:eastAsia="Arial" w:hAnsi="Arial" w:cs="Arial"/>
                                  <w:sz w:val="18"/>
                                </w:rPr>
                                <w:t>REGLETAS</w:t>
                              </w:r>
                            </w:p>
                          </w:txbxContent>
                        </wps:txbx>
                        <wps:bodyPr horzOverflow="overflow" vert="horz" lIns="0" tIns="0" rIns="0" bIns="0" rtlCol="0">
                          <a:noAutofit/>
                        </wps:bodyPr>
                      </wps:wsp>
                      <wps:wsp>
                        <wps:cNvPr id="11862" name="Rectangle 11862"/>
                        <wps:cNvSpPr/>
                        <wps:spPr>
                          <a:xfrm>
                            <a:off x="3191595" y="2733840"/>
                            <a:ext cx="858835" cy="171213"/>
                          </a:xfrm>
                          <a:prstGeom prst="rect">
                            <a:avLst/>
                          </a:prstGeom>
                          <a:ln>
                            <a:noFill/>
                          </a:ln>
                        </wps:spPr>
                        <wps:txbx>
                          <w:txbxContent>
                            <w:p w14:paraId="0AA806C8" w14:textId="77777777" w:rsidR="00A97412" w:rsidRDefault="00000000">
                              <w:r>
                                <w:rPr>
                                  <w:rFonts w:ascii="Arial" w:eastAsia="Arial" w:hAnsi="Arial" w:cs="Arial"/>
                                  <w:sz w:val="18"/>
                                </w:rPr>
                                <w:t>TELEFONÍA</w:t>
                              </w:r>
                            </w:p>
                          </w:txbxContent>
                        </wps:txbx>
                        <wps:bodyPr horzOverflow="overflow" vert="horz" lIns="0" tIns="0" rIns="0" bIns="0" rtlCol="0">
                          <a:noAutofit/>
                        </wps:bodyPr>
                      </wps:wsp>
                      <wps:wsp>
                        <wps:cNvPr id="11863" name="Rectangle 11863"/>
                        <wps:cNvSpPr/>
                        <wps:spPr>
                          <a:xfrm>
                            <a:off x="3122293" y="1415490"/>
                            <a:ext cx="548153" cy="171212"/>
                          </a:xfrm>
                          <a:prstGeom prst="rect">
                            <a:avLst/>
                          </a:prstGeom>
                          <a:ln>
                            <a:noFill/>
                          </a:ln>
                        </wps:spPr>
                        <wps:txbx>
                          <w:txbxContent>
                            <w:p w14:paraId="3518C925" w14:textId="77777777" w:rsidR="00A97412" w:rsidRDefault="00000000">
                              <w:r>
                                <w:rPr>
                                  <w:rFonts w:ascii="Arial" w:eastAsia="Arial" w:hAnsi="Arial" w:cs="Arial"/>
                                  <w:sz w:val="18"/>
                                </w:rPr>
                                <w:t>DATOS</w:t>
                              </w:r>
                            </w:p>
                          </w:txbxContent>
                        </wps:txbx>
                        <wps:bodyPr horzOverflow="overflow" vert="horz" lIns="0" tIns="0" rIns="0" bIns="0" rtlCol="0">
                          <a:noAutofit/>
                        </wps:bodyPr>
                      </wps:wsp>
                      <wps:wsp>
                        <wps:cNvPr id="11864" name="Rectangle 11864"/>
                        <wps:cNvSpPr/>
                        <wps:spPr>
                          <a:xfrm>
                            <a:off x="3122293" y="790823"/>
                            <a:ext cx="585989" cy="171212"/>
                          </a:xfrm>
                          <a:prstGeom prst="rect">
                            <a:avLst/>
                          </a:prstGeom>
                          <a:ln>
                            <a:noFill/>
                          </a:ln>
                        </wps:spPr>
                        <wps:txbx>
                          <w:txbxContent>
                            <w:p w14:paraId="1B9FCBDF" w14:textId="77777777" w:rsidR="00A97412" w:rsidRDefault="00000000">
                              <w:r>
                                <w:rPr>
                                  <w:rFonts w:ascii="Arial" w:eastAsia="Arial" w:hAnsi="Arial" w:cs="Arial"/>
                                  <w:sz w:val="18"/>
                                </w:rPr>
                                <w:t>ÓPTICA</w:t>
                              </w:r>
                            </w:p>
                          </w:txbxContent>
                        </wps:txbx>
                        <wps:bodyPr horzOverflow="overflow" vert="horz" lIns="0" tIns="0" rIns="0" bIns="0" rtlCol="0">
                          <a:noAutofit/>
                        </wps:bodyPr>
                      </wps:wsp>
                      <wps:wsp>
                        <wps:cNvPr id="11865" name="Shape 11865"/>
                        <wps:cNvSpPr/>
                        <wps:spPr>
                          <a:xfrm>
                            <a:off x="2654161" y="400950"/>
                            <a:ext cx="381274" cy="0"/>
                          </a:xfrm>
                          <a:custGeom>
                            <a:avLst/>
                            <a:gdLst/>
                            <a:ahLst/>
                            <a:cxnLst/>
                            <a:rect l="0" t="0" r="0" b="0"/>
                            <a:pathLst>
                              <a:path w="381274">
                                <a:moveTo>
                                  <a:pt x="0" y="0"/>
                                </a:moveTo>
                                <a:lnTo>
                                  <a:pt x="381274" y="0"/>
                                </a:lnTo>
                              </a:path>
                            </a:pathLst>
                          </a:custGeom>
                          <a:ln w="1614" cap="flat">
                            <a:round/>
                          </a:ln>
                        </wps:spPr>
                        <wps:style>
                          <a:lnRef idx="1">
                            <a:srgbClr val="000000"/>
                          </a:lnRef>
                          <a:fillRef idx="0">
                            <a:srgbClr val="000000">
                              <a:alpha val="0"/>
                            </a:srgbClr>
                          </a:fillRef>
                          <a:effectRef idx="0">
                            <a:scrgbClr r="0" g="0" b="0"/>
                          </a:effectRef>
                          <a:fontRef idx="none"/>
                        </wps:style>
                        <wps:bodyPr/>
                      </wps:wsp>
                      <wps:wsp>
                        <wps:cNvPr id="11866" name="Shape 11866"/>
                        <wps:cNvSpPr/>
                        <wps:spPr>
                          <a:xfrm>
                            <a:off x="2775324" y="687279"/>
                            <a:ext cx="346970" cy="0"/>
                          </a:xfrm>
                          <a:custGeom>
                            <a:avLst/>
                            <a:gdLst/>
                            <a:ahLst/>
                            <a:cxnLst/>
                            <a:rect l="0" t="0" r="0" b="0"/>
                            <a:pathLst>
                              <a:path w="346970">
                                <a:moveTo>
                                  <a:pt x="0" y="0"/>
                                </a:moveTo>
                                <a:lnTo>
                                  <a:pt x="346970" y="0"/>
                                </a:lnTo>
                              </a:path>
                            </a:pathLst>
                          </a:custGeom>
                          <a:ln w="1614" cap="flat">
                            <a:round/>
                          </a:ln>
                        </wps:spPr>
                        <wps:style>
                          <a:lnRef idx="1">
                            <a:srgbClr val="000000"/>
                          </a:lnRef>
                          <a:fillRef idx="0">
                            <a:srgbClr val="000000">
                              <a:alpha val="0"/>
                            </a:srgbClr>
                          </a:fillRef>
                          <a:effectRef idx="0">
                            <a:scrgbClr r="0" g="0" b="0"/>
                          </a:effectRef>
                          <a:fontRef idx="none"/>
                        </wps:style>
                        <wps:bodyPr/>
                      </wps:wsp>
                      <wps:wsp>
                        <wps:cNvPr id="11867" name="Shape 11867"/>
                        <wps:cNvSpPr/>
                        <wps:spPr>
                          <a:xfrm>
                            <a:off x="2775324" y="1172990"/>
                            <a:ext cx="346970" cy="0"/>
                          </a:xfrm>
                          <a:custGeom>
                            <a:avLst/>
                            <a:gdLst/>
                            <a:ahLst/>
                            <a:cxnLst/>
                            <a:rect l="0" t="0" r="0" b="0"/>
                            <a:pathLst>
                              <a:path w="346970">
                                <a:moveTo>
                                  <a:pt x="0" y="0"/>
                                </a:moveTo>
                                <a:lnTo>
                                  <a:pt x="346970" y="0"/>
                                </a:lnTo>
                              </a:path>
                            </a:pathLst>
                          </a:custGeom>
                          <a:ln w="1614" cap="flat">
                            <a:round/>
                          </a:ln>
                        </wps:spPr>
                        <wps:style>
                          <a:lnRef idx="1">
                            <a:srgbClr val="000000"/>
                          </a:lnRef>
                          <a:fillRef idx="0">
                            <a:srgbClr val="000000">
                              <a:alpha val="0"/>
                            </a:srgbClr>
                          </a:fillRef>
                          <a:effectRef idx="0">
                            <a:scrgbClr r="0" g="0" b="0"/>
                          </a:effectRef>
                          <a:fontRef idx="none"/>
                        </wps:style>
                        <wps:bodyPr/>
                      </wps:wsp>
                      <wps:wsp>
                        <wps:cNvPr id="11868" name="Shape 11868"/>
                        <wps:cNvSpPr/>
                        <wps:spPr>
                          <a:xfrm>
                            <a:off x="2775324" y="1936267"/>
                            <a:ext cx="346970" cy="0"/>
                          </a:xfrm>
                          <a:custGeom>
                            <a:avLst/>
                            <a:gdLst/>
                            <a:ahLst/>
                            <a:cxnLst/>
                            <a:rect l="0" t="0" r="0" b="0"/>
                            <a:pathLst>
                              <a:path w="346970">
                                <a:moveTo>
                                  <a:pt x="0" y="0"/>
                                </a:moveTo>
                                <a:lnTo>
                                  <a:pt x="346970" y="0"/>
                                </a:lnTo>
                              </a:path>
                            </a:pathLst>
                          </a:custGeom>
                          <a:ln w="1614" cap="flat">
                            <a:round/>
                          </a:ln>
                        </wps:spPr>
                        <wps:style>
                          <a:lnRef idx="1">
                            <a:srgbClr val="000000"/>
                          </a:lnRef>
                          <a:fillRef idx="0">
                            <a:srgbClr val="000000">
                              <a:alpha val="0"/>
                            </a:srgbClr>
                          </a:fillRef>
                          <a:effectRef idx="0">
                            <a:scrgbClr r="0" g="0" b="0"/>
                          </a:effectRef>
                          <a:fontRef idx="none"/>
                        </wps:style>
                        <wps:bodyPr/>
                      </wps:wsp>
                      <wps:wsp>
                        <wps:cNvPr id="11869" name="Shape 11869"/>
                        <wps:cNvSpPr/>
                        <wps:spPr>
                          <a:xfrm>
                            <a:off x="2775324" y="2699659"/>
                            <a:ext cx="416272" cy="0"/>
                          </a:xfrm>
                          <a:custGeom>
                            <a:avLst/>
                            <a:gdLst/>
                            <a:ahLst/>
                            <a:cxnLst/>
                            <a:rect l="0" t="0" r="0" b="0"/>
                            <a:pathLst>
                              <a:path w="416272">
                                <a:moveTo>
                                  <a:pt x="0" y="0"/>
                                </a:moveTo>
                                <a:lnTo>
                                  <a:pt x="416272" y="0"/>
                                </a:lnTo>
                              </a:path>
                            </a:pathLst>
                          </a:custGeom>
                          <a:ln w="1614" cap="flat">
                            <a:round/>
                          </a:ln>
                        </wps:spPr>
                        <wps:style>
                          <a:lnRef idx="1">
                            <a:srgbClr val="000000"/>
                          </a:lnRef>
                          <a:fillRef idx="0">
                            <a:srgbClr val="000000">
                              <a:alpha val="0"/>
                            </a:srgbClr>
                          </a:fillRef>
                          <a:effectRef idx="0">
                            <a:scrgbClr r="0" g="0" b="0"/>
                          </a:effectRef>
                          <a:fontRef idx="none"/>
                        </wps:style>
                        <wps:bodyPr/>
                      </wps:wsp>
                      <wps:wsp>
                        <wps:cNvPr id="11871" name="Shape 11871"/>
                        <wps:cNvSpPr/>
                        <wps:spPr>
                          <a:xfrm>
                            <a:off x="2749336" y="1905823"/>
                            <a:ext cx="63758" cy="63770"/>
                          </a:xfrm>
                          <a:custGeom>
                            <a:avLst/>
                            <a:gdLst/>
                            <a:ahLst/>
                            <a:cxnLst/>
                            <a:rect l="0" t="0" r="0" b="0"/>
                            <a:pathLst>
                              <a:path w="63758" h="63770">
                                <a:moveTo>
                                  <a:pt x="31879" y="0"/>
                                </a:moveTo>
                                <a:cubicBezTo>
                                  <a:pt x="49204" y="0"/>
                                  <a:pt x="63758" y="14530"/>
                                  <a:pt x="63758" y="31943"/>
                                </a:cubicBezTo>
                                <a:cubicBezTo>
                                  <a:pt x="63758" y="49240"/>
                                  <a:pt x="49204" y="63770"/>
                                  <a:pt x="31879" y="63770"/>
                                </a:cubicBezTo>
                                <a:cubicBezTo>
                                  <a:pt x="14553" y="63770"/>
                                  <a:pt x="0" y="49240"/>
                                  <a:pt x="0" y="31943"/>
                                </a:cubicBezTo>
                                <a:cubicBezTo>
                                  <a:pt x="0" y="14530"/>
                                  <a:pt x="14553" y="0"/>
                                  <a:pt x="31879" y="0"/>
                                </a:cubicBezTo>
                                <a:close/>
                              </a:path>
                            </a:pathLst>
                          </a:custGeom>
                          <a:ln w="3229" cap="flat">
                            <a:round/>
                          </a:ln>
                        </wps:spPr>
                        <wps:style>
                          <a:lnRef idx="1">
                            <a:srgbClr val="000000"/>
                          </a:lnRef>
                          <a:fillRef idx="1">
                            <a:srgbClr val="000000"/>
                          </a:fillRef>
                          <a:effectRef idx="0">
                            <a:scrgbClr r="0" g="0" b="0"/>
                          </a:effectRef>
                          <a:fontRef idx="none"/>
                        </wps:style>
                        <wps:bodyPr/>
                      </wps:wsp>
                      <wps:wsp>
                        <wps:cNvPr id="11873" name="Shape 11873"/>
                        <wps:cNvSpPr/>
                        <wps:spPr>
                          <a:xfrm>
                            <a:off x="2732010" y="2669215"/>
                            <a:ext cx="63757" cy="63655"/>
                          </a:xfrm>
                          <a:custGeom>
                            <a:avLst/>
                            <a:gdLst/>
                            <a:ahLst/>
                            <a:cxnLst/>
                            <a:rect l="0" t="0" r="0" b="0"/>
                            <a:pathLst>
                              <a:path w="63757" h="63655">
                                <a:moveTo>
                                  <a:pt x="31879" y="0"/>
                                </a:moveTo>
                                <a:cubicBezTo>
                                  <a:pt x="49204" y="0"/>
                                  <a:pt x="63757" y="14530"/>
                                  <a:pt x="63757" y="31828"/>
                                </a:cubicBezTo>
                                <a:cubicBezTo>
                                  <a:pt x="63757" y="49125"/>
                                  <a:pt x="49204" y="63655"/>
                                  <a:pt x="31879" y="63655"/>
                                </a:cubicBezTo>
                                <a:cubicBezTo>
                                  <a:pt x="14553" y="63655"/>
                                  <a:pt x="0" y="49125"/>
                                  <a:pt x="0" y="31828"/>
                                </a:cubicBezTo>
                                <a:cubicBezTo>
                                  <a:pt x="0" y="14530"/>
                                  <a:pt x="14553" y="0"/>
                                  <a:pt x="31879" y="0"/>
                                </a:cubicBezTo>
                                <a:close/>
                              </a:path>
                            </a:pathLst>
                          </a:custGeom>
                          <a:ln w="3229" cap="flat">
                            <a:round/>
                          </a:ln>
                        </wps:spPr>
                        <wps:style>
                          <a:lnRef idx="1">
                            <a:srgbClr val="000000"/>
                          </a:lnRef>
                          <a:fillRef idx="1">
                            <a:srgbClr val="000000"/>
                          </a:fillRef>
                          <a:effectRef idx="0">
                            <a:scrgbClr r="0" g="0" b="0"/>
                          </a:effectRef>
                          <a:fontRef idx="none"/>
                        </wps:style>
                        <wps:bodyPr/>
                      </wps:wsp>
                      <wps:wsp>
                        <wps:cNvPr id="11875" name="Shape 11875"/>
                        <wps:cNvSpPr/>
                        <wps:spPr>
                          <a:xfrm>
                            <a:off x="2740673" y="1146929"/>
                            <a:ext cx="72420" cy="59388"/>
                          </a:xfrm>
                          <a:custGeom>
                            <a:avLst/>
                            <a:gdLst/>
                            <a:ahLst/>
                            <a:cxnLst/>
                            <a:rect l="0" t="0" r="0" b="0"/>
                            <a:pathLst>
                              <a:path w="72420" h="59388">
                                <a:moveTo>
                                  <a:pt x="36037" y="0"/>
                                </a:moveTo>
                                <a:cubicBezTo>
                                  <a:pt x="56480" y="0"/>
                                  <a:pt x="72420" y="13146"/>
                                  <a:pt x="72420" y="28829"/>
                                </a:cubicBezTo>
                                <a:cubicBezTo>
                                  <a:pt x="72420" y="46242"/>
                                  <a:pt x="56480" y="59388"/>
                                  <a:pt x="36037" y="59388"/>
                                </a:cubicBezTo>
                                <a:cubicBezTo>
                                  <a:pt x="15939" y="59388"/>
                                  <a:pt x="0" y="46242"/>
                                  <a:pt x="0" y="28829"/>
                                </a:cubicBezTo>
                                <a:cubicBezTo>
                                  <a:pt x="0" y="13146"/>
                                  <a:pt x="15939" y="0"/>
                                  <a:pt x="36037" y="0"/>
                                </a:cubicBezTo>
                                <a:close/>
                              </a:path>
                            </a:pathLst>
                          </a:custGeom>
                          <a:ln w="3229" cap="flat">
                            <a:round/>
                          </a:ln>
                        </wps:spPr>
                        <wps:style>
                          <a:lnRef idx="1">
                            <a:srgbClr val="000000"/>
                          </a:lnRef>
                          <a:fillRef idx="1">
                            <a:srgbClr val="000000"/>
                          </a:fillRef>
                          <a:effectRef idx="0">
                            <a:scrgbClr r="0" g="0" b="0"/>
                          </a:effectRef>
                          <a:fontRef idx="none"/>
                        </wps:style>
                        <wps:bodyPr/>
                      </wps:wsp>
                      <wps:wsp>
                        <wps:cNvPr id="11877" name="Shape 11877"/>
                        <wps:cNvSpPr/>
                        <wps:spPr>
                          <a:xfrm>
                            <a:off x="2601839" y="370852"/>
                            <a:ext cx="63757" cy="63424"/>
                          </a:xfrm>
                          <a:custGeom>
                            <a:avLst/>
                            <a:gdLst/>
                            <a:ahLst/>
                            <a:cxnLst/>
                            <a:rect l="0" t="0" r="0" b="0"/>
                            <a:pathLst>
                              <a:path w="63757" h="63424">
                                <a:moveTo>
                                  <a:pt x="31879" y="0"/>
                                </a:moveTo>
                                <a:cubicBezTo>
                                  <a:pt x="49204" y="0"/>
                                  <a:pt x="63757" y="14184"/>
                                  <a:pt x="63757" y="31597"/>
                                </a:cubicBezTo>
                                <a:cubicBezTo>
                                  <a:pt x="63757" y="48894"/>
                                  <a:pt x="49204" y="63424"/>
                                  <a:pt x="31879" y="63424"/>
                                </a:cubicBezTo>
                                <a:cubicBezTo>
                                  <a:pt x="14553" y="63424"/>
                                  <a:pt x="0" y="48894"/>
                                  <a:pt x="0" y="31597"/>
                                </a:cubicBezTo>
                                <a:cubicBezTo>
                                  <a:pt x="0" y="14184"/>
                                  <a:pt x="14553" y="0"/>
                                  <a:pt x="31879" y="0"/>
                                </a:cubicBezTo>
                                <a:close/>
                              </a:path>
                            </a:pathLst>
                          </a:custGeom>
                          <a:ln w="3229" cap="flat">
                            <a:round/>
                          </a:ln>
                        </wps:spPr>
                        <wps:style>
                          <a:lnRef idx="1">
                            <a:srgbClr val="000000"/>
                          </a:lnRef>
                          <a:fillRef idx="1">
                            <a:srgbClr val="000000"/>
                          </a:fillRef>
                          <a:effectRef idx="0">
                            <a:scrgbClr r="0" g="0" b="0"/>
                          </a:effectRef>
                          <a:fontRef idx="none"/>
                        </wps:style>
                        <wps:bodyPr/>
                      </wps:wsp>
                      <wps:wsp>
                        <wps:cNvPr id="11879" name="Shape 11879"/>
                        <wps:cNvSpPr/>
                        <wps:spPr>
                          <a:xfrm>
                            <a:off x="1197374" y="1732504"/>
                            <a:ext cx="23170" cy="17297"/>
                          </a:xfrm>
                          <a:custGeom>
                            <a:avLst/>
                            <a:gdLst/>
                            <a:ahLst/>
                            <a:cxnLst/>
                            <a:rect l="0" t="0" r="0" b="0"/>
                            <a:pathLst>
                              <a:path w="23170" h="17297">
                                <a:moveTo>
                                  <a:pt x="11735" y="0"/>
                                </a:moveTo>
                                <a:cubicBezTo>
                                  <a:pt x="17279" y="0"/>
                                  <a:pt x="23170" y="4151"/>
                                  <a:pt x="23170" y="8648"/>
                                </a:cubicBezTo>
                                <a:cubicBezTo>
                                  <a:pt x="23170" y="12800"/>
                                  <a:pt x="17279" y="17297"/>
                                  <a:pt x="11735" y="17297"/>
                                </a:cubicBezTo>
                                <a:cubicBezTo>
                                  <a:pt x="5868" y="17297"/>
                                  <a:pt x="0" y="12800"/>
                                  <a:pt x="0" y="8648"/>
                                </a:cubicBezTo>
                                <a:cubicBezTo>
                                  <a:pt x="0" y="4151"/>
                                  <a:pt x="5868" y="0"/>
                                  <a:pt x="11735" y="0"/>
                                </a:cubicBezTo>
                                <a:close/>
                              </a:path>
                            </a:pathLst>
                          </a:custGeom>
                          <a:ln w="3229" cap="flat">
                            <a:round/>
                          </a:ln>
                        </wps:spPr>
                        <wps:style>
                          <a:lnRef idx="1">
                            <a:srgbClr val="000000"/>
                          </a:lnRef>
                          <a:fillRef idx="1">
                            <a:srgbClr val="000000"/>
                          </a:fillRef>
                          <a:effectRef idx="0">
                            <a:scrgbClr r="0" g="0" b="0"/>
                          </a:effectRef>
                          <a:fontRef idx="none"/>
                        </wps:style>
                        <wps:bodyPr/>
                      </wps:wsp>
                      <wps:wsp>
                        <wps:cNvPr id="11881" name="Shape 11881"/>
                        <wps:cNvSpPr/>
                        <wps:spPr>
                          <a:xfrm>
                            <a:off x="1197374" y="2079489"/>
                            <a:ext cx="23170" cy="17297"/>
                          </a:xfrm>
                          <a:custGeom>
                            <a:avLst/>
                            <a:gdLst/>
                            <a:ahLst/>
                            <a:cxnLst/>
                            <a:rect l="0" t="0" r="0" b="0"/>
                            <a:pathLst>
                              <a:path w="23170" h="17297">
                                <a:moveTo>
                                  <a:pt x="11735" y="0"/>
                                </a:moveTo>
                                <a:cubicBezTo>
                                  <a:pt x="17279" y="0"/>
                                  <a:pt x="23170" y="4151"/>
                                  <a:pt x="23170" y="8648"/>
                                </a:cubicBezTo>
                                <a:cubicBezTo>
                                  <a:pt x="23170" y="12800"/>
                                  <a:pt x="17279" y="17297"/>
                                  <a:pt x="11735" y="17297"/>
                                </a:cubicBezTo>
                                <a:cubicBezTo>
                                  <a:pt x="5868" y="17297"/>
                                  <a:pt x="0" y="12800"/>
                                  <a:pt x="0" y="8648"/>
                                </a:cubicBezTo>
                                <a:cubicBezTo>
                                  <a:pt x="0" y="4151"/>
                                  <a:pt x="5868" y="0"/>
                                  <a:pt x="11735" y="0"/>
                                </a:cubicBezTo>
                                <a:close/>
                              </a:path>
                            </a:pathLst>
                          </a:custGeom>
                          <a:ln w="3229" cap="flat">
                            <a:round/>
                          </a:ln>
                        </wps:spPr>
                        <wps:style>
                          <a:lnRef idx="1">
                            <a:srgbClr val="000000"/>
                          </a:lnRef>
                          <a:fillRef idx="1">
                            <a:srgbClr val="000000"/>
                          </a:fillRef>
                          <a:effectRef idx="0">
                            <a:scrgbClr r="0" g="0" b="0"/>
                          </a:effectRef>
                          <a:fontRef idx="none"/>
                        </wps:style>
                        <wps:bodyPr/>
                      </wps:wsp>
                      <wps:wsp>
                        <wps:cNvPr id="11883" name="Shape 11883"/>
                        <wps:cNvSpPr/>
                        <wps:spPr>
                          <a:xfrm>
                            <a:off x="2589018" y="1736655"/>
                            <a:ext cx="23216" cy="17413"/>
                          </a:xfrm>
                          <a:custGeom>
                            <a:avLst/>
                            <a:gdLst/>
                            <a:ahLst/>
                            <a:cxnLst/>
                            <a:rect l="0" t="0" r="0" b="0"/>
                            <a:pathLst>
                              <a:path w="23216" h="17413">
                                <a:moveTo>
                                  <a:pt x="11435" y="0"/>
                                </a:moveTo>
                                <a:cubicBezTo>
                                  <a:pt x="17325" y="0"/>
                                  <a:pt x="23216" y="4497"/>
                                  <a:pt x="23216" y="8649"/>
                                </a:cubicBezTo>
                                <a:cubicBezTo>
                                  <a:pt x="23216" y="13146"/>
                                  <a:pt x="17325" y="17413"/>
                                  <a:pt x="11435" y="17413"/>
                                </a:cubicBezTo>
                                <a:cubicBezTo>
                                  <a:pt x="5544" y="17413"/>
                                  <a:pt x="0" y="13146"/>
                                  <a:pt x="0" y="8649"/>
                                </a:cubicBezTo>
                                <a:cubicBezTo>
                                  <a:pt x="0" y="4497"/>
                                  <a:pt x="5544" y="0"/>
                                  <a:pt x="11435" y="0"/>
                                </a:cubicBezTo>
                                <a:close/>
                              </a:path>
                            </a:pathLst>
                          </a:custGeom>
                          <a:ln w="3229" cap="flat">
                            <a:round/>
                          </a:ln>
                        </wps:spPr>
                        <wps:style>
                          <a:lnRef idx="1">
                            <a:srgbClr val="000000"/>
                          </a:lnRef>
                          <a:fillRef idx="1">
                            <a:srgbClr val="000000"/>
                          </a:fillRef>
                          <a:effectRef idx="0">
                            <a:scrgbClr r="0" g="0" b="0"/>
                          </a:effectRef>
                          <a:fontRef idx="none"/>
                        </wps:style>
                        <wps:bodyPr/>
                      </wps:wsp>
                      <wps:wsp>
                        <wps:cNvPr id="11885" name="Shape 11885"/>
                        <wps:cNvSpPr/>
                        <wps:spPr>
                          <a:xfrm>
                            <a:off x="2593176" y="2079489"/>
                            <a:ext cx="23216" cy="17297"/>
                          </a:xfrm>
                          <a:custGeom>
                            <a:avLst/>
                            <a:gdLst/>
                            <a:ahLst/>
                            <a:cxnLst/>
                            <a:rect l="0" t="0" r="0" b="0"/>
                            <a:pathLst>
                              <a:path w="23216" h="17297">
                                <a:moveTo>
                                  <a:pt x="11781" y="0"/>
                                </a:moveTo>
                                <a:cubicBezTo>
                                  <a:pt x="17325" y="0"/>
                                  <a:pt x="23216" y="4152"/>
                                  <a:pt x="23216" y="8649"/>
                                </a:cubicBezTo>
                                <a:cubicBezTo>
                                  <a:pt x="23216" y="12800"/>
                                  <a:pt x="17325" y="17297"/>
                                  <a:pt x="11781" y="17297"/>
                                </a:cubicBezTo>
                                <a:cubicBezTo>
                                  <a:pt x="5891" y="17297"/>
                                  <a:pt x="0" y="12800"/>
                                  <a:pt x="0" y="8649"/>
                                </a:cubicBezTo>
                                <a:cubicBezTo>
                                  <a:pt x="0" y="4152"/>
                                  <a:pt x="5891" y="0"/>
                                  <a:pt x="11781" y="0"/>
                                </a:cubicBezTo>
                                <a:close/>
                              </a:path>
                            </a:pathLst>
                          </a:custGeom>
                          <a:ln w="3229" cap="flat">
                            <a:round/>
                          </a:ln>
                        </wps:spPr>
                        <wps:style>
                          <a:lnRef idx="1">
                            <a:srgbClr val="000000"/>
                          </a:lnRef>
                          <a:fillRef idx="1">
                            <a:srgbClr val="000000"/>
                          </a:fillRef>
                          <a:effectRef idx="0">
                            <a:scrgbClr r="0" g="0" b="0"/>
                          </a:effectRef>
                          <a:fontRef idx="none"/>
                        </wps:style>
                        <wps:bodyPr/>
                      </wps:wsp>
                      <wps:wsp>
                        <wps:cNvPr id="11887" name="Shape 11887"/>
                        <wps:cNvSpPr/>
                        <wps:spPr>
                          <a:xfrm>
                            <a:off x="1201844" y="708843"/>
                            <a:ext cx="17314" cy="20411"/>
                          </a:xfrm>
                          <a:custGeom>
                            <a:avLst/>
                            <a:gdLst/>
                            <a:ahLst/>
                            <a:cxnLst/>
                            <a:rect l="0" t="0" r="0" b="0"/>
                            <a:pathLst>
                              <a:path w="17314" h="20411">
                                <a:moveTo>
                                  <a:pt x="8651" y="0"/>
                                </a:moveTo>
                                <a:cubicBezTo>
                                  <a:pt x="12809" y="0"/>
                                  <a:pt x="17314" y="4497"/>
                                  <a:pt x="17314" y="10378"/>
                                </a:cubicBezTo>
                                <a:cubicBezTo>
                                  <a:pt x="17314" y="15913"/>
                                  <a:pt x="12809" y="20411"/>
                                  <a:pt x="8651" y="20411"/>
                                </a:cubicBezTo>
                                <a:cubicBezTo>
                                  <a:pt x="4193" y="20411"/>
                                  <a:pt x="0" y="15913"/>
                                  <a:pt x="0" y="10378"/>
                                </a:cubicBezTo>
                                <a:cubicBezTo>
                                  <a:pt x="0" y="4497"/>
                                  <a:pt x="4193" y="0"/>
                                  <a:pt x="8651" y="0"/>
                                </a:cubicBezTo>
                                <a:close/>
                              </a:path>
                            </a:pathLst>
                          </a:custGeom>
                          <a:ln w="3229" cap="flat">
                            <a:round/>
                          </a:ln>
                        </wps:spPr>
                        <wps:style>
                          <a:lnRef idx="1">
                            <a:srgbClr val="000000"/>
                          </a:lnRef>
                          <a:fillRef idx="1">
                            <a:srgbClr val="000000"/>
                          </a:fillRef>
                          <a:effectRef idx="0">
                            <a:scrgbClr r="0" g="0" b="0"/>
                          </a:effectRef>
                          <a:fontRef idx="none"/>
                        </wps:style>
                        <wps:bodyPr/>
                      </wps:wsp>
                      <wps:wsp>
                        <wps:cNvPr id="11889" name="Shape 11889"/>
                        <wps:cNvSpPr/>
                        <wps:spPr>
                          <a:xfrm>
                            <a:off x="2589018" y="708844"/>
                            <a:ext cx="18711" cy="19027"/>
                          </a:xfrm>
                          <a:custGeom>
                            <a:avLst/>
                            <a:gdLst/>
                            <a:ahLst/>
                            <a:cxnLst/>
                            <a:rect l="0" t="0" r="0" b="0"/>
                            <a:pathLst>
                              <a:path w="18711" h="19027">
                                <a:moveTo>
                                  <a:pt x="8663" y="0"/>
                                </a:moveTo>
                                <a:cubicBezTo>
                                  <a:pt x="14553" y="0"/>
                                  <a:pt x="18711" y="4497"/>
                                  <a:pt x="18711" y="8649"/>
                                </a:cubicBezTo>
                                <a:cubicBezTo>
                                  <a:pt x="18711" y="14530"/>
                                  <a:pt x="14553" y="19027"/>
                                  <a:pt x="8663" y="19027"/>
                                </a:cubicBezTo>
                                <a:cubicBezTo>
                                  <a:pt x="4158" y="19027"/>
                                  <a:pt x="0" y="14530"/>
                                  <a:pt x="0" y="8649"/>
                                </a:cubicBezTo>
                                <a:cubicBezTo>
                                  <a:pt x="0" y="4497"/>
                                  <a:pt x="4158" y="0"/>
                                  <a:pt x="8663" y="0"/>
                                </a:cubicBezTo>
                                <a:close/>
                              </a:path>
                            </a:pathLst>
                          </a:custGeom>
                          <a:ln w="3229" cap="flat">
                            <a:round/>
                          </a:ln>
                        </wps:spPr>
                        <wps:style>
                          <a:lnRef idx="1">
                            <a:srgbClr val="000000"/>
                          </a:lnRef>
                          <a:fillRef idx="1">
                            <a:srgbClr val="000000"/>
                          </a:fillRef>
                          <a:effectRef idx="0">
                            <a:scrgbClr r="0" g="0" b="0"/>
                          </a:effectRef>
                          <a:fontRef idx="none"/>
                        </wps:style>
                        <wps:bodyPr/>
                      </wps:wsp>
                      <wps:wsp>
                        <wps:cNvPr id="11891" name="Shape 11891"/>
                        <wps:cNvSpPr/>
                        <wps:spPr>
                          <a:xfrm>
                            <a:off x="2584513" y="1186136"/>
                            <a:ext cx="23216" cy="17297"/>
                          </a:xfrm>
                          <a:custGeom>
                            <a:avLst/>
                            <a:gdLst/>
                            <a:ahLst/>
                            <a:cxnLst/>
                            <a:rect l="0" t="0" r="0" b="0"/>
                            <a:pathLst>
                              <a:path w="23216" h="17297">
                                <a:moveTo>
                                  <a:pt x="11781" y="0"/>
                                </a:moveTo>
                                <a:cubicBezTo>
                                  <a:pt x="17325" y="0"/>
                                  <a:pt x="23216" y="4151"/>
                                  <a:pt x="23216" y="8649"/>
                                </a:cubicBezTo>
                                <a:cubicBezTo>
                                  <a:pt x="23216" y="12800"/>
                                  <a:pt x="17325" y="17297"/>
                                  <a:pt x="11781" y="17297"/>
                                </a:cubicBezTo>
                                <a:cubicBezTo>
                                  <a:pt x="5890" y="17297"/>
                                  <a:pt x="0" y="12800"/>
                                  <a:pt x="0" y="8649"/>
                                </a:cubicBezTo>
                                <a:cubicBezTo>
                                  <a:pt x="0" y="4151"/>
                                  <a:pt x="5890" y="0"/>
                                  <a:pt x="11781" y="0"/>
                                </a:cubicBezTo>
                                <a:close/>
                              </a:path>
                            </a:pathLst>
                          </a:custGeom>
                          <a:ln w="3229" cap="flat">
                            <a:round/>
                          </a:ln>
                        </wps:spPr>
                        <wps:style>
                          <a:lnRef idx="1">
                            <a:srgbClr val="000000"/>
                          </a:lnRef>
                          <a:fillRef idx="1">
                            <a:srgbClr val="000000"/>
                          </a:fillRef>
                          <a:effectRef idx="0">
                            <a:scrgbClr r="0" g="0" b="0"/>
                          </a:effectRef>
                          <a:fontRef idx="none"/>
                        </wps:style>
                        <wps:bodyPr/>
                      </wps:wsp>
                      <wps:wsp>
                        <wps:cNvPr id="11893" name="Shape 11893"/>
                        <wps:cNvSpPr/>
                        <wps:spPr>
                          <a:xfrm>
                            <a:off x="1193181" y="977875"/>
                            <a:ext cx="22858" cy="17297"/>
                          </a:xfrm>
                          <a:custGeom>
                            <a:avLst/>
                            <a:gdLst/>
                            <a:ahLst/>
                            <a:cxnLst/>
                            <a:rect l="0" t="0" r="0" b="0"/>
                            <a:pathLst>
                              <a:path w="22858" h="17297">
                                <a:moveTo>
                                  <a:pt x="11458" y="0"/>
                                </a:moveTo>
                                <a:cubicBezTo>
                                  <a:pt x="17314" y="0"/>
                                  <a:pt x="22858" y="4382"/>
                                  <a:pt x="22858" y="8649"/>
                                </a:cubicBezTo>
                                <a:cubicBezTo>
                                  <a:pt x="22858" y="13146"/>
                                  <a:pt x="17314" y="17297"/>
                                  <a:pt x="11458" y="17297"/>
                                </a:cubicBezTo>
                                <a:cubicBezTo>
                                  <a:pt x="5590" y="17297"/>
                                  <a:pt x="0" y="13146"/>
                                  <a:pt x="0" y="8649"/>
                                </a:cubicBezTo>
                                <a:cubicBezTo>
                                  <a:pt x="0" y="4382"/>
                                  <a:pt x="5590" y="0"/>
                                  <a:pt x="11458" y="0"/>
                                </a:cubicBezTo>
                                <a:close/>
                              </a:path>
                            </a:pathLst>
                          </a:custGeom>
                          <a:ln w="3229" cap="flat">
                            <a:round/>
                          </a:ln>
                        </wps:spPr>
                        <wps:style>
                          <a:lnRef idx="1">
                            <a:srgbClr val="000000"/>
                          </a:lnRef>
                          <a:fillRef idx="1">
                            <a:srgbClr val="000000"/>
                          </a:fillRef>
                          <a:effectRef idx="0">
                            <a:scrgbClr r="0" g="0" b="0"/>
                          </a:effectRef>
                          <a:fontRef idx="none"/>
                        </wps:style>
                        <wps:bodyPr/>
                      </wps:wsp>
                      <wps:wsp>
                        <wps:cNvPr id="11895" name="Shape 11895"/>
                        <wps:cNvSpPr/>
                        <wps:spPr>
                          <a:xfrm>
                            <a:off x="1193181" y="1181639"/>
                            <a:ext cx="22858" cy="17297"/>
                          </a:xfrm>
                          <a:custGeom>
                            <a:avLst/>
                            <a:gdLst/>
                            <a:ahLst/>
                            <a:cxnLst/>
                            <a:rect l="0" t="0" r="0" b="0"/>
                            <a:pathLst>
                              <a:path w="22858" h="17297">
                                <a:moveTo>
                                  <a:pt x="11458" y="0"/>
                                </a:moveTo>
                                <a:cubicBezTo>
                                  <a:pt x="17314" y="0"/>
                                  <a:pt x="22858" y="4497"/>
                                  <a:pt x="22858" y="8649"/>
                                </a:cubicBezTo>
                                <a:cubicBezTo>
                                  <a:pt x="22858" y="13146"/>
                                  <a:pt x="17314" y="17297"/>
                                  <a:pt x="11458" y="17297"/>
                                </a:cubicBezTo>
                                <a:cubicBezTo>
                                  <a:pt x="5590" y="17297"/>
                                  <a:pt x="0" y="13146"/>
                                  <a:pt x="0" y="8649"/>
                                </a:cubicBezTo>
                                <a:cubicBezTo>
                                  <a:pt x="0" y="4497"/>
                                  <a:pt x="5590" y="0"/>
                                  <a:pt x="11458" y="0"/>
                                </a:cubicBezTo>
                                <a:close/>
                              </a:path>
                            </a:pathLst>
                          </a:custGeom>
                          <a:ln w="3229" cap="flat">
                            <a:round/>
                          </a:ln>
                        </wps:spPr>
                        <wps:style>
                          <a:lnRef idx="1">
                            <a:srgbClr val="000000"/>
                          </a:lnRef>
                          <a:fillRef idx="1">
                            <a:srgbClr val="000000"/>
                          </a:fillRef>
                          <a:effectRef idx="0">
                            <a:scrgbClr r="0" g="0" b="0"/>
                          </a:effectRef>
                          <a:fontRef idx="none"/>
                        </wps:style>
                        <wps:bodyPr/>
                      </wps:wsp>
                      <wps:wsp>
                        <wps:cNvPr id="11897" name="Shape 11897"/>
                        <wps:cNvSpPr/>
                        <wps:spPr>
                          <a:xfrm>
                            <a:off x="2589018" y="973609"/>
                            <a:ext cx="23216" cy="17413"/>
                          </a:xfrm>
                          <a:custGeom>
                            <a:avLst/>
                            <a:gdLst/>
                            <a:ahLst/>
                            <a:cxnLst/>
                            <a:rect l="0" t="0" r="0" b="0"/>
                            <a:pathLst>
                              <a:path w="23216" h="17413">
                                <a:moveTo>
                                  <a:pt x="11435" y="0"/>
                                </a:moveTo>
                                <a:cubicBezTo>
                                  <a:pt x="17325" y="0"/>
                                  <a:pt x="23216" y="4267"/>
                                  <a:pt x="23216" y="8649"/>
                                </a:cubicBezTo>
                                <a:cubicBezTo>
                                  <a:pt x="23216" y="12915"/>
                                  <a:pt x="17325" y="17413"/>
                                  <a:pt x="11435" y="17413"/>
                                </a:cubicBezTo>
                                <a:cubicBezTo>
                                  <a:pt x="5544" y="17413"/>
                                  <a:pt x="0" y="12915"/>
                                  <a:pt x="0" y="8649"/>
                                </a:cubicBezTo>
                                <a:cubicBezTo>
                                  <a:pt x="0" y="4267"/>
                                  <a:pt x="5544" y="0"/>
                                  <a:pt x="11435" y="0"/>
                                </a:cubicBezTo>
                                <a:close/>
                              </a:path>
                            </a:pathLst>
                          </a:custGeom>
                          <a:ln w="3229" cap="flat">
                            <a:round/>
                          </a:ln>
                        </wps:spPr>
                        <wps:style>
                          <a:lnRef idx="1">
                            <a:srgbClr val="000000"/>
                          </a:lnRef>
                          <a:fillRef idx="1">
                            <a:srgbClr val="000000"/>
                          </a:fillRef>
                          <a:effectRef idx="0">
                            <a:scrgbClr r="0" g="0" b="0"/>
                          </a:effectRef>
                          <a:fontRef idx="none"/>
                        </wps:style>
                        <wps:bodyPr/>
                      </wps:wsp>
                      <wps:wsp>
                        <wps:cNvPr id="11898" name="Shape 11898"/>
                        <wps:cNvSpPr/>
                        <wps:spPr>
                          <a:xfrm>
                            <a:off x="1240641" y="1381251"/>
                            <a:ext cx="0" cy="69421"/>
                          </a:xfrm>
                          <a:custGeom>
                            <a:avLst/>
                            <a:gdLst/>
                            <a:ahLst/>
                            <a:cxnLst/>
                            <a:rect l="0" t="0" r="0" b="0"/>
                            <a:pathLst>
                              <a:path h="69421">
                                <a:moveTo>
                                  <a:pt x="0" y="0"/>
                                </a:moveTo>
                                <a:lnTo>
                                  <a:pt x="0" y="69421"/>
                                </a:lnTo>
                              </a:path>
                            </a:pathLst>
                          </a:custGeom>
                          <a:ln w="11434" cap="flat">
                            <a:round/>
                          </a:ln>
                        </wps:spPr>
                        <wps:style>
                          <a:lnRef idx="1">
                            <a:srgbClr val="000000"/>
                          </a:lnRef>
                          <a:fillRef idx="0">
                            <a:srgbClr val="000000">
                              <a:alpha val="0"/>
                            </a:srgbClr>
                          </a:fillRef>
                          <a:effectRef idx="0">
                            <a:scrgbClr r="0" g="0" b="0"/>
                          </a:effectRef>
                          <a:fontRef idx="none"/>
                        </wps:style>
                        <wps:bodyPr/>
                      </wps:wsp>
                      <wps:wsp>
                        <wps:cNvPr id="11899" name="Shape 11899"/>
                        <wps:cNvSpPr/>
                        <wps:spPr>
                          <a:xfrm>
                            <a:off x="2567188" y="1381251"/>
                            <a:ext cx="0" cy="78069"/>
                          </a:xfrm>
                          <a:custGeom>
                            <a:avLst/>
                            <a:gdLst/>
                            <a:ahLst/>
                            <a:cxnLst/>
                            <a:rect l="0" t="0" r="0" b="0"/>
                            <a:pathLst>
                              <a:path h="78069">
                                <a:moveTo>
                                  <a:pt x="0" y="0"/>
                                </a:moveTo>
                                <a:lnTo>
                                  <a:pt x="0" y="78069"/>
                                </a:lnTo>
                              </a:path>
                            </a:pathLst>
                          </a:custGeom>
                          <a:ln w="11434" cap="flat">
                            <a:round/>
                          </a:ln>
                        </wps:spPr>
                        <wps:style>
                          <a:lnRef idx="1">
                            <a:srgbClr val="000000"/>
                          </a:lnRef>
                          <a:fillRef idx="0">
                            <a:srgbClr val="000000">
                              <a:alpha val="0"/>
                            </a:srgbClr>
                          </a:fillRef>
                          <a:effectRef idx="0">
                            <a:scrgbClr r="0" g="0" b="0"/>
                          </a:effectRef>
                          <a:fontRef idx="none"/>
                        </wps:style>
                        <wps:bodyPr/>
                      </wps:wsp>
                      <wps:wsp>
                        <wps:cNvPr id="313975" name="Shape 313975"/>
                        <wps:cNvSpPr/>
                        <wps:spPr>
                          <a:xfrm>
                            <a:off x="1547069" y="117745"/>
                            <a:ext cx="602531" cy="117150"/>
                          </a:xfrm>
                          <a:custGeom>
                            <a:avLst/>
                            <a:gdLst/>
                            <a:ahLst/>
                            <a:cxnLst/>
                            <a:rect l="0" t="0" r="0" b="0"/>
                            <a:pathLst>
                              <a:path w="602531" h="117150">
                                <a:moveTo>
                                  <a:pt x="0" y="0"/>
                                </a:moveTo>
                                <a:lnTo>
                                  <a:pt x="602531" y="0"/>
                                </a:lnTo>
                                <a:lnTo>
                                  <a:pt x="602531" y="117150"/>
                                </a:lnTo>
                                <a:lnTo>
                                  <a:pt x="0" y="117150"/>
                                </a:lnTo>
                                <a:lnTo>
                                  <a:pt x="0" y="0"/>
                                </a:lnTo>
                              </a:path>
                            </a:pathLst>
                          </a:custGeom>
                          <a:ln w="22868" cap="flat">
                            <a:round/>
                          </a:ln>
                        </wps:spPr>
                        <wps:style>
                          <a:lnRef idx="1">
                            <a:srgbClr val="000000"/>
                          </a:lnRef>
                          <a:fillRef idx="1">
                            <a:srgbClr val="FFFFFF"/>
                          </a:fillRef>
                          <a:effectRef idx="0">
                            <a:scrgbClr r="0" g="0" b="0"/>
                          </a:effectRef>
                          <a:fontRef idx="none"/>
                        </wps:style>
                        <wps:bodyPr/>
                      </wps:wsp>
                      <wps:wsp>
                        <wps:cNvPr id="313976" name="Shape 313976"/>
                        <wps:cNvSpPr/>
                        <wps:spPr>
                          <a:xfrm>
                            <a:off x="1405463" y="340328"/>
                            <a:ext cx="124304" cy="159101"/>
                          </a:xfrm>
                          <a:custGeom>
                            <a:avLst/>
                            <a:gdLst/>
                            <a:ahLst/>
                            <a:cxnLst/>
                            <a:rect l="0" t="0" r="0" b="0"/>
                            <a:pathLst>
                              <a:path w="124304" h="159101">
                                <a:moveTo>
                                  <a:pt x="0" y="0"/>
                                </a:moveTo>
                                <a:lnTo>
                                  <a:pt x="124304" y="0"/>
                                </a:lnTo>
                                <a:lnTo>
                                  <a:pt x="124304" y="159101"/>
                                </a:lnTo>
                                <a:lnTo>
                                  <a:pt x="0" y="159101"/>
                                </a:lnTo>
                                <a:lnTo>
                                  <a:pt x="0" y="0"/>
                                </a:lnTo>
                              </a:path>
                            </a:pathLst>
                          </a:custGeom>
                          <a:ln w="3229" cap="flat">
                            <a:round/>
                          </a:ln>
                        </wps:spPr>
                        <wps:style>
                          <a:lnRef idx="1">
                            <a:srgbClr val="000000"/>
                          </a:lnRef>
                          <a:fillRef idx="1">
                            <a:srgbClr val="FFFFFF"/>
                          </a:fillRef>
                          <a:effectRef idx="0">
                            <a:scrgbClr r="0" g="0" b="0"/>
                          </a:effectRef>
                          <a:fontRef idx="none"/>
                        </wps:style>
                        <wps:bodyPr/>
                      </wps:wsp>
                      <wps:wsp>
                        <wps:cNvPr id="313977" name="Shape 313977"/>
                        <wps:cNvSpPr/>
                        <wps:spPr>
                          <a:xfrm>
                            <a:off x="1431451" y="409680"/>
                            <a:ext cx="69275" cy="10066"/>
                          </a:xfrm>
                          <a:custGeom>
                            <a:avLst/>
                            <a:gdLst/>
                            <a:ahLst/>
                            <a:cxnLst/>
                            <a:rect l="0" t="0" r="0" b="0"/>
                            <a:pathLst>
                              <a:path w="69275" h="10066">
                                <a:moveTo>
                                  <a:pt x="0" y="0"/>
                                </a:moveTo>
                                <a:lnTo>
                                  <a:pt x="69275" y="0"/>
                                </a:lnTo>
                                <a:lnTo>
                                  <a:pt x="69275" y="10066"/>
                                </a:lnTo>
                                <a:lnTo>
                                  <a:pt x="0" y="10066"/>
                                </a:lnTo>
                                <a:lnTo>
                                  <a:pt x="0" y="0"/>
                                </a:lnTo>
                              </a:path>
                            </a:pathLst>
                          </a:custGeom>
                          <a:ln w="3229" cap="flat">
                            <a:round/>
                          </a:ln>
                        </wps:spPr>
                        <wps:style>
                          <a:lnRef idx="1">
                            <a:srgbClr val="000000"/>
                          </a:lnRef>
                          <a:fillRef idx="1">
                            <a:srgbClr val="000000"/>
                          </a:fillRef>
                          <a:effectRef idx="0">
                            <a:scrgbClr r="0" g="0" b="0"/>
                          </a:effectRef>
                          <a:fontRef idx="none"/>
                        </wps:style>
                        <wps:bodyPr/>
                      </wps:wsp>
                      <wps:wsp>
                        <wps:cNvPr id="11903" name="Rectangle 11903"/>
                        <wps:cNvSpPr/>
                        <wps:spPr>
                          <a:xfrm>
                            <a:off x="52928" y="157855"/>
                            <a:ext cx="1007280" cy="171212"/>
                          </a:xfrm>
                          <a:prstGeom prst="rect">
                            <a:avLst/>
                          </a:prstGeom>
                          <a:ln>
                            <a:noFill/>
                          </a:ln>
                        </wps:spPr>
                        <wps:txbx>
                          <w:txbxContent>
                            <w:p w14:paraId="72FD06D2" w14:textId="77777777" w:rsidR="00A97412" w:rsidRDefault="00000000">
                              <w:r>
                                <w:rPr>
                                  <w:rFonts w:ascii="Arial" w:eastAsia="Arial" w:hAnsi="Arial" w:cs="Arial"/>
                                  <w:sz w:val="18"/>
                                </w:rPr>
                                <w:t>ILUMINACIÓN</w:t>
                              </w:r>
                            </w:p>
                          </w:txbxContent>
                        </wps:txbx>
                        <wps:bodyPr horzOverflow="overflow" vert="horz" lIns="0" tIns="0" rIns="0" bIns="0" rtlCol="0">
                          <a:noAutofit/>
                        </wps:bodyPr>
                      </wps:wsp>
                      <wps:wsp>
                        <wps:cNvPr id="11905" name="Shape 11905"/>
                        <wps:cNvSpPr/>
                        <wps:spPr>
                          <a:xfrm>
                            <a:off x="1396800" y="162476"/>
                            <a:ext cx="63758" cy="63770"/>
                          </a:xfrm>
                          <a:custGeom>
                            <a:avLst/>
                            <a:gdLst/>
                            <a:ahLst/>
                            <a:cxnLst/>
                            <a:rect l="0" t="0" r="0" b="0"/>
                            <a:pathLst>
                              <a:path w="63758" h="63770">
                                <a:moveTo>
                                  <a:pt x="31879" y="0"/>
                                </a:moveTo>
                                <a:cubicBezTo>
                                  <a:pt x="49204" y="0"/>
                                  <a:pt x="63758" y="14529"/>
                                  <a:pt x="63758" y="31942"/>
                                </a:cubicBezTo>
                                <a:cubicBezTo>
                                  <a:pt x="63758" y="49240"/>
                                  <a:pt x="49204" y="63770"/>
                                  <a:pt x="31879" y="63770"/>
                                </a:cubicBezTo>
                                <a:cubicBezTo>
                                  <a:pt x="14553" y="63770"/>
                                  <a:pt x="0" y="49240"/>
                                  <a:pt x="0" y="31942"/>
                                </a:cubicBezTo>
                                <a:cubicBezTo>
                                  <a:pt x="0" y="14529"/>
                                  <a:pt x="14553" y="0"/>
                                  <a:pt x="31879" y="0"/>
                                </a:cubicBezTo>
                                <a:close/>
                              </a:path>
                            </a:pathLst>
                          </a:custGeom>
                          <a:ln w="3229" cap="flat">
                            <a:round/>
                          </a:ln>
                        </wps:spPr>
                        <wps:style>
                          <a:lnRef idx="1">
                            <a:srgbClr val="000000"/>
                          </a:lnRef>
                          <a:fillRef idx="1">
                            <a:srgbClr val="000000"/>
                          </a:fillRef>
                          <a:effectRef idx="0">
                            <a:scrgbClr r="0" g="0" b="0"/>
                          </a:effectRef>
                          <a:fontRef idx="none"/>
                        </wps:style>
                        <wps:bodyPr/>
                      </wps:wsp>
                      <wps:wsp>
                        <wps:cNvPr id="11907" name="Shape 11907"/>
                        <wps:cNvSpPr/>
                        <wps:spPr>
                          <a:xfrm>
                            <a:off x="2723347" y="656836"/>
                            <a:ext cx="63411" cy="63770"/>
                          </a:xfrm>
                          <a:custGeom>
                            <a:avLst/>
                            <a:gdLst/>
                            <a:ahLst/>
                            <a:cxnLst/>
                            <a:rect l="0" t="0" r="0" b="0"/>
                            <a:pathLst>
                              <a:path w="63411" h="63770">
                                <a:moveTo>
                                  <a:pt x="31879" y="0"/>
                                </a:moveTo>
                                <a:cubicBezTo>
                                  <a:pt x="49204" y="0"/>
                                  <a:pt x="63411" y="14530"/>
                                  <a:pt x="63411" y="31828"/>
                                </a:cubicBezTo>
                                <a:cubicBezTo>
                                  <a:pt x="63411" y="49240"/>
                                  <a:pt x="49204" y="63770"/>
                                  <a:pt x="31879" y="63770"/>
                                </a:cubicBezTo>
                                <a:cubicBezTo>
                                  <a:pt x="14554" y="63770"/>
                                  <a:pt x="0" y="49240"/>
                                  <a:pt x="0" y="31828"/>
                                </a:cubicBezTo>
                                <a:cubicBezTo>
                                  <a:pt x="0" y="14530"/>
                                  <a:pt x="14554" y="0"/>
                                  <a:pt x="31879" y="0"/>
                                </a:cubicBezTo>
                                <a:close/>
                              </a:path>
                            </a:pathLst>
                          </a:custGeom>
                          <a:ln w="3229" cap="flat">
                            <a:round/>
                          </a:ln>
                        </wps:spPr>
                        <wps:style>
                          <a:lnRef idx="1">
                            <a:srgbClr val="000000"/>
                          </a:lnRef>
                          <a:fillRef idx="1">
                            <a:srgbClr val="000000"/>
                          </a:fillRef>
                          <a:effectRef idx="0">
                            <a:scrgbClr r="0" g="0" b="0"/>
                          </a:effectRef>
                          <a:fontRef idx="none"/>
                        </wps:style>
                        <wps:bodyPr/>
                      </wps:wsp>
                      <wps:wsp>
                        <wps:cNvPr id="11908" name="Shape 11908"/>
                        <wps:cNvSpPr/>
                        <wps:spPr>
                          <a:xfrm>
                            <a:off x="876692" y="201683"/>
                            <a:ext cx="546096" cy="0"/>
                          </a:xfrm>
                          <a:custGeom>
                            <a:avLst/>
                            <a:gdLst/>
                            <a:ahLst/>
                            <a:cxnLst/>
                            <a:rect l="0" t="0" r="0" b="0"/>
                            <a:pathLst>
                              <a:path w="546096">
                                <a:moveTo>
                                  <a:pt x="0" y="0"/>
                                </a:moveTo>
                                <a:lnTo>
                                  <a:pt x="546096" y="0"/>
                                </a:lnTo>
                              </a:path>
                            </a:pathLst>
                          </a:custGeom>
                          <a:ln w="1614" cap="flat">
                            <a:round/>
                          </a:ln>
                        </wps:spPr>
                        <wps:style>
                          <a:lnRef idx="1">
                            <a:srgbClr val="000000"/>
                          </a:lnRef>
                          <a:fillRef idx="0">
                            <a:srgbClr val="000000">
                              <a:alpha val="0"/>
                            </a:srgbClr>
                          </a:fillRef>
                          <a:effectRef idx="0">
                            <a:scrgbClr r="0" g="0" b="0"/>
                          </a:effectRef>
                          <a:fontRef idx="none"/>
                        </wps:style>
                        <wps:bodyPr/>
                      </wps:wsp>
                      <wps:wsp>
                        <wps:cNvPr id="313978" name="Shape 313978"/>
                        <wps:cNvSpPr/>
                        <wps:spPr>
                          <a:xfrm>
                            <a:off x="1451895" y="2485769"/>
                            <a:ext cx="75141" cy="74935"/>
                          </a:xfrm>
                          <a:custGeom>
                            <a:avLst/>
                            <a:gdLst/>
                            <a:ahLst/>
                            <a:cxnLst/>
                            <a:rect l="0" t="0" r="0" b="0"/>
                            <a:pathLst>
                              <a:path w="75141" h="74935">
                                <a:moveTo>
                                  <a:pt x="0" y="0"/>
                                </a:moveTo>
                                <a:lnTo>
                                  <a:pt x="75141" y="0"/>
                                </a:lnTo>
                                <a:lnTo>
                                  <a:pt x="75141" y="74935"/>
                                </a:lnTo>
                                <a:lnTo>
                                  <a:pt x="0" y="74935"/>
                                </a:lnTo>
                                <a:lnTo>
                                  <a:pt x="0" y="0"/>
                                </a:lnTo>
                              </a:path>
                            </a:pathLst>
                          </a:custGeom>
                          <a:ln w="22868" cap="flat">
                            <a:round/>
                          </a:ln>
                        </wps:spPr>
                        <wps:style>
                          <a:lnRef idx="1">
                            <a:srgbClr val="000000"/>
                          </a:lnRef>
                          <a:fillRef idx="1">
                            <a:srgbClr val="FFFFFF"/>
                          </a:fillRef>
                          <a:effectRef idx="0">
                            <a:scrgbClr r="0" g="0" b="0"/>
                          </a:effectRef>
                          <a:fontRef idx="none"/>
                        </wps:style>
                        <wps:bodyPr/>
                      </wps:wsp>
                      <wps:wsp>
                        <wps:cNvPr id="313979" name="Shape 313979"/>
                        <wps:cNvSpPr/>
                        <wps:spPr>
                          <a:xfrm>
                            <a:off x="1313061" y="2485769"/>
                            <a:ext cx="75141" cy="74935"/>
                          </a:xfrm>
                          <a:custGeom>
                            <a:avLst/>
                            <a:gdLst/>
                            <a:ahLst/>
                            <a:cxnLst/>
                            <a:rect l="0" t="0" r="0" b="0"/>
                            <a:pathLst>
                              <a:path w="75141" h="74935">
                                <a:moveTo>
                                  <a:pt x="0" y="0"/>
                                </a:moveTo>
                                <a:lnTo>
                                  <a:pt x="75141" y="0"/>
                                </a:lnTo>
                                <a:lnTo>
                                  <a:pt x="75141" y="74935"/>
                                </a:lnTo>
                                <a:lnTo>
                                  <a:pt x="0" y="74935"/>
                                </a:lnTo>
                                <a:lnTo>
                                  <a:pt x="0" y="0"/>
                                </a:lnTo>
                              </a:path>
                            </a:pathLst>
                          </a:custGeom>
                          <a:ln w="22868" cap="flat">
                            <a:round/>
                          </a:ln>
                        </wps:spPr>
                        <wps:style>
                          <a:lnRef idx="1">
                            <a:srgbClr val="000000"/>
                          </a:lnRef>
                          <a:fillRef idx="1">
                            <a:srgbClr val="FFFFFF"/>
                          </a:fillRef>
                          <a:effectRef idx="0">
                            <a:scrgbClr r="0" g="0" b="0"/>
                          </a:effectRef>
                          <a:fontRef idx="none"/>
                        </wps:style>
                        <wps:bodyPr/>
                      </wps:wsp>
                      <wps:wsp>
                        <wps:cNvPr id="313980" name="Shape 313980"/>
                        <wps:cNvSpPr/>
                        <wps:spPr>
                          <a:xfrm>
                            <a:off x="1590383" y="2485769"/>
                            <a:ext cx="75142" cy="74935"/>
                          </a:xfrm>
                          <a:custGeom>
                            <a:avLst/>
                            <a:gdLst/>
                            <a:ahLst/>
                            <a:cxnLst/>
                            <a:rect l="0" t="0" r="0" b="0"/>
                            <a:pathLst>
                              <a:path w="75142" h="74935">
                                <a:moveTo>
                                  <a:pt x="0" y="0"/>
                                </a:moveTo>
                                <a:lnTo>
                                  <a:pt x="75142" y="0"/>
                                </a:lnTo>
                                <a:lnTo>
                                  <a:pt x="75142" y="74935"/>
                                </a:lnTo>
                                <a:lnTo>
                                  <a:pt x="0" y="74935"/>
                                </a:lnTo>
                                <a:lnTo>
                                  <a:pt x="0" y="0"/>
                                </a:lnTo>
                              </a:path>
                            </a:pathLst>
                          </a:custGeom>
                          <a:ln w="22868" cap="flat">
                            <a:round/>
                          </a:ln>
                        </wps:spPr>
                        <wps:style>
                          <a:lnRef idx="1">
                            <a:srgbClr val="000000"/>
                          </a:lnRef>
                          <a:fillRef idx="1">
                            <a:srgbClr val="FFFFFF"/>
                          </a:fillRef>
                          <a:effectRef idx="0">
                            <a:scrgbClr r="0" g="0" b="0"/>
                          </a:effectRef>
                          <a:fontRef idx="none"/>
                        </wps:style>
                        <wps:bodyPr/>
                      </wps:wsp>
                      <wps:wsp>
                        <wps:cNvPr id="313981" name="Shape 313981"/>
                        <wps:cNvSpPr/>
                        <wps:spPr>
                          <a:xfrm>
                            <a:off x="1174193" y="2485702"/>
                            <a:ext cx="1391690" cy="1254638"/>
                          </a:xfrm>
                          <a:custGeom>
                            <a:avLst/>
                            <a:gdLst/>
                            <a:ahLst/>
                            <a:cxnLst/>
                            <a:rect l="0" t="0" r="0" b="0"/>
                            <a:pathLst>
                              <a:path w="1391690" h="1254638">
                                <a:moveTo>
                                  <a:pt x="0" y="0"/>
                                </a:moveTo>
                                <a:lnTo>
                                  <a:pt x="1391690" y="0"/>
                                </a:lnTo>
                                <a:lnTo>
                                  <a:pt x="1391690" y="1254638"/>
                                </a:lnTo>
                                <a:lnTo>
                                  <a:pt x="0" y="1254638"/>
                                </a:lnTo>
                                <a:lnTo>
                                  <a:pt x="0" y="0"/>
                                </a:lnTo>
                              </a:path>
                            </a:pathLst>
                          </a:custGeom>
                          <a:ln w="22868" cap="flat">
                            <a:round/>
                          </a:ln>
                        </wps:spPr>
                        <wps:style>
                          <a:lnRef idx="1">
                            <a:srgbClr val="000000"/>
                          </a:lnRef>
                          <a:fillRef idx="1">
                            <a:srgbClr val="FFFFFF"/>
                          </a:fillRef>
                          <a:effectRef idx="0">
                            <a:scrgbClr r="0" g="0" b="0"/>
                          </a:effectRef>
                          <a:fontRef idx="none"/>
                        </wps:style>
                        <wps:bodyPr/>
                      </wps:wsp>
                      <wps:wsp>
                        <wps:cNvPr id="313982" name="Shape 313982"/>
                        <wps:cNvSpPr/>
                        <wps:spPr>
                          <a:xfrm>
                            <a:off x="1174193" y="2485702"/>
                            <a:ext cx="75141" cy="1254638"/>
                          </a:xfrm>
                          <a:custGeom>
                            <a:avLst/>
                            <a:gdLst/>
                            <a:ahLst/>
                            <a:cxnLst/>
                            <a:rect l="0" t="0" r="0" b="0"/>
                            <a:pathLst>
                              <a:path w="75141" h="1254638">
                                <a:moveTo>
                                  <a:pt x="0" y="0"/>
                                </a:moveTo>
                                <a:lnTo>
                                  <a:pt x="75141" y="0"/>
                                </a:lnTo>
                                <a:lnTo>
                                  <a:pt x="75141" y="1254638"/>
                                </a:lnTo>
                                <a:lnTo>
                                  <a:pt x="0" y="1254638"/>
                                </a:lnTo>
                                <a:lnTo>
                                  <a:pt x="0" y="0"/>
                                </a:lnTo>
                              </a:path>
                            </a:pathLst>
                          </a:custGeom>
                          <a:ln w="22868" cap="flat">
                            <a:round/>
                          </a:ln>
                        </wps:spPr>
                        <wps:style>
                          <a:lnRef idx="1">
                            <a:srgbClr val="000000"/>
                          </a:lnRef>
                          <a:fillRef idx="1">
                            <a:srgbClr val="FFFFFF"/>
                          </a:fillRef>
                          <a:effectRef idx="0">
                            <a:scrgbClr r="0" g="0" b="0"/>
                          </a:effectRef>
                          <a:fontRef idx="none"/>
                        </wps:style>
                        <wps:bodyPr/>
                      </wps:wsp>
                      <wps:wsp>
                        <wps:cNvPr id="11929" name="Shape 11929"/>
                        <wps:cNvSpPr/>
                        <wps:spPr>
                          <a:xfrm>
                            <a:off x="1313061" y="2624427"/>
                            <a:ext cx="144413" cy="351183"/>
                          </a:xfrm>
                          <a:custGeom>
                            <a:avLst/>
                            <a:gdLst/>
                            <a:ahLst/>
                            <a:cxnLst/>
                            <a:rect l="0" t="0" r="0" b="0"/>
                            <a:pathLst>
                              <a:path w="144413" h="351183">
                                <a:moveTo>
                                  <a:pt x="0" y="0"/>
                                </a:moveTo>
                                <a:lnTo>
                                  <a:pt x="144413" y="0"/>
                                </a:lnTo>
                                <a:lnTo>
                                  <a:pt x="144413" y="351183"/>
                                </a:lnTo>
                                <a:lnTo>
                                  <a:pt x="0" y="351183"/>
                                </a:lnTo>
                                <a:lnTo>
                                  <a:pt x="0" y="0"/>
                                </a:lnTo>
                                <a:close/>
                              </a:path>
                            </a:pathLst>
                          </a:custGeom>
                          <a:ln w="22868" cap="flat">
                            <a:round/>
                          </a:ln>
                        </wps:spPr>
                        <wps:style>
                          <a:lnRef idx="1">
                            <a:srgbClr val="000000"/>
                          </a:lnRef>
                          <a:fillRef idx="1">
                            <a:srgbClr val="FFFFFF"/>
                          </a:fillRef>
                          <a:effectRef idx="0">
                            <a:scrgbClr r="0" g="0" b="0"/>
                          </a:effectRef>
                          <a:fontRef idx="none"/>
                        </wps:style>
                        <wps:bodyPr/>
                      </wps:wsp>
                      <wps:wsp>
                        <wps:cNvPr id="11931" name="Shape 11931"/>
                        <wps:cNvSpPr/>
                        <wps:spPr>
                          <a:xfrm>
                            <a:off x="1197374" y="3259138"/>
                            <a:ext cx="23170" cy="17332"/>
                          </a:xfrm>
                          <a:custGeom>
                            <a:avLst/>
                            <a:gdLst/>
                            <a:ahLst/>
                            <a:cxnLst/>
                            <a:rect l="0" t="0" r="0" b="0"/>
                            <a:pathLst>
                              <a:path w="23170" h="17332">
                                <a:moveTo>
                                  <a:pt x="11735" y="0"/>
                                </a:moveTo>
                                <a:cubicBezTo>
                                  <a:pt x="17279" y="0"/>
                                  <a:pt x="23170" y="4186"/>
                                  <a:pt x="23170" y="8660"/>
                                </a:cubicBezTo>
                                <a:cubicBezTo>
                                  <a:pt x="23170" y="12858"/>
                                  <a:pt x="17279" y="17332"/>
                                  <a:pt x="11735" y="17332"/>
                                </a:cubicBezTo>
                                <a:cubicBezTo>
                                  <a:pt x="5868" y="17332"/>
                                  <a:pt x="0" y="12858"/>
                                  <a:pt x="0" y="8660"/>
                                </a:cubicBezTo>
                                <a:cubicBezTo>
                                  <a:pt x="0" y="4186"/>
                                  <a:pt x="5868" y="0"/>
                                  <a:pt x="11735" y="0"/>
                                </a:cubicBezTo>
                                <a:close/>
                              </a:path>
                            </a:pathLst>
                          </a:custGeom>
                          <a:ln w="3229" cap="flat">
                            <a:round/>
                          </a:ln>
                        </wps:spPr>
                        <wps:style>
                          <a:lnRef idx="1">
                            <a:srgbClr val="000000"/>
                          </a:lnRef>
                          <a:fillRef idx="1">
                            <a:srgbClr val="000000"/>
                          </a:fillRef>
                          <a:effectRef idx="0">
                            <a:scrgbClr r="0" g="0" b="0"/>
                          </a:effectRef>
                          <a:fontRef idx="none"/>
                        </wps:style>
                        <wps:bodyPr/>
                      </wps:wsp>
                      <wps:wsp>
                        <wps:cNvPr id="11933" name="Shape 11933"/>
                        <wps:cNvSpPr/>
                        <wps:spPr>
                          <a:xfrm>
                            <a:off x="1197374" y="3605847"/>
                            <a:ext cx="23170" cy="17332"/>
                          </a:xfrm>
                          <a:custGeom>
                            <a:avLst/>
                            <a:gdLst/>
                            <a:ahLst/>
                            <a:cxnLst/>
                            <a:rect l="0" t="0" r="0" b="0"/>
                            <a:pathLst>
                              <a:path w="23170" h="17332">
                                <a:moveTo>
                                  <a:pt x="11735" y="0"/>
                                </a:moveTo>
                                <a:cubicBezTo>
                                  <a:pt x="17279" y="0"/>
                                  <a:pt x="23170" y="4474"/>
                                  <a:pt x="23170" y="8660"/>
                                </a:cubicBezTo>
                                <a:cubicBezTo>
                                  <a:pt x="23170" y="13134"/>
                                  <a:pt x="17279" y="17332"/>
                                  <a:pt x="11735" y="17332"/>
                                </a:cubicBezTo>
                                <a:cubicBezTo>
                                  <a:pt x="5868" y="17332"/>
                                  <a:pt x="0" y="13134"/>
                                  <a:pt x="0" y="8660"/>
                                </a:cubicBezTo>
                                <a:cubicBezTo>
                                  <a:pt x="0" y="4474"/>
                                  <a:pt x="5868" y="0"/>
                                  <a:pt x="11735" y="0"/>
                                </a:cubicBezTo>
                                <a:close/>
                              </a:path>
                            </a:pathLst>
                          </a:custGeom>
                          <a:ln w="3229" cap="flat">
                            <a:round/>
                          </a:ln>
                        </wps:spPr>
                        <wps:style>
                          <a:lnRef idx="1">
                            <a:srgbClr val="000000"/>
                          </a:lnRef>
                          <a:fillRef idx="1">
                            <a:srgbClr val="000000"/>
                          </a:fillRef>
                          <a:effectRef idx="0">
                            <a:scrgbClr r="0" g="0" b="0"/>
                          </a:effectRef>
                          <a:fontRef idx="none"/>
                        </wps:style>
                        <wps:bodyPr/>
                      </wps:wsp>
                      <wps:wsp>
                        <wps:cNvPr id="313983" name="Shape 313983"/>
                        <wps:cNvSpPr/>
                        <wps:spPr>
                          <a:xfrm>
                            <a:off x="2214674" y="57123"/>
                            <a:ext cx="213968" cy="144560"/>
                          </a:xfrm>
                          <a:custGeom>
                            <a:avLst/>
                            <a:gdLst/>
                            <a:ahLst/>
                            <a:cxnLst/>
                            <a:rect l="0" t="0" r="0" b="0"/>
                            <a:pathLst>
                              <a:path w="213968" h="144560">
                                <a:moveTo>
                                  <a:pt x="0" y="0"/>
                                </a:moveTo>
                                <a:lnTo>
                                  <a:pt x="213968" y="0"/>
                                </a:lnTo>
                                <a:lnTo>
                                  <a:pt x="213968" y="144560"/>
                                </a:lnTo>
                                <a:lnTo>
                                  <a:pt x="0" y="144560"/>
                                </a:lnTo>
                                <a:lnTo>
                                  <a:pt x="0" y="0"/>
                                </a:lnTo>
                              </a:path>
                            </a:pathLst>
                          </a:custGeom>
                          <a:ln w="22868" cap="flat">
                            <a:round/>
                          </a:ln>
                        </wps:spPr>
                        <wps:style>
                          <a:lnRef idx="1">
                            <a:srgbClr val="000000"/>
                          </a:lnRef>
                          <a:fillRef idx="1">
                            <a:srgbClr val="808080"/>
                          </a:fillRef>
                          <a:effectRef idx="0">
                            <a:scrgbClr r="0" g="0" b="0"/>
                          </a:effectRef>
                          <a:fontRef idx="none"/>
                        </wps:style>
                        <wps:bodyPr/>
                      </wps:wsp>
                      <wps:wsp>
                        <wps:cNvPr id="11939" name="Rectangle 11939"/>
                        <wps:cNvSpPr/>
                        <wps:spPr>
                          <a:xfrm>
                            <a:off x="3104968" y="71137"/>
                            <a:ext cx="1047550" cy="171212"/>
                          </a:xfrm>
                          <a:prstGeom prst="rect">
                            <a:avLst/>
                          </a:prstGeom>
                          <a:ln>
                            <a:noFill/>
                          </a:ln>
                        </wps:spPr>
                        <wps:txbx>
                          <w:txbxContent>
                            <w:p w14:paraId="203B2F0C" w14:textId="77777777" w:rsidR="00A97412" w:rsidRDefault="00000000">
                              <w:r>
                                <w:rPr>
                                  <w:rFonts w:ascii="Arial" w:eastAsia="Arial" w:hAnsi="Arial" w:cs="Arial"/>
                                  <w:sz w:val="18"/>
                                </w:rPr>
                                <w:t>VENTILACION</w:t>
                              </w:r>
                            </w:p>
                          </w:txbxContent>
                        </wps:txbx>
                        <wps:bodyPr horzOverflow="overflow" vert="horz" lIns="0" tIns="0" rIns="0" bIns="0" rtlCol="0">
                          <a:noAutofit/>
                        </wps:bodyPr>
                      </wps:wsp>
                      <wps:wsp>
                        <wps:cNvPr id="11940" name="Shape 11940"/>
                        <wps:cNvSpPr/>
                        <wps:spPr>
                          <a:xfrm>
                            <a:off x="2584513" y="123615"/>
                            <a:ext cx="381620" cy="0"/>
                          </a:xfrm>
                          <a:custGeom>
                            <a:avLst/>
                            <a:gdLst/>
                            <a:ahLst/>
                            <a:cxnLst/>
                            <a:rect l="0" t="0" r="0" b="0"/>
                            <a:pathLst>
                              <a:path w="381620">
                                <a:moveTo>
                                  <a:pt x="0" y="0"/>
                                </a:moveTo>
                                <a:lnTo>
                                  <a:pt x="381620" y="0"/>
                                </a:lnTo>
                              </a:path>
                            </a:pathLst>
                          </a:custGeom>
                          <a:ln w="1614" cap="flat">
                            <a:round/>
                          </a:ln>
                        </wps:spPr>
                        <wps:style>
                          <a:lnRef idx="1">
                            <a:srgbClr val="000000"/>
                          </a:lnRef>
                          <a:fillRef idx="0">
                            <a:srgbClr val="000000">
                              <a:alpha val="0"/>
                            </a:srgbClr>
                          </a:fillRef>
                          <a:effectRef idx="0">
                            <a:scrgbClr r="0" g="0" b="0"/>
                          </a:effectRef>
                          <a:fontRef idx="none"/>
                        </wps:style>
                        <wps:bodyPr/>
                      </wps:wsp>
                      <wps:wsp>
                        <wps:cNvPr id="11942" name="Shape 11942"/>
                        <wps:cNvSpPr/>
                        <wps:spPr>
                          <a:xfrm>
                            <a:off x="2532653" y="93171"/>
                            <a:ext cx="63642" cy="63424"/>
                          </a:xfrm>
                          <a:custGeom>
                            <a:avLst/>
                            <a:gdLst/>
                            <a:ahLst/>
                            <a:cxnLst/>
                            <a:rect l="0" t="0" r="0" b="0"/>
                            <a:pathLst>
                              <a:path w="63642" h="63424">
                                <a:moveTo>
                                  <a:pt x="31763" y="0"/>
                                </a:moveTo>
                                <a:cubicBezTo>
                                  <a:pt x="49088" y="0"/>
                                  <a:pt x="63642" y="14530"/>
                                  <a:pt x="63642" y="31827"/>
                                </a:cubicBezTo>
                                <a:cubicBezTo>
                                  <a:pt x="63642" y="49240"/>
                                  <a:pt x="49088" y="63424"/>
                                  <a:pt x="31763" y="63424"/>
                                </a:cubicBezTo>
                                <a:cubicBezTo>
                                  <a:pt x="14438" y="63424"/>
                                  <a:pt x="0" y="49239"/>
                                  <a:pt x="0" y="31827"/>
                                </a:cubicBezTo>
                                <a:cubicBezTo>
                                  <a:pt x="0" y="14529"/>
                                  <a:pt x="14438" y="0"/>
                                  <a:pt x="31763" y="0"/>
                                </a:cubicBezTo>
                                <a:close/>
                              </a:path>
                            </a:pathLst>
                          </a:custGeom>
                          <a:ln w="3229" cap="flat">
                            <a:round/>
                          </a:ln>
                        </wps:spPr>
                        <wps:style>
                          <a:lnRef idx="1">
                            <a:srgbClr val="000000"/>
                          </a:lnRef>
                          <a:fillRef idx="1">
                            <a:srgbClr val="000000"/>
                          </a:fillRef>
                          <a:effectRef idx="0">
                            <a:scrgbClr r="0" g="0" b="0"/>
                          </a:effectRef>
                          <a:fontRef idx="none"/>
                        </wps:style>
                        <wps:bodyPr/>
                      </wps:wsp>
                      <wps:wsp>
                        <wps:cNvPr id="313984" name="Shape 313984"/>
                        <wps:cNvSpPr/>
                        <wps:spPr>
                          <a:xfrm>
                            <a:off x="2561413" y="2485702"/>
                            <a:ext cx="75142" cy="1254638"/>
                          </a:xfrm>
                          <a:custGeom>
                            <a:avLst/>
                            <a:gdLst/>
                            <a:ahLst/>
                            <a:cxnLst/>
                            <a:rect l="0" t="0" r="0" b="0"/>
                            <a:pathLst>
                              <a:path w="75142" h="1254638">
                                <a:moveTo>
                                  <a:pt x="0" y="0"/>
                                </a:moveTo>
                                <a:lnTo>
                                  <a:pt x="75142" y="0"/>
                                </a:lnTo>
                                <a:lnTo>
                                  <a:pt x="75142" y="1254638"/>
                                </a:lnTo>
                                <a:lnTo>
                                  <a:pt x="0" y="1254638"/>
                                </a:lnTo>
                                <a:lnTo>
                                  <a:pt x="0" y="0"/>
                                </a:lnTo>
                              </a:path>
                            </a:pathLst>
                          </a:custGeom>
                          <a:ln w="22868" cap="flat">
                            <a:round/>
                          </a:ln>
                        </wps:spPr>
                        <wps:style>
                          <a:lnRef idx="1">
                            <a:srgbClr val="000000"/>
                          </a:lnRef>
                          <a:fillRef idx="1">
                            <a:srgbClr val="FFFFFF"/>
                          </a:fillRef>
                          <a:effectRef idx="0">
                            <a:scrgbClr r="0" g="0" b="0"/>
                          </a:effectRef>
                          <a:fontRef idx="none"/>
                        </wps:style>
                        <wps:bodyPr/>
                      </wps:wsp>
                      <wps:wsp>
                        <wps:cNvPr id="11944" name="Shape 11944"/>
                        <wps:cNvSpPr/>
                        <wps:spPr>
                          <a:xfrm>
                            <a:off x="1590383" y="2624427"/>
                            <a:ext cx="144702" cy="351183"/>
                          </a:xfrm>
                          <a:custGeom>
                            <a:avLst/>
                            <a:gdLst/>
                            <a:ahLst/>
                            <a:cxnLst/>
                            <a:rect l="0" t="0" r="0" b="0"/>
                            <a:pathLst>
                              <a:path w="144702" h="351183">
                                <a:moveTo>
                                  <a:pt x="0" y="0"/>
                                </a:moveTo>
                                <a:lnTo>
                                  <a:pt x="144702" y="0"/>
                                </a:lnTo>
                                <a:lnTo>
                                  <a:pt x="144702" y="351183"/>
                                </a:lnTo>
                                <a:lnTo>
                                  <a:pt x="0" y="351183"/>
                                </a:lnTo>
                                <a:lnTo>
                                  <a:pt x="0" y="0"/>
                                </a:lnTo>
                                <a:close/>
                              </a:path>
                            </a:pathLst>
                          </a:custGeom>
                          <a:ln w="22868" cap="flat">
                            <a:round/>
                          </a:ln>
                        </wps:spPr>
                        <wps:style>
                          <a:lnRef idx="1">
                            <a:srgbClr val="000000"/>
                          </a:lnRef>
                          <a:fillRef idx="1">
                            <a:srgbClr val="FFFFFF"/>
                          </a:fillRef>
                          <a:effectRef idx="0">
                            <a:scrgbClr r="0" g="0" b="0"/>
                          </a:effectRef>
                          <a:fontRef idx="none"/>
                        </wps:style>
                        <wps:bodyPr/>
                      </wps:wsp>
                      <wps:wsp>
                        <wps:cNvPr id="313985" name="Shape 313985"/>
                        <wps:cNvSpPr/>
                        <wps:spPr>
                          <a:xfrm>
                            <a:off x="2075840" y="3318410"/>
                            <a:ext cx="144702" cy="351184"/>
                          </a:xfrm>
                          <a:custGeom>
                            <a:avLst/>
                            <a:gdLst/>
                            <a:ahLst/>
                            <a:cxnLst/>
                            <a:rect l="0" t="0" r="0" b="0"/>
                            <a:pathLst>
                              <a:path w="144702" h="351184">
                                <a:moveTo>
                                  <a:pt x="0" y="0"/>
                                </a:moveTo>
                                <a:lnTo>
                                  <a:pt x="144702" y="0"/>
                                </a:lnTo>
                                <a:lnTo>
                                  <a:pt x="144702" y="351184"/>
                                </a:lnTo>
                                <a:lnTo>
                                  <a:pt x="0" y="351184"/>
                                </a:lnTo>
                                <a:lnTo>
                                  <a:pt x="0" y="0"/>
                                </a:lnTo>
                              </a:path>
                            </a:pathLst>
                          </a:custGeom>
                          <a:ln w="22868" cap="flat">
                            <a:round/>
                          </a:ln>
                        </wps:spPr>
                        <wps:style>
                          <a:lnRef idx="1">
                            <a:srgbClr val="000000"/>
                          </a:lnRef>
                          <a:fillRef idx="1">
                            <a:srgbClr val="FFFFFF"/>
                          </a:fillRef>
                          <a:effectRef idx="0">
                            <a:scrgbClr r="0" g="0" b="0"/>
                          </a:effectRef>
                          <a:fontRef idx="none"/>
                        </wps:style>
                        <wps:bodyPr/>
                      </wps:wsp>
                      <wps:wsp>
                        <wps:cNvPr id="313986" name="Shape 313986"/>
                        <wps:cNvSpPr/>
                        <wps:spPr>
                          <a:xfrm>
                            <a:off x="2353508" y="3318410"/>
                            <a:ext cx="144413" cy="351184"/>
                          </a:xfrm>
                          <a:custGeom>
                            <a:avLst/>
                            <a:gdLst/>
                            <a:ahLst/>
                            <a:cxnLst/>
                            <a:rect l="0" t="0" r="0" b="0"/>
                            <a:pathLst>
                              <a:path w="144413" h="351184">
                                <a:moveTo>
                                  <a:pt x="0" y="0"/>
                                </a:moveTo>
                                <a:lnTo>
                                  <a:pt x="144413" y="0"/>
                                </a:lnTo>
                                <a:lnTo>
                                  <a:pt x="144413" y="351184"/>
                                </a:lnTo>
                                <a:lnTo>
                                  <a:pt x="0" y="351184"/>
                                </a:lnTo>
                                <a:lnTo>
                                  <a:pt x="0" y="0"/>
                                </a:lnTo>
                              </a:path>
                            </a:pathLst>
                          </a:custGeom>
                          <a:ln w="22868" cap="flat">
                            <a:round/>
                          </a:ln>
                        </wps:spPr>
                        <wps:style>
                          <a:lnRef idx="1">
                            <a:srgbClr val="000000"/>
                          </a:lnRef>
                          <a:fillRef idx="1">
                            <a:srgbClr val="FFFFFF"/>
                          </a:fillRef>
                          <a:effectRef idx="0">
                            <a:scrgbClr r="0" g="0" b="0"/>
                          </a:effectRef>
                          <a:fontRef idx="none"/>
                        </wps:style>
                        <wps:bodyPr/>
                      </wps:wsp>
                      <wps:wsp>
                        <wps:cNvPr id="11947" name="Rectangle 11947"/>
                        <wps:cNvSpPr/>
                        <wps:spPr>
                          <a:xfrm>
                            <a:off x="3122293" y="999199"/>
                            <a:ext cx="984029" cy="171213"/>
                          </a:xfrm>
                          <a:prstGeom prst="rect">
                            <a:avLst/>
                          </a:prstGeom>
                          <a:ln>
                            <a:noFill/>
                          </a:ln>
                        </wps:spPr>
                        <wps:txbx>
                          <w:txbxContent>
                            <w:p w14:paraId="275EEE73" w14:textId="77777777" w:rsidR="00A97412" w:rsidRDefault="00000000">
                              <w:r>
                                <w:rPr>
                                  <w:rFonts w:ascii="Arial" w:eastAsia="Arial" w:hAnsi="Arial" w:cs="Arial"/>
                                  <w:sz w:val="18"/>
                                </w:rPr>
                                <w:t>LUGAR PARA</w:t>
                              </w:r>
                            </w:p>
                          </w:txbxContent>
                        </wps:txbx>
                        <wps:bodyPr horzOverflow="overflow" vert="horz" lIns="0" tIns="0" rIns="0" bIns="0" rtlCol="0">
                          <a:noAutofit/>
                        </wps:bodyPr>
                      </wps:wsp>
                      <wps:wsp>
                        <wps:cNvPr id="11948" name="Shape 11948"/>
                        <wps:cNvSpPr/>
                        <wps:spPr>
                          <a:xfrm>
                            <a:off x="1660" y="0"/>
                            <a:ext cx="2207070" cy="4007033"/>
                          </a:xfrm>
                          <a:custGeom>
                            <a:avLst/>
                            <a:gdLst/>
                            <a:ahLst/>
                            <a:cxnLst/>
                            <a:rect l="0" t="0" r="0" b="0"/>
                            <a:pathLst>
                              <a:path w="2207070" h="4007033">
                                <a:moveTo>
                                  <a:pt x="0" y="0"/>
                                </a:moveTo>
                                <a:lnTo>
                                  <a:pt x="2207070" y="0"/>
                                </a:lnTo>
                                <a:lnTo>
                                  <a:pt x="2207070" y="51123"/>
                                </a:lnTo>
                                <a:lnTo>
                                  <a:pt x="51268" y="51123"/>
                                </a:lnTo>
                                <a:lnTo>
                                  <a:pt x="51268" y="3955910"/>
                                </a:lnTo>
                                <a:lnTo>
                                  <a:pt x="2207070" y="3955910"/>
                                </a:lnTo>
                                <a:lnTo>
                                  <a:pt x="2207070" y="4007033"/>
                                </a:lnTo>
                                <a:lnTo>
                                  <a:pt x="0" y="4007033"/>
                                </a:lnTo>
                                <a:lnTo>
                                  <a:pt x="0" y="0"/>
                                </a:lnTo>
                                <a:close/>
                              </a:path>
                            </a:pathLst>
                          </a:custGeom>
                          <a:ln w="0" cap="flat">
                            <a:miter lim="127000"/>
                          </a:ln>
                        </wps:spPr>
                        <wps:style>
                          <a:lnRef idx="0">
                            <a:srgbClr val="000000">
                              <a:alpha val="0"/>
                            </a:srgbClr>
                          </a:lnRef>
                          <a:fillRef idx="1">
                            <a:srgbClr val="808080"/>
                          </a:fillRef>
                          <a:effectRef idx="0">
                            <a:scrgbClr r="0" g="0" b="0"/>
                          </a:effectRef>
                          <a:fontRef idx="none"/>
                        </wps:style>
                        <wps:bodyPr/>
                      </wps:wsp>
                      <wps:wsp>
                        <wps:cNvPr id="11949" name="Shape 11949"/>
                        <wps:cNvSpPr/>
                        <wps:spPr>
                          <a:xfrm>
                            <a:off x="2208731" y="0"/>
                            <a:ext cx="2207070" cy="4007033"/>
                          </a:xfrm>
                          <a:custGeom>
                            <a:avLst/>
                            <a:gdLst/>
                            <a:ahLst/>
                            <a:cxnLst/>
                            <a:rect l="0" t="0" r="0" b="0"/>
                            <a:pathLst>
                              <a:path w="2207070" h="4007033">
                                <a:moveTo>
                                  <a:pt x="0" y="0"/>
                                </a:moveTo>
                                <a:lnTo>
                                  <a:pt x="2207070" y="0"/>
                                </a:lnTo>
                                <a:lnTo>
                                  <a:pt x="2207070" y="4007033"/>
                                </a:lnTo>
                                <a:lnTo>
                                  <a:pt x="0" y="4007033"/>
                                </a:lnTo>
                                <a:lnTo>
                                  <a:pt x="0" y="3955910"/>
                                </a:lnTo>
                                <a:lnTo>
                                  <a:pt x="2155803" y="3955910"/>
                                </a:lnTo>
                                <a:lnTo>
                                  <a:pt x="2155803" y="51123"/>
                                </a:lnTo>
                                <a:lnTo>
                                  <a:pt x="0" y="51123"/>
                                </a:lnTo>
                                <a:lnTo>
                                  <a:pt x="0" y="0"/>
                                </a:lnTo>
                                <a:close/>
                              </a:path>
                            </a:pathLst>
                          </a:custGeom>
                          <a:ln w="0" cap="flat">
                            <a:miter lim="127000"/>
                          </a:ln>
                        </wps:spPr>
                        <wps:style>
                          <a:lnRef idx="0">
                            <a:srgbClr val="000000">
                              <a:alpha val="0"/>
                            </a:srgbClr>
                          </a:lnRef>
                          <a:fillRef idx="1">
                            <a:srgbClr val="808080"/>
                          </a:fillRef>
                          <a:effectRef idx="0">
                            <a:scrgbClr r="0" g="0" b="0"/>
                          </a:effectRef>
                          <a:fontRef idx="none"/>
                        </wps:style>
                        <wps:bodyPr/>
                      </wps:wsp>
                      <wps:wsp>
                        <wps:cNvPr id="11950" name="Rectangle 11950"/>
                        <wps:cNvSpPr/>
                        <wps:spPr>
                          <a:xfrm>
                            <a:off x="4416044" y="3873558"/>
                            <a:ext cx="53596" cy="241550"/>
                          </a:xfrm>
                          <a:prstGeom prst="rect">
                            <a:avLst/>
                          </a:prstGeom>
                          <a:ln>
                            <a:noFill/>
                          </a:ln>
                        </wps:spPr>
                        <wps:txbx>
                          <w:txbxContent>
                            <w:p w14:paraId="7C8EC828" w14:textId="77777777" w:rsidR="00A97412" w:rsidRDefault="00000000">
                              <w:r>
                                <w:rPr>
                                  <w:sz w:val="28"/>
                                </w:rPr>
                                <w:t xml:space="preserve"> </w:t>
                              </w:r>
                            </w:p>
                          </w:txbxContent>
                        </wps:txbx>
                        <wps:bodyPr horzOverflow="overflow" vert="horz" lIns="0" tIns="0" rIns="0" bIns="0" rtlCol="0">
                          <a:noAutofit/>
                        </wps:bodyPr>
                      </wps:wsp>
                      <wps:wsp>
                        <wps:cNvPr id="313987" name="Shape 313987"/>
                        <wps:cNvSpPr/>
                        <wps:spPr>
                          <a:xfrm>
                            <a:off x="0" y="4027100"/>
                            <a:ext cx="4415918" cy="12192"/>
                          </a:xfrm>
                          <a:custGeom>
                            <a:avLst/>
                            <a:gdLst/>
                            <a:ahLst/>
                            <a:cxnLst/>
                            <a:rect l="0" t="0" r="0" b="0"/>
                            <a:pathLst>
                              <a:path w="4415918" h="12192">
                                <a:moveTo>
                                  <a:pt x="0" y="0"/>
                                </a:moveTo>
                                <a:lnTo>
                                  <a:pt x="4415918" y="0"/>
                                </a:lnTo>
                                <a:lnTo>
                                  <a:pt x="4415918"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62566" style="width:350.893pt;height:319.305pt;mso-position-horizontal-relative:char;mso-position-vertical-relative:line" coordsize="44563,40551">
                <v:shape id="Shape 11816" style="position:absolute;width:43116;height:39047;left:529;top:511;" coordsize="4311606,3904789" path="m0,0l4311606,0l4311606,3904789l0,3904789l0,0x">
                  <v:stroke weight="0pt" endcap="flat" joinstyle="miter" miterlimit="10" on="false" color="#000000" opacity="0"/>
                  <v:fill on="true" color="#5c5cff"/>
                </v:shape>
                <v:shape id="Shape 11817" style="position:absolute;width:16012;height:38901;left:11049;top:570;" coordsize="1601212,3890186" path="m0,0l1601212,0l1601212,3890186l0,3890186l0,0x">
                  <v:stroke weight="1.80066pt" endcap="flat" joinstyle="round" on="true" color="#000000"/>
                  <v:fill on="true" color="#ffffff"/>
                </v:shape>
                <v:shape id="Shape 11818" style="position:absolute;width:13235;height:36818;left:12437;top:1264;" coordsize="1323544,3681810" path="m0,0l1323544,0l1323544,3681810l0,3681810l0,0x">
                  <v:stroke weight="1.80066pt" endcap="flat" joinstyle="round" on="true" color="#000000"/>
                  <v:fill on="true" color="#ffffff"/>
                </v:shape>
                <v:shape id="Shape 313988" style="position:absolute;width:11731;height:2024;left:13188;top:3142;" coordsize="1173160,202437" path="m0,0l1173160,0l1173160,202437l0,202437l0,0">
                  <v:stroke weight="0.12712pt" endcap="flat" dashstyle="3 1" joinstyle="round" on="true" color="#000000"/>
                  <v:fill on="true" color="#ffffff"/>
                </v:shape>
                <v:shape id="Shape 11821" style="position:absolute;width:751;height:751;left:22146;top:3777;" coordsize="75192,75186" path="m37423,0c57867,0,75192,17643,75192,37709c75192,57889,57867,75186,37423,75186c17325,75186,0,57889,0,37709c0,17643,17325,0,37423,0x">
                  <v:stroke weight="1.80066pt" endcap="flat" joinstyle="round" on="true" color="#000000"/>
                  <v:fill on="true" color="#ffffff"/>
                </v:shape>
                <v:shape id="Shape 11823" style="position:absolute;width:750;height:751;left:19373;top:3777;" coordsize="75077,75186" path="m37423,0c57752,0,75077,17643,75077,37709c75077,57889,57752,75186,37423,75186c17325,75186,0,57889,0,37709c0,17643,17325,0,37423,0x">
                  <v:stroke weight="1.80066pt" endcap="flat" joinstyle="round" on="true" color="#000000"/>
                  <v:fill on="true" color="#ffffff"/>
                </v:shape>
                <v:shape id="Shape 11825" style="position:absolute;width:751;height:751;left:20758;top:3777;" coordsize="75192,75186" path="m37769,0c57867,0,75192,17643,75192,37709c75192,57889,57867,75186,37769,75186c17325,75186,0,57889,0,37709c0,17643,17325,0,37769,0x">
                  <v:stroke weight="1.80066pt" endcap="flat" joinstyle="round" on="true" color="#000000"/>
                  <v:fill on="true" color="#ffffff"/>
                </v:shape>
                <v:shape id="Shape 11827" style="position:absolute;width:750;height:751;left:17985;top:3777;" coordsize="75076,75186" path="m37654,0c57751,0,75076,17643,75076,37709c75076,57889,57751,75186,37654,75186c17325,75186,0,57889,0,37709c0,17643,17325,0,37654,0x">
                  <v:stroke weight="1.80066pt" endcap="flat" joinstyle="round" on="true" color="#000000"/>
                  <v:fill on="true" color="#ffffff"/>
                </v:shape>
                <v:shape id="Shape 11829" style="position:absolute;width:751;height:751;left:16599;top:3777;" coordsize="75192,75186" path="m37423,0c57636,0,75192,17643,75192,37709c75192,57889,57636,75186,37423,75186c17325,75186,0,57889,0,37709c0,17643,17325,0,37423,0x">
                  <v:stroke weight="1.80066pt" endcap="flat" joinstyle="round" on="true" color="#000000"/>
                  <v:fill on="true" color="#ffffff"/>
                </v:shape>
                <v:shape id="Shape 11831" style="position:absolute;width:751;height:751;left:23535;top:3777;" coordsize="75192,75186" path="m37423,0c57636,0,75192,17643,75192,37709c75192,57889,57636,75186,37423,75186c17325,75186,0,57889,0,37709c0,17643,17325,0,37423,0x">
                  <v:stroke weight="1.80066pt" endcap="flat" joinstyle="round" on="true" color="#000000"/>
                  <v:fill on="true" color="#ffffff"/>
                </v:shape>
                <v:shape id="Shape 313989" style="position:absolute;width:14608;height:752;left:11741;top:6814;" coordsize="1460876,75214" path="m0,0l1460876,0l1460876,75214l0,75214l0,0">
                  <v:stroke weight="1.80066pt" endcap="flat" joinstyle="round" on="true" color="#000000"/>
                  <v:fill on="true" color="#ffffff"/>
                </v:shape>
                <v:shape id="Shape 11833" style="position:absolute;width:14564;height:0;left:11800;top:13117;" coordsize="1456441,0" path="m0,0l1456441,0">
                  <v:stroke weight="0.900337pt" endcap="flat" joinstyle="round" on="true" color="#000000"/>
                  <v:fill on="false" color="#000000" opacity="0"/>
                </v:shape>
                <v:shape id="Shape 313990" style="position:absolute;width:14639;height:1445;left:11741;top:11671;" coordsize="1463995,144560" path="m0,0l1463995,0l1463995,144560l0,144560l0,0">
                  <v:stroke weight="1.80066pt" endcap="flat" joinstyle="round" on="true" color="#000000"/>
                  <v:fill on="true" color="#ffffff"/>
                </v:shape>
                <v:shape id="Shape 11835" style="position:absolute;width:14608;height:1445;left:11741;top:10284;" coordsize="1460876,144560" path="m0,0l1460876,0l1460876,144560l0,144560l0,0x">
                  <v:stroke weight="1.80066pt" endcap="flat" joinstyle="round" on="true" color="#000000"/>
                  <v:fill on="true" color="#ffffff"/>
                </v:shape>
                <v:shape id="Shape 11836" style="position:absolute;width:14608;height:1445;left:11741;top:8897;" coordsize="1460876,144560" path="m0,0l1460876,0l1460876,144560l0,144560l0,0x">
                  <v:stroke weight="1.80066pt" endcap="flat" joinstyle="round" on="true" color="#000000"/>
                  <v:fill on="true" color="#ffffff"/>
                </v:shape>
                <v:shape id="Shape 313991" style="position:absolute;width:709;height:4219;left:11741;top:8897;" coordsize="70952,421930" path="m0,0l70952,0l70952,421930l0,421930l0,0">
                  <v:stroke weight="1.80066pt" endcap="flat" joinstyle="round" on="true" color="#000000"/>
                  <v:fill on="true" color="#ffffff"/>
                </v:shape>
                <v:shape id="Shape 313992" style="position:absolute;width:751;height:4219;left:25614;top:8897;" coordsize="75142,421930" path="m0,0l75142,0l75142,421930l0,421930l0,0">
                  <v:stroke weight="1.80066pt" endcap="flat" joinstyle="round" on="true" color="#000000"/>
                  <v:fill on="true" color="#ffffff"/>
                </v:shape>
                <v:shape id="Shape 313993" style="position:absolute;width:751;height:752;left:11741;top:6814;" coordsize="75141,75214" path="m0,0l75141,0l75141,75214l0,75214l0,0">
                  <v:stroke weight="1.80066pt" endcap="flat" joinstyle="round" on="true" color="#000000"/>
                  <v:fill on="true" color="#ffffff"/>
                </v:shape>
                <v:shape id="Shape 313994" style="position:absolute;width:751;height:752;left:25614;top:6814;" coordsize="75142,75214" path="m0,0l75142,0l75142,75214l0,75214l0,0">
                  <v:stroke weight="1.80066pt" endcap="flat" joinstyle="round" on="true" color="#000000"/>
                  <v:fill on="true" color="#ffffff"/>
                </v:shape>
                <v:shape id="Shape 11841" style="position:absolute;width:14623;height:5608;left:11741;top:16530;" coordsize="1462378,560886" path="m0,0l1462378,0l1462378,560886l0,560886l0,0x">
                  <v:stroke weight="1.80066pt" endcap="flat" joinstyle="round" on="true" color="#000000"/>
                  <v:fill on="true" color="#ffffff"/>
                </v:shape>
                <v:shape id="Shape 313995" style="position:absolute;width:751;height:5608;left:11741;top:16530;" coordsize="75141,560886" path="m0,0l75141,0l75141,560886l0,560886l0,0">
                  <v:stroke weight="1.80066pt" endcap="flat" joinstyle="round" on="true" color="#000000"/>
                  <v:fill on="true" color="#ffffff"/>
                </v:shape>
                <v:shape id="Shape 11843" style="position:absolute;width:751;height:5608;left:25614;top:16530;" coordsize="75142,560886" path="m0,0l75142,0l75142,560886l0,560886l0,0x">
                  <v:stroke weight="1.80066pt" endcap="flat" joinstyle="round" on="true" color="#000000"/>
                  <v:fill on="true" color="#ffffff"/>
                </v:shape>
                <v:shape id="Shape 313996" style="position:absolute;width:751;height:752;left:14518;top:17224;" coordsize="75141,75214" path="m0,0l75141,0l75141,75214l0,75214l0,0">
                  <v:stroke weight="1.80066pt" endcap="flat" joinstyle="round" on="true" color="#000000"/>
                  <v:fill on="true" color="#ffffff"/>
                </v:shape>
                <v:shape id="Shape 313997" style="position:absolute;width:751;height:752;left:22839;top:19304;" coordsize="75141,75214" path="m0,0l75141,0l75141,75214l0,75214l0,0">
                  <v:stroke weight="1.80066pt" endcap="flat" joinstyle="round" on="true" color="#000000"/>
                  <v:fill on="true" color="#ffffff"/>
                </v:shape>
                <v:shape id="Shape 313998" style="position:absolute;width:751;height:752;left:14518;top:18610;" coordsize="75141,75214" path="m0,0l75141,0l75141,75214l0,75214l0,0">
                  <v:stroke weight="1.80066pt" endcap="flat" joinstyle="round" on="true" color="#000000"/>
                  <v:fill on="true" color="#ffffff"/>
                </v:shape>
                <v:shape id="Shape 313999" style="position:absolute;width:751;height:752;left:13130;top:18610;" coordsize="75141,75214" path="m0,0l75141,0l75141,75214l0,75214l0,0">
                  <v:stroke weight="1.80066pt" endcap="flat" joinstyle="round" on="true" color="#000000"/>
                  <v:fill on="true" color="#ffffff"/>
                </v:shape>
                <v:shape id="Shape 314000" style="position:absolute;width:751;height:752;left:13130;top:17224;" coordsize="75141,75214" path="m0,0l75141,0l75141,75214l0,75214l0,0">
                  <v:stroke weight="1.80066pt" endcap="flat" joinstyle="round" on="true" color="#000000"/>
                  <v:fill on="true" color="#ffffff"/>
                </v:shape>
                <v:shape id="Shape 314001" style="position:absolute;width:751;height:749;left:24228;top:20693;" coordsize="75142,74935" path="m0,0l75142,0l75142,74935l0,74935l0,0">
                  <v:stroke weight="1.80066pt" endcap="flat" joinstyle="round" on="true" color="#000000"/>
                  <v:fill on="true" color="#ffffff"/>
                </v:shape>
                <v:shape id="Shape 314002" style="position:absolute;width:751;height:752;left:24228;top:19304;" coordsize="75142,75214" path="m0,0l75142,0l75142,75214l0,75214l0,0">
                  <v:stroke weight="1.80066pt" endcap="flat" joinstyle="round" on="true" color="#000000"/>
                  <v:fill on="true" color="#ffffff"/>
                </v:shape>
                <v:shape id="Shape 314003" style="position:absolute;width:751;height:749;left:22839;top:20693;" coordsize="75141,74935" path="m0,0l75141,0l75141,74935l0,74935l0,0">
                  <v:stroke weight="1.80066pt" endcap="flat" joinstyle="round" on="true" color="#000000"/>
                  <v:fill on="true" color="#ffffff"/>
                </v:shape>
                <v:shape id="Shape 314004" style="position:absolute;width:751;height:752;left:15903;top:17224;" coordsize="75142,75214" path="m0,0l75142,0l75142,75214l0,75214l0,0">
                  <v:stroke weight="1.80066pt" endcap="flat" joinstyle="round" on="true" color="#000000"/>
                  <v:fill on="true" color="#ffffff"/>
                </v:shape>
                <v:shape id="Shape 314005" style="position:absolute;width:751;height:749;left:21454;top:20693;" coordsize="75141,74935" path="m0,0l75141,0l75141,74935l0,74935l0,0">
                  <v:stroke weight="1.80066pt" endcap="flat" joinstyle="round" on="true" color="#000000"/>
                  <v:fill on="true" color="#ffffff"/>
                </v:shape>
                <v:rect id="Rectangle 11854" style="position:absolute;width:11793;height:1712;left:30874;top:2618;" filled="f" stroked="f">
                  <v:textbox inset="0,0,0,0">
                    <w:txbxContent>
                      <w:p>
                        <w:pPr>
                          <w:spacing w:before="0" w:after="160" w:line="259" w:lineRule="auto"/>
                        </w:pPr>
                        <w:r>
                          <w:rPr>
                            <w:rFonts w:cs="Arial" w:hAnsi="Arial" w:eastAsia="Arial" w:ascii="Arial"/>
                            <w:sz w:val="18"/>
                          </w:rPr>
                          <w:t xml:space="preserve">ALIMENTACIÓN</w:t>
                        </w:r>
                      </w:p>
                    </w:txbxContent>
                  </v:textbox>
                </v:rect>
                <v:rect id="Rectangle 11855" style="position:absolute;width:8659;height:1712;left:31049;top:4178;" filled="f" stroked="f">
                  <v:textbox inset="0,0,0,0">
                    <w:txbxContent>
                      <w:p>
                        <w:pPr>
                          <w:spacing w:before="0" w:after="160" w:line="259" w:lineRule="auto"/>
                        </w:pPr>
                        <w:r>
                          <w:rPr>
                            <w:rFonts w:cs="Arial" w:hAnsi="Arial" w:eastAsia="Arial" w:ascii="Arial"/>
                            <w:sz w:val="18"/>
                          </w:rPr>
                          <w:t xml:space="preserve">ELECTRICA</w:t>
                        </w:r>
                      </w:p>
                    </w:txbxContent>
                  </v:textbox>
                </v:rect>
                <v:rect id="Rectangle 11856" style="position:absolute;width:15615;height:1712;left:31222;top:6522;" filled="f" stroked="f">
                  <v:textbox inset="0,0,0,0">
                    <w:txbxContent>
                      <w:p>
                        <w:pPr>
                          <w:spacing w:before="0" w:after="160" w:line="259" w:lineRule="auto"/>
                        </w:pPr>
                        <w:r>
                          <w:rPr>
                            <w:rFonts w:cs="Arial" w:hAnsi="Arial" w:eastAsia="Arial" w:ascii="Arial"/>
                            <w:sz w:val="18"/>
                          </w:rPr>
                          <w:t xml:space="preserve">TERMINACION FIBRA</w:t>
                        </w:r>
                      </w:p>
                    </w:txbxContent>
                  </v:textbox>
                </v:rect>
                <v:rect id="Rectangle 11857" style="position:absolute;width:11003;height:1712;left:31222;top:11378;" filled="f" stroked="f">
                  <v:textbox inset="0,0,0,0">
                    <w:txbxContent>
                      <w:p>
                        <w:pPr>
                          <w:spacing w:before="0" w:after="160" w:line="259" w:lineRule="auto"/>
                        </w:pPr>
                        <w:r>
                          <w:rPr>
                            <w:rFonts w:cs="Arial" w:hAnsi="Arial" w:eastAsia="Arial" w:ascii="Arial"/>
                            <w:sz w:val="18"/>
                          </w:rPr>
                          <w:t xml:space="preserve">ELECTRONICA</w:t>
                        </w:r>
                      </w:p>
                    </w:txbxContent>
                  </v:textbox>
                </v:rect>
                <v:rect id="Rectangle 11858" style="position:absolute;width:3147;height:1712;left:31222;top:12767;" filled="f" stroked="f">
                  <v:textbox inset="0,0,0,0">
                    <w:txbxContent>
                      <w:p>
                        <w:pPr>
                          <w:spacing w:before="0" w:after="160" w:line="259" w:lineRule="auto"/>
                        </w:pPr>
                        <w:r>
                          <w:rPr>
                            <w:rFonts w:cs="Arial" w:hAnsi="Arial" w:eastAsia="Arial" w:ascii="Arial"/>
                            <w:sz w:val="18"/>
                          </w:rPr>
                          <w:t xml:space="preserve">RED</w:t>
                        </w:r>
                      </w:p>
                    </w:txbxContent>
                  </v:textbox>
                </v:rect>
                <v:rect id="Rectangle 11859" style="position:absolute;width:11933;height:1712;left:31222;top:17624;" filled="f" stroked="f">
                  <v:textbox inset="0,0,0,0">
                    <w:txbxContent>
                      <w:p>
                        <w:pPr>
                          <w:spacing w:before="0" w:after="160" w:line="259" w:lineRule="auto"/>
                        </w:pPr>
                        <w:r>
                          <w:rPr>
                            <w:rFonts w:cs="Arial" w:hAnsi="Arial" w:eastAsia="Arial" w:ascii="Arial"/>
                            <w:sz w:val="18"/>
                          </w:rPr>
                          <w:t xml:space="preserve">"PATCH PANEL"</w:t>
                        </w:r>
                      </w:p>
                    </w:txbxContent>
                  </v:textbox>
                </v:rect>
                <v:rect id="Rectangle 11860" style="position:absolute;width:5481;height:1712;left:31222;top:19012;" filled="f" stroked="f">
                  <v:textbox inset="0,0,0,0">
                    <w:txbxContent>
                      <w:p>
                        <w:pPr>
                          <w:spacing w:before="0" w:after="160" w:line="259" w:lineRule="auto"/>
                        </w:pPr>
                        <w:r>
                          <w:rPr>
                            <w:rFonts w:cs="Arial" w:hAnsi="Arial" w:eastAsia="Arial" w:ascii="Arial"/>
                            <w:sz w:val="18"/>
                          </w:rPr>
                          <w:t xml:space="preserve">DATOS</w:t>
                        </w:r>
                      </w:p>
                    </w:txbxContent>
                  </v:textbox>
                </v:rect>
                <v:rect id="Rectangle 11861" style="position:absolute;width:8205;height:1712;left:31915;top:24562;" filled="f" stroked="f">
                  <v:textbox inset="0,0,0,0">
                    <w:txbxContent>
                      <w:p>
                        <w:pPr>
                          <w:spacing w:before="0" w:after="160" w:line="259" w:lineRule="auto"/>
                        </w:pPr>
                        <w:r>
                          <w:rPr>
                            <w:rFonts w:cs="Arial" w:hAnsi="Arial" w:eastAsia="Arial" w:ascii="Arial"/>
                            <w:sz w:val="18"/>
                          </w:rPr>
                          <w:t xml:space="preserve">REGLETAS</w:t>
                        </w:r>
                      </w:p>
                    </w:txbxContent>
                  </v:textbox>
                </v:rect>
                <v:rect id="Rectangle 11862" style="position:absolute;width:8588;height:1712;left:31915;top:27338;" filled="f" stroked="f">
                  <v:textbox inset="0,0,0,0">
                    <w:txbxContent>
                      <w:p>
                        <w:pPr>
                          <w:spacing w:before="0" w:after="160" w:line="259" w:lineRule="auto"/>
                        </w:pPr>
                        <w:r>
                          <w:rPr>
                            <w:rFonts w:cs="Arial" w:hAnsi="Arial" w:eastAsia="Arial" w:ascii="Arial"/>
                            <w:sz w:val="18"/>
                          </w:rPr>
                          <w:t xml:space="preserve">TELEFONÍA</w:t>
                        </w:r>
                      </w:p>
                    </w:txbxContent>
                  </v:textbox>
                </v:rect>
                <v:rect id="Rectangle 11863" style="position:absolute;width:5481;height:1712;left:31222;top:14154;" filled="f" stroked="f">
                  <v:textbox inset="0,0,0,0">
                    <w:txbxContent>
                      <w:p>
                        <w:pPr>
                          <w:spacing w:before="0" w:after="160" w:line="259" w:lineRule="auto"/>
                        </w:pPr>
                        <w:r>
                          <w:rPr>
                            <w:rFonts w:cs="Arial" w:hAnsi="Arial" w:eastAsia="Arial" w:ascii="Arial"/>
                            <w:sz w:val="18"/>
                          </w:rPr>
                          <w:t xml:space="preserve">DATOS</w:t>
                        </w:r>
                      </w:p>
                    </w:txbxContent>
                  </v:textbox>
                </v:rect>
                <v:rect id="Rectangle 11864" style="position:absolute;width:5859;height:1712;left:31222;top:7908;" filled="f" stroked="f">
                  <v:textbox inset="0,0,0,0">
                    <w:txbxContent>
                      <w:p>
                        <w:pPr>
                          <w:spacing w:before="0" w:after="160" w:line="259" w:lineRule="auto"/>
                        </w:pPr>
                        <w:r>
                          <w:rPr>
                            <w:rFonts w:cs="Arial" w:hAnsi="Arial" w:eastAsia="Arial" w:ascii="Arial"/>
                            <w:sz w:val="18"/>
                          </w:rPr>
                          <w:t xml:space="preserve">ÓPTICA</w:t>
                        </w:r>
                      </w:p>
                    </w:txbxContent>
                  </v:textbox>
                </v:rect>
                <v:shape id="Shape 11865" style="position:absolute;width:3812;height:0;left:26541;top:4009;" coordsize="381274,0" path="m0,0l381274,0">
                  <v:stroke weight="0.12712pt" endcap="flat" joinstyle="round" on="true" color="#000000"/>
                  <v:fill on="false" color="#000000" opacity="0"/>
                </v:shape>
                <v:shape id="Shape 11866" style="position:absolute;width:3469;height:0;left:27753;top:6872;" coordsize="346970,0" path="m0,0l346970,0">
                  <v:stroke weight="0.12712pt" endcap="flat" joinstyle="round" on="true" color="#000000"/>
                  <v:fill on="false" color="#000000" opacity="0"/>
                </v:shape>
                <v:shape id="Shape 11867" style="position:absolute;width:3469;height:0;left:27753;top:11729;" coordsize="346970,0" path="m0,0l346970,0">
                  <v:stroke weight="0.12712pt" endcap="flat" joinstyle="round" on="true" color="#000000"/>
                  <v:fill on="false" color="#000000" opacity="0"/>
                </v:shape>
                <v:shape id="Shape 11868" style="position:absolute;width:3469;height:0;left:27753;top:19362;" coordsize="346970,0" path="m0,0l346970,0">
                  <v:stroke weight="0.12712pt" endcap="flat" joinstyle="round" on="true" color="#000000"/>
                  <v:fill on="false" color="#000000" opacity="0"/>
                </v:shape>
                <v:shape id="Shape 11869" style="position:absolute;width:4162;height:0;left:27753;top:26996;" coordsize="416272,0" path="m0,0l416272,0">
                  <v:stroke weight="0.12712pt" endcap="flat" joinstyle="round" on="true" color="#000000"/>
                  <v:fill on="false" color="#000000" opacity="0"/>
                </v:shape>
                <v:shape id="Shape 11871" style="position:absolute;width:637;height:637;left:27493;top:19058;" coordsize="63758,63770" path="m31879,0c49204,0,63758,14530,63758,31943c63758,49240,49204,63770,31879,63770c14553,63770,0,49240,0,31943c0,14530,14553,0,31879,0x">
                  <v:stroke weight="0.25424pt" endcap="flat" joinstyle="round" on="true" color="#000000"/>
                  <v:fill on="true" color="#000000"/>
                </v:shape>
                <v:shape id="Shape 11873" style="position:absolute;width:637;height:636;left:27320;top:26692;" coordsize="63757,63655" path="m31879,0c49204,0,63757,14530,63757,31828c63757,49125,49204,63655,31879,63655c14553,63655,0,49125,0,31828c0,14530,14553,0,31879,0x">
                  <v:stroke weight="0.25424pt" endcap="flat" joinstyle="round" on="true" color="#000000"/>
                  <v:fill on="true" color="#000000"/>
                </v:shape>
                <v:shape id="Shape 11875" style="position:absolute;width:724;height:593;left:27406;top:11469;" coordsize="72420,59388" path="m36037,0c56480,0,72420,13146,72420,28829c72420,46242,56480,59388,36037,59388c15939,59388,0,46242,0,28829c0,13146,15939,0,36037,0x">
                  <v:stroke weight="0.25424pt" endcap="flat" joinstyle="round" on="true" color="#000000"/>
                  <v:fill on="true" color="#000000"/>
                </v:shape>
                <v:shape id="Shape 11877" style="position:absolute;width:637;height:634;left:26018;top:3708;" coordsize="63757,63424" path="m31879,0c49204,0,63757,14184,63757,31597c63757,48894,49204,63424,31879,63424c14553,63424,0,48894,0,31597c0,14184,14553,0,31879,0x">
                  <v:stroke weight="0.25424pt" endcap="flat" joinstyle="round" on="true" color="#000000"/>
                  <v:fill on="true" color="#000000"/>
                </v:shape>
                <v:shape id="Shape 11879" style="position:absolute;width:231;height:172;left:11973;top:17325;" coordsize="23170,17297" path="m11735,0c17279,0,23170,4151,23170,8648c23170,12800,17279,17297,11735,17297c5868,17297,0,12800,0,8648c0,4151,5868,0,11735,0x">
                  <v:stroke weight="0.25424pt" endcap="flat" joinstyle="round" on="true" color="#000000"/>
                  <v:fill on="true" color="#000000"/>
                </v:shape>
                <v:shape id="Shape 11881" style="position:absolute;width:231;height:172;left:11973;top:20794;" coordsize="23170,17297" path="m11735,0c17279,0,23170,4151,23170,8648c23170,12800,17279,17297,11735,17297c5868,17297,0,12800,0,8648c0,4151,5868,0,11735,0x">
                  <v:stroke weight="0.25424pt" endcap="flat" joinstyle="round" on="true" color="#000000"/>
                  <v:fill on="true" color="#000000"/>
                </v:shape>
                <v:shape id="Shape 11883" style="position:absolute;width:232;height:174;left:25890;top:17366;" coordsize="23216,17413" path="m11435,0c17325,0,23216,4497,23216,8649c23216,13146,17325,17413,11435,17413c5544,17413,0,13146,0,8649c0,4497,5544,0,11435,0x">
                  <v:stroke weight="0.25424pt" endcap="flat" joinstyle="round" on="true" color="#000000"/>
                  <v:fill on="true" color="#000000"/>
                </v:shape>
                <v:shape id="Shape 11885" style="position:absolute;width:232;height:172;left:25931;top:20794;" coordsize="23216,17297" path="m11781,0c17325,0,23216,4152,23216,8649c23216,12800,17325,17297,11781,17297c5891,17297,0,12800,0,8649c0,4152,5891,0,11781,0x">
                  <v:stroke weight="0.25424pt" endcap="flat" joinstyle="round" on="true" color="#000000"/>
                  <v:fill on="true" color="#000000"/>
                </v:shape>
                <v:shape id="Shape 11887" style="position:absolute;width:173;height:204;left:12018;top:7088;" coordsize="17314,20411" path="m8651,0c12809,0,17314,4497,17314,10378c17314,15913,12809,20411,8651,20411c4193,20411,0,15913,0,10378c0,4497,4193,0,8651,0x">
                  <v:stroke weight="0.25424pt" endcap="flat" joinstyle="round" on="true" color="#000000"/>
                  <v:fill on="true" color="#000000"/>
                </v:shape>
                <v:shape id="Shape 11889" style="position:absolute;width:187;height:190;left:25890;top:7088;" coordsize="18711,19027" path="m8663,0c14553,0,18711,4497,18711,8649c18711,14530,14553,19027,8663,19027c4158,19027,0,14530,0,8649c0,4497,4158,0,8663,0x">
                  <v:stroke weight="0.25424pt" endcap="flat" joinstyle="round" on="true" color="#000000"/>
                  <v:fill on="true" color="#000000"/>
                </v:shape>
                <v:shape id="Shape 11891" style="position:absolute;width:232;height:172;left:25845;top:11861;" coordsize="23216,17297" path="m11781,0c17325,0,23216,4151,23216,8649c23216,12800,17325,17297,11781,17297c5890,17297,0,12800,0,8649c0,4151,5890,0,11781,0x">
                  <v:stroke weight="0.25424pt" endcap="flat" joinstyle="round" on="true" color="#000000"/>
                  <v:fill on="true" color="#000000"/>
                </v:shape>
                <v:shape id="Shape 11893" style="position:absolute;width:228;height:172;left:11931;top:9778;" coordsize="22858,17297" path="m11458,0c17314,0,22858,4382,22858,8649c22858,13146,17314,17297,11458,17297c5590,17297,0,13146,0,8649c0,4382,5590,0,11458,0x">
                  <v:stroke weight="0.25424pt" endcap="flat" joinstyle="round" on="true" color="#000000"/>
                  <v:fill on="true" color="#000000"/>
                </v:shape>
                <v:shape id="Shape 11895" style="position:absolute;width:228;height:172;left:11931;top:11816;" coordsize="22858,17297" path="m11458,0c17314,0,22858,4497,22858,8649c22858,13146,17314,17297,11458,17297c5590,17297,0,13146,0,8649c0,4497,5590,0,11458,0x">
                  <v:stroke weight="0.25424pt" endcap="flat" joinstyle="round" on="true" color="#000000"/>
                  <v:fill on="true" color="#000000"/>
                </v:shape>
                <v:shape id="Shape 11897" style="position:absolute;width:232;height:174;left:25890;top:9736;" coordsize="23216,17413" path="m11435,0c17325,0,23216,4267,23216,8649c23216,12915,17325,17413,11435,17413c5544,17413,0,12915,0,8649c0,4267,5544,0,11435,0x">
                  <v:stroke weight="0.25424pt" endcap="flat" joinstyle="round" on="true" color="#000000"/>
                  <v:fill on="true" color="#000000"/>
                </v:shape>
                <v:shape id="Shape 11898" style="position:absolute;width:0;height:694;left:12406;top:13812;" coordsize="0,69421" path="m0,0l0,69421">
                  <v:stroke weight="0.900337pt" endcap="flat" joinstyle="round" on="true" color="#000000"/>
                  <v:fill on="false" color="#000000" opacity="0"/>
                </v:shape>
                <v:shape id="Shape 11899" style="position:absolute;width:0;height:780;left:25671;top:13812;" coordsize="0,78069" path="m0,0l0,78069">
                  <v:stroke weight="0.900337pt" endcap="flat" joinstyle="round" on="true" color="#000000"/>
                  <v:fill on="false" color="#000000" opacity="0"/>
                </v:shape>
                <v:shape id="Shape 314006" style="position:absolute;width:6025;height:1171;left:15470;top:1177;" coordsize="602531,117150" path="m0,0l602531,0l602531,117150l0,117150l0,0">
                  <v:stroke weight="1.80066pt" endcap="flat" joinstyle="round" on="true" color="#000000"/>
                  <v:fill on="true" color="#ffffff"/>
                </v:shape>
                <v:shape id="Shape 314007" style="position:absolute;width:1243;height:1591;left:14054;top:3403;" coordsize="124304,159101" path="m0,0l124304,0l124304,159101l0,159101l0,0">
                  <v:stroke weight="0.25424pt" endcap="flat" joinstyle="round" on="true" color="#000000"/>
                  <v:fill on="true" color="#ffffff"/>
                </v:shape>
                <v:shape id="Shape 314008" style="position:absolute;width:692;height:100;left:14314;top:4096;" coordsize="69275,10066" path="m0,0l69275,0l69275,10066l0,10066l0,0">
                  <v:stroke weight="0.25424pt" endcap="flat" joinstyle="round" on="true" color="#000000"/>
                  <v:fill on="true" color="#000000"/>
                </v:shape>
                <v:rect id="Rectangle 11903" style="position:absolute;width:10072;height:1712;left:529;top:1578;" filled="f" stroked="f">
                  <v:textbox inset="0,0,0,0">
                    <w:txbxContent>
                      <w:p>
                        <w:pPr>
                          <w:spacing w:before="0" w:after="160" w:line="259" w:lineRule="auto"/>
                        </w:pPr>
                        <w:r>
                          <w:rPr>
                            <w:rFonts w:cs="Arial" w:hAnsi="Arial" w:eastAsia="Arial" w:ascii="Arial"/>
                            <w:sz w:val="18"/>
                          </w:rPr>
                          <w:t xml:space="preserve">ILUMINACIÓN</w:t>
                        </w:r>
                      </w:p>
                    </w:txbxContent>
                  </v:textbox>
                </v:rect>
                <v:shape id="Shape 11905" style="position:absolute;width:637;height:637;left:13968;top:1624;" coordsize="63758,63770" path="m31879,0c49204,0,63758,14529,63758,31942c63758,49240,49204,63770,31879,63770c14553,63770,0,49240,0,31942c0,14529,14553,0,31879,0x">
                  <v:stroke weight="0.25424pt" endcap="flat" joinstyle="round" on="true" color="#000000"/>
                  <v:fill on="true" color="#000000"/>
                </v:shape>
                <v:shape id="Shape 11907" style="position:absolute;width:634;height:637;left:27233;top:6568;" coordsize="63411,63770" path="m31879,0c49204,0,63411,14530,63411,31828c63411,49240,49204,63770,31879,63770c14554,63770,0,49240,0,31828c0,14530,14554,0,31879,0x">
                  <v:stroke weight="0.25424pt" endcap="flat" joinstyle="round" on="true" color="#000000"/>
                  <v:fill on="true" color="#000000"/>
                </v:shape>
                <v:shape id="Shape 11908" style="position:absolute;width:5460;height:0;left:8766;top:2016;" coordsize="546096,0" path="m0,0l546096,0">
                  <v:stroke weight="0.12712pt" endcap="flat" joinstyle="round" on="true" color="#000000"/>
                  <v:fill on="false" color="#000000" opacity="0"/>
                </v:shape>
                <v:shape id="Shape 314009" style="position:absolute;width:751;height:749;left:14518;top:24857;" coordsize="75141,74935" path="m0,0l75141,0l75141,74935l0,74935l0,0">
                  <v:stroke weight="1.80066pt" endcap="flat" joinstyle="round" on="true" color="#000000"/>
                  <v:fill on="true" color="#ffffff"/>
                </v:shape>
                <v:shape id="Shape 314010" style="position:absolute;width:751;height:749;left:13130;top:24857;" coordsize="75141,74935" path="m0,0l75141,0l75141,74935l0,74935l0,0">
                  <v:stroke weight="1.80066pt" endcap="flat" joinstyle="round" on="true" color="#000000"/>
                  <v:fill on="true" color="#ffffff"/>
                </v:shape>
                <v:shape id="Shape 314011" style="position:absolute;width:751;height:749;left:15903;top:24857;" coordsize="75142,74935" path="m0,0l75142,0l75142,74935l0,74935l0,0">
                  <v:stroke weight="1.80066pt" endcap="flat" joinstyle="round" on="true" color="#000000"/>
                  <v:fill on="true" color="#ffffff"/>
                </v:shape>
                <v:shape id="Shape 314012" style="position:absolute;width:13916;height:12546;left:11741;top:24857;" coordsize="1391690,1254638" path="m0,0l1391690,0l1391690,1254638l0,1254638l0,0">
                  <v:stroke weight="1.80066pt" endcap="flat" joinstyle="round" on="true" color="#000000"/>
                  <v:fill on="true" color="#ffffff"/>
                </v:shape>
                <v:shape id="Shape 314013" style="position:absolute;width:751;height:12546;left:11741;top:24857;" coordsize="75141,1254638" path="m0,0l75141,0l75141,1254638l0,1254638l0,0">
                  <v:stroke weight="1.80066pt" endcap="flat" joinstyle="round" on="true" color="#000000"/>
                  <v:fill on="true" color="#ffffff"/>
                </v:shape>
                <v:shape id="Shape 11929" style="position:absolute;width:1444;height:3511;left:13130;top:26244;" coordsize="144413,351183" path="m0,0l144413,0l144413,351183l0,351183l0,0x">
                  <v:stroke weight="1.80066pt" endcap="flat" joinstyle="round" on="true" color="#000000"/>
                  <v:fill on="true" color="#ffffff"/>
                </v:shape>
                <v:shape id="Shape 11931" style="position:absolute;width:231;height:173;left:11973;top:32591;" coordsize="23170,17332" path="m11735,0c17279,0,23170,4186,23170,8660c23170,12858,17279,17332,11735,17332c5868,17332,0,12858,0,8660c0,4186,5868,0,11735,0x">
                  <v:stroke weight="0.25424pt" endcap="flat" joinstyle="round" on="true" color="#000000"/>
                  <v:fill on="true" color="#000000"/>
                </v:shape>
                <v:shape id="Shape 11933" style="position:absolute;width:231;height:173;left:11973;top:36058;" coordsize="23170,17332" path="m11735,0c17279,0,23170,4474,23170,8660c23170,13134,17279,17332,11735,17332c5868,17332,0,13134,0,8660c0,4474,5868,0,11735,0x">
                  <v:stroke weight="0.25424pt" endcap="flat" joinstyle="round" on="true" color="#000000"/>
                  <v:fill on="true" color="#000000"/>
                </v:shape>
                <v:shape id="Shape 314014" style="position:absolute;width:2139;height:1445;left:22146;top:571;" coordsize="213968,144560" path="m0,0l213968,0l213968,144560l0,144560l0,0">
                  <v:stroke weight="1.80066pt" endcap="flat" joinstyle="round" on="true" color="#000000"/>
                  <v:fill on="true" color="#808080"/>
                </v:shape>
                <v:rect id="Rectangle 11939" style="position:absolute;width:10475;height:1712;left:31049;top:711;" filled="f" stroked="f">
                  <v:textbox inset="0,0,0,0">
                    <w:txbxContent>
                      <w:p>
                        <w:pPr>
                          <w:spacing w:before="0" w:after="160" w:line="259" w:lineRule="auto"/>
                        </w:pPr>
                        <w:r>
                          <w:rPr>
                            <w:rFonts w:cs="Arial" w:hAnsi="Arial" w:eastAsia="Arial" w:ascii="Arial"/>
                            <w:sz w:val="18"/>
                          </w:rPr>
                          <w:t xml:space="preserve">VENTILACION</w:t>
                        </w:r>
                      </w:p>
                    </w:txbxContent>
                  </v:textbox>
                </v:rect>
                <v:shape id="Shape 11940" style="position:absolute;width:3816;height:0;left:25845;top:1236;" coordsize="381620,0" path="m0,0l381620,0">
                  <v:stroke weight="0.12712pt" endcap="flat" joinstyle="round" on="true" color="#000000"/>
                  <v:fill on="false" color="#000000" opacity="0"/>
                </v:shape>
                <v:shape id="Shape 11942" style="position:absolute;width:636;height:634;left:25326;top:931;" coordsize="63642,63424" path="m31763,0c49088,0,63642,14530,63642,31827c63642,49240,49088,63424,31763,63424c14438,63424,0,49239,0,31827c0,14529,14438,0,31763,0x">
                  <v:stroke weight="0.25424pt" endcap="flat" joinstyle="round" on="true" color="#000000"/>
                  <v:fill on="true" color="#000000"/>
                </v:shape>
                <v:shape id="Shape 314015" style="position:absolute;width:751;height:12546;left:25614;top:24857;" coordsize="75142,1254638" path="m0,0l75142,0l75142,1254638l0,1254638l0,0">
                  <v:stroke weight="1.80066pt" endcap="flat" joinstyle="round" on="true" color="#000000"/>
                  <v:fill on="true" color="#ffffff"/>
                </v:shape>
                <v:shape id="Shape 11944" style="position:absolute;width:1447;height:3511;left:15903;top:26244;" coordsize="144702,351183" path="m0,0l144702,0l144702,351183l0,351183l0,0x">
                  <v:stroke weight="1.80066pt" endcap="flat" joinstyle="round" on="true" color="#000000"/>
                  <v:fill on="true" color="#ffffff"/>
                </v:shape>
                <v:shape id="Shape 314016" style="position:absolute;width:1447;height:3511;left:20758;top:33184;" coordsize="144702,351184" path="m0,0l144702,0l144702,351184l0,351184l0,0">
                  <v:stroke weight="1.80066pt" endcap="flat" joinstyle="round" on="true" color="#000000"/>
                  <v:fill on="true" color="#ffffff"/>
                </v:shape>
                <v:shape id="Shape 314017" style="position:absolute;width:1444;height:3511;left:23535;top:33184;" coordsize="144413,351184" path="m0,0l144413,0l144413,351184l0,351184l0,0">
                  <v:stroke weight="1.80066pt" endcap="flat" joinstyle="round" on="true" color="#000000"/>
                  <v:fill on="true" color="#ffffff"/>
                </v:shape>
                <v:rect id="Rectangle 11947" style="position:absolute;width:9840;height:1712;left:31222;top:9991;" filled="f" stroked="f">
                  <v:textbox inset="0,0,0,0">
                    <w:txbxContent>
                      <w:p>
                        <w:pPr>
                          <w:spacing w:before="0" w:after="160" w:line="259" w:lineRule="auto"/>
                        </w:pPr>
                        <w:r>
                          <w:rPr>
                            <w:rFonts w:cs="Arial" w:hAnsi="Arial" w:eastAsia="Arial" w:ascii="Arial"/>
                            <w:sz w:val="18"/>
                          </w:rPr>
                          <w:t xml:space="preserve">LUGAR PARA</w:t>
                        </w:r>
                      </w:p>
                    </w:txbxContent>
                  </v:textbox>
                </v:rect>
                <v:shape id="Shape 11948" style="position:absolute;width:22070;height:40070;left:16;top:0;" coordsize="2207070,4007033" path="m0,0l2207070,0l2207070,51123l51268,51123l51268,3955910l2207070,3955910l2207070,4007033l0,4007033l0,0x">
                  <v:stroke weight="0pt" endcap="flat" joinstyle="miter" miterlimit="10" on="false" color="#000000" opacity="0"/>
                  <v:fill on="true" color="#808080"/>
                </v:shape>
                <v:shape id="Shape 11949" style="position:absolute;width:22070;height:40070;left:22087;top:0;" coordsize="2207070,4007033" path="m0,0l2207070,0l2207070,4007033l0,4007033l0,3955910l2155803,3955910l2155803,51123l0,51123l0,0x">
                  <v:stroke weight="0pt" endcap="flat" joinstyle="miter" miterlimit="10" on="false" color="#000000" opacity="0"/>
                  <v:fill on="true" color="#808080"/>
                </v:shape>
                <v:rect id="Rectangle 11950" style="position:absolute;width:535;height:2415;left:44160;top:38735;" filled="f" stroked="f">
                  <v:textbox inset="0,0,0,0">
                    <w:txbxContent>
                      <w:p>
                        <w:pPr>
                          <w:spacing w:before="0" w:after="160" w:line="259" w:lineRule="auto"/>
                        </w:pPr>
                        <w:r>
                          <w:rPr>
                            <w:rFonts w:cs="Calibri" w:hAnsi="Calibri" w:eastAsia="Calibri" w:ascii="Calibri"/>
                            <w:sz w:val="28"/>
                          </w:rPr>
                          <w:t xml:space="preserve"> </w:t>
                        </w:r>
                      </w:p>
                    </w:txbxContent>
                  </v:textbox>
                </v:rect>
                <v:shape id="Shape 314018" style="position:absolute;width:44159;height:121;left:0;top:40271;" coordsize="4415918,12192" path="m0,0l4415918,0l4415918,12192l0,12192l0,0">
                  <v:stroke weight="0pt" endcap="flat" joinstyle="miter" miterlimit="10" on="false" color="#000000" opacity="0"/>
                  <v:fill on="true" color="#000000"/>
                </v:shape>
              </v:group>
            </w:pict>
          </mc:Fallback>
        </mc:AlternateContent>
      </w:r>
    </w:p>
    <w:p w14:paraId="6AA85A5F" w14:textId="77777777" w:rsidR="00A97412" w:rsidRDefault="00000000">
      <w:pPr>
        <w:spacing w:after="0" w:line="260" w:lineRule="auto"/>
        <w:ind w:left="822" w:right="813" w:hanging="10"/>
        <w:jc w:val="center"/>
      </w:pPr>
      <w:r>
        <w:rPr>
          <w:color w:val="2F5496"/>
          <w:sz w:val="32"/>
        </w:rPr>
        <w:t xml:space="preserve">Closet de Comunicaciones </w:t>
      </w:r>
    </w:p>
    <w:p w14:paraId="579FE605" w14:textId="77777777" w:rsidR="00A97412" w:rsidRDefault="00000000">
      <w:pPr>
        <w:spacing w:after="0"/>
        <w:ind w:left="3062"/>
      </w:pPr>
      <w:r>
        <w:rPr>
          <w:noProof/>
        </w:rPr>
        <mc:AlternateContent>
          <mc:Choice Requires="wpg">
            <w:drawing>
              <wp:inline distT="0" distB="0" distL="0" distR="0" wp14:anchorId="46775A70" wp14:editId="6BD544DD">
                <wp:extent cx="2796833" cy="3151841"/>
                <wp:effectExtent l="0" t="0" r="0" b="0"/>
                <wp:docPr id="262574" name="Group 262574"/>
                <wp:cNvGraphicFramePr/>
                <a:graphic xmlns:a="http://schemas.openxmlformats.org/drawingml/2006/main">
                  <a:graphicData uri="http://schemas.microsoft.com/office/word/2010/wordprocessingGroup">
                    <wpg:wgp>
                      <wpg:cNvGrpSpPr/>
                      <wpg:grpSpPr>
                        <a:xfrm>
                          <a:off x="0" y="0"/>
                          <a:ext cx="2796833" cy="3151841"/>
                          <a:chOff x="0" y="0"/>
                          <a:chExt cx="2796833" cy="3151841"/>
                        </a:xfrm>
                      </wpg:grpSpPr>
                      <pic:pic xmlns:pic="http://schemas.openxmlformats.org/drawingml/2006/picture">
                        <pic:nvPicPr>
                          <pic:cNvPr id="11955" name="Picture 11955"/>
                          <pic:cNvPicPr/>
                        </pic:nvPicPr>
                        <pic:blipFill>
                          <a:blip r:embed="rId399"/>
                          <a:stretch>
                            <a:fillRect/>
                          </a:stretch>
                        </pic:blipFill>
                        <pic:spPr>
                          <a:xfrm>
                            <a:off x="0" y="0"/>
                            <a:ext cx="2755900" cy="3102610"/>
                          </a:xfrm>
                          <a:prstGeom prst="rect">
                            <a:avLst/>
                          </a:prstGeom>
                        </pic:spPr>
                      </pic:pic>
                      <wps:wsp>
                        <wps:cNvPr id="11956" name="Rectangle 11956"/>
                        <wps:cNvSpPr/>
                        <wps:spPr>
                          <a:xfrm>
                            <a:off x="2756535" y="2970225"/>
                            <a:ext cx="53596" cy="241549"/>
                          </a:xfrm>
                          <a:prstGeom prst="rect">
                            <a:avLst/>
                          </a:prstGeom>
                          <a:ln>
                            <a:noFill/>
                          </a:ln>
                        </wps:spPr>
                        <wps:txbx>
                          <w:txbxContent>
                            <w:p w14:paraId="2CE2F5F2" w14:textId="77777777" w:rsidR="00A97412" w:rsidRDefault="00000000">
                              <w:r>
                                <w:rPr>
                                  <w:sz w:val="28"/>
                                </w:rPr>
                                <w:t xml:space="preserve"> </w:t>
                              </w:r>
                            </w:p>
                          </w:txbxContent>
                        </wps:txbx>
                        <wps:bodyPr horzOverflow="overflow" vert="horz" lIns="0" tIns="0" rIns="0" bIns="0" rtlCol="0">
                          <a:noAutofit/>
                        </wps:bodyPr>
                      </wps:wsp>
                      <wps:wsp>
                        <wps:cNvPr id="314019" name="Shape 314019"/>
                        <wps:cNvSpPr/>
                        <wps:spPr>
                          <a:xfrm>
                            <a:off x="889" y="3123768"/>
                            <a:ext cx="2755646" cy="12192"/>
                          </a:xfrm>
                          <a:custGeom>
                            <a:avLst/>
                            <a:gdLst/>
                            <a:ahLst/>
                            <a:cxnLst/>
                            <a:rect l="0" t="0" r="0" b="0"/>
                            <a:pathLst>
                              <a:path w="2755646" h="12192">
                                <a:moveTo>
                                  <a:pt x="0" y="0"/>
                                </a:moveTo>
                                <a:lnTo>
                                  <a:pt x="2755646" y="0"/>
                                </a:lnTo>
                                <a:lnTo>
                                  <a:pt x="2755646"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62574" style="width:220.223pt;height:248.176pt;mso-position-horizontal-relative:char;mso-position-vertical-relative:line" coordsize="27968,31518">
                <v:shape id="Picture 11955" style="position:absolute;width:27559;height:31026;left:0;top:0;" filled="f">
                  <v:imagedata r:id="rId400"/>
                </v:shape>
                <v:rect id="Rectangle 11956" style="position:absolute;width:535;height:2415;left:27565;top:29702;" filled="f" stroked="f">
                  <v:textbox inset="0,0,0,0">
                    <w:txbxContent>
                      <w:p>
                        <w:pPr>
                          <w:spacing w:before="0" w:after="160" w:line="259" w:lineRule="auto"/>
                        </w:pPr>
                        <w:r>
                          <w:rPr>
                            <w:rFonts w:cs="Calibri" w:hAnsi="Calibri" w:eastAsia="Calibri" w:ascii="Calibri"/>
                            <w:sz w:val="28"/>
                          </w:rPr>
                          <w:t xml:space="preserve"> </w:t>
                        </w:r>
                      </w:p>
                    </w:txbxContent>
                  </v:textbox>
                </v:rect>
                <v:shape id="Shape 314020" style="position:absolute;width:27556;height:121;left:8;top:31237;" coordsize="2755646,12192" path="m0,0l2755646,0l2755646,12192l0,12192l0,0">
                  <v:stroke weight="0pt" endcap="flat" joinstyle="miter" miterlimit="10" on="false" color="#000000" opacity="0"/>
                  <v:fill on="true" color="#000000"/>
                </v:shape>
              </v:group>
            </w:pict>
          </mc:Fallback>
        </mc:AlternateContent>
      </w:r>
    </w:p>
    <w:p w14:paraId="2C484328" w14:textId="77777777" w:rsidR="00A97412" w:rsidRDefault="00000000">
      <w:pPr>
        <w:spacing w:after="0" w:line="260" w:lineRule="auto"/>
        <w:ind w:left="822" w:right="815" w:hanging="10"/>
        <w:jc w:val="center"/>
      </w:pPr>
      <w:r>
        <w:rPr>
          <w:color w:val="2F5496"/>
          <w:sz w:val="32"/>
        </w:rPr>
        <w:t xml:space="preserve">Sala de Equipos [ </w:t>
      </w:r>
      <w:proofErr w:type="gramStart"/>
      <w:r>
        <w:rPr>
          <w:color w:val="2F5496"/>
          <w:sz w:val="32"/>
        </w:rPr>
        <w:t>ER ]</w:t>
      </w:r>
      <w:proofErr w:type="gramEnd"/>
      <w:r>
        <w:rPr>
          <w:color w:val="2F5496"/>
          <w:sz w:val="32"/>
        </w:rPr>
        <w:t xml:space="preserve"> </w:t>
      </w:r>
    </w:p>
    <w:p w14:paraId="6B451A3D" w14:textId="77777777" w:rsidR="00A97412" w:rsidRDefault="00000000">
      <w:pPr>
        <w:numPr>
          <w:ilvl w:val="0"/>
          <w:numId w:val="25"/>
        </w:numPr>
        <w:spacing w:after="12" w:line="267" w:lineRule="auto"/>
        <w:ind w:right="959" w:hanging="360"/>
      </w:pPr>
      <w:r>
        <w:t xml:space="preserve">CONTIENE LOS EQUIPOS DE TELECOMUNICACIONES DE LA RED. </w:t>
      </w:r>
    </w:p>
    <w:p w14:paraId="550C85A7" w14:textId="77777777" w:rsidR="00A97412" w:rsidRDefault="00000000">
      <w:pPr>
        <w:numPr>
          <w:ilvl w:val="0"/>
          <w:numId w:val="25"/>
        </w:numPr>
        <w:spacing w:after="12" w:line="267" w:lineRule="auto"/>
        <w:ind w:right="959" w:hanging="360"/>
      </w:pPr>
      <w:r>
        <w:t xml:space="preserve">ES EL CENTRO DE ESTRELLA DEL BACKBONE. </w:t>
      </w:r>
    </w:p>
    <w:p w14:paraId="5C703C4C" w14:textId="77777777" w:rsidR="00A97412" w:rsidRDefault="00000000">
      <w:pPr>
        <w:numPr>
          <w:ilvl w:val="0"/>
          <w:numId w:val="25"/>
        </w:numPr>
        <w:spacing w:after="83" w:line="267" w:lineRule="auto"/>
        <w:ind w:right="959" w:hanging="360"/>
      </w:pPr>
      <w:r>
        <w:t xml:space="preserve">DEBE CUMPLIR CON LA NORMA ANSI/EIA/TIA 569. </w:t>
      </w:r>
    </w:p>
    <w:p w14:paraId="58C60746" w14:textId="77777777" w:rsidR="00A97412" w:rsidRDefault="00000000">
      <w:pPr>
        <w:spacing w:after="273"/>
        <w:ind w:right="2134"/>
        <w:jc w:val="right"/>
      </w:pPr>
      <w:r>
        <w:rPr>
          <w:noProof/>
        </w:rPr>
        <w:lastRenderedPageBreak/>
        <w:drawing>
          <wp:inline distT="0" distB="0" distL="0" distR="0" wp14:anchorId="6FBFCBBE" wp14:editId="2BF822CC">
            <wp:extent cx="3870960" cy="2753995"/>
            <wp:effectExtent l="0" t="0" r="0" b="0"/>
            <wp:docPr id="11975" name="Picture 11975"/>
            <wp:cNvGraphicFramePr/>
            <a:graphic xmlns:a="http://schemas.openxmlformats.org/drawingml/2006/main">
              <a:graphicData uri="http://schemas.openxmlformats.org/drawingml/2006/picture">
                <pic:pic xmlns:pic="http://schemas.openxmlformats.org/drawingml/2006/picture">
                  <pic:nvPicPr>
                    <pic:cNvPr id="11975" name="Picture 11975"/>
                    <pic:cNvPicPr/>
                  </pic:nvPicPr>
                  <pic:blipFill>
                    <a:blip r:embed="rId401"/>
                    <a:stretch>
                      <a:fillRect/>
                    </a:stretch>
                  </pic:blipFill>
                  <pic:spPr>
                    <a:xfrm>
                      <a:off x="0" y="0"/>
                      <a:ext cx="3870960" cy="2753995"/>
                    </a:xfrm>
                    <a:prstGeom prst="rect">
                      <a:avLst/>
                    </a:prstGeom>
                  </pic:spPr>
                </pic:pic>
              </a:graphicData>
            </a:graphic>
          </wp:inline>
        </w:drawing>
      </w:r>
      <w:r>
        <w:t xml:space="preserve"> </w:t>
      </w:r>
    </w:p>
    <w:p w14:paraId="4011F633" w14:textId="77777777" w:rsidR="00A97412" w:rsidRDefault="00000000">
      <w:pPr>
        <w:spacing w:after="0" w:line="260" w:lineRule="auto"/>
        <w:ind w:left="3661" w:hanging="10"/>
      </w:pPr>
      <w:r>
        <w:rPr>
          <w:color w:val="2F5496"/>
          <w:sz w:val="32"/>
        </w:rPr>
        <w:t xml:space="preserve">Entrada de Servicios [EF] </w:t>
      </w:r>
    </w:p>
    <w:p w14:paraId="0C1EE057" w14:textId="77777777" w:rsidR="00A97412" w:rsidRDefault="00000000">
      <w:pPr>
        <w:numPr>
          <w:ilvl w:val="0"/>
          <w:numId w:val="25"/>
        </w:numPr>
        <w:spacing w:after="36" w:line="267" w:lineRule="auto"/>
        <w:ind w:right="959" w:hanging="360"/>
      </w:pPr>
      <w:r>
        <w:t xml:space="preserve">INCLUYE LA CONECTIVIDAD ENTRE EL CABLEADO DEL EDIFICIO Y EL ACCESO EXTERIOR. </w:t>
      </w:r>
    </w:p>
    <w:p w14:paraId="17912CF8" w14:textId="77777777" w:rsidR="00A97412" w:rsidRDefault="00000000">
      <w:pPr>
        <w:numPr>
          <w:ilvl w:val="0"/>
          <w:numId w:val="25"/>
        </w:numPr>
        <w:spacing w:after="12" w:line="267" w:lineRule="auto"/>
        <w:ind w:right="959" w:hanging="360"/>
      </w:pPr>
      <w:r>
        <w:t xml:space="preserve">DEBE CUMPLIR CON LA NORMA ANSI/EIA/TIA 569. </w:t>
      </w:r>
    </w:p>
    <w:p w14:paraId="3776E4E2" w14:textId="77777777" w:rsidR="00A97412" w:rsidRDefault="00000000">
      <w:pPr>
        <w:numPr>
          <w:ilvl w:val="0"/>
          <w:numId w:val="25"/>
        </w:numPr>
        <w:spacing w:after="12" w:line="267" w:lineRule="auto"/>
        <w:ind w:right="959" w:hanging="360"/>
      </w:pPr>
      <w:r>
        <w:t xml:space="preserve">FORMA PARTE DE LA ACOMETIDA DEL EDIFICIO. </w:t>
      </w:r>
    </w:p>
    <w:p w14:paraId="6737942E" w14:textId="77777777" w:rsidR="00A97412" w:rsidRDefault="00000000">
      <w:pPr>
        <w:spacing w:after="87"/>
        <w:ind w:left="2383"/>
      </w:pPr>
      <w:r>
        <w:rPr>
          <w:noProof/>
        </w:rPr>
        <mc:AlternateContent>
          <mc:Choice Requires="wpg">
            <w:drawing>
              <wp:inline distT="0" distB="0" distL="0" distR="0" wp14:anchorId="695BBFCD" wp14:editId="7FDA178D">
                <wp:extent cx="3690684" cy="2662887"/>
                <wp:effectExtent l="0" t="0" r="0" b="0"/>
                <wp:docPr id="262017" name="Group 262017"/>
                <wp:cNvGraphicFramePr/>
                <a:graphic xmlns:a="http://schemas.openxmlformats.org/drawingml/2006/main">
                  <a:graphicData uri="http://schemas.microsoft.com/office/word/2010/wordprocessingGroup">
                    <wpg:wgp>
                      <wpg:cNvGrpSpPr/>
                      <wpg:grpSpPr>
                        <a:xfrm>
                          <a:off x="0" y="0"/>
                          <a:ext cx="3690684" cy="2662887"/>
                          <a:chOff x="0" y="0"/>
                          <a:chExt cx="3690684" cy="2662887"/>
                        </a:xfrm>
                      </wpg:grpSpPr>
                      <wps:wsp>
                        <wps:cNvPr id="11993" name="Rectangle 11993"/>
                        <wps:cNvSpPr/>
                        <wps:spPr>
                          <a:xfrm>
                            <a:off x="3658997" y="2143634"/>
                            <a:ext cx="42143" cy="189936"/>
                          </a:xfrm>
                          <a:prstGeom prst="rect">
                            <a:avLst/>
                          </a:prstGeom>
                          <a:ln>
                            <a:noFill/>
                          </a:ln>
                        </wps:spPr>
                        <wps:txbx>
                          <w:txbxContent>
                            <w:p w14:paraId="5E3D4577" w14:textId="77777777" w:rsidR="00A97412" w:rsidRDefault="00000000">
                              <w:r>
                                <w:t xml:space="preserve"> </w:t>
                              </w:r>
                            </w:p>
                          </w:txbxContent>
                        </wps:txbx>
                        <wps:bodyPr horzOverflow="overflow" vert="horz" lIns="0" tIns="0" rIns="0" bIns="0" rtlCol="0">
                          <a:noAutofit/>
                        </wps:bodyPr>
                      </wps:wsp>
                      <wps:wsp>
                        <wps:cNvPr id="11994" name="Rectangle 11994"/>
                        <wps:cNvSpPr/>
                        <wps:spPr>
                          <a:xfrm>
                            <a:off x="869442" y="2456435"/>
                            <a:ext cx="2499549" cy="274582"/>
                          </a:xfrm>
                          <a:prstGeom prst="rect">
                            <a:avLst/>
                          </a:prstGeom>
                          <a:ln>
                            <a:noFill/>
                          </a:ln>
                        </wps:spPr>
                        <wps:txbx>
                          <w:txbxContent>
                            <w:p w14:paraId="3A718ABC" w14:textId="77777777" w:rsidR="00A97412" w:rsidRDefault="00000000">
                              <w:r>
                                <w:rPr>
                                  <w:color w:val="2F5496"/>
                                  <w:sz w:val="32"/>
                                </w:rPr>
                                <w:t>Áreas de Trabajo [ WA]</w:t>
                              </w:r>
                            </w:p>
                          </w:txbxContent>
                        </wps:txbx>
                        <wps:bodyPr horzOverflow="overflow" vert="horz" lIns="0" tIns="0" rIns="0" bIns="0" rtlCol="0">
                          <a:noAutofit/>
                        </wps:bodyPr>
                      </wps:wsp>
                      <wps:wsp>
                        <wps:cNvPr id="11995" name="Rectangle 11995"/>
                        <wps:cNvSpPr/>
                        <wps:spPr>
                          <a:xfrm>
                            <a:off x="2750312" y="2456435"/>
                            <a:ext cx="60925" cy="274582"/>
                          </a:xfrm>
                          <a:prstGeom prst="rect">
                            <a:avLst/>
                          </a:prstGeom>
                          <a:ln>
                            <a:noFill/>
                          </a:ln>
                        </wps:spPr>
                        <wps:txbx>
                          <w:txbxContent>
                            <w:p w14:paraId="3AE7A3C5" w14:textId="77777777" w:rsidR="00A97412" w:rsidRDefault="00000000">
                              <w:r>
                                <w:rPr>
                                  <w:color w:val="2F5496"/>
                                  <w:sz w:val="32"/>
                                </w:rPr>
                                <w:t xml:space="preserve"> </w:t>
                              </w:r>
                            </w:p>
                          </w:txbxContent>
                        </wps:txbx>
                        <wps:bodyPr horzOverflow="overflow" vert="horz" lIns="0" tIns="0" rIns="0" bIns="0" rtlCol="0">
                          <a:noAutofit/>
                        </wps:bodyPr>
                      </wps:wsp>
                      <wps:wsp>
                        <wps:cNvPr id="314021" name="Shape 314021"/>
                        <wps:cNvSpPr/>
                        <wps:spPr>
                          <a:xfrm>
                            <a:off x="38100" y="38100"/>
                            <a:ext cx="3551809" cy="2138046"/>
                          </a:xfrm>
                          <a:custGeom>
                            <a:avLst/>
                            <a:gdLst/>
                            <a:ahLst/>
                            <a:cxnLst/>
                            <a:rect l="0" t="0" r="0" b="0"/>
                            <a:pathLst>
                              <a:path w="3551809" h="2138046">
                                <a:moveTo>
                                  <a:pt x="0" y="0"/>
                                </a:moveTo>
                                <a:lnTo>
                                  <a:pt x="3551809" y="0"/>
                                </a:lnTo>
                                <a:lnTo>
                                  <a:pt x="3551809" y="2138046"/>
                                </a:lnTo>
                                <a:lnTo>
                                  <a:pt x="0" y="2138046"/>
                                </a:lnTo>
                                <a:lnTo>
                                  <a:pt x="0" y="0"/>
                                </a:lnTo>
                              </a:path>
                            </a:pathLst>
                          </a:custGeom>
                          <a:ln w="0" cap="flat">
                            <a:miter lim="127000"/>
                          </a:ln>
                        </wps:spPr>
                        <wps:style>
                          <a:lnRef idx="0">
                            <a:srgbClr val="000000">
                              <a:alpha val="0"/>
                            </a:srgbClr>
                          </a:lnRef>
                          <a:fillRef idx="1">
                            <a:srgbClr val="ED7D31"/>
                          </a:fillRef>
                          <a:effectRef idx="0">
                            <a:scrgbClr r="0" g="0" b="0"/>
                          </a:effectRef>
                          <a:fontRef idx="none"/>
                        </wps:style>
                        <wps:bodyPr/>
                      </wps:wsp>
                      <pic:pic xmlns:pic="http://schemas.openxmlformats.org/drawingml/2006/picture">
                        <pic:nvPicPr>
                          <pic:cNvPr id="12015" name="Picture 12015"/>
                          <pic:cNvPicPr/>
                        </pic:nvPicPr>
                        <pic:blipFill>
                          <a:blip r:embed="rId402"/>
                          <a:stretch>
                            <a:fillRect/>
                          </a:stretch>
                        </pic:blipFill>
                        <pic:spPr>
                          <a:xfrm>
                            <a:off x="38100" y="38100"/>
                            <a:ext cx="3551809" cy="2138045"/>
                          </a:xfrm>
                          <a:prstGeom prst="rect">
                            <a:avLst/>
                          </a:prstGeom>
                        </pic:spPr>
                      </pic:pic>
                      <wps:wsp>
                        <wps:cNvPr id="12016" name="Shape 12016"/>
                        <wps:cNvSpPr/>
                        <wps:spPr>
                          <a:xfrm>
                            <a:off x="0" y="0"/>
                            <a:ext cx="3628009" cy="2214246"/>
                          </a:xfrm>
                          <a:custGeom>
                            <a:avLst/>
                            <a:gdLst/>
                            <a:ahLst/>
                            <a:cxnLst/>
                            <a:rect l="0" t="0" r="0" b="0"/>
                            <a:pathLst>
                              <a:path w="3628009" h="2214246">
                                <a:moveTo>
                                  <a:pt x="0" y="2214246"/>
                                </a:moveTo>
                                <a:lnTo>
                                  <a:pt x="3628009" y="2214246"/>
                                </a:lnTo>
                                <a:lnTo>
                                  <a:pt x="3628009" y="0"/>
                                </a:lnTo>
                                <a:lnTo>
                                  <a:pt x="0" y="0"/>
                                </a:lnTo>
                                <a:close/>
                              </a:path>
                            </a:pathLst>
                          </a:custGeom>
                          <a:ln w="76200" cap="flat">
                            <a:miter lim="127000"/>
                          </a:ln>
                        </wps:spPr>
                        <wps:style>
                          <a:lnRef idx="1">
                            <a:srgbClr val="DBECD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62017" style="width:290.605pt;height:209.676pt;mso-position-horizontal-relative:char;mso-position-vertical-relative:line" coordsize="36906,26628">
                <v:rect id="Rectangle 11993" style="position:absolute;width:421;height:1899;left:36589;top:21436;" filled="f" stroked="f">
                  <v:textbox inset="0,0,0,0">
                    <w:txbxContent>
                      <w:p>
                        <w:pPr>
                          <w:spacing w:before="0" w:after="160" w:line="259" w:lineRule="auto"/>
                        </w:pPr>
                        <w:r>
                          <w:rPr>
                            <w:rFonts w:cs="Calibri" w:hAnsi="Calibri" w:eastAsia="Calibri" w:ascii="Calibri"/>
                            <w:sz w:val="22"/>
                          </w:rPr>
                          <w:t xml:space="preserve"> </w:t>
                        </w:r>
                      </w:p>
                    </w:txbxContent>
                  </v:textbox>
                </v:rect>
                <v:rect id="Rectangle 11994" style="position:absolute;width:24995;height:2745;left:8694;top:24564;" filled="f" stroked="f">
                  <v:textbox inset="0,0,0,0">
                    <w:txbxContent>
                      <w:p>
                        <w:pPr>
                          <w:spacing w:before="0" w:after="160" w:line="259" w:lineRule="auto"/>
                        </w:pPr>
                        <w:r>
                          <w:rPr>
                            <w:rFonts w:cs="Calibri" w:hAnsi="Calibri" w:eastAsia="Calibri" w:ascii="Calibri"/>
                            <w:color w:val="2f5496"/>
                            <w:sz w:val="32"/>
                          </w:rPr>
                          <w:t xml:space="preserve">Áreas de Trabajo [ WA]</w:t>
                        </w:r>
                      </w:p>
                    </w:txbxContent>
                  </v:textbox>
                </v:rect>
                <v:rect id="Rectangle 11995" style="position:absolute;width:609;height:2745;left:27503;top:24564;" filled="f" stroked="f">
                  <v:textbox inset="0,0,0,0">
                    <w:txbxContent>
                      <w:p>
                        <w:pPr>
                          <w:spacing w:before="0" w:after="160" w:line="259" w:lineRule="auto"/>
                        </w:pPr>
                        <w:r>
                          <w:rPr>
                            <w:rFonts w:cs="Calibri" w:hAnsi="Calibri" w:eastAsia="Calibri" w:ascii="Calibri"/>
                            <w:color w:val="2f5496"/>
                            <w:sz w:val="32"/>
                          </w:rPr>
                          <w:t xml:space="preserve"> </w:t>
                        </w:r>
                      </w:p>
                    </w:txbxContent>
                  </v:textbox>
                </v:rect>
                <v:shape id="Shape 314022" style="position:absolute;width:35518;height:21380;left:381;top:381;" coordsize="3551809,2138046" path="m0,0l3551809,0l3551809,2138046l0,2138046l0,0">
                  <v:stroke weight="0pt" endcap="flat" joinstyle="miter" miterlimit="10" on="false" color="#000000" opacity="0"/>
                  <v:fill on="true" color="#ed7d31"/>
                </v:shape>
                <v:shape id="Picture 12015" style="position:absolute;width:35518;height:21380;left:381;top:381;" filled="f">
                  <v:imagedata r:id="rId403"/>
                </v:shape>
                <v:shape id="Shape 12016" style="position:absolute;width:36280;height:22142;left:0;top:0;" coordsize="3628009,2214246" path="m0,2214246l3628009,2214246l3628009,0l0,0x">
                  <v:stroke weight="6pt" endcap="flat" joinstyle="miter" miterlimit="10" on="true" color="#dbecd0"/>
                  <v:fill on="false" color="#000000" opacity="0"/>
                </v:shape>
              </v:group>
            </w:pict>
          </mc:Fallback>
        </mc:AlternateContent>
      </w:r>
    </w:p>
    <w:p w14:paraId="5A3C9FFF" w14:textId="77777777" w:rsidR="00A97412" w:rsidRDefault="00000000">
      <w:pPr>
        <w:numPr>
          <w:ilvl w:val="0"/>
          <w:numId w:val="25"/>
        </w:numPr>
        <w:spacing w:after="39" w:line="267" w:lineRule="auto"/>
        <w:ind w:right="959" w:hanging="360"/>
      </w:pPr>
      <w:r>
        <w:t xml:space="preserve">Se extiende de la toma/conector de telecomunicaciones o el final del sistema de cableado horizontal, hasta el equipo de la estación. </w:t>
      </w:r>
    </w:p>
    <w:p w14:paraId="62D2DA11" w14:textId="77777777" w:rsidR="00A97412" w:rsidRDefault="00000000">
      <w:pPr>
        <w:numPr>
          <w:ilvl w:val="0"/>
          <w:numId w:val="25"/>
        </w:numPr>
        <w:spacing w:after="36" w:line="267" w:lineRule="auto"/>
        <w:ind w:right="959" w:hanging="360"/>
      </w:pPr>
      <w:r>
        <w:t xml:space="preserve">El equipo de la estación puede incluir, pero no se limita a teléfonos, terminales de datos y computadoras.  </w:t>
      </w:r>
    </w:p>
    <w:p w14:paraId="4E04B59C" w14:textId="77777777" w:rsidR="00A97412" w:rsidRDefault="00000000">
      <w:pPr>
        <w:numPr>
          <w:ilvl w:val="0"/>
          <w:numId w:val="25"/>
        </w:numPr>
        <w:spacing w:after="12" w:line="267" w:lineRule="auto"/>
        <w:ind w:right="959" w:hanging="360"/>
      </w:pPr>
      <w:r>
        <w:t xml:space="preserve">La longitud máxima del cable horizontal en el área de trabajo tiene una longitud máxima de 3 m.  </w:t>
      </w:r>
    </w:p>
    <w:p w14:paraId="25B8100B" w14:textId="77777777" w:rsidR="00A97412" w:rsidRDefault="00000000">
      <w:pPr>
        <w:spacing w:after="268"/>
        <w:ind w:left="1063"/>
      </w:pPr>
      <w:r>
        <w:rPr>
          <w:noProof/>
        </w:rPr>
        <w:lastRenderedPageBreak/>
        <mc:AlternateContent>
          <mc:Choice Requires="wpg">
            <w:drawing>
              <wp:inline distT="0" distB="0" distL="0" distR="0" wp14:anchorId="6CC674A1" wp14:editId="147540CC">
                <wp:extent cx="5367084" cy="1713673"/>
                <wp:effectExtent l="0" t="0" r="0" b="0"/>
                <wp:docPr id="262396" name="Group 262396"/>
                <wp:cNvGraphicFramePr/>
                <a:graphic xmlns:a="http://schemas.openxmlformats.org/drawingml/2006/main">
                  <a:graphicData uri="http://schemas.microsoft.com/office/word/2010/wordprocessingGroup">
                    <wpg:wgp>
                      <wpg:cNvGrpSpPr/>
                      <wpg:grpSpPr>
                        <a:xfrm>
                          <a:off x="0" y="0"/>
                          <a:ext cx="5367084" cy="1713673"/>
                          <a:chOff x="0" y="0"/>
                          <a:chExt cx="5367084" cy="1713673"/>
                        </a:xfrm>
                      </wpg:grpSpPr>
                      <wps:wsp>
                        <wps:cNvPr id="12019" name="Rectangle 12019"/>
                        <wps:cNvSpPr/>
                        <wps:spPr>
                          <a:xfrm>
                            <a:off x="5335397" y="1570863"/>
                            <a:ext cx="42143" cy="189937"/>
                          </a:xfrm>
                          <a:prstGeom prst="rect">
                            <a:avLst/>
                          </a:prstGeom>
                          <a:ln>
                            <a:noFill/>
                          </a:ln>
                        </wps:spPr>
                        <wps:txbx>
                          <w:txbxContent>
                            <w:p w14:paraId="209ACA71" w14:textId="77777777" w:rsidR="00A97412" w:rsidRDefault="00000000">
                              <w:r>
                                <w:t xml:space="preserve"> </w:t>
                              </w:r>
                            </w:p>
                          </w:txbxContent>
                        </wps:txbx>
                        <wps:bodyPr horzOverflow="overflow" vert="horz" lIns="0" tIns="0" rIns="0" bIns="0" rtlCol="0">
                          <a:noAutofit/>
                        </wps:bodyPr>
                      </wps:wsp>
                      <wps:wsp>
                        <wps:cNvPr id="314023" name="Shape 314023"/>
                        <wps:cNvSpPr/>
                        <wps:spPr>
                          <a:xfrm>
                            <a:off x="38100" y="76200"/>
                            <a:ext cx="2510790" cy="1533525"/>
                          </a:xfrm>
                          <a:custGeom>
                            <a:avLst/>
                            <a:gdLst/>
                            <a:ahLst/>
                            <a:cxnLst/>
                            <a:rect l="0" t="0" r="0" b="0"/>
                            <a:pathLst>
                              <a:path w="2510790" h="1533525">
                                <a:moveTo>
                                  <a:pt x="0" y="0"/>
                                </a:moveTo>
                                <a:lnTo>
                                  <a:pt x="2510790" y="0"/>
                                </a:lnTo>
                                <a:lnTo>
                                  <a:pt x="2510790" y="1533525"/>
                                </a:lnTo>
                                <a:lnTo>
                                  <a:pt x="0" y="1533525"/>
                                </a:lnTo>
                                <a:lnTo>
                                  <a:pt x="0" y="0"/>
                                </a:lnTo>
                              </a:path>
                            </a:pathLst>
                          </a:custGeom>
                          <a:ln w="0" cap="flat">
                            <a:miter lim="127000"/>
                          </a:ln>
                        </wps:spPr>
                        <wps:style>
                          <a:lnRef idx="0">
                            <a:srgbClr val="000000">
                              <a:alpha val="0"/>
                            </a:srgbClr>
                          </a:lnRef>
                          <a:fillRef idx="1">
                            <a:srgbClr val="ED7D31"/>
                          </a:fillRef>
                          <a:effectRef idx="0">
                            <a:scrgbClr r="0" g="0" b="0"/>
                          </a:effectRef>
                          <a:fontRef idx="none"/>
                        </wps:style>
                        <wps:bodyPr/>
                      </wps:wsp>
                      <pic:pic xmlns:pic="http://schemas.openxmlformats.org/drawingml/2006/picture">
                        <pic:nvPicPr>
                          <pic:cNvPr id="12058" name="Picture 12058"/>
                          <pic:cNvPicPr/>
                        </pic:nvPicPr>
                        <pic:blipFill>
                          <a:blip r:embed="rId404"/>
                          <a:stretch>
                            <a:fillRect/>
                          </a:stretch>
                        </pic:blipFill>
                        <pic:spPr>
                          <a:xfrm>
                            <a:off x="38100" y="76200"/>
                            <a:ext cx="2510790" cy="1533525"/>
                          </a:xfrm>
                          <a:prstGeom prst="rect">
                            <a:avLst/>
                          </a:prstGeom>
                        </pic:spPr>
                      </pic:pic>
                      <wps:wsp>
                        <wps:cNvPr id="12059" name="Shape 12059"/>
                        <wps:cNvSpPr/>
                        <wps:spPr>
                          <a:xfrm>
                            <a:off x="0" y="38100"/>
                            <a:ext cx="2586990" cy="1609725"/>
                          </a:xfrm>
                          <a:custGeom>
                            <a:avLst/>
                            <a:gdLst/>
                            <a:ahLst/>
                            <a:cxnLst/>
                            <a:rect l="0" t="0" r="0" b="0"/>
                            <a:pathLst>
                              <a:path w="2586990" h="1609725">
                                <a:moveTo>
                                  <a:pt x="0" y="1609725"/>
                                </a:moveTo>
                                <a:lnTo>
                                  <a:pt x="2586990" y="1609725"/>
                                </a:lnTo>
                                <a:lnTo>
                                  <a:pt x="2586990" y="0"/>
                                </a:lnTo>
                                <a:lnTo>
                                  <a:pt x="0" y="0"/>
                                </a:lnTo>
                                <a:close/>
                              </a:path>
                            </a:pathLst>
                          </a:custGeom>
                          <a:ln w="76200" cap="flat">
                            <a:round/>
                          </a:ln>
                        </wps:spPr>
                        <wps:style>
                          <a:lnRef idx="1">
                            <a:srgbClr val="7DB955"/>
                          </a:lnRef>
                          <a:fillRef idx="0">
                            <a:srgbClr val="000000">
                              <a:alpha val="0"/>
                            </a:srgbClr>
                          </a:fillRef>
                          <a:effectRef idx="0">
                            <a:scrgbClr r="0" g="0" b="0"/>
                          </a:effectRef>
                          <a:fontRef idx="none"/>
                        </wps:style>
                        <wps:bodyPr/>
                      </wps:wsp>
                      <pic:pic xmlns:pic="http://schemas.openxmlformats.org/drawingml/2006/picture">
                        <pic:nvPicPr>
                          <pic:cNvPr id="12062" name="Picture 12062"/>
                          <pic:cNvPicPr/>
                        </pic:nvPicPr>
                        <pic:blipFill>
                          <a:blip r:embed="rId405"/>
                          <a:stretch>
                            <a:fillRect/>
                          </a:stretch>
                        </pic:blipFill>
                        <pic:spPr>
                          <a:xfrm>
                            <a:off x="2705100" y="38100"/>
                            <a:ext cx="2552700" cy="1562100"/>
                          </a:xfrm>
                          <a:prstGeom prst="rect">
                            <a:avLst/>
                          </a:prstGeom>
                        </pic:spPr>
                      </pic:pic>
                      <wps:wsp>
                        <wps:cNvPr id="12063" name="Shape 12063"/>
                        <wps:cNvSpPr/>
                        <wps:spPr>
                          <a:xfrm>
                            <a:off x="2667000" y="0"/>
                            <a:ext cx="2628900" cy="1638300"/>
                          </a:xfrm>
                          <a:custGeom>
                            <a:avLst/>
                            <a:gdLst/>
                            <a:ahLst/>
                            <a:cxnLst/>
                            <a:rect l="0" t="0" r="0" b="0"/>
                            <a:pathLst>
                              <a:path w="2628900" h="1638300">
                                <a:moveTo>
                                  <a:pt x="0" y="1638300"/>
                                </a:moveTo>
                                <a:lnTo>
                                  <a:pt x="2628900" y="1638300"/>
                                </a:lnTo>
                                <a:lnTo>
                                  <a:pt x="2628900" y="0"/>
                                </a:lnTo>
                                <a:lnTo>
                                  <a:pt x="0" y="0"/>
                                </a:lnTo>
                                <a:close/>
                              </a:path>
                            </a:pathLst>
                          </a:custGeom>
                          <a:ln w="76200" cap="flat">
                            <a:miter lim="101600"/>
                          </a:ln>
                        </wps:spPr>
                        <wps:style>
                          <a:lnRef idx="1">
                            <a:srgbClr val="7F7F7F"/>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62396" style="width:422.605pt;height:134.935pt;mso-position-horizontal-relative:char;mso-position-vertical-relative:line" coordsize="53670,17136">
                <v:rect id="Rectangle 12019" style="position:absolute;width:421;height:1899;left:53353;top:15708;" filled="f" stroked="f">
                  <v:textbox inset="0,0,0,0">
                    <w:txbxContent>
                      <w:p>
                        <w:pPr>
                          <w:spacing w:before="0" w:after="160" w:line="259" w:lineRule="auto"/>
                        </w:pPr>
                        <w:r>
                          <w:rPr>
                            <w:rFonts w:cs="Calibri" w:hAnsi="Calibri" w:eastAsia="Calibri" w:ascii="Calibri"/>
                            <w:sz w:val="22"/>
                          </w:rPr>
                          <w:t xml:space="preserve"> </w:t>
                        </w:r>
                      </w:p>
                    </w:txbxContent>
                  </v:textbox>
                </v:rect>
                <v:shape id="Shape 314024" style="position:absolute;width:25107;height:15335;left:381;top:762;" coordsize="2510790,1533525" path="m0,0l2510790,0l2510790,1533525l0,1533525l0,0">
                  <v:stroke weight="0pt" endcap="flat" joinstyle="miter" miterlimit="10" on="false" color="#000000" opacity="0"/>
                  <v:fill on="true" color="#ed7d31"/>
                </v:shape>
                <v:shape id="Picture 12058" style="position:absolute;width:25107;height:15335;left:381;top:762;" filled="f">
                  <v:imagedata r:id="rId406"/>
                </v:shape>
                <v:shape id="Shape 12059" style="position:absolute;width:25869;height:16097;left:0;top:381;" coordsize="2586990,1609725" path="m0,1609725l2586990,1609725l2586990,0l0,0x">
                  <v:stroke weight="6pt" endcap="flat" joinstyle="round" on="true" color="#7db955"/>
                  <v:fill on="false" color="#000000" opacity="0"/>
                </v:shape>
                <v:shape id="Picture 12062" style="position:absolute;width:25527;height:15621;left:27051;top:381;" filled="f">
                  <v:imagedata r:id="rId407"/>
                </v:shape>
                <v:shape id="Shape 12063" style="position:absolute;width:26289;height:16383;left:26670;top:0;" coordsize="2628900,1638300" path="m0,1638300l2628900,1638300l2628900,0l0,0x">
                  <v:stroke weight="6pt" endcap="flat" joinstyle="miter" miterlimit="8" on="true" color="#7f7f7f"/>
                  <v:fill on="false" color="#000000" opacity="0"/>
                </v:shape>
              </v:group>
            </w:pict>
          </mc:Fallback>
        </mc:AlternateContent>
      </w:r>
    </w:p>
    <w:p w14:paraId="214C3ED4" w14:textId="77777777" w:rsidR="00A97412" w:rsidRDefault="00000000">
      <w:pPr>
        <w:spacing w:after="0" w:line="260" w:lineRule="auto"/>
        <w:ind w:left="822" w:right="813" w:hanging="10"/>
        <w:jc w:val="center"/>
      </w:pPr>
      <w:r>
        <w:rPr>
          <w:color w:val="2F5496"/>
          <w:sz w:val="32"/>
        </w:rPr>
        <w:t xml:space="preserve">Áreas de Trabajo – </w:t>
      </w:r>
      <w:proofErr w:type="spellStart"/>
      <w:r>
        <w:rPr>
          <w:color w:val="2F5496"/>
          <w:sz w:val="32"/>
        </w:rPr>
        <w:t>Pentascanner</w:t>
      </w:r>
      <w:proofErr w:type="spellEnd"/>
      <w:r>
        <w:rPr>
          <w:color w:val="2F5496"/>
          <w:sz w:val="32"/>
        </w:rPr>
        <w:t xml:space="preserve"> </w:t>
      </w:r>
    </w:p>
    <w:p w14:paraId="051313C6" w14:textId="77777777" w:rsidR="00A97412" w:rsidRDefault="00000000">
      <w:pPr>
        <w:spacing w:after="268"/>
        <w:ind w:left="1093"/>
      </w:pPr>
      <w:r>
        <w:rPr>
          <w:noProof/>
        </w:rPr>
        <mc:AlternateContent>
          <mc:Choice Requires="wpg">
            <w:drawing>
              <wp:inline distT="0" distB="0" distL="0" distR="0" wp14:anchorId="714392C5" wp14:editId="48628667">
                <wp:extent cx="5328222" cy="3353369"/>
                <wp:effectExtent l="0" t="0" r="0" b="0"/>
                <wp:docPr id="262398" name="Group 262398"/>
                <wp:cNvGraphicFramePr/>
                <a:graphic xmlns:a="http://schemas.openxmlformats.org/drawingml/2006/main">
                  <a:graphicData uri="http://schemas.microsoft.com/office/word/2010/wordprocessingGroup">
                    <wpg:wgp>
                      <wpg:cNvGrpSpPr/>
                      <wpg:grpSpPr>
                        <a:xfrm>
                          <a:off x="0" y="0"/>
                          <a:ext cx="5328222" cy="3353369"/>
                          <a:chOff x="0" y="0"/>
                          <a:chExt cx="5328222" cy="3353369"/>
                        </a:xfrm>
                      </wpg:grpSpPr>
                      <wps:wsp>
                        <wps:cNvPr id="12026" name="Rectangle 12026"/>
                        <wps:cNvSpPr/>
                        <wps:spPr>
                          <a:xfrm>
                            <a:off x="5153279" y="1800606"/>
                            <a:ext cx="42143" cy="189937"/>
                          </a:xfrm>
                          <a:prstGeom prst="rect">
                            <a:avLst/>
                          </a:prstGeom>
                          <a:ln>
                            <a:noFill/>
                          </a:ln>
                        </wps:spPr>
                        <wps:txbx>
                          <w:txbxContent>
                            <w:p w14:paraId="75B1D1A3" w14:textId="77777777" w:rsidR="00A97412" w:rsidRDefault="00000000">
                              <w:r>
                                <w:t xml:space="preserve"> </w:t>
                              </w:r>
                            </w:p>
                          </w:txbxContent>
                        </wps:txbx>
                        <wps:bodyPr horzOverflow="overflow" vert="horz" lIns="0" tIns="0" rIns="0" bIns="0" rtlCol="0">
                          <a:noAutofit/>
                        </wps:bodyPr>
                      </wps:wsp>
                      <wps:wsp>
                        <wps:cNvPr id="12027" name="Rectangle 12027"/>
                        <wps:cNvSpPr/>
                        <wps:spPr>
                          <a:xfrm>
                            <a:off x="5296535" y="3210560"/>
                            <a:ext cx="42143" cy="189937"/>
                          </a:xfrm>
                          <a:prstGeom prst="rect">
                            <a:avLst/>
                          </a:prstGeom>
                          <a:ln>
                            <a:noFill/>
                          </a:ln>
                        </wps:spPr>
                        <wps:txbx>
                          <w:txbxContent>
                            <w:p w14:paraId="242C93DD" w14:textId="77777777" w:rsidR="00A97412" w:rsidRDefault="00000000">
                              <w:r>
                                <w:t xml:space="preserve"> </w:t>
                              </w:r>
                            </w:p>
                          </w:txbxContent>
                        </wps:txbx>
                        <wps:bodyPr horzOverflow="overflow" vert="horz" lIns="0" tIns="0" rIns="0" bIns="0" rtlCol="0">
                          <a:noAutofit/>
                        </wps:bodyPr>
                      </wps:wsp>
                      <wps:wsp>
                        <wps:cNvPr id="314025" name="Shape 314025"/>
                        <wps:cNvSpPr/>
                        <wps:spPr>
                          <a:xfrm>
                            <a:off x="180975" y="38100"/>
                            <a:ext cx="4894961" cy="1790700"/>
                          </a:xfrm>
                          <a:custGeom>
                            <a:avLst/>
                            <a:gdLst/>
                            <a:ahLst/>
                            <a:cxnLst/>
                            <a:rect l="0" t="0" r="0" b="0"/>
                            <a:pathLst>
                              <a:path w="4894961" h="1790700">
                                <a:moveTo>
                                  <a:pt x="0" y="0"/>
                                </a:moveTo>
                                <a:lnTo>
                                  <a:pt x="4894961" y="0"/>
                                </a:lnTo>
                                <a:lnTo>
                                  <a:pt x="4894961" y="1790700"/>
                                </a:lnTo>
                                <a:lnTo>
                                  <a:pt x="0" y="1790700"/>
                                </a:lnTo>
                                <a:lnTo>
                                  <a:pt x="0" y="0"/>
                                </a:lnTo>
                              </a:path>
                            </a:pathLst>
                          </a:custGeom>
                          <a:ln w="0" cap="flat">
                            <a:round/>
                          </a:ln>
                        </wps:spPr>
                        <wps:style>
                          <a:lnRef idx="0">
                            <a:srgbClr val="000000">
                              <a:alpha val="0"/>
                            </a:srgbClr>
                          </a:lnRef>
                          <a:fillRef idx="1">
                            <a:srgbClr val="003366"/>
                          </a:fillRef>
                          <a:effectRef idx="0">
                            <a:scrgbClr r="0" g="0" b="0"/>
                          </a:effectRef>
                          <a:fontRef idx="none"/>
                        </wps:style>
                        <wps:bodyPr/>
                      </wps:wsp>
                      <pic:pic xmlns:pic="http://schemas.openxmlformats.org/drawingml/2006/picture">
                        <pic:nvPicPr>
                          <pic:cNvPr id="12066" name="Picture 12066"/>
                          <pic:cNvPicPr/>
                        </pic:nvPicPr>
                        <pic:blipFill>
                          <a:blip r:embed="rId408"/>
                          <a:stretch>
                            <a:fillRect/>
                          </a:stretch>
                        </pic:blipFill>
                        <pic:spPr>
                          <a:xfrm>
                            <a:off x="180975" y="38100"/>
                            <a:ext cx="4894961" cy="1790700"/>
                          </a:xfrm>
                          <a:prstGeom prst="rect">
                            <a:avLst/>
                          </a:prstGeom>
                        </pic:spPr>
                      </pic:pic>
                      <wps:wsp>
                        <wps:cNvPr id="12067" name="Shape 12067"/>
                        <wps:cNvSpPr/>
                        <wps:spPr>
                          <a:xfrm>
                            <a:off x="142875" y="0"/>
                            <a:ext cx="4971161" cy="1866900"/>
                          </a:xfrm>
                          <a:custGeom>
                            <a:avLst/>
                            <a:gdLst/>
                            <a:ahLst/>
                            <a:cxnLst/>
                            <a:rect l="0" t="0" r="0" b="0"/>
                            <a:pathLst>
                              <a:path w="4971161" h="1866900">
                                <a:moveTo>
                                  <a:pt x="0" y="1866900"/>
                                </a:moveTo>
                                <a:lnTo>
                                  <a:pt x="4971161" y="1866900"/>
                                </a:lnTo>
                                <a:lnTo>
                                  <a:pt x="4971161" y="0"/>
                                </a:lnTo>
                                <a:lnTo>
                                  <a:pt x="0" y="0"/>
                                </a:lnTo>
                                <a:close/>
                              </a:path>
                            </a:pathLst>
                          </a:custGeom>
                          <a:ln w="76200" cap="flat">
                            <a:miter lim="101600"/>
                          </a:ln>
                        </wps:spPr>
                        <wps:style>
                          <a:lnRef idx="1">
                            <a:srgbClr val="7F7F7F"/>
                          </a:lnRef>
                          <a:fillRef idx="0">
                            <a:srgbClr val="000000">
                              <a:alpha val="0"/>
                            </a:srgbClr>
                          </a:fillRef>
                          <a:effectRef idx="0">
                            <a:scrgbClr r="0" g="0" b="0"/>
                          </a:effectRef>
                          <a:fontRef idx="none"/>
                        </wps:style>
                        <wps:bodyPr/>
                      </wps:wsp>
                      <wps:wsp>
                        <wps:cNvPr id="314026" name="Shape 314026"/>
                        <wps:cNvSpPr/>
                        <wps:spPr>
                          <a:xfrm>
                            <a:off x="38100" y="2248751"/>
                            <a:ext cx="1299845" cy="999782"/>
                          </a:xfrm>
                          <a:custGeom>
                            <a:avLst/>
                            <a:gdLst/>
                            <a:ahLst/>
                            <a:cxnLst/>
                            <a:rect l="0" t="0" r="0" b="0"/>
                            <a:pathLst>
                              <a:path w="1299845" h="999782">
                                <a:moveTo>
                                  <a:pt x="0" y="0"/>
                                </a:moveTo>
                                <a:lnTo>
                                  <a:pt x="1299845" y="0"/>
                                </a:lnTo>
                                <a:lnTo>
                                  <a:pt x="1299845" y="999782"/>
                                </a:lnTo>
                                <a:lnTo>
                                  <a:pt x="0" y="999782"/>
                                </a:lnTo>
                                <a:lnTo>
                                  <a:pt x="0" y="0"/>
                                </a:lnTo>
                              </a:path>
                            </a:pathLst>
                          </a:custGeom>
                          <a:ln w="0" cap="flat">
                            <a:round/>
                          </a:ln>
                        </wps:spPr>
                        <wps:style>
                          <a:lnRef idx="0">
                            <a:srgbClr val="000000">
                              <a:alpha val="0"/>
                            </a:srgbClr>
                          </a:lnRef>
                          <a:fillRef idx="1">
                            <a:srgbClr val="003366"/>
                          </a:fillRef>
                          <a:effectRef idx="0">
                            <a:scrgbClr r="0" g="0" b="0"/>
                          </a:effectRef>
                          <a:fontRef idx="none"/>
                        </wps:style>
                        <wps:bodyPr/>
                      </wps:wsp>
                      <pic:pic xmlns:pic="http://schemas.openxmlformats.org/drawingml/2006/picture">
                        <pic:nvPicPr>
                          <pic:cNvPr id="12070" name="Picture 12070"/>
                          <pic:cNvPicPr/>
                        </pic:nvPicPr>
                        <pic:blipFill>
                          <a:blip r:embed="rId409"/>
                          <a:stretch>
                            <a:fillRect/>
                          </a:stretch>
                        </pic:blipFill>
                        <pic:spPr>
                          <a:xfrm>
                            <a:off x="38100" y="2248751"/>
                            <a:ext cx="1299845" cy="999782"/>
                          </a:xfrm>
                          <a:prstGeom prst="rect">
                            <a:avLst/>
                          </a:prstGeom>
                        </pic:spPr>
                      </pic:pic>
                      <wps:wsp>
                        <wps:cNvPr id="12071" name="Shape 12071"/>
                        <wps:cNvSpPr/>
                        <wps:spPr>
                          <a:xfrm>
                            <a:off x="0" y="2210651"/>
                            <a:ext cx="1376045" cy="1075982"/>
                          </a:xfrm>
                          <a:custGeom>
                            <a:avLst/>
                            <a:gdLst/>
                            <a:ahLst/>
                            <a:cxnLst/>
                            <a:rect l="0" t="0" r="0" b="0"/>
                            <a:pathLst>
                              <a:path w="1376045" h="1075982">
                                <a:moveTo>
                                  <a:pt x="0" y="1075982"/>
                                </a:moveTo>
                                <a:lnTo>
                                  <a:pt x="1376045" y="1075982"/>
                                </a:lnTo>
                                <a:lnTo>
                                  <a:pt x="1376045" y="0"/>
                                </a:lnTo>
                                <a:lnTo>
                                  <a:pt x="0" y="0"/>
                                </a:lnTo>
                                <a:close/>
                              </a:path>
                            </a:pathLst>
                          </a:custGeom>
                          <a:ln w="76200" cap="flat">
                            <a:miter lim="101600"/>
                          </a:ln>
                        </wps:spPr>
                        <wps:style>
                          <a:lnRef idx="1">
                            <a:srgbClr val="7F7F7F"/>
                          </a:lnRef>
                          <a:fillRef idx="0">
                            <a:srgbClr val="000000">
                              <a:alpha val="0"/>
                            </a:srgbClr>
                          </a:fillRef>
                          <a:effectRef idx="0">
                            <a:scrgbClr r="0" g="0" b="0"/>
                          </a:effectRef>
                          <a:fontRef idx="none"/>
                        </wps:style>
                        <wps:bodyPr/>
                      </wps:wsp>
                      <wps:wsp>
                        <wps:cNvPr id="314027" name="Shape 314027"/>
                        <wps:cNvSpPr/>
                        <wps:spPr>
                          <a:xfrm>
                            <a:off x="1485900" y="2096326"/>
                            <a:ext cx="3732530" cy="1142937"/>
                          </a:xfrm>
                          <a:custGeom>
                            <a:avLst/>
                            <a:gdLst/>
                            <a:ahLst/>
                            <a:cxnLst/>
                            <a:rect l="0" t="0" r="0" b="0"/>
                            <a:pathLst>
                              <a:path w="3732530" h="1142937">
                                <a:moveTo>
                                  <a:pt x="0" y="0"/>
                                </a:moveTo>
                                <a:lnTo>
                                  <a:pt x="3732530" y="0"/>
                                </a:lnTo>
                                <a:lnTo>
                                  <a:pt x="3732530" y="1142937"/>
                                </a:lnTo>
                                <a:lnTo>
                                  <a:pt x="0" y="1142937"/>
                                </a:lnTo>
                                <a:lnTo>
                                  <a:pt x="0" y="0"/>
                                </a:lnTo>
                              </a:path>
                            </a:pathLst>
                          </a:custGeom>
                          <a:ln w="0" cap="flat">
                            <a:miter lim="101600"/>
                          </a:ln>
                        </wps:spPr>
                        <wps:style>
                          <a:lnRef idx="0">
                            <a:srgbClr val="000000">
                              <a:alpha val="0"/>
                            </a:srgbClr>
                          </a:lnRef>
                          <a:fillRef idx="1">
                            <a:srgbClr val="003366"/>
                          </a:fillRef>
                          <a:effectRef idx="0">
                            <a:scrgbClr r="0" g="0" b="0"/>
                          </a:effectRef>
                          <a:fontRef idx="none"/>
                        </wps:style>
                        <wps:bodyPr/>
                      </wps:wsp>
                      <pic:pic xmlns:pic="http://schemas.openxmlformats.org/drawingml/2006/picture">
                        <pic:nvPicPr>
                          <pic:cNvPr id="12074" name="Picture 12074"/>
                          <pic:cNvPicPr/>
                        </pic:nvPicPr>
                        <pic:blipFill>
                          <a:blip r:embed="rId410"/>
                          <a:stretch>
                            <a:fillRect/>
                          </a:stretch>
                        </pic:blipFill>
                        <pic:spPr>
                          <a:xfrm>
                            <a:off x="1485900" y="2096326"/>
                            <a:ext cx="3732530" cy="1142937"/>
                          </a:xfrm>
                          <a:prstGeom prst="rect">
                            <a:avLst/>
                          </a:prstGeom>
                        </pic:spPr>
                      </pic:pic>
                      <wps:wsp>
                        <wps:cNvPr id="12075" name="Shape 12075"/>
                        <wps:cNvSpPr/>
                        <wps:spPr>
                          <a:xfrm>
                            <a:off x="1447800" y="2058226"/>
                            <a:ext cx="3808730" cy="1219137"/>
                          </a:xfrm>
                          <a:custGeom>
                            <a:avLst/>
                            <a:gdLst/>
                            <a:ahLst/>
                            <a:cxnLst/>
                            <a:rect l="0" t="0" r="0" b="0"/>
                            <a:pathLst>
                              <a:path w="3808730" h="1219137">
                                <a:moveTo>
                                  <a:pt x="0" y="1219137"/>
                                </a:moveTo>
                                <a:lnTo>
                                  <a:pt x="3808730" y="1219137"/>
                                </a:lnTo>
                                <a:lnTo>
                                  <a:pt x="3808730" y="0"/>
                                </a:lnTo>
                                <a:lnTo>
                                  <a:pt x="0" y="0"/>
                                </a:lnTo>
                                <a:close/>
                              </a:path>
                            </a:pathLst>
                          </a:custGeom>
                          <a:ln w="76200" cap="flat">
                            <a:miter lim="101600"/>
                          </a:ln>
                        </wps:spPr>
                        <wps:style>
                          <a:lnRef idx="1">
                            <a:srgbClr val="7F7F7F"/>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62398" style="width:419.545pt;height:264.045pt;mso-position-horizontal-relative:char;mso-position-vertical-relative:line" coordsize="53282,33533">
                <v:rect id="Rectangle 12026" style="position:absolute;width:421;height:1899;left:51532;top:18006;" filled="f" stroked="f">
                  <v:textbox inset="0,0,0,0">
                    <w:txbxContent>
                      <w:p>
                        <w:pPr>
                          <w:spacing w:before="0" w:after="160" w:line="259" w:lineRule="auto"/>
                        </w:pPr>
                        <w:r>
                          <w:rPr>
                            <w:rFonts w:cs="Calibri" w:hAnsi="Calibri" w:eastAsia="Calibri" w:ascii="Calibri"/>
                            <w:sz w:val="22"/>
                          </w:rPr>
                          <w:t xml:space="preserve"> </w:t>
                        </w:r>
                      </w:p>
                    </w:txbxContent>
                  </v:textbox>
                </v:rect>
                <v:rect id="Rectangle 12027" style="position:absolute;width:421;height:1899;left:52965;top:32105;" filled="f" stroked="f">
                  <v:textbox inset="0,0,0,0">
                    <w:txbxContent>
                      <w:p>
                        <w:pPr>
                          <w:spacing w:before="0" w:after="160" w:line="259" w:lineRule="auto"/>
                        </w:pPr>
                        <w:r>
                          <w:rPr>
                            <w:rFonts w:cs="Calibri" w:hAnsi="Calibri" w:eastAsia="Calibri" w:ascii="Calibri"/>
                            <w:sz w:val="22"/>
                          </w:rPr>
                          <w:t xml:space="preserve"> </w:t>
                        </w:r>
                      </w:p>
                    </w:txbxContent>
                  </v:textbox>
                </v:rect>
                <v:shape id="Shape 314028" style="position:absolute;width:48949;height:17907;left:1809;top:381;" coordsize="4894961,1790700" path="m0,0l4894961,0l4894961,1790700l0,1790700l0,0">
                  <v:stroke weight="0pt" endcap="flat" joinstyle="round" on="false" color="#000000" opacity="0"/>
                  <v:fill on="true" color="#003366"/>
                </v:shape>
                <v:shape id="Picture 12066" style="position:absolute;width:48949;height:17907;left:1809;top:381;" filled="f">
                  <v:imagedata r:id="rId411"/>
                </v:shape>
                <v:shape id="Shape 12067" style="position:absolute;width:49711;height:18669;left:1428;top:0;" coordsize="4971161,1866900" path="m0,1866900l4971161,1866900l4971161,0l0,0x">
                  <v:stroke weight="6pt" endcap="flat" joinstyle="miter" miterlimit="8" on="true" color="#7f7f7f"/>
                  <v:fill on="false" color="#000000" opacity="0"/>
                </v:shape>
                <v:shape id="Shape 314029" style="position:absolute;width:12998;height:9997;left:381;top:22487;" coordsize="1299845,999782" path="m0,0l1299845,0l1299845,999782l0,999782l0,0">
                  <v:stroke weight="0pt" endcap="flat" joinstyle="round" on="false" color="#000000" opacity="0"/>
                  <v:fill on="true" color="#003366"/>
                </v:shape>
                <v:shape id="Picture 12070" style="position:absolute;width:12998;height:9997;left:381;top:22487;" filled="f">
                  <v:imagedata r:id="rId412"/>
                </v:shape>
                <v:shape id="Shape 12071" style="position:absolute;width:13760;height:10759;left:0;top:22106;" coordsize="1376045,1075982" path="m0,1075982l1376045,1075982l1376045,0l0,0x">
                  <v:stroke weight="6pt" endcap="flat" joinstyle="miter" miterlimit="8" on="true" color="#7f7f7f"/>
                  <v:fill on="false" color="#000000" opacity="0"/>
                </v:shape>
                <v:shape id="Shape 314030" style="position:absolute;width:37325;height:11429;left:14859;top:20963;" coordsize="3732530,1142937" path="m0,0l3732530,0l3732530,1142937l0,1142937l0,0">
                  <v:stroke weight="0pt" endcap="flat" joinstyle="miter" miterlimit="8" on="false" color="#000000" opacity="0"/>
                  <v:fill on="true" color="#003366"/>
                </v:shape>
                <v:shape id="Picture 12074" style="position:absolute;width:37325;height:11429;left:14859;top:20963;" filled="f">
                  <v:imagedata r:id="rId413"/>
                </v:shape>
                <v:shape id="Shape 12075" style="position:absolute;width:38087;height:12191;left:14478;top:20582;" coordsize="3808730,1219137" path="m0,1219137l3808730,1219137l3808730,0l0,0x">
                  <v:stroke weight="6pt" endcap="flat" joinstyle="miter" miterlimit="8" on="true" color="#7f7f7f"/>
                  <v:fill on="false" color="#000000" opacity="0"/>
                </v:shape>
              </v:group>
            </w:pict>
          </mc:Fallback>
        </mc:AlternateContent>
      </w:r>
    </w:p>
    <w:p w14:paraId="47EA54B7" w14:textId="77777777" w:rsidR="00A97412" w:rsidRDefault="00000000">
      <w:pPr>
        <w:spacing w:after="0" w:line="260" w:lineRule="auto"/>
        <w:ind w:left="3968" w:hanging="2840"/>
      </w:pPr>
      <w:r>
        <w:rPr>
          <w:color w:val="2F5496"/>
          <w:sz w:val="32"/>
        </w:rPr>
        <w:t xml:space="preserve">Áreas de Trabajo – </w:t>
      </w:r>
      <w:proofErr w:type="spellStart"/>
      <w:r>
        <w:rPr>
          <w:color w:val="2F5496"/>
          <w:sz w:val="32"/>
        </w:rPr>
        <w:t>Backbones</w:t>
      </w:r>
      <w:proofErr w:type="spellEnd"/>
      <w:r>
        <w:rPr>
          <w:color w:val="2F5496"/>
          <w:sz w:val="32"/>
        </w:rPr>
        <w:t xml:space="preserve">. OTDR – </w:t>
      </w:r>
      <w:proofErr w:type="spellStart"/>
      <w:r>
        <w:rPr>
          <w:color w:val="2F5496"/>
          <w:sz w:val="32"/>
        </w:rPr>
        <w:t>Reflectómetro</w:t>
      </w:r>
      <w:proofErr w:type="spellEnd"/>
      <w:r>
        <w:rPr>
          <w:color w:val="2F5496"/>
          <w:sz w:val="32"/>
        </w:rPr>
        <w:t xml:space="preserve"> Óptico de Dominio de Tiempo </w:t>
      </w:r>
    </w:p>
    <w:p w14:paraId="03C0DCC1" w14:textId="77777777" w:rsidR="00A97412" w:rsidRDefault="00000000">
      <w:pPr>
        <w:spacing w:after="204"/>
        <w:ind w:left="977" w:right="1241" w:hanging="10"/>
      </w:pPr>
      <w:r>
        <w:rPr>
          <w:b/>
        </w:rPr>
        <w:t xml:space="preserve">Errores de empalme y terminación de fibra óptica son: </w:t>
      </w:r>
      <w:r>
        <w:t xml:space="preserve"> </w:t>
      </w:r>
    </w:p>
    <w:p w14:paraId="18E19DA6" w14:textId="77777777" w:rsidR="00A97412" w:rsidRDefault="00000000">
      <w:pPr>
        <w:numPr>
          <w:ilvl w:val="0"/>
          <w:numId w:val="25"/>
        </w:numPr>
        <w:spacing w:after="12" w:line="267" w:lineRule="auto"/>
        <w:ind w:right="959" w:hanging="360"/>
      </w:pPr>
      <w:r>
        <w:t xml:space="preserve">Desalineación: los medios de fibra óptica no se alinean con precisión al unirlos.  </w:t>
      </w:r>
    </w:p>
    <w:p w14:paraId="2269B25D" w14:textId="77777777" w:rsidR="00A97412" w:rsidRDefault="00000000">
      <w:pPr>
        <w:numPr>
          <w:ilvl w:val="0"/>
          <w:numId w:val="25"/>
        </w:numPr>
        <w:spacing w:after="38" w:line="267" w:lineRule="auto"/>
        <w:ind w:right="959" w:hanging="360"/>
      </w:pPr>
      <w:r>
        <w:t xml:space="preserve">Separación de los extremos: no hay contacto completo de los medios en el empalme o la conexión.  </w:t>
      </w:r>
    </w:p>
    <w:p w14:paraId="4BEC5115" w14:textId="77777777" w:rsidR="00A97412" w:rsidRDefault="00000000">
      <w:pPr>
        <w:numPr>
          <w:ilvl w:val="0"/>
          <w:numId w:val="25"/>
        </w:numPr>
        <w:spacing w:after="12" w:line="267" w:lineRule="auto"/>
        <w:ind w:right="959" w:hanging="360"/>
      </w:pPr>
      <w:r>
        <w:t xml:space="preserve">Acabado de los extremos: los extremos de los medios no se encuentran bien pulidos o puede verse suciedad en la terminación.  </w:t>
      </w:r>
    </w:p>
    <w:p w14:paraId="43EF6E6B" w14:textId="77777777" w:rsidR="00A97412" w:rsidRDefault="00000000">
      <w:pPr>
        <w:spacing w:after="0"/>
        <w:ind w:left="4273"/>
      </w:pPr>
      <w:r>
        <w:rPr>
          <w:noProof/>
        </w:rPr>
        <mc:AlternateContent>
          <mc:Choice Requires="wpg">
            <w:drawing>
              <wp:inline distT="0" distB="0" distL="0" distR="0" wp14:anchorId="06CAFA8F" wp14:editId="33FAEAF6">
                <wp:extent cx="1217295" cy="704711"/>
                <wp:effectExtent l="0" t="0" r="0" b="0"/>
                <wp:docPr id="262399" name="Group 262399"/>
                <wp:cNvGraphicFramePr/>
                <a:graphic xmlns:a="http://schemas.openxmlformats.org/drawingml/2006/main">
                  <a:graphicData uri="http://schemas.microsoft.com/office/word/2010/wordprocessingGroup">
                    <wpg:wgp>
                      <wpg:cNvGrpSpPr/>
                      <wpg:grpSpPr>
                        <a:xfrm>
                          <a:off x="0" y="0"/>
                          <a:ext cx="1217295" cy="704711"/>
                          <a:chOff x="0" y="0"/>
                          <a:chExt cx="1217295" cy="704711"/>
                        </a:xfrm>
                      </wpg:grpSpPr>
                      <wps:wsp>
                        <wps:cNvPr id="314031" name="Shape 314031"/>
                        <wps:cNvSpPr/>
                        <wps:spPr>
                          <a:xfrm>
                            <a:off x="38100" y="38100"/>
                            <a:ext cx="1141095" cy="628511"/>
                          </a:xfrm>
                          <a:custGeom>
                            <a:avLst/>
                            <a:gdLst/>
                            <a:ahLst/>
                            <a:cxnLst/>
                            <a:rect l="0" t="0" r="0" b="0"/>
                            <a:pathLst>
                              <a:path w="1141095" h="628511">
                                <a:moveTo>
                                  <a:pt x="0" y="0"/>
                                </a:moveTo>
                                <a:lnTo>
                                  <a:pt x="1141095" y="0"/>
                                </a:lnTo>
                                <a:lnTo>
                                  <a:pt x="1141095" y="628511"/>
                                </a:lnTo>
                                <a:lnTo>
                                  <a:pt x="0" y="628511"/>
                                </a:lnTo>
                                <a:lnTo>
                                  <a:pt x="0" y="0"/>
                                </a:lnTo>
                              </a:path>
                            </a:pathLst>
                          </a:custGeom>
                          <a:ln w="0" cap="flat">
                            <a:miter lim="101600"/>
                          </a:ln>
                        </wps:spPr>
                        <wps:style>
                          <a:lnRef idx="0">
                            <a:srgbClr val="000000">
                              <a:alpha val="0"/>
                            </a:srgbClr>
                          </a:lnRef>
                          <a:fillRef idx="1">
                            <a:srgbClr val="ED7D31"/>
                          </a:fillRef>
                          <a:effectRef idx="0">
                            <a:scrgbClr r="0" g="0" b="0"/>
                          </a:effectRef>
                          <a:fontRef idx="none"/>
                        </wps:style>
                        <wps:bodyPr/>
                      </wps:wsp>
                      <pic:pic xmlns:pic="http://schemas.openxmlformats.org/drawingml/2006/picture">
                        <pic:nvPicPr>
                          <pic:cNvPr id="12078" name="Picture 12078"/>
                          <pic:cNvPicPr/>
                        </pic:nvPicPr>
                        <pic:blipFill>
                          <a:blip r:embed="rId414"/>
                          <a:stretch>
                            <a:fillRect/>
                          </a:stretch>
                        </pic:blipFill>
                        <pic:spPr>
                          <a:xfrm>
                            <a:off x="38100" y="38081"/>
                            <a:ext cx="1137104" cy="628480"/>
                          </a:xfrm>
                          <a:prstGeom prst="rect">
                            <a:avLst/>
                          </a:prstGeom>
                        </pic:spPr>
                      </pic:pic>
                      <wps:wsp>
                        <wps:cNvPr id="12079" name="Shape 12079"/>
                        <wps:cNvSpPr/>
                        <wps:spPr>
                          <a:xfrm>
                            <a:off x="0" y="0"/>
                            <a:ext cx="1217295" cy="704711"/>
                          </a:xfrm>
                          <a:custGeom>
                            <a:avLst/>
                            <a:gdLst/>
                            <a:ahLst/>
                            <a:cxnLst/>
                            <a:rect l="0" t="0" r="0" b="0"/>
                            <a:pathLst>
                              <a:path w="1217295" h="704711">
                                <a:moveTo>
                                  <a:pt x="0" y="704711"/>
                                </a:moveTo>
                                <a:lnTo>
                                  <a:pt x="1217295" y="704711"/>
                                </a:lnTo>
                                <a:lnTo>
                                  <a:pt x="1217295" y="0"/>
                                </a:lnTo>
                                <a:lnTo>
                                  <a:pt x="0" y="0"/>
                                </a:lnTo>
                                <a:close/>
                              </a:path>
                            </a:pathLst>
                          </a:custGeom>
                          <a:ln w="76200" cap="flat">
                            <a:round/>
                          </a:ln>
                        </wps:spPr>
                        <wps:style>
                          <a:lnRef idx="1">
                            <a:srgbClr val="FFFFFF"/>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62399" style="width:95.85pt;height:55.489pt;mso-position-horizontal-relative:char;mso-position-vertical-relative:line" coordsize="12172,7047">
                <v:shape id="Shape 314032" style="position:absolute;width:11410;height:6285;left:381;top:381;" coordsize="1141095,628511" path="m0,0l1141095,0l1141095,628511l0,628511l0,0">
                  <v:stroke weight="0pt" endcap="flat" joinstyle="miter" miterlimit="8" on="false" color="#000000" opacity="0"/>
                  <v:fill on="true" color="#ed7d31"/>
                </v:shape>
                <v:shape id="Picture 12078" style="position:absolute;width:11371;height:6284;left:381;top:380;" filled="f">
                  <v:imagedata r:id="rId415"/>
                </v:shape>
                <v:shape id="Shape 12079" style="position:absolute;width:12172;height:7047;left:0;top:0;" coordsize="1217295,704711" path="m0,704711l1217295,704711l1217295,0l0,0x">
                  <v:stroke weight="6pt" endcap="flat" joinstyle="round" on="true" color="#ffffff"/>
                  <v:fill on="false" color="#000000" opacity="0"/>
                </v:shape>
              </v:group>
            </w:pict>
          </mc:Fallback>
        </mc:AlternateContent>
      </w:r>
    </w:p>
    <w:p w14:paraId="536BC5E7" w14:textId="77777777" w:rsidR="00A97412" w:rsidRDefault="00000000">
      <w:pPr>
        <w:spacing w:after="0"/>
        <w:ind w:left="4273"/>
        <w:jc w:val="center"/>
      </w:pPr>
      <w:r>
        <w:t xml:space="preserve"> </w:t>
      </w:r>
    </w:p>
    <w:p w14:paraId="6894103F" w14:textId="77777777" w:rsidR="00A97412" w:rsidRDefault="00000000">
      <w:pPr>
        <w:spacing w:after="0" w:line="260" w:lineRule="auto"/>
        <w:ind w:left="2725" w:hanging="10"/>
      </w:pPr>
      <w:r>
        <w:rPr>
          <w:color w:val="2F5496"/>
          <w:sz w:val="32"/>
        </w:rPr>
        <w:t xml:space="preserve">Sistema de puesta a tierra y puenteado </w:t>
      </w:r>
    </w:p>
    <w:p w14:paraId="13403F38" w14:textId="77777777" w:rsidR="00A97412" w:rsidRDefault="00000000">
      <w:pPr>
        <w:numPr>
          <w:ilvl w:val="0"/>
          <w:numId w:val="25"/>
        </w:numPr>
        <w:spacing w:after="36" w:line="267" w:lineRule="auto"/>
        <w:ind w:right="959" w:hanging="360"/>
      </w:pPr>
      <w:r>
        <w:t>Componente importante de cualquier sistema de cableado estructurado (</w:t>
      </w:r>
      <w:proofErr w:type="gramStart"/>
      <w:r>
        <w:t>Estándar  ANSI</w:t>
      </w:r>
      <w:proofErr w:type="gramEnd"/>
      <w:r>
        <w:t xml:space="preserve">/TIA/EIA-607).  </w:t>
      </w:r>
    </w:p>
    <w:p w14:paraId="22C60443" w14:textId="77777777" w:rsidR="00A97412" w:rsidRDefault="00000000">
      <w:pPr>
        <w:numPr>
          <w:ilvl w:val="0"/>
          <w:numId w:val="25"/>
        </w:numPr>
        <w:spacing w:after="12" w:line="267" w:lineRule="auto"/>
        <w:ind w:right="959" w:hanging="360"/>
      </w:pPr>
      <w:r>
        <w:lastRenderedPageBreak/>
        <w:t xml:space="preserve">Jabalinas de </w:t>
      </w:r>
      <w:proofErr w:type="gramStart"/>
      <w:r>
        <w:t>cobre,  puesta</w:t>
      </w:r>
      <w:proofErr w:type="gramEnd"/>
      <w:r>
        <w:t xml:space="preserve"> a tierra menor a 0.5 ohm. </w:t>
      </w:r>
    </w:p>
    <w:p w14:paraId="219E4BAB" w14:textId="77777777" w:rsidR="00A97412" w:rsidRDefault="00000000">
      <w:pPr>
        <w:numPr>
          <w:ilvl w:val="0"/>
          <w:numId w:val="25"/>
        </w:numPr>
        <w:spacing w:after="38" w:line="267" w:lineRule="auto"/>
        <w:ind w:right="959" w:hanging="360"/>
      </w:pPr>
      <w:r>
        <w:t xml:space="preserve">Los gabinetes deberán disponer de una toma de tierra, conectada a la tierra general de la instalación eléctrica, para efectuar las conexiones de todo equipamiento.  </w:t>
      </w:r>
    </w:p>
    <w:p w14:paraId="50C9A3FB" w14:textId="77777777" w:rsidR="00A97412" w:rsidRDefault="00000000">
      <w:pPr>
        <w:numPr>
          <w:ilvl w:val="0"/>
          <w:numId w:val="25"/>
        </w:numPr>
        <w:spacing w:after="326" w:line="267" w:lineRule="auto"/>
        <w:ind w:right="959" w:hanging="360"/>
      </w:pPr>
      <w:r>
        <w:t xml:space="preserve">El conducto de tierra no siempre se halla indicado en planos y puede ser único para ramales o circuitos que pasen por las mismas cajas, conductos </w:t>
      </w:r>
      <w:proofErr w:type="spellStart"/>
      <w:r>
        <w:t>ó</w:t>
      </w:r>
      <w:proofErr w:type="spellEnd"/>
      <w:r>
        <w:t xml:space="preserve"> bandejas.  </w:t>
      </w:r>
    </w:p>
    <w:p w14:paraId="62A4AB40" w14:textId="77777777" w:rsidR="00A97412" w:rsidRDefault="00000000">
      <w:pPr>
        <w:spacing w:after="0" w:line="260" w:lineRule="auto"/>
        <w:ind w:left="2725" w:hanging="10"/>
      </w:pPr>
      <w:r>
        <w:rPr>
          <w:color w:val="2F5496"/>
          <w:sz w:val="32"/>
        </w:rPr>
        <w:t xml:space="preserve">Sistema de puesta a tierra y puenteado </w:t>
      </w:r>
    </w:p>
    <w:p w14:paraId="624A92A3" w14:textId="77777777" w:rsidR="00A97412" w:rsidRDefault="00000000">
      <w:pPr>
        <w:numPr>
          <w:ilvl w:val="0"/>
          <w:numId w:val="25"/>
        </w:numPr>
        <w:spacing w:after="12" w:line="267" w:lineRule="auto"/>
        <w:ind w:right="959" w:hanging="360"/>
      </w:pPr>
      <w:r>
        <w:t xml:space="preserve">Los cables de tierra serán puestos a tierra en el subsuelo.  </w:t>
      </w:r>
    </w:p>
    <w:p w14:paraId="61E84FA1" w14:textId="77777777" w:rsidR="00A97412" w:rsidRDefault="00000000">
      <w:pPr>
        <w:numPr>
          <w:ilvl w:val="0"/>
          <w:numId w:val="25"/>
        </w:numPr>
        <w:spacing w:after="12" w:line="267" w:lineRule="auto"/>
        <w:ind w:right="959" w:hanging="360"/>
      </w:pPr>
      <w:r>
        <w:t xml:space="preserve">Se instalará una puesta de tierra para uso exclusivo de la red eléctrica.  </w:t>
      </w:r>
    </w:p>
    <w:p w14:paraId="2843BA37" w14:textId="77777777" w:rsidR="00A97412" w:rsidRDefault="00000000">
      <w:pPr>
        <w:numPr>
          <w:ilvl w:val="0"/>
          <w:numId w:val="25"/>
        </w:numPr>
        <w:spacing w:after="39" w:line="267" w:lineRule="auto"/>
        <w:ind w:right="959" w:hanging="360"/>
      </w:pPr>
      <w:r>
        <w:t xml:space="preserve">Las salidas eléctricas para computadoras deben ser polarizadas y llevadas a una tierra común. </w:t>
      </w:r>
    </w:p>
    <w:p w14:paraId="494BAAF1" w14:textId="77777777" w:rsidR="00A97412" w:rsidRDefault="00000000">
      <w:pPr>
        <w:numPr>
          <w:ilvl w:val="0"/>
          <w:numId w:val="25"/>
        </w:numPr>
        <w:spacing w:after="36" w:line="267" w:lineRule="auto"/>
        <w:ind w:right="959" w:hanging="360"/>
      </w:pPr>
      <w:r>
        <w:t xml:space="preserve">Los equipos de comunicaciones y computadoras deben de estar conectados a </w:t>
      </w:r>
      <w:proofErr w:type="spellStart"/>
      <w:r>
        <w:t>UPSs</w:t>
      </w:r>
      <w:proofErr w:type="spellEnd"/>
      <w:r>
        <w:t xml:space="preserve"> para evitar </w:t>
      </w:r>
      <w:proofErr w:type="spellStart"/>
      <w:r>
        <w:t>perdidas</w:t>
      </w:r>
      <w:proofErr w:type="spellEnd"/>
      <w:r>
        <w:t xml:space="preserve"> de información. </w:t>
      </w:r>
    </w:p>
    <w:p w14:paraId="76E9CD05" w14:textId="77777777" w:rsidR="00A97412" w:rsidRDefault="00000000">
      <w:pPr>
        <w:numPr>
          <w:ilvl w:val="0"/>
          <w:numId w:val="25"/>
        </w:numPr>
        <w:spacing w:after="326" w:line="267" w:lineRule="auto"/>
        <w:ind w:right="959" w:hanging="360"/>
      </w:pPr>
      <w:r>
        <w:t xml:space="preserve">Los componentes metálicos tanto de la estructura como del mismo cableado deben ser debidamente llevados a tierra para evitar descargas por acumulación de estática. </w:t>
      </w:r>
    </w:p>
    <w:p w14:paraId="026B211F" w14:textId="77777777" w:rsidR="00A97412" w:rsidRDefault="00000000">
      <w:pPr>
        <w:spacing w:after="0" w:line="260" w:lineRule="auto"/>
        <w:ind w:left="2694" w:hanging="10"/>
      </w:pPr>
      <w:r>
        <w:rPr>
          <w:color w:val="2F5496"/>
          <w:sz w:val="32"/>
        </w:rPr>
        <w:t xml:space="preserve">Administración del sistema de cableado </w:t>
      </w:r>
    </w:p>
    <w:p w14:paraId="62E24FBE" w14:textId="77777777" w:rsidR="00A97412" w:rsidRDefault="00000000">
      <w:pPr>
        <w:numPr>
          <w:ilvl w:val="0"/>
          <w:numId w:val="25"/>
        </w:numPr>
        <w:spacing w:after="39" w:line="267" w:lineRule="auto"/>
        <w:ind w:right="959" w:hanging="360"/>
      </w:pPr>
      <w:r>
        <w:t xml:space="preserve">Componente de la máxima importancia para la operación y el mantenimiento de los sistemas de telecomunicaciones.  </w:t>
      </w:r>
    </w:p>
    <w:p w14:paraId="1F1A0FAF" w14:textId="77777777" w:rsidR="00A97412" w:rsidRDefault="00000000">
      <w:pPr>
        <w:numPr>
          <w:ilvl w:val="0"/>
          <w:numId w:val="25"/>
        </w:numPr>
        <w:spacing w:after="39" w:line="267" w:lineRule="auto"/>
        <w:ind w:right="959" w:hanging="360"/>
      </w:pPr>
      <w:r>
        <w:t xml:space="preserve">La norma TIA/EIA 606 proporciona una guía que puede ser de utilidad para la ejecución de la administración de los sistemas de cableado.  </w:t>
      </w:r>
    </w:p>
    <w:p w14:paraId="45D86705" w14:textId="77777777" w:rsidR="00A97412" w:rsidRDefault="00000000">
      <w:pPr>
        <w:numPr>
          <w:ilvl w:val="0"/>
          <w:numId w:val="25"/>
        </w:numPr>
        <w:spacing w:after="36" w:line="267" w:lineRule="auto"/>
        <w:ind w:right="959" w:hanging="360"/>
      </w:pPr>
      <w:r>
        <w:t xml:space="preserve">Incluye la documentación de los cables, terminaciones de </w:t>
      </w:r>
      <w:proofErr w:type="gramStart"/>
      <w:r>
        <w:t>los mismos</w:t>
      </w:r>
      <w:proofErr w:type="gramEnd"/>
      <w:r>
        <w:t>, cruzadas, paneles de “</w:t>
      </w:r>
      <w:proofErr w:type="spellStart"/>
      <w:r>
        <w:t>patcheo</w:t>
      </w:r>
      <w:proofErr w:type="spellEnd"/>
      <w:r>
        <w:t xml:space="preserve">”, armarios de telecomunicaciones y otros espacios.  </w:t>
      </w:r>
    </w:p>
    <w:p w14:paraId="19F4F85F" w14:textId="77777777" w:rsidR="00A97412" w:rsidRDefault="00000000">
      <w:pPr>
        <w:numPr>
          <w:ilvl w:val="0"/>
          <w:numId w:val="25"/>
        </w:numPr>
        <w:spacing w:after="38" w:line="267" w:lineRule="auto"/>
        <w:ind w:right="959" w:hanging="360"/>
      </w:pPr>
      <w:r>
        <w:t xml:space="preserve">Puede ser sobre papel, pero es aconsejable la utilización de sistemas basados en computadoras.  </w:t>
      </w:r>
    </w:p>
    <w:p w14:paraId="65E907E9" w14:textId="77777777" w:rsidR="00A97412" w:rsidRDefault="00000000">
      <w:pPr>
        <w:numPr>
          <w:ilvl w:val="0"/>
          <w:numId w:val="25"/>
        </w:numPr>
        <w:spacing w:after="326" w:line="267" w:lineRule="auto"/>
        <w:ind w:right="959" w:hanging="360"/>
      </w:pPr>
      <w:r>
        <w:t xml:space="preserve">Documentación actualizada, </w:t>
      </w:r>
      <w:proofErr w:type="gramStart"/>
      <w:r>
        <w:t>y  actualizable</w:t>
      </w:r>
      <w:proofErr w:type="gramEnd"/>
      <w:r>
        <w:t xml:space="preserve"> dada la gran variabilidad de las instalaciones debido a mudanzas, incorporación de nuevos servicios, expansión de los existentes, etc. </w:t>
      </w:r>
    </w:p>
    <w:p w14:paraId="37E166B6" w14:textId="77777777" w:rsidR="00A97412" w:rsidRDefault="00000000">
      <w:pPr>
        <w:spacing w:after="0" w:line="260" w:lineRule="auto"/>
        <w:ind w:left="822" w:right="816" w:hanging="10"/>
        <w:jc w:val="center"/>
      </w:pPr>
      <w:r>
        <w:rPr>
          <w:color w:val="2F5496"/>
          <w:sz w:val="32"/>
        </w:rPr>
        <w:t xml:space="preserve">Cableado Ethernet </w:t>
      </w:r>
    </w:p>
    <w:tbl>
      <w:tblPr>
        <w:tblStyle w:val="TableGrid"/>
        <w:tblW w:w="7159" w:type="dxa"/>
        <w:tblInd w:w="981" w:type="dxa"/>
        <w:tblCellMar>
          <w:top w:w="0" w:type="dxa"/>
          <w:left w:w="0" w:type="dxa"/>
          <w:bottom w:w="0" w:type="dxa"/>
          <w:right w:w="0" w:type="dxa"/>
        </w:tblCellMar>
        <w:tblLook w:val="04A0" w:firstRow="1" w:lastRow="0" w:firstColumn="1" w:lastColumn="0" w:noHBand="0" w:noVBand="1"/>
      </w:tblPr>
      <w:tblGrid>
        <w:gridCol w:w="2012"/>
        <w:gridCol w:w="7473"/>
      </w:tblGrid>
      <w:tr w:rsidR="00A97412" w14:paraId="4DD15FAD" w14:textId="77777777">
        <w:trPr>
          <w:trHeight w:val="881"/>
        </w:trPr>
        <w:tc>
          <w:tcPr>
            <w:tcW w:w="3588" w:type="dxa"/>
            <w:tcBorders>
              <w:top w:val="nil"/>
              <w:left w:val="nil"/>
              <w:bottom w:val="nil"/>
              <w:right w:val="nil"/>
            </w:tcBorders>
          </w:tcPr>
          <w:p w14:paraId="5D2E31A0" w14:textId="77777777" w:rsidR="00A97412" w:rsidRDefault="00A97412">
            <w:pPr>
              <w:spacing w:after="0"/>
              <w:ind w:left="-1701" w:right="1167"/>
            </w:pPr>
          </w:p>
          <w:tbl>
            <w:tblPr>
              <w:tblStyle w:val="TableGrid"/>
              <w:tblW w:w="2421" w:type="dxa"/>
              <w:tblInd w:w="0" w:type="dxa"/>
              <w:tblCellMar>
                <w:top w:w="153" w:type="dxa"/>
                <w:left w:w="152" w:type="dxa"/>
                <w:bottom w:w="0" w:type="dxa"/>
                <w:right w:w="68" w:type="dxa"/>
              </w:tblCellMar>
              <w:tblLook w:val="04A0" w:firstRow="1" w:lastRow="0" w:firstColumn="1" w:lastColumn="0" w:noHBand="0" w:noVBand="1"/>
            </w:tblPr>
            <w:tblGrid>
              <w:gridCol w:w="2421"/>
            </w:tblGrid>
            <w:tr w:rsidR="00A97412" w14:paraId="4549C7E1" w14:textId="77777777">
              <w:trPr>
                <w:trHeight w:val="792"/>
              </w:trPr>
              <w:tc>
                <w:tcPr>
                  <w:tcW w:w="2421" w:type="dxa"/>
                  <w:tcBorders>
                    <w:top w:val="nil"/>
                    <w:left w:val="nil"/>
                    <w:bottom w:val="nil"/>
                    <w:right w:val="nil"/>
                  </w:tcBorders>
                  <w:shd w:val="clear" w:color="auto" w:fill="003366"/>
                </w:tcPr>
                <w:p w14:paraId="5032BB57" w14:textId="77777777" w:rsidR="00A97412" w:rsidRDefault="00000000">
                  <w:pPr>
                    <w:spacing w:after="0"/>
                    <w:jc w:val="both"/>
                  </w:pPr>
                  <w:r>
                    <w:rPr>
                      <w:b/>
                      <w:color w:val="FFFFFF"/>
                      <w:sz w:val="36"/>
                    </w:rPr>
                    <w:t xml:space="preserve">TIA/EIA-568-A </w:t>
                  </w:r>
                </w:p>
              </w:tc>
            </w:tr>
          </w:tbl>
          <w:p w14:paraId="3A85E352" w14:textId="77777777" w:rsidR="00A97412" w:rsidRDefault="00A97412"/>
        </w:tc>
        <w:tc>
          <w:tcPr>
            <w:tcW w:w="3571" w:type="dxa"/>
            <w:tcBorders>
              <w:top w:val="nil"/>
              <w:left w:val="nil"/>
              <w:bottom w:val="nil"/>
              <w:right w:val="nil"/>
            </w:tcBorders>
          </w:tcPr>
          <w:p w14:paraId="3D6E9FCC" w14:textId="77777777" w:rsidR="00A97412" w:rsidRDefault="00A97412">
            <w:pPr>
              <w:spacing w:after="0"/>
              <w:ind w:left="-5289" w:right="8860"/>
            </w:pPr>
          </w:p>
          <w:tbl>
            <w:tblPr>
              <w:tblStyle w:val="TableGrid"/>
              <w:tblW w:w="2404" w:type="dxa"/>
              <w:tblInd w:w="1167" w:type="dxa"/>
              <w:tblCellMar>
                <w:top w:w="155" w:type="dxa"/>
                <w:left w:w="153" w:type="dxa"/>
                <w:bottom w:w="0" w:type="dxa"/>
                <w:right w:w="68" w:type="dxa"/>
              </w:tblCellMar>
              <w:tblLook w:val="04A0" w:firstRow="1" w:lastRow="0" w:firstColumn="1" w:lastColumn="0" w:noHBand="0" w:noVBand="1"/>
            </w:tblPr>
            <w:tblGrid>
              <w:gridCol w:w="2404"/>
            </w:tblGrid>
            <w:tr w:rsidR="00A97412" w14:paraId="75EE5CBD" w14:textId="77777777">
              <w:trPr>
                <w:trHeight w:val="792"/>
              </w:trPr>
              <w:tc>
                <w:tcPr>
                  <w:tcW w:w="2404" w:type="dxa"/>
                  <w:tcBorders>
                    <w:top w:val="nil"/>
                    <w:left w:val="nil"/>
                    <w:bottom w:val="nil"/>
                    <w:right w:val="nil"/>
                  </w:tcBorders>
                  <w:shd w:val="clear" w:color="auto" w:fill="003366"/>
                </w:tcPr>
                <w:p w14:paraId="57F53B3C" w14:textId="77777777" w:rsidR="00A97412" w:rsidRDefault="00000000">
                  <w:pPr>
                    <w:spacing w:after="0"/>
                    <w:jc w:val="both"/>
                  </w:pPr>
                  <w:r>
                    <w:rPr>
                      <w:b/>
                      <w:color w:val="FFFFFF"/>
                      <w:sz w:val="36"/>
                    </w:rPr>
                    <w:t xml:space="preserve">TIA/EIA-568-B </w:t>
                  </w:r>
                </w:p>
              </w:tc>
            </w:tr>
          </w:tbl>
          <w:p w14:paraId="5468A6BC" w14:textId="77777777" w:rsidR="00A97412" w:rsidRDefault="00A97412"/>
        </w:tc>
      </w:tr>
    </w:tbl>
    <w:tbl>
      <w:tblPr>
        <w:tblStyle w:val="TableGrid"/>
        <w:tblpPr w:vertAnchor="text" w:tblpX="994" w:tblpY="-98"/>
        <w:tblOverlap w:val="never"/>
        <w:tblW w:w="3515" w:type="dxa"/>
        <w:tblInd w:w="0" w:type="dxa"/>
        <w:tblCellMar>
          <w:top w:w="98" w:type="dxa"/>
          <w:left w:w="142" w:type="dxa"/>
          <w:bottom w:w="0" w:type="dxa"/>
          <w:right w:w="115" w:type="dxa"/>
        </w:tblCellMar>
        <w:tblLook w:val="04A0" w:firstRow="1" w:lastRow="0" w:firstColumn="1" w:lastColumn="0" w:noHBand="0" w:noVBand="1"/>
      </w:tblPr>
      <w:tblGrid>
        <w:gridCol w:w="893"/>
        <w:gridCol w:w="2622"/>
      </w:tblGrid>
      <w:tr w:rsidR="00A97412" w14:paraId="5DC07795" w14:textId="77777777">
        <w:trPr>
          <w:trHeight w:val="740"/>
        </w:trPr>
        <w:tc>
          <w:tcPr>
            <w:tcW w:w="893" w:type="dxa"/>
            <w:tcBorders>
              <w:top w:val="single" w:sz="8" w:space="0" w:color="000066"/>
              <w:left w:val="single" w:sz="8" w:space="0" w:color="000066"/>
              <w:bottom w:val="single" w:sz="24" w:space="0" w:color="000066"/>
              <w:right w:val="single" w:sz="8" w:space="0" w:color="000066"/>
            </w:tcBorders>
            <w:shd w:val="clear" w:color="auto" w:fill="FF9900"/>
          </w:tcPr>
          <w:p w14:paraId="74504078" w14:textId="77777777" w:rsidR="00A97412" w:rsidRDefault="00000000">
            <w:pPr>
              <w:spacing w:after="0"/>
            </w:pPr>
            <w:r>
              <w:rPr>
                <w:b/>
              </w:rPr>
              <w:lastRenderedPageBreak/>
              <w:t>PIN</w:t>
            </w:r>
            <w:r>
              <w:t xml:space="preserve"> </w:t>
            </w:r>
          </w:p>
        </w:tc>
        <w:tc>
          <w:tcPr>
            <w:tcW w:w="2622" w:type="dxa"/>
            <w:tcBorders>
              <w:top w:val="single" w:sz="8" w:space="0" w:color="000066"/>
              <w:left w:val="single" w:sz="8" w:space="0" w:color="000066"/>
              <w:bottom w:val="single" w:sz="29" w:space="0" w:color="D0D8E8"/>
              <w:right w:val="single" w:sz="8" w:space="0" w:color="000066"/>
            </w:tcBorders>
            <w:shd w:val="clear" w:color="auto" w:fill="FF9900"/>
          </w:tcPr>
          <w:p w14:paraId="45C62684" w14:textId="77777777" w:rsidR="00A97412" w:rsidRDefault="00000000">
            <w:pPr>
              <w:spacing w:after="0"/>
              <w:ind w:left="2"/>
            </w:pPr>
            <w:r>
              <w:rPr>
                <w:b/>
              </w:rPr>
              <w:t>Color</w:t>
            </w:r>
            <w:r>
              <w:t xml:space="preserve"> </w:t>
            </w:r>
          </w:p>
        </w:tc>
      </w:tr>
      <w:tr w:rsidR="00A97412" w14:paraId="019797A8" w14:textId="77777777">
        <w:trPr>
          <w:trHeight w:val="767"/>
        </w:trPr>
        <w:tc>
          <w:tcPr>
            <w:tcW w:w="893" w:type="dxa"/>
            <w:tcBorders>
              <w:top w:val="single" w:sz="24" w:space="0" w:color="000066"/>
              <w:left w:val="single" w:sz="8" w:space="0" w:color="000066"/>
              <w:bottom w:val="single" w:sz="29" w:space="0" w:color="E9EDF4"/>
              <w:right w:val="single" w:sz="8" w:space="0" w:color="000066"/>
            </w:tcBorders>
            <w:shd w:val="clear" w:color="auto" w:fill="D0D8E8"/>
          </w:tcPr>
          <w:p w14:paraId="3BB882F8" w14:textId="77777777" w:rsidR="00A97412" w:rsidRDefault="00000000">
            <w:pPr>
              <w:spacing w:after="0"/>
            </w:pPr>
            <w:r>
              <w:t xml:space="preserve">1 </w:t>
            </w:r>
          </w:p>
        </w:tc>
        <w:tc>
          <w:tcPr>
            <w:tcW w:w="2622" w:type="dxa"/>
            <w:tcBorders>
              <w:top w:val="single" w:sz="29" w:space="0" w:color="D0D8E8"/>
              <w:left w:val="single" w:sz="8" w:space="0" w:color="000066"/>
              <w:bottom w:val="single" w:sz="29" w:space="0" w:color="E9EDF4"/>
              <w:right w:val="single" w:sz="8" w:space="0" w:color="000066"/>
            </w:tcBorders>
            <w:shd w:val="clear" w:color="auto" w:fill="D0D8E8"/>
          </w:tcPr>
          <w:p w14:paraId="308536E4" w14:textId="77777777" w:rsidR="00A97412" w:rsidRDefault="00000000">
            <w:pPr>
              <w:spacing w:after="0"/>
              <w:ind w:left="2"/>
            </w:pPr>
            <w:r>
              <w:t xml:space="preserve">Blanco/Verde </w:t>
            </w:r>
          </w:p>
        </w:tc>
      </w:tr>
      <w:tr w:rsidR="00A97412" w14:paraId="0757FEA3" w14:textId="77777777">
        <w:trPr>
          <w:trHeight w:val="722"/>
        </w:trPr>
        <w:tc>
          <w:tcPr>
            <w:tcW w:w="893" w:type="dxa"/>
            <w:tcBorders>
              <w:top w:val="single" w:sz="29" w:space="0" w:color="E9EDF4"/>
              <w:left w:val="single" w:sz="8" w:space="0" w:color="000066"/>
              <w:bottom w:val="single" w:sz="8" w:space="0" w:color="000066"/>
              <w:right w:val="single" w:sz="8" w:space="0" w:color="000066"/>
            </w:tcBorders>
            <w:shd w:val="clear" w:color="auto" w:fill="E9EDF4"/>
          </w:tcPr>
          <w:p w14:paraId="2FA1BECE" w14:textId="77777777" w:rsidR="00A97412" w:rsidRDefault="00000000">
            <w:pPr>
              <w:spacing w:after="0"/>
            </w:pPr>
            <w:r>
              <w:t xml:space="preserve">2 </w:t>
            </w:r>
          </w:p>
        </w:tc>
        <w:tc>
          <w:tcPr>
            <w:tcW w:w="2622" w:type="dxa"/>
            <w:tcBorders>
              <w:top w:val="single" w:sz="29" w:space="0" w:color="E9EDF4"/>
              <w:left w:val="single" w:sz="8" w:space="0" w:color="000066"/>
              <w:bottom w:val="single" w:sz="8" w:space="0" w:color="000066"/>
              <w:right w:val="single" w:sz="8" w:space="0" w:color="000066"/>
            </w:tcBorders>
            <w:shd w:val="clear" w:color="auto" w:fill="E9EDF4"/>
          </w:tcPr>
          <w:p w14:paraId="6B21B635" w14:textId="77777777" w:rsidR="00A97412" w:rsidRDefault="00000000">
            <w:pPr>
              <w:spacing w:after="0"/>
              <w:ind w:left="2"/>
            </w:pPr>
            <w:r>
              <w:t xml:space="preserve">Verde </w:t>
            </w:r>
          </w:p>
        </w:tc>
      </w:tr>
    </w:tbl>
    <w:p w14:paraId="55D07A52" w14:textId="77777777" w:rsidR="00A97412" w:rsidRDefault="00000000">
      <w:pPr>
        <w:tabs>
          <w:tab w:val="center" w:pos="4674"/>
          <w:tab w:val="center" w:pos="7368"/>
        </w:tabs>
        <w:spacing w:after="511"/>
      </w:pPr>
      <w:r>
        <w:tab/>
      </w:r>
      <w:r>
        <w:rPr>
          <w:b/>
          <w:color w:val="FFFFFF"/>
        </w:rPr>
        <w:t>PIN</w:t>
      </w:r>
      <w:r>
        <w:t xml:space="preserve"> </w:t>
      </w:r>
      <w:r>
        <w:tab/>
      </w:r>
      <w:r>
        <w:rPr>
          <w:b/>
          <w:color w:val="FFFFFF"/>
        </w:rPr>
        <w:t>Color</w:t>
      </w:r>
      <w:r>
        <w:t xml:space="preserve"> </w:t>
      </w:r>
    </w:p>
    <w:p w14:paraId="39F18417" w14:textId="77777777" w:rsidR="00A97412" w:rsidRDefault="00000000">
      <w:pPr>
        <w:numPr>
          <w:ilvl w:val="5"/>
          <w:numId w:val="28"/>
        </w:numPr>
        <w:spacing w:after="465" w:line="267" w:lineRule="auto"/>
        <w:ind w:left="6013" w:right="959" w:hanging="2612"/>
      </w:pPr>
      <w:r>
        <w:t xml:space="preserve">Blanco/Naranja </w:t>
      </w:r>
    </w:p>
    <w:p w14:paraId="01653A34" w14:textId="77777777" w:rsidR="00A97412" w:rsidRDefault="00000000">
      <w:pPr>
        <w:numPr>
          <w:ilvl w:val="5"/>
          <w:numId w:val="28"/>
        </w:numPr>
        <w:spacing w:after="154" w:line="265" w:lineRule="auto"/>
        <w:ind w:left="6013" w:right="959" w:hanging="2612"/>
      </w:pPr>
      <w:r>
        <w:t xml:space="preserve">Naranja </w:t>
      </w:r>
    </w:p>
    <w:tbl>
      <w:tblPr>
        <w:tblStyle w:val="TableGrid"/>
        <w:tblpPr w:vertAnchor="text" w:tblpX="994" w:tblpY="-98"/>
        <w:tblOverlap w:val="never"/>
        <w:tblW w:w="3515" w:type="dxa"/>
        <w:tblInd w:w="0" w:type="dxa"/>
        <w:tblCellMar>
          <w:top w:w="98" w:type="dxa"/>
          <w:left w:w="142" w:type="dxa"/>
          <w:bottom w:w="0" w:type="dxa"/>
          <w:right w:w="115" w:type="dxa"/>
        </w:tblCellMar>
        <w:tblLook w:val="04A0" w:firstRow="1" w:lastRow="0" w:firstColumn="1" w:lastColumn="0" w:noHBand="0" w:noVBand="1"/>
      </w:tblPr>
      <w:tblGrid>
        <w:gridCol w:w="893"/>
        <w:gridCol w:w="2622"/>
      </w:tblGrid>
      <w:tr w:rsidR="00A97412" w14:paraId="30AB87DC" w14:textId="77777777">
        <w:trPr>
          <w:trHeight w:val="720"/>
        </w:trPr>
        <w:tc>
          <w:tcPr>
            <w:tcW w:w="893" w:type="dxa"/>
            <w:tcBorders>
              <w:top w:val="single" w:sz="8" w:space="0" w:color="000066"/>
              <w:left w:val="single" w:sz="8" w:space="0" w:color="000066"/>
              <w:bottom w:val="single" w:sz="8" w:space="0" w:color="000066"/>
              <w:right w:val="single" w:sz="8" w:space="0" w:color="000066"/>
            </w:tcBorders>
            <w:shd w:val="clear" w:color="auto" w:fill="D0D8E8"/>
          </w:tcPr>
          <w:p w14:paraId="23769A2F" w14:textId="77777777" w:rsidR="00A97412" w:rsidRDefault="00000000">
            <w:pPr>
              <w:spacing w:after="0"/>
            </w:pPr>
            <w:r>
              <w:t xml:space="preserve">3 </w:t>
            </w:r>
          </w:p>
        </w:tc>
        <w:tc>
          <w:tcPr>
            <w:tcW w:w="2622" w:type="dxa"/>
            <w:tcBorders>
              <w:top w:val="single" w:sz="8" w:space="0" w:color="000066"/>
              <w:left w:val="single" w:sz="8" w:space="0" w:color="000066"/>
              <w:bottom w:val="single" w:sz="29" w:space="0" w:color="E9EDF4"/>
              <w:right w:val="single" w:sz="8" w:space="0" w:color="000066"/>
            </w:tcBorders>
            <w:shd w:val="clear" w:color="auto" w:fill="D0D8E8"/>
          </w:tcPr>
          <w:p w14:paraId="1805C6E2" w14:textId="77777777" w:rsidR="00A97412" w:rsidRDefault="00000000">
            <w:pPr>
              <w:spacing w:after="0"/>
              <w:ind w:left="2"/>
            </w:pPr>
            <w:r>
              <w:t xml:space="preserve">Blanco/Naranja </w:t>
            </w:r>
          </w:p>
        </w:tc>
      </w:tr>
      <w:tr w:rsidR="00A97412" w14:paraId="089EF7DD" w14:textId="77777777">
        <w:trPr>
          <w:trHeight w:val="749"/>
        </w:trPr>
        <w:tc>
          <w:tcPr>
            <w:tcW w:w="893" w:type="dxa"/>
            <w:tcBorders>
              <w:top w:val="single" w:sz="8" w:space="0" w:color="000066"/>
              <w:left w:val="single" w:sz="8" w:space="0" w:color="000066"/>
              <w:bottom w:val="single" w:sz="8" w:space="0" w:color="000066"/>
              <w:right w:val="single" w:sz="8" w:space="0" w:color="000066"/>
            </w:tcBorders>
            <w:shd w:val="clear" w:color="auto" w:fill="E9EDF4"/>
          </w:tcPr>
          <w:p w14:paraId="3F87C426" w14:textId="77777777" w:rsidR="00A97412" w:rsidRDefault="00000000">
            <w:pPr>
              <w:spacing w:after="0"/>
            </w:pPr>
            <w:r>
              <w:t xml:space="preserve">4 </w:t>
            </w:r>
          </w:p>
        </w:tc>
        <w:tc>
          <w:tcPr>
            <w:tcW w:w="2622" w:type="dxa"/>
            <w:tcBorders>
              <w:top w:val="single" w:sz="29" w:space="0" w:color="E9EDF4"/>
              <w:left w:val="single" w:sz="8" w:space="0" w:color="000066"/>
              <w:bottom w:val="single" w:sz="29" w:space="0" w:color="D0D8E8"/>
              <w:right w:val="single" w:sz="8" w:space="0" w:color="000066"/>
            </w:tcBorders>
            <w:shd w:val="clear" w:color="auto" w:fill="E9EDF4"/>
          </w:tcPr>
          <w:p w14:paraId="567CB0FF" w14:textId="77777777" w:rsidR="00A97412" w:rsidRDefault="00000000">
            <w:pPr>
              <w:spacing w:after="0"/>
              <w:ind w:left="2"/>
            </w:pPr>
            <w:r>
              <w:t xml:space="preserve">Azul </w:t>
            </w:r>
          </w:p>
        </w:tc>
      </w:tr>
      <w:tr w:rsidR="00A97412" w14:paraId="5AED86AA" w14:textId="77777777">
        <w:trPr>
          <w:trHeight w:val="749"/>
        </w:trPr>
        <w:tc>
          <w:tcPr>
            <w:tcW w:w="893" w:type="dxa"/>
            <w:tcBorders>
              <w:top w:val="single" w:sz="8" w:space="0" w:color="000066"/>
              <w:left w:val="single" w:sz="8" w:space="0" w:color="000066"/>
              <w:bottom w:val="single" w:sz="8" w:space="0" w:color="000066"/>
              <w:right w:val="single" w:sz="8" w:space="0" w:color="000066"/>
            </w:tcBorders>
            <w:shd w:val="clear" w:color="auto" w:fill="D0D8E8"/>
          </w:tcPr>
          <w:p w14:paraId="559788DD" w14:textId="77777777" w:rsidR="00A97412" w:rsidRDefault="00000000">
            <w:pPr>
              <w:spacing w:after="0"/>
            </w:pPr>
            <w:r>
              <w:t xml:space="preserve">5 </w:t>
            </w:r>
          </w:p>
        </w:tc>
        <w:tc>
          <w:tcPr>
            <w:tcW w:w="2622" w:type="dxa"/>
            <w:tcBorders>
              <w:top w:val="single" w:sz="29" w:space="0" w:color="D0D8E8"/>
              <w:left w:val="single" w:sz="8" w:space="0" w:color="000066"/>
              <w:bottom w:val="single" w:sz="29" w:space="0" w:color="E9EDF4"/>
              <w:right w:val="single" w:sz="8" w:space="0" w:color="000066"/>
            </w:tcBorders>
            <w:shd w:val="clear" w:color="auto" w:fill="D0D8E8"/>
          </w:tcPr>
          <w:p w14:paraId="316A6D3D" w14:textId="77777777" w:rsidR="00A97412" w:rsidRDefault="00000000">
            <w:pPr>
              <w:spacing w:after="0"/>
              <w:ind w:left="2"/>
            </w:pPr>
            <w:r>
              <w:t xml:space="preserve">Blanco/Azul </w:t>
            </w:r>
          </w:p>
        </w:tc>
      </w:tr>
      <w:tr w:rsidR="00A97412" w14:paraId="60CCE265" w14:textId="77777777">
        <w:trPr>
          <w:trHeight w:val="746"/>
        </w:trPr>
        <w:tc>
          <w:tcPr>
            <w:tcW w:w="893" w:type="dxa"/>
            <w:tcBorders>
              <w:top w:val="single" w:sz="8" w:space="0" w:color="000066"/>
              <w:left w:val="single" w:sz="8" w:space="0" w:color="000066"/>
              <w:bottom w:val="single" w:sz="8" w:space="0" w:color="000066"/>
              <w:right w:val="single" w:sz="8" w:space="0" w:color="000066"/>
            </w:tcBorders>
            <w:shd w:val="clear" w:color="auto" w:fill="E9EDF4"/>
          </w:tcPr>
          <w:p w14:paraId="655408DD" w14:textId="77777777" w:rsidR="00A97412" w:rsidRDefault="00000000">
            <w:pPr>
              <w:spacing w:after="0"/>
            </w:pPr>
            <w:r>
              <w:t xml:space="preserve">6 </w:t>
            </w:r>
          </w:p>
        </w:tc>
        <w:tc>
          <w:tcPr>
            <w:tcW w:w="2622" w:type="dxa"/>
            <w:tcBorders>
              <w:top w:val="single" w:sz="29" w:space="0" w:color="E9EDF4"/>
              <w:left w:val="single" w:sz="8" w:space="0" w:color="000066"/>
              <w:bottom w:val="single" w:sz="29" w:space="0" w:color="D0D8E8"/>
              <w:right w:val="single" w:sz="8" w:space="0" w:color="000066"/>
            </w:tcBorders>
            <w:shd w:val="clear" w:color="auto" w:fill="E9EDF4"/>
          </w:tcPr>
          <w:p w14:paraId="63E4EFB5" w14:textId="77777777" w:rsidR="00A97412" w:rsidRDefault="00000000">
            <w:pPr>
              <w:spacing w:after="0"/>
              <w:ind w:left="2"/>
            </w:pPr>
            <w:r>
              <w:t xml:space="preserve">Naranja </w:t>
            </w:r>
          </w:p>
        </w:tc>
      </w:tr>
      <w:tr w:rsidR="00A97412" w14:paraId="3B0B2593" w14:textId="77777777">
        <w:trPr>
          <w:trHeight w:val="749"/>
        </w:trPr>
        <w:tc>
          <w:tcPr>
            <w:tcW w:w="893" w:type="dxa"/>
            <w:tcBorders>
              <w:top w:val="single" w:sz="8" w:space="0" w:color="000066"/>
              <w:left w:val="single" w:sz="8" w:space="0" w:color="000066"/>
              <w:bottom w:val="single" w:sz="29" w:space="0" w:color="E9EDF4"/>
              <w:right w:val="single" w:sz="8" w:space="0" w:color="000066"/>
            </w:tcBorders>
            <w:shd w:val="clear" w:color="auto" w:fill="D0D8E8"/>
          </w:tcPr>
          <w:p w14:paraId="2F162F42" w14:textId="77777777" w:rsidR="00A97412" w:rsidRDefault="00000000">
            <w:pPr>
              <w:spacing w:after="0"/>
            </w:pPr>
            <w:r>
              <w:t xml:space="preserve">7 </w:t>
            </w:r>
          </w:p>
        </w:tc>
        <w:tc>
          <w:tcPr>
            <w:tcW w:w="2622" w:type="dxa"/>
            <w:tcBorders>
              <w:top w:val="single" w:sz="29" w:space="0" w:color="D0D8E8"/>
              <w:left w:val="single" w:sz="8" w:space="0" w:color="000066"/>
              <w:bottom w:val="single" w:sz="29" w:space="0" w:color="E9EDF4"/>
              <w:right w:val="single" w:sz="8" w:space="0" w:color="000066"/>
            </w:tcBorders>
            <w:shd w:val="clear" w:color="auto" w:fill="D0D8E8"/>
          </w:tcPr>
          <w:p w14:paraId="011FC668" w14:textId="77777777" w:rsidR="00A97412" w:rsidRDefault="00000000">
            <w:pPr>
              <w:spacing w:after="0"/>
              <w:ind w:left="2"/>
            </w:pPr>
            <w:r>
              <w:t xml:space="preserve">Blanco/Marrón </w:t>
            </w:r>
          </w:p>
        </w:tc>
      </w:tr>
      <w:tr w:rsidR="00A97412" w14:paraId="5B54BC40" w14:textId="77777777">
        <w:trPr>
          <w:trHeight w:val="720"/>
        </w:trPr>
        <w:tc>
          <w:tcPr>
            <w:tcW w:w="893" w:type="dxa"/>
            <w:tcBorders>
              <w:top w:val="single" w:sz="29" w:space="0" w:color="E9EDF4"/>
              <w:left w:val="single" w:sz="8" w:space="0" w:color="000066"/>
              <w:bottom w:val="single" w:sz="8" w:space="0" w:color="000066"/>
              <w:right w:val="single" w:sz="8" w:space="0" w:color="000066"/>
            </w:tcBorders>
            <w:shd w:val="clear" w:color="auto" w:fill="E9EDF4"/>
          </w:tcPr>
          <w:p w14:paraId="35AD4F2C" w14:textId="77777777" w:rsidR="00A97412" w:rsidRDefault="00000000">
            <w:pPr>
              <w:spacing w:after="0"/>
            </w:pPr>
            <w:r>
              <w:t xml:space="preserve">8 </w:t>
            </w:r>
          </w:p>
        </w:tc>
        <w:tc>
          <w:tcPr>
            <w:tcW w:w="2622" w:type="dxa"/>
            <w:tcBorders>
              <w:top w:val="single" w:sz="29" w:space="0" w:color="E9EDF4"/>
              <w:left w:val="single" w:sz="8" w:space="0" w:color="000066"/>
              <w:bottom w:val="single" w:sz="8" w:space="0" w:color="000066"/>
              <w:right w:val="single" w:sz="8" w:space="0" w:color="000066"/>
            </w:tcBorders>
            <w:shd w:val="clear" w:color="auto" w:fill="E9EDF4"/>
          </w:tcPr>
          <w:p w14:paraId="54C316F6" w14:textId="77777777" w:rsidR="00A97412" w:rsidRDefault="00000000">
            <w:pPr>
              <w:spacing w:after="0"/>
              <w:ind w:left="2"/>
            </w:pPr>
            <w:r>
              <w:t xml:space="preserve">Marrón </w:t>
            </w:r>
          </w:p>
        </w:tc>
      </w:tr>
    </w:tbl>
    <w:p w14:paraId="5CC6B7C5" w14:textId="77777777" w:rsidR="00A97412" w:rsidRDefault="00000000">
      <w:pPr>
        <w:numPr>
          <w:ilvl w:val="5"/>
          <w:numId w:val="28"/>
        </w:numPr>
        <w:spacing w:after="463" w:line="267" w:lineRule="auto"/>
        <w:ind w:left="6013" w:right="959" w:hanging="2612"/>
      </w:pPr>
      <w:r>
        <w:t xml:space="preserve">Blanco/Verde </w:t>
      </w:r>
    </w:p>
    <w:p w14:paraId="4E84D635" w14:textId="77777777" w:rsidR="00A97412" w:rsidRDefault="00000000">
      <w:pPr>
        <w:numPr>
          <w:ilvl w:val="5"/>
          <w:numId w:val="28"/>
        </w:numPr>
        <w:spacing w:after="467" w:line="265" w:lineRule="auto"/>
        <w:ind w:left="6013" w:right="959" w:hanging="2612"/>
      </w:pPr>
      <w:r>
        <w:t xml:space="preserve">Azul </w:t>
      </w:r>
    </w:p>
    <w:p w14:paraId="591AA0B2" w14:textId="77777777" w:rsidR="00A97412" w:rsidRDefault="00000000">
      <w:pPr>
        <w:numPr>
          <w:ilvl w:val="5"/>
          <w:numId w:val="28"/>
        </w:numPr>
        <w:spacing w:after="465" w:line="267" w:lineRule="auto"/>
        <w:ind w:left="6013" w:right="959" w:hanging="2612"/>
      </w:pPr>
      <w:r>
        <w:t xml:space="preserve">Blanco/Azul </w:t>
      </w:r>
    </w:p>
    <w:p w14:paraId="6D93A6A7" w14:textId="77777777" w:rsidR="00A97412" w:rsidRDefault="00000000">
      <w:pPr>
        <w:numPr>
          <w:ilvl w:val="5"/>
          <w:numId w:val="28"/>
        </w:numPr>
        <w:spacing w:after="463" w:line="267" w:lineRule="auto"/>
        <w:ind w:left="6013" w:right="959" w:hanging="2612"/>
      </w:pPr>
      <w:r>
        <w:t xml:space="preserve">Verde </w:t>
      </w:r>
    </w:p>
    <w:p w14:paraId="546D3447" w14:textId="77777777" w:rsidR="00A97412" w:rsidRDefault="00000000">
      <w:pPr>
        <w:numPr>
          <w:ilvl w:val="5"/>
          <w:numId w:val="28"/>
        </w:numPr>
        <w:spacing w:after="468" w:line="267" w:lineRule="auto"/>
        <w:ind w:left="6013" w:right="959" w:hanging="2612"/>
      </w:pPr>
      <w:r>
        <w:t xml:space="preserve">Blanco/Marrón </w:t>
      </w:r>
    </w:p>
    <w:p w14:paraId="7C7B58F0" w14:textId="77777777" w:rsidR="00A97412" w:rsidRDefault="00000000">
      <w:pPr>
        <w:numPr>
          <w:ilvl w:val="5"/>
          <w:numId w:val="28"/>
        </w:numPr>
        <w:spacing w:after="434" w:line="267" w:lineRule="auto"/>
        <w:ind w:left="6013" w:right="959" w:hanging="2612"/>
      </w:pPr>
      <w:r>
        <w:t xml:space="preserve">Marrón </w:t>
      </w:r>
    </w:p>
    <w:p w14:paraId="230FE487" w14:textId="77777777" w:rsidR="00A97412" w:rsidRDefault="00000000">
      <w:pPr>
        <w:spacing w:after="100"/>
        <w:ind w:left="982"/>
      </w:pPr>
      <w:r>
        <w:rPr>
          <w:sz w:val="28"/>
        </w:rPr>
        <w:t xml:space="preserve"> </w:t>
      </w:r>
    </w:p>
    <w:p w14:paraId="33BED3E7" w14:textId="77777777" w:rsidR="00A97412" w:rsidRDefault="00000000">
      <w:pPr>
        <w:spacing w:after="326" w:line="267" w:lineRule="auto"/>
        <w:ind w:left="992" w:right="959" w:hanging="10"/>
      </w:pPr>
      <w:r>
        <w:t xml:space="preserve">Nota: 10/100BaseT utilizan solo dos pares, mientras que 1000BaseT usa los 4 pares en forma bidireccional </w:t>
      </w:r>
    </w:p>
    <w:p w14:paraId="3AD41BFC" w14:textId="77777777" w:rsidR="00A97412" w:rsidRDefault="00000000">
      <w:pPr>
        <w:spacing w:after="0" w:line="260" w:lineRule="auto"/>
        <w:ind w:left="822" w:right="817" w:hanging="10"/>
        <w:jc w:val="center"/>
      </w:pPr>
      <w:r>
        <w:rPr>
          <w:color w:val="2F5496"/>
          <w:sz w:val="32"/>
        </w:rPr>
        <w:t xml:space="preserve">ASIGNACION DE PARES EN CONECTORES RJ45 </w:t>
      </w:r>
    </w:p>
    <w:p w14:paraId="76426EEE" w14:textId="77777777" w:rsidR="00A97412" w:rsidRDefault="00000000">
      <w:pPr>
        <w:spacing w:after="91"/>
        <w:ind w:left="1047"/>
      </w:pPr>
      <w:r>
        <w:rPr>
          <w:noProof/>
        </w:rPr>
        <w:lastRenderedPageBreak/>
        <mc:AlternateContent>
          <mc:Choice Requires="wpg">
            <w:drawing>
              <wp:inline distT="0" distB="0" distL="0" distR="0" wp14:anchorId="3C149CE2" wp14:editId="7DD368CF">
                <wp:extent cx="5358499" cy="2313510"/>
                <wp:effectExtent l="0" t="0" r="0" b="0"/>
                <wp:docPr id="264467" name="Group 264467"/>
                <wp:cNvGraphicFramePr/>
                <a:graphic xmlns:a="http://schemas.openxmlformats.org/drawingml/2006/main">
                  <a:graphicData uri="http://schemas.microsoft.com/office/word/2010/wordprocessingGroup">
                    <wpg:wgp>
                      <wpg:cNvGrpSpPr/>
                      <wpg:grpSpPr>
                        <a:xfrm>
                          <a:off x="0" y="0"/>
                          <a:ext cx="5358499" cy="2313510"/>
                          <a:chOff x="0" y="0"/>
                          <a:chExt cx="5358499" cy="2313510"/>
                        </a:xfrm>
                      </wpg:grpSpPr>
                      <pic:pic xmlns:pic="http://schemas.openxmlformats.org/drawingml/2006/picture">
                        <pic:nvPicPr>
                          <pic:cNvPr id="12435" name="Picture 12435"/>
                          <pic:cNvPicPr/>
                        </pic:nvPicPr>
                        <pic:blipFill>
                          <a:blip r:embed="rId416"/>
                          <a:stretch>
                            <a:fillRect/>
                          </a:stretch>
                        </pic:blipFill>
                        <pic:spPr>
                          <a:xfrm>
                            <a:off x="2742641" y="857885"/>
                            <a:ext cx="1239520" cy="990600"/>
                          </a:xfrm>
                          <a:prstGeom prst="rect">
                            <a:avLst/>
                          </a:prstGeom>
                        </pic:spPr>
                      </pic:pic>
                      <pic:pic xmlns:pic="http://schemas.openxmlformats.org/drawingml/2006/picture">
                        <pic:nvPicPr>
                          <pic:cNvPr id="12437" name="Picture 12437"/>
                          <pic:cNvPicPr/>
                        </pic:nvPicPr>
                        <pic:blipFill>
                          <a:blip r:embed="rId417"/>
                          <a:stretch>
                            <a:fillRect/>
                          </a:stretch>
                        </pic:blipFill>
                        <pic:spPr>
                          <a:xfrm>
                            <a:off x="3982161" y="839470"/>
                            <a:ext cx="1334770" cy="1009015"/>
                          </a:xfrm>
                          <a:prstGeom prst="rect">
                            <a:avLst/>
                          </a:prstGeom>
                        </pic:spPr>
                      </pic:pic>
                      <wps:wsp>
                        <wps:cNvPr id="12438" name="Rectangle 12438"/>
                        <wps:cNvSpPr/>
                        <wps:spPr>
                          <a:xfrm>
                            <a:off x="5318202" y="1715388"/>
                            <a:ext cx="53596" cy="241550"/>
                          </a:xfrm>
                          <a:prstGeom prst="rect">
                            <a:avLst/>
                          </a:prstGeom>
                          <a:ln>
                            <a:noFill/>
                          </a:ln>
                        </wps:spPr>
                        <wps:txbx>
                          <w:txbxContent>
                            <w:p w14:paraId="456C763A" w14:textId="77777777" w:rsidR="00A97412" w:rsidRDefault="00000000">
                              <w:r>
                                <w:rPr>
                                  <w:sz w:val="28"/>
                                </w:rPr>
                                <w:t xml:space="preserve"> </w:t>
                              </w:r>
                            </w:p>
                          </w:txbxContent>
                        </wps:txbx>
                        <wps:bodyPr horzOverflow="overflow" vert="horz" lIns="0" tIns="0" rIns="0" bIns="0" rtlCol="0">
                          <a:noAutofit/>
                        </wps:bodyPr>
                      </wps:wsp>
                      <wps:wsp>
                        <wps:cNvPr id="314033" name="Shape 314033"/>
                        <wps:cNvSpPr/>
                        <wps:spPr>
                          <a:xfrm>
                            <a:off x="0" y="1868932"/>
                            <a:ext cx="5318125" cy="12192"/>
                          </a:xfrm>
                          <a:custGeom>
                            <a:avLst/>
                            <a:gdLst/>
                            <a:ahLst/>
                            <a:cxnLst/>
                            <a:rect l="0" t="0" r="0" b="0"/>
                            <a:pathLst>
                              <a:path w="5318125" h="12192">
                                <a:moveTo>
                                  <a:pt x="0" y="0"/>
                                </a:moveTo>
                                <a:lnTo>
                                  <a:pt x="5318125" y="0"/>
                                </a:lnTo>
                                <a:lnTo>
                                  <a:pt x="5318125"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440" name="Rectangle 12440"/>
                        <wps:cNvSpPr/>
                        <wps:spPr>
                          <a:xfrm>
                            <a:off x="1707210" y="2107057"/>
                            <a:ext cx="2527046" cy="274583"/>
                          </a:xfrm>
                          <a:prstGeom prst="rect">
                            <a:avLst/>
                          </a:prstGeom>
                          <a:ln>
                            <a:noFill/>
                          </a:ln>
                        </wps:spPr>
                        <wps:txbx>
                          <w:txbxContent>
                            <w:p w14:paraId="428672AC" w14:textId="77777777" w:rsidR="00A97412" w:rsidRDefault="00000000">
                              <w:proofErr w:type="spellStart"/>
                              <w:r>
                                <w:rPr>
                                  <w:color w:val="2F5496"/>
                                  <w:sz w:val="32"/>
                                </w:rPr>
                                <w:t>Patchera</w:t>
                              </w:r>
                              <w:proofErr w:type="spellEnd"/>
                              <w:r>
                                <w:rPr>
                                  <w:color w:val="2F5496"/>
                                  <w:sz w:val="32"/>
                                </w:rPr>
                                <w:t xml:space="preserve"> /</w:t>
                              </w:r>
                              <w:proofErr w:type="spellStart"/>
                              <w:r>
                                <w:rPr>
                                  <w:color w:val="2F5496"/>
                                  <w:sz w:val="32"/>
                                </w:rPr>
                                <w:t>Patch</w:t>
                              </w:r>
                              <w:proofErr w:type="spellEnd"/>
                              <w:r>
                                <w:rPr>
                                  <w:color w:val="2F5496"/>
                                  <w:sz w:val="32"/>
                                </w:rPr>
                                <w:t xml:space="preserve"> </w:t>
                              </w:r>
                              <w:proofErr w:type="spellStart"/>
                              <w:r>
                                <w:rPr>
                                  <w:color w:val="2F5496"/>
                                  <w:sz w:val="32"/>
                                </w:rPr>
                                <w:t>Pannel</w:t>
                              </w:r>
                              <w:proofErr w:type="spellEnd"/>
                            </w:p>
                          </w:txbxContent>
                        </wps:txbx>
                        <wps:bodyPr horzOverflow="overflow" vert="horz" lIns="0" tIns="0" rIns="0" bIns="0" rtlCol="0">
                          <a:noAutofit/>
                        </wps:bodyPr>
                      </wps:wsp>
                      <wps:wsp>
                        <wps:cNvPr id="12441" name="Rectangle 12441"/>
                        <wps:cNvSpPr/>
                        <wps:spPr>
                          <a:xfrm>
                            <a:off x="3609416" y="2107057"/>
                            <a:ext cx="60925" cy="274583"/>
                          </a:xfrm>
                          <a:prstGeom prst="rect">
                            <a:avLst/>
                          </a:prstGeom>
                          <a:ln>
                            <a:noFill/>
                          </a:ln>
                        </wps:spPr>
                        <wps:txbx>
                          <w:txbxContent>
                            <w:p w14:paraId="3F1C6984" w14:textId="77777777" w:rsidR="00A97412" w:rsidRDefault="00000000">
                              <w:r>
                                <w:rPr>
                                  <w:color w:val="2F5496"/>
                                  <w:sz w:val="32"/>
                                </w:rPr>
                                <w:t xml:space="preserve"> </w:t>
                              </w:r>
                            </w:p>
                          </w:txbxContent>
                        </wps:txbx>
                        <wps:bodyPr horzOverflow="overflow" vert="horz" lIns="0" tIns="0" rIns="0" bIns="0" rtlCol="0">
                          <a:noAutofit/>
                        </wps:bodyPr>
                      </wps:wsp>
                      <pic:pic xmlns:pic="http://schemas.openxmlformats.org/drawingml/2006/picture">
                        <pic:nvPicPr>
                          <pic:cNvPr id="12445" name="Picture 12445"/>
                          <pic:cNvPicPr/>
                        </pic:nvPicPr>
                        <pic:blipFill>
                          <a:blip r:embed="rId418"/>
                          <a:stretch>
                            <a:fillRect/>
                          </a:stretch>
                        </pic:blipFill>
                        <pic:spPr>
                          <a:xfrm>
                            <a:off x="76035" y="38100"/>
                            <a:ext cx="2586990" cy="1742821"/>
                          </a:xfrm>
                          <a:prstGeom prst="rect">
                            <a:avLst/>
                          </a:prstGeom>
                        </pic:spPr>
                      </pic:pic>
                      <wps:wsp>
                        <wps:cNvPr id="12446" name="Shape 12446"/>
                        <wps:cNvSpPr/>
                        <wps:spPr>
                          <a:xfrm>
                            <a:off x="37935" y="0"/>
                            <a:ext cx="2663190" cy="1819021"/>
                          </a:xfrm>
                          <a:custGeom>
                            <a:avLst/>
                            <a:gdLst/>
                            <a:ahLst/>
                            <a:cxnLst/>
                            <a:rect l="0" t="0" r="0" b="0"/>
                            <a:pathLst>
                              <a:path w="2663190" h="1819021">
                                <a:moveTo>
                                  <a:pt x="0" y="1819021"/>
                                </a:moveTo>
                                <a:lnTo>
                                  <a:pt x="2663190" y="1819021"/>
                                </a:lnTo>
                                <a:lnTo>
                                  <a:pt x="2663190" y="0"/>
                                </a:lnTo>
                                <a:lnTo>
                                  <a:pt x="0" y="0"/>
                                </a:lnTo>
                                <a:close/>
                              </a:path>
                            </a:pathLst>
                          </a:custGeom>
                          <a:ln w="76200" cap="flat">
                            <a:miter lim="127000"/>
                          </a:ln>
                        </wps:spPr>
                        <wps:style>
                          <a:lnRef idx="1">
                            <a:srgbClr val="7F7F7F"/>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64467" style="width:421.929pt;height:182.166pt;mso-position-horizontal-relative:char;mso-position-vertical-relative:line" coordsize="53584,23135">
                <v:shape id="Picture 12435" style="position:absolute;width:12395;height:9906;left:27426;top:8578;" filled="f">
                  <v:imagedata r:id="rId419"/>
                </v:shape>
                <v:shape id="Picture 12437" style="position:absolute;width:13347;height:10090;left:39821;top:8394;" filled="f">
                  <v:imagedata r:id="rId420"/>
                </v:shape>
                <v:rect id="Rectangle 12438" style="position:absolute;width:535;height:2415;left:53182;top:17153;" filled="f" stroked="f">
                  <v:textbox inset="0,0,0,0">
                    <w:txbxContent>
                      <w:p>
                        <w:pPr>
                          <w:spacing w:before="0" w:after="160" w:line="259" w:lineRule="auto"/>
                        </w:pPr>
                        <w:r>
                          <w:rPr>
                            <w:rFonts w:cs="Calibri" w:hAnsi="Calibri" w:eastAsia="Calibri" w:ascii="Calibri"/>
                            <w:sz w:val="28"/>
                          </w:rPr>
                          <w:t xml:space="preserve"> </w:t>
                        </w:r>
                      </w:p>
                    </w:txbxContent>
                  </v:textbox>
                </v:rect>
                <v:shape id="Shape 314034" style="position:absolute;width:53181;height:121;left:0;top:18689;" coordsize="5318125,12192" path="m0,0l5318125,0l5318125,12192l0,12192l0,0">
                  <v:stroke weight="0pt" endcap="flat" joinstyle="miter" miterlimit="10" on="false" color="#000000" opacity="0"/>
                  <v:fill on="true" color="#000000"/>
                </v:shape>
                <v:rect id="Rectangle 12440" style="position:absolute;width:25270;height:2745;left:17072;top:21070;" filled="f" stroked="f">
                  <v:textbox inset="0,0,0,0">
                    <w:txbxContent>
                      <w:p>
                        <w:pPr>
                          <w:spacing w:before="0" w:after="160" w:line="259" w:lineRule="auto"/>
                        </w:pPr>
                        <w:r>
                          <w:rPr>
                            <w:rFonts w:cs="Calibri" w:hAnsi="Calibri" w:eastAsia="Calibri" w:ascii="Calibri"/>
                            <w:color w:val="2f5496"/>
                            <w:sz w:val="32"/>
                          </w:rPr>
                          <w:t xml:space="preserve">Patchera /Patch Pannel</w:t>
                        </w:r>
                      </w:p>
                    </w:txbxContent>
                  </v:textbox>
                </v:rect>
                <v:rect id="Rectangle 12441" style="position:absolute;width:609;height:2745;left:36094;top:21070;" filled="f" stroked="f">
                  <v:textbox inset="0,0,0,0">
                    <w:txbxContent>
                      <w:p>
                        <w:pPr>
                          <w:spacing w:before="0" w:after="160" w:line="259" w:lineRule="auto"/>
                        </w:pPr>
                        <w:r>
                          <w:rPr>
                            <w:rFonts w:cs="Calibri" w:hAnsi="Calibri" w:eastAsia="Calibri" w:ascii="Calibri"/>
                            <w:color w:val="2f5496"/>
                            <w:sz w:val="32"/>
                          </w:rPr>
                          <w:t xml:space="preserve"> </w:t>
                        </w:r>
                      </w:p>
                    </w:txbxContent>
                  </v:textbox>
                </v:rect>
                <v:shape id="Picture 12445" style="position:absolute;width:25869;height:17428;left:760;top:381;" filled="f">
                  <v:imagedata r:id="rId421"/>
                </v:shape>
                <v:shape id="Shape 12446" style="position:absolute;width:26631;height:18190;left:379;top:0;" coordsize="2663190,1819021" path="m0,1819021l2663190,1819021l2663190,0l0,0x">
                  <v:stroke weight="6pt" endcap="flat" joinstyle="miter" miterlimit="10" on="true" color="#7f7f7f"/>
                  <v:fill on="false" color="#000000" opacity="0"/>
                </v:shape>
              </v:group>
            </w:pict>
          </mc:Fallback>
        </mc:AlternateContent>
      </w:r>
    </w:p>
    <w:p w14:paraId="6DA69F3D" w14:textId="77777777" w:rsidR="00A97412" w:rsidRDefault="00000000">
      <w:pPr>
        <w:spacing w:after="0"/>
        <w:ind w:left="1484"/>
      </w:pPr>
      <w:r>
        <w:rPr>
          <w:noProof/>
        </w:rPr>
        <mc:AlternateContent>
          <mc:Choice Requires="wpg">
            <w:drawing>
              <wp:inline distT="0" distB="0" distL="0" distR="0" wp14:anchorId="3268BDD1" wp14:editId="7746D510">
                <wp:extent cx="4802290" cy="1115930"/>
                <wp:effectExtent l="0" t="0" r="0" b="0"/>
                <wp:docPr id="264472" name="Group 264472"/>
                <wp:cNvGraphicFramePr/>
                <a:graphic xmlns:a="http://schemas.openxmlformats.org/drawingml/2006/main">
                  <a:graphicData uri="http://schemas.microsoft.com/office/word/2010/wordprocessingGroup">
                    <wpg:wgp>
                      <wpg:cNvGrpSpPr/>
                      <wpg:grpSpPr>
                        <a:xfrm>
                          <a:off x="0" y="0"/>
                          <a:ext cx="4802290" cy="1115930"/>
                          <a:chOff x="0" y="0"/>
                          <a:chExt cx="4802290" cy="1115930"/>
                        </a:xfrm>
                      </wpg:grpSpPr>
                      <wps:wsp>
                        <wps:cNvPr id="12442" name="Rectangle 12442"/>
                        <wps:cNvSpPr/>
                        <wps:spPr>
                          <a:xfrm>
                            <a:off x="4761993" y="934314"/>
                            <a:ext cx="53596" cy="241549"/>
                          </a:xfrm>
                          <a:prstGeom prst="rect">
                            <a:avLst/>
                          </a:prstGeom>
                          <a:ln>
                            <a:noFill/>
                          </a:ln>
                        </wps:spPr>
                        <wps:txbx>
                          <w:txbxContent>
                            <w:p w14:paraId="2A1B7E4D" w14:textId="77777777" w:rsidR="00A97412" w:rsidRDefault="00000000">
                              <w:r>
                                <w:rPr>
                                  <w:b/>
                                  <w:i/>
                                  <w:sz w:val="28"/>
                                </w:rPr>
                                <w:t xml:space="preserve"> </w:t>
                              </w:r>
                            </w:p>
                          </w:txbxContent>
                        </wps:txbx>
                        <wps:bodyPr horzOverflow="overflow" vert="horz" lIns="0" tIns="0" rIns="0" bIns="0" rtlCol="0">
                          <a:noAutofit/>
                        </wps:bodyPr>
                      </wps:wsp>
                      <wps:wsp>
                        <wps:cNvPr id="314035" name="Shape 314035"/>
                        <wps:cNvSpPr/>
                        <wps:spPr>
                          <a:xfrm>
                            <a:off x="0" y="1087856"/>
                            <a:ext cx="4761865" cy="12192"/>
                          </a:xfrm>
                          <a:custGeom>
                            <a:avLst/>
                            <a:gdLst/>
                            <a:ahLst/>
                            <a:cxnLst/>
                            <a:rect l="0" t="0" r="0" b="0"/>
                            <a:pathLst>
                              <a:path w="4761865" h="12192">
                                <a:moveTo>
                                  <a:pt x="0" y="0"/>
                                </a:moveTo>
                                <a:lnTo>
                                  <a:pt x="4761865" y="0"/>
                                </a:lnTo>
                                <a:lnTo>
                                  <a:pt x="4761865"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4036" name="Shape 314036"/>
                        <wps:cNvSpPr/>
                        <wps:spPr>
                          <a:xfrm>
                            <a:off x="75819" y="38100"/>
                            <a:ext cx="2113280" cy="961999"/>
                          </a:xfrm>
                          <a:custGeom>
                            <a:avLst/>
                            <a:gdLst/>
                            <a:ahLst/>
                            <a:cxnLst/>
                            <a:rect l="0" t="0" r="0" b="0"/>
                            <a:pathLst>
                              <a:path w="2113280" h="961999">
                                <a:moveTo>
                                  <a:pt x="0" y="0"/>
                                </a:moveTo>
                                <a:lnTo>
                                  <a:pt x="2113280" y="0"/>
                                </a:lnTo>
                                <a:lnTo>
                                  <a:pt x="2113280" y="961999"/>
                                </a:lnTo>
                                <a:lnTo>
                                  <a:pt x="0" y="961999"/>
                                </a:lnTo>
                                <a:lnTo>
                                  <a:pt x="0" y="0"/>
                                </a:lnTo>
                              </a:path>
                            </a:pathLst>
                          </a:custGeom>
                          <a:ln w="0" cap="flat">
                            <a:miter lim="127000"/>
                          </a:ln>
                        </wps:spPr>
                        <wps:style>
                          <a:lnRef idx="0">
                            <a:srgbClr val="000000">
                              <a:alpha val="0"/>
                            </a:srgbClr>
                          </a:lnRef>
                          <a:fillRef idx="1">
                            <a:srgbClr val="C5E0B4"/>
                          </a:fillRef>
                          <a:effectRef idx="0">
                            <a:scrgbClr r="0" g="0" b="0"/>
                          </a:effectRef>
                          <a:fontRef idx="none"/>
                        </wps:style>
                        <wps:bodyPr/>
                      </wps:wsp>
                      <pic:pic xmlns:pic="http://schemas.openxmlformats.org/drawingml/2006/picture">
                        <pic:nvPicPr>
                          <pic:cNvPr id="12449" name="Picture 12449"/>
                          <pic:cNvPicPr/>
                        </pic:nvPicPr>
                        <pic:blipFill>
                          <a:blip r:embed="rId422"/>
                          <a:stretch>
                            <a:fillRect/>
                          </a:stretch>
                        </pic:blipFill>
                        <pic:spPr>
                          <a:xfrm>
                            <a:off x="75819" y="38112"/>
                            <a:ext cx="2113280" cy="961987"/>
                          </a:xfrm>
                          <a:prstGeom prst="rect">
                            <a:avLst/>
                          </a:prstGeom>
                        </pic:spPr>
                      </pic:pic>
                      <wps:wsp>
                        <wps:cNvPr id="12450" name="Shape 12450"/>
                        <wps:cNvSpPr/>
                        <wps:spPr>
                          <a:xfrm>
                            <a:off x="37719" y="0"/>
                            <a:ext cx="2189480" cy="1038199"/>
                          </a:xfrm>
                          <a:custGeom>
                            <a:avLst/>
                            <a:gdLst/>
                            <a:ahLst/>
                            <a:cxnLst/>
                            <a:rect l="0" t="0" r="0" b="0"/>
                            <a:pathLst>
                              <a:path w="2189480" h="1038199">
                                <a:moveTo>
                                  <a:pt x="0" y="1038199"/>
                                </a:moveTo>
                                <a:lnTo>
                                  <a:pt x="2189480" y="1038199"/>
                                </a:lnTo>
                                <a:lnTo>
                                  <a:pt x="2189480" y="0"/>
                                </a:lnTo>
                                <a:lnTo>
                                  <a:pt x="0" y="0"/>
                                </a:lnTo>
                                <a:close/>
                              </a:path>
                            </a:pathLst>
                          </a:custGeom>
                          <a:ln w="76200" cap="flat">
                            <a:miter lim="127000"/>
                          </a:ln>
                        </wps:spPr>
                        <wps:style>
                          <a:lnRef idx="1">
                            <a:srgbClr val="FFFFFF"/>
                          </a:lnRef>
                          <a:fillRef idx="0">
                            <a:srgbClr val="000000">
                              <a:alpha val="0"/>
                            </a:srgbClr>
                          </a:fillRef>
                          <a:effectRef idx="0">
                            <a:scrgbClr r="0" g="0" b="0"/>
                          </a:effectRef>
                          <a:fontRef idx="none"/>
                        </wps:style>
                        <wps:bodyPr/>
                      </wps:wsp>
                      <wps:wsp>
                        <wps:cNvPr id="314037" name="Shape 314037"/>
                        <wps:cNvSpPr/>
                        <wps:spPr>
                          <a:xfrm>
                            <a:off x="2342769" y="400024"/>
                            <a:ext cx="2342007" cy="586740"/>
                          </a:xfrm>
                          <a:custGeom>
                            <a:avLst/>
                            <a:gdLst/>
                            <a:ahLst/>
                            <a:cxnLst/>
                            <a:rect l="0" t="0" r="0" b="0"/>
                            <a:pathLst>
                              <a:path w="2342007" h="586740">
                                <a:moveTo>
                                  <a:pt x="0" y="0"/>
                                </a:moveTo>
                                <a:lnTo>
                                  <a:pt x="2342007" y="0"/>
                                </a:lnTo>
                                <a:lnTo>
                                  <a:pt x="2342007" y="586740"/>
                                </a:lnTo>
                                <a:lnTo>
                                  <a:pt x="0" y="586740"/>
                                </a:lnTo>
                                <a:lnTo>
                                  <a:pt x="0" y="0"/>
                                </a:lnTo>
                              </a:path>
                            </a:pathLst>
                          </a:custGeom>
                          <a:ln w="0" cap="flat">
                            <a:miter lim="127000"/>
                          </a:ln>
                        </wps:spPr>
                        <wps:style>
                          <a:lnRef idx="0">
                            <a:srgbClr val="000000">
                              <a:alpha val="0"/>
                            </a:srgbClr>
                          </a:lnRef>
                          <a:fillRef idx="1">
                            <a:srgbClr val="C5E0B4"/>
                          </a:fillRef>
                          <a:effectRef idx="0">
                            <a:scrgbClr r="0" g="0" b="0"/>
                          </a:effectRef>
                          <a:fontRef idx="none"/>
                        </wps:style>
                        <wps:bodyPr/>
                      </wps:wsp>
                      <pic:pic xmlns:pic="http://schemas.openxmlformats.org/drawingml/2006/picture">
                        <pic:nvPicPr>
                          <pic:cNvPr id="12453" name="Picture 12453"/>
                          <pic:cNvPicPr/>
                        </pic:nvPicPr>
                        <pic:blipFill>
                          <a:blip r:embed="rId423"/>
                          <a:stretch>
                            <a:fillRect/>
                          </a:stretch>
                        </pic:blipFill>
                        <pic:spPr>
                          <a:xfrm>
                            <a:off x="2342769" y="400024"/>
                            <a:ext cx="2342007" cy="586740"/>
                          </a:xfrm>
                          <a:prstGeom prst="rect">
                            <a:avLst/>
                          </a:prstGeom>
                        </pic:spPr>
                      </pic:pic>
                      <wps:wsp>
                        <wps:cNvPr id="12454" name="Shape 12454"/>
                        <wps:cNvSpPr/>
                        <wps:spPr>
                          <a:xfrm>
                            <a:off x="2304669" y="361924"/>
                            <a:ext cx="2418207" cy="662940"/>
                          </a:xfrm>
                          <a:custGeom>
                            <a:avLst/>
                            <a:gdLst/>
                            <a:ahLst/>
                            <a:cxnLst/>
                            <a:rect l="0" t="0" r="0" b="0"/>
                            <a:pathLst>
                              <a:path w="2418207" h="662940">
                                <a:moveTo>
                                  <a:pt x="0" y="662940"/>
                                </a:moveTo>
                                <a:lnTo>
                                  <a:pt x="2418207" y="662940"/>
                                </a:lnTo>
                                <a:lnTo>
                                  <a:pt x="2418207" y="0"/>
                                </a:lnTo>
                                <a:lnTo>
                                  <a:pt x="0" y="0"/>
                                </a:lnTo>
                                <a:close/>
                              </a:path>
                            </a:pathLst>
                          </a:custGeom>
                          <a:ln w="76200" cap="flat">
                            <a:miter lim="127000"/>
                          </a:ln>
                        </wps:spPr>
                        <wps:style>
                          <a:lnRef idx="1">
                            <a:srgbClr val="FFFFFF"/>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64472" style="width:378.133pt;height:87.8685pt;mso-position-horizontal-relative:char;mso-position-vertical-relative:line" coordsize="48022,11159">
                <v:rect id="Rectangle 12442" style="position:absolute;width:535;height:2415;left:47619;top:9343;" filled="f" stroked="f">
                  <v:textbox inset="0,0,0,0">
                    <w:txbxContent>
                      <w:p>
                        <w:pPr>
                          <w:spacing w:before="0" w:after="160" w:line="259" w:lineRule="auto"/>
                        </w:pPr>
                        <w:r>
                          <w:rPr>
                            <w:rFonts w:cs="Calibri" w:hAnsi="Calibri" w:eastAsia="Calibri" w:ascii="Calibri"/>
                            <w:b w:val="1"/>
                            <w:i w:val="1"/>
                            <w:sz w:val="28"/>
                          </w:rPr>
                          <w:t xml:space="preserve"> </w:t>
                        </w:r>
                      </w:p>
                    </w:txbxContent>
                  </v:textbox>
                </v:rect>
                <v:shape id="Shape 314038" style="position:absolute;width:47618;height:121;left:0;top:10878;" coordsize="4761865,12192" path="m0,0l4761865,0l4761865,12192l0,12192l0,0">
                  <v:stroke weight="0pt" endcap="flat" joinstyle="miter" miterlimit="10" on="false" color="#000000" opacity="0"/>
                  <v:fill on="true" color="#000000"/>
                </v:shape>
                <v:shape id="Shape 314039" style="position:absolute;width:21132;height:9619;left:758;top:381;" coordsize="2113280,961999" path="m0,0l2113280,0l2113280,961999l0,961999l0,0">
                  <v:stroke weight="0pt" endcap="flat" joinstyle="miter" miterlimit="10" on="false" color="#000000" opacity="0"/>
                  <v:fill on="true" color="#c5e0b4"/>
                </v:shape>
                <v:shape id="Picture 12449" style="position:absolute;width:21132;height:9619;left:758;top:381;" filled="f">
                  <v:imagedata r:id="rId424"/>
                </v:shape>
                <v:shape id="Shape 12450" style="position:absolute;width:21894;height:10381;left:377;top:0;" coordsize="2189480,1038199" path="m0,1038199l2189480,1038199l2189480,0l0,0x">
                  <v:stroke weight="6pt" endcap="flat" joinstyle="miter" miterlimit="10" on="true" color="#ffffff"/>
                  <v:fill on="false" color="#000000" opacity="0"/>
                </v:shape>
                <v:shape id="Shape 314040" style="position:absolute;width:23420;height:5867;left:23427;top:4000;" coordsize="2342007,586740" path="m0,0l2342007,0l2342007,586740l0,586740l0,0">
                  <v:stroke weight="0pt" endcap="flat" joinstyle="miter" miterlimit="10" on="false" color="#000000" opacity="0"/>
                  <v:fill on="true" color="#c5e0b4"/>
                </v:shape>
                <v:shape id="Picture 12453" style="position:absolute;width:23420;height:5867;left:23427;top:4000;" filled="f">
                  <v:imagedata r:id="rId425"/>
                </v:shape>
                <v:shape id="Shape 12454" style="position:absolute;width:24182;height:6629;left:23046;top:3619;" coordsize="2418207,662940" path="m0,662940l2418207,662940l2418207,0l0,0x">
                  <v:stroke weight="6pt" endcap="flat" joinstyle="miter" miterlimit="10" on="true" color="#ffffff"/>
                  <v:fill on="false" color="#000000" opacity="0"/>
                </v:shape>
              </v:group>
            </w:pict>
          </mc:Fallback>
        </mc:AlternateContent>
      </w:r>
    </w:p>
    <w:p w14:paraId="2C37CDE3" w14:textId="77777777" w:rsidR="00A97412" w:rsidRDefault="00000000">
      <w:pPr>
        <w:spacing w:after="0" w:line="260" w:lineRule="auto"/>
        <w:ind w:left="822" w:right="816" w:hanging="10"/>
        <w:jc w:val="center"/>
      </w:pPr>
      <w:r>
        <w:rPr>
          <w:color w:val="2F5496"/>
          <w:sz w:val="32"/>
        </w:rPr>
        <w:t xml:space="preserve">PATCH PANEL </w:t>
      </w:r>
    </w:p>
    <w:p w14:paraId="73E25880" w14:textId="77777777" w:rsidR="00A97412" w:rsidRDefault="00000000">
      <w:pPr>
        <w:spacing w:after="331"/>
        <w:ind w:left="2734"/>
      </w:pPr>
      <w:r>
        <w:rPr>
          <w:noProof/>
        </w:rPr>
        <mc:AlternateContent>
          <mc:Choice Requires="wpg">
            <w:drawing>
              <wp:inline distT="0" distB="0" distL="0" distR="0" wp14:anchorId="7368B45B" wp14:editId="12DBF67B">
                <wp:extent cx="3215425" cy="1630306"/>
                <wp:effectExtent l="0" t="0" r="0" b="0"/>
                <wp:docPr id="262845" name="Group 262845"/>
                <wp:cNvGraphicFramePr/>
                <a:graphic xmlns:a="http://schemas.openxmlformats.org/drawingml/2006/main">
                  <a:graphicData uri="http://schemas.microsoft.com/office/word/2010/wordprocessingGroup">
                    <wpg:wgp>
                      <wpg:cNvGrpSpPr/>
                      <wpg:grpSpPr>
                        <a:xfrm>
                          <a:off x="0" y="0"/>
                          <a:ext cx="3215425" cy="1630306"/>
                          <a:chOff x="0" y="0"/>
                          <a:chExt cx="3215425" cy="1630306"/>
                        </a:xfrm>
                      </wpg:grpSpPr>
                      <pic:pic xmlns:pic="http://schemas.openxmlformats.org/drawingml/2006/picture">
                        <pic:nvPicPr>
                          <pic:cNvPr id="12460" name="Picture 12460"/>
                          <pic:cNvPicPr/>
                        </pic:nvPicPr>
                        <pic:blipFill>
                          <a:blip r:embed="rId426"/>
                          <a:stretch>
                            <a:fillRect/>
                          </a:stretch>
                        </pic:blipFill>
                        <pic:spPr>
                          <a:xfrm>
                            <a:off x="0" y="0"/>
                            <a:ext cx="3174365" cy="1582420"/>
                          </a:xfrm>
                          <a:prstGeom prst="rect">
                            <a:avLst/>
                          </a:prstGeom>
                        </pic:spPr>
                      </pic:pic>
                      <wps:wsp>
                        <wps:cNvPr id="12461" name="Rectangle 12461"/>
                        <wps:cNvSpPr/>
                        <wps:spPr>
                          <a:xfrm>
                            <a:off x="3175127" y="1448689"/>
                            <a:ext cx="53596" cy="241550"/>
                          </a:xfrm>
                          <a:prstGeom prst="rect">
                            <a:avLst/>
                          </a:prstGeom>
                          <a:ln>
                            <a:noFill/>
                          </a:ln>
                        </wps:spPr>
                        <wps:txbx>
                          <w:txbxContent>
                            <w:p w14:paraId="6D72F7F5" w14:textId="77777777" w:rsidR="00A97412" w:rsidRDefault="00000000">
                              <w:r>
                                <w:rPr>
                                  <w:b/>
                                  <w:i/>
                                  <w:sz w:val="28"/>
                                </w:rPr>
                                <w:t xml:space="preserve"> </w:t>
                              </w:r>
                            </w:p>
                          </w:txbxContent>
                        </wps:txbx>
                        <wps:bodyPr horzOverflow="overflow" vert="horz" lIns="0" tIns="0" rIns="0" bIns="0" rtlCol="0">
                          <a:noAutofit/>
                        </wps:bodyPr>
                      </wps:wsp>
                      <wps:wsp>
                        <wps:cNvPr id="314041" name="Shape 314041"/>
                        <wps:cNvSpPr/>
                        <wps:spPr>
                          <a:xfrm>
                            <a:off x="0" y="1602231"/>
                            <a:ext cx="3175127" cy="12192"/>
                          </a:xfrm>
                          <a:custGeom>
                            <a:avLst/>
                            <a:gdLst/>
                            <a:ahLst/>
                            <a:cxnLst/>
                            <a:rect l="0" t="0" r="0" b="0"/>
                            <a:pathLst>
                              <a:path w="3175127" h="12192">
                                <a:moveTo>
                                  <a:pt x="0" y="0"/>
                                </a:moveTo>
                                <a:lnTo>
                                  <a:pt x="3175127" y="0"/>
                                </a:lnTo>
                                <a:lnTo>
                                  <a:pt x="3175127"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62845" style="width:253.183pt;height:128.371pt;mso-position-horizontal-relative:char;mso-position-vertical-relative:line" coordsize="32154,16303">
                <v:shape id="Picture 12460" style="position:absolute;width:31743;height:15824;left:0;top:0;" filled="f">
                  <v:imagedata r:id="rId427"/>
                </v:shape>
                <v:rect id="Rectangle 12461" style="position:absolute;width:535;height:2415;left:31751;top:14486;" filled="f" stroked="f">
                  <v:textbox inset="0,0,0,0">
                    <w:txbxContent>
                      <w:p>
                        <w:pPr>
                          <w:spacing w:before="0" w:after="160" w:line="259" w:lineRule="auto"/>
                        </w:pPr>
                        <w:r>
                          <w:rPr>
                            <w:rFonts w:cs="Calibri" w:hAnsi="Calibri" w:eastAsia="Calibri" w:ascii="Calibri"/>
                            <w:b w:val="1"/>
                            <w:i w:val="1"/>
                            <w:sz w:val="28"/>
                          </w:rPr>
                          <w:t xml:space="preserve"> </w:t>
                        </w:r>
                      </w:p>
                    </w:txbxContent>
                  </v:textbox>
                </v:rect>
                <v:shape id="Shape 314042" style="position:absolute;width:31751;height:121;left:0;top:16022;" coordsize="3175127,12192" path="m0,0l3175127,0l3175127,12192l0,12192l0,0">
                  <v:stroke weight="0pt" endcap="flat" joinstyle="miter" miterlimit="10" on="false" color="#000000" opacity="0"/>
                  <v:fill on="true" color="#000000"/>
                </v:shape>
              </v:group>
            </w:pict>
          </mc:Fallback>
        </mc:AlternateContent>
      </w:r>
    </w:p>
    <w:p w14:paraId="4D6A1AF0" w14:textId="77777777" w:rsidR="00A97412" w:rsidRDefault="00000000">
      <w:pPr>
        <w:spacing w:after="331"/>
        <w:ind w:left="2126"/>
      </w:pPr>
      <w:r>
        <w:rPr>
          <w:noProof/>
        </w:rPr>
        <mc:AlternateContent>
          <mc:Choice Requires="wpg">
            <w:drawing>
              <wp:inline distT="0" distB="0" distL="0" distR="0" wp14:anchorId="1B8B840F" wp14:editId="5255EFD7">
                <wp:extent cx="3985934" cy="1780673"/>
                <wp:effectExtent l="0" t="0" r="0" b="0"/>
                <wp:docPr id="262846" name="Group 262846"/>
                <wp:cNvGraphicFramePr/>
                <a:graphic xmlns:a="http://schemas.openxmlformats.org/drawingml/2006/main">
                  <a:graphicData uri="http://schemas.microsoft.com/office/word/2010/wordprocessingGroup">
                    <wpg:wgp>
                      <wpg:cNvGrpSpPr/>
                      <wpg:grpSpPr>
                        <a:xfrm>
                          <a:off x="0" y="0"/>
                          <a:ext cx="3985934" cy="1780673"/>
                          <a:chOff x="0" y="0"/>
                          <a:chExt cx="3985934" cy="1780673"/>
                        </a:xfrm>
                      </wpg:grpSpPr>
                      <wps:wsp>
                        <wps:cNvPr id="12463" name="Rectangle 12463"/>
                        <wps:cNvSpPr/>
                        <wps:spPr>
                          <a:xfrm>
                            <a:off x="831469" y="0"/>
                            <a:ext cx="3033858" cy="274582"/>
                          </a:xfrm>
                          <a:prstGeom prst="rect">
                            <a:avLst/>
                          </a:prstGeom>
                          <a:ln>
                            <a:noFill/>
                          </a:ln>
                        </wps:spPr>
                        <wps:txbx>
                          <w:txbxContent>
                            <w:p w14:paraId="7626AA69" w14:textId="77777777" w:rsidR="00A97412" w:rsidRDefault="00000000">
                              <w:r>
                                <w:rPr>
                                  <w:color w:val="2F5496"/>
                                  <w:sz w:val="32"/>
                                </w:rPr>
                                <w:t>PATCH PANEL (Fibra Óptica)</w:t>
                              </w:r>
                            </w:p>
                          </w:txbxContent>
                        </wps:txbx>
                        <wps:bodyPr horzOverflow="overflow" vert="horz" lIns="0" tIns="0" rIns="0" bIns="0" rtlCol="0">
                          <a:noAutofit/>
                        </wps:bodyPr>
                      </wps:wsp>
                      <wps:wsp>
                        <wps:cNvPr id="12464" name="Rectangle 12464"/>
                        <wps:cNvSpPr/>
                        <wps:spPr>
                          <a:xfrm>
                            <a:off x="3114675" y="0"/>
                            <a:ext cx="60925" cy="274582"/>
                          </a:xfrm>
                          <a:prstGeom prst="rect">
                            <a:avLst/>
                          </a:prstGeom>
                          <a:ln>
                            <a:noFill/>
                          </a:ln>
                        </wps:spPr>
                        <wps:txbx>
                          <w:txbxContent>
                            <w:p w14:paraId="5E726C86" w14:textId="77777777" w:rsidR="00A97412" w:rsidRDefault="00000000">
                              <w:r>
                                <w:rPr>
                                  <w:color w:val="2F5496"/>
                                  <w:sz w:val="32"/>
                                </w:rPr>
                                <w:t xml:space="preserve"> </w:t>
                              </w:r>
                            </w:p>
                          </w:txbxContent>
                        </wps:txbx>
                        <wps:bodyPr horzOverflow="overflow" vert="horz" lIns="0" tIns="0" rIns="0" bIns="0" rtlCol="0">
                          <a:noAutofit/>
                        </wps:bodyPr>
                      </wps:wsp>
                      <pic:pic xmlns:pic="http://schemas.openxmlformats.org/drawingml/2006/picture">
                        <pic:nvPicPr>
                          <pic:cNvPr id="12466" name="Picture 12466"/>
                          <pic:cNvPicPr/>
                        </pic:nvPicPr>
                        <pic:blipFill>
                          <a:blip r:embed="rId428"/>
                          <a:stretch>
                            <a:fillRect/>
                          </a:stretch>
                        </pic:blipFill>
                        <pic:spPr>
                          <a:xfrm>
                            <a:off x="0" y="227838"/>
                            <a:ext cx="2543810" cy="1504315"/>
                          </a:xfrm>
                          <a:prstGeom prst="rect">
                            <a:avLst/>
                          </a:prstGeom>
                        </pic:spPr>
                      </pic:pic>
                      <pic:pic xmlns:pic="http://schemas.openxmlformats.org/drawingml/2006/picture">
                        <pic:nvPicPr>
                          <pic:cNvPr id="12468" name="Picture 12468"/>
                          <pic:cNvPicPr/>
                        </pic:nvPicPr>
                        <pic:blipFill>
                          <a:blip r:embed="rId429"/>
                          <a:stretch>
                            <a:fillRect/>
                          </a:stretch>
                        </pic:blipFill>
                        <pic:spPr>
                          <a:xfrm>
                            <a:off x="2543810" y="331343"/>
                            <a:ext cx="1400810" cy="1400810"/>
                          </a:xfrm>
                          <a:prstGeom prst="rect">
                            <a:avLst/>
                          </a:prstGeom>
                        </pic:spPr>
                      </pic:pic>
                      <wps:wsp>
                        <wps:cNvPr id="12469" name="Rectangle 12469"/>
                        <wps:cNvSpPr/>
                        <wps:spPr>
                          <a:xfrm>
                            <a:off x="3945636" y="1599057"/>
                            <a:ext cx="53596" cy="241550"/>
                          </a:xfrm>
                          <a:prstGeom prst="rect">
                            <a:avLst/>
                          </a:prstGeom>
                          <a:ln>
                            <a:noFill/>
                          </a:ln>
                        </wps:spPr>
                        <wps:txbx>
                          <w:txbxContent>
                            <w:p w14:paraId="140E67AA" w14:textId="77777777" w:rsidR="00A97412" w:rsidRDefault="00000000">
                              <w:r>
                                <w:rPr>
                                  <w:b/>
                                  <w:i/>
                                  <w:sz w:val="28"/>
                                </w:rPr>
                                <w:t xml:space="preserve"> </w:t>
                              </w:r>
                            </w:p>
                          </w:txbxContent>
                        </wps:txbx>
                        <wps:bodyPr horzOverflow="overflow" vert="horz" lIns="0" tIns="0" rIns="0" bIns="0" rtlCol="0">
                          <a:noAutofit/>
                        </wps:bodyPr>
                      </wps:wsp>
                      <wps:wsp>
                        <wps:cNvPr id="314043" name="Shape 314043"/>
                        <wps:cNvSpPr/>
                        <wps:spPr>
                          <a:xfrm>
                            <a:off x="508" y="1752600"/>
                            <a:ext cx="3945001" cy="12192"/>
                          </a:xfrm>
                          <a:custGeom>
                            <a:avLst/>
                            <a:gdLst/>
                            <a:ahLst/>
                            <a:cxnLst/>
                            <a:rect l="0" t="0" r="0" b="0"/>
                            <a:pathLst>
                              <a:path w="3945001" h="12192">
                                <a:moveTo>
                                  <a:pt x="0" y="0"/>
                                </a:moveTo>
                                <a:lnTo>
                                  <a:pt x="3945001" y="0"/>
                                </a:lnTo>
                                <a:lnTo>
                                  <a:pt x="3945001"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62846" style="width:313.853pt;height:140.21pt;mso-position-horizontal-relative:char;mso-position-vertical-relative:line" coordsize="39859,17806">
                <v:rect id="Rectangle 12463" style="position:absolute;width:30338;height:2745;left:8314;top:0;" filled="f" stroked="f">
                  <v:textbox inset="0,0,0,0">
                    <w:txbxContent>
                      <w:p>
                        <w:pPr>
                          <w:spacing w:before="0" w:after="160" w:line="259" w:lineRule="auto"/>
                        </w:pPr>
                        <w:r>
                          <w:rPr>
                            <w:rFonts w:cs="Calibri" w:hAnsi="Calibri" w:eastAsia="Calibri" w:ascii="Calibri"/>
                            <w:color w:val="2f5496"/>
                            <w:sz w:val="32"/>
                          </w:rPr>
                          <w:t xml:space="preserve">PATCH PANEL (Fibra Óptica)</w:t>
                        </w:r>
                      </w:p>
                    </w:txbxContent>
                  </v:textbox>
                </v:rect>
                <v:rect id="Rectangle 12464" style="position:absolute;width:609;height:2745;left:31146;top:0;" filled="f" stroked="f">
                  <v:textbox inset="0,0,0,0">
                    <w:txbxContent>
                      <w:p>
                        <w:pPr>
                          <w:spacing w:before="0" w:after="160" w:line="259" w:lineRule="auto"/>
                        </w:pPr>
                        <w:r>
                          <w:rPr>
                            <w:rFonts w:cs="Calibri" w:hAnsi="Calibri" w:eastAsia="Calibri" w:ascii="Calibri"/>
                            <w:color w:val="2f5496"/>
                            <w:sz w:val="32"/>
                          </w:rPr>
                          <w:t xml:space="preserve"> </w:t>
                        </w:r>
                      </w:p>
                    </w:txbxContent>
                  </v:textbox>
                </v:rect>
                <v:shape id="Picture 12466" style="position:absolute;width:25438;height:15043;left:0;top:2278;" filled="f">
                  <v:imagedata r:id="rId430"/>
                </v:shape>
                <v:shape id="Picture 12468" style="position:absolute;width:14008;height:14008;left:25438;top:3313;" filled="f">
                  <v:imagedata r:id="rId431"/>
                </v:shape>
                <v:rect id="Rectangle 12469" style="position:absolute;width:535;height:2415;left:39456;top:15990;" filled="f" stroked="f">
                  <v:textbox inset="0,0,0,0">
                    <w:txbxContent>
                      <w:p>
                        <w:pPr>
                          <w:spacing w:before="0" w:after="160" w:line="259" w:lineRule="auto"/>
                        </w:pPr>
                        <w:r>
                          <w:rPr>
                            <w:rFonts w:cs="Calibri" w:hAnsi="Calibri" w:eastAsia="Calibri" w:ascii="Calibri"/>
                            <w:b w:val="1"/>
                            <w:i w:val="1"/>
                            <w:sz w:val="28"/>
                          </w:rPr>
                          <w:t xml:space="preserve"> </w:t>
                        </w:r>
                      </w:p>
                    </w:txbxContent>
                  </v:textbox>
                </v:rect>
                <v:shape id="Shape 314044" style="position:absolute;width:39450;height:121;left:5;top:17526;" coordsize="3945001,12192" path="m0,0l3945001,0l3945001,12192l0,12192l0,0">
                  <v:stroke weight="0pt" endcap="flat" joinstyle="miter" miterlimit="10" on="false" color="#000000" opacity="0"/>
                  <v:fill on="true" color="#000000"/>
                </v:shape>
              </v:group>
            </w:pict>
          </mc:Fallback>
        </mc:AlternateContent>
      </w:r>
    </w:p>
    <w:p w14:paraId="7A984D83" w14:textId="77777777" w:rsidR="00A97412" w:rsidRDefault="00000000">
      <w:pPr>
        <w:spacing w:after="0" w:line="260" w:lineRule="auto"/>
        <w:ind w:left="822" w:right="815" w:hanging="10"/>
        <w:jc w:val="center"/>
      </w:pPr>
      <w:proofErr w:type="spellStart"/>
      <w:r>
        <w:rPr>
          <w:color w:val="2F5496"/>
          <w:sz w:val="32"/>
        </w:rPr>
        <w:t>Tranceivers</w:t>
      </w:r>
      <w:proofErr w:type="spellEnd"/>
      <w:r>
        <w:rPr>
          <w:color w:val="2F5496"/>
          <w:sz w:val="32"/>
        </w:rPr>
        <w:t xml:space="preserve"> </w:t>
      </w:r>
      <w:proofErr w:type="gramStart"/>
      <w:r>
        <w:rPr>
          <w:color w:val="2F5496"/>
          <w:sz w:val="32"/>
        </w:rPr>
        <w:t>SFP  (</w:t>
      </w:r>
      <w:proofErr w:type="gramEnd"/>
      <w:r>
        <w:rPr>
          <w:color w:val="2F5496"/>
          <w:sz w:val="32"/>
        </w:rPr>
        <w:t xml:space="preserve">Small </w:t>
      </w:r>
      <w:proofErr w:type="spellStart"/>
      <w:r>
        <w:rPr>
          <w:color w:val="2F5496"/>
          <w:sz w:val="32"/>
        </w:rPr>
        <w:t>Form</w:t>
      </w:r>
      <w:proofErr w:type="spellEnd"/>
      <w:r>
        <w:rPr>
          <w:color w:val="2F5496"/>
          <w:sz w:val="32"/>
        </w:rPr>
        <w:t xml:space="preserve">-Factor Plug-in) </w:t>
      </w:r>
    </w:p>
    <w:p w14:paraId="3FE2A31C" w14:textId="77777777" w:rsidR="00A97412" w:rsidRDefault="00000000">
      <w:pPr>
        <w:numPr>
          <w:ilvl w:val="0"/>
          <w:numId w:val="25"/>
        </w:numPr>
        <w:spacing w:after="12" w:line="267" w:lineRule="auto"/>
        <w:ind w:right="959" w:hanging="360"/>
      </w:pPr>
      <w:r>
        <w:t xml:space="preserve">La mayoría de los equipamientos proveen este tipo de </w:t>
      </w:r>
      <w:proofErr w:type="gramStart"/>
      <w:r>
        <w:t>interface</w:t>
      </w:r>
      <w:proofErr w:type="gramEnd"/>
      <w:r>
        <w:t xml:space="preserve"> en la actualidad.  </w:t>
      </w:r>
    </w:p>
    <w:p w14:paraId="74984136" w14:textId="77777777" w:rsidR="00A97412" w:rsidRDefault="00000000">
      <w:pPr>
        <w:numPr>
          <w:ilvl w:val="0"/>
          <w:numId w:val="25"/>
        </w:numPr>
        <w:spacing w:after="12" w:line="267" w:lineRule="auto"/>
        <w:ind w:right="959" w:hanging="360"/>
      </w:pPr>
      <w:r>
        <w:t xml:space="preserve">Capacidad </w:t>
      </w:r>
      <w:proofErr w:type="spellStart"/>
      <w:r>
        <w:t>hot-plug</w:t>
      </w:r>
      <w:proofErr w:type="spellEnd"/>
      <w:r>
        <w:t xml:space="preserve">  </w:t>
      </w:r>
    </w:p>
    <w:p w14:paraId="100A9EDE" w14:textId="77777777" w:rsidR="00A97412" w:rsidRDefault="00000000">
      <w:pPr>
        <w:numPr>
          <w:ilvl w:val="0"/>
          <w:numId w:val="25"/>
        </w:numPr>
        <w:spacing w:after="12" w:line="267" w:lineRule="auto"/>
        <w:ind w:right="959" w:hanging="360"/>
      </w:pPr>
      <w:r>
        <w:t xml:space="preserve">Distintas potencias para lograr mayores distancias </w:t>
      </w:r>
    </w:p>
    <w:p w14:paraId="027D7402" w14:textId="77777777" w:rsidR="00A97412" w:rsidRDefault="00000000">
      <w:pPr>
        <w:numPr>
          <w:ilvl w:val="0"/>
          <w:numId w:val="25"/>
        </w:numPr>
        <w:spacing w:after="300" w:line="267" w:lineRule="auto"/>
        <w:ind w:right="959" w:hanging="360"/>
      </w:pPr>
      <w:r>
        <w:t xml:space="preserve">Interfaces de fibra o cobre a 100, 1000 y 10G (solo fibra) </w:t>
      </w:r>
    </w:p>
    <w:p w14:paraId="21D81D89" w14:textId="77777777" w:rsidR="00A97412" w:rsidRDefault="00000000">
      <w:pPr>
        <w:spacing w:after="0" w:line="260" w:lineRule="auto"/>
        <w:ind w:left="822" w:right="815" w:hanging="10"/>
        <w:jc w:val="center"/>
      </w:pPr>
      <w:proofErr w:type="spellStart"/>
      <w:r>
        <w:rPr>
          <w:color w:val="2F5496"/>
          <w:sz w:val="32"/>
        </w:rPr>
        <w:t>Tranceivers</w:t>
      </w:r>
      <w:proofErr w:type="spellEnd"/>
      <w:r>
        <w:rPr>
          <w:color w:val="2F5496"/>
          <w:sz w:val="32"/>
        </w:rPr>
        <w:t xml:space="preserve"> </w:t>
      </w:r>
      <w:proofErr w:type="gramStart"/>
      <w:r>
        <w:rPr>
          <w:color w:val="2F5496"/>
          <w:sz w:val="32"/>
        </w:rPr>
        <w:t>SFP  (</w:t>
      </w:r>
      <w:proofErr w:type="gramEnd"/>
      <w:r>
        <w:rPr>
          <w:color w:val="2F5496"/>
          <w:sz w:val="32"/>
        </w:rPr>
        <w:t xml:space="preserve">Small </w:t>
      </w:r>
      <w:proofErr w:type="spellStart"/>
      <w:r>
        <w:rPr>
          <w:color w:val="2F5496"/>
          <w:sz w:val="32"/>
        </w:rPr>
        <w:t>Form</w:t>
      </w:r>
      <w:proofErr w:type="spellEnd"/>
      <w:r>
        <w:rPr>
          <w:color w:val="2F5496"/>
          <w:sz w:val="32"/>
        </w:rPr>
        <w:t xml:space="preserve">-Factor Plug-in) </w:t>
      </w:r>
    </w:p>
    <w:p w14:paraId="7AF1DC12" w14:textId="77777777" w:rsidR="00A97412" w:rsidRDefault="00000000">
      <w:pPr>
        <w:spacing w:after="87"/>
        <w:ind w:left="1041"/>
      </w:pPr>
      <w:r>
        <w:rPr>
          <w:noProof/>
        </w:rPr>
        <w:lastRenderedPageBreak/>
        <mc:AlternateContent>
          <mc:Choice Requires="wpg">
            <w:drawing>
              <wp:inline distT="0" distB="0" distL="0" distR="0" wp14:anchorId="45DEF461" wp14:editId="15520EF3">
                <wp:extent cx="5365814" cy="1423545"/>
                <wp:effectExtent l="0" t="0" r="0" b="0"/>
                <wp:docPr id="262847" name="Group 262847"/>
                <wp:cNvGraphicFramePr/>
                <a:graphic xmlns:a="http://schemas.openxmlformats.org/drawingml/2006/main">
                  <a:graphicData uri="http://schemas.microsoft.com/office/word/2010/wordprocessingGroup">
                    <wpg:wgp>
                      <wpg:cNvGrpSpPr/>
                      <wpg:grpSpPr>
                        <a:xfrm>
                          <a:off x="0" y="0"/>
                          <a:ext cx="5365814" cy="1423545"/>
                          <a:chOff x="0" y="0"/>
                          <a:chExt cx="5365814" cy="1423545"/>
                        </a:xfrm>
                      </wpg:grpSpPr>
                      <wps:wsp>
                        <wps:cNvPr id="12504" name="Rectangle 12504"/>
                        <wps:cNvSpPr/>
                        <wps:spPr>
                          <a:xfrm>
                            <a:off x="5334127" y="905815"/>
                            <a:ext cx="42143" cy="189937"/>
                          </a:xfrm>
                          <a:prstGeom prst="rect">
                            <a:avLst/>
                          </a:prstGeom>
                          <a:ln>
                            <a:noFill/>
                          </a:ln>
                        </wps:spPr>
                        <wps:txbx>
                          <w:txbxContent>
                            <w:p w14:paraId="601843A5" w14:textId="77777777" w:rsidR="00A97412" w:rsidRDefault="00000000">
                              <w:r>
                                <w:t xml:space="preserve"> </w:t>
                              </w:r>
                            </w:p>
                          </w:txbxContent>
                        </wps:txbx>
                        <wps:bodyPr horzOverflow="overflow" vert="horz" lIns="0" tIns="0" rIns="0" bIns="0" rtlCol="0">
                          <a:noAutofit/>
                        </wps:bodyPr>
                      </wps:wsp>
                      <wps:wsp>
                        <wps:cNvPr id="12505" name="Rectangle 12505"/>
                        <wps:cNvSpPr/>
                        <wps:spPr>
                          <a:xfrm>
                            <a:off x="1320800" y="1217092"/>
                            <a:ext cx="3565200" cy="274583"/>
                          </a:xfrm>
                          <a:prstGeom prst="rect">
                            <a:avLst/>
                          </a:prstGeom>
                          <a:ln>
                            <a:noFill/>
                          </a:ln>
                        </wps:spPr>
                        <wps:txbx>
                          <w:txbxContent>
                            <w:p w14:paraId="667CDCF0" w14:textId="77777777" w:rsidR="00A97412" w:rsidRDefault="00000000">
                              <w:r>
                                <w:rPr>
                                  <w:color w:val="2F5496"/>
                                  <w:sz w:val="32"/>
                                </w:rPr>
                                <w:t>Conclusión. Características de CE</w:t>
                              </w:r>
                            </w:p>
                          </w:txbxContent>
                        </wps:txbx>
                        <wps:bodyPr horzOverflow="overflow" vert="horz" lIns="0" tIns="0" rIns="0" bIns="0" rtlCol="0">
                          <a:noAutofit/>
                        </wps:bodyPr>
                      </wps:wsp>
                      <wps:wsp>
                        <wps:cNvPr id="12506" name="Rectangle 12506"/>
                        <wps:cNvSpPr/>
                        <wps:spPr>
                          <a:xfrm>
                            <a:off x="4004818" y="1217092"/>
                            <a:ext cx="60925" cy="274583"/>
                          </a:xfrm>
                          <a:prstGeom prst="rect">
                            <a:avLst/>
                          </a:prstGeom>
                          <a:ln>
                            <a:noFill/>
                          </a:ln>
                        </wps:spPr>
                        <wps:txbx>
                          <w:txbxContent>
                            <w:p w14:paraId="067259A4" w14:textId="77777777" w:rsidR="00A97412" w:rsidRDefault="00000000">
                              <w:r>
                                <w:rPr>
                                  <w:color w:val="2F5496"/>
                                  <w:sz w:val="32"/>
                                </w:rPr>
                                <w:t xml:space="preserve"> </w:t>
                              </w:r>
                            </w:p>
                          </w:txbxContent>
                        </wps:txbx>
                        <wps:bodyPr horzOverflow="overflow" vert="horz" lIns="0" tIns="0" rIns="0" bIns="0" rtlCol="0">
                          <a:noAutofit/>
                        </wps:bodyPr>
                      </wps:wsp>
                      <wps:wsp>
                        <wps:cNvPr id="314045" name="Shape 314045"/>
                        <wps:cNvSpPr/>
                        <wps:spPr>
                          <a:xfrm>
                            <a:off x="38100" y="38151"/>
                            <a:ext cx="1047064" cy="887730"/>
                          </a:xfrm>
                          <a:custGeom>
                            <a:avLst/>
                            <a:gdLst/>
                            <a:ahLst/>
                            <a:cxnLst/>
                            <a:rect l="0" t="0" r="0" b="0"/>
                            <a:pathLst>
                              <a:path w="1047064" h="887730">
                                <a:moveTo>
                                  <a:pt x="0" y="0"/>
                                </a:moveTo>
                                <a:lnTo>
                                  <a:pt x="1047064" y="0"/>
                                </a:lnTo>
                                <a:lnTo>
                                  <a:pt x="1047064" y="887730"/>
                                </a:lnTo>
                                <a:lnTo>
                                  <a:pt x="0" y="887730"/>
                                </a:lnTo>
                                <a:lnTo>
                                  <a:pt x="0" y="0"/>
                                </a:lnTo>
                              </a:path>
                            </a:pathLst>
                          </a:custGeom>
                          <a:ln w="0" cap="flat">
                            <a:miter lim="127000"/>
                          </a:ln>
                        </wps:spPr>
                        <wps:style>
                          <a:lnRef idx="0">
                            <a:srgbClr val="000000">
                              <a:alpha val="0"/>
                            </a:srgbClr>
                          </a:lnRef>
                          <a:fillRef idx="1">
                            <a:srgbClr val="003366"/>
                          </a:fillRef>
                          <a:effectRef idx="0">
                            <a:scrgbClr r="0" g="0" b="0"/>
                          </a:effectRef>
                          <a:fontRef idx="none"/>
                        </wps:style>
                        <wps:bodyPr/>
                      </wps:wsp>
                      <pic:pic xmlns:pic="http://schemas.openxmlformats.org/drawingml/2006/picture">
                        <pic:nvPicPr>
                          <pic:cNvPr id="12542" name="Picture 12542"/>
                          <pic:cNvPicPr/>
                        </pic:nvPicPr>
                        <pic:blipFill>
                          <a:blip r:embed="rId432"/>
                          <a:stretch>
                            <a:fillRect/>
                          </a:stretch>
                        </pic:blipFill>
                        <pic:spPr>
                          <a:xfrm>
                            <a:off x="38100" y="38152"/>
                            <a:ext cx="1047064" cy="887730"/>
                          </a:xfrm>
                          <a:prstGeom prst="rect">
                            <a:avLst/>
                          </a:prstGeom>
                        </pic:spPr>
                      </pic:pic>
                      <wps:wsp>
                        <wps:cNvPr id="12543" name="Shape 12543"/>
                        <wps:cNvSpPr/>
                        <wps:spPr>
                          <a:xfrm>
                            <a:off x="0" y="51"/>
                            <a:ext cx="1123264" cy="963930"/>
                          </a:xfrm>
                          <a:custGeom>
                            <a:avLst/>
                            <a:gdLst/>
                            <a:ahLst/>
                            <a:cxnLst/>
                            <a:rect l="0" t="0" r="0" b="0"/>
                            <a:pathLst>
                              <a:path w="1123264" h="963930">
                                <a:moveTo>
                                  <a:pt x="0" y="963930"/>
                                </a:moveTo>
                                <a:lnTo>
                                  <a:pt x="1123264" y="963930"/>
                                </a:lnTo>
                                <a:lnTo>
                                  <a:pt x="1123264" y="0"/>
                                </a:lnTo>
                                <a:lnTo>
                                  <a:pt x="0" y="0"/>
                                </a:lnTo>
                                <a:close/>
                              </a:path>
                            </a:pathLst>
                          </a:custGeom>
                          <a:ln w="76200" cap="flat">
                            <a:miter lim="127000"/>
                          </a:ln>
                        </wps:spPr>
                        <wps:style>
                          <a:lnRef idx="1">
                            <a:srgbClr val="000000"/>
                          </a:lnRef>
                          <a:fillRef idx="0">
                            <a:srgbClr val="000000">
                              <a:alpha val="0"/>
                            </a:srgbClr>
                          </a:fillRef>
                          <a:effectRef idx="0">
                            <a:scrgbClr r="0" g="0" b="0"/>
                          </a:effectRef>
                          <a:fontRef idx="none"/>
                        </wps:style>
                        <wps:bodyPr/>
                      </wps:wsp>
                      <wps:wsp>
                        <wps:cNvPr id="314046" name="Shape 314046"/>
                        <wps:cNvSpPr/>
                        <wps:spPr>
                          <a:xfrm>
                            <a:off x="1238250" y="38100"/>
                            <a:ext cx="1786255" cy="895274"/>
                          </a:xfrm>
                          <a:custGeom>
                            <a:avLst/>
                            <a:gdLst/>
                            <a:ahLst/>
                            <a:cxnLst/>
                            <a:rect l="0" t="0" r="0" b="0"/>
                            <a:pathLst>
                              <a:path w="1786255" h="895274">
                                <a:moveTo>
                                  <a:pt x="0" y="0"/>
                                </a:moveTo>
                                <a:lnTo>
                                  <a:pt x="1786255" y="0"/>
                                </a:lnTo>
                                <a:lnTo>
                                  <a:pt x="1786255" y="895274"/>
                                </a:lnTo>
                                <a:lnTo>
                                  <a:pt x="0" y="895274"/>
                                </a:lnTo>
                                <a:lnTo>
                                  <a:pt x="0" y="0"/>
                                </a:lnTo>
                              </a:path>
                            </a:pathLst>
                          </a:custGeom>
                          <a:ln w="0" cap="flat">
                            <a:miter lim="127000"/>
                          </a:ln>
                        </wps:spPr>
                        <wps:style>
                          <a:lnRef idx="0">
                            <a:srgbClr val="000000">
                              <a:alpha val="0"/>
                            </a:srgbClr>
                          </a:lnRef>
                          <a:fillRef idx="1">
                            <a:srgbClr val="003366"/>
                          </a:fillRef>
                          <a:effectRef idx="0">
                            <a:scrgbClr r="0" g="0" b="0"/>
                          </a:effectRef>
                          <a:fontRef idx="none"/>
                        </wps:style>
                        <wps:bodyPr/>
                      </wps:wsp>
                      <pic:pic xmlns:pic="http://schemas.openxmlformats.org/drawingml/2006/picture">
                        <pic:nvPicPr>
                          <pic:cNvPr id="12546" name="Picture 12546"/>
                          <pic:cNvPicPr/>
                        </pic:nvPicPr>
                        <pic:blipFill>
                          <a:blip r:embed="rId433"/>
                          <a:stretch>
                            <a:fillRect/>
                          </a:stretch>
                        </pic:blipFill>
                        <pic:spPr>
                          <a:xfrm flipV="1">
                            <a:off x="1238250" y="38151"/>
                            <a:ext cx="1786255" cy="895274"/>
                          </a:xfrm>
                          <a:prstGeom prst="rect">
                            <a:avLst/>
                          </a:prstGeom>
                        </pic:spPr>
                      </pic:pic>
                      <wps:wsp>
                        <wps:cNvPr id="12547" name="Shape 12547"/>
                        <wps:cNvSpPr/>
                        <wps:spPr>
                          <a:xfrm>
                            <a:off x="1200150" y="0"/>
                            <a:ext cx="1862455" cy="971474"/>
                          </a:xfrm>
                          <a:custGeom>
                            <a:avLst/>
                            <a:gdLst/>
                            <a:ahLst/>
                            <a:cxnLst/>
                            <a:rect l="0" t="0" r="0" b="0"/>
                            <a:pathLst>
                              <a:path w="1862455" h="971474">
                                <a:moveTo>
                                  <a:pt x="0" y="971474"/>
                                </a:moveTo>
                                <a:lnTo>
                                  <a:pt x="1862455" y="971474"/>
                                </a:lnTo>
                                <a:lnTo>
                                  <a:pt x="1862455" y="0"/>
                                </a:lnTo>
                                <a:lnTo>
                                  <a:pt x="0" y="0"/>
                                </a:lnTo>
                                <a:close/>
                              </a:path>
                            </a:pathLst>
                          </a:custGeom>
                          <a:ln w="76200" cap="flat">
                            <a:miter lim="127000"/>
                          </a:ln>
                        </wps:spPr>
                        <wps:style>
                          <a:lnRef idx="1">
                            <a:srgbClr val="000000"/>
                          </a:lnRef>
                          <a:fillRef idx="0">
                            <a:srgbClr val="000000">
                              <a:alpha val="0"/>
                            </a:srgbClr>
                          </a:fillRef>
                          <a:effectRef idx="0">
                            <a:scrgbClr r="0" g="0" b="0"/>
                          </a:effectRef>
                          <a:fontRef idx="none"/>
                        </wps:style>
                        <wps:bodyPr/>
                      </wps:wsp>
                      <wps:wsp>
                        <wps:cNvPr id="314047" name="Shape 314047"/>
                        <wps:cNvSpPr/>
                        <wps:spPr>
                          <a:xfrm>
                            <a:off x="3181350" y="495351"/>
                            <a:ext cx="2074672" cy="441325"/>
                          </a:xfrm>
                          <a:custGeom>
                            <a:avLst/>
                            <a:gdLst/>
                            <a:ahLst/>
                            <a:cxnLst/>
                            <a:rect l="0" t="0" r="0" b="0"/>
                            <a:pathLst>
                              <a:path w="2074672" h="441325">
                                <a:moveTo>
                                  <a:pt x="0" y="0"/>
                                </a:moveTo>
                                <a:lnTo>
                                  <a:pt x="2074672" y="0"/>
                                </a:lnTo>
                                <a:lnTo>
                                  <a:pt x="2074672" y="441325"/>
                                </a:lnTo>
                                <a:lnTo>
                                  <a:pt x="0" y="441325"/>
                                </a:lnTo>
                                <a:lnTo>
                                  <a:pt x="0" y="0"/>
                                </a:lnTo>
                              </a:path>
                            </a:pathLst>
                          </a:custGeom>
                          <a:ln w="0" cap="flat">
                            <a:miter lim="127000"/>
                          </a:ln>
                        </wps:spPr>
                        <wps:style>
                          <a:lnRef idx="0">
                            <a:srgbClr val="000000">
                              <a:alpha val="0"/>
                            </a:srgbClr>
                          </a:lnRef>
                          <a:fillRef idx="1">
                            <a:srgbClr val="003366"/>
                          </a:fillRef>
                          <a:effectRef idx="0">
                            <a:scrgbClr r="0" g="0" b="0"/>
                          </a:effectRef>
                          <a:fontRef idx="none"/>
                        </wps:style>
                        <wps:bodyPr/>
                      </wps:wsp>
                      <pic:pic xmlns:pic="http://schemas.openxmlformats.org/drawingml/2006/picture">
                        <pic:nvPicPr>
                          <pic:cNvPr id="12550" name="Picture 12550"/>
                          <pic:cNvPicPr/>
                        </pic:nvPicPr>
                        <pic:blipFill>
                          <a:blip r:embed="rId434"/>
                          <a:stretch>
                            <a:fillRect/>
                          </a:stretch>
                        </pic:blipFill>
                        <pic:spPr>
                          <a:xfrm>
                            <a:off x="3181350" y="495351"/>
                            <a:ext cx="2074672" cy="441325"/>
                          </a:xfrm>
                          <a:prstGeom prst="rect">
                            <a:avLst/>
                          </a:prstGeom>
                        </pic:spPr>
                      </pic:pic>
                      <wps:wsp>
                        <wps:cNvPr id="12551" name="Shape 12551"/>
                        <wps:cNvSpPr/>
                        <wps:spPr>
                          <a:xfrm>
                            <a:off x="3143250" y="457251"/>
                            <a:ext cx="2150872" cy="517525"/>
                          </a:xfrm>
                          <a:custGeom>
                            <a:avLst/>
                            <a:gdLst/>
                            <a:ahLst/>
                            <a:cxnLst/>
                            <a:rect l="0" t="0" r="0" b="0"/>
                            <a:pathLst>
                              <a:path w="2150872" h="517525">
                                <a:moveTo>
                                  <a:pt x="0" y="517525"/>
                                </a:moveTo>
                                <a:lnTo>
                                  <a:pt x="2150872" y="517525"/>
                                </a:lnTo>
                                <a:lnTo>
                                  <a:pt x="2150872" y="0"/>
                                </a:lnTo>
                                <a:lnTo>
                                  <a:pt x="0" y="0"/>
                                </a:lnTo>
                                <a:close/>
                              </a:path>
                            </a:pathLst>
                          </a:custGeom>
                          <a:ln w="762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62847" style="width:422.505pt;height:112.09pt;mso-position-horizontal-relative:char;mso-position-vertical-relative:line" coordsize="53658,14235">
                <v:rect id="Rectangle 12504" style="position:absolute;width:421;height:1899;left:53341;top:9058;" filled="f" stroked="f">
                  <v:textbox inset="0,0,0,0">
                    <w:txbxContent>
                      <w:p>
                        <w:pPr>
                          <w:spacing w:before="0" w:after="160" w:line="259" w:lineRule="auto"/>
                        </w:pPr>
                        <w:r>
                          <w:rPr>
                            <w:rFonts w:cs="Calibri" w:hAnsi="Calibri" w:eastAsia="Calibri" w:ascii="Calibri"/>
                            <w:sz w:val="22"/>
                          </w:rPr>
                          <w:t xml:space="preserve"> </w:t>
                        </w:r>
                      </w:p>
                    </w:txbxContent>
                  </v:textbox>
                </v:rect>
                <v:rect id="Rectangle 12505" style="position:absolute;width:35652;height:2745;left:13208;top:12170;" filled="f" stroked="f">
                  <v:textbox inset="0,0,0,0">
                    <w:txbxContent>
                      <w:p>
                        <w:pPr>
                          <w:spacing w:before="0" w:after="160" w:line="259" w:lineRule="auto"/>
                        </w:pPr>
                        <w:r>
                          <w:rPr>
                            <w:rFonts w:cs="Calibri" w:hAnsi="Calibri" w:eastAsia="Calibri" w:ascii="Calibri"/>
                            <w:color w:val="2f5496"/>
                            <w:sz w:val="32"/>
                          </w:rPr>
                          <w:t xml:space="preserve">Conclusión. Características de CE</w:t>
                        </w:r>
                      </w:p>
                    </w:txbxContent>
                  </v:textbox>
                </v:rect>
                <v:rect id="Rectangle 12506" style="position:absolute;width:609;height:2745;left:40048;top:12170;" filled="f" stroked="f">
                  <v:textbox inset="0,0,0,0">
                    <w:txbxContent>
                      <w:p>
                        <w:pPr>
                          <w:spacing w:before="0" w:after="160" w:line="259" w:lineRule="auto"/>
                        </w:pPr>
                        <w:r>
                          <w:rPr>
                            <w:rFonts w:cs="Calibri" w:hAnsi="Calibri" w:eastAsia="Calibri" w:ascii="Calibri"/>
                            <w:color w:val="2f5496"/>
                            <w:sz w:val="32"/>
                          </w:rPr>
                          <w:t xml:space="preserve"> </w:t>
                        </w:r>
                      </w:p>
                    </w:txbxContent>
                  </v:textbox>
                </v:rect>
                <v:shape id="Shape 314048" style="position:absolute;width:10470;height:8877;left:381;top:381;" coordsize="1047064,887730" path="m0,0l1047064,0l1047064,887730l0,887730l0,0">
                  <v:stroke weight="0pt" endcap="flat" joinstyle="miter" miterlimit="10" on="false" color="#000000" opacity="0"/>
                  <v:fill on="true" color="#003366"/>
                </v:shape>
                <v:shape id="Picture 12542" style="position:absolute;width:10470;height:8877;left:381;top:381;" filled="f">
                  <v:imagedata r:id="rId435"/>
                </v:shape>
                <v:shape id="Shape 12543" style="position:absolute;width:11232;height:9639;left:0;top:0;" coordsize="1123264,963930" path="m0,963930l1123264,963930l1123264,0l0,0x">
                  <v:stroke weight="6pt" endcap="flat" joinstyle="miter" miterlimit="10" on="true" color="#000000"/>
                  <v:fill on="false" color="#000000" opacity="0"/>
                </v:shape>
                <v:shape id="Shape 314049" style="position:absolute;width:17862;height:8952;left:12382;top:381;" coordsize="1786255,895274" path="m0,0l1786255,0l1786255,895274l0,895274l0,0">
                  <v:stroke weight="0pt" endcap="flat" joinstyle="miter" miterlimit="10" on="false" color="#000000" opacity="0"/>
                  <v:fill on="true" color="#003366"/>
                </v:shape>
                <v:shape id="Picture 12546" style="position:absolute;width:17862;height:8952;left:12382;top:381;flip:y;" filled="f">
                  <v:imagedata r:id="rId436"/>
                </v:shape>
                <v:shape id="Shape 12547" style="position:absolute;width:18624;height:9714;left:12001;top:0;" coordsize="1862455,971474" path="m0,971474l1862455,971474l1862455,0l0,0x">
                  <v:stroke weight="6pt" endcap="flat" joinstyle="miter" miterlimit="10" on="true" color="#000000"/>
                  <v:fill on="false" color="#000000" opacity="0"/>
                </v:shape>
                <v:shape id="Shape 314050" style="position:absolute;width:20746;height:4413;left:31813;top:4953;" coordsize="2074672,441325" path="m0,0l2074672,0l2074672,441325l0,441325l0,0">
                  <v:stroke weight="0pt" endcap="flat" joinstyle="miter" miterlimit="10" on="false" color="#000000" opacity="0"/>
                  <v:fill on="true" color="#003366"/>
                </v:shape>
                <v:shape id="Picture 12550" style="position:absolute;width:20746;height:4413;left:31813;top:4953;" filled="f">
                  <v:imagedata r:id="rId437"/>
                </v:shape>
                <v:shape id="Shape 12551" style="position:absolute;width:21508;height:5175;left:31432;top:4572;" coordsize="2150872,517525" path="m0,517525l2150872,517525l2150872,0l0,0x">
                  <v:stroke weight="6pt" endcap="flat" joinstyle="miter" miterlimit="10" on="true" color="#000000"/>
                  <v:fill on="false" color="#000000" opacity="0"/>
                </v:shape>
              </v:group>
            </w:pict>
          </mc:Fallback>
        </mc:AlternateContent>
      </w:r>
    </w:p>
    <w:p w14:paraId="2B94A470" w14:textId="77777777" w:rsidR="00A97412" w:rsidRDefault="00000000">
      <w:pPr>
        <w:numPr>
          <w:ilvl w:val="0"/>
          <w:numId w:val="25"/>
        </w:numPr>
        <w:spacing w:after="12" w:line="267" w:lineRule="auto"/>
        <w:ind w:right="959" w:hanging="360"/>
      </w:pPr>
      <w:r>
        <w:t xml:space="preserve">Modularidad </w:t>
      </w:r>
    </w:p>
    <w:p w14:paraId="007526F2" w14:textId="77777777" w:rsidR="00A97412" w:rsidRDefault="00000000">
      <w:pPr>
        <w:numPr>
          <w:ilvl w:val="0"/>
          <w:numId w:val="25"/>
        </w:numPr>
        <w:spacing w:after="12" w:line="267" w:lineRule="auto"/>
        <w:ind w:right="959" w:hanging="360"/>
      </w:pPr>
      <w:r>
        <w:t xml:space="preserve">Flexibilidad </w:t>
      </w:r>
    </w:p>
    <w:p w14:paraId="2963C59E" w14:textId="77777777" w:rsidR="00A97412" w:rsidRDefault="00000000">
      <w:pPr>
        <w:numPr>
          <w:ilvl w:val="0"/>
          <w:numId w:val="25"/>
        </w:numPr>
        <w:spacing w:after="12" w:line="267" w:lineRule="auto"/>
        <w:ind w:right="959" w:hanging="360"/>
      </w:pPr>
      <w:r>
        <w:t xml:space="preserve">Arquitectura Abierta </w:t>
      </w:r>
    </w:p>
    <w:p w14:paraId="73A0FE9C" w14:textId="77777777" w:rsidR="00A97412" w:rsidRDefault="00000000">
      <w:pPr>
        <w:numPr>
          <w:ilvl w:val="0"/>
          <w:numId w:val="25"/>
        </w:numPr>
        <w:spacing w:after="12" w:line="267" w:lineRule="auto"/>
        <w:ind w:right="959" w:hanging="360"/>
      </w:pPr>
      <w:r>
        <w:t xml:space="preserve">Compatible con Estándares </w:t>
      </w:r>
    </w:p>
    <w:p w14:paraId="0254A591" w14:textId="77777777" w:rsidR="00A97412" w:rsidRDefault="00000000">
      <w:pPr>
        <w:numPr>
          <w:ilvl w:val="0"/>
          <w:numId w:val="25"/>
        </w:numPr>
        <w:spacing w:after="300" w:line="267" w:lineRule="auto"/>
        <w:ind w:right="959" w:hanging="360"/>
      </w:pPr>
      <w:r>
        <w:t xml:space="preserve">Future Proofing (Tecnologías Futuras) </w:t>
      </w:r>
    </w:p>
    <w:p w14:paraId="0460635A" w14:textId="77777777" w:rsidR="00A97412" w:rsidRDefault="00000000">
      <w:pPr>
        <w:spacing w:after="0" w:line="260" w:lineRule="auto"/>
        <w:ind w:left="822" w:right="812" w:hanging="10"/>
        <w:jc w:val="center"/>
      </w:pPr>
      <w:r>
        <w:rPr>
          <w:color w:val="2F5496"/>
          <w:sz w:val="32"/>
        </w:rPr>
        <w:t xml:space="preserve">Conclusión – Ventajas de CE </w:t>
      </w:r>
    </w:p>
    <w:p w14:paraId="00D0259B" w14:textId="77777777" w:rsidR="00A97412" w:rsidRDefault="00000000">
      <w:pPr>
        <w:numPr>
          <w:ilvl w:val="0"/>
          <w:numId w:val="25"/>
        </w:numPr>
        <w:spacing w:after="12" w:line="267" w:lineRule="auto"/>
        <w:ind w:right="959" w:hanging="360"/>
      </w:pPr>
      <w:r>
        <w:t xml:space="preserve">Reducción de Costos.   </w:t>
      </w:r>
    </w:p>
    <w:p w14:paraId="4C3F4E5E" w14:textId="77777777" w:rsidR="00A97412" w:rsidRDefault="00000000">
      <w:pPr>
        <w:numPr>
          <w:ilvl w:val="1"/>
          <w:numId w:val="25"/>
        </w:numPr>
        <w:spacing w:after="12" w:line="267" w:lineRule="auto"/>
        <w:ind w:right="959" w:hanging="360"/>
      </w:pPr>
      <w:r>
        <w:t xml:space="preserve">Instalación y materiales (Materiales Estándares). </w:t>
      </w:r>
    </w:p>
    <w:p w14:paraId="33AE3708" w14:textId="77777777" w:rsidR="00A97412" w:rsidRDefault="00000000">
      <w:pPr>
        <w:numPr>
          <w:ilvl w:val="0"/>
          <w:numId w:val="25"/>
        </w:numPr>
        <w:spacing w:after="326" w:line="267" w:lineRule="auto"/>
        <w:ind w:right="959" w:hanging="360"/>
      </w:pPr>
      <w:r>
        <w:t xml:space="preserve">Reducción de Espacio (Ductos y Montantes) </w:t>
      </w:r>
      <w:r>
        <w:rPr>
          <w:rFonts w:ascii="Segoe UI Symbol" w:eastAsia="Segoe UI Symbol" w:hAnsi="Segoe UI Symbol" w:cs="Segoe UI Symbol"/>
        </w:rPr>
        <w:t>•</w:t>
      </w:r>
      <w:r>
        <w:rPr>
          <w:rFonts w:ascii="Arial" w:eastAsia="Arial" w:hAnsi="Arial" w:cs="Arial"/>
        </w:rPr>
        <w:t xml:space="preserve"> </w:t>
      </w:r>
      <w:r>
        <w:rPr>
          <w:rFonts w:ascii="Arial" w:eastAsia="Arial" w:hAnsi="Arial" w:cs="Arial"/>
        </w:rPr>
        <w:tab/>
      </w:r>
      <w:r>
        <w:t xml:space="preserve">Reducción de Gastos.  </w:t>
      </w:r>
      <w:r>
        <w:rPr>
          <w:rFonts w:ascii="Courier New" w:eastAsia="Courier New" w:hAnsi="Courier New" w:cs="Courier New"/>
        </w:rPr>
        <w:t>o</w:t>
      </w:r>
      <w:r>
        <w:rPr>
          <w:rFonts w:ascii="Arial" w:eastAsia="Arial" w:hAnsi="Arial" w:cs="Arial"/>
        </w:rPr>
        <w:t xml:space="preserve"> </w:t>
      </w:r>
      <w:r>
        <w:t xml:space="preserve">Adicionales </w:t>
      </w:r>
      <w:r>
        <w:rPr>
          <w:rFonts w:ascii="Courier New" w:eastAsia="Courier New" w:hAnsi="Courier New" w:cs="Courier New"/>
        </w:rPr>
        <w:t>o</w:t>
      </w:r>
      <w:r>
        <w:rPr>
          <w:rFonts w:ascii="Arial" w:eastAsia="Arial" w:hAnsi="Arial" w:cs="Arial"/>
        </w:rPr>
        <w:t xml:space="preserve"> </w:t>
      </w:r>
      <w:proofErr w:type="gramStart"/>
      <w:r>
        <w:t xml:space="preserve">Cambios  </w:t>
      </w:r>
      <w:r>
        <w:rPr>
          <w:rFonts w:ascii="Courier New" w:eastAsia="Courier New" w:hAnsi="Courier New" w:cs="Courier New"/>
        </w:rPr>
        <w:t>o</w:t>
      </w:r>
      <w:proofErr w:type="gramEnd"/>
      <w:r>
        <w:rPr>
          <w:rFonts w:ascii="Arial" w:eastAsia="Arial" w:hAnsi="Arial" w:cs="Arial"/>
        </w:rPr>
        <w:t xml:space="preserve"> </w:t>
      </w:r>
      <w:r>
        <w:t xml:space="preserve">Administración  </w:t>
      </w:r>
      <w:r>
        <w:rPr>
          <w:rFonts w:ascii="Courier New" w:eastAsia="Courier New" w:hAnsi="Courier New" w:cs="Courier New"/>
        </w:rPr>
        <w:t>o</w:t>
      </w:r>
      <w:r>
        <w:rPr>
          <w:rFonts w:ascii="Arial" w:eastAsia="Arial" w:hAnsi="Arial" w:cs="Arial"/>
        </w:rPr>
        <w:t xml:space="preserve"> </w:t>
      </w:r>
      <w:r>
        <w:t xml:space="preserve">Mantenimiento </w:t>
      </w:r>
    </w:p>
    <w:p w14:paraId="3D8205DF" w14:textId="77777777" w:rsidR="00A97412" w:rsidRDefault="00000000">
      <w:pPr>
        <w:spacing w:after="241" w:line="260" w:lineRule="auto"/>
        <w:ind w:left="822" w:right="815" w:hanging="10"/>
        <w:jc w:val="center"/>
      </w:pPr>
      <w:r>
        <w:rPr>
          <w:color w:val="2F5496"/>
          <w:sz w:val="32"/>
        </w:rPr>
        <w:t xml:space="preserve">El Cableado Estructurado y los Medios Inalámbricos </w:t>
      </w:r>
    </w:p>
    <w:p w14:paraId="40281F4B" w14:textId="77777777" w:rsidR="00A97412" w:rsidRDefault="00000000">
      <w:pPr>
        <w:spacing w:after="0" w:line="260" w:lineRule="auto"/>
        <w:ind w:left="822" w:right="816" w:hanging="10"/>
        <w:jc w:val="center"/>
      </w:pPr>
      <w:r>
        <w:rPr>
          <w:color w:val="2F5496"/>
          <w:sz w:val="32"/>
        </w:rPr>
        <w:t xml:space="preserve">Redes Inalámbricas. Consideraciones </w:t>
      </w:r>
    </w:p>
    <w:p w14:paraId="5E454D92" w14:textId="77777777" w:rsidR="00A97412" w:rsidRDefault="00000000">
      <w:pPr>
        <w:numPr>
          <w:ilvl w:val="0"/>
          <w:numId w:val="25"/>
        </w:numPr>
        <w:spacing w:after="12" w:line="267" w:lineRule="auto"/>
        <w:ind w:right="959" w:hanging="360"/>
      </w:pPr>
      <w:r>
        <w:t xml:space="preserve">Las redes inalámbricas están lejos de suplantar al cableado estructurado. </w:t>
      </w:r>
    </w:p>
    <w:p w14:paraId="23BDC543" w14:textId="77777777" w:rsidR="00A97412" w:rsidRDefault="00000000">
      <w:pPr>
        <w:numPr>
          <w:ilvl w:val="0"/>
          <w:numId w:val="25"/>
        </w:numPr>
        <w:spacing w:after="38" w:line="267" w:lineRule="auto"/>
        <w:ind w:right="959" w:hanging="360"/>
      </w:pPr>
      <w:r>
        <w:t xml:space="preserve">La claridad de la señal es un factor muy importante, por eso la importancia de los obstáculos y las interferencias. </w:t>
      </w:r>
    </w:p>
    <w:p w14:paraId="42457268" w14:textId="77777777" w:rsidR="00A97412" w:rsidRDefault="00000000">
      <w:pPr>
        <w:numPr>
          <w:ilvl w:val="0"/>
          <w:numId w:val="25"/>
        </w:numPr>
        <w:spacing w:after="36" w:line="267" w:lineRule="auto"/>
        <w:ind w:right="959" w:hanging="360"/>
      </w:pPr>
      <w:r>
        <w:t xml:space="preserve">Existen determinados materiales de construcción utilizados en edificios y estructuras, además del terreno local, que limitan la cobertura efectiva. </w:t>
      </w:r>
    </w:p>
    <w:p w14:paraId="7D42DC2A" w14:textId="77777777" w:rsidR="00A97412" w:rsidRDefault="00000000">
      <w:pPr>
        <w:numPr>
          <w:ilvl w:val="0"/>
          <w:numId w:val="25"/>
        </w:numPr>
        <w:spacing w:after="12" w:line="267" w:lineRule="auto"/>
        <w:ind w:right="959" w:hanging="360"/>
      </w:pPr>
      <w:r>
        <w:t xml:space="preserve">En ciertos lugares no son implementadas por factores de seguridad. </w:t>
      </w:r>
    </w:p>
    <w:p w14:paraId="0905360A" w14:textId="77777777" w:rsidR="00A97412" w:rsidRDefault="00000000">
      <w:pPr>
        <w:numPr>
          <w:ilvl w:val="0"/>
          <w:numId w:val="25"/>
        </w:numPr>
        <w:spacing w:after="300" w:line="267" w:lineRule="auto"/>
        <w:ind w:right="959" w:hanging="360"/>
      </w:pPr>
      <w:r>
        <w:t xml:space="preserve">Son fáciles de instalar y fáciles de escalar. </w:t>
      </w:r>
    </w:p>
    <w:p w14:paraId="27F6DDFF" w14:textId="77777777" w:rsidR="00A97412" w:rsidRDefault="00000000">
      <w:pPr>
        <w:spacing w:after="0" w:line="260" w:lineRule="auto"/>
        <w:ind w:left="822" w:right="814" w:hanging="10"/>
        <w:jc w:val="center"/>
      </w:pPr>
      <w:r>
        <w:rPr>
          <w:color w:val="2F5496"/>
          <w:sz w:val="32"/>
        </w:rPr>
        <w:t xml:space="preserve">WLAN Topologías Modos de Operación </w:t>
      </w:r>
    </w:p>
    <w:p w14:paraId="44AF5A9A" w14:textId="77777777" w:rsidR="00A97412" w:rsidRDefault="00000000">
      <w:pPr>
        <w:numPr>
          <w:ilvl w:val="0"/>
          <w:numId w:val="25"/>
        </w:numPr>
        <w:spacing w:after="20"/>
        <w:ind w:right="959" w:hanging="360"/>
      </w:pPr>
      <w:proofErr w:type="gramStart"/>
      <w:r>
        <w:rPr>
          <w:b/>
        </w:rPr>
        <w:t>Infraestructura  -</w:t>
      </w:r>
      <w:proofErr w:type="gramEnd"/>
      <w:r>
        <w:rPr>
          <w:b/>
        </w:rPr>
        <w:t xml:space="preserve">  Puntos de Acceso</w:t>
      </w:r>
      <w:r>
        <w:t xml:space="preserve"> </w:t>
      </w:r>
    </w:p>
    <w:p w14:paraId="16338D0E" w14:textId="77777777" w:rsidR="00A97412" w:rsidRDefault="00000000">
      <w:pPr>
        <w:numPr>
          <w:ilvl w:val="0"/>
          <w:numId w:val="25"/>
        </w:numPr>
        <w:spacing w:after="20"/>
        <w:ind w:right="959" w:hanging="360"/>
      </w:pPr>
      <w:proofErr w:type="gramStart"/>
      <w:r>
        <w:rPr>
          <w:b/>
        </w:rPr>
        <w:t>Infraestructura  -</w:t>
      </w:r>
      <w:proofErr w:type="gramEnd"/>
      <w:r>
        <w:rPr>
          <w:b/>
        </w:rPr>
        <w:t xml:space="preserve"> Puntos de extensión </w:t>
      </w:r>
    </w:p>
    <w:p w14:paraId="52B71406" w14:textId="77777777" w:rsidR="00A97412" w:rsidRDefault="00000000">
      <w:pPr>
        <w:numPr>
          <w:ilvl w:val="0"/>
          <w:numId w:val="25"/>
        </w:numPr>
        <w:spacing w:after="17"/>
        <w:ind w:right="959" w:hanging="360"/>
      </w:pPr>
      <w:r>
        <w:rPr>
          <w:b/>
        </w:rPr>
        <w:t>Infraestructura – Antenas Direccionales</w:t>
      </w:r>
      <w:r>
        <w:t xml:space="preserve"> </w:t>
      </w:r>
    </w:p>
    <w:p w14:paraId="5487FE06" w14:textId="77777777" w:rsidR="00A97412" w:rsidRDefault="00000000">
      <w:pPr>
        <w:numPr>
          <w:ilvl w:val="0"/>
          <w:numId w:val="25"/>
        </w:numPr>
        <w:spacing w:after="159"/>
        <w:ind w:right="959" w:hanging="360"/>
      </w:pPr>
      <w:r>
        <w:rPr>
          <w:b/>
        </w:rPr>
        <w:t xml:space="preserve">Ad – Hoc </w:t>
      </w:r>
    </w:p>
    <w:p w14:paraId="00290FD7" w14:textId="77777777" w:rsidR="00A97412" w:rsidRDefault="00000000">
      <w:pPr>
        <w:spacing w:after="333"/>
        <w:ind w:left="982"/>
      </w:pPr>
      <w:r>
        <w:t xml:space="preserve"> </w:t>
      </w:r>
    </w:p>
    <w:p w14:paraId="42514E8C" w14:textId="77777777" w:rsidR="00A97412" w:rsidRDefault="00000000">
      <w:pPr>
        <w:spacing w:after="0" w:line="260" w:lineRule="auto"/>
        <w:ind w:left="822" w:right="811" w:hanging="10"/>
        <w:jc w:val="center"/>
      </w:pPr>
      <w:r>
        <w:rPr>
          <w:color w:val="2F5496"/>
          <w:sz w:val="32"/>
        </w:rPr>
        <w:t xml:space="preserve">Requerimientos Funcionales. Área de trabajo </w:t>
      </w:r>
    </w:p>
    <w:p w14:paraId="443F277A" w14:textId="77777777" w:rsidR="00A97412" w:rsidRDefault="00000000">
      <w:pPr>
        <w:numPr>
          <w:ilvl w:val="0"/>
          <w:numId w:val="25"/>
        </w:numPr>
        <w:spacing w:after="12" w:line="267" w:lineRule="auto"/>
        <w:ind w:right="959" w:hanging="360"/>
      </w:pPr>
      <w:r>
        <w:t xml:space="preserve">El área de trabajo si puede ser implementada con dispositivos inalámbricos. </w:t>
      </w:r>
    </w:p>
    <w:p w14:paraId="45DA5AA5" w14:textId="77777777" w:rsidR="00A97412" w:rsidRDefault="00000000">
      <w:pPr>
        <w:numPr>
          <w:ilvl w:val="0"/>
          <w:numId w:val="25"/>
        </w:numPr>
        <w:spacing w:after="12" w:line="267" w:lineRule="auto"/>
        <w:ind w:right="959" w:hanging="360"/>
      </w:pPr>
      <w:r>
        <w:t xml:space="preserve">El Elemento Activo de debería ubicarse en el Closet de Telecomunicaciones. </w:t>
      </w:r>
    </w:p>
    <w:p w14:paraId="64D45849" w14:textId="77777777" w:rsidR="00A97412" w:rsidRDefault="00000000">
      <w:pPr>
        <w:numPr>
          <w:ilvl w:val="0"/>
          <w:numId w:val="25"/>
        </w:numPr>
        <w:spacing w:after="106" w:line="267" w:lineRule="auto"/>
        <w:ind w:right="959" w:hanging="360"/>
      </w:pPr>
      <w:r>
        <w:t xml:space="preserve">Las placas de red inalámbricas se conectan a antenas inalámbricas y estás al Elemento Activo. </w:t>
      </w:r>
    </w:p>
    <w:p w14:paraId="414BDB63" w14:textId="77777777" w:rsidR="00A97412" w:rsidRDefault="00000000">
      <w:pPr>
        <w:spacing w:after="0"/>
        <w:ind w:right="2376"/>
        <w:jc w:val="right"/>
      </w:pPr>
      <w:r>
        <w:rPr>
          <w:noProof/>
        </w:rPr>
        <w:lastRenderedPageBreak/>
        <w:drawing>
          <wp:inline distT="0" distB="0" distL="0" distR="0" wp14:anchorId="08142E5D" wp14:editId="09434E1A">
            <wp:extent cx="3104261" cy="1864995"/>
            <wp:effectExtent l="0" t="0" r="0" b="0"/>
            <wp:docPr id="12665" name="Picture 12665"/>
            <wp:cNvGraphicFramePr/>
            <a:graphic xmlns:a="http://schemas.openxmlformats.org/drawingml/2006/main">
              <a:graphicData uri="http://schemas.openxmlformats.org/drawingml/2006/picture">
                <pic:pic xmlns:pic="http://schemas.openxmlformats.org/drawingml/2006/picture">
                  <pic:nvPicPr>
                    <pic:cNvPr id="12665" name="Picture 12665"/>
                    <pic:cNvPicPr/>
                  </pic:nvPicPr>
                  <pic:blipFill>
                    <a:blip r:embed="rId438"/>
                    <a:stretch>
                      <a:fillRect/>
                    </a:stretch>
                  </pic:blipFill>
                  <pic:spPr>
                    <a:xfrm>
                      <a:off x="0" y="0"/>
                      <a:ext cx="3104261" cy="1864995"/>
                    </a:xfrm>
                    <a:prstGeom prst="rect">
                      <a:avLst/>
                    </a:prstGeom>
                  </pic:spPr>
                </pic:pic>
              </a:graphicData>
            </a:graphic>
          </wp:inline>
        </w:drawing>
      </w:r>
      <w:r>
        <w:t xml:space="preserve"> </w:t>
      </w:r>
    </w:p>
    <w:p w14:paraId="162C29E7" w14:textId="77777777" w:rsidR="00A97412" w:rsidRDefault="00000000">
      <w:pPr>
        <w:spacing w:after="0" w:line="260" w:lineRule="auto"/>
        <w:ind w:left="822" w:right="814" w:hanging="10"/>
        <w:jc w:val="center"/>
      </w:pPr>
      <w:r>
        <w:rPr>
          <w:color w:val="2F5496"/>
          <w:sz w:val="32"/>
        </w:rPr>
        <w:t xml:space="preserve">Celdas </w:t>
      </w:r>
    </w:p>
    <w:p w14:paraId="37503A97" w14:textId="77777777" w:rsidR="00A97412" w:rsidRDefault="00000000">
      <w:pPr>
        <w:spacing w:after="268"/>
        <w:ind w:left="1041"/>
      </w:pPr>
      <w:r>
        <w:rPr>
          <w:noProof/>
        </w:rPr>
        <mc:AlternateContent>
          <mc:Choice Requires="wpg">
            <w:drawing>
              <wp:inline distT="0" distB="0" distL="0" distR="0" wp14:anchorId="7617E447" wp14:editId="0D9D77C6">
                <wp:extent cx="3404045" cy="1866581"/>
                <wp:effectExtent l="0" t="0" r="0" b="0"/>
                <wp:docPr id="263215" name="Group 263215"/>
                <wp:cNvGraphicFramePr/>
                <a:graphic xmlns:a="http://schemas.openxmlformats.org/drawingml/2006/main">
                  <a:graphicData uri="http://schemas.microsoft.com/office/word/2010/wordprocessingGroup">
                    <wpg:wgp>
                      <wpg:cNvGrpSpPr/>
                      <wpg:grpSpPr>
                        <a:xfrm>
                          <a:off x="0" y="0"/>
                          <a:ext cx="3404045" cy="1866581"/>
                          <a:chOff x="0" y="0"/>
                          <a:chExt cx="3404045" cy="1866581"/>
                        </a:xfrm>
                      </wpg:grpSpPr>
                      <wps:wsp>
                        <wps:cNvPr id="12670" name="Rectangle 12670"/>
                        <wps:cNvSpPr/>
                        <wps:spPr>
                          <a:xfrm>
                            <a:off x="3372358" y="1723771"/>
                            <a:ext cx="42143" cy="189937"/>
                          </a:xfrm>
                          <a:prstGeom prst="rect">
                            <a:avLst/>
                          </a:prstGeom>
                          <a:ln>
                            <a:noFill/>
                          </a:ln>
                        </wps:spPr>
                        <wps:txbx>
                          <w:txbxContent>
                            <w:p w14:paraId="60F44A07" w14:textId="77777777" w:rsidR="00A97412" w:rsidRDefault="00000000">
                              <w:r>
                                <w:t xml:space="preserve"> </w:t>
                              </w:r>
                            </w:p>
                          </w:txbxContent>
                        </wps:txbx>
                        <wps:bodyPr horzOverflow="overflow" vert="horz" lIns="0" tIns="0" rIns="0" bIns="0" rtlCol="0">
                          <a:noAutofit/>
                        </wps:bodyPr>
                      </wps:wsp>
                      <pic:pic xmlns:pic="http://schemas.openxmlformats.org/drawingml/2006/picture">
                        <pic:nvPicPr>
                          <pic:cNvPr id="12798" name="Picture 12798"/>
                          <pic:cNvPicPr/>
                        </pic:nvPicPr>
                        <pic:blipFill>
                          <a:blip r:embed="rId439"/>
                          <a:stretch>
                            <a:fillRect/>
                          </a:stretch>
                        </pic:blipFill>
                        <pic:spPr>
                          <a:xfrm>
                            <a:off x="38100" y="38100"/>
                            <a:ext cx="3250819" cy="1716405"/>
                          </a:xfrm>
                          <a:prstGeom prst="rect">
                            <a:avLst/>
                          </a:prstGeom>
                        </pic:spPr>
                      </pic:pic>
                      <wps:wsp>
                        <wps:cNvPr id="12799" name="Shape 12799"/>
                        <wps:cNvSpPr/>
                        <wps:spPr>
                          <a:xfrm>
                            <a:off x="0" y="0"/>
                            <a:ext cx="3327020" cy="1792605"/>
                          </a:xfrm>
                          <a:custGeom>
                            <a:avLst/>
                            <a:gdLst/>
                            <a:ahLst/>
                            <a:cxnLst/>
                            <a:rect l="0" t="0" r="0" b="0"/>
                            <a:pathLst>
                              <a:path w="3327020" h="1792605">
                                <a:moveTo>
                                  <a:pt x="0" y="1792605"/>
                                </a:moveTo>
                                <a:lnTo>
                                  <a:pt x="3327020" y="1792605"/>
                                </a:lnTo>
                                <a:lnTo>
                                  <a:pt x="3327020" y="0"/>
                                </a:lnTo>
                                <a:lnTo>
                                  <a:pt x="0" y="0"/>
                                </a:lnTo>
                                <a:close/>
                              </a:path>
                            </a:pathLst>
                          </a:custGeom>
                          <a:ln w="76200" cap="flat">
                            <a:round/>
                          </a:ln>
                        </wps:spPr>
                        <wps:style>
                          <a:lnRef idx="1">
                            <a:srgbClr val="BFBFBF"/>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63215" style="width:268.035pt;height:146.975pt;mso-position-horizontal-relative:char;mso-position-vertical-relative:line" coordsize="34040,18665">
                <v:rect id="Rectangle 12670" style="position:absolute;width:421;height:1899;left:33723;top:17237;" filled="f" stroked="f">
                  <v:textbox inset="0,0,0,0">
                    <w:txbxContent>
                      <w:p>
                        <w:pPr>
                          <w:spacing w:before="0" w:after="160" w:line="259" w:lineRule="auto"/>
                        </w:pPr>
                        <w:r>
                          <w:rPr>
                            <w:rFonts w:cs="Calibri" w:hAnsi="Calibri" w:eastAsia="Calibri" w:ascii="Calibri"/>
                            <w:sz w:val="22"/>
                          </w:rPr>
                          <w:t xml:space="preserve"> </w:t>
                        </w:r>
                      </w:p>
                    </w:txbxContent>
                  </v:textbox>
                </v:rect>
                <v:shape id="Picture 12798" style="position:absolute;width:32508;height:17164;left:381;top:381;" filled="f">
                  <v:imagedata r:id="rId440"/>
                </v:shape>
                <v:shape id="Shape 12799" style="position:absolute;width:33270;height:17926;left:0;top:0;" coordsize="3327020,1792605" path="m0,1792605l3327020,1792605l3327020,0l0,0x">
                  <v:stroke weight="6pt" endcap="flat" joinstyle="round" on="true" color="#bfbfbf"/>
                  <v:fill on="false" color="#000000" opacity="0"/>
                </v:shape>
              </v:group>
            </w:pict>
          </mc:Fallback>
        </mc:AlternateContent>
      </w:r>
    </w:p>
    <w:p w14:paraId="1BE48B20" w14:textId="77777777" w:rsidR="00A97412" w:rsidRDefault="00000000">
      <w:pPr>
        <w:spacing w:after="0" w:line="260" w:lineRule="auto"/>
        <w:ind w:left="822" w:right="814" w:hanging="10"/>
        <w:jc w:val="center"/>
      </w:pPr>
      <w:r>
        <w:rPr>
          <w:color w:val="2F5496"/>
          <w:sz w:val="32"/>
        </w:rPr>
        <w:t xml:space="preserve">Requerimientos Funcionales. Área de trabajo - Antenas </w:t>
      </w:r>
    </w:p>
    <w:p w14:paraId="29B9FD0E" w14:textId="77777777" w:rsidR="00A97412" w:rsidRDefault="00000000">
      <w:pPr>
        <w:numPr>
          <w:ilvl w:val="0"/>
          <w:numId w:val="25"/>
        </w:numPr>
        <w:spacing w:after="12" w:line="267" w:lineRule="auto"/>
        <w:ind w:right="959" w:hanging="360"/>
      </w:pPr>
      <w:r>
        <w:t xml:space="preserve">Direccionales.  </w:t>
      </w:r>
    </w:p>
    <w:p w14:paraId="5F2DBEED" w14:textId="77777777" w:rsidR="00A97412" w:rsidRDefault="00000000">
      <w:pPr>
        <w:tabs>
          <w:tab w:val="center" w:pos="2833"/>
          <w:tab w:val="center" w:pos="3945"/>
        </w:tabs>
        <w:spacing w:after="39" w:line="267" w:lineRule="auto"/>
      </w:pPr>
      <w:r>
        <w:tab/>
      </w:r>
      <w:r>
        <w:rPr>
          <w:rFonts w:ascii="Wingdings" w:eastAsia="Wingdings" w:hAnsi="Wingdings" w:cs="Wingdings"/>
        </w:rPr>
        <w:t>▪</w:t>
      </w:r>
      <w:r>
        <w:rPr>
          <w:rFonts w:ascii="Arial" w:eastAsia="Arial" w:hAnsi="Arial" w:cs="Arial"/>
        </w:rPr>
        <w:t xml:space="preserve"> </w:t>
      </w:r>
      <w:r>
        <w:rPr>
          <w:rFonts w:ascii="Arial" w:eastAsia="Arial" w:hAnsi="Arial" w:cs="Arial"/>
        </w:rPr>
        <w:tab/>
      </w:r>
      <w:r>
        <w:t xml:space="preserve">Cobertura de 80º.  </w:t>
      </w:r>
    </w:p>
    <w:p w14:paraId="790276D1" w14:textId="77777777" w:rsidR="00A97412" w:rsidRDefault="00000000">
      <w:pPr>
        <w:numPr>
          <w:ilvl w:val="0"/>
          <w:numId w:val="25"/>
        </w:numPr>
        <w:spacing w:after="12" w:line="267" w:lineRule="auto"/>
        <w:ind w:right="959" w:hanging="360"/>
      </w:pPr>
      <w:r>
        <w:t xml:space="preserve">Omnidireccionales. </w:t>
      </w:r>
    </w:p>
    <w:p w14:paraId="6E951F44" w14:textId="77777777" w:rsidR="00A97412" w:rsidRDefault="00000000">
      <w:pPr>
        <w:tabs>
          <w:tab w:val="center" w:pos="2833"/>
          <w:tab w:val="center" w:pos="4317"/>
        </w:tabs>
        <w:spacing w:after="36" w:line="267" w:lineRule="auto"/>
      </w:pPr>
      <w:r>
        <w:tab/>
      </w:r>
      <w:r>
        <w:rPr>
          <w:rFonts w:ascii="Wingdings" w:eastAsia="Wingdings" w:hAnsi="Wingdings" w:cs="Wingdings"/>
        </w:rPr>
        <w:t>▪</w:t>
      </w:r>
      <w:r>
        <w:rPr>
          <w:rFonts w:ascii="Arial" w:eastAsia="Arial" w:hAnsi="Arial" w:cs="Arial"/>
        </w:rPr>
        <w:t xml:space="preserve"> </w:t>
      </w:r>
      <w:r>
        <w:rPr>
          <w:rFonts w:ascii="Arial" w:eastAsia="Arial" w:hAnsi="Arial" w:cs="Arial"/>
        </w:rPr>
        <w:tab/>
      </w:r>
      <w:r>
        <w:t xml:space="preserve">Tienen cobertura de 360º. </w:t>
      </w:r>
    </w:p>
    <w:p w14:paraId="69DD70E8" w14:textId="77777777" w:rsidR="00A97412" w:rsidRDefault="00000000">
      <w:pPr>
        <w:numPr>
          <w:ilvl w:val="0"/>
          <w:numId w:val="25"/>
        </w:numPr>
        <w:spacing w:after="12" w:line="267" w:lineRule="auto"/>
        <w:ind w:right="959" w:hanging="360"/>
      </w:pPr>
      <w:r>
        <w:t xml:space="preserve">Sectoriales. </w:t>
      </w:r>
    </w:p>
    <w:p w14:paraId="6F416233" w14:textId="77777777" w:rsidR="00A97412" w:rsidRDefault="00000000">
      <w:pPr>
        <w:spacing w:after="12" w:line="267" w:lineRule="auto"/>
        <w:ind w:left="2792" w:right="4364" w:hanging="10"/>
      </w:pPr>
      <w:r>
        <w:rPr>
          <w:rFonts w:ascii="Wingdings" w:eastAsia="Wingdings" w:hAnsi="Wingdings" w:cs="Wingdings"/>
        </w:rPr>
        <w:t>▪</w:t>
      </w:r>
      <w:r>
        <w:rPr>
          <w:rFonts w:ascii="Arial" w:eastAsia="Arial" w:hAnsi="Arial" w:cs="Arial"/>
        </w:rPr>
        <w:t xml:space="preserve"> </w:t>
      </w:r>
      <w:r>
        <w:rPr>
          <w:rFonts w:ascii="Arial" w:eastAsia="Arial" w:hAnsi="Arial" w:cs="Arial"/>
        </w:rPr>
        <w:tab/>
      </w:r>
      <w:r>
        <w:t xml:space="preserve">Combinación de las anteriores   </w:t>
      </w:r>
      <w:r>
        <w:rPr>
          <w:rFonts w:ascii="Wingdings" w:eastAsia="Wingdings" w:hAnsi="Wingdings" w:cs="Wingdings"/>
        </w:rPr>
        <w:t>▪</w:t>
      </w:r>
      <w:r>
        <w:rPr>
          <w:rFonts w:ascii="Arial" w:eastAsia="Arial" w:hAnsi="Arial" w:cs="Arial"/>
        </w:rPr>
        <w:t xml:space="preserve"> </w:t>
      </w:r>
      <w:r>
        <w:rPr>
          <w:rFonts w:ascii="Arial" w:eastAsia="Arial" w:hAnsi="Arial" w:cs="Arial"/>
        </w:rPr>
        <w:tab/>
      </w:r>
      <w:r>
        <w:t xml:space="preserve">(Muy costosas).  </w:t>
      </w:r>
    </w:p>
    <w:p w14:paraId="3A612A46" w14:textId="77777777" w:rsidR="00A97412" w:rsidRDefault="00000000">
      <w:pPr>
        <w:numPr>
          <w:ilvl w:val="0"/>
          <w:numId w:val="25"/>
        </w:numPr>
        <w:spacing w:after="12" w:line="267" w:lineRule="auto"/>
        <w:ind w:right="959" w:hanging="360"/>
      </w:pPr>
      <w:r>
        <w:t xml:space="preserve">En Lugares cerrados se recomienda el uso de antenas sectoriales. </w:t>
      </w:r>
    </w:p>
    <w:p w14:paraId="3C9FA110" w14:textId="77777777" w:rsidR="00A97412" w:rsidRDefault="00000000">
      <w:pPr>
        <w:numPr>
          <w:ilvl w:val="0"/>
          <w:numId w:val="25"/>
        </w:numPr>
        <w:spacing w:after="12" w:line="267" w:lineRule="auto"/>
        <w:ind w:right="959" w:hanging="360"/>
      </w:pPr>
      <w:r>
        <w:t xml:space="preserve">Ubicación de la </w:t>
      </w:r>
      <w:proofErr w:type="gramStart"/>
      <w:r>
        <w:t xml:space="preserve">antena  </w:t>
      </w:r>
      <w:r>
        <w:rPr>
          <w:rFonts w:ascii="Courier New" w:eastAsia="Courier New" w:hAnsi="Courier New" w:cs="Courier New"/>
        </w:rPr>
        <w:t>o</w:t>
      </w:r>
      <w:proofErr w:type="gramEnd"/>
      <w:r>
        <w:rPr>
          <w:rFonts w:ascii="Arial" w:eastAsia="Arial" w:hAnsi="Arial" w:cs="Arial"/>
        </w:rPr>
        <w:t xml:space="preserve"> </w:t>
      </w:r>
      <w:r>
        <w:t xml:space="preserve">2,50 </w:t>
      </w:r>
      <w:proofErr w:type="spellStart"/>
      <w:r>
        <w:t>mts</w:t>
      </w:r>
      <w:proofErr w:type="spellEnd"/>
      <w:r>
        <w:t xml:space="preserve"> del piso a 4 </w:t>
      </w:r>
      <w:proofErr w:type="spellStart"/>
      <w:r>
        <w:t>mts</w:t>
      </w:r>
      <w:proofErr w:type="spellEnd"/>
      <w:r>
        <w:t xml:space="preserve"> de altura, y estar lo </w:t>
      </w:r>
      <w:proofErr w:type="spellStart"/>
      <w:r>
        <w:t>mas</w:t>
      </w:r>
      <w:proofErr w:type="spellEnd"/>
      <w:r>
        <w:t xml:space="preserve"> cerca posible del área de trabajo. </w:t>
      </w:r>
    </w:p>
    <w:p w14:paraId="52F2B04A" w14:textId="77777777" w:rsidR="00A97412" w:rsidRDefault="00000000">
      <w:pPr>
        <w:numPr>
          <w:ilvl w:val="0"/>
          <w:numId w:val="25"/>
        </w:numPr>
        <w:spacing w:after="39" w:line="267" w:lineRule="auto"/>
        <w:ind w:right="959" w:hanging="360"/>
      </w:pPr>
      <w:r>
        <w:t xml:space="preserve">Esquina del </w:t>
      </w:r>
      <w:proofErr w:type="gramStart"/>
      <w:r>
        <w:t xml:space="preserve">techo  </w:t>
      </w:r>
      <w:r>
        <w:rPr>
          <w:rFonts w:ascii="Courier New" w:eastAsia="Courier New" w:hAnsi="Courier New" w:cs="Courier New"/>
        </w:rPr>
        <w:t>o</w:t>
      </w:r>
      <w:proofErr w:type="gramEnd"/>
      <w:r>
        <w:rPr>
          <w:rFonts w:ascii="Arial" w:eastAsia="Arial" w:hAnsi="Arial" w:cs="Arial"/>
        </w:rPr>
        <w:t xml:space="preserve"> </w:t>
      </w:r>
      <w:r>
        <w:t xml:space="preserve">Mejor ángulo de cobertura, ya que la señal está libre de obstáculos. </w:t>
      </w:r>
    </w:p>
    <w:p w14:paraId="4361D9AE" w14:textId="77777777" w:rsidR="00A97412" w:rsidRDefault="00000000">
      <w:pPr>
        <w:numPr>
          <w:ilvl w:val="0"/>
          <w:numId w:val="25"/>
        </w:numPr>
        <w:spacing w:after="12" w:line="267" w:lineRule="auto"/>
        <w:ind w:right="959" w:hanging="360"/>
      </w:pPr>
      <w:r>
        <w:t xml:space="preserve">Ubicación </w:t>
      </w:r>
      <w:proofErr w:type="gramStart"/>
      <w:r>
        <w:t>Lateral  para</w:t>
      </w:r>
      <w:proofErr w:type="gramEnd"/>
      <w:r>
        <w:t xml:space="preserve"> un rango de transmisión amplio. </w:t>
      </w:r>
    </w:p>
    <w:p w14:paraId="1BE8B70A" w14:textId="77777777" w:rsidR="00A97412" w:rsidRDefault="00000000">
      <w:pPr>
        <w:numPr>
          <w:ilvl w:val="0"/>
          <w:numId w:val="25"/>
        </w:numPr>
        <w:spacing w:after="12" w:line="267" w:lineRule="auto"/>
        <w:ind w:right="959" w:hanging="360"/>
      </w:pPr>
      <w:r>
        <w:t xml:space="preserve">No más de 3 antenas. </w:t>
      </w:r>
    </w:p>
    <w:p w14:paraId="49C2B168" w14:textId="77777777" w:rsidR="00A97412" w:rsidRDefault="00000000">
      <w:pPr>
        <w:numPr>
          <w:ilvl w:val="0"/>
          <w:numId w:val="25"/>
        </w:numPr>
        <w:spacing w:after="12" w:line="267" w:lineRule="auto"/>
        <w:ind w:right="959" w:hanging="360"/>
      </w:pPr>
      <w:r>
        <w:t xml:space="preserve">Máximo 100 </w:t>
      </w:r>
      <w:proofErr w:type="spellStart"/>
      <w:r>
        <w:t>mts</w:t>
      </w:r>
      <w:proofErr w:type="spellEnd"/>
      <w:r>
        <w:t xml:space="preserve"> de distancia entre antenas. </w:t>
      </w:r>
    </w:p>
    <w:p w14:paraId="4D1CB427" w14:textId="77777777" w:rsidR="00A97412" w:rsidRDefault="00000000">
      <w:pPr>
        <w:numPr>
          <w:ilvl w:val="0"/>
          <w:numId w:val="25"/>
        </w:numPr>
        <w:spacing w:after="300" w:line="267" w:lineRule="auto"/>
        <w:ind w:right="959" w:hanging="360"/>
      </w:pPr>
      <w:r>
        <w:t xml:space="preserve">Cable de antenas lo más corto posible y de 50 ohmios.  </w:t>
      </w:r>
    </w:p>
    <w:p w14:paraId="6138200C" w14:textId="77777777" w:rsidR="00A97412" w:rsidRDefault="00000000">
      <w:pPr>
        <w:spacing w:after="0" w:line="260" w:lineRule="auto"/>
        <w:ind w:left="822" w:right="813" w:hanging="10"/>
        <w:jc w:val="center"/>
      </w:pPr>
      <w:r>
        <w:rPr>
          <w:color w:val="2F5496"/>
          <w:sz w:val="32"/>
        </w:rPr>
        <w:t xml:space="preserve">Requerimientos </w:t>
      </w:r>
      <w:proofErr w:type="gramStart"/>
      <w:r>
        <w:rPr>
          <w:color w:val="2F5496"/>
          <w:sz w:val="32"/>
        </w:rPr>
        <w:t>Funcionales  Área</w:t>
      </w:r>
      <w:proofErr w:type="gramEnd"/>
      <w:r>
        <w:rPr>
          <w:color w:val="2F5496"/>
          <w:sz w:val="32"/>
        </w:rPr>
        <w:t xml:space="preserve"> de trabajo </w:t>
      </w:r>
    </w:p>
    <w:p w14:paraId="41324B12" w14:textId="77777777" w:rsidR="00A97412" w:rsidRDefault="00000000">
      <w:pPr>
        <w:numPr>
          <w:ilvl w:val="0"/>
          <w:numId w:val="25"/>
        </w:numPr>
        <w:spacing w:after="12" w:line="267" w:lineRule="auto"/>
        <w:ind w:right="959" w:hanging="360"/>
      </w:pPr>
      <w:r>
        <w:t xml:space="preserve">Rendimiento </w:t>
      </w:r>
      <w:r>
        <w:rPr>
          <w:rFonts w:ascii="Courier New" w:eastAsia="Courier New" w:hAnsi="Courier New" w:cs="Courier New"/>
        </w:rPr>
        <w:t>o</w:t>
      </w:r>
      <w:r>
        <w:rPr>
          <w:rFonts w:ascii="Arial" w:eastAsia="Arial" w:hAnsi="Arial" w:cs="Arial"/>
        </w:rPr>
        <w:t xml:space="preserve"> </w:t>
      </w:r>
      <w:r>
        <w:t xml:space="preserve">Transmisión de multimedia. </w:t>
      </w:r>
    </w:p>
    <w:p w14:paraId="4176BBCB" w14:textId="77777777" w:rsidR="00A97412" w:rsidRDefault="00000000">
      <w:pPr>
        <w:numPr>
          <w:ilvl w:val="1"/>
          <w:numId w:val="25"/>
        </w:numPr>
        <w:spacing w:after="12" w:line="267" w:lineRule="auto"/>
        <w:ind w:right="959" w:hanging="360"/>
      </w:pPr>
      <w:r>
        <w:t xml:space="preserve">Manejo grandes volúmenes de datos. </w:t>
      </w:r>
    </w:p>
    <w:p w14:paraId="030F34D0" w14:textId="77777777" w:rsidR="00A97412" w:rsidRDefault="00000000">
      <w:pPr>
        <w:numPr>
          <w:ilvl w:val="1"/>
          <w:numId w:val="25"/>
        </w:numPr>
        <w:spacing w:after="45" w:line="267" w:lineRule="auto"/>
        <w:ind w:right="959" w:hanging="360"/>
      </w:pPr>
      <w:r>
        <w:t xml:space="preserve">Gráficos complejos. </w:t>
      </w:r>
    </w:p>
    <w:p w14:paraId="7969CFC6" w14:textId="77777777" w:rsidR="00A97412" w:rsidRDefault="00000000">
      <w:pPr>
        <w:numPr>
          <w:ilvl w:val="0"/>
          <w:numId w:val="25"/>
        </w:numPr>
        <w:spacing w:after="38" w:line="267" w:lineRule="auto"/>
        <w:ind w:right="959" w:hanging="360"/>
      </w:pPr>
      <w:r>
        <w:t xml:space="preserve">Áreas de Cobertura </w:t>
      </w:r>
      <w:r>
        <w:rPr>
          <w:rFonts w:ascii="Courier New" w:eastAsia="Courier New" w:hAnsi="Courier New" w:cs="Courier New"/>
        </w:rPr>
        <w:t>o</w:t>
      </w:r>
      <w:r>
        <w:rPr>
          <w:rFonts w:ascii="Arial" w:eastAsia="Arial" w:hAnsi="Arial" w:cs="Arial"/>
        </w:rPr>
        <w:t xml:space="preserve"> </w:t>
      </w:r>
      <w:r>
        <w:t xml:space="preserve">¿Hasta dónde debe proveer servicio? </w:t>
      </w:r>
    </w:p>
    <w:p w14:paraId="6B54D252" w14:textId="77777777" w:rsidR="00A97412" w:rsidRDefault="00000000">
      <w:pPr>
        <w:numPr>
          <w:ilvl w:val="0"/>
          <w:numId w:val="25"/>
        </w:numPr>
        <w:spacing w:after="12" w:line="267" w:lineRule="auto"/>
        <w:ind w:right="959" w:hanging="360"/>
      </w:pPr>
      <w:r>
        <w:lastRenderedPageBreak/>
        <w:t xml:space="preserve">Usuarios </w:t>
      </w:r>
      <w:r>
        <w:rPr>
          <w:rFonts w:ascii="Courier New" w:eastAsia="Courier New" w:hAnsi="Courier New" w:cs="Courier New"/>
        </w:rPr>
        <w:t>o</w:t>
      </w:r>
      <w:r>
        <w:rPr>
          <w:rFonts w:ascii="Arial" w:eastAsia="Arial" w:hAnsi="Arial" w:cs="Arial"/>
        </w:rPr>
        <w:t xml:space="preserve"> </w:t>
      </w:r>
      <w:r>
        <w:rPr>
          <w:u w:val="single" w:color="000000"/>
        </w:rPr>
        <w:t xml:space="preserve">Densidad: </w:t>
      </w:r>
      <w:r>
        <w:t xml:space="preserve">Prestar atención sobre aglomeración de clientes en lugares específicos (salas de reuniones, cafeterías, pasillos, oficinas). </w:t>
      </w:r>
    </w:p>
    <w:p w14:paraId="30157A38" w14:textId="77777777" w:rsidR="00A97412" w:rsidRDefault="00000000">
      <w:pPr>
        <w:numPr>
          <w:ilvl w:val="1"/>
          <w:numId w:val="25"/>
        </w:numPr>
        <w:spacing w:after="37" w:line="267" w:lineRule="auto"/>
        <w:ind w:right="959" w:hanging="360"/>
      </w:pPr>
      <w:r>
        <w:rPr>
          <w:u w:val="single" w:color="000000"/>
        </w:rPr>
        <w:t xml:space="preserve">Población: </w:t>
      </w:r>
      <w:r>
        <w:t xml:space="preserve">Relación de cantidad total de usuarios sobre necesidad de rendimientos de la red. </w:t>
      </w:r>
    </w:p>
    <w:p w14:paraId="42FE7582" w14:textId="77777777" w:rsidR="00A97412" w:rsidRDefault="00000000">
      <w:pPr>
        <w:numPr>
          <w:ilvl w:val="0"/>
          <w:numId w:val="25"/>
        </w:numPr>
        <w:spacing w:after="12" w:line="267" w:lineRule="auto"/>
        <w:ind w:right="959" w:hanging="360"/>
      </w:pPr>
      <w:r>
        <w:t xml:space="preserve">Características de la aplicación </w:t>
      </w:r>
    </w:p>
    <w:p w14:paraId="36EEDAC9" w14:textId="77777777" w:rsidR="00A97412" w:rsidRDefault="00000000">
      <w:pPr>
        <w:spacing w:after="38" w:line="267" w:lineRule="auto"/>
        <w:ind w:left="3143" w:right="959" w:hanging="361"/>
      </w:pPr>
      <w:r>
        <w:rPr>
          <w:rFonts w:ascii="Wingdings" w:eastAsia="Wingdings" w:hAnsi="Wingdings" w:cs="Wingdings"/>
        </w:rPr>
        <w:t>▪</w:t>
      </w:r>
      <w:r>
        <w:rPr>
          <w:rFonts w:ascii="Arial" w:eastAsia="Arial" w:hAnsi="Arial" w:cs="Arial"/>
        </w:rPr>
        <w:t xml:space="preserve"> </w:t>
      </w:r>
      <w:r>
        <w:rPr>
          <w:rFonts w:ascii="Arial" w:eastAsia="Arial" w:hAnsi="Arial" w:cs="Arial"/>
        </w:rPr>
        <w:tab/>
      </w:r>
      <w:r>
        <w:t xml:space="preserve">Analizar los tipos de aplicaciones a utilizar por medio de la red inalámbrica, para aspectos de retardos, proveer datos críticos en función del tiempo. </w:t>
      </w:r>
    </w:p>
    <w:p w14:paraId="044C33B4" w14:textId="77777777" w:rsidR="00A97412" w:rsidRDefault="00000000">
      <w:pPr>
        <w:numPr>
          <w:ilvl w:val="0"/>
          <w:numId w:val="25"/>
        </w:numPr>
        <w:spacing w:after="12" w:line="267" w:lineRule="auto"/>
        <w:ind w:right="959" w:hanging="360"/>
      </w:pPr>
      <w:r>
        <w:t xml:space="preserve">Consideraciones ambientales </w:t>
      </w:r>
    </w:p>
    <w:p w14:paraId="7A683C54" w14:textId="77777777" w:rsidR="00A97412" w:rsidRDefault="00000000">
      <w:pPr>
        <w:numPr>
          <w:ilvl w:val="3"/>
          <w:numId w:val="29"/>
        </w:numPr>
        <w:spacing w:after="12" w:line="267" w:lineRule="auto"/>
        <w:ind w:right="959" w:hanging="361"/>
      </w:pPr>
      <w:r>
        <w:t xml:space="preserve">A diferencia del cableado, las redes inalámbricas sufren de interferencia como un hecho ineludible. </w:t>
      </w:r>
    </w:p>
    <w:p w14:paraId="0BDF6EB6" w14:textId="77777777" w:rsidR="00A97412" w:rsidRDefault="00000000">
      <w:pPr>
        <w:numPr>
          <w:ilvl w:val="3"/>
          <w:numId w:val="29"/>
        </w:numPr>
        <w:spacing w:after="326" w:line="267" w:lineRule="auto"/>
        <w:ind w:right="959" w:hanging="361"/>
      </w:pPr>
      <w:r>
        <w:t xml:space="preserve">Analizar tempranamente el edificio y tipos de materiales para prever posibles pérdidas en la señal. </w:t>
      </w:r>
    </w:p>
    <w:p w14:paraId="15A6E9E7" w14:textId="77777777" w:rsidR="00A97412" w:rsidRDefault="00000000">
      <w:pPr>
        <w:spacing w:after="0" w:line="260" w:lineRule="auto"/>
        <w:ind w:left="1349" w:hanging="10"/>
      </w:pPr>
      <w:r>
        <w:rPr>
          <w:color w:val="2F5496"/>
          <w:sz w:val="32"/>
        </w:rPr>
        <w:t xml:space="preserve">Requerimientos Funcionales. Closet de Telecomunicaciones </w:t>
      </w:r>
    </w:p>
    <w:p w14:paraId="3F67F5B8" w14:textId="77777777" w:rsidR="00A97412" w:rsidRDefault="00000000">
      <w:pPr>
        <w:numPr>
          <w:ilvl w:val="0"/>
          <w:numId w:val="31"/>
        </w:numPr>
        <w:spacing w:after="12" w:line="267" w:lineRule="auto"/>
        <w:ind w:right="1477" w:hanging="360"/>
      </w:pPr>
      <w:r>
        <w:t xml:space="preserve">Elementos </w:t>
      </w:r>
      <w:proofErr w:type="gramStart"/>
      <w:r>
        <w:t>Activos  Alámbricos</w:t>
      </w:r>
      <w:proofErr w:type="gramEnd"/>
      <w:r>
        <w:t xml:space="preserve"> e Inalámbricos. </w:t>
      </w:r>
      <w:r>
        <w:rPr>
          <w:rFonts w:ascii="Courier New" w:eastAsia="Courier New" w:hAnsi="Courier New" w:cs="Courier New"/>
        </w:rPr>
        <w:t>o</w:t>
      </w:r>
      <w:r>
        <w:rPr>
          <w:rFonts w:ascii="Arial" w:eastAsia="Arial" w:hAnsi="Arial" w:cs="Arial"/>
        </w:rPr>
        <w:t xml:space="preserve"> </w:t>
      </w:r>
      <w:r>
        <w:t xml:space="preserve">Elementos </w:t>
      </w:r>
      <w:proofErr w:type="gramStart"/>
      <w:r>
        <w:t>Activos  Inalámbricos</w:t>
      </w:r>
      <w:proofErr w:type="gramEnd"/>
      <w:r>
        <w:t xml:space="preserve"> deben estar conectados a las antenas externas. </w:t>
      </w:r>
    </w:p>
    <w:p w14:paraId="124A7388" w14:textId="77777777" w:rsidR="00A97412" w:rsidRDefault="00000000">
      <w:pPr>
        <w:numPr>
          <w:ilvl w:val="0"/>
          <w:numId w:val="31"/>
        </w:numPr>
        <w:spacing w:after="12" w:line="267" w:lineRule="auto"/>
        <w:ind w:right="1477" w:hanging="360"/>
      </w:pPr>
      <w:r>
        <w:t xml:space="preserve">El tipo de antena a utilizar va a depender de la ubicación del Closet telecomunicaciones, el área de trabajo a cubrir y las posibles interferencias. </w:t>
      </w:r>
    </w:p>
    <w:p w14:paraId="4D3EDA28" w14:textId="77777777" w:rsidR="00A97412" w:rsidRDefault="00000000">
      <w:pPr>
        <w:numPr>
          <w:ilvl w:val="0"/>
          <w:numId w:val="31"/>
        </w:numPr>
        <w:spacing w:after="12" w:line="267" w:lineRule="auto"/>
        <w:ind w:right="1477" w:hanging="360"/>
      </w:pPr>
      <w:r>
        <w:t xml:space="preserve">Cantidad de usuarios </w:t>
      </w:r>
      <w:proofErr w:type="gramStart"/>
      <w:r>
        <w:t>por  Elemento</w:t>
      </w:r>
      <w:proofErr w:type="gramEnd"/>
      <w:r>
        <w:t xml:space="preserve"> Activo inalámbrico. </w:t>
      </w:r>
      <w:r>
        <w:rPr>
          <w:rFonts w:ascii="Courier New" w:eastAsia="Courier New" w:hAnsi="Courier New" w:cs="Courier New"/>
        </w:rPr>
        <w:t>o</w:t>
      </w:r>
      <w:r>
        <w:rPr>
          <w:rFonts w:ascii="Arial" w:eastAsia="Arial" w:hAnsi="Arial" w:cs="Arial"/>
        </w:rPr>
        <w:t xml:space="preserve"> </w:t>
      </w:r>
      <w:r>
        <w:t xml:space="preserve">Límite de estaciones en 802.11: 2.016 clientes. </w:t>
      </w:r>
    </w:p>
    <w:p w14:paraId="7F4421BF" w14:textId="77777777" w:rsidR="00A97412" w:rsidRDefault="00000000">
      <w:pPr>
        <w:numPr>
          <w:ilvl w:val="0"/>
          <w:numId w:val="31"/>
        </w:numPr>
        <w:spacing w:after="328" w:line="267" w:lineRule="auto"/>
        <w:ind w:right="1477" w:hanging="360"/>
      </w:pPr>
      <w:r>
        <w:t xml:space="preserve">Para óptimo servicio se recomienda una cantidad entre 30 a 35 clientes. </w:t>
      </w:r>
      <w:r>
        <w:rPr>
          <w:rFonts w:ascii="Courier New" w:eastAsia="Courier New" w:hAnsi="Courier New" w:cs="Courier New"/>
        </w:rPr>
        <w:t>o</w:t>
      </w:r>
      <w:r>
        <w:rPr>
          <w:rFonts w:ascii="Arial" w:eastAsia="Arial" w:hAnsi="Arial" w:cs="Arial"/>
        </w:rPr>
        <w:t xml:space="preserve"> </w:t>
      </w:r>
      <w:r>
        <w:t xml:space="preserve">Uso de telefonía de VoIP y aplicaciones </w:t>
      </w:r>
      <w:proofErr w:type="gramStart"/>
      <w:r>
        <w:t>multimedia  entre</w:t>
      </w:r>
      <w:proofErr w:type="gramEnd"/>
      <w:r>
        <w:t xml:space="preserve"> 10 y 15 clientes </w:t>
      </w:r>
      <w:r>
        <w:rPr>
          <w:b/>
          <w:i/>
        </w:rPr>
        <w:t>.</w:t>
      </w:r>
      <w:r>
        <w:t xml:space="preserve"> </w:t>
      </w:r>
    </w:p>
    <w:p w14:paraId="73CF87D5" w14:textId="77777777" w:rsidR="00A97412" w:rsidRDefault="00000000">
      <w:pPr>
        <w:spacing w:after="0" w:line="260" w:lineRule="auto"/>
        <w:ind w:left="822" w:right="813" w:hanging="10"/>
        <w:jc w:val="center"/>
      </w:pPr>
      <w:r>
        <w:rPr>
          <w:color w:val="2F5496"/>
          <w:sz w:val="32"/>
        </w:rPr>
        <w:t xml:space="preserve">Requerimientos Funcionales. Cuarto de Equipos </w:t>
      </w:r>
    </w:p>
    <w:p w14:paraId="7B9AE27F" w14:textId="77777777" w:rsidR="00A97412" w:rsidRDefault="00000000">
      <w:pPr>
        <w:numPr>
          <w:ilvl w:val="0"/>
          <w:numId w:val="31"/>
        </w:numPr>
        <w:spacing w:after="332" w:line="267" w:lineRule="auto"/>
        <w:ind w:right="1477" w:hanging="360"/>
      </w:pPr>
      <w:r>
        <w:t xml:space="preserve">En esta ubicación deberán alojarse los </w:t>
      </w:r>
      <w:proofErr w:type="gramStart"/>
      <w:r>
        <w:t>dispositivos  y</w:t>
      </w:r>
      <w:proofErr w:type="gramEnd"/>
      <w:r>
        <w:t xml:space="preserve"> elementos activos del </w:t>
      </w:r>
      <w:proofErr w:type="spellStart"/>
      <w:r>
        <w:t>backbone</w:t>
      </w:r>
      <w:proofErr w:type="spellEnd"/>
      <w:r>
        <w:t xml:space="preserve"> . </w:t>
      </w:r>
      <w:r>
        <w:rPr>
          <w:rFonts w:ascii="Courier New" w:eastAsia="Courier New" w:hAnsi="Courier New" w:cs="Courier New"/>
        </w:rPr>
        <w:t>o</w:t>
      </w:r>
      <w:r>
        <w:rPr>
          <w:rFonts w:ascii="Arial" w:eastAsia="Arial" w:hAnsi="Arial" w:cs="Arial"/>
        </w:rPr>
        <w:t xml:space="preserve"> </w:t>
      </w:r>
      <w:r>
        <w:t xml:space="preserve">El uso de </w:t>
      </w:r>
      <w:proofErr w:type="spellStart"/>
      <w:r>
        <w:t>Backbone</w:t>
      </w:r>
      <w:proofErr w:type="spellEnd"/>
      <w:r>
        <w:t xml:space="preserve"> </w:t>
      </w:r>
      <w:proofErr w:type="gramStart"/>
      <w:r>
        <w:t>inalámbricos  se</w:t>
      </w:r>
      <w:proofErr w:type="gramEnd"/>
      <w:r>
        <w:t xml:space="preserve"> puede dar en </w:t>
      </w:r>
      <w:proofErr w:type="spellStart"/>
      <w:r>
        <w:t>backbone</w:t>
      </w:r>
      <w:proofErr w:type="spellEnd"/>
      <w:r>
        <w:t xml:space="preserve"> de </w:t>
      </w:r>
      <w:proofErr w:type="spellStart"/>
      <w:r>
        <w:t>Backup</w:t>
      </w:r>
      <w:proofErr w:type="spellEnd"/>
      <w:r>
        <w:t xml:space="preserve">. </w:t>
      </w:r>
    </w:p>
    <w:p w14:paraId="7FF02688" w14:textId="77777777" w:rsidR="00A97412" w:rsidRDefault="00000000">
      <w:pPr>
        <w:spacing w:after="0" w:line="260" w:lineRule="auto"/>
        <w:ind w:left="1349" w:hanging="10"/>
      </w:pPr>
      <w:r>
        <w:rPr>
          <w:color w:val="2F5496"/>
          <w:sz w:val="32"/>
        </w:rPr>
        <w:t xml:space="preserve">Requerimientos Funcionales. Cuarto de entrada de Servicios. </w:t>
      </w:r>
    </w:p>
    <w:p w14:paraId="3B032E1C" w14:textId="77777777" w:rsidR="00A97412" w:rsidRDefault="00000000">
      <w:pPr>
        <w:numPr>
          <w:ilvl w:val="0"/>
          <w:numId w:val="31"/>
        </w:numPr>
        <w:spacing w:after="12" w:line="267" w:lineRule="auto"/>
        <w:ind w:right="1477" w:hanging="360"/>
      </w:pPr>
      <w:r>
        <w:t xml:space="preserve">La entrada a las servicios del edificio es el punto en el cual el cableado </w:t>
      </w:r>
      <w:proofErr w:type="gramStart"/>
      <w:r>
        <w:t>externo  ingresa</w:t>
      </w:r>
      <w:proofErr w:type="gramEnd"/>
      <w:r>
        <w:t xml:space="preserve"> dentro del edificio.  </w:t>
      </w:r>
    </w:p>
    <w:p w14:paraId="040CC802" w14:textId="77777777" w:rsidR="00A97412" w:rsidRDefault="00000000">
      <w:pPr>
        <w:numPr>
          <w:ilvl w:val="0"/>
          <w:numId w:val="31"/>
        </w:numPr>
        <w:spacing w:after="12" w:line="267" w:lineRule="auto"/>
        <w:ind w:right="1477" w:hanging="360"/>
      </w:pPr>
      <w:r>
        <w:t xml:space="preserve">Cableado </w:t>
      </w:r>
      <w:proofErr w:type="gramStart"/>
      <w:r>
        <w:t>Eléctrico  y</w:t>
      </w:r>
      <w:proofErr w:type="gramEnd"/>
      <w:r>
        <w:t xml:space="preserve"> Masa  - </w:t>
      </w:r>
      <w:proofErr w:type="spellStart"/>
      <w:r>
        <w:t>Alambricos</w:t>
      </w:r>
      <w:proofErr w:type="spellEnd"/>
      <w:r>
        <w:t xml:space="preserve"> </w:t>
      </w:r>
      <w:r>
        <w:rPr>
          <w:rFonts w:ascii="Courier New" w:eastAsia="Courier New" w:hAnsi="Courier New" w:cs="Courier New"/>
        </w:rPr>
        <w:t>o</w:t>
      </w:r>
      <w:r>
        <w:rPr>
          <w:rFonts w:ascii="Arial" w:eastAsia="Arial" w:hAnsi="Arial" w:cs="Arial"/>
        </w:rPr>
        <w:t xml:space="preserve"> </w:t>
      </w:r>
      <w:r>
        <w:t>Interfaz con el cableado vertical (</w:t>
      </w:r>
      <w:proofErr w:type="spellStart"/>
      <w:r>
        <w:t>backbone</w:t>
      </w:r>
      <w:proofErr w:type="spellEnd"/>
      <w:r>
        <w:t xml:space="preserve">). </w:t>
      </w:r>
    </w:p>
    <w:p w14:paraId="7961B46A" w14:textId="77777777" w:rsidR="00A97412" w:rsidRDefault="00000000">
      <w:pPr>
        <w:numPr>
          <w:ilvl w:val="0"/>
          <w:numId w:val="31"/>
        </w:numPr>
        <w:spacing w:after="327" w:line="267" w:lineRule="auto"/>
        <w:ind w:right="1477" w:hanging="360"/>
      </w:pPr>
      <w:r>
        <w:t>No existen dispositivos inalámbricos que reemplacen o que convivan con el cuarto de entrada de servicios (</w:t>
      </w:r>
      <w:proofErr w:type="spellStart"/>
      <w:r>
        <w:t>Backbone</w:t>
      </w:r>
      <w:proofErr w:type="spellEnd"/>
      <w:r>
        <w:t xml:space="preserve"> Inalámbrico).  </w:t>
      </w:r>
    </w:p>
    <w:p w14:paraId="34532F7C" w14:textId="77777777" w:rsidR="00A97412" w:rsidRDefault="00000000">
      <w:pPr>
        <w:spacing w:after="0" w:line="260" w:lineRule="auto"/>
        <w:ind w:left="1957" w:hanging="10"/>
      </w:pPr>
      <w:r>
        <w:rPr>
          <w:color w:val="2F5496"/>
          <w:sz w:val="32"/>
        </w:rPr>
        <w:t xml:space="preserve">Interferencias. Materiales / Grado de Interferencia. </w:t>
      </w:r>
    </w:p>
    <w:p w14:paraId="76516DF4" w14:textId="77777777" w:rsidR="00A97412" w:rsidRDefault="00000000">
      <w:pPr>
        <w:spacing w:after="0"/>
        <w:ind w:left="1678"/>
      </w:pPr>
      <w:r>
        <w:rPr>
          <w:noProof/>
        </w:rPr>
        <w:lastRenderedPageBreak/>
        <mc:AlternateContent>
          <mc:Choice Requires="wpg">
            <w:drawing>
              <wp:inline distT="0" distB="0" distL="0" distR="0" wp14:anchorId="6D08A3B2" wp14:editId="7F7CC96A">
                <wp:extent cx="4555402" cy="2411648"/>
                <wp:effectExtent l="0" t="0" r="0" b="0"/>
                <wp:docPr id="264421" name="Group 264421"/>
                <wp:cNvGraphicFramePr/>
                <a:graphic xmlns:a="http://schemas.openxmlformats.org/drawingml/2006/main">
                  <a:graphicData uri="http://schemas.microsoft.com/office/word/2010/wordprocessingGroup">
                    <wpg:wgp>
                      <wpg:cNvGrpSpPr/>
                      <wpg:grpSpPr>
                        <a:xfrm>
                          <a:off x="0" y="0"/>
                          <a:ext cx="4555402" cy="2411648"/>
                          <a:chOff x="0" y="0"/>
                          <a:chExt cx="4555402" cy="2411648"/>
                        </a:xfrm>
                      </wpg:grpSpPr>
                      <wps:wsp>
                        <wps:cNvPr id="12900" name="Rectangle 12900"/>
                        <wps:cNvSpPr/>
                        <wps:spPr>
                          <a:xfrm>
                            <a:off x="4515104" y="2230031"/>
                            <a:ext cx="53596" cy="241550"/>
                          </a:xfrm>
                          <a:prstGeom prst="rect">
                            <a:avLst/>
                          </a:prstGeom>
                          <a:ln>
                            <a:noFill/>
                          </a:ln>
                        </wps:spPr>
                        <wps:txbx>
                          <w:txbxContent>
                            <w:p w14:paraId="2FB66989" w14:textId="77777777" w:rsidR="00A97412" w:rsidRDefault="00000000">
                              <w:r>
                                <w:rPr>
                                  <w:b/>
                                  <w:sz w:val="28"/>
                                </w:rPr>
                                <w:t xml:space="preserve"> </w:t>
                              </w:r>
                            </w:p>
                          </w:txbxContent>
                        </wps:txbx>
                        <wps:bodyPr horzOverflow="overflow" vert="horz" lIns="0" tIns="0" rIns="0" bIns="0" rtlCol="0">
                          <a:noAutofit/>
                        </wps:bodyPr>
                      </wps:wsp>
                      <wps:wsp>
                        <wps:cNvPr id="314051" name="Shape 314051"/>
                        <wps:cNvSpPr/>
                        <wps:spPr>
                          <a:xfrm>
                            <a:off x="0" y="2383575"/>
                            <a:ext cx="4514977" cy="12192"/>
                          </a:xfrm>
                          <a:custGeom>
                            <a:avLst/>
                            <a:gdLst/>
                            <a:ahLst/>
                            <a:cxnLst/>
                            <a:rect l="0" t="0" r="0" b="0"/>
                            <a:pathLst>
                              <a:path w="4514977" h="12192">
                                <a:moveTo>
                                  <a:pt x="0" y="0"/>
                                </a:moveTo>
                                <a:lnTo>
                                  <a:pt x="4514977" y="0"/>
                                </a:lnTo>
                                <a:lnTo>
                                  <a:pt x="4514977"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4052" name="Shape 314052"/>
                        <wps:cNvSpPr/>
                        <wps:spPr>
                          <a:xfrm>
                            <a:off x="76200" y="38100"/>
                            <a:ext cx="4368038" cy="2239011"/>
                          </a:xfrm>
                          <a:custGeom>
                            <a:avLst/>
                            <a:gdLst/>
                            <a:ahLst/>
                            <a:cxnLst/>
                            <a:rect l="0" t="0" r="0" b="0"/>
                            <a:pathLst>
                              <a:path w="4368038" h="2239011">
                                <a:moveTo>
                                  <a:pt x="0" y="0"/>
                                </a:moveTo>
                                <a:lnTo>
                                  <a:pt x="4368038" y="0"/>
                                </a:lnTo>
                                <a:lnTo>
                                  <a:pt x="4368038" y="2239011"/>
                                </a:lnTo>
                                <a:lnTo>
                                  <a:pt x="0" y="2239011"/>
                                </a:lnTo>
                                <a:lnTo>
                                  <a:pt x="0" y="0"/>
                                </a:lnTo>
                              </a:path>
                            </a:pathLst>
                          </a:custGeom>
                          <a:ln w="0" cap="flat">
                            <a:miter lim="127000"/>
                          </a:ln>
                        </wps:spPr>
                        <wps:style>
                          <a:lnRef idx="0">
                            <a:srgbClr val="000000">
                              <a:alpha val="0"/>
                            </a:srgbClr>
                          </a:lnRef>
                          <a:fillRef idx="1">
                            <a:srgbClr val="ED7D31"/>
                          </a:fillRef>
                          <a:effectRef idx="0">
                            <a:scrgbClr r="0" g="0" b="0"/>
                          </a:effectRef>
                          <a:fontRef idx="none"/>
                        </wps:style>
                        <wps:bodyPr/>
                      </wps:wsp>
                      <pic:pic xmlns:pic="http://schemas.openxmlformats.org/drawingml/2006/picture">
                        <pic:nvPicPr>
                          <pic:cNvPr id="12904" name="Picture 12904"/>
                          <pic:cNvPicPr/>
                        </pic:nvPicPr>
                        <pic:blipFill>
                          <a:blip r:embed="rId441"/>
                          <a:stretch>
                            <a:fillRect/>
                          </a:stretch>
                        </pic:blipFill>
                        <pic:spPr>
                          <a:xfrm>
                            <a:off x="76200" y="38101"/>
                            <a:ext cx="4368038" cy="2239010"/>
                          </a:xfrm>
                          <a:prstGeom prst="rect">
                            <a:avLst/>
                          </a:prstGeom>
                        </pic:spPr>
                      </pic:pic>
                      <wps:wsp>
                        <wps:cNvPr id="12905" name="Shape 12905"/>
                        <wps:cNvSpPr/>
                        <wps:spPr>
                          <a:xfrm>
                            <a:off x="38100" y="0"/>
                            <a:ext cx="4444238" cy="2315211"/>
                          </a:xfrm>
                          <a:custGeom>
                            <a:avLst/>
                            <a:gdLst/>
                            <a:ahLst/>
                            <a:cxnLst/>
                            <a:rect l="0" t="0" r="0" b="0"/>
                            <a:pathLst>
                              <a:path w="4444238" h="2315211">
                                <a:moveTo>
                                  <a:pt x="0" y="2315211"/>
                                </a:moveTo>
                                <a:lnTo>
                                  <a:pt x="4444238" y="2315211"/>
                                </a:lnTo>
                                <a:lnTo>
                                  <a:pt x="4444238" y="0"/>
                                </a:lnTo>
                                <a:lnTo>
                                  <a:pt x="0" y="0"/>
                                </a:lnTo>
                                <a:close/>
                              </a:path>
                            </a:pathLst>
                          </a:custGeom>
                          <a:ln w="76200" cap="flat">
                            <a:miter lim="127000"/>
                          </a:ln>
                        </wps:spPr>
                        <wps:style>
                          <a:lnRef idx="1">
                            <a:srgbClr val="954F72"/>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64421" style="width:358.693pt;height:189.894pt;mso-position-horizontal-relative:char;mso-position-vertical-relative:line" coordsize="45554,24116">
                <v:rect id="Rectangle 12900" style="position:absolute;width:535;height:2415;left:45151;top:22300;" filled="f" stroked="f">
                  <v:textbox inset="0,0,0,0">
                    <w:txbxContent>
                      <w:p>
                        <w:pPr>
                          <w:spacing w:before="0" w:after="160" w:line="259" w:lineRule="auto"/>
                        </w:pPr>
                        <w:r>
                          <w:rPr>
                            <w:rFonts w:cs="Calibri" w:hAnsi="Calibri" w:eastAsia="Calibri" w:ascii="Calibri"/>
                            <w:b w:val="1"/>
                            <w:sz w:val="28"/>
                          </w:rPr>
                          <w:t xml:space="preserve"> </w:t>
                        </w:r>
                      </w:p>
                    </w:txbxContent>
                  </v:textbox>
                </v:rect>
                <v:shape id="Shape 314053" style="position:absolute;width:45149;height:121;left:0;top:23835;" coordsize="4514977,12192" path="m0,0l4514977,0l4514977,12192l0,12192l0,0">
                  <v:stroke weight="0pt" endcap="flat" joinstyle="miter" miterlimit="10" on="false" color="#000000" opacity="0"/>
                  <v:fill on="true" color="#000000"/>
                </v:shape>
                <v:shape id="Shape 314054" style="position:absolute;width:43680;height:22390;left:762;top:381;" coordsize="4368038,2239011" path="m0,0l4368038,0l4368038,2239011l0,2239011l0,0">
                  <v:stroke weight="0pt" endcap="flat" joinstyle="miter" miterlimit="10" on="false" color="#000000" opacity="0"/>
                  <v:fill on="true" color="#ed7d31"/>
                </v:shape>
                <v:shape id="Picture 12904" style="position:absolute;width:43680;height:22390;left:762;top:381;" filled="f">
                  <v:imagedata r:id="rId442"/>
                </v:shape>
                <v:shape id="Shape 12905" style="position:absolute;width:44442;height:23152;left:381;top:0;" coordsize="4444238,2315211" path="m0,2315211l4444238,2315211l4444238,0l0,0x">
                  <v:stroke weight="6pt" endcap="flat" joinstyle="miter" miterlimit="10" on="true" color="#954f72"/>
                  <v:fill on="false" color="#000000" opacity="0"/>
                </v:shape>
              </v:group>
            </w:pict>
          </mc:Fallback>
        </mc:AlternateContent>
      </w:r>
    </w:p>
    <w:p w14:paraId="2CF4158A" w14:textId="77777777" w:rsidR="00A97412" w:rsidRDefault="00000000">
      <w:pPr>
        <w:spacing w:after="0" w:line="260" w:lineRule="auto"/>
        <w:ind w:left="2514" w:hanging="10"/>
      </w:pPr>
      <w:r>
        <w:rPr>
          <w:color w:val="2F5496"/>
          <w:sz w:val="32"/>
        </w:rPr>
        <w:t xml:space="preserve">Interferencias. Elementos que la producen </w:t>
      </w:r>
    </w:p>
    <w:p w14:paraId="2AEB1831" w14:textId="77777777" w:rsidR="00A97412" w:rsidRDefault="00000000">
      <w:pPr>
        <w:numPr>
          <w:ilvl w:val="0"/>
          <w:numId w:val="31"/>
        </w:numPr>
        <w:spacing w:after="12" w:line="267" w:lineRule="auto"/>
        <w:ind w:right="1477" w:hanging="360"/>
      </w:pPr>
      <w:r>
        <w:t xml:space="preserve">Bluetooth.  </w:t>
      </w:r>
      <w:r>
        <w:rPr>
          <w:rFonts w:ascii="Courier New" w:eastAsia="Courier New" w:hAnsi="Courier New" w:cs="Courier New"/>
        </w:rPr>
        <w:t>o</w:t>
      </w:r>
      <w:r>
        <w:rPr>
          <w:rFonts w:ascii="Arial" w:eastAsia="Arial" w:hAnsi="Arial" w:cs="Arial"/>
        </w:rPr>
        <w:t xml:space="preserve"> </w:t>
      </w:r>
      <w:r>
        <w:t xml:space="preserve">Hornos Microondas. </w:t>
      </w:r>
      <w:r>
        <w:rPr>
          <w:rFonts w:ascii="Courier New" w:eastAsia="Courier New" w:hAnsi="Courier New" w:cs="Courier New"/>
        </w:rPr>
        <w:t>o</w:t>
      </w:r>
      <w:r>
        <w:rPr>
          <w:rFonts w:ascii="Arial" w:eastAsia="Arial" w:hAnsi="Arial" w:cs="Arial"/>
        </w:rPr>
        <w:t xml:space="preserve"> </w:t>
      </w:r>
      <w:r>
        <w:t xml:space="preserve">Teléfonos inalámbricos. </w:t>
      </w:r>
    </w:p>
    <w:p w14:paraId="180BC71A" w14:textId="77777777" w:rsidR="00A97412" w:rsidRDefault="00000000">
      <w:pPr>
        <w:numPr>
          <w:ilvl w:val="0"/>
          <w:numId w:val="31"/>
        </w:numPr>
        <w:spacing w:line="267" w:lineRule="auto"/>
        <w:ind w:right="1477" w:hanging="360"/>
      </w:pPr>
      <w:r>
        <w:t xml:space="preserve">Otras redes WLAN.  </w:t>
      </w:r>
    </w:p>
    <w:p w14:paraId="16E1E5DF" w14:textId="77777777" w:rsidR="00A97412" w:rsidRDefault="00000000">
      <w:pPr>
        <w:spacing w:after="333"/>
        <w:ind w:left="982"/>
      </w:pPr>
      <w:r>
        <w:t xml:space="preserve"> </w:t>
      </w:r>
    </w:p>
    <w:p w14:paraId="733C630A" w14:textId="77777777" w:rsidR="00A97412" w:rsidRDefault="00000000">
      <w:pPr>
        <w:spacing w:after="0" w:line="260" w:lineRule="auto"/>
        <w:ind w:left="822" w:right="814" w:hanging="10"/>
        <w:jc w:val="center"/>
      </w:pPr>
      <w:bookmarkStart w:id="1" w:name="_Hlk110009975"/>
      <w:r>
        <w:rPr>
          <w:color w:val="2F5496"/>
          <w:sz w:val="32"/>
        </w:rPr>
        <w:t xml:space="preserve">TP N2 PARTE 1 </w:t>
      </w:r>
    </w:p>
    <w:p w14:paraId="6EB07E53" w14:textId="77777777" w:rsidR="00A97412" w:rsidRDefault="00000000">
      <w:pPr>
        <w:numPr>
          <w:ilvl w:val="0"/>
          <w:numId w:val="32"/>
        </w:numPr>
        <w:spacing w:after="159"/>
        <w:ind w:right="1241" w:hanging="232"/>
      </w:pPr>
      <w:r>
        <w:rPr>
          <w:b/>
        </w:rPr>
        <w:t xml:space="preserve">El satélite utiliza para las comunicaciones transmisión por: </w:t>
      </w:r>
    </w:p>
    <w:p w14:paraId="03EB348F" w14:textId="77777777" w:rsidR="00A97412" w:rsidRDefault="00000000">
      <w:pPr>
        <w:spacing w:after="154" w:line="265" w:lineRule="auto"/>
        <w:ind w:left="1286" w:right="1272" w:hanging="10"/>
        <w:jc w:val="center"/>
      </w:pPr>
      <w:r>
        <w:t xml:space="preserve">MICROONDAS </w:t>
      </w:r>
    </w:p>
    <w:p w14:paraId="714C15E8" w14:textId="77777777" w:rsidR="00A97412" w:rsidRDefault="00000000">
      <w:pPr>
        <w:numPr>
          <w:ilvl w:val="0"/>
          <w:numId w:val="32"/>
        </w:numPr>
        <w:spacing w:after="0" w:line="401" w:lineRule="auto"/>
        <w:ind w:right="1241" w:hanging="232"/>
      </w:pPr>
      <w:r>
        <w:rPr>
          <w:b/>
        </w:rPr>
        <w:t xml:space="preserve">Cuando nos referimos a la transmisión de ondas de radio en mayor frecuencia y decimos que este medio de transmisión funciona mejor si hay trayectoria libre entre la antena transmisora y receptora nos referimos a: </w:t>
      </w:r>
    </w:p>
    <w:p w14:paraId="0EF15BD2" w14:textId="77777777" w:rsidR="00A97412" w:rsidRDefault="00000000">
      <w:pPr>
        <w:spacing w:after="154" w:line="265" w:lineRule="auto"/>
        <w:ind w:left="1286" w:right="1272" w:hanging="10"/>
        <w:jc w:val="center"/>
      </w:pPr>
      <w:r>
        <w:t xml:space="preserve">MICROONDAS </w:t>
      </w:r>
    </w:p>
    <w:p w14:paraId="5C5C488D" w14:textId="77777777" w:rsidR="00A97412" w:rsidRDefault="00000000">
      <w:pPr>
        <w:numPr>
          <w:ilvl w:val="0"/>
          <w:numId w:val="32"/>
        </w:numPr>
        <w:spacing w:after="159"/>
        <w:ind w:right="1241" w:hanging="232"/>
      </w:pPr>
      <w:r>
        <w:rPr>
          <w:b/>
        </w:rPr>
        <w:t xml:space="preserve">La Distribución Física de una Red de Telecomunicaciones, o forma en que los nodos de </w:t>
      </w:r>
    </w:p>
    <w:p w14:paraId="5B582B14" w14:textId="77777777" w:rsidR="00A97412" w:rsidRDefault="00000000">
      <w:pPr>
        <w:spacing w:after="159"/>
        <w:ind w:left="977" w:right="1241" w:hanging="10"/>
      </w:pPr>
      <w:proofErr w:type="gramStart"/>
      <w:r>
        <w:rPr>
          <w:b/>
        </w:rPr>
        <w:t>una red están</w:t>
      </w:r>
      <w:proofErr w:type="gramEnd"/>
      <w:r>
        <w:rPr>
          <w:b/>
        </w:rPr>
        <w:t xml:space="preserve"> conectados con todos sus componentes se lo denomina: </w:t>
      </w:r>
    </w:p>
    <w:p w14:paraId="607980A5" w14:textId="77777777" w:rsidR="00A97412" w:rsidRDefault="00000000">
      <w:pPr>
        <w:spacing w:after="154" w:line="265" w:lineRule="auto"/>
        <w:ind w:left="1286" w:right="1275" w:hanging="10"/>
        <w:jc w:val="center"/>
      </w:pPr>
      <w:r>
        <w:t xml:space="preserve">TOPOLOGÍA FÍSICA </w:t>
      </w:r>
    </w:p>
    <w:p w14:paraId="304926BD" w14:textId="77777777" w:rsidR="00A97412" w:rsidRDefault="00000000">
      <w:pPr>
        <w:numPr>
          <w:ilvl w:val="0"/>
          <w:numId w:val="32"/>
        </w:numPr>
        <w:spacing w:after="0" w:line="401" w:lineRule="auto"/>
        <w:ind w:right="1241" w:hanging="232"/>
      </w:pPr>
      <w:r>
        <w:rPr>
          <w:b/>
        </w:rPr>
        <w:t xml:space="preserve">Dentro de una instalación de Cableado Estructurado, el </w:t>
      </w:r>
      <w:proofErr w:type="spellStart"/>
      <w:r>
        <w:rPr>
          <w:b/>
        </w:rPr>
        <w:t>backbone</w:t>
      </w:r>
      <w:proofErr w:type="spellEnd"/>
      <w:r>
        <w:rPr>
          <w:b/>
        </w:rPr>
        <w:t xml:space="preserve"> se coloca con una bandeja entre el techo y el entretecho construido de placas de yeso acústicas. Dicho espacio se lo denomina: </w:t>
      </w:r>
    </w:p>
    <w:p w14:paraId="015FF09D" w14:textId="77777777" w:rsidR="00A97412" w:rsidRDefault="00000000">
      <w:pPr>
        <w:spacing w:after="154" w:line="265" w:lineRule="auto"/>
        <w:ind w:left="1286" w:right="1272" w:hanging="10"/>
        <w:jc w:val="center"/>
      </w:pPr>
      <w:r>
        <w:t xml:space="preserve">PLENO </w:t>
      </w:r>
    </w:p>
    <w:p w14:paraId="589E633E" w14:textId="77777777" w:rsidR="00A97412" w:rsidRDefault="00000000">
      <w:pPr>
        <w:numPr>
          <w:ilvl w:val="0"/>
          <w:numId w:val="32"/>
        </w:numPr>
        <w:spacing w:after="159"/>
        <w:ind w:right="1241" w:hanging="232"/>
      </w:pPr>
      <w:r>
        <w:rPr>
          <w:b/>
        </w:rPr>
        <w:t xml:space="preserve">Dentro de la Topología Tipo Bus, el corte de uno de los tramos de cable conectado a la </w:t>
      </w:r>
    </w:p>
    <w:p w14:paraId="4F5221CF" w14:textId="77777777" w:rsidR="00A97412" w:rsidRDefault="00000000">
      <w:pPr>
        <w:spacing w:after="159"/>
        <w:ind w:left="977" w:right="1241" w:hanging="10"/>
      </w:pPr>
      <w:r>
        <w:rPr>
          <w:b/>
        </w:rPr>
        <w:t xml:space="preserve">misma produce: </w:t>
      </w:r>
    </w:p>
    <w:p w14:paraId="1CE7D0CD" w14:textId="77777777" w:rsidR="00A97412" w:rsidRDefault="00000000">
      <w:pPr>
        <w:spacing w:after="154" w:line="265" w:lineRule="auto"/>
        <w:ind w:left="1286" w:right="1276" w:hanging="10"/>
        <w:jc w:val="center"/>
      </w:pPr>
      <w:r>
        <w:t xml:space="preserve">LA CAÍDA TOTAL DE LA RED. </w:t>
      </w:r>
    </w:p>
    <w:p w14:paraId="044210B5" w14:textId="77777777" w:rsidR="00A97412" w:rsidRDefault="00000000">
      <w:pPr>
        <w:numPr>
          <w:ilvl w:val="0"/>
          <w:numId w:val="32"/>
        </w:numPr>
        <w:spacing w:after="159"/>
        <w:ind w:right="1241" w:hanging="232"/>
      </w:pPr>
      <w:r>
        <w:rPr>
          <w:b/>
        </w:rPr>
        <w:t xml:space="preserve">Los elementos que componen la estructura de una red son: </w:t>
      </w:r>
    </w:p>
    <w:p w14:paraId="7587A71F" w14:textId="77777777" w:rsidR="00A97412" w:rsidRDefault="00000000">
      <w:pPr>
        <w:spacing w:after="154" w:line="265" w:lineRule="auto"/>
        <w:ind w:left="1286" w:right="1272" w:hanging="10"/>
        <w:jc w:val="center"/>
      </w:pPr>
      <w:r>
        <w:t xml:space="preserve">AMBAS A, B Y C </w:t>
      </w:r>
    </w:p>
    <w:p w14:paraId="70235961" w14:textId="77777777" w:rsidR="00A97412" w:rsidRDefault="00000000">
      <w:pPr>
        <w:numPr>
          <w:ilvl w:val="0"/>
          <w:numId w:val="32"/>
        </w:numPr>
        <w:spacing w:after="159"/>
        <w:ind w:right="1241" w:hanging="232"/>
      </w:pPr>
      <w:r>
        <w:rPr>
          <w:b/>
        </w:rPr>
        <w:t xml:space="preserve">Dentro de los medios de transmisión el uso de la fibra óptica nos da las siguientes </w:t>
      </w:r>
    </w:p>
    <w:p w14:paraId="1728C7AA" w14:textId="77777777" w:rsidR="00A97412" w:rsidRDefault="00000000">
      <w:pPr>
        <w:spacing w:after="159"/>
        <w:ind w:left="977" w:right="1241" w:hanging="10"/>
      </w:pPr>
      <w:r>
        <w:rPr>
          <w:b/>
        </w:rPr>
        <w:lastRenderedPageBreak/>
        <w:t xml:space="preserve">ventajas: </w:t>
      </w:r>
    </w:p>
    <w:p w14:paraId="12808E1E" w14:textId="77777777" w:rsidR="00A97412" w:rsidRDefault="00000000">
      <w:pPr>
        <w:spacing w:after="154" w:line="265" w:lineRule="auto"/>
        <w:ind w:left="1286" w:right="1271" w:hanging="10"/>
        <w:jc w:val="center"/>
      </w:pPr>
      <w:r>
        <w:t xml:space="preserve">AMBAS A, C, E Y F </w:t>
      </w:r>
    </w:p>
    <w:p w14:paraId="68D8C1B4" w14:textId="77777777" w:rsidR="00A97412" w:rsidRDefault="00000000">
      <w:pPr>
        <w:numPr>
          <w:ilvl w:val="0"/>
          <w:numId w:val="32"/>
        </w:numPr>
        <w:spacing w:after="0" w:line="401" w:lineRule="auto"/>
        <w:ind w:right="1241" w:hanging="232"/>
      </w:pPr>
      <w:r>
        <w:rPr>
          <w:b/>
        </w:rPr>
        <w:t xml:space="preserve">Se dice que la Topología tipo Bus es muy confiable cuando tenemos una cantidad limitada de máquinas conectadas (Entre 7 y 12) puesto que superar dicho límite implica la aparición de mensajes de Colisión por la Difusión de todos los paquetes. </w:t>
      </w:r>
    </w:p>
    <w:p w14:paraId="5E8C080E" w14:textId="77777777" w:rsidR="00A97412" w:rsidRDefault="00000000">
      <w:pPr>
        <w:spacing w:after="154" w:line="265" w:lineRule="auto"/>
        <w:ind w:left="1286" w:right="1274" w:hanging="10"/>
        <w:jc w:val="center"/>
      </w:pPr>
      <w:r>
        <w:t xml:space="preserve">VERDADERO </w:t>
      </w:r>
    </w:p>
    <w:p w14:paraId="3D1DEFFB" w14:textId="77777777" w:rsidR="00A97412" w:rsidRDefault="00000000">
      <w:pPr>
        <w:numPr>
          <w:ilvl w:val="0"/>
          <w:numId w:val="32"/>
        </w:numPr>
        <w:spacing w:after="0" w:line="402" w:lineRule="auto"/>
        <w:ind w:right="1241" w:hanging="232"/>
      </w:pPr>
      <w:r>
        <w:rPr>
          <w:b/>
        </w:rPr>
        <w:t xml:space="preserve">El Servicio de Datos/Directorio que se encarga de registrar a Nivel Internacional los nombres de Dominio que corresponde a una determinada Dirección IP se lo denomina: </w:t>
      </w:r>
    </w:p>
    <w:p w14:paraId="408C436E" w14:textId="77777777" w:rsidR="00A97412" w:rsidRDefault="00000000">
      <w:pPr>
        <w:spacing w:after="154" w:line="265" w:lineRule="auto"/>
        <w:ind w:left="1286" w:right="1273" w:hanging="10"/>
        <w:jc w:val="center"/>
      </w:pPr>
      <w:r>
        <w:t xml:space="preserve">INTERNIC </w:t>
      </w:r>
    </w:p>
    <w:p w14:paraId="6003A53B" w14:textId="77777777" w:rsidR="00A97412" w:rsidRDefault="00000000">
      <w:pPr>
        <w:numPr>
          <w:ilvl w:val="0"/>
          <w:numId w:val="32"/>
        </w:numPr>
        <w:spacing w:after="2" w:line="400" w:lineRule="auto"/>
        <w:ind w:right="1241" w:hanging="232"/>
      </w:pPr>
      <w:r>
        <w:rPr>
          <w:b/>
        </w:rPr>
        <w:t xml:space="preserve">Dentro de los medios de transmisión y refiriéndonos al cable Multipar, el mismo tiene un recubrimiento plástico y un trenzado que posibilita: </w:t>
      </w:r>
    </w:p>
    <w:p w14:paraId="06E6B336" w14:textId="77777777" w:rsidR="00A97412" w:rsidRDefault="00000000">
      <w:pPr>
        <w:spacing w:after="12" w:line="267" w:lineRule="auto"/>
        <w:ind w:left="1158" w:right="959" w:hanging="10"/>
      </w:pPr>
      <w:r>
        <w:t xml:space="preserve">LIMITAR LA ENERGÍA ELECTROMAGNÉTICA EMITIDA POR EL ALAMBRE, EL TRENZADO EVITA </w:t>
      </w:r>
    </w:p>
    <w:p w14:paraId="5B75CBDF" w14:textId="77777777" w:rsidR="00A97412" w:rsidRDefault="00000000">
      <w:pPr>
        <w:spacing w:after="210" w:line="265" w:lineRule="auto"/>
        <w:ind w:left="1286" w:right="1223" w:hanging="10"/>
        <w:jc w:val="center"/>
      </w:pPr>
      <w:r>
        <w:t xml:space="preserve">QUE LAS CORRIENTES ELÉCTRICAS IRRADIEN ENERGÍA QUE PODRÍAN INFERIR EN OTROS ALAMBRES. </w:t>
      </w:r>
    </w:p>
    <w:p w14:paraId="511B1F20" w14:textId="77777777" w:rsidR="00A97412" w:rsidRDefault="00000000">
      <w:pPr>
        <w:spacing w:after="102"/>
        <w:ind w:left="14" w:right="1" w:hanging="10"/>
        <w:jc w:val="center"/>
      </w:pPr>
      <w:r>
        <w:rPr>
          <w:b/>
          <w:i/>
          <w:sz w:val="28"/>
          <w:u w:val="single" w:color="000000"/>
        </w:rPr>
        <w:t>TP N2 PARTE 2</w:t>
      </w:r>
      <w:r>
        <w:rPr>
          <w:b/>
          <w:i/>
          <w:sz w:val="28"/>
        </w:rPr>
        <w:t xml:space="preserve"> </w:t>
      </w:r>
    </w:p>
    <w:p w14:paraId="1885E4CC" w14:textId="77777777" w:rsidR="00A97412" w:rsidRDefault="00000000">
      <w:pPr>
        <w:numPr>
          <w:ilvl w:val="0"/>
          <w:numId w:val="33"/>
        </w:numPr>
        <w:spacing w:after="0" w:line="401" w:lineRule="auto"/>
        <w:ind w:right="1241" w:hanging="10"/>
      </w:pPr>
      <w:r>
        <w:rPr>
          <w:b/>
        </w:rPr>
        <w:t xml:space="preserve">Cada Topología combinada con el uso de distintos tipos de enlaces poseen ventajas y desventajas como la incompatibilidad de los medios de transmisión, limitación en el número de estaciones y limitación en el alcance de las redes, esto dio origen a: </w:t>
      </w:r>
    </w:p>
    <w:p w14:paraId="63A7153D" w14:textId="77777777" w:rsidR="00A97412" w:rsidRDefault="00000000">
      <w:pPr>
        <w:spacing w:after="154" w:line="265" w:lineRule="auto"/>
        <w:ind w:left="1286" w:right="1274" w:hanging="10"/>
        <w:jc w:val="center"/>
      </w:pPr>
      <w:r>
        <w:t xml:space="preserve">LA APARICIÓN DE LAS TOPOLOGÍAS HÍBRIDAS. </w:t>
      </w:r>
    </w:p>
    <w:p w14:paraId="1BE6A8AB" w14:textId="77777777" w:rsidR="00A97412" w:rsidRDefault="00000000">
      <w:pPr>
        <w:numPr>
          <w:ilvl w:val="0"/>
          <w:numId w:val="33"/>
        </w:numPr>
        <w:spacing w:after="0" w:line="400" w:lineRule="auto"/>
        <w:ind w:right="1241" w:hanging="10"/>
      </w:pPr>
      <w:r>
        <w:rPr>
          <w:b/>
        </w:rPr>
        <w:t xml:space="preserve">La Empresa UNISYS Sudamericana ocupa en la actualidad el tercer piso del edificio de Torneos y Competencias en la Avenida Paseo Colon, </w:t>
      </w:r>
      <w:proofErr w:type="gramStart"/>
      <w:r>
        <w:rPr>
          <w:b/>
        </w:rPr>
        <w:t>de acuerdo al</w:t>
      </w:r>
      <w:proofErr w:type="gramEnd"/>
      <w:r>
        <w:rPr>
          <w:b/>
        </w:rPr>
        <w:t xml:space="preserve"> tipo de conexión y </w:t>
      </w:r>
    </w:p>
    <w:p w14:paraId="7AE163FC" w14:textId="77777777" w:rsidR="00A97412" w:rsidRDefault="00000000">
      <w:pPr>
        <w:spacing w:after="159"/>
        <w:ind w:left="977" w:right="1241" w:hanging="10"/>
      </w:pPr>
      <w:r>
        <w:rPr>
          <w:b/>
        </w:rPr>
        <w:t xml:space="preserve">el área geográfica que ocupa corresponde a una: </w:t>
      </w:r>
    </w:p>
    <w:p w14:paraId="33C5BFC5" w14:textId="77777777" w:rsidR="00A97412" w:rsidRDefault="00000000">
      <w:pPr>
        <w:spacing w:after="154" w:line="265" w:lineRule="auto"/>
        <w:ind w:left="1286" w:right="1272" w:hanging="10"/>
        <w:jc w:val="center"/>
      </w:pPr>
      <w:r>
        <w:t xml:space="preserve">LAN </w:t>
      </w:r>
    </w:p>
    <w:p w14:paraId="445AC0E8" w14:textId="77777777" w:rsidR="00A97412" w:rsidRDefault="00000000">
      <w:pPr>
        <w:numPr>
          <w:ilvl w:val="0"/>
          <w:numId w:val="33"/>
        </w:numPr>
        <w:spacing w:after="0" w:line="402" w:lineRule="auto"/>
        <w:ind w:right="1241" w:hanging="10"/>
      </w:pPr>
      <w:r>
        <w:rPr>
          <w:b/>
        </w:rPr>
        <w:t xml:space="preserve">En todo cableado tipo ethernet compuesto por cableado UTP Cat 5e / Par trenzado, topología estrella las uniones o conectores son del Tipo: </w:t>
      </w:r>
    </w:p>
    <w:p w14:paraId="68A7640A" w14:textId="77777777" w:rsidR="00A97412" w:rsidRDefault="00000000">
      <w:pPr>
        <w:spacing w:after="154" w:line="265" w:lineRule="auto"/>
        <w:ind w:left="1286" w:right="1270" w:hanging="10"/>
        <w:jc w:val="center"/>
      </w:pPr>
      <w:r>
        <w:t xml:space="preserve">CONECTOR RJ-45. </w:t>
      </w:r>
    </w:p>
    <w:p w14:paraId="78B5B2B7" w14:textId="77777777" w:rsidR="00A97412" w:rsidRDefault="00000000">
      <w:pPr>
        <w:numPr>
          <w:ilvl w:val="0"/>
          <w:numId w:val="33"/>
        </w:numPr>
        <w:spacing w:after="0" w:line="402" w:lineRule="auto"/>
        <w:ind w:right="1241" w:hanging="10"/>
      </w:pPr>
      <w:r>
        <w:rPr>
          <w:b/>
        </w:rPr>
        <w:t xml:space="preserve">Dentro de una instalación de cableado tipo Ethernet grueso, implementado sobre topología Bus, existen en los extremos del cable elementos resistivos que permite </w:t>
      </w:r>
    </w:p>
    <w:p w14:paraId="6D960393" w14:textId="77777777" w:rsidR="00A97412" w:rsidRDefault="00000000">
      <w:pPr>
        <w:spacing w:after="159"/>
        <w:ind w:left="977" w:right="1241" w:hanging="10"/>
      </w:pPr>
      <w:r>
        <w:rPr>
          <w:b/>
        </w:rPr>
        <w:t xml:space="preserve">mantener constante la impedancia en todo el tendido. Nos referimos a: </w:t>
      </w:r>
    </w:p>
    <w:p w14:paraId="2F140A3A" w14:textId="77777777" w:rsidR="00A97412" w:rsidRDefault="00000000">
      <w:pPr>
        <w:spacing w:after="154" w:line="265" w:lineRule="auto"/>
        <w:ind w:left="1286" w:right="1272" w:hanging="10"/>
        <w:jc w:val="center"/>
      </w:pPr>
      <w:r>
        <w:t xml:space="preserve">TERMINADOR. </w:t>
      </w:r>
    </w:p>
    <w:p w14:paraId="2ED9153C" w14:textId="77777777" w:rsidR="00A97412" w:rsidRDefault="00000000">
      <w:pPr>
        <w:numPr>
          <w:ilvl w:val="0"/>
          <w:numId w:val="33"/>
        </w:numPr>
        <w:spacing w:after="0" w:line="402" w:lineRule="auto"/>
        <w:ind w:right="1241" w:hanging="10"/>
      </w:pPr>
      <w:r>
        <w:rPr>
          <w:b/>
        </w:rPr>
        <w:t xml:space="preserve">El Servicio de Datos/Directorio que se encarga de registrar a Nivel Nacional los nombres de Dominio que corresponde a una determinada Dirección IP se lo denomina: </w:t>
      </w:r>
    </w:p>
    <w:p w14:paraId="5910612F" w14:textId="77777777" w:rsidR="00A97412" w:rsidRDefault="00000000">
      <w:pPr>
        <w:spacing w:after="154" w:line="265" w:lineRule="auto"/>
        <w:ind w:left="1286" w:right="1273" w:hanging="10"/>
        <w:jc w:val="center"/>
      </w:pPr>
      <w:r>
        <w:t xml:space="preserve">NIC </w:t>
      </w:r>
    </w:p>
    <w:p w14:paraId="646D1F5D" w14:textId="77777777" w:rsidR="00A97412" w:rsidRDefault="00000000">
      <w:pPr>
        <w:numPr>
          <w:ilvl w:val="0"/>
          <w:numId w:val="33"/>
        </w:numPr>
        <w:spacing w:after="0" w:line="402" w:lineRule="auto"/>
        <w:ind w:right="1241" w:hanging="10"/>
      </w:pPr>
      <w:r>
        <w:rPr>
          <w:b/>
        </w:rPr>
        <w:lastRenderedPageBreak/>
        <w:t xml:space="preserve">Dentro de una Topología Estrella, Tecnología Ethernet la solución de Colisiones se hace utilizando: </w:t>
      </w:r>
    </w:p>
    <w:p w14:paraId="49592414" w14:textId="77777777" w:rsidR="00A97412" w:rsidRDefault="00000000">
      <w:pPr>
        <w:spacing w:after="159" w:line="401" w:lineRule="auto"/>
        <w:ind w:left="967" w:right="1241" w:firstLine="346"/>
      </w:pPr>
      <w:r>
        <w:t xml:space="preserve">EL SISTEMA DISTRIBUIDO DE COORDINACIÓN Y DETECCIÓN DE COLISIONES (CSMA/CD). </w:t>
      </w:r>
      <w:r>
        <w:rPr>
          <w:b/>
        </w:rPr>
        <w:t xml:space="preserve">7) Cuando Hablamos de Token Ring, Tecnología para uso exclusivo en Topología Bus, la operación de </w:t>
      </w:r>
      <w:proofErr w:type="gramStart"/>
      <w:r>
        <w:rPr>
          <w:b/>
        </w:rPr>
        <w:t>la misma</w:t>
      </w:r>
      <w:proofErr w:type="gramEnd"/>
      <w:r>
        <w:rPr>
          <w:b/>
        </w:rPr>
        <w:t xml:space="preserve"> en lo que respecta al acceso al canal se hace a través del Pase </w:t>
      </w:r>
    </w:p>
    <w:p w14:paraId="7BC9DF51" w14:textId="77777777" w:rsidR="00A97412" w:rsidRDefault="00000000">
      <w:pPr>
        <w:spacing w:after="159"/>
        <w:ind w:left="977" w:right="1241" w:hanging="10"/>
      </w:pPr>
      <w:r>
        <w:rPr>
          <w:b/>
        </w:rPr>
        <w:t xml:space="preserve">de Ficha y el Transmisor tiene: </w:t>
      </w:r>
    </w:p>
    <w:p w14:paraId="0A890E48" w14:textId="77777777" w:rsidR="00A97412" w:rsidRDefault="00000000">
      <w:pPr>
        <w:spacing w:after="150" w:line="267" w:lineRule="auto"/>
        <w:ind w:left="2982" w:right="959" w:hanging="10"/>
      </w:pPr>
      <w:r>
        <w:t xml:space="preserve">LA AFIRMACIÓN DE LA PREGUNTA ES INCORRECTA </w:t>
      </w:r>
    </w:p>
    <w:p w14:paraId="46F58A57" w14:textId="77777777" w:rsidR="00A97412" w:rsidRDefault="00000000">
      <w:pPr>
        <w:numPr>
          <w:ilvl w:val="0"/>
          <w:numId w:val="34"/>
        </w:numPr>
        <w:spacing w:after="0" w:line="402" w:lineRule="auto"/>
        <w:ind w:right="1241" w:hanging="232"/>
      </w:pPr>
      <w:r>
        <w:rPr>
          <w:b/>
        </w:rPr>
        <w:t xml:space="preserve">Los documentos de Comunicación primario que dan información sobre estándares y tecnologías aplicadas en Internet aprobados por IETF se lo denominan: </w:t>
      </w:r>
    </w:p>
    <w:p w14:paraId="54C90F8F" w14:textId="77777777" w:rsidR="00A97412" w:rsidRDefault="00000000">
      <w:pPr>
        <w:spacing w:after="154" w:line="265" w:lineRule="auto"/>
        <w:ind w:left="1286" w:right="1275" w:hanging="10"/>
        <w:jc w:val="center"/>
      </w:pPr>
      <w:r>
        <w:t xml:space="preserve">RFC REQUEST FOR COMMENTS. </w:t>
      </w:r>
    </w:p>
    <w:p w14:paraId="4066C6A1" w14:textId="77777777" w:rsidR="00A97412" w:rsidRDefault="00000000">
      <w:pPr>
        <w:numPr>
          <w:ilvl w:val="0"/>
          <w:numId w:val="34"/>
        </w:numPr>
        <w:spacing w:after="159"/>
        <w:ind w:right="1241" w:hanging="232"/>
      </w:pPr>
      <w:r>
        <w:rPr>
          <w:b/>
        </w:rPr>
        <w:t xml:space="preserve">Dentro de una instalación de cableado tipo Ethernet fino, implementado sobre </w:t>
      </w:r>
    </w:p>
    <w:p w14:paraId="41DED49F" w14:textId="77777777" w:rsidR="00A97412" w:rsidRDefault="00000000">
      <w:pPr>
        <w:spacing w:after="159"/>
        <w:ind w:left="977" w:right="1241" w:hanging="10"/>
      </w:pPr>
      <w:r>
        <w:rPr>
          <w:b/>
        </w:rPr>
        <w:t xml:space="preserve">topología Bus, el corte o la avería del cable provoca: </w:t>
      </w:r>
    </w:p>
    <w:p w14:paraId="1C8FB234" w14:textId="77777777" w:rsidR="00A97412" w:rsidRDefault="00000000">
      <w:pPr>
        <w:spacing w:after="154" w:line="265" w:lineRule="auto"/>
        <w:ind w:left="1286" w:right="1275" w:hanging="10"/>
        <w:jc w:val="center"/>
      </w:pPr>
      <w:r>
        <w:t xml:space="preserve">LA SALIDA DE SERVICIO DE TODA LA RED. </w:t>
      </w:r>
    </w:p>
    <w:p w14:paraId="4FB43195" w14:textId="77777777" w:rsidR="00A97412" w:rsidRDefault="00000000">
      <w:pPr>
        <w:numPr>
          <w:ilvl w:val="0"/>
          <w:numId w:val="34"/>
        </w:numPr>
        <w:spacing w:after="0" w:line="401" w:lineRule="auto"/>
        <w:ind w:right="1241" w:hanging="232"/>
      </w:pPr>
      <w:r>
        <w:rPr>
          <w:b/>
        </w:rPr>
        <w:t xml:space="preserve">La aplicación de la Topología Anillo, Tecnología Token Ring de IBM, opera en un medio compartido con el permiso de acceso en el Pase de Ficha, entregando el control completo de la red al equipo terminal transmisor y con la solicitud de la ficha del resto </w:t>
      </w:r>
    </w:p>
    <w:p w14:paraId="4EDEFFEA" w14:textId="77777777" w:rsidR="00A97412" w:rsidRDefault="00000000">
      <w:pPr>
        <w:spacing w:after="159"/>
        <w:ind w:left="977" w:right="1241" w:hanging="10"/>
      </w:pPr>
      <w:r>
        <w:rPr>
          <w:b/>
        </w:rPr>
        <w:t xml:space="preserve">de los equipos conectados por medio de un mensaje corto. </w:t>
      </w:r>
    </w:p>
    <w:p w14:paraId="5C0C853B" w14:textId="77777777" w:rsidR="00A97412" w:rsidRDefault="00000000">
      <w:pPr>
        <w:spacing w:after="212" w:line="265" w:lineRule="auto"/>
        <w:ind w:left="1286" w:right="1274" w:hanging="10"/>
        <w:jc w:val="center"/>
      </w:pPr>
      <w:r>
        <w:t xml:space="preserve">VERDADERO </w:t>
      </w:r>
    </w:p>
    <w:p w14:paraId="675FFE60" w14:textId="77777777" w:rsidR="00A97412" w:rsidRDefault="00000000">
      <w:pPr>
        <w:spacing w:after="102"/>
        <w:ind w:left="14" w:right="1" w:hanging="10"/>
        <w:jc w:val="center"/>
      </w:pPr>
      <w:r>
        <w:rPr>
          <w:b/>
          <w:i/>
          <w:sz w:val="28"/>
          <w:u w:val="single" w:color="000000"/>
        </w:rPr>
        <w:t>TP N2 PARTE 3</w:t>
      </w:r>
      <w:r>
        <w:rPr>
          <w:b/>
          <w:i/>
          <w:sz w:val="28"/>
        </w:rPr>
        <w:t xml:space="preserve"> </w:t>
      </w:r>
    </w:p>
    <w:p w14:paraId="68AE8FD3" w14:textId="77777777" w:rsidR="00A97412" w:rsidRDefault="00000000">
      <w:pPr>
        <w:numPr>
          <w:ilvl w:val="0"/>
          <w:numId w:val="35"/>
        </w:numPr>
        <w:spacing w:after="0" w:line="402" w:lineRule="auto"/>
        <w:ind w:right="1241" w:hanging="232"/>
      </w:pPr>
      <w:r>
        <w:rPr>
          <w:b/>
        </w:rPr>
        <w:t xml:space="preserve">Dentro de una instalación de Cableado Estructurado, el lugar donde se realiza la conexión entre el cableado estructurado y el acceso exterior del ISP, que debe cumplir </w:t>
      </w:r>
    </w:p>
    <w:p w14:paraId="0BD08186" w14:textId="77777777" w:rsidR="00A97412" w:rsidRDefault="00000000">
      <w:pPr>
        <w:spacing w:after="159"/>
        <w:ind w:left="977" w:right="1241" w:hanging="10"/>
      </w:pPr>
      <w:r>
        <w:rPr>
          <w:b/>
        </w:rPr>
        <w:t xml:space="preserve">con la norma ANSI/EIA/TIA 569 se lo denomina: </w:t>
      </w:r>
    </w:p>
    <w:p w14:paraId="5905AC6C" w14:textId="77777777" w:rsidR="00A97412" w:rsidRDefault="00000000">
      <w:pPr>
        <w:spacing w:after="154" w:line="265" w:lineRule="auto"/>
        <w:ind w:left="1286" w:right="1273" w:hanging="10"/>
        <w:jc w:val="center"/>
      </w:pPr>
      <w:r>
        <w:t xml:space="preserve">ACOMETIDA. </w:t>
      </w:r>
    </w:p>
    <w:p w14:paraId="49B494A9" w14:textId="77777777" w:rsidR="00A97412" w:rsidRDefault="00000000">
      <w:pPr>
        <w:numPr>
          <w:ilvl w:val="0"/>
          <w:numId w:val="35"/>
        </w:numPr>
        <w:spacing w:after="159"/>
        <w:ind w:right="1241" w:hanging="232"/>
      </w:pPr>
      <w:r>
        <w:rPr>
          <w:b/>
        </w:rPr>
        <w:t xml:space="preserve">La Red WAN que entrega señal de comunicaciones con acceso a Internet 2 a la </w:t>
      </w:r>
    </w:p>
    <w:p w14:paraId="2FB7E0AD" w14:textId="77777777" w:rsidR="00A97412" w:rsidRDefault="00000000">
      <w:pPr>
        <w:spacing w:after="159"/>
        <w:ind w:left="977" w:right="1241" w:hanging="10"/>
      </w:pPr>
      <w:r>
        <w:rPr>
          <w:b/>
        </w:rPr>
        <w:t xml:space="preserve">República Argentina corresponde a: </w:t>
      </w:r>
    </w:p>
    <w:p w14:paraId="3C33190D" w14:textId="77777777" w:rsidR="00A97412" w:rsidRDefault="00000000">
      <w:pPr>
        <w:spacing w:after="154" w:line="265" w:lineRule="auto"/>
        <w:ind w:left="1286" w:right="1270" w:hanging="10"/>
        <w:jc w:val="center"/>
      </w:pPr>
      <w:r>
        <w:t xml:space="preserve">CLARA </w:t>
      </w:r>
    </w:p>
    <w:p w14:paraId="0F54D726" w14:textId="77777777" w:rsidR="00A97412" w:rsidRDefault="00000000">
      <w:pPr>
        <w:numPr>
          <w:ilvl w:val="0"/>
          <w:numId w:val="35"/>
        </w:numPr>
        <w:spacing w:after="0" w:line="401" w:lineRule="auto"/>
        <w:ind w:right="1241" w:hanging="232"/>
      </w:pPr>
      <w:r>
        <w:rPr>
          <w:b/>
        </w:rPr>
        <w:t xml:space="preserve">La Red WAN Troncal Digital Nacional de Alta Capacidad conecta a once ciudades con una capacidad de 10 Gbps, que tiene como objetivo principal el desarrollo de Redes Avanzadas reservadas para las comunidades académicas, de manera que </w:t>
      </w:r>
      <w:proofErr w:type="spellStart"/>
      <w:r>
        <w:rPr>
          <w:b/>
        </w:rPr>
        <w:t>cientícos</w:t>
      </w:r>
      <w:proofErr w:type="spellEnd"/>
      <w:r>
        <w:rPr>
          <w:b/>
        </w:rPr>
        <w:t xml:space="preserve"> y tecnólogos puedan intercambiar información y comunicarse de manera más ágil, efectiva y </w:t>
      </w:r>
      <w:proofErr w:type="spellStart"/>
      <w:r>
        <w:rPr>
          <w:b/>
        </w:rPr>
        <w:t>backbone</w:t>
      </w:r>
      <w:proofErr w:type="spellEnd"/>
      <w:r>
        <w:rPr>
          <w:b/>
        </w:rPr>
        <w:t xml:space="preserve"> de Internet 2, Dicha Red corresponde a: </w:t>
      </w:r>
    </w:p>
    <w:p w14:paraId="44CE94F6" w14:textId="77777777" w:rsidR="00A97412" w:rsidRDefault="00000000">
      <w:pPr>
        <w:spacing w:after="154" w:line="265" w:lineRule="auto"/>
        <w:ind w:left="1286" w:right="1272" w:hanging="10"/>
        <w:jc w:val="center"/>
      </w:pPr>
      <w:r>
        <w:t xml:space="preserve">INNOVA RED </w:t>
      </w:r>
    </w:p>
    <w:p w14:paraId="44357822" w14:textId="77777777" w:rsidR="00A97412" w:rsidRDefault="00000000">
      <w:pPr>
        <w:numPr>
          <w:ilvl w:val="0"/>
          <w:numId w:val="35"/>
        </w:numPr>
        <w:spacing w:after="159" w:line="400" w:lineRule="auto"/>
        <w:ind w:right="1241" w:hanging="232"/>
      </w:pPr>
      <w:r>
        <w:rPr>
          <w:b/>
        </w:rPr>
        <w:lastRenderedPageBreak/>
        <w:t xml:space="preserve">Si UD realiza el control de sus sistemas en una red de subterráneos, distribuido en un área geográfica metropolitana (MAN), el </w:t>
      </w:r>
      <w:proofErr w:type="spellStart"/>
      <w:r>
        <w:rPr>
          <w:b/>
        </w:rPr>
        <w:t>backbone</w:t>
      </w:r>
      <w:proofErr w:type="spellEnd"/>
      <w:r>
        <w:rPr>
          <w:b/>
        </w:rPr>
        <w:t xml:space="preserve"> de comunicaciones que une los subcentros de procesamiento (Redes LAN) y en la sala de equipos principal puede estar soportado por: </w:t>
      </w:r>
    </w:p>
    <w:p w14:paraId="524E973A" w14:textId="77777777" w:rsidR="00A97412" w:rsidRDefault="00000000">
      <w:pPr>
        <w:spacing w:after="154" w:line="265" w:lineRule="auto"/>
        <w:ind w:left="1286" w:right="1274" w:hanging="10"/>
        <w:jc w:val="center"/>
      </w:pPr>
      <w:r>
        <w:t xml:space="preserve">FIBRA ÓPTICA MONOMODO </w:t>
      </w:r>
    </w:p>
    <w:p w14:paraId="2C0C74F9" w14:textId="77777777" w:rsidR="00A97412" w:rsidRDefault="00000000">
      <w:pPr>
        <w:numPr>
          <w:ilvl w:val="0"/>
          <w:numId w:val="35"/>
        </w:numPr>
        <w:spacing w:after="159"/>
        <w:ind w:right="1241" w:hanging="232"/>
      </w:pPr>
      <w:r>
        <w:rPr>
          <w:b/>
        </w:rPr>
        <w:t xml:space="preserve">Dentro de la Organización de Internet, los Documentos de comunicación primario que </w:t>
      </w:r>
    </w:p>
    <w:p w14:paraId="74F03352" w14:textId="77777777" w:rsidR="00A97412" w:rsidRDefault="00000000">
      <w:pPr>
        <w:spacing w:after="159"/>
        <w:ind w:left="977" w:right="1241" w:hanging="10"/>
      </w:pPr>
      <w:r>
        <w:rPr>
          <w:b/>
        </w:rPr>
        <w:t xml:space="preserve">dan información sobre los estándares y tecnologías corresponden a: </w:t>
      </w:r>
    </w:p>
    <w:p w14:paraId="3DEDB9D7" w14:textId="77777777" w:rsidR="00A97412" w:rsidRDefault="00000000">
      <w:pPr>
        <w:spacing w:after="154" w:line="265" w:lineRule="auto"/>
        <w:ind w:left="1286" w:right="1273" w:hanging="10"/>
        <w:jc w:val="center"/>
      </w:pPr>
      <w:r>
        <w:t xml:space="preserve">RFC </w:t>
      </w:r>
    </w:p>
    <w:p w14:paraId="63FF3A0E" w14:textId="77777777" w:rsidR="00A97412" w:rsidRDefault="00000000">
      <w:pPr>
        <w:numPr>
          <w:ilvl w:val="0"/>
          <w:numId w:val="35"/>
        </w:numPr>
        <w:spacing w:after="0" w:line="402" w:lineRule="auto"/>
        <w:ind w:right="1241" w:hanging="232"/>
      </w:pPr>
      <w:r>
        <w:rPr>
          <w:b/>
        </w:rPr>
        <w:t xml:space="preserve">La Organización Comercial que provee servicios o Acceso a Internet a sus Suscriptores u Organizaciones (TELCO) se la denomina: </w:t>
      </w:r>
    </w:p>
    <w:p w14:paraId="516319D4" w14:textId="77777777" w:rsidR="00A97412" w:rsidRDefault="00000000">
      <w:pPr>
        <w:spacing w:after="154" w:line="265" w:lineRule="auto"/>
        <w:ind w:left="1286" w:right="1274" w:hanging="10"/>
        <w:jc w:val="center"/>
      </w:pPr>
      <w:r>
        <w:t xml:space="preserve">ISP </w:t>
      </w:r>
    </w:p>
    <w:p w14:paraId="61E2C5B0" w14:textId="77777777" w:rsidR="00A97412" w:rsidRDefault="00000000">
      <w:pPr>
        <w:numPr>
          <w:ilvl w:val="0"/>
          <w:numId w:val="35"/>
        </w:numPr>
        <w:spacing w:after="0" w:line="401" w:lineRule="auto"/>
        <w:ind w:right="1241" w:hanging="232"/>
      </w:pPr>
      <w:r>
        <w:rPr>
          <w:b/>
        </w:rPr>
        <w:t xml:space="preserve">Dentro de la Organización de Internet, el Ente sin fines de lucro con base en los Estados Unidos, que coordina la asignación de direcciones IP, la administración de nombres de dominio utilizados por DNS, los identificadores de protocolo o los números de puerto utilizados por los protocolos TCP y UDP, la creación de políticas y tiene una responsabilidad general sobre estas asignaciones; Este organismo </w:t>
      </w:r>
    </w:p>
    <w:p w14:paraId="53C6CB73" w14:textId="77777777" w:rsidR="00A97412" w:rsidRDefault="00000000">
      <w:pPr>
        <w:spacing w:after="159"/>
        <w:ind w:left="977" w:right="1241" w:hanging="10"/>
      </w:pPr>
      <w:r>
        <w:rPr>
          <w:b/>
        </w:rPr>
        <w:t xml:space="preserve">corresponde a: </w:t>
      </w:r>
    </w:p>
    <w:p w14:paraId="0C77E4CE" w14:textId="77777777" w:rsidR="00A97412" w:rsidRDefault="00000000">
      <w:pPr>
        <w:spacing w:after="154" w:line="265" w:lineRule="auto"/>
        <w:ind w:left="1286" w:right="1272" w:hanging="10"/>
        <w:jc w:val="center"/>
      </w:pPr>
      <w:r>
        <w:t xml:space="preserve">ICANN </w:t>
      </w:r>
    </w:p>
    <w:p w14:paraId="6E916722" w14:textId="77777777" w:rsidR="00A97412" w:rsidRDefault="00000000">
      <w:pPr>
        <w:numPr>
          <w:ilvl w:val="0"/>
          <w:numId w:val="35"/>
        </w:numPr>
        <w:spacing w:after="0" w:line="402" w:lineRule="auto"/>
        <w:ind w:right="1241" w:hanging="232"/>
      </w:pPr>
      <w:r>
        <w:rPr>
          <w:b/>
        </w:rPr>
        <w:t xml:space="preserve">Dentro de los Objetivos planteados con la creación de Internet 2 (WWW) podemos detallar: </w:t>
      </w:r>
    </w:p>
    <w:p w14:paraId="5B2E7B4F" w14:textId="77777777" w:rsidR="00A97412" w:rsidRDefault="00000000">
      <w:pPr>
        <w:spacing w:after="154" w:line="265" w:lineRule="auto"/>
        <w:ind w:left="1286" w:right="1272" w:hanging="10"/>
        <w:jc w:val="center"/>
      </w:pPr>
      <w:r>
        <w:t xml:space="preserve">AMBAS A, C Y D </w:t>
      </w:r>
    </w:p>
    <w:p w14:paraId="213D7E90" w14:textId="77777777" w:rsidR="00A97412" w:rsidRDefault="00000000">
      <w:pPr>
        <w:numPr>
          <w:ilvl w:val="0"/>
          <w:numId w:val="35"/>
        </w:numPr>
        <w:spacing w:after="159"/>
        <w:ind w:right="1241" w:hanging="232"/>
      </w:pPr>
      <w:r>
        <w:rPr>
          <w:b/>
        </w:rPr>
        <w:t xml:space="preserve">Dentro del Ámbito Nacional, De la Organización CABASE podemos armar que: </w:t>
      </w:r>
    </w:p>
    <w:p w14:paraId="4F2D0D43" w14:textId="77777777" w:rsidR="00A97412" w:rsidRDefault="00000000">
      <w:pPr>
        <w:spacing w:after="154" w:line="265" w:lineRule="auto"/>
        <w:ind w:left="1286" w:right="1271" w:hanging="10"/>
        <w:jc w:val="center"/>
      </w:pPr>
      <w:r>
        <w:t xml:space="preserve">AMBAS A, C, D Y E. </w:t>
      </w:r>
    </w:p>
    <w:p w14:paraId="0E62B0F7" w14:textId="77777777" w:rsidR="00A97412" w:rsidRDefault="00000000">
      <w:pPr>
        <w:numPr>
          <w:ilvl w:val="0"/>
          <w:numId w:val="35"/>
        </w:numPr>
        <w:spacing w:after="1" w:line="401" w:lineRule="auto"/>
        <w:ind w:right="1241" w:hanging="232"/>
      </w:pPr>
      <w:r>
        <w:rPr>
          <w:b/>
        </w:rPr>
        <w:t xml:space="preserve">Dentro de la Organización Nacional de Internet de un País, el Ente Nacional que cumple con la función de Administrar el Dominio Superior y responsable del registro de nombres de dominio de las personas físicas y jurídicas; Este organismo corresponde </w:t>
      </w:r>
    </w:p>
    <w:p w14:paraId="7B2B9D3D" w14:textId="77777777" w:rsidR="00A97412" w:rsidRDefault="00000000">
      <w:pPr>
        <w:spacing w:after="159"/>
        <w:ind w:left="977" w:right="1241" w:hanging="10"/>
      </w:pPr>
      <w:r>
        <w:rPr>
          <w:b/>
        </w:rPr>
        <w:t xml:space="preserve">a: </w:t>
      </w:r>
    </w:p>
    <w:p w14:paraId="533C1F20" w14:textId="77777777" w:rsidR="00A97412" w:rsidRDefault="00000000">
      <w:pPr>
        <w:spacing w:after="154" w:line="265" w:lineRule="auto"/>
        <w:ind w:left="1286" w:right="1273" w:hanging="10"/>
        <w:jc w:val="center"/>
      </w:pPr>
      <w:r>
        <w:t xml:space="preserve">NIC </w:t>
      </w:r>
    </w:p>
    <w:bookmarkEnd w:id="1"/>
    <w:p w14:paraId="4482F31B" w14:textId="77777777" w:rsidR="00A97412" w:rsidRDefault="00000000">
      <w:pPr>
        <w:spacing w:after="139"/>
        <w:ind w:left="14" w:hanging="10"/>
        <w:jc w:val="center"/>
      </w:pPr>
      <w:r>
        <w:rPr>
          <w:b/>
          <w:i/>
          <w:color w:val="4472C4"/>
          <w:sz w:val="28"/>
          <w:u w:val="single" w:color="4472C4"/>
        </w:rPr>
        <w:t>Unidad 3</w:t>
      </w:r>
      <w:r>
        <w:rPr>
          <w:b/>
          <w:i/>
          <w:color w:val="4472C4"/>
          <w:sz w:val="28"/>
        </w:rPr>
        <w:t xml:space="preserve"> </w:t>
      </w:r>
    </w:p>
    <w:p w14:paraId="6EB51C89" w14:textId="77777777" w:rsidR="00A97412" w:rsidRDefault="00000000">
      <w:pPr>
        <w:numPr>
          <w:ilvl w:val="2"/>
          <w:numId w:val="41"/>
        </w:numPr>
        <w:spacing w:after="8" w:line="266" w:lineRule="auto"/>
        <w:ind w:right="44" w:hanging="360"/>
      </w:pPr>
      <w:r>
        <w:t xml:space="preserve">Telecomunicaciones </w:t>
      </w:r>
      <w:proofErr w:type="spellStart"/>
      <w:r>
        <w:t>Nº</w:t>
      </w:r>
      <w:proofErr w:type="spellEnd"/>
      <w:r>
        <w:t xml:space="preserve"> 1 </w:t>
      </w:r>
    </w:p>
    <w:p w14:paraId="3514A9C8" w14:textId="77777777" w:rsidR="00A97412" w:rsidRDefault="00000000">
      <w:pPr>
        <w:numPr>
          <w:ilvl w:val="2"/>
          <w:numId w:val="41"/>
        </w:numPr>
        <w:spacing w:after="9" w:line="266" w:lineRule="auto"/>
        <w:ind w:right="44" w:hanging="360"/>
      </w:pPr>
      <w:r>
        <w:t xml:space="preserve">PARTE 2 (PAG 10) </w:t>
      </w:r>
    </w:p>
    <w:p w14:paraId="74C23ACA" w14:textId="77777777" w:rsidR="00A97412" w:rsidRDefault="00000000">
      <w:pPr>
        <w:numPr>
          <w:ilvl w:val="2"/>
          <w:numId w:val="41"/>
        </w:numPr>
        <w:spacing w:after="11" w:line="266" w:lineRule="auto"/>
        <w:ind w:right="44" w:hanging="360"/>
      </w:pPr>
      <w:r>
        <w:t xml:space="preserve">PARTE 3 (PAG 20) </w:t>
      </w:r>
    </w:p>
    <w:p w14:paraId="5A564F1E" w14:textId="77777777" w:rsidR="00A97412" w:rsidRDefault="00000000">
      <w:pPr>
        <w:numPr>
          <w:ilvl w:val="2"/>
          <w:numId w:val="41"/>
        </w:numPr>
        <w:spacing w:after="299" w:line="266" w:lineRule="auto"/>
        <w:ind w:right="44" w:hanging="360"/>
      </w:pPr>
      <w:r>
        <w:t xml:space="preserve">PLC (PARTE 4) (PAG 31) </w:t>
      </w:r>
    </w:p>
    <w:p w14:paraId="3C2615EE" w14:textId="77777777" w:rsidR="00A97412" w:rsidRDefault="00000000">
      <w:pPr>
        <w:spacing w:after="1" w:line="258" w:lineRule="auto"/>
        <w:ind w:left="699" w:right="691" w:hanging="10"/>
        <w:jc w:val="center"/>
      </w:pPr>
      <w:r>
        <w:rPr>
          <w:color w:val="2F5496"/>
          <w:sz w:val="32"/>
        </w:rPr>
        <w:lastRenderedPageBreak/>
        <w:t xml:space="preserve">Dispositivos / E. Activo </w:t>
      </w:r>
    </w:p>
    <w:p w14:paraId="1C2411BF" w14:textId="77777777" w:rsidR="00A97412" w:rsidRDefault="00000000">
      <w:pPr>
        <w:spacing w:after="203" w:line="258" w:lineRule="auto"/>
        <w:ind w:left="977" w:right="1130" w:hanging="10"/>
      </w:pPr>
      <w:r>
        <w:rPr>
          <w:b/>
        </w:rPr>
        <w:t xml:space="preserve">Hardware No Administrable: </w:t>
      </w:r>
    </w:p>
    <w:p w14:paraId="2EC98E66" w14:textId="77777777" w:rsidR="00A97412" w:rsidRDefault="00000000">
      <w:pPr>
        <w:numPr>
          <w:ilvl w:val="2"/>
          <w:numId w:val="41"/>
        </w:numPr>
        <w:spacing w:after="35" w:line="266" w:lineRule="auto"/>
        <w:ind w:right="44" w:hanging="360"/>
      </w:pPr>
      <w:r>
        <w:t xml:space="preserve">Refiere a equipamiento que </w:t>
      </w:r>
      <w:proofErr w:type="gramStart"/>
      <w:r>
        <w:t>no  requiere</w:t>
      </w:r>
      <w:proofErr w:type="gramEnd"/>
      <w:r>
        <w:t xml:space="preserve"> configuración. Simplemente se lo conecta, se le conectan las interfaces y el equipo cumple su función.  </w:t>
      </w:r>
    </w:p>
    <w:p w14:paraId="0568B9DF" w14:textId="77777777" w:rsidR="00A97412" w:rsidRDefault="00000000">
      <w:pPr>
        <w:numPr>
          <w:ilvl w:val="2"/>
          <w:numId w:val="41"/>
        </w:numPr>
        <w:spacing w:after="9" w:line="266" w:lineRule="auto"/>
        <w:ind w:right="44" w:hanging="360"/>
      </w:pPr>
      <w:r>
        <w:t xml:space="preserve">Simplicidad de </w:t>
      </w:r>
      <w:proofErr w:type="gramStart"/>
      <w:r>
        <w:t>instalación</w:t>
      </w:r>
      <w:proofErr w:type="gramEnd"/>
      <w:r>
        <w:t xml:space="preserve"> pero poco flexible. </w:t>
      </w:r>
    </w:p>
    <w:p w14:paraId="1DAF592F" w14:textId="77777777" w:rsidR="00A97412" w:rsidRDefault="00000000">
      <w:pPr>
        <w:numPr>
          <w:ilvl w:val="2"/>
          <w:numId w:val="41"/>
        </w:numPr>
        <w:spacing w:after="123" w:line="266" w:lineRule="auto"/>
        <w:ind w:right="44" w:hanging="360"/>
      </w:pPr>
      <w:proofErr w:type="spellStart"/>
      <w:r>
        <w:t>HUBs</w:t>
      </w:r>
      <w:proofErr w:type="spellEnd"/>
      <w:r>
        <w:t xml:space="preserve">, Media </w:t>
      </w:r>
      <w:proofErr w:type="spellStart"/>
      <w:r>
        <w:t>Converters</w:t>
      </w:r>
      <w:proofErr w:type="spellEnd"/>
      <w:r>
        <w:t xml:space="preserve">, </w:t>
      </w:r>
      <w:proofErr w:type="gramStart"/>
      <w:r>
        <w:t>Switches  AP.</w:t>
      </w:r>
      <w:proofErr w:type="gramEnd"/>
      <w:r>
        <w:t xml:space="preserve"> Hogareños. </w:t>
      </w:r>
    </w:p>
    <w:p w14:paraId="6AFD2A40" w14:textId="77777777" w:rsidR="00A97412" w:rsidRDefault="00000000">
      <w:pPr>
        <w:spacing w:after="203" w:line="258" w:lineRule="auto"/>
        <w:ind w:left="977" w:right="1130" w:hanging="10"/>
      </w:pPr>
      <w:r>
        <w:rPr>
          <w:b/>
        </w:rPr>
        <w:t xml:space="preserve">Hardware Administrable </w:t>
      </w:r>
    </w:p>
    <w:p w14:paraId="0D4AD2B6" w14:textId="77777777" w:rsidR="00A97412" w:rsidRDefault="00000000">
      <w:pPr>
        <w:numPr>
          <w:ilvl w:val="2"/>
          <w:numId w:val="41"/>
        </w:numPr>
        <w:spacing w:after="11" w:line="266" w:lineRule="auto"/>
        <w:ind w:right="44" w:hanging="360"/>
      </w:pPr>
      <w:r>
        <w:t xml:space="preserve">Refiere a equipamiento que requiere o permite la configuración de parámetros. </w:t>
      </w:r>
    </w:p>
    <w:p w14:paraId="0A825488" w14:textId="77777777" w:rsidR="00A97412" w:rsidRDefault="00000000">
      <w:pPr>
        <w:numPr>
          <w:ilvl w:val="2"/>
          <w:numId w:val="41"/>
        </w:numPr>
        <w:spacing w:after="35" w:line="266" w:lineRule="auto"/>
        <w:ind w:right="44" w:hanging="360"/>
      </w:pPr>
      <w:r>
        <w:t xml:space="preserve">Muchas veces la </w:t>
      </w:r>
      <w:proofErr w:type="spellStart"/>
      <w:r>
        <w:t>config</w:t>
      </w:r>
      <w:proofErr w:type="spellEnd"/>
      <w:r>
        <w:t xml:space="preserve">. de fabrica permite conectarlos sin configurarlos y en ciertos entornos simples funcionan correctamente. </w:t>
      </w:r>
    </w:p>
    <w:p w14:paraId="44F192AA" w14:textId="77777777" w:rsidR="00A97412" w:rsidRDefault="00000000">
      <w:pPr>
        <w:numPr>
          <w:ilvl w:val="2"/>
          <w:numId w:val="41"/>
        </w:numPr>
        <w:spacing w:after="298" w:line="266" w:lineRule="auto"/>
        <w:ind w:right="44" w:hanging="360"/>
      </w:pPr>
      <w:proofErr w:type="spellStart"/>
      <w:r>
        <w:t>HUBs</w:t>
      </w:r>
      <w:proofErr w:type="spellEnd"/>
      <w:r>
        <w:t xml:space="preserve">, Switches, Access Point, </w:t>
      </w:r>
      <w:proofErr w:type="spellStart"/>
      <w:r>
        <w:t>Routers</w:t>
      </w:r>
      <w:proofErr w:type="spellEnd"/>
      <w:r>
        <w:t xml:space="preserve">, Firewalls </w:t>
      </w:r>
    </w:p>
    <w:p w14:paraId="02945283" w14:textId="77777777" w:rsidR="00A97412" w:rsidRDefault="00000000">
      <w:pPr>
        <w:spacing w:after="1" w:line="258" w:lineRule="auto"/>
        <w:ind w:left="699" w:right="690" w:hanging="10"/>
        <w:jc w:val="center"/>
      </w:pPr>
      <w:r>
        <w:rPr>
          <w:color w:val="2F5496"/>
          <w:sz w:val="32"/>
        </w:rPr>
        <w:t xml:space="preserve">Dispositivos Administrables </w:t>
      </w:r>
    </w:p>
    <w:p w14:paraId="0F2E1B66" w14:textId="77777777" w:rsidR="00A97412" w:rsidRDefault="00000000">
      <w:pPr>
        <w:numPr>
          <w:ilvl w:val="2"/>
          <w:numId w:val="41"/>
        </w:numPr>
        <w:spacing w:after="9" w:line="266" w:lineRule="auto"/>
        <w:ind w:right="44" w:hanging="360"/>
      </w:pPr>
      <w:r>
        <w:t xml:space="preserve">Interfaz que permite al usuario configurarlo. </w:t>
      </w:r>
    </w:p>
    <w:p w14:paraId="76DDC72F" w14:textId="77777777" w:rsidR="00A97412" w:rsidRDefault="00000000">
      <w:pPr>
        <w:numPr>
          <w:ilvl w:val="2"/>
          <w:numId w:val="41"/>
        </w:numPr>
        <w:spacing w:after="35" w:line="266" w:lineRule="auto"/>
        <w:ind w:right="44" w:hanging="360"/>
      </w:pPr>
      <w:r>
        <w:rPr>
          <w:b/>
        </w:rPr>
        <w:t>Interfaz WEB</w:t>
      </w:r>
      <w:r>
        <w:t xml:space="preserve">: “Amigable” y simple de </w:t>
      </w:r>
      <w:proofErr w:type="gramStart"/>
      <w:r>
        <w:t>configurar</w:t>
      </w:r>
      <w:proofErr w:type="gramEnd"/>
      <w:r>
        <w:t xml:space="preserve"> pero limitada. Requiere conectarlo a través de una interfaz </w:t>
      </w:r>
      <w:proofErr w:type="gramStart"/>
      <w:r>
        <w:t>ethernet .</w:t>
      </w:r>
      <w:proofErr w:type="gramEnd"/>
      <w:r>
        <w:t xml:space="preserve"> Es importante la configuración de fabrica del equipo. Posibilidad de Factory </w:t>
      </w:r>
      <w:proofErr w:type="spellStart"/>
      <w:r>
        <w:t>Reset</w:t>
      </w:r>
      <w:proofErr w:type="spellEnd"/>
      <w:r>
        <w:t xml:space="preserve">. </w:t>
      </w:r>
    </w:p>
    <w:p w14:paraId="352F5095" w14:textId="77777777" w:rsidR="00A97412" w:rsidRDefault="00000000">
      <w:pPr>
        <w:numPr>
          <w:ilvl w:val="2"/>
          <w:numId w:val="41"/>
        </w:numPr>
        <w:spacing w:after="38" w:line="266" w:lineRule="auto"/>
        <w:ind w:right="44" w:hanging="360"/>
      </w:pPr>
      <w:r>
        <w:rPr>
          <w:b/>
        </w:rPr>
        <w:t>Interfaz de consola</w:t>
      </w:r>
      <w:r>
        <w:t>: Más flexible pero menos “amigable”. Se conecta por terminal a través de conexiones asincrónicas serie. CLI (</w:t>
      </w:r>
      <w:proofErr w:type="spellStart"/>
      <w:r>
        <w:t>Command</w:t>
      </w:r>
      <w:proofErr w:type="spellEnd"/>
      <w:r>
        <w:t xml:space="preserve"> Line </w:t>
      </w:r>
      <w:proofErr w:type="gramStart"/>
      <w:r>
        <w:t>Interface</w:t>
      </w:r>
      <w:proofErr w:type="gramEnd"/>
      <w:r>
        <w:t xml:space="preserve">). </w:t>
      </w:r>
    </w:p>
    <w:p w14:paraId="73333D5E" w14:textId="77777777" w:rsidR="00A97412" w:rsidRDefault="00000000">
      <w:pPr>
        <w:numPr>
          <w:ilvl w:val="2"/>
          <w:numId w:val="41"/>
        </w:numPr>
        <w:spacing w:after="35" w:line="266" w:lineRule="auto"/>
        <w:ind w:right="44" w:hanging="360"/>
      </w:pPr>
      <w:r>
        <w:rPr>
          <w:b/>
        </w:rPr>
        <w:t>Interfaz telnet</w:t>
      </w:r>
      <w:r>
        <w:t xml:space="preserve">: Ídem consola solo que a través de interfaz ethernet. Es flexible y permite la conexión remota </w:t>
      </w:r>
    </w:p>
    <w:p w14:paraId="0FC625CE" w14:textId="77777777" w:rsidR="00A97412" w:rsidRDefault="00000000">
      <w:pPr>
        <w:numPr>
          <w:ilvl w:val="2"/>
          <w:numId w:val="41"/>
        </w:numPr>
        <w:spacing w:after="11" w:line="266" w:lineRule="auto"/>
        <w:ind w:right="44" w:hanging="360"/>
      </w:pPr>
      <w:r>
        <w:rPr>
          <w:b/>
        </w:rPr>
        <w:t>Interfaz SSH:</w:t>
      </w:r>
      <w:r>
        <w:t xml:space="preserve"> Ídem </w:t>
      </w:r>
      <w:proofErr w:type="gramStart"/>
      <w:r>
        <w:t>telnet</w:t>
      </w:r>
      <w:proofErr w:type="gramEnd"/>
      <w:r>
        <w:t xml:space="preserve"> pero segura. </w:t>
      </w:r>
    </w:p>
    <w:p w14:paraId="3FA4FD9E" w14:textId="77777777" w:rsidR="00A97412" w:rsidRDefault="00000000">
      <w:pPr>
        <w:numPr>
          <w:ilvl w:val="2"/>
          <w:numId w:val="41"/>
        </w:numPr>
        <w:spacing w:after="26" w:line="266" w:lineRule="auto"/>
        <w:ind w:right="44" w:hanging="360"/>
      </w:pPr>
      <w:r>
        <w:rPr>
          <w:b/>
        </w:rPr>
        <w:t>Interfaz FTP o TFTP</w:t>
      </w:r>
      <w:r>
        <w:t xml:space="preserve">: Para actualizaciones de software y subida y bajada de configuraciones normalmente.  </w:t>
      </w:r>
    </w:p>
    <w:p w14:paraId="37A26F90" w14:textId="77777777" w:rsidR="00A97412" w:rsidRDefault="00000000">
      <w:pPr>
        <w:spacing w:after="0"/>
        <w:ind w:left="982"/>
      </w:pPr>
      <w:r>
        <w:rPr>
          <w:noProof/>
        </w:rPr>
        <mc:AlternateContent>
          <mc:Choice Requires="wpg">
            <w:drawing>
              <wp:inline distT="0" distB="0" distL="0" distR="0" wp14:anchorId="7147DB1F" wp14:editId="6CAE1897">
                <wp:extent cx="4929315" cy="1640901"/>
                <wp:effectExtent l="0" t="0" r="0" b="0"/>
                <wp:docPr id="265075" name="Group 265075"/>
                <wp:cNvGraphicFramePr/>
                <a:graphic xmlns:a="http://schemas.openxmlformats.org/drawingml/2006/main">
                  <a:graphicData uri="http://schemas.microsoft.com/office/word/2010/wordprocessingGroup">
                    <wpg:wgp>
                      <wpg:cNvGrpSpPr/>
                      <wpg:grpSpPr>
                        <a:xfrm>
                          <a:off x="0" y="0"/>
                          <a:ext cx="4929315" cy="1640901"/>
                          <a:chOff x="0" y="0"/>
                          <a:chExt cx="4929315" cy="1640901"/>
                        </a:xfrm>
                      </wpg:grpSpPr>
                      <wps:wsp>
                        <wps:cNvPr id="13352" name="Rectangle 13352"/>
                        <wps:cNvSpPr/>
                        <wps:spPr>
                          <a:xfrm>
                            <a:off x="1653921" y="0"/>
                            <a:ext cx="2028053" cy="274582"/>
                          </a:xfrm>
                          <a:prstGeom prst="rect">
                            <a:avLst/>
                          </a:prstGeom>
                          <a:ln>
                            <a:noFill/>
                          </a:ln>
                        </wps:spPr>
                        <wps:txbx>
                          <w:txbxContent>
                            <w:p w14:paraId="5ED3151B" w14:textId="77777777" w:rsidR="00A97412" w:rsidRDefault="00000000">
                              <w:r>
                                <w:rPr>
                                  <w:color w:val="2F5496"/>
                                  <w:sz w:val="32"/>
                                </w:rPr>
                                <w:t xml:space="preserve">Hardware Interfaz </w:t>
                              </w:r>
                            </w:p>
                          </w:txbxContent>
                        </wps:txbx>
                        <wps:bodyPr horzOverflow="overflow" vert="horz" lIns="0" tIns="0" rIns="0" bIns="0" rtlCol="0">
                          <a:noAutofit/>
                        </wps:bodyPr>
                      </wps:wsp>
                      <wps:wsp>
                        <wps:cNvPr id="13353" name="Rectangle 13353"/>
                        <wps:cNvSpPr/>
                        <wps:spPr>
                          <a:xfrm>
                            <a:off x="3179699" y="0"/>
                            <a:ext cx="752129" cy="274582"/>
                          </a:xfrm>
                          <a:prstGeom prst="rect">
                            <a:avLst/>
                          </a:prstGeom>
                          <a:ln>
                            <a:noFill/>
                          </a:ln>
                        </wps:spPr>
                        <wps:txbx>
                          <w:txbxContent>
                            <w:p w14:paraId="6C34E9EA" w14:textId="77777777" w:rsidR="00A97412" w:rsidRDefault="00000000">
                              <w:r>
                                <w:rPr>
                                  <w:color w:val="2F5496"/>
                                  <w:sz w:val="32"/>
                                </w:rPr>
                                <w:t>de Red</w:t>
                              </w:r>
                            </w:p>
                          </w:txbxContent>
                        </wps:txbx>
                        <wps:bodyPr horzOverflow="overflow" vert="horz" lIns="0" tIns="0" rIns="0" bIns="0" rtlCol="0">
                          <a:noAutofit/>
                        </wps:bodyPr>
                      </wps:wsp>
                      <wps:wsp>
                        <wps:cNvPr id="13354" name="Rectangle 13354"/>
                        <wps:cNvSpPr/>
                        <wps:spPr>
                          <a:xfrm>
                            <a:off x="3745103" y="0"/>
                            <a:ext cx="60925" cy="274582"/>
                          </a:xfrm>
                          <a:prstGeom prst="rect">
                            <a:avLst/>
                          </a:prstGeom>
                          <a:ln>
                            <a:noFill/>
                          </a:ln>
                        </wps:spPr>
                        <wps:txbx>
                          <w:txbxContent>
                            <w:p w14:paraId="7B1F81AC" w14:textId="77777777" w:rsidR="00A97412" w:rsidRDefault="00000000">
                              <w:r>
                                <w:rPr>
                                  <w:color w:val="2F5496"/>
                                  <w:sz w:val="32"/>
                                </w:rPr>
                                <w:t xml:space="preserve"> </w:t>
                              </w:r>
                            </w:p>
                          </w:txbxContent>
                        </wps:txbx>
                        <wps:bodyPr horzOverflow="overflow" vert="horz" lIns="0" tIns="0" rIns="0" bIns="0" rtlCol="0">
                          <a:noAutofit/>
                        </wps:bodyPr>
                      </wps:wsp>
                      <pic:pic xmlns:pic="http://schemas.openxmlformats.org/drawingml/2006/picture">
                        <pic:nvPicPr>
                          <pic:cNvPr id="13356" name="Picture 13356"/>
                          <pic:cNvPicPr/>
                        </pic:nvPicPr>
                        <pic:blipFill>
                          <a:blip r:embed="rId443"/>
                          <a:stretch>
                            <a:fillRect/>
                          </a:stretch>
                        </pic:blipFill>
                        <pic:spPr>
                          <a:xfrm>
                            <a:off x="0" y="222885"/>
                            <a:ext cx="1659255" cy="1379220"/>
                          </a:xfrm>
                          <a:prstGeom prst="rect">
                            <a:avLst/>
                          </a:prstGeom>
                        </pic:spPr>
                      </pic:pic>
                      <pic:pic xmlns:pic="http://schemas.openxmlformats.org/drawingml/2006/picture">
                        <pic:nvPicPr>
                          <pic:cNvPr id="13358" name="Picture 13358"/>
                          <pic:cNvPicPr/>
                        </pic:nvPicPr>
                        <pic:blipFill>
                          <a:blip r:embed="rId444"/>
                          <a:stretch>
                            <a:fillRect/>
                          </a:stretch>
                        </pic:blipFill>
                        <pic:spPr>
                          <a:xfrm>
                            <a:off x="1659255" y="725805"/>
                            <a:ext cx="2075815" cy="876300"/>
                          </a:xfrm>
                          <a:prstGeom prst="rect">
                            <a:avLst/>
                          </a:prstGeom>
                        </pic:spPr>
                      </pic:pic>
                      <wps:wsp>
                        <wps:cNvPr id="13359" name="Rectangle 13359"/>
                        <wps:cNvSpPr/>
                        <wps:spPr>
                          <a:xfrm>
                            <a:off x="4897628" y="1498092"/>
                            <a:ext cx="42143" cy="189937"/>
                          </a:xfrm>
                          <a:prstGeom prst="rect">
                            <a:avLst/>
                          </a:prstGeom>
                          <a:ln>
                            <a:noFill/>
                          </a:ln>
                        </wps:spPr>
                        <wps:txbx>
                          <w:txbxContent>
                            <w:p w14:paraId="63672D9D" w14:textId="77777777" w:rsidR="00A97412" w:rsidRDefault="00000000">
                              <w:r>
                                <w:rPr>
                                  <w:i/>
                                </w:rPr>
                                <w:t xml:space="preserve"> </w:t>
                              </w:r>
                            </w:p>
                          </w:txbxContent>
                        </wps:txbx>
                        <wps:bodyPr horzOverflow="overflow" vert="horz" lIns="0" tIns="0" rIns="0" bIns="0" rtlCol="0">
                          <a:noAutofit/>
                        </wps:bodyPr>
                      </wps:wsp>
                      <pic:pic xmlns:pic="http://schemas.openxmlformats.org/drawingml/2006/picture">
                        <pic:nvPicPr>
                          <pic:cNvPr id="13361" name="Picture 13361"/>
                          <pic:cNvPicPr/>
                        </pic:nvPicPr>
                        <pic:blipFill>
                          <a:blip r:embed="rId445"/>
                          <a:stretch>
                            <a:fillRect/>
                          </a:stretch>
                        </pic:blipFill>
                        <pic:spPr>
                          <a:xfrm>
                            <a:off x="3809619" y="668655"/>
                            <a:ext cx="1018261" cy="854710"/>
                          </a:xfrm>
                          <a:prstGeom prst="rect">
                            <a:avLst/>
                          </a:prstGeom>
                        </pic:spPr>
                      </pic:pic>
                      <wps:wsp>
                        <wps:cNvPr id="13362" name="Shape 13362"/>
                        <wps:cNvSpPr/>
                        <wps:spPr>
                          <a:xfrm>
                            <a:off x="3771519" y="630555"/>
                            <a:ext cx="1094461" cy="930910"/>
                          </a:xfrm>
                          <a:custGeom>
                            <a:avLst/>
                            <a:gdLst/>
                            <a:ahLst/>
                            <a:cxnLst/>
                            <a:rect l="0" t="0" r="0" b="0"/>
                            <a:pathLst>
                              <a:path w="1094461" h="930910">
                                <a:moveTo>
                                  <a:pt x="0" y="930910"/>
                                </a:moveTo>
                                <a:lnTo>
                                  <a:pt x="1094461" y="930910"/>
                                </a:lnTo>
                                <a:lnTo>
                                  <a:pt x="1094461" y="0"/>
                                </a:lnTo>
                                <a:lnTo>
                                  <a:pt x="0" y="0"/>
                                </a:lnTo>
                                <a:close/>
                              </a:path>
                            </a:pathLst>
                          </a:custGeom>
                          <a:ln w="76200" cap="flat">
                            <a:round/>
                          </a:ln>
                        </wps:spPr>
                        <wps:style>
                          <a:lnRef idx="1">
                            <a:srgbClr val="ED7D31"/>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65075" style="width:388.135pt;height:129.205pt;mso-position-horizontal-relative:char;mso-position-vertical-relative:line" coordsize="49293,16409">
                <v:rect id="Rectangle 13352" style="position:absolute;width:20280;height:2745;left:16539;top:0;" filled="f" stroked="f">
                  <v:textbox inset="0,0,0,0">
                    <w:txbxContent>
                      <w:p>
                        <w:pPr>
                          <w:spacing w:before="0" w:after="160" w:line="259" w:lineRule="auto"/>
                        </w:pPr>
                        <w:r>
                          <w:rPr>
                            <w:rFonts w:cs="Calibri" w:hAnsi="Calibri" w:eastAsia="Calibri" w:ascii="Calibri"/>
                            <w:color w:val="2f5496"/>
                            <w:sz w:val="32"/>
                          </w:rPr>
                          <w:t xml:space="preserve">Hardware Interfaz </w:t>
                        </w:r>
                      </w:p>
                    </w:txbxContent>
                  </v:textbox>
                </v:rect>
                <v:rect id="Rectangle 13353" style="position:absolute;width:7521;height:2745;left:31796;top:0;" filled="f" stroked="f">
                  <v:textbox inset="0,0,0,0">
                    <w:txbxContent>
                      <w:p>
                        <w:pPr>
                          <w:spacing w:before="0" w:after="160" w:line="259" w:lineRule="auto"/>
                        </w:pPr>
                        <w:r>
                          <w:rPr>
                            <w:rFonts w:cs="Calibri" w:hAnsi="Calibri" w:eastAsia="Calibri" w:ascii="Calibri"/>
                            <w:color w:val="2f5496"/>
                            <w:sz w:val="32"/>
                          </w:rPr>
                          <w:t xml:space="preserve">de Red</w:t>
                        </w:r>
                      </w:p>
                    </w:txbxContent>
                  </v:textbox>
                </v:rect>
                <v:rect id="Rectangle 13354" style="position:absolute;width:609;height:2745;left:37451;top:0;" filled="f" stroked="f">
                  <v:textbox inset="0,0,0,0">
                    <w:txbxContent>
                      <w:p>
                        <w:pPr>
                          <w:spacing w:before="0" w:after="160" w:line="259" w:lineRule="auto"/>
                        </w:pPr>
                        <w:r>
                          <w:rPr>
                            <w:rFonts w:cs="Calibri" w:hAnsi="Calibri" w:eastAsia="Calibri" w:ascii="Calibri"/>
                            <w:color w:val="2f5496"/>
                            <w:sz w:val="32"/>
                          </w:rPr>
                          <w:t xml:space="preserve"> </w:t>
                        </w:r>
                      </w:p>
                    </w:txbxContent>
                  </v:textbox>
                </v:rect>
                <v:shape id="Picture 13356" style="position:absolute;width:16592;height:13792;left:0;top:2228;" filled="f">
                  <v:imagedata r:id="rId446"/>
                </v:shape>
                <v:shape id="Picture 13358" style="position:absolute;width:20758;height:8763;left:16592;top:7258;" filled="f">
                  <v:imagedata r:id="rId447"/>
                </v:shape>
                <v:rect id="Rectangle 13359" style="position:absolute;width:421;height:1899;left:48976;top:14980;" filled="f" stroked="f">
                  <v:textbox inset="0,0,0,0">
                    <w:txbxContent>
                      <w:p>
                        <w:pPr>
                          <w:spacing w:before="0" w:after="160" w:line="259" w:lineRule="auto"/>
                        </w:pPr>
                        <w:r>
                          <w:rPr>
                            <w:rFonts w:cs="Calibri" w:hAnsi="Calibri" w:eastAsia="Calibri" w:ascii="Calibri"/>
                            <w:i w:val="1"/>
                            <w:sz w:val="22"/>
                          </w:rPr>
                          <w:t xml:space="preserve"> </w:t>
                        </w:r>
                      </w:p>
                    </w:txbxContent>
                  </v:textbox>
                </v:rect>
                <v:shape id="Picture 13361" style="position:absolute;width:10182;height:8547;left:38096;top:6686;" filled="f">
                  <v:imagedata r:id="rId448"/>
                </v:shape>
                <v:shape id="Shape 13362" style="position:absolute;width:10944;height:9309;left:37715;top:6305;" coordsize="1094461,930910" path="m0,930910l1094461,930910l1094461,0l0,0x">
                  <v:stroke weight="6pt" endcap="flat" joinstyle="round" on="true" color="#ed7d31"/>
                  <v:fill on="false" color="#000000" opacity="0"/>
                </v:shape>
              </v:group>
            </w:pict>
          </mc:Fallback>
        </mc:AlternateContent>
      </w:r>
    </w:p>
    <w:p w14:paraId="6D9EC6FE" w14:textId="77777777" w:rsidR="00A97412" w:rsidRDefault="00000000">
      <w:pPr>
        <w:spacing w:after="265"/>
        <w:ind w:left="1041"/>
      </w:pPr>
      <w:r>
        <w:rPr>
          <w:noProof/>
        </w:rPr>
        <mc:AlternateContent>
          <mc:Choice Requires="wpg">
            <w:drawing>
              <wp:inline distT="0" distB="0" distL="0" distR="0" wp14:anchorId="6DF23B16" wp14:editId="00D199EE">
                <wp:extent cx="3080957" cy="1256473"/>
                <wp:effectExtent l="0" t="0" r="0" b="0"/>
                <wp:docPr id="265408" name="Group 265408"/>
                <wp:cNvGraphicFramePr/>
                <a:graphic xmlns:a="http://schemas.openxmlformats.org/drawingml/2006/main">
                  <a:graphicData uri="http://schemas.microsoft.com/office/word/2010/wordprocessingGroup">
                    <wpg:wgp>
                      <wpg:cNvGrpSpPr/>
                      <wpg:grpSpPr>
                        <a:xfrm>
                          <a:off x="0" y="0"/>
                          <a:ext cx="3080957" cy="1256473"/>
                          <a:chOff x="0" y="0"/>
                          <a:chExt cx="3080957" cy="1256473"/>
                        </a:xfrm>
                      </wpg:grpSpPr>
                      <wps:wsp>
                        <wps:cNvPr id="13373" name="Rectangle 13373"/>
                        <wps:cNvSpPr/>
                        <wps:spPr>
                          <a:xfrm>
                            <a:off x="3049270" y="1113663"/>
                            <a:ext cx="42143" cy="189937"/>
                          </a:xfrm>
                          <a:prstGeom prst="rect">
                            <a:avLst/>
                          </a:prstGeom>
                          <a:ln>
                            <a:noFill/>
                          </a:ln>
                        </wps:spPr>
                        <wps:txbx>
                          <w:txbxContent>
                            <w:p w14:paraId="2E6F8F09" w14:textId="77777777" w:rsidR="00A97412" w:rsidRDefault="00000000">
                              <w:r>
                                <w:t xml:space="preserve"> </w:t>
                              </w:r>
                            </w:p>
                          </w:txbxContent>
                        </wps:txbx>
                        <wps:bodyPr horzOverflow="overflow" vert="horz" lIns="0" tIns="0" rIns="0" bIns="0" rtlCol="0">
                          <a:noAutofit/>
                        </wps:bodyPr>
                      </wps:wsp>
                      <wps:wsp>
                        <wps:cNvPr id="314113" name="Shape 314113"/>
                        <wps:cNvSpPr/>
                        <wps:spPr>
                          <a:xfrm>
                            <a:off x="38100" y="38100"/>
                            <a:ext cx="1342136" cy="1103630"/>
                          </a:xfrm>
                          <a:custGeom>
                            <a:avLst/>
                            <a:gdLst/>
                            <a:ahLst/>
                            <a:cxnLst/>
                            <a:rect l="0" t="0" r="0" b="0"/>
                            <a:pathLst>
                              <a:path w="1342136" h="1103630">
                                <a:moveTo>
                                  <a:pt x="0" y="0"/>
                                </a:moveTo>
                                <a:lnTo>
                                  <a:pt x="1342136" y="0"/>
                                </a:lnTo>
                                <a:lnTo>
                                  <a:pt x="1342136" y="1103630"/>
                                </a:lnTo>
                                <a:lnTo>
                                  <a:pt x="0" y="1103630"/>
                                </a:lnTo>
                                <a:lnTo>
                                  <a:pt x="0" y="0"/>
                                </a:lnTo>
                              </a:path>
                            </a:pathLst>
                          </a:custGeom>
                          <a:ln w="0" cap="flat">
                            <a:miter lim="127000"/>
                          </a:ln>
                        </wps:spPr>
                        <wps:style>
                          <a:lnRef idx="0">
                            <a:srgbClr val="000000">
                              <a:alpha val="0"/>
                            </a:srgbClr>
                          </a:lnRef>
                          <a:fillRef idx="1">
                            <a:srgbClr val="ED7D31"/>
                          </a:fillRef>
                          <a:effectRef idx="0">
                            <a:scrgbClr r="0" g="0" b="0"/>
                          </a:effectRef>
                          <a:fontRef idx="none"/>
                        </wps:style>
                        <wps:bodyPr/>
                      </wps:wsp>
                      <pic:pic xmlns:pic="http://schemas.openxmlformats.org/drawingml/2006/picture">
                        <pic:nvPicPr>
                          <pic:cNvPr id="13459" name="Picture 13459"/>
                          <pic:cNvPicPr/>
                        </pic:nvPicPr>
                        <pic:blipFill>
                          <a:blip r:embed="rId449"/>
                          <a:stretch>
                            <a:fillRect/>
                          </a:stretch>
                        </pic:blipFill>
                        <pic:spPr>
                          <a:xfrm>
                            <a:off x="38100" y="38100"/>
                            <a:ext cx="1342136" cy="1103630"/>
                          </a:xfrm>
                          <a:prstGeom prst="rect">
                            <a:avLst/>
                          </a:prstGeom>
                        </pic:spPr>
                      </pic:pic>
                      <wps:wsp>
                        <wps:cNvPr id="13460" name="Shape 13460"/>
                        <wps:cNvSpPr/>
                        <wps:spPr>
                          <a:xfrm>
                            <a:off x="0" y="0"/>
                            <a:ext cx="1418336" cy="1179830"/>
                          </a:xfrm>
                          <a:custGeom>
                            <a:avLst/>
                            <a:gdLst/>
                            <a:ahLst/>
                            <a:cxnLst/>
                            <a:rect l="0" t="0" r="0" b="0"/>
                            <a:pathLst>
                              <a:path w="1418336" h="1179830">
                                <a:moveTo>
                                  <a:pt x="0" y="1179830"/>
                                </a:moveTo>
                                <a:lnTo>
                                  <a:pt x="1418336" y="1179830"/>
                                </a:lnTo>
                                <a:lnTo>
                                  <a:pt x="1418336" y="0"/>
                                </a:lnTo>
                                <a:lnTo>
                                  <a:pt x="0" y="0"/>
                                </a:lnTo>
                                <a:close/>
                              </a:path>
                            </a:pathLst>
                          </a:custGeom>
                          <a:ln w="76200" cap="flat">
                            <a:miter lim="127000"/>
                          </a:ln>
                        </wps:spPr>
                        <wps:style>
                          <a:lnRef idx="1">
                            <a:srgbClr val="ED7D31"/>
                          </a:lnRef>
                          <a:fillRef idx="0">
                            <a:srgbClr val="000000">
                              <a:alpha val="0"/>
                            </a:srgbClr>
                          </a:fillRef>
                          <a:effectRef idx="0">
                            <a:scrgbClr r="0" g="0" b="0"/>
                          </a:effectRef>
                          <a:fontRef idx="none"/>
                        </wps:style>
                        <wps:bodyPr/>
                      </wps:wsp>
                      <wps:wsp>
                        <wps:cNvPr id="314114" name="Shape 314114"/>
                        <wps:cNvSpPr/>
                        <wps:spPr>
                          <a:xfrm>
                            <a:off x="1524000" y="38100"/>
                            <a:ext cx="1443609" cy="1104900"/>
                          </a:xfrm>
                          <a:custGeom>
                            <a:avLst/>
                            <a:gdLst/>
                            <a:ahLst/>
                            <a:cxnLst/>
                            <a:rect l="0" t="0" r="0" b="0"/>
                            <a:pathLst>
                              <a:path w="1443609" h="1104900">
                                <a:moveTo>
                                  <a:pt x="0" y="0"/>
                                </a:moveTo>
                                <a:lnTo>
                                  <a:pt x="1443609" y="0"/>
                                </a:lnTo>
                                <a:lnTo>
                                  <a:pt x="1443609" y="1104900"/>
                                </a:lnTo>
                                <a:lnTo>
                                  <a:pt x="0" y="1104900"/>
                                </a:lnTo>
                                <a:lnTo>
                                  <a:pt x="0" y="0"/>
                                </a:lnTo>
                              </a:path>
                            </a:pathLst>
                          </a:custGeom>
                          <a:ln w="0" cap="flat">
                            <a:miter lim="127000"/>
                          </a:ln>
                        </wps:spPr>
                        <wps:style>
                          <a:lnRef idx="0">
                            <a:srgbClr val="000000">
                              <a:alpha val="0"/>
                            </a:srgbClr>
                          </a:lnRef>
                          <a:fillRef idx="1">
                            <a:srgbClr val="ED7D31"/>
                          </a:fillRef>
                          <a:effectRef idx="0">
                            <a:scrgbClr r="0" g="0" b="0"/>
                          </a:effectRef>
                          <a:fontRef idx="none"/>
                        </wps:style>
                        <wps:bodyPr/>
                      </wps:wsp>
                      <pic:pic xmlns:pic="http://schemas.openxmlformats.org/drawingml/2006/picture">
                        <pic:nvPicPr>
                          <pic:cNvPr id="13463" name="Picture 13463"/>
                          <pic:cNvPicPr/>
                        </pic:nvPicPr>
                        <pic:blipFill>
                          <a:blip r:embed="rId450"/>
                          <a:stretch>
                            <a:fillRect/>
                          </a:stretch>
                        </pic:blipFill>
                        <pic:spPr>
                          <a:xfrm>
                            <a:off x="1524000" y="38100"/>
                            <a:ext cx="1443609" cy="1104900"/>
                          </a:xfrm>
                          <a:prstGeom prst="rect">
                            <a:avLst/>
                          </a:prstGeom>
                        </pic:spPr>
                      </pic:pic>
                      <wps:wsp>
                        <wps:cNvPr id="13464" name="Shape 13464"/>
                        <wps:cNvSpPr/>
                        <wps:spPr>
                          <a:xfrm>
                            <a:off x="1485900" y="0"/>
                            <a:ext cx="1519809" cy="1181100"/>
                          </a:xfrm>
                          <a:custGeom>
                            <a:avLst/>
                            <a:gdLst/>
                            <a:ahLst/>
                            <a:cxnLst/>
                            <a:rect l="0" t="0" r="0" b="0"/>
                            <a:pathLst>
                              <a:path w="1519809" h="1181100">
                                <a:moveTo>
                                  <a:pt x="0" y="1181100"/>
                                </a:moveTo>
                                <a:lnTo>
                                  <a:pt x="1519809" y="1181100"/>
                                </a:lnTo>
                                <a:lnTo>
                                  <a:pt x="1519809" y="0"/>
                                </a:lnTo>
                                <a:lnTo>
                                  <a:pt x="0" y="0"/>
                                </a:lnTo>
                                <a:close/>
                              </a:path>
                            </a:pathLst>
                          </a:custGeom>
                          <a:ln w="76200" cap="flat">
                            <a:miter lim="127000"/>
                          </a:ln>
                        </wps:spPr>
                        <wps:style>
                          <a:lnRef idx="1">
                            <a:srgbClr val="ED7D31"/>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65408" style="width:242.595pt;height:98.9349pt;mso-position-horizontal-relative:char;mso-position-vertical-relative:line" coordsize="30809,12564">
                <v:rect id="Rectangle 13373" style="position:absolute;width:421;height:1899;left:30492;top:11136;" filled="f" stroked="f">
                  <v:textbox inset="0,0,0,0">
                    <w:txbxContent>
                      <w:p>
                        <w:pPr>
                          <w:spacing w:before="0" w:after="160" w:line="259" w:lineRule="auto"/>
                        </w:pPr>
                        <w:r>
                          <w:rPr>
                            <w:rFonts w:cs="Calibri" w:hAnsi="Calibri" w:eastAsia="Calibri" w:ascii="Calibri"/>
                            <w:sz w:val="22"/>
                          </w:rPr>
                          <w:t xml:space="preserve"> </w:t>
                        </w:r>
                      </w:p>
                    </w:txbxContent>
                  </v:textbox>
                </v:rect>
                <v:shape id="Shape 314115" style="position:absolute;width:13421;height:11036;left:381;top:381;" coordsize="1342136,1103630" path="m0,0l1342136,0l1342136,1103630l0,1103630l0,0">
                  <v:stroke weight="0pt" endcap="flat" joinstyle="miter" miterlimit="10" on="false" color="#000000" opacity="0"/>
                  <v:fill on="true" color="#ed7d31"/>
                </v:shape>
                <v:shape id="Picture 13459" style="position:absolute;width:13421;height:11036;left:381;top:381;" filled="f">
                  <v:imagedata r:id="rId451"/>
                </v:shape>
                <v:shape id="Shape 13460" style="position:absolute;width:14183;height:11798;left:0;top:0;" coordsize="1418336,1179830" path="m0,1179830l1418336,1179830l1418336,0l0,0x">
                  <v:stroke weight="6pt" endcap="flat" joinstyle="miter" miterlimit="10" on="true" color="#ed7d31"/>
                  <v:fill on="false" color="#000000" opacity="0"/>
                </v:shape>
                <v:shape id="Shape 314116" style="position:absolute;width:14436;height:11049;left:15240;top:381;" coordsize="1443609,1104900" path="m0,0l1443609,0l1443609,1104900l0,1104900l0,0">
                  <v:stroke weight="0pt" endcap="flat" joinstyle="miter" miterlimit="10" on="false" color="#000000" opacity="0"/>
                  <v:fill on="true" color="#ed7d31"/>
                </v:shape>
                <v:shape id="Picture 13463" style="position:absolute;width:14436;height:11049;left:15240;top:381;" filled="f">
                  <v:imagedata r:id="rId452"/>
                </v:shape>
                <v:shape id="Shape 13464" style="position:absolute;width:15198;height:11811;left:14859;top:0;" coordsize="1519809,1181100" path="m0,1181100l1519809,1181100l1519809,0l0,0x">
                  <v:stroke weight="6pt" endcap="flat" joinstyle="miter" miterlimit="10" on="true" color="#ed7d31"/>
                  <v:fill on="false" color="#000000" opacity="0"/>
                </v:shape>
              </v:group>
            </w:pict>
          </mc:Fallback>
        </mc:AlternateContent>
      </w:r>
    </w:p>
    <w:p w14:paraId="7F44FCC0" w14:textId="77777777" w:rsidR="00A97412" w:rsidRDefault="00000000">
      <w:pPr>
        <w:spacing w:after="243"/>
        <w:ind w:left="1032"/>
      </w:pPr>
      <w:r>
        <w:rPr>
          <w:noProof/>
        </w:rPr>
        <w:lastRenderedPageBreak/>
        <mc:AlternateContent>
          <mc:Choice Requires="wpg">
            <w:drawing>
              <wp:inline distT="0" distB="0" distL="0" distR="0" wp14:anchorId="040AF856" wp14:editId="33E5A98D">
                <wp:extent cx="5375263" cy="3282520"/>
                <wp:effectExtent l="0" t="0" r="0" b="0"/>
                <wp:docPr id="265407" name="Group 265407"/>
                <wp:cNvGraphicFramePr/>
                <a:graphic xmlns:a="http://schemas.openxmlformats.org/drawingml/2006/main">
                  <a:graphicData uri="http://schemas.microsoft.com/office/word/2010/wordprocessingGroup">
                    <wpg:wgp>
                      <wpg:cNvGrpSpPr/>
                      <wpg:grpSpPr>
                        <a:xfrm>
                          <a:off x="0" y="0"/>
                          <a:ext cx="5375263" cy="3282520"/>
                          <a:chOff x="0" y="0"/>
                          <a:chExt cx="5375263" cy="3282520"/>
                        </a:xfrm>
                      </wpg:grpSpPr>
                      <wps:wsp>
                        <wps:cNvPr id="13374" name="Rectangle 13374"/>
                        <wps:cNvSpPr/>
                        <wps:spPr>
                          <a:xfrm>
                            <a:off x="1394790" y="0"/>
                            <a:ext cx="3385121" cy="274582"/>
                          </a:xfrm>
                          <a:prstGeom prst="rect">
                            <a:avLst/>
                          </a:prstGeom>
                          <a:ln>
                            <a:noFill/>
                          </a:ln>
                        </wps:spPr>
                        <wps:txbx>
                          <w:txbxContent>
                            <w:p w14:paraId="0B88EDC8" w14:textId="77777777" w:rsidR="00A97412" w:rsidRDefault="00000000">
                              <w:r>
                                <w:rPr>
                                  <w:color w:val="2F5496"/>
                                  <w:sz w:val="32"/>
                                </w:rPr>
                                <w:t>Hardware Interfaz de Red (NIC)</w:t>
                              </w:r>
                            </w:p>
                          </w:txbxContent>
                        </wps:txbx>
                        <wps:bodyPr horzOverflow="overflow" vert="horz" lIns="0" tIns="0" rIns="0" bIns="0" rtlCol="0">
                          <a:noAutofit/>
                        </wps:bodyPr>
                      </wps:wsp>
                      <wps:wsp>
                        <wps:cNvPr id="13375" name="Rectangle 13375"/>
                        <wps:cNvSpPr/>
                        <wps:spPr>
                          <a:xfrm>
                            <a:off x="3941648" y="0"/>
                            <a:ext cx="60925" cy="274582"/>
                          </a:xfrm>
                          <a:prstGeom prst="rect">
                            <a:avLst/>
                          </a:prstGeom>
                          <a:ln>
                            <a:noFill/>
                          </a:ln>
                        </wps:spPr>
                        <wps:txbx>
                          <w:txbxContent>
                            <w:p w14:paraId="48AF2E59" w14:textId="77777777" w:rsidR="00A97412" w:rsidRDefault="00000000">
                              <w:r>
                                <w:rPr>
                                  <w:color w:val="2F5496"/>
                                  <w:sz w:val="32"/>
                                </w:rPr>
                                <w:t xml:space="preserve"> </w:t>
                              </w:r>
                            </w:p>
                          </w:txbxContent>
                        </wps:txbx>
                        <wps:bodyPr horzOverflow="overflow" vert="horz" lIns="0" tIns="0" rIns="0" bIns="0" rtlCol="0">
                          <a:noAutofit/>
                        </wps:bodyPr>
                      </wps:wsp>
                      <wps:wsp>
                        <wps:cNvPr id="13376" name="Rectangle 13376"/>
                        <wps:cNvSpPr/>
                        <wps:spPr>
                          <a:xfrm>
                            <a:off x="5334966" y="2737485"/>
                            <a:ext cx="53596" cy="241550"/>
                          </a:xfrm>
                          <a:prstGeom prst="rect">
                            <a:avLst/>
                          </a:prstGeom>
                          <a:ln>
                            <a:noFill/>
                          </a:ln>
                        </wps:spPr>
                        <wps:txbx>
                          <w:txbxContent>
                            <w:p w14:paraId="11DE5923" w14:textId="77777777" w:rsidR="00A97412" w:rsidRDefault="00000000">
                              <w:r>
                                <w:rPr>
                                  <w:sz w:val="28"/>
                                </w:rPr>
                                <w:t xml:space="preserve"> </w:t>
                              </w:r>
                            </w:p>
                          </w:txbxContent>
                        </wps:txbx>
                        <wps:bodyPr horzOverflow="overflow" vert="horz" lIns="0" tIns="0" rIns="0" bIns="0" rtlCol="0">
                          <a:noAutofit/>
                        </wps:bodyPr>
                      </wps:wsp>
                      <wps:wsp>
                        <wps:cNvPr id="314117" name="Shape 314117"/>
                        <wps:cNvSpPr/>
                        <wps:spPr>
                          <a:xfrm>
                            <a:off x="0" y="2891028"/>
                            <a:ext cx="5334889" cy="12192"/>
                          </a:xfrm>
                          <a:custGeom>
                            <a:avLst/>
                            <a:gdLst/>
                            <a:ahLst/>
                            <a:cxnLst/>
                            <a:rect l="0" t="0" r="0" b="0"/>
                            <a:pathLst>
                              <a:path w="5334889" h="12192">
                                <a:moveTo>
                                  <a:pt x="0" y="0"/>
                                </a:moveTo>
                                <a:lnTo>
                                  <a:pt x="5334889" y="0"/>
                                </a:lnTo>
                                <a:lnTo>
                                  <a:pt x="5334889"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378" name="Rectangle 13378"/>
                        <wps:cNvSpPr/>
                        <wps:spPr>
                          <a:xfrm>
                            <a:off x="1949526" y="3076067"/>
                            <a:ext cx="1906742" cy="274582"/>
                          </a:xfrm>
                          <a:prstGeom prst="rect">
                            <a:avLst/>
                          </a:prstGeom>
                          <a:ln>
                            <a:noFill/>
                          </a:ln>
                        </wps:spPr>
                        <wps:txbx>
                          <w:txbxContent>
                            <w:p w14:paraId="34770A50" w14:textId="77777777" w:rsidR="00A97412" w:rsidRDefault="00000000">
                              <w:r>
                                <w:rPr>
                                  <w:color w:val="2F5496"/>
                                  <w:sz w:val="32"/>
                                </w:rPr>
                                <w:t>La Dirección MAC</w:t>
                              </w:r>
                            </w:p>
                          </w:txbxContent>
                        </wps:txbx>
                        <wps:bodyPr horzOverflow="overflow" vert="horz" lIns="0" tIns="0" rIns="0" bIns="0" rtlCol="0">
                          <a:noAutofit/>
                        </wps:bodyPr>
                      </wps:wsp>
                      <wps:wsp>
                        <wps:cNvPr id="13379" name="Rectangle 13379"/>
                        <wps:cNvSpPr/>
                        <wps:spPr>
                          <a:xfrm>
                            <a:off x="3385388" y="3094355"/>
                            <a:ext cx="53596" cy="241550"/>
                          </a:xfrm>
                          <a:prstGeom prst="rect">
                            <a:avLst/>
                          </a:prstGeom>
                          <a:ln>
                            <a:noFill/>
                          </a:ln>
                        </wps:spPr>
                        <wps:txbx>
                          <w:txbxContent>
                            <w:p w14:paraId="2CA409A9" w14:textId="77777777" w:rsidR="00A97412" w:rsidRDefault="00000000">
                              <w:r>
                                <w:rPr>
                                  <w:b/>
                                  <w:i/>
                                  <w:sz w:val="28"/>
                                </w:rPr>
                                <w:t xml:space="preserve"> </w:t>
                              </w:r>
                            </w:p>
                          </w:txbxContent>
                        </wps:txbx>
                        <wps:bodyPr horzOverflow="overflow" vert="horz" lIns="0" tIns="0" rIns="0" bIns="0" rtlCol="0">
                          <a:noAutofit/>
                        </wps:bodyPr>
                      </wps:wsp>
                      <pic:pic xmlns:pic="http://schemas.openxmlformats.org/drawingml/2006/picture">
                        <pic:nvPicPr>
                          <pic:cNvPr id="13466" name="Picture 13466"/>
                          <pic:cNvPicPr/>
                        </pic:nvPicPr>
                        <pic:blipFill>
                          <a:blip r:embed="rId453"/>
                          <a:stretch>
                            <a:fillRect/>
                          </a:stretch>
                        </pic:blipFill>
                        <pic:spPr>
                          <a:xfrm>
                            <a:off x="76530" y="298831"/>
                            <a:ext cx="3776218" cy="2496820"/>
                          </a:xfrm>
                          <a:prstGeom prst="rect">
                            <a:avLst/>
                          </a:prstGeom>
                        </pic:spPr>
                      </pic:pic>
                      <wps:wsp>
                        <wps:cNvPr id="13467" name="Shape 13467"/>
                        <wps:cNvSpPr/>
                        <wps:spPr>
                          <a:xfrm>
                            <a:off x="38430" y="260731"/>
                            <a:ext cx="3852418" cy="2573020"/>
                          </a:xfrm>
                          <a:custGeom>
                            <a:avLst/>
                            <a:gdLst/>
                            <a:ahLst/>
                            <a:cxnLst/>
                            <a:rect l="0" t="0" r="0" b="0"/>
                            <a:pathLst>
                              <a:path w="3852418" h="2573020">
                                <a:moveTo>
                                  <a:pt x="0" y="2573020"/>
                                </a:moveTo>
                                <a:lnTo>
                                  <a:pt x="3852418" y="2573020"/>
                                </a:lnTo>
                                <a:lnTo>
                                  <a:pt x="3852418" y="0"/>
                                </a:lnTo>
                                <a:lnTo>
                                  <a:pt x="0" y="0"/>
                                </a:lnTo>
                                <a:close/>
                              </a:path>
                            </a:pathLst>
                          </a:custGeom>
                          <a:ln w="76200" cap="flat">
                            <a:miter lim="127000"/>
                          </a:ln>
                        </wps:spPr>
                        <wps:style>
                          <a:lnRef idx="1">
                            <a:srgbClr val="ED7D31"/>
                          </a:lnRef>
                          <a:fillRef idx="0">
                            <a:srgbClr val="000000">
                              <a:alpha val="0"/>
                            </a:srgbClr>
                          </a:fillRef>
                          <a:effectRef idx="0">
                            <a:scrgbClr r="0" g="0" b="0"/>
                          </a:effectRef>
                          <a:fontRef idx="none"/>
                        </wps:style>
                        <wps:bodyPr/>
                      </wps:wsp>
                      <pic:pic xmlns:pic="http://schemas.openxmlformats.org/drawingml/2006/picture">
                        <pic:nvPicPr>
                          <pic:cNvPr id="13469" name="Picture 13469"/>
                          <pic:cNvPicPr/>
                        </pic:nvPicPr>
                        <pic:blipFill>
                          <a:blip r:embed="rId454"/>
                          <a:stretch>
                            <a:fillRect/>
                          </a:stretch>
                        </pic:blipFill>
                        <pic:spPr>
                          <a:xfrm>
                            <a:off x="3670757" y="298831"/>
                            <a:ext cx="1592453" cy="2496820"/>
                          </a:xfrm>
                          <a:prstGeom prst="rect">
                            <a:avLst/>
                          </a:prstGeom>
                        </pic:spPr>
                      </pic:pic>
                      <wps:wsp>
                        <wps:cNvPr id="13470" name="Shape 13470"/>
                        <wps:cNvSpPr/>
                        <wps:spPr>
                          <a:xfrm>
                            <a:off x="3632657" y="260731"/>
                            <a:ext cx="1668653" cy="2573020"/>
                          </a:xfrm>
                          <a:custGeom>
                            <a:avLst/>
                            <a:gdLst/>
                            <a:ahLst/>
                            <a:cxnLst/>
                            <a:rect l="0" t="0" r="0" b="0"/>
                            <a:pathLst>
                              <a:path w="1668653" h="2573020">
                                <a:moveTo>
                                  <a:pt x="0" y="2573020"/>
                                </a:moveTo>
                                <a:lnTo>
                                  <a:pt x="1668653" y="2573020"/>
                                </a:lnTo>
                                <a:lnTo>
                                  <a:pt x="1668653" y="0"/>
                                </a:lnTo>
                                <a:lnTo>
                                  <a:pt x="0" y="0"/>
                                </a:lnTo>
                                <a:close/>
                              </a:path>
                            </a:pathLst>
                          </a:custGeom>
                          <a:ln w="76200" cap="flat">
                            <a:miter lim="127000"/>
                          </a:ln>
                        </wps:spPr>
                        <wps:style>
                          <a:lnRef idx="1">
                            <a:srgbClr val="ED7D31"/>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65407" style="width:423.249pt;height:258.466pt;mso-position-horizontal-relative:char;mso-position-vertical-relative:line" coordsize="53752,32825">
                <v:rect id="Rectangle 13374" style="position:absolute;width:33851;height:2745;left:13947;top:0;" filled="f" stroked="f">
                  <v:textbox inset="0,0,0,0">
                    <w:txbxContent>
                      <w:p>
                        <w:pPr>
                          <w:spacing w:before="0" w:after="160" w:line="259" w:lineRule="auto"/>
                        </w:pPr>
                        <w:r>
                          <w:rPr>
                            <w:rFonts w:cs="Calibri" w:hAnsi="Calibri" w:eastAsia="Calibri" w:ascii="Calibri"/>
                            <w:color w:val="2f5496"/>
                            <w:sz w:val="32"/>
                          </w:rPr>
                          <w:t xml:space="preserve">Hardware Interfaz de Red (NIC)</w:t>
                        </w:r>
                      </w:p>
                    </w:txbxContent>
                  </v:textbox>
                </v:rect>
                <v:rect id="Rectangle 13375" style="position:absolute;width:609;height:2745;left:39416;top:0;" filled="f" stroked="f">
                  <v:textbox inset="0,0,0,0">
                    <w:txbxContent>
                      <w:p>
                        <w:pPr>
                          <w:spacing w:before="0" w:after="160" w:line="259" w:lineRule="auto"/>
                        </w:pPr>
                        <w:r>
                          <w:rPr>
                            <w:rFonts w:cs="Calibri" w:hAnsi="Calibri" w:eastAsia="Calibri" w:ascii="Calibri"/>
                            <w:color w:val="2f5496"/>
                            <w:sz w:val="32"/>
                          </w:rPr>
                          <w:t xml:space="preserve"> </w:t>
                        </w:r>
                      </w:p>
                    </w:txbxContent>
                  </v:textbox>
                </v:rect>
                <v:rect id="Rectangle 13376" style="position:absolute;width:535;height:2415;left:53349;top:27374;" filled="f" stroked="f">
                  <v:textbox inset="0,0,0,0">
                    <w:txbxContent>
                      <w:p>
                        <w:pPr>
                          <w:spacing w:before="0" w:after="160" w:line="259" w:lineRule="auto"/>
                        </w:pPr>
                        <w:r>
                          <w:rPr>
                            <w:rFonts w:cs="Calibri" w:hAnsi="Calibri" w:eastAsia="Calibri" w:ascii="Calibri"/>
                            <w:sz w:val="28"/>
                          </w:rPr>
                          <w:t xml:space="preserve"> </w:t>
                        </w:r>
                      </w:p>
                    </w:txbxContent>
                  </v:textbox>
                </v:rect>
                <v:shape id="Shape 314118" style="position:absolute;width:53348;height:121;left:0;top:28910;" coordsize="5334889,12192" path="m0,0l5334889,0l5334889,12192l0,12192l0,0">
                  <v:stroke weight="0pt" endcap="flat" joinstyle="miter" miterlimit="10" on="false" color="#000000" opacity="0"/>
                  <v:fill on="true" color="#000000"/>
                </v:shape>
                <v:rect id="Rectangle 13378" style="position:absolute;width:19067;height:2745;left:19495;top:30760;" filled="f" stroked="f">
                  <v:textbox inset="0,0,0,0">
                    <w:txbxContent>
                      <w:p>
                        <w:pPr>
                          <w:spacing w:before="0" w:after="160" w:line="259" w:lineRule="auto"/>
                        </w:pPr>
                        <w:r>
                          <w:rPr>
                            <w:rFonts w:cs="Calibri" w:hAnsi="Calibri" w:eastAsia="Calibri" w:ascii="Calibri"/>
                            <w:color w:val="2f5496"/>
                            <w:sz w:val="32"/>
                          </w:rPr>
                          <w:t xml:space="preserve">La Dirección MAC</w:t>
                        </w:r>
                      </w:p>
                    </w:txbxContent>
                  </v:textbox>
                </v:rect>
                <v:rect id="Rectangle 13379" style="position:absolute;width:535;height:2415;left:33853;top:30943;" filled="f" stroked="f">
                  <v:textbox inset="0,0,0,0">
                    <w:txbxContent>
                      <w:p>
                        <w:pPr>
                          <w:spacing w:before="0" w:after="160" w:line="259" w:lineRule="auto"/>
                        </w:pPr>
                        <w:r>
                          <w:rPr>
                            <w:rFonts w:cs="Calibri" w:hAnsi="Calibri" w:eastAsia="Calibri" w:ascii="Calibri"/>
                            <w:b w:val="1"/>
                            <w:i w:val="1"/>
                            <w:sz w:val="28"/>
                          </w:rPr>
                          <w:t xml:space="preserve"> </w:t>
                        </w:r>
                      </w:p>
                    </w:txbxContent>
                  </v:textbox>
                </v:rect>
                <v:shape id="Picture 13466" style="position:absolute;width:37762;height:24968;left:765;top:2988;" filled="f">
                  <v:imagedata r:id="rId455"/>
                </v:shape>
                <v:shape id="Shape 13467" style="position:absolute;width:38524;height:25730;left:384;top:2607;" coordsize="3852418,2573020" path="m0,2573020l3852418,2573020l3852418,0l0,0x">
                  <v:stroke weight="6pt" endcap="flat" joinstyle="miter" miterlimit="10" on="true" color="#ed7d31"/>
                  <v:fill on="false" color="#000000" opacity="0"/>
                </v:shape>
                <v:shape id="Picture 13469" style="position:absolute;width:15924;height:24968;left:36707;top:2988;" filled="f">
                  <v:imagedata r:id="rId456"/>
                </v:shape>
                <v:shape id="Shape 13470" style="position:absolute;width:16686;height:25730;left:36326;top:2607;" coordsize="1668653,2573020" path="m0,2573020l1668653,2573020l1668653,0l0,0x">
                  <v:stroke weight="6pt" endcap="flat" joinstyle="miter" miterlimit="10" on="true" color="#ed7d31"/>
                  <v:fill on="false" color="#000000" opacity="0"/>
                </v:shape>
              </v:group>
            </w:pict>
          </mc:Fallback>
        </mc:AlternateContent>
      </w:r>
    </w:p>
    <w:p w14:paraId="14A142F8" w14:textId="77777777" w:rsidR="00A97412" w:rsidRDefault="00000000">
      <w:pPr>
        <w:numPr>
          <w:ilvl w:val="2"/>
          <w:numId w:val="41"/>
        </w:numPr>
        <w:spacing w:after="153" w:line="266" w:lineRule="auto"/>
        <w:ind w:right="44" w:hanging="360"/>
      </w:pPr>
      <w:r>
        <w:t xml:space="preserve">Identifica a la interfaz NIC.  </w:t>
      </w:r>
    </w:p>
    <w:p w14:paraId="0992E942" w14:textId="77777777" w:rsidR="00A97412" w:rsidRDefault="00000000">
      <w:pPr>
        <w:spacing w:after="208"/>
        <w:ind w:left="10" w:right="1217" w:hanging="10"/>
        <w:jc w:val="right"/>
      </w:pPr>
      <w:r>
        <w:rPr>
          <w:rFonts w:ascii="Courier New" w:eastAsia="Courier New" w:hAnsi="Courier New" w:cs="Courier New"/>
        </w:rPr>
        <w:t>o</w:t>
      </w:r>
      <w:r>
        <w:rPr>
          <w:rFonts w:ascii="Arial" w:eastAsia="Arial" w:hAnsi="Arial" w:cs="Arial"/>
        </w:rPr>
        <w:t xml:space="preserve"> </w:t>
      </w:r>
      <w:r>
        <w:t xml:space="preserve">Un host o </w:t>
      </w:r>
      <w:proofErr w:type="spellStart"/>
      <w:r>
        <w:t>router</w:t>
      </w:r>
      <w:proofErr w:type="spellEnd"/>
      <w:r>
        <w:t xml:space="preserve"> tendría a lo sumo tantas direcciones MAC como placas NIC. </w:t>
      </w:r>
    </w:p>
    <w:p w14:paraId="640B2F30" w14:textId="77777777" w:rsidR="00A97412" w:rsidRDefault="00000000">
      <w:pPr>
        <w:numPr>
          <w:ilvl w:val="2"/>
          <w:numId w:val="43"/>
        </w:numPr>
        <w:spacing w:after="35" w:line="266" w:lineRule="auto"/>
        <w:ind w:right="44" w:hanging="360"/>
      </w:pPr>
      <w:r>
        <w:t xml:space="preserve">Compuesta por 6 octetos que se escriben en hexadecimal separados </w:t>
      </w:r>
      <w:proofErr w:type="gramStart"/>
      <w:r>
        <w:t>por :</w:t>
      </w:r>
      <w:proofErr w:type="gramEnd"/>
      <w:r>
        <w:t xml:space="preserve"> , - , o . de a uno o dos octetos </w:t>
      </w:r>
    </w:p>
    <w:p w14:paraId="1C1E36B5" w14:textId="77777777" w:rsidR="00A97412" w:rsidRDefault="00000000">
      <w:pPr>
        <w:numPr>
          <w:ilvl w:val="2"/>
          <w:numId w:val="43"/>
        </w:numPr>
        <w:spacing w:after="35" w:line="266" w:lineRule="auto"/>
        <w:ind w:right="44" w:hanging="360"/>
      </w:pPr>
      <w:r>
        <w:t>Los primeros 3 Identifican al fabricante. Conocidos como OUI (</w:t>
      </w:r>
      <w:proofErr w:type="spellStart"/>
      <w:r>
        <w:t>Organisationally</w:t>
      </w:r>
      <w:proofErr w:type="spellEnd"/>
      <w:r>
        <w:t xml:space="preserve"> </w:t>
      </w:r>
      <w:proofErr w:type="spellStart"/>
      <w:r>
        <w:t>Unique</w:t>
      </w:r>
      <w:proofErr w:type="spellEnd"/>
      <w:r>
        <w:t xml:space="preserve"> </w:t>
      </w:r>
      <w:proofErr w:type="spellStart"/>
      <w:r>
        <w:t>Identifier</w:t>
      </w:r>
      <w:proofErr w:type="spellEnd"/>
      <w:r>
        <w:t xml:space="preserve">) </w:t>
      </w:r>
    </w:p>
    <w:p w14:paraId="4E25714E" w14:textId="77777777" w:rsidR="00A97412" w:rsidRDefault="00000000">
      <w:pPr>
        <w:numPr>
          <w:ilvl w:val="2"/>
          <w:numId w:val="43"/>
        </w:numPr>
        <w:spacing w:after="8" w:line="266" w:lineRule="auto"/>
        <w:ind w:right="44" w:hanging="360"/>
      </w:pPr>
      <w:r>
        <w:t xml:space="preserve">Los últimos 3 al número de serie de la placa. </w:t>
      </w:r>
    </w:p>
    <w:p w14:paraId="0D7895FB" w14:textId="77777777" w:rsidR="00A97412" w:rsidRDefault="00000000">
      <w:pPr>
        <w:numPr>
          <w:ilvl w:val="2"/>
          <w:numId w:val="43"/>
        </w:numPr>
        <w:spacing w:after="9" w:line="266" w:lineRule="auto"/>
        <w:ind w:right="44" w:hanging="360"/>
      </w:pPr>
      <w:r>
        <w:t xml:space="preserve">De esta forma la dirección MAC es única. </w:t>
      </w:r>
    </w:p>
    <w:p w14:paraId="661E6D16" w14:textId="77777777" w:rsidR="00A97412" w:rsidRDefault="00000000">
      <w:pPr>
        <w:numPr>
          <w:ilvl w:val="2"/>
          <w:numId w:val="43"/>
        </w:numPr>
        <w:spacing w:after="11" w:line="266" w:lineRule="auto"/>
        <w:ind w:right="44" w:hanging="360"/>
      </w:pPr>
      <w:r>
        <w:t xml:space="preserve">Todos los bits en 1 indican broadcast: FF-FF-FF-FF-FF-FF </w:t>
      </w:r>
    </w:p>
    <w:p w14:paraId="384BD9F5" w14:textId="77777777" w:rsidR="00A97412" w:rsidRDefault="00000000">
      <w:pPr>
        <w:numPr>
          <w:ilvl w:val="2"/>
          <w:numId w:val="43"/>
        </w:numPr>
        <w:spacing w:after="0" w:line="266" w:lineRule="auto"/>
        <w:ind w:right="44" w:hanging="360"/>
      </w:pPr>
      <w:r>
        <w:t xml:space="preserve">Los dos primeros bits del primer octeto están reservados: </w:t>
      </w:r>
    </w:p>
    <w:p w14:paraId="50F5543C" w14:textId="77777777" w:rsidR="00A97412" w:rsidRDefault="00000000">
      <w:pPr>
        <w:numPr>
          <w:ilvl w:val="4"/>
          <w:numId w:val="44"/>
        </w:numPr>
        <w:spacing w:after="30" w:line="266" w:lineRule="auto"/>
        <w:ind w:right="290" w:hanging="360"/>
      </w:pPr>
      <w:r>
        <w:t>El primero indica Multicas/</w:t>
      </w:r>
      <w:proofErr w:type="spellStart"/>
      <w:r>
        <w:t>Unicast</w:t>
      </w:r>
      <w:proofErr w:type="spellEnd"/>
      <w:r>
        <w:t xml:space="preserve"> </w:t>
      </w:r>
    </w:p>
    <w:p w14:paraId="6EAD5F88" w14:textId="77777777" w:rsidR="00A97412" w:rsidRDefault="00000000">
      <w:pPr>
        <w:numPr>
          <w:ilvl w:val="4"/>
          <w:numId w:val="44"/>
        </w:numPr>
        <w:spacing w:after="33" w:line="266" w:lineRule="auto"/>
        <w:ind w:right="290" w:hanging="360"/>
      </w:pPr>
      <w:r>
        <w:t xml:space="preserve">El segundo si la MAC está asignada localmente es la grabada en la placa de red (NIC) </w:t>
      </w:r>
    </w:p>
    <w:p w14:paraId="0C36C72A" w14:textId="77777777" w:rsidR="00A97412" w:rsidRDefault="00000000">
      <w:pPr>
        <w:tabs>
          <w:tab w:val="center" w:pos="1393"/>
          <w:tab w:val="center" w:pos="2921"/>
        </w:tabs>
        <w:spacing w:after="299" w:line="266" w:lineRule="auto"/>
      </w:pPr>
      <w:r>
        <w:tab/>
      </w:r>
      <w:r>
        <w:rPr>
          <w:rFonts w:ascii="Segoe UI Symbol" w:eastAsia="Segoe UI Symbol" w:hAnsi="Segoe UI Symbol" w:cs="Segoe UI Symbol"/>
        </w:rPr>
        <w:t>•</w:t>
      </w:r>
      <w:r>
        <w:rPr>
          <w:rFonts w:ascii="Arial" w:eastAsia="Arial" w:hAnsi="Arial" w:cs="Arial"/>
        </w:rPr>
        <w:t xml:space="preserve"> </w:t>
      </w:r>
      <w:r>
        <w:rPr>
          <w:rFonts w:ascii="Arial" w:eastAsia="Arial" w:hAnsi="Arial" w:cs="Arial"/>
        </w:rPr>
        <w:tab/>
      </w:r>
      <w:r>
        <w:t>Ejemplo: 00:0</w:t>
      </w:r>
      <w:proofErr w:type="gramStart"/>
      <w:r>
        <w:t>F:E</w:t>
      </w:r>
      <w:proofErr w:type="gramEnd"/>
      <w:r>
        <w:t xml:space="preserve">2:07:F2:E0 </w:t>
      </w:r>
    </w:p>
    <w:p w14:paraId="2C835952" w14:textId="77777777" w:rsidR="00A97412" w:rsidRDefault="00000000">
      <w:pPr>
        <w:spacing w:after="1" w:line="258" w:lineRule="auto"/>
        <w:ind w:left="699" w:right="692" w:hanging="10"/>
        <w:jc w:val="center"/>
      </w:pPr>
      <w:r>
        <w:rPr>
          <w:color w:val="2F5496"/>
          <w:sz w:val="32"/>
        </w:rPr>
        <w:t xml:space="preserve">Componentes de Red. Modem </w:t>
      </w:r>
    </w:p>
    <w:p w14:paraId="46066812" w14:textId="77777777" w:rsidR="00A97412" w:rsidRDefault="00000000">
      <w:pPr>
        <w:spacing w:after="191" w:line="258" w:lineRule="auto"/>
        <w:ind w:left="977" w:right="1130" w:hanging="10"/>
      </w:pPr>
      <w:r>
        <w:rPr>
          <w:b/>
        </w:rPr>
        <w:t xml:space="preserve">Equipo terminación de </w:t>
      </w:r>
      <w:proofErr w:type="spellStart"/>
      <w:r>
        <w:rPr>
          <w:b/>
        </w:rPr>
        <w:t>circuto</w:t>
      </w:r>
      <w:proofErr w:type="spellEnd"/>
      <w:r>
        <w:rPr>
          <w:b/>
        </w:rPr>
        <w:t xml:space="preserve"> de datos (E.T.C.D.)</w:t>
      </w:r>
      <w:r>
        <w:t xml:space="preserve"> </w:t>
      </w:r>
    </w:p>
    <w:p w14:paraId="7ED346BD" w14:textId="77777777" w:rsidR="00A97412" w:rsidRDefault="00000000">
      <w:pPr>
        <w:numPr>
          <w:ilvl w:val="2"/>
          <w:numId w:val="45"/>
        </w:numPr>
        <w:spacing w:after="62" w:line="266" w:lineRule="auto"/>
        <w:ind w:right="3481" w:hanging="360"/>
      </w:pPr>
      <w:r>
        <w:t xml:space="preserve">Su Misión consiste en transformar las señales portadoras </w:t>
      </w:r>
      <w:r>
        <w:rPr>
          <w:rFonts w:ascii="Courier New" w:eastAsia="Courier New" w:hAnsi="Courier New" w:cs="Courier New"/>
        </w:rPr>
        <w:t>o</w:t>
      </w:r>
      <w:r>
        <w:rPr>
          <w:rFonts w:ascii="Arial" w:eastAsia="Arial" w:hAnsi="Arial" w:cs="Arial"/>
        </w:rPr>
        <w:t xml:space="preserve"> </w:t>
      </w:r>
      <w:r>
        <w:t xml:space="preserve">de la información a transmitir en otras para ser enviados </w:t>
      </w:r>
      <w:r>
        <w:rPr>
          <w:rFonts w:ascii="Courier New" w:eastAsia="Courier New" w:hAnsi="Courier New" w:cs="Courier New"/>
        </w:rPr>
        <w:t>o</w:t>
      </w:r>
      <w:r>
        <w:rPr>
          <w:rFonts w:ascii="Arial" w:eastAsia="Arial" w:hAnsi="Arial" w:cs="Arial"/>
        </w:rPr>
        <w:t xml:space="preserve"> </w:t>
      </w:r>
      <w:r>
        <w:t xml:space="preserve">por los medios de Telecomunicaciones clásicos. </w:t>
      </w:r>
    </w:p>
    <w:p w14:paraId="0A4DB673" w14:textId="77777777" w:rsidR="00A97412" w:rsidRDefault="00000000">
      <w:pPr>
        <w:numPr>
          <w:ilvl w:val="2"/>
          <w:numId w:val="45"/>
        </w:numPr>
        <w:spacing w:after="324" w:line="266" w:lineRule="auto"/>
        <w:ind w:right="3481" w:hanging="360"/>
      </w:pPr>
      <w:r>
        <w:t xml:space="preserve">El dispositivo definido es el MODEM cuya misión esencial </w:t>
      </w:r>
      <w:r>
        <w:rPr>
          <w:rFonts w:ascii="Courier New" w:eastAsia="Courier New" w:hAnsi="Courier New" w:cs="Courier New"/>
        </w:rPr>
        <w:t>o</w:t>
      </w:r>
      <w:r>
        <w:rPr>
          <w:rFonts w:ascii="Arial" w:eastAsia="Arial" w:hAnsi="Arial" w:cs="Arial"/>
        </w:rPr>
        <w:t xml:space="preserve"> </w:t>
      </w:r>
      <w:r>
        <w:t xml:space="preserve">es la de modulación/demodulación. </w:t>
      </w:r>
    </w:p>
    <w:p w14:paraId="625D21EE" w14:textId="77777777" w:rsidR="00A97412" w:rsidRDefault="00000000">
      <w:pPr>
        <w:spacing w:after="1" w:line="258" w:lineRule="auto"/>
        <w:ind w:left="699" w:right="691" w:hanging="10"/>
        <w:jc w:val="center"/>
      </w:pPr>
      <w:r>
        <w:rPr>
          <w:color w:val="2F5496"/>
          <w:sz w:val="32"/>
        </w:rPr>
        <w:t xml:space="preserve">HARDWARE DE TELECOMUNICACIONES. MODEM </w:t>
      </w:r>
    </w:p>
    <w:p w14:paraId="29EBA498" w14:textId="77777777" w:rsidR="00A97412" w:rsidRDefault="00000000">
      <w:pPr>
        <w:spacing w:after="191" w:line="258" w:lineRule="auto"/>
        <w:ind w:left="977" w:right="1130" w:hanging="10"/>
      </w:pPr>
      <w:r>
        <w:rPr>
          <w:b/>
        </w:rPr>
        <w:t xml:space="preserve">Funciones: </w:t>
      </w:r>
    </w:p>
    <w:p w14:paraId="50161BBB" w14:textId="77777777" w:rsidR="00A97412" w:rsidRDefault="00000000">
      <w:pPr>
        <w:numPr>
          <w:ilvl w:val="2"/>
          <w:numId w:val="45"/>
        </w:numPr>
        <w:spacing w:after="25" w:line="266" w:lineRule="auto"/>
        <w:ind w:right="3481" w:hanging="360"/>
      </w:pPr>
      <w:r>
        <w:t xml:space="preserve">Dialogar </w:t>
      </w:r>
      <w:proofErr w:type="gramStart"/>
      <w:r>
        <w:t>con  los</w:t>
      </w:r>
      <w:proofErr w:type="gramEnd"/>
      <w:r>
        <w:t xml:space="preserve">  equipos  terminales de datos en el establecimiento, Mantenimiento y terminación de la transmisión de datos. </w:t>
      </w:r>
    </w:p>
    <w:p w14:paraId="7B32BDD4" w14:textId="77777777" w:rsidR="00A97412" w:rsidRDefault="00000000">
      <w:pPr>
        <w:numPr>
          <w:ilvl w:val="2"/>
          <w:numId w:val="45"/>
        </w:numPr>
        <w:spacing w:after="209" w:line="266" w:lineRule="auto"/>
        <w:ind w:right="3481" w:hanging="360"/>
      </w:pPr>
      <w:proofErr w:type="gramStart"/>
      <w:r>
        <w:lastRenderedPageBreak/>
        <w:t>Transformación  y</w:t>
      </w:r>
      <w:proofErr w:type="gramEnd"/>
      <w:r>
        <w:t xml:space="preserve">  reconversión  de  las  señales para hacerlas compatibles con el medio de transmisión. (Modulación/Demodulación). </w:t>
      </w:r>
    </w:p>
    <w:p w14:paraId="64A9799B" w14:textId="77777777" w:rsidR="00A97412" w:rsidRDefault="00000000">
      <w:pPr>
        <w:spacing w:after="8024"/>
        <w:ind w:left="64"/>
        <w:jc w:val="center"/>
      </w:pPr>
      <w:r>
        <w:rPr>
          <w:noProof/>
        </w:rPr>
        <mc:AlternateContent>
          <mc:Choice Requires="wpg">
            <w:drawing>
              <wp:anchor distT="0" distB="0" distL="114300" distR="114300" simplePos="0" relativeHeight="251665408" behindDoc="0" locked="0" layoutInCell="1" allowOverlap="1" wp14:anchorId="0CA64EF0" wp14:editId="632F1707">
                <wp:simplePos x="0" y="0"/>
                <wp:positionH relativeFrom="page">
                  <wp:posOffset>499745</wp:posOffset>
                </wp:positionH>
                <wp:positionV relativeFrom="page">
                  <wp:posOffset>3116834</wp:posOffset>
                </wp:positionV>
                <wp:extent cx="7060820" cy="6176010"/>
                <wp:effectExtent l="0" t="0" r="0" b="0"/>
                <wp:wrapTopAndBottom/>
                <wp:docPr id="265838" name="Group 265838"/>
                <wp:cNvGraphicFramePr/>
                <a:graphic xmlns:a="http://schemas.openxmlformats.org/drawingml/2006/main">
                  <a:graphicData uri="http://schemas.microsoft.com/office/word/2010/wordprocessingGroup">
                    <wpg:wgp>
                      <wpg:cNvGrpSpPr/>
                      <wpg:grpSpPr>
                        <a:xfrm>
                          <a:off x="0" y="0"/>
                          <a:ext cx="7060820" cy="6176010"/>
                          <a:chOff x="0" y="0"/>
                          <a:chExt cx="7060820" cy="6176010"/>
                        </a:xfrm>
                      </wpg:grpSpPr>
                      <wps:wsp>
                        <wps:cNvPr id="13515" name="Rectangle 13515"/>
                        <wps:cNvSpPr/>
                        <wps:spPr>
                          <a:xfrm>
                            <a:off x="581076" y="229362"/>
                            <a:ext cx="53596" cy="241550"/>
                          </a:xfrm>
                          <a:prstGeom prst="rect">
                            <a:avLst/>
                          </a:prstGeom>
                          <a:ln>
                            <a:noFill/>
                          </a:ln>
                        </wps:spPr>
                        <wps:txbx>
                          <w:txbxContent>
                            <w:p w14:paraId="7F630CDD" w14:textId="77777777" w:rsidR="00A97412" w:rsidRDefault="00000000">
                              <w:r>
                                <w:rPr>
                                  <w:sz w:val="28"/>
                                </w:rPr>
                                <w:t xml:space="preserve"> </w:t>
                              </w:r>
                            </w:p>
                          </w:txbxContent>
                        </wps:txbx>
                        <wps:bodyPr horzOverflow="overflow" vert="horz" lIns="0" tIns="0" rIns="0" bIns="0" rtlCol="0">
                          <a:noAutofit/>
                        </wps:bodyPr>
                      </wps:wsp>
                      <wps:wsp>
                        <wps:cNvPr id="13516" name="Rectangle 13516"/>
                        <wps:cNvSpPr/>
                        <wps:spPr>
                          <a:xfrm>
                            <a:off x="581076" y="561594"/>
                            <a:ext cx="53596" cy="241550"/>
                          </a:xfrm>
                          <a:prstGeom prst="rect">
                            <a:avLst/>
                          </a:prstGeom>
                          <a:ln>
                            <a:noFill/>
                          </a:ln>
                        </wps:spPr>
                        <wps:txbx>
                          <w:txbxContent>
                            <w:p w14:paraId="6C8A586E" w14:textId="77777777" w:rsidR="00A97412" w:rsidRDefault="00000000">
                              <w:r>
                                <w:rPr>
                                  <w:sz w:val="28"/>
                                </w:rPr>
                                <w:t xml:space="preserve"> </w:t>
                              </w:r>
                            </w:p>
                          </w:txbxContent>
                        </wps:txbx>
                        <wps:bodyPr horzOverflow="overflow" vert="horz" lIns="0" tIns="0" rIns="0" bIns="0" rtlCol="0">
                          <a:noAutofit/>
                        </wps:bodyPr>
                      </wps:wsp>
                      <wps:wsp>
                        <wps:cNvPr id="13517" name="Rectangle 13517"/>
                        <wps:cNvSpPr/>
                        <wps:spPr>
                          <a:xfrm>
                            <a:off x="581076" y="895350"/>
                            <a:ext cx="53596" cy="241550"/>
                          </a:xfrm>
                          <a:prstGeom prst="rect">
                            <a:avLst/>
                          </a:prstGeom>
                          <a:ln>
                            <a:noFill/>
                          </a:ln>
                        </wps:spPr>
                        <wps:txbx>
                          <w:txbxContent>
                            <w:p w14:paraId="5663FCA0" w14:textId="77777777" w:rsidR="00A97412" w:rsidRDefault="00000000">
                              <w:r>
                                <w:rPr>
                                  <w:sz w:val="28"/>
                                </w:rPr>
                                <w:t xml:space="preserve"> </w:t>
                              </w:r>
                            </w:p>
                          </w:txbxContent>
                        </wps:txbx>
                        <wps:bodyPr horzOverflow="overflow" vert="horz" lIns="0" tIns="0" rIns="0" bIns="0" rtlCol="0">
                          <a:noAutofit/>
                        </wps:bodyPr>
                      </wps:wsp>
                      <wps:wsp>
                        <wps:cNvPr id="13518" name="Rectangle 13518"/>
                        <wps:cNvSpPr/>
                        <wps:spPr>
                          <a:xfrm>
                            <a:off x="581076" y="1229106"/>
                            <a:ext cx="53596" cy="241550"/>
                          </a:xfrm>
                          <a:prstGeom prst="rect">
                            <a:avLst/>
                          </a:prstGeom>
                          <a:ln>
                            <a:noFill/>
                          </a:ln>
                        </wps:spPr>
                        <wps:txbx>
                          <w:txbxContent>
                            <w:p w14:paraId="19C76904" w14:textId="77777777" w:rsidR="00A97412" w:rsidRDefault="00000000">
                              <w:r>
                                <w:rPr>
                                  <w:sz w:val="28"/>
                                </w:rPr>
                                <w:t xml:space="preserve"> </w:t>
                              </w:r>
                            </w:p>
                          </w:txbxContent>
                        </wps:txbx>
                        <wps:bodyPr horzOverflow="overflow" vert="horz" lIns="0" tIns="0" rIns="0" bIns="0" rtlCol="0">
                          <a:noAutofit/>
                        </wps:bodyPr>
                      </wps:wsp>
                      <wps:wsp>
                        <wps:cNvPr id="13519" name="Rectangle 13519"/>
                        <wps:cNvSpPr/>
                        <wps:spPr>
                          <a:xfrm>
                            <a:off x="581076" y="1561338"/>
                            <a:ext cx="53596" cy="241550"/>
                          </a:xfrm>
                          <a:prstGeom prst="rect">
                            <a:avLst/>
                          </a:prstGeom>
                          <a:ln>
                            <a:noFill/>
                          </a:ln>
                        </wps:spPr>
                        <wps:txbx>
                          <w:txbxContent>
                            <w:p w14:paraId="36915B8E" w14:textId="77777777" w:rsidR="00A97412" w:rsidRDefault="00000000">
                              <w:r>
                                <w:rPr>
                                  <w:sz w:val="28"/>
                                </w:rPr>
                                <w:t xml:space="preserve"> </w:t>
                              </w:r>
                            </w:p>
                          </w:txbxContent>
                        </wps:txbx>
                        <wps:bodyPr horzOverflow="overflow" vert="horz" lIns="0" tIns="0" rIns="0" bIns="0" rtlCol="0">
                          <a:noAutofit/>
                        </wps:bodyPr>
                      </wps:wsp>
                      <wps:wsp>
                        <wps:cNvPr id="13520" name="Rectangle 13520"/>
                        <wps:cNvSpPr/>
                        <wps:spPr>
                          <a:xfrm>
                            <a:off x="581076" y="1895094"/>
                            <a:ext cx="53596" cy="241550"/>
                          </a:xfrm>
                          <a:prstGeom prst="rect">
                            <a:avLst/>
                          </a:prstGeom>
                          <a:ln>
                            <a:noFill/>
                          </a:ln>
                        </wps:spPr>
                        <wps:txbx>
                          <w:txbxContent>
                            <w:p w14:paraId="130C4A8B" w14:textId="77777777" w:rsidR="00A97412" w:rsidRDefault="00000000">
                              <w:r>
                                <w:rPr>
                                  <w:sz w:val="28"/>
                                </w:rPr>
                                <w:t xml:space="preserve"> </w:t>
                              </w:r>
                            </w:p>
                          </w:txbxContent>
                        </wps:txbx>
                        <wps:bodyPr horzOverflow="overflow" vert="horz" lIns="0" tIns="0" rIns="0" bIns="0" rtlCol="0">
                          <a:noAutofit/>
                        </wps:bodyPr>
                      </wps:wsp>
                      <wps:wsp>
                        <wps:cNvPr id="13521" name="Rectangle 13521"/>
                        <wps:cNvSpPr/>
                        <wps:spPr>
                          <a:xfrm>
                            <a:off x="581076" y="2227326"/>
                            <a:ext cx="53596" cy="241550"/>
                          </a:xfrm>
                          <a:prstGeom prst="rect">
                            <a:avLst/>
                          </a:prstGeom>
                          <a:ln>
                            <a:noFill/>
                          </a:ln>
                        </wps:spPr>
                        <wps:txbx>
                          <w:txbxContent>
                            <w:p w14:paraId="2DA9B305" w14:textId="77777777" w:rsidR="00A97412" w:rsidRDefault="00000000">
                              <w:r>
                                <w:rPr>
                                  <w:sz w:val="28"/>
                                </w:rPr>
                                <w:t xml:space="preserve"> </w:t>
                              </w:r>
                            </w:p>
                          </w:txbxContent>
                        </wps:txbx>
                        <wps:bodyPr horzOverflow="overflow" vert="horz" lIns="0" tIns="0" rIns="0" bIns="0" rtlCol="0">
                          <a:noAutofit/>
                        </wps:bodyPr>
                      </wps:wsp>
                      <wps:wsp>
                        <wps:cNvPr id="13522" name="Rectangle 13522"/>
                        <wps:cNvSpPr/>
                        <wps:spPr>
                          <a:xfrm>
                            <a:off x="581076" y="2561336"/>
                            <a:ext cx="53596" cy="241550"/>
                          </a:xfrm>
                          <a:prstGeom prst="rect">
                            <a:avLst/>
                          </a:prstGeom>
                          <a:ln>
                            <a:noFill/>
                          </a:ln>
                        </wps:spPr>
                        <wps:txbx>
                          <w:txbxContent>
                            <w:p w14:paraId="226DD302" w14:textId="77777777" w:rsidR="00A97412" w:rsidRDefault="00000000">
                              <w:r>
                                <w:rPr>
                                  <w:sz w:val="28"/>
                                </w:rPr>
                                <w:t xml:space="preserve"> </w:t>
                              </w:r>
                            </w:p>
                          </w:txbxContent>
                        </wps:txbx>
                        <wps:bodyPr horzOverflow="overflow" vert="horz" lIns="0" tIns="0" rIns="0" bIns="0" rtlCol="0">
                          <a:noAutofit/>
                        </wps:bodyPr>
                      </wps:wsp>
                      <wps:wsp>
                        <wps:cNvPr id="13523" name="Rectangle 13523"/>
                        <wps:cNvSpPr/>
                        <wps:spPr>
                          <a:xfrm>
                            <a:off x="581076" y="2893568"/>
                            <a:ext cx="53596" cy="241550"/>
                          </a:xfrm>
                          <a:prstGeom prst="rect">
                            <a:avLst/>
                          </a:prstGeom>
                          <a:ln>
                            <a:noFill/>
                          </a:ln>
                        </wps:spPr>
                        <wps:txbx>
                          <w:txbxContent>
                            <w:p w14:paraId="6BB76F0B" w14:textId="77777777" w:rsidR="00A97412" w:rsidRDefault="00000000">
                              <w:r>
                                <w:rPr>
                                  <w:sz w:val="28"/>
                                </w:rPr>
                                <w:t xml:space="preserve"> </w:t>
                              </w:r>
                            </w:p>
                          </w:txbxContent>
                        </wps:txbx>
                        <wps:bodyPr horzOverflow="overflow" vert="horz" lIns="0" tIns="0" rIns="0" bIns="0" rtlCol="0">
                          <a:noAutofit/>
                        </wps:bodyPr>
                      </wps:wsp>
                      <wps:wsp>
                        <wps:cNvPr id="13524" name="Rectangle 13524"/>
                        <wps:cNvSpPr/>
                        <wps:spPr>
                          <a:xfrm>
                            <a:off x="581076" y="3227324"/>
                            <a:ext cx="53596" cy="241549"/>
                          </a:xfrm>
                          <a:prstGeom prst="rect">
                            <a:avLst/>
                          </a:prstGeom>
                          <a:ln>
                            <a:noFill/>
                          </a:ln>
                        </wps:spPr>
                        <wps:txbx>
                          <w:txbxContent>
                            <w:p w14:paraId="6D46085F" w14:textId="77777777" w:rsidR="00A97412" w:rsidRDefault="00000000">
                              <w:r>
                                <w:rPr>
                                  <w:sz w:val="28"/>
                                </w:rPr>
                                <w:t xml:space="preserve"> </w:t>
                              </w:r>
                            </w:p>
                          </w:txbxContent>
                        </wps:txbx>
                        <wps:bodyPr horzOverflow="overflow" vert="horz" lIns="0" tIns="0" rIns="0" bIns="0" rtlCol="0">
                          <a:noAutofit/>
                        </wps:bodyPr>
                      </wps:wsp>
                      <wps:wsp>
                        <wps:cNvPr id="13525" name="Rectangle 13525"/>
                        <wps:cNvSpPr/>
                        <wps:spPr>
                          <a:xfrm>
                            <a:off x="581076" y="3561080"/>
                            <a:ext cx="53596" cy="241550"/>
                          </a:xfrm>
                          <a:prstGeom prst="rect">
                            <a:avLst/>
                          </a:prstGeom>
                          <a:ln>
                            <a:noFill/>
                          </a:ln>
                        </wps:spPr>
                        <wps:txbx>
                          <w:txbxContent>
                            <w:p w14:paraId="762CD9FC" w14:textId="77777777" w:rsidR="00A97412" w:rsidRDefault="00000000">
                              <w:r>
                                <w:rPr>
                                  <w:sz w:val="28"/>
                                </w:rPr>
                                <w:t xml:space="preserve"> </w:t>
                              </w:r>
                            </w:p>
                          </w:txbxContent>
                        </wps:txbx>
                        <wps:bodyPr horzOverflow="overflow" vert="horz" lIns="0" tIns="0" rIns="0" bIns="0" rtlCol="0">
                          <a:noAutofit/>
                        </wps:bodyPr>
                      </wps:wsp>
                      <wps:wsp>
                        <wps:cNvPr id="13526" name="Rectangle 13526"/>
                        <wps:cNvSpPr/>
                        <wps:spPr>
                          <a:xfrm>
                            <a:off x="581076" y="3893312"/>
                            <a:ext cx="53596" cy="241550"/>
                          </a:xfrm>
                          <a:prstGeom prst="rect">
                            <a:avLst/>
                          </a:prstGeom>
                          <a:ln>
                            <a:noFill/>
                          </a:ln>
                        </wps:spPr>
                        <wps:txbx>
                          <w:txbxContent>
                            <w:p w14:paraId="4FC1890C" w14:textId="77777777" w:rsidR="00A97412" w:rsidRDefault="00000000">
                              <w:r>
                                <w:rPr>
                                  <w:sz w:val="28"/>
                                </w:rPr>
                                <w:t xml:space="preserve"> </w:t>
                              </w:r>
                            </w:p>
                          </w:txbxContent>
                        </wps:txbx>
                        <wps:bodyPr horzOverflow="overflow" vert="horz" lIns="0" tIns="0" rIns="0" bIns="0" rtlCol="0">
                          <a:noAutofit/>
                        </wps:bodyPr>
                      </wps:wsp>
                      <wps:wsp>
                        <wps:cNvPr id="13527" name="Rectangle 13527"/>
                        <wps:cNvSpPr/>
                        <wps:spPr>
                          <a:xfrm>
                            <a:off x="581076" y="4227069"/>
                            <a:ext cx="53596" cy="241549"/>
                          </a:xfrm>
                          <a:prstGeom prst="rect">
                            <a:avLst/>
                          </a:prstGeom>
                          <a:ln>
                            <a:noFill/>
                          </a:ln>
                        </wps:spPr>
                        <wps:txbx>
                          <w:txbxContent>
                            <w:p w14:paraId="5718532F" w14:textId="77777777" w:rsidR="00A97412" w:rsidRDefault="00000000">
                              <w:r>
                                <w:rPr>
                                  <w:sz w:val="28"/>
                                </w:rPr>
                                <w:t xml:space="preserve"> </w:t>
                              </w:r>
                            </w:p>
                          </w:txbxContent>
                        </wps:txbx>
                        <wps:bodyPr horzOverflow="overflow" vert="horz" lIns="0" tIns="0" rIns="0" bIns="0" rtlCol="0">
                          <a:noAutofit/>
                        </wps:bodyPr>
                      </wps:wsp>
                      <wps:wsp>
                        <wps:cNvPr id="13528" name="Rectangle 13528"/>
                        <wps:cNvSpPr/>
                        <wps:spPr>
                          <a:xfrm>
                            <a:off x="581076" y="4559300"/>
                            <a:ext cx="53596" cy="241549"/>
                          </a:xfrm>
                          <a:prstGeom prst="rect">
                            <a:avLst/>
                          </a:prstGeom>
                          <a:ln>
                            <a:noFill/>
                          </a:ln>
                        </wps:spPr>
                        <wps:txbx>
                          <w:txbxContent>
                            <w:p w14:paraId="2DDD90ED" w14:textId="77777777" w:rsidR="00A97412" w:rsidRDefault="00000000">
                              <w:r>
                                <w:rPr>
                                  <w:sz w:val="28"/>
                                </w:rPr>
                                <w:t xml:space="preserve"> </w:t>
                              </w:r>
                            </w:p>
                          </w:txbxContent>
                        </wps:txbx>
                        <wps:bodyPr horzOverflow="overflow" vert="horz" lIns="0" tIns="0" rIns="0" bIns="0" rtlCol="0">
                          <a:noAutofit/>
                        </wps:bodyPr>
                      </wps:wsp>
                      <wps:wsp>
                        <wps:cNvPr id="13529" name="Rectangle 13529"/>
                        <wps:cNvSpPr/>
                        <wps:spPr>
                          <a:xfrm>
                            <a:off x="581076" y="4893437"/>
                            <a:ext cx="53596" cy="241550"/>
                          </a:xfrm>
                          <a:prstGeom prst="rect">
                            <a:avLst/>
                          </a:prstGeom>
                          <a:ln>
                            <a:noFill/>
                          </a:ln>
                        </wps:spPr>
                        <wps:txbx>
                          <w:txbxContent>
                            <w:p w14:paraId="2CE8639D" w14:textId="77777777" w:rsidR="00A97412" w:rsidRDefault="00000000">
                              <w:r>
                                <w:rPr>
                                  <w:b/>
                                  <w:i/>
                                  <w:sz w:val="28"/>
                                </w:rPr>
                                <w:t xml:space="preserve"> </w:t>
                              </w:r>
                            </w:p>
                          </w:txbxContent>
                        </wps:txbx>
                        <wps:bodyPr horzOverflow="overflow" vert="horz" lIns="0" tIns="0" rIns="0" bIns="0" rtlCol="0">
                          <a:noAutofit/>
                        </wps:bodyPr>
                      </wps:wsp>
                      <wps:wsp>
                        <wps:cNvPr id="13534" name="Shape 13534"/>
                        <wps:cNvSpPr/>
                        <wps:spPr>
                          <a:xfrm>
                            <a:off x="0" y="0"/>
                            <a:ext cx="5480558" cy="0"/>
                          </a:xfrm>
                          <a:custGeom>
                            <a:avLst/>
                            <a:gdLst/>
                            <a:ahLst/>
                            <a:cxnLst/>
                            <a:rect l="0" t="0" r="0" b="0"/>
                            <a:pathLst>
                              <a:path w="5480558">
                                <a:moveTo>
                                  <a:pt x="0" y="0"/>
                                </a:moveTo>
                                <a:lnTo>
                                  <a:pt x="5480558" y="0"/>
                                </a:lnTo>
                              </a:path>
                            </a:pathLst>
                          </a:custGeom>
                          <a:ln w="1778" cap="flat">
                            <a:round/>
                          </a:ln>
                        </wps:spPr>
                        <wps:style>
                          <a:lnRef idx="1">
                            <a:srgbClr val="0000FF"/>
                          </a:lnRef>
                          <a:fillRef idx="0">
                            <a:srgbClr val="000000">
                              <a:alpha val="0"/>
                            </a:srgbClr>
                          </a:fillRef>
                          <a:effectRef idx="0">
                            <a:scrgbClr r="0" g="0" b="0"/>
                          </a:effectRef>
                          <a:fontRef idx="none"/>
                        </wps:style>
                        <wps:bodyPr/>
                      </wps:wsp>
                      <wps:wsp>
                        <wps:cNvPr id="13535" name="Shape 13535"/>
                        <wps:cNvSpPr/>
                        <wps:spPr>
                          <a:xfrm>
                            <a:off x="1355344" y="837184"/>
                            <a:ext cx="713867" cy="2072513"/>
                          </a:xfrm>
                          <a:custGeom>
                            <a:avLst/>
                            <a:gdLst/>
                            <a:ahLst/>
                            <a:cxnLst/>
                            <a:rect l="0" t="0" r="0" b="0"/>
                            <a:pathLst>
                              <a:path w="713867" h="2072513">
                                <a:moveTo>
                                  <a:pt x="0" y="2072513"/>
                                </a:moveTo>
                                <a:lnTo>
                                  <a:pt x="713867" y="0"/>
                                </a:lnTo>
                              </a:path>
                            </a:pathLst>
                          </a:custGeom>
                          <a:ln w="76200" cap="flat">
                            <a:round/>
                          </a:ln>
                        </wps:spPr>
                        <wps:style>
                          <a:lnRef idx="1">
                            <a:srgbClr val="660066"/>
                          </a:lnRef>
                          <a:fillRef idx="0">
                            <a:srgbClr val="000000">
                              <a:alpha val="0"/>
                            </a:srgbClr>
                          </a:fillRef>
                          <a:effectRef idx="0">
                            <a:scrgbClr r="0" g="0" b="0"/>
                          </a:effectRef>
                          <a:fontRef idx="none"/>
                        </wps:style>
                        <wps:bodyPr/>
                      </wps:wsp>
                      <wps:wsp>
                        <wps:cNvPr id="13536" name="Shape 13536"/>
                        <wps:cNvSpPr/>
                        <wps:spPr>
                          <a:xfrm>
                            <a:off x="3452368" y="747141"/>
                            <a:ext cx="755650" cy="2149348"/>
                          </a:xfrm>
                          <a:custGeom>
                            <a:avLst/>
                            <a:gdLst/>
                            <a:ahLst/>
                            <a:cxnLst/>
                            <a:rect l="0" t="0" r="0" b="0"/>
                            <a:pathLst>
                              <a:path w="755650" h="2149348">
                                <a:moveTo>
                                  <a:pt x="0" y="0"/>
                                </a:moveTo>
                                <a:lnTo>
                                  <a:pt x="755650" y="2149348"/>
                                </a:lnTo>
                              </a:path>
                            </a:pathLst>
                          </a:custGeom>
                          <a:ln w="76200" cap="flat">
                            <a:round/>
                          </a:ln>
                        </wps:spPr>
                        <wps:style>
                          <a:lnRef idx="1">
                            <a:srgbClr val="660066"/>
                          </a:lnRef>
                          <a:fillRef idx="0">
                            <a:srgbClr val="000000">
                              <a:alpha val="0"/>
                            </a:srgbClr>
                          </a:fillRef>
                          <a:effectRef idx="0">
                            <a:scrgbClr r="0" g="0" b="0"/>
                          </a:effectRef>
                          <a:fontRef idx="none"/>
                        </wps:style>
                        <wps:bodyPr/>
                      </wps:wsp>
                      <wps:wsp>
                        <wps:cNvPr id="13537" name="Shape 13537"/>
                        <wps:cNvSpPr/>
                        <wps:spPr>
                          <a:xfrm>
                            <a:off x="1355344" y="2079879"/>
                            <a:ext cx="995553" cy="829818"/>
                          </a:xfrm>
                          <a:custGeom>
                            <a:avLst/>
                            <a:gdLst/>
                            <a:ahLst/>
                            <a:cxnLst/>
                            <a:rect l="0" t="0" r="0" b="0"/>
                            <a:pathLst>
                              <a:path w="995553" h="829818">
                                <a:moveTo>
                                  <a:pt x="0" y="829818"/>
                                </a:moveTo>
                                <a:lnTo>
                                  <a:pt x="995553" y="0"/>
                                </a:lnTo>
                              </a:path>
                            </a:pathLst>
                          </a:custGeom>
                          <a:ln w="76200" cap="flat">
                            <a:round/>
                          </a:ln>
                        </wps:spPr>
                        <wps:style>
                          <a:lnRef idx="1">
                            <a:srgbClr val="660066"/>
                          </a:lnRef>
                          <a:fillRef idx="0">
                            <a:srgbClr val="000000">
                              <a:alpha val="0"/>
                            </a:srgbClr>
                          </a:fillRef>
                          <a:effectRef idx="0">
                            <a:scrgbClr r="0" g="0" b="0"/>
                          </a:effectRef>
                          <a:fontRef idx="none"/>
                        </wps:style>
                        <wps:bodyPr/>
                      </wps:wsp>
                      <wps:wsp>
                        <wps:cNvPr id="13538" name="Shape 13538"/>
                        <wps:cNvSpPr/>
                        <wps:spPr>
                          <a:xfrm>
                            <a:off x="3496945" y="2278888"/>
                            <a:ext cx="713867" cy="630809"/>
                          </a:xfrm>
                          <a:custGeom>
                            <a:avLst/>
                            <a:gdLst/>
                            <a:ahLst/>
                            <a:cxnLst/>
                            <a:rect l="0" t="0" r="0" b="0"/>
                            <a:pathLst>
                              <a:path w="713867" h="630809">
                                <a:moveTo>
                                  <a:pt x="0" y="0"/>
                                </a:moveTo>
                                <a:lnTo>
                                  <a:pt x="713867" y="630809"/>
                                </a:lnTo>
                              </a:path>
                            </a:pathLst>
                          </a:custGeom>
                          <a:ln w="76200" cap="flat">
                            <a:round/>
                          </a:ln>
                        </wps:spPr>
                        <wps:style>
                          <a:lnRef idx="1">
                            <a:srgbClr val="660066"/>
                          </a:lnRef>
                          <a:fillRef idx="0">
                            <a:srgbClr val="000000">
                              <a:alpha val="0"/>
                            </a:srgbClr>
                          </a:fillRef>
                          <a:effectRef idx="0">
                            <a:scrgbClr r="0" g="0" b="0"/>
                          </a:effectRef>
                          <a:fontRef idx="none"/>
                        </wps:style>
                        <wps:bodyPr/>
                      </wps:wsp>
                      <wps:wsp>
                        <wps:cNvPr id="13539" name="Shape 13539"/>
                        <wps:cNvSpPr/>
                        <wps:spPr>
                          <a:xfrm>
                            <a:off x="1310640" y="2819527"/>
                            <a:ext cx="713867" cy="720851"/>
                          </a:xfrm>
                          <a:custGeom>
                            <a:avLst/>
                            <a:gdLst/>
                            <a:ahLst/>
                            <a:cxnLst/>
                            <a:rect l="0" t="0" r="0" b="0"/>
                            <a:pathLst>
                              <a:path w="713867" h="720851">
                                <a:moveTo>
                                  <a:pt x="0" y="0"/>
                                </a:moveTo>
                                <a:lnTo>
                                  <a:pt x="713867" y="720851"/>
                                </a:lnTo>
                              </a:path>
                            </a:pathLst>
                          </a:custGeom>
                          <a:ln w="76200" cap="flat">
                            <a:round/>
                          </a:ln>
                        </wps:spPr>
                        <wps:style>
                          <a:lnRef idx="1">
                            <a:srgbClr val="660066"/>
                          </a:lnRef>
                          <a:fillRef idx="0">
                            <a:srgbClr val="000000">
                              <a:alpha val="0"/>
                            </a:srgbClr>
                          </a:fillRef>
                          <a:effectRef idx="0">
                            <a:scrgbClr r="0" g="0" b="0"/>
                          </a:effectRef>
                          <a:fontRef idx="none"/>
                        </wps:style>
                        <wps:bodyPr/>
                      </wps:wsp>
                      <wps:wsp>
                        <wps:cNvPr id="13540" name="Shape 13540"/>
                        <wps:cNvSpPr/>
                        <wps:spPr>
                          <a:xfrm>
                            <a:off x="3586226" y="2909697"/>
                            <a:ext cx="669290" cy="720725"/>
                          </a:xfrm>
                          <a:custGeom>
                            <a:avLst/>
                            <a:gdLst/>
                            <a:ahLst/>
                            <a:cxnLst/>
                            <a:rect l="0" t="0" r="0" b="0"/>
                            <a:pathLst>
                              <a:path w="669290" h="720725">
                                <a:moveTo>
                                  <a:pt x="0" y="720725"/>
                                </a:moveTo>
                                <a:lnTo>
                                  <a:pt x="669290" y="0"/>
                                </a:lnTo>
                              </a:path>
                            </a:pathLst>
                          </a:custGeom>
                          <a:ln w="76200" cap="flat">
                            <a:round/>
                          </a:ln>
                        </wps:spPr>
                        <wps:style>
                          <a:lnRef idx="1">
                            <a:srgbClr val="660066"/>
                          </a:lnRef>
                          <a:fillRef idx="0">
                            <a:srgbClr val="000000">
                              <a:alpha val="0"/>
                            </a:srgbClr>
                          </a:fillRef>
                          <a:effectRef idx="0">
                            <a:scrgbClr r="0" g="0" b="0"/>
                          </a:effectRef>
                          <a:fontRef idx="none"/>
                        </wps:style>
                        <wps:bodyPr/>
                      </wps:wsp>
                      <wps:wsp>
                        <wps:cNvPr id="13541" name="Shape 13541"/>
                        <wps:cNvSpPr/>
                        <wps:spPr>
                          <a:xfrm>
                            <a:off x="1399921" y="2909697"/>
                            <a:ext cx="712978" cy="2520950"/>
                          </a:xfrm>
                          <a:custGeom>
                            <a:avLst/>
                            <a:gdLst/>
                            <a:ahLst/>
                            <a:cxnLst/>
                            <a:rect l="0" t="0" r="0" b="0"/>
                            <a:pathLst>
                              <a:path w="712978" h="2520950">
                                <a:moveTo>
                                  <a:pt x="0" y="0"/>
                                </a:moveTo>
                                <a:lnTo>
                                  <a:pt x="712978" y="2520950"/>
                                </a:lnTo>
                                <a:lnTo>
                                  <a:pt x="701421" y="2520950"/>
                                </a:lnTo>
                              </a:path>
                            </a:pathLst>
                          </a:custGeom>
                          <a:ln w="76200" cap="flat">
                            <a:round/>
                          </a:ln>
                        </wps:spPr>
                        <wps:style>
                          <a:lnRef idx="1">
                            <a:srgbClr val="660066"/>
                          </a:lnRef>
                          <a:fillRef idx="0">
                            <a:srgbClr val="000000">
                              <a:alpha val="0"/>
                            </a:srgbClr>
                          </a:fillRef>
                          <a:effectRef idx="0">
                            <a:scrgbClr r="0" g="0" b="0"/>
                          </a:effectRef>
                          <a:fontRef idx="none"/>
                        </wps:style>
                        <wps:bodyPr/>
                      </wps:wsp>
                      <wps:wsp>
                        <wps:cNvPr id="13542" name="Shape 13542"/>
                        <wps:cNvSpPr/>
                        <wps:spPr>
                          <a:xfrm>
                            <a:off x="3496945" y="2909697"/>
                            <a:ext cx="758571" cy="2522855"/>
                          </a:xfrm>
                          <a:custGeom>
                            <a:avLst/>
                            <a:gdLst/>
                            <a:ahLst/>
                            <a:cxnLst/>
                            <a:rect l="0" t="0" r="0" b="0"/>
                            <a:pathLst>
                              <a:path w="758571" h="2522855">
                                <a:moveTo>
                                  <a:pt x="0" y="2522855"/>
                                </a:moveTo>
                                <a:lnTo>
                                  <a:pt x="758571" y="0"/>
                                </a:lnTo>
                              </a:path>
                            </a:pathLst>
                          </a:custGeom>
                          <a:ln w="76200" cap="flat">
                            <a:round/>
                          </a:ln>
                        </wps:spPr>
                        <wps:style>
                          <a:lnRef idx="1">
                            <a:srgbClr val="660066"/>
                          </a:lnRef>
                          <a:fillRef idx="0">
                            <a:srgbClr val="000000">
                              <a:alpha val="0"/>
                            </a:srgbClr>
                          </a:fillRef>
                          <a:effectRef idx="0">
                            <a:scrgbClr r="0" g="0" b="0"/>
                          </a:effectRef>
                          <a:fontRef idx="none"/>
                        </wps:style>
                        <wps:bodyPr/>
                      </wps:wsp>
                      <wps:wsp>
                        <wps:cNvPr id="13543" name="Shape 13543"/>
                        <wps:cNvSpPr/>
                        <wps:spPr>
                          <a:xfrm>
                            <a:off x="2738501" y="1197610"/>
                            <a:ext cx="0" cy="491871"/>
                          </a:xfrm>
                          <a:custGeom>
                            <a:avLst/>
                            <a:gdLst/>
                            <a:ahLst/>
                            <a:cxnLst/>
                            <a:rect l="0" t="0" r="0" b="0"/>
                            <a:pathLst>
                              <a:path h="491871">
                                <a:moveTo>
                                  <a:pt x="0" y="0"/>
                                </a:moveTo>
                                <a:lnTo>
                                  <a:pt x="0" y="491871"/>
                                </a:lnTo>
                              </a:path>
                            </a:pathLst>
                          </a:custGeom>
                          <a:ln w="76200" cap="flat">
                            <a:round/>
                          </a:ln>
                        </wps:spPr>
                        <wps:style>
                          <a:lnRef idx="1">
                            <a:srgbClr val="660066"/>
                          </a:lnRef>
                          <a:fillRef idx="0">
                            <a:srgbClr val="000000">
                              <a:alpha val="0"/>
                            </a:srgbClr>
                          </a:fillRef>
                          <a:effectRef idx="0">
                            <a:scrgbClr r="0" g="0" b="0"/>
                          </a:effectRef>
                          <a:fontRef idx="none"/>
                        </wps:style>
                        <wps:bodyPr/>
                      </wps:wsp>
                      <wps:wsp>
                        <wps:cNvPr id="314119" name="Shape 314119"/>
                        <wps:cNvSpPr/>
                        <wps:spPr>
                          <a:xfrm>
                            <a:off x="1979930" y="3142412"/>
                            <a:ext cx="1606296" cy="1118819"/>
                          </a:xfrm>
                          <a:custGeom>
                            <a:avLst/>
                            <a:gdLst/>
                            <a:ahLst/>
                            <a:cxnLst/>
                            <a:rect l="0" t="0" r="0" b="0"/>
                            <a:pathLst>
                              <a:path w="1606296" h="1118819">
                                <a:moveTo>
                                  <a:pt x="0" y="0"/>
                                </a:moveTo>
                                <a:lnTo>
                                  <a:pt x="1606296" y="0"/>
                                </a:lnTo>
                                <a:lnTo>
                                  <a:pt x="1606296" y="1118819"/>
                                </a:lnTo>
                                <a:lnTo>
                                  <a:pt x="0" y="1118819"/>
                                </a:lnTo>
                                <a:lnTo>
                                  <a:pt x="0" y="0"/>
                                </a:lnTo>
                              </a:path>
                            </a:pathLst>
                          </a:custGeom>
                          <a:ln w="0" cap="flat">
                            <a:round/>
                          </a:ln>
                        </wps:spPr>
                        <wps:style>
                          <a:lnRef idx="0">
                            <a:srgbClr val="000000">
                              <a:alpha val="0"/>
                            </a:srgbClr>
                          </a:lnRef>
                          <a:fillRef idx="1">
                            <a:srgbClr val="F8CBAD"/>
                          </a:fillRef>
                          <a:effectRef idx="0">
                            <a:scrgbClr r="0" g="0" b="0"/>
                          </a:effectRef>
                          <a:fontRef idx="none"/>
                        </wps:style>
                        <wps:bodyPr/>
                      </wps:wsp>
                      <wps:wsp>
                        <wps:cNvPr id="13545" name="Shape 13545"/>
                        <wps:cNvSpPr/>
                        <wps:spPr>
                          <a:xfrm>
                            <a:off x="1979930" y="3142412"/>
                            <a:ext cx="1606296" cy="1118819"/>
                          </a:xfrm>
                          <a:custGeom>
                            <a:avLst/>
                            <a:gdLst/>
                            <a:ahLst/>
                            <a:cxnLst/>
                            <a:rect l="0" t="0" r="0" b="0"/>
                            <a:pathLst>
                              <a:path w="1606296" h="1118819">
                                <a:moveTo>
                                  <a:pt x="0" y="1118819"/>
                                </a:moveTo>
                                <a:lnTo>
                                  <a:pt x="1606296" y="1118819"/>
                                </a:lnTo>
                                <a:lnTo>
                                  <a:pt x="1606296" y="0"/>
                                </a:lnTo>
                                <a:lnTo>
                                  <a:pt x="0" y="0"/>
                                </a:lnTo>
                                <a:close/>
                              </a:path>
                            </a:pathLst>
                          </a:custGeom>
                          <a:ln w="57150" cap="flat">
                            <a:miter lim="101600"/>
                          </a:ln>
                        </wps:spPr>
                        <wps:style>
                          <a:lnRef idx="1">
                            <a:srgbClr val="000000"/>
                          </a:lnRef>
                          <a:fillRef idx="0">
                            <a:srgbClr val="000000">
                              <a:alpha val="0"/>
                            </a:srgbClr>
                          </a:fillRef>
                          <a:effectRef idx="0">
                            <a:scrgbClr r="0" g="0" b="0"/>
                          </a:effectRef>
                          <a:fontRef idx="none"/>
                        </wps:style>
                        <wps:bodyPr/>
                      </wps:wsp>
                      <wps:wsp>
                        <wps:cNvPr id="314120" name="Shape 314120"/>
                        <wps:cNvSpPr/>
                        <wps:spPr>
                          <a:xfrm>
                            <a:off x="2071751" y="3365818"/>
                            <a:ext cx="1422654" cy="1145096"/>
                          </a:xfrm>
                          <a:custGeom>
                            <a:avLst/>
                            <a:gdLst/>
                            <a:ahLst/>
                            <a:cxnLst/>
                            <a:rect l="0" t="0" r="0" b="0"/>
                            <a:pathLst>
                              <a:path w="1422654" h="1145096">
                                <a:moveTo>
                                  <a:pt x="0" y="0"/>
                                </a:moveTo>
                                <a:lnTo>
                                  <a:pt x="1422654" y="0"/>
                                </a:lnTo>
                                <a:lnTo>
                                  <a:pt x="1422654" y="1145096"/>
                                </a:lnTo>
                                <a:lnTo>
                                  <a:pt x="0" y="1145096"/>
                                </a:lnTo>
                                <a:lnTo>
                                  <a:pt x="0" y="0"/>
                                </a:lnTo>
                              </a:path>
                            </a:pathLst>
                          </a:custGeom>
                          <a:ln w="0" cap="flat">
                            <a:miter lim="101600"/>
                          </a:ln>
                        </wps:spPr>
                        <wps:style>
                          <a:lnRef idx="0">
                            <a:srgbClr val="000000">
                              <a:alpha val="0"/>
                            </a:srgbClr>
                          </a:lnRef>
                          <a:fillRef idx="1">
                            <a:srgbClr val="F8CBAD"/>
                          </a:fillRef>
                          <a:effectRef idx="0">
                            <a:scrgbClr r="0" g="0" b="0"/>
                          </a:effectRef>
                          <a:fontRef idx="none"/>
                        </wps:style>
                        <wps:bodyPr/>
                      </wps:wsp>
                      <pic:pic xmlns:pic="http://schemas.openxmlformats.org/drawingml/2006/picture">
                        <pic:nvPicPr>
                          <pic:cNvPr id="13548" name="Picture 13548"/>
                          <pic:cNvPicPr/>
                        </pic:nvPicPr>
                        <pic:blipFill>
                          <a:blip r:embed="rId457"/>
                          <a:stretch>
                            <a:fillRect/>
                          </a:stretch>
                        </pic:blipFill>
                        <pic:spPr>
                          <a:xfrm>
                            <a:off x="2075815" y="3416554"/>
                            <a:ext cx="1414272" cy="1043940"/>
                          </a:xfrm>
                          <a:prstGeom prst="rect">
                            <a:avLst/>
                          </a:prstGeom>
                        </pic:spPr>
                      </pic:pic>
                      <pic:pic xmlns:pic="http://schemas.openxmlformats.org/drawingml/2006/picture">
                        <pic:nvPicPr>
                          <pic:cNvPr id="13550" name="Picture 13550"/>
                          <pic:cNvPicPr/>
                        </pic:nvPicPr>
                        <pic:blipFill>
                          <a:blip r:embed="rId458"/>
                          <a:stretch>
                            <a:fillRect/>
                          </a:stretch>
                        </pic:blipFill>
                        <pic:spPr>
                          <a:xfrm>
                            <a:off x="2298319" y="3712198"/>
                            <a:ext cx="1093470" cy="325386"/>
                          </a:xfrm>
                          <a:prstGeom prst="rect">
                            <a:avLst/>
                          </a:prstGeom>
                        </pic:spPr>
                      </pic:pic>
                      <wps:wsp>
                        <wps:cNvPr id="13551" name="Rectangle 13551"/>
                        <wps:cNvSpPr/>
                        <wps:spPr>
                          <a:xfrm>
                            <a:off x="2391918" y="3790823"/>
                            <a:ext cx="1041472" cy="189936"/>
                          </a:xfrm>
                          <a:prstGeom prst="rect">
                            <a:avLst/>
                          </a:prstGeom>
                          <a:ln>
                            <a:noFill/>
                          </a:ln>
                        </wps:spPr>
                        <wps:txbx>
                          <w:txbxContent>
                            <w:p w14:paraId="0E575C5E" w14:textId="77777777" w:rsidR="00A97412" w:rsidRDefault="00000000">
                              <w:r>
                                <w:t>Demodulador</w:t>
                              </w:r>
                            </w:p>
                          </w:txbxContent>
                        </wps:txbx>
                        <wps:bodyPr horzOverflow="overflow" vert="horz" lIns="0" tIns="0" rIns="0" bIns="0" rtlCol="0">
                          <a:noAutofit/>
                        </wps:bodyPr>
                      </wps:wsp>
                      <wps:wsp>
                        <wps:cNvPr id="13552" name="Rectangle 13552"/>
                        <wps:cNvSpPr/>
                        <wps:spPr>
                          <a:xfrm>
                            <a:off x="3173730" y="3790823"/>
                            <a:ext cx="42143" cy="189936"/>
                          </a:xfrm>
                          <a:prstGeom prst="rect">
                            <a:avLst/>
                          </a:prstGeom>
                          <a:ln>
                            <a:noFill/>
                          </a:ln>
                        </wps:spPr>
                        <wps:txbx>
                          <w:txbxContent>
                            <w:p w14:paraId="56A0059C" w14:textId="77777777" w:rsidR="00A97412" w:rsidRDefault="00000000">
                              <w:r>
                                <w:t xml:space="preserve"> </w:t>
                              </w:r>
                            </w:p>
                          </w:txbxContent>
                        </wps:txbx>
                        <wps:bodyPr horzOverflow="overflow" vert="horz" lIns="0" tIns="0" rIns="0" bIns="0" rtlCol="0">
                          <a:noAutofit/>
                        </wps:bodyPr>
                      </wps:wsp>
                      <pic:pic xmlns:pic="http://schemas.openxmlformats.org/drawingml/2006/picture">
                        <pic:nvPicPr>
                          <pic:cNvPr id="13554" name="Picture 13554"/>
                          <pic:cNvPicPr/>
                        </pic:nvPicPr>
                        <pic:blipFill>
                          <a:blip r:embed="rId459"/>
                          <a:stretch>
                            <a:fillRect/>
                          </a:stretch>
                        </pic:blipFill>
                        <pic:spPr>
                          <a:xfrm>
                            <a:off x="2369947" y="3875266"/>
                            <a:ext cx="916686" cy="325386"/>
                          </a:xfrm>
                          <a:prstGeom prst="rect">
                            <a:avLst/>
                          </a:prstGeom>
                        </pic:spPr>
                      </pic:pic>
                      <wps:wsp>
                        <wps:cNvPr id="13555" name="Rectangle 13555"/>
                        <wps:cNvSpPr/>
                        <wps:spPr>
                          <a:xfrm>
                            <a:off x="2463546" y="3953891"/>
                            <a:ext cx="84710" cy="189936"/>
                          </a:xfrm>
                          <a:prstGeom prst="rect">
                            <a:avLst/>
                          </a:prstGeom>
                          <a:ln>
                            <a:noFill/>
                          </a:ln>
                        </wps:spPr>
                        <wps:txbx>
                          <w:txbxContent>
                            <w:p w14:paraId="3CC1352A" w14:textId="77777777" w:rsidR="00A97412" w:rsidRDefault="00000000">
                              <w:r>
                                <w:t xml:space="preserve">  </w:t>
                              </w:r>
                            </w:p>
                          </w:txbxContent>
                        </wps:txbx>
                        <wps:bodyPr horzOverflow="overflow" vert="horz" lIns="0" tIns="0" rIns="0" bIns="0" rtlCol="0">
                          <a:noAutofit/>
                        </wps:bodyPr>
                      </wps:wsp>
                      <wps:wsp>
                        <wps:cNvPr id="265706" name="Rectangle 265706"/>
                        <wps:cNvSpPr/>
                        <wps:spPr>
                          <a:xfrm>
                            <a:off x="3059363" y="3953891"/>
                            <a:ext cx="56502" cy="189936"/>
                          </a:xfrm>
                          <a:prstGeom prst="rect">
                            <a:avLst/>
                          </a:prstGeom>
                          <a:ln>
                            <a:noFill/>
                          </a:ln>
                        </wps:spPr>
                        <wps:txbx>
                          <w:txbxContent>
                            <w:p w14:paraId="2A4B4AC8" w14:textId="77777777" w:rsidR="00A97412" w:rsidRDefault="00000000">
                              <w:r>
                                <w:t>)</w:t>
                              </w:r>
                            </w:p>
                          </w:txbxContent>
                        </wps:txbx>
                        <wps:bodyPr horzOverflow="overflow" vert="horz" lIns="0" tIns="0" rIns="0" bIns="0" rtlCol="0">
                          <a:noAutofit/>
                        </wps:bodyPr>
                      </wps:wsp>
                      <wps:wsp>
                        <wps:cNvPr id="265705" name="Rectangle 265705"/>
                        <wps:cNvSpPr/>
                        <wps:spPr>
                          <a:xfrm>
                            <a:off x="2527554" y="3953891"/>
                            <a:ext cx="56502" cy="189936"/>
                          </a:xfrm>
                          <a:prstGeom prst="rect">
                            <a:avLst/>
                          </a:prstGeom>
                          <a:ln>
                            <a:noFill/>
                          </a:ln>
                        </wps:spPr>
                        <wps:txbx>
                          <w:txbxContent>
                            <w:p w14:paraId="55799F3B" w14:textId="77777777" w:rsidR="00A97412" w:rsidRDefault="00000000">
                              <w:r>
                                <w:t>(</w:t>
                              </w:r>
                            </w:p>
                          </w:txbxContent>
                        </wps:txbx>
                        <wps:bodyPr horzOverflow="overflow" vert="horz" lIns="0" tIns="0" rIns="0" bIns="0" rtlCol="0">
                          <a:noAutofit/>
                        </wps:bodyPr>
                      </wps:wsp>
                      <wps:wsp>
                        <wps:cNvPr id="265707" name="Rectangle 265707"/>
                        <wps:cNvSpPr/>
                        <wps:spPr>
                          <a:xfrm>
                            <a:off x="2570037" y="3953891"/>
                            <a:ext cx="653228" cy="189936"/>
                          </a:xfrm>
                          <a:prstGeom prst="rect">
                            <a:avLst/>
                          </a:prstGeom>
                          <a:ln>
                            <a:noFill/>
                          </a:ln>
                        </wps:spPr>
                        <wps:txbx>
                          <w:txbxContent>
                            <w:p w14:paraId="331987DA" w14:textId="77777777" w:rsidR="00A97412" w:rsidRDefault="00000000">
                              <w:r>
                                <w:t>Principal</w:t>
                              </w:r>
                            </w:p>
                          </w:txbxContent>
                        </wps:txbx>
                        <wps:bodyPr horzOverflow="overflow" vert="horz" lIns="0" tIns="0" rIns="0" bIns="0" rtlCol="0">
                          <a:noAutofit/>
                        </wps:bodyPr>
                      </wps:wsp>
                      <wps:wsp>
                        <wps:cNvPr id="13557" name="Rectangle 13557"/>
                        <wps:cNvSpPr/>
                        <wps:spPr>
                          <a:xfrm>
                            <a:off x="3100578" y="3953891"/>
                            <a:ext cx="42143" cy="189936"/>
                          </a:xfrm>
                          <a:prstGeom prst="rect">
                            <a:avLst/>
                          </a:prstGeom>
                          <a:ln>
                            <a:noFill/>
                          </a:ln>
                        </wps:spPr>
                        <wps:txbx>
                          <w:txbxContent>
                            <w:p w14:paraId="6AFD729B" w14:textId="77777777" w:rsidR="00A97412" w:rsidRDefault="00000000">
                              <w:r>
                                <w:t xml:space="preserve"> </w:t>
                              </w:r>
                            </w:p>
                          </w:txbxContent>
                        </wps:txbx>
                        <wps:bodyPr horzOverflow="overflow" vert="horz" lIns="0" tIns="0" rIns="0" bIns="0" rtlCol="0">
                          <a:noAutofit/>
                        </wps:bodyPr>
                      </wps:wsp>
                      <wps:wsp>
                        <wps:cNvPr id="314121" name="Shape 314121"/>
                        <wps:cNvSpPr/>
                        <wps:spPr>
                          <a:xfrm>
                            <a:off x="107823" y="2008505"/>
                            <a:ext cx="1292098" cy="1621917"/>
                          </a:xfrm>
                          <a:custGeom>
                            <a:avLst/>
                            <a:gdLst/>
                            <a:ahLst/>
                            <a:cxnLst/>
                            <a:rect l="0" t="0" r="0" b="0"/>
                            <a:pathLst>
                              <a:path w="1292098" h="1621917">
                                <a:moveTo>
                                  <a:pt x="0" y="0"/>
                                </a:moveTo>
                                <a:lnTo>
                                  <a:pt x="1292098" y="0"/>
                                </a:lnTo>
                                <a:lnTo>
                                  <a:pt x="1292098" y="1621917"/>
                                </a:lnTo>
                                <a:lnTo>
                                  <a:pt x="0" y="1621917"/>
                                </a:lnTo>
                                <a:lnTo>
                                  <a:pt x="0" y="0"/>
                                </a:lnTo>
                              </a:path>
                            </a:pathLst>
                          </a:custGeom>
                          <a:ln w="0" cap="flat">
                            <a:miter lim="101600"/>
                          </a:ln>
                        </wps:spPr>
                        <wps:style>
                          <a:lnRef idx="0">
                            <a:srgbClr val="000000">
                              <a:alpha val="0"/>
                            </a:srgbClr>
                          </a:lnRef>
                          <a:fillRef idx="1">
                            <a:srgbClr val="0000FF"/>
                          </a:fillRef>
                          <a:effectRef idx="0">
                            <a:scrgbClr r="0" g="0" b="0"/>
                          </a:effectRef>
                          <a:fontRef idx="none"/>
                        </wps:style>
                        <wps:bodyPr/>
                      </wps:wsp>
                      <wps:wsp>
                        <wps:cNvPr id="13559" name="Shape 13559"/>
                        <wps:cNvSpPr/>
                        <wps:spPr>
                          <a:xfrm>
                            <a:off x="107823" y="2008505"/>
                            <a:ext cx="1292098" cy="1621917"/>
                          </a:xfrm>
                          <a:custGeom>
                            <a:avLst/>
                            <a:gdLst/>
                            <a:ahLst/>
                            <a:cxnLst/>
                            <a:rect l="0" t="0" r="0" b="0"/>
                            <a:pathLst>
                              <a:path w="1292098" h="1621917">
                                <a:moveTo>
                                  <a:pt x="0" y="1621917"/>
                                </a:moveTo>
                                <a:lnTo>
                                  <a:pt x="1292098" y="1621917"/>
                                </a:lnTo>
                                <a:lnTo>
                                  <a:pt x="1292098" y="0"/>
                                </a:lnTo>
                                <a:lnTo>
                                  <a:pt x="0" y="0"/>
                                </a:lnTo>
                                <a:close/>
                              </a:path>
                            </a:pathLst>
                          </a:custGeom>
                          <a:ln w="1778" cap="flat">
                            <a:miter lim="101600"/>
                          </a:ln>
                        </wps:spPr>
                        <wps:style>
                          <a:lnRef idx="1">
                            <a:srgbClr val="FFFF80"/>
                          </a:lnRef>
                          <a:fillRef idx="0">
                            <a:srgbClr val="000000">
                              <a:alpha val="0"/>
                            </a:srgbClr>
                          </a:fillRef>
                          <a:effectRef idx="0">
                            <a:scrgbClr r="0" g="0" b="0"/>
                          </a:effectRef>
                          <a:fontRef idx="none"/>
                        </wps:style>
                        <wps:bodyPr/>
                      </wps:wsp>
                      <pic:pic xmlns:pic="http://schemas.openxmlformats.org/drawingml/2006/picture">
                        <pic:nvPicPr>
                          <pic:cNvPr id="13561" name="Picture 13561"/>
                          <pic:cNvPicPr/>
                        </pic:nvPicPr>
                        <pic:blipFill>
                          <a:blip r:embed="rId460"/>
                          <a:stretch>
                            <a:fillRect/>
                          </a:stretch>
                        </pic:blipFill>
                        <pic:spPr>
                          <a:xfrm>
                            <a:off x="143383" y="2410713"/>
                            <a:ext cx="1072896" cy="1156716"/>
                          </a:xfrm>
                          <a:prstGeom prst="rect">
                            <a:avLst/>
                          </a:prstGeom>
                        </pic:spPr>
                      </pic:pic>
                      <wps:wsp>
                        <wps:cNvPr id="13562" name="Rectangle 13562"/>
                        <wps:cNvSpPr/>
                        <wps:spPr>
                          <a:xfrm>
                            <a:off x="443916" y="2743835"/>
                            <a:ext cx="84710" cy="189937"/>
                          </a:xfrm>
                          <a:prstGeom prst="rect">
                            <a:avLst/>
                          </a:prstGeom>
                          <a:ln>
                            <a:noFill/>
                          </a:ln>
                        </wps:spPr>
                        <wps:txbx>
                          <w:txbxContent>
                            <w:p w14:paraId="02089E9F" w14:textId="77777777" w:rsidR="00A97412" w:rsidRDefault="00000000">
                              <w:r>
                                <w:rPr>
                                  <w:color w:val="FFFFFF"/>
                                </w:rPr>
                                <w:t xml:space="preserve">  </w:t>
                              </w:r>
                            </w:p>
                          </w:txbxContent>
                        </wps:txbx>
                        <wps:bodyPr horzOverflow="overflow" vert="horz" lIns="0" tIns="0" rIns="0" bIns="0" rtlCol="0">
                          <a:noAutofit/>
                        </wps:bodyPr>
                      </wps:wsp>
                      <pic:pic xmlns:pic="http://schemas.openxmlformats.org/drawingml/2006/picture">
                        <pic:nvPicPr>
                          <pic:cNvPr id="13564" name="Picture 13564"/>
                          <pic:cNvPicPr/>
                        </pic:nvPicPr>
                        <pic:blipFill>
                          <a:blip r:embed="rId461"/>
                          <a:stretch>
                            <a:fillRect/>
                          </a:stretch>
                        </pic:blipFill>
                        <pic:spPr>
                          <a:xfrm>
                            <a:off x="414655" y="2665210"/>
                            <a:ext cx="720090" cy="325387"/>
                          </a:xfrm>
                          <a:prstGeom prst="rect">
                            <a:avLst/>
                          </a:prstGeom>
                        </pic:spPr>
                      </pic:pic>
                      <wps:wsp>
                        <wps:cNvPr id="13565" name="Rectangle 13565"/>
                        <wps:cNvSpPr/>
                        <wps:spPr>
                          <a:xfrm>
                            <a:off x="507924" y="2743835"/>
                            <a:ext cx="543952" cy="189937"/>
                          </a:xfrm>
                          <a:prstGeom prst="rect">
                            <a:avLst/>
                          </a:prstGeom>
                          <a:ln>
                            <a:noFill/>
                          </a:ln>
                        </wps:spPr>
                        <wps:txbx>
                          <w:txbxContent>
                            <w:p w14:paraId="37F7CF8E" w14:textId="77777777" w:rsidR="00A97412" w:rsidRDefault="00000000">
                              <w:r>
                                <w:rPr>
                                  <w:color w:val="FFFFFF"/>
                                </w:rPr>
                                <w:t>Unidad</w:t>
                              </w:r>
                            </w:p>
                          </w:txbxContent>
                        </wps:txbx>
                        <wps:bodyPr horzOverflow="overflow" vert="horz" lIns="0" tIns="0" rIns="0" bIns="0" rtlCol="0">
                          <a:noAutofit/>
                        </wps:bodyPr>
                      </wps:wsp>
                      <wps:wsp>
                        <wps:cNvPr id="13566" name="Rectangle 13566"/>
                        <wps:cNvSpPr/>
                        <wps:spPr>
                          <a:xfrm>
                            <a:off x="916305" y="2743835"/>
                            <a:ext cx="42144" cy="189937"/>
                          </a:xfrm>
                          <a:prstGeom prst="rect">
                            <a:avLst/>
                          </a:prstGeom>
                          <a:ln>
                            <a:noFill/>
                          </a:ln>
                        </wps:spPr>
                        <wps:txbx>
                          <w:txbxContent>
                            <w:p w14:paraId="5C74BACA" w14:textId="77777777" w:rsidR="00A97412" w:rsidRDefault="00000000">
                              <w:r>
                                <w:rPr>
                                  <w:color w:val="FFFFFF"/>
                                </w:rPr>
                                <w:t xml:space="preserve"> </w:t>
                              </w:r>
                            </w:p>
                          </w:txbxContent>
                        </wps:txbx>
                        <wps:bodyPr horzOverflow="overflow" vert="horz" lIns="0" tIns="0" rIns="0" bIns="0" rtlCol="0">
                          <a:noAutofit/>
                        </wps:bodyPr>
                      </wps:wsp>
                      <pic:pic xmlns:pic="http://schemas.openxmlformats.org/drawingml/2006/picture">
                        <pic:nvPicPr>
                          <pic:cNvPr id="13568" name="Picture 13568"/>
                          <pic:cNvPicPr/>
                        </pic:nvPicPr>
                        <pic:blipFill>
                          <a:blip r:embed="rId462"/>
                          <a:stretch>
                            <a:fillRect/>
                          </a:stretch>
                        </pic:blipFill>
                        <pic:spPr>
                          <a:xfrm>
                            <a:off x="352171" y="2828277"/>
                            <a:ext cx="781050" cy="325387"/>
                          </a:xfrm>
                          <a:prstGeom prst="rect">
                            <a:avLst/>
                          </a:prstGeom>
                        </pic:spPr>
                      </pic:pic>
                      <wps:wsp>
                        <wps:cNvPr id="13569" name="Rectangle 13569"/>
                        <wps:cNvSpPr/>
                        <wps:spPr>
                          <a:xfrm>
                            <a:off x="445440" y="2906903"/>
                            <a:ext cx="42144" cy="189937"/>
                          </a:xfrm>
                          <a:prstGeom prst="rect">
                            <a:avLst/>
                          </a:prstGeom>
                          <a:ln>
                            <a:noFill/>
                          </a:ln>
                        </wps:spPr>
                        <wps:txbx>
                          <w:txbxContent>
                            <w:p w14:paraId="6A9F7165" w14:textId="77777777" w:rsidR="00A97412" w:rsidRDefault="00000000">
                              <w:r>
                                <w:rPr>
                                  <w:color w:val="FFFFFF"/>
                                </w:rPr>
                                <w:t xml:space="preserve"> </w:t>
                              </w:r>
                            </w:p>
                          </w:txbxContent>
                        </wps:txbx>
                        <wps:bodyPr horzOverflow="overflow" vert="horz" lIns="0" tIns="0" rIns="0" bIns="0" rtlCol="0">
                          <a:noAutofit/>
                        </wps:bodyPr>
                      </wps:wsp>
                      <wps:wsp>
                        <wps:cNvPr id="13570" name="Rectangle 13570"/>
                        <wps:cNvSpPr/>
                        <wps:spPr>
                          <a:xfrm>
                            <a:off x="477444" y="2906903"/>
                            <a:ext cx="584791" cy="189937"/>
                          </a:xfrm>
                          <a:prstGeom prst="rect">
                            <a:avLst/>
                          </a:prstGeom>
                          <a:ln>
                            <a:noFill/>
                          </a:ln>
                        </wps:spPr>
                        <wps:txbx>
                          <w:txbxContent>
                            <w:p w14:paraId="5C0ACD24" w14:textId="77777777" w:rsidR="00A97412" w:rsidRDefault="00000000">
                              <w:r>
                                <w:rPr>
                                  <w:color w:val="FFFFFF"/>
                                </w:rPr>
                                <w:t>Interfaz</w:t>
                              </w:r>
                            </w:p>
                          </w:txbxContent>
                        </wps:txbx>
                        <wps:bodyPr horzOverflow="overflow" vert="horz" lIns="0" tIns="0" rIns="0" bIns="0" rtlCol="0">
                          <a:noAutofit/>
                        </wps:bodyPr>
                      </wps:wsp>
                      <wps:wsp>
                        <wps:cNvPr id="13571" name="Rectangle 13571"/>
                        <wps:cNvSpPr/>
                        <wps:spPr>
                          <a:xfrm>
                            <a:off x="914781" y="2906903"/>
                            <a:ext cx="42144" cy="189937"/>
                          </a:xfrm>
                          <a:prstGeom prst="rect">
                            <a:avLst/>
                          </a:prstGeom>
                          <a:ln>
                            <a:noFill/>
                          </a:ln>
                        </wps:spPr>
                        <wps:txbx>
                          <w:txbxContent>
                            <w:p w14:paraId="58B5C594" w14:textId="77777777" w:rsidR="00A97412" w:rsidRDefault="00000000">
                              <w:r>
                                <w:rPr>
                                  <w:color w:val="FFFFFF"/>
                                </w:rPr>
                                <w:t xml:space="preserve"> </w:t>
                              </w:r>
                            </w:p>
                          </w:txbxContent>
                        </wps:txbx>
                        <wps:bodyPr horzOverflow="overflow" vert="horz" lIns="0" tIns="0" rIns="0" bIns="0" rtlCol="0">
                          <a:noAutofit/>
                        </wps:bodyPr>
                      </wps:wsp>
                      <pic:pic xmlns:pic="http://schemas.openxmlformats.org/drawingml/2006/picture">
                        <pic:nvPicPr>
                          <pic:cNvPr id="13573" name="Picture 13573"/>
                          <pic:cNvPicPr/>
                        </pic:nvPicPr>
                        <pic:blipFill>
                          <a:blip r:embed="rId463"/>
                          <a:stretch>
                            <a:fillRect/>
                          </a:stretch>
                        </pic:blipFill>
                        <pic:spPr>
                          <a:xfrm>
                            <a:off x="297307" y="2991345"/>
                            <a:ext cx="739902" cy="325387"/>
                          </a:xfrm>
                          <a:prstGeom prst="rect">
                            <a:avLst/>
                          </a:prstGeom>
                        </pic:spPr>
                      </pic:pic>
                      <wps:wsp>
                        <wps:cNvPr id="13574" name="Rectangle 13574"/>
                        <wps:cNvSpPr/>
                        <wps:spPr>
                          <a:xfrm>
                            <a:off x="390576" y="3069971"/>
                            <a:ext cx="721478" cy="189937"/>
                          </a:xfrm>
                          <a:prstGeom prst="rect">
                            <a:avLst/>
                          </a:prstGeom>
                          <a:ln>
                            <a:noFill/>
                          </a:ln>
                        </wps:spPr>
                        <wps:txbx>
                          <w:txbxContent>
                            <w:p w14:paraId="7D9A6948" w14:textId="77777777" w:rsidR="00A97412" w:rsidRDefault="00000000">
                              <w:r>
                                <w:rPr>
                                  <w:color w:val="FFFFFF"/>
                                </w:rPr>
                                <w:t>con La PC</w:t>
                              </w:r>
                            </w:p>
                          </w:txbxContent>
                        </wps:txbx>
                        <wps:bodyPr horzOverflow="overflow" vert="horz" lIns="0" tIns="0" rIns="0" bIns="0" rtlCol="0">
                          <a:noAutofit/>
                        </wps:bodyPr>
                      </wps:wsp>
                      <wps:wsp>
                        <wps:cNvPr id="13575" name="Rectangle 13575"/>
                        <wps:cNvSpPr/>
                        <wps:spPr>
                          <a:xfrm>
                            <a:off x="933069" y="3069971"/>
                            <a:ext cx="46992" cy="189937"/>
                          </a:xfrm>
                          <a:prstGeom prst="rect">
                            <a:avLst/>
                          </a:prstGeom>
                          <a:ln>
                            <a:noFill/>
                          </a:ln>
                        </wps:spPr>
                        <wps:txbx>
                          <w:txbxContent>
                            <w:p w14:paraId="6BFE7650" w14:textId="77777777" w:rsidR="00A97412" w:rsidRDefault="00000000">
                              <w:r>
                                <w:rPr>
                                  <w:color w:val="FFFFFF"/>
                                </w:rPr>
                                <w:t>.</w:t>
                              </w:r>
                            </w:p>
                          </w:txbxContent>
                        </wps:txbx>
                        <wps:bodyPr horzOverflow="overflow" vert="horz" lIns="0" tIns="0" rIns="0" bIns="0" rtlCol="0">
                          <a:noAutofit/>
                        </wps:bodyPr>
                      </wps:wsp>
                      <wps:wsp>
                        <wps:cNvPr id="13576" name="Rectangle 13576"/>
                        <wps:cNvSpPr/>
                        <wps:spPr>
                          <a:xfrm>
                            <a:off x="968121" y="3069971"/>
                            <a:ext cx="42144" cy="189937"/>
                          </a:xfrm>
                          <a:prstGeom prst="rect">
                            <a:avLst/>
                          </a:prstGeom>
                          <a:ln>
                            <a:noFill/>
                          </a:ln>
                        </wps:spPr>
                        <wps:txbx>
                          <w:txbxContent>
                            <w:p w14:paraId="5729597C" w14:textId="77777777" w:rsidR="00A97412" w:rsidRDefault="00000000">
                              <w:r>
                                <w:rPr>
                                  <w:color w:val="FFFFFF"/>
                                </w:rPr>
                                <w:t xml:space="preserve"> </w:t>
                              </w:r>
                            </w:p>
                          </w:txbxContent>
                        </wps:txbx>
                        <wps:bodyPr horzOverflow="overflow" vert="horz" lIns="0" tIns="0" rIns="0" bIns="0" rtlCol="0">
                          <a:noAutofit/>
                        </wps:bodyPr>
                      </wps:wsp>
                      <wps:wsp>
                        <wps:cNvPr id="13577" name="Shape 13577"/>
                        <wps:cNvSpPr/>
                        <wps:spPr>
                          <a:xfrm>
                            <a:off x="2024507" y="1558036"/>
                            <a:ext cx="1374902" cy="1171448"/>
                          </a:xfrm>
                          <a:custGeom>
                            <a:avLst/>
                            <a:gdLst/>
                            <a:ahLst/>
                            <a:cxnLst/>
                            <a:rect l="0" t="0" r="0" b="0"/>
                            <a:pathLst>
                              <a:path w="1374902" h="1171448">
                                <a:moveTo>
                                  <a:pt x="195326" y="0"/>
                                </a:moveTo>
                                <a:lnTo>
                                  <a:pt x="1179576" y="0"/>
                                </a:lnTo>
                                <a:cubicBezTo>
                                  <a:pt x="1287399" y="0"/>
                                  <a:pt x="1374902" y="87376"/>
                                  <a:pt x="1374902" y="195199"/>
                                </a:cubicBezTo>
                                <a:lnTo>
                                  <a:pt x="1374902" y="976122"/>
                                </a:lnTo>
                                <a:cubicBezTo>
                                  <a:pt x="1374902" y="1083945"/>
                                  <a:pt x="1287399" y="1171448"/>
                                  <a:pt x="1179576" y="1171448"/>
                                </a:cubicBezTo>
                                <a:lnTo>
                                  <a:pt x="195326" y="1171448"/>
                                </a:lnTo>
                                <a:cubicBezTo>
                                  <a:pt x="87503" y="1171448"/>
                                  <a:pt x="0" y="1083945"/>
                                  <a:pt x="0" y="976122"/>
                                </a:cubicBezTo>
                                <a:lnTo>
                                  <a:pt x="0" y="195199"/>
                                </a:lnTo>
                                <a:cubicBezTo>
                                  <a:pt x="0" y="87376"/>
                                  <a:pt x="87503" y="0"/>
                                  <a:pt x="195326" y="0"/>
                                </a:cubicBezTo>
                                <a:close/>
                              </a:path>
                            </a:pathLst>
                          </a:custGeom>
                          <a:ln w="0" cap="flat">
                            <a:miter lim="101600"/>
                          </a:ln>
                        </wps:spPr>
                        <wps:style>
                          <a:lnRef idx="0">
                            <a:srgbClr val="000000">
                              <a:alpha val="0"/>
                            </a:srgbClr>
                          </a:lnRef>
                          <a:fillRef idx="1">
                            <a:srgbClr val="F8CBAD"/>
                          </a:fillRef>
                          <a:effectRef idx="0">
                            <a:scrgbClr r="0" g="0" b="0"/>
                          </a:effectRef>
                          <a:fontRef idx="none"/>
                        </wps:style>
                        <wps:bodyPr/>
                      </wps:wsp>
                      <wps:wsp>
                        <wps:cNvPr id="13578" name="Shape 13578"/>
                        <wps:cNvSpPr/>
                        <wps:spPr>
                          <a:xfrm>
                            <a:off x="2024507" y="1558036"/>
                            <a:ext cx="1374902" cy="1171448"/>
                          </a:xfrm>
                          <a:custGeom>
                            <a:avLst/>
                            <a:gdLst/>
                            <a:ahLst/>
                            <a:cxnLst/>
                            <a:rect l="0" t="0" r="0" b="0"/>
                            <a:pathLst>
                              <a:path w="1374902" h="1171448">
                                <a:moveTo>
                                  <a:pt x="0" y="195199"/>
                                </a:moveTo>
                                <a:cubicBezTo>
                                  <a:pt x="0" y="87376"/>
                                  <a:pt x="87503" y="0"/>
                                  <a:pt x="195326" y="0"/>
                                </a:cubicBezTo>
                                <a:lnTo>
                                  <a:pt x="1179576" y="0"/>
                                </a:lnTo>
                                <a:cubicBezTo>
                                  <a:pt x="1287399" y="0"/>
                                  <a:pt x="1374902" y="87376"/>
                                  <a:pt x="1374902" y="195199"/>
                                </a:cubicBezTo>
                                <a:lnTo>
                                  <a:pt x="1374902" y="976122"/>
                                </a:lnTo>
                                <a:cubicBezTo>
                                  <a:pt x="1374902" y="1083945"/>
                                  <a:pt x="1287399" y="1171448"/>
                                  <a:pt x="1179576" y="1171448"/>
                                </a:cubicBezTo>
                                <a:lnTo>
                                  <a:pt x="195326" y="1171448"/>
                                </a:lnTo>
                                <a:cubicBezTo>
                                  <a:pt x="87503" y="1171448"/>
                                  <a:pt x="0" y="1083945"/>
                                  <a:pt x="0" y="976122"/>
                                </a:cubicBezTo>
                                <a:close/>
                              </a:path>
                            </a:pathLst>
                          </a:custGeom>
                          <a:ln w="381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3580" name="Picture 13580"/>
                          <pic:cNvPicPr/>
                        </pic:nvPicPr>
                        <pic:blipFill>
                          <a:blip r:embed="rId464"/>
                          <a:stretch>
                            <a:fillRect/>
                          </a:stretch>
                        </pic:blipFill>
                        <pic:spPr>
                          <a:xfrm>
                            <a:off x="2100199" y="1680718"/>
                            <a:ext cx="1222248" cy="926592"/>
                          </a:xfrm>
                          <a:prstGeom prst="rect">
                            <a:avLst/>
                          </a:prstGeom>
                        </pic:spPr>
                      </pic:pic>
                      <pic:pic xmlns:pic="http://schemas.openxmlformats.org/drawingml/2006/picture">
                        <pic:nvPicPr>
                          <pic:cNvPr id="306505" name="Picture 306505"/>
                          <pic:cNvPicPr/>
                        </pic:nvPicPr>
                        <pic:blipFill>
                          <a:blip r:embed="rId465"/>
                          <a:stretch>
                            <a:fillRect/>
                          </a:stretch>
                        </pic:blipFill>
                        <pic:spPr>
                          <a:xfrm>
                            <a:off x="2194687" y="1879854"/>
                            <a:ext cx="1045464" cy="118872"/>
                          </a:xfrm>
                          <a:prstGeom prst="rect">
                            <a:avLst/>
                          </a:prstGeom>
                        </pic:spPr>
                      </pic:pic>
                      <wps:wsp>
                        <wps:cNvPr id="13583" name="Rectangle 13583"/>
                        <wps:cNvSpPr/>
                        <wps:spPr>
                          <a:xfrm>
                            <a:off x="2192274" y="1874901"/>
                            <a:ext cx="1382165" cy="189937"/>
                          </a:xfrm>
                          <a:prstGeom prst="rect">
                            <a:avLst/>
                          </a:prstGeom>
                          <a:ln>
                            <a:noFill/>
                          </a:ln>
                        </wps:spPr>
                        <wps:txbx>
                          <w:txbxContent>
                            <w:p w14:paraId="003BA90F" w14:textId="77777777" w:rsidR="00A97412" w:rsidRDefault="00000000">
                              <w:r>
                                <w:t>Unidad de Control</w:t>
                              </w:r>
                            </w:p>
                          </w:txbxContent>
                        </wps:txbx>
                        <wps:bodyPr horzOverflow="overflow" vert="horz" lIns="0" tIns="0" rIns="0" bIns="0" rtlCol="0">
                          <a:noAutofit/>
                        </wps:bodyPr>
                      </wps:wsp>
                      <wps:wsp>
                        <wps:cNvPr id="13584" name="Rectangle 13584"/>
                        <wps:cNvSpPr/>
                        <wps:spPr>
                          <a:xfrm>
                            <a:off x="3230118" y="1874901"/>
                            <a:ext cx="42143" cy="189937"/>
                          </a:xfrm>
                          <a:prstGeom prst="rect">
                            <a:avLst/>
                          </a:prstGeom>
                          <a:ln>
                            <a:noFill/>
                          </a:ln>
                        </wps:spPr>
                        <wps:txbx>
                          <w:txbxContent>
                            <w:p w14:paraId="7940CF9B" w14:textId="77777777" w:rsidR="00A97412" w:rsidRDefault="00000000">
                              <w:r>
                                <w:t xml:space="preserve"> </w:t>
                              </w:r>
                            </w:p>
                          </w:txbxContent>
                        </wps:txbx>
                        <wps:bodyPr horzOverflow="overflow" vert="horz" lIns="0" tIns="0" rIns="0" bIns="0" rtlCol="0">
                          <a:noAutofit/>
                        </wps:bodyPr>
                      </wps:wsp>
                      <pic:pic xmlns:pic="http://schemas.openxmlformats.org/drawingml/2006/picture">
                        <pic:nvPicPr>
                          <pic:cNvPr id="13586" name="Picture 13586"/>
                          <pic:cNvPicPr/>
                        </pic:nvPicPr>
                        <pic:blipFill>
                          <a:blip r:embed="rId466"/>
                          <a:stretch>
                            <a:fillRect/>
                          </a:stretch>
                        </pic:blipFill>
                        <pic:spPr>
                          <a:xfrm>
                            <a:off x="2219071" y="2127237"/>
                            <a:ext cx="1075182" cy="325387"/>
                          </a:xfrm>
                          <a:prstGeom prst="rect">
                            <a:avLst/>
                          </a:prstGeom>
                        </pic:spPr>
                      </pic:pic>
                      <wps:wsp>
                        <wps:cNvPr id="13587" name="Rectangle 13587"/>
                        <wps:cNvSpPr/>
                        <wps:spPr>
                          <a:xfrm>
                            <a:off x="2312670" y="2205609"/>
                            <a:ext cx="1058628" cy="189937"/>
                          </a:xfrm>
                          <a:prstGeom prst="rect">
                            <a:avLst/>
                          </a:prstGeom>
                          <a:ln>
                            <a:noFill/>
                          </a:ln>
                        </wps:spPr>
                        <wps:txbx>
                          <w:txbxContent>
                            <w:p w14:paraId="5222785C" w14:textId="77777777" w:rsidR="00A97412" w:rsidRDefault="00000000">
                              <w:r>
                                <w:t>Y Sincronismo</w:t>
                              </w:r>
                            </w:p>
                          </w:txbxContent>
                        </wps:txbx>
                        <wps:bodyPr horzOverflow="overflow" vert="horz" lIns="0" tIns="0" rIns="0" bIns="0" rtlCol="0">
                          <a:noAutofit/>
                        </wps:bodyPr>
                      </wps:wsp>
                      <wps:wsp>
                        <wps:cNvPr id="13588" name="Rectangle 13588"/>
                        <wps:cNvSpPr/>
                        <wps:spPr>
                          <a:xfrm>
                            <a:off x="3108198" y="2205609"/>
                            <a:ext cx="42143" cy="189937"/>
                          </a:xfrm>
                          <a:prstGeom prst="rect">
                            <a:avLst/>
                          </a:prstGeom>
                          <a:ln>
                            <a:noFill/>
                          </a:ln>
                        </wps:spPr>
                        <wps:txbx>
                          <w:txbxContent>
                            <w:p w14:paraId="626FCA8D" w14:textId="77777777" w:rsidR="00A97412" w:rsidRDefault="00000000">
                              <w:r>
                                <w:t xml:space="preserve"> </w:t>
                              </w:r>
                            </w:p>
                          </w:txbxContent>
                        </wps:txbx>
                        <wps:bodyPr horzOverflow="overflow" vert="horz" lIns="0" tIns="0" rIns="0" bIns="0" rtlCol="0">
                          <a:noAutofit/>
                        </wps:bodyPr>
                      </wps:wsp>
                      <wps:wsp>
                        <wps:cNvPr id="314122" name="Shape 314122"/>
                        <wps:cNvSpPr/>
                        <wps:spPr>
                          <a:xfrm>
                            <a:off x="4165346" y="2188845"/>
                            <a:ext cx="1370965" cy="1603502"/>
                          </a:xfrm>
                          <a:custGeom>
                            <a:avLst/>
                            <a:gdLst/>
                            <a:ahLst/>
                            <a:cxnLst/>
                            <a:rect l="0" t="0" r="0" b="0"/>
                            <a:pathLst>
                              <a:path w="1370965" h="1603502">
                                <a:moveTo>
                                  <a:pt x="0" y="0"/>
                                </a:moveTo>
                                <a:lnTo>
                                  <a:pt x="1370965" y="0"/>
                                </a:lnTo>
                                <a:lnTo>
                                  <a:pt x="1370965" y="1603502"/>
                                </a:lnTo>
                                <a:lnTo>
                                  <a:pt x="0" y="1603502"/>
                                </a:lnTo>
                                <a:lnTo>
                                  <a:pt x="0" y="0"/>
                                </a:lnTo>
                              </a:path>
                            </a:pathLst>
                          </a:custGeom>
                          <a:ln w="0" cap="flat">
                            <a:round/>
                          </a:ln>
                        </wps:spPr>
                        <wps:style>
                          <a:lnRef idx="0">
                            <a:srgbClr val="000000">
                              <a:alpha val="0"/>
                            </a:srgbClr>
                          </a:lnRef>
                          <a:fillRef idx="1">
                            <a:srgbClr val="0000FF"/>
                          </a:fillRef>
                          <a:effectRef idx="0">
                            <a:scrgbClr r="0" g="0" b="0"/>
                          </a:effectRef>
                          <a:fontRef idx="none"/>
                        </wps:style>
                        <wps:bodyPr/>
                      </wps:wsp>
                      <wps:wsp>
                        <wps:cNvPr id="13590" name="Shape 13590"/>
                        <wps:cNvSpPr/>
                        <wps:spPr>
                          <a:xfrm>
                            <a:off x="4165346" y="2188845"/>
                            <a:ext cx="1370965" cy="1603502"/>
                          </a:xfrm>
                          <a:custGeom>
                            <a:avLst/>
                            <a:gdLst/>
                            <a:ahLst/>
                            <a:cxnLst/>
                            <a:rect l="0" t="0" r="0" b="0"/>
                            <a:pathLst>
                              <a:path w="1370965" h="1603502">
                                <a:moveTo>
                                  <a:pt x="0" y="1603502"/>
                                </a:moveTo>
                                <a:lnTo>
                                  <a:pt x="1370965" y="1603502"/>
                                </a:lnTo>
                                <a:lnTo>
                                  <a:pt x="1370965" y="0"/>
                                </a:lnTo>
                                <a:lnTo>
                                  <a:pt x="0" y="0"/>
                                </a:lnTo>
                                <a:close/>
                              </a:path>
                            </a:pathLst>
                          </a:custGeom>
                          <a:ln w="1778" cap="flat">
                            <a:miter lim="101600"/>
                          </a:ln>
                        </wps:spPr>
                        <wps:style>
                          <a:lnRef idx="1">
                            <a:srgbClr val="FFFF80"/>
                          </a:lnRef>
                          <a:fillRef idx="0">
                            <a:srgbClr val="000000">
                              <a:alpha val="0"/>
                            </a:srgbClr>
                          </a:fillRef>
                          <a:effectRef idx="0">
                            <a:scrgbClr r="0" g="0" b="0"/>
                          </a:effectRef>
                          <a:fontRef idx="none"/>
                        </wps:style>
                        <wps:bodyPr/>
                      </wps:wsp>
                      <pic:pic xmlns:pic="http://schemas.openxmlformats.org/drawingml/2006/picture">
                        <pic:nvPicPr>
                          <pic:cNvPr id="13592" name="Picture 13592"/>
                          <pic:cNvPicPr/>
                        </pic:nvPicPr>
                        <pic:blipFill>
                          <a:blip r:embed="rId467"/>
                          <a:stretch>
                            <a:fillRect/>
                          </a:stretch>
                        </pic:blipFill>
                        <pic:spPr>
                          <a:xfrm>
                            <a:off x="4322192" y="2462530"/>
                            <a:ext cx="2738628" cy="1453896"/>
                          </a:xfrm>
                          <a:prstGeom prst="rect">
                            <a:avLst/>
                          </a:prstGeom>
                        </pic:spPr>
                      </pic:pic>
                      <wps:wsp>
                        <wps:cNvPr id="13593" name="Rectangle 13593"/>
                        <wps:cNvSpPr/>
                        <wps:spPr>
                          <a:xfrm>
                            <a:off x="4414520" y="2879428"/>
                            <a:ext cx="356584" cy="301019"/>
                          </a:xfrm>
                          <a:prstGeom prst="rect">
                            <a:avLst/>
                          </a:prstGeom>
                          <a:ln>
                            <a:noFill/>
                          </a:ln>
                        </wps:spPr>
                        <wps:txbx>
                          <w:txbxContent>
                            <w:p w14:paraId="09B65ECF" w14:textId="77777777" w:rsidR="00A97412" w:rsidRDefault="00000000">
                              <w:r>
                                <w:rPr>
                                  <w:rFonts w:ascii="Arial" w:eastAsia="Arial" w:hAnsi="Arial" w:cs="Arial"/>
                                  <w:b/>
                                  <w:color w:val="FFFFFF"/>
                                  <w:sz w:val="38"/>
                                </w:rPr>
                                <w:t xml:space="preserve">    </w:t>
                              </w:r>
                            </w:p>
                          </w:txbxContent>
                        </wps:txbx>
                        <wps:bodyPr horzOverflow="overflow" vert="horz" lIns="0" tIns="0" rIns="0" bIns="0" rtlCol="0">
                          <a:noAutofit/>
                        </wps:bodyPr>
                      </wps:wsp>
                      <pic:pic xmlns:pic="http://schemas.openxmlformats.org/drawingml/2006/picture">
                        <pic:nvPicPr>
                          <pic:cNvPr id="13595" name="Picture 13595"/>
                          <pic:cNvPicPr/>
                        </pic:nvPicPr>
                        <pic:blipFill>
                          <a:blip r:embed="rId468"/>
                          <a:stretch>
                            <a:fillRect/>
                          </a:stretch>
                        </pic:blipFill>
                        <pic:spPr>
                          <a:xfrm>
                            <a:off x="4588891" y="2870949"/>
                            <a:ext cx="720090" cy="325387"/>
                          </a:xfrm>
                          <a:prstGeom prst="rect">
                            <a:avLst/>
                          </a:prstGeom>
                        </pic:spPr>
                      </pic:pic>
                      <wps:wsp>
                        <wps:cNvPr id="13596" name="Rectangle 13596"/>
                        <wps:cNvSpPr/>
                        <wps:spPr>
                          <a:xfrm>
                            <a:off x="4682744" y="2949575"/>
                            <a:ext cx="543952" cy="189937"/>
                          </a:xfrm>
                          <a:prstGeom prst="rect">
                            <a:avLst/>
                          </a:prstGeom>
                          <a:ln>
                            <a:noFill/>
                          </a:ln>
                        </wps:spPr>
                        <wps:txbx>
                          <w:txbxContent>
                            <w:p w14:paraId="5A987F6B" w14:textId="77777777" w:rsidR="00A97412" w:rsidRDefault="00000000">
                              <w:r>
                                <w:rPr>
                                  <w:color w:val="FFFFFF"/>
                                </w:rPr>
                                <w:t>Unidad</w:t>
                              </w:r>
                            </w:p>
                          </w:txbxContent>
                        </wps:txbx>
                        <wps:bodyPr horzOverflow="overflow" vert="horz" lIns="0" tIns="0" rIns="0" bIns="0" rtlCol="0">
                          <a:noAutofit/>
                        </wps:bodyPr>
                      </wps:wsp>
                      <wps:wsp>
                        <wps:cNvPr id="13597" name="Rectangle 13597"/>
                        <wps:cNvSpPr/>
                        <wps:spPr>
                          <a:xfrm>
                            <a:off x="5091557" y="2949575"/>
                            <a:ext cx="42143" cy="189937"/>
                          </a:xfrm>
                          <a:prstGeom prst="rect">
                            <a:avLst/>
                          </a:prstGeom>
                          <a:ln>
                            <a:noFill/>
                          </a:ln>
                        </wps:spPr>
                        <wps:txbx>
                          <w:txbxContent>
                            <w:p w14:paraId="389992CE" w14:textId="77777777" w:rsidR="00A97412" w:rsidRDefault="00000000">
                              <w:r>
                                <w:rPr>
                                  <w:color w:val="FFFFFF"/>
                                </w:rPr>
                                <w:t xml:space="preserve"> </w:t>
                              </w:r>
                            </w:p>
                          </w:txbxContent>
                        </wps:txbx>
                        <wps:bodyPr horzOverflow="overflow" vert="horz" lIns="0" tIns="0" rIns="0" bIns="0" rtlCol="0">
                          <a:noAutofit/>
                        </wps:bodyPr>
                      </wps:wsp>
                      <pic:pic xmlns:pic="http://schemas.openxmlformats.org/drawingml/2006/picture">
                        <pic:nvPicPr>
                          <pic:cNvPr id="13599" name="Picture 13599"/>
                          <pic:cNvPicPr/>
                        </pic:nvPicPr>
                        <pic:blipFill>
                          <a:blip r:embed="rId469"/>
                          <a:stretch>
                            <a:fillRect/>
                          </a:stretch>
                        </pic:blipFill>
                        <pic:spPr>
                          <a:xfrm>
                            <a:off x="4320667" y="3032493"/>
                            <a:ext cx="872490" cy="325387"/>
                          </a:xfrm>
                          <a:prstGeom prst="rect">
                            <a:avLst/>
                          </a:prstGeom>
                        </pic:spPr>
                      </pic:pic>
                      <wps:wsp>
                        <wps:cNvPr id="13600" name="Rectangle 13600"/>
                        <wps:cNvSpPr/>
                        <wps:spPr>
                          <a:xfrm>
                            <a:off x="4414520" y="3111119"/>
                            <a:ext cx="169841" cy="189937"/>
                          </a:xfrm>
                          <a:prstGeom prst="rect">
                            <a:avLst/>
                          </a:prstGeom>
                          <a:ln>
                            <a:noFill/>
                          </a:ln>
                        </wps:spPr>
                        <wps:txbx>
                          <w:txbxContent>
                            <w:p w14:paraId="3523CAA0" w14:textId="77777777" w:rsidR="00A97412" w:rsidRDefault="00000000">
                              <w:r>
                                <w:rPr>
                                  <w:color w:val="FFFFFF"/>
                                </w:rPr>
                                <w:t xml:space="preserve">    </w:t>
                              </w:r>
                            </w:p>
                          </w:txbxContent>
                        </wps:txbx>
                        <wps:bodyPr horzOverflow="overflow" vert="horz" lIns="0" tIns="0" rIns="0" bIns="0" rtlCol="0">
                          <a:noAutofit/>
                        </wps:bodyPr>
                      </wps:wsp>
                      <wps:wsp>
                        <wps:cNvPr id="13601" name="Rectangle 13601"/>
                        <wps:cNvSpPr/>
                        <wps:spPr>
                          <a:xfrm>
                            <a:off x="4542536" y="3111119"/>
                            <a:ext cx="578450" cy="189937"/>
                          </a:xfrm>
                          <a:prstGeom prst="rect">
                            <a:avLst/>
                          </a:prstGeom>
                          <a:ln>
                            <a:noFill/>
                          </a:ln>
                        </wps:spPr>
                        <wps:txbx>
                          <w:txbxContent>
                            <w:p w14:paraId="4A4E1455" w14:textId="77777777" w:rsidR="00A97412" w:rsidRDefault="00000000">
                              <w:r>
                                <w:rPr>
                                  <w:color w:val="FFFFFF"/>
                                </w:rPr>
                                <w:t>interfaz</w:t>
                              </w:r>
                            </w:p>
                          </w:txbxContent>
                        </wps:txbx>
                        <wps:bodyPr horzOverflow="overflow" vert="horz" lIns="0" tIns="0" rIns="0" bIns="0" rtlCol="0">
                          <a:noAutofit/>
                        </wps:bodyPr>
                      </wps:wsp>
                      <wps:wsp>
                        <wps:cNvPr id="13602" name="Rectangle 13602"/>
                        <wps:cNvSpPr/>
                        <wps:spPr>
                          <a:xfrm>
                            <a:off x="4975352" y="3111119"/>
                            <a:ext cx="42143" cy="189937"/>
                          </a:xfrm>
                          <a:prstGeom prst="rect">
                            <a:avLst/>
                          </a:prstGeom>
                          <a:ln>
                            <a:noFill/>
                          </a:ln>
                        </wps:spPr>
                        <wps:txbx>
                          <w:txbxContent>
                            <w:p w14:paraId="295644AC" w14:textId="77777777" w:rsidR="00A97412" w:rsidRDefault="00000000">
                              <w:r>
                                <w:rPr>
                                  <w:color w:val="FFFFFF"/>
                                </w:rPr>
                                <w:t xml:space="preserve"> </w:t>
                              </w:r>
                            </w:p>
                          </w:txbxContent>
                        </wps:txbx>
                        <wps:bodyPr horzOverflow="overflow" vert="horz" lIns="0" tIns="0" rIns="0" bIns="0" rtlCol="0">
                          <a:noAutofit/>
                        </wps:bodyPr>
                      </wps:wsp>
                      <pic:pic xmlns:pic="http://schemas.openxmlformats.org/drawingml/2006/picture">
                        <pic:nvPicPr>
                          <pic:cNvPr id="13604" name="Picture 13604"/>
                          <pic:cNvPicPr/>
                        </pic:nvPicPr>
                        <pic:blipFill>
                          <a:blip r:embed="rId470"/>
                          <a:stretch>
                            <a:fillRect/>
                          </a:stretch>
                        </pic:blipFill>
                        <pic:spPr>
                          <a:xfrm>
                            <a:off x="4320667" y="3195561"/>
                            <a:ext cx="838962" cy="325387"/>
                          </a:xfrm>
                          <a:prstGeom prst="rect">
                            <a:avLst/>
                          </a:prstGeom>
                        </pic:spPr>
                      </pic:pic>
                      <wps:wsp>
                        <wps:cNvPr id="13605" name="Rectangle 13605"/>
                        <wps:cNvSpPr/>
                        <wps:spPr>
                          <a:xfrm>
                            <a:off x="4414520" y="3274187"/>
                            <a:ext cx="855368" cy="189937"/>
                          </a:xfrm>
                          <a:prstGeom prst="rect">
                            <a:avLst/>
                          </a:prstGeom>
                          <a:ln>
                            <a:noFill/>
                          </a:ln>
                        </wps:spPr>
                        <wps:txbx>
                          <w:txbxContent>
                            <w:p w14:paraId="10027D2E" w14:textId="77777777" w:rsidR="00A97412" w:rsidRDefault="00000000">
                              <w:r>
                                <w:rPr>
                                  <w:color w:val="FFFFFF"/>
                                </w:rPr>
                                <w:t>con la línea</w:t>
                              </w:r>
                            </w:p>
                          </w:txbxContent>
                        </wps:txbx>
                        <wps:bodyPr horzOverflow="overflow" vert="horz" lIns="0" tIns="0" rIns="0" bIns="0" rtlCol="0">
                          <a:noAutofit/>
                        </wps:bodyPr>
                      </wps:wsp>
                      <wps:wsp>
                        <wps:cNvPr id="13606" name="Rectangle 13606"/>
                        <wps:cNvSpPr/>
                        <wps:spPr>
                          <a:xfrm>
                            <a:off x="5056505" y="3274187"/>
                            <a:ext cx="42143" cy="189937"/>
                          </a:xfrm>
                          <a:prstGeom prst="rect">
                            <a:avLst/>
                          </a:prstGeom>
                          <a:ln>
                            <a:noFill/>
                          </a:ln>
                        </wps:spPr>
                        <wps:txbx>
                          <w:txbxContent>
                            <w:p w14:paraId="04D1622F" w14:textId="77777777" w:rsidR="00A97412" w:rsidRDefault="00000000">
                              <w:r>
                                <w:rPr>
                                  <w:color w:val="FFFFFF"/>
                                </w:rPr>
                                <w:t xml:space="preserve"> </w:t>
                              </w:r>
                            </w:p>
                          </w:txbxContent>
                        </wps:txbx>
                        <wps:bodyPr horzOverflow="overflow" vert="horz" lIns="0" tIns="0" rIns="0" bIns="0" rtlCol="0">
                          <a:noAutofit/>
                        </wps:bodyPr>
                      </wps:wsp>
                      <wps:wsp>
                        <wps:cNvPr id="314123" name="Shape 314123"/>
                        <wps:cNvSpPr/>
                        <wps:spPr>
                          <a:xfrm>
                            <a:off x="2113788" y="4711827"/>
                            <a:ext cx="1383157" cy="1274572"/>
                          </a:xfrm>
                          <a:custGeom>
                            <a:avLst/>
                            <a:gdLst/>
                            <a:ahLst/>
                            <a:cxnLst/>
                            <a:rect l="0" t="0" r="0" b="0"/>
                            <a:pathLst>
                              <a:path w="1383157" h="1274572">
                                <a:moveTo>
                                  <a:pt x="0" y="0"/>
                                </a:moveTo>
                                <a:lnTo>
                                  <a:pt x="1383157" y="0"/>
                                </a:lnTo>
                                <a:lnTo>
                                  <a:pt x="1383157" y="1274572"/>
                                </a:lnTo>
                                <a:lnTo>
                                  <a:pt x="0" y="1274572"/>
                                </a:lnTo>
                                <a:lnTo>
                                  <a:pt x="0" y="0"/>
                                </a:lnTo>
                              </a:path>
                            </a:pathLst>
                          </a:custGeom>
                          <a:ln w="0" cap="flat">
                            <a:miter lim="101600"/>
                          </a:ln>
                        </wps:spPr>
                        <wps:style>
                          <a:lnRef idx="0">
                            <a:srgbClr val="000000">
                              <a:alpha val="0"/>
                            </a:srgbClr>
                          </a:lnRef>
                          <a:fillRef idx="1">
                            <a:srgbClr val="F8CBAD"/>
                          </a:fillRef>
                          <a:effectRef idx="0">
                            <a:scrgbClr r="0" g="0" b="0"/>
                          </a:effectRef>
                          <a:fontRef idx="none"/>
                        </wps:style>
                        <wps:bodyPr/>
                      </wps:wsp>
                      <wps:wsp>
                        <wps:cNvPr id="13608" name="Shape 13608"/>
                        <wps:cNvSpPr/>
                        <wps:spPr>
                          <a:xfrm>
                            <a:off x="2113788" y="4711827"/>
                            <a:ext cx="1383157" cy="1274572"/>
                          </a:xfrm>
                          <a:custGeom>
                            <a:avLst/>
                            <a:gdLst/>
                            <a:ahLst/>
                            <a:cxnLst/>
                            <a:rect l="0" t="0" r="0" b="0"/>
                            <a:pathLst>
                              <a:path w="1383157" h="1274572">
                                <a:moveTo>
                                  <a:pt x="0" y="1274572"/>
                                </a:moveTo>
                                <a:lnTo>
                                  <a:pt x="1383157" y="1274572"/>
                                </a:lnTo>
                                <a:lnTo>
                                  <a:pt x="1383157" y="0"/>
                                </a:lnTo>
                                <a:lnTo>
                                  <a:pt x="0" y="0"/>
                                </a:lnTo>
                                <a:close/>
                              </a:path>
                            </a:pathLst>
                          </a:custGeom>
                          <a:ln w="76200" cap="flat">
                            <a:miter lim="101600"/>
                          </a:ln>
                        </wps:spPr>
                        <wps:style>
                          <a:lnRef idx="1">
                            <a:srgbClr val="000000"/>
                          </a:lnRef>
                          <a:fillRef idx="0">
                            <a:srgbClr val="000000">
                              <a:alpha val="0"/>
                            </a:srgbClr>
                          </a:fillRef>
                          <a:effectRef idx="0">
                            <a:scrgbClr r="0" g="0" b="0"/>
                          </a:effectRef>
                          <a:fontRef idx="none"/>
                        </wps:style>
                        <wps:bodyPr/>
                      </wps:wsp>
                      <wps:wsp>
                        <wps:cNvPr id="314124" name="Shape 314124"/>
                        <wps:cNvSpPr/>
                        <wps:spPr>
                          <a:xfrm>
                            <a:off x="2203069" y="4869434"/>
                            <a:ext cx="1204697" cy="1306576"/>
                          </a:xfrm>
                          <a:custGeom>
                            <a:avLst/>
                            <a:gdLst/>
                            <a:ahLst/>
                            <a:cxnLst/>
                            <a:rect l="0" t="0" r="0" b="0"/>
                            <a:pathLst>
                              <a:path w="1204697" h="1306576">
                                <a:moveTo>
                                  <a:pt x="0" y="0"/>
                                </a:moveTo>
                                <a:lnTo>
                                  <a:pt x="1204697" y="0"/>
                                </a:lnTo>
                                <a:lnTo>
                                  <a:pt x="1204697" y="1306576"/>
                                </a:lnTo>
                                <a:lnTo>
                                  <a:pt x="0" y="1306576"/>
                                </a:lnTo>
                                <a:lnTo>
                                  <a:pt x="0" y="0"/>
                                </a:lnTo>
                              </a:path>
                            </a:pathLst>
                          </a:custGeom>
                          <a:ln w="0" cap="flat">
                            <a:miter lim="101600"/>
                          </a:ln>
                        </wps:spPr>
                        <wps:style>
                          <a:lnRef idx="0">
                            <a:srgbClr val="000000">
                              <a:alpha val="0"/>
                            </a:srgbClr>
                          </a:lnRef>
                          <a:fillRef idx="1">
                            <a:srgbClr val="F8CBAD"/>
                          </a:fillRef>
                          <a:effectRef idx="0">
                            <a:scrgbClr r="0" g="0" b="0"/>
                          </a:effectRef>
                          <a:fontRef idx="none"/>
                        </wps:style>
                        <wps:bodyPr/>
                      </wps:wsp>
                      <pic:pic xmlns:pic="http://schemas.openxmlformats.org/drawingml/2006/picture">
                        <pic:nvPicPr>
                          <pic:cNvPr id="13611" name="Picture 13611"/>
                          <pic:cNvPicPr/>
                        </pic:nvPicPr>
                        <pic:blipFill>
                          <a:blip r:embed="rId471"/>
                          <a:stretch>
                            <a:fillRect/>
                          </a:stretch>
                        </pic:blipFill>
                        <pic:spPr>
                          <a:xfrm>
                            <a:off x="2208403" y="4919219"/>
                            <a:ext cx="1194816" cy="1207008"/>
                          </a:xfrm>
                          <a:prstGeom prst="rect">
                            <a:avLst/>
                          </a:prstGeom>
                        </pic:spPr>
                      </pic:pic>
                      <wps:wsp>
                        <wps:cNvPr id="13612" name="Rectangle 13612"/>
                        <wps:cNvSpPr/>
                        <wps:spPr>
                          <a:xfrm>
                            <a:off x="2472690" y="5277104"/>
                            <a:ext cx="42144" cy="189936"/>
                          </a:xfrm>
                          <a:prstGeom prst="rect">
                            <a:avLst/>
                          </a:prstGeom>
                          <a:ln>
                            <a:noFill/>
                          </a:ln>
                        </wps:spPr>
                        <wps:txbx>
                          <w:txbxContent>
                            <w:p w14:paraId="5992BE4B" w14:textId="77777777" w:rsidR="00A97412" w:rsidRDefault="00000000">
                              <w:r>
                                <w:rPr>
                                  <w:color w:val="660066"/>
                                </w:rPr>
                                <w:t xml:space="preserve"> </w:t>
                              </w:r>
                            </w:p>
                          </w:txbxContent>
                        </wps:txbx>
                        <wps:bodyPr horzOverflow="overflow" vert="horz" lIns="0" tIns="0" rIns="0" bIns="0" rtlCol="0">
                          <a:noAutofit/>
                        </wps:bodyPr>
                      </wps:wsp>
                      <pic:pic xmlns:pic="http://schemas.openxmlformats.org/drawingml/2006/picture">
                        <pic:nvPicPr>
                          <pic:cNvPr id="13614" name="Picture 13614"/>
                          <pic:cNvPicPr/>
                        </pic:nvPicPr>
                        <pic:blipFill>
                          <a:blip r:embed="rId472"/>
                          <a:stretch>
                            <a:fillRect/>
                          </a:stretch>
                        </pic:blipFill>
                        <pic:spPr>
                          <a:xfrm>
                            <a:off x="2411095" y="5198098"/>
                            <a:ext cx="945642" cy="325386"/>
                          </a:xfrm>
                          <a:prstGeom prst="rect">
                            <a:avLst/>
                          </a:prstGeom>
                        </pic:spPr>
                      </pic:pic>
                      <wps:wsp>
                        <wps:cNvPr id="13615" name="Rectangle 13615"/>
                        <wps:cNvSpPr/>
                        <wps:spPr>
                          <a:xfrm>
                            <a:off x="2504694" y="5277104"/>
                            <a:ext cx="845299" cy="189936"/>
                          </a:xfrm>
                          <a:prstGeom prst="rect">
                            <a:avLst/>
                          </a:prstGeom>
                          <a:ln>
                            <a:noFill/>
                          </a:ln>
                        </wps:spPr>
                        <wps:txbx>
                          <w:txbxContent>
                            <w:p w14:paraId="734D1FF0" w14:textId="77777777" w:rsidR="00A97412" w:rsidRDefault="00000000">
                              <w:r>
                                <w:t>Modulador</w:t>
                              </w:r>
                            </w:p>
                          </w:txbxContent>
                        </wps:txbx>
                        <wps:bodyPr horzOverflow="overflow" vert="horz" lIns="0" tIns="0" rIns="0" bIns="0" rtlCol="0">
                          <a:noAutofit/>
                        </wps:bodyPr>
                      </wps:wsp>
                      <wps:wsp>
                        <wps:cNvPr id="13616" name="Rectangle 13616"/>
                        <wps:cNvSpPr/>
                        <wps:spPr>
                          <a:xfrm>
                            <a:off x="3138678" y="5277104"/>
                            <a:ext cx="42143" cy="189936"/>
                          </a:xfrm>
                          <a:prstGeom prst="rect">
                            <a:avLst/>
                          </a:prstGeom>
                          <a:ln>
                            <a:noFill/>
                          </a:ln>
                        </wps:spPr>
                        <wps:txbx>
                          <w:txbxContent>
                            <w:p w14:paraId="55960764" w14:textId="77777777" w:rsidR="00A97412" w:rsidRDefault="00000000">
                              <w:r>
                                <w:t xml:space="preserve"> </w:t>
                              </w:r>
                            </w:p>
                          </w:txbxContent>
                        </wps:txbx>
                        <wps:bodyPr horzOverflow="overflow" vert="horz" lIns="0" tIns="0" rIns="0" bIns="0" rtlCol="0">
                          <a:noAutofit/>
                        </wps:bodyPr>
                      </wps:wsp>
                      <pic:pic xmlns:pic="http://schemas.openxmlformats.org/drawingml/2006/picture">
                        <pic:nvPicPr>
                          <pic:cNvPr id="13618" name="Picture 13618"/>
                          <pic:cNvPicPr/>
                        </pic:nvPicPr>
                        <pic:blipFill>
                          <a:blip r:embed="rId473"/>
                          <a:stretch>
                            <a:fillRect/>
                          </a:stretch>
                        </pic:blipFill>
                        <pic:spPr>
                          <a:xfrm>
                            <a:off x="2327275" y="5361166"/>
                            <a:ext cx="1081278" cy="325386"/>
                          </a:xfrm>
                          <a:prstGeom prst="rect">
                            <a:avLst/>
                          </a:prstGeom>
                        </pic:spPr>
                      </pic:pic>
                      <wps:wsp>
                        <wps:cNvPr id="13619" name="Rectangle 13619"/>
                        <wps:cNvSpPr/>
                        <wps:spPr>
                          <a:xfrm>
                            <a:off x="2420874" y="5440172"/>
                            <a:ext cx="1025622" cy="189937"/>
                          </a:xfrm>
                          <a:prstGeom prst="rect">
                            <a:avLst/>
                          </a:prstGeom>
                          <a:ln>
                            <a:noFill/>
                          </a:ln>
                        </wps:spPr>
                        <wps:txbx>
                          <w:txbxContent>
                            <w:p w14:paraId="43ED8BAC" w14:textId="77777777" w:rsidR="00A97412" w:rsidRDefault="00000000">
                              <w:r>
                                <w:t>demodulador</w:t>
                              </w:r>
                            </w:p>
                          </w:txbxContent>
                        </wps:txbx>
                        <wps:bodyPr horzOverflow="overflow" vert="horz" lIns="0" tIns="0" rIns="0" bIns="0" rtlCol="0">
                          <a:noAutofit/>
                        </wps:bodyPr>
                      </wps:wsp>
                      <wps:wsp>
                        <wps:cNvPr id="13620" name="Rectangle 13620"/>
                        <wps:cNvSpPr/>
                        <wps:spPr>
                          <a:xfrm>
                            <a:off x="3190494" y="5440172"/>
                            <a:ext cx="42143" cy="189937"/>
                          </a:xfrm>
                          <a:prstGeom prst="rect">
                            <a:avLst/>
                          </a:prstGeom>
                          <a:ln>
                            <a:noFill/>
                          </a:ln>
                        </wps:spPr>
                        <wps:txbx>
                          <w:txbxContent>
                            <w:p w14:paraId="2091E757" w14:textId="77777777" w:rsidR="00A97412" w:rsidRDefault="00000000">
                              <w:r>
                                <w:t xml:space="preserve"> </w:t>
                              </w:r>
                            </w:p>
                          </w:txbxContent>
                        </wps:txbx>
                        <wps:bodyPr horzOverflow="overflow" vert="horz" lIns="0" tIns="0" rIns="0" bIns="0" rtlCol="0">
                          <a:noAutofit/>
                        </wps:bodyPr>
                      </wps:wsp>
                      <pic:pic xmlns:pic="http://schemas.openxmlformats.org/drawingml/2006/picture">
                        <pic:nvPicPr>
                          <pic:cNvPr id="13622" name="Picture 13622"/>
                          <pic:cNvPicPr/>
                        </pic:nvPicPr>
                        <pic:blipFill>
                          <a:blip r:embed="rId474"/>
                          <a:stretch>
                            <a:fillRect/>
                          </a:stretch>
                        </pic:blipFill>
                        <pic:spPr>
                          <a:xfrm>
                            <a:off x="2372995" y="5524234"/>
                            <a:ext cx="877062" cy="325386"/>
                          </a:xfrm>
                          <a:prstGeom prst="rect">
                            <a:avLst/>
                          </a:prstGeom>
                        </pic:spPr>
                      </pic:pic>
                      <wps:wsp>
                        <wps:cNvPr id="13623" name="Rectangle 13623"/>
                        <wps:cNvSpPr/>
                        <wps:spPr>
                          <a:xfrm>
                            <a:off x="2466594" y="5603240"/>
                            <a:ext cx="905717" cy="189936"/>
                          </a:xfrm>
                          <a:prstGeom prst="rect">
                            <a:avLst/>
                          </a:prstGeom>
                          <a:ln>
                            <a:noFill/>
                          </a:ln>
                        </wps:spPr>
                        <wps:txbx>
                          <w:txbxContent>
                            <w:p w14:paraId="6B6B1E73" w14:textId="77777777" w:rsidR="00A97412" w:rsidRDefault="00000000">
                              <w:r>
                                <w:t>secundarios</w:t>
                              </w:r>
                            </w:p>
                          </w:txbxContent>
                        </wps:txbx>
                        <wps:bodyPr horzOverflow="overflow" vert="horz" lIns="0" tIns="0" rIns="0" bIns="0" rtlCol="0">
                          <a:noAutofit/>
                        </wps:bodyPr>
                      </wps:wsp>
                      <wps:wsp>
                        <wps:cNvPr id="13624" name="Rectangle 13624"/>
                        <wps:cNvSpPr/>
                        <wps:spPr>
                          <a:xfrm>
                            <a:off x="3146298" y="5603240"/>
                            <a:ext cx="42143" cy="189936"/>
                          </a:xfrm>
                          <a:prstGeom prst="rect">
                            <a:avLst/>
                          </a:prstGeom>
                          <a:ln>
                            <a:noFill/>
                          </a:ln>
                        </wps:spPr>
                        <wps:txbx>
                          <w:txbxContent>
                            <w:p w14:paraId="3E7B7F97" w14:textId="77777777" w:rsidR="00A97412" w:rsidRDefault="00000000">
                              <w:r>
                                <w:rPr>
                                  <w:color w:val="660066"/>
                                </w:rPr>
                                <w:t xml:space="preserve"> </w:t>
                              </w:r>
                            </w:p>
                          </w:txbxContent>
                        </wps:txbx>
                        <wps:bodyPr horzOverflow="overflow" vert="horz" lIns="0" tIns="0" rIns="0" bIns="0" rtlCol="0">
                          <a:noAutofit/>
                        </wps:bodyPr>
                      </wps:wsp>
                      <wps:wsp>
                        <wps:cNvPr id="314125" name="Shape 314125"/>
                        <wps:cNvSpPr/>
                        <wps:spPr>
                          <a:xfrm>
                            <a:off x="2069211" y="116332"/>
                            <a:ext cx="1383157" cy="1081278"/>
                          </a:xfrm>
                          <a:custGeom>
                            <a:avLst/>
                            <a:gdLst/>
                            <a:ahLst/>
                            <a:cxnLst/>
                            <a:rect l="0" t="0" r="0" b="0"/>
                            <a:pathLst>
                              <a:path w="1383157" h="1081278">
                                <a:moveTo>
                                  <a:pt x="0" y="0"/>
                                </a:moveTo>
                                <a:lnTo>
                                  <a:pt x="1383157" y="0"/>
                                </a:lnTo>
                                <a:lnTo>
                                  <a:pt x="1383157" y="1081278"/>
                                </a:lnTo>
                                <a:lnTo>
                                  <a:pt x="0" y="1081278"/>
                                </a:lnTo>
                                <a:lnTo>
                                  <a:pt x="0" y="0"/>
                                </a:lnTo>
                              </a:path>
                            </a:pathLst>
                          </a:custGeom>
                          <a:ln w="0" cap="flat">
                            <a:miter lim="101600"/>
                          </a:ln>
                        </wps:spPr>
                        <wps:style>
                          <a:lnRef idx="0">
                            <a:srgbClr val="000000">
                              <a:alpha val="0"/>
                            </a:srgbClr>
                          </a:lnRef>
                          <a:fillRef idx="1">
                            <a:srgbClr val="F8CBAD"/>
                          </a:fillRef>
                          <a:effectRef idx="0">
                            <a:scrgbClr r="0" g="0" b="0"/>
                          </a:effectRef>
                          <a:fontRef idx="none"/>
                        </wps:style>
                        <wps:bodyPr/>
                      </wps:wsp>
                      <wps:wsp>
                        <wps:cNvPr id="13626" name="Shape 13626"/>
                        <wps:cNvSpPr/>
                        <wps:spPr>
                          <a:xfrm>
                            <a:off x="2069211" y="116332"/>
                            <a:ext cx="1383157" cy="1081278"/>
                          </a:xfrm>
                          <a:custGeom>
                            <a:avLst/>
                            <a:gdLst/>
                            <a:ahLst/>
                            <a:cxnLst/>
                            <a:rect l="0" t="0" r="0" b="0"/>
                            <a:pathLst>
                              <a:path w="1383157" h="1081278">
                                <a:moveTo>
                                  <a:pt x="0" y="1081278"/>
                                </a:moveTo>
                                <a:lnTo>
                                  <a:pt x="1383157" y="1081278"/>
                                </a:lnTo>
                                <a:lnTo>
                                  <a:pt x="1383157" y="0"/>
                                </a:lnTo>
                                <a:lnTo>
                                  <a:pt x="0" y="0"/>
                                </a:lnTo>
                                <a:close/>
                              </a:path>
                            </a:pathLst>
                          </a:custGeom>
                          <a:ln w="76200" cap="flat">
                            <a:miter lim="101600"/>
                          </a:ln>
                        </wps:spPr>
                        <wps:style>
                          <a:lnRef idx="1">
                            <a:srgbClr val="000000"/>
                          </a:lnRef>
                          <a:fillRef idx="0">
                            <a:srgbClr val="000000">
                              <a:alpha val="0"/>
                            </a:srgbClr>
                          </a:fillRef>
                          <a:effectRef idx="0">
                            <a:scrgbClr r="0" g="0" b="0"/>
                          </a:effectRef>
                          <a:fontRef idx="none"/>
                        </wps:style>
                        <wps:bodyPr/>
                      </wps:wsp>
                      <wps:wsp>
                        <wps:cNvPr id="314126" name="Shape 314126"/>
                        <wps:cNvSpPr/>
                        <wps:spPr>
                          <a:xfrm>
                            <a:off x="2203069" y="296608"/>
                            <a:ext cx="1115466" cy="1145096"/>
                          </a:xfrm>
                          <a:custGeom>
                            <a:avLst/>
                            <a:gdLst/>
                            <a:ahLst/>
                            <a:cxnLst/>
                            <a:rect l="0" t="0" r="0" b="0"/>
                            <a:pathLst>
                              <a:path w="1115466" h="1145096">
                                <a:moveTo>
                                  <a:pt x="0" y="0"/>
                                </a:moveTo>
                                <a:lnTo>
                                  <a:pt x="1115466" y="0"/>
                                </a:lnTo>
                                <a:lnTo>
                                  <a:pt x="1115466" y="1145096"/>
                                </a:lnTo>
                                <a:lnTo>
                                  <a:pt x="0" y="1145096"/>
                                </a:lnTo>
                                <a:lnTo>
                                  <a:pt x="0" y="0"/>
                                </a:lnTo>
                              </a:path>
                            </a:pathLst>
                          </a:custGeom>
                          <a:ln w="0" cap="flat">
                            <a:miter lim="101600"/>
                          </a:ln>
                        </wps:spPr>
                        <wps:style>
                          <a:lnRef idx="0">
                            <a:srgbClr val="000000">
                              <a:alpha val="0"/>
                            </a:srgbClr>
                          </a:lnRef>
                          <a:fillRef idx="1">
                            <a:srgbClr val="F8CBAD"/>
                          </a:fillRef>
                          <a:effectRef idx="0">
                            <a:scrgbClr r="0" g="0" b="0"/>
                          </a:effectRef>
                          <a:fontRef idx="none"/>
                        </wps:style>
                        <wps:bodyPr/>
                      </wps:wsp>
                      <pic:pic xmlns:pic="http://schemas.openxmlformats.org/drawingml/2006/picture">
                        <pic:nvPicPr>
                          <pic:cNvPr id="13629" name="Picture 13629"/>
                          <pic:cNvPicPr/>
                        </pic:nvPicPr>
                        <pic:blipFill>
                          <a:blip r:embed="rId475"/>
                          <a:stretch>
                            <a:fillRect/>
                          </a:stretch>
                        </pic:blipFill>
                        <pic:spPr>
                          <a:xfrm>
                            <a:off x="2208403" y="347218"/>
                            <a:ext cx="1104900" cy="1043940"/>
                          </a:xfrm>
                          <a:prstGeom prst="rect">
                            <a:avLst/>
                          </a:prstGeom>
                        </pic:spPr>
                      </pic:pic>
                      <pic:pic xmlns:pic="http://schemas.openxmlformats.org/drawingml/2006/picture">
                        <pic:nvPicPr>
                          <pic:cNvPr id="13631" name="Picture 13631"/>
                          <pic:cNvPicPr/>
                        </pic:nvPicPr>
                        <pic:blipFill>
                          <a:blip r:embed="rId476"/>
                          <a:stretch>
                            <a:fillRect/>
                          </a:stretch>
                        </pic:blipFill>
                        <pic:spPr>
                          <a:xfrm>
                            <a:off x="2350135" y="642861"/>
                            <a:ext cx="945642" cy="325387"/>
                          </a:xfrm>
                          <a:prstGeom prst="rect">
                            <a:avLst/>
                          </a:prstGeom>
                        </pic:spPr>
                      </pic:pic>
                      <wps:wsp>
                        <wps:cNvPr id="13632" name="Rectangle 13632"/>
                        <wps:cNvSpPr/>
                        <wps:spPr>
                          <a:xfrm>
                            <a:off x="2443734" y="721233"/>
                            <a:ext cx="845299" cy="189937"/>
                          </a:xfrm>
                          <a:prstGeom prst="rect">
                            <a:avLst/>
                          </a:prstGeom>
                          <a:ln>
                            <a:noFill/>
                          </a:ln>
                        </wps:spPr>
                        <wps:txbx>
                          <w:txbxContent>
                            <w:p w14:paraId="34FDC893" w14:textId="77777777" w:rsidR="00A97412" w:rsidRDefault="00000000">
                              <w:r>
                                <w:t>Modulador</w:t>
                              </w:r>
                            </w:p>
                          </w:txbxContent>
                        </wps:txbx>
                        <wps:bodyPr horzOverflow="overflow" vert="horz" lIns="0" tIns="0" rIns="0" bIns="0" rtlCol="0">
                          <a:noAutofit/>
                        </wps:bodyPr>
                      </wps:wsp>
                      <wps:wsp>
                        <wps:cNvPr id="13633" name="Rectangle 13633"/>
                        <wps:cNvSpPr/>
                        <wps:spPr>
                          <a:xfrm>
                            <a:off x="3077718" y="721233"/>
                            <a:ext cx="42143" cy="189937"/>
                          </a:xfrm>
                          <a:prstGeom prst="rect">
                            <a:avLst/>
                          </a:prstGeom>
                          <a:ln>
                            <a:noFill/>
                          </a:ln>
                        </wps:spPr>
                        <wps:txbx>
                          <w:txbxContent>
                            <w:p w14:paraId="51BEDBF7" w14:textId="77777777" w:rsidR="00A97412" w:rsidRDefault="00000000">
                              <w:r>
                                <w:t xml:space="preserve"> </w:t>
                              </w:r>
                            </w:p>
                          </w:txbxContent>
                        </wps:txbx>
                        <wps:bodyPr horzOverflow="overflow" vert="horz" lIns="0" tIns="0" rIns="0" bIns="0" rtlCol="0">
                          <a:noAutofit/>
                        </wps:bodyPr>
                      </wps:wsp>
                      <pic:pic xmlns:pic="http://schemas.openxmlformats.org/drawingml/2006/picture">
                        <pic:nvPicPr>
                          <pic:cNvPr id="13635" name="Picture 13635"/>
                          <pic:cNvPicPr/>
                        </pic:nvPicPr>
                        <pic:blipFill>
                          <a:blip r:embed="rId477"/>
                          <a:stretch>
                            <a:fillRect/>
                          </a:stretch>
                        </pic:blipFill>
                        <pic:spPr>
                          <a:xfrm>
                            <a:off x="2380615" y="805929"/>
                            <a:ext cx="854202" cy="325387"/>
                          </a:xfrm>
                          <a:prstGeom prst="rect">
                            <a:avLst/>
                          </a:prstGeom>
                        </pic:spPr>
                      </pic:pic>
                      <wps:wsp>
                        <wps:cNvPr id="265703" name="Rectangle 265703"/>
                        <wps:cNvSpPr/>
                        <wps:spPr>
                          <a:xfrm>
                            <a:off x="3007846" y="884300"/>
                            <a:ext cx="56502" cy="189937"/>
                          </a:xfrm>
                          <a:prstGeom prst="rect">
                            <a:avLst/>
                          </a:prstGeom>
                          <a:ln>
                            <a:noFill/>
                          </a:ln>
                        </wps:spPr>
                        <wps:txbx>
                          <w:txbxContent>
                            <w:p w14:paraId="5FE17FD6" w14:textId="77777777" w:rsidR="00A97412" w:rsidRDefault="00000000">
                              <w:r>
                                <w:t>)</w:t>
                              </w:r>
                            </w:p>
                          </w:txbxContent>
                        </wps:txbx>
                        <wps:bodyPr horzOverflow="overflow" vert="horz" lIns="0" tIns="0" rIns="0" bIns="0" rtlCol="0">
                          <a:noAutofit/>
                        </wps:bodyPr>
                      </wps:wsp>
                      <wps:wsp>
                        <wps:cNvPr id="265704" name="Rectangle 265704"/>
                        <wps:cNvSpPr/>
                        <wps:spPr>
                          <a:xfrm>
                            <a:off x="2516697" y="884300"/>
                            <a:ext cx="653228" cy="189937"/>
                          </a:xfrm>
                          <a:prstGeom prst="rect">
                            <a:avLst/>
                          </a:prstGeom>
                          <a:ln>
                            <a:noFill/>
                          </a:ln>
                        </wps:spPr>
                        <wps:txbx>
                          <w:txbxContent>
                            <w:p w14:paraId="2CCC71C5" w14:textId="77777777" w:rsidR="00A97412" w:rsidRDefault="00000000">
                              <w:r>
                                <w:t>Principal</w:t>
                              </w:r>
                            </w:p>
                          </w:txbxContent>
                        </wps:txbx>
                        <wps:bodyPr horzOverflow="overflow" vert="horz" lIns="0" tIns="0" rIns="0" bIns="0" rtlCol="0">
                          <a:noAutofit/>
                        </wps:bodyPr>
                      </wps:wsp>
                      <wps:wsp>
                        <wps:cNvPr id="265702" name="Rectangle 265702"/>
                        <wps:cNvSpPr/>
                        <wps:spPr>
                          <a:xfrm>
                            <a:off x="2474214" y="884300"/>
                            <a:ext cx="56502" cy="189937"/>
                          </a:xfrm>
                          <a:prstGeom prst="rect">
                            <a:avLst/>
                          </a:prstGeom>
                          <a:ln>
                            <a:noFill/>
                          </a:ln>
                        </wps:spPr>
                        <wps:txbx>
                          <w:txbxContent>
                            <w:p w14:paraId="2EFCBE69" w14:textId="77777777" w:rsidR="00A97412" w:rsidRDefault="00000000">
                              <w:r>
                                <w:t>(</w:t>
                              </w:r>
                            </w:p>
                          </w:txbxContent>
                        </wps:txbx>
                        <wps:bodyPr horzOverflow="overflow" vert="horz" lIns="0" tIns="0" rIns="0" bIns="0" rtlCol="0">
                          <a:noAutofit/>
                        </wps:bodyPr>
                      </wps:wsp>
                      <wps:wsp>
                        <wps:cNvPr id="13637" name="Rectangle 13637"/>
                        <wps:cNvSpPr/>
                        <wps:spPr>
                          <a:xfrm>
                            <a:off x="3048762" y="884300"/>
                            <a:ext cx="42143" cy="189937"/>
                          </a:xfrm>
                          <a:prstGeom prst="rect">
                            <a:avLst/>
                          </a:prstGeom>
                          <a:ln>
                            <a:noFill/>
                          </a:ln>
                        </wps:spPr>
                        <wps:txbx>
                          <w:txbxContent>
                            <w:p w14:paraId="7041D189" w14:textId="77777777" w:rsidR="00A97412" w:rsidRDefault="00000000">
                              <w:r>
                                <w:t xml:space="preserve"> </w:t>
                              </w:r>
                            </w:p>
                          </w:txbxContent>
                        </wps:txbx>
                        <wps:bodyPr horzOverflow="overflow" vert="horz" lIns="0" tIns="0" rIns="0" bIns="0" rtlCol="0">
                          <a:noAutofit/>
                        </wps:bodyPr>
                      </wps:wsp>
                      <wps:wsp>
                        <wps:cNvPr id="13638" name="Shape 13638"/>
                        <wps:cNvSpPr/>
                        <wps:spPr>
                          <a:xfrm>
                            <a:off x="2738501" y="2729484"/>
                            <a:ext cx="0" cy="450469"/>
                          </a:xfrm>
                          <a:custGeom>
                            <a:avLst/>
                            <a:gdLst/>
                            <a:ahLst/>
                            <a:cxnLst/>
                            <a:rect l="0" t="0" r="0" b="0"/>
                            <a:pathLst>
                              <a:path h="450469">
                                <a:moveTo>
                                  <a:pt x="0" y="0"/>
                                </a:moveTo>
                                <a:lnTo>
                                  <a:pt x="0" y="450469"/>
                                </a:lnTo>
                              </a:path>
                            </a:pathLst>
                          </a:custGeom>
                          <a:ln w="76200" cap="flat">
                            <a:round/>
                          </a:ln>
                        </wps:spPr>
                        <wps:style>
                          <a:lnRef idx="1">
                            <a:srgbClr val="660066"/>
                          </a:lnRef>
                          <a:fillRef idx="0">
                            <a:srgbClr val="000000">
                              <a:alpha val="0"/>
                            </a:srgbClr>
                          </a:fillRef>
                          <a:effectRef idx="0">
                            <a:scrgbClr r="0" g="0" b="0"/>
                          </a:effectRef>
                          <a:fontRef idx="none"/>
                        </wps:style>
                        <wps:bodyPr/>
                      </wps:wsp>
                      <wps:wsp>
                        <wps:cNvPr id="13639" name="Shape 13639"/>
                        <wps:cNvSpPr/>
                        <wps:spPr>
                          <a:xfrm>
                            <a:off x="2738501" y="4261231"/>
                            <a:ext cx="0" cy="491872"/>
                          </a:xfrm>
                          <a:custGeom>
                            <a:avLst/>
                            <a:gdLst/>
                            <a:ahLst/>
                            <a:cxnLst/>
                            <a:rect l="0" t="0" r="0" b="0"/>
                            <a:pathLst>
                              <a:path h="491872">
                                <a:moveTo>
                                  <a:pt x="0" y="0"/>
                                </a:moveTo>
                                <a:lnTo>
                                  <a:pt x="0" y="491872"/>
                                </a:lnTo>
                              </a:path>
                            </a:pathLst>
                          </a:custGeom>
                          <a:ln w="76200" cap="flat">
                            <a:round/>
                          </a:ln>
                        </wps:spPr>
                        <wps:style>
                          <a:lnRef idx="1">
                            <a:srgbClr val="660066"/>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65838" style="width:555.97pt;height:486.3pt;position:absolute;mso-position-horizontal-relative:page;mso-position-horizontal:absolute;margin-left:39.35pt;mso-position-vertical-relative:page;margin-top:245.42pt;" coordsize="70608,61760">
                <v:rect id="Rectangle 13515" style="position:absolute;width:535;height:2415;left:5810;top:2293;" filled="f" stroked="f">
                  <v:textbox inset="0,0,0,0">
                    <w:txbxContent>
                      <w:p>
                        <w:pPr>
                          <w:spacing w:before="0" w:after="160" w:line="259" w:lineRule="auto"/>
                        </w:pPr>
                        <w:r>
                          <w:rPr>
                            <w:rFonts w:cs="Calibri" w:hAnsi="Calibri" w:eastAsia="Calibri" w:ascii="Calibri"/>
                            <w:sz w:val="28"/>
                          </w:rPr>
                          <w:t xml:space="preserve"> </w:t>
                        </w:r>
                      </w:p>
                    </w:txbxContent>
                  </v:textbox>
                </v:rect>
                <v:rect id="Rectangle 13516" style="position:absolute;width:535;height:2415;left:5810;top:5615;" filled="f" stroked="f">
                  <v:textbox inset="0,0,0,0">
                    <w:txbxContent>
                      <w:p>
                        <w:pPr>
                          <w:spacing w:before="0" w:after="160" w:line="259" w:lineRule="auto"/>
                        </w:pPr>
                        <w:r>
                          <w:rPr>
                            <w:rFonts w:cs="Calibri" w:hAnsi="Calibri" w:eastAsia="Calibri" w:ascii="Calibri"/>
                            <w:sz w:val="28"/>
                          </w:rPr>
                          <w:t xml:space="preserve"> </w:t>
                        </w:r>
                      </w:p>
                    </w:txbxContent>
                  </v:textbox>
                </v:rect>
                <v:rect id="Rectangle 13517" style="position:absolute;width:535;height:2415;left:5810;top:8953;" filled="f" stroked="f">
                  <v:textbox inset="0,0,0,0">
                    <w:txbxContent>
                      <w:p>
                        <w:pPr>
                          <w:spacing w:before="0" w:after="160" w:line="259" w:lineRule="auto"/>
                        </w:pPr>
                        <w:r>
                          <w:rPr>
                            <w:rFonts w:cs="Calibri" w:hAnsi="Calibri" w:eastAsia="Calibri" w:ascii="Calibri"/>
                            <w:sz w:val="28"/>
                          </w:rPr>
                          <w:t xml:space="preserve"> </w:t>
                        </w:r>
                      </w:p>
                    </w:txbxContent>
                  </v:textbox>
                </v:rect>
                <v:rect id="Rectangle 13518" style="position:absolute;width:535;height:2415;left:5810;top:12291;" filled="f" stroked="f">
                  <v:textbox inset="0,0,0,0">
                    <w:txbxContent>
                      <w:p>
                        <w:pPr>
                          <w:spacing w:before="0" w:after="160" w:line="259" w:lineRule="auto"/>
                        </w:pPr>
                        <w:r>
                          <w:rPr>
                            <w:rFonts w:cs="Calibri" w:hAnsi="Calibri" w:eastAsia="Calibri" w:ascii="Calibri"/>
                            <w:sz w:val="28"/>
                          </w:rPr>
                          <w:t xml:space="preserve"> </w:t>
                        </w:r>
                      </w:p>
                    </w:txbxContent>
                  </v:textbox>
                </v:rect>
                <v:rect id="Rectangle 13519" style="position:absolute;width:535;height:2415;left:5810;top:15613;" filled="f" stroked="f">
                  <v:textbox inset="0,0,0,0">
                    <w:txbxContent>
                      <w:p>
                        <w:pPr>
                          <w:spacing w:before="0" w:after="160" w:line="259" w:lineRule="auto"/>
                        </w:pPr>
                        <w:r>
                          <w:rPr>
                            <w:rFonts w:cs="Calibri" w:hAnsi="Calibri" w:eastAsia="Calibri" w:ascii="Calibri"/>
                            <w:sz w:val="28"/>
                          </w:rPr>
                          <w:t xml:space="preserve"> </w:t>
                        </w:r>
                      </w:p>
                    </w:txbxContent>
                  </v:textbox>
                </v:rect>
                <v:rect id="Rectangle 13520" style="position:absolute;width:535;height:2415;left:5810;top:18950;" filled="f" stroked="f">
                  <v:textbox inset="0,0,0,0">
                    <w:txbxContent>
                      <w:p>
                        <w:pPr>
                          <w:spacing w:before="0" w:after="160" w:line="259" w:lineRule="auto"/>
                        </w:pPr>
                        <w:r>
                          <w:rPr>
                            <w:rFonts w:cs="Calibri" w:hAnsi="Calibri" w:eastAsia="Calibri" w:ascii="Calibri"/>
                            <w:sz w:val="28"/>
                          </w:rPr>
                          <w:t xml:space="preserve"> </w:t>
                        </w:r>
                      </w:p>
                    </w:txbxContent>
                  </v:textbox>
                </v:rect>
                <v:rect id="Rectangle 13521" style="position:absolute;width:535;height:2415;left:5810;top:22273;" filled="f" stroked="f">
                  <v:textbox inset="0,0,0,0">
                    <w:txbxContent>
                      <w:p>
                        <w:pPr>
                          <w:spacing w:before="0" w:after="160" w:line="259" w:lineRule="auto"/>
                        </w:pPr>
                        <w:r>
                          <w:rPr>
                            <w:rFonts w:cs="Calibri" w:hAnsi="Calibri" w:eastAsia="Calibri" w:ascii="Calibri"/>
                            <w:sz w:val="28"/>
                          </w:rPr>
                          <w:t xml:space="preserve"> </w:t>
                        </w:r>
                      </w:p>
                    </w:txbxContent>
                  </v:textbox>
                </v:rect>
                <v:rect id="Rectangle 13522" style="position:absolute;width:535;height:2415;left:5810;top:25613;" filled="f" stroked="f">
                  <v:textbox inset="0,0,0,0">
                    <w:txbxContent>
                      <w:p>
                        <w:pPr>
                          <w:spacing w:before="0" w:after="160" w:line="259" w:lineRule="auto"/>
                        </w:pPr>
                        <w:r>
                          <w:rPr>
                            <w:rFonts w:cs="Calibri" w:hAnsi="Calibri" w:eastAsia="Calibri" w:ascii="Calibri"/>
                            <w:sz w:val="28"/>
                          </w:rPr>
                          <w:t xml:space="preserve"> </w:t>
                        </w:r>
                      </w:p>
                    </w:txbxContent>
                  </v:textbox>
                </v:rect>
                <v:rect id="Rectangle 13523" style="position:absolute;width:535;height:2415;left:5810;top:28935;" filled="f" stroked="f">
                  <v:textbox inset="0,0,0,0">
                    <w:txbxContent>
                      <w:p>
                        <w:pPr>
                          <w:spacing w:before="0" w:after="160" w:line="259" w:lineRule="auto"/>
                        </w:pPr>
                        <w:r>
                          <w:rPr>
                            <w:rFonts w:cs="Calibri" w:hAnsi="Calibri" w:eastAsia="Calibri" w:ascii="Calibri"/>
                            <w:sz w:val="28"/>
                          </w:rPr>
                          <w:t xml:space="preserve"> </w:t>
                        </w:r>
                      </w:p>
                    </w:txbxContent>
                  </v:textbox>
                </v:rect>
                <v:rect id="Rectangle 13524" style="position:absolute;width:535;height:2415;left:5810;top:32273;" filled="f" stroked="f">
                  <v:textbox inset="0,0,0,0">
                    <w:txbxContent>
                      <w:p>
                        <w:pPr>
                          <w:spacing w:before="0" w:after="160" w:line="259" w:lineRule="auto"/>
                        </w:pPr>
                        <w:r>
                          <w:rPr>
                            <w:rFonts w:cs="Calibri" w:hAnsi="Calibri" w:eastAsia="Calibri" w:ascii="Calibri"/>
                            <w:sz w:val="28"/>
                          </w:rPr>
                          <w:t xml:space="preserve"> </w:t>
                        </w:r>
                      </w:p>
                    </w:txbxContent>
                  </v:textbox>
                </v:rect>
                <v:rect id="Rectangle 13525" style="position:absolute;width:535;height:2415;left:5810;top:35610;" filled="f" stroked="f">
                  <v:textbox inset="0,0,0,0">
                    <w:txbxContent>
                      <w:p>
                        <w:pPr>
                          <w:spacing w:before="0" w:after="160" w:line="259" w:lineRule="auto"/>
                        </w:pPr>
                        <w:r>
                          <w:rPr>
                            <w:rFonts w:cs="Calibri" w:hAnsi="Calibri" w:eastAsia="Calibri" w:ascii="Calibri"/>
                            <w:sz w:val="28"/>
                          </w:rPr>
                          <w:t xml:space="preserve"> </w:t>
                        </w:r>
                      </w:p>
                    </w:txbxContent>
                  </v:textbox>
                </v:rect>
                <v:rect id="Rectangle 13526" style="position:absolute;width:535;height:2415;left:5810;top:38933;" filled="f" stroked="f">
                  <v:textbox inset="0,0,0,0">
                    <w:txbxContent>
                      <w:p>
                        <w:pPr>
                          <w:spacing w:before="0" w:after="160" w:line="259" w:lineRule="auto"/>
                        </w:pPr>
                        <w:r>
                          <w:rPr>
                            <w:rFonts w:cs="Calibri" w:hAnsi="Calibri" w:eastAsia="Calibri" w:ascii="Calibri"/>
                            <w:sz w:val="28"/>
                          </w:rPr>
                          <w:t xml:space="preserve"> </w:t>
                        </w:r>
                      </w:p>
                    </w:txbxContent>
                  </v:textbox>
                </v:rect>
                <v:rect id="Rectangle 13527" style="position:absolute;width:535;height:2415;left:5810;top:42270;" filled="f" stroked="f">
                  <v:textbox inset="0,0,0,0">
                    <w:txbxContent>
                      <w:p>
                        <w:pPr>
                          <w:spacing w:before="0" w:after="160" w:line="259" w:lineRule="auto"/>
                        </w:pPr>
                        <w:r>
                          <w:rPr>
                            <w:rFonts w:cs="Calibri" w:hAnsi="Calibri" w:eastAsia="Calibri" w:ascii="Calibri"/>
                            <w:sz w:val="28"/>
                          </w:rPr>
                          <w:t xml:space="preserve"> </w:t>
                        </w:r>
                      </w:p>
                    </w:txbxContent>
                  </v:textbox>
                </v:rect>
                <v:rect id="Rectangle 13528" style="position:absolute;width:535;height:2415;left:5810;top:45593;" filled="f" stroked="f">
                  <v:textbox inset="0,0,0,0">
                    <w:txbxContent>
                      <w:p>
                        <w:pPr>
                          <w:spacing w:before="0" w:after="160" w:line="259" w:lineRule="auto"/>
                        </w:pPr>
                        <w:r>
                          <w:rPr>
                            <w:rFonts w:cs="Calibri" w:hAnsi="Calibri" w:eastAsia="Calibri" w:ascii="Calibri"/>
                            <w:sz w:val="28"/>
                          </w:rPr>
                          <w:t xml:space="preserve"> </w:t>
                        </w:r>
                      </w:p>
                    </w:txbxContent>
                  </v:textbox>
                </v:rect>
                <v:rect id="Rectangle 13529" style="position:absolute;width:535;height:2415;left:5810;top:48934;" filled="f" stroked="f">
                  <v:textbox inset="0,0,0,0">
                    <w:txbxContent>
                      <w:p>
                        <w:pPr>
                          <w:spacing w:before="0" w:after="160" w:line="259" w:lineRule="auto"/>
                        </w:pPr>
                        <w:r>
                          <w:rPr>
                            <w:rFonts w:cs="Calibri" w:hAnsi="Calibri" w:eastAsia="Calibri" w:ascii="Calibri"/>
                            <w:b w:val="1"/>
                            <w:i w:val="1"/>
                            <w:sz w:val="28"/>
                          </w:rPr>
                          <w:t xml:space="preserve"> </w:t>
                        </w:r>
                      </w:p>
                    </w:txbxContent>
                  </v:textbox>
                </v:rect>
                <v:shape id="Shape 13534" style="position:absolute;width:54805;height:0;left:0;top:0;" coordsize="5480558,0" path="m0,0l5480558,0">
                  <v:stroke weight="0.14pt" endcap="flat" joinstyle="round" on="true" color="#0000ff"/>
                  <v:fill on="false" color="#000000" opacity="0"/>
                </v:shape>
                <v:shape id="Shape 13535" style="position:absolute;width:7138;height:20725;left:13553;top:8371;" coordsize="713867,2072513" path="m0,2072513l713867,0">
                  <v:stroke weight="6pt" endcap="flat" joinstyle="round" on="true" color="#660066"/>
                  <v:fill on="false" color="#000000" opacity="0"/>
                </v:shape>
                <v:shape id="Shape 13536" style="position:absolute;width:7556;height:21493;left:34523;top:7471;" coordsize="755650,2149348" path="m0,0l755650,2149348">
                  <v:stroke weight="6pt" endcap="flat" joinstyle="round" on="true" color="#660066"/>
                  <v:fill on="false" color="#000000" opacity="0"/>
                </v:shape>
                <v:shape id="Shape 13537" style="position:absolute;width:9955;height:8298;left:13553;top:20798;" coordsize="995553,829818" path="m0,829818l995553,0">
                  <v:stroke weight="6pt" endcap="flat" joinstyle="round" on="true" color="#660066"/>
                  <v:fill on="false" color="#000000" opacity="0"/>
                </v:shape>
                <v:shape id="Shape 13538" style="position:absolute;width:7138;height:6308;left:34969;top:22788;" coordsize="713867,630809" path="m0,0l713867,630809">
                  <v:stroke weight="6pt" endcap="flat" joinstyle="round" on="true" color="#660066"/>
                  <v:fill on="false" color="#000000" opacity="0"/>
                </v:shape>
                <v:shape id="Shape 13539" style="position:absolute;width:7138;height:7208;left:13106;top:28195;" coordsize="713867,720851" path="m0,0l713867,720851">
                  <v:stroke weight="6pt" endcap="flat" joinstyle="round" on="true" color="#660066"/>
                  <v:fill on="false" color="#000000" opacity="0"/>
                </v:shape>
                <v:shape id="Shape 13540" style="position:absolute;width:6692;height:7207;left:35862;top:29096;" coordsize="669290,720725" path="m0,720725l669290,0">
                  <v:stroke weight="6pt" endcap="flat" joinstyle="round" on="true" color="#660066"/>
                  <v:fill on="false" color="#000000" opacity="0"/>
                </v:shape>
                <v:shape id="Shape 13541" style="position:absolute;width:7129;height:25209;left:13999;top:29096;" coordsize="712978,2520950" path="m0,0l712978,2520950l701421,2520950">
                  <v:stroke weight="6pt" endcap="flat" joinstyle="round" on="true" color="#660066"/>
                  <v:fill on="false" color="#000000" opacity="0"/>
                </v:shape>
                <v:shape id="Shape 13542" style="position:absolute;width:7585;height:25228;left:34969;top:29096;" coordsize="758571,2522855" path="m0,2522855l758571,0">
                  <v:stroke weight="6pt" endcap="flat" joinstyle="round" on="true" color="#660066"/>
                  <v:fill on="false" color="#000000" opacity="0"/>
                </v:shape>
                <v:shape id="Shape 13543" style="position:absolute;width:0;height:4918;left:27385;top:11976;" coordsize="0,491871" path="m0,0l0,491871">
                  <v:stroke weight="6pt" endcap="flat" joinstyle="round" on="true" color="#660066"/>
                  <v:fill on="false" color="#000000" opacity="0"/>
                </v:shape>
                <v:shape id="Shape 314127" style="position:absolute;width:16062;height:11188;left:19799;top:31424;" coordsize="1606296,1118819" path="m0,0l1606296,0l1606296,1118819l0,1118819l0,0">
                  <v:stroke weight="0pt" endcap="flat" joinstyle="round" on="false" color="#000000" opacity="0"/>
                  <v:fill on="true" color="#f8cbad"/>
                </v:shape>
                <v:shape id="Shape 13545" style="position:absolute;width:16062;height:11188;left:19799;top:31424;" coordsize="1606296,1118819" path="m0,1118819l1606296,1118819l1606296,0l0,0x">
                  <v:stroke weight="4.5pt" endcap="flat" joinstyle="miter" miterlimit="8" on="true" color="#000000"/>
                  <v:fill on="false" color="#000000" opacity="0"/>
                </v:shape>
                <v:shape id="Shape 314128" style="position:absolute;width:14226;height:11450;left:20717;top:33658;" coordsize="1422654,1145096" path="m0,0l1422654,0l1422654,1145096l0,1145096l0,0">
                  <v:stroke weight="0pt" endcap="flat" joinstyle="miter" miterlimit="8" on="false" color="#000000" opacity="0"/>
                  <v:fill on="true" color="#f8cbad"/>
                </v:shape>
                <v:shape id="Picture 13548" style="position:absolute;width:14142;height:10439;left:20758;top:34165;" filled="f">
                  <v:imagedata r:id="rId478"/>
                </v:shape>
                <v:shape id="Picture 13550" style="position:absolute;width:10934;height:3253;left:22983;top:37121;" filled="f">
                  <v:imagedata r:id="rId479"/>
                </v:shape>
                <v:rect id="Rectangle 13551" style="position:absolute;width:10414;height:1899;left:23919;top:37908;" filled="f" stroked="f">
                  <v:textbox inset="0,0,0,0">
                    <w:txbxContent>
                      <w:p>
                        <w:pPr>
                          <w:spacing w:before="0" w:after="160" w:line="259" w:lineRule="auto"/>
                        </w:pPr>
                        <w:r>
                          <w:rPr>
                            <w:rFonts w:cs="Calibri" w:hAnsi="Calibri" w:eastAsia="Calibri" w:ascii="Calibri"/>
                            <w:sz w:val="22"/>
                          </w:rPr>
                          <w:t xml:space="preserve">Demodulador</w:t>
                        </w:r>
                      </w:p>
                    </w:txbxContent>
                  </v:textbox>
                </v:rect>
                <v:rect id="Rectangle 13552" style="position:absolute;width:421;height:1899;left:31737;top:37908;" filled="f" stroked="f">
                  <v:textbox inset="0,0,0,0">
                    <w:txbxContent>
                      <w:p>
                        <w:pPr>
                          <w:spacing w:before="0" w:after="160" w:line="259" w:lineRule="auto"/>
                        </w:pPr>
                        <w:r>
                          <w:rPr>
                            <w:rFonts w:cs="Calibri" w:hAnsi="Calibri" w:eastAsia="Calibri" w:ascii="Calibri"/>
                            <w:sz w:val="22"/>
                          </w:rPr>
                          <w:t xml:space="preserve"> </w:t>
                        </w:r>
                      </w:p>
                    </w:txbxContent>
                  </v:textbox>
                </v:rect>
                <v:shape id="Picture 13554" style="position:absolute;width:9166;height:3253;left:23699;top:38752;" filled="f">
                  <v:imagedata r:id="rId480"/>
                </v:shape>
                <v:rect id="Rectangle 13555" style="position:absolute;width:847;height:1899;left:24635;top:39538;" filled="f" stroked="f">
                  <v:textbox inset="0,0,0,0">
                    <w:txbxContent>
                      <w:p>
                        <w:pPr>
                          <w:spacing w:before="0" w:after="160" w:line="259" w:lineRule="auto"/>
                        </w:pPr>
                        <w:r>
                          <w:rPr>
                            <w:rFonts w:cs="Calibri" w:hAnsi="Calibri" w:eastAsia="Calibri" w:ascii="Calibri"/>
                            <w:sz w:val="22"/>
                          </w:rPr>
                          <w:t xml:space="preserve">  </w:t>
                        </w:r>
                      </w:p>
                    </w:txbxContent>
                  </v:textbox>
                </v:rect>
                <v:rect id="Rectangle 265706" style="position:absolute;width:565;height:1899;left:30593;top:39538;" filled="f" stroked="f">
                  <v:textbox inset="0,0,0,0">
                    <w:txbxContent>
                      <w:p>
                        <w:pPr>
                          <w:spacing w:before="0" w:after="160" w:line="259" w:lineRule="auto"/>
                        </w:pPr>
                        <w:r>
                          <w:rPr>
                            <w:rFonts w:cs="Calibri" w:hAnsi="Calibri" w:eastAsia="Calibri" w:ascii="Calibri"/>
                            <w:sz w:val="22"/>
                          </w:rPr>
                          <w:t xml:space="preserve">)</w:t>
                        </w:r>
                      </w:p>
                    </w:txbxContent>
                  </v:textbox>
                </v:rect>
                <v:rect id="Rectangle 265705" style="position:absolute;width:565;height:1899;left:25275;top:39538;" filled="f" stroked="f">
                  <v:textbox inset="0,0,0,0">
                    <w:txbxContent>
                      <w:p>
                        <w:pPr>
                          <w:spacing w:before="0" w:after="160" w:line="259" w:lineRule="auto"/>
                        </w:pPr>
                        <w:r>
                          <w:rPr>
                            <w:rFonts w:cs="Calibri" w:hAnsi="Calibri" w:eastAsia="Calibri" w:ascii="Calibri"/>
                            <w:sz w:val="22"/>
                          </w:rPr>
                          <w:t xml:space="preserve">(</w:t>
                        </w:r>
                      </w:p>
                    </w:txbxContent>
                  </v:textbox>
                </v:rect>
                <v:rect id="Rectangle 265707" style="position:absolute;width:6532;height:1899;left:25700;top:39538;" filled="f" stroked="f">
                  <v:textbox inset="0,0,0,0">
                    <w:txbxContent>
                      <w:p>
                        <w:pPr>
                          <w:spacing w:before="0" w:after="160" w:line="259" w:lineRule="auto"/>
                        </w:pPr>
                        <w:r>
                          <w:rPr>
                            <w:rFonts w:cs="Calibri" w:hAnsi="Calibri" w:eastAsia="Calibri" w:ascii="Calibri"/>
                            <w:sz w:val="22"/>
                          </w:rPr>
                          <w:t xml:space="preserve">Principal</w:t>
                        </w:r>
                      </w:p>
                    </w:txbxContent>
                  </v:textbox>
                </v:rect>
                <v:rect id="Rectangle 13557" style="position:absolute;width:421;height:1899;left:31005;top:39538;" filled="f" stroked="f">
                  <v:textbox inset="0,0,0,0">
                    <w:txbxContent>
                      <w:p>
                        <w:pPr>
                          <w:spacing w:before="0" w:after="160" w:line="259" w:lineRule="auto"/>
                        </w:pPr>
                        <w:r>
                          <w:rPr>
                            <w:rFonts w:cs="Calibri" w:hAnsi="Calibri" w:eastAsia="Calibri" w:ascii="Calibri"/>
                            <w:sz w:val="22"/>
                          </w:rPr>
                          <w:t xml:space="preserve"> </w:t>
                        </w:r>
                      </w:p>
                    </w:txbxContent>
                  </v:textbox>
                </v:rect>
                <v:shape id="Shape 314129" style="position:absolute;width:12920;height:16219;left:1078;top:20085;" coordsize="1292098,1621917" path="m0,0l1292098,0l1292098,1621917l0,1621917l0,0">
                  <v:stroke weight="0pt" endcap="flat" joinstyle="miter" miterlimit="8" on="false" color="#000000" opacity="0"/>
                  <v:fill on="true" color="#0000ff"/>
                </v:shape>
                <v:shape id="Shape 13559" style="position:absolute;width:12920;height:16219;left:1078;top:20085;" coordsize="1292098,1621917" path="m0,1621917l1292098,1621917l1292098,0l0,0x">
                  <v:stroke weight="0.14pt" endcap="flat" joinstyle="miter" miterlimit="8" on="true" color="#ffff80"/>
                  <v:fill on="false" color="#000000" opacity="0"/>
                </v:shape>
                <v:shape id="Picture 13561" style="position:absolute;width:10728;height:11567;left:1433;top:24107;" filled="f">
                  <v:imagedata r:id="rId481"/>
                </v:shape>
                <v:rect id="Rectangle 13562" style="position:absolute;width:847;height:1899;left:4439;top:27438;" filled="f" stroked="f">
                  <v:textbox inset="0,0,0,0">
                    <w:txbxContent>
                      <w:p>
                        <w:pPr>
                          <w:spacing w:before="0" w:after="160" w:line="259" w:lineRule="auto"/>
                        </w:pPr>
                        <w:r>
                          <w:rPr>
                            <w:rFonts w:cs="Calibri" w:hAnsi="Calibri" w:eastAsia="Calibri" w:ascii="Calibri"/>
                            <w:color w:val="ffffff"/>
                            <w:sz w:val="22"/>
                          </w:rPr>
                          <w:t xml:space="preserve">  </w:t>
                        </w:r>
                      </w:p>
                    </w:txbxContent>
                  </v:textbox>
                </v:rect>
                <v:shape id="Picture 13564" style="position:absolute;width:7200;height:3253;left:4146;top:26652;" filled="f">
                  <v:imagedata r:id="rId482"/>
                </v:shape>
                <v:rect id="Rectangle 13565" style="position:absolute;width:5439;height:1899;left:5079;top:27438;" filled="f" stroked="f">
                  <v:textbox inset="0,0,0,0">
                    <w:txbxContent>
                      <w:p>
                        <w:pPr>
                          <w:spacing w:before="0" w:after="160" w:line="259" w:lineRule="auto"/>
                        </w:pPr>
                        <w:r>
                          <w:rPr>
                            <w:rFonts w:cs="Calibri" w:hAnsi="Calibri" w:eastAsia="Calibri" w:ascii="Calibri"/>
                            <w:color w:val="ffffff"/>
                            <w:sz w:val="22"/>
                          </w:rPr>
                          <w:t xml:space="preserve">Unidad</w:t>
                        </w:r>
                      </w:p>
                    </w:txbxContent>
                  </v:textbox>
                </v:rect>
                <v:rect id="Rectangle 13566" style="position:absolute;width:421;height:1899;left:9163;top:27438;" filled="f" stroked="f">
                  <v:textbox inset="0,0,0,0">
                    <w:txbxContent>
                      <w:p>
                        <w:pPr>
                          <w:spacing w:before="0" w:after="160" w:line="259" w:lineRule="auto"/>
                        </w:pPr>
                        <w:r>
                          <w:rPr>
                            <w:rFonts w:cs="Calibri" w:hAnsi="Calibri" w:eastAsia="Calibri" w:ascii="Calibri"/>
                            <w:color w:val="ffffff"/>
                            <w:sz w:val="22"/>
                          </w:rPr>
                          <w:t xml:space="preserve"> </w:t>
                        </w:r>
                      </w:p>
                    </w:txbxContent>
                  </v:textbox>
                </v:rect>
                <v:shape id="Picture 13568" style="position:absolute;width:7810;height:3253;left:3521;top:28282;" filled="f">
                  <v:imagedata r:id="rId483"/>
                </v:shape>
                <v:rect id="Rectangle 13569" style="position:absolute;width:421;height:1899;left:4454;top:29069;" filled="f" stroked="f">
                  <v:textbox inset="0,0,0,0">
                    <w:txbxContent>
                      <w:p>
                        <w:pPr>
                          <w:spacing w:before="0" w:after="160" w:line="259" w:lineRule="auto"/>
                        </w:pPr>
                        <w:r>
                          <w:rPr>
                            <w:rFonts w:cs="Calibri" w:hAnsi="Calibri" w:eastAsia="Calibri" w:ascii="Calibri"/>
                            <w:color w:val="ffffff"/>
                            <w:sz w:val="22"/>
                          </w:rPr>
                          <w:t xml:space="preserve"> </w:t>
                        </w:r>
                      </w:p>
                    </w:txbxContent>
                  </v:textbox>
                </v:rect>
                <v:rect id="Rectangle 13570" style="position:absolute;width:5847;height:1899;left:4774;top:29069;" filled="f" stroked="f">
                  <v:textbox inset="0,0,0,0">
                    <w:txbxContent>
                      <w:p>
                        <w:pPr>
                          <w:spacing w:before="0" w:after="160" w:line="259" w:lineRule="auto"/>
                        </w:pPr>
                        <w:r>
                          <w:rPr>
                            <w:rFonts w:cs="Calibri" w:hAnsi="Calibri" w:eastAsia="Calibri" w:ascii="Calibri"/>
                            <w:color w:val="ffffff"/>
                            <w:sz w:val="22"/>
                          </w:rPr>
                          <w:t xml:space="preserve">Interfaz</w:t>
                        </w:r>
                      </w:p>
                    </w:txbxContent>
                  </v:textbox>
                </v:rect>
                <v:rect id="Rectangle 13571" style="position:absolute;width:421;height:1899;left:9147;top:29069;" filled="f" stroked="f">
                  <v:textbox inset="0,0,0,0">
                    <w:txbxContent>
                      <w:p>
                        <w:pPr>
                          <w:spacing w:before="0" w:after="160" w:line="259" w:lineRule="auto"/>
                        </w:pPr>
                        <w:r>
                          <w:rPr>
                            <w:rFonts w:cs="Calibri" w:hAnsi="Calibri" w:eastAsia="Calibri" w:ascii="Calibri"/>
                            <w:color w:val="ffffff"/>
                            <w:sz w:val="22"/>
                          </w:rPr>
                          <w:t xml:space="preserve"> </w:t>
                        </w:r>
                      </w:p>
                    </w:txbxContent>
                  </v:textbox>
                </v:rect>
                <v:shape id="Picture 13573" style="position:absolute;width:7399;height:3253;left:2973;top:29913;" filled="f">
                  <v:imagedata r:id="rId484"/>
                </v:shape>
                <v:rect id="Rectangle 13574" style="position:absolute;width:7214;height:1899;left:3905;top:30699;" filled="f" stroked="f">
                  <v:textbox inset="0,0,0,0">
                    <w:txbxContent>
                      <w:p>
                        <w:pPr>
                          <w:spacing w:before="0" w:after="160" w:line="259" w:lineRule="auto"/>
                        </w:pPr>
                        <w:r>
                          <w:rPr>
                            <w:rFonts w:cs="Calibri" w:hAnsi="Calibri" w:eastAsia="Calibri" w:ascii="Calibri"/>
                            <w:color w:val="ffffff"/>
                            <w:sz w:val="22"/>
                          </w:rPr>
                          <w:t xml:space="preserve">con La PC</w:t>
                        </w:r>
                      </w:p>
                    </w:txbxContent>
                  </v:textbox>
                </v:rect>
                <v:rect id="Rectangle 13575" style="position:absolute;width:469;height:1899;left:9330;top:30699;" filled="f" stroked="f">
                  <v:textbox inset="0,0,0,0">
                    <w:txbxContent>
                      <w:p>
                        <w:pPr>
                          <w:spacing w:before="0" w:after="160" w:line="259" w:lineRule="auto"/>
                        </w:pPr>
                        <w:r>
                          <w:rPr>
                            <w:rFonts w:cs="Calibri" w:hAnsi="Calibri" w:eastAsia="Calibri" w:ascii="Calibri"/>
                            <w:color w:val="ffffff"/>
                            <w:sz w:val="22"/>
                          </w:rPr>
                          <w:t xml:space="preserve">.</w:t>
                        </w:r>
                      </w:p>
                    </w:txbxContent>
                  </v:textbox>
                </v:rect>
                <v:rect id="Rectangle 13576" style="position:absolute;width:421;height:1899;left:9681;top:30699;" filled="f" stroked="f">
                  <v:textbox inset="0,0,0,0">
                    <w:txbxContent>
                      <w:p>
                        <w:pPr>
                          <w:spacing w:before="0" w:after="160" w:line="259" w:lineRule="auto"/>
                        </w:pPr>
                        <w:r>
                          <w:rPr>
                            <w:rFonts w:cs="Calibri" w:hAnsi="Calibri" w:eastAsia="Calibri" w:ascii="Calibri"/>
                            <w:color w:val="ffffff"/>
                            <w:sz w:val="22"/>
                          </w:rPr>
                          <w:t xml:space="preserve"> </w:t>
                        </w:r>
                      </w:p>
                    </w:txbxContent>
                  </v:textbox>
                </v:rect>
                <v:shape id="Shape 13577" style="position:absolute;width:13749;height:11714;left:20245;top:15580;" coordsize="1374902,1171448" path="m195326,0l1179576,0c1287399,0,1374902,87376,1374902,195199l1374902,976122c1374902,1083945,1287399,1171448,1179576,1171448l195326,1171448c87503,1171448,0,1083945,0,976122l0,195199c0,87376,87503,0,195326,0x">
                  <v:stroke weight="0pt" endcap="flat" joinstyle="miter" miterlimit="8" on="false" color="#000000" opacity="0"/>
                  <v:fill on="true" color="#f8cbad"/>
                </v:shape>
                <v:shape id="Shape 13578" style="position:absolute;width:13749;height:11714;left:20245;top:15580;" coordsize="1374902,1171448" path="m0,195199c0,87376,87503,0,195326,0l1179576,0c1287399,0,1374902,87376,1374902,195199l1374902,976122c1374902,1083945,1287399,1171448,1179576,1171448l195326,1171448c87503,1171448,0,1083945,0,976122x">
                  <v:stroke weight="3pt" endcap="flat" joinstyle="round" on="true" color="#000000"/>
                  <v:fill on="false" color="#000000" opacity="0"/>
                </v:shape>
                <v:shape id="Picture 13580" style="position:absolute;width:12222;height:9265;left:21001;top:16807;" filled="f">
                  <v:imagedata r:id="rId485"/>
                </v:shape>
                <v:shape id="Picture 306505" style="position:absolute;width:10454;height:1188;left:21946;top:18798;" filled="f">
                  <v:imagedata r:id="rId486"/>
                </v:shape>
                <v:rect id="Rectangle 13583" style="position:absolute;width:13821;height:1899;left:21922;top:18749;" filled="f" stroked="f">
                  <v:textbox inset="0,0,0,0">
                    <w:txbxContent>
                      <w:p>
                        <w:pPr>
                          <w:spacing w:before="0" w:after="160" w:line="259" w:lineRule="auto"/>
                        </w:pPr>
                        <w:r>
                          <w:rPr>
                            <w:rFonts w:cs="Calibri" w:hAnsi="Calibri" w:eastAsia="Calibri" w:ascii="Calibri"/>
                            <w:sz w:val="22"/>
                          </w:rPr>
                          <w:t xml:space="preserve">Unidad de Control</w:t>
                        </w:r>
                      </w:p>
                    </w:txbxContent>
                  </v:textbox>
                </v:rect>
                <v:rect id="Rectangle 13584" style="position:absolute;width:421;height:1899;left:32301;top:18749;" filled="f" stroked="f">
                  <v:textbox inset="0,0,0,0">
                    <w:txbxContent>
                      <w:p>
                        <w:pPr>
                          <w:spacing w:before="0" w:after="160" w:line="259" w:lineRule="auto"/>
                        </w:pPr>
                        <w:r>
                          <w:rPr>
                            <w:rFonts w:cs="Calibri" w:hAnsi="Calibri" w:eastAsia="Calibri" w:ascii="Calibri"/>
                            <w:sz w:val="22"/>
                          </w:rPr>
                          <w:t xml:space="preserve"> </w:t>
                        </w:r>
                      </w:p>
                    </w:txbxContent>
                  </v:textbox>
                </v:rect>
                <v:shape id="Picture 13586" style="position:absolute;width:10751;height:3253;left:22190;top:21272;" filled="f">
                  <v:imagedata r:id="rId487"/>
                </v:shape>
                <v:rect id="Rectangle 13587" style="position:absolute;width:10586;height:1899;left:23126;top:22056;" filled="f" stroked="f">
                  <v:textbox inset="0,0,0,0">
                    <w:txbxContent>
                      <w:p>
                        <w:pPr>
                          <w:spacing w:before="0" w:after="160" w:line="259" w:lineRule="auto"/>
                        </w:pPr>
                        <w:r>
                          <w:rPr>
                            <w:rFonts w:cs="Calibri" w:hAnsi="Calibri" w:eastAsia="Calibri" w:ascii="Calibri"/>
                            <w:sz w:val="22"/>
                          </w:rPr>
                          <w:t xml:space="preserve">Y Sincronismo</w:t>
                        </w:r>
                      </w:p>
                    </w:txbxContent>
                  </v:textbox>
                </v:rect>
                <v:rect id="Rectangle 13588" style="position:absolute;width:421;height:1899;left:31081;top:22056;" filled="f" stroked="f">
                  <v:textbox inset="0,0,0,0">
                    <w:txbxContent>
                      <w:p>
                        <w:pPr>
                          <w:spacing w:before="0" w:after="160" w:line="259" w:lineRule="auto"/>
                        </w:pPr>
                        <w:r>
                          <w:rPr>
                            <w:rFonts w:cs="Calibri" w:hAnsi="Calibri" w:eastAsia="Calibri" w:ascii="Calibri"/>
                            <w:sz w:val="22"/>
                          </w:rPr>
                          <w:t xml:space="preserve"> </w:t>
                        </w:r>
                      </w:p>
                    </w:txbxContent>
                  </v:textbox>
                </v:rect>
                <v:shape id="Shape 314130" style="position:absolute;width:13709;height:16035;left:41653;top:21888;" coordsize="1370965,1603502" path="m0,0l1370965,0l1370965,1603502l0,1603502l0,0">
                  <v:stroke weight="0pt" endcap="flat" joinstyle="round" on="false" color="#000000" opacity="0"/>
                  <v:fill on="true" color="#0000ff"/>
                </v:shape>
                <v:shape id="Shape 13590" style="position:absolute;width:13709;height:16035;left:41653;top:21888;" coordsize="1370965,1603502" path="m0,1603502l1370965,1603502l1370965,0l0,0x">
                  <v:stroke weight="0.14pt" endcap="flat" joinstyle="miter" miterlimit="8" on="true" color="#ffff80"/>
                  <v:fill on="false" color="#000000" opacity="0"/>
                </v:shape>
                <v:shape id="Picture 13592" style="position:absolute;width:27386;height:14538;left:43221;top:24625;" filled="f">
                  <v:imagedata r:id="rId488"/>
                </v:shape>
                <v:rect id="Rectangle 13593" style="position:absolute;width:3565;height:3010;left:44145;top:28794;" filled="f" stroked="f">
                  <v:textbox inset="0,0,0,0">
                    <w:txbxContent>
                      <w:p>
                        <w:pPr>
                          <w:spacing w:before="0" w:after="160" w:line="259" w:lineRule="auto"/>
                        </w:pPr>
                        <w:r>
                          <w:rPr>
                            <w:rFonts w:cs="Arial" w:hAnsi="Arial" w:eastAsia="Arial" w:ascii="Arial"/>
                            <w:b w:val="1"/>
                            <w:color w:val="ffffff"/>
                            <w:sz w:val="38"/>
                          </w:rPr>
                          <w:t xml:space="preserve">    </w:t>
                        </w:r>
                      </w:p>
                    </w:txbxContent>
                  </v:textbox>
                </v:rect>
                <v:shape id="Picture 13595" style="position:absolute;width:7200;height:3253;left:45888;top:28709;" filled="f">
                  <v:imagedata r:id="rId489"/>
                </v:shape>
                <v:rect id="Rectangle 13596" style="position:absolute;width:5439;height:1899;left:46827;top:29495;" filled="f" stroked="f">
                  <v:textbox inset="0,0,0,0">
                    <w:txbxContent>
                      <w:p>
                        <w:pPr>
                          <w:spacing w:before="0" w:after="160" w:line="259" w:lineRule="auto"/>
                        </w:pPr>
                        <w:r>
                          <w:rPr>
                            <w:rFonts w:cs="Calibri" w:hAnsi="Calibri" w:eastAsia="Calibri" w:ascii="Calibri"/>
                            <w:color w:val="ffffff"/>
                            <w:sz w:val="22"/>
                          </w:rPr>
                          <w:t xml:space="preserve">Unidad</w:t>
                        </w:r>
                      </w:p>
                    </w:txbxContent>
                  </v:textbox>
                </v:rect>
                <v:rect id="Rectangle 13597" style="position:absolute;width:421;height:1899;left:50915;top:29495;" filled="f" stroked="f">
                  <v:textbox inset="0,0,0,0">
                    <w:txbxContent>
                      <w:p>
                        <w:pPr>
                          <w:spacing w:before="0" w:after="160" w:line="259" w:lineRule="auto"/>
                        </w:pPr>
                        <w:r>
                          <w:rPr>
                            <w:rFonts w:cs="Calibri" w:hAnsi="Calibri" w:eastAsia="Calibri" w:ascii="Calibri"/>
                            <w:color w:val="ffffff"/>
                            <w:sz w:val="22"/>
                          </w:rPr>
                          <w:t xml:space="preserve"> </w:t>
                        </w:r>
                      </w:p>
                    </w:txbxContent>
                  </v:textbox>
                </v:rect>
                <v:shape id="Picture 13599" style="position:absolute;width:8724;height:3253;left:43206;top:30324;" filled="f">
                  <v:imagedata r:id="rId490"/>
                </v:shape>
                <v:rect id="Rectangle 13600" style="position:absolute;width:1698;height:1899;left:44145;top:31111;" filled="f" stroked="f">
                  <v:textbox inset="0,0,0,0">
                    <w:txbxContent>
                      <w:p>
                        <w:pPr>
                          <w:spacing w:before="0" w:after="160" w:line="259" w:lineRule="auto"/>
                        </w:pPr>
                        <w:r>
                          <w:rPr>
                            <w:rFonts w:cs="Calibri" w:hAnsi="Calibri" w:eastAsia="Calibri" w:ascii="Calibri"/>
                            <w:color w:val="ffffff"/>
                            <w:sz w:val="22"/>
                          </w:rPr>
                          <w:t xml:space="preserve">    </w:t>
                        </w:r>
                      </w:p>
                    </w:txbxContent>
                  </v:textbox>
                </v:rect>
                <v:rect id="Rectangle 13601" style="position:absolute;width:5784;height:1899;left:45425;top:31111;" filled="f" stroked="f">
                  <v:textbox inset="0,0,0,0">
                    <w:txbxContent>
                      <w:p>
                        <w:pPr>
                          <w:spacing w:before="0" w:after="160" w:line="259" w:lineRule="auto"/>
                        </w:pPr>
                        <w:r>
                          <w:rPr>
                            <w:rFonts w:cs="Calibri" w:hAnsi="Calibri" w:eastAsia="Calibri" w:ascii="Calibri"/>
                            <w:color w:val="ffffff"/>
                            <w:sz w:val="22"/>
                          </w:rPr>
                          <w:t xml:space="preserve">interfaz</w:t>
                        </w:r>
                      </w:p>
                    </w:txbxContent>
                  </v:textbox>
                </v:rect>
                <v:rect id="Rectangle 13602" style="position:absolute;width:421;height:1899;left:49753;top:31111;" filled="f" stroked="f">
                  <v:textbox inset="0,0,0,0">
                    <w:txbxContent>
                      <w:p>
                        <w:pPr>
                          <w:spacing w:before="0" w:after="160" w:line="259" w:lineRule="auto"/>
                        </w:pPr>
                        <w:r>
                          <w:rPr>
                            <w:rFonts w:cs="Calibri" w:hAnsi="Calibri" w:eastAsia="Calibri" w:ascii="Calibri"/>
                            <w:color w:val="ffffff"/>
                            <w:sz w:val="22"/>
                          </w:rPr>
                          <w:t xml:space="preserve"> </w:t>
                        </w:r>
                      </w:p>
                    </w:txbxContent>
                  </v:textbox>
                </v:rect>
                <v:shape id="Picture 13604" style="position:absolute;width:8389;height:3253;left:43206;top:31955;" filled="f">
                  <v:imagedata r:id="rId491"/>
                </v:shape>
                <v:rect id="Rectangle 13605" style="position:absolute;width:8553;height:1899;left:44145;top:32741;" filled="f" stroked="f">
                  <v:textbox inset="0,0,0,0">
                    <w:txbxContent>
                      <w:p>
                        <w:pPr>
                          <w:spacing w:before="0" w:after="160" w:line="259" w:lineRule="auto"/>
                        </w:pPr>
                        <w:r>
                          <w:rPr>
                            <w:rFonts w:cs="Calibri" w:hAnsi="Calibri" w:eastAsia="Calibri" w:ascii="Calibri"/>
                            <w:color w:val="ffffff"/>
                            <w:sz w:val="22"/>
                          </w:rPr>
                          <w:t xml:space="preserve">con la línea</w:t>
                        </w:r>
                      </w:p>
                    </w:txbxContent>
                  </v:textbox>
                </v:rect>
                <v:rect id="Rectangle 13606" style="position:absolute;width:421;height:1899;left:50565;top:32741;" filled="f" stroked="f">
                  <v:textbox inset="0,0,0,0">
                    <w:txbxContent>
                      <w:p>
                        <w:pPr>
                          <w:spacing w:before="0" w:after="160" w:line="259" w:lineRule="auto"/>
                        </w:pPr>
                        <w:r>
                          <w:rPr>
                            <w:rFonts w:cs="Calibri" w:hAnsi="Calibri" w:eastAsia="Calibri" w:ascii="Calibri"/>
                            <w:color w:val="ffffff"/>
                            <w:sz w:val="22"/>
                          </w:rPr>
                          <w:t xml:space="preserve"> </w:t>
                        </w:r>
                      </w:p>
                    </w:txbxContent>
                  </v:textbox>
                </v:rect>
                <v:shape id="Shape 314131" style="position:absolute;width:13831;height:12745;left:21137;top:47118;" coordsize="1383157,1274572" path="m0,0l1383157,0l1383157,1274572l0,1274572l0,0">
                  <v:stroke weight="0pt" endcap="flat" joinstyle="miter" miterlimit="8" on="false" color="#000000" opacity="0"/>
                  <v:fill on="true" color="#f8cbad"/>
                </v:shape>
                <v:shape id="Shape 13608" style="position:absolute;width:13831;height:12745;left:21137;top:47118;" coordsize="1383157,1274572" path="m0,1274572l1383157,1274572l1383157,0l0,0x">
                  <v:stroke weight="6pt" endcap="flat" joinstyle="miter" miterlimit="8" on="true" color="#000000"/>
                  <v:fill on="false" color="#000000" opacity="0"/>
                </v:shape>
                <v:shape id="Shape 314132" style="position:absolute;width:12046;height:13065;left:22030;top:48694;" coordsize="1204697,1306576" path="m0,0l1204697,0l1204697,1306576l0,1306576l0,0">
                  <v:stroke weight="0pt" endcap="flat" joinstyle="miter" miterlimit="8" on="false" color="#000000" opacity="0"/>
                  <v:fill on="true" color="#f8cbad"/>
                </v:shape>
                <v:shape id="Picture 13611" style="position:absolute;width:11948;height:12070;left:22084;top:49192;" filled="f">
                  <v:imagedata r:id="rId492"/>
                </v:shape>
                <v:rect id="Rectangle 13612" style="position:absolute;width:421;height:1899;left:24726;top:52771;" filled="f" stroked="f">
                  <v:textbox inset="0,0,0,0">
                    <w:txbxContent>
                      <w:p>
                        <w:pPr>
                          <w:spacing w:before="0" w:after="160" w:line="259" w:lineRule="auto"/>
                        </w:pPr>
                        <w:r>
                          <w:rPr>
                            <w:rFonts w:cs="Calibri" w:hAnsi="Calibri" w:eastAsia="Calibri" w:ascii="Calibri"/>
                            <w:color w:val="660066"/>
                            <w:sz w:val="22"/>
                          </w:rPr>
                          <w:t xml:space="preserve"> </w:t>
                        </w:r>
                      </w:p>
                    </w:txbxContent>
                  </v:textbox>
                </v:rect>
                <v:shape id="Picture 13614" style="position:absolute;width:9456;height:3253;left:24110;top:51980;" filled="f">
                  <v:imagedata r:id="rId493"/>
                </v:shape>
                <v:rect id="Rectangle 13615" style="position:absolute;width:8452;height:1899;left:25046;top:52771;" filled="f" stroked="f">
                  <v:textbox inset="0,0,0,0">
                    <w:txbxContent>
                      <w:p>
                        <w:pPr>
                          <w:spacing w:before="0" w:after="160" w:line="259" w:lineRule="auto"/>
                        </w:pPr>
                        <w:r>
                          <w:rPr>
                            <w:rFonts w:cs="Calibri" w:hAnsi="Calibri" w:eastAsia="Calibri" w:ascii="Calibri"/>
                            <w:sz w:val="22"/>
                          </w:rPr>
                          <w:t xml:space="preserve">Modulador</w:t>
                        </w:r>
                      </w:p>
                    </w:txbxContent>
                  </v:textbox>
                </v:rect>
                <v:rect id="Rectangle 13616" style="position:absolute;width:421;height:1899;left:31386;top:52771;" filled="f" stroked="f">
                  <v:textbox inset="0,0,0,0">
                    <w:txbxContent>
                      <w:p>
                        <w:pPr>
                          <w:spacing w:before="0" w:after="160" w:line="259" w:lineRule="auto"/>
                        </w:pPr>
                        <w:r>
                          <w:rPr>
                            <w:rFonts w:cs="Calibri" w:hAnsi="Calibri" w:eastAsia="Calibri" w:ascii="Calibri"/>
                            <w:sz w:val="22"/>
                          </w:rPr>
                          <w:t xml:space="preserve"> </w:t>
                        </w:r>
                      </w:p>
                    </w:txbxContent>
                  </v:textbox>
                </v:rect>
                <v:shape id="Picture 13618" style="position:absolute;width:10812;height:3253;left:23272;top:53611;" filled="f">
                  <v:imagedata r:id="rId494"/>
                </v:shape>
                <v:rect id="Rectangle 13619" style="position:absolute;width:10256;height:1899;left:24208;top:54401;" filled="f" stroked="f">
                  <v:textbox inset="0,0,0,0">
                    <w:txbxContent>
                      <w:p>
                        <w:pPr>
                          <w:spacing w:before="0" w:after="160" w:line="259" w:lineRule="auto"/>
                        </w:pPr>
                        <w:r>
                          <w:rPr>
                            <w:rFonts w:cs="Calibri" w:hAnsi="Calibri" w:eastAsia="Calibri" w:ascii="Calibri"/>
                            <w:sz w:val="22"/>
                          </w:rPr>
                          <w:t xml:space="preserve">demodulador</w:t>
                        </w:r>
                      </w:p>
                    </w:txbxContent>
                  </v:textbox>
                </v:rect>
                <v:rect id="Rectangle 13620" style="position:absolute;width:421;height:1899;left:31904;top:54401;" filled="f" stroked="f">
                  <v:textbox inset="0,0,0,0">
                    <w:txbxContent>
                      <w:p>
                        <w:pPr>
                          <w:spacing w:before="0" w:after="160" w:line="259" w:lineRule="auto"/>
                        </w:pPr>
                        <w:r>
                          <w:rPr>
                            <w:rFonts w:cs="Calibri" w:hAnsi="Calibri" w:eastAsia="Calibri" w:ascii="Calibri"/>
                            <w:sz w:val="22"/>
                          </w:rPr>
                          <w:t xml:space="preserve"> </w:t>
                        </w:r>
                      </w:p>
                    </w:txbxContent>
                  </v:textbox>
                </v:rect>
                <v:shape id="Picture 13622" style="position:absolute;width:8770;height:3253;left:23729;top:55242;" filled="f">
                  <v:imagedata r:id="rId495"/>
                </v:shape>
                <v:rect id="Rectangle 13623" style="position:absolute;width:9057;height:1899;left:24665;top:56032;" filled="f" stroked="f">
                  <v:textbox inset="0,0,0,0">
                    <w:txbxContent>
                      <w:p>
                        <w:pPr>
                          <w:spacing w:before="0" w:after="160" w:line="259" w:lineRule="auto"/>
                        </w:pPr>
                        <w:r>
                          <w:rPr>
                            <w:rFonts w:cs="Calibri" w:hAnsi="Calibri" w:eastAsia="Calibri" w:ascii="Calibri"/>
                            <w:sz w:val="22"/>
                          </w:rPr>
                          <w:t xml:space="preserve">secundarios</w:t>
                        </w:r>
                      </w:p>
                    </w:txbxContent>
                  </v:textbox>
                </v:rect>
                <v:rect id="Rectangle 13624" style="position:absolute;width:421;height:1899;left:31462;top:56032;" filled="f" stroked="f">
                  <v:textbox inset="0,0,0,0">
                    <w:txbxContent>
                      <w:p>
                        <w:pPr>
                          <w:spacing w:before="0" w:after="160" w:line="259" w:lineRule="auto"/>
                        </w:pPr>
                        <w:r>
                          <w:rPr>
                            <w:rFonts w:cs="Calibri" w:hAnsi="Calibri" w:eastAsia="Calibri" w:ascii="Calibri"/>
                            <w:color w:val="660066"/>
                            <w:sz w:val="22"/>
                          </w:rPr>
                          <w:t xml:space="preserve"> </w:t>
                        </w:r>
                      </w:p>
                    </w:txbxContent>
                  </v:textbox>
                </v:rect>
                <v:shape id="Shape 314133" style="position:absolute;width:13831;height:10812;left:20692;top:1163;" coordsize="1383157,1081278" path="m0,0l1383157,0l1383157,1081278l0,1081278l0,0">
                  <v:stroke weight="0pt" endcap="flat" joinstyle="miter" miterlimit="8" on="false" color="#000000" opacity="0"/>
                  <v:fill on="true" color="#f8cbad"/>
                </v:shape>
                <v:shape id="Shape 13626" style="position:absolute;width:13831;height:10812;left:20692;top:1163;" coordsize="1383157,1081278" path="m0,1081278l1383157,1081278l1383157,0l0,0x">
                  <v:stroke weight="6pt" endcap="flat" joinstyle="miter" miterlimit="8" on="true" color="#000000"/>
                  <v:fill on="false" color="#000000" opacity="0"/>
                </v:shape>
                <v:shape id="Shape 314134" style="position:absolute;width:11154;height:11450;left:22030;top:2966;" coordsize="1115466,1145096" path="m0,0l1115466,0l1115466,1145096l0,1145096l0,0">
                  <v:stroke weight="0pt" endcap="flat" joinstyle="miter" miterlimit="8" on="false" color="#000000" opacity="0"/>
                  <v:fill on="true" color="#f8cbad"/>
                </v:shape>
                <v:shape id="Picture 13629" style="position:absolute;width:11049;height:10439;left:22084;top:3472;" filled="f">
                  <v:imagedata r:id="rId496"/>
                </v:shape>
                <v:shape id="Picture 13631" style="position:absolute;width:9456;height:3253;left:23501;top:6428;" filled="f">
                  <v:imagedata r:id="rId497"/>
                </v:shape>
                <v:rect id="Rectangle 13632" style="position:absolute;width:8452;height:1899;left:24437;top:7212;" filled="f" stroked="f">
                  <v:textbox inset="0,0,0,0">
                    <w:txbxContent>
                      <w:p>
                        <w:pPr>
                          <w:spacing w:before="0" w:after="160" w:line="259" w:lineRule="auto"/>
                        </w:pPr>
                        <w:r>
                          <w:rPr>
                            <w:rFonts w:cs="Calibri" w:hAnsi="Calibri" w:eastAsia="Calibri" w:ascii="Calibri"/>
                            <w:sz w:val="22"/>
                          </w:rPr>
                          <w:t xml:space="preserve">Modulador</w:t>
                        </w:r>
                      </w:p>
                    </w:txbxContent>
                  </v:textbox>
                </v:rect>
                <v:rect id="Rectangle 13633" style="position:absolute;width:421;height:1899;left:30777;top:7212;" filled="f" stroked="f">
                  <v:textbox inset="0,0,0,0">
                    <w:txbxContent>
                      <w:p>
                        <w:pPr>
                          <w:spacing w:before="0" w:after="160" w:line="259" w:lineRule="auto"/>
                        </w:pPr>
                        <w:r>
                          <w:rPr>
                            <w:rFonts w:cs="Calibri" w:hAnsi="Calibri" w:eastAsia="Calibri" w:ascii="Calibri"/>
                            <w:sz w:val="22"/>
                          </w:rPr>
                          <w:t xml:space="preserve"> </w:t>
                        </w:r>
                      </w:p>
                    </w:txbxContent>
                  </v:textbox>
                </v:rect>
                <v:shape id="Picture 13635" style="position:absolute;width:8542;height:3253;left:23806;top:8059;" filled="f">
                  <v:imagedata r:id="rId498"/>
                </v:shape>
                <v:rect id="Rectangle 265703" style="position:absolute;width:565;height:1899;left:30078;top:8843;" filled="f" stroked="f">
                  <v:textbox inset="0,0,0,0">
                    <w:txbxContent>
                      <w:p>
                        <w:pPr>
                          <w:spacing w:before="0" w:after="160" w:line="259" w:lineRule="auto"/>
                        </w:pPr>
                        <w:r>
                          <w:rPr>
                            <w:rFonts w:cs="Calibri" w:hAnsi="Calibri" w:eastAsia="Calibri" w:ascii="Calibri"/>
                            <w:sz w:val="22"/>
                          </w:rPr>
                          <w:t xml:space="preserve">)</w:t>
                        </w:r>
                      </w:p>
                    </w:txbxContent>
                  </v:textbox>
                </v:rect>
                <v:rect id="Rectangle 265704" style="position:absolute;width:6532;height:1899;left:25166;top:8843;" filled="f" stroked="f">
                  <v:textbox inset="0,0,0,0">
                    <w:txbxContent>
                      <w:p>
                        <w:pPr>
                          <w:spacing w:before="0" w:after="160" w:line="259" w:lineRule="auto"/>
                        </w:pPr>
                        <w:r>
                          <w:rPr>
                            <w:rFonts w:cs="Calibri" w:hAnsi="Calibri" w:eastAsia="Calibri" w:ascii="Calibri"/>
                            <w:sz w:val="22"/>
                          </w:rPr>
                          <w:t xml:space="preserve">Principal</w:t>
                        </w:r>
                      </w:p>
                    </w:txbxContent>
                  </v:textbox>
                </v:rect>
                <v:rect id="Rectangle 265702" style="position:absolute;width:565;height:1899;left:24742;top:8843;" filled="f" stroked="f">
                  <v:textbox inset="0,0,0,0">
                    <w:txbxContent>
                      <w:p>
                        <w:pPr>
                          <w:spacing w:before="0" w:after="160" w:line="259" w:lineRule="auto"/>
                        </w:pPr>
                        <w:r>
                          <w:rPr>
                            <w:rFonts w:cs="Calibri" w:hAnsi="Calibri" w:eastAsia="Calibri" w:ascii="Calibri"/>
                            <w:sz w:val="22"/>
                          </w:rPr>
                          <w:t xml:space="preserve">(</w:t>
                        </w:r>
                      </w:p>
                    </w:txbxContent>
                  </v:textbox>
                </v:rect>
                <v:rect id="Rectangle 13637" style="position:absolute;width:421;height:1899;left:30487;top:8843;" filled="f" stroked="f">
                  <v:textbox inset="0,0,0,0">
                    <w:txbxContent>
                      <w:p>
                        <w:pPr>
                          <w:spacing w:before="0" w:after="160" w:line="259" w:lineRule="auto"/>
                        </w:pPr>
                        <w:r>
                          <w:rPr>
                            <w:rFonts w:cs="Calibri" w:hAnsi="Calibri" w:eastAsia="Calibri" w:ascii="Calibri"/>
                            <w:sz w:val="22"/>
                          </w:rPr>
                          <w:t xml:space="preserve"> </w:t>
                        </w:r>
                      </w:p>
                    </w:txbxContent>
                  </v:textbox>
                </v:rect>
                <v:shape id="Shape 13638" style="position:absolute;width:0;height:4504;left:27385;top:27294;" coordsize="0,450469" path="m0,0l0,450469">
                  <v:stroke weight="6pt" endcap="flat" joinstyle="round" on="true" color="#660066"/>
                  <v:fill on="false" color="#000000" opacity="0"/>
                </v:shape>
                <v:shape id="Shape 13639" style="position:absolute;width:0;height:4918;left:27385;top:42612;" coordsize="0,491872" path="m0,0l0,491872">
                  <v:stroke weight="6pt" endcap="flat" joinstyle="round" on="true" color="#660066"/>
                  <v:fill on="false" color="#000000" opacity="0"/>
                </v:shape>
                <w10:wrap type="topAndBottom"/>
              </v:group>
            </w:pict>
          </mc:Fallback>
        </mc:AlternateContent>
      </w:r>
      <w:r>
        <w:rPr>
          <w:b/>
          <w:i/>
          <w:sz w:val="28"/>
        </w:rPr>
        <w:t xml:space="preserve"> </w:t>
      </w:r>
    </w:p>
    <w:p w14:paraId="54AB186F" w14:textId="77777777" w:rsidR="00A97412" w:rsidRDefault="00000000">
      <w:pPr>
        <w:spacing w:after="155"/>
        <w:ind w:right="916"/>
        <w:jc w:val="right"/>
      </w:pPr>
      <w:r>
        <w:rPr>
          <w:sz w:val="28"/>
        </w:rPr>
        <w:t xml:space="preserve"> </w:t>
      </w:r>
    </w:p>
    <w:p w14:paraId="42D52E18" w14:textId="77777777" w:rsidR="00A97412" w:rsidRDefault="00000000">
      <w:pPr>
        <w:spacing w:after="0" w:line="367" w:lineRule="auto"/>
        <w:ind w:left="9487" w:right="916"/>
        <w:jc w:val="center"/>
      </w:pPr>
      <w:r>
        <w:rPr>
          <w:sz w:val="28"/>
        </w:rPr>
        <w:t xml:space="preserve">   </w:t>
      </w:r>
    </w:p>
    <w:p w14:paraId="07562B69" w14:textId="77777777" w:rsidR="00A97412" w:rsidRDefault="00000000">
      <w:pPr>
        <w:spacing w:after="1" w:line="258" w:lineRule="auto"/>
        <w:ind w:left="699" w:right="693" w:hanging="10"/>
        <w:jc w:val="center"/>
      </w:pPr>
      <w:r>
        <w:rPr>
          <w:color w:val="2F5496"/>
          <w:sz w:val="32"/>
        </w:rPr>
        <w:lastRenderedPageBreak/>
        <w:t xml:space="preserve">Modem. Extensiones de LANS </w:t>
      </w:r>
    </w:p>
    <w:p w14:paraId="0FCC02B6" w14:textId="77777777" w:rsidR="00A97412" w:rsidRDefault="00000000">
      <w:pPr>
        <w:spacing w:after="329"/>
        <w:ind w:left="1932"/>
      </w:pPr>
      <w:r>
        <w:rPr>
          <w:noProof/>
        </w:rPr>
        <mc:AlternateContent>
          <mc:Choice Requires="wpg">
            <w:drawing>
              <wp:inline distT="0" distB="0" distL="0" distR="0" wp14:anchorId="209354D4" wp14:editId="4F2A0CC0">
                <wp:extent cx="4232314" cy="1915040"/>
                <wp:effectExtent l="0" t="0" r="0" b="0"/>
                <wp:docPr id="265565" name="Group 265565"/>
                <wp:cNvGraphicFramePr/>
                <a:graphic xmlns:a="http://schemas.openxmlformats.org/drawingml/2006/main">
                  <a:graphicData uri="http://schemas.microsoft.com/office/word/2010/wordprocessingGroup">
                    <wpg:wgp>
                      <wpg:cNvGrpSpPr/>
                      <wpg:grpSpPr>
                        <a:xfrm>
                          <a:off x="0" y="0"/>
                          <a:ext cx="4232314" cy="1915040"/>
                          <a:chOff x="0" y="0"/>
                          <a:chExt cx="4232314" cy="1915040"/>
                        </a:xfrm>
                      </wpg:grpSpPr>
                      <wps:wsp>
                        <wps:cNvPr id="13653" name="Rectangle 13653"/>
                        <wps:cNvSpPr/>
                        <wps:spPr>
                          <a:xfrm>
                            <a:off x="4192016" y="1733423"/>
                            <a:ext cx="53596" cy="241550"/>
                          </a:xfrm>
                          <a:prstGeom prst="rect">
                            <a:avLst/>
                          </a:prstGeom>
                          <a:ln>
                            <a:noFill/>
                          </a:ln>
                        </wps:spPr>
                        <wps:txbx>
                          <w:txbxContent>
                            <w:p w14:paraId="1AB1E2CA" w14:textId="77777777" w:rsidR="00A97412" w:rsidRDefault="00000000">
                              <w:r>
                                <w:rPr>
                                  <w:sz w:val="28"/>
                                </w:rPr>
                                <w:t xml:space="preserve"> </w:t>
                              </w:r>
                            </w:p>
                          </w:txbxContent>
                        </wps:txbx>
                        <wps:bodyPr horzOverflow="overflow" vert="horz" lIns="0" tIns="0" rIns="0" bIns="0" rtlCol="0">
                          <a:noAutofit/>
                        </wps:bodyPr>
                      </wps:wsp>
                      <wps:wsp>
                        <wps:cNvPr id="314135" name="Shape 314135"/>
                        <wps:cNvSpPr/>
                        <wps:spPr>
                          <a:xfrm>
                            <a:off x="0" y="1886966"/>
                            <a:ext cx="4191889" cy="12192"/>
                          </a:xfrm>
                          <a:custGeom>
                            <a:avLst/>
                            <a:gdLst/>
                            <a:ahLst/>
                            <a:cxnLst/>
                            <a:rect l="0" t="0" r="0" b="0"/>
                            <a:pathLst>
                              <a:path w="4191889" h="12192">
                                <a:moveTo>
                                  <a:pt x="0" y="0"/>
                                </a:moveTo>
                                <a:lnTo>
                                  <a:pt x="4191889" y="0"/>
                                </a:lnTo>
                                <a:lnTo>
                                  <a:pt x="4191889"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13721" name="Picture 13721"/>
                          <pic:cNvPicPr/>
                        </pic:nvPicPr>
                        <pic:blipFill>
                          <a:blip r:embed="rId499"/>
                          <a:stretch>
                            <a:fillRect/>
                          </a:stretch>
                        </pic:blipFill>
                        <pic:spPr>
                          <a:xfrm>
                            <a:off x="76581" y="38100"/>
                            <a:ext cx="4037584" cy="1753870"/>
                          </a:xfrm>
                          <a:prstGeom prst="rect">
                            <a:avLst/>
                          </a:prstGeom>
                        </pic:spPr>
                      </pic:pic>
                      <wps:wsp>
                        <wps:cNvPr id="13722" name="Shape 13722"/>
                        <wps:cNvSpPr/>
                        <wps:spPr>
                          <a:xfrm>
                            <a:off x="38481" y="0"/>
                            <a:ext cx="4113784" cy="1830070"/>
                          </a:xfrm>
                          <a:custGeom>
                            <a:avLst/>
                            <a:gdLst/>
                            <a:ahLst/>
                            <a:cxnLst/>
                            <a:rect l="0" t="0" r="0" b="0"/>
                            <a:pathLst>
                              <a:path w="4113784" h="1830070">
                                <a:moveTo>
                                  <a:pt x="0" y="1830070"/>
                                </a:moveTo>
                                <a:lnTo>
                                  <a:pt x="4113784" y="1830070"/>
                                </a:lnTo>
                                <a:lnTo>
                                  <a:pt x="4113784" y="0"/>
                                </a:lnTo>
                                <a:lnTo>
                                  <a:pt x="0" y="0"/>
                                </a:lnTo>
                                <a:close/>
                              </a:path>
                            </a:pathLst>
                          </a:custGeom>
                          <a:ln w="76200" cap="flat">
                            <a:miter lim="127000"/>
                          </a:ln>
                        </wps:spPr>
                        <wps:style>
                          <a:lnRef idx="1">
                            <a:srgbClr val="ED7D31"/>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65565" style="width:333.253pt;height:150.791pt;mso-position-horizontal-relative:char;mso-position-vertical-relative:line" coordsize="42323,19150">
                <v:rect id="Rectangle 13653" style="position:absolute;width:535;height:2415;left:41920;top:17334;" filled="f" stroked="f">
                  <v:textbox inset="0,0,0,0">
                    <w:txbxContent>
                      <w:p>
                        <w:pPr>
                          <w:spacing w:before="0" w:after="160" w:line="259" w:lineRule="auto"/>
                        </w:pPr>
                        <w:r>
                          <w:rPr>
                            <w:rFonts w:cs="Calibri" w:hAnsi="Calibri" w:eastAsia="Calibri" w:ascii="Calibri"/>
                            <w:sz w:val="28"/>
                          </w:rPr>
                          <w:t xml:space="preserve"> </w:t>
                        </w:r>
                      </w:p>
                    </w:txbxContent>
                  </v:textbox>
                </v:rect>
                <v:shape id="Shape 314136" style="position:absolute;width:41918;height:121;left:0;top:18869;" coordsize="4191889,12192" path="m0,0l4191889,0l4191889,12192l0,12192l0,0">
                  <v:stroke weight="0pt" endcap="flat" joinstyle="miter" miterlimit="10" on="false" color="#000000" opacity="0"/>
                  <v:fill on="true" color="#000000"/>
                </v:shape>
                <v:shape id="Picture 13721" style="position:absolute;width:40375;height:17538;left:765;top:381;" filled="f">
                  <v:imagedata r:id="rId500"/>
                </v:shape>
                <v:shape id="Shape 13722" style="position:absolute;width:41137;height:18300;left:384;top:0;" coordsize="4113784,1830070" path="m0,1830070l4113784,1830070l4113784,0l0,0x">
                  <v:stroke weight="6pt" endcap="flat" joinstyle="miter" miterlimit="10" on="true" color="#ed7d31"/>
                  <v:fill on="false" color="#000000" opacity="0"/>
                </v:shape>
              </v:group>
            </w:pict>
          </mc:Fallback>
        </mc:AlternateContent>
      </w:r>
    </w:p>
    <w:p w14:paraId="2090B000" w14:textId="77777777" w:rsidR="00A97412" w:rsidRDefault="00000000">
      <w:pPr>
        <w:spacing w:after="0"/>
        <w:ind w:left="1981" w:hanging="10"/>
      </w:pPr>
      <w:r>
        <w:rPr>
          <w:color w:val="2F5496"/>
          <w:sz w:val="32"/>
        </w:rPr>
        <w:t xml:space="preserve">HARDWARE DE TELECOMUNICACIONES. (MODEM) </w:t>
      </w:r>
    </w:p>
    <w:p w14:paraId="69BCA619" w14:textId="77777777" w:rsidR="00A97412" w:rsidRDefault="00000000">
      <w:pPr>
        <w:spacing w:after="192" w:line="258" w:lineRule="auto"/>
        <w:ind w:left="977" w:right="1130" w:hanging="10"/>
      </w:pPr>
      <w:r>
        <w:rPr>
          <w:b/>
        </w:rPr>
        <w:t xml:space="preserve">Parámetros para la elección de un Módem: </w:t>
      </w:r>
    </w:p>
    <w:p w14:paraId="053CEC78" w14:textId="77777777" w:rsidR="00A97412" w:rsidRDefault="00000000">
      <w:pPr>
        <w:numPr>
          <w:ilvl w:val="2"/>
          <w:numId w:val="45"/>
        </w:numPr>
        <w:spacing w:after="324" w:line="266" w:lineRule="auto"/>
        <w:ind w:right="3481" w:hanging="360"/>
      </w:pPr>
      <w:r>
        <w:t xml:space="preserve">Tipo de Canal (Analógico-Digital) </w:t>
      </w:r>
      <w:r>
        <w:rPr>
          <w:rFonts w:ascii="Courier New" w:eastAsia="Courier New" w:hAnsi="Courier New" w:cs="Courier New"/>
        </w:rPr>
        <w:t>o</w:t>
      </w:r>
      <w:r>
        <w:rPr>
          <w:rFonts w:ascii="Arial" w:eastAsia="Arial" w:hAnsi="Arial" w:cs="Arial"/>
        </w:rPr>
        <w:t xml:space="preserve"> </w:t>
      </w:r>
      <w:r>
        <w:t xml:space="preserve">Velocidad de Transmisión (BPS) </w:t>
      </w:r>
      <w:r>
        <w:rPr>
          <w:rFonts w:ascii="Courier New" w:eastAsia="Courier New" w:hAnsi="Courier New" w:cs="Courier New"/>
        </w:rPr>
        <w:t>o</w:t>
      </w:r>
      <w:r>
        <w:rPr>
          <w:rFonts w:ascii="Arial" w:eastAsia="Arial" w:hAnsi="Arial" w:cs="Arial"/>
        </w:rPr>
        <w:t xml:space="preserve"> </w:t>
      </w:r>
      <w:r>
        <w:t>Tipo de Línea de Transmisión (</w:t>
      </w:r>
      <w:proofErr w:type="spellStart"/>
      <w:r>
        <w:t>Cant</w:t>
      </w:r>
      <w:proofErr w:type="spellEnd"/>
      <w:r>
        <w:t xml:space="preserve"> de Hilos) </w:t>
      </w:r>
      <w:r>
        <w:rPr>
          <w:rFonts w:ascii="Courier New" w:eastAsia="Courier New" w:hAnsi="Courier New" w:cs="Courier New"/>
        </w:rPr>
        <w:t>o</w:t>
      </w:r>
      <w:r>
        <w:rPr>
          <w:rFonts w:ascii="Arial" w:eastAsia="Arial" w:hAnsi="Arial" w:cs="Arial"/>
        </w:rPr>
        <w:t xml:space="preserve"> </w:t>
      </w:r>
      <w:r>
        <w:t xml:space="preserve">Modo de transmisión (Sincrónico/asincrónico) </w:t>
      </w:r>
      <w:r>
        <w:rPr>
          <w:rFonts w:ascii="Courier New" w:eastAsia="Courier New" w:hAnsi="Courier New" w:cs="Courier New"/>
        </w:rPr>
        <w:t>o</w:t>
      </w:r>
      <w:r>
        <w:rPr>
          <w:rFonts w:ascii="Arial" w:eastAsia="Arial" w:hAnsi="Arial" w:cs="Arial"/>
        </w:rPr>
        <w:t xml:space="preserve"> </w:t>
      </w:r>
      <w:r>
        <w:t>Modo de Explotación (</w:t>
      </w:r>
      <w:proofErr w:type="spellStart"/>
      <w:r>
        <w:t>Semiduplex</w:t>
      </w:r>
      <w:proofErr w:type="spellEnd"/>
      <w:r>
        <w:t xml:space="preserve">, </w:t>
      </w:r>
      <w:proofErr w:type="spellStart"/>
      <w:r>
        <w:t>duplex</w:t>
      </w:r>
      <w:proofErr w:type="spellEnd"/>
      <w:r>
        <w:t xml:space="preserve">) </w:t>
      </w:r>
      <w:r>
        <w:rPr>
          <w:rFonts w:ascii="Courier New" w:eastAsia="Courier New" w:hAnsi="Courier New" w:cs="Courier New"/>
        </w:rPr>
        <w:t>o</w:t>
      </w:r>
      <w:r>
        <w:rPr>
          <w:rFonts w:ascii="Arial" w:eastAsia="Arial" w:hAnsi="Arial" w:cs="Arial"/>
        </w:rPr>
        <w:t xml:space="preserve"> </w:t>
      </w:r>
      <w:r>
        <w:t xml:space="preserve">Tipo de Modulación ETC. </w:t>
      </w:r>
    </w:p>
    <w:p w14:paraId="0D4873D7" w14:textId="77777777" w:rsidR="00A97412" w:rsidRDefault="00000000">
      <w:pPr>
        <w:spacing w:after="0"/>
        <w:ind w:right="1574"/>
        <w:jc w:val="right"/>
      </w:pPr>
      <w:r>
        <w:rPr>
          <w:color w:val="2F5496"/>
          <w:sz w:val="32"/>
        </w:rPr>
        <w:t xml:space="preserve">HARDWARE DE TELECOMUNICACIONES. MODEM – Tipos </w:t>
      </w:r>
    </w:p>
    <w:p w14:paraId="2F90B415" w14:textId="77777777" w:rsidR="00A97412" w:rsidRDefault="00000000">
      <w:pPr>
        <w:numPr>
          <w:ilvl w:val="2"/>
          <w:numId w:val="45"/>
        </w:numPr>
        <w:spacing w:after="25" w:line="266" w:lineRule="auto"/>
        <w:ind w:right="3481" w:hanging="360"/>
      </w:pPr>
      <w:r>
        <w:t xml:space="preserve">De Marcaje </w:t>
      </w:r>
      <w:r>
        <w:rPr>
          <w:rFonts w:ascii="Courier New" w:eastAsia="Courier New" w:hAnsi="Courier New" w:cs="Courier New"/>
        </w:rPr>
        <w:t>o</w:t>
      </w:r>
      <w:r>
        <w:rPr>
          <w:rFonts w:ascii="Arial" w:eastAsia="Arial" w:hAnsi="Arial" w:cs="Arial"/>
        </w:rPr>
        <w:t xml:space="preserve"> </w:t>
      </w:r>
      <w:r>
        <w:t xml:space="preserve">De Radio </w:t>
      </w:r>
      <w:r>
        <w:rPr>
          <w:rFonts w:ascii="Courier New" w:eastAsia="Courier New" w:hAnsi="Courier New" w:cs="Courier New"/>
        </w:rPr>
        <w:t>o</w:t>
      </w:r>
      <w:r>
        <w:rPr>
          <w:rFonts w:ascii="Arial" w:eastAsia="Arial" w:hAnsi="Arial" w:cs="Arial"/>
        </w:rPr>
        <w:t xml:space="preserve"> </w:t>
      </w:r>
      <w:r>
        <w:t xml:space="preserve">Ópticos (Fibra Óptica) </w:t>
      </w:r>
      <w:r>
        <w:rPr>
          <w:rFonts w:ascii="Courier New" w:eastAsia="Courier New" w:hAnsi="Courier New" w:cs="Courier New"/>
        </w:rPr>
        <w:t>o</w:t>
      </w:r>
      <w:r>
        <w:rPr>
          <w:rFonts w:ascii="Arial" w:eastAsia="Arial" w:hAnsi="Arial" w:cs="Arial"/>
        </w:rPr>
        <w:t xml:space="preserve"> </w:t>
      </w:r>
      <w:r>
        <w:t xml:space="preserve">Satelitales </w:t>
      </w:r>
      <w:r>
        <w:rPr>
          <w:rFonts w:ascii="Courier New" w:eastAsia="Courier New" w:hAnsi="Courier New" w:cs="Courier New"/>
        </w:rPr>
        <w:t>o</w:t>
      </w:r>
      <w:r>
        <w:rPr>
          <w:rFonts w:ascii="Arial" w:eastAsia="Arial" w:hAnsi="Arial" w:cs="Arial"/>
        </w:rPr>
        <w:t xml:space="preserve"> </w:t>
      </w:r>
      <w:r>
        <w:t xml:space="preserve">De Red Eléctrica </w:t>
      </w:r>
    </w:p>
    <w:p w14:paraId="5D594D36" w14:textId="77777777" w:rsidR="00A97412" w:rsidRDefault="00000000">
      <w:pPr>
        <w:spacing w:after="0"/>
        <w:ind w:left="1041"/>
      </w:pPr>
      <w:r>
        <w:rPr>
          <w:noProof/>
        </w:rPr>
        <mc:AlternateContent>
          <mc:Choice Requires="wpg">
            <w:drawing>
              <wp:inline distT="0" distB="0" distL="0" distR="0" wp14:anchorId="1B380362" wp14:editId="4EE69414">
                <wp:extent cx="5538027" cy="3116911"/>
                <wp:effectExtent l="0" t="0" r="0" b="0"/>
                <wp:docPr id="265566" name="Group 265566"/>
                <wp:cNvGraphicFramePr/>
                <a:graphic xmlns:a="http://schemas.openxmlformats.org/drawingml/2006/main">
                  <a:graphicData uri="http://schemas.microsoft.com/office/word/2010/wordprocessingGroup">
                    <wpg:wgp>
                      <wpg:cNvGrpSpPr/>
                      <wpg:grpSpPr>
                        <a:xfrm>
                          <a:off x="0" y="0"/>
                          <a:ext cx="5538027" cy="3116911"/>
                          <a:chOff x="0" y="0"/>
                          <a:chExt cx="5538027" cy="3116911"/>
                        </a:xfrm>
                      </wpg:grpSpPr>
                      <wps:wsp>
                        <wps:cNvPr id="13715" name="Rectangle 13715"/>
                        <wps:cNvSpPr/>
                        <wps:spPr>
                          <a:xfrm>
                            <a:off x="419735" y="40970"/>
                            <a:ext cx="111886" cy="170269"/>
                          </a:xfrm>
                          <a:prstGeom prst="rect">
                            <a:avLst/>
                          </a:prstGeom>
                          <a:ln>
                            <a:noFill/>
                          </a:ln>
                        </wps:spPr>
                        <wps:txbx>
                          <w:txbxContent>
                            <w:p w14:paraId="44B655B8" w14:textId="77777777" w:rsidR="00A97412" w:rsidRDefault="00000000">
                              <w:r>
                                <w:rPr>
                                  <w:rFonts w:ascii="Courier New" w:eastAsia="Courier New" w:hAnsi="Courier New" w:cs="Courier New"/>
                                </w:rPr>
                                <w:t>o</w:t>
                              </w:r>
                            </w:p>
                          </w:txbxContent>
                        </wps:txbx>
                        <wps:bodyPr horzOverflow="overflow" vert="horz" lIns="0" tIns="0" rIns="0" bIns="0" rtlCol="0">
                          <a:noAutofit/>
                        </wps:bodyPr>
                      </wps:wsp>
                      <wps:wsp>
                        <wps:cNvPr id="13716" name="Rectangle 13716"/>
                        <wps:cNvSpPr/>
                        <wps:spPr>
                          <a:xfrm>
                            <a:off x="503555" y="0"/>
                            <a:ext cx="51809" cy="207921"/>
                          </a:xfrm>
                          <a:prstGeom prst="rect">
                            <a:avLst/>
                          </a:prstGeom>
                          <a:ln>
                            <a:noFill/>
                          </a:ln>
                        </wps:spPr>
                        <wps:txbx>
                          <w:txbxContent>
                            <w:p w14:paraId="74C7D8BC" w14:textId="77777777" w:rsidR="00A97412" w:rsidRDefault="00000000">
                              <w:r>
                                <w:rPr>
                                  <w:rFonts w:ascii="Arial" w:eastAsia="Arial" w:hAnsi="Arial" w:cs="Arial"/>
                                </w:rPr>
                                <w:t xml:space="preserve"> </w:t>
                              </w:r>
                            </w:p>
                          </w:txbxContent>
                        </wps:txbx>
                        <wps:bodyPr horzOverflow="overflow" vert="horz" lIns="0" tIns="0" rIns="0" bIns="0" rtlCol="0">
                          <a:noAutofit/>
                        </wps:bodyPr>
                      </wps:wsp>
                      <wps:wsp>
                        <wps:cNvPr id="13717" name="Rectangle 13717"/>
                        <wps:cNvSpPr/>
                        <wps:spPr>
                          <a:xfrm>
                            <a:off x="648335" y="21732"/>
                            <a:ext cx="529780" cy="189937"/>
                          </a:xfrm>
                          <a:prstGeom prst="rect">
                            <a:avLst/>
                          </a:prstGeom>
                          <a:ln>
                            <a:noFill/>
                          </a:ln>
                        </wps:spPr>
                        <wps:txbx>
                          <w:txbxContent>
                            <w:p w14:paraId="75B35A36" w14:textId="77777777" w:rsidR="00A97412" w:rsidRDefault="00000000">
                              <w:r>
                                <w:t>Celular</w:t>
                              </w:r>
                            </w:p>
                          </w:txbxContent>
                        </wps:txbx>
                        <wps:bodyPr horzOverflow="overflow" vert="horz" lIns="0" tIns="0" rIns="0" bIns="0" rtlCol="0">
                          <a:noAutofit/>
                        </wps:bodyPr>
                      </wps:wsp>
                      <wps:wsp>
                        <wps:cNvPr id="13718" name="Rectangle 13718"/>
                        <wps:cNvSpPr/>
                        <wps:spPr>
                          <a:xfrm>
                            <a:off x="1046099" y="21732"/>
                            <a:ext cx="42144" cy="189937"/>
                          </a:xfrm>
                          <a:prstGeom prst="rect">
                            <a:avLst/>
                          </a:prstGeom>
                          <a:ln>
                            <a:noFill/>
                          </a:ln>
                        </wps:spPr>
                        <wps:txbx>
                          <w:txbxContent>
                            <w:p w14:paraId="0B837AA0" w14:textId="77777777" w:rsidR="00A97412" w:rsidRDefault="00000000">
                              <w:r>
                                <w:t xml:space="preserve"> </w:t>
                              </w:r>
                            </w:p>
                          </w:txbxContent>
                        </wps:txbx>
                        <wps:bodyPr horzOverflow="overflow" vert="horz" lIns="0" tIns="0" rIns="0" bIns="0" rtlCol="0">
                          <a:noAutofit/>
                        </wps:bodyPr>
                      </wps:wsp>
                      <wps:wsp>
                        <wps:cNvPr id="13719" name="Rectangle 13719"/>
                        <wps:cNvSpPr/>
                        <wps:spPr>
                          <a:xfrm>
                            <a:off x="5506339" y="2974102"/>
                            <a:ext cx="42144" cy="189936"/>
                          </a:xfrm>
                          <a:prstGeom prst="rect">
                            <a:avLst/>
                          </a:prstGeom>
                          <a:ln>
                            <a:noFill/>
                          </a:ln>
                        </wps:spPr>
                        <wps:txbx>
                          <w:txbxContent>
                            <w:p w14:paraId="09F30E50" w14:textId="77777777" w:rsidR="00A97412" w:rsidRDefault="00000000">
                              <w:r>
                                <w:t xml:space="preserve"> </w:t>
                              </w:r>
                            </w:p>
                          </w:txbxContent>
                        </wps:txbx>
                        <wps:bodyPr horzOverflow="overflow" vert="horz" lIns="0" tIns="0" rIns="0" bIns="0" rtlCol="0">
                          <a:noAutofit/>
                        </wps:bodyPr>
                      </wps:wsp>
                      <wps:wsp>
                        <wps:cNvPr id="314137" name="Shape 314137"/>
                        <wps:cNvSpPr/>
                        <wps:spPr>
                          <a:xfrm>
                            <a:off x="38100" y="353202"/>
                            <a:ext cx="5400040" cy="2655571"/>
                          </a:xfrm>
                          <a:custGeom>
                            <a:avLst/>
                            <a:gdLst/>
                            <a:ahLst/>
                            <a:cxnLst/>
                            <a:rect l="0" t="0" r="0" b="0"/>
                            <a:pathLst>
                              <a:path w="5400040" h="2655571">
                                <a:moveTo>
                                  <a:pt x="0" y="0"/>
                                </a:moveTo>
                                <a:lnTo>
                                  <a:pt x="5400040" y="0"/>
                                </a:lnTo>
                                <a:lnTo>
                                  <a:pt x="5400040" y="2655571"/>
                                </a:lnTo>
                                <a:lnTo>
                                  <a:pt x="0" y="2655571"/>
                                </a:lnTo>
                                <a:lnTo>
                                  <a:pt x="0" y="0"/>
                                </a:lnTo>
                              </a:path>
                            </a:pathLst>
                          </a:custGeom>
                          <a:ln w="0" cap="flat">
                            <a:miter lim="127000"/>
                          </a:ln>
                        </wps:spPr>
                        <wps:style>
                          <a:lnRef idx="0">
                            <a:srgbClr val="000000">
                              <a:alpha val="0"/>
                            </a:srgbClr>
                          </a:lnRef>
                          <a:fillRef idx="1">
                            <a:srgbClr val="FF9900"/>
                          </a:fillRef>
                          <a:effectRef idx="0">
                            <a:scrgbClr r="0" g="0" b="0"/>
                          </a:effectRef>
                          <a:fontRef idx="none"/>
                        </wps:style>
                        <wps:bodyPr/>
                      </wps:wsp>
                      <pic:pic xmlns:pic="http://schemas.openxmlformats.org/drawingml/2006/picture">
                        <pic:nvPicPr>
                          <pic:cNvPr id="13725" name="Picture 13725"/>
                          <pic:cNvPicPr/>
                        </pic:nvPicPr>
                        <pic:blipFill>
                          <a:blip r:embed="rId501"/>
                          <a:stretch>
                            <a:fillRect/>
                          </a:stretch>
                        </pic:blipFill>
                        <pic:spPr>
                          <a:xfrm>
                            <a:off x="38100" y="353202"/>
                            <a:ext cx="5400040" cy="2655571"/>
                          </a:xfrm>
                          <a:prstGeom prst="rect">
                            <a:avLst/>
                          </a:prstGeom>
                        </pic:spPr>
                      </pic:pic>
                      <wps:wsp>
                        <wps:cNvPr id="13726" name="Shape 13726"/>
                        <wps:cNvSpPr/>
                        <wps:spPr>
                          <a:xfrm>
                            <a:off x="0" y="315102"/>
                            <a:ext cx="5476240" cy="2731771"/>
                          </a:xfrm>
                          <a:custGeom>
                            <a:avLst/>
                            <a:gdLst/>
                            <a:ahLst/>
                            <a:cxnLst/>
                            <a:rect l="0" t="0" r="0" b="0"/>
                            <a:pathLst>
                              <a:path w="5476240" h="2731771">
                                <a:moveTo>
                                  <a:pt x="0" y="2731771"/>
                                </a:moveTo>
                                <a:lnTo>
                                  <a:pt x="5476240" y="2731771"/>
                                </a:lnTo>
                                <a:lnTo>
                                  <a:pt x="5476240" y="0"/>
                                </a:lnTo>
                                <a:lnTo>
                                  <a:pt x="0" y="0"/>
                                </a:lnTo>
                                <a:close/>
                              </a:path>
                            </a:pathLst>
                          </a:custGeom>
                          <a:ln w="76200" cap="flat">
                            <a:miter lim="127000"/>
                          </a:ln>
                        </wps:spPr>
                        <wps:style>
                          <a:lnRef idx="1">
                            <a:srgbClr val="ED7D31"/>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65566" style="width:436.065pt;height:245.426pt;mso-position-horizontal-relative:char;mso-position-vertical-relative:line" coordsize="55380,31169">
                <v:rect id="Rectangle 13715" style="position:absolute;width:1118;height:1702;left:4197;top:409;" filled="f" stroked="f">
                  <v:textbox inset="0,0,0,0">
                    <w:txbxContent>
                      <w:p>
                        <w:pPr>
                          <w:spacing w:before="0" w:after="160" w:line="259" w:lineRule="auto"/>
                        </w:pPr>
                        <w:r>
                          <w:rPr>
                            <w:rFonts w:cs="Courier New" w:hAnsi="Courier New" w:eastAsia="Courier New" w:ascii="Courier New"/>
                            <w:sz w:val="22"/>
                          </w:rPr>
                          <w:t xml:space="preserve">o</w:t>
                        </w:r>
                      </w:p>
                    </w:txbxContent>
                  </v:textbox>
                </v:rect>
                <v:rect id="Rectangle 13716" style="position:absolute;width:518;height:2079;left:5035;top:0;" filled="f" stroked="f">
                  <v:textbox inset="0,0,0,0">
                    <w:txbxContent>
                      <w:p>
                        <w:pPr>
                          <w:spacing w:before="0" w:after="160" w:line="259" w:lineRule="auto"/>
                        </w:pPr>
                        <w:r>
                          <w:rPr>
                            <w:rFonts w:cs="Arial" w:hAnsi="Arial" w:eastAsia="Arial" w:ascii="Arial"/>
                            <w:sz w:val="22"/>
                          </w:rPr>
                          <w:t xml:space="preserve"> </w:t>
                        </w:r>
                      </w:p>
                    </w:txbxContent>
                  </v:textbox>
                </v:rect>
                <v:rect id="Rectangle 13717" style="position:absolute;width:5297;height:1899;left:6483;top:217;" filled="f" stroked="f">
                  <v:textbox inset="0,0,0,0">
                    <w:txbxContent>
                      <w:p>
                        <w:pPr>
                          <w:spacing w:before="0" w:after="160" w:line="259" w:lineRule="auto"/>
                        </w:pPr>
                        <w:r>
                          <w:rPr>
                            <w:rFonts w:cs="Calibri" w:hAnsi="Calibri" w:eastAsia="Calibri" w:ascii="Calibri"/>
                            <w:sz w:val="22"/>
                          </w:rPr>
                          <w:t xml:space="preserve">Celular</w:t>
                        </w:r>
                      </w:p>
                    </w:txbxContent>
                  </v:textbox>
                </v:rect>
                <v:rect id="Rectangle 13718" style="position:absolute;width:421;height:1899;left:10460;top:217;" filled="f" stroked="f">
                  <v:textbox inset="0,0,0,0">
                    <w:txbxContent>
                      <w:p>
                        <w:pPr>
                          <w:spacing w:before="0" w:after="160" w:line="259" w:lineRule="auto"/>
                        </w:pPr>
                        <w:r>
                          <w:rPr>
                            <w:rFonts w:cs="Calibri" w:hAnsi="Calibri" w:eastAsia="Calibri" w:ascii="Calibri"/>
                            <w:sz w:val="22"/>
                          </w:rPr>
                          <w:t xml:space="preserve"> </w:t>
                        </w:r>
                      </w:p>
                    </w:txbxContent>
                  </v:textbox>
                </v:rect>
                <v:rect id="Rectangle 13719" style="position:absolute;width:421;height:1899;left:55063;top:29741;" filled="f" stroked="f">
                  <v:textbox inset="0,0,0,0">
                    <w:txbxContent>
                      <w:p>
                        <w:pPr>
                          <w:spacing w:before="0" w:after="160" w:line="259" w:lineRule="auto"/>
                        </w:pPr>
                        <w:r>
                          <w:rPr>
                            <w:rFonts w:cs="Calibri" w:hAnsi="Calibri" w:eastAsia="Calibri" w:ascii="Calibri"/>
                            <w:sz w:val="22"/>
                          </w:rPr>
                          <w:t xml:space="preserve"> </w:t>
                        </w:r>
                      </w:p>
                    </w:txbxContent>
                  </v:textbox>
                </v:rect>
                <v:shape id="Shape 314138" style="position:absolute;width:54000;height:26555;left:381;top:3532;" coordsize="5400040,2655571" path="m0,0l5400040,0l5400040,2655571l0,2655571l0,0">
                  <v:stroke weight="0pt" endcap="flat" joinstyle="miter" miterlimit="10" on="false" color="#000000" opacity="0"/>
                  <v:fill on="true" color="#ff9900"/>
                </v:shape>
                <v:shape id="Picture 13725" style="position:absolute;width:54000;height:26555;left:381;top:3532;" filled="f">
                  <v:imagedata r:id="rId502"/>
                </v:shape>
                <v:shape id="Shape 13726" style="position:absolute;width:54762;height:27317;left:0;top:3151;" coordsize="5476240,2731771" path="m0,2731771l5476240,2731771l5476240,0l0,0x">
                  <v:stroke weight="6pt" endcap="flat" joinstyle="miter" miterlimit="10" on="true" color="#ed7d31"/>
                  <v:fill on="false" color="#000000" opacity="0"/>
                </v:shape>
              </v:group>
            </w:pict>
          </mc:Fallback>
        </mc:AlternateContent>
      </w:r>
    </w:p>
    <w:p w14:paraId="45F40AAD" w14:textId="77777777" w:rsidR="00A97412" w:rsidRDefault="00000000">
      <w:pPr>
        <w:spacing w:after="1" w:line="258" w:lineRule="auto"/>
        <w:ind w:left="699" w:right="692" w:hanging="10"/>
        <w:jc w:val="center"/>
      </w:pPr>
      <w:r>
        <w:rPr>
          <w:color w:val="2F5496"/>
          <w:sz w:val="32"/>
        </w:rPr>
        <w:t xml:space="preserve">MODEM. Uso en líneas telefónicas </w:t>
      </w:r>
    </w:p>
    <w:p w14:paraId="3E4A6491" w14:textId="77777777" w:rsidR="00A97412" w:rsidRDefault="00000000">
      <w:pPr>
        <w:spacing w:after="326"/>
        <w:ind w:left="982"/>
      </w:pPr>
      <w:r>
        <w:rPr>
          <w:noProof/>
        </w:rPr>
        <w:lastRenderedPageBreak/>
        <mc:AlternateContent>
          <mc:Choice Requires="wpg">
            <w:drawing>
              <wp:inline distT="0" distB="0" distL="0" distR="0" wp14:anchorId="7ECB960F" wp14:editId="6348B2A3">
                <wp:extent cx="5584051" cy="2849632"/>
                <wp:effectExtent l="0" t="0" r="0" b="0"/>
                <wp:docPr id="266171" name="Group 266171"/>
                <wp:cNvGraphicFramePr/>
                <a:graphic xmlns:a="http://schemas.openxmlformats.org/drawingml/2006/main">
                  <a:graphicData uri="http://schemas.microsoft.com/office/word/2010/wordprocessingGroup">
                    <wpg:wgp>
                      <wpg:cNvGrpSpPr/>
                      <wpg:grpSpPr>
                        <a:xfrm>
                          <a:off x="0" y="0"/>
                          <a:ext cx="5584051" cy="2849632"/>
                          <a:chOff x="0" y="0"/>
                          <a:chExt cx="5584051" cy="2849632"/>
                        </a:xfrm>
                      </wpg:grpSpPr>
                      <wps:wsp>
                        <wps:cNvPr id="13734" name="Rectangle 13734"/>
                        <wps:cNvSpPr/>
                        <wps:spPr>
                          <a:xfrm>
                            <a:off x="5543753" y="2668016"/>
                            <a:ext cx="53596" cy="241550"/>
                          </a:xfrm>
                          <a:prstGeom prst="rect">
                            <a:avLst/>
                          </a:prstGeom>
                          <a:ln>
                            <a:noFill/>
                          </a:ln>
                        </wps:spPr>
                        <wps:txbx>
                          <w:txbxContent>
                            <w:p w14:paraId="4EC1C0B0" w14:textId="77777777" w:rsidR="00A97412" w:rsidRDefault="00000000">
                              <w:r>
                                <w:rPr>
                                  <w:sz w:val="28"/>
                                </w:rPr>
                                <w:t xml:space="preserve"> </w:t>
                              </w:r>
                            </w:p>
                          </w:txbxContent>
                        </wps:txbx>
                        <wps:bodyPr horzOverflow="overflow" vert="horz" lIns="0" tIns="0" rIns="0" bIns="0" rtlCol="0">
                          <a:noAutofit/>
                        </wps:bodyPr>
                      </wps:wsp>
                      <wps:wsp>
                        <wps:cNvPr id="314139" name="Shape 314139"/>
                        <wps:cNvSpPr/>
                        <wps:spPr>
                          <a:xfrm>
                            <a:off x="0" y="2821559"/>
                            <a:ext cx="5543677" cy="12192"/>
                          </a:xfrm>
                          <a:custGeom>
                            <a:avLst/>
                            <a:gdLst/>
                            <a:ahLst/>
                            <a:cxnLst/>
                            <a:rect l="0" t="0" r="0" b="0"/>
                            <a:pathLst>
                              <a:path w="5543677" h="12192">
                                <a:moveTo>
                                  <a:pt x="0" y="0"/>
                                </a:moveTo>
                                <a:lnTo>
                                  <a:pt x="5543677" y="0"/>
                                </a:lnTo>
                                <a:lnTo>
                                  <a:pt x="5543677"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13785" name="Picture 13785"/>
                          <pic:cNvPicPr/>
                        </pic:nvPicPr>
                        <pic:blipFill>
                          <a:blip r:embed="rId503"/>
                          <a:stretch>
                            <a:fillRect/>
                          </a:stretch>
                        </pic:blipFill>
                        <pic:spPr>
                          <a:xfrm>
                            <a:off x="75514" y="38100"/>
                            <a:ext cx="5400040" cy="2677160"/>
                          </a:xfrm>
                          <a:prstGeom prst="rect">
                            <a:avLst/>
                          </a:prstGeom>
                        </pic:spPr>
                      </pic:pic>
                      <wps:wsp>
                        <wps:cNvPr id="13786" name="Shape 13786"/>
                        <wps:cNvSpPr/>
                        <wps:spPr>
                          <a:xfrm>
                            <a:off x="37414" y="0"/>
                            <a:ext cx="5476240" cy="2753360"/>
                          </a:xfrm>
                          <a:custGeom>
                            <a:avLst/>
                            <a:gdLst/>
                            <a:ahLst/>
                            <a:cxnLst/>
                            <a:rect l="0" t="0" r="0" b="0"/>
                            <a:pathLst>
                              <a:path w="5476240" h="2753360">
                                <a:moveTo>
                                  <a:pt x="0" y="2753360"/>
                                </a:moveTo>
                                <a:lnTo>
                                  <a:pt x="5476240" y="2753360"/>
                                </a:lnTo>
                                <a:lnTo>
                                  <a:pt x="5476240" y="0"/>
                                </a:lnTo>
                                <a:lnTo>
                                  <a:pt x="0" y="0"/>
                                </a:lnTo>
                                <a:close/>
                              </a:path>
                            </a:pathLst>
                          </a:custGeom>
                          <a:ln w="76200" cap="flat">
                            <a:miter lim="127000"/>
                          </a:ln>
                        </wps:spPr>
                        <wps:style>
                          <a:lnRef idx="1">
                            <a:srgbClr val="ED7D31"/>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66171" style="width:439.689pt;height:224.38pt;mso-position-horizontal-relative:char;mso-position-vertical-relative:line" coordsize="55840,28496">
                <v:rect id="Rectangle 13734" style="position:absolute;width:535;height:2415;left:55437;top:26680;" filled="f" stroked="f">
                  <v:textbox inset="0,0,0,0">
                    <w:txbxContent>
                      <w:p>
                        <w:pPr>
                          <w:spacing w:before="0" w:after="160" w:line="259" w:lineRule="auto"/>
                        </w:pPr>
                        <w:r>
                          <w:rPr>
                            <w:rFonts w:cs="Calibri" w:hAnsi="Calibri" w:eastAsia="Calibri" w:ascii="Calibri"/>
                            <w:sz w:val="28"/>
                          </w:rPr>
                          <w:t xml:space="preserve"> </w:t>
                        </w:r>
                      </w:p>
                    </w:txbxContent>
                  </v:textbox>
                </v:rect>
                <v:shape id="Shape 314140" style="position:absolute;width:55436;height:121;left:0;top:28215;" coordsize="5543677,12192" path="m0,0l5543677,0l5543677,12192l0,12192l0,0">
                  <v:stroke weight="0pt" endcap="flat" joinstyle="miter" miterlimit="10" on="false" color="#000000" opacity="0"/>
                  <v:fill on="true" color="#000000"/>
                </v:shape>
                <v:shape id="Picture 13785" style="position:absolute;width:54000;height:26771;left:755;top:381;" filled="f">
                  <v:imagedata r:id="rId504"/>
                </v:shape>
                <v:shape id="Shape 13786" style="position:absolute;width:54762;height:27533;left:374;top:0;" coordsize="5476240,2753360" path="m0,2753360l5476240,2753360l5476240,0l0,0x">
                  <v:stroke weight="6pt" endcap="flat" joinstyle="miter" miterlimit="10" on="true" color="#ed7d31"/>
                  <v:fill on="false" color="#000000" opacity="0"/>
                </v:shape>
              </v:group>
            </w:pict>
          </mc:Fallback>
        </mc:AlternateContent>
      </w:r>
    </w:p>
    <w:p w14:paraId="4700E0B9" w14:textId="77777777" w:rsidR="00A97412" w:rsidRDefault="00000000">
      <w:pPr>
        <w:spacing w:after="1" w:line="258" w:lineRule="auto"/>
        <w:ind w:left="699" w:right="616" w:hanging="10"/>
        <w:jc w:val="center"/>
      </w:pPr>
      <w:r>
        <w:rPr>
          <w:color w:val="2F5496"/>
          <w:sz w:val="32"/>
        </w:rPr>
        <w:t xml:space="preserve">HARDWARE DE TELECOMUNICACIONES DATA TERMINAL UNIT – Modem Digital </w:t>
      </w:r>
    </w:p>
    <w:p w14:paraId="07B9EF14" w14:textId="77777777" w:rsidR="00A97412" w:rsidRDefault="00000000">
      <w:pPr>
        <w:spacing w:after="183" w:line="266" w:lineRule="auto"/>
        <w:ind w:left="990" w:right="44" w:hanging="8"/>
      </w:pPr>
      <w:r>
        <w:t xml:space="preserve">(Unidad de Transmisión de Datos de Alta velocidad) </w:t>
      </w:r>
    </w:p>
    <w:p w14:paraId="03158BE4" w14:textId="77777777" w:rsidR="00A97412" w:rsidRDefault="00000000">
      <w:pPr>
        <w:numPr>
          <w:ilvl w:val="2"/>
          <w:numId w:val="42"/>
        </w:numPr>
        <w:spacing w:after="153" w:line="266" w:lineRule="auto"/>
        <w:ind w:right="44" w:hanging="360"/>
      </w:pPr>
      <w:r>
        <w:t xml:space="preserve">Para Líneas digitales con velocidades de 64 Kbps múltiplos  </w:t>
      </w:r>
    </w:p>
    <w:p w14:paraId="6CA45117" w14:textId="77777777" w:rsidR="00A97412" w:rsidRDefault="00000000">
      <w:pPr>
        <w:spacing w:after="0" w:line="428" w:lineRule="auto"/>
        <w:ind w:left="1342" w:right="5513" w:hanging="360"/>
      </w:pPr>
      <w:r>
        <w:t xml:space="preserve">   de 64 Kbps y enlaces de 2 Mbps. (ISDN) </w:t>
      </w:r>
      <w:r>
        <w:rPr>
          <w:rFonts w:ascii="Times New Roman" w:eastAsia="Times New Roman" w:hAnsi="Times New Roman" w:cs="Times New Roman"/>
        </w:rPr>
        <w:t>•</w:t>
      </w:r>
      <w:r>
        <w:rPr>
          <w:rFonts w:ascii="Arial" w:eastAsia="Arial" w:hAnsi="Arial" w:cs="Arial"/>
        </w:rPr>
        <w:t xml:space="preserve"> </w:t>
      </w:r>
      <w:r>
        <w:rPr>
          <w:rFonts w:ascii="Arial" w:eastAsia="Arial" w:hAnsi="Arial" w:cs="Arial"/>
        </w:rPr>
        <w:tab/>
      </w:r>
      <w:r>
        <w:t xml:space="preserve">Velocidad configurable por software  </w:t>
      </w:r>
    </w:p>
    <w:p w14:paraId="76C7C016" w14:textId="77777777" w:rsidR="00A97412" w:rsidRDefault="00000000">
      <w:pPr>
        <w:numPr>
          <w:ilvl w:val="2"/>
          <w:numId w:val="42"/>
        </w:numPr>
        <w:spacing w:after="183" w:line="266" w:lineRule="auto"/>
        <w:ind w:right="44" w:hanging="360"/>
      </w:pPr>
      <w:r>
        <w:t xml:space="preserve">Operación síncrona o asíncrona.  </w:t>
      </w:r>
    </w:p>
    <w:p w14:paraId="68210FF0" w14:textId="77777777" w:rsidR="00A97412" w:rsidRDefault="00000000">
      <w:pPr>
        <w:numPr>
          <w:ilvl w:val="2"/>
          <w:numId w:val="42"/>
        </w:numPr>
        <w:spacing w:after="183" w:line="266" w:lineRule="auto"/>
        <w:ind w:right="44" w:hanging="360"/>
      </w:pPr>
      <w:r>
        <w:t xml:space="preserve">Transparencia al protocolo del usuario.  </w:t>
      </w:r>
    </w:p>
    <w:p w14:paraId="576D6572" w14:textId="77777777" w:rsidR="00A97412" w:rsidRDefault="00000000">
      <w:pPr>
        <w:numPr>
          <w:ilvl w:val="2"/>
          <w:numId w:val="42"/>
        </w:numPr>
        <w:spacing w:after="153" w:line="266" w:lineRule="auto"/>
        <w:ind w:right="44" w:hanging="360"/>
      </w:pPr>
      <w:r>
        <w:t xml:space="preserve">Supervisión y mantenimiento centralizado hasta  </w:t>
      </w:r>
    </w:p>
    <w:p w14:paraId="1AD9988A" w14:textId="77777777" w:rsidR="00A97412" w:rsidRDefault="00000000">
      <w:pPr>
        <w:spacing w:after="183" w:line="266" w:lineRule="auto"/>
        <w:ind w:left="990" w:right="44" w:hanging="8"/>
      </w:pPr>
      <w:r>
        <w:t xml:space="preserve">  la interfaz del usuario. </w:t>
      </w:r>
    </w:p>
    <w:p w14:paraId="28BD9C9C" w14:textId="77777777" w:rsidR="00A97412" w:rsidRDefault="00000000">
      <w:pPr>
        <w:numPr>
          <w:ilvl w:val="2"/>
          <w:numId w:val="42"/>
        </w:numPr>
        <w:spacing w:after="325" w:line="266" w:lineRule="auto"/>
        <w:ind w:right="44" w:hanging="360"/>
      </w:pPr>
      <w:proofErr w:type="spellStart"/>
      <w:r>
        <w:t>Limite</w:t>
      </w:r>
      <w:proofErr w:type="spellEnd"/>
      <w:r>
        <w:t xml:space="preserve"> de </w:t>
      </w:r>
      <w:proofErr w:type="gramStart"/>
      <w:r>
        <w:t>Transmisión  5</w:t>
      </w:r>
      <w:proofErr w:type="gramEnd"/>
      <w:r>
        <w:t xml:space="preserve">,5 KM  </w:t>
      </w:r>
    </w:p>
    <w:p w14:paraId="0D2DC22D" w14:textId="77777777" w:rsidR="00A97412" w:rsidRDefault="00000000">
      <w:pPr>
        <w:spacing w:after="1" w:line="258" w:lineRule="auto"/>
        <w:ind w:left="1090" w:hanging="10"/>
      </w:pPr>
      <w:r>
        <w:rPr>
          <w:color w:val="2F5496"/>
          <w:sz w:val="32"/>
        </w:rPr>
        <w:t xml:space="preserve">HARDWARE DE TELECOMUNICACIONES. DATA TERMINAL UNIT – </w:t>
      </w:r>
      <w:proofErr w:type="spellStart"/>
      <w:r>
        <w:rPr>
          <w:color w:val="2F5496"/>
          <w:sz w:val="32"/>
        </w:rPr>
        <w:t>Cablemodem</w:t>
      </w:r>
      <w:proofErr w:type="spellEnd"/>
      <w:r>
        <w:rPr>
          <w:color w:val="2F5496"/>
          <w:sz w:val="32"/>
        </w:rPr>
        <w:t xml:space="preserve"> ADSL </w:t>
      </w:r>
    </w:p>
    <w:p w14:paraId="2F7EDFFC" w14:textId="77777777" w:rsidR="00A97412" w:rsidRDefault="00000000">
      <w:pPr>
        <w:spacing w:after="0"/>
        <w:ind w:right="2288"/>
        <w:jc w:val="center"/>
      </w:pPr>
      <w:r>
        <w:rPr>
          <w:noProof/>
        </w:rPr>
        <w:drawing>
          <wp:inline distT="0" distB="0" distL="0" distR="0" wp14:anchorId="76F9F459" wp14:editId="6E1FF211">
            <wp:extent cx="3456305" cy="1790700"/>
            <wp:effectExtent l="0" t="0" r="0" b="0"/>
            <wp:docPr id="13782" name="Picture 13782"/>
            <wp:cNvGraphicFramePr/>
            <a:graphic xmlns:a="http://schemas.openxmlformats.org/drawingml/2006/main">
              <a:graphicData uri="http://schemas.openxmlformats.org/drawingml/2006/picture">
                <pic:pic xmlns:pic="http://schemas.openxmlformats.org/drawingml/2006/picture">
                  <pic:nvPicPr>
                    <pic:cNvPr id="13782" name="Picture 13782"/>
                    <pic:cNvPicPr/>
                  </pic:nvPicPr>
                  <pic:blipFill>
                    <a:blip r:embed="rId505"/>
                    <a:stretch>
                      <a:fillRect/>
                    </a:stretch>
                  </pic:blipFill>
                  <pic:spPr>
                    <a:xfrm>
                      <a:off x="0" y="0"/>
                      <a:ext cx="3456305" cy="1790700"/>
                    </a:xfrm>
                    <a:prstGeom prst="rect">
                      <a:avLst/>
                    </a:prstGeom>
                  </pic:spPr>
                </pic:pic>
              </a:graphicData>
            </a:graphic>
          </wp:inline>
        </w:drawing>
      </w:r>
      <w:r>
        <w:t xml:space="preserve"> </w:t>
      </w:r>
    </w:p>
    <w:p w14:paraId="3163A3C2" w14:textId="77777777" w:rsidR="00A97412" w:rsidRDefault="00000000">
      <w:pPr>
        <w:spacing w:after="271"/>
        <w:ind w:left="64"/>
        <w:jc w:val="center"/>
      </w:pPr>
      <w:r>
        <w:rPr>
          <w:sz w:val="28"/>
        </w:rPr>
        <w:t xml:space="preserve"> </w:t>
      </w:r>
    </w:p>
    <w:p w14:paraId="568E21D1" w14:textId="77777777" w:rsidR="00A97412" w:rsidRDefault="00000000">
      <w:pPr>
        <w:spacing w:after="0"/>
        <w:ind w:left="1743" w:hanging="10"/>
      </w:pPr>
      <w:r>
        <w:rPr>
          <w:color w:val="2F5496"/>
          <w:sz w:val="32"/>
        </w:rPr>
        <w:lastRenderedPageBreak/>
        <w:t xml:space="preserve">HARDWARE DE TELECOMUNICACIONES. Multiplexores </w:t>
      </w:r>
    </w:p>
    <w:p w14:paraId="25B42EB0" w14:textId="77777777" w:rsidR="00A97412" w:rsidRDefault="00000000">
      <w:pPr>
        <w:spacing w:after="196" w:line="266" w:lineRule="auto"/>
        <w:ind w:left="990" w:right="330" w:hanging="8"/>
      </w:pPr>
      <w:proofErr w:type="gramStart"/>
      <w:r>
        <w:t>Son  aparatos</w:t>
      </w:r>
      <w:proofErr w:type="gramEnd"/>
      <w:r>
        <w:t xml:space="preserve">  que  permiten la </w:t>
      </w:r>
      <w:proofErr w:type="spellStart"/>
      <w:r>
        <w:t>multicanalización</w:t>
      </w:r>
      <w:proofErr w:type="spellEnd"/>
      <w:r>
        <w:t xml:space="preserve"> en un determinado ancho de banda para aprovechar </w:t>
      </w:r>
      <w:proofErr w:type="spellStart"/>
      <w:r>
        <w:t>mas</w:t>
      </w:r>
      <w:proofErr w:type="spellEnd"/>
      <w:r>
        <w:t xml:space="preserve"> eficientemente el medio de transmisión. </w:t>
      </w:r>
    </w:p>
    <w:p w14:paraId="0C6FCEA9" w14:textId="77777777" w:rsidR="00A97412" w:rsidRDefault="00000000">
      <w:pPr>
        <w:numPr>
          <w:ilvl w:val="2"/>
          <w:numId w:val="42"/>
        </w:numPr>
        <w:spacing w:after="35" w:line="266" w:lineRule="auto"/>
        <w:ind w:right="44" w:hanging="360"/>
      </w:pPr>
      <w:r>
        <w:t>Multiplexores por División de Frecuencia (</w:t>
      </w:r>
      <w:proofErr w:type="spellStart"/>
      <w:r>
        <w:t>Multicanalización</w:t>
      </w:r>
      <w:proofErr w:type="spellEnd"/>
      <w:r>
        <w:t xml:space="preserve"> por onda Portador o analógico) FDM. </w:t>
      </w:r>
    </w:p>
    <w:p w14:paraId="3857F021" w14:textId="77777777" w:rsidR="00A97412" w:rsidRDefault="00000000">
      <w:pPr>
        <w:numPr>
          <w:ilvl w:val="2"/>
          <w:numId w:val="42"/>
        </w:numPr>
        <w:spacing w:after="0"/>
        <w:ind w:right="44" w:hanging="360"/>
      </w:pPr>
      <w:r>
        <w:t>Multiplexores por división de Tiempo (</w:t>
      </w:r>
      <w:proofErr w:type="spellStart"/>
      <w:r>
        <w:t>Multicanalización</w:t>
      </w:r>
      <w:proofErr w:type="spellEnd"/>
      <w:r>
        <w:t xml:space="preserve"> por división de </w:t>
      </w:r>
      <w:proofErr w:type="gramStart"/>
      <w:r>
        <w:t>Tiempo)TDM</w:t>
      </w:r>
      <w:proofErr w:type="gramEnd"/>
      <w:r>
        <w:t xml:space="preserve">.  </w:t>
      </w:r>
    </w:p>
    <w:p w14:paraId="20A3E773" w14:textId="77777777" w:rsidR="00A97412" w:rsidRDefault="00000000">
      <w:pPr>
        <w:spacing w:after="324" w:line="266" w:lineRule="auto"/>
        <w:ind w:left="1710" w:right="44" w:hanging="8"/>
      </w:pPr>
      <w:r>
        <w:t xml:space="preserve">El intervalo de Tiempo que se le asigna a cada canal se lo denomina "Ventana". </w:t>
      </w:r>
    </w:p>
    <w:p w14:paraId="4AF2E8DD" w14:textId="77777777" w:rsidR="00A97412" w:rsidRDefault="00000000">
      <w:pPr>
        <w:spacing w:after="1" w:line="258" w:lineRule="auto"/>
        <w:ind w:left="699" w:right="691" w:hanging="10"/>
        <w:jc w:val="center"/>
      </w:pPr>
      <w:r>
        <w:rPr>
          <w:color w:val="2F5496"/>
          <w:sz w:val="32"/>
        </w:rPr>
        <w:t xml:space="preserve">Multiplexores </w:t>
      </w:r>
    </w:p>
    <w:p w14:paraId="63DC4811" w14:textId="77777777" w:rsidR="00A97412" w:rsidRDefault="00000000">
      <w:pPr>
        <w:numPr>
          <w:ilvl w:val="2"/>
          <w:numId w:val="42"/>
        </w:numPr>
        <w:spacing w:after="9" w:line="266" w:lineRule="auto"/>
        <w:ind w:right="44" w:hanging="360"/>
      </w:pPr>
      <w:r>
        <w:t xml:space="preserve">División de Tiempo Estadístico (STDM) </w:t>
      </w:r>
    </w:p>
    <w:p w14:paraId="14C58F97" w14:textId="77777777" w:rsidR="00A97412" w:rsidRDefault="00000000">
      <w:pPr>
        <w:numPr>
          <w:ilvl w:val="2"/>
          <w:numId w:val="42"/>
        </w:numPr>
        <w:spacing w:after="24" w:line="266" w:lineRule="auto"/>
        <w:ind w:right="44" w:hanging="360"/>
      </w:pPr>
      <w:r>
        <w:t xml:space="preserve">Pulsos </w:t>
      </w:r>
      <w:proofErr w:type="gramStart"/>
      <w:r>
        <w:t>Codificados  (</w:t>
      </w:r>
      <w:proofErr w:type="gramEnd"/>
      <w:r>
        <w:t xml:space="preserve">PDM) </w:t>
      </w:r>
      <w:r>
        <w:rPr>
          <w:rFonts w:ascii="Courier New" w:eastAsia="Courier New" w:hAnsi="Courier New" w:cs="Courier New"/>
        </w:rPr>
        <w:t>o</w:t>
      </w:r>
      <w:r>
        <w:rPr>
          <w:rFonts w:ascii="Arial" w:eastAsia="Arial" w:hAnsi="Arial" w:cs="Arial"/>
        </w:rPr>
        <w:t xml:space="preserve"> </w:t>
      </w:r>
      <w:r>
        <w:t xml:space="preserve">Multiplexación por División de Tiempos. </w:t>
      </w:r>
    </w:p>
    <w:p w14:paraId="7A225E68" w14:textId="77777777" w:rsidR="00A97412" w:rsidRDefault="00000000">
      <w:pPr>
        <w:spacing w:after="0" w:line="266" w:lineRule="auto"/>
        <w:ind w:left="2422" w:right="704" w:hanging="360"/>
      </w:pPr>
      <w:r>
        <w:rPr>
          <w:rFonts w:ascii="Courier New" w:eastAsia="Courier New" w:hAnsi="Courier New" w:cs="Courier New"/>
        </w:rPr>
        <w:t>o</w:t>
      </w:r>
      <w:r>
        <w:rPr>
          <w:rFonts w:ascii="Arial" w:eastAsia="Arial" w:hAnsi="Arial" w:cs="Arial"/>
        </w:rPr>
        <w:t xml:space="preserve"> </w:t>
      </w:r>
      <w:r>
        <w:t xml:space="preserve">Utilizados en las principales portadoras WAN utilizan esta Técnica (PDH, xDSL, </w:t>
      </w:r>
      <w:proofErr w:type="spellStart"/>
      <w:r>
        <w:t>Etc</w:t>
      </w:r>
      <w:proofErr w:type="spellEnd"/>
      <w:r>
        <w:t xml:space="preserve">) </w:t>
      </w:r>
    </w:p>
    <w:p w14:paraId="138CB1B9" w14:textId="77777777" w:rsidR="00A97412" w:rsidRDefault="00000000">
      <w:pPr>
        <w:spacing w:after="240"/>
        <w:ind w:left="982"/>
      </w:pPr>
      <w:r>
        <w:rPr>
          <w:noProof/>
        </w:rPr>
        <mc:AlternateContent>
          <mc:Choice Requires="wpg">
            <w:drawing>
              <wp:inline distT="0" distB="0" distL="0" distR="0" wp14:anchorId="5A965A34" wp14:editId="550F699C">
                <wp:extent cx="5929579" cy="3171903"/>
                <wp:effectExtent l="0" t="0" r="0" b="0"/>
                <wp:docPr id="266619" name="Group 266619"/>
                <wp:cNvGraphicFramePr/>
                <a:graphic xmlns:a="http://schemas.openxmlformats.org/drawingml/2006/main">
                  <a:graphicData uri="http://schemas.microsoft.com/office/word/2010/wordprocessingGroup">
                    <wpg:wgp>
                      <wpg:cNvGrpSpPr/>
                      <wpg:grpSpPr>
                        <a:xfrm>
                          <a:off x="0" y="0"/>
                          <a:ext cx="5929579" cy="3171903"/>
                          <a:chOff x="0" y="0"/>
                          <a:chExt cx="5929579" cy="3171903"/>
                        </a:xfrm>
                      </wpg:grpSpPr>
                      <wps:wsp>
                        <wps:cNvPr id="13834" name="Rectangle 13834"/>
                        <wps:cNvSpPr/>
                        <wps:spPr>
                          <a:xfrm>
                            <a:off x="0" y="2159"/>
                            <a:ext cx="42144" cy="189937"/>
                          </a:xfrm>
                          <a:prstGeom prst="rect">
                            <a:avLst/>
                          </a:prstGeom>
                          <a:ln>
                            <a:noFill/>
                          </a:ln>
                        </wps:spPr>
                        <wps:txbx>
                          <w:txbxContent>
                            <w:p w14:paraId="69DD2EB0" w14:textId="77777777" w:rsidR="00A97412" w:rsidRDefault="00000000">
                              <w:r>
                                <w:t xml:space="preserve"> </w:t>
                              </w:r>
                            </w:p>
                          </w:txbxContent>
                        </wps:txbx>
                        <wps:bodyPr horzOverflow="overflow" vert="horz" lIns="0" tIns="0" rIns="0" bIns="0" rtlCol="0">
                          <a:noAutofit/>
                        </wps:bodyPr>
                      </wps:wsp>
                      <wps:wsp>
                        <wps:cNvPr id="13835" name="Rectangle 13835"/>
                        <wps:cNvSpPr/>
                        <wps:spPr>
                          <a:xfrm>
                            <a:off x="2699334" y="295148"/>
                            <a:ext cx="53596" cy="241550"/>
                          </a:xfrm>
                          <a:prstGeom prst="rect">
                            <a:avLst/>
                          </a:prstGeom>
                          <a:ln>
                            <a:noFill/>
                          </a:ln>
                        </wps:spPr>
                        <wps:txbx>
                          <w:txbxContent>
                            <w:p w14:paraId="0C78B22B" w14:textId="77777777" w:rsidR="00A97412" w:rsidRDefault="00000000">
                              <w:r>
                                <w:rPr>
                                  <w:sz w:val="28"/>
                                </w:rPr>
                                <w:t xml:space="preserve"> </w:t>
                              </w:r>
                            </w:p>
                          </w:txbxContent>
                        </wps:txbx>
                        <wps:bodyPr horzOverflow="overflow" vert="horz" lIns="0" tIns="0" rIns="0" bIns="0" rtlCol="0">
                          <a:noAutofit/>
                        </wps:bodyPr>
                      </wps:wsp>
                      <wps:wsp>
                        <wps:cNvPr id="13836" name="Rectangle 13836"/>
                        <wps:cNvSpPr/>
                        <wps:spPr>
                          <a:xfrm>
                            <a:off x="2699334" y="628904"/>
                            <a:ext cx="53596" cy="241550"/>
                          </a:xfrm>
                          <a:prstGeom prst="rect">
                            <a:avLst/>
                          </a:prstGeom>
                          <a:ln>
                            <a:noFill/>
                          </a:ln>
                        </wps:spPr>
                        <wps:txbx>
                          <w:txbxContent>
                            <w:p w14:paraId="7BC50E5B" w14:textId="77777777" w:rsidR="00A97412" w:rsidRDefault="00000000">
                              <w:r>
                                <w:rPr>
                                  <w:sz w:val="28"/>
                                </w:rPr>
                                <w:t xml:space="preserve"> </w:t>
                              </w:r>
                            </w:p>
                          </w:txbxContent>
                        </wps:txbx>
                        <wps:bodyPr horzOverflow="overflow" vert="horz" lIns="0" tIns="0" rIns="0" bIns="0" rtlCol="0">
                          <a:noAutofit/>
                        </wps:bodyPr>
                      </wps:wsp>
                      <wps:wsp>
                        <wps:cNvPr id="13837" name="Rectangle 13837"/>
                        <wps:cNvSpPr/>
                        <wps:spPr>
                          <a:xfrm>
                            <a:off x="2699334" y="962660"/>
                            <a:ext cx="53596" cy="241550"/>
                          </a:xfrm>
                          <a:prstGeom prst="rect">
                            <a:avLst/>
                          </a:prstGeom>
                          <a:ln>
                            <a:noFill/>
                          </a:ln>
                        </wps:spPr>
                        <wps:txbx>
                          <w:txbxContent>
                            <w:p w14:paraId="01D91E8A" w14:textId="77777777" w:rsidR="00A97412" w:rsidRDefault="00000000">
                              <w:r>
                                <w:rPr>
                                  <w:sz w:val="28"/>
                                </w:rPr>
                                <w:t xml:space="preserve"> </w:t>
                              </w:r>
                            </w:p>
                          </w:txbxContent>
                        </wps:txbx>
                        <wps:bodyPr horzOverflow="overflow" vert="horz" lIns="0" tIns="0" rIns="0" bIns="0" rtlCol="0">
                          <a:noAutofit/>
                        </wps:bodyPr>
                      </wps:wsp>
                      <wps:wsp>
                        <wps:cNvPr id="13838" name="Rectangle 13838"/>
                        <wps:cNvSpPr/>
                        <wps:spPr>
                          <a:xfrm>
                            <a:off x="2699334" y="1295146"/>
                            <a:ext cx="53596" cy="241550"/>
                          </a:xfrm>
                          <a:prstGeom prst="rect">
                            <a:avLst/>
                          </a:prstGeom>
                          <a:ln>
                            <a:noFill/>
                          </a:ln>
                        </wps:spPr>
                        <wps:txbx>
                          <w:txbxContent>
                            <w:p w14:paraId="0D4006B8" w14:textId="77777777" w:rsidR="00A97412" w:rsidRDefault="00000000">
                              <w:r>
                                <w:rPr>
                                  <w:sz w:val="28"/>
                                </w:rPr>
                                <w:t xml:space="preserve"> </w:t>
                              </w:r>
                            </w:p>
                          </w:txbxContent>
                        </wps:txbx>
                        <wps:bodyPr horzOverflow="overflow" vert="horz" lIns="0" tIns="0" rIns="0" bIns="0" rtlCol="0">
                          <a:noAutofit/>
                        </wps:bodyPr>
                      </wps:wsp>
                      <wps:wsp>
                        <wps:cNvPr id="13839" name="Rectangle 13839"/>
                        <wps:cNvSpPr/>
                        <wps:spPr>
                          <a:xfrm>
                            <a:off x="2699334" y="1628902"/>
                            <a:ext cx="53596" cy="241550"/>
                          </a:xfrm>
                          <a:prstGeom prst="rect">
                            <a:avLst/>
                          </a:prstGeom>
                          <a:ln>
                            <a:noFill/>
                          </a:ln>
                        </wps:spPr>
                        <wps:txbx>
                          <w:txbxContent>
                            <w:p w14:paraId="179A93F1" w14:textId="77777777" w:rsidR="00A97412" w:rsidRDefault="00000000">
                              <w:r>
                                <w:rPr>
                                  <w:sz w:val="28"/>
                                </w:rPr>
                                <w:t xml:space="preserve"> </w:t>
                              </w:r>
                            </w:p>
                          </w:txbxContent>
                        </wps:txbx>
                        <wps:bodyPr horzOverflow="overflow" vert="horz" lIns="0" tIns="0" rIns="0" bIns="0" rtlCol="0">
                          <a:noAutofit/>
                        </wps:bodyPr>
                      </wps:wsp>
                      <wps:wsp>
                        <wps:cNvPr id="13840" name="Rectangle 13840"/>
                        <wps:cNvSpPr/>
                        <wps:spPr>
                          <a:xfrm>
                            <a:off x="2699334" y="1961134"/>
                            <a:ext cx="53596" cy="241550"/>
                          </a:xfrm>
                          <a:prstGeom prst="rect">
                            <a:avLst/>
                          </a:prstGeom>
                          <a:ln>
                            <a:noFill/>
                          </a:ln>
                        </wps:spPr>
                        <wps:txbx>
                          <w:txbxContent>
                            <w:p w14:paraId="117196AA" w14:textId="77777777" w:rsidR="00A97412" w:rsidRDefault="00000000">
                              <w:r>
                                <w:rPr>
                                  <w:sz w:val="28"/>
                                </w:rPr>
                                <w:t xml:space="preserve"> </w:t>
                              </w:r>
                            </w:p>
                          </w:txbxContent>
                        </wps:txbx>
                        <wps:bodyPr horzOverflow="overflow" vert="horz" lIns="0" tIns="0" rIns="0" bIns="0" rtlCol="0">
                          <a:noAutofit/>
                        </wps:bodyPr>
                      </wps:wsp>
                      <wps:wsp>
                        <wps:cNvPr id="13841" name="Rectangle 13841"/>
                        <wps:cNvSpPr/>
                        <wps:spPr>
                          <a:xfrm>
                            <a:off x="2699334" y="2294890"/>
                            <a:ext cx="53596" cy="241550"/>
                          </a:xfrm>
                          <a:prstGeom prst="rect">
                            <a:avLst/>
                          </a:prstGeom>
                          <a:ln>
                            <a:noFill/>
                          </a:ln>
                        </wps:spPr>
                        <wps:txbx>
                          <w:txbxContent>
                            <w:p w14:paraId="19473D37" w14:textId="77777777" w:rsidR="00A97412" w:rsidRDefault="00000000">
                              <w:r>
                                <w:rPr>
                                  <w:sz w:val="28"/>
                                </w:rPr>
                                <w:t xml:space="preserve"> </w:t>
                              </w:r>
                            </w:p>
                          </w:txbxContent>
                        </wps:txbx>
                        <wps:bodyPr horzOverflow="overflow" vert="horz" lIns="0" tIns="0" rIns="0" bIns="0" rtlCol="0">
                          <a:noAutofit/>
                        </wps:bodyPr>
                      </wps:wsp>
                      <wps:wsp>
                        <wps:cNvPr id="13842" name="Rectangle 13842"/>
                        <wps:cNvSpPr/>
                        <wps:spPr>
                          <a:xfrm>
                            <a:off x="2699334" y="2627122"/>
                            <a:ext cx="53596" cy="241549"/>
                          </a:xfrm>
                          <a:prstGeom prst="rect">
                            <a:avLst/>
                          </a:prstGeom>
                          <a:ln>
                            <a:noFill/>
                          </a:ln>
                        </wps:spPr>
                        <wps:txbx>
                          <w:txbxContent>
                            <w:p w14:paraId="02D0BCA9" w14:textId="77777777" w:rsidR="00A97412" w:rsidRDefault="00000000">
                              <w:r>
                                <w:rPr>
                                  <w:sz w:val="28"/>
                                </w:rPr>
                                <w:t xml:space="preserve"> </w:t>
                              </w:r>
                            </w:p>
                          </w:txbxContent>
                        </wps:txbx>
                        <wps:bodyPr horzOverflow="overflow" vert="horz" lIns="0" tIns="0" rIns="0" bIns="0" rtlCol="0">
                          <a:noAutofit/>
                        </wps:bodyPr>
                      </wps:wsp>
                      <wps:wsp>
                        <wps:cNvPr id="13843" name="Rectangle 13843"/>
                        <wps:cNvSpPr/>
                        <wps:spPr>
                          <a:xfrm>
                            <a:off x="1883994" y="2965451"/>
                            <a:ext cx="2167696" cy="274582"/>
                          </a:xfrm>
                          <a:prstGeom prst="rect">
                            <a:avLst/>
                          </a:prstGeom>
                          <a:ln>
                            <a:noFill/>
                          </a:ln>
                        </wps:spPr>
                        <wps:txbx>
                          <w:txbxContent>
                            <w:p w14:paraId="3221C039" w14:textId="77777777" w:rsidR="00A97412" w:rsidRDefault="00000000">
                              <w:r>
                                <w:rPr>
                                  <w:color w:val="2F5496"/>
                                  <w:sz w:val="32"/>
                                </w:rPr>
                                <w:t>Concentrador (</w:t>
                              </w:r>
                              <w:proofErr w:type="gramStart"/>
                              <w:r>
                                <w:rPr>
                                  <w:color w:val="2F5496"/>
                                  <w:sz w:val="32"/>
                                </w:rPr>
                                <w:t>Hub</w:t>
                              </w:r>
                              <w:proofErr w:type="gramEnd"/>
                              <w:r>
                                <w:rPr>
                                  <w:color w:val="2F5496"/>
                                  <w:sz w:val="32"/>
                                </w:rPr>
                                <w:t>)</w:t>
                              </w:r>
                            </w:p>
                          </w:txbxContent>
                        </wps:txbx>
                        <wps:bodyPr horzOverflow="overflow" vert="horz" lIns="0" tIns="0" rIns="0" bIns="0" rtlCol="0">
                          <a:noAutofit/>
                        </wps:bodyPr>
                      </wps:wsp>
                      <wps:wsp>
                        <wps:cNvPr id="13844" name="Rectangle 13844"/>
                        <wps:cNvSpPr/>
                        <wps:spPr>
                          <a:xfrm>
                            <a:off x="3514928" y="2983738"/>
                            <a:ext cx="53596" cy="241550"/>
                          </a:xfrm>
                          <a:prstGeom prst="rect">
                            <a:avLst/>
                          </a:prstGeom>
                          <a:ln>
                            <a:noFill/>
                          </a:ln>
                        </wps:spPr>
                        <wps:txbx>
                          <w:txbxContent>
                            <w:p w14:paraId="217E3465" w14:textId="77777777" w:rsidR="00A97412" w:rsidRDefault="00000000">
                              <w:r>
                                <w:rPr>
                                  <w:b/>
                                  <w:i/>
                                  <w:sz w:val="28"/>
                                </w:rPr>
                                <w:t xml:space="preserve"> </w:t>
                              </w:r>
                            </w:p>
                          </w:txbxContent>
                        </wps:txbx>
                        <wps:bodyPr horzOverflow="overflow" vert="horz" lIns="0" tIns="0" rIns="0" bIns="0" rtlCol="0">
                          <a:noAutofit/>
                        </wps:bodyPr>
                      </wps:wsp>
                      <pic:pic xmlns:pic="http://schemas.openxmlformats.org/drawingml/2006/picture">
                        <pic:nvPicPr>
                          <pic:cNvPr id="306506" name="Picture 306506"/>
                          <pic:cNvPicPr/>
                        </pic:nvPicPr>
                        <pic:blipFill>
                          <a:blip r:embed="rId506"/>
                          <a:stretch>
                            <a:fillRect/>
                          </a:stretch>
                        </pic:blipFill>
                        <pic:spPr>
                          <a:xfrm>
                            <a:off x="70307" y="31496"/>
                            <a:ext cx="5824728" cy="1435608"/>
                          </a:xfrm>
                          <a:prstGeom prst="rect">
                            <a:avLst/>
                          </a:prstGeom>
                        </pic:spPr>
                      </pic:pic>
                      <pic:pic xmlns:pic="http://schemas.openxmlformats.org/drawingml/2006/picture">
                        <pic:nvPicPr>
                          <pic:cNvPr id="13888" name="Picture 13888"/>
                          <pic:cNvPicPr/>
                        </pic:nvPicPr>
                        <pic:blipFill>
                          <a:blip r:embed="rId507"/>
                          <a:stretch>
                            <a:fillRect/>
                          </a:stretch>
                        </pic:blipFill>
                        <pic:spPr>
                          <a:xfrm>
                            <a:off x="75514" y="38100"/>
                            <a:ext cx="5815965" cy="1429258"/>
                          </a:xfrm>
                          <a:prstGeom prst="rect">
                            <a:avLst/>
                          </a:prstGeom>
                        </pic:spPr>
                      </pic:pic>
                      <wps:wsp>
                        <wps:cNvPr id="13889" name="Shape 13889"/>
                        <wps:cNvSpPr/>
                        <wps:spPr>
                          <a:xfrm>
                            <a:off x="37414" y="0"/>
                            <a:ext cx="5892165" cy="1505458"/>
                          </a:xfrm>
                          <a:custGeom>
                            <a:avLst/>
                            <a:gdLst/>
                            <a:ahLst/>
                            <a:cxnLst/>
                            <a:rect l="0" t="0" r="0" b="0"/>
                            <a:pathLst>
                              <a:path w="5892165" h="1505458">
                                <a:moveTo>
                                  <a:pt x="0" y="1505458"/>
                                </a:moveTo>
                                <a:lnTo>
                                  <a:pt x="5892165" y="1505458"/>
                                </a:lnTo>
                                <a:lnTo>
                                  <a:pt x="5892165" y="0"/>
                                </a:lnTo>
                                <a:lnTo>
                                  <a:pt x="0" y="0"/>
                                </a:lnTo>
                                <a:close/>
                              </a:path>
                            </a:pathLst>
                          </a:custGeom>
                          <a:ln w="76200" cap="flat">
                            <a:miter lim="127000"/>
                          </a:ln>
                        </wps:spPr>
                        <wps:style>
                          <a:lnRef idx="1">
                            <a:srgbClr val="ED7D31"/>
                          </a:lnRef>
                          <a:fillRef idx="0">
                            <a:srgbClr val="000000">
                              <a:alpha val="0"/>
                            </a:srgbClr>
                          </a:fillRef>
                          <a:effectRef idx="0">
                            <a:scrgbClr r="0" g="0" b="0"/>
                          </a:effectRef>
                          <a:fontRef idx="none"/>
                        </wps:style>
                        <wps:bodyPr/>
                      </wps:wsp>
                      <pic:pic xmlns:pic="http://schemas.openxmlformats.org/drawingml/2006/picture">
                        <pic:nvPicPr>
                          <pic:cNvPr id="306507" name="Picture 306507"/>
                          <pic:cNvPicPr/>
                        </pic:nvPicPr>
                        <pic:blipFill>
                          <a:blip r:embed="rId508"/>
                          <a:stretch>
                            <a:fillRect/>
                          </a:stretch>
                        </pic:blipFill>
                        <pic:spPr>
                          <a:xfrm>
                            <a:off x="70307" y="1438656"/>
                            <a:ext cx="1472184" cy="1371600"/>
                          </a:xfrm>
                          <a:prstGeom prst="rect">
                            <a:avLst/>
                          </a:prstGeom>
                        </pic:spPr>
                      </pic:pic>
                      <pic:pic xmlns:pic="http://schemas.openxmlformats.org/drawingml/2006/picture">
                        <pic:nvPicPr>
                          <pic:cNvPr id="13892" name="Picture 13892"/>
                          <pic:cNvPicPr/>
                        </pic:nvPicPr>
                        <pic:blipFill>
                          <a:blip r:embed="rId509"/>
                          <a:stretch>
                            <a:fillRect/>
                          </a:stretch>
                        </pic:blipFill>
                        <pic:spPr>
                          <a:xfrm>
                            <a:off x="75514" y="1441831"/>
                            <a:ext cx="1465453" cy="1367409"/>
                          </a:xfrm>
                          <a:prstGeom prst="rect">
                            <a:avLst/>
                          </a:prstGeom>
                        </pic:spPr>
                      </pic:pic>
                      <wps:wsp>
                        <wps:cNvPr id="13893" name="Shape 13893"/>
                        <wps:cNvSpPr/>
                        <wps:spPr>
                          <a:xfrm>
                            <a:off x="37414" y="1403731"/>
                            <a:ext cx="1541653" cy="1443609"/>
                          </a:xfrm>
                          <a:custGeom>
                            <a:avLst/>
                            <a:gdLst/>
                            <a:ahLst/>
                            <a:cxnLst/>
                            <a:rect l="0" t="0" r="0" b="0"/>
                            <a:pathLst>
                              <a:path w="1541653" h="1443609">
                                <a:moveTo>
                                  <a:pt x="0" y="1443609"/>
                                </a:moveTo>
                                <a:lnTo>
                                  <a:pt x="1541653" y="1443609"/>
                                </a:lnTo>
                                <a:lnTo>
                                  <a:pt x="1541653" y="0"/>
                                </a:lnTo>
                                <a:lnTo>
                                  <a:pt x="0" y="0"/>
                                </a:lnTo>
                                <a:close/>
                              </a:path>
                            </a:pathLst>
                          </a:custGeom>
                          <a:ln w="76200" cap="flat">
                            <a:miter lim="127000"/>
                          </a:ln>
                        </wps:spPr>
                        <wps:style>
                          <a:lnRef idx="1">
                            <a:srgbClr val="ED7D31"/>
                          </a:lnRef>
                          <a:fillRef idx="0">
                            <a:srgbClr val="000000">
                              <a:alpha val="0"/>
                            </a:srgbClr>
                          </a:fillRef>
                          <a:effectRef idx="0">
                            <a:scrgbClr r="0" g="0" b="0"/>
                          </a:effectRef>
                          <a:fontRef idx="none"/>
                        </wps:style>
                        <wps:bodyPr/>
                      </wps:wsp>
                      <pic:pic xmlns:pic="http://schemas.openxmlformats.org/drawingml/2006/picture">
                        <pic:nvPicPr>
                          <pic:cNvPr id="306508" name="Picture 306508"/>
                          <pic:cNvPicPr/>
                        </pic:nvPicPr>
                        <pic:blipFill>
                          <a:blip r:embed="rId510"/>
                          <a:stretch>
                            <a:fillRect/>
                          </a:stretch>
                        </pic:blipFill>
                        <pic:spPr>
                          <a:xfrm>
                            <a:off x="3841699" y="1438656"/>
                            <a:ext cx="2048256" cy="1350264"/>
                          </a:xfrm>
                          <a:prstGeom prst="rect">
                            <a:avLst/>
                          </a:prstGeom>
                        </pic:spPr>
                      </pic:pic>
                      <pic:pic xmlns:pic="http://schemas.openxmlformats.org/drawingml/2006/picture">
                        <pic:nvPicPr>
                          <pic:cNvPr id="13896" name="Picture 13896"/>
                          <pic:cNvPicPr/>
                        </pic:nvPicPr>
                        <pic:blipFill>
                          <a:blip r:embed="rId511"/>
                          <a:stretch>
                            <a:fillRect/>
                          </a:stretch>
                        </pic:blipFill>
                        <pic:spPr>
                          <a:xfrm>
                            <a:off x="3847033" y="1441958"/>
                            <a:ext cx="2044446" cy="1344549"/>
                          </a:xfrm>
                          <a:prstGeom prst="rect">
                            <a:avLst/>
                          </a:prstGeom>
                        </pic:spPr>
                      </pic:pic>
                      <wps:wsp>
                        <wps:cNvPr id="13897" name="Shape 13897"/>
                        <wps:cNvSpPr/>
                        <wps:spPr>
                          <a:xfrm>
                            <a:off x="3808933" y="1403858"/>
                            <a:ext cx="2120646" cy="1420749"/>
                          </a:xfrm>
                          <a:custGeom>
                            <a:avLst/>
                            <a:gdLst/>
                            <a:ahLst/>
                            <a:cxnLst/>
                            <a:rect l="0" t="0" r="0" b="0"/>
                            <a:pathLst>
                              <a:path w="2120646" h="1420749">
                                <a:moveTo>
                                  <a:pt x="0" y="1420749"/>
                                </a:moveTo>
                                <a:lnTo>
                                  <a:pt x="2120646" y="1420749"/>
                                </a:lnTo>
                                <a:lnTo>
                                  <a:pt x="2120646" y="0"/>
                                </a:lnTo>
                                <a:lnTo>
                                  <a:pt x="0" y="0"/>
                                </a:lnTo>
                                <a:close/>
                              </a:path>
                            </a:pathLst>
                          </a:custGeom>
                          <a:ln w="76200" cap="flat">
                            <a:miter lim="127000"/>
                          </a:ln>
                        </wps:spPr>
                        <wps:style>
                          <a:lnRef idx="1">
                            <a:srgbClr val="ED7D31"/>
                          </a:lnRef>
                          <a:fillRef idx="0">
                            <a:srgbClr val="000000">
                              <a:alpha val="0"/>
                            </a:srgbClr>
                          </a:fillRef>
                          <a:effectRef idx="0">
                            <a:scrgbClr r="0" g="0" b="0"/>
                          </a:effectRef>
                          <a:fontRef idx="none"/>
                        </wps:style>
                        <wps:bodyPr/>
                      </wps:wsp>
                      <pic:pic xmlns:pic="http://schemas.openxmlformats.org/drawingml/2006/picture">
                        <pic:nvPicPr>
                          <pic:cNvPr id="306509" name="Picture 306509"/>
                          <pic:cNvPicPr/>
                        </pic:nvPicPr>
                        <pic:blipFill>
                          <a:blip r:embed="rId512"/>
                          <a:stretch>
                            <a:fillRect/>
                          </a:stretch>
                        </pic:blipFill>
                        <pic:spPr>
                          <a:xfrm>
                            <a:off x="1524203" y="1438656"/>
                            <a:ext cx="2353056" cy="1353312"/>
                          </a:xfrm>
                          <a:prstGeom prst="rect">
                            <a:avLst/>
                          </a:prstGeom>
                        </pic:spPr>
                      </pic:pic>
                      <pic:pic xmlns:pic="http://schemas.openxmlformats.org/drawingml/2006/picture">
                        <pic:nvPicPr>
                          <pic:cNvPr id="13900" name="Picture 13900"/>
                          <pic:cNvPicPr/>
                        </pic:nvPicPr>
                        <pic:blipFill>
                          <a:blip r:embed="rId513"/>
                          <a:stretch>
                            <a:fillRect/>
                          </a:stretch>
                        </pic:blipFill>
                        <pic:spPr>
                          <a:xfrm>
                            <a:off x="1530045" y="1441958"/>
                            <a:ext cx="2344039" cy="1350010"/>
                          </a:xfrm>
                          <a:prstGeom prst="rect">
                            <a:avLst/>
                          </a:prstGeom>
                        </pic:spPr>
                      </pic:pic>
                      <wps:wsp>
                        <wps:cNvPr id="13901" name="Shape 13901"/>
                        <wps:cNvSpPr/>
                        <wps:spPr>
                          <a:xfrm>
                            <a:off x="1491945" y="1403858"/>
                            <a:ext cx="2420239" cy="1426210"/>
                          </a:xfrm>
                          <a:custGeom>
                            <a:avLst/>
                            <a:gdLst/>
                            <a:ahLst/>
                            <a:cxnLst/>
                            <a:rect l="0" t="0" r="0" b="0"/>
                            <a:pathLst>
                              <a:path w="2420239" h="1426210">
                                <a:moveTo>
                                  <a:pt x="0" y="1426210"/>
                                </a:moveTo>
                                <a:lnTo>
                                  <a:pt x="2420239" y="1426210"/>
                                </a:lnTo>
                                <a:lnTo>
                                  <a:pt x="2420239" y="0"/>
                                </a:lnTo>
                                <a:lnTo>
                                  <a:pt x="0" y="0"/>
                                </a:lnTo>
                                <a:close/>
                              </a:path>
                            </a:pathLst>
                          </a:custGeom>
                          <a:ln w="76200" cap="flat">
                            <a:miter lim="127000"/>
                          </a:ln>
                        </wps:spPr>
                        <wps:style>
                          <a:lnRef idx="1">
                            <a:srgbClr val="ED7D31"/>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66619" style="width:466.896pt;height:249.756pt;mso-position-horizontal-relative:char;mso-position-vertical-relative:line" coordsize="59295,31719">
                <v:rect id="Rectangle 13834" style="position:absolute;width:421;height:1899;left:0;top:21;" filled="f" stroked="f">
                  <v:textbox inset="0,0,0,0">
                    <w:txbxContent>
                      <w:p>
                        <w:pPr>
                          <w:spacing w:before="0" w:after="160" w:line="259" w:lineRule="auto"/>
                        </w:pPr>
                        <w:r>
                          <w:rPr>
                            <w:rFonts w:cs="Calibri" w:hAnsi="Calibri" w:eastAsia="Calibri" w:ascii="Calibri"/>
                            <w:sz w:val="22"/>
                          </w:rPr>
                          <w:t xml:space="preserve"> </w:t>
                        </w:r>
                      </w:p>
                    </w:txbxContent>
                  </v:textbox>
                </v:rect>
                <v:rect id="Rectangle 13835" style="position:absolute;width:535;height:2415;left:26993;top:2951;" filled="f" stroked="f">
                  <v:textbox inset="0,0,0,0">
                    <w:txbxContent>
                      <w:p>
                        <w:pPr>
                          <w:spacing w:before="0" w:after="160" w:line="259" w:lineRule="auto"/>
                        </w:pPr>
                        <w:r>
                          <w:rPr>
                            <w:rFonts w:cs="Calibri" w:hAnsi="Calibri" w:eastAsia="Calibri" w:ascii="Calibri"/>
                            <w:sz w:val="28"/>
                          </w:rPr>
                          <w:t xml:space="preserve"> </w:t>
                        </w:r>
                      </w:p>
                    </w:txbxContent>
                  </v:textbox>
                </v:rect>
                <v:rect id="Rectangle 13836" style="position:absolute;width:535;height:2415;left:26993;top:6289;" filled="f" stroked="f">
                  <v:textbox inset="0,0,0,0">
                    <w:txbxContent>
                      <w:p>
                        <w:pPr>
                          <w:spacing w:before="0" w:after="160" w:line="259" w:lineRule="auto"/>
                        </w:pPr>
                        <w:r>
                          <w:rPr>
                            <w:rFonts w:cs="Calibri" w:hAnsi="Calibri" w:eastAsia="Calibri" w:ascii="Calibri"/>
                            <w:sz w:val="28"/>
                          </w:rPr>
                          <w:t xml:space="preserve"> </w:t>
                        </w:r>
                      </w:p>
                    </w:txbxContent>
                  </v:textbox>
                </v:rect>
                <v:rect id="Rectangle 13837" style="position:absolute;width:535;height:2415;left:26993;top:9626;" filled="f" stroked="f">
                  <v:textbox inset="0,0,0,0">
                    <w:txbxContent>
                      <w:p>
                        <w:pPr>
                          <w:spacing w:before="0" w:after="160" w:line="259" w:lineRule="auto"/>
                        </w:pPr>
                        <w:r>
                          <w:rPr>
                            <w:rFonts w:cs="Calibri" w:hAnsi="Calibri" w:eastAsia="Calibri" w:ascii="Calibri"/>
                            <w:sz w:val="28"/>
                          </w:rPr>
                          <w:t xml:space="preserve"> </w:t>
                        </w:r>
                      </w:p>
                    </w:txbxContent>
                  </v:textbox>
                </v:rect>
                <v:rect id="Rectangle 13838" style="position:absolute;width:535;height:2415;left:26993;top:12951;" filled="f" stroked="f">
                  <v:textbox inset="0,0,0,0">
                    <w:txbxContent>
                      <w:p>
                        <w:pPr>
                          <w:spacing w:before="0" w:after="160" w:line="259" w:lineRule="auto"/>
                        </w:pPr>
                        <w:r>
                          <w:rPr>
                            <w:rFonts w:cs="Calibri" w:hAnsi="Calibri" w:eastAsia="Calibri" w:ascii="Calibri"/>
                            <w:sz w:val="28"/>
                          </w:rPr>
                          <w:t xml:space="preserve"> </w:t>
                        </w:r>
                      </w:p>
                    </w:txbxContent>
                  </v:textbox>
                </v:rect>
                <v:rect id="Rectangle 13839" style="position:absolute;width:535;height:2415;left:26993;top:16289;" filled="f" stroked="f">
                  <v:textbox inset="0,0,0,0">
                    <w:txbxContent>
                      <w:p>
                        <w:pPr>
                          <w:spacing w:before="0" w:after="160" w:line="259" w:lineRule="auto"/>
                        </w:pPr>
                        <w:r>
                          <w:rPr>
                            <w:rFonts w:cs="Calibri" w:hAnsi="Calibri" w:eastAsia="Calibri" w:ascii="Calibri"/>
                            <w:sz w:val="28"/>
                          </w:rPr>
                          <w:t xml:space="preserve"> </w:t>
                        </w:r>
                      </w:p>
                    </w:txbxContent>
                  </v:textbox>
                </v:rect>
                <v:rect id="Rectangle 13840" style="position:absolute;width:535;height:2415;left:26993;top:19611;" filled="f" stroked="f">
                  <v:textbox inset="0,0,0,0">
                    <w:txbxContent>
                      <w:p>
                        <w:pPr>
                          <w:spacing w:before="0" w:after="160" w:line="259" w:lineRule="auto"/>
                        </w:pPr>
                        <w:r>
                          <w:rPr>
                            <w:rFonts w:cs="Calibri" w:hAnsi="Calibri" w:eastAsia="Calibri" w:ascii="Calibri"/>
                            <w:sz w:val="28"/>
                          </w:rPr>
                          <w:t xml:space="preserve"> </w:t>
                        </w:r>
                      </w:p>
                    </w:txbxContent>
                  </v:textbox>
                </v:rect>
                <v:rect id="Rectangle 13841" style="position:absolute;width:535;height:2415;left:26993;top:22948;" filled="f" stroked="f">
                  <v:textbox inset="0,0,0,0">
                    <w:txbxContent>
                      <w:p>
                        <w:pPr>
                          <w:spacing w:before="0" w:after="160" w:line="259" w:lineRule="auto"/>
                        </w:pPr>
                        <w:r>
                          <w:rPr>
                            <w:rFonts w:cs="Calibri" w:hAnsi="Calibri" w:eastAsia="Calibri" w:ascii="Calibri"/>
                            <w:sz w:val="28"/>
                          </w:rPr>
                          <w:t xml:space="preserve"> </w:t>
                        </w:r>
                      </w:p>
                    </w:txbxContent>
                  </v:textbox>
                </v:rect>
                <v:rect id="Rectangle 13842" style="position:absolute;width:535;height:2415;left:26993;top:26271;" filled="f" stroked="f">
                  <v:textbox inset="0,0,0,0">
                    <w:txbxContent>
                      <w:p>
                        <w:pPr>
                          <w:spacing w:before="0" w:after="160" w:line="259" w:lineRule="auto"/>
                        </w:pPr>
                        <w:r>
                          <w:rPr>
                            <w:rFonts w:cs="Calibri" w:hAnsi="Calibri" w:eastAsia="Calibri" w:ascii="Calibri"/>
                            <w:sz w:val="28"/>
                          </w:rPr>
                          <w:t xml:space="preserve"> </w:t>
                        </w:r>
                      </w:p>
                    </w:txbxContent>
                  </v:textbox>
                </v:rect>
                <v:rect id="Rectangle 13843" style="position:absolute;width:21676;height:2745;left:18839;top:29654;" filled="f" stroked="f">
                  <v:textbox inset="0,0,0,0">
                    <w:txbxContent>
                      <w:p>
                        <w:pPr>
                          <w:spacing w:before="0" w:after="160" w:line="259" w:lineRule="auto"/>
                        </w:pPr>
                        <w:r>
                          <w:rPr>
                            <w:rFonts w:cs="Calibri" w:hAnsi="Calibri" w:eastAsia="Calibri" w:ascii="Calibri"/>
                            <w:color w:val="2f5496"/>
                            <w:sz w:val="32"/>
                          </w:rPr>
                          <w:t xml:space="preserve">Concentrador (Hub)</w:t>
                        </w:r>
                      </w:p>
                    </w:txbxContent>
                  </v:textbox>
                </v:rect>
                <v:rect id="Rectangle 13844" style="position:absolute;width:535;height:2415;left:35149;top:29837;" filled="f" stroked="f">
                  <v:textbox inset="0,0,0,0">
                    <w:txbxContent>
                      <w:p>
                        <w:pPr>
                          <w:spacing w:before="0" w:after="160" w:line="259" w:lineRule="auto"/>
                        </w:pPr>
                        <w:r>
                          <w:rPr>
                            <w:rFonts w:cs="Calibri" w:hAnsi="Calibri" w:eastAsia="Calibri" w:ascii="Calibri"/>
                            <w:b w:val="1"/>
                            <w:i w:val="1"/>
                            <w:sz w:val="28"/>
                          </w:rPr>
                          <w:t xml:space="preserve"> </w:t>
                        </w:r>
                      </w:p>
                    </w:txbxContent>
                  </v:textbox>
                </v:rect>
                <v:shape id="Picture 306506" style="position:absolute;width:58247;height:14356;left:703;top:314;" filled="f">
                  <v:imagedata r:id="rId514"/>
                </v:shape>
                <v:shape id="Picture 13888" style="position:absolute;width:58159;height:14292;left:755;top:381;" filled="f">
                  <v:imagedata r:id="rId515"/>
                </v:shape>
                <v:shape id="Shape 13889" style="position:absolute;width:58921;height:15054;left:374;top:0;" coordsize="5892165,1505458" path="m0,1505458l5892165,1505458l5892165,0l0,0x">
                  <v:stroke weight="6pt" endcap="flat" joinstyle="miter" miterlimit="10" on="true" color="#ed7d31"/>
                  <v:fill on="false" color="#000000" opacity="0"/>
                </v:shape>
                <v:shape id="Picture 306507" style="position:absolute;width:14721;height:13716;left:703;top:14386;" filled="f">
                  <v:imagedata r:id="rId516"/>
                </v:shape>
                <v:shape id="Picture 13892" style="position:absolute;width:14654;height:13674;left:755;top:14418;" filled="f">
                  <v:imagedata r:id="rId517"/>
                </v:shape>
                <v:shape id="Shape 13893" style="position:absolute;width:15416;height:14436;left:374;top:14037;" coordsize="1541653,1443609" path="m0,1443609l1541653,1443609l1541653,0l0,0x">
                  <v:stroke weight="6pt" endcap="flat" joinstyle="miter" miterlimit="10" on="true" color="#ed7d31"/>
                  <v:fill on="false" color="#000000" opacity="0"/>
                </v:shape>
                <v:shape id="Picture 306508" style="position:absolute;width:20482;height:13502;left:38416;top:14386;" filled="f">
                  <v:imagedata r:id="rId518"/>
                </v:shape>
                <v:shape id="Picture 13896" style="position:absolute;width:20444;height:13445;left:38470;top:14419;" filled="f">
                  <v:imagedata r:id="rId519"/>
                </v:shape>
                <v:shape id="Shape 13897" style="position:absolute;width:21206;height:14207;left:38089;top:14038;" coordsize="2120646,1420749" path="m0,1420749l2120646,1420749l2120646,0l0,0x">
                  <v:stroke weight="6pt" endcap="flat" joinstyle="miter" miterlimit="10" on="true" color="#ed7d31"/>
                  <v:fill on="false" color="#000000" opacity="0"/>
                </v:shape>
                <v:shape id="Picture 306509" style="position:absolute;width:23530;height:13533;left:15242;top:14386;" filled="f">
                  <v:imagedata r:id="rId520"/>
                </v:shape>
                <v:shape id="Picture 13900" style="position:absolute;width:23440;height:13500;left:15300;top:14419;" filled="f">
                  <v:imagedata r:id="rId521"/>
                </v:shape>
                <v:shape id="Shape 13901" style="position:absolute;width:24202;height:14262;left:14919;top:14038;" coordsize="2420239,1426210" path="m0,1426210l2420239,1426210l2420239,0l0,0x">
                  <v:stroke weight="6pt" endcap="flat" joinstyle="miter" miterlimit="10" on="true" color="#ed7d31"/>
                  <v:fill on="false" color="#000000" opacity="0"/>
                </v:shape>
              </v:group>
            </w:pict>
          </mc:Fallback>
        </mc:AlternateContent>
      </w:r>
    </w:p>
    <w:p w14:paraId="178AB617" w14:textId="77777777" w:rsidR="00A97412" w:rsidRDefault="00000000">
      <w:pPr>
        <w:numPr>
          <w:ilvl w:val="3"/>
          <w:numId w:val="46"/>
        </w:numPr>
        <w:spacing w:after="8" w:line="266" w:lineRule="auto"/>
        <w:ind w:right="44" w:hanging="360"/>
      </w:pPr>
      <w:r>
        <w:t xml:space="preserve">Elemento Activo </w:t>
      </w:r>
      <w:r>
        <w:rPr>
          <w:rFonts w:ascii="Wingdings 3" w:eastAsia="Wingdings 3" w:hAnsi="Wingdings 3" w:cs="Wingdings 3"/>
        </w:rPr>
        <w:t></w:t>
      </w:r>
      <w:r>
        <w:t xml:space="preserve"> Repetidor </w:t>
      </w:r>
      <w:proofErr w:type="spellStart"/>
      <w:r>
        <w:t>Multipuerto</w:t>
      </w:r>
      <w:proofErr w:type="spellEnd"/>
      <w:r>
        <w:t xml:space="preserve">. </w:t>
      </w:r>
    </w:p>
    <w:p w14:paraId="3F784674" w14:textId="77777777" w:rsidR="00A97412" w:rsidRDefault="00000000">
      <w:pPr>
        <w:numPr>
          <w:ilvl w:val="3"/>
          <w:numId w:val="46"/>
        </w:numPr>
        <w:spacing w:after="13" w:line="266" w:lineRule="auto"/>
        <w:ind w:right="44" w:hanging="360"/>
      </w:pPr>
      <w:r>
        <w:t xml:space="preserve">Difusión. </w:t>
      </w:r>
    </w:p>
    <w:p w14:paraId="0433AF87" w14:textId="77777777" w:rsidR="00A97412" w:rsidRDefault="00000000">
      <w:pPr>
        <w:numPr>
          <w:ilvl w:val="3"/>
          <w:numId w:val="46"/>
        </w:numPr>
        <w:spacing w:after="8" w:line="266" w:lineRule="auto"/>
        <w:ind w:right="44" w:hanging="360"/>
      </w:pPr>
      <w:r>
        <w:t xml:space="preserve">Pueden ser de control centralizado o distribuido. </w:t>
      </w:r>
    </w:p>
    <w:p w14:paraId="4DE18A49" w14:textId="77777777" w:rsidR="00A97412" w:rsidRDefault="00000000">
      <w:pPr>
        <w:numPr>
          <w:ilvl w:val="3"/>
          <w:numId w:val="46"/>
        </w:numPr>
        <w:spacing w:after="8" w:line="266" w:lineRule="auto"/>
        <w:ind w:right="44" w:hanging="360"/>
      </w:pPr>
      <w:r>
        <w:t xml:space="preserve">Son aparatos que permiten el uso del canal en forma dinámica.  </w:t>
      </w:r>
    </w:p>
    <w:p w14:paraId="6082EDDB" w14:textId="77777777" w:rsidR="00A97412" w:rsidRDefault="00000000">
      <w:pPr>
        <w:numPr>
          <w:ilvl w:val="3"/>
          <w:numId w:val="46"/>
        </w:numPr>
        <w:spacing w:after="37" w:line="266" w:lineRule="auto"/>
        <w:ind w:right="44" w:hanging="360"/>
      </w:pPr>
      <w:r>
        <w:t xml:space="preserve">Tienen la posibilidad de entregar el canal bajo ¨Escrutinio¨ dando la señal de libre u ocupado. </w:t>
      </w:r>
    </w:p>
    <w:p w14:paraId="19EBD483" w14:textId="77777777" w:rsidR="00A97412" w:rsidRDefault="00000000">
      <w:pPr>
        <w:numPr>
          <w:ilvl w:val="3"/>
          <w:numId w:val="46"/>
        </w:numPr>
        <w:spacing w:after="298" w:line="266" w:lineRule="auto"/>
        <w:ind w:right="44" w:hanging="360"/>
      </w:pPr>
      <w:r>
        <w:t xml:space="preserve">Aceleran la velocidad de los canales de datos compartidos.   </w:t>
      </w:r>
    </w:p>
    <w:p w14:paraId="074452ED" w14:textId="77777777" w:rsidR="00A97412" w:rsidRDefault="00000000">
      <w:pPr>
        <w:spacing w:after="1" w:line="258" w:lineRule="auto"/>
        <w:ind w:left="699" w:right="689" w:hanging="10"/>
        <w:jc w:val="center"/>
      </w:pPr>
      <w:r>
        <w:rPr>
          <w:color w:val="2F5496"/>
          <w:sz w:val="32"/>
        </w:rPr>
        <w:t>Concentrador (</w:t>
      </w:r>
      <w:proofErr w:type="gramStart"/>
      <w:r>
        <w:rPr>
          <w:color w:val="2F5496"/>
          <w:sz w:val="32"/>
        </w:rPr>
        <w:t>Hub</w:t>
      </w:r>
      <w:proofErr w:type="gramEnd"/>
      <w:r>
        <w:rPr>
          <w:color w:val="2F5496"/>
          <w:sz w:val="32"/>
        </w:rPr>
        <w:t xml:space="preserve">). Tareas </w:t>
      </w:r>
    </w:p>
    <w:p w14:paraId="632DFD73" w14:textId="77777777" w:rsidR="00A97412" w:rsidRDefault="00000000">
      <w:pPr>
        <w:numPr>
          <w:ilvl w:val="3"/>
          <w:numId w:val="46"/>
        </w:numPr>
        <w:spacing w:after="8" w:line="266" w:lineRule="auto"/>
        <w:ind w:right="44" w:hanging="360"/>
      </w:pPr>
      <w:r>
        <w:t xml:space="preserve">Sondeo de terminales </w:t>
      </w:r>
    </w:p>
    <w:p w14:paraId="76611D2F" w14:textId="77777777" w:rsidR="00A97412" w:rsidRDefault="00000000">
      <w:pPr>
        <w:numPr>
          <w:ilvl w:val="3"/>
          <w:numId w:val="46"/>
        </w:numPr>
        <w:spacing w:after="153" w:line="266" w:lineRule="auto"/>
        <w:ind w:right="44" w:hanging="360"/>
      </w:pPr>
      <w:r>
        <w:t xml:space="preserve">Diagnósticos </w:t>
      </w:r>
    </w:p>
    <w:p w14:paraId="06A9904F" w14:textId="77777777" w:rsidR="00A97412" w:rsidRDefault="00000000">
      <w:pPr>
        <w:numPr>
          <w:ilvl w:val="3"/>
          <w:numId w:val="46"/>
        </w:numPr>
        <w:spacing w:after="12" w:line="266" w:lineRule="auto"/>
        <w:ind w:right="44" w:hanging="360"/>
      </w:pPr>
      <w:r>
        <w:t xml:space="preserve">Control de Errores </w:t>
      </w:r>
    </w:p>
    <w:p w14:paraId="3211E078" w14:textId="77777777" w:rsidR="00A97412" w:rsidRDefault="00000000">
      <w:pPr>
        <w:numPr>
          <w:ilvl w:val="3"/>
          <w:numId w:val="46"/>
        </w:numPr>
        <w:spacing w:after="9" w:line="266" w:lineRule="auto"/>
        <w:ind w:right="44" w:hanging="360"/>
      </w:pPr>
      <w:r>
        <w:t xml:space="preserve">Conversión de Velocidades </w:t>
      </w:r>
    </w:p>
    <w:p w14:paraId="72DD3727" w14:textId="77777777" w:rsidR="00A97412" w:rsidRDefault="00000000">
      <w:pPr>
        <w:numPr>
          <w:ilvl w:val="3"/>
          <w:numId w:val="46"/>
        </w:numPr>
        <w:spacing w:after="9" w:line="266" w:lineRule="auto"/>
        <w:ind w:right="44" w:hanging="360"/>
      </w:pPr>
      <w:r>
        <w:t xml:space="preserve">Compactación de datos </w:t>
      </w:r>
    </w:p>
    <w:p w14:paraId="2B99D206" w14:textId="77777777" w:rsidR="00A97412" w:rsidRDefault="00000000">
      <w:pPr>
        <w:numPr>
          <w:ilvl w:val="3"/>
          <w:numId w:val="46"/>
        </w:numPr>
        <w:spacing w:after="9" w:line="266" w:lineRule="auto"/>
        <w:ind w:right="44" w:hanging="360"/>
      </w:pPr>
      <w:r>
        <w:t xml:space="preserve">Conversión de Protocolos/Códigos </w:t>
      </w:r>
    </w:p>
    <w:p w14:paraId="471AF796" w14:textId="77777777" w:rsidR="00A97412" w:rsidRDefault="00000000">
      <w:pPr>
        <w:numPr>
          <w:ilvl w:val="3"/>
          <w:numId w:val="46"/>
        </w:numPr>
        <w:spacing w:after="11" w:line="266" w:lineRule="auto"/>
        <w:ind w:right="44" w:hanging="360"/>
      </w:pPr>
      <w:r>
        <w:t xml:space="preserve">Conversión de Formato de Mensajes </w:t>
      </w:r>
    </w:p>
    <w:p w14:paraId="7099134D" w14:textId="77777777" w:rsidR="00A97412" w:rsidRDefault="00000000">
      <w:pPr>
        <w:numPr>
          <w:ilvl w:val="3"/>
          <w:numId w:val="46"/>
        </w:numPr>
        <w:spacing w:after="298" w:line="266" w:lineRule="auto"/>
        <w:ind w:right="44" w:hanging="360"/>
      </w:pPr>
      <w:r>
        <w:t xml:space="preserve">Capacidad de Almacenamiento limitada (almacena/retransmite) </w:t>
      </w:r>
    </w:p>
    <w:p w14:paraId="3B865AB2" w14:textId="77777777" w:rsidR="00A97412" w:rsidRDefault="00000000">
      <w:pPr>
        <w:spacing w:after="1" w:line="258" w:lineRule="auto"/>
        <w:ind w:left="699" w:right="692" w:hanging="10"/>
        <w:jc w:val="center"/>
      </w:pPr>
      <w:r>
        <w:rPr>
          <w:color w:val="2F5496"/>
          <w:sz w:val="32"/>
        </w:rPr>
        <w:lastRenderedPageBreak/>
        <w:t xml:space="preserve">HARDWARE DE TELECOMUNICACIONES. Concentradores </w:t>
      </w:r>
    </w:p>
    <w:p w14:paraId="2C5243E5" w14:textId="77777777" w:rsidR="00A97412" w:rsidRDefault="00000000">
      <w:pPr>
        <w:spacing w:after="0" w:line="266" w:lineRule="auto"/>
        <w:ind w:left="990" w:right="903" w:hanging="8"/>
      </w:pPr>
      <w:r>
        <w:t xml:space="preserve">El concentrador adjudica </w:t>
      </w:r>
      <w:proofErr w:type="gramStart"/>
      <w:r>
        <w:t>la  salida</w:t>
      </w:r>
      <w:proofErr w:type="gramEnd"/>
      <w:r>
        <w:t xml:space="preserve"> a un canal  de  entrada solamente cuando el canal de entrada transmite realmente. </w:t>
      </w:r>
    </w:p>
    <w:p w14:paraId="6B036AE0" w14:textId="77777777" w:rsidR="00A97412" w:rsidRDefault="00000000">
      <w:pPr>
        <w:spacing w:after="153" w:line="266" w:lineRule="auto"/>
        <w:ind w:left="990" w:right="333" w:hanging="8"/>
      </w:pPr>
      <w:r>
        <w:t xml:space="preserve">Así se pueden </w:t>
      </w:r>
      <w:proofErr w:type="gramStart"/>
      <w:r>
        <w:t>suprimir  los</w:t>
      </w:r>
      <w:proofErr w:type="gramEnd"/>
      <w:r>
        <w:t xml:space="preserve">  silencios , que a menudo son abundantes en aplicaciones teleinformáticas. </w:t>
      </w:r>
    </w:p>
    <w:p w14:paraId="7D280689" w14:textId="77777777" w:rsidR="00A97412" w:rsidRDefault="00000000">
      <w:pPr>
        <w:spacing w:after="203" w:line="258" w:lineRule="auto"/>
        <w:ind w:left="977" w:right="1130" w:hanging="10"/>
      </w:pPr>
      <w:r>
        <w:rPr>
          <w:b/>
        </w:rPr>
        <w:t xml:space="preserve">Diferencia sustancial con el multiplexor  </w:t>
      </w:r>
    </w:p>
    <w:p w14:paraId="038FBD05" w14:textId="77777777" w:rsidR="00A97412" w:rsidRDefault="00000000">
      <w:pPr>
        <w:numPr>
          <w:ilvl w:val="3"/>
          <w:numId w:val="46"/>
        </w:numPr>
        <w:spacing w:after="35" w:line="266" w:lineRule="auto"/>
        <w:ind w:right="44" w:hanging="360"/>
      </w:pPr>
      <w:r>
        <w:t xml:space="preserve">Para el caso de que todos los canales entrantes están simultáneamente </w:t>
      </w:r>
      <w:proofErr w:type="gramStart"/>
      <w:r>
        <w:t>activos,  el</w:t>
      </w:r>
      <w:proofErr w:type="gramEnd"/>
      <w:r>
        <w:t xml:space="preserve"> tráfico total no podrá ser cursado sobre los soportes de salida.  </w:t>
      </w:r>
    </w:p>
    <w:p w14:paraId="3C53170C" w14:textId="77777777" w:rsidR="00A97412" w:rsidRDefault="00000000">
      <w:pPr>
        <w:numPr>
          <w:ilvl w:val="3"/>
          <w:numId w:val="46"/>
        </w:numPr>
        <w:spacing w:after="325" w:line="266" w:lineRule="auto"/>
        <w:ind w:right="44" w:hanging="360"/>
      </w:pPr>
      <w:r>
        <w:t xml:space="preserve">El concentrador </w:t>
      </w:r>
      <w:proofErr w:type="gramStart"/>
      <w:r>
        <w:t>debe  o</w:t>
      </w:r>
      <w:proofErr w:type="gramEnd"/>
      <w:r>
        <w:t xml:space="preserve">  bien  almacenar una parte de  la  información para retransmitirla luego , o bien Bloquear  el tráfico de uno o varios canales entrantes. </w:t>
      </w:r>
    </w:p>
    <w:p w14:paraId="5AA803F8" w14:textId="77777777" w:rsidR="00A97412" w:rsidRDefault="00000000">
      <w:pPr>
        <w:spacing w:after="1" w:line="258" w:lineRule="auto"/>
        <w:ind w:left="699" w:right="689" w:hanging="10"/>
        <w:jc w:val="center"/>
      </w:pPr>
      <w:r>
        <w:rPr>
          <w:color w:val="2F5496"/>
          <w:sz w:val="32"/>
        </w:rPr>
        <w:t xml:space="preserve">Amplificador – Repetidor </w:t>
      </w:r>
    </w:p>
    <w:p w14:paraId="7AAD2E69" w14:textId="77777777" w:rsidR="00A97412" w:rsidRDefault="00000000">
      <w:pPr>
        <w:numPr>
          <w:ilvl w:val="3"/>
          <w:numId w:val="46"/>
        </w:numPr>
        <w:spacing w:after="11" w:line="266" w:lineRule="auto"/>
        <w:ind w:right="44" w:hanging="360"/>
      </w:pPr>
      <w:r>
        <w:t xml:space="preserve">Dispositivo de Hardware que se utiliza para extender una LAN. </w:t>
      </w:r>
    </w:p>
    <w:p w14:paraId="60DA72DF" w14:textId="77777777" w:rsidR="00A97412" w:rsidRDefault="00000000">
      <w:pPr>
        <w:numPr>
          <w:ilvl w:val="3"/>
          <w:numId w:val="46"/>
        </w:numPr>
        <w:spacing w:after="35" w:line="266" w:lineRule="auto"/>
        <w:ind w:right="44" w:hanging="360"/>
      </w:pPr>
      <w:r>
        <w:t xml:space="preserve">Es un amplificador que conecta dos segmentos de cable regenerando la señal para que llegue a mayor distancia. </w:t>
      </w:r>
    </w:p>
    <w:p w14:paraId="3775B140" w14:textId="77777777" w:rsidR="00A97412" w:rsidRDefault="00000000">
      <w:pPr>
        <w:numPr>
          <w:ilvl w:val="3"/>
          <w:numId w:val="46"/>
        </w:numPr>
        <w:spacing w:after="9" w:line="266" w:lineRule="auto"/>
        <w:ind w:right="44" w:hanging="360"/>
      </w:pPr>
      <w:r>
        <w:t xml:space="preserve">Permite la comunicación entre corresponsales (Ignorando que existe un repetidor) </w:t>
      </w:r>
    </w:p>
    <w:p w14:paraId="391DAEBB" w14:textId="77777777" w:rsidR="00A97412" w:rsidRDefault="00000000">
      <w:pPr>
        <w:numPr>
          <w:ilvl w:val="3"/>
          <w:numId w:val="46"/>
        </w:numPr>
        <w:spacing w:after="26" w:line="266" w:lineRule="auto"/>
        <w:ind w:right="44" w:hanging="360"/>
      </w:pPr>
      <w:r>
        <w:t xml:space="preserve">Propaga copias de transmisiones </w:t>
      </w:r>
      <w:proofErr w:type="gramStart"/>
      <w:r>
        <w:t>válidas  y</w:t>
      </w:r>
      <w:proofErr w:type="gramEnd"/>
      <w:r>
        <w:t xml:space="preserve"> otras señales (Colisiones e interferencias)  </w:t>
      </w:r>
    </w:p>
    <w:p w14:paraId="42C5048A" w14:textId="77777777" w:rsidR="00A97412" w:rsidRDefault="00000000">
      <w:pPr>
        <w:spacing w:after="30"/>
        <w:ind w:left="982"/>
      </w:pPr>
      <w:r>
        <w:rPr>
          <w:noProof/>
        </w:rPr>
        <mc:AlternateContent>
          <mc:Choice Requires="wpg">
            <w:drawing>
              <wp:inline distT="0" distB="0" distL="0" distR="0" wp14:anchorId="4B537504" wp14:editId="5BBCF125">
                <wp:extent cx="5440795" cy="2905887"/>
                <wp:effectExtent l="0" t="0" r="0" b="0"/>
                <wp:docPr id="267122" name="Group 267122"/>
                <wp:cNvGraphicFramePr/>
                <a:graphic xmlns:a="http://schemas.openxmlformats.org/drawingml/2006/main">
                  <a:graphicData uri="http://schemas.microsoft.com/office/word/2010/wordprocessingGroup">
                    <wpg:wgp>
                      <wpg:cNvGrpSpPr/>
                      <wpg:grpSpPr>
                        <a:xfrm>
                          <a:off x="0" y="0"/>
                          <a:ext cx="5440795" cy="2905887"/>
                          <a:chOff x="0" y="0"/>
                          <a:chExt cx="5440795" cy="2905887"/>
                        </a:xfrm>
                      </wpg:grpSpPr>
                      <wps:wsp>
                        <wps:cNvPr id="13985" name="Rectangle 13985"/>
                        <wps:cNvSpPr/>
                        <wps:spPr>
                          <a:xfrm>
                            <a:off x="1714830" y="0"/>
                            <a:ext cx="2618434" cy="274582"/>
                          </a:xfrm>
                          <a:prstGeom prst="rect">
                            <a:avLst/>
                          </a:prstGeom>
                          <a:ln>
                            <a:noFill/>
                          </a:ln>
                        </wps:spPr>
                        <wps:txbx>
                          <w:txbxContent>
                            <w:p w14:paraId="5ACDB106" w14:textId="77777777" w:rsidR="00A97412" w:rsidRDefault="00000000">
                              <w:r>
                                <w:rPr>
                                  <w:color w:val="2F5496"/>
                                  <w:sz w:val="32"/>
                                </w:rPr>
                                <w:t>Repetidores/</w:t>
                              </w:r>
                              <w:proofErr w:type="spellStart"/>
                              <w:r>
                                <w:rPr>
                                  <w:color w:val="2F5496"/>
                                  <w:sz w:val="32"/>
                                </w:rPr>
                                <w:t>Lan</w:t>
                              </w:r>
                              <w:proofErr w:type="spellEnd"/>
                              <w:r>
                                <w:rPr>
                                  <w:color w:val="2F5496"/>
                                  <w:sz w:val="32"/>
                                </w:rPr>
                                <w:t xml:space="preserve"> Drivers</w:t>
                              </w:r>
                            </w:p>
                          </w:txbxContent>
                        </wps:txbx>
                        <wps:bodyPr horzOverflow="overflow" vert="horz" lIns="0" tIns="0" rIns="0" bIns="0" rtlCol="0">
                          <a:noAutofit/>
                        </wps:bodyPr>
                      </wps:wsp>
                      <wps:wsp>
                        <wps:cNvPr id="13986" name="Rectangle 13986"/>
                        <wps:cNvSpPr/>
                        <wps:spPr>
                          <a:xfrm>
                            <a:off x="3684092" y="0"/>
                            <a:ext cx="60925" cy="274582"/>
                          </a:xfrm>
                          <a:prstGeom prst="rect">
                            <a:avLst/>
                          </a:prstGeom>
                          <a:ln>
                            <a:noFill/>
                          </a:ln>
                        </wps:spPr>
                        <wps:txbx>
                          <w:txbxContent>
                            <w:p w14:paraId="3245E423" w14:textId="77777777" w:rsidR="00A97412" w:rsidRDefault="00000000">
                              <w:r>
                                <w:rPr>
                                  <w:color w:val="2F5496"/>
                                  <w:sz w:val="32"/>
                                </w:rPr>
                                <w:t xml:space="preserve"> </w:t>
                              </w:r>
                            </w:p>
                          </w:txbxContent>
                        </wps:txbx>
                        <wps:bodyPr horzOverflow="overflow" vert="horz" lIns="0" tIns="0" rIns="0" bIns="0" rtlCol="0">
                          <a:noAutofit/>
                        </wps:bodyPr>
                      </wps:wsp>
                      <wps:wsp>
                        <wps:cNvPr id="13987" name="Rectangle 13987"/>
                        <wps:cNvSpPr/>
                        <wps:spPr>
                          <a:xfrm>
                            <a:off x="0" y="260604"/>
                            <a:ext cx="53596" cy="241550"/>
                          </a:xfrm>
                          <a:prstGeom prst="rect">
                            <a:avLst/>
                          </a:prstGeom>
                          <a:ln>
                            <a:noFill/>
                          </a:ln>
                        </wps:spPr>
                        <wps:txbx>
                          <w:txbxContent>
                            <w:p w14:paraId="4AD57F29" w14:textId="77777777" w:rsidR="00A97412" w:rsidRDefault="00000000">
                              <w:r>
                                <w:rPr>
                                  <w:sz w:val="28"/>
                                </w:rPr>
                                <w:t xml:space="preserve"> </w:t>
                              </w:r>
                            </w:p>
                          </w:txbxContent>
                        </wps:txbx>
                        <wps:bodyPr horzOverflow="overflow" vert="horz" lIns="0" tIns="0" rIns="0" bIns="0" rtlCol="0">
                          <a:noAutofit/>
                        </wps:bodyPr>
                      </wps:wsp>
                      <wps:wsp>
                        <wps:cNvPr id="13988" name="Rectangle 13988"/>
                        <wps:cNvSpPr/>
                        <wps:spPr>
                          <a:xfrm>
                            <a:off x="0" y="592836"/>
                            <a:ext cx="53596" cy="241550"/>
                          </a:xfrm>
                          <a:prstGeom prst="rect">
                            <a:avLst/>
                          </a:prstGeom>
                          <a:ln>
                            <a:noFill/>
                          </a:ln>
                        </wps:spPr>
                        <wps:txbx>
                          <w:txbxContent>
                            <w:p w14:paraId="62F648AD" w14:textId="77777777" w:rsidR="00A97412" w:rsidRDefault="00000000">
                              <w:r>
                                <w:rPr>
                                  <w:sz w:val="28"/>
                                </w:rPr>
                                <w:t xml:space="preserve"> </w:t>
                              </w:r>
                            </w:p>
                          </w:txbxContent>
                        </wps:txbx>
                        <wps:bodyPr horzOverflow="overflow" vert="horz" lIns="0" tIns="0" rIns="0" bIns="0" rtlCol="0">
                          <a:noAutofit/>
                        </wps:bodyPr>
                      </wps:wsp>
                      <wps:wsp>
                        <wps:cNvPr id="13989" name="Rectangle 13989"/>
                        <wps:cNvSpPr/>
                        <wps:spPr>
                          <a:xfrm>
                            <a:off x="0" y="926592"/>
                            <a:ext cx="53596" cy="241550"/>
                          </a:xfrm>
                          <a:prstGeom prst="rect">
                            <a:avLst/>
                          </a:prstGeom>
                          <a:ln>
                            <a:noFill/>
                          </a:ln>
                        </wps:spPr>
                        <wps:txbx>
                          <w:txbxContent>
                            <w:p w14:paraId="7A4F8EC7" w14:textId="77777777" w:rsidR="00A97412" w:rsidRDefault="00000000">
                              <w:r>
                                <w:rPr>
                                  <w:sz w:val="28"/>
                                </w:rPr>
                                <w:t xml:space="preserve"> </w:t>
                              </w:r>
                            </w:p>
                          </w:txbxContent>
                        </wps:txbx>
                        <wps:bodyPr horzOverflow="overflow" vert="horz" lIns="0" tIns="0" rIns="0" bIns="0" rtlCol="0">
                          <a:noAutofit/>
                        </wps:bodyPr>
                      </wps:wsp>
                      <wps:wsp>
                        <wps:cNvPr id="13990" name="Rectangle 13990"/>
                        <wps:cNvSpPr/>
                        <wps:spPr>
                          <a:xfrm>
                            <a:off x="0" y="1258825"/>
                            <a:ext cx="53596" cy="241549"/>
                          </a:xfrm>
                          <a:prstGeom prst="rect">
                            <a:avLst/>
                          </a:prstGeom>
                          <a:ln>
                            <a:noFill/>
                          </a:ln>
                        </wps:spPr>
                        <wps:txbx>
                          <w:txbxContent>
                            <w:p w14:paraId="077D8C0C" w14:textId="77777777" w:rsidR="00A97412" w:rsidRDefault="00000000">
                              <w:r>
                                <w:rPr>
                                  <w:sz w:val="28"/>
                                </w:rPr>
                                <w:t xml:space="preserve"> </w:t>
                              </w:r>
                            </w:p>
                          </w:txbxContent>
                        </wps:txbx>
                        <wps:bodyPr horzOverflow="overflow" vert="horz" lIns="0" tIns="0" rIns="0" bIns="0" rtlCol="0">
                          <a:noAutofit/>
                        </wps:bodyPr>
                      </wps:wsp>
                      <wps:wsp>
                        <wps:cNvPr id="13991" name="Rectangle 13991"/>
                        <wps:cNvSpPr/>
                        <wps:spPr>
                          <a:xfrm>
                            <a:off x="0" y="1592580"/>
                            <a:ext cx="53596" cy="241549"/>
                          </a:xfrm>
                          <a:prstGeom prst="rect">
                            <a:avLst/>
                          </a:prstGeom>
                          <a:ln>
                            <a:noFill/>
                          </a:ln>
                        </wps:spPr>
                        <wps:txbx>
                          <w:txbxContent>
                            <w:p w14:paraId="1D50C5DF" w14:textId="77777777" w:rsidR="00A97412" w:rsidRDefault="00000000">
                              <w:r>
                                <w:rPr>
                                  <w:sz w:val="28"/>
                                </w:rPr>
                                <w:t xml:space="preserve"> </w:t>
                              </w:r>
                            </w:p>
                          </w:txbxContent>
                        </wps:txbx>
                        <wps:bodyPr horzOverflow="overflow" vert="horz" lIns="0" tIns="0" rIns="0" bIns="0" rtlCol="0">
                          <a:noAutofit/>
                        </wps:bodyPr>
                      </wps:wsp>
                      <wps:wsp>
                        <wps:cNvPr id="13992" name="Rectangle 13992"/>
                        <wps:cNvSpPr/>
                        <wps:spPr>
                          <a:xfrm>
                            <a:off x="0" y="1926717"/>
                            <a:ext cx="53596" cy="241549"/>
                          </a:xfrm>
                          <a:prstGeom prst="rect">
                            <a:avLst/>
                          </a:prstGeom>
                          <a:ln>
                            <a:noFill/>
                          </a:ln>
                        </wps:spPr>
                        <wps:txbx>
                          <w:txbxContent>
                            <w:p w14:paraId="77777A51" w14:textId="77777777" w:rsidR="00A97412" w:rsidRDefault="00000000">
                              <w:r>
                                <w:rPr>
                                  <w:sz w:val="28"/>
                                </w:rPr>
                                <w:t xml:space="preserve"> </w:t>
                              </w:r>
                            </w:p>
                          </w:txbxContent>
                        </wps:txbx>
                        <wps:bodyPr horzOverflow="overflow" vert="horz" lIns="0" tIns="0" rIns="0" bIns="0" rtlCol="0">
                          <a:noAutofit/>
                        </wps:bodyPr>
                      </wps:wsp>
                      <wps:wsp>
                        <wps:cNvPr id="13993" name="Rectangle 13993"/>
                        <wps:cNvSpPr/>
                        <wps:spPr>
                          <a:xfrm>
                            <a:off x="0" y="2258949"/>
                            <a:ext cx="53596" cy="241550"/>
                          </a:xfrm>
                          <a:prstGeom prst="rect">
                            <a:avLst/>
                          </a:prstGeom>
                          <a:ln>
                            <a:noFill/>
                          </a:ln>
                        </wps:spPr>
                        <wps:txbx>
                          <w:txbxContent>
                            <w:p w14:paraId="342BCC53" w14:textId="77777777" w:rsidR="00A97412" w:rsidRDefault="00000000">
                              <w:r>
                                <w:rPr>
                                  <w:b/>
                                  <w:i/>
                                  <w:sz w:val="28"/>
                                </w:rPr>
                                <w:t xml:space="preserve"> </w:t>
                              </w:r>
                            </w:p>
                          </w:txbxContent>
                        </wps:txbx>
                        <wps:bodyPr horzOverflow="overflow" vert="horz" lIns="0" tIns="0" rIns="0" bIns="0" rtlCol="0">
                          <a:noAutofit/>
                        </wps:bodyPr>
                      </wps:wsp>
                      <wps:wsp>
                        <wps:cNvPr id="13994" name="Rectangle 13994"/>
                        <wps:cNvSpPr/>
                        <wps:spPr>
                          <a:xfrm>
                            <a:off x="5400497" y="2592705"/>
                            <a:ext cx="53596" cy="241549"/>
                          </a:xfrm>
                          <a:prstGeom prst="rect">
                            <a:avLst/>
                          </a:prstGeom>
                          <a:ln>
                            <a:noFill/>
                          </a:ln>
                        </wps:spPr>
                        <wps:txbx>
                          <w:txbxContent>
                            <w:p w14:paraId="3445F24D" w14:textId="77777777" w:rsidR="00A97412" w:rsidRDefault="00000000">
                              <w:r>
                                <w:rPr>
                                  <w:sz w:val="28"/>
                                </w:rPr>
                                <w:t xml:space="preserve"> </w:t>
                              </w:r>
                            </w:p>
                          </w:txbxContent>
                        </wps:txbx>
                        <wps:bodyPr horzOverflow="overflow" vert="horz" lIns="0" tIns="0" rIns="0" bIns="0" rtlCol="0">
                          <a:noAutofit/>
                        </wps:bodyPr>
                      </wps:wsp>
                      <pic:pic xmlns:pic="http://schemas.openxmlformats.org/drawingml/2006/picture">
                        <pic:nvPicPr>
                          <pic:cNvPr id="14003" name="Picture 14003"/>
                          <pic:cNvPicPr/>
                        </pic:nvPicPr>
                        <pic:blipFill>
                          <a:blip r:embed="rId522"/>
                          <a:stretch>
                            <a:fillRect/>
                          </a:stretch>
                        </pic:blipFill>
                        <pic:spPr>
                          <a:xfrm>
                            <a:off x="398729" y="339344"/>
                            <a:ext cx="4453255" cy="1843278"/>
                          </a:xfrm>
                          <a:prstGeom prst="rect">
                            <a:avLst/>
                          </a:prstGeom>
                        </pic:spPr>
                      </pic:pic>
                      <wps:wsp>
                        <wps:cNvPr id="14004" name="Shape 14004"/>
                        <wps:cNvSpPr/>
                        <wps:spPr>
                          <a:xfrm>
                            <a:off x="360629" y="301244"/>
                            <a:ext cx="4529455" cy="1919478"/>
                          </a:xfrm>
                          <a:custGeom>
                            <a:avLst/>
                            <a:gdLst/>
                            <a:ahLst/>
                            <a:cxnLst/>
                            <a:rect l="0" t="0" r="0" b="0"/>
                            <a:pathLst>
                              <a:path w="4529455" h="1919478">
                                <a:moveTo>
                                  <a:pt x="0" y="1919478"/>
                                </a:moveTo>
                                <a:lnTo>
                                  <a:pt x="4529455" y="1919478"/>
                                </a:lnTo>
                                <a:lnTo>
                                  <a:pt x="4529455" y="0"/>
                                </a:lnTo>
                                <a:lnTo>
                                  <a:pt x="0" y="0"/>
                                </a:lnTo>
                                <a:close/>
                              </a:path>
                            </a:pathLst>
                          </a:custGeom>
                          <a:ln w="76200" cap="flat">
                            <a:miter lim="127000"/>
                          </a:ln>
                        </wps:spPr>
                        <wps:style>
                          <a:lnRef idx="1">
                            <a:srgbClr val="C55A11"/>
                          </a:lnRef>
                          <a:fillRef idx="0">
                            <a:srgbClr val="000000">
                              <a:alpha val="0"/>
                            </a:srgbClr>
                          </a:fillRef>
                          <a:effectRef idx="0">
                            <a:scrgbClr r="0" g="0" b="0"/>
                          </a:effectRef>
                          <a:fontRef idx="none"/>
                        </wps:style>
                        <wps:bodyPr/>
                      </wps:wsp>
                      <wps:wsp>
                        <wps:cNvPr id="14005" name="Shape 14005"/>
                        <wps:cNvSpPr/>
                        <wps:spPr>
                          <a:xfrm>
                            <a:off x="1936445" y="521756"/>
                            <a:ext cx="1391020" cy="360256"/>
                          </a:xfrm>
                          <a:custGeom>
                            <a:avLst/>
                            <a:gdLst/>
                            <a:ahLst/>
                            <a:cxnLst/>
                            <a:rect l="0" t="0" r="0" b="0"/>
                            <a:pathLst>
                              <a:path w="1391020" h="360256">
                                <a:moveTo>
                                  <a:pt x="0" y="0"/>
                                </a:moveTo>
                                <a:lnTo>
                                  <a:pt x="1391019" y="1"/>
                                </a:lnTo>
                                <a:lnTo>
                                  <a:pt x="1391020" y="360256"/>
                                </a:lnTo>
                                <a:lnTo>
                                  <a:pt x="0" y="360255"/>
                                </a:lnTo>
                                <a:lnTo>
                                  <a:pt x="0" y="180128"/>
                                </a:lnTo>
                                <a:lnTo>
                                  <a:pt x="0" y="0"/>
                                </a:lnTo>
                                <a:close/>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14006" name="Shape 14006"/>
                        <wps:cNvSpPr/>
                        <wps:spPr>
                          <a:xfrm>
                            <a:off x="1936445" y="521756"/>
                            <a:ext cx="1391020" cy="360256"/>
                          </a:xfrm>
                          <a:custGeom>
                            <a:avLst/>
                            <a:gdLst/>
                            <a:ahLst/>
                            <a:cxnLst/>
                            <a:rect l="0" t="0" r="0" b="0"/>
                            <a:pathLst>
                              <a:path w="1391020" h="360256">
                                <a:moveTo>
                                  <a:pt x="0" y="360255"/>
                                </a:moveTo>
                                <a:lnTo>
                                  <a:pt x="1391020" y="360256"/>
                                </a:lnTo>
                                <a:lnTo>
                                  <a:pt x="1391019" y="1"/>
                                </a:lnTo>
                                <a:lnTo>
                                  <a:pt x="0" y="0"/>
                                </a:lnTo>
                                <a:close/>
                              </a:path>
                            </a:pathLst>
                          </a:custGeom>
                          <a:ln w="1429" cap="rnd">
                            <a:miter lim="127000"/>
                          </a:ln>
                        </wps:spPr>
                        <wps:style>
                          <a:lnRef idx="1">
                            <a:srgbClr val="000000"/>
                          </a:lnRef>
                          <a:fillRef idx="0">
                            <a:srgbClr val="000000">
                              <a:alpha val="0"/>
                            </a:srgbClr>
                          </a:fillRef>
                          <a:effectRef idx="0">
                            <a:scrgbClr r="0" g="0" b="0"/>
                          </a:effectRef>
                          <a:fontRef idx="none"/>
                        </wps:style>
                        <wps:bodyPr/>
                      </wps:wsp>
                      <wps:wsp>
                        <wps:cNvPr id="14008" name="Shape 14008"/>
                        <wps:cNvSpPr/>
                        <wps:spPr>
                          <a:xfrm>
                            <a:off x="2357092" y="521756"/>
                            <a:ext cx="0" cy="360256"/>
                          </a:xfrm>
                          <a:custGeom>
                            <a:avLst/>
                            <a:gdLst/>
                            <a:ahLst/>
                            <a:cxnLst/>
                            <a:rect l="0" t="0" r="0" b="0"/>
                            <a:pathLst>
                              <a:path h="360256">
                                <a:moveTo>
                                  <a:pt x="0" y="0"/>
                                </a:moveTo>
                                <a:lnTo>
                                  <a:pt x="0" y="360256"/>
                                </a:lnTo>
                              </a:path>
                            </a:pathLst>
                          </a:custGeom>
                          <a:ln w="1429" cap="rnd">
                            <a:miter lim="127000"/>
                          </a:ln>
                        </wps:spPr>
                        <wps:style>
                          <a:lnRef idx="1">
                            <a:srgbClr val="000000"/>
                          </a:lnRef>
                          <a:fillRef idx="0">
                            <a:srgbClr val="000000">
                              <a:alpha val="0"/>
                            </a:srgbClr>
                          </a:fillRef>
                          <a:effectRef idx="0">
                            <a:scrgbClr r="0" g="0" b="0"/>
                          </a:effectRef>
                          <a:fontRef idx="none"/>
                        </wps:style>
                        <wps:bodyPr/>
                      </wps:wsp>
                      <wps:wsp>
                        <wps:cNvPr id="14009" name="Shape 14009"/>
                        <wps:cNvSpPr/>
                        <wps:spPr>
                          <a:xfrm>
                            <a:off x="2302423" y="521756"/>
                            <a:ext cx="0" cy="360256"/>
                          </a:xfrm>
                          <a:custGeom>
                            <a:avLst/>
                            <a:gdLst/>
                            <a:ahLst/>
                            <a:cxnLst/>
                            <a:rect l="0" t="0" r="0" b="0"/>
                            <a:pathLst>
                              <a:path h="360256">
                                <a:moveTo>
                                  <a:pt x="0" y="0"/>
                                </a:moveTo>
                                <a:lnTo>
                                  <a:pt x="0" y="360256"/>
                                </a:lnTo>
                              </a:path>
                            </a:pathLst>
                          </a:custGeom>
                          <a:ln w="1429" cap="rnd">
                            <a:miter lim="127000"/>
                          </a:ln>
                        </wps:spPr>
                        <wps:style>
                          <a:lnRef idx="1">
                            <a:srgbClr val="000000"/>
                          </a:lnRef>
                          <a:fillRef idx="0">
                            <a:srgbClr val="000000">
                              <a:alpha val="0"/>
                            </a:srgbClr>
                          </a:fillRef>
                          <a:effectRef idx="0">
                            <a:scrgbClr r="0" g="0" b="0"/>
                          </a:effectRef>
                          <a:fontRef idx="none"/>
                        </wps:style>
                        <wps:bodyPr/>
                      </wps:wsp>
                      <wps:wsp>
                        <wps:cNvPr id="14010" name="Shape 14010"/>
                        <wps:cNvSpPr/>
                        <wps:spPr>
                          <a:xfrm>
                            <a:off x="3327465" y="857807"/>
                            <a:ext cx="0" cy="24205"/>
                          </a:xfrm>
                          <a:custGeom>
                            <a:avLst/>
                            <a:gdLst/>
                            <a:ahLst/>
                            <a:cxnLst/>
                            <a:rect l="0" t="0" r="0" b="0"/>
                            <a:pathLst>
                              <a:path h="24205">
                                <a:moveTo>
                                  <a:pt x="0" y="24205"/>
                                </a:moveTo>
                                <a:lnTo>
                                  <a:pt x="0" y="0"/>
                                </a:lnTo>
                              </a:path>
                            </a:pathLst>
                          </a:custGeom>
                          <a:ln w="1429" cap="rnd">
                            <a:miter lim="127000"/>
                          </a:ln>
                        </wps:spPr>
                        <wps:style>
                          <a:lnRef idx="1">
                            <a:srgbClr val="000000"/>
                          </a:lnRef>
                          <a:fillRef idx="0">
                            <a:srgbClr val="000000">
                              <a:alpha val="0"/>
                            </a:srgbClr>
                          </a:fillRef>
                          <a:effectRef idx="0">
                            <a:scrgbClr r="0" g="0" b="0"/>
                          </a:effectRef>
                          <a:fontRef idx="none"/>
                        </wps:style>
                        <wps:bodyPr/>
                      </wps:wsp>
                      <wps:wsp>
                        <wps:cNvPr id="14011" name="Shape 14011"/>
                        <wps:cNvSpPr/>
                        <wps:spPr>
                          <a:xfrm>
                            <a:off x="1982003" y="564473"/>
                            <a:ext cx="146543" cy="136702"/>
                          </a:xfrm>
                          <a:custGeom>
                            <a:avLst/>
                            <a:gdLst/>
                            <a:ahLst/>
                            <a:cxnLst/>
                            <a:rect l="0" t="0" r="0" b="0"/>
                            <a:pathLst>
                              <a:path w="146543" h="136702">
                                <a:moveTo>
                                  <a:pt x="0" y="0"/>
                                </a:moveTo>
                                <a:lnTo>
                                  <a:pt x="146543" y="0"/>
                                </a:lnTo>
                                <a:lnTo>
                                  <a:pt x="146543" y="17091"/>
                                </a:lnTo>
                                <a:lnTo>
                                  <a:pt x="27334" y="17091"/>
                                </a:lnTo>
                                <a:lnTo>
                                  <a:pt x="27335" y="68351"/>
                                </a:lnTo>
                                <a:lnTo>
                                  <a:pt x="146543" y="68351"/>
                                </a:lnTo>
                                <a:lnTo>
                                  <a:pt x="146543" y="136702"/>
                                </a:lnTo>
                                <a:lnTo>
                                  <a:pt x="0" y="136702"/>
                                </a:lnTo>
                                <a:lnTo>
                                  <a:pt x="0" y="0"/>
                                </a:lnTo>
                                <a:close/>
                              </a:path>
                            </a:pathLst>
                          </a:custGeom>
                          <a:ln w="0" cap="rnd">
                            <a:miter lim="127000"/>
                          </a:ln>
                        </wps:spPr>
                        <wps:style>
                          <a:lnRef idx="0">
                            <a:srgbClr val="000000">
                              <a:alpha val="0"/>
                            </a:srgbClr>
                          </a:lnRef>
                          <a:fillRef idx="1">
                            <a:srgbClr val="808080"/>
                          </a:fillRef>
                          <a:effectRef idx="0">
                            <a:scrgbClr r="0" g="0" b="0"/>
                          </a:effectRef>
                          <a:fontRef idx="none"/>
                        </wps:style>
                        <wps:bodyPr/>
                      </wps:wsp>
                      <wps:wsp>
                        <wps:cNvPr id="14012" name="Shape 14012"/>
                        <wps:cNvSpPr/>
                        <wps:spPr>
                          <a:xfrm>
                            <a:off x="2128545" y="564473"/>
                            <a:ext cx="146543" cy="136702"/>
                          </a:xfrm>
                          <a:custGeom>
                            <a:avLst/>
                            <a:gdLst/>
                            <a:ahLst/>
                            <a:cxnLst/>
                            <a:rect l="0" t="0" r="0" b="0"/>
                            <a:pathLst>
                              <a:path w="146543" h="136702">
                                <a:moveTo>
                                  <a:pt x="0" y="0"/>
                                </a:moveTo>
                                <a:lnTo>
                                  <a:pt x="146543" y="0"/>
                                </a:lnTo>
                                <a:lnTo>
                                  <a:pt x="146543" y="136702"/>
                                </a:lnTo>
                                <a:lnTo>
                                  <a:pt x="0" y="136702"/>
                                </a:lnTo>
                                <a:lnTo>
                                  <a:pt x="0" y="68351"/>
                                </a:lnTo>
                                <a:lnTo>
                                  <a:pt x="119209" y="68351"/>
                                </a:lnTo>
                                <a:lnTo>
                                  <a:pt x="119209" y="17091"/>
                                </a:lnTo>
                                <a:lnTo>
                                  <a:pt x="0" y="17091"/>
                                </a:lnTo>
                                <a:lnTo>
                                  <a:pt x="0" y="0"/>
                                </a:lnTo>
                                <a:close/>
                              </a:path>
                            </a:pathLst>
                          </a:custGeom>
                          <a:ln w="0" cap="rnd">
                            <a:miter lim="127000"/>
                          </a:ln>
                        </wps:spPr>
                        <wps:style>
                          <a:lnRef idx="0">
                            <a:srgbClr val="000000">
                              <a:alpha val="0"/>
                            </a:srgbClr>
                          </a:lnRef>
                          <a:fillRef idx="1">
                            <a:srgbClr val="808080"/>
                          </a:fillRef>
                          <a:effectRef idx="0">
                            <a:scrgbClr r="0" g="0" b="0"/>
                          </a:effectRef>
                          <a:fontRef idx="none"/>
                        </wps:style>
                        <wps:bodyPr/>
                      </wps:wsp>
                      <wps:wsp>
                        <wps:cNvPr id="314141" name="Shape 314141"/>
                        <wps:cNvSpPr/>
                        <wps:spPr>
                          <a:xfrm>
                            <a:off x="2211308" y="658458"/>
                            <a:ext cx="36446" cy="25627"/>
                          </a:xfrm>
                          <a:custGeom>
                            <a:avLst/>
                            <a:gdLst/>
                            <a:ahLst/>
                            <a:cxnLst/>
                            <a:rect l="0" t="0" r="0" b="0"/>
                            <a:pathLst>
                              <a:path w="36446" h="25627">
                                <a:moveTo>
                                  <a:pt x="0" y="0"/>
                                </a:moveTo>
                                <a:lnTo>
                                  <a:pt x="36446" y="0"/>
                                </a:lnTo>
                                <a:lnTo>
                                  <a:pt x="36446" y="25627"/>
                                </a:lnTo>
                                <a:lnTo>
                                  <a:pt x="0" y="25627"/>
                                </a:lnTo>
                                <a:lnTo>
                                  <a:pt x="0" y="0"/>
                                </a:lnTo>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314142" name="Shape 314142"/>
                        <wps:cNvSpPr/>
                        <wps:spPr>
                          <a:xfrm>
                            <a:off x="2147528" y="658458"/>
                            <a:ext cx="36446" cy="25627"/>
                          </a:xfrm>
                          <a:custGeom>
                            <a:avLst/>
                            <a:gdLst/>
                            <a:ahLst/>
                            <a:cxnLst/>
                            <a:rect l="0" t="0" r="0" b="0"/>
                            <a:pathLst>
                              <a:path w="36446" h="25627">
                                <a:moveTo>
                                  <a:pt x="0" y="0"/>
                                </a:moveTo>
                                <a:lnTo>
                                  <a:pt x="36446" y="0"/>
                                </a:lnTo>
                                <a:lnTo>
                                  <a:pt x="36446" y="25627"/>
                                </a:lnTo>
                                <a:lnTo>
                                  <a:pt x="0" y="25627"/>
                                </a:lnTo>
                                <a:lnTo>
                                  <a:pt x="0" y="0"/>
                                </a:lnTo>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314143" name="Shape 314143"/>
                        <wps:cNvSpPr/>
                        <wps:spPr>
                          <a:xfrm>
                            <a:off x="2073117" y="658458"/>
                            <a:ext cx="37965" cy="25627"/>
                          </a:xfrm>
                          <a:custGeom>
                            <a:avLst/>
                            <a:gdLst/>
                            <a:ahLst/>
                            <a:cxnLst/>
                            <a:rect l="0" t="0" r="0" b="0"/>
                            <a:pathLst>
                              <a:path w="37965" h="25627">
                                <a:moveTo>
                                  <a:pt x="0" y="0"/>
                                </a:moveTo>
                                <a:lnTo>
                                  <a:pt x="37965" y="0"/>
                                </a:lnTo>
                                <a:lnTo>
                                  <a:pt x="37965" y="25627"/>
                                </a:lnTo>
                                <a:lnTo>
                                  <a:pt x="0" y="25627"/>
                                </a:lnTo>
                                <a:lnTo>
                                  <a:pt x="0" y="0"/>
                                </a:lnTo>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314144" name="Shape 314144"/>
                        <wps:cNvSpPr/>
                        <wps:spPr>
                          <a:xfrm>
                            <a:off x="2009337" y="658458"/>
                            <a:ext cx="36446" cy="25627"/>
                          </a:xfrm>
                          <a:custGeom>
                            <a:avLst/>
                            <a:gdLst/>
                            <a:ahLst/>
                            <a:cxnLst/>
                            <a:rect l="0" t="0" r="0" b="0"/>
                            <a:pathLst>
                              <a:path w="36446" h="25627">
                                <a:moveTo>
                                  <a:pt x="0" y="0"/>
                                </a:moveTo>
                                <a:lnTo>
                                  <a:pt x="36446" y="0"/>
                                </a:lnTo>
                                <a:lnTo>
                                  <a:pt x="36446" y="25627"/>
                                </a:lnTo>
                                <a:lnTo>
                                  <a:pt x="0" y="25627"/>
                                </a:lnTo>
                                <a:lnTo>
                                  <a:pt x="0" y="0"/>
                                </a:lnTo>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14017" name="Shape 14017"/>
                        <wps:cNvSpPr/>
                        <wps:spPr>
                          <a:xfrm>
                            <a:off x="1968335" y="560205"/>
                            <a:ext cx="1327239" cy="0"/>
                          </a:xfrm>
                          <a:custGeom>
                            <a:avLst/>
                            <a:gdLst/>
                            <a:ahLst/>
                            <a:cxnLst/>
                            <a:rect l="0" t="0" r="0" b="0"/>
                            <a:pathLst>
                              <a:path w="1327239">
                                <a:moveTo>
                                  <a:pt x="0" y="0"/>
                                </a:moveTo>
                                <a:lnTo>
                                  <a:pt x="1327239" y="0"/>
                                </a:lnTo>
                              </a:path>
                            </a:pathLst>
                          </a:custGeom>
                          <a:ln w="1429" cap="rnd">
                            <a:miter lim="127000"/>
                          </a:ln>
                        </wps:spPr>
                        <wps:style>
                          <a:lnRef idx="1">
                            <a:srgbClr val="808080"/>
                          </a:lnRef>
                          <a:fillRef idx="0">
                            <a:srgbClr val="000000">
                              <a:alpha val="0"/>
                            </a:srgbClr>
                          </a:fillRef>
                          <a:effectRef idx="0">
                            <a:scrgbClr r="0" g="0" b="0"/>
                          </a:effectRef>
                          <a:fontRef idx="none"/>
                        </wps:style>
                        <wps:bodyPr/>
                      </wps:wsp>
                      <wps:wsp>
                        <wps:cNvPr id="14018" name="Shape 14018"/>
                        <wps:cNvSpPr/>
                        <wps:spPr>
                          <a:xfrm>
                            <a:off x="2322165" y="694055"/>
                            <a:ext cx="973410" cy="0"/>
                          </a:xfrm>
                          <a:custGeom>
                            <a:avLst/>
                            <a:gdLst/>
                            <a:ahLst/>
                            <a:cxnLst/>
                            <a:rect l="0" t="0" r="0" b="0"/>
                            <a:pathLst>
                              <a:path w="973410">
                                <a:moveTo>
                                  <a:pt x="0" y="0"/>
                                </a:moveTo>
                                <a:lnTo>
                                  <a:pt x="973410" y="0"/>
                                </a:lnTo>
                              </a:path>
                            </a:pathLst>
                          </a:custGeom>
                          <a:ln w="1429" cap="rnd">
                            <a:miter lim="127000"/>
                          </a:ln>
                        </wps:spPr>
                        <wps:style>
                          <a:lnRef idx="1">
                            <a:srgbClr val="808080"/>
                          </a:lnRef>
                          <a:fillRef idx="0">
                            <a:srgbClr val="000000">
                              <a:alpha val="0"/>
                            </a:srgbClr>
                          </a:fillRef>
                          <a:effectRef idx="0">
                            <a:scrgbClr r="0" g="0" b="0"/>
                          </a:effectRef>
                          <a:fontRef idx="none"/>
                        </wps:style>
                        <wps:bodyPr/>
                      </wps:wsp>
                      <wps:wsp>
                        <wps:cNvPr id="14019" name="Shape 14019"/>
                        <wps:cNvSpPr/>
                        <wps:spPr>
                          <a:xfrm>
                            <a:off x="1968335" y="726802"/>
                            <a:ext cx="1327239" cy="0"/>
                          </a:xfrm>
                          <a:custGeom>
                            <a:avLst/>
                            <a:gdLst/>
                            <a:ahLst/>
                            <a:cxnLst/>
                            <a:rect l="0" t="0" r="0" b="0"/>
                            <a:pathLst>
                              <a:path w="1327239">
                                <a:moveTo>
                                  <a:pt x="0" y="0"/>
                                </a:moveTo>
                                <a:lnTo>
                                  <a:pt x="1327239" y="0"/>
                                </a:lnTo>
                              </a:path>
                            </a:pathLst>
                          </a:custGeom>
                          <a:ln w="1429" cap="rnd">
                            <a:miter lim="127000"/>
                          </a:ln>
                        </wps:spPr>
                        <wps:style>
                          <a:lnRef idx="1">
                            <a:srgbClr val="808080"/>
                          </a:lnRef>
                          <a:fillRef idx="0">
                            <a:srgbClr val="000000">
                              <a:alpha val="0"/>
                            </a:srgbClr>
                          </a:fillRef>
                          <a:effectRef idx="0">
                            <a:scrgbClr r="0" g="0" b="0"/>
                          </a:effectRef>
                          <a:fontRef idx="none"/>
                        </wps:style>
                        <wps:bodyPr/>
                      </wps:wsp>
                      <wps:wsp>
                        <wps:cNvPr id="14020" name="Shape 14020"/>
                        <wps:cNvSpPr/>
                        <wps:spPr>
                          <a:xfrm>
                            <a:off x="1968335" y="759554"/>
                            <a:ext cx="1327239" cy="1"/>
                          </a:xfrm>
                          <a:custGeom>
                            <a:avLst/>
                            <a:gdLst/>
                            <a:ahLst/>
                            <a:cxnLst/>
                            <a:rect l="0" t="0" r="0" b="0"/>
                            <a:pathLst>
                              <a:path w="1327239" h="1">
                                <a:moveTo>
                                  <a:pt x="0" y="0"/>
                                </a:moveTo>
                                <a:lnTo>
                                  <a:pt x="1327239" y="1"/>
                                </a:lnTo>
                              </a:path>
                            </a:pathLst>
                          </a:custGeom>
                          <a:ln w="1429" cap="rnd">
                            <a:miter lim="127000"/>
                          </a:ln>
                        </wps:spPr>
                        <wps:style>
                          <a:lnRef idx="1">
                            <a:srgbClr val="808080"/>
                          </a:lnRef>
                          <a:fillRef idx="0">
                            <a:srgbClr val="000000">
                              <a:alpha val="0"/>
                            </a:srgbClr>
                          </a:fillRef>
                          <a:effectRef idx="0">
                            <a:scrgbClr r="0" g="0" b="0"/>
                          </a:effectRef>
                          <a:fontRef idx="none"/>
                        </wps:style>
                        <wps:bodyPr/>
                      </wps:wsp>
                      <wps:wsp>
                        <wps:cNvPr id="14021" name="Shape 14021"/>
                        <wps:cNvSpPr/>
                        <wps:spPr>
                          <a:xfrm>
                            <a:off x="1968336" y="792307"/>
                            <a:ext cx="1327239" cy="0"/>
                          </a:xfrm>
                          <a:custGeom>
                            <a:avLst/>
                            <a:gdLst/>
                            <a:ahLst/>
                            <a:cxnLst/>
                            <a:rect l="0" t="0" r="0" b="0"/>
                            <a:pathLst>
                              <a:path w="1327239">
                                <a:moveTo>
                                  <a:pt x="0" y="0"/>
                                </a:moveTo>
                                <a:lnTo>
                                  <a:pt x="1327239" y="0"/>
                                </a:lnTo>
                              </a:path>
                            </a:pathLst>
                          </a:custGeom>
                          <a:ln w="1429" cap="rnd">
                            <a:miter lim="127000"/>
                          </a:ln>
                        </wps:spPr>
                        <wps:style>
                          <a:lnRef idx="1">
                            <a:srgbClr val="808080"/>
                          </a:lnRef>
                          <a:fillRef idx="0">
                            <a:srgbClr val="000000">
                              <a:alpha val="0"/>
                            </a:srgbClr>
                          </a:fillRef>
                          <a:effectRef idx="0">
                            <a:scrgbClr r="0" g="0" b="0"/>
                          </a:effectRef>
                          <a:fontRef idx="none"/>
                        </wps:style>
                        <wps:bodyPr/>
                      </wps:wsp>
                      <wps:wsp>
                        <wps:cNvPr id="14022" name="Shape 14022"/>
                        <wps:cNvSpPr/>
                        <wps:spPr>
                          <a:xfrm>
                            <a:off x="1968336" y="826477"/>
                            <a:ext cx="1327239" cy="0"/>
                          </a:xfrm>
                          <a:custGeom>
                            <a:avLst/>
                            <a:gdLst/>
                            <a:ahLst/>
                            <a:cxnLst/>
                            <a:rect l="0" t="0" r="0" b="0"/>
                            <a:pathLst>
                              <a:path w="1327239">
                                <a:moveTo>
                                  <a:pt x="0" y="0"/>
                                </a:moveTo>
                                <a:lnTo>
                                  <a:pt x="1327239" y="0"/>
                                </a:lnTo>
                              </a:path>
                            </a:pathLst>
                          </a:custGeom>
                          <a:ln w="1429" cap="rnd">
                            <a:miter lim="127000"/>
                          </a:ln>
                        </wps:spPr>
                        <wps:style>
                          <a:lnRef idx="1">
                            <a:srgbClr val="808080"/>
                          </a:lnRef>
                          <a:fillRef idx="0">
                            <a:srgbClr val="000000">
                              <a:alpha val="0"/>
                            </a:srgbClr>
                          </a:fillRef>
                          <a:effectRef idx="0">
                            <a:scrgbClr r="0" g="0" b="0"/>
                          </a:effectRef>
                          <a:fontRef idx="none"/>
                        </wps:style>
                        <wps:bodyPr/>
                      </wps:wsp>
                      <wps:wsp>
                        <wps:cNvPr id="14023" name="Shape 14023"/>
                        <wps:cNvSpPr/>
                        <wps:spPr>
                          <a:xfrm>
                            <a:off x="1968336" y="859229"/>
                            <a:ext cx="1327239" cy="1"/>
                          </a:xfrm>
                          <a:custGeom>
                            <a:avLst/>
                            <a:gdLst/>
                            <a:ahLst/>
                            <a:cxnLst/>
                            <a:rect l="0" t="0" r="0" b="0"/>
                            <a:pathLst>
                              <a:path w="1327239" h="1">
                                <a:moveTo>
                                  <a:pt x="0" y="0"/>
                                </a:moveTo>
                                <a:lnTo>
                                  <a:pt x="1327239" y="1"/>
                                </a:lnTo>
                              </a:path>
                            </a:pathLst>
                          </a:custGeom>
                          <a:ln w="1429" cap="rnd">
                            <a:miter lim="127000"/>
                          </a:ln>
                        </wps:spPr>
                        <wps:style>
                          <a:lnRef idx="1">
                            <a:srgbClr val="808080"/>
                          </a:lnRef>
                          <a:fillRef idx="0">
                            <a:srgbClr val="000000">
                              <a:alpha val="0"/>
                            </a:srgbClr>
                          </a:fillRef>
                          <a:effectRef idx="0">
                            <a:scrgbClr r="0" g="0" b="0"/>
                          </a:effectRef>
                          <a:fontRef idx="none"/>
                        </wps:style>
                        <wps:bodyPr/>
                      </wps:wsp>
                      <pic:pic xmlns:pic="http://schemas.openxmlformats.org/drawingml/2006/picture">
                        <pic:nvPicPr>
                          <pic:cNvPr id="14025" name="Picture 14025"/>
                          <pic:cNvPicPr/>
                        </pic:nvPicPr>
                        <pic:blipFill>
                          <a:blip r:embed="rId523"/>
                          <a:stretch>
                            <a:fillRect/>
                          </a:stretch>
                        </pic:blipFill>
                        <pic:spPr>
                          <a:xfrm>
                            <a:off x="1025855" y="1246886"/>
                            <a:ext cx="1018934" cy="1620901"/>
                          </a:xfrm>
                          <a:prstGeom prst="rect">
                            <a:avLst/>
                          </a:prstGeom>
                        </pic:spPr>
                      </pic:pic>
                      <wps:wsp>
                        <wps:cNvPr id="14026" name="Shape 14026"/>
                        <wps:cNvSpPr/>
                        <wps:spPr>
                          <a:xfrm>
                            <a:off x="987755" y="1208786"/>
                            <a:ext cx="1095134" cy="1697101"/>
                          </a:xfrm>
                          <a:custGeom>
                            <a:avLst/>
                            <a:gdLst/>
                            <a:ahLst/>
                            <a:cxnLst/>
                            <a:rect l="0" t="0" r="0" b="0"/>
                            <a:pathLst>
                              <a:path w="1095134" h="1697101">
                                <a:moveTo>
                                  <a:pt x="0" y="1697101"/>
                                </a:moveTo>
                                <a:lnTo>
                                  <a:pt x="1095134" y="1697101"/>
                                </a:lnTo>
                                <a:lnTo>
                                  <a:pt x="1095134" y="0"/>
                                </a:lnTo>
                                <a:lnTo>
                                  <a:pt x="0" y="0"/>
                                </a:lnTo>
                                <a:close/>
                              </a:path>
                            </a:pathLst>
                          </a:custGeom>
                          <a:ln w="76200" cap="flat">
                            <a:miter lim="127000"/>
                          </a:ln>
                        </wps:spPr>
                        <wps:style>
                          <a:lnRef idx="1">
                            <a:srgbClr val="C55A11"/>
                          </a:lnRef>
                          <a:fillRef idx="0">
                            <a:srgbClr val="000000">
                              <a:alpha val="0"/>
                            </a:srgbClr>
                          </a:fillRef>
                          <a:effectRef idx="0">
                            <a:scrgbClr r="0" g="0" b="0"/>
                          </a:effectRef>
                          <a:fontRef idx="none"/>
                        </wps:style>
                        <wps:bodyPr/>
                      </wps:wsp>
                      <pic:pic xmlns:pic="http://schemas.openxmlformats.org/drawingml/2006/picture">
                        <pic:nvPicPr>
                          <pic:cNvPr id="14028" name="Picture 14028"/>
                          <pic:cNvPicPr/>
                        </pic:nvPicPr>
                        <pic:blipFill>
                          <a:blip r:embed="rId524"/>
                          <a:stretch>
                            <a:fillRect/>
                          </a:stretch>
                        </pic:blipFill>
                        <pic:spPr>
                          <a:xfrm>
                            <a:off x="2782392" y="1626070"/>
                            <a:ext cx="1914398" cy="1112939"/>
                          </a:xfrm>
                          <a:prstGeom prst="rect">
                            <a:avLst/>
                          </a:prstGeom>
                        </pic:spPr>
                      </pic:pic>
                      <wps:wsp>
                        <wps:cNvPr id="14029" name="Shape 14029"/>
                        <wps:cNvSpPr/>
                        <wps:spPr>
                          <a:xfrm>
                            <a:off x="2744292" y="1587971"/>
                            <a:ext cx="1990598" cy="1189138"/>
                          </a:xfrm>
                          <a:custGeom>
                            <a:avLst/>
                            <a:gdLst/>
                            <a:ahLst/>
                            <a:cxnLst/>
                            <a:rect l="0" t="0" r="0" b="0"/>
                            <a:pathLst>
                              <a:path w="1990598" h="1189138">
                                <a:moveTo>
                                  <a:pt x="0" y="1189138"/>
                                </a:moveTo>
                                <a:lnTo>
                                  <a:pt x="1990598" y="1189138"/>
                                </a:lnTo>
                                <a:lnTo>
                                  <a:pt x="1990598" y="0"/>
                                </a:lnTo>
                                <a:lnTo>
                                  <a:pt x="0" y="0"/>
                                </a:lnTo>
                                <a:close/>
                              </a:path>
                            </a:pathLst>
                          </a:custGeom>
                          <a:ln w="76200" cap="flat">
                            <a:miter lim="127000"/>
                          </a:ln>
                        </wps:spPr>
                        <wps:style>
                          <a:lnRef idx="1">
                            <a:srgbClr val="C55A11"/>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67122" style="width:428.409pt;height:228.81pt;mso-position-horizontal-relative:char;mso-position-vertical-relative:line" coordsize="54407,29058">
                <v:rect id="Rectangle 13985" style="position:absolute;width:26184;height:2745;left:17148;top:0;" filled="f" stroked="f">
                  <v:textbox inset="0,0,0,0">
                    <w:txbxContent>
                      <w:p>
                        <w:pPr>
                          <w:spacing w:before="0" w:after="160" w:line="259" w:lineRule="auto"/>
                        </w:pPr>
                        <w:r>
                          <w:rPr>
                            <w:rFonts w:cs="Calibri" w:hAnsi="Calibri" w:eastAsia="Calibri" w:ascii="Calibri"/>
                            <w:color w:val="2f5496"/>
                            <w:sz w:val="32"/>
                          </w:rPr>
                          <w:t xml:space="preserve">Repetidores/Lan Drivers</w:t>
                        </w:r>
                      </w:p>
                    </w:txbxContent>
                  </v:textbox>
                </v:rect>
                <v:rect id="Rectangle 13986" style="position:absolute;width:609;height:2745;left:36840;top:0;" filled="f" stroked="f">
                  <v:textbox inset="0,0,0,0">
                    <w:txbxContent>
                      <w:p>
                        <w:pPr>
                          <w:spacing w:before="0" w:after="160" w:line="259" w:lineRule="auto"/>
                        </w:pPr>
                        <w:r>
                          <w:rPr>
                            <w:rFonts w:cs="Calibri" w:hAnsi="Calibri" w:eastAsia="Calibri" w:ascii="Calibri"/>
                            <w:color w:val="2f5496"/>
                            <w:sz w:val="32"/>
                          </w:rPr>
                          <w:t xml:space="preserve"> </w:t>
                        </w:r>
                      </w:p>
                    </w:txbxContent>
                  </v:textbox>
                </v:rect>
                <v:rect id="Rectangle 13987" style="position:absolute;width:535;height:2415;left:0;top:2606;" filled="f" stroked="f">
                  <v:textbox inset="0,0,0,0">
                    <w:txbxContent>
                      <w:p>
                        <w:pPr>
                          <w:spacing w:before="0" w:after="160" w:line="259" w:lineRule="auto"/>
                        </w:pPr>
                        <w:r>
                          <w:rPr>
                            <w:rFonts w:cs="Calibri" w:hAnsi="Calibri" w:eastAsia="Calibri" w:ascii="Calibri"/>
                            <w:sz w:val="28"/>
                          </w:rPr>
                          <w:t xml:space="preserve"> </w:t>
                        </w:r>
                      </w:p>
                    </w:txbxContent>
                  </v:textbox>
                </v:rect>
                <v:rect id="Rectangle 13988" style="position:absolute;width:535;height:2415;left:0;top:5928;" filled="f" stroked="f">
                  <v:textbox inset="0,0,0,0">
                    <w:txbxContent>
                      <w:p>
                        <w:pPr>
                          <w:spacing w:before="0" w:after="160" w:line="259" w:lineRule="auto"/>
                        </w:pPr>
                        <w:r>
                          <w:rPr>
                            <w:rFonts w:cs="Calibri" w:hAnsi="Calibri" w:eastAsia="Calibri" w:ascii="Calibri"/>
                            <w:sz w:val="28"/>
                          </w:rPr>
                          <w:t xml:space="preserve"> </w:t>
                        </w:r>
                      </w:p>
                    </w:txbxContent>
                  </v:textbox>
                </v:rect>
                <v:rect id="Rectangle 13989" style="position:absolute;width:535;height:2415;left:0;top:9265;" filled="f" stroked="f">
                  <v:textbox inset="0,0,0,0">
                    <w:txbxContent>
                      <w:p>
                        <w:pPr>
                          <w:spacing w:before="0" w:after="160" w:line="259" w:lineRule="auto"/>
                        </w:pPr>
                        <w:r>
                          <w:rPr>
                            <w:rFonts w:cs="Calibri" w:hAnsi="Calibri" w:eastAsia="Calibri" w:ascii="Calibri"/>
                            <w:sz w:val="28"/>
                          </w:rPr>
                          <w:t xml:space="preserve"> </w:t>
                        </w:r>
                      </w:p>
                    </w:txbxContent>
                  </v:textbox>
                </v:rect>
                <v:rect id="Rectangle 13990" style="position:absolute;width:535;height:2415;left:0;top:12588;" filled="f" stroked="f">
                  <v:textbox inset="0,0,0,0">
                    <w:txbxContent>
                      <w:p>
                        <w:pPr>
                          <w:spacing w:before="0" w:after="160" w:line="259" w:lineRule="auto"/>
                        </w:pPr>
                        <w:r>
                          <w:rPr>
                            <w:rFonts w:cs="Calibri" w:hAnsi="Calibri" w:eastAsia="Calibri" w:ascii="Calibri"/>
                            <w:sz w:val="28"/>
                          </w:rPr>
                          <w:t xml:space="preserve"> </w:t>
                        </w:r>
                      </w:p>
                    </w:txbxContent>
                  </v:textbox>
                </v:rect>
                <v:rect id="Rectangle 13991" style="position:absolute;width:535;height:2415;left:0;top:15925;" filled="f" stroked="f">
                  <v:textbox inset="0,0,0,0">
                    <w:txbxContent>
                      <w:p>
                        <w:pPr>
                          <w:spacing w:before="0" w:after="160" w:line="259" w:lineRule="auto"/>
                        </w:pPr>
                        <w:r>
                          <w:rPr>
                            <w:rFonts w:cs="Calibri" w:hAnsi="Calibri" w:eastAsia="Calibri" w:ascii="Calibri"/>
                            <w:sz w:val="28"/>
                          </w:rPr>
                          <w:t xml:space="preserve"> </w:t>
                        </w:r>
                      </w:p>
                    </w:txbxContent>
                  </v:textbox>
                </v:rect>
                <v:rect id="Rectangle 13992" style="position:absolute;width:535;height:2415;left:0;top:19267;" filled="f" stroked="f">
                  <v:textbox inset="0,0,0,0">
                    <w:txbxContent>
                      <w:p>
                        <w:pPr>
                          <w:spacing w:before="0" w:after="160" w:line="259" w:lineRule="auto"/>
                        </w:pPr>
                        <w:r>
                          <w:rPr>
                            <w:rFonts w:cs="Calibri" w:hAnsi="Calibri" w:eastAsia="Calibri" w:ascii="Calibri"/>
                            <w:sz w:val="28"/>
                          </w:rPr>
                          <w:t xml:space="preserve"> </w:t>
                        </w:r>
                      </w:p>
                    </w:txbxContent>
                  </v:textbox>
                </v:rect>
                <v:rect id="Rectangle 13993" style="position:absolute;width:535;height:2415;left:0;top:22589;" filled="f" stroked="f">
                  <v:textbox inset="0,0,0,0">
                    <w:txbxContent>
                      <w:p>
                        <w:pPr>
                          <w:spacing w:before="0" w:after="160" w:line="259" w:lineRule="auto"/>
                        </w:pPr>
                        <w:r>
                          <w:rPr>
                            <w:rFonts w:cs="Calibri" w:hAnsi="Calibri" w:eastAsia="Calibri" w:ascii="Calibri"/>
                            <w:b w:val="1"/>
                            <w:i w:val="1"/>
                            <w:sz w:val="28"/>
                          </w:rPr>
                          <w:t xml:space="preserve"> </w:t>
                        </w:r>
                      </w:p>
                    </w:txbxContent>
                  </v:textbox>
                </v:rect>
                <v:rect id="Rectangle 13994" style="position:absolute;width:535;height:2415;left:54004;top:25927;" filled="f" stroked="f">
                  <v:textbox inset="0,0,0,0">
                    <w:txbxContent>
                      <w:p>
                        <w:pPr>
                          <w:spacing w:before="0" w:after="160" w:line="259" w:lineRule="auto"/>
                        </w:pPr>
                        <w:r>
                          <w:rPr>
                            <w:rFonts w:cs="Calibri" w:hAnsi="Calibri" w:eastAsia="Calibri" w:ascii="Calibri"/>
                            <w:sz w:val="28"/>
                          </w:rPr>
                          <w:t xml:space="preserve"> </w:t>
                        </w:r>
                      </w:p>
                    </w:txbxContent>
                  </v:textbox>
                </v:rect>
                <v:shape id="Picture 14003" style="position:absolute;width:44532;height:18432;left:3987;top:3393;" filled="f">
                  <v:imagedata r:id="rId525"/>
                </v:shape>
                <v:shape id="Shape 14004" style="position:absolute;width:45294;height:19194;left:3606;top:3012;" coordsize="4529455,1919478" path="m0,1919478l4529455,1919478l4529455,0l0,0x">
                  <v:stroke weight="6pt" endcap="flat" joinstyle="miter" miterlimit="10" on="true" color="#c55a11"/>
                  <v:fill on="false" color="#000000" opacity="0"/>
                </v:shape>
                <v:shape id="Shape 14005" style="position:absolute;width:13910;height:3602;left:19364;top:5217;" coordsize="1391020,360256" path="m0,0l1391019,1l1391020,360256l0,360255l0,180128l0,0x">
                  <v:stroke weight="0pt" endcap="flat" joinstyle="miter" miterlimit="10" on="false" color="#000000" opacity="0"/>
                  <v:fill on="true" color="#c0c0c0"/>
                </v:shape>
                <v:shape id="Shape 14006" style="position:absolute;width:13910;height:3602;left:19364;top:5217;" coordsize="1391020,360256" path="m0,360255l1391020,360256l1391019,1l0,0x">
                  <v:stroke weight="0.112495pt" endcap="round" joinstyle="miter" miterlimit="10" on="true" color="#000000"/>
                  <v:fill on="false" color="#000000" opacity="0"/>
                </v:shape>
                <v:shape id="Shape 14008" style="position:absolute;width:0;height:3602;left:23570;top:5217;" coordsize="0,360256" path="m0,0l0,360256">
                  <v:stroke weight="0.112495pt" endcap="round" joinstyle="miter" miterlimit="10" on="true" color="#000000"/>
                  <v:fill on="false" color="#000000" opacity="0"/>
                </v:shape>
                <v:shape id="Shape 14009" style="position:absolute;width:0;height:3602;left:23024;top:5217;" coordsize="0,360256" path="m0,0l0,360256">
                  <v:stroke weight="0.112495pt" endcap="round" joinstyle="miter" miterlimit="10" on="true" color="#000000"/>
                  <v:fill on="false" color="#000000" opacity="0"/>
                </v:shape>
                <v:shape id="Shape 14010" style="position:absolute;width:0;height:242;left:33274;top:8578;" coordsize="0,24205" path="m0,24205l0,0">
                  <v:stroke weight="0.112495pt" endcap="round" joinstyle="miter" miterlimit="10" on="true" color="#000000"/>
                  <v:fill on="false" color="#000000" opacity="0"/>
                </v:shape>
                <v:shape id="Shape 14011" style="position:absolute;width:1465;height:1367;left:19820;top:5644;" coordsize="146543,136702" path="m0,0l146543,0l146543,17091l27334,17091l27335,68351l146543,68351l146543,136702l0,136702l0,0x">
                  <v:stroke weight="0pt" endcap="round" joinstyle="miter" miterlimit="10" on="false" color="#000000" opacity="0"/>
                  <v:fill on="true" color="#808080"/>
                </v:shape>
                <v:shape id="Shape 14012" style="position:absolute;width:1465;height:1367;left:21285;top:5644;" coordsize="146543,136702" path="m0,0l146543,0l146543,136702l0,136702l0,68351l119209,68351l119209,17091l0,17091l0,0x">
                  <v:stroke weight="0pt" endcap="round" joinstyle="miter" miterlimit="10" on="false" color="#000000" opacity="0"/>
                  <v:fill on="true" color="#808080"/>
                </v:shape>
                <v:shape id="Shape 314145" style="position:absolute;width:364;height:256;left:22113;top:6584;" coordsize="36446,25627" path="m0,0l36446,0l36446,25627l0,25627l0,0">
                  <v:stroke weight="0pt" endcap="round" joinstyle="miter" miterlimit="10" on="false" color="#000000" opacity="0"/>
                  <v:fill on="true" color="#000000"/>
                </v:shape>
                <v:shape id="Shape 314146" style="position:absolute;width:364;height:256;left:21475;top:6584;" coordsize="36446,25627" path="m0,0l36446,0l36446,25627l0,25627l0,0">
                  <v:stroke weight="0pt" endcap="round" joinstyle="miter" miterlimit="10" on="false" color="#000000" opacity="0"/>
                  <v:fill on="true" color="#000000"/>
                </v:shape>
                <v:shape id="Shape 314147" style="position:absolute;width:379;height:256;left:20731;top:6584;" coordsize="37965,25627" path="m0,0l37965,0l37965,25627l0,25627l0,0">
                  <v:stroke weight="0pt" endcap="round" joinstyle="miter" miterlimit="10" on="false" color="#000000" opacity="0"/>
                  <v:fill on="true" color="#000000"/>
                </v:shape>
                <v:shape id="Shape 314148" style="position:absolute;width:364;height:256;left:20093;top:6584;" coordsize="36446,25627" path="m0,0l36446,0l36446,25627l0,25627l0,0">
                  <v:stroke weight="0pt" endcap="round" joinstyle="miter" miterlimit="10" on="false" color="#000000" opacity="0"/>
                  <v:fill on="true" color="#000000"/>
                </v:shape>
                <v:shape id="Shape 14017" style="position:absolute;width:13272;height:0;left:19683;top:5602;" coordsize="1327239,0" path="m0,0l1327239,0">
                  <v:stroke weight="0.112495pt" endcap="round" joinstyle="miter" miterlimit="10" on="true" color="#808080"/>
                  <v:fill on="false" color="#000000" opacity="0"/>
                </v:shape>
                <v:shape id="Shape 14018" style="position:absolute;width:9734;height:0;left:23221;top:6940;" coordsize="973410,0" path="m0,0l973410,0">
                  <v:stroke weight="0.112495pt" endcap="round" joinstyle="miter" miterlimit="10" on="true" color="#808080"/>
                  <v:fill on="false" color="#000000" opacity="0"/>
                </v:shape>
                <v:shape id="Shape 14019" style="position:absolute;width:13272;height:0;left:19683;top:7268;" coordsize="1327239,0" path="m0,0l1327239,0">
                  <v:stroke weight="0.112495pt" endcap="round" joinstyle="miter" miterlimit="10" on="true" color="#808080"/>
                  <v:fill on="false" color="#000000" opacity="0"/>
                </v:shape>
                <v:shape id="Shape 14020" style="position:absolute;width:13272;height:0;left:19683;top:7595;" coordsize="1327239,1" path="m0,0l1327239,1">
                  <v:stroke weight="0.112495pt" endcap="round" joinstyle="miter" miterlimit="10" on="true" color="#808080"/>
                  <v:fill on="false" color="#000000" opacity="0"/>
                </v:shape>
                <v:shape id="Shape 14021" style="position:absolute;width:13272;height:0;left:19683;top:7923;" coordsize="1327239,0" path="m0,0l1327239,0">
                  <v:stroke weight="0.112495pt" endcap="round" joinstyle="miter" miterlimit="10" on="true" color="#808080"/>
                  <v:fill on="false" color="#000000" opacity="0"/>
                </v:shape>
                <v:shape id="Shape 14022" style="position:absolute;width:13272;height:0;left:19683;top:8264;" coordsize="1327239,0" path="m0,0l1327239,0">
                  <v:stroke weight="0.112495pt" endcap="round" joinstyle="miter" miterlimit="10" on="true" color="#808080"/>
                  <v:fill on="false" color="#000000" opacity="0"/>
                </v:shape>
                <v:shape id="Shape 14023" style="position:absolute;width:13272;height:0;left:19683;top:8592;" coordsize="1327239,1" path="m0,0l1327239,1">
                  <v:stroke weight="0.112495pt" endcap="round" joinstyle="miter" miterlimit="10" on="true" color="#808080"/>
                  <v:fill on="false" color="#000000" opacity="0"/>
                </v:shape>
                <v:shape id="Picture 14025" style="position:absolute;width:10189;height:16209;left:10258;top:12468;" filled="f">
                  <v:imagedata r:id="rId526"/>
                </v:shape>
                <v:shape id="Shape 14026" style="position:absolute;width:10951;height:16971;left:9877;top:12087;" coordsize="1095134,1697101" path="m0,1697101l1095134,1697101l1095134,0l0,0x">
                  <v:stroke weight="6pt" endcap="flat" joinstyle="miter" miterlimit="10" on="true" color="#c55a11"/>
                  <v:fill on="false" color="#000000" opacity="0"/>
                </v:shape>
                <v:shape id="Picture 14028" style="position:absolute;width:19143;height:11129;left:27823;top:16260;" filled="f">
                  <v:imagedata r:id="rId527"/>
                </v:shape>
                <v:shape id="Shape 14029" style="position:absolute;width:19905;height:11891;left:27442;top:15879;" coordsize="1990598,1189138" path="m0,1189138l1990598,1189138l1990598,0l0,0x">
                  <v:stroke weight="6pt" endcap="flat" joinstyle="miter" miterlimit="10" on="true" color="#c55a11"/>
                  <v:fill on="false" color="#000000" opacity="0"/>
                </v:shape>
              </v:group>
            </w:pict>
          </mc:Fallback>
        </mc:AlternateContent>
      </w:r>
    </w:p>
    <w:p w14:paraId="1B4BFC59" w14:textId="77777777" w:rsidR="00A97412" w:rsidRDefault="00000000">
      <w:pPr>
        <w:spacing w:after="271"/>
        <w:ind w:left="982"/>
      </w:pPr>
      <w:r>
        <w:rPr>
          <w:sz w:val="28"/>
        </w:rPr>
        <w:t xml:space="preserve"> </w:t>
      </w:r>
    </w:p>
    <w:p w14:paraId="4D1CB07B" w14:textId="77777777" w:rsidR="00A97412" w:rsidRDefault="00000000">
      <w:pPr>
        <w:spacing w:after="1" w:line="258" w:lineRule="auto"/>
        <w:ind w:left="699" w:right="693" w:hanging="10"/>
        <w:jc w:val="center"/>
      </w:pPr>
      <w:r>
        <w:rPr>
          <w:color w:val="2F5496"/>
          <w:sz w:val="32"/>
        </w:rPr>
        <w:t xml:space="preserve">Puentes (Bridge) </w:t>
      </w:r>
    </w:p>
    <w:p w14:paraId="60AB49D4" w14:textId="77777777" w:rsidR="00A97412" w:rsidRDefault="00000000">
      <w:pPr>
        <w:numPr>
          <w:ilvl w:val="3"/>
          <w:numId w:val="46"/>
        </w:numPr>
        <w:spacing w:after="153" w:line="266" w:lineRule="auto"/>
        <w:ind w:right="44" w:hanging="360"/>
      </w:pPr>
      <w:r>
        <w:t xml:space="preserve">Conectan dos segmentos de LAN. </w:t>
      </w:r>
    </w:p>
    <w:p w14:paraId="263C407B" w14:textId="77777777" w:rsidR="00A97412" w:rsidRDefault="00000000">
      <w:pPr>
        <w:numPr>
          <w:ilvl w:val="3"/>
          <w:numId w:val="46"/>
        </w:numPr>
        <w:spacing w:after="11" w:line="266" w:lineRule="auto"/>
        <w:ind w:right="44" w:hanging="360"/>
      </w:pPr>
      <w:r>
        <w:t xml:space="preserve">Filtro de Direcciones MAC con dos Puertas </w:t>
      </w:r>
    </w:p>
    <w:p w14:paraId="708268D3" w14:textId="77777777" w:rsidR="00A97412" w:rsidRDefault="00000000">
      <w:pPr>
        <w:numPr>
          <w:ilvl w:val="3"/>
          <w:numId w:val="46"/>
        </w:numPr>
        <w:spacing w:after="8" w:line="266" w:lineRule="auto"/>
        <w:ind w:right="44" w:hanging="360"/>
      </w:pPr>
      <w:r>
        <w:t xml:space="preserve">Encamina los paquetes entre ellos (Tabla de Encaminamiento).  </w:t>
      </w:r>
    </w:p>
    <w:p w14:paraId="55FC650E" w14:textId="77777777" w:rsidR="00A97412" w:rsidRDefault="00000000">
      <w:pPr>
        <w:numPr>
          <w:ilvl w:val="3"/>
          <w:numId w:val="46"/>
        </w:numPr>
        <w:spacing w:after="8" w:line="266" w:lineRule="auto"/>
        <w:ind w:right="44" w:hanging="360"/>
      </w:pPr>
      <w:r>
        <w:t xml:space="preserve">Soluciona problemas de Interferencia y Colisiones. </w:t>
      </w:r>
    </w:p>
    <w:p w14:paraId="4EBDB469" w14:textId="77777777" w:rsidR="00A97412" w:rsidRDefault="00000000">
      <w:pPr>
        <w:numPr>
          <w:ilvl w:val="3"/>
          <w:numId w:val="46"/>
        </w:numPr>
        <w:spacing w:after="9" w:line="266" w:lineRule="auto"/>
        <w:ind w:right="44" w:hanging="360"/>
      </w:pPr>
      <w:r>
        <w:t xml:space="preserve">Vincula medios físicos de distinto Tipo </w:t>
      </w:r>
    </w:p>
    <w:p w14:paraId="5EBEF051" w14:textId="77777777" w:rsidR="00A97412" w:rsidRDefault="00000000">
      <w:pPr>
        <w:numPr>
          <w:ilvl w:val="3"/>
          <w:numId w:val="46"/>
        </w:numPr>
        <w:spacing w:after="0" w:line="266" w:lineRule="auto"/>
        <w:ind w:right="44" w:hanging="360"/>
      </w:pPr>
      <w:r>
        <w:t xml:space="preserve">Filtrado de Cuadros --&gt;&gt; Solo envía los necesarios a determinada distancia. </w:t>
      </w:r>
    </w:p>
    <w:p w14:paraId="5E163AE6" w14:textId="77777777" w:rsidR="00A97412" w:rsidRDefault="00000000">
      <w:pPr>
        <w:spacing w:after="82"/>
        <w:ind w:left="1618"/>
      </w:pPr>
      <w:r>
        <w:rPr>
          <w:noProof/>
        </w:rPr>
        <w:lastRenderedPageBreak/>
        <mc:AlternateContent>
          <mc:Choice Requires="wpg">
            <w:drawing>
              <wp:inline distT="0" distB="0" distL="0" distR="0" wp14:anchorId="7A7BF859" wp14:editId="00F35B5B">
                <wp:extent cx="4631602" cy="5274643"/>
                <wp:effectExtent l="0" t="0" r="0" b="0"/>
                <wp:docPr id="266205" name="Group 266205"/>
                <wp:cNvGraphicFramePr/>
                <a:graphic xmlns:a="http://schemas.openxmlformats.org/drawingml/2006/main">
                  <a:graphicData uri="http://schemas.microsoft.com/office/word/2010/wordprocessingGroup">
                    <wpg:wgp>
                      <wpg:cNvGrpSpPr/>
                      <wpg:grpSpPr>
                        <a:xfrm>
                          <a:off x="0" y="0"/>
                          <a:ext cx="4631602" cy="5274643"/>
                          <a:chOff x="0" y="0"/>
                          <a:chExt cx="4631602" cy="5274643"/>
                        </a:xfrm>
                      </wpg:grpSpPr>
                      <wps:wsp>
                        <wps:cNvPr id="14054" name="Rectangle 14054"/>
                        <wps:cNvSpPr/>
                        <wps:spPr>
                          <a:xfrm>
                            <a:off x="4544060" y="2076323"/>
                            <a:ext cx="53596" cy="241550"/>
                          </a:xfrm>
                          <a:prstGeom prst="rect">
                            <a:avLst/>
                          </a:prstGeom>
                          <a:ln>
                            <a:noFill/>
                          </a:ln>
                        </wps:spPr>
                        <wps:txbx>
                          <w:txbxContent>
                            <w:p w14:paraId="4B273A93" w14:textId="77777777" w:rsidR="00A97412" w:rsidRDefault="00000000">
                              <w:r>
                                <w:rPr>
                                  <w:b/>
                                  <w:sz w:val="28"/>
                                </w:rPr>
                                <w:t xml:space="preserve"> </w:t>
                              </w:r>
                            </w:p>
                          </w:txbxContent>
                        </wps:txbx>
                        <wps:bodyPr horzOverflow="overflow" vert="horz" lIns="0" tIns="0" rIns="0" bIns="0" rtlCol="0">
                          <a:noAutofit/>
                        </wps:bodyPr>
                      </wps:wsp>
                      <wps:wsp>
                        <wps:cNvPr id="314149" name="Shape 314149"/>
                        <wps:cNvSpPr/>
                        <wps:spPr>
                          <a:xfrm>
                            <a:off x="47244" y="2229867"/>
                            <a:ext cx="4496689" cy="12192"/>
                          </a:xfrm>
                          <a:custGeom>
                            <a:avLst/>
                            <a:gdLst/>
                            <a:ahLst/>
                            <a:cxnLst/>
                            <a:rect l="0" t="0" r="0" b="0"/>
                            <a:pathLst>
                              <a:path w="4496689" h="12192">
                                <a:moveTo>
                                  <a:pt x="0" y="0"/>
                                </a:moveTo>
                                <a:lnTo>
                                  <a:pt x="4496689" y="0"/>
                                </a:lnTo>
                                <a:lnTo>
                                  <a:pt x="4496689"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056" name="Rectangle 14056"/>
                        <wps:cNvSpPr/>
                        <wps:spPr>
                          <a:xfrm>
                            <a:off x="4591304" y="4679570"/>
                            <a:ext cx="53596" cy="241550"/>
                          </a:xfrm>
                          <a:prstGeom prst="rect">
                            <a:avLst/>
                          </a:prstGeom>
                          <a:ln>
                            <a:noFill/>
                          </a:ln>
                        </wps:spPr>
                        <wps:txbx>
                          <w:txbxContent>
                            <w:p w14:paraId="62C9178E" w14:textId="77777777" w:rsidR="00A97412" w:rsidRDefault="00000000">
                              <w:r>
                                <w:rPr>
                                  <w:b/>
                                  <w:sz w:val="28"/>
                                </w:rPr>
                                <w:t xml:space="preserve"> </w:t>
                              </w:r>
                            </w:p>
                          </w:txbxContent>
                        </wps:txbx>
                        <wps:bodyPr horzOverflow="overflow" vert="horz" lIns="0" tIns="0" rIns="0" bIns="0" rtlCol="0">
                          <a:noAutofit/>
                        </wps:bodyPr>
                      </wps:wsp>
                      <wps:wsp>
                        <wps:cNvPr id="314150" name="Shape 314150"/>
                        <wps:cNvSpPr/>
                        <wps:spPr>
                          <a:xfrm>
                            <a:off x="0" y="4833113"/>
                            <a:ext cx="4591177" cy="12192"/>
                          </a:xfrm>
                          <a:custGeom>
                            <a:avLst/>
                            <a:gdLst/>
                            <a:ahLst/>
                            <a:cxnLst/>
                            <a:rect l="0" t="0" r="0" b="0"/>
                            <a:pathLst>
                              <a:path w="4591177" h="12192">
                                <a:moveTo>
                                  <a:pt x="0" y="0"/>
                                </a:moveTo>
                                <a:lnTo>
                                  <a:pt x="4591177" y="0"/>
                                </a:lnTo>
                                <a:lnTo>
                                  <a:pt x="4591177"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058" name="Rectangle 14058"/>
                        <wps:cNvSpPr/>
                        <wps:spPr>
                          <a:xfrm>
                            <a:off x="1167765" y="5068189"/>
                            <a:ext cx="2671811" cy="274583"/>
                          </a:xfrm>
                          <a:prstGeom prst="rect">
                            <a:avLst/>
                          </a:prstGeom>
                          <a:ln>
                            <a:noFill/>
                          </a:ln>
                        </wps:spPr>
                        <wps:txbx>
                          <w:txbxContent>
                            <w:p w14:paraId="381E9E10" w14:textId="77777777" w:rsidR="00A97412" w:rsidRDefault="00000000">
                              <w:r>
                                <w:rPr>
                                  <w:color w:val="2F5496"/>
                                  <w:sz w:val="32"/>
                                </w:rPr>
                                <w:t>Puerta de Enlace (</w:t>
                              </w:r>
                              <w:proofErr w:type="spellStart"/>
                              <w:r>
                                <w:rPr>
                                  <w:color w:val="2F5496"/>
                                  <w:sz w:val="32"/>
                                </w:rPr>
                                <w:t>Gatew</w:t>
                              </w:r>
                              <w:proofErr w:type="spellEnd"/>
                            </w:p>
                          </w:txbxContent>
                        </wps:txbx>
                        <wps:bodyPr horzOverflow="overflow" vert="horz" lIns="0" tIns="0" rIns="0" bIns="0" rtlCol="0">
                          <a:noAutofit/>
                        </wps:bodyPr>
                      </wps:wsp>
                      <wps:wsp>
                        <wps:cNvPr id="14059" name="Rectangle 14059"/>
                        <wps:cNvSpPr/>
                        <wps:spPr>
                          <a:xfrm>
                            <a:off x="3178175" y="5068189"/>
                            <a:ext cx="327907" cy="274583"/>
                          </a:xfrm>
                          <a:prstGeom prst="rect">
                            <a:avLst/>
                          </a:prstGeom>
                          <a:ln>
                            <a:noFill/>
                          </a:ln>
                        </wps:spPr>
                        <wps:txbx>
                          <w:txbxContent>
                            <w:p w14:paraId="3C1C32FC" w14:textId="77777777" w:rsidR="00A97412" w:rsidRDefault="00000000">
                              <w:r>
                                <w:rPr>
                                  <w:color w:val="2F5496"/>
                                  <w:sz w:val="32"/>
                                </w:rPr>
                                <w:t>ay)</w:t>
                              </w:r>
                            </w:p>
                          </w:txbxContent>
                        </wps:txbx>
                        <wps:bodyPr horzOverflow="overflow" vert="horz" lIns="0" tIns="0" rIns="0" bIns="0" rtlCol="0">
                          <a:noAutofit/>
                        </wps:bodyPr>
                      </wps:wsp>
                      <wps:wsp>
                        <wps:cNvPr id="14060" name="Rectangle 14060"/>
                        <wps:cNvSpPr/>
                        <wps:spPr>
                          <a:xfrm>
                            <a:off x="3425063" y="5068189"/>
                            <a:ext cx="60925" cy="274583"/>
                          </a:xfrm>
                          <a:prstGeom prst="rect">
                            <a:avLst/>
                          </a:prstGeom>
                          <a:ln>
                            <a:noFill/>
                          </a:ln>
                        </wps:spPr>
                        <wps:txbx>
                          <w:txbxContent>
                            <w:p w14:paraId="4E6D0E92" w14:textId="77777777" w:rsidR="00A97412" w:rsidRDefault="00000000">
                              <w:r>
                                <w:rPr>
                                  <w:color w:val="2F5496"/>
                                  <w:sz w:val="32"/>
                                </w:rPr>
                                <w:t xml:space="preserve"> </w:t>
                              </w:r>
                            </w:p>
                          </w:txbxContent>
                        </wps:txbx>
                        <wps:bodyPr horzOverflow="overflow" vert="horz" lIns="0" tIns="0" rIns="0" bIns="0" rtlCol="0">
                          <a:noAutofit/>
                        </wps:bodyPr>
                      </wps:wsp>
                      <pic:pic xmlns:pic="http://schemas.openxmlformats.org/drawingml/2006/picture">
                        <pic:nvPicPr>
                          <pic:cNvPr id="14086" name="Picture 14086"/>
                          <pic:cNvPicPr/>
                        </pic:nvPicPr>
                        <pic:blipFill>
                          <a:blip r:embed="rId528"/>
                          <a:stretch>
                            <a:fillRect/>
                          </a:stretch>
                        </pic:blipFill>
                        <pic:spPr>
                          <a:xfrm>
                            <a:off x="123825" y="38100"/>
                            <a:ext cx="4346321" cy="2100580"/>
                          </a:xfrm>
                          <a:prstGeom prst="rect">
                            <a:avLst/>
                          </a:prstGeom>
                        </pic:spPr>
                      </pic:pic>
                      <wps:wsp>
                        <wps:cNvPr id="14087" name="Shape 14087"/>
                        <wps:cNvSpPr/>
                        <wps:spPr>
                          <a:xfrm>
                            <a:off x="85725" y="0"/>
                            <a:ext cx="4422521" cy="2176780"/>
                          </a:xfrm>
                          <a:custGeom>
                            <a:avLst/>
                            <a:gdLst/>
                            <a:ahLst/>
                            <a:cxnLst/>
                            <a:rect l="0" t="0" r="0" b="0"/>
                            <a:pathLst>
                              <a:path w="4422521" h="2176780">
                                <a:moveTo>
                                  <a:pt x="0" y="2176780"/>
                                </a:moveTo>
                                <a:lnTo>
                                  <a:pt x="4422521" y="2176780"/>
                                </a:lnTo>
                                <a:lnTo>
                                  <a:pt x="4422521" y="0"/>
                                </a:lnTo>
                                <a:lnTo>
                                  <a:pt x="0" y="0"/>
                                </a:lnTo>
                                <a:close/>
                              </a:path>
                            </a:pathLst>
                          </a:custGeom>
                          <a:ln w="76200" cap="flat">
                            <a:miter lim="127000"/>
                          </a:ln>
                        </wps:spPr>
                        <wps:style>
                          <a:lnRef idx="1">
                            <a:srgbClr val="C55A11"/>
                          </a:lnRef>
                          <a:fillRef idx="0">
                            <a:srgbClr val="000000">
                              <a:alpha val="0"/>
                            </a:srgbClr>
                          </a:fillRef>
                          <a:effectRef idx="0">
                            <a:scrgbClr r="0" g="0" b="0"/>
                          </a:effectRef>
                          <a:fontRef idx="none"/>
                        </wps:style>
                        <wps:bodyPr/>
                      </wps:wsp>
                      <pic:pic xmlns:pic="http://schemas.openxmlformats.org/drawingml/2006/picture">
                        <pic:nvPicPr>
                          <pic:cNvPr id="14089" name="Picture 14089"/>
                          <pic:cNvPicPr/>
                        </pic:nvPicPr>
                        <pic:blipFill>
                          <a:blip r:embed="rId529"/>
                          <a:stretch>
                            <a:fillRect/>
                          </a:stretch>
                        </pic:blipFill>
                        <pic:spPr>
                          <a:xfrm>
                            <a:off x="76200" y="2449830"/>
                            <a:ext cx="4441444" cy="2294890"/>
                          </a:xfrm>
                          <a:prstGeom prst="rect">
                            <a:avLst/>
                          </a:prstGeom>
                        </pic:spPr>
                      </pic:pic>
                      <wps:wsp>
                        <wps:cNvPr id="14090" name="Shape 14090"/>
                        <wps:cNvSpPr/>
                        <wps:spPr>
                          <a:xfrm>
                            <a:off x="38100" y="2411730"/>
                            <a:ext cx="4517644" cy="2371090"/>
                          </a:xfrm>
                          <a:custGeom>
                            <a:avLst/>
                            <a:gdLst/>
                            <a:ahLst/>
                            <a:cxnLst/>
                            <a:rect l="0" t="0" r="0" b="0"/>
                            <a:pathLst>
                              <a:path w="4517644" h="2371090">
                                <a:moveTo>
                                  <a:pt x="0" y="2371090"/>
                                </a:moveTo>
                                <a:lnTo>
                                  <a:pt x="4517644" y="2371090"/>
                                </a:lnTo>
                                <a:lnTo>
                                  <a:pt x="4517644" y="0"/>
                                </a:lnTo>
                                <a:lnTo>
                                  <a:pt x="0" y="0"/>
                                </a:lnTo>
                                <a:close/>
                              </a:path>
                            </a:pathLst>
                          </a:custGeom>
                          <a:ln w="76200" cap="flat">
                            <a:miter lim="127000"/>
                          </a:ln>
                        </wps:spPr>
                        <wps:style>
                          <a:lnRef idx="1">
                            <a:srgbClr val="ED7D31"/>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66205" style="width:364.693pt;height:415.326pt;mso-position-horizontal-relative:char;mso-position-vertical-relative:line" coordsize="46316,52746">
                <v:rect id="Rectangle 14054" style="position:absolute;width:535;height:2415;left:45440;top:20763;" filled="f" stroked="f">
                  <v:textbox inset="0,0,0,0">
                    <w:txbxContent>
                      <w:p>
                        <w:pPr>
                          <w:spacing w:before="0" w:after="160" w:line="259" w:lineRule="auto"/>
                        </w:pPr>
                        <w:r>
                          <w:rPr>
                            <w:rFonts w:cs="Calibri" w:hAnsi="Calibri" w:eastAsia="Calibri" w:ascii="Calibri"/>
                            <w:b w:val="1"/>
                            <w:sz w:val="28"/>
                          </w:rPr>
                          <w:t xml:space="preserve"> </w:t>
                        </w:r>
                      </w:p>
                    </w:txbxContent>
                  </v:textbox>
                </v:rect>
                <v:shape id="Shape 314151" style="position:absolute;width:44966;height:121;left:472;top:22298;" coordsize="4496689,12192" path="m0,0l4496689,0l4496689,12192l0,12192l0,0">
                  <v:stroke weight="0pt" endcap="flat" joinstyle="miter" miterlimit="10" on="false" color="#000000" opacity="0"/>
                  <v:fill on="true" color="#000000"/>
                </v:shape>
                <v:rect id="Rectangle 14056" style="position:absolute;width:535;height:2415;left:45913;top:46795;" filled="f" stroked="f">
                  <v:textbox inset="0,0,0,0">
                    <w:txbxContent>
                      <w:p>
                        <w:pPr>
                          <w:spacing w:before="0" w:after="160" w:line="259" w:lineRule="auto"/>
                        </w:pPr>
                        <w:r>
                          <w:rPr>
                            <w:rFonts w:cs="Calibri" w:hAnsi="Calibri" w:eastAsia="Calibri" w:ascii="Calibri"/>
                            <w:b w:val="1"/>
                            <w:sz w:val="28"/>
                          </w:rPr>
                          <w:t xml:space="preserve"> </w:t>
                        </w:r>
                      </w:p>
                    </w:txbxContent>
                  </v:textbox>
                </v:rect>
                <v:shape id="Shape 314152" style="position:absolute;width:45911;height:121;left:0;top:48331;" coordsize="4591177,12192" path="m0,0l4591177,0l4591177,12192l0,12192l0,0">
                  <v:stroke weight="0pt" endcap="flat" joinstyle="miter" miterlimit="10" on="false" color="#000000" opacity="0"/>
                  <v:fill on="true" color="#000000"/>
                </v:shape>
                <v:rect id="Rectangle 14058" style="position:absolute;width:26718;height:2745;left:11677;top:50681;" filled="f" stroked="f">
                  <v:textbox inset="0,0,0,0">
                    <w:txbxContent>
                      <w:p>
                        <w:pPr>
                          <w:spacing w:before="0" w:after="160" w:line="259" w:lineRule="auto"/>
                        </w:pPr>
                        <w:r>
                          <w:rPr>
                            <w:rFonts w:cs="Calibri" w:hAnsi="Calibri" w:eastAsia="Calibri" w:ascii="Calibri"/>
                            <w:color w:val="2f5496"/>
                            <w:sz w:val="32"/>
                          </w:rPr>
                          <w:t xml:space="preserve">Puerta de Enlace (Gatew</w:t>
                        </w:r>
                      </w:p>
                    </w:txbxContent>
                  </v:textbox>
                </v:rect>
                <v:rect id="Rectangle 14059" style="position:absolute;width:3279;height:2745;left:31781;top:50681;" filled="f" stroked="f">
                  <v:textbox inset="0,0,0,0">
                    <w:txbxContent>
                      <w:p>
                        <w:pPr>
                          <w:spacing w:before="0" w:after="160" w:line="259" w:lineRule="auto"/>
                        </w:pPr>
                        <w:r>
                          <w:rPr>
                            <w:rFonts w:cs="Calibri" w:hAnsi="Calibri" w:eastAsia="Calibri" w:ascii="Calibri"/>
                            <w:color w:val="2f5496"/>
                            <w:sz w:val="32"/>
                          </w:rPr>
                          <w:t xml:space="preserve">ay)</w:t>
                        </w:r>
                      </w:p>
                    </w:txbxContent>
                  </v:textbox>
                </v:rect>
                <v:rect id="Rectangle 14060" style="position:absolute;width:609;height:2745;left:34250;top:50681;" filled="f" stroked="f">
                  <v:textbox inset="0,0,0,0">
                    <w:txbxContent>
                      <w:p>
                        <w:pPr>
                          <w:spacing w:before="0" w:after="160" w:line="259" w:lineRule="auto"/>
                        </w:pPr>
                        <w:r>
                          <w:rPr>
                            <w:rFonts w:cs="Calibri" w:hAnsi="Calibri" w:eastAsia="Calibri" w:ascii="Calibri"/>
                            <w:color w:val="2f5496"/>
                            <w:sz w:val="32"/>
                          </w:rPr>
                          <w:t xml:space="preserve"> </w:t>
                        </w:r>
                      </w:p>
                    </w:txbxContent>
                  </v:textbox>
                </v:rect>
                <v:shape id="Picture 14086" style="position:absolute;width:43463;height:21005;left:1238;top:381;" filled="f">
                  <v:imagedata r:id="rId530"/>
                </v:shape>
                <v:shape id="Shape 14087" style="position:absolute;width:44225;height:21767;left:857;top:0;" coordsize="4422521,2176780" path="m0,2176780l4422521,2176780l4422521,0l0,0x">
                  <v:stroke weight="6pt" endcap="flat" joinstyle="miter" miterlimit="10" on="true" color="#c55a11"/>
                  <v:fill on="false" color="#000000" opacity="0"/>
                </v:shape>
                <v:shape id="Picture 14089" style="position:absolute;width:44414;height:22948;left:762;top:24498;" filled="f">
                  <v:imagedata r:id="rId531"/>
                </v:shape>
                <v:shape id="Shape 14090" style="position:absolute;width:45176;height:23710;left:381;top:24117;" coordsize="4517644,2371090" path="m0,2371090l4517644,2371090l4517644,0l0,0x">
                  <v:stroke weight="6pt" endcap="flat" joinstyle="miter" miterlimit="10" on="true" color="#ed7d31"/>
                  <v:fill on="false" color="#000000" opacity="0"/>
                </v:shape>
              </v:group>
            </w:pict>
          </mc:Fallback>
        </mc:AlternateContent>
      </w:r>
    </w:p>
    <w:p w14:paraId="15DE83D7" w14:textId="77777777" w:rsidR="00A97412" w:rsidRDefault="00000000">
      <w:pPr>
        <w:numPr>
          <w:ilvl w:val="3"/>
          <w:numId w:val="46"/>
        </w:numPr>
        <w:spacing w:after="8" w:line="266" w:lineRule="auto"/>
        <w:ind w:right="44" w:hanging="360"/>
      </w:pPr>
      <w:r>
        <w:t xml:space="preserve">Comunican diferentes arquitecturas y entornos </w:t>
      </w:r>
    </w:p>
    <w:p w14:paraId="1474935E" w14:textId="77777777" w:rsidR="00A97412" w:rsidRDefault="00000000">
      <w:pPr>
        <w:numPr>
          <w:ilvl w:val="3"/>
          <w:numId w:val="46"/>
        </w:numPr>
        <w:spacing w:after="10" w:line="266" w:lineRule="auto"/>
        <w:ind w:right="44" w:hanging="360"/>
      </w:pPr>
      <w:r>
        <w:t xml:space="preserve">Interconectan redes heterogéneas que no utilizan las </w:t>
      </w:r>
      <w:proofErr w:type="gramStart"/>
      <w:r>
        <w:t>mismas :</w:t>
      </w:r>
      <w:proofErr w:type="gramEnd"/>
      <w:r>
        <w:t xml:space="preserve"> </w:t>
      </w:r>
    </w:p>
    <w:p w14:paraId="574642D5" w14:textId="77777777" w:rsidR="00A97412" w:rsidRDefault="00000000">
      <w:pPr>
        <w:numPr>
          <w:ilvl w:val="3"/>
          <w:numId w:val="46"/>
        </w:numPr>
        <w:spacing w:after="9" w:line="266" w:lineRule="auto"/>
        <w:ind w:right="44" w:hanging="360"/>
      </w:pPr>
      <w:r>
        <w:t xml:space="preserve">Arquitecturas  </w:t>
      </w:r>
    </w:p>
    <w:p w14:paraId="3D7EBC5F" w14:textId="77777777" w:rsidR="00A97412" w:rsidRDefault="00000000">
      <w:pPr>
        <w:numPr>
          <w:ilvl w:val="3"/>
          <w:numId w:val="46"/>
        </w:numPr>
        <w:spacing w:after="10" w:line="266" w:lineRule="auto"/>
        <w:ind w:right="44" w:hanging="360"/>
      </w:pPr>
      <w:r>
        <w:t xml:space="preserve">Lenguajes </w:t>
      </w:r>
    </w:p>
    <w:p w14:paraId="420D5DEE" w14:textId="77777777" w:rsidR="00A97412" w:rsidRDefault="00000000">
      <w:pPr>
        <w:numPr>
          <w:ilvl w:val="3"/>
          <w:numId w:val="46"/>
        </w:numPr>
        <w:spacing w:after="17" w:line="257" w:lineRule="auto"/>
        <w:ind w:right="44" w:hanging="360"/>
      </w:pPr>
      <w:r>
        <w:t xml:space="preserve">Estructura de formato de Datos </w:t>
      </w:r>
    </w:p>
    <w:p w14:paraId="15D95000" w14:textId="77777777" w:rsidR="00A97412" w:rsidRDefault="00000000">
      <w:pPr>
        <w:numPr>
          <w:ilvl w:val="3"/>
          <w:numId w:val="46"/>
        </w:numPr>
        <w:spacing w:after="2" w:line="257" w:lineRule="auto"/>
        <w:ind w:right="44" w:hanging="360"/>
      </w:pPr>
      <w:r>
        <w:t xml:space="preserve">Protocolo de Comunicaciones   </w:t>
      </w:r>
    </w:p>
    <w:p w14:paraId="4CDECFFD" w14:textId="77777777" w:rsidR="00A97412" w:rsidRDefault="00000000">
      <w:pPr>
        <w:spacing w:after="82"/>
        <w:ind w:left="3479"/>
      </w:pPr>
      <w:r>
        <w:rPr>
          <w:noProof/>
        </w:rPr>
        <mc:AlternateContent>
          <mc:Choice Requires="wpg">
            <w:drawing>
              <wp:inline distT="0" distB="0" distL="0" distR="0" wp14:anchorId="130470A0" wp14:editId="2C61774E">
                <wp:extent cx="2268640" cy="1738072"/>
                <wp:effectExtent l="0" t="0" r="0" b="0"/>
                <wp:docPr id="265934" name="Group 265934"/>
                <wp:cNvGraphicFramePr/>
                <a:graphic xmlns:a="http://schemas.openxmlformats.org/drawingml/2006/main">
                  <a:graphicData uri="http://schemas.microsoft.com/office/word/2010/wordprocessingGroup">
                    <wpg:wgp>
                      <wpg:cNvGrpSpPr/>
                      <wpg:grpSpPr>
                        <a:xfrm>
                          <a:off x="0" y="0"/>
                          <a:ext cx="2268640" cy="1738072"/>
                          <a:chOff x="0" y="0"/>
                          <a:chExt cx="2268640" cy="1738072"/>
                        </a:xfrm>
                      </wpg:grpSpPr>
                      <wps:wsp>
                        <wps:cNvPr id="14095" name="Rectangle 14095"/>
                        <wps:cNvSpPr/>
                        <wps:spPr>
                          <a:xfrm>
                            <a:off x="2228342" y="1142999"/>
                            <a:ext cx="53596" cy="241550"/>
                          </a:xfrm>
                          <a:prstGeom prst="rect">
                            <a:avLst/>
                          </a:prstGeom>
                          <a:ln>
                            <a:noFill/>
                          </a:ln>
                        </wps:spPr>
                        <wps:txbx>
                          <w:txbxContent>
                            <w:p w14:paraId="2877CCBD" w14:textId="77777777" w:rsidR="00A97412" w:rsidRDefault="00000000">
                              <w:r>
                                <w:rPr>
                                  <w:b/>
                                  <w:sz w:val="28"/>
                                </w:rPr>
                                <w:t xml:space="preserve"> </w:t>
                              </w:r>
                            </w:p>
                          </w:txbxContent>
                        </wps:txbx>
                        <wps:bodyPr horzOverflow="overflow" vert="horz" lIns="0" tIns="0" rIns="0" bIns="0" rtlCol="0">
                          <a:noAutofit/>
                        </wps:bodyPr>
                      </wps:wsp>
                      <wps:wsp>
                        <wps:cNvPr id="314153" name="Shape 314153"/>
                        <wps:cNvSpPr/>
                        <wps:spPr>
                          <a:xfrm>
                            <a:off x="0" y="1296542"/>
                            <a:ext cx="2228342" cy="12192"/>
                          </a:xfrm>
                          <a:custGeom>
                            <a:avLst/>
                            <a:gdLst/>
                            <a:ahLst/>
                            <a:cxnLst/>
                            <a:rect l="0" t="0" r="0" b="0"/>
                            <a:pathLst>
                              <a:path w="2228342" h="12192">
                                <a:moveTo>
                                  <a:pt x="0" y="0"/>
                                </a:moveTo>
                                <a:lnTo>
                                  <a:pt x="2228342" y="0"/>
                                </a:lnTo>
                                <a:lnTo>
                                  <a:pt x="222834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097" name="Rectangle 14097"/>
                        <wps:cNvSpPr/>
                        <wps:spPr>
                          <a:xfrm>
                            <a:off x="472440" y="1531620"/>
                            <a:ext cx="1704287" cy="274582"/>
                          </a:xfrm>
                          <a:prstGeom prst="rect">
                            <a:avLst/>
                          </a:prstGeom>
                          <a:ln>
                            <a:noFill/>
                          </a:ln>
                        </wps:spPr>
                        <wps:txbx>
                          <w:txbxContent>
                            <w:p w14:paraId="7E2ECBDD" w14:textId="77777777" w:rsidR="00A97412" w:rsidRDefault="00000000">
                              <w:r>
                                <w:rPr>
                                  <w:color w:val="2F5496"/>
                                  <w:sz w:val="32"/>
                                </w:rPr>
                                <w:t>Monitor de Red</w:t>
                              </w:r>
                            </w:p>
                          </w:txbxContent>
                        </wps:txbx>
                        <wps:bodyPr horzOverflow="overflow" vert="horz" lIns="0" tIns="0" rIns="0" bIns="0" rtlCol="0">
                          <a:noAutofit/>
                        </wps:bodyPr>
                      </wps:wsp>
                      <wps:wsp>
                        <wps:cNvPr id="14098" name="Rectangle 14098"/>
                        <wps:cNvSpPr/>
                        <wps:spPr>
                          <a:xfrm>
                            <a:off x="1755902" y="1531620"/>
                            <a:ext cx="60925" cy="274582"/>
                          </a:xfrm>
                          <a:prstGeom prst="rect">
                            <a:avLst/>
                          </a:prstGeom>
                          <a:ln>
                            <a:noFill/>
                          </a:ln>
                        </wps:spPr>
                        <wps:txbx>
                          <w:txbxContent>
                            <w:p w14:paraId="64DA2E36" w14:textId="77777777" w:rsidR="00A97412" w:rsidRDefault="00000000">
                              <w:r>
                                <w:rPr>
                                  <w:color w:val="2F5496"/>
                                  <w:sz w:val="32"/>
                                </w:rPr>
                                <w:t xml:space="preserve"> </w:t>
                              </w:r>
                            </w:p>
                          </w:txbxContent>
                        </wps:txbx>
                        <wps:bodyPr horzOverflow="overflow" vert="horz" lIns="0" tIns="0" rIns="0" bIns="0" rtlCol="0">
                          <a:noAutofit/>
                        </wps:bodyPr>
                      </wps:wsp>
                      <pic:pic xmlns:pic="http://schemas.openxmlformats.org/drawingml/2006/picture">
                        <pic:nvPicPr>
                          <pic:cNvPr id="306510" name="Picture 306510"/>
                          <pic:cNvPicPr/>
                        </pic:nvPicPr>
                        <pic:blipFill>
                          <a:blip r:embed="rId532"/>
                          <a:stretch>
                            <a:fillRect/>
                          </a:stretch>
                        </pic:blipFill>
                        <pic:spPr>
                          <a:xfrm>
                            <a:off x="68961" y="32385"/>
                            <a:ext cx="2087880" cy="1167384"/>
                          </a:xfrm>
                          <a:prstGeom prst="rect">
                            <a:avLst/>
                          </a:prstGeom>
                        </pic:spPr>
                      </pic:pic>
                      <pic:pic xmlns:pic="http://schemas.openxmlformats.org/drawingml/2006/picture">
                        <pic:nvPicPr>
                          <pic:cNvPr id="14136" name="Picture 14136"/>
                          <pic:cNvPicPr/>
                        </pic:nvPicPr>
                        <pic:blipFill>
                          <a:blip r:embed="rId533"/>
                          <a:stretch>
                            <a:fillRect/>
                          </a:stretch>
                        </pic:blipFill>
                        <pic:spPr>
                          <a:xfrm>
                            <a:off x="75819" y="38100"/>
                            <a:ext cx="2081784" cy="1160145"/>
                          </a:xfrm>
                          <a:prstGeom prst="rect">
                            <a:avLst/>
                          </a:prstGeom>
                        </pic:spPr>
                      </pic:pic>
                      <wps:wsp>
                        <wps:cNvPr id="14137" name="Shape 14137"/>
                        <wps:cNvSpPr/>
                        <wps:spPr>
                          <a:xfrm>
                            <a:off x="37719" y="0"/>
                            <a:ext cx="2157984" cy="1236345"/>
                          </a:xfrm>
                          <a:custGeom>
                            <a:avLst/>
                            <a:gdLst/>
                            <a:ahLst/>
                            <a:cxnLst/>
                            <a:rect l="0" t="0" r="0" b="0"/>
                            <a:pathLst>
                              <a:path w="2157984" h="1236345">
                                <a:moveTo>
                                  <a:pt x="0" y="1236345"/>
                                </a:moveTo>
                                <a:lnTo>
                                  <a:pt x="2157984" y="1236345"/>
                                </a:lnTo>
                                <a:lnTo>
                                  <a:pt x="2157984" y="0"/>
                                </a:lnTo>
                                <a:lnTo>
                                  <a:pt x="0" y="0"/>
                                </a:lnTo>
                                <a:close/>
                              </a:path>
                            </a:pathLst>
                          </a:custGeom>
                          <a:ln w="76200" cap="flat">
                            <a:miter lim="127000"/>
                          </a:ln>
                        </wps:spPr>
                        <wps:style>
                          <a:lnRef idx="1">
                            <a:srgbClr val="ED7D31"/>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65934" style="width:178.633pt;height:136.856pt;mso-position-horizontal-relative:char;mso-position-vertical-relative:line" coordsize="22686,17380">
                <v:rect id="Rectangle 14095" style="position:absolute;width:535;height:2415;left:22283;top:11429;" filled="f" stroked="f">
                  <v:textbox inset="0,0,0,0">
                    <w:txbxContent>
                      <w:p>
                        <w:pPr>
                          <w:spacing w:before="0" w:after="160" w:line="259" w:lineRule="auto"/>
                        </w:pPr>
                        <w:r>
                          <w:rPr>
                            <w:rFonts w:cs="Calibri" w:hAnsi="Calibri" w:eastAsia="Calibri" w:ascii="Calibri"/>
                            <w:b w:val="1"/>
                            <w:sz w:val="28"/>
                          </w:rPr>
                          <w:t xml:space="preserve"> </w:t>
                        </w:r>
                      </w:p>
                    </w:txbxContent>
                  </v:textbox>
                </v:rect>
                <v:shape id="Shape 314154" style="position:absolute;width:22283;height:121;left:0;top:12965;" coordsize="2228342,12192" path="m0,0l2228342,0l2228342,12192l0,12192l0,0">
                  <v:stroke weight="0pt" endcap="flat" joinstyle="miter" miterlimit="10" on="false" color="#000000" opacity="0"/>
                  <v:fill on="true" color="#000000"/>
                </v:shape>
                <v:rect id="Rectangle 14097" style="position:absolute;width:17042;height:2745;left:4724;top:15316;" filled="f" stroked="f">
                  <v:textbox inset="0,0,0,0">
                    <w:txbxContent>
                      <w:p>
                        <w:pPr>
                          <w:spacing w:before="0" w:after="160" w:line="259" w:lineRule="auto"/>
                        </w:pPr>
                        <w:r>
                          <w:rPr>
                            <w:rFonts w:cs="Calibri" w:hAnsi="Calibri" w:eastAsia="Calibri" w:ascii="Calibri"/>
                            <w:color w:val="2f5496"/>
                            <w:sz w:val="32"/>
                          </w:rPr>
                          <w:t xml:space="preserve">Monitor de Red</w:t>
                        </w:r>
                      </w:p>
                    </w:txbxContent>
                  </v:textbox>
                </v:rect>
                <v:rect id="Rectangle 14098" style="position:absolute;width:609;height:2745;left:17559;top:15316;" filled="f" stroked="f">
                  <v:textbox inset="0,0,0,0">
                    <w:txbxContent>
                      <w:p>
                        <w:pPr>
                          <w:spacing w:before="0" w:after="160" w:line="259" w:lineRule="auto"/>
                        </w:pPr>
                        <w:r>
                          <w:rPr>
                            <w:rFonts w:cs="Calibri" w:hAnsi="Calibri" w:eastAsia="Calibri" w:ascii="Calibri"/>
                            <w:color w:val="2f5496"/>
                            <w:sz w:val="32"/>
                          </w:rPr>
                          <w:t xml:space="preserve"> </w:t>
                        </w:r>
                      </w:p>
                    </w:txbxContent>
                  </v:textbox>
                </v:rect>
                <v:shape id="Picture 306510" style="position:absolute;width:20878;height:11673;left:689;top:323;" filled="f">
                  <v:imagedata r:id="rId534"/>
                </v:shape>
                <v:shape id="Picture 14136" style="position:absolute;width:20817;height:11601;left:758;top:381;" filled="f">
                  <v:imagedata r:id="rId535"/>
                </v:shape>
                <v:shape id="Shape 14137" style="position:absolute;width:21579;height:12363;left:377;top:0;" coordsize="2157984,1236345" path="m0,1236345l2157984,1236345l2157984,0l0,0x">
                  <v:stroke weight="6pt" endcap="flat" joinstyle="miter" miterlimit="10" on="true" color="#ed7d31"/>
                  <v:fill on="false" color="#000000" opacity="0"/>
                </v:shape>
              </v:group>
            </w:pict>
          </mc:Fallback>
        </mc:AlternateContent>
      </w:r>
    </w:p>
    <w:p w14:paraId="1ADDFB66" w14:textId="77777777" w:rsidR="00A97412" w:rsidRDefault="00000000">
      <w:pPr>
        <w:numPr>
          <w:ilvl w:val="3"/>
          <w:numId w:val="46"/>
        </w:numPr>
        <w:spacing w:after="35" w:line="266" w:lineRule="auto"/>
        <w:ind w:right="44" w:hanging="360"/>
      </w:pPr>
      <w:r>
        <w:t>Sistema (</w:t>
      </w:r>
      <w:proofErr w:type="spellStart"/>
      <w:r>
        <w:t>Hard</w:t>
      </w:r>
      <w:proofErr w:type="spellEnd"/>
      <w:r>
        <w:t xml:space="preserve"> y </w:t>
      </w:r>
      <w:proofErr w:type="spellStart"/>
      <w:r>
        <w:t>Soft</w:t>
      </w:r>
      <w:proofErr w:type="spellEnd"/>
      <w:r>
        <w:t xml:space="preserve">) utilizado para medir el Nivel de Desempeño del Sistema de Red. </w:t>
      </w:r>
    </w:p>
    <w:p w14:paraId="51022D67" w14:textId="77777777" w:rsidR="00A97412" w:rsidRDefault="00000000">
      <w:pPr>
        <w:numPr>
          <w:ilvl w:val="3"/>
          <w:numId w:val="46"/>
        </w:numPr>
        <w:spacing w:after="9" w:line="266" w:lineRule="auto"/>
        <w:ind w:right="44" w:hanging="360"/>
      </w:pPr>
      <w:r>
        <w:t xml:space="preserve">Supervisa hechos específicos y labra estadísticas. </w:t>
      </w:r>
    </w:p>
    <w:p w14:paraId="5B94AED8" w14:textId="77777777" w:rsidR="00A97412" w:rsidRDefault="00000000">
      <w:pPr>
        <w:numPr>
          <w:ilvl w:val="3"/>
          <w:numId w:val="46"/>
        </w:numPr>
        <w:spacing w:after="8" w:line="266" w:lineRule="auto"/>
        <w:ind w:right="44" w:hanging="360"/>
      </w:pPr>
      <w:r>
        <w:t xml:space="preserve">Informa </w:t>
      </w:r>
      <w:proofErr w:type="gramStart"/>
      <w:r>
        <w:t>Trafico ,</w:t>
      </w:r>
      <w:proofErr w:type="gramEnd"/>
      <w:r>
        <w:t xml:space="preserve"> Nivel de Colisiones , Uso de Dispositivos, Estaciones F/S,  Etc. </w:t>
      </w:r>
    </w:p>
    <w:p w14:paraId="720479EB" w14:textId="77777777" w:rsidR="00A97412" w:rsidRDefault="00000000">
      <w:pPr>
        <w:numPr>
          <w:ilvl w:val="3"/>
          <w:numId w:val="46"/>
        </w:numPr>
        <w:spacing w:after="11" w:line="266" w:lineRule="auto"/>
        <w:ind w:right="44" w:hanging="360"/>
      </w:pPr>
      <w:r>
        <w:t xml:space="preserve">Deben ser supervisados por el Administrador de los servicios de la Intranet/Red.  </w:t>
      </w:r>
    </w:p>
    <w:p w14:paraId="30C62A54" w14:textId="77777777" w:rsidR="00A97412" w:rsidRDefault="00000000">
      <w:pPr>
        <w:numPr>
          <w:ilvl w:val="3"/>
          <w:numId w:val="46"/>
        </w:numPr>
        <w:spacing w:after="35" w:line="266" w:lineRule="auto"/>
        <w:ind w:right="44" w:hanging="360"/>
      </w:pPr>
      <w:r>
        <w:lastRenderedPageBreak/>
        <w:t xml:space="preserve">Deben ser configurados con los servicios necesarios para poder realizar dicha </w:t>
      </w:r>
      <w:proofErr w:type="gramStart"/>
      <w:r>
        <w:t>supervisión  (</w:t>
      </w:r>
      <w:proofErr w:type="gramEnd"/>
      <w:r>
        <w:t xml:space="preserve">Firewall , Proxy, </w:t>
      </w:r>
      <w:proofErr w:type="spellStart"/>
      <w:r>
        <w:t>Etc</w:t>
      </w:r>
      <w:proofErr w:type="spellEnd"/>
      <w:r>
        <w:t xml:space="preserve"> ).  </w:t>
      </w:r>
    </w:p>
    <w:p w14:paraId="3D529908" w14:textId="77777777" w:rsidR="00A97412" w:rsidRDefault="00000000">
      <w:pPr>
        <w:numPr>
          <w:ilvl w:val="3"/>
          <w:numId w:val="46"/>
        </w:numPr>
        <w:spacing w:after="8" w:line="266" w:lineRule="auto"/>
        <w:ind w:right="44" w:hanging="360"/>
      </w:pPr>
      <w:r>
        <w:t xml:space="preserve">Son una herramienta esencial para medir el desempeño de la red. </w:t>
      </w:r>
    </w:p>
    <w:p w14:paraId="24C58A72" w14:textId="77777777" w:rsidR="00A97412" w:rsidRDefault="00000000">
      <w:pPr>
        <w:numPr>
          <w:ilvl w:val="3"/>
          <w:numId w:val="46"/>
        </w:numPr>
        <w:spacing w:after="0" w:line="266" w:lineRule="auto"/>
        <w:ind w:right="44" w:hanging="360"/>
      </w:pPr>
      <w:r>
        <w:t xml:space="preserve">Existen productos generales y propietarios. </w:t>
      </w:r>
    </w:p>
    <w:p w14:paraId="495CF647" w14:textId="77777777" w:rsidR="00A97412" w:rsidRDefault="00000000">
      <w:pPr>
        <w:spacing w:after="0"/>
        <w:ind w:left="1257"/>
      </w:pPr>
      <w:r>
        <w:rPr>
          <w:noProof/>
        </w:rPr>
        <mc:AlternateContent>
          <mc:Choice Requires="wpg">
            <w:drawing>
              <wp:inline distT="0" distB="0" distL="0" distR="0" wp14:anchorId="322AADC3" wp14:editId="2A58D96F">
                <wp:extent cx="5049520" cy="3560953"/>
                <wp:effectExtent l="0" t="0" r="0" b="0"/>
                <wp:docPr id="265935" name="Group 265935"/>
                <wp:cNvGraphicFramePr/>
                <a:graphic xmlns:a="http://schemas.openxmlformats.org/drawingml/2006/main">
                  <a:graphicData uri="http://schemas.microsoft.com/office/word/2010/wordprocessingGroup">
                    <wpg:wgp>
                      <wpg:cNvGrpSpPr/>
                      <wpg:grpSpPr>
                        <a:xfrm>
                          <a:off x="0" y="0"/>
                          <a:ext cx="5049520" cy="3560953"/>
                          <a:chOff x="0" y="0"/>
                          <a:chExt cx="5049520" cy="3560953"/>
                        </a:xfrm>
                      </wpg:grpSpPr>
                      <pic:pic xmlns:pic="http://schemas.openxmlformats.org/drawingml/2006/picture">
                        <pic:nvPicPr>
                          <pic:cNvPr id="14139" name="Picture 14139"/>
                          <pic:cNvPicPr/>
                        </pic:nvPicPr>
                        <pic:blipFill>
                          <a:blip r:embed="rId536"/>
                          <a:stretch>
                            <a:fillRect/>
                          </a:stretch>
                        </pic:blipFill>
                        <pic:spPr>
                          <a:xfrm>
                            <a:off x="0" y="19050"/>
                            <a:ext cx="2474214" cy="1764030"/>
                          </a:xfrm>
                          <a:prstGeom prst="rect">
                            <a:avLst/>
                          </a:prstGeom>
                        </pic:spPr>
                      </pic:pic>
                      <pic:pic xmlns:pic="http://schemas.openxmlformats.org/drawingml/2006/picture">
                        <pic:nvPicPr>
                          <pic:cNvPr id="14141" name="Picture 14141"/>
                          <pic:cNvPicPr/>
                        </pic:nvPicPr>
                        <pic:blipFill>
                          <a:blip r:embed="rId537"/>
                          <a:stretch>
                            <a:fillRect/>
                          </a:stretch>
                        </pic:blipFill>
                        <pic:spPr>
                          <a:xfrm>
                            <a:off x="2476500" y="0"/>
                            <a:ext cx="2573020" cy="1781175"/>
                          </a:xfrm>
                          <a:prstGeom prst="rect">
                            <a:avLst/>
                          </a:prstGeom>
                        </pic:spPr>
                      </pic:pic>
                      <pic:pic xmlns:pic="http://schemas.openxmlformats.org/drawingml/2006/picture">
                        <pic:nvPicPr>
                          <pic:cNvPr id="14143" name="Picture 14143"/>
                          <pic:cNvPicPr/>
                        </pic:nvPicPr>
                        <pic:blipFill>
                          <a:blip r:embed="rId538"/>
                          <a:stretch>
                            <a:fillRect/>
                          </a:stretch>
                        </pic:blipFill>
                        <pic:spPr>
                          <a:xfrm>
                            <a:off x="18034" y="1935353"/>
                            <a:ext cx="2631694" cy="1625600"/>
                          </a:xfrm>
                          <a:prstGeom prst="rect">
                            <a:avLst/>
                          </a:prstGeom>
                        </pic:spPr>
                      </pic:pic>
                      <pic:pic xmlns:pic="http://schemas.openxmlformats.org/drawingml/2006/picture">
                        <pic:nvPicPr>
                          <pic:cNvPr id="14145" name="Picture 14145"/>
                          <pic:cNvPicPr/>
                        </pic:nvPicPr>
                        <pic:blipFill>
                          <a:blip r:embed="rId539"/>
                          <a:stretch>
                            <a:fillRect/>
                          </a:stretch>
                        </pic:blipFill>
                        <pic:spPr>
                          <a:xfrm>
                            <a:off x="2650109" y="1903603"/>
                            <a:ext cx="2381250" cy="1648460"/>
                          </a:xfrm>
                          <a:prstGeom prst="rect">
                            <a:avLst/>
                          </a:prstGeom>
                        </pic:spPr>
                      </pic:pic>
                    </wpg:wgp>
                  </a:graphicData>
                </a:graphic>
              </wp:inline>
            </w:drawing>
          </mc:Choice>
          <mc:Fallback xmlns:a="http://schemas.openxmlformats.org/drawingml/2006/main">
            <w:pict>
              <v:group id="Group 265935" style="width:397.6pt;height:280.39pt;mso-position-horizontal-relative:char;mso-position-vertical-relative:line" coordsize="50495,35609">
                <v:shape id="Picture 14139" style="position:absolute;width:24742;height:17640;left:0;top:190;" filled="f">
                  <v:imagedata r:id="rId540"/>
                </v:shape>
                <v:shape id="Picture 14141" style="position:absolute;width:25730;height:17811;left:24765;top:0;" filled="f">
                  <v:imagedata r:id="rId541"/>
                </v:shape>
                <v:shape id="Picture 14143" style="position:absolute;width:26316;height:16256;left:180;top:19353;" filled="f">
                  <v:imagedata r:id="rId542"/>
                </v:shape>
                <v:shape id="Picture 14145" style="position:absolute;width:23812;height:16484;left:26501;top:19036;" filled="f">
                  <v:imagedata r:id="rId543"/>
                </v:shape>
              </v:group>
            </w:pict>
          </mc:Fallback>
        </mc:AlternateContent>
      </w:r>
    </w:p>
    <w:p w14:paraId="0E60EAD9" w14:textId="77777777" w:rsidR="00A97412" w:rsidRDefault="00000000">
      <w:pPr>
        <w:spacing w:after="98"/>
        <w:ind w:right="946"/>
        <w:jc w:val="right"/>
      </w:pPr>
      <w:r>
        <w:rPr>
          <w:noProof/>
        </w:rPr>
        <mc:AlternateContent>
          <mc:Choice Requires="wpg">
            <w:drawing>
              <wp:inline distT="0" distB="0" distL="0" distR="0" wp14:anchorId="2D9A5360" wp14:editId="147D561E">
                <wp:extent cx="5379339" cy="1861820"/>
                <wp:effectExtent l="0" t="0" r="0" b="0"/>
                <wp:docPr id="266029" name="Group 266029"/>
                <wp:cNvGraphicFramePr/>
                <a:graphic xmlns:a="http://schemas.openxmlformats.org/drawingml/2006/main">
                  <a:graphicData uri="http://schemas.microsoft.com/office/word/2010/wordprocessingGroup">
                    <wpg:wgp>
                      <wpg:cNvGrpSpPr/>
                      <wpg:grpSpPr>
                        <a:xfrm>
                          <a:off x="0" y="0"/>
                          <a:ext cx="5379339" cy="1861820"/>
                          <a:chOff x="0" y="0"/>
                          <a:chExt cx="5379339" cy="1861820"/>
                        </a:xfrm>
                      </wpg:grpSpPr>
                      <pic:pic xmlns:pic="http://schemas.openxmlformats.org/drawingml/2006/picture">
                        <pic:nvPicPr>
                          <pic:cNvPr id="14262" name="Picture 14262"/>
                          <pic:cNvPicPr/>
                        </pic:nvPicPr>
                        <pic:blipFill>
                          <a:blip r:embed="rId544"/>
                          <a:stretch>
                            <a:fillRect/>
                          </a:stretch>
                        </pic:blipFill>
                        <pic:spPr>
                          <a:xfrm>
                            <a:off x="0" y="0"/>
                            <a:ext cx="2689479" cy="1861820"/>
                          </a:xfrm>
                          <a:prstGeom prst="rect">
                            <a:avLst/>
                          </a:prstGeom>
                        </pic:spPr>
                      </pic:pic>
                      <pic:pic xmlns:pic="http://schemas.openxmlformats.org/drawingml/2006/picture">
                        <pic:nvPicPr>
                          <pic:cNvPr id="14264" name="Picture 14264"/>
                          <pic:cNvPicPr/>
                        </pic:nvPicPr>
                        <pic:blipFill>
                          <a:blip r:embed="rId545"/>
                          <a:stretch>
                            <a:fillRect/>
                          </a:stretch>
                        </pic:blipFill>
                        <pic:spPr>
                          <a:xfrm>
                            <a:off x="2689860" y="0"/>
                            <a:ext cx="2689479" cy="1861820"/>
                          </a:xfrm>
                          <a:prstGeom prst="rect">
                            <a:avLst/>
                          </a:prstGeom>
                        </pic:spPr>
                      </pic:pic>
                    </wpg:wgp>
                  </a:graphicData>
                </a:graphic>
              </wp:inline>
            </w:drawing>
          </mc:Choice>
          <mc:Fallback xmlns:a="http://schemas.openxmlformats.org/drawingml/2006/main">
            <w:pict>
              <v:group id="Group 266029" style="width:423.57pt;height:146.6pt;mso-position-horizontal-relative:char;mso-position-vertical-relative:line" coordsize="53793,18618">
                <v:shape id="Picture 14262" style="position:absolute;width:26894;height:18618;left:0;top:0;" filled="f">
                  <v:imagedata r:id="rId546"/>
                </v:shape>
                <v:shape id="Picture 14264" style="position:absolute;width:26894;height:18618;left:26898;top:0;" filled="f">
                  <v:imagedata r:id="rId547"/>
                </v:shape>
              </v:group>
            </w:pict>
          </mc:Fallback>
        </mc:AlternateContent>
      </w:r>
      <w:r>
        <w:t xml:space="preserve"> </w:t>
      </w:r>
    </w:p>
    <w:p w14:paraId="371E2D45" w14:textId="77777777" w:rsidR="00A97412" w:rsidRDefault="00000000">
      <w:pPr>
        <w:spacing w:after="155"/>
        <w:ind w:left="50"/>
        <w:jc w:val="center"/>
      </w:pPr>
      <w:r>
        <w:t xml:space="preserve"> </w:t>
      </w:r>
    </w:p>
    <w:p w14:paraId="1BBB90E0" w14:textId="77777777" w:rsidR="00A97412" w:rsidRDefault="00000000">
      <w:pPr>
        <w:spacing w:after="156"/>
        <w:ind w:left="982"/>
      </w:pPr>
      <w:r>
        <w:t xml:space="preserve"> </w:t>
      </w:r>
    </w:p>
    <w:p w14:paraId="05B1AEEE" w14:textId="77777777" w:rsidR="00A97412" w:rsidRDefault="00000000">
      <w:pPr>
        <w:spacing w:after="155"/>
        <w:ind w:left="982"/>
      </w:pPr>
      <w:r>
        <w:t xml:space="preserve"> </w:t>
      </w:r>
    </w:p>
    <w:p w14:paraId="0C9093DD" w14:textId="77777777" w:rsidR="00A97412" w:rsidRDefault="00000000">
      <w:pPr>
        <w:spacing w:after="215"/>
        <w:ind w:left="982"/>
      </w:pPr>
      <w:r>
        <w:t xml:space="preserve"> </w:t>
      </w:r>
    </w:p>
    <w:p w14:paraId="21854FFE" w14:textId="77777777" w:rsidR="00A97412" w:rsidRDefault="00000000">
      <w:pPr>
        <w:spacing w:after="268"/>
        <w:ind w:left="14" w:right="1" w:hanging="10"/>
        <w:jc w:val="center"/>
      </w:pPr>
      <w:r>
        <w:rPr>
          <w:b/>
          <w:i/>
          <w:sz w:val="28"/>
          <w:u w:val="single" w:color="000000"/>
        </w:rPr>
        <w:t>PARTE 2</w:t>
      </w:r>
      <w:r>
        <w:rPr>
          <w:b/>
          <w:i/>
          <w:sz w:val="28"/>
        </w:rPr>
        <w:t xml:space="preserve"> </w:t>
      </w:r>
    </w:p>
    <w:p w14:paraId="125A7A6C" w14:textId="77777777" w:rsidR="00A97412" w:rsidRDefault="00000000">
      <w:pPr>
        <w:spacing w:after="1" w:line="258" w:lineRule="auto"/>
        <w:ind w:left="699" w:right="615" w:hanging="10"/>
        <w:jc w:val="center"/>
      </w:pPr>
      <w:r>
        <w:rPr>
          <w:color w:val="2F5496"/>
          <w:sz w:val="32"/>
        </w:rPr>
        <w:t xml:space="preserve">HARDWARE DE TELECOMUNICACIONES. Controlador de Comunicaciones </w:t>
      </w:r>
    </w:p>
    <w:p w14:paraId="34174F16" w14:textId="77777777" w:rsidR="00A97412" w:rsidRDefault="00000000">
      <w:pPr>
        <w:spacing w:after="186" w:line="266" w:lineRule="auto"/>
        <w:ind w:left="990" w:right="946" w:hanging="8"/>
      </w:pPr>
      <w:r>
        <w:t xml:space="preserve">Computadora de propósitos generales-dedicadas conectadas entre la CPU y los E.T.D. que alivia las tareas de la CPU y cumple la función de los </w:t>
      </w:r>
      <w:proofErr w:type="gramStart"/>
      <w:r>
        <w:t>concentradores .</w:t>
      </w:r>
      <w:proofErr w:type="gramEnd"/>
      <w:r>
        <w:t xml:space="preserve">  </w:t>
      </w:r>
      <w:proofErr w:type="gramStart"/>
      <w:r>
        <w:t>Se  los</w:t>
      </w:r>
      <w:proofErr w:type="gramEnd"/>
      <w:r>
        <w:t xml:space="preserve">  conoce  también  como controlador "Frontal" y cumple también con las siguientes tareas. </w:t>
      </w:r>
    </w:p>
    <w:p w14:paraId="7D41CE43" w14:textId="77777777" w:rsidR="00A97412" w:rsidRDefault="00000000">
      <w:pPr>
        <w:numPr>
          <w:ilvl w:val="2"/>
          <w:numId w:val="47"/>
        </w:numPr>
        <w:spacing w:after="22" w:line="266" w:lineRule="auto"/>
        <w:ind w:right="44" w:hanging="360"/>
      </w:pPr>
      <w:r>
        <w:lastRenderedPageBreak/>
        <w:t xml:space="preserve">Conmutación de paquetes </w:t>
      </w:r>
    </w:p>
    <w:p w14:paraId="6092E749" w14:textId="77777777" w:rsidR="00A97412" w:rsidRDefault="00000000">
      <w:pPr>
        <w:numPr>
          <w:ilvl w:val="2"/>
          <w:numId w:val="47"/>
        </w:numPr>
        <w:spacing w:after="22" w:line="266" w:lineRule="auto"/>
        <w:ind w:right="44" w:hanging="360"/>
      </w:pPr>
      <w:r>
        <w:t xml:space="preserve">Almacenamiento y envío </w:t>
      </w:r>
    </w:p>
    <w:p w14:paraId="7EBFBA9A" w14:textId="77777777" w:rsidR="00A97412" w:rsidRDefault="00000000">
      <w:pPr>
        <w:numPr>
          <w:ilvl w:val="2"/>
          <w:numId w:val="47"/>
        </w:numPr>
        <w:spacing w:after="24" w:line="266" w:lineRule="auto"/>
        <w:ind w:right="44" w:hanging="360"/>
      </w:pPr>
      <w:r>
        <w:t xml:space="preserve">Colección de datos </w:t>
      </w:r>
    </w:p>
    <w:p w14:paraId="1C66930B" w14:textId="77777777" w:rsidR="00A97412" w:rsidRDefault="00000000">
      <w:pPr>
        <w:numPr>
          <w:ilvl w:val="2"/>
          <w:numId w:val="47"/>
        </w:numPr>
        <w:spacing w:after="22" w:line="266" w:lineRule="auto"/>
        <w:ind w:right="44" w:hanging="360"/>
      </w:pPr>
      <w:r>
        <w:t xml:space="preserve">Interfaz de Almacenamiento masivo </w:t>
      </w:r>
    </w:p>
    <w:p w14:paraId="2623D275" w14:textId="77777777" w:rsidR="00A97412" w:rsidRDefault="00000000">
      <w:pPr>
        <w:numPr>
          <w:ilvl w:val="2"/>
          <w:numId w:val="47"/>
        </w:numPr>
        <w:spacing w:after="22" w:line="266" w:lineRule="auto"/>
        <w:ind w:right="44" w:hanging="360"/>
      </w:pPr>
      <w:r>
        <w:t xml:space="preserve">Conversión de códigos/protocolos </w:t>
      </w:r>
    </w:p>
    <w:p w14:paraId="474D9497" w14:textId="77777777" w:rsidR="00A97412" w:rsidRDefault="00000000">
      <w:pPr>
        <w:numPr>
          <w:ilvl w:val="2"/>
          <w:numId w:val="47"/>
        </w:numPr>
        <w:spacing w:after="24" w:line="266" w:lineRule="auto"/>
        <w:ind w:right="44" w:hanging="360"/>
      </w:pPr>
      <w:r>
        <w:t xml:space="preserve">Detección y corrección automática de errores </w:t>
      </w:r>
    </w:p>
    <w:p w14:paraId="064A46A4" w14:textId="77777777" w:rsidR="00A97412" w:rsidRDefault="00000000">
      <w:pPr>
        <w:numPr>
          <w:ilvl w:val="2"/>
          <w:numId w:val="47"/>
        </w:numPr>
        <w:spacing w:after="22" w:line="266" w:lineRule="auto"/>
        <w:ind w:right="44" w:hanging="360"/>
      </w:pPr>
      <w:r>
        <w:t xml:space="preserve">Recuperación de líneas </w:t>
      </w:r>
    </w:p>
    <w:p w14:paraId="6A84B6A0" w14:textId="77777777" w:rsidR="00A97412" w:rsidRDefault="00000000">
      <w:pPr>
        <w:numPr>
          <w:ilvl w:val="2"/>
          <w:numId w:val="47"/>
        </w:numPr>
        <w:spacing w:after="22" w:line="266" w:lineRule="auto"/>
        <w:ind w:right="44" w:hanging="360"/>
      </w:pPr>
      <w:r>
        <w:t xml:space="preserve">Resignación dinámica de líneas </w:t>
      </w:r>
    </w:p>
    <w:p w14:paraId="005F090C" w14:textId="77777777" w:rsidR="00A97412" w:rsidRDefault="00000000">
      <w:pPr>
        <w:numPr>
          <w:ilvl w:val="2"/>
          <w:numId w:val="47"/>
        </w:numPr>
        <w:spacing w:after="324" w:line="266" w:lineRule="auto"/>
        <w:ind w:right="44" w:hanging="360"/>
      </w:pPr>
      <w:r>
        <w:t xml:space="preserve">Monitoreo de redes </w:t>
      </w:r>
    </w:p>
    <w:p w14:paraId="58EABA92" w14:textId="77777777" w:rsidR="00A97412" w:rsidRDefault="00000000">
      <w:pPr>
        <w:spacing w:after="1" w:line="258" w:lineRule="auto"/>
        <w:ind w:left="699" w:right="692" w:hanging="10"/>
        <w:jc w:val="center"/>
      </w:pPr>
      <w:r>
        <w:rPr>
          <w:color w:val="2F5496"/>
          <w:sz w:val="32"/>
        </w:rPr>
        <w:t>Procesador Front-</w:t>
      </w:r>
      <w:proofErr w:type="spellStart"/>
      <w:r>
        <w:rPr>
          <w:color w:val="2F5496"/>
          <w:sz w:val="32"/>
        </w:rPr>
        <w:t>End</w:t>
      </w:r>
      <w:proofErr w:type="spellEnd"/>
      <w:r>
        <w:rPr>
          <w:color w:val="2F5496"/>
          <w:sz w:val="32"/>
        </w:rPr>
        <w:t xml:space="preserve"> (FEP) </w:t>
      </w:r>
    </w:p>
    <w:p w14:paraId="40044922" w14:textId="77777777" w:rsidR="00A97412" w:rsidRDefault="00000000">
      <w:pPr>
        <w:numPr>
          <w:ilvl w:val="2"/>
          <w:numId w:val="48"/>
        </w:numPr>
        <w:spacing w:after="35" w:line="266" w:lineRule="auto"/>
        <w:ind w:right="352" w:hanging="360"/>
      </w:pPr>
      <w:r>
        <w:t xml:space="preserve">Servidor Dedicado como interfaz entre un computador host y un número de redes, o un número de dispositivos periféricos, como terminales, unidades de </w:t>
      </w:r>
      <w:proofErr w:type="spellStart"/>
      <w:r>
        <w:t>backup</w:t>
      </w:r>
      <w:proofErr w:type="spellEnd"/>
      <w:r>
        <w:t xml:space="preserve"> e impresoras. </w:t>
      </w:r>
    </w:p>
    <w:p w14:paraId="7F767A42" w14:textId="77777777" w:rsidR="00A97412" w:rsidRDefault="00000000">
      <w:pPr>
        <w:numPr>
          <w:ilvl w:val="2"/>
          <w:numId w:val="48"/>
        </w:numPr>
        <w:spacing w:after="35" w:line="266" w:lineRule="auto"/>
        <w:ind w:right="352" w:hanging="360"/>
      </w:pPr>
      <w:r>
        <w:t xml:space="preserve">Se comunica con dispositivos periféricos usando una </w:t>
      </w:r>
      <w:proofErr w:type="gramStart"/>
      <w:r>
        <w:t>interfaz ,</w:t>
      </w:r>
      <w:proofErr w:type="gramEnd"/>
      <w:r>
        <w:t xml:space="preserve"> usualmente también por medio de la red de comunicación. </w:t>
      </w:r>
    </w:p>
    <w:p w14:paraId="7F3D3F2B" w14:textId="77777777" w:rsidR="00A97412" w:rsidRDefault="00000000">
      <w:pPr>
        <w:numPr>
          <w:ilvl w:val="2"/>
          <w:numId w:val="48"/>
        </w:numPr>
        <w:spacing w:after="38" w:line="266" w:lineRule="auto"/>
        <w:ind w:right="352" w:hanging="360"/>
      </w:pPr>
      <w:r>
        <w:t xml:space="preserve">Propósito </w:t>
      </w:r>
      <w:r>
        <w:rPr>
          <w:rFonts w:ascii="Wingdings 3" w:eastAsia="Wingdings 3" w:hAnsi="Wingdings 3" w:cs="Wingdings 3"/>
        </w:rPr>
        <w:t></w:t>
      </w:r>
      <w:r>
        <w:t xml:space="preserve"> Mantener fuera de carga, el computador host, del trabajo de manejar los dispositivos periféricos, transmitir y recibir mensajes, paquetes de ensamble y desensamble, detección de errores y corrección de errores. </w:t>
      </w:r>
    </w:p>
    <w:p w14:paraId="6BAD44F0" w14:textId="77777777" w:rsidR="00A97412" w:rsidRDefault="00000000">
      <w:pPr>
        <w:numPr>
          <w:ilvl w:val="2"/>
          <w:numId w:val="48"/>
        </w:numPr>
        <w:spacing w:after="35" w:line="266" w:lineRule="auto"/>
        <w:ind w:right="352" w:hanging="360"/>
      </w:pPr>
      <w:r>
        <w:t xml:space="preserve">Responsable de la vinculación de las aplicaciones cliente y sus redes asociadas a las aplicaciones basadas en el Computador host.  </w:t>
      </w:r>
    </w:p>
    <w:p w14:paraId="713A8FD0" w14:textId="77777777" w:rsidR="00A97412" w:rsidRDefault="00000000">
      <w:pPr>
        <w:numPr>
          <w:ilvl w:val="2"/>
          <w:numId w:val="48"/>
        </w:numPr>
        <w:spacing w:after="153" w:line="266" w:lineRule="auto"/>
        <w:ind w:right="352" w:hanging="360"/>
      </w:pPr>
      <w:r>
        <w:t xml:space="preserve">Se utilizan en un sentido más general en sistemas de procesos asimétricos. </w:t>
      </w:r>
    </w:p>
    <w:p w14:paraId="6EAC1CAA" w14:textId="77777777" w:rsidR="00A97412" w:rsidRDefault="00000000">
      <w:pPr>
        <w:numPr>
          <w:ilvl w:val="2"/>
          <w:numId w:val="48"/>
        </w:numPr>
        <w:spacing w:after="325" w:line="266" w:lineRule="auto"/>
        <w:ind w:right="352" w:hanging="360"/>
      </w:pPr>
      <w:r>
        <w:t xml:space="preserve">Están dedicados a aplicaciones de transacciones, como el mensaje y la operación de conmutación, multiplexación, operación de seguridad y el manejo de transacciones y presentación de informes de extremo a extremo. </w:t>
      </w:r>
    </w:p>
    <w:p w14:paraId="5BD49A92" w14:textId="77777777" w:rsidR="00A97412" w:rsidRDefault="00000000">
      <w:pPr>
        <w:spacing w:after="0"/>
        <w:ind w:left="1076" w:hanging="10"/>
      </w:pPr>
      <w:r>
        <w:rPr>
          <w:color w:val="2F5496"/>
          <w:sz w:val="32"/>
        </w:rPr>
        <w:t>Componentes del Sistema de Transmisión. Procesador Front-</w:t>
      </w:r>
      <w:proofErr w:type="spellStart"/>
      <w:r>
        <w:rPr>
          <w:color w:val="2F5496"/>
          <w:sz w:val="32"/>
        </w:rPr>
        <w:t>end</w:t>
      </w:r>
      <w:proofErr w:type="spellEnd"/>
      <w:r>
        <w:rPr>
          <w:color w:val="2F5496"/>
          <w:sz w:val="32"/>
        </w:rPr>
        <w:t xml:space="preserve"> </w:t>
      </w:r>
    </w:p>
    <w:p w14:paraId="063AB3C6" w14:textId="77777777" w:rsidR="00A97412" w:rsidRDefault="00000000">
      <w:pPr>
        <w:spacing w:after="252"/>
        <w:ind w:left="1333"/>
      </w:pPr>
      <w:r>
        <w:rPr>
          <w:noProof/>
        </w:rPr>
        <mc:AlternateContent>
          <mc:Choice Requires="wpg">
            <w:drawing>
              <wp:inline distT="0" distB="0" distL="0" distR="0" wp14:anchorId="275D7CA0" wp14:editId="4882DF67">
                <wp:extent cx="5032033" cy="2468632"/>
                <wp:effectExtent l="0" t="0" r="0" b="0"/>
                <wp:docPr id="267061" name="Group 267061"/>
                <wp:cNvGraphicFramePr/>
                <a:graphic xmlns:a="http://schemas.openxmlformats.org/drawingml/2006/main">
                  <a:graphicData uri="http://schemas.microsoft.com/office/word/2010/wordprocessingGroup">
                    <wpg:wgp>
                      <wpg:cNvGrpSpPr/>
                      <wpg:grpSpPr>
                        <a:xfrm>
                          <a:off x="0" y="0"/>
                          <a:ext cx="5032033" cy="2468632"/>
                          <a:chOff x="0" y="0"/>
                          <a:chExt cx="5032033" cy="2468632"/>
                        </a:xfrm>
                      </wpg:grpSpPr>
                      <wps:wsp>
                        <wps:cNvPr id="14283" name="Rectangle 14283"/>
                        <wps:cNvSpPr/>
                        <wps:spPr>
                          <a:xfrm>
                            <a:off x="4991735" y="2287016"/>
                            <a:ext cx="53596" cy="241550"/>
                          </a:xfrm>
                          <a:prstGeom prst="rect">
                            <a:avLst/>
                          </a:prstGeom>
                          <a:ln>
                            <a:noFill/>
                          </a:ln>
                        </wps:spPr>
                        <wps:txbx>
                          <w:txbxContent>
                            <w:p w14:paraId="23A15B38" w14:textId="77777777" w:rsidR="00A97412" w:rsidRDefault="00000000">
                              <w:r>
                                <w:rPr>
                                  <w:sz w:val="28"/>
                                </w:rPr>
                                <w:t xml:space="preserve"> </w:t>
                              </w:r>
                            </w:p>
                          </w:txbxContent>
                        </wps:txbx>
                        <wps:bodyPr horzOverflow="overflow" vert="horz" lIns="0" tIns="0" rIns="0" bIns="0" rtlCol="0">
                          <a:noAutofit/>
                        </wps:bodyPr>
                      </wps:wsp>
                      <wps:wsp>
                        <wps:cNvPr id="314155" name="Shape 314155"/>
                        <wps:cNvSpPr/>
                        <wps:spPr>
                          <a:xfrm>
                            <a:off x="38100" y="38100"/>
                            <a:ext cx="4878578" cy="2305050"/>
                          </a:xfrm>
                          <a:custGeom>
                            <a:avLst/>
                            <a:gdLst/>
                            <a:ahLst/>
                            <a:cxnLst/>
                            <a:rect l="0" t="0" r="0" b="0"/>
                            <a:pathLst>
                              <a:path w="4878578" h="2305050">
                                <a:moveTo>
                                  <a:pt x="0" y="0"/>
                                </a:moveTo>
                                <a:lnTo>
                                  <a:pt x="4878578" y="0"/>
                                </a:lnTo>
                                <a:lnTo>
                                  <a:pt x="4878578" y="2305050"/>
                                </a:lnTo>
                                <a:lnTo>
                                  <a:pt x="0" y="2305050"/>
                                </a:lnTo>
                                <a:lnTo>
                                  <a:pt x="0" y="0"/>
                                </a:lnTo>
                              </a:path>
                            </a:pathLst>
                          </a:custGeom>
                          <a:ln w="0" cap="flat">
                            <a:miter lim="127000"/>
                          </a:ln>
                        </wps:spPr>
                        <wps:style>
                          <a:lnRef idx="0">
                            <a:srgbClr val="000000">
                              <a:alpha val="0"/>
                            </a:srgbClr>
                          </a:lnRef>
                          <a:fillRef idx="1">
                            <a:srgbClr val="FBE5D6"/>
                          </a:fillRef>
                          <a:effectRef idx="0">
                            <a:scrgbClr r="0" g="0" b="0"/>
                          </a:effectRef>
                          <a:fontRef idx="none"/>
                        </wps:style>
                        <wps:bodyPr/>
                      </wps:wsp>
                      <pic:pic xmlns:pic="http://schemas.openxmlformats.org/drawingml/2006/picture">
                        <pic:nvPicPr>
                          <pic:cNvPr id="14350" name="Picture 14350"/>
                          <pic:cNvPicPr/>
                        </pic:nvPicPr>
                        <pic:blipFill>
                          <a:blip r:embed="rId548"/>
                          <a:stretch>
                            <a:fillRect/>
                          </a:stretch>
                        </pic:blipFill>
                        <pic:spPr>
                          <a:xfrm>
                            <a:off x="38100" y="38100"/>
                            <a:ext cx="4878578" cy="2305050"/>
                          </a:xfrm>
                          <a:prstGeom prst="rect">
                            <a:avLst/>
                          </a:prstGeom>
                        </pic:spPr>
                      </pic:pic>
                      <wps:wsp>
                        <wps:cNvPr id="14351" name="Shape 14351"/>
                        <wps:cNvSpPr/>
                        <wps:spPr>
                          <a:xfrm>
                            <a:off x="0" y="0"/>
                            <a:ext cx="4954778" cy="2381250"/>
                          </a:xfrm>
                          <a:custGeom>
                            <a:avLst/>
                            <a:gdLst/>
                            <a:ahLst/>
                            <a:cxnLst/>
                            <a:rect l="0" t="0" r="0" b="0"/>
                            <a:pathLst>
                              <a:path w="4954778" h="2381250">
                                <a:moveTo>
                                  <a:pt x="0" y="2381250"/>
                                </a:moveTo>
                                <a:lnTo>
                                  <a:pt x="4954778" y="2381250"/>
                                </a:lnTo>
                                <a:lnTo>
                                  <a:pt x="4954778" y="0"/>
                                </a:lnTo>
                                <a:lnTo>
                                  <a:pt x="0" y="0"/>
                                </a:lnTo>
                                <a:close/>
                              </a:path>
                            </a:pathLst>
                          </a:custGeom>
                          <a:ln w="76200" cap="flat">
                            <a:miter lim="127000"/>
                          </a:ln>
                        </wps:spPr>
                        <wps:style>
                          <a:lnRef idx="1">
                            <a:srgbClr val="C55A11"/>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67061" style="width:396.223pt;height:194.38pt;mso-position-horizontal-relative:char;mso-position-vertical-relative:line" coordsize="50320,24686">
                <v:rect id="Rectangle 14283" style="position:absolute;width:535;height:2415;left:49917;top:22870;" filled="f" stroked="f">
                  <v:textbox inset="0,0,0,0">
                    <w:txbxContent>
                      <w:p>
                        <w:pPr>
                          <w:spacing w:before="0" w:after="160" w:line="259" w:lineRule="auto"/>
                        </w:pPr>
                        <w:r>
                          <w:rPr>
                            <w:rFonts w:cs="Calibri" w:hAnsi="Calibri" w:eastAsia="Calibri" w:ascii="Calibri"/>
                            <w:sz w:val="28"/>
                          </w:rPr>
                          <w:t xml:space="preserve"> </w:t>
                        </w:r>
                      </w:p>
                    </w:txbxContent>
                  </v:textbox>
                </v:rect>
                <v:shape id="Shape 314156" style="position:absolute;width:48785;height:23050;left:381;top:381;" coordsize="4878578,2305050" path="m0,0l4878578,0l4878578,2305050l0,2305050l0,0">
                  <v:stroke weight="0pt" endcap="flat" joinstyle="miter" miterlimit="10" on="false" color="#000000" opacity="0"/>
                  <v:fill on="true" color="#fbe5d6"/>
                </v:shape>
                <v:shape id="Picture 14350" style="position:absolute;width:48785;height:23050;left:381;top:381;" filled="f">
                  <v:imagedata r:id="rId549"/>
                </v:shape>
                <v:shape id="Shape 14351" style="position:absolute;width:49547;height:23812;left:0;top:0;" coordsize="4954778,2381250" path="m0,2381250l4954778,2381250l4954778,0l0,0x">
                  <v:stroke weight="6pt" endcap="flat" joinstyle="miter" miterlimit="10" on="true" color="#c55a11"/>
                  <v:fill on="false" color="#000000" opacity="0"/>
                </v:shape>
              </v:group>
            </w:pict>
          </mc:Fallback>
        </mc:AlternateContent>
      </w:r>
    </w:p>
    <w:p w14:paraId="150F7984" w14:textId="77777777" w:rsidR="00A97412" w:rsidRDefault="00000000">
      <w:pPr>
        <w:spacing w:after="1" w:line="258" w:lineRule="auto"/>
        <w:ind w:left="699" w:right="691" w:hanging="10"/>
        <w:jc w:val="center"/>
      </w:pPr>
      <w:r>
        <w:rPr>
          <w:color w:val="2F5496"/>
          <w:sz w:val="32"/>
        </w:rPr>
        <w:t xml:space="preserve">Componentes del Sistema de Transmisión. Terminal Server </w:t>
      </w:r>
    </w:p>
    <w:p w14:paraId="0DB5747A" w14:textId="77777777" w:rsidR="00A97412" w:rsidRDefault="00000000">
      <w:pPr>
        <w:numPr>
          <w:ilvl w:val="2"/>
          <w:numId w:val="48"/>
        </w:numPr>
        <w:spacing w:after="9" w:line="266" w:lineRule="auto"/>
        <w:ind w:right="352" w:hanging="360"/>
      </w:pPr>
      <w:r>
        <w:t xml:space="preserve">Servicios de Terminal (o Terminal </w:t>
      </w:r>
      <w:proofErr w:type="spellStart"/>
      <w:r>
        <w:t>Services</w:t>
      </w:r>
      <w:proofErr w:type="spellEnd"/>
      <w:r>
        <w:t xml:space="preserve">) </w:t>
      </w:r>
    </w:p>
    <w:p w14:paraId="054236A7" w14:textId="77777777" w:rsidR="00A97412" w:rsidRDefault="00000000">
      <w:pPr>
        <w:numPr>
          <w:ilvl w:val="2"/>
          <w:numId w:val="48"/>
        </w:numPr>
        <w:spacing w:after="0" w:line="266" w:lineRule="auto"/>
        <w:ind w:right="352" w:hanging="360"/>
      </w:pPr>
      <w:r>
        <w:t xml:space="preserve">Componente de los sistemas operativos que permite a un usuario acceder a las aplicaciones y datos almacenados en otro ordenador mediante un acceso por red. </w:t>
      </w:r>
      <w:r>
        <w:rPr>
          <w:rFonts w:ascii="Segoe UI Symbol" w:eastAsia="Segoe UI Symbol" w:hAnsi="Segoe UI Symbol" w:cs="Segoe UI Symbol"/>
        </w:rPr>
        <w:t>•</w:t>
      </w:r>
      <w:r>
        <w:rPr>
          <w:rFonts w:ascii="Arial" w:eastAsia="Arial" w:hAnsi="Arial" w:cs="Arial"/>
        </w:rPr>
        <w:t xml:space="preserve"> </w:t>
      </w:r>
      <w:r>
        <w:rPr>
          <w:rFonts w:ascii="Arial" w:eastAsia="Arial" w:hAnsi="Arial" w:cs="Arial"/>
        </w:rPr>
        <w:tab/>
      </w:r>
      <w:r>
        <w:t xml:space="preserve">Basado en el </w:t>
      </w:r>
      <w:r>
        <w:lastRenderedPageBreak/>
        <w:t xml:space="preserve">protocolo de escritorio remoto (Remote Desktop </w:t>
      </w:r>
      <w:proofErr w:type="spellStart"/>
      <w:r>
        <w:t>Protocol</w:t>
      </w:r>
      <w:proofErr w:type="spellEnd"/>
      <w:r>
        <w:t xml:space="preserve"> (RDP)) </w:t>
      </w:r>
      <w:r>
        <w:rPr>
          <w:rFonts w:ascii="Segoe UI Symbol" w:eastAsia="Segoe UI Symbol" w:hAnsi="Segoe UI Symbol" w:cs="Segoe UI Symbol"/>
        </w:rPr>
        <w:t>•</w:t>
      </w:r>
      <w:r>
        <w:rPr>
          <w:rFonts w:ascii="Arial" w:eastAsia="Arial" w:hAnsi="Arial" w:cs="Arial"/>
        </w:rPr>
        <w:t xml:space="preserve"> </w:t>
      </w:r>
      <w:r>
        <w:rPr>
          <w:rFonts w:ascii="Arial" w:eastAsia="Arial" w:hAnsi="Arial" w:cs="Arial"/>
        </w:rPr>
        <w:tab/>
      </w:r>
      <w:r>
        <w:t xml:space="preserve">El uso de los servicios de terminal requiere de tres componentes: </w:t>
      </w:r>
    </w:p>
    <w:p w14:paraId="58375F56" w14:textId="77777777" w:rsidR="00A97412" w:rsidRDefault="00000000">
      <w:pPr>
        <w:spacing w:after="17" w:line="266" w:lineRule="auto"/>
        <w:ind w:left="2806" w:right="4527" w:firstLine="50"/>
      </w:pPr>
      <w:r>
        <w:t>i.</w:t>
      </w:r>
      <w:r>
        <w:rPr>
          <w:rFonts w:ascii="Arial" w:eastAsia="Arial" w:hAnsi="Arial" w:cs="Arial"/>
        </w:rPr>
        <w:t xml:space="preserve"> </w:t>
      </w:r>
      <w:r>
        <w:t xml:space="preserve">Servidor de Terminal Server.  </w:t>
      </w:r>
      <w:proofErr w:type="spellStart"/>
      <w:r>
        <w:t>ii</w:t>
      </w:r>
      <w:proofErr w:type="spellEnd"/>
      <w:r>
        <w:t>.</w:t>
      </w:r>
      <w:r>
        <w:rPr>
          <w:rFonts w:ascii="Arial" w:eastAsia="Arial" w:hAnsi="Arial" w:cs="Arial"/>
        </w:rPr>
        <w:t xml:space="preserve"> </w:t>
      </w:r>
      <w:r>
        <w:t xml:space="preserve">Cliente de Terminal Server.  </w:t>
      </w:r>
    </w:p>
    <w:p w14:paraId="5F5148B2" w14:textId="77777777" w:rsidR="00A97412" w:rsidRDefault="00000000">
      <w:pPr>
        <w:spacing w:after="261"/>
        <w:ind w:left="2233"/>
      </w:pPr>
      <w:r>
        <w:rPr>
          <w:noProof/>
        </w:rPr>
        <mc:AlternateContent>
          <mc:Choice Requires="wpg">
            <w:drawing>
              <wp:inline distT="0" distB="0" distL="0" distR="0" wp14:anchorId="5FC1495F" wp14:editId="1528A6AB">
                <wp:extent cx="3880422" cy="2354911"/>
                <wp:effectExtent l="0" t="0" r="0" b="0"/>
                <wp:docPr id="267062" name="Group 267062"/>
                <wp:cNvGraphicFramePr/>
                <a:graphic xmlns:a="http://schemas.openxmlformats.org/drawingml/2006/main">
                  <a:graphicData uri="http://schemas.microsoft.com/office/word/2010/wordprocessingGroup">
                    <wpg:wgp>
                      <wpg:cNvGrpSpPr/>
                      <wpg:grpSpPr>
                        <a:xfrm>
                          <a:off x="0" y="0"/>
                          <a:ext cx="3880422" cy="2354911"/>
                          <a:chOff x="0" y="0"/>
                          <a:chExt cx="3880422" cy="2354911"/>
                        </a:xfrm>
                      </wpg:grpSpPr>
                      <wps:wsp>
                        <wps:cNvPr id="14317" name="Rectangle 14317"/>
                        <wps:cNvSpPr/>
                        <wps:spPr>
                          <a:xfrm>
                            <a:off x="331851" y="21732"/>
                            <a:ext cx="174688" cy="189937"/>
                          </a:xfrm>
                          <a:prstGeom prst="rect">
                            <a:avLst/>
                          </a:prstGeom>
                          <a:ln>
                            <a:noFill/>
                          </a:ln>
                        </wps:spPr>
                        <wps:txbx>
                          <w:txbxContent>
                            <w:p w14:paraId="163E0880" w14:textId="77777777" w:rsidR="00A97412" w:rsidRDefault="00000000">
                              <w:proofErr w:type="spellStart"/>
                              <w:r>
                                <w:t>iii</w:t>
                              </w:r>
                              <w:proofErr w:type="spellEnd"/>
                              <w:r>
                                <w:t>.</w:t>
                              </w:r>
                            </w:p>
                          </w:txbxContent>
                        </wps:txbx>
                        <wps:bodyPr horzOverflow="overflow" vert="horz" lIns="0" tIns="0" rIns="0" bIns="0" rtlCol="0">
                          <a:noAutofit/>
                        </wps:bodyPr>
                      </wps:wsp>
                      <wps:wsp>
                        <wps:cNvPr id="14318" name="Rectangle 14318"/>
                        <wps:cNvSpPr/>
                        <wps:spPr>
                          <a:xfrm>
                            <a:off x="462915" y="0"/>
                            <a:ext cx="51809" cy="207921"/>
                          </a:xfrm>
                          <a:prstGeom prst="rect">
                            <a:avLst/>
                          </a:prstGeom>
                          <a:ln>
                            <a:noFill/>
                          </a:ln>
                        </wps:spPr>
                        <wps:txbx>
                          <w:txbxContent>
                            <w:p w14:paraId="6F08167B" w14:textId="77777777" w:rsidR="00A97412" w:rsidRDefault="00000000">
                              <w:r>
                                <w:rPr>
                                  <w:rFonts w:ascii="Arial" w:eastAsia="Arial" w:hAnsi="Arial" w:cs="Arial"/>
                                </w:rPr>
                                <w:t xml:space="preserve"> </w:t>
                              </w:r>
                            </w:p>
                          </w:txbxContent>
                        </wps:txbx>
                        <wps:bodyPr horzOverflow="overflow" vert="horz" lIns="0" tIns="0" rIns="0" bIns="0" rtlCol="0">
                          <a:noAutofit/>
                        </wps:bodyPr>
                      </wps:wsp>
                      <wps:wsp>
                        <wps:cNvPr id="14319" name="Rectangle 14319"/>
                        <wps:cNvSpPr/>
                        <wps:spPr>
                          <a:xfrm>
                            <a:off x="577596" y="21732"/>
                            <a:ext cx="2332450" cy="189937"/>
                          </a:xfrm>
                          <a:prstGeom prst="rect">
                            <a:avLst/>
                          </a:prstGeom>
                          <a:ln>
                            <a:noFill/>
                          </a:ln>
                        </wps:spPr>
                        <wps:txbx>
                          <w:txbxContent>
                            <w:p w14:paraId="2FA790A9" w14:textId="77777777" w:rsidR="00A97412" w:rsidRDefault="00000000">
                              <w:r>
                                <w:t>Protocolo de escritorio remoto</w:t>
                              </w:r>
                            </w:p>
                          </w:txbxContent>
                        </wps:txbx>
                        <wps:bodyPr horzOverflow="overflow" vert="horz" lIns="0" tIns="0" rIns="0" bIns="0" rtlCol="0">
                          <a:noAutofit/>
                        </wps:bodyPr>
                      </wps:wsp>
                      <wps:wsp>
                        <wps:cNvPr id="14320" name="Rectangle 14320"/>
                        <wps:cNvSpPr/>
                        <wps:spPr>
                          <a:xfrm>
                            <a:off x="2331974" y="21732"/>
                            <a:ext cx="42143" cy="189937"/>
                          </a:xfrm>
                          <a:prstGeom prst="rect">
                            <a:avLst/>
                          </a:prstGeom>
                          <a:ln>
                            <a:noFill/>
                          </a:ln>
                        </wps:spPr>
                        <wps:txbx>
                          <w:txbxContent>
                            <w:p w14:paraId="31D2E05C" w14:textId="77777777" w:rsidR="00A97412" w:rsidRDefault="00000000">
                              <w:r>
                                <w:t xml:space="preserve"> </w:t>
                              </w:r>
                            </w:p>
                          </w:txbxContent>
                        </wps:txbx>
                        <wps:bodyPr horzOverflow="overflow" vert="horz" lIns="0" tIns="0" rIns="0" bIns="0" rtlCol="0">
                          <a:noAutofit/>
                        </wps:bodyPr>
                      </wps:wsp>
                      <wps:wsp>
                        <wps:cNvPr id="14321" name="Rectangle 14321"/>
                        <wps:cNvSpPr/>
                        <wps:spPr>
                          <a:xfrm>
                            <a:off x="3848735" y="2212102"/>
                            <a:ext cx="42143" cy="189936"/>
                          </a:xfrm>
                          <a:prstGeom prst="rect">
                            <a:avLst/>
                          </a:prstGeom>
                          <a:ln>
                            <a:noFill/>
                          </a:ln>
                        </wps:spPr>
                        <wps:txbx>
                          <w:txbxContent>
                            <w:p w14:paraId="53447167" w14:textId="77777777" w:rsidR="00A97412" w:rsidRDefault="00000000">
                              <w:r>
                                <w:t xml:space="preserve"> </w:t>
                              </w:r>
                            </w:p>
                          </w:txbxContent>
                        </wps:txbx>
                        <wps:bodyPr horzOverflow="overflow" vert="horz" lIns="0" tIns="0" rIns="0" bIns="0" rtlCol="0">
                          <a:noAutofit/>
                        </wps:bodyPr>
                      </wps:wsp>
                      <pic:pic xmlns:pic="http://schemas.openxmlformats.org/drawingml/2006/picture">
                        <pic:nvPicPr>
                          <pic:cNvPr id="14353" name="Picture 14353"/>
                          <pic:cNvPicPr/>
                        </pic:nvPicPr>
                        <pic:blipFill>
                          <a:blip r:embed="rId550"/>
                          <a:stretch>
                            <a:fillRect/>
                          </a:stretch>
                        </pic:blipFill>
                        <pic:spPr>
                          <a:xfrm>
                            <a:off x="38100" y="352567"/>
                            <a:ext cx="3739896" cy="1885315"/>
                          </a:xfrm>
                          <a:prstGeom prst="rect">
                            <a:avLst/>
                          </a:prstGeom>
                        </pic:spPr>
                      </pic:pic>
                      <wps:wsp>
                        <wps:cNvPr id="14354" name="Shape 14354"/>
                        <wps:cNvSpPr/>
                        <wps:spPr>
                          <a:xfrm>
                            <a:off x="0" y="314467"/>
                            <a:ext cx="3816096" cy="1961515"/>
                          </a:xfrm>
                          <a:custGeom>
                            <a:avLst/>
                            <a:gdLst/>
                            <a:ahLst/>
                            <a:cxnLst/>
                            <a:rect l="0" t="0" r="0" b="0"/>
                            <a:pathLst>
                              <a:path w="3816096" h="1961515">
                                <a:moveTo>
                                  <a:pt x="0" y="1961515"/>
                                </a:moveTo>
                                <a:lnTo>
                                  <a:pt x="3816096" y="1961515"/>
                                </a:lnTo>
                                <a:lnTo>
                                  <a:pt x="3816096" y="0"/>
                                </a:lnTo>
                                <a:lnTo>
                                  <a:pt x="0" y="0"/>
                                </a:lnTo>
                                <a:close/>
                              </a:path>
                            </a:pathLst>
                          </a:custGeom>
                          <a:ln w="76200" cap="flat">
                            <a:miter lim="127000"/>
                          </a:ln>
                        </wps:spPr>
                        <wps:style>
                          <a:lnRef idx="1">
                            <a:srgbClr val="008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67062" style="width:305.545pt;height:185.426pt;mso-position-horizontal-relative:char;mso-position-vertical-relative:line" coordsize="38804,23549">
                <v:rect id="Rectangle 14317" style="position:absolute;width:1746;height:1899;left:3318;top:217;" filled="f" stroked="f">
                  <v:textbox inset="0,0,0,0">
                    <w:txbxContent>
                      <w:p>
                        <w:pPr>
                          <w:spacing w:before="0" w:after="160" w:line="259" w:lineRule="auto"/>
                        </w:pPr>
                        <w:r>
                          <w:rPr>
                            <w:rFonts w:cs="Calibri" w:hAnsi="Calibri" w:eastAsia="Calibri" w:ascii="Calibri"/>
                            <w:sz w:val="22"/>
                          </w:rPr>
                          <w:t xml:space="preserve">iii.</w:t>
                        </w:r>
                      </w:p>
                    </w:txbxContent>
                  </v:textbox>
                </v:rect>
                <v:rect id="Rectangle 14318" style="position:absolute;width:518;height:2079;left:4629;top:0;" filled="f" stroked="f">
                  <v:textbox inset="0,0,0,0">
                    <w:txbxContent>
                      <w:p>
                        <w:pPr>
                          <w:spacing w:before="0" w:after="160" w:line="259" w:lineRule="auto"/>
                        </w:pPr>
                        <w:r>
                          <w:rPr>
                            <w:rFonts w:cs="Arial" w:hAnsi="Arial" w:eastAsia="Arial" w:ascii="Arial"/>
                            <w:sz w:val="22"/>
                          </w:rPr>
                          <w:t xml:space="preserve"> </w:t>
                        </w:r>
                      </w:p>
                    </w:txbxContent>
                  </v:textbox>
                </v:rect>
                <v:rect id="Rectangle 14319" style="position:absolute;width:23324;height:1899;left:5775;top:217;" filled="f" stroked="f">
                  <v:textbox inset="0,0,0,0">
                    <w:txbxContent>
                      <w:p>
                        <w:pPr>
                          <w:spacing w:before="0" w:after="160" w:line="259" w:lineRule="auto"/>
                        </w:pPr>
                        <w:r>
                          <w:rPr>
                            <w:rFonts w:cs="Calibri" w:hAnsi="Calibri" w:eastAsia="Calibri" w:ascii="Calibri"/>
                            <w:sz w:val="22"/>
                          </w:rPr>
                          <w:t xml:space="preserve">Protocolo de escritorio remoto</w:t>
                        </w:r>
                      </w:p>
                    </w:txbxContent>
                  </v:textbox>
                </v:rect>
                <v:rect id="Rectangle 14320" style="position:absolute;width:421;height:1899;left:23319;top:217;" filled="f" stroked="f">
                  <v:textbox inset="0,0,0,0">
                    <w:txbxContent>
                      <w:p>
                        <w:pPr>
                          <w:spacing w:before="0" w:after="160" w:line="259" w:lineRule="auto"/>
                        </w:pPr>
                        <w:r>
                          <w:rPr>
                            <w:rFonts w:cs="Calibri" w:hAnsi="Calibri" w:eastAsia="Calibri" w:ascii="Calibri"/>
                            <w:sz w:val="22"/>
                          </w:rPr>
                          <w:t xml:space="preserve"> </w:t>
                        </w:r>
                      </w:p>
                    </w:txbxContent>
                  </v:textbox>
                </v:rect>
                <v:rect id="Rectangle 14321" style="position:absolute;width:421;height:1899;left:38487;top:22121;" filled="f" stroked="f">
                  <v:textbox inset="0,0,0,0">
                    <w:txbxContent>
                      <w:p>
                        <w:pPr>
                          <w:spacing w:before="0" w:after="160" w:line="259" w:lineRule="auto"/>
                        </w:pPr>
                        <w:r>
                          <w:rPr>
                            <w:rFonts w:cs="Calibri" w:hAnsi="Calibri" w:eastAsia="Calibri" w:ascii="Calibri"/>
                            <w:sz w:val="22"/>
                          </w:rPr>
                          <w:t xml:space="preserve"> </w:t>
                        </w:r>
                      </w:p>
                    </w:txbxContent>
                  </v:textbox>
                </v:rect>
                <v:shape id="Picture 14353" style="position:absolute;width:37398;height:18853;left:381;top:3525;" filled="f">
                  <v:imagedata r:id="rId551"/>
                </v:shape>
                <v:shape id="Shape 14354" style="position:absolute;width:38160;height:19615;left:0;top:3144;" coordsize="3816096,1961515" path="m0,1961515l3816096,1961515l3816096,0l0,0x">
                  <v:stroke weight="6pt" endcap="flat" joinstyle="miter" miterlimit="10" on="true" color="#008000"/>
                  <v:fill on="false" color="#000000" opacity="0"/>
                </v:shape>
              </v:group>
            </w:pict>
          </mc:Fallback>
        </mc:AlternateContent>
      </w:r>
    </w:p>
    <w:p w14:paraId="4C5EC86E" w14:textId="77777777" w:rsidR="00A97412" w:rsidRDefault="00000000">
      <w:pPr>
        <w:spacing w:after="1" w:line="258" w:lineRule="auto"/>
        <w:ind w:left="699" w:right="688" w:hanging="10"/>
        <w:jc w:val="center"/>
      </w:pPr>
      <w:r>
        <w:rPr>
          <w:color w:val="2F5496"/>
          <w:sz w:val="32"/>
        </w:rPr>
        <w:t xml:space="preserve">Conmutador (Switch) </w:t>
      </w:r>
    </w:p>
    <w:p w14:paraId="6B3BEFC9" w14:textId="77777777" w:rsidR="00A97412" w:rsidRDefault="00000000">
      <w:pPr>
        <w:numPr>
          <w:ilvl w:val="1"/>
          <w:numId w:val="35"/>
        </w:numPr>
        <w:spacing w:after="5" w:line="258" w:lineRule="auto"/>
        <w:ind w:right="44" w:hanging="360"/>
      </w:pPr>
      <w:r>
        <w:rPr>
          <w:b/>
        </w:rPr>
        <w:t xml:space="preserve">Dispositivo Digital </w:t>
      </w:r>
      <w:proofErr w:type="spellStart"/>
      <w:r>
        <w:rPr>
          <w:b/>
        </w:rPr>
        <w:t>Multipuerto</w:t>
      </w:r>
      <w:proofErr w:type="spellEnd"/>
      <w:r>
        <w:rPr>
          <w:b/>
        </w:rPr>
        <w:t xml:space="preserve"> que actúa como: </w:t>
      </w:r>
    </w:p>
    <w:p w14:paraId="756AEB53" w14:textId="77777777" w:rsidR="00A97412" w:rsidRDefault="00000000">
      <w:pPr>
        <w:numPr>
          <w:ilvl w:val="4"/>
          <w:numId w:val="36"/>
        </w:numPr>
        <w:spacing w:after="26" w:line="266" w:lineRule="auto"/>
        <w:ind w:right="44" w:hanging="360"/>
      </w:pPr>
      <w:r>
        <w:t xml:space="preserve">Eje de Conmutación - Simula separación segmentos de red.  </w:t>
      </w:r>
      <w:r>
        <w:rPr>
          <w:rFonts w:ascii="Courier New" w:eastAsia="Courier New" w:hAnsi="Courier New" w:cs="Courier New"/>
        </w:rPr>
        <w:t>o</w:t>
      </w:r>
      <w:r>
        <w:rPr>
          <w:rFonts w:ascii="Arial" w:eastAsia="Arial" w:hAnsi="Arial" w:cs="Arial"/>
        </w:rPr>
        <w:t xml:space="preserve"> </w:t>
      </w:r>
      <w:r>
        <w:t xml:space="preserve">La conexión temporal dura solo lo necesario.  </w:t>
      </w:r>
      <w:r>
        <w:rPr>
          <w:rFonts w:ascii="Courier New" w:eastAsia="Courier New" w:hAnsi="Courier New" w:cs="Courier New"/>
        </w:rPr>
        <w:t>o</w:t>
      </w:r>
      <w:r>
        <w:rPr>
          <w:rFonts w:ascii="Arial" w:eastAsia="Arial" w:hAnsi="Arial" w:cs="Arial"/>
        </w:rPr>
        <w:t xml:space="preserve"> </w:t>
      </w:r>
      <w:r>
        <w:t xml:space="preserve">Dirige datos de un equipo a otro dentro de la red. </w:t>
      </w:r>
    </w:p>
    <w:p w14:paraId="21D2D25B" w14:textId="77777777" w:rsidR="00A97412" w:rsidRDefault="00000000">
      <w:pPr>
        <w:numPr>
          <w:ilvl w:val="4"/>
          <w:numId w:val="36"/>
        </w:numPr>
        <w:spacing w:after="153" w:line="266" w:lineRule="auto"/>
        <w:ind w:right="44" w:hanging="360"/>
      </w:pPr>
      <w:r>
        <w:t xml:space="preserve">Microsegmentación </w:t>
      </w:r>
    </w:p>
    <w:p w14:paraId="2FDCA2A2" w14:textId="77777777" w:rsidR="00A97412" w:rsidRDefault="00000000">
      <w:pPr>
        <w:numPr>
          <w:ilvl w:val="4"/>
          <w:numId w:val="36"/>
        </w:numPr>
        <w:spacing w:after="44" w:line="266" w:lineRule="auto"/>
        <w:ind w:right="44" w:hanging="360"/>
      </w:pPr>
      <w:r>
        <w:t xml:space="preserve">Los Básicos son de Capa 2 </w:t>
      </w:r>
    </w:p>
    <w:p w14:paraId="3E57F5D2" w14:textId="77777777" w:rsidR="00A97412" w:rsidRDefault="00000000">
      <w:pPr>
        <w:spacing w:after="32" w:line="258" w:lineRule="auto"/>
        <w:ind w:left="2422" w:right="5245" w:hanging="1080"/>
      </w:pPr>
      <w:r>
        <w:rPr>
          <w:rFonts w:ascii="Segoe UI Symbol" w:eastAsia="Segoe UI Symbol" w:hAnsi="Segoe UI Symbol" w:cs="Segoe UI Symbol"/>
        </w:rPr>
        <w:t>•</w:t>
      </w:r>
      <w:r>
        <w:rPr>
          <w:rFonts w:ascii="Arial" w:eastAsia="Arial" w:hAnsi="Arial" w:cs="Arial"/>
        </w:rPr>
        <w:t xml:space="preserve"> </w:t>
      </w:r>
      <w:r>
        <w:rPr>
          <w:rFonts w:ascii="Arial" w:eastAsia="Arial" w:hAnsi="Arial" w:cs="Arial"/>
        </w:rPr>
        <w:tab/>
      </w:r>
      <w:r>
        <w:rPr>
          <w:b/>
        </w:rPr>
        <w:t xml:space="preserve">Se lo denomina Puente </w:t>
      </w:r>
      <w:proofErr w:type="spellStart"/>
      <w:r>
        <w:rPr>
          <w:b/>
        </w:rPr>
        <w:t>Multipuerto</w:t>
      </w:r>
      <w:proofErr w:type="spellEnd"/>
      <w:r>
        <w:rPr>
          <w:b/>
        </w:rPr>
        <w:t xml:space="preserve">: </w:t>
      </w:r>
      <w:r>
        <w:rPr>
          <w:rFonts w:ascii="Courier New" w:eastAsia="Courier New" w:hAnsi="Courier New" w:cs="Courier New"/>
        </w:rPr>
        <w:t>o</w:t>
      </w:r>
      <w:r>
        <w:rPr>
          <w:rFonts w:ascii="Arial" w:eastAsia="Arial" w:hAnsi="Arial" w:cs="Arial"/>
        </w:rPr>
        <w:t xml:space="preserve"> </w:t>
      </w:r>
      <w:r>
        <w:t xml:space="preserve">Trabaja a nivel de Capa 2. </w:t>
      </w:r>
    </w:p>
    <w:p w14:paraId="4F7E5261" w14:textId="77777777" w:rsidR="00A97412" w:rsidRDefault="00000000">
      <w:pPr>
        <w:numPr>
          <w:ilvl w:val="4"/>
          <w:numId w:val="40"/>
        </w:numPr>
        <w:spacing w:after="22" w:line="266" w:lineRule="auto"/>
        <w:ind w:right="832" w:hanging="360"/>
      </w:pPr>
      <w:r>
        <w:t>Toma decisiones a través de Direcciones MAC (</w:t>
      </w:r>
      <w:proofErr w:type="gramStart"/>
      <w:r>
        <w:t>Hub</w:t>
      </w:r>
      <w:proofErr w:type="gramEnd"/>
      <w:r>
        <w:t xml:space="preserve"> no toma ningún tipo de decisión). </w:t>
      </w:r>
    </w:p>
    <w:p w14:paraId="3C2B2BF4" w14:textId="77777777" w:rsidR="00A97412" w:rsidRDefault="00000000">
      <w:pPr>
        <w:numPr>
          <w:ilvl w:val="4"/>
          <w:numId w:val="40"/>
        </w:numPr>
        <w:spacing w:after="25" w:line="266" w:lineRule="auto"/>
        <w:ind w:right="832" w:hanging="360"/>
      </w:pPr>
      <w:r>
        <w:t xml:space="preserve">Conmuta a través de los puertos – interfaces filtrando las direcciones MAC (El </w:t>
      </w:r>
      <w:proofErr w:type="spellStart"/>
      <w:proofErr w:type="gramStart"/>
      <w:r>
        <w:t>hub</w:t>
      </w:r>
      <w:proofErr w:type="spellEnd"/>
      <w:proofErr w:type="gramEnd"/>
      <w:r>
        <w:t xml:space="preserve"> repite en todos los puertos).  </w:t>
      </w:r>
    </w:p>
    <w:p w14:paraId="5F420BE0" w14:textId="77777777" w:rsidR="00A97412" w:rsidRDefault="00000000">
      <w:pPr>
        <w:numPr>
          <w:ilvl w:val="4"/>
          <w:numId w:val="40"/>
        </w:numPr>
        <w:spacing w:after="324" w:line="266" w:lineRule="auto"/>
        <w:ind w:right="832" w:hanging="360"/>
      </w:pPr>
      <w:r>
        <w:t xml:space="preserve">Inspecciona el Dirección y Destino del Paquete (MAC ADRESS) y establece la ruta de conmutación.  </w:t>
      </w:r>
    </w:p>
    <w:p w14:paraId="03CE8139" w14:textId="77777777" w:rsidR="00A97412" w:rsidRDefault="00000000">
      <w:pPr>
        <w:spacing w:after="1" w:line="258" w:lineRule="auto"/>
        <w:ind w:left="699" w:right="692" w:hanging="10"/>
        <w:jc w:val="center"/>
      </w:pPr>
      <w:r>
        <w:rPr>
          <w:color w:val="2F5496"/>
          <w:sz w:val="32"/>
        </w:rPr>
        <w:t xml:space="preserve">Conmutador (Switch) – Clasificación </w:t>
      </w:r>
    </w:p>
    <w:p w14:paraId="244009F4" w14:textId="77777777" w:rsidR="00A97412" w:rsidRDefault="00000000">
      <w:pPr>
        <w:numPr>
          <w:ilvl w:val="4"/>
          <w:numId w:val="40"/>
        </w:numPr>
        <w:spacing w:after="28" w:line="266" w:lineRule="auto"/>
        <w:ind w:right="832" w:hanging="360"/>
      </w:pPr>
      <w:r>
        <w:t xml:space="preserve">Store-and-Forward </w:t>
      </w:r>
    </w:p>
    <w:p w14:paraId="47CA897E" w14:textId="77777777" w:rsidR="00A97412" w:rsidRDefault="00000000">
      <w:pPr>
        <w:numPr>
          <w:ilvl w:val="6"/>
          <w:numId w:val="37"/>
        </w:numPr>
        <w:spacing w:after="25" w:line="266" w:lineRule="auto"/>
        <w:ind w:right="44" w:hanging="361"/>
      </w:pPr>
      <w:r>
        <w:t xml:space="preserve">Almacenamiento y Reenvió </w:t>
      </w:r>
      <w:r>
        <w:rPr>
          <w:rFonts w:ascii="Wingdings 2" w:eastAsia="Wingdings 2" w:hAnsi="Wingdings 2" w:cs="Wingdings 2"/>
        </w:rPr>
        <w:t></w:t>
      </w:r>
      <w:r>
        <w:t xml:space="preserve"> Buffer  </w:t>
      </w:r>
    </w:p>
    <w:p w14:paraId="400974ED" w14:textId="77777777" w:rsidR="00A97412" w:rsidRDefault="00000000">
      <w:pPr>
        <w:numPr>
          <w:ilvl w:val="6"/>
          <w:numId w:val="37"/>
        </w:numPr>
        <w:spacing w:after="25" w:line="266" w:lineRule="auto"/>
        <w:ind w:right="44" w:hanging="361"/>
      </w:pPr>
      <w:r>
        <w:t xml:space="preserve">Redes Corporativas </w:t>
      </w:r>
    </w:p>
    <w:p w14:paraId="45D76CE2" w14:textId="77777777" w:rsidR="00A97412" w:rsidRDefault="00000000">
      <w:pPr>
        <w:numPr>
          <w:ilvl w:val="2"/>
          <w:numId w:val="35"/>
        </w:numPr>
        <w:spacing w:after="31" w:line="266" w:lineRule="auto"/>
        <w:ind w:right="44" w:hanging="360"/>
      </w:pPr>
      <w:proofErr w:type="spellStart"/>
      <w:r>
        <w:t>Cut-Through</w:t>
      </w:r>
      <w:proofErr w:type="spellEnd"/>
      <w:r>
        <w:t xml:space="preserve"> </w:t>
      </w:r>
    </w:p>
    <w:p w14:paraId="7478EA32" w14:textId="77777777" w:rsidR="00A97412" w:rsidRDefault="00000000">
      <w:pPr>
        <w:numPr>
          <w:ilvl w:val="6"/>
          <w:numId w:val="39"/>
        </w:numPr>
        <w:spacing w:after="22" w:line="266" w:lineRule="auto"/>
        <w:ind w:right="2404" w:hanging="361"/>
      </w:pPr>
      <w:r>
        <w:t xml:space="preserve">Lectura Parcial de la Trama </w:t>
      </w:r>
      <w:proofErr w:type="gramStart"/>
      <w:r>
        <w:rPr>
          <w:rFonts w:ascii="Wingdings 2" w:eastAsia="Wingdings 2" w:hAnsi="Wingdings 2" w:cs="Wingdings 2"/>
        </w:rPr>
        <w:t></w:t>
      </w:r>
      <w:r>
        <w:t xml:space="preserve">  Latencia</w:t>
      </w:r>
      <w:proofErr w:type="gramEnd"/>
      <w:r>
        <w:t xml:space="preserve"> </w:t>
      </w:r>
    </w:p>
    <w:p w14:paraId="5DBD8709" w14:textId="77777777" w:rsidR="00A97412" w:rsidRDefault="00000000">
      <w:pPr>
        <w:numPr>
          <w:ilvl w:val="6"/>
          <w:numId w:val="39"/>
        </w:numPr>
        <w:spacing w:after="21" w:line="266" w:lineRule="auto"/>
        <w:ind w:right="2404" w:hanging="361"/>
      </w:pPr>
      <w:r>
        <w:t xml:space="preserve">No Detecta errores </w:t>
      </w:r>
      <w:r>
        <w:rPr>
          <w:rFonts w:ascii="Wingdings 2" w:eastAsia="Wingdings 2" w:hAnsi="Wingdings 2" w:cs="Wingdings 2"/>
        </w:rPr>
        <w:t></w:t>
      </w:r>
      <w:r>
        <w:t xml:space="preserve"> CRC </w:t>
      </w:r>
      <w:r>
        <w:rPr>
          <w:rFonts w:ascii="Wingdings" w:eastAsia="Wingdings" w:hAnsi="Wingdings" w:cs="Wingdings"/>
        </w:rPr>
        <w:t>▪</w:t>
      </w:r>
      <w:r>
        <w:rPr>
          <w:rFonts w:ascii="Arial" w:eastAsia="Arial" w:hAnsi="Arial" w:cs="Arial"/>
        </w:rPr>
        <w:t xml:space="preserve"> </w:t>
      </w:r>
      <w:r>
        <w:rPr>
          <w:rFonts w:ascii="Arial" w:eastAsia="Arial" w:hAnsi="Arial" w:cs="Arial"/>
        </w:rPr>
        <w:tab/>
      </w:r>
      <w:r>
        <w:t xml:space="preserve">Pequeños Grupos de Trabajo </w:t>
      </w:r>
    </w:p>
    <w:p w14:paraId="4AF23C4F" w14:textId="77777777" w:rsidR="00A97412" w:rsidRDefault="00000000">
      <w:pPr>
        <w:numPr>
          <w:ilvl w:val="2"/>
          <w:numId w:val="35"/>
        </w:numPr>
        <w:spacing w:after="29" w:line="266" w:lineRule="auto"/>
        <w:ind w:right="44" w:hanging="360"/>
      </w:pPr>
      <w:r>
        <w:t xml:space="preserve">Adaptative </w:t>
      </w:r>
      <w:proofErr w:type="spellStart"/>
      <w:r>
        <w:t>Cut-Through</w:t>
      </w:r>
      <w:proofErr w:type="spellEnd"/>
      <w:r>
        <w:t xml:space="preserve"> </w:t>
      </w:r>
    </w:p>
    <w:p w14:paraId="4A008CF2" w14:textId="77777777" w:rsidR="00A97412" w:rsidRDefault="00000000">
      <w:pPr>
        <w:tabs>
          <w:tab w:val="center" w:pos="2809"/>
          <w:tab w:val="center" w:pos="5170"/>
        </w:tabs>
        <w:spacing w:after="153" w:line="266" w:lineRule="auto"/>
      </w:pPr>
      <w:r>
        <w:tab/>
      </w:r>
      <w:r>
        <w:rPr>
          <w:rFonts w:ascii="Wingdings" w:eastAsia="Wingdings" w:hAnsi="Wingdings" w:cs="Wingdings"/>
        </w:rPr>
        <w:t>▪</w:t>
      </w:r>
      <w:r>
        <w:rPr>
          <w:rFonts w:ascii="Arial" w:eastAsia="Arial" w:hAnsi="Arial" w:cs="Arial"/>
        </w:rPr>
        <w:t xml:space="preserve"> </w:t>
      </w:r>
      <w:r>
        <w:rPr>
          <w:rFonts w:ascii="Arial" w:eastAsia="Arial" w:hAnsi="Arial" w:cs="Arial"/>
        </w:rPr>
        <w:tab/>
      </w:r>
      <w:r>
        <w:t>Configurable Store-and-Forward/</w:t>
      </w:r>
      <w:proofErr w:type="spellStart"/>
      <w:r>
        <w:t>Cut-Through</w:t>
      </w:r>
      <w:proofErr w:type="spellEnd"/>
      <w:r>
        <w:t xml:space="preserve"> </w:t>
      </w:r>
    </w:p>
    <w:p w14:paraId="122C0F7C" w14:textId="77777777" w:rsidR="00A97412" w:rsidRDefault="00000000">
      <w:pPr>
        <w:spacing w:after="331"/>
        <w:ind w:left="982"/>
      </w:pPr>
      <w:r>
        <w:t xml:space="preserve"> </w:t>
      </w:r>
    </w:p>
    <w:p w14:paraId="3F5ACD48" w14:textId="77777777" w:rsidR="00A97412" w:rsidRDefault="00000000">
      <w:pPr>
        <w:spacing w:after="1" w:line="258" w:lineRule="auto"/>
        <w:ind w:left="699" w:right="688" w:hanging="10"/>
        <w:jc w:val="center"/>
      </w:pPr>
      <w:r>
        <w:rPr>
          <w:color w:val="2F5496"/>
          <w:sz w:val="32"/>
        </w:rPr>
        <w:lastRenderedPageBreak/>
        <w:t xml:space="preserve">Conmutador (Switch) </w:t>
      </w:r>
    </w:p>
    <w:p w14:paraId="198216B4" w14:textId="77777777" w:rsidR="00A97412" w:rsidRDefault="00000000">
      <w:pPr>
        <w:numPr>
          <w:ilvl w:val="1"/>
          <w:numId w:val="35"/>
        </w:numPr>
        <w:spacing w:after="9" w:line="266" w:lineRule="auto"/>
        <w:ind w:right="44" w:hanging="360"/>
      </w:pPr>
      <w:r>
        <w:t xml:space="preserve">Posee una Tabla de Rutas Dinámica que compila direcciones </w:t>
      </w:r>
      <w:proofErr w:type="gramStart"/>
      <w:r>
        <w:t>MAC .</w:t>
      </w:r>
      <w:proofErr w:type="gramEnd"/>
      <w:r>
        <w:t xml:space="preserve"> </w:t>
      </w:r>
    </w:p>
    <w:p w14:paraId="2EADBF2C" w14:textId="77777777" w:rsidR="00A97412" w:rsidRDefault="00000000">
      <w:pPr>
        <w:numPr>
          <w:ilvl w:val="1"/>
          <w:numId w:val="35"/>
        </w:numPr>
        <w:spacing w:after="8" w:line="266" w:lineRule="auto"/>
        <w:ind w:right="44" w:hanging="360"/>
      </w:pPr>
      <w:r>
        <w:t xml:space="preserve">Se Actualiza sobre la base de las direcciones contenidas en los Paquetes. </w:t>
      </w:r>
    </w:p>
    <w:p w14:paraId="5A8BD546" w14:textId="77777777" w:rsidR="00A97412" w:rsidRDefault="00000000">
      <w:pPr>
        <w:numPr>
          <w:ilvl w:val="1"/>
          <w:numId w:val="35"/>
        </w:numPr>
        <w:spacing w:after="35" w:line="266" w:lineRule="auto"/>
        <w:ind w:right="44" w:hanging="360"/>
      </w:pPr>
      <w:r>
        <w:t>Cuando un Switch recibe un paquete con dirección desconocida lo emite a todas las puertas (</w:t>
      </w:r>
      <w:proofErr w:type="spellStart"/>
      <w:r>
        <w:t>Flooding</w:t>
      </w:r>
      <w:proofErr w:type="spellEnd"/>
      <w:r>
        <w:t xml:space="preserve">). </w:t>
      </w:r>
    </w:p>
    <w:p w14:paraId="4181B38C" w14:textId="77777777" w:rsidR="00A97412" w:rsidRDefault="00000000">
      <w:pPr>
        <w:numPr>
          <w:ilvl w:val="1"/>
          <w:numId w:val="35"/>
        </w:numPr>
        <w:spacing w:after="8" w:line="266" w:lineRule="auto"/>
        <w:ind w:right="44" w:hanging="360"/>
      </w:pPr>
      <w:r>
        <w:t xml:space="preserve">Posee Buffer en momentos de máxima demanda (Cola de Espera). </w:t>
      </w:r>
    </w:p>
    <w:p w14:paraId="27D1E8E3" w14:textId="77777777" w:rsidR="00A97412" w:rsidRDefault="00000000">
      <w:pPr>
        <w:numPr>
          <w:ilvl w:val="1"/>
          <w:numId w:val="35"/>
        </w:numPr>
        <w:spacing w:after="11" w:line="266" w:lineRule="auto"/>
        <w:ind w:right="44" w:hanging="360"/>
      </w:pPr>
      <w:r>
        <w:t xml:space="preserve">El </w:t>
      </w:r>
      <w:proofErr w:type="spellStart"/>
      <w:r>
        <w:t>Overflow</w:t>
      </w:r>
      <w:proofErr w:type="spellEnd"/>
      <w:r>
        <w:t xml:space="preserve"> del Buffer produce descarte de paquetes. </w:t>
      </w:r>
    </w:p>
    <w:p w14:paraId="3AE01CF0" w14:textId="77777777" w:rsidR="00A97412" w:rsidRDefault="00000000">
      <w:pPr>
        <w:numPr>
          <w:ilvl w:val="1"/>
          <w:numId w:val="35"/>
        </w:numPr>
        <w:spacing w:after="153" w:line="266" w:lineRule="auto"/>
        <w:ind w:right="44" w:hanging="360"/>
      </w:pPr>
      <w:r>
        <w:t xml:space="preserve">Mac Estáticas – Mac Dinámicas </w:t>
      </w:r>
    </w:p>
    <w:p w14:paraId="42C3002C" w14:textId="77777777" w:rsidR="00A97412" w:rsidRDefault="00000000">
      <w:pPr>
        <w:spacing w:after="179"/>
        <w:ind w:left="1041"/>
      </w:pPr>
      <w:r>
        <w:rPr>
          <w:noProof/>
        </w:rPr>
        <mc:AlternateContent>
          <mc:Choice Requires="wpg">
            <w:drawing>
              <wp:inline distT="0" distB="0" distL="0" distR="0" wp14:anchorId="538EA9D7" wp14:editId="23166E08">
                <wp:extent cx="5538027" cy="3161853"/>
                <wp:effectExtent l="0" t="0" r="0" b="0"/>
                <wp:docPr id="266870" name="Group 266870"/>
                <wp:cNvGraphicFramePr/>
                <a:graphic xmlns:a="http://schemas.openxmlformats.org/drawingml/2006/main">
                  <a:graphicData uri="http://schemas.microsoft.com/office/word/2010/wordprocessingGroup">
                    <wpg:wgp>
                      <wpg:cNvGrpSpPr/>
                      <wpg:grpSpPr>
                        <a:xfrm>
                          <a:off x="0" y="0"/>
                          <a:ext cx="5538027" cy="3161853"/>
                          <a:chOff x="0" y="0"/>
                          <a:chExt cx="5538027" cy="3161853"/>
                        </a:xfrm>
                      </wpg:grpSpPr>
                      <wps:wsp>
                        <wps:cNvPr id="14487" name="Rectangle 14487"/>
                        <wps:cNvSpPr/>
                        <wps:spPr>
                          <a:xfrm>
                            <a:off x="5506339" y="3019043"/>
                            <a:ext cx="42144" cy="189937"/>
                          </a:xfrm>
                          <a:prstGeom prst="rect">
                            <a:avLst/>
                          </a:prstGeom>
                          <a:ln>
                            <a:noFill/>
                          </a:ln>
                        </wps:spPr>
                        <wps:txbx>
                          <w:txbxContent>
                            <w:p w14:paraId="5FB31B43" w14:textId="77777777" w:rsidR="00A97412" w:rsidRDefault="00000000">
                              <w:r>
                                <w:t xml:space="preserve"> </w:t>
                              </w:r>
                            </w:p>
                          </w:txbxContent>
                        </wps:txbx>
                        <wps:bodyPr horzOverflow="overflow" vert="horz" lIns="0" tIns="0" rIns="0" bIns="0" rtlCol="0">
                          <a:noAutofit/>
                        </wps:bodyPr>
                      </wps:wsp>
                      <wps:wsp>
                        <wps:cNvPr id="314157" name="Shape 314157"/>
                        <wps:cNvSpPr/>
                        <wps:spPr>
                          <a:xfrm>
                            <a:off x="38100" y="38100"/>
                            <a:ext cx="5400040" cy="3008630"/>
                          </a:xfrm>
                          <a:custGeom>
                            <a:avLst/>
                            <a:gdLst/>
                            <a:ahLst/>
                            <a:cxnLst/>
                            <a:rect l="0" t="0" r="0" b="0"/>
                            <a:pathLst>
                              <a:path w="5400040" h="3008630">
                                <a:moveTo>
                                  <a:pt x="0" y="0"/>
                                </a:moveTo>
                                <a:lnTo>
                                  <a:pt x="5400040" y="0"/>
                                </a:lnTo>
                                <a:lnTo>
                                  <a:pt x="5400040" y="3008630"/>
                                </a:lnTo>
                                <a:lnTo>
                                  <a:pt x="0" y="3008630"/>
                                </a:lnTo>
                                <a:lnTo>
                                  <a:pt x="0" y="0"/>
                                </a:lnTo>
                              </a:path>
                            </a:pathLst>
                          </a:custGeom>
                          <a:ln w="0" cap="flat">
                            <a:miter lim="127000"/>
                          </a:ln>
                        </wps:spPr>
                        <wps:style>
                          <a:lnRef idx="0">
                            <a:srgbClr val="000000">
                              <a:alpha val="0"/>
                            </a:srgbClr>
                          </a:lnRef>
                          <a:fillRef idx="1">
                            <a:srgbClr val="FF9900"/>
                          </a:fillRef>
                          <a:effectRef idx="0">
                            <a:scrgbClr r="0" g="0" b="0"/>
                          </a:effectRef>
                          <a:fontRef idx="none"/>
                        </wps:style>
                        <wps:bodyPr/>
                      </wps:wsp>
                      <pic:pic xmlns:pic="http://schemas.openxmlformats.org/drawingml/2006/picture">
                        <pic:nvPicPr>
                          <pic:cNvPr id="14496" name="Picture 14496"/>
                          <pic:cNvPicPr/>
                        </pic:nvPicPr>
                        <pic:blipFill>
                          <a:blip r:embed="rId552"/>
                          <a:stretch>
                            <a:fillRect/>
                          </a:stretch>
                        </pic:blipFill>
                        <pic:spPr>
                          <a:xfrm>
                            <a:off x="38100" y="38100"/>
                            <a:ext cx="5400040" cy="3008630"/>
                          </a:xfrm>
                          <a:prstGeom prst="rect">
                            <a:avLst/>
                          </a:prstGeom>
                        </pic:spPr>
                      </pic:pic>
                      <wps:wsp>
                        <wps:cNvPr id="14497" name="Shape 14497"/>
                        <wps:cNvSpPr/>
                        <wps:spPr>
                          <a:xfrm>
                            <a:off x="0" y="0"/>
                            <a:ext cx="5476240" cy="3084830"/>
                          </a:xfrm>
                          <a:custGeom>
                            <a:avLst/>
                            <a:gdLst/>
                            <a:ahLst/>
                            <a:cxnLst/>
                            <a:rect l="0" t="0" r="0" b="0"/>
                            <a:pathLst>
                              <a:path w="5476240" h="3084830">
                                <a:moveTo>
                                  <a:pt x="0" y="3084830"/>
                                </a:moveTo>
                                <a:lnTo>
                                  <a:pt x="5476240" y="3084830"/>
                                </a:lnTo>
                                <a:lnTo>
                                  <a:pt x="5476240" y="0"/>
                                </a:lnTo>
                                <a:lnTo>
                                  <a:pt x="0" y="0"/>
                                </a:lnTo>
                                <a:close/>
                              </a:path>
                            </a:pathLst>
                          </a:custGeom>
                          <a:ln w="76200" cap="flat">
                            <a:miter lim="127000"/>
                          </a:ln>
                        </wps:spPr>
                        <wps:style>
                          <a:lnRef idx="1">
                            <a:srgbClr val="ED7D31"/>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66870" style="width:436.065pt;height:248.965pt;mso-position-horizontal-relative:char;mso-position-vertical-relative:line" coordsize="55380,31618">
                <v:rect id="Rectangle 14487" style="position:absolute;width:421;height:1899;left:55063;top:30190;" filled="f" stroked="f">
                  <v:textbox inset="0,0,0,0">
                    <w:txbxContent>
                      <w:p>
                        <w:pPr>
                          <w:spacing w:before="0" w:after="160" w:line="259" w:lineRule="auto"/>
                        </w:pPr>
                        <w:r>
                          <w:rPr>
                            <w:rFonts w:cs="Calibri" w:hAnsi="Calibri" w:eastAsia="Calibri" w:ascii="Calibri"/>
                            <w:sz w:val="22"/>
                          </w:rPr>
                          <w:t xml:space="preserve"> </w:t>
                        </w:r>
                      </w:p>
                    </w:txbxContent>
                  </v:textbox>
                </v:rect>
                <v:shape id="Shape 314158" style="position:absolute;width:54000;height:30086;left:381;top:381;" coordsize="5400040,3008630" path="m0,0l5400040,0l5400040,3008630l0,3008630l0,0">
                  <v:stroke weight="0pt" endcap="flat" joinstyle="miter" miterlimit="10" on="false" color="#000000" opacity="0"/>
                  <v:fill on="true" color="#ff9900"/>
                </v:shape>
                <v:shape id="Picture 14496" style="position:absolute;width:54000;height:30086;left:381;top:381;" filled="f">
                  <v:imagedata r:id="rId553"/>
                </v:shape>
                <v:shape id="Shape 14497" style="position:absolute;width:54762;height:30848;left:0;top:0;" coordsize="5476240,3084830" path="m0,3084830l5476240,3084830l5476240,0l0,0x">
                  <v:stroke weight="6pt" endcap="flat" joinstyle="miter" miterlimit="10" on="true" color="#ed7d31"/>
                  <v:fill on="false" color="#000000" opacity="0"/>
                </v:shape>
              </v:group>
            </w:pict>
          </mc:Fallback>
        </mc:AlternateContent>
      </w:r>
    </w:p>
    <w:p w14:paraId="4DEA81C8" w14:textId="77777777" w:rsidR="00A97412" w:rsidRDefault="00000000">
      <w:pPr>
        <w:spacing w:after="0"/>
        <w:ind w:left="982"/>
      </w:pPr>
      <w:r>
        <w:rPr>
          <w:noProof/>
        </w:rPr>
        <w:lastRenderedPageBreak/>
        <mc:AlternateContent>
          <mc:Choice Requires="wpg">
            <w:drawing>
              <wp:inline distT="0" distB="0" distL="0" distR="0" wp14:anchorId="2E87E2FA" wp14:editId="2E1B61E5">
                <wp:extent cx="5575491" cy="5609728"/>
                <wp:effectExtent l="0" t="0" r="0" b="0"/>
                <wp:docPr id="266868" name="Group 266868"/>
                <wp:cNvGraphicFramePr/>
                <a:graphic xmlns:a="http://schemas.openxmlformats.org/drawingml/2006/main">
                  <a:graphicData uri="http://schemas.microsoft.com/office/word/2010/wordprocessingGroup">
                    <wpg:wgp>
                      <wpg:cNvGrpSpPr/>
                      <wpg:grpSpPr>
                        <a:xfrm>
                          <a:off x="0" y="0"/>
                          <a:ext cx="5575491" cy="5609728"/>
                          <a:chOff x="0" y="0"/>
                          <a:chExt cx="5575491" cy="5609728"/>
                        </a:xfrm>
                      </wpg:grpSpPr>
                      <wps:wsp>
                        <wps:cNvPr id="14488" name="Rectangle 14488"/>
                        <wps:cNvSpPr/>
                        <wps:spPr>
                          <a:xfrm>
                            <a:off x="5543804" y="2944368"/>
                            <a:ext cx="42144" cy="189937"/>
                          </a:xfrm>
                          <a:prstGeom prst="rect">
                            <a:avLst/>
                          </a:prstGeom>
                          <a:ln>
                            <a:noFill/>
                          </a:ln>
                        </wps:spPr>
                        <wps:txbx>
                          <w:txbxContent>
                            <w:p w14:paraId="5B9DBF73" w14:textId="77777777" w:rsidR="00A97412" w:rsidRDefault="00000000">
                              <w:r>
                                <w:t xml:space="preserve"> </w:t>
                              </w:r>
                            </w:p>
                          </w:txbxContent>
                        </wps:txbx>
                        <wps:bodyPr horzOverflow="overflow" vert="horz" lIns="0" tIns="0" rIns="0" bIns="0" rtlCol="0">
                          <a:noAutofit/>
                        </wps:bodyPr>
                      </wps:wsp>
                      <pic:pic xmlns:pic="http://schemas.openxmlformats.org/drawingml/2006/picture">
                        <pic:nvPicPr>
                          <pic:cNvPr id="14490" name="Picture 14490"/>
                          <pic:cNvPicPr/>
                        </pic:nvPicPr>
                        <pic:blipFill>
                          <a:blip r:embed="rId554"/>
                          <a:stretch>
                            <a:fillRect/>
                          </a:stretch>
                        </pic:blipFill>
                        <pic:spPr>
                          <a:xfrm>
                            <a:off x="0" y="3161665"/>
                            <a:ext cx="2953385" cy="2409190"/>
                          </a:xfrm>
                          <a:prstGeom prst="rect">
                            <a:avLst/>
                          </a:prstGeom>
                        </pic:spPr>
                      </pic:pic>
                      <pic:pic xmlns:pic="http://schemas.openxmlformats.org/drawingml/2006/picture">
                        <pic:nvPicPr>
                          <pic:cNvPr id="14492" name="Picture 14492"/>
                          <pic:cNvPicPr/>
                        </pic:nvPicPr>
                        <pic:blipFill>
                          <a:blip r:embed="rId555"/>
                          <a:stretch>
                            <a:fillRect/>
                          </a:stretch>
                        </pic:blipFill>
                        <pic:spPr>
                          <a:xfrm>
                            <a:off x="2953385" y="4400549"/>
                            <a:ext cx="1971675" cy="1170305"/>
                          </a:xfrm>
                          <a:prstGeom prst="rect">
                            <a:avLst/>
                          </a:prstGeom>
                        </pic:spPr>
                      </pic:pic>
                      <wps:wsp>
                        <wps:cNvPr id="14493" name="Rectangle 14493"/>
                        <wps:cNvSpPr/>
                        <wps:spPr>
                          <a:xfrm>
                            <a:off x="4926584" y="5466918"/>
                            <a:ext cx="42143" cy="189936"/>
                          </a:xfrm>
                          <a:prstGeom prst="rect">
                            <a:avLst/>
                          </a:prstGeom>
                          <a:ln>
                            <a:noFill/>
                          </a:ln>
                        </wps:spPr>
                        <wps:txbx>
                          <w:txbxContent>
                            <w:p w14:paraId="562467FF" w14:textId="77777777" w:rsidR="00A97412" w:rsidRDefault="00000000">
                              <w:r>
                                <w:t xml:space="preserve"> </w:t>
                              </w:r>
                            </w:p>
                          </w:txbxContent>
                        </wps:txbx>
                        <wps:bodyPr horzOverflow="overflow" vert="horz" lIns="0" tIns="0" rIns="0" bIns="0" rtlCol="0">
                          <a:noAutofit/>
                        </wps:bodyPr>
                      </wps:wsp>
                      <wps:wsp>
                        <wps:cNvPr id="314159" name="Shape 314159"/>
                        <wps:cNvSpPr/>
                        <wps:spPr>
                          <a:xfrm>
                            <a:off x="75565" y="38100"/>
                            <a:ext cx="5400040" cy="2933065"/>
                          </a:xfrm>
                          <a:custGeom>
                            <a:avLst/>
                            <a:gdLst/>
                            <a:ahLst/>
                            <a:cxnLst/>
                            <a:rect l="0" t="0" r="0" b="0"/>
                            <a:pathLst>
                              <a:path w="5400040" h="2933065">
                                <a:moveTo>
                                  <a:pt x="0" y="0"/>
                                </a:moveTo>
                                <a:lnTo>
                                  <a:pt x="5400040" y="0"/>
                                </a:lnTo>
                                <a:lnTo>
                                  <a:pt x="5400040" y="2933065"/>
                                </a:lnTo>
                                <a:lnTo>
                                  <a:pt x="0" y="2933065"/>
                                </a:lnTo>
                                <a:lnTo>
                                  <a:pt x="0" y="0"/>
                                </a:lnTo>
                              </a:path>
                            </a:pathLst>
                          </a:custGeom>
                          <a:ln w="0" cap="flat">
                            <a:miter lim="127000"/>
                          </a:ln>
                        </wps:spPr>
                        <wps:style>
                          <a:lnRef idx="0">
                            <a:srgbClr val="000000">
                              <a:alpha val="0"/>
                            </a:srgbClr>
                          </a:lnRef>
                          <a:fillRef idx="1">
                            <a:srgbClr val="FF9900"/>
                          </a:fillRef>
                          <a:effectRef idx="0">
                            <a:scrgbClr r="0" g="0" b="0"/>
                          </a:effectRef>
                          <a:fontRef idx="none"/>
                        </wps:style>
                        <wps:bodyPr/>
                      </wps:wsp>
                      <pic:pic xmlns:pic="http://schemas.openxmlformats.org/drawingml/2006/picture">
                        <pic:nvPicPr>
                          <pic:cNvPr id="14500" name="Picture 14500"/>
                          <pic:cNvPicPr/>
                        </pic:nvPicPr>
                        <pic:blipFill>
                          <a:blip r:embed="rId556"/>
                          <a:stretch>
                            <a:fillRect/>
                          </a:stretch>
                        </pic:blipFill>
                        <pic:spPr>
                          <a:xfrm>
                            <a:off x="75565" y="38099"/>
                            <a:ext cx="5400040" cy="2933065"/>
                          </a:xfrm>
                          <a:prstGeom prst="rect">
                            <a:avLst/>
                          </a:prstGeom>
                        </pic:spPr>
                      </pic:pic>
                      <wps:wsp>
                        <wps:cNvPr id="14501" name="Shape 14501"/>
                        <wps:cNvSpPr/>
                        <wps:spPr>
                          <a:xfrm>
                            <a:off x="37465" y="0"/>
                            <a:ext cx="5476240" cy="3009265"/>
                          </a:xfrm>
                          <a:custGeom>
                            <a:avLst/>
                            <a:gdLst/>
                            <a:ahLst/>
                            <a:cxnLst/>
                            <a:rect l="0" t="0" r="0" b="0"/>
                            <a:pathLst>
                              <a:path w="5476240" h="3009265">
                                <a:moveTo>
                                  <a:pt x="0" y="3009265"/>
                                </a:moveTo>
                                <a:lnTo>
                                  <a:pt x="5476240" y="3009265"/>
                                </a:lnTo>
                                <a:lnTo>
                                  <a:pt x="5476240" y="0"/>
                                </a:lnTo>
                                <a:lnTo>
                                  <a:pt x="0" y="0"/>
                                </a:lnTo>
                                <a:close/>
                              </a:path>
                            </a:pathLst>
                          </a:custGeom>
                          <a:ln w="76200" cap="flat">
                            <a:miter lim="127000"/>
                          </a:ln>
                        </wps:spPr>
                        <wps:style>
                          <a:lnRef idx="1">
                            <a:srgbClr val="ED7D31"/>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66868" style="width:439.015pt;height:441.711pt;mso-position-horizontal-relative:char;mso-position-vertical-relative:line" coordsize="55754,56097">
                <v:rect id="Rectangle 14488" style="position:absolute;width:421;height:1899;left:55438;top:29443;" filled="f" stroked="f">
                  <v:textbox inset="0,0,0,0">
                    <w:txbxContent>
                      <w:p>
                        <w:pPr>
                          <w:spacing w:before="0" w:after="160" w:line="259" w:lineRule="auto"/>
                        </w:pPr>
                        <w:r>
                          <w:rPr>
                            <w:rFonts w:cs="Calibri" w:hAnsi="Calibri" w:eastAsia="Calibri" w:ascii="Calibri"/>
                            <w:sz w:val="22"/>
                          </w:rPr>
                          <w:t xml:space="preserve"> </w:t>
                        </w:r>
                      </w:p>
                    </w:txbxContent>
                  </v:textbox>
                </v:rect>
                <v:shape id="Picture 14490" style="position:absolute;width:29533;height:24091;left:0;top:31616;" filled="f">
                  <v:imagedata r:id="rId557"/>
                </v:shape>
                <v:shape id="Picture 14492" style="position:absolute;width:19716;height:11703;left:29533;top:44005;" filled="f">
                  <v:imagedata r:id="rId558"/>
                </v:shape>
                <v:rect id="Rectangle 14493" style="position:absolute;width:421;height:1899;left:49265;top:54669;" filled="f" stroked="f">
                  <v:textbox inset="0,0,0,0">
                    <w:txbxContent>
                      <w:p>
                        <w:pPr>
                          <w:spacing w:before="0" w:after="160" w:line="259" w:lineRule="auto"/>
                        </w:pPr>
                        <w:r>
                          <w:rPr>
                            <w:rFonts w:cs="Calibri" w:hAnsi="Calibri" w:eastAsia="Calibri" w:ascii="Calibri"/>
                            <w:sz w:val="22"/>
                          </w:rPr>
                          <w:t xml:space="preserve"> </w:t>
                        </w:r>
                      </w:p>
                    </w:txbxContent>
                  </v:textbox>
                </v:rect>
                <v:shape id="Shape 314160" style="position:absolute;width:54000;height:29330;left:755;top:381;" coordsize="5400040,2933065" path="m0,0l5400040,0l5400040,2933065l0,2933065l0,0">
                  <v:stroke weight="0pt" endcap="flat" joinstyle="miter" miterlimit="10" on="false" color="#000000" opacity="0"/>
                  <v:fill on="true" color="#ff9900"/>
                </v:shape>
                <v:shape id="Picture 14500" style="position:absolute;width:54000;height:29330;left:755;top:380;" filled="f">
                  <v:imagedata r:id="rId559"/>
                </v:shape>
                <v:shape id="Shape 14501" style="position:absolute;width:54762;height:30092;left:374;top:0;" coordsize="5476240,3009265" path="m0,3009265l5476240,3009265l5476240,0l0,0x">
                  <v:stroke weight="6pt" endcap="flat" joinstyle="miter" miterlimit="10" on="true" color="#ed7d31"/>
                  <v:fill on="false" color="#000000" opacity="0"/>
                </v:shape>
              </v:group>
            </w:pict>
          </mc:Fallback>
        </mc:AlternateContent>
      </w:r>
    </w:p>
    <w:p w14:paraId="3881C1C7" w14:textId="77777777" w:rsidR="00A97412" w:rsidRDefault="00000000">
      <w:pPr>
        <w:spacing w:after="273"/>
        <w:ind w:right="1258"/>
        <w:jc w:val="right"/>
      </w:pPr>
      <w:r>
        <w:rPr>
          <w:noProof/>
        </w:rPr>
        <w:lastRenderedPageBreak/>
        <mc:AlternateContent>
          <mc:Choice Requires="wpg">
            <w:drawing>
              <wp:inline distT="0" distB="0" distL="0" distR="0" wp14:anchorId="6B875632" wp14:editId="4202AB5C">
                <wp:extent cx="5190490" cy="7562911"/>
                <wp:effectExtent l="0" t="0" r="0" b="0"/>
                <wp:docPr id="266739" name="Group 266739"/>
                <wp:cNvGraphicFramePr/>
                <a:graphic xmlns:a="http://schemas.openxmlformats.org/drawingml/2006/main">
                  <a:graphicData uri="http://schemas.microsoft.com/office/word/2010/wordprocessingGroup">
                    <wpg:wgp>
                      <wpg:cNvGrpSpPr/>
                      <wpg:grpSpPr>
                        <a:xfrm>
                          <a:off x="0" y="0"/>
                          <a:ext cx="5190490" cy="7562911"/>
                          <a:chOff x="0" y="0"/>
                          <a:chExt cx="5190490" cy="7562911"/>
                        </a:xfrm>
                      </wpg:grpSpPr>
                      <pic:pic xmlns:pic="http://schemas.openxmlformats.org/drawingml/2006/picture">
                        <pic:nvPicPr>
                          <pic:cNvPr id="14505" name="Picture 14505"/>
                          <pic:cNvPicPr/>
                        </pic:nvPicPr>
                        <pic:blipFill>
                          <a:blip r:embed="rId560"/>
                          <a:stretch>
                            <a:fillRect/>
                          </a:stretch>
                        </pic:blipFill>
                        <pic:spPr>
                          <a:xfrm>
                            <a:off x="0" y="0"/>
                            <a:ext cx="5190490" cy="4563110"/>
                          </a:xfrm>
                          <a:prstGeom prst="rect">
                            <a:avLst/>
                          </a:prstGeom>
                        </pic:spPr>
                      </pic:pic>
                      <pic:pic xmlns:pic="http://schemas.openxmlformats.org/drawingml/2006/picture">
                        <pic:nvPicPr>
                          <pic:cNvPr id="14508" name="Picture 14508"/>
                          <pic:cNvPicPr/>
                        </pic:nvPicPr>
                        <pic:blipFill>
                          <a:blip r:embed="rId561"/>
                          <a:stretch>
                            <a:fillRect/>
                          </a:stretch>
                        </pic:blipFill>
                        <pic:spPr>
                          <a:xfrm>
                            <a:off x="1019175" y="4675506"/>
                            <a:ext cx="3360420" cy="2848610"/>
                          </a:xfrm>
                          <a:prstGeom prst="rect">
                            <a:avLst/>
                          </a:prstGeom>
                        </pic:spPr>
                      </pic:pic>
                      <wps:wsp>
                        <wps:cNvPr id="14509" name="Rectangle 14509"/>
                        <wps:cNvSpPr/>
                        <wps:spPr>
                          <a:xfrm>
                            <a:off x="4380611" y="7420102"/>
                            <a:ext cx="42143" cy="189936"/>
                          </a:xfrm>
                          <a:prstGeom prst="rect">
                            <a:avLst/>
                          </a:prstGeom>
                          <a:ln>
                            <a:noFill/>
                          </a:ln>
                        </wps:spPr>
                        <wps:txbx>
                          <w:txbxContent>
                            <w:p w14:paraId="6C05107E" w14:textId="77777777" w:rsidR="00A97412" w:rsidRDefault="00000000">
                              <w: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266739" style="width:408.7pt;height:595.505pt;mso-position-horizontal-relative:char;mso-position-vertical-relative:line" coordsize="51904,75629">
                <v:shape id="Picture 14505" style="position:absolute;width:51904;height:45631;left:0;top:0;" filled="f">
                  <v:imagedata r:id="rId562"/>
                </v:shape>
                <v:shape id="Picture 14508" style="position:absolute;width:33604;height:28486;left:10191;top:46755;" filled="f">
                  <v:imagedata r:id="rId563"/>
                </v:shape>
                <v:rect id="Rectangle 14509" style="position:absolute;width:421;height:1899;left:43806;top:74201;" filled="f" stroked="f">
                  <v:textbox inset="0,0,0,0">
                    <w:txbxContent>
                      <w:p>
                        <w:pPr>
                          <w:spacing w:before="0" w:after="160" w:line="259" w:lineRule="auto"/>
                        </w:pPr>
                        <w:r>
                          <w:rPr>
                            <w:rFonts w:cs="Calibri" w:hAnsi="Calibri" w:eastAsia="Calibri" w:ascii="Calibri"/>
                            <w:sz w:val="22"/>
                          </w:rPr>
                          <w:t xml:space="preserve"> </w:t>
                        </w:r>
                      </w:p>
                    </w:txbxContent>
                  </v:textbox>
                </v:rect>
              </v:group>
            </w:pict>
          </mc:Fallback>
        </mc:AlternateContent>
      </w:r>
      <w:r>
        <w:t xml:space="preserve"> </w:t>
      </w:r>
    </w:p>
    <w:p w14:paraId="64F3CD40" w14:textId="77777777" w:rsidR="00A97412" w:rsidRDefault="00000000">
      <w:pPr>
        <w:spacing w:after="0"/>
        <w:ind w:left="3342" w:hanging="10"/>
      </w:pPr>
      <w:r>
        <w:rPr>
          <w:color w:val="2F5496"/>
          <w:sz w:val="32"/>
        </w:rPr>
        <w:t xml:space="preserve">Beneficios de la </w:t>
      </w:r>
      <w:proofErr w:type="spellStart"/>
      <w:r>
        <w:rPr>
          <w:color w:val="2F5496"/>
          <w:sz w:val="32"/>
        </w:rPr>
        <w:t>Comnutación</w:t>
      </w:r>
      <w:proofErr w:type="spellEnd"/>
      <w:r>
        <w:rPr>
          <w:color w:val="2F5496"/>
          <w:sz w:val="32"/>
        </w:rPr>
        <w:t xml:space="preserve"> </w:t>
      </w:r>
    </w:p>
    <w:p w14:paraId="781607E8" w14:textId="77777777" w:rsidR="00A97412" w:rsidRDefault="00000000">
      <w:pPr>
        <w:spacing w:after="0"/>
        <w:ind w:left="982"/>
      </w:pPr>
      <w:r>
        <w:rPr>
          <w:noProof/>
        </w:rPr>
        <mc:AlternateContent>
          <mc:Choice Requires="wpg">
            <w:drawing>
              <wp:inline distT="0" distB="0" distL="0" distR="0" wp14:anchorId="7B74B12D" wp14:editId="46BDF37F">
                <wp:extent cx="5042091" cy="887613"/>
                <wp:effectExtent l="0" t="0" r="0" b="0"/>
                <wp:docPr id="266740" name="Group 266740"/>
                <wp:cNvGraphicFramePr/>
                <a:graphic xmlns:a="http://schemas.openxmlformats.org/drawingml/2006/main">
                  <a:graphicData uri="http://schemas.microsoft.com/office/word/2010/wordprocessingGroup">
                    <wpg:wgp>
                      <wpg:cNvGrpSpPr/>
                      <wpg:grpSpPr>
                        <a:xfrm>
                          <a:off x="0" y="0"/>
                          <a:ext cx="5042091" cy="887613"/>
                          <a:chOff x="0" y="0"/>
                          <a:chExt cx="5042091" cy="887613"/>
                        </a:xfrm>
                      </wpg:grpSpPr>
                      <pic:pic xmlns:pic="http://schemas.openxmlformats.org/drawingml/2006/picture">
                        <pic:nvPicPr>
                          <pic:cNvPr id="14513" name="Picture 14513"/>
                          <pic:cNvPicPr/>
                        </pic:nvPicPr>
                        <pic:blipFill>
                          <a:blip r:embed="rId564"/>
                          <a:stretch>
                            <a:fillRect/>
                          </a:stretch>
                        </pic:blipFill>
                        <pic:spPr>
                          <a:xfrm>
                            <a:off x="0" y="0"/>
                            <a:ext cx="2646680" cy="848995"/>
                          </a:xfrm>
                          <a:prstGeom prst="rect">
                            <a:avLst/>
                          </a:prstGeom>
                        </pic:spPr>
                      </pic:pic>
                      <wps:wsp>
                        <wps:cNvPr id="14514" name="Rectangle 14514"/>
                        <wps:cNvSpPr/>
                        <wps:spPr>
                          <a:xfrm>
                            <a:off x="5010404" y="744804"/>
                            <a:ext cx="42143" cy="189936"/>
                          </a:xfrm>
                          <a:prstGeom prst="rect">
                            <a:avLst/>
                          </a:prstGeom>
                          <a:ln>
                            <a:noFill/>
                          </a:ln>
                        </wps:spPr>
                        <wps:txbx>
                          <w:txbxContent>
                            <w:p w14:paraId="2978C94D" w14:textId="77777777" w:rsidR="00A97412" w:rsidRDefault="00000000">
                              <w:r>
                                <w:t xml:space="preserve"> </w:t>
                              </w:r>
                            </w:p>
                          </w:txbxContent>
                        </wps:txbx>
                        <wps:bodyPr horzOverflow="overflow" vert="horz" lIns="0" tIns="0" rIns="0" bIns="0" rtlCol="0">
                          <a:noAutofit/>
                        </wps:bodyPr>
                      </wps:wsp>
                      <pic:pic xmlns:pic="http://schemas.openxmlformats.org/drawingml/2006/picture">
                        <pic:nvPicPr>
                          <pic:cNvPr id="14516" name="Picture 14516"/>
                          <pic:cNvPicPr/>
                        </pic:nvPicPr>
                        <pic:blipFill>
                          <a:blip r:embed="rId565"/>
                          <a:stretch>
                            <a:fillRect/>
                          </a:stretch>
                        </pic:blipFill>
                        <pic:spPr>
                          <a:xfrm>
                            <a:off x="2722118" y="48133"/>
                            <a:ext cx="2208022" cy="729615"/>
                          </a:xfrm>
                          <a:prstGeom prst="rect">
                            <a:avLst/>
                          </a:prstGeom>
                        </pic:spPr>
                      </pic:pic>
                      <wps:wsp>
                        <wps:cNvPr id="14517" name="Shape 14517"/>
                        <wps:cNvSpPr/>
                        <wps:spPr>
                          <a:xfrm>
                            <a:off x="2684018" y="10033"/>
                            <a:ext cx="2284222" cy="805815"/>
                          </a:xfrm>
                          <a:custGeom>
                            <a:avLst/>
                            <a:gdLst/>
                            <a:ahLst/>
                            <a:cxnLst/>
                            <a:rect l="0" t="0" r="0" b="0"/>
                            <a:pathLst>
                              <a:path w="2284222" h="805815">
                                <a:moveTo>
                                  <a:pt x="0" y="805815"/>
                                </a:moveTo>
                                <a:lnTo>
                                  <a:pt x="2284222" y="805815"/>
                                </a:lnTo>
                                <a:lnTo>
                                  <a:pt x="2284222" y="0"/>
                                </a:lnTo>
                                <a:lnTo>
                                  <a:pt x="0" y="0"/>
                                </a:lnTo>
                                <a:close/>
                              </a:path>
                            </a:pathLst>
                          </a:custGeom>
                          <a:ln w="76200" cap="flat">
                            <a:miter lim="127000"/>
                          </a:ln>
                        </wps:spPr>
                        <wps:style>
                          <a:lnRef idx="1">
                            <a:srgbClr val="C55A11"/>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66740" style="width:397.015pt;height:69.8908pt;mso-position-horizontal-relative:char;mso-position-vertical-relative:line" coordsize="50420,8876">
                <v:shape id="Picture 14513" style="position:absolute;width:26466;height:8489;left:0;top:0;" filled="f">
                  <v:imagedata r:id="rId566"/>
                </v:shape>
                <v:rect id="Rectangle 14514" style="position:absolute;width:421;height:1899;left:50104;top:7448;" filled="f" stroked="f">
                  <v:textbox inset="0,0,0,0">
                    <w:txbxContent>
                      <w:p>
                        <w:pPr>
                          <w:spacing w:before="0" w:after="160" w:line="259" w:lineRule="auto"/>
                        </w:pPr>
                        <w:r>
                          <w:rPr>
                            <w:rFonts w:cs="Calibri" w:hAnsi="Calibri" w:eastAsia="Calibri" w:ascii="Calibri"/>
                            <w:sz w:val="22"/>
                          </w:rPr>
                          <w:t xml:space="preserve"> </w:t>
                        </w:r>
                      </w:p>
                    </w:txbxContent>
                  </v:textbox>
                </v:rect>
                <v:shape id="Picture 14516" style="position:absolute;width:22080;height:7296;left:27221;top:481;" filled="f">
                  <v:imagedata r:id="rId567"/>
                </v:shape>
                <v:shape id="Shape 14517" style="position:absolute;width:22842;height:8058;left:26840;top:100;" coordsize="2284222,805815" path="m0,805815l2284222,805815l2284222,0l0,0x">
                  <v:stroke weight="6pt" endcap="flat" joinstyle="miter" miterlimit="10" on="true" color="#c55a11"/>
                  <v:fill on="false" color="#000000" opacity="0"/>
                </v:shape>
              </v:group>
            </w:pict>
          </mc:Fallback>
        </mc:AlternateContent>
      </w:r>
    </w:p>
    <w:p w14:paraId="003A528F" w14:textId="77777777" w:rsidR="00A97412" w:rsidRDefault="00000000">
      <w:pPr>
        <w:spacing w:after="1" w:line="258" w:lineRule="auto"/>
        <w:ind w:left="699" w:right="688" w:hanging="10"/>
        <w:jc w:val="center"/>
      </w:pPr>
      <w:r>
        <w:rPr>
          <w:color w:val="2F5496"/>
          <w:sz w:val="32"/>
        </w:rPr>
        <w:t xml:space="preserve">Conmutador (Switch) </w:t>
      </w:r>
    </w:p>
    <w:p w14:paraId="587DF46A" w14:textId="77777777" w:rsidR="00A97412" w:rsidRDefault="00000000">
      <w:pPr>
        <w:numPr>
          <w:ilvl w:val="1"/>
          <w:numId w:val="35"/>
        </w:numPr>
        <w:spacing w:after="9" w:line="266" w:lineRule="auto"/>
        <w:ind w:right="44" w:hanging="360"/>
      </w:pPr>
      <w:r>
        <w:lastRenderedPageBreak/>
        <w:t xml:space="preserve">Monitoreo Remoto. </w:t>
      </w:r>
    </w:p>
    <w:p w14:paraId="731676C0" w14:textId="77777777" w:rsidR="00A97412" w:rsidRDefault="00000000">
      <w:pPr>
        <w:numPr>
          <w:ilvl w:val="1"/>
          <w:numId w:val="35"/>
        </w:numPr>
        <w:spacing w:after="11" w:line="266" w:lineRule="auto"/>
        <w:ind w:right="44" w:hanging="360"/>
      </w:pPr>
      <w:proofErr w:type="spellStart"/>
      <w:r>
        <w:t>VLans</w:t>
      </w:r>
      <w:proofErr w:type="spellEnd"/>
      <w:r>
        <w:t xml:space="preserve"> – Port </w:t>
      </w:r>
      <w:proofErr w:type="spellStart"/>
      <w:r>
        <w:t>Swiching</w:t>
      </w:r>
      <w:proofErr w:type="spellEnd"/>
      <w:r>
        <w:t xml:space="preserve">. </w:t>
      </w:r>
    </w:p>
    <w:p w14:paraId="3FD68FB9" w14:textId="77777777" w:rsidR="00A97412" w:rsidRDefault="00000000">
      <w:pPr>
        <w:numPr>
          <w:ilvl w:val="1"/>
          <w:numId w:val="35"/>
        </w:numPr>
        <w:spacing w:after="9" w:line="266" w:lineRule="auto"/>
        <w:ind w:right="44" w:hanging="360"/>
      </w:pPr>
      <w:proofErr w:type="spellStart"/>
      <w:r>
        <w:t>Tagged</w:t>
      </w:r>
      <w:proofErr w:type="spellEnd"/>
      <w:r>
        <w:t xml:space="preserve"> </w:t>
      </w:r>
      <w:proofErr w:type="spellStart"/>
      <w:r>
        <w:t>Vlans</w:t>
      </w:r>
      <w:proofErr w:type="spellEnd"/>
      <w:r>
        <w:t xml:space="preserve">. </w:t>
      </w:r>
    </w:p>
    <w:p w14:paraId="25547C4F" w14:textId="77777777" w:rsidR="00A97412" w:rsidRDefault="00000000">
      <w:pPr>
        <w:numPr>
          <w:ilvl w:val="1"/>
          <w:numId w:val="35"/>
        </w:numPr>
        <w:spacing w:after="299" w:line="266" w:lineRule="auto"/>
        <w:ind w:right="44" w:hanging="360"/>
      </w:pPr>
      <w:r>
        <w:t xml:space="preserve">Port Switch – </w:t>
      </w:r>
      <w:proofErr w:type="spellStart"/>
      <w:r>
        <w:t>Tagged</w:t>
      </w:r>
      <w:proofErr w:type="spellEnd"/>
      <w:r>
        <w:t xml:space="preserve">. </w:t>
      </w:r>
    </w:p>
    <w:p w14:paraId="35319CD8" w14:textId="77777777" w:rsidR="00A97412" w:rsidRDefault="00000000">
      <w:pPr>
        <w:spacing w:after="1" w:line="258" w:lineRule="auto"/>
        <w:ind w:left="699" w:right="690" w:hanging="10"/>
        <w:jc w:val="center"/>
      </w:pPr>
      <w:r>
        <w:rPr>
          <w:color w:val="2F5496"/>
          <w:sz w:val="32"/>
        </w:rPr>
        <w:t xml:space="preserve">Conmutador (Switch). </w:t>
      </w:r>
      <w:proofErr w:type="spellStart"/>
      <w:r>
        <w:rPr>
          <w:color w:val="2F5496"/>
          <w:sz w:val="32"/>
        </w:rPr>
        <w:t>Stackable</w:t>
      </w:r>
      <w:proofErr w:type="spellEnd"/>
      <w:r>
        <w:rPr>
          <w:color w:val="2F5496"/>
          <w:sz w:val="32"/>
        </w:rPr>
        <w:t xml:space="preserve"> Switch </w:t>
      </w:r>
    </w:p>
    <w:p w14:paraId="4B5AE282" w14:textId="77777777" w:rsidR="00A97412" w:rsidRDefault="00000000">
      <w:pPr>
        <w:numPr>
          <w:ilvl w:val="1"/>
          <w:numId w:val="35"/>
        </w:numPr>
        <w:spacing w:after="8" w:line="266" w:lineRule="auto"/>
        <w:ind w:right="44" w:hanging="360"/>
      </w:pPr>
      <w:r>
        <w:t xml:space="preserve">Agrupar varios </w:t>
      </w:r>
      <w:proofErr w:type="spellStart"/>
      <w:r>
        <w:t>Switchs</w:t>
      </w:r>
      <w:proofErr w:type="spellEnd"/>
      <w:r>
        <w:t xml:space="preserve"> de manera que cara la red aparentan ser un solo dispositivo. </w:t>
      </w:r>
    </w:p>
    <w:p w14:paraId="78B07F79" w14:textId="77777777" w:rsidR="00A97412" w:rsidRDefault="00000000">
      <w:pPr>
        <w:numPr>
          <w:ilvl w:val="1"/>
          <w:numId w:val="35"/>
        </w:numPr>
        <w:spacing w:after="8" w:line="266" w:lineRule="auto"/>
        <w:ind w:right="44" w:hanging="360"/>
      </w:pPr>
      <w:r>
        <w:t xml:space="preserve">Escalar el tamaño de los a las necesidades de la red. </w:t>
      </w:r>
    </w:p>
    <w:p w14:paraId="26173487" w14:textId="77777777" w:rsidR="00A97412" w:rsidRDefault="00000000">
      <w:pPr>
        <w:numPr>
          <w:ilvl w:val="1"/>
          <w:numId w:val="35"/>
        </w:numPr>
        <w:spacing w:after="9" w:line="266" w:lineRule="auto"/>
        <w:ind w:right="44" w:hanging="360"/>
      </w:pPr>
      <w:r>
        <w:t xml:space="preserve">Gestión unificada. </w:t>
      </w:r>
    </w:p>
    <w:p w14:paraId="6346E45A" w14:textId="77777777" w:rsidR="00A97412" w:rsidRDefault="00000000">
      <w:pPr>
        <w:numPr>
          <w:ilvl w:val="1"/>
          <w:numId w:val="35"/>
        </w:numPr>
        <w:spacing w:after="0" w:line="266" w:lineRule="auto"/>
        <w:ind w:right="44" w:hanging="360"/>
      </w:pPr>
      <w:r>
        <w:t xml:space="preserve">Proporciona redundancia en las comunicaciones. </w:t>
      </w:r>
    </w:p>
    <w:p w14:paraId="31B32B36" w14:textId="77777777" w:rsidR="00A97412" w:rsidRDefault="00000000">
      <w:pPr>
        <w:spacing w:after="263"/>
        <w:ind w:left="1041"/>
      </w:pPr>
      <w:r>
        <w:rPr>
          <w:noProof/>
        </w:rPr>
        <mc:AlternateContent>
          <mc:Choice Requires="wpg">
            <w:drawing>
              <wp:inline distT="0" distB="0" distL="0" distR="0" wp14:anchorId="00333B90" wp14:editId="4880B06B">
                <wp:extent cx="5004626" cy="1257222"/>
                <wp:effectExtent l="0" t="0" r="0" b="0"/>
                <wp:docPr id="267567" name="Group 267567"/>
                <wp:cNvGraphicFramePr/>
                <a:graphic xmlns:a="http://schemas.openxmlformats.org/drawingml/2006/main">
                  <a:graphicData uri="http://schemas.microsoft.com/office/word/2010/wordprocessingGroup">
                    <wpg:wgp>
                      <wpg:cNvGrpSpPr/>
                      <wpg:grpSpPr>
                        <a:xfrm>
                          <a:off x="0" y="0"/>
                          <a:ext cx="5004626" cy="1257222"/>
                          <a:chOff x="0" y="0"/>
                          <a:chExt cx="5004626" cy="1257222"/>
                        </a:xfrm>
                      </wpg:grpSpPr>
                      <wps:wsp>
                        <wps:cNvPr id="14567" name="Rectangle 14567"/>
                        <wps:cNvSpPr/>
                        <wps:spPr>
                          <a:xfrm>
                            <a:off x="4972939" y="1114412"/>
                            <a:ext cx="42143" cy="189937"/>
                          </a:xfrm>
                          <a:prstGeom prst="rect">
                            <a:avLst/>
                          </a:prstGeom>
                          <a:ln>
                            <a:noFill/>
                          </a:ln>
                        </wps:spPr>
                        <wps:txbx>
                          <w:txbxContent>
                            <w:p w14:paraId="40011E44" w14:textId="77777777" w:rsidR="00A97412" w:rsidRDefault="00000000">
                              <w:r>
                                <w:t xml:space="preserve"> </w:t>
                              </w:r>
                            </w:p>
                          </w:txbxContent>
                        </wps:txbx>
                        <wps:bodyPr horzOverflow="overflow" vert="horz" lIns="0" tIns="0" rIns="0" bIns="0" rtlCol="0">
                          <a:noAutofit/>
                        </wps:bodyPr>
                      </wps:wsp>
                      <wps:wsp>
                        <wps:cNvPr id="314161" name="Shape 314161"/>
                        <wps:cNvSpPr/>
                        <wps:spPr>
                          <a:xfrm>
                            <a:off x="38100" y="38100"/>
                            <a:ext cx="2294255" cy="1105268"/>
                          </a:xfrm>
                          <a:custGeom>
                            <a:avLst/>
                            <a:gdLst/>
                            <a:ahLst/>
                            <a:cxnLst/>
                            <a:rect l="0" t="0" r="0" b="0"/>
                            <a:pathLst>
                              <a:path w="2294255" h="1105268">
                                <a:moveTo>
                                  <a:pt x="0" y="0"/>
                                </a:moveTo>
                                <a:lnTo>
                                  <a:pt x="2294255" y="0"/>
                                </a:lnTo>
                                <a:lnTo>
                                  <a:pt x="2294255" y="1105268"/>
                                </a:lnTo>
                                <a:lnTo>
                                  <a:pt x="0" y="1105268"/>
                                </a:lnTo>
                                <a:lnTo>
                                  <a:pt x="0" y="0"/>
                                </a:lnTo>
                              </a:path>
                            </a:pathLst>
                          </a:custGeom>
                          <a:ln w="0" cap="flat">
                            <a:miter lim="127000"/>
                          </a:ln>
                        </wps:spPr>
                        <wps:style>
                          <a:lnRef idx="0">
                            <a:srgbClr val="000000">
                              <a:alpha val="0"/>
                            </a:srgbClr>
                          </a:lnRef>
                          <a:fillRef idx="1">
                            <a:srgbClr val="FBE5D6"/>
                          </a:fillRef>
                          <a:effectRef idx="0">
                            <a:scrgbClr r="0" g="0" b="0"/>
                          </a:effectRef>
                          <a:fontRef idx="none"/>
                        </wps:style>
                        <wps:bodyPr/>
                      </wps:wsp>
                      <pic:pic xmlns:pic="http://schemas.openxmlformats.org/drawingml/2006/picture">
                        <pic:nvPicPr>
                          <pic:cNvPr id="14600" name="Picture 14600"/>
                          <pic:cNvPicPr/>
                        </pic:nvPicPr>
                        <pic:blipFill>
                          <a:blip r:embed="rId568"/>
                          <a:stretch>
                            <a:fillRect/>
                          </a:stretch>
                        </pic:blipFill>
                        <pic:spPr>
                          <a:xfrm>
                            <a:off x="38100" y="38100"/>
                            <a:ext cx="2294255" cy="1105268"/>
                          </a:xfrm>
                          <a:prstGeom prst="rect">
                            <a:avLst/>
                          </a:prstGeom>
                        </pic:spPr>
                      </pic:pic>
                      <wps:wsp>
                        <wps:cNvPr id="14601" name="Shape 14601"/>
                        <wps:cNvSpPr/>
                        <wps:spPr>
                          <a:xfrm>
                            <a:off x="0" y="0"/>
                            <a:ext cx="2370455" cy="1181468"/>
                          </a:xfrm>
                          <a:custGeom>
                            <a:avLst/>
                            <a:gdLst/>
                            <a:ahLst/>
                            <a:cxnLst/>
                            <a:rect l="0" t="0" r="0" b="0"/>
                            <a:pathLst>
                              <a:path w="2370455" h="1181468">
                                <a:moveTo>
                                  <a:pt x="0" y="1181468"/>
                                </a:moveTo>
                                <a:lnTo>
                                  <a:pt x="2370455" y="1181468"/>
                                </a:lnTo>
                                <a:lnTo>
                                  <a:pt x="2370455" y="0"/>
                                </a:lnTo>
                                <a:lnTo>
                                  <a:pt x="0" y="0"/>
                                </a:lnTo>
                                <a:close/>
                              </a:path>
                            </a:pathLst>
                          </a:custGeom>
                          <a:ln w="76200" cap="flat">
                            <a:miter lim="127000"/>
                          </a:ln>
                        </wps:spPr>
                        <wps:style>
                          <a:lnRef idx="1">
                            <a:srgbClr val="C55A11"/>
                          </a:lnRef>
                          <a:fillRef idx="0">
                            <a:srgbClr val="000000">
                              <a:alpha val="0"/>
                            </a:srgbClr>
                          </a:fillRef>
                          <a:effectRef idx="0">
                            <a:scrgbClr r="0" g="0" b="0"/>
                          </a:effectRef>
                          <a:fontRef idx="none"/>
                        </wps:style>
                        <wps:bodyPr/>
                      </wps:wsp>
                      <wps:wsp>
                        <wps:cNvPr id="314162" name="Shape 314162"/>
                        <wps:cNvSpPr/>
                        <wps:spPr>
                          <a:xfrm>
                            <a:off x="2476500" y="38138"/>
                            <a:ext cx="2425065" cy="1114374"/>
                          </a:xfrm>
                          <a:custGeom>
                            <a:avLst/>
                            <a:gdLst/>
                            <a:ahLst/>
                            <a:cxnLst/>
                            <a:rect l="0" t="0" r="0" b="0"/>
                            <a:pathLst>
                              <a:path w="2425065" h="1114374">
                                <a:moveTo>
                                  <a:pt x="0" y="0"/>
                                </a:moveTo>
                                <a:lnTo>
                                  <a:pt x="2425065" y="0"/>
                                </a:lnTo>
                                <a:lnTo>
                                  <a:pt x="2425065" y="1114374"/>
                                </a:lnTo>
                                <a:lnTo>
                                  <a:pt x="0" y="1114374"/>
                                </a:lnTo>
                                <a:lnTo>
                                  <a:pt x="0" y="0"/>
                                </a:lnTo>
                              </a:path>
                            </a:pathLst>
                          </a:custGeom>
                          <a:ln w="0" cap="flat">
                            <a:miter lim="127000"/>
                          </a:ln>
                        </wps:spPr>
                        <wps:style>
                          <a:lnRef idx="0">
                            <a:srgbClr val="000000">
                              <a:alpha val="0"/>
                            </a:srgbClr>
                          </a:lnRef>
                          <a:fillRef idx="1">
                            <a:srgbClr val="FBE5D6"/>
                          </a:fillRef>
                          <a:effectRef idx="0">
                            <a:scrgbClr r="0" g="0" b="0"/>
                          </a:effectRef>
                          <a:fontRef idx="none"/>
                        </wps:style>
                        <wps:bodyPr/>
                      </wps:wsp>
                      <pic:pic xmlns:pic="http://schemas.openxmlformats.org/drawingml/2006/picture">
                        <pic:nvPicPr>
                          <pic:cNvPr id="14604" name="Picture 14604"/>
                          <pic:cNvPicPr/>
                        </pic:nvPicPr>
                        <pic:blipFill>
                          <a:blip r:embed="rId569"/>
                          <a:stretch>
                            <a:fillRect/>
                          </a:stretch>
                        </pic:blipFill>
                        <pic:spPr>
                          <a:xfrm>
                            <a:off x="2476500" y="38138"/>
                            <a:ext cx="2425065" cy="1114374"/>
                          </a:xfrm>
                          <a:prstGeom prst="rect">
                            <a:avLst/>
                          </a:prstGeom>
                        </pic:spPr>
                      </pic:pic>
                      <wps:wsp>
                        <wps:cNvPr id="14605" name="Shape 14605"/>
                        <wps:cNvSpPr/>
                        <wps:spPr>
                          <a:xfrm>
                            <a:off x="2438400" y="38"/>
                            <a:ext cx="2501265" cy="1190574"/>
                          </a:xfrm>
                          <a:custGeom>
                            <a:avLst/>
                            <a:gdLst/>
                            <a:ahLst/>
                            <a:cxnLst/>
                            <a:rect l="0" t="0" r="0" b="0"/>
                            <a:pathLst>
                              <a:path w="2501265" h="1190574">
                                <a:moveTo>
                                  <a:pt x="0" y="1190574"/>
                                </a:moveTo>
                                <a:lnTo>
                                  <a:pt x="2501265" y="1190574"/>
                                </a:lnTo>
                                <a:lnTo>
                                  <a:pt x="2501265" y="0"/>
                                </a:lnTo>
                                <a:lnTo>
                                  <a:pt x="0" y="0"/>
                                </a:lnTo>
                                <a:close/>
                              </a:path>
                            </a:pathLst>
                          </a:custGeom>
                          <a:ln w="76200" cap="flat">
                            <a:miter lim="127000"/>
                          </a:ln>
                        </wps:spPr>
                        <wps:style>
                          <a:lnRef idx="1">
                            <a:srgbClr val="C55A11"/>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67567" style="width:394.065pt;height:98.9938pt;mso-position-horizontal-relative:char;mso-position-vertical-relative:line" coordsize="50046,12572">
                <v:rect id="Rectangle 14567" style="position:absolute;width:421;height:1899;left:49729;top:11144;" filled="f" stroked="f">
                  <v:textbox inset="0,0,0,0">
                    <w:txbxContent>
                      <w:p>
                        <w:pPr>
                          <w:spacing w:before="0" w:after="160" w:line="259" w:lineRule="auto"/>
                        </w:pPr>
                        <w:r>
                          <w:rPr>
                            <w:rFonts w:cs="Calibri" w:hAnsi="Calibri" w:eastAsia="Calibri" w:ascii="Calibri"/>
                            <w:sz w:val="22"/>
                          </w:rPr>
                          <w:t xml:space="preserve"> </w:t>
                        </w:r>
                      </w:p>
                    </w:txbxContent>
                  </v:textbox>
                </v:rect>
                <v:shape id="Shape 314163" style="position:absolute;width:22942;height:11052;left:381;top:381;" coordsize="2294255,1105268" path="m0,0l2294255,0l2294255,1105268l0,1105268l0,0">
                  <v:stroke weight="0pt" endcap="flat" joinstyle="miter" miterlimit="10" on="false" color="#000000" opacity="0"/>
                  <v:fill on="true" color="#fbe5d6"/>
                </v:shape>
                <v:shape id="Picture 14600" style="position:absolute;width:22942;height:11052;left:381;top:381;" filled="f">
                  <v:imagedata r:id="rId570"/>
                </v:shape>
                <v:shape id="Shape 14601" style="position:absolute;width:23704;height:11814;left:0;top:0;" coordsize="2370455,1181468" path="m0,1181468l2370455,1181468l2370455,0l0,0x">
                  <v:stroke weight="6pt" endcap="flat" joinstyle="miter" miterlimit="10" on="true" color="#c55a11"/>
                  <v:fill on="false" color="#000000" opacity="0"/>
                </v:shape>
                <v:shape id="Shape 314164" style="position:absolute;width:24250;height:11143;left:24765;top:381;" coordsize="2425065,1114374" path="m0,0l2425065,0l2425065,1114374l0,1114374l0,0">
                  <v:stroke weight="0pt" endcap="flat" joinstyle="miter" miterlimit="10" on="false" color="#000000" opacity="0"/>
                  <v:fill on="true" color="#fbe5d6"/>
                </v:shape>
                <v:shape id="Picture 14604" style="position:absolute;width:24250;height:11143;left:24765;top:381;" filled="f">
                  <v:imagedata r:id="rId571"/>
                </v:shape>
                <v:shape id="Shape 14605" style="position:absolute;width:25012;height:11905;left:24384;top:0;" coordsize="2501265,1190574" path="m0,1190574l2501265,1190574l2501265,0l0,0x">
                  <v:stroke weight="6pt" endcap="flat" joinstyle="miter" miterlimit="10" on="true" color="#c55a11"/>
                  <v:fill on="false" color="#000000" opacity="0"/>
                </v:shape>
              </v:group>
            </w:pict>
          </mc:Fallback>
        </mc:AlternateContent>
      </w:r>
    </w:p>
    <w:p w14:paraId="418D7A47" w14:textId="77777777" w:rsidR="00A97412" w:rsidRDefault="00000000">
      <w:pPr>
        <w:spacing w:after="1" w:line="258" w:lineRule="auto"/>
        <w:ind w:left="699" w:right="692" w:hanging="10"/>
        <w:jc w:val="center"/>
      </w:pPr>
      <w:r>
        <w:rPr>
          <w:color w:val="2F5496"/>
          <w:sz w:val="32"/>
        </w:rPr>
        <w:t xml:space="preserve">Conmutador (Switch) Cascade Switch </w:t>
      </w:r>
    </w:p>
    <w:p w14:paraId="6B98D074" w14:textId="77777777" w:rsidR="00A97412" w:rsidRDefault="00000000">
      <w:pPr>
        <w:numPr>
          <w:ilvl w:val="1"/>
          <w:numId w:val="35"/>
        </w:numPr>
        <w:spacing w:after="11" w:line="266" w:lineRule="auto"/>
        <w:ind w:right="44" w:hanging="360"/>
      </w:pPr>
      <w:r>
        <w:t xml:space="preserve">Agrupar varios switches siendo estos distintos dispositivos. </w:t>
      </w:r>
    </w:p>
    <w:p w14:paraId="6081EA19" w14:textId="77777777" w:rsidR="00A97412" w:rsidRDefault="00000000">
      <w:pPr>
        <w:numPr>
          <w:ilvl w:val="1"/>
          <w:numId w:val="35"/>
        </w:numPr>
        <w:spacing w:after="8" w:line="266" w:lineRule="auto"/>
        <w:ind w:right="44" w:hanging="360"/>
      </w:pPr>
      <w:r>
        <w:t xml:space="preserve">Complejo para gestionar el </w:t>
      </w:r>
      <w:proofErr w:type="spellStart"/>
      <w:r>
        <w:t>trafico</w:t>
      </w:r>
      <w:proofErr w:type="spellEnd"/>
      <w:r>
        <w:t xml:space="preserve"> de red (Colisiones y cuellos de botella). </w:t>
      </w:r>
    </w:p>
    <w:p w14:paraId="72FEB9F0" w14:textId="77777777" w:rsidR="00A97412" w:rsidRDefault="00000000">
      <w:pPr>
        <w:numPr>
          <w:ilvl w:val="1"/>
          <w:numId w:val="35"/>
        </w:numPr>
        <w:spacing w:after="78" w:line="266" w:lineRule="auto"/>
        <w:ind w:right="44" w:hanging="360"/>
      </w:pPr>
      <w:r>
        <w:t xml:space="preserve">Se recomienda no conectar </w:t>
      </w:r>
      <w:proofErr w:type="spellStart"/>
      <w:r>
        <w:t>mas</w:t>
      </w:r>
      <w:proofErr w:type="spellEnd"/>
      <w:r>
        <w:t xml:space="preserve"> de 3 la cascada. </w:t>
      </w:r>
    </w:p>
    <w:p w14:paraId="31302BDE" w14:textId="77777777" w:rsidR="00A97412" w:rsidRDefault="00000000">
      <w:pPr>
        <w:spacing w:after="268"/>
        <w:ind w:right="2063"/>
        <w:jc w:val="center"/>
      </w:pPr>
      <w:r>
        <w:rPr>
          <w:noProof/>
        </w:rPr>
        <mc:AlternateContent>
          <mc:Choice Requires="wpg">
            <w:drawing>
              <wp:inline distT="0" distB="0" distL="0" distR="0" wp14:anchorId="0BFCE00D" wp14:editId="7F2C1927">
                <wp:extent cx="4057270" cy="1303655"/>
                <wp:effectExtent l="0" t="0" r="0" b="0"/>
                <wp:docPr id="267568" name="Group 267568"/>
                <wp:cNvGraphicFramePr/>
                <a:graphic xmlns:a="http://schemas.openxmlformats.org/drawingml/2006/main">
                  <a:graphicData uri="http://schemas.microsoft.com/office/word/2010/wordprocessingGroup">
                    <wpg:wgp>
                      <wpg:cNvGrpSpPr/>
                      <wpg:grpSpPr>
                        <a:xfrm>
                          <a:off x="0" y="0"/>
                          <a:ext cx="4057270" cy="1303655"/>
                          <a:chOff x="0" y="0"/>
                          <a:chExt cx="4057270" cy="1303655"/>
                        </a:xfrm>
                      </wpg:grpSpPr>
                      <pic:pic xmlns:pic="http://schemas.openxmlformats.org/drawingml/2006/picture">
                        <pic:nvPicPr>
                          <pic:cNvPr id="14607" name="Picture 14607"/>
                          <pic:cNvPicPr/>
                        </pic:nvPicPr>
                        <pic:blipFill>
                          <a:blip r:embed="rId572"/>
                          <a:stretch>
                            <a:fillRect/>
                          </a:stretch>
                        </pic:blipFill>
                        <pic:spPr>
                          <a:xfrm>
                            <a:off x="0" y="6985"/>
                            <a:ext cx="2131695" cy="1296670"/>
                          </a:xfrm>
                          <a:prstGeom prst="rect">
                            <a:avLst/>
                          </a:prstGeom>
                        </pic:spPr>
                      </pic:pic>
                      <pic:pic xmlns:pic="http://schemas.openxmlformats.org/drawingml/2006/picture">
                        <pic:nvPicPr>
                          <pic:cNvPr id="14609" name="Picture 14609"/>
                          <pic:cNvPicPr/>
                        </pic:nvPicPr>
                        <pic:blipFill>
                          <a:blip r:embed="rId573"/>
                          <a:stretch>
                            <a:fillRect/>
                          </a:stretch>
                        </pic:blipFill>
                        <pic:spPr>
                          <a:xfrm>
                            <a:off x="2133600" y="0"/>
                            <a:ext cx="1923669" cy="1303655"/>
                          </a:xfrm>
                          <a:prstGeom prst="rect">
                            <a:avLst/>
                          </a:prstGeom>
                        </pic:spPr>
                      </pic:pic>
                    </wpg:wgp>
                  </a:graphicData>
                </a:graphic>
              </wp:inline>
            </w:drawing>
          </mc:Choice>
          <mc:Fallback xmlns:a="http://schemas.openxmlformats.org/drawingml/2006/main">
            <w:pict>
              <v:group id="Group 267568" style="width:319.47pt;height:102.65pt;mso-position-horizontal-relative:char;mso-position-vertical-relative:line" coordsize="40572,13036">
                <v:shape id="Picture 14607" style="position:absolute;width:21316;height:12966;left:0;top:69;" filled="f">
                  <v:imagedata r:id="rId574"/>
                </v:shape>
                <v:shape id="Picture 14609" style="position:absolute;width:19236;height:13036;left:21336;top:0;" filled="f">
                  <v:imagedata r:id="rId575"/>
                </v:shape>
              </v:group>
            </w:pict>
          </mc:Fallback>
        </mc:AlternateContent>
      </w:r>
      <w:r>
        <w:t xml:space="preserve"> </w:t>
      </w:r>
    </w:p>
    <w:p w14:paraId="200FAAE8" w14:textId="77777777" w:rsidR="00A97412" w:rsidRDefault="00000000">
      <w:pPr>
        <w:spacing w:after="1" w:line="258" w:lineRule="auto"/>
        <w:ind w:left="699" w:right="689" w:hanging="10"/>
        <w:jc w:val="center"/>
      </w:pPr>
      <w:r>
        <w:rPr>
          <w:color w:val="2F5496"/>
          <w:sz w:val="32"/>
        </w:rPr>
        <w:t xml:space="preserve">Switch KVM </w:t>
      </w:r>
    </w:p>
    <w:p w14:paraId="141C5628" w14:textId="77777777" w:rsidR="00A97412" w:rsidRDefault="00000000">
      <w:pPr>
        <w:numPr>
          <w:ilvl w:val="1"/>
          <w:numId w:val="35"/>
        </w:numPr>
        <w:spacing w:after="8" w:line="266" w:lineRule="auto"/>
        <w:ind w:right="44" w:hanging="360"/>
      </w:pPr>
      <w:r>
        <w:t xml:space="preserve">Dispositivo Conmutador de monitor, teclado y </w:t>
      </w:r>
      <w:proofErr w:type="gramStart"/>
      <w:r>
        <w:t>mouse</w:t>
      </w:r>
      <w:proofErr w:type="gramEnd"/>
      <w:r>
        <w:t xml:space="preserve">. </w:t>
      </w:r>
    </w:p>
    <w:p w14:paraId="1E220823" w14:textId="77777777" w:rsidR="00A97412" w:rsidRDefault="00000000">
      <w:pPr>
        <w:numPr>
          <w:ilvl w:val="1"/>
          <w:numId w:val="35"/>
        </w:numPr>
        <w:spacing w:after="0" w:line="266" w:lineRule="auto"/>
        <w:ind w:right="44" w:hanging="360"/>
      </w:pPr>
      <w:r>
        <w:t xml:space="preserve">Utilizado en consola de administración de un CPD.  </w:t>
      </w:r>
    </w:p>
    <w:p w14:paraId="1A9EE4C2" w14:textId="77777777" w:rsidR="00A97412" w:rsidRDefault="00000000">
      <w:pPr>
        <w:spacing w:after="0"/>
        <w:ind w:left="1041"/>
      </w:pPr>
      <w:r>
        <w:rPr>
          <w:noProof/>
        </w:rPr>
        <mc:AlternateContent>
          <mc:Choice Requires="wpg">
            <w:drawing>
              <wp:inline distT="0" distB="0" distL="0" distR="0" wp14:anchorId="59CDE37A" wp14:editId="4A9CB854">
                <wp:extent cx="5365814" cy="1714854"/>
                <wp:effectExtent l="0" t="0" r="0" b="0"/>
                <wp:docPr id="267569" name="Group 267569"/>
                <wp:cNvGraphicFramePr/>
                <a:graphic xmlns:a="http://schemas.openxmlformats.org/drawingml/2006/main">
                  <a:graphicData uri="http://schemas.microsoft.com/office/word/2010/wordprocessingGroup">
                    <wpg:wgp>
                      <wpg:cNvGrpSpPr/>
                      <wpg:grpSpPr>
                        <a:xfrm>
                          <a:off x="0" y="0"/>
                          <a:ext cx="5365814" cy="1714854"/>
                          <a:chOff x="0" y="0"/>
                          <a:chExt cx="5365814" cy="1714854"/>
                        </a:xfrm>
                      </wpg:grpSpPr>
                      <wps:wsp>
                        <wps:cNvPr id="14597" name="Rectangle 14597"/>
                        <wps:cNvSpPr/>
                        <wps:spPr>
                          <a:xfrm>
                            <a:off x="5334127" y="1572044"/>
                            <a:ext cx="42143" cy="189936"/>
                          </a:xfrm>
                          <a:prstGeom prst="rect">
                            <a:avLst/>
                          </a:prstGeom>
                          <a:ln>
                            <a:noFill/>
                          </a:ln>
                        </wps:spPr>
                        <wps:txbx>
                          <w:txbxContent>
                            <w:p w14:paraId="56169E3E" w14:textId="77777777" w:rsidR="00A97412" w:rsidRDefault="00000000">
                              <w:r>
                                <w:t xml:space="preserve"> </w:t>
                              </w:r>
                            </w:p>
                          </w:txbxContent>
                        </wps:txbx>
                        <wps:bodyPr horzOverflow="overflow" vert="horz" lIns="0" tIns="0" rIns="0" bIns="0" rtlCol="0">
                          <a:noAutofit/>
                        </wps:bodyPr>
                      </wps:wsp>
                      <pic:pic xmlns:pic="http://schemas.openxmlformats.org/drawingml/2006/picture">
                        <pic:nvPicPr>
                          <pic:cNvPr id="14611" name="Picture 14611"/>
                          <pic:cNvPicPr/>
                        </pic:nvPicPr>
                        <pic:blipFill>
                          <a:blip r:embed="rId576"/>
                          <a:stretch>
                            <a:fillRect/>
                          </a:stretch>
                        </pic:blipFill>
                        <pic:spPr>
                          <a:xfrm>
                            <a:off x="38100" y="38149"/>
                            <a:ext cx="3146654" cy="1560780"/>
                          </a:xfrm>
                          <a:prstGeom prst="rect">
                            <a:avLst/>
                          </a:prstGeom>
                        </pic:spPr>
                      </pic:pic>
                      <wps:wsp>
                        <wps:cNvPr id="14612" name="Shape 14612"/>
                        <wps:cNvSpPr/>
                        <wps:spPr>
                          <a:xfrm>
                            <a:off x="0" y="0"/>
                            <a:ext cx="3223006" cy="1637030"/>
                          </a:xfrm>
                          <a:custGeom>
                            <a:avLst/>
                            <a:gdLst/>
                            <a:ahLst/>
                            <a:cxnLst/>
                            <a:rect l="0" t="0" r="0" b="0"/>
                            <a:pathLst>
                              <a:path w="3223006" h="1637030">
                                <a:moveTo>
                                  <a:pt x="0" y="1637030"/>
                                </a:moveTo>
                                <a:lnTo>
                                  <a:pt x="3223006" y="1637030"/>
                                </a:lnTo>
                                <a:lnTo>
                                  <a:pt x="3223006" y="0"/>
                                </a:lnTo>
                                <a:lnTo>
                                  <a:pt x="0" y="0"/>
                                </a:lnTo>
                                <a:close/>
                              </a:path>
                            </a:pathLst>
                          </a:custGeom>
                          <a:ln w="76200" cap="flat">
                            <a:round/>
                          </a:ln>
                        </wps:spPr>
                        <wps:style>
                          <a:lnRef idx="1">
                            <a:srgbClr val="C55A11"/>
                          </a:lnRef>
                          <a:fillRef idx="0">
                            <a:srgbClr val="000000">
                              <a:alpha val="0"/>
                            </a:srgbClr>
                          </a:fillRef>
                          <a:effectRef idx="0">
                            <a:scrgbClr r="0" g="0" b="0"/>
                          </a:effectRef>
                          <a:fontRef idx="none"/>
                        </wps:style>
                        <wps:bodyPr/>
                      </wps:wsp>
                      <pic:pic xmlns:pic="http://schemas.openxmlformats.org/drawingml/2006/picture">
                        <pic:nvPicPr>
                          <pic:cNvPr id="14614" name="Picture 14614"/>
                          <pic:cNvPicPr/>
                        </pic:nvPicPr>
                        <pic:blipFill>
                          <a:blip r:embed="rId577"/>
                          <a:stretch>
                            <a:fillRect/>
                          </a:stretch>
                        </pic:blipFill>
                        <pic:spPr>
                          <a:xfrm>
                            <a:off x="3333749" y="38140"/>
                            <a:ext cx="1924621" cy="1570962"/>
                          </a:xfrm>
                          <a:prstGeom prst="rect">
                            <a:avLst/>
                          </a:prstGeom>
                        </pic:spPr>
                      </pic:pic>
                      <wps:wsp>
                        <wps:cNvPr id="14615" name="Shape 14615"/>
                        <wps:cNvSpPr/>
                        <wps:spPr>
                          <a:xfrm>
                            <a:off x="3295650" y="64"/>
                            <a:ext cx="2000885" cy="1647063"/>
                          </a:xfrm>
                          <a:custGeom>
                            <a:avLst/>
                            <a:gdLst/>
                            <a:ahLst/>
                            <a:cxnLst/>
                            <a:rect l="0" t="0" r="0" b="0"/>
                            <a:pathLst>
                              <a:path w="2000885" h="1647063">
                                <a:moveTo>
                                  <a:pt x="0" y="1647063"/>
                                </a:moveTo>
                                <a:lnTo>
                                  <a:pt x="2000885" y="1647063"/>
                                </a:lnTo>
                                <a:lnTo>
                                  <a:pt x="2000885" y="0"/>
                                </a:lnTo>
                                <a:lnTo>
                                  <a:pt x="0" y="0"/>
                                </a:lnTo>
                                <a:close/>
                              </a:path>
                            </a:pathLst>
                          </a:custGeom>
                          <a:ln w="76200" cap="flat">
                            <a:round/>
                          </a:ln>
                        </wps:spPr>
                        <wps:style>
                          <a:lnRef idx="1">
                            <a:srgbClr val="C55A11"/>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67569" style="width:422.505pt;height:135.028pt;mso-position-horizontal-relative:char;mso-position-vertical-relative:line" coordsize="53658,17148">
                <v:rect id="Rectangle 14597" style="position:absolute;width:421;height:1899;left:53341;top:15720;" filled="f" stroked="f">
                  <v:textbox inset="0,0,0,0">
                    <w:txbxContent>
                      <w:p>
                        <w:pPr>
                          <w:spacing w:before="0" w:after="160" w:line="259" w:lineRule="auto"/>
                        </w:pPr>
                        <w:r>
                          <w:rPr>
                            <w:rFonts w:cs="Calibri" w:hAnsi="Calibri" w:eastAsia="Calibri" w:ascii="Calibri"/>
                            <w:sz w:val="22"/>
                          </w:rPr>
                          <w:t xml:space="preserve"> </w:t>
                        </w:r>
                      </w:p>
                    </w:txbxContent>
                  </v:textbox>
                </v:rect>
                <v:shape id="Picture 14611" style="position:absolute;width:31466;height:15607;left:381;top:381;" filled="f">
                  <v:imagedata r:id="rId578"/>
                </v:shape>
                <v:shape id="Shape 14612" style="position:absolute;width:32230;height:16370;left:0;top:0;" coordsize="3223006,1637030" path="m0,1637030l3223006,1637030l3223006,0l0,0x">
                  <v:stroke weight="6pt" endcap="flat" joinstyle="round" on="true" color="#c55a11"/>
                  <v:fill on="false" color="#000000" opacity="0"/>
                </v:shape>
                <v:shape id="Picture 14614" style="position:absolute;width:19246;height:15709;left:33337;top:381;" filled="f">
                  <v:imagedata r:id="rId579"/>
                </v:shape>
                <v:shape id="Shape 14615" style="position:absolute;width:20008;height:16470;left:32956;top:0;" coordsize="2000885,1647063" path="m0,1647063l2000885,1647063l2000885,0l0,0x">
                  <v:stroke weight="6pt" endcap="flat" joinstyle="round" on="true" color="#c55a11"/>
                  <v:fill on="false" color="#000000" opacity="0"/>
                </v:shape>
              </v:group>
            </w:pict>
          </mc:Fallback>
        </mc:AlternateContent>
      </w:r>
    </w:p>
    <w:p w14:paraId="5CBAA93C" w14:textId="77777777" w:rsidR="00A97412" w:rsidRDefault="00000000">
      <w:pPr>
        <w:spacing w:after="1" w:line="258" w:lineRule="auto"/>
        <w:ind w:left="699" w:right="688" w:hanging="10"/>
        <w:jc w:val="center"/>
      </w:pPr>
      <w:r>
        <w:rPr>
          <w:color w:val="2F5496"/>
          <w:sz w:val="32"/>
        </w:rPr>
        <w:t>Encaminador (</w:t>
      </w:r>
      <w:proofErr w:type="spellStart"/>
      <w:r>
        <w:rPr>
          <w:color w:val="2F5496"/>
          <w:sz w:val="32"/>
        </w:rPr>
        <w:t>Router</w:t>
      </w:r>
      <w:proofErr w:type="spellEnd"/>
      <w:r>
        <w:rPr>
          <w:color w:val="2F5496"/>
          <w:sz w:val="32"/>
        </w:rPr>
        <w:t xml:space="preserve">) </w:t>
      </w:r>
    </w:p>
    <w:p w14:paraId="7FFB5CED" w14:textId="77777777" w:rsidR="00A97412" w:rsidRDefault="00000000">
      <w:pPr>
        <w:numPr>
          <w:ilvl w:val="1"/>
          <w:numId w:val="35"/>
        </w:numPr>
        <w:spacing w:after="37" w:line="266" w:lineRule="auto"/>
        <w:ind w:right="44" w:hanging="360"/>
      </w:pPr>
      <w:r>
        <w:t xml:space="preserve">Dispositivo puente basado en el conocimiento de la direcciones de la </w:t>
      </w:r>
      <w:proofErr w:type="gramStart"/>
      <w:r>
        <w:t>red  que</w:t>
      </w:r>
      <w:proofErr w:type="gramEnd"/>
      <w:r>
        <w:t xml:space="preserve"> determina la mejor ruta para enviar datos y filtrar el tráfico al segmento local </w:t>
      </w:r>
    </w:p>
    <w:p w14:paraId="6928F325" w14:textId="77777777" w:rsidR="00A97412" w:rsidRDefault="00000000">
      <w:pPr>
        <w:numPr>
          <w:ilvl w:val="1"/>
          <w:numId w:val="35"/>
        </w:numPr>
        <w:spacing w:after="9" w:line="266" w:lineRule="auto"/>
        <w:ind w:right="44" w:hanging="360"/>
      </w:pPr>
      <w:r>
        <w:t xml:space="preserve">Trabaja a Nivel de Capa 3 </w:t>
      </w:r>
    </w:p>
    <w:p w14:paraId="6304C6CE" w14:textId="77777777" w:rsidR="00A97412" w:rsidRDefault="00000000">
      <w:pPr>
        <w:numPr>
          <w:ilvl w:val="1"/>
          <w:numId w:val="35"/>
        </w:numPr>
        <w:spacing w:after="0" w:line="266" w:lineRule="auto"/>
        <w:ind w:right="44" w:hanging="360"/>
      </w:pPr>
      <w:r>
        <w:lastRenderedPageBreak/>
        <w:t xml:space="preserve">Funciones del </w:t>
      </w:r>
      <w:proofErr w:type="spellStart"/>
      <w:r>
        <w:t>Router</w:t>
      </w:r>
      <w:proofErr w:type="spellEnd"/>
      <w:r>
        <w:t xml:space="preserve"> </w:t>
      </w:r>
    </w:p>
    <w:p w14:paraId="494BAA0C" w14:textId="77777777" w:rsidR="00A97412" w:rsidRDefault="00000000">
      <w:pPr>
        <w:numPr>
          <w:ilvl w:val="5"/>
          <w:numId w:val="38"/>
        </w:numPr>
        <w:spacing w:after="22" w:line="266" w:lineRule="auto"/>
        <w:ind w:right="44" w:hanging="361"/>
      </w:pPr>
      <w:r>
        <w:t xml:space="preserve">Conectar Segmentos de Redes (remotos) </w:t>
      </w:r>
    </w:p>
    <w:p w14:paraId="76C766B2" w14:textId="77777777" w:rsidR="00A97412" w:rsidRDefault="00000000">
      <w:pPr>
        <w:numPr>
          <w:ilvl w:val="5"/>
          <w:numId w:val="38"/>
        </w:numPr>
        <w:spacing w:after="37" w:line="266" w:lineRule="auto"/>
        <w:ind w:right="44" w:hanging="361"/>
      </w:pPr>
      <w:r>
        <w:t xml:space="preserve">Filtrado y aislamiento del Tránsito   </w:t>
      </w:r>
    </w:p>
    <w:p w14:paraId="5ABBC0C9" w14:textId="77777777" w:rsidR="00A97412" w:rsidRDefault="00000000">
      <w:pPr>
        <w:numPr>
          <w:ilvl w:val="0"/>
          <w:numId w:val="49"/>
        </w:numPr>
        <w:spacing w:after="0" w:line="266" w:lineRule="auto"/>
        <w:ind w:right="44" w:hanging="360"/>
      </w:pPr>
      <w:r>
        <w:t xml:space="preserve">Utiliza una tabla que </w:t>
      </w:r>
      <w:proofErr w:type="gramStart"/>
      <w:r>
        <w:t>contiene :</w:t>
      </w:r>
      <w:proofErr w:type="gramEnd"/>
      <w:r>
        <w:t xml:space="preserve"> </w:t>
      </w:r>
    </w:p>
    <w:p w14:paraId="6FDFBE40" w14:textId="77777777" w:rsidR="00A97412" w:rsidRDefault="00000000">
      <w:pPr>
        <w:numPr>
          <w:ilvl w:val="2"/>
          <w:numId w:val="50"/>
        </w:numPr>
        <w:spacing w:after="22" w:line="266" w:lineRule="auto"/>
        <w:ind w:right="44" w:hanging="360"/>
      </w:pPr>
      <w:r>
        <w:t xml:space="preserve">Todas las direcciones de la red conocidas </w:t>
      </w:r>
    </w:p>
    <w:p w14:paraId="75929848" w14:textId="77777777" w:rsidR="00A97412" w:rsidRDefault="00000000">
      <w:pPr>
        <w:numPr>
          <w:ilvl w:val="2"/>
          <w:numId w:val="50"/>
        </w:numPr>
        <w:spacing w:after="25" w:line="266" w:lineRule="auto"/>
        <w:ind w:right="44" w:hanging="360"/>
      </w:pPr>
      <w:r>
        <w:t xml:space="preserve">Como conectarse con otras redes </w:t>
      </w:r>
    </w:p>
    <w:p w14:paraId="13E8E5E4" w14:textId="77777777" w:rsidR="00A97412" w:rsidRDefault="00000000">
      <w:pPr>
        <w:numPr>
          <w:ilvl w:val="2"/>
          <w:numId w:val="50"/>
        </w:numPr>
        <w:spacing w:after="30" w:line="266" w:lineRule="auto"/>
        <w:ind w:right="44" w:hanging="360"/>
      </w:pPr>
      <w:r>
        <w:t xml:space="preserve">Las posibles rutas entre los encaminadores </w:t>
      </w:r>
      <w:r>
        <w:rPr>
          <w:rFonts w:ascii="Wingdings" w:eastAsia="Wingdings" w:hAnsi="Wingdings" w:cs="Wingdings"/>
        </w:rPr>
        <w:t>▪</w:t>
      </w:r>
      <w:r>
        <w:rPr>
          <w:rFonts w:ascii="Arial" w:eastAsia="Arial" w:hAnsi="Arial" w:cs="Arial"/>
        </w:rPr>
        <w:t xml:space="preserve"> </w:t>
      </w:r>
      <w:r>
        <w:rPr>
          <w:rFonts w:ascii="Arial" w:eastAsia="Arial" w:hAnsi="Arial" w:cs="Arial"/>
        </w:rPr>
        <w:tab/>
      </w:r>
      <w:r>
        <w:t xml:space="preserve">El costo del envío de datos por cada una de </w:t>
      </w:r>
      <w:proofErr w:type="gramStart"/>
      <w:r>
        <w:t>las ruta</w:t>
      </w:r>
      <w:proofErr w:type="gramEnd"/>
      <w:r>
        <w:t xml:space="preserve"> </w:t>
      </w:r>
    </w:p>
    <w:p w14:paraId="68C8064F" w14:textId="77777777" w:rsidR="00A97412" w:rsidRDefault="00000000">
      <w:pPr>
        <w:numPr>
          <w:ilvl w:val="0"/>
          <w:numId w:val="49"/>
        </w:numPr>
        <w:spacing w:after="11" w:line="266" w:lineRule="auto"/>
        <w:ind w:right="44" w:hanging="360"/>
      </w:pPr>
      <w:r>
        <w:t xml:space="preserve">Su enrutamiento de basa en acciones de Software.  </w:t>
      </w:r>
    </w:p>
    <w:p w14:paraId="5CA70487" w14:textId="77777777" w:rsidR="00A97412" w:rsidRDefault="00000000">
      <w:pPr>
        <w:numPr>
          <w:ilvl w:val="0"/>
          <w:numId w:val="49"/>
        </w:numPr>
        <w:spacing w:after="9" w:line="266" w:lineRule="auto"/>
        <w:ind w:right="44" w:hanging="360"/>
      </w:pPr>
      <w:r>
        <w:t xml:space="preserve">Tolera distintos caminos en la Red. </w:t>
      </w:r>
    </w:p>
    <w:p w14:paraId="0E65843D" w14:textId="77777777" w:rsidR="00A97412" w:rsidRDefault="00000000">
      <w:pPr>
        <w:numPr>
          <w:ilvl w:val="0"/>
          <w:numId w:val="49"/>
        </w:numPr>
        <w:spacing w:after="8" w:line="266" w:lineRule="auto"/>
        <w:ind w:right="44" w:hanging="360"/>
      </w:pPr>
      <w:r>
        <w:t xml:space="preserve">Segmenta Datagrama en caso de congestión. </w:t>
      </w:r>
    </w:p>
    <w:p w14:paraId="678EDFCA" w14:textId="77777777" w:rsidR="00A97412" w:rsidRDefault="00000000">
      <w:pPr>
        <w:numPr>
          <w:ilvl w:val="0"/>
          <w:numId w:val="49"/>
        </w:numPr>
        <w:spacing w:after="9" w:line="266" w:lineRule="auto"/>
        <w:ind w:right="44" w:hanging="360"/>
      </w:pPr>
      <w:r>
        <w:t xml:space="preserve">No Ensambla Datagramas. </w:t>
      </w:r>
    </w:p>
    <w:p w14:paraId="6F2C3B18" w14:textId="77777777" w:rsidR="00A97412" w:rsidRDefault="00000000">
      <w:pPr>
        <w:numPr>
          <w:ilvl w:val="0"/>
          <w:numId w:val="49"/>
        </w:numPr>
        <w:spacing w:after="11" w:line="266" w:lineRule="auto"/>
        <w:ind w:right="44" w:hanging="360"/>
      </w:pPr>
      <w:r>
        <w:t xml:space="preserve">Convierte Interfaces. </w:t>
      </w:r>
    </w:p>
    <w:p w14:paraId="0EE40B72" w14:textId="77777777" w:rsidR="00A97412" w:rsidRDefault="00000000">
      <w:pPr>
        <w:numPr>
          <w:ilvl w:val="0"/>
          <w:numId w:val="49"/>
        </w:numPr>
        <w:spacing w:after="80" w:line="266" w:lineRule="auto"/>
        <w:ind w:right="44" w:hanging="360"/>
      </w:pPr>
      <w:r>
        <w:t xml:space="preserve">En conexiones de Baja velocidad Supervisor de Línea </w:t>
      </w:r>
      <w:r>
        <w:rPr>
          <w:rFonts w:ascii="Wingdings 3" w:eastAsia="Wingdings 3" w:hAnsi="Wingdings 3" w:cs="Wingdings 3"/>
        </w:rPr>
        <w:t></w:t>
      </w:r>
      <w:r>
        <w:t xml:space="preserve"> SMNP – UDP/IP. </w:t>
      </w:r>
    </w:p>
    <w:p w14:paraId="5D97D47A" w14:textId="77777777" w:rsidR="00A97412" w:rsidRDefault="00000000">
      <w:pPr>
        <w:spacing w:after="236" w:line="344" w:lineRule="auto"/>
        <w:ind w:left="5233" w:right="4071" w:hanging="1110"/>
      </w:pPr>
      <w:r>
        <w:rPr>
          <w:noProof/>
        </w:rPr>
        <w:drawing>
          <wp:inline distT="0" distB="0" distL="0" distR="0" wp14:anchorId="795855C3" wp14:editId="4CDF2595">
            <wp:extent cx="1409700" cy="694690"/>
            <wp:effectExtent l="0" t="0" r="0" b="0"/>
            <wp:docPr id="14695" name="Picture 14695"/>
            <wp:cNvGraphicFramePr/>
            <a:graphic xmlns:a="http://schemas.openxmlformats.org/drawingml/2006/main">
              <a:graphicData uri="http://schemas.openxmlformats.org/drawingml/2006/picture">
                <pic:pic xmlns:pic="http://schemas.openxmlformats.org/drawingml/2006/picture">
                  <pic:nvPicPr>
                    <pic:cNvPr id="14695" name="Picture 14695"/>
                    <pic:cNvPicPr/>
                  </pic:nvPicPr>
                  <pic:blipFill>
                    <a:blip r:embed="rId580"/>
                    <a:stretch>
                      <a:fillRect/>
                    </a:stretch>
                  </pic:blipFill>
                  <pic:spPr>
                    <a:xfrm>
                      <a:off x="0" y="0"/>
                      <a:ext cx="1409700" cy="694690"/>
                    </a:xfrm>
                    <a:prstGeom prst="rect">
                      <a:avLst/>
                    </a:prstGeom>
                  </pic:spPr>
                </pic:pic>
              </a:graphicData>
            </a:graphic>
          </wp:inline>
        </w:drawing>
      </w:r>
      <w:r>
        <w:t xml:space="preserve">  </w:t>
      </w:r>
    </w:p>
    <w:p w14:paraId="24BF31C6" w14:textId="77777777" w:rsidR="00A97412" w:rsidRDefault="00000000">
      <w:pPr>
        <w:spacing w:after="1" w:line="258" w:lineRule="auto"/>
        <w:ind w:left="699" w:right="691" w:hanging="10"/>
        <w:jc w:val="center"/>
      </w:pPr>
      <w:r>
        <w:rPr>
          <w:color w:val="2F5496"/>
          <w:sz w:val="32"/>
        </w:rPr>
        <w:t>Encaminador (</w:t>
      </w:r>
      <w:proofErr w:type="spellStart"/>
      <w:r>
        <w:rPr>
          <w:color w:val="2F5496"/>
          <w:sz w:val="32"/>
        </w:rPr>
        <w:t>Router</w:t>
      </w:r>
      <w:proofErr w:type="spellEnd"/>
      <w:r>
        <w:rPr>
          <w:color w:val="2F5496"/>
          <w:sz w:val="32"/>
        </w:rPr>
        <w:t xml:space="preserve">). Ventajas </w:t>
      </w:r>
    </w:p>
    <w:p w14:paraId="55E55085" w14:textId="77777777" w:rsidR="00A97412" w:rsidRDefault="00000000">
      <w:pPr>
        <w:numPr>
          <w:ilvl w:val="0"/>
          <w:numId w:val="49"/>
        </w:numPr>
        <w:spacing w:after="8" w:line="266" w:lineRule="auto"/>
        <w:ind w:right="44" w:hanging="360"/>
      </w:pPr>
      <w:r>
        <w:t xml:space="preserve">Segmentar grandes redes en más pequeñas. </w:t>
      </w:r>
    </w:p>
    <w:p w14:paraId="594EE51E" w14:textId="77777777" w:rsidR="00A97412" w:rsidRDefault="00000000">
      <w:pPr>
        <w:numPr>
          <w:ilvl w:val="0"/>
          <w:numId w:val="49"/>
        </w:numPr>
        <w:spacing w:after="8" w:line="266" w:lineRule="auto"/>
        <w:ind w:right="44" w:hanging="360"/>
      </w:pPr>
      <w:r>
        <w:t xml:space="preserve">Actuar como barrera de seguridad entre segmentos. </w:t>
      </w:r>
    </w:p>
    <w:p w14:paraId="42B891D4" w14:textId="77777777" w:rsidR="00A97412" w:rsidRDefault="00000000">
      <w:pPr>
        <w:numPr>
          <w:ilvl w:val="0"/>
          <w:numId w:val="49"/>
        </w:numPr>
        <w:spacing w:after="105" w:line="266" w:lineRule="auto"/>
        <w:ind w:right="44" w:hanging="360"/>
      </w:pPr>
      <w:r>
        <w:t xml:space="preserve">Evita Saturaciones/Sobrecargas, ni las difusiones, ni los datos erróneos ingresan a la red.    </w:t>
      </w:r>
    </w:p>
    <w:p w14:paraId="3DBF5B5E" w14:textId="77777777" w:rsidR="00A97412" w:rsidRDefault="00000000">
      <w:pPr>
        <w:spacing w:after="0"/>
        <w:ind w:left="2856"/>
      </w:pPr>
      <w:r>
        <w:rPr>
          <w:noProof/>
        </w:rPr>
        <w:drawing>
          <wp:inline distT="0" distB="0" distL="0" distR="0" wp14:anchorId="27B195D4" wp14:editId="62CDB18B">
            <wp:extent cx="3018790" cy="2541905"/>
            <wp:effectExtent l="0" t="0" r="0" b="0"/>
            <wp:docPr id="14714" name="Picture 14714"/>
            <wp:cNvGraphicFramePr/>
            <a:graphic xmlns:a="http://schemas.openxmlformats.org/drawingml/2006/main">
              <a:graphicData uri="http://schemas.openxmlformats.org/drawingml/2006/picture">
                <pic:pic xmlns:pic="http://schemas.openxmlformats.org/drawingml/2006/picture">
                  <pic:nvPicPr>
                    <pic:cNvPr id="14714" name="Picture 14714"/>
                    <pic:cNvPicPr/>
                  </pic:nvPicPr>
                  <pic:blipFill>
                    <a:blip r:embed="rId581"/>
                    <a:stretch>
                      <a:fillRect/>
                    </a:stretch>
                  </pic:blipFill>
                  <pic:spPr>
                    <a:xfrm>
                      <a:off x="0" y="0"/>
                      <a:ext cx="3018790" cy="2541905"/>
                    </a:xfrm>
                    <a:prstGeom prst="rect">
                      <a:avLst/>
                    </a:prstGeom>
                  </pic:spPr>
                </pic:pic>
              </a:graphicData>
            </a:graphic>
          </wp:inline>
        </w:drawing>
      </w:r>
      <w:r>
        <w:t xml:space="preserve"> </w:t>
      </w:r>
    </w:p>
    <w:p w14:paraId="7120E775" w14:textId="77777777" w:rsidR="00A97412" w:rsidRDefault="00000000">
      <w:pPr>
        <w:spacing w:after="265"/>
        <w:ind w:left="982"/>
      </w:pPr>
      <w:r>
        <w:rPr>
          <w:noProof/>
        </w:rPr>
        <mc:AlternateContent>
          <mc:Choice Requires="wpg">
            <w:drawing>
              <wp:inline distT="0" distB="0" distL="0" distR="0" wp14:anchorId="0820FEEF" wp14:editId="74E0DDB4">
                <wp:extent cx="5231067" cy="1772220"/>
                <wp:effectExtent l="0" t="0" r="0" b="0"/>
                <wp:docPr id="268022" name="Group 268022"/>
                <wp:cNvGraphicFramePr/>
                <a:graphic xmlns:a="http://schemas.openxmlformats.org/drawingml/2006/main">
                  <a:graphicData uri="http://schemas.microsoft.com/office/word/2010/wordprocessingGroup">
                    <wpg:wgp>
                      <wpg:cNvGrpSpPr/>
                      <wpg:grpSpPr>
                        <a:xfrm>
                          <a:off x="0" y="0"/>
                          <a:ext cx="5231067" cy="1772220"/>
                          <a:chOff x="0" y="0"/>
                          <a:chExt cx="5231067" cy="1772220"/>
                        </a:xfrm>
                      </wpg:grpSpPr>
                      <pic:pic xmlns:pic="http://schemas.openxmlformats.org/drawingml/2006/picture">
                        <pic:nvPicPr>
                          <pic:cNvPr id="14719" name="Picture 14719"/>
                          <pic:cNvPicPr/>
                        </pic:nvPicPr>
                        <pic:blipFill>
                          <a:blip r:embed="rId582"/>
                          <a:stretch>
                            <a:fillRect/>
                          </a:stretch>
                        </pic:blipFill>
                        <pic:spPr>
                          <a:xfrm>
                            <a:off x="0" y="0"/>
                            <a:ext cx="2646680" cy="1734185"/>
                          </a:xfrm>
                          <a:prstGeom prst="rect">
                            <a:avLst/>
                          </a:prstGeom>
                        </pic:spPr>
                      </pic:pic>
                      <pic:pic xmlns:pic="http://schemas.openxmlformats.org/drawingml/2006/picture">
                        <pic:nvPicPr>
                          <pic:cNvPr id="14721" name="Picture 14721"/>
                          <pic:cNvPicPr/>
                        </pic:nvPicPr>
                        <pic:blipFill>
                          <a:blip r:embed="rId583"/>
                          <a:stretch>
                            <a:fillRect/>
                          </a:stretch>
                        </pic:blipFill>
                        <pic:spPr>
                          <a:xfrm>
                            <a:off x="2646680" y="1270"/>
                            <a:ext cx="2551430" cy="1732915"/>
                          </a:xfrm>
                          <a:prstGeom prst="rect">
                            <a:avLst/>
                          </a:prstGeom>
                        </pic:spPr>
                      </pic:pic>
                      <wps:wsp>
                        <wps:cNvPr id="14722" name="Rectangle 14722"/>
                        <wps:cNvSpPr/>
                        <wps:spPr>
                          <a:xfrm>
                            <a:off x="5199380" y="1629410"/>
                            <a:ext cx="42143" cy="189937"/>
                          </a:xfrm>
                          <a:prstGeom prst="rect">
                            <a:avLst/>
                          </a:prstGeom>
                          <a:ln>
                            <a:noFill/>
                          </a:ln>
                        </wps:spPr>
                        <wps:txbx>
                          <w:txbxContent>
                            <w:p w14:paraId="688F7BD3" w14:textId="77777777" w:rsidR="00A97412" w:rsidRDefault="00000000">
                              <w:r>
                                <w:t xml:space="preserve"> </w:t>
                              </w:r>
                            </w:p>
                          </w:txbxContent>
                        </wps:txbx>
                        <wps:bodyPr horzOverflow="overflow" vert="horz" lIns="0" tIns="0" rIns="0" bIns="0" rtlCol="0">
                          <a:noAutofit/>
                        </wps:bodyPr>
                      </wps:wsp>
                      <wps:wsp>
                        <wps:cNvPr id="314165" name="Shape 314165"/>
                        <wps:cNvSpPr/>
                        <wps:spPr>
                          <a:xfrm>
                            <a:off x="966470" y="6350"/>
                            <a:ext cx="605790" cy="329565"/>
                          </a:xfrm>
                          <a:custGeom>
                            <a:avLst/>
                            <a:gdLst/>
                            <a:ahLst/>
                            <a:cxnLst/>
                            <a:rect l="0" t="0" r="0" b="0"/>
                            <a:pathLst>
                              <a:path w="605790" h="329565">
                                <a:moveTo>
                                  <a:pt x="0" y="0"/>
                                </a:moveTo>
                                <a:lnTo>
                                  <a:pt x="605790" y="0"/>
                                </a:lnTo>
                                <a:lnTo>
                                  <a:pt x="605790" y="329565"/>
                                </a:lnTo>
                                <a:lnTo>
                                  <a:pt x="0" y="329565"/>
                                </a:lnTo>
                                <a:lnTo>
                                  <a:pt x="0" y="0"/>
                                </a:lnTo>
                              </a:path>
                            </a:pathLst>
                          </a:custGeom>
                          <a:ln w="0" cap="flat">
                            <a:miter lim="127000"/>
                          </a:ln>
                        </wps:spPr>
                        <wps:style>
                          <a:lnRef idx="0">
                            <a:srgbClr val="000000">
                              <a:alpha val="0"/>
                            </a:srgbClr>
                          </a:lnRef>
                          <a:fillRef idx="1">
                            <a:srgbClr val="FBE5D6"/>
                          </a:fillRef>
                          <a:effectRef idx="0">
                            <a:scrgbClr r="0" g="0" b="0"/>
                          </a:effectRef>
                          <a:fontRef idx="none"/>
                        </wps:style>
                        <wps:bodyPr/>
                      </wps:wsp>
                      <wps:wsp>
                        <wps:cNvPr id="14793" name="Shape 14793"/>
                        <wps:cNvSpPr/>
                        <wps:spPr>
                          <a:xfrm>
                            <a:off x="966470" y="6350"/>
                            <a:ext cx="605790" cy="329565"/>
                          </a:xfrm>
                          <a:custGeom>
                            <a:avLst/>
                            <a:gdLst/>
                            <a:ahLst/>
                            <a:cxnLst/>
                            <a:rect l="0" t="0" r="0" b="0"/>
                            <a:pathLst>
                              <a:path w="605790" h="329565">
                                <a:moveTo>
                                  <a:pt x="0" y="329565"/>
                                </a:moveTo>
                                <a:lnTo>
                                  <a:pt x="605790" y="329565"/>
                                </a:lnTo>
                                <a:lnTo>
                                  <a:pt x="605790" y="0"/>
                                </a:lnTo>
                                <a:lnTo>
                                  <a:pt x="0" y="0"/>
                                </a:lnTo>
                                <a:close/>
                              </a:path>
                            </a:pathLst>
                          </a:custGeom>
                          <a:ln w="9525" cap="flat">
                            <a:miter lim="127000"/>
                          </a:ln>
                        </wps:spPr>
                        <wps:style>
                          <a:lnRef idx="1">
                            <a:srgbClr val="C55A11"/>
                          </a:lnRef>
                          <a:fillRef idx="0">
                            <a:srgbClr val="000000">
                              <a:alpha val="0"/>
                            </a:srgbClr>
                          </a:fillRef>
                          <a:effectRef idx="0">
                            <a:scrgbClr r="0" g="0" b="0"/>
                          </a:effectRef>
                          <a:fontRef idx="none"/>
                        </wps:style>
                        <wps:bodyPr/>
                      </wps:wsp>
                      <wps:wsp>
                        <wps:cNvPr id="14794" name="Rectangle 14794"/>
                        <wps:cNvSpPr/>
                        <wps:spPr>
                          <a:xfrm>
                            <a:off x="1062228" y="93599"/>
                            <a:ext cx="489714" cy="241550"/>
                          </a:xfrm>
                          <a:prstGeom prst="rect">
                            <a:avLst/>
                          </a:prstGeom>
                          <a:ln>
                            <a:noFill/>
                          </a:ln>
                        </wps:spPr>
                        <wps:txbx>
                          <w:txbxContent>
                            <w:p w14:paraId="634B1361" w14:textId="77777777" w:rsidR="00A97412" w:rsidRDefault="00000000">
                              <w:r>
                                <w:rPr>
                                  <w:color w:val="44546A"/>
                                  <w:sz w:val="28"/>
                                </w:rPr>
                                <w:t>WAN</w:t>
                              </w:r>
                            </w:p>
                          </w:txbxContent>
                        </wps:txbx>
                        <wps:bodyPr horzOverflow="overflow" vert="horz" lIns="0" tIns="0" rIns="0" bIns="0" rtlCol="0">
                          <a:noAutofit/>
                        </wps:bodyPr>
                      </wps:wsp>
                      <wps:wsp>
                        <wps:cNvPr id="14795" name="Rectangle 14795"/>
                        <wps:cNvSpPr/>
                        <wps:spPr>
                          <a:xfrm>
                            <a:off x="1429893" y="93599"/>
                            <a:ext cx="53596" cy="241550"/>
                          </a:xfrm>
                          <a:prstGeom prst="rect">
                            <a:avLst/>
                          </a:prstGeom>
                          <a:ln>
                            <a:noFill/>
                          </a:ln>
                        </wps:spPr>
                        <wps:txbx>
                          <w:txbxContent>
                            <w:p w14:paraId="15ECC496" w14:textId="77777777" w:rsidR="00A97412" w:rsidRDefault="00000000">
                              <w:r>
                                <w:rPr>
                                  <w:color w:val="44546A"/>
                                  <w:sz w:val="28"/>
                                </w:rPr>
                                <w:t xml:space="preserve"> </w:t>
                              </w:r>
                            </w:p>
                          </w:txbxContent>
                        </wps:txbx>
                        <wps:bodyPr horzOverflow="overflow" vert="horz" lIns="0" tIns="0" rIns="0" bIns="0" rtlCol="0">
                          <a:noAutofit/>
                        </wps:bodyPr>
                      </wps:wsp>
                      <wps:wsp>
                        <wps:cNvPr id="314166" name="Shape 314166"/>
                        <wps:cNvSpPr/>
                        <wps:spPr>
                          <a:xfrm>
                            <a:off x="3603625" y="6350"/>
                            <a:ext cx="499110" cy="318770"/>
                          </a:xfrm>
                          <a:custGeom>
                            <a:avLst/>
                            <a:gdLst/>
                            <a:ahLst/>
                            <a:cxnLst/>
                            <a:rect l="0" t="0" r="0" b="0"/>
                            <a:pathLst>
                              <a:path w="499110" h="318770">
                                <a:moveTo>
                                  <a:pt x="0" y="0"/>
                                </a:moveTo>
                                <a:lnTo>
                                  <a:pt x="499110" y="0"/>
                                </a:lnTo>
                                <a:lnTo>
                                  <a:pt x="499110" y="318770"/>
                                </a:lnTo>
                                <a:lnTo>
                                  <a:pt x="0" y="318770"/>
                                </a:lnTo>
                                <a:lnTo>
                                  <a:pt x="0" y="0"/>
                                </a:lnTo>
                              </a:path>
                            </a:pathLst>
                          </a:custGeom>
                          <a:ln w="0" cap="flat">
                            <a:miter lim="127000"/>
                          </a:ln>
                        </wps:spPr>
                        <wps:style>
                          <a:lnRef idx="0">
                            <a:srgbClr val="000000">
                              <a:alpha val="0"/>
                            </a:srgbClr>
                          </a:lnRef>
                          <a:fillRef idx="1">
                            <a:srgbClr val="FBE5D6"/>
                          </a:fillRef>
                          <a:effectRef idx="0">
                            <a:scrgbClr r="0" g="0" b="0"/>
                          </a:effectRef>
                          <a:fontRef idx="none"/>
                        </wps:style>
                        <wps:bodyPr/>
                      </wps:wsp>
                      <wps:wsp>
                        <wps:cNvPr id="14797" name="Shape 14797"/>
                        <wps:cNvSpPr/>
                        <wps:spPr>
                          <a:xfrm>
                            <a:off x="3603625" y="6350"/>
                            <a:ext cx="499110" cy="318770"/>
                          </a:xfrm>
                          <a:custGeom>
                            <a:avLst/>
                            <a:gdLst/>
                            <a:ahLst/>
                            <a:cxnLst/>
                            <a:rect l="0" t="0" r="0" b="0"/>
                            <a:pathLst>
                              <a:path w="499110" h="318770">
                                <a:moveTo>
                                  <a:pt x="0" y="318770"/>
                                </a:moveTo>
                                <a:lnTo>
                                  <a:pt x="499110" y="318770"/>
                                </a:lnTo>
                                <a:lnTo>
                                  <a:pt x="499110" y="0"/>
                                </a:lnTo>
                                <a:lnTo>
                                  <a:pt x="0" y="0"/>
                                </a:lnTo>
                                <a:close/>
                              </a:path>
                            </a:pathLst>
                          </a:custGeom>
                          <a:ln w="9525" cap="flat">
                            <a:miter lim="127000"/>
                          </a:ln>
                        </wps:spPr>
                        <wps:style>
                          <a:lnRef idx="1">
                            <a:srgbClr val="C55A11"/>
                          </a:lnRef>
                          <a:fillRef idx="0">
                            <a:srgbClr val="000000">
                              <a:alpha val="0"/>
                            </a:srgbClr>
                          </a:fillRef>
                          <a:effectRef idx="0">
                            <a:scrgbClr r="0" g="0" b="0"/>
                          </a:effectRef>
                          <a:fontRef idx="none"/>
                        </wps:style>
                        <wps:bodyPr/>
                      </wps:wsp>
                      <wps:wsp>
                        <wps:cNvPr id="14798" name="Rectangle 14798"/>
                        <wps:cNvSpPr/>
                        <wps:spPr>
                          <a:xfrm>
                            <a:off x="3700907" y="93599"/>
                            <a:ext cx="390111" cy="241550"/>
                          </a:xfrm>
                          <a:prstGeom prst="rect">
                            <a:avLst/>
                          </a:prstGeom>
                          <a:ln>
                            <a:noFill/>
                          </a:ln>
                        </wps:spPr>
                        <wps:txbx>
                          <w:txbxContent>
                            <w:p w14:paraId="6FA0147F" w14:textId="77777777" w:rsidR="00A97412" w:rsidRDefault="00000000">
                              <w:r>
                                <w:rPr>
                                  <w:color w:val="44546A"/>
                                  <w:sz w:val="28"/>
                                </w:rPr>
                                <w:t>LAN</w:t>
                              </w:r>
                            </w:p>
                          </w:txbxContent>
                        </wps:txbx>
                        <wps:bodyPr horzOverflow="overflow" vert="horz" lIns="0" tIns="0" rIns="0" bIns="0" rtlCol="0">
                          <a:noAutofit/>
                        </wps:bodyPr>
                      </wps:wsp>
                      <wps:wsp>
                        <wps:cNvPr id="14799" name="Rectangle 14799"/>
                        <wps:cNvSpPr/>
                        <wps:spPr>
                          <a:xfrm>
                            <a:off x="3993515" y="93599"/>
                            <a:ext cx="53596" cy="241550"/>
                          </a:xfrm>
                          <a:prstGeom prst="rect">
                            <a:avLst/>
                          </a:prstGeom>
                          <a:ln>
                            <a:noFill/>
                          </a:ln>
                        </wps:spPr>
                        <wps:txbx>
                          <w:txbxContent>
                            <w:p w14:paraId="732D3C48" w14:textId="77777777" w:rsidR="00A97412" w:rsidRDefault="00000000">
                              <w:r>
                                <w:rPr>
                                  <w:color w:val="44546A"/>
                                  <w:sz w:val="28"/>
                                </w:rP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268022" style="width:411.895pt;height:139.545pt;mso-position-horizontal-relative:char;mso-position-vertical-relative:line" coordsize="52310,17722">
                <v:shape id="Picture 14719" style="position:absolute;width:26466;height:17341;left:0;top:0;" filled="f">
                  <v:imagedata r:id="rId584"/>
                </v:shape>
                <v:shape id="Picture 14721" style="position:absolute;width:25514;height:17329;left:26466;top:12;" filled="f">
                  <v:imagedata r:id="rId585"/>
                </v:shape>
                <v:rect id="Rectangle 14722" style="position:absolute;width:421;height:1899;left:51993;top:16294;" filled="f" stroked="f">
                  <v:textbox inset="0,0,0,0">
                    <w:txbxContent>
                      <w:p>
                        <w:pPr>
                          <w:spacing w:before="0" w:after="160" w:line="259" w:lineRule="auto"/>
                        </w:pPr>
                        <w:r>
                          <w:rPr>
                            <w:rFonts w:cs="Calibri" w:hAnsi="Calibri" w:eastAsia="Calibri" w:ascii="Calibri"/>
                            <w:sz w:val="22"/>
                          </w:rPr>
                          <w:t xml:space="preserve"> </w:t>
                        </w:r>
                      </w:p>
                    </w:txbxContent>
                  </v:textbox>
                </v:rect>
                <v:shape id="Shape 314167" style="position:absolute;width:6057;height:3295;left:9664;top:63;" coordsize="605790,329565" path="m0,0l605790,0l605790,329565l0,329565l0,0">
                  <v:stroke weight="0pt" endcap="flat" joinstyle="miter" miterlimit="10" on="false" color="#000000" opacity="0"/>
                  <v:fill on="true" color="#fbe5d6"/>
                </v:shape>
                <v:shape id="Shape 14793" style="position:absolute;width:6057;height:3295;left:9664;top:63;" coordsize="605790,329565" path="m0,329565l605790,329565l605790,0l0,0x">
                  <v:stroke weight="0.75pt" endcap="flat" joinstyle="miter" miterlimit="10" on="true" color="#c55a11"/>
                  <v:fill on="false" color="#000000" opacity="0"/>
                </v:shape>
                <v:rect id="Rectangle 14794" style="position:absolute;width:4897;height:2415;left:10622;top:935;" filled="f" stroked="f">
                  <v:textbox inset="0,0,0,0">
                    <w:txbxContent>
                      <w:p>
                        <w:pPr>
                          <w:spacing w:before="0" w:after="160" w:line="259" w:lineRule="auto"/>
                        </w:pPr>
                        <w:r>
                          <w:rPr>
                            <w:rFonts w:cs="Calibri" w:hAnsi="Calibri" w:eastAsia="Calibri" w:ascii="Calibri"/>
                            <w:color w:val="44546a"/>
                            <w:sz w:val="28"/>
                          </w:rPr>
                          <w:t xml:space="preserve">WAN</w:t>
                        </w:r>
                      </w:p>
                    </w:txbxContent>
                  </v:textbox>
                </v:rect>
                <v:rect id="Rectangle 14795" style="position:absolute;width:535;height:2415;left:14298;top:935;" filled="f" stroked="f">
                  <v:textbox inset="0,0,0,0">
                    <w:txbxContent>
                      <w:p>
                        <w:pPr>
                          <w:spacing w:before="0" w:after="160" w:line="259" w:lineRule="auto"/>
                        </w:pPr>
                        <w:r>
                          <w:rPr>
                            <w:rFonts w:cs="Calibri" w:hAnsi="Calibri" w:eastAsia="Calibri" w:ascii="Calibri"/>
                            <w:color w:val="44546a"/>
                            <w:sz w:val="28"/>
                          </w:rPr>
                          <w:t xml:space="preserve"> </w:t>
                        </w:r>
                      </w:p>
                    </w:txbxContent>
                  </v:textbox>
                </v:rect>
                <v:shape id="Shape 314168" style="position:absolute;width:4991;height:3187;left:36036;top:63;" coordsize="499110,318770" path="m0,0l499110,0l499110,318770l0,318770l0,0">
                  <v:stroke weight="0pt" endcap="flat" joinstyle="miter" miterlimit="10" on="false" color="#000000" opacity="0"/>
                  <v:fill on="true" color="#fbe5d6"/>
                </v:shape>
                <v:shape id="Shape 14797" style="position:absolute;width:4991;height:3187;left:36036;top:63;" coordsize="499110,318770" path="m0,318770l499110,318770l499110,0l0,0x">
                  <v:stroke weight="0.75pt" endcap="flat" joinstyle="miter" miterlimit="10" on="true" color="#c55a11"/>
                  <v:fill on="false" color="#000000" opacity="0"/>
                </v:shape>
                <v:rect id="Rectangle 14798" style="position:absolute;width:3901;height:2415;left:37009;top:935;" filled="f" stroked="f">
                  <v:textbox inset="0,0,0,0">
                    <w:txbxContent>
                      <w:p>
                        <w:pPr>
                          <w:spacing w:before="0" w:after="160" w:line="259" w:lineRule="auto"/>
                        </w:pPr>
                        <w:r>
                          <w:rPr>
                            <w:rFonts w:cs="Calibri" w:hAnsi="Calibri" w:eastAsia="Calibri" w:ascii="Calibri"/>
                            <w:color w:val="44546a"/>
                            <w:sz w:val="28"/>
                          </w:rPr>
                          <w:t xml:space="preserve">LAN</w:t>
                        </w:r>
                      </w:p>
                    </w:txbxContent>
                  </v:textbox>
                </v:rect>
                <v:rect id="Rectangle 14799" style="position:absolute;width:535;height:2415;left:39935;top:935;" filled="f" stroked="f">
                  <v:textbox inset="0,0,0,0">
                    <w:txbxContent>
                      <w:p>
                        <w:pPr>
                          <w:spacing w:before="0" w:after="160" w:line="259" w:lineRule="auto"/>
                        </w:pPr>
                        <w:r>
                          <w:rPr>
                            <w:rFonts w:cs="Calibri" w:hAnsi="Calibri" w:eastAsia="Calibri" w:ascii="Calibri"/>
                            <w:color w:val="44546a"/>
                            <w:sz w:val="28"/>
                          </w:rPr>
                          <w:t xml:space="preserve"> </w:t>
                        </w:r>
                      </w:p>
                    </w:txbxContent>
                  </v:textbox>
                </v:rect>
              </v:group>
            </w:pict>
          </mc:Fallback>
        </mc:AlternateContent>
      </w:r>
    </w:p>
    <w:p w14:paraId="165C6A31" w14:textId="77777777" w:rsidR="00A97412" w:rsidRDefault="00000000">
      <w:pPr>
        <w:spacing w:after="1" w:line="258" w:lineRule="auto"/>
        <w:ind w:left="699" w:right="691" w:hanging="10"/>
        <w:jc w:val="center"/>
      </w:pPr>
      <w:r>
        <w:rPr>
          <w:color w:val="2F5496"/>
          <w:sz w:val="32"/>
        </w:rPr>
        <w:lastRenderedPageBreak/>
        <w:t>Encaminador (</w:t>
      </w:r>
      <w:proofErr w:type="spellStart"/>
      <w:r>
        <w:rPr>
          <w:color w:val="2F5496"/>
          <w:sz w:val="32"/>
        </w:rPr>
        <w:t>Router</w:t>
      </w:r>
      <w:proofErr w:type="spellEnd"/>
      <w:r>
        <w:rPr>
          <w:color w:val="2F5496"/>
          <w:sz w:val="32"/>
        </w:rPr>
        <w:t xml:space="preserve">). Tipos de Enrutamiento </w:t>
      </w:r>
    </w:p>
    <w:p w14:paraId="7262A8D9" w14:textId="77777777" w:rsidR="00A97412" w:rsidRDefault="00000000">
      <w:pPr>
        <w:numPr>
          <w:ilvl w:val="0"/>
          <w:numId w:val="49"/>
        </w:numPr>
        <w:spacing w:after="35" w:line="266" w:lineRule="auto"/>
        <w:ind w:right="44" w:hanging="360"/>
      </w:pPr>
      <w:proofErr w:type="gramStart"/>
      <w:r>
        <w:rPr>
          <w:b/>
        </w:rPr>
        <w:t>Estáticos :</w:t>
      </w:r>
      <w:proofErr w:type="gramEnd"/>
      <w:r>
        <w:t xml:space="preserve"> Requieren administración definida, y configuración manual de la tabla de encaminamiento </w:t>
      </w:r>
    </w:p>
    <w:p w14:paraId="4DF47EDF" w14:textId="77777777" w:rsidR="00A97412" w:rsidRDefault="00000000">
      <w:pPr>
        <w:numPr>
          <w:ilvl w:val="0"/>
          <w:numId w:val="49"/>
        </w:numPr>
        <w:spacing w:after="0" w:line="266" w:lineRule="auto"/>
        <w:ind w:right="44" w:hanging="360"/>
      </w:pPr>
      <w:proofErr w:type="gramStart"/>
      <w:r>
        <w:rPr>
          <w:b/>
        </w:rPr>
        <w:t>Dinámicos :</w:t>
      </w:r>
      <w:proofErr w:type="gramEnd"/>
      <w:r>
        <w:t xml:space="preserve"> Descubren las rutas en forma automática y alternativas, requieren configuración mínima. </w:t>
      </w:r>
    </w:p>
    <w:p w14:paraId="37B41C89" w14:textId="77777777" w:rsidR="00A97412" w:rsidRDefault="00000000">
      <w:pPr>
        <w:spacing w:after="82"/>
        <w:ind w:left="2196"/>
      </w:pPr>
      <w:r>
        <w:rPr>
          <w:noProof/>
        </w:rPr>
        <mc:AlternateContent>
          <mc:Choice Requires="wpg">
            <w:drawing>
              <wp:inline distT="0" distB="0" distL="0" distR="0" wp14:anchorId="71A63C25" wp14:editId="115E5E17">
                <wp:extent cx="3888677" cy="4104961"/>
                <wp:effectExtent l="0" t="0" r="0" b="0"/>
                <wp:docPr id="268023" name="Group 268023"/>
                <wp:cNvGraphicFramePr/>
                <a:graphic xmlns:a="http://schemas.openxmlformats.org/drawingml/2006/main">
                  <a:graphicData uri="http://schemas.microsoft.com/office/word/2010/wordprocessingGroup">
                    <wpg:wgp>
                      <wpg:cNvGrpSpPr/>
                      <wpg:grpSpPr>
                        <a:xfrm>
                          <a:off x="0" y="0"/>
                          <a:ext cx="3888677" cy="4104961"/>
                          <a:chOff x="0" y="0"/>
                          <a:chExt cx="3888677" cy="4104961"/>
                        </a:xfrm>
                      </wpg:grpSpPr>
                      <wps:wsp>
                        <wps:cNvPr id="314169" name="Shape 314169"/>
                        <wps:cNvSpPr/>
                        <wps:spPr>
                          <a:xfrm>
                            <a:off x="223903" y="0"/>
                            <a:ext cx="3410352" cy="485510"/>
                          </a:xfrm>
                          <a:custGeom>
                            <a:avLst/>
                            <a:gdLst/>
                            <a:ahLst/>
                            <a:cxnLst/>
                            <a:rect l="0" t="0" r="0" b="0"/>
                            <a:pathLst>
                              <a:path w="3410352" h="485510">
                                <a:moveTo>
                                  <a:pt x="0" y="0"/>
                                </a:moveTo>
                                <a:lnTo>
                                  <a:pt x="3410352" y="0"/>
                                </a:lnTo>
                                <a:lnTo>
                                  <a:pt x="3410352" y="485510"/>
                                </a:lnTo>
                                <a:lnTo>
                                  <a:pt x="0" y="485510"/>
                                </a:lnTo>
                                <a:lnTo>
                                  <a:pt x="0" y="0"/>
                                </a:lnTo>
                              </a:path>
                            </a:pathLst>
                          </a:custGeom>
                          <a:ln w="0" cap="flat">
                            <a:miter lim="127000"/>
                          </a:ln>
                        </wps:spPr>
                        <wps:style>
                          <a:lnRef idx="0">
                            <a:srgbClr val="000000">
                              <a:alpha val="0"/>
                            </a:srgbClr>
                          </a:lnRef>
                          <a:fillRef idx="1">
                            <a:srgbClr val="D6D6F5"/>
                          </a:fillRef>
                          <a:effectRef idx="0">
                            <a:scrgbClr r="0" g="0" b="0"/>
                          </a:effectRef>
                          <a:fontRef idx="none"/>
                        </wps:style>
                        <wps:bodyPr/>
                      </wps:wsp>
                      <wps:wsp>
                        <wps:cNvPr id="14743" name="Shape 14743"/>
                        <wps:cNvSpPr/>
                        <wps:spPr>
                          <a:xfrm>
                            <a:off x="223903" y="17"/>
                            <a:ext cx="3405548" cy="337321"/>
                          </a:xfrm>
                          <a:custGeom>
                            <a:avLst/>
                            <a:gdLst/>
                            <a:ahLst/>
                            <a:cxnLst/>
                            <a:rect l="0" t="0" r="0" b="0"/>
                            <a:pathLst>
                              <a:path w="3405548" h="337321">
                                <a:moveTo>
                                  <a:pt x="0" y="0"/>
                                </a:moveTo>
                                <a:lnTo>
                                  <a:pt x="3405548" y="1"/>
                                </a:lnTo>
                                <a:lnTo>
                                  <a:pt x="3405548" y="337321"/>
                                </a:lnTo>
                                <a:lnTo>
                                  <a:pt x="0" y="337321"/>
                                </a:lnTo>
                                <a:lnTo>
                                  <a:pt x="0" y="0"/>
                                </a:lnTo>
                                <a:close/>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14744" name="Shape 14744"/>
                        <wps:cNvSpPr/>
                        <wps:spPr>
                          <a:xfrm>
                            <a:off x="223903" y="17"/>
                            <a:ext cx="3405548" cy="337321"/>
                          </a:xfrm>
                          <a:custGeom>
                            <a:avLst/>
                            <a:gdLst/>
                            <a:ahLst/>
                            <a:cxnLst/>
                            <a:rect l="0" t="0" r="0" b="0"/>
                            <a:pathLst>
                              <a:path w="3405548" h="337321">
                                <a:moveTo>
                                  <a:pt x="0" y="337321"/>
                                </a:moveTo>
                                <a:lnTo>
                                  <a:pt x="3405548" y="337321"/>
                                </a:lnTo>
                                <a:lnTo>
                                  <a:pt x="3405548" y="1"/>
                                </a:lnTo>
                                <a:lnTo>
                                  <a:pt x="0" y="0"/>
                                </a:lnTo>
                                <a:close/>
                              </a:path>
                            </a:pathLst>
                          </a:custGeom>
                          <a:ln w="1763" cap="rnd">
                            <a:miter lim="127000"/>
                          </a:ln>
                        </wps:spPr>
                        <wps:style>
                          <a:lnRef idx="1">
                            <a:srgbClr val="000000"/>
                          </a:lnRef>
                          <a:fillRef idx="0">
                            <a:srgbClr val="000000">
                              <a:alpha val="0"/>
                            </a:srgbClr>
                          </a:fillRef>
                          <a:effectRef idx="0">
                            <a:scrgbClr r="0" g="0" b="0"/>
                          </a:effectRef>
                          <a:fontRef idx="none"/>
                        </wps:style>
                        <wps:bodyPr/>
                      </wps:wsp>
                      <wps:wsp>
                        <wps:cNvPr id="14745" name="Shape 14745"/>
                        <wps:cNvSpPr/>
                        <wps:spPr>
                          <a:xfrm>
                            <a:off x="3068684" y="131782"/>
                            <a:ext cx="462855" cy="72030"/>
                          </a:xfrm>
                          <a:custGeom>
                            <a:avLst/>
                            <a:gdLst/>
                            <a:ahLst/>
                            <a:cxnLst/>
                            <a:rect l="0" t="0" r="0" b="0"/>
                            <a:pathLst>
                              <a:path w="462855" h="72030">
                                <a:moveTo>
                                  <a:pt x="0" y="0"/>
                                </a:moveTo>
                                <a:lnTo>
                                  <a:pt x="462855" y="0"/>
                                </a:lnTo>
                                <a:lnTo>
                                  <a:pt x="462855" y="72030"/>
                                </a:lnTo>
                                <a:lnTo>
                                  <a:pt x="0" y="72029"/>
                                </a:lnTo>
                                <a:lnTo>
                                  <a:pt x="0" y="0"/>
                                </a:lnTo>
                                <a:close/>
                              </a:path>
                            </a:pathLst>
                          </a:custGeom>
                          <a:ln w="0" cap="rnd">
                            <a:miter lim="127000"/>
                          </a:ln>
                        </wps:spPr>
                        <wps:style>
                          <a:lnRef idx="0">
                            <a:srgbClr val="000000">
                              <a:alpha val="0"/>
                            </a:srgbClr>
                          </a:lnRef>
                          <a:fillRef idx="1">
                            <a:srgbClr val="808080"/>
                          </a:fillRef>
                          <a:effectRef idx="0">
                            <a:scrgbClr r="0" g="0" b="0"/>
                          </a:effectRef>
                          <a:fontRef idx="none"/>
                        </wps:style>
                        <wps:bodyPr/>
                      </wps:wsp>
                      <wps:wsp>
                        <wps:cNvPr id="14746" name="Shape 14746"/>
                        <wps:cNvSpPr/>
                        <wps:spPr>
                          <a:xfrm>
                            <a:off x="284431" y="66773"/>
                            <a:ext cx="425471" cy="209075"/>
                          </a:xfrm>
                          <a:custGeom>
                            <a:avLst/>
                            <a:gdLst/>
                            <a:ahLst/>
                            <a:cxnLst/>
                            <a:rect l="0" t="0" r="0" b="0"/>
                            <a:pathLst>
                              <a:path w="425471" h="209075">
                                <a:moveTo>
                                  <a:pt x="0" y="0"/>
                                </a:moveTo>
                                <a:lnTo>
                                  <a:pt x="425471" y="0"/>
                                </a:lnTo>
                                <a:lnTo>
                                  <a:pt x="425471" y="203801"/>
                                </a:lnTo>
                                <a:lnTo>
                                  <a:pt x="0" y="209075"/>
                                </a:lnTo>
                                <a:lnTo>
                                  <a:pt x="0" y="0"/>
                                </a:lnTo>
                                <a:close/>
                              </a:path>
                            </a:pathLst>
                          </a:custGeom>
                          <a:ln w="0" cap="rnd">
                            <a:miter lim="127000"/>
                          </a:ln>
                        </wps:spPr>
                        <wps:style>
                          <a:lnRef idx="0">
                            <a:srgbClr val="000000">
                              <a:alpha val="0"/>
                            </a:srgbClr>
                          </a:lnRef>
                          <a:fillRef idx="1">
                            <a:srgbClr val="808080"/>
                          </a:fillRef>
                          <a:effectRef idx="0">
                            <a:scrgbClr r="0" g="0" b="0"/>
                          </a:effectRef>
                          <a:fontRef idx="none"/>
                        </wps:style>
                        <wps:bodyPr/>
                      </wps:wsp>
                      <wps:wsp>
                        <wps:cNvPr id="14747" name="Rectangle 14747"/>
                        <wps:cNvSpPr/>
                        <wps:spPr>
                          <a:xfrm>
                            <a:off x="3634105" y="380100"/>
                            <a:ext cx="42143" cy="189937"/>
                          </a:xfrm>
                          <a:prstGeom prst="rect">
                            <a:avLst/>
                          </a:prstGeom>
                          <a:ln>
                            <a:noFill/>
                          </a:ln>
                        </wps:spPr>
                        <wps:txbx>
                          <w:txbxContent>
                            <w:p w14:paraId="125D1B3E" w14:textId="77777777" w:rsidR="00A97412" w:rsidRDefault="00000000">
                              <w:r>
                                <w:t xml:space="preserve"> </w:t>
                              </w:r>
                            </w:p>
                          </w:txbxContent>
                        </wps:txbx>
                        <wps:bodyPr horzOverflow="overflow" vert="horz" lIns="0" tIns="0" rIns="0" bIns="0" rtlCol="0">
                          <a:noAutofit/>
                        </wps:bodyPr>
                      </wps:wsp>
                      <pic:pic xmlns:pic="http://schemas.openxmlformats.org/drawingml/2006/picture">
                        <pic:nvPicPr>
                          <pic:cNvPr id="14749" name="Picture 14749"/>
                          <pic:cNvPicPr/>
                        </pic:nvPicPr>
                        <pic:blipFill>
                          <a:blip r:embed="rId586"/>
                          <a:stretch>
                            <a:fillRect/>
                          </a:stretch>
                        </pic:blipFill>
                        <pic:spPr>
                          <a:xfrm>
                            <a:off x="0" y="599048"/>
                            <a:ext cx="3855721" cy="3093720"/>
                          </a:xfrm>
                          <a:prstGeom prst="rect">
                            <a:avLst/>
                          </a:prstGeom>
                        </pic:spPr>
                      </pic:pic>
                      <wps:wsp>
                        <wps:cNvPr id="14750" name="Rectangle 14750"/>
                        <wps:cNvSpPr/>
                        <wps:spPr>
                          <a:xfrm>
                            <a:off x="3856990" y="3588374"/>
                            <a:ext cx="42143" cy="189937"/>
                          </a:xfrm>
                          <a:prstGeom prst="rect">
                            <a:avLst/>
                          </a:prstGeom>
                          <a:ln>
                            <a:noFill/>
                          </a:ln>
                        </wps:spPr>
                        <wps:txbx>
                          <w:txbxContent>
                            <w:p w14:paraId="0223720C" w14:textId="77777777" w:rsidR="00A97412" w:rsidRDefault="00000000">
                              <w:r>
                                <w:t xml:space="preserve"> </w:t>
                              </w:r>
                            </w:p>
                          </w:txbxContent>
                        </wps:txbx>
                        <wps:bodyPr horzOverflow="overflow" vert="horz" lIns="0" tIns="0" rIns="0" bIns="0" rtlCol="0">
                          <a:noAutofit/>
                        </wps:bodyPr>
                      </wps:wsp>
                      <wps:wsp>
                        <wps:cNvPr id="14751" name="Rectangle 14751"/>
                        <wps:cNvSpPr/>
                        <wps:spPr>
                          <a:xfrm>
                            <a:off x="761111" y="3898508"/>
                            <a:ext cx="3104757" cy="274583"/>
                          </a:xfrm>
                          <a:prstGeom prst="rect">
                            <a:avLst/>
                          </a:prstGeom>
                          <a:ln>
                            <a:noFill/>
                          </a:ln>
                        </wps:spPr>
                        <wps:txbx>
                          <w:txbxContent>
                            <w:p w14:paraId="7DED610B" w14:textId="77777777" w:rsidR="00A97412" w:rsidRDefault="00000000">
                              <w:r>
                                <w:rPr>
                                  <w:color w:val="2F5496"/>
                                  <w:sz w:val="32"/>
                                </w:rPr>
                                <w:t>Conmutador (Switch) Capa 3</w:t>
                              </w:r>
                            </w:p>
                          </w:txbxContent>
                        </wps:txbx>
                        <wps:bodyPr horzOverflow="overflow" vert="horz" lIns="0" tIns="0" rIns="0" bIns="0" rtlCol="0">
                          <a:noAutofit/>
                        </wps:bodyPr>
                      </wps:wsp>
                      <wps:wsp>
                        <wps:cNvPr id="14752" name="Rectangle 14752"/>
                        <wps:cNvSpPr/>
                        <wps:spPr>
                          <a:xfrm>
                            <a:off x="3097657" y="3898508"/>
                            <a:ext cx="60925" cy="274583"/>
                          </a:xfrm>
                          <a:prstGeom prst="rect">
                            <a:avLst/>
                          </a:prstGeom>
                          <a:ln>
                            <a:noFill/>
                          </a:ln>
                        </wps:spPr>
                        <wps:txbx>
                          <w:txbxContent>
                            <w:p w14:paraId="17F550B6" w14:textId="77777777" w:rsidR="00A97412" w:rsidRDefault="00000000">
                              <w:r>
                                <w:rPr>
                                  <w:color w:val="2F5496"/>
                                  <w:sz w:val="32"/>
                                </w:rP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268023" style="width:306.195pt;height:323.225pt;mso-position-horizontal-relative:char;mso-position-vertical-relative:line" coordsize="38886,41049">
                <v:shape id="Shape 314170" style="position:absolute;width:34103;height:4855;left:2239;top:0;" coordsize="3410352,485510" path="m0,0l3410352,0l3410352,485510l0,485510l0,0">
                  <v:stroke weight="0pt" endcap="flat" joinstyle="miter" miterlimit="10" on="false" color="#000000" opacity="0"/>
                  <v:fill on="true" color="#d6d6f5"/>
                </v:shape>
                <v:shape id="Shape 14743" style="position:absolute;width:34055;height:3373;left:2239;top:0;" coordsize="3405548,337321" path="m0,0l3405548,1l3405548,337321l0,337321l0,0x">
                  <v:stroke weight="0pt" endcap="flat" joinstyle="miter" miterlimit="10" on="false" color="#000000" opacity="0"/>
                  <v:fill on="true" color="#c0c0c0"/>
                </v:shape>
                <v:shape id="Shape 14744" style="position:absolute;width:34055;height:3373;left:2239;top:0;" coordsize="3405548,337321" path="m0,337321l3405548,337321l3405548,1l0,0x">
                  <v:stroke weight="0.138798pt" endcap="round" joinstyle="miter" miterlimit="10" on="true" color="#000000"/>
                  <v:fill on="false" color="#000000" opacity="0"/>
                </v:shape>
                <v:shape id="Shape 14745" style="position:absolute;width:4628;height:720;left:30686;top:1317;" coordsize="462855,72030" path="m0,0l462855,0l462855,72030l0,72029l0,0x">
                  <v:stroke weight="0pt" endcap="round" joinstyle="miter" miterlimit="10" on="false" color="#000000" opacity="0"/>
                  <v:fill on="true" color="#808080"/>
                </v:shape>
                <v:shape id="Shape 14746" style="position:absolute;width:4254;height:2090;left:2844;top:667;" coordsize="425471,209075" path="m0,0l425471,0l425471,203801l0,209075l0,0x">
                  <v:stroke weight="0pt" endcap="round" joinstyle="miter" miterlimit="10" on="false" color="#000000" opacity="0"/>
                  <v:fill on="true" color="#808080"/>
                </v:shape>
                <v:rect id="Rectangle 14747" style="position:absolute;width:421;height:1899;left:36341;top:3801;" filled="f" stroked="f">
                  <v:textbox inset="0,0,0,0">
                    <w:txbxContent>
                      <w:p>
                        <w:pPr>
                          <w:spacing w:before="0" w:after="160" w:line="259" w:lineRule="auto"/>
                        </w:pPr>
                        <w:r>
                          <w:rPr>
                            <w:rFonts w:cs="Calibri" w:hAnsi="Calibri" w:eastAsia="Calibri" w:ascii="Calibri"/>
                            <w:sz w:val="22"/>
                          </w:rPr>
                          <w:t xml:space="preserve"> </w:t>
                        </w:r>
                      </w:p>
                    </w:txbxContent>
                  </v:textbox>
                </v:rect>
                <v:shape id="Picture 14749" style="position:absolute;width:38557;height:30937;left:0;top:5990;" filled="f">
                  <v:imagedata r:id="rId587"/>
                </v:shape>
                <v:rect id="Rectangle 14750" style="position:absolute;width:421;height:1899;left:38569;top:35883;" filled="f" stroked="f">
                  <v:textbox inset="0,0,0,0">
                    <w:txbxContent>
                      <w:p>
                        <w:pPr>
                          <w:spacing w:before="0" w:after="160" w:line="259" w:lineRule="auto"/>
                        </w:pPr>
                        <w:r>
                          <w:rPr>
                            <w:rFonts w:cs="Calibri" w:hAnsi="Calibri" w:eastAsia="Calibri" w:ascii="Calibri"/>
                            <w:sz w:val="22"/>
                          </w:rPr>
                          <w:t xml:space="preserve"> </w:t>
                        </w:r>
                      </w:p>
                    </w:txbxContent>
                  </v:textbox>
                </v:rect>
                <v:rect id="Rectangle 14751" style="position:absolute;width:31047;height:2745;left:7611;top:38985;" filled="f" stroked="f">
                  <v:textbox inset="0,0,0,0">
                    <w:txbxContent>
                      <w:p>
                        <w:pPr>
                          <w:spacing w:before="0" w:after="160" w:line="259" w:lineRule="auto"/>
                        </w:pPr>
                        <w:r>
                          <w:rPr>
                            <w:rFonts w:cs="Calibri" w:hAnsi="Calibri" w:eastAsia="Calibri" w:ascii="Calibri"/>
                            <w:color w:val="2f5496"/>
                            <w:sz w:val="32"/>
                          </w:rPr>
                          <w:t xml:space="preserve">Conmutador (Switch) Capa 3</w:t>
                        </w:r>
                      </w:p>
                    </w:txbxContent>
                  </v:textbox>
                </v:rect>
                <v:rect id="Rectangle 14752" style="position:absolute;width:609;height:2745;left:30976;top:38985;" filled="f" stroked="f">
                  <v:textbox inset="0,0,0,0">
                    <w:txbxContent>
                      <w:p>
                        <w:pPr>
                          <w:spacing w:before="0" w:after="160" w:line="259" w:lineRule="auto"/>
                        </w:pPr>
                        <w:r>
                          <w:rPr>
                            <w:rFonts w:cs="Calibri" w:hAnsi="Calibri" w:eastAsia="Calibri" w:ascii="Calibri"/>
                            <w:color w:val="2f5496"/>
                            <w:sz w:val="32"/>
                          </w:rPr>
                          <w:t xml:space="preserve"> </w:t>
                        </w:r>
                      </w:p>
                    </w:txbxContent>
                  </v:textbox>
                </v:rect>
              </v:group>
            </w:pict>
          </mc:Fallback>
        </mc:AlternateContent>
      </w:r>
    </w:p>
    <w:p w14:paraId="13B78059" w14:textId="77777777" w:rsidR="00A97412" w:rsidRDefault="00000000">
      <w:pPr>
        <w:numPr>
          <w:ilvl w:val="0"/>
          <w:numId w:val="49"/>
        </w:numPr>
        <w:spacing w:after="0" w:line="266" w:lineRule="auto"/>
        <w:ind w:right="44" w:hanging="360"/>
      </w:pPr>
      <w:r>
        <w:t xml:space="preserve">Simula Totalmente Operaciones de </w:t>
      </w:r>
      <w:proofErr w:type="spellStart"/>
      <w:r>
        <w:t>Routing</w:t>
      </w:r>
      <w:proofErr w:type="spellEnd"/>
      <w:r>
        <w:t xml:space="preserve">: </w:t>
      </w:r>
    </w:p>
    <w:p w14:paraId="01C3A23D" w14:textId="77777777" w:rsidR="00A97412" w:rsidRDefault="00000000">
      <w:pPr>
        <w:numPr>
          <w:ilvl w:val="1"/>
          <w:numId w:val="49"/>
        </w:numPr>
        <w:spacing w:after="31" w:line="266" w:lineRule="auto"/>
        <w:ind w:right="44" w:hanging="360"/>
      </w:pPr>
      <w:r>
        <w:t xml:space="preserve">Switch IP. </w:t>
      </w:r>
    </w:p>
    <w:p w14:paraId="4933B1B6" w14:textId="77777777" w:rsidR="00A97412" w:rsidRDefault="00000000">
      <w:pPr>
        <w:tabs>
          <w:tab w:val="center" w:pos="2833"/>
          <w:tab w:val="center" w:pos="5978"/>
        </w:tabs>
        <w:spacing w:after="23" w:line="266" w:lineRule="auto"/>
      </w:pPr>
      <w:r>
        <w:tab/>
      </w:r>
      <w:r>
        <w:rPr>
          <w:rFonts w:ascii="Wingdings" w:eastAsia="Wingdings" w:hAnsi="Wingdings" w:cs="Wingdings"/>
        </w:rPr>
        <w:t>▪</w:t>
      </w:r>
      <w:r>
        <w:rPr>
          <w:rFonts w:ascii="Arial" w:eastAsia="Arial" w:hAnsi="Arial" w:cs="Arial"/>
        </w:rPr>
        <w:t xml:space="preserve"> </w:t>
      </w:r>
      <w:r>
        <w:rPr>
          <w:rFonts w:ascii="Arial" w:eastAsia="Arial" w:hAnsi="Arial" w:cs="Arial"/>
        </w:rPr>
        <w:tab/>
      </w:r>
      <w:r>
        <w:t xml:space="preserve">Operaciones de Enrutamiento mediante acciones de Hardware. </w:t>
      </w:r>
    </w:p>
    <w:p w14:paraId="5F356BC2" w14:textId="77777777" w:rsidR="00A97412" w:rsidRDefault="00000000">
      <w:pPr>
        <w:numPr>
          <w:ilvl w:val="1"/>
          <w:numId w:val="49"/>
        </w:numPr>
        <w:spacing w:after="28" w:line="266" w:lineRule="auto"/>
        <w:ind w:right="44" w:hanging="360"/>
      </w:pPr>
      <w:proofErr w:type="gramStart"/>
      <w:r>
        <w:t>Se  fundamenta</w:t>
      </w:r>
      <w:proofErr w:type="gramEnd"/>
      <w:r>
        <w:t xml:space="preserve"> en Circuitos ASIC (</w:t>
      </w:r>
      <w:proofErr w:type="spellStart"/>
      <w:r>
        <w:t>Applications-Specific</w:t>
      </w:r>
      <w:proofErr w:type="spellEnd"/>
      <w:r>
        <w:t xml:space="preserve"> </w:t>
      </w:r>
      <w:proofErr w:type="spellStart"/>
      <w:r>
        <w:t>Integrated</w:t>
      </w:r>
      <w:proofErr w:type="spellEnd"/>
      <w:r>
        <w:t xml:space="preserve"> </w:t>
      </w:r>
      <w:proofErr w:type="spellStart"/>
      <w:r>
        <w:t>Circuit</w:t>
      </w:r>
      <w:proofErr w:type="spellEnd"/>
      <w:r>
        <w:t xml:space="preserve">). </w:t>
      </w:r>
    </w:p>
    <w:p w14:paraId="1F73DDC0" w14:textId="77777777" w:rsidR="00A97412" w:rsidRDefault="00000000">
      <w:pPr>
        <w:numPr>
          <w:ilvl w:val="3"/>
          <w:numId w:val="51"/>
        </w:numPr>
        <w:spacing w:after="25" w:line="266" w:lineRule="auto"/>
        <w:ind w:right="44" w:firstLine="720"/>
      </w:pPr>
      <w:r>
        <w:t xml:space="preserve">Resolución de Direcciones </w:t>
      </w:r>
    </w:p>
    <w:p w14:paraId="3B0ED449" w14:textId="77777777" w:rsidR="00A97412" w:rsidRDefault="00000000">
      <w:pPr>
        <w:numPr>
          <w:ilvl w:val="3"/>
          <w:numId w:val="51"/>
        </w:numPr>
        <w:spacing w:after="23" w:line="266" w:lineRule="auto"/>
        <w:ind w:right="44" w:firstLine="720"/>
      </w:pPr>
      <w:r>
        <w:t xml:space="preserve">Memoria de sistema y puertos </w:t>
      </w:r>
      <w:r>
        <w:rPr>
          <w:rFonts w:ascii="Courier New" w:eastAsia="Courier New" w:hAnsi="Courier New" w:cs="Courier New"/>
        </w:rPr>
        <w:t>o</w:t>
      </w:r>
      <w:r>
        <w:rPr>
          <w:rFonts w:ascii="Arial" w:eastAsia="Arial" w:hAnsi="Arial" w:cs="Arial"/>
        </w:rPr>
        <w:t xml:space="preserve"> </w:t>
      </w:r>
      <w:r>
        <w:t xml:space="preserve">Permite Optimización de Rutas </w:t>
      </w:r>
    </w:p>
    <w:p w14:paraId="42F2BD93" w14:textId="77777777" w:rsidR="00A97412" w:rsidRDefault="00000000">
      <w:pPr>
        <w:numPr>
          <w:ilvl w:val="3"/>
          <w:numId w:val="51"/>
        </w:numPr>
        <w:spacing w:after="25" w:line="266" w:lineRule="auto"/>
        <w:ind w:right="44" w:firstLine="720"/>
      </w:pPr>
      <w:r>
        <w:t xml:space="preserve">Caminos Alternativos </w:t>
      </w:r>
    </w:p>
    <w:p w14:paraId="755F8E0F" w14:textId="77777777" w:rsidR="00A97412" w:rsidRDefault="00000000">
      <w:pPr>
        <w:numPr>
          <w:ilvl w:val="3"/>
          <w:numId w:val="51"/>
        </w:numPr>
        <w:spacing w:after="153" w:line="266" w:lineRule="auto"/>
        <w:ind w:right="44" w:firstLine="720"/>
      </w:pPr>
      <w:r>
        <w:t xml:space="preserve">Reconfiguración de Tablas de Rutas. </w:t>
      </w:r>
    </w:p>
    <w:p w14:paraId="6DD9D799" w14:textId="77777777" w:rsidR="00A97412" w:rsidRDefault="00000000">
      <w:pPr>
        <w:spacing w:after="1" w:line="258" w:lineRule="auto"/>
        <w:ind w:left="699" w:right="690" w:hanging="10"/>
        <w:jc w:val="center"/>
      </w:pPr>
      <w:r>
        <w:rPr>
          <w:color w:val="2F5496"/>
          <w:sz w:val="32"/>
        </w:rPr>
        <w:t xml:space="preserve">Conmutador (Switch) Capa 4 </w:t>
      </w:r>
    </w:p>
    <w:p w14:paraId="5930F60D" w14:textId="77777777" w:rsidR="00A97412" w:rsidRDefault="00000000">
      <w:pPr>
        <w:numPr>
          <w:ilvl w:val="0"/>
          <w:numId w:val="49"/>
        </w:numPr>
        <w:spacing w:after="9" w:line="266" w:lineRule="auto"/>
        <w:ind w:right="44" w:hanging="360"/>
      </w:pPr>
      <w:r>
        <w:t xml:space="preserve">Conmutación de Paquetes </w:t>
      </w:r>
    </w:p>
    <w:p w14:paraId="465C3919" w14:textId="77777777" w:rsidR="00A97412" w:rsidRDefault="00000000">
      <w:pPr>
        <w:numPr>
          <w:ilvl w:val="0"/>
          <w:numId w:val="49"/>
        </w:numPr>
        <w:spacing w:after="0" w:line="266" w:lineRule="auto"/>
        <w:ind w:right="44" w:hanging="360"/>
      </w:pPr>
      <w:r>
        <w:t xml:space="preserve">Toma en Cuenta el Socket  </w:t>
      </w:r>
    </w:p>
    <w:p w14:paraId="5B074EE5" w14:textId="77777777" w:rsidR="00A97412" w:rsidRDefault="00000000">
      <w:pPr>
        <w:spacing w:after="34" w:line="266" w:lineRule="auto"/>
        <w:ind w:left="2790" w:right="5672" w:hanging="8"/>
      </w:pPr>
      <w:r>
        <w:rPr>
          <w:rFonts w:ascii="Courier New" w:eastAsia="Courier New" w:hAnsi="Courier New" w:cs="Courier New"/>
        </w:rPr>
        <w:t>o</w:t>
      </w:r>
      <w:r>
        <w:rPr>
          <w:rFonts w:ascii="Arial" w:eastAsia="Arial" w:hAnsi="Arial" w:cs="Arial"/>
        </w:rPr>
        <w:t xml:space="preserve"> </w:t>
      </w:r>
      <w:r>
        <w:t xml:space="preserve">Puerto TCP/UDP </w:t>
      </w:r>
      <w:r>
        <w:rPr>
          <w:rFonts w:ascii="Courier New" w:eastAsia="Courier New" w:hAnsi="Courier New" w:cs="Courier New"/>
        </w:rPr>
        <w:t>o</w:t>
      </w:r>
      <w:r>
        <w:rPr>
          <w:rFonts w:ascii="Arial" w:eastAsia="Arial" w:hAnsi="Arial" w:cs="Arial"/>
        </w:rPr>
        <w:t xml:space="preserve"> </w:t>
      </w:r>
      <w:r>
        <w:t xml:space="preserve">Dirección de IP </w:t>
      </w:r>
    </w:p>
    <w:p w14:paraId="426A86BA" w14:textId="77777777" w:rsidR="00A97412" w:rsidRDefault="00000000">
      <w:pPr>
        <w:numPr>
          <w:ilvl w:val="0"/>
          <w:numId w:val="49"/>
        </w:numPr>
        <w:spacing w:after="325" w:line="266" w:lineRule="auto"/>
        <w:ind w:right="44" w:hanging="360"/>
      </w:pPr>
      <w:r>
        <w:t xml:space="preserve">Esto permite acceder al Tipo de Servicio Transportado y realizar operaciones de prioridad de </w:t>
      </w:r>
      <w:proofErr w:type="spellStart"/>
      <w:r>
        <w:t>trafico</w:t>
      </w:r>
      <w:proofErr w:type="spellEnd"/>
      <w:r>
        <w:t xml:space="preserve"> con precisión (</w:t>
      </w:r>
      <w:proofErr w:type="spellStart"/>
      <w:r>
        <w:t>QoS</w:t>
      </w:r>
      <w:proofErr w:type="spellEnd"/>
      <w:r>
        <w:t xml:space="preserve">).  </w:t>
      </w:r>
    </w:p>
    <w:p w14:paraId="0BBF57C1" w14:textId="77777777" w:rsidR="00A97412" w:rsidRDefault="00000000">
      <w:pPr>
        <w:spacing w:after="0"/>
        <w:ind w:left="3357" w:hanging="10"/>
      </w:pPr>
      <w:proofErr w:type="spellStart"/>
      <w:r>
        <w:rPr>
          <w:color w:val="2F5496"/>
          <w:sz w:val="32"/>
        </w:rPr>
        <w:t>Transceiver</w:t>
      </w:r>
      <w:proofErr w:type="spellEnd"/>
      <w:r>
        <w:rPr>
          <w:color w:val="2F5496"/>
          <w:sz w:val="32"/>
        </w:rPr>
        <w:t xml:space="preserve">/Media </w:t>
      </w:r>
      <w:proofErr w:type="spellStart"/>
      <w:r>
        <w:rPr>
          <w:color w:val="2F5496"/>
          <w:sz w:val="32"/>
        </w:rPr>
        <w:t>Converter</w:t>
      </w:r>
      <w:proofErr w:type="spellEnd"/>
      <w:r>
        <w:rPr>
          <w:color w:val="2F5496"/>
          <w:sz w:val="32"/>
        </w:rPr>
        <w:t xml:space="preserve"> </w:t>
      </w:r>
    </w:p>
    <w:p w14:paraId="469633D8" w14:textId="77777777" w:rsidR="00A97412" w:rsidRDefault="00000000">
      <w:pPr>
        <w:numPr>
          <w:ilvl w:val="0"/>
          <w:numId w:val="49"/>
        </w:numPr>
        <w:spacing w:after="29" w:line="266" w:lineRule="auto"/>
        <w:ind w:right="44" w:hanging="360"/>
      </w:pPr>
      <w:r>
        <w:t xml:space="preserve">Dispositivo </w:t>
      </w:r>
      <w:proofErr w:type="spellStart"/>
      <w:r>
        <w:t>Teleinformático</w:t>
      </w:r>
      <w:proofErr w:type="spellEnd"/>
      <w:r>
        <w:t xml:space="preserve"> utilizado para unir y convertir señales de dos medios de transmisión distintos o diferente norma. </w:t>
      </w:r>
      <w:r>
        <w:rPr>
          <w:rFonts w:ascii="Courier New" w:eastAsia="Courier New" w:hAnsi="Courier New" w:cs="Courier New"/>
        </w:rPr>
        <w:t>o</w:t>
      </w:r>
      <w:r>
        <w:rPr>
          <w:rFonts w:ascii="Arial" w:eastAsia="Arial" w:hAnsi="Arial" w:cs="Arial"/>
        </w:rPr>
        <w:t xml:space="preserve"> </w:t>
      </w:r>
      <w:r>
        <w:t xml:space="preserve">Ethernet Grueso </w:t>
      </w:r>
      <w:r>
        <w:rPr>
          <w:rFonts w:ascii="Wingdings 3" w:eastAsia="Wingdings 3" w:hAnsi="Wingdings 3" w:cs="Wingdings 3"/>
        </w:rPr>
        <w:t></w:t>
      </w:r>
      <w:r>
        <w:t xml:space="preserve"> </w:t>
      </w:r>
      <w:proofErr w:type="gramStart"/>
      <w:r>
        <w:t>AUI  Vampiro</w:t>
      </w:r>
      <w:proofErr w:type="gramEnd"/>
      <w:r>
        <w:t xml:space="preserve"> </w:t>
      </w:r>
      <w:r>
        <w:rPr>
          <w:rFonts w:ascii="Courier New" w:eastAsia="Courier New" w:hAnsi="Courier New" w:cs="Courier New"/>
        </w:rPr>
        <w:t>o</w:t>
      </w:r>
      <w:r>
        <w:rPr>
          <w:rFonts w:ascii="Arial" w:eastAsia="Arial" w:hAnsi="Arial" w:cs="Arial"/>
        </w:rPr>
        <w:t xml:space="preserve"> </w:t>
      </w:r>
      <w:r>
        <w:t xml:space="preserve">Ethernet Fino </w:t>
      </w:r>
      <w:r>
        <w:rPr>
          <w:rFonts w:ascii="Wingdings 3" w:eastAsia="Wingdings 3" w:hAnsi="Wingdings 3" w:cs="Wingdings 3"/>
        </w:rPr>
        <w:t></w:t>
      </w:r>
      <w:r>
        <w:t xml:space="preserve"> AUI  </w:t>
      </w:r>
    </w:p>
    <w:p w14:paraId="0B4FD02C" w14:textId="77777777" w:rsidR="00A97412" w:rsidRDefault="00000000">
      <w:pPr>
        <w:numPr>
          <w:ilvl w:val="1"/>
          <w:numId w:val="49"/>
        </w:numPr>
        <w:spacing w:after="26" w:line="266" w:lineRule="auto"/>
        <w:ind w:right="44" w:hanging="360"/>
      </w:pPr>
      <w:r>
        <w:lastRenderedPageBreak/>
        <w:t xml:space="preserve">100 </w:t>
      </w:r>
      <w:proofErr w:type="gramStart"/>
      <w:r>
        <w:t>Base</w:t>
      </w:r>
      <w:proofErr w:type="gramEnd"/>
      <w:r>
        <w:t xml:space="preserve"> T </w:t>
      </w:r>
      <w:r>
        <w:rPr>
          <w:rFonts w:ascii="Wingdings 3" w:eastAsia="Wingdings 3" w:hAnsi="Wingdings 3" w:cs="Wingdings 3"/>
        </w:rPr>
        <w:t></w:t>
      </w:r>
      <w:r>
        <w:t xml:space="preserve"> Fibra Óptica Monomodo/multimodo </w:t>
      </w:r>
      <w:r>
        <w:rPr>
          <w:rFonts w:ascii="Courier New" w:eastAsia="Courier New" w:hAnsi="Courier New" w:cs="Courier New"/>
        </w:rPr>
        <w:t>o</w:t>
      </w:r>
      <w:r>
        <w:rPr>
          <w:rFonts w:ascii="Arial" w:eastAsia="Arial" w:hAnsi="Arial" w:cs="Arial"/>
        </w:rPr>
        <w:t xml:space="preserve"> </w:t>
      </w:r>
      <w:r>
        <w:t xml:space="preserve">Etc. </w:t>
      </w:r>
    </w:p>
    <w:p w14:paraId="0FF1CE47" w14:textId="77777777" w:rsidR="00A97412" w:rsidRDefault="00000000">
      <w:pPr>
        <w:spacing w:after="263"/>
        <w:ind w:left="982"/>
      </w:pPr>
      <w:r>
        <w:rPr>
          <w:noProof/>
        </w:rPr>
        <mc:AlternateContent>
          <mc:Choice Requires="wpg">
            <w:drawing>
              <wp:inline distT="0" distB="0" distL="0" distR="0" wp14:anchorId="6C4C5B90" wp14:editId="4861A0E4">
                <wp:extent cx="5349939" cy="3001071"/>
                <wp:effectExtent l="0" t="0" r="0" b="0"/>
                <wp:docPr id="268174" name="Group 268174"/>
                <wp:cNvGraphicFramePr/>
                <a:graphic xmlns:a="http://schemas.openxmlformats.org/drawingml/2006/main">
                  <a:graphicData uri="http://schemas.microsoft.com/office/word/2010/wordprocessingGroup">
                    <wpg:wgp>
                      <wpg:cNvGrpSpPr/>
                      <wpg:grpSpPr>
                        <a:xfrm>
                          <a:off x="0" y="0"/>
                          <a:ext cx="5349939" cy="3001071"/>
                          <a:chOff x="0" y="0"/>
                          <a:chExt cx="5349939" cy="3001071"/>
                        </a:xfrm>
                      </wpg:grpSpPr>
                      <wps:wsp>
                        <wps:cNvPr id="14858" name="Rectangle 14858"/>
                        <wps:cNvSpPr/>
                        <wps:spPr>
                          <a:xfrm>
                            <a:off x="4781804" y="1324864"/>
                            <a:ext cx="42143" cy="189937"/>
                          </a:xfrm>
                          <a:prstGeom prst="rect">
                            <a:avLst/>
                          </a:prstGeom>
                          <a:ln>
                            <a:noFill/>
                          </a:ln>
                        </wps:spPr>
                        <wps:txbx>
                          <w:txbxContent>
                            <w:p w14:paraId="06C315EF" w14:textId="77777777" w:rsidR="00A97412" w:rsidRDefault="00000000">
                              <w:r>
                                <w:t xml:space="preserve"> </w:t>
                              </w:r>
                            </w:p>
                          </w:txbxContent>
                        </wps:txbx>
                        <wps:bodyPr horzOverflow="overflow" vert="horz" lIns="0" tIns="0" rIns="0" bIns="0" rtlCol="0">
                          <a:noAutofit/>
                        </wps:bodyPr>
                      </wps:wsp>
                      <pic:pic xmlns:pic="http://schemas.openxmlformats.org/drawingml/2006/picture">
                        <pic:nvPicPr>
                          <pic:cNvPr id="14860" name="Picture 14860"/>
                          <pic:cNvPicPr/>
                        </pic:nvPicPr>
                        <pic:blipFill>
                          <a:blip r:embed="rId588"/>
                          <a:stretch>
                            <a:fillRect/>
                          </a:stretch>
                        </pic:blipFill>
                        <pic:spPr>
                          <a:xfrm>
                            <a:off x="0" y="1542034"/>
                            <a:ext cx="1694180" cy="1420495"/>
                          </a:xfrm>
                          <a:prstGeom prst="rect">
                            <a:avLst/>
                          </a:prstGeom>
                        </pic:spPr>
                      </pic:pic>
                      <wps:wsp>
                        <wps:cNvPr id="14861" name="Rectangle 14861"/>
                        <wps:cNvSpPr/>
                        <wps:spPr>
                          <a:xfrm>
                            <a:off x="5318252" y="2858262"/>
                            <a:ext cx="42143" cy="189936"/>
                          </a:xfrm>
                          <a:prstGeom prst="rect">
                            <a:avLst/>
                          </a:prstGeom>
                          <a:ln>
                            <a:noFill/>
                          </a:ln>
                        </wps:spPr>
                        <wps:txbx>
                          <w:txbxContent>
                            <w:p w14:paraId="2ECEFA3A" w14:textId="77777777" w:rsidR="00A97412" w:rsidRDefault="00000000">
                              <w:r>
                                <w:t xml:space="preserve"> </w:t>
                              </w:r>
                            </w:p>
                          </w:txbxContent>
                        </wps:txbx>
                        <wps:bodyPr horzOverflow="overflow" vert="horz" lIns="0" tIns="0" rIns="0" bIns="0" rtlCol="0">
                          <a:noAutofit/>
                        </wps:bodyPr>
                      </wps:wsp>
                      <pic:pic xmlns:pic="http://schemas.openxmlformats.org/drawingml/2006/picture">
                        <pic:nvPicPr>
                          <pic:cNvPr id="14884" name="Picture 14884"/>
                          <pic:cNvPicPr/>
                        </pic:nvPicPr>
                        <pic:blipFill>
                          <a:blip r:embed="rId589"/>
                          <a:stretch>
                            <a:fillRect/>
                          </a:stretch>
                        </pic:blipFill>
                        <pic:spPr>
                          <a:xfrm>
                            <a:off x="75565" y="38100"/>
                            <a:ext cx="3160395" cy="1316355"/>
                          </a:xfrm>
                          <a:prstGeom prst="rect">
                            <a:avLst/>
                          </a:prstGeom>
                        </pic:spPr>
                      </pic:pic>
                      <wps:wsp>
                        <wps:cNvPr id="14885" name="Shape 14885"/>
                        <wps:cNvSpPr/>
                        <wps:spPr>
                          <a:xfrm>
                            <a:off x="37465" y="0"/>
                            <a:ext cx="3236595" cy="1392555"/>
                          </a:xfrm>
                          <a:custGeom>
                            <a:avLst/>
                            <a:gdLst/>
                            <a:ahLst/>
                            <a:cxnLst/>
                            <a:rect l="0" t="0" r="0" b="0"/>
                            <a:pathLst>
                              <a:path w="3236595" h="1392555">
                                <a:moveTo>
                                  <a:pt x="0" y="1392555"/>
                                </a:moveTo>
                                <a:lnTo>
                                  <a:pt x="3236595" y="1392555"/>
                                </a:lnTo>
                                <a:lnTo>
                                  <a:pt x="3236595" y="0"/>
                                </a:lnTo>
                                <a:lnTo>
                                  <a:pt x="0" y="0"/>
                                </a:lnTo>
                                <a:close/>
                              </a:path>
                            </a:pathLst>
                          </a:custGeom>
                          <a:ln w="76200" cap="flat">
                            <a:round/>
                          </a:ln>
                        </wps:spPr>
                        <wps:style>
                          <a:lnRef idx="1">
                            <a:srgbClr val="C55A11"/>
                          </a:lnRef>
                          <a:fillRef idx="0">
                            <a:srgbClr val="000000">
                              <a:alpha val="0"/>
                            </a:srgbClr>
                          </a:fillRef>
                          <a:effectRef idx="0">
                            <a:scrgbClr r="0" g="0" b="0"/>
                          </a:effectRef>
                          <a:fontRef idx="none"/>
                        </wps:style>
                        <wps:bodyPr/>
                      </wps:wsp>
                      <pic:pic xmlns:pic="http://schemas.openxmlformats.org/drawingml/2006/picture">
                        <pic:nvPicPr>
                          <pic:cNvPr id="14887" name="Picture 14887"/>
                          <pic:cNvPicPr/>
                        </pic:nvPicPr>
                        <pic:blipFill>
                          <a:blip r:embed="rId590"/>
                          <a:stretch>
                            <a:fillRect/>
                          </a:stretch>
                        </pic:blipFill>
                        <pic:spPr>
                          <a:xfrm>
                            <a:off x="3390265" y="38100"/>
                            <a:ext cx="1307846" cy="1305560"/>
                          </a:xfrm>
                          <a:prstGeom prst="rect">
                            <a:avLst/>
                          </a:prstGeom>
                        </pic:spPr>
                      </pic:pic>
                      <wps:wsp>
                        <wps:cNvPr id="14888" name="Shape 14888"/>
                        <wps:cNvSpPr/>
                        <wps:spPr>
                          <a:xfrm>
                            <a:off x="3352165" y="0"/>
                            <a:ext cx="1384046" cy="1381760"/>
                          </a:xfrm>
                          <a:custGeom>
                            <a:avLst/>
                            <a:gdLst/>
                            <a:ahLst/>
                            <a:cxnLst/>
                            <a:rect l="0" t="0" r="0" b="0"/>
                            <a:pathLst>
                              <a:path w="1384046" h="1381760">
                                <a:moveTo>
                                  <a:pt x="0" y="1381760"/>
                                </a:moveTo>
                                <a:lnTo>
                                  <a:pt x="1384046" y="1381760"/>
                                </a:lnTo>
                                <a:lnTo>
                                  <a:pt x="1384046" y="0"/>
                                </a:lnTo>
                                <a:lnTo>
                                  <a:pt x="0" y="0"/>
                                </a:lnTo>
                                <a:close/>
                              </a:path>
                            </a:pathLst>
                          </a:custGeom>
                          <a:ln w="76200" cap="flat">
                            <a:round/>
                          </a:ln>
                        </wps:spPr>
                        <wps:style>
                          <a:lnRef idx="1">
                            <a:srgbClr val="C55A11"/>
                          </a:lnRef>
                          <a:fillRef idx="0">
                            <a:srgbClr val="000000">
                              <a:alpha val="0"/>
                            </a:srgbClr>
                          </a:fillRef>
                          <a:effectRef idx="0">
                            <a:scrgbClr r="0" g="0" b="0"/>
                          </a:effectRef>
                          <a:fontRef idx="none"/>
                        </wps:style>
                        <wps:bodyPr/>
                      </wps:wsp>
                      <pic:pic xmlns:pic="http://schemas.openxmlformats.org/drawingml/2006/picture">
                        <pic:nvPicPr>
                          <pic:cNvPr id="14890" name="Picture 14890"/>
                          <pic:cNvPicPr/>
                        </pic:nvPicPr>
                        <pic:blipFill>
                          <a:blip r:embed="rId591"/>
                          <a:stretch>
                            <a:fillRect/>
                          </a:stretch>
                        </pic:blipFill>
                        <pic:spPr>
                          <a:xfrm>
                            <a:off x="1694434" y="1548638"/>
                            <a:ext cx="1641729" cy="1413510"/>
                          </a:xfrm>
                          <a:prstGeom prst="rect">
                            <a:avLst/>
                          </a:prstGeom>
                        </pic:spPr>
                      </pic:pic>
                      <pic:pic xmlns:pic="http://schemas.openxmlformats.org/drawingml/2006/picture">
                        <pic:nvPicPr>
                          <pic:cNvPr id="14892" name="Picture 14892"/>
                          <pic:cNvPicPr/>
                        </pic:nvPicPr>
                        <pic:blipFill>
                          <a:blip r:embed="rId592"/>
                          <a:stretch>
                            <a:fillRect/>
                          </a:stretch>
                        </pic:blipFill>
                        <pic:spPr>
                          <a:xfrm>
                            <a:off x="3355594" y="1761999"/>
                            <a:ext cx="1947418" cy="1175385"/>
                          </a:xfrm>
                          <a:prstGeom prst="rect">
                            <a:avLst/>
                          </a:prstGeom>
                        </pic:spPr>
                      </pic:pic>
                      <wps:wsp>
                        <wps:cNvPr id="14893" name="Shape 14893"/>
                        <wps:cNvSpPr/>
                        <wps:spPr>
                          <a:xfrm>
                            <a:off x="3350895" y="1757299"/>
                            <a:ext cx="1956943" cy="1184911"/>
                          </a:xfrm>
                          <a:custGeom>
                            <a:avLst/>
                            <a:gdLst/>
                            <a:ahLst/>
                            <a:cxnLst/>
                            <a:rect l="0" t="0" r="0" b="0"/>
                            <a:pathLst>
                              <a:path w="1956943" h="1184911">
                                <a:moveTo>
                                  <a:pt x="0" y="1184911"/>
                                </a:moveTo>
                                <a:lnTo>
                                  <a:pt x="1956943" y="1184911"/>
                                </a:lnTo>
                                <a:lnTo>
                                  <a:pt x="1956943" y="0"/>
                                </a:lnTo>
                                <a:lnTo>
                                  <a:pt x="0" y="0"/>
                                </a:lnTo>
                                <a:close/>
                              </a:path>
                            </a:pathLst>
                          </a:custGeom>
                          <a:ln w="9525" cap="flat">
                            <a:round/>
                          </a:ln>
                        </wps:spPr>
                        <wps:style>
                          <a:lnRef idx="1">
                            <a:srgbClr val="C55A11"/>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68174" style="width:421.255pt;height:236.305pt;mso-position-horizontal-relative:char;mso-position-vertical-relative:line" coordsize="53499,30010">
                <v:rect id="Rectangle 14858" style="position:absolute;width:421;height:1899;left:47818;top:13248;" filled="f" stroked="f">
                  <v:textbox inset="0,0,0,0">
                    <w:txbxContent>
                      <w:p>
                        <w:pPr>
                          <w:spacing w:before="0" w:after="160" w:line="259" w:lineRule="auto"/>
                        </w:pPr>
                        <w:r>
                          <w:rPr>
                            <w:rFonts w:cs="Calibri" w:hAnsi="Calibri" w:eastAsia="Calibri" w:ascii="Calibri"/>
                            <w:sz w:val="22"/>
                          </w:rPr>
                          <w:t xml:space="preserve"> </w:t>
                        </w:r>
                      </w:p>
                    </w:txbxContent>
                  </v:textbox>
                </v:rect>
                <v:shape id="Picture 14860" style="position:absolute;width:16941;height:14204;left:0;top:15420;" filled="f">
                  <v:imagedata r:id="rId593"/>
                </v:shape>
                <v:rect id="Rectangle 14861" style="position:absolute;width:421;height:1899;left:53182;top:28582;" filled="f" stroked="f">
                  <v:textbox inset="0,0,0,0">
                    <w:txbxContent>
                      <w:p>
                        <w:pPr>
                          <w:spacing w:before="0" w:after="160" w:line="259" w:lineRule="auto"/>
                        </w:pPr>
                        <w:r>
                          <w:rPr>
                            <w:rFonts w:cs="Calibri" w:hAnsi="Calibri" w:eastAsia="Calibri" w:ascii="Calibri"/>
                            <w:sz w:val="22"/>
                          </w:rPr>
                          <w:t xml:space="preserve"> </w:t>
                        </w:r>
                      </w:p>
                    </w:txbxContent>
                  </v:textbox>
                </v:rect>
                <v:shape id="Picture 14884" style="position:absolute;width:31603;height:13163;left:755;top:381;" filled="f">
                  <v:imagedata r:id="rId594"/>
                </v:shape>
                <v:shape id="Shape 14885" style="position:absolute;width:32365;height:13925;left:374;top:0;" coordsize="3236595,1392555" path="m0,1392555l3236595,1392555l3236595,0l0,0x">
                  <v:stroke weight="6pt" endcap="flat" joinstyle="round" on="true" color="#c55a11"/>
                  <v:fill on="false" color="#000000" opacity="0"/>
                </v:shape>
                <v:shape id="Picture 14887" style="position:absolute;width:13078;height:13055;left:33902;top:381;" filled="f">
                  <v:imagedata r:id="rId595"/>
                </v:shape>
                <v:shape id="Shape 14888" style="position:absolute;width:13840;height:13817;left:33521;top:0;" coordsize="1384046,1381760" path="m0,1381760l1384046,1381760l1384046,0l0,0x">
                  <v:stroke weight="6pt" endcap="flat" joinstyle="round" on="true" color="#c55a11"/>
                  <v:fill on="false" color="#000000" opacity="0"/>
                </v:shape>
                <v:shape id="Picture 14890" style="position:absolute;width:16417;height:14135;left:16944;top:15486;" filled="f">
                  <v:imagedata r:id="rId596"/>
                </v:shape>
                <v:shape id="Picture 14892" style="position:absolute;width:19474;height:11753;left:33555;top:17619;" filled="f">
                  <v:imagedata r:id="rId597"/>
                </v:shape>
                <v:shape id="Shape 14893" style="position:absolute;width:19569;height:11849;left:33508;top:17572;" coordsize="1956943,1184911" path="m0,1184911l1956943,1184911l1956943,0l0,0x">
                  <v:stroke weight="0.75pt" endcap="flat" joinstyle="round" on="true" color="#c55a11"/>
                  <v:fill on="false" color="#000000" opacity="0"/>
                </v:shape>
              </v:group>
            </w:pict>
          </mc:Fallback>
        </mc:AlternateContent>
      </w:r>
    </w:p>
    <w:p w14:paraId="4A83264D" w14:textId="77777777" w:rsidR="00A97412" w:rsidRDefault="00000000">
      <w:pPr>
        <w:spacing w:after="0"/>
        <w:ind w:left="3037" w:hanging="10"/>
      </w:pPr>
      <w:proofErr w:type="spellStart"/>
      <w:r>
        <w:rPr>
          <w:color w:val="2F5496"/>
          <w:sz w:val="32"/>
        </w:rPr>
        <w:t>Print</w:t>
      </w:r>
      <w:proofErr w:type="spellEnd"/>
      <w:r>
        <w:rPr>
          <w:color w:val="2F5496"/>
          <w:sz w:val="32"/>
        </w:rPr>
        <w:t xml:space="preserve"> Server Servidor de Impresión </w:t>
      </w:r>
    </w:p>
    <w:p w14:paraId="24612DC4" w14:textId="77777777" w:rsidR="00A97412" w:rsidRDefault="00000000">
      <w:pPr>
        <w:numPr>
          <w:ilvl w:val="0"/>
          <w:numId w:val="49"/>
        </w:numPr>
        <w:spacing w:after="35" w:line="266" w:lineRule="auto"/>
        <w:ind w:right="44" w:hanging="360"/>
      </w:pPr>
      <w:r>
        <w:t xml:space="preserve">Computadora perteneciente a la red (LAN) dedicada a la administración de los trabajos de impresión.  </w:t>
      </w:r>
    </w:p>
    <w:p w14:paraId="3F259138" w14:textId="77777777" w:rsidR="00A97412" w:rsidRDefault="00000000">
      <w:pPr>
        <w:numPr>
          <w:ilvl w:val="0"/>
          <w:numId w:val="49"/>
        </w:numPr>
        <w:spacing w:after="12" w:line="266" w:lineRule="auto"/>
        <w:ind w:right="44" w:hanging="360"/>
      </w:pPr>
      <w:r>
        <w:t xml:space="preserve">Controla una o </w:t>
      </w:r>
      <w:proofErr w:type="spellStart"/>
      <w:r>
        <w:t>mas</w:t>
      </w:r>
      <w:proofErr w:type="spellEnd"/>
      <w:r>
        <w:t xml:space="preserve"> impresoras.  </w:t>
      </w:r>
    </w:p>
    <w:p w14:paraId="1F40E318" w14:textId="77777777" w:rsidR="00A97412" w:rsidRDefault="00000000">
      <w:pPr>
        <w:numPr>
          <w:ilvl w:val="0"/>
          <w:numId w:val="49"/>
        </w:numPr>
        <w:spacing w:after="35" w:line="266" w:lineRule="auto"/>
        <w:ind w:right="44" w:hanging="360"/>
      </w:pPr>
      <w:r>
        <w:t xml:space="preserve">Almacena las salidas a imagen de impresión de los usuarios del sistema y los pasa a la impresora disponible (limitado). </w:t>
      </w:r>
    </w:p>
    <w:p w14:paraId="1754C9B7" w14:textId="77777777" w:rsidR="00A97412" w:rsidRDefault="00000000">
      <w:pPr>
        <w:numPr>
          <w:ilvl w:val="0"/>
          <w:numId w:val="49"/>
        </w:numPr>
        <w:spacing w:after="153" w:line="266" w:lineRule="auto"/>
        <w:ind w:right="44" w:hanging="360"/>
      </w:pPr>
      <w:r>
        <w:t xml:space="preserve">Forma el </w:t>
      </w:r>
      <w:proofErr w:type="spellStart"/>
      <w:r>
        <w:t>Spooler</w:t>
      </w:r>
      <w:proofErr w:type="spellEnd"/>
      <w:r>
        <w:t xml:space="preserve"> o Cola de Impresión. </w:t>
      </w:r>
    </w:p>
    <w:p w14:paraId="2ACB3B96" w14:textId="77777777" w:rsidR="00A97412" w:rsidRDefault="00000000">
      <w:pPr>
        <w:spacing w:after="1" w:line="258" w:lineRule="auto"/>
        <w:ind w:left="699" w:right="689" w:hanging="10"/>
        <w:jc w:val="center"/>
      </w:pPr>
      <w:r>
        <w:rPr>
          <w:color w:val="2F5496"/>
          <w:sz w:val="32"/>
        </w:rPr>
        <w:t xml:space="preserve">UPS. </w:t>
      </w:r>
      <w:proofErr w:type="spellStart"/>
      <w:r>
        <w:rPr>
          <w:color w:val="2F5496"/>
          <w:sz w:val="32"/>
        </w:rPr>
        <w:t>Uninterruptible</w:t>
      </w:r>
      <w:proofErr w:type="spellEnd"/>
      <w:r>
        <w:rPr>
          <w:color w:val="2F5496"/>
          <w:sz w:val="32"/>
        </w:rPr>
        <w:t xml:space="preserve"> </w:t>
      </w:r>
      <w:proofErr w:type="spellStart"/>
      <w:r>
        <w:rPr>
          <w:color w:val="2F5496"/>
          <w:sz w:val="32"/>
        </w:rPr>
        <w:t>Power</w:t>
      </w:r>
      <w:proofErr w:type="spellEnd"/>
      <w:r>
        <w:rPr>
          <w:color w:val="2F5496"/>
          <w:sz w:val="32"/>
        </w:rPr>
        <w:t xml:space="preserve"> </w:t>
      </w:r>
      <w:proofErr w:type="spellStart"/>
      <w:r>
        <w:rPr>
          <w:color w:val="2F5496"/>
          <w:sz w:val="32"/>
        </w:rPr>
        <w:t>Supply</w:t>
      </w:r>
      <w:proofErr w:type="spellEnd"/>
      <w:r>
        <w:rPr>
          <w:color w:val="2F5496"/>
          <w:sz w:val="32"/>
        </w:rPr>
        <w:t xml:space="preserve"> </w:t>
      </w:r>
    </w:p>
    <w:p w14:paraId="51B9B59E" w14:textId="77777777" w:rsidR="00A97412" w:rsidRDefault="00000000">
      <w:pPr>
        <w:spacing w:after="157"/>
        <w:ind w:left="1033"/>
      </w:pPr>
      <w:r>
        <w:rPr>
          <w:noProof/>
        </w:rPr>
        <mc:AlternateContent>
          <mc:Choice Requires="wpg">
            <w:drawing>
              <wp:inline distT="0" distB="0" distL="0" distR="0" wp14:anchorId="64663526" wp14:editId="4011E957">
                <wp:extent cx="5374933" cy="1248290"/>
                <wp:effectExtent l="0" t="0" r="0" b="0"/>
                <wp:docPr id="268611" name="Group 268611"/>
                <wp:cNvGraphicFramePr/>
                <a:graphic xmlns:a="http://schemas.openxmlformats.org/drawingml/2006/main">
                  <a:graphicData uri="http://schemas.microsoft.com/office/word/2010/wordprocessingGroup">
                    <wpg:wgp>
                      <wpg:cNvGrpSpPr/>
                      <wpg:grpSpPr>
                        <a:xfrm>
                          <a:off x="0" y="0"/>
                          <a:ext cx="5374933" cy="1248290"/>
                          <a:chOff x="0" y="0"/>
                          <a:chExt cx="5374933" cy="1248290"/>
                        </a:xfrm>
                      </wpg:grpSpPr>
                      <wps:wsp>
                        <wps:cNvPr id="14900" name="Rectangle 14900"/>
                        <wps:cNvSpPr/>
                        <wps:spPr>
                          <a:xfrm>
                            <a:off x="5334635" y="1066673"/>
                            <a:ext cx="53596" cy="241550"/>
                          </a:xfrm>
                          <a:prstGeom prst="rect">
                            <a:avLst/>
                          </a:prstGeom>
                          <a:ln>
                            <a:noFill/>
                          </a:ln>
                        </wps:spPr>
                        <wps:txbx>
                          <w:txbxContent>
                            <w:p w14:paraId="355D38D1" w14:textId="77777777" w:rsidR="00A97412" w:rsidRDefault="00000000">
                              <w:r>
                                <w:rPr>
                                  <w:b/>
                                  <w:i/>
                                  <w:sz w:val="28"/>
                                </w:rPr>
                                <w:t xml:space="preserve"> </w:t>
                              </w:r>
                            </w:p>
                          </w:txbxContent>
                        </wps:txbx>
                        <wps:bodyPr horzOverflow="overflow" vert="horz" lIns="0" tIns="0" rIns="0" bIns="0" rtlCol="0">
                          <a:noAutofit/>
                        </wps:bodyPr>
                      </wps:wsp>
                      <wps:wsp>
                        <wps:cNvPr id="314171" name="Shape 314171"/>
                        <wps:cNvSpPr/>
                        <wps:spPr>
                          <a:xfrm>
                            <a:off x="76200" y="94487"/>
                            <a:ext cx="2442718" cy="1030605"/>
                          </a:xfrm>
                          <a:custGeom>
                            <a:avLst/>
                            <a:gdLst/>
                            <a:ahLst/>
                            <a:cxnLst/>
                            <a:rect l="0" t="0" r="0" b="0"/>
                            <a:pathLst>
                              <a:path w="2442718" h="1030605">
                                <a:moveTo>
                                  <a:pt x="0" y="0"/>
                                </a:moveTo>
                                <a:lnTo>
                                  <a:pt x="2442718" y="0"/>
                                </a:lnTo>
                                <a:lnTo>
                                  <a:pt x="2442718" y="1030605"/>
                                </a:lnTo>
                                <a:lnTo>
                                  <a:pt x="0" y="1030605"/>
                                </a:lnTo>
                                <a:lnTo>
                                  <a:pt x="0" y="0"/>
                                </a:lnTo>
                              </a:path>
                            </a:pathLst>
                          </a:custGeom>
                          <a:ln w="0" cap="flat">
                            <a:miter lim="127000"/>
                          </a:ln>
                        </wps:spPr>
                        <wps:style>
                          <a:lnRef idx="0">
                            <a:srgbClr val="000000">
                              <a:alpha val="0"/>
                            </a:srgbClr>
                          </a:lnRef>
                          <a:fillRef idx="1">
                            <a:srgbClr val="FF9900"/>
                          </a:fillRef>
                          <a:effectRef idx="0">
                            <a:scrgbClr r="0" g="0" b="0"/>
                          </a:effectRef>
                          <a:fontRef idx="none"/>
                        </wps:style>
                        <wps:bodyPr/>
                      </wps:wsp>
                      <pic:pic xmlns:pic="http://schemas.openxmlformats.org/drawingml/2006/picture">
                        <pic:nvPicPr>
                          <pic:cNvPr id="14972" name="Picture 14972"/>
                          <pic:cNvPicPr/>
                        </pic:nvPicPr>
                        <pic:blipFill>
                          <a:blip r:embed="rId598"/>
                          <a:stretch>
                            <a:fillRect/>
                          </a:stretch>
                        </pic:blipFill>
                        <pic:spPr>
                          <a:xfrm>
                            <a:off x="76200" y="94488"/>
                            <a:ext cx="2442718" cy="1030605"/>
                          </a:xfrm>
                          <a:prstGeom prst="rect">
                            <a:avLst/>
                          </a:prstGeom>
                        </pic:spPr>
                      </pic:pic>
                      <wps:wsp>
                        <wps:cNvPr id="14973" name="Shape 14973"/>
                        <wps:cNvSpPr/>
                        <wps:spPr>
                          <a:xfrm>
                            <a:off x="63500" y="81788"/>
                            <a:ext cx="1234059" cy="1056005"/>
                          </a:xfrm>
                          <a:custGeom>
                            <a:avLst/>
                            <a:gdLst/>
                            <a:ahLst/>
                            <a:cxnLst/>
                            <a:rect l="0" t="0" r="0" b="0"/>
                            <a:pathLst>
                              <a:path w="1234059" h="1056005">
                                <a:moveTo>
                                  <a:pt x="0" y="0"/>
                                </a:moveTo>
                                <a:lnTo>
                                  <a:pt x="1234059" y="0"/>
                                </a:lnTo>
                                <a:lnTo>
                                  <a:pt x="1234059" y="12700"/>
                                </a:lnTo>
                                <a:lnTo>
                                  <a:pt x="12700" y="12700"/>
                                </a:lnTo>
                                <a:lnTo>
                                  <a:pt x="12700" y="1043305"/>
                                </a:lnTo>
                                <a:lnTo>
                                  <a:pt x="1234059" y="1043305"/>
                                </a:lnTo>
                                <a:lnTo>
                                  <a:pt x="1234059" y="1056005"/>
                                </a:lnTo>
                                <a:lnTo>
                                  <a:pt x="0" y="1056005"/>
                                </a:lnTo>
                                <a:lnTo>
                                  <a:pt x="0" y="0"/>
                                </a:lnTo>
                                <a:close/>
                              </a:path>
                            </a:pathLst>
                          </a:custGeom>
                          <a:ln w="0" cap="flat">
                            <a:miter lim="127000"/>
                          </a:ln>
                        </wps:spPr>
                        <wps:style>
                          <a:lnRef idx="0">
                            <a:srgbClr val="000000">
                              <a:alpha val="0"/>
                            </a:srgbClr>
                          </a:lnRef>
                          <a:fillRef idx="1">
                            <a:srgbClr val="C55A11"/>
                          </a:fillRef>
                          <a:effectRef idx="0">
                            <a:scrgbClr r="0" g="0" b="0"/>
                          </a:effectRef>
                          <a:fontRef idx="none"/>
                        </wps:style>
                        <wps:bodyPr/>
                      </wps:wsp>
                      <wps:wsp>
                        <wps:cNvPr id="14974" name="Shape 14974"/>
                        <wps:cNvSpPr/>
                        <wps:spPr>
                          <a:xfrm>
                            <a:off x="25400" y="43688"/>
                            <a:ext cx="1272159" cy="1132205"/>
                          </a:xfrm>
                          <a:custGeom>
                            <a:avLst/>
                            <a:gdLst/>
                            <a:ahLst/>
                            <a:cxnLst/>
                            <a:rect l="0" t="0" r="0" b="0"/>
                            <a:pathLst>
                              <a:path w="1272159" h="1132205">
                                <a:moveTo>
                                  <a:pt x="0" y="0"/>
                                </a:moveTo>
                                <a:lnTo>
                                  <a:pt x="1272159" y="0"/>
                                </a:lnTo>
                                <a:lnTo>
                                  <a:pt x="1272159" y="25400"/>
                                </a:lnTo>
                                <a:lnTo>
                                  <a:pt x="25400" y="25400"/>
                                </a:lnTo>
                                <a:lnTo>
                                  <a:pt x="25400" y="1106805"/>
                                </a:lnTo>
                                <a:lnTo>
                                  <a:pt x="1272159" y="1106805"/>
                                </a:lnTo>
                                <a:lnTo>
                                  <a:pt x="1272159" y="1132205"/>
                                </a:lnTo>
                                <a:lnTo>
                                  <a:pt x="0" y="1132205"/>
                                </a:lnTo>
                                <a:lnTo>
                                  <a:pt x="0" y="0"/>
                                </a:lnTo>
                                <a:close/>
                              </a:path>
                            </a:pathLst>
                          </a:custGeom>
                          <a:ln w="0" cap="flat">
                            <a:miter lim="127000"/>
                          </a:ln>
                        </wps:spPr>
                        <wps:style>
                          <a:lnRef idx="0">
                            <a:srgbClr val="000000">
                              <a:alpha val="0"/>
                            </a:srgbClr>
                          </a:lnRef>
                          <a:fillRef idx="1">
                            <a:srgbClr val="C55A11"/>
                          </a:fillRef>
                          <a:effectRef idx="0">
                            <a:scrgbClr r="0" g="0" b="0"/>
                          </a:effectRef>
                          <a:fontRef idx="none"/>
                        </wps:style>
                        <wps:bodyPr/>
                      </wps:wsp>
                      <wps:wsp>
                        <wps:cNvPr id="14975" name="Shape 14975"/>
                        <wps:cNvSpPr/>
                        <wps:spPr>
                          <a:xfrm>
                            <a:off x="0" y="18288"/>
                            <a:ext cx="1297559" cy="1183005"/>
                          </a:xfrm>
                          <a:custGeom>
                            <a:avLst/>
                            <a:gdLst/>
                            <a:ahLst/>
                            <a:cxnLst/>
                            <a:rect l="0" t="0" r="0" b="0"/>
                            <a:pathLst>
                              <a:path w="1297559" h="1183005">
                                <a:moveTo>
                                  <a:pt x="0" y="0"/>
                                </a:moveTo>
                                <a:lnTo>
                                  <a:pt x="1297559" y="0"/>
                                </a:lnTo>
                                <a:lnTo>
                                  <a:pt x="1297559" y="12700"/>
                                </a:lnTo>
                                <a:lnTo>
                                  <a:pt x="12700" y="12700"/>
                                </a:lnTo>
                                <a:lnTo>
                                  <a:pt x="12700" y="1170305"/>
                                </a:lnTo>
                                <a:lnTo>
                                  <a:pt x="1297559" y="1170305"/>
                                </a:lnTo>
                                <a:lnTo>
                                  <a:pt x="1297559" y="1183005"/>
                                </a:lnTo>
                                <a:lnTo>
                                  <a:pt x="0" y="1183005"/>
                                </a:lnTo>
                                <a:lnTo>
                                  <a:pt x="0" y="0"/>
                                </a:lnTo>
                                <a:close/>
                              </a:path>
                            </a:pathLst>
                          </a:custGeom>
                          <a:ln w="0" cap="flat">
                            <a:miter lim="127000"/>
                          </a:ln>
                        </wps:spPr>
                        <wps:style>
                          <a:lnRef idx="0">
                            <a:srgbClr val="000000">
                              <a:alpha val="0"/>
                            </a:srgbClr>
                          </a:lnRef>
                          <a:fillRef idx="1">
                            <a:srgbClr val="C55A11"/>
                          </a:fillRef>
                          <a:effectRef idx="0">
                            <a:scrgbClr r="0" g="0" b="0"/>
                          </a:effectRef>
                          <a:fontRef idx="none"/>
                        </wps:style>
                        <wps:bodyPr/>
                      </wps:wsp>
                      <wps:wsp>
                        <wps:cNvPr id="14976" name="Shape 14976"/>
                        <wps:cNvSpPr/>
                        <wps:spPr>
                          <a:xfrm>
                            <a:off x="1297559" y="81788"/>
                            <a:ext cx="1234059" cy="1056005"/>
                          </a:xfrm>
                          <a:custGeom>
                            <a:avLst/>
                            <a:gdLst/>
                            <a:ahLst/>
                            <a:cxnLst/>
                            <a:rect l="0" t="0" r="0" b="0"/>
                            <a:pathLst>
                              <a:path w="1234059" h="1056005">
                                <a:moveTo>
                                  <a:pt x="0" y="0"/>
                                </a:moveTo>
                                <a:lnTo>
                                  <a:pt x="1234059" y="0"/>
                                </a:lnTo>
                                <a:lnTo>
                                  <a:pt x="1234059" y="1056005"/>
                                </a:lnTo>
                                <a:lnTo>
                                  <a:pt x="0" y="1056005"/>
                                </a:lnTo>
                                <a:lnTo>
                                  <a:pt x="0" y="1043305"/>
                                </a:lnTo>
                                <a:lnTo>
                                  <a:pt x="1221359" y="1043305"/>
                                </a:lnTo>
                                <a:lnTo>
                                  <a:pt x="1221359" y="12700"/>
                                </a:lnTo>
                                <a:lnTo>
                                  <a:pt x="0" y="12700"/>
                                </a:lnTo>
                                <a:lnTo>
                                  <a:pt x="0" y="0"/>
                                </a:lnTo>
                                <a:close/>
                              </a:path>
                            </a:pathLst>
                          </a:custGeom>
                          <a:ln w="0" cap="flat">
                            <a:miter lim="127000"/>
                          </a:ln>
                        </wps:spPr>
                        <wps:style>
                          <a:lnRef idx="0">
                            <a:srgbClr val="000000">
                              <a:alpha val="0"/>
                            </a:srgbClr>
                          </a:lnRef>
                          <a:fillRef idx="1">
                            <a:srgbClr val="C55A11"/>
                          </a:fillRef>
                          <a:effectRef idx="0">
                            <a:scrgbClr r="0" g="0" b="0"/>
                          </a:effectRef>
                          <a:fontRef idx="none"/>
                        </wps:style>
                        <wps:bodyPr/>
                      </wps:wsp>
                      <wps:wsp>
                        <wps:cNvPr id="14977" name="Shape 14977"/>
                        <wps:cNvSpPr/>
                        <wps:spPr>
                          <a:xfrm>
                            <a:off x="1297559" y="43688"/>
                            <a:ext cx="1272159" cy="1132205"/>
                          </a:xfrm>
                          <a:custGeom>
                            <a:avLst/>
                            <a:gdLst/>
                            <a:ahLst/>
                            <a:cxnLst/>
                            <a:rect l="0" t="0" r="0" b="0"/>
                            <a:pathLst>
                              <a:path w="1272159" h="1132205">
                                <a:moveTo>
                                  <a:pt x="0" y="0"/>
                                </a:moveTo>
                                <a:lnTo>
                                  <a:pt x="1272159" y="0"/>
                                </a:lnTo>
                                <a:lnTo>
                                  <a:pt x="1272159" y="1132205"/>
                                </a:lnTo>
                                <a:lnTo>
                                  <a:pt x="0" y="1132205"/>
                                </a:lnTo>
                                <a:lnTo>
                                  <a:pt x="0" y="1106805"/>
                                </a:lnTo>
                                <a:lnTo>
                                  <a:pt x="1246759" y="1106805"/>
                                </a:lnTo>
                                <a:lnTo>
                                  <a:pt x="1246759" y="25400"/>
                                </a:lnTo>
                                <a:lnTo>
                                  <a:pt x="0" y="25400"/>
                                </a:lnTo>
                                <a:lnTo>
                                  <a:pt x="0" y="0"/>
                                </a:lnTo>
                                <a:close/>
                              </a:path>
                            </a:pathLst>
                          </a:custGeom>
                          <a:ln w="0" cap="flat">
                            <a:miter lim="127000"/>
                          </a:ln>
                        </wps:spPr>
                        <wps:style>
                          <a:lnRef idx="0">
                            <a:srgbClr val="000000">
                              <a:alpha val="0"/>
                            </a:srgbClr>
                          </a:lnRef>
                          <a:fillRef idx="1">
                            <a:srgbClr val="C55A11"/>
                          </a:fillRef>
                          <a:effectRef idx="0">
                            <a:scrgbClr r="0" g="0" b="0"/>
                          </a:effectRef>
                          <a:fontRef idx="none"/>
                        </wps:style>
                        <wps:bodyPr/>
                      </wps:wsp>
                      <wps:wsp>
                        <wps:cNvPr id="14978" name="Shape 14978"/>
                        <wps:cNvSpPr/>
                        <wps:spPr>
                          <a:xfrm>
                            <a:off x="1297559" y="18288"/>
                            <a:ext cx="1297559" cy="1183005"/>
                          </a:xfrm>
                          <a:custGeom>
                            <a:avLst/>
                            <a:gdLst/>
                            <a:ahLst/>
                            <a:cxnLst/>
                            <a:rect l="0" t="0" r="0" b="0"/>
                            <a:pathLst>
                              <a:path w="1297559" h="1183005">
                                <a:moveTo>
                                  <a:pt x="0" y="0"/>
                                </a:moveTo>
                                <a:lnTo>
                                  <a:pt x="1297559" y="0"/>
                                </a:lnTo>
                                <a:lnTo>
                                  <a:pt x="1297559" y="1183005"/>
                                </a:lnTo>
                                <a:lnTo>
                                  <a:pt x="0" y="1183005"/>
                                </a:lnTo>
                                <a:lnTo>
                                  <a:pt x="0" y="1170305"/>
                                </a:lnTo>
                                <a:lnTo>
                                  <a:pt x="1284859" y="1170305"/>
                                </a:lnTo>
                                <a:lnTo>
                                  <a:pt x="1284859" y="12700"/>
                                </a:lnTo>
                                <a:lnTo>
                                  <a:pt x="0" y="12700"/>
                                </a:lnTo>
                                <a:lnTo>
                                  <a:pt x="0" y="0"/>
                                </a:lnTo>
                                <a:close/>
                              </a:path>
                            </a:pathLst>
                          </a:custGeom>
                          <a:ln w="0" cap="flat">
                            <a:miter lim="127000"/>
                          </a:ln>
                        </wps:spPr>
                        <wps:style>
                          <a:lnRef idx="0">
                            <a:srgbClr val="000000">
                              <a:alpha val="0"/>
                            </a:srgbClr>
                          </a:lnRef>
                          <a:fillRef idx="1">
                            <a:srgbClr val="C55A11"/>
                          </a:fillRef>
                          <a:effectRef idx="0">
                            <a:scrgbClr r="0" g="0" b="0"/>
                          </a:effectRef>
                          <a:fontRef idx="none"/>
                        </wps:style>
                        <wps:bodyPr/>
                      </wps:wsp>
                      <wps:wsp>
                        <wps:cNvPr id="314172" name="Shape 314172"/>
                        <wps:cNvSpPr/>
                        <wps:spPr>
                          <a:xfrm>
                            <a:off x="2667000" y="75437"/>
                            <a:ext cx="2587498" cy="1040130"/>
                          </a:xfrm>
                          <a:custGeom>
                            <a:avLst/>
                            <a:gdLst/>
                            <a:ahLst/>
                            <a:cxnLst/>
                            <a:rect l="0" t="0" r="0" b="0"/>
                            <a:pathLst>
                              <a:path w="2587498" h="1040130">
                                <a:moveTo>
                                  <a:pt x="0" y="0"/>
                                </a:moveTo>
                                <a:lnTo>
                                  <a:pt x="2587498" y="0"/>
                                </a:lnTo>
                                <a:lnTo>
                                  <a:pt x="2587498" y="1040130"/>
                                </a:lnTo>
                                <a:lnTo>
                                  <a:pt x="0" y="1040130"/>
                                </a:lnTo>
                                <a:lnTo>
                                  <a:pt x="0" y="0"/>
                                </a:lnTo>
                              </a:path>
                            </a:pathLst>
                          </a:custGeom>
                          <a:ln w="0" cap="flat">
                            <a:miter lim="127000"/>
                          </a:ln>
                        </wps:spPr>
                        <wps:style>
                          <a:lnRef idx="0">
                            <a:srgbClr val="000000">
                              <a:alpha val="0"/>
                            </a:srgbClr>
                          </a:lnRef>
                          <a:fillRef idx="1">
                            <a:srgbClr val="FF9900"/>
                          </a:fillRef>
                          <a:effectRef idx="0">
                            <a:scrgbClr r="0" g="0" b="0"/>
                          </a:effectRef>
                          <a:fontRef idx="none"/>
                        </wps:style>
                        <wps:bodyPr/>
                      </wps:wsp>
                      <pic:pic xmlns:pic="http://schemas.openxmlformats.org/drawingml/2006/picture">
                        <pic:nvPicPr>
                          <pic:cNvPr id="14981" name="Picture 14981"/>
                          <pic:cNvPicPr/>
                        </pic:nvPicPr>
                        <pic:blipFill>
                          <a:blip r:embed="rId599"/>
                          <a:stretch>
                            <a:fillRect/>
                          </a:stretch>
                        </pic:blipFill>
                        <pic:spPr>
                          <a:xfrm>
                            <a:off x="2667000" y="75438"/>
                            <a:ext cx="2587498" cy="1040130"/>
                          </a:xfrm>
                          <a:prstGeom prst="rect">
                            <a:avLst/>
                          </a:prstGeom>
                        </pic:spPr>
                      </pic:pic>
                      <wps:wsp>
                        <wps:cNvPr id="14982" name="Shape 14982"/>
                        <wps:cNvSpPr/>
                        <wps:spPr>
                          <a:xfrm>
                            <a:off x="2654300" y="62738"/>
                            <a:ext cx="1306449" cy="1065530"/>
                          </a:xfrm>
                          <a:custGeom>
                            <a:avLst/>
                            <a:gdLst/>
                            <a:ahLst/>
                            <a:cxnLst/>
                            <a:rect l="0" t="0" r="0" b="0"/>
                            <a:pathLst>
                              <a:path w="1306449" h="1065530">
                                <a:moveTo>
                                  <a:pt x="0" y="0"/>
                                </a:moveTo>
                                <a:lnTo>
                                  <a:pt x="1306449" y="0"/>
                                </a:lnTo>
                                <a:lnTo>
                                  <a:pt x="1306449" y="12700"/>
                                </a:lnTo>
                                <a:lnTo>
                                  <a:pt x="12700" y="12700"/>
                                </a:lnTo>
                                <a:lnTo>
                                  <a:pt x="12700" y="1052830"/>
                                </a:lnTo>
                                <a:lnTo>
                                  <a:pt x="1306449" y="1052830"/>
                                </a:lnTo>
                                <a:lnTo>
                                  <a:pt x="1306449" y="1065530"/>
                                </a:lnTo>
                                <a:lnTo>
                                  <a:pt x="0" y="1065530"/>
                                </a:lnTo>
                                <a:lnTo>
                                  <a:pt x="0" y="0"/>
                                </a:lnTo>
                                <a:close/>
                              </a:path>
                            </a:pathLst>
                          </a:custGeom>
                          <a:ln w="0" cap="flat">
                            <a:miter lim="127000"/>
                          </a:ln>
                        </wps:spPr>
                        <wps:style>
                          <a:lnRef idx="0">
                            <a:srgbClr val="000000">
                              <a:alpha val="0"/>
                            </a:srgbClr>
                          </a:lnRef>
                          <a:fillRef idx="1">
                            <a:srgbClr val="C55A11"/>
                          </a:fillRef>
                          <a:effectRef idx="0">
                            <a:scrgbClr r="0" g="0" b="0"/>
                          </a:effectRef>
                          <a:fontRef idx="none"/>
                        </wps:style>
                        <wps:bodyPr/>
                      </wps:wsp>
                      <wps:wsp>
                        <wps:cNvPr id="14983" name="Shape 14983"/>
                        <wps:cNvSpPr/>
                        <wps:spPr>
                          <a:xfrm>
                            <a:off x="2616200" y="24638"/>
                            <a:ext cx="1344549" cy="1141730"/>
                          </a:xfrm>
                          <a:custGeom>
                            <a:avLst/>
                            <a:gdLst/>
                            <a:ahLst/>
                            <a:cxnLst/>
                            <a:rect l="0" t="0" r="0" b="0"/>
                            <a:pathLst>
                              <a:path w="1344549" h="1141730">
                                <a:moveTo>
                                  <a:pt x="0" y="0"/>
                                </a:moveTo>
                                <a:lnTo>
                                  <a:pt x="1344549" y="0"/>
                                </a:lnTo>
                                <a:lnTo>
                                  <a:pt x="1344549" y="25400"/>
                                </a:lnTo>
                                <a:lnTo>
                                  <a:pt x="25400" y="25400"/>
                                </a:lnTo>
                                <a:lnTo>
                                  <a:pt x="25400" y="1116330"/>
                                </a:lnTo>
                                <a:lnTo>
                                  <a:pt x="1344549" y="1116330"/>
                                </a:lnTo>
                                <a:lnTo>
                                  <a:pt x="1344549" y="1141730"/>
                                </a:lnTo>
                                <a:lnTo>
                                  <a:pt x="0" y="1141730"/>
                                </a:lnTo>
                                <a:lnTo>
                                  <a:pt x="0" y="0"/>
                                </a:lnTo>
                                <a:close/>
                              </a:path>
                            </a:pathLst>
                          </a:custGeom>
                          <a:ln w="0" cap="flat">
                            <a:miter lim="127000"/>
                          </a:ln>
                        </wps:spPr>
                        <wps:style>
                          <a:lnRef idx="0">
                            <a:srgbClr val="000000">
                              <a:alpha val="0"/>
                            </a:srgbClr>
                          </a:lnRef>
                          <a:fillRef idx="1">
                            <a:srgbClr val="C55A11"/>
                          </a:fillRef>
                          <a:effectRef idx="0">
                            <a:scrgbClr r="0" g="0" b="0"/>
                          </a:effectRef>
                          <a:fontRef idx="none"/>
                        </wps:style>
                        <wps:bodyPr/>
                      </wps:wsp>
                      <wps:wsp>
                        <wps:cNvPr id="14984" name="Shape 14984"/>
                        <wps:cNvSpPr/>
                        <wps:spPr>
                          <a:xfrm>
                            <a:off x="2590800" y="0"/>
                            <a:ext cx="1369949" cy="1191768"/>
                          </a:xfrm>
                          <a:custGeom>
                            <a:avLst/>
                            <a:gdLst/>
                            <a:ahLst/>
                            <a:cxnLst/>
                            <a:rect l="0" t="0" r="0" b="0"/>
                            <a:pathLst>
                              <a:path w="1369949" h="1191768">
                                <a:moveTo>
                                  <a:pt x="0" y="0"/>
                                </a:moveTo>
                                <a:lnTo>
                                  <a:pt x="1369949" y="0"/>
                                </a:lnTo>
                                <a:lnTo>
                                  <a:pt x="1369949" y="11938"/>
                                </a:lnTo>
                                <a:lnTo>
                                  <a:pt x="12700" y="11938"/>
                                </a:lnTo>
                                <a:lnTo>
                                  <a:pt x="12700" y="1179068"/>
                                </a:lnTo>
                                <a:lnTo>
                                  <a:pt x="1369949" y="1179068"/>
                                </a:lnTo>
                                <a:lnTo>
                                  <a:pt x="1369949" y="1191768"/>
                                </a:lnTo>
                                <a:lnTo>
                                  <a:pt x="0" y="1191768"/>
                                </a:lnTo>
                                <a:lnTo>
                                  <a:pt x="0" y="0"/>
                                </a:lnTo>
                                <a:close/>
                              </a:path>
                            </a:pathLst>
                          </a:custGeom>
                          <a:ln w="0" cap="flat">
                            <a:miter lim="127000"/>
                          </a:ln>
                        </wps:spPr>
                        <wps:style>
                          <a:lnRef idx="0">
                            <a:srgbClr val="000000">
                              <a:alpha val="0"/>
                            </a:srgbClr>
                          </a:lnRef>
                          <a:fillRef idx="1">
                            <a:srgbClr val="C55A11"/>
                          </a:fillRef>
                          <a:effectRef idx="0">
                            <a:scrgbClr r="0" g="0" b="0"/>
                          </a:effectRef>
                          <a:fontRef idx="none"/>
                        </wps:style>
                        <wps:bodyPr/>
                      </wps:wsp>
                      <wps:wsp>
                        <wps:cNvPr id="14985" name="Shape 14985"/>
                        <wps:cNvSpPr/>
                        <wps:spPr>
                          <a:xfrm>
                            <a:off x="3960749" y="62738"/>
                            <a:ext cx="1306449" cy="1065530"/>
                          </a:xfrm>
                          <a:custGeom>
                            <a:avLst/>
                            <a:gdLst/>
                            <a:ahLst/>
                            <a:cxnLst/>
                            <a:rect l="0" t="0" r="0" b="0"/>
                            <a:pathLst>
                              <a:path w="1306449" h="1065530">
                                <a:moveTo>
                                  <a:pt x="0" y="0"/>
                                </a:moveTo>
                                <a:lnTo>
                                  <a:pt x="1306449" y="0"/>
                                </a:lnTo>
                                <a:lnTo>
                                  <a:pt x="1306449" y="1065530"/>
                                </a:lnTo>
                                <a:lnTo>
                                  <a:pt x="0" y="1065530"/>
                                </a:lnTo>
                                <a:lnTo>
                                  <a:pt x="0" y="1052830"/>
                                </a:lnTo>
                                <a:lnTo>
                                  <a:pt x="1293749" y="1052830"/>
                                </a:lnTo>
                                <a:lnTo>
                                  <a:pt x="1293749" y="12700"/>
                                </a:lnTo>
                                <a:lnTo>
                                  <a:pt x="0" y="12700"/>
                                </a:lnTo>
                                <a:lnTo>
                                  <a:pt x="0" y="0"/>
                                </a:lnTo>
                                <a:close/>
                              </a:path>
                            </a:pathLst>
                          </a:custGeom>
                          <a:ln w="0" cap="flat">
                            <a:miter lim="127000"/>
                          </a:ln>
                        </wps:spPr>
                        <wps:style>
                          <a:lnRef idx="0">
                            <a:srgbClr val="000000">
                              <a:alpha val="0"/>
                            </a:srgbClr>
                          </a:lnRef>
                          <a:fillRef idx="1">
                            <a:srgbClr val="C55A11"/>
                          </a:fillRef>
                          <a:effectRef idx="0">
                            <a:scrgbClr r="0" g="0" b="0"/>
                          </a:effectRef>
                          <a:fontRef idx="none"/>
                        </wps:style>
                        <wps:bodyPr/>
                      </wps:wsp>
                      <wps:wsp>
                        <wps:cNvPr id="14986" name="Shape 14986"/>
                        <wps:cNvSpPr/>
                        <wps:spPr>
                          <a:xfrm>
                            <a:off x="3960749" y="24638"/>
                            <a:ext cx="1344549" cy="1141730"/>
                          </a:xfrm>
                          <a:custGeom>
                            <a:avLst/>
                            <a:gdLst/>
                            <a:ahLst/>
                            <a:cxnLst/>
                            <a:rect l="0" t="0" r="0" b="0"/>
                            <a:pathLst>
                              <a:path w="1344549" h="1141730">
                                <a:moveTo>
                                  <a:pt x="0" y="0"/>
                                </a:moveTo>
                                <a:lnTo>
                                  <a:pt x="1344549" y="0"/>
                                </a:lnTo>
                                <a:lnTo>
                                  <a:pt x="1344549" y="1141730"/>
                                </a:lnTo>
                                <a:lnTo>
                                  <a:pt x="0" y="1141730"/>
                                </a:lnTo>
                                <a:lnTo>
                                  <a:pt x="0" y="1116330"/>
                                </a:lnTo>
                                <a:lnTo>
                                  <a:pt x="1319149" y="1116330"/>
                                </a:lnTo>
                                <a:lnTo>
                                  <a:pt x="1319149" y="25400"/>
                                </a:lnTo>
                                <a:lnTo>
                                  <a:pt x="0" y="25400"/>
                                </a:lnTo>
                                <a:lnTo>
                                  <a:pt x="0" y="0"/>
                                </a:lnTo>
                                <a:close/>
                              </a:path>
                            </a:pathLst>
                          </a:custGeom>
                          <a:ln w="0" cap="flat">
                            <a:miter lim="127000"/>
                          </a:ln>
                        </wps:spPr>
                        <wps:style>
                          <a:lnRef idx="0">
                            <a:srgbClr val="000000">
                              <a:alpha val="0"/>
                            </a:srgbClr>
                          </a:lnRef>
                          <a:fillRef idx="1">
                            <a:srgbClr val="C55A11"/>
                          </a:fillRef>
                          <a:effectRef idx="0">
                            <a:scrgbClr r="0" g="0" b="0"/>
                          </a:effectRef>
                          <a:fontRef idx="none"/>
                        </wps:style>
                        <wps:bodyPr/>
                      </wps:wsp>
                      <wps:wsp>
                        <wps:cNvPr id="14987" name="Shape 14987"/>
                        <wps:cNvSpPr/>
                        <wps:spPr>
                          <a:xfrm>
                            <a:off x="3960749" y="0"/>
                            <a:ext cx="1369949" cy="1191768"/>
                          </a:xfrm>
                          <a:custGeom>
                            <a:avLst/>
                            <a:gdLst/>
                            <a:ahLst/>
                            <a:cxnLst/>
                            <a:rect l="0" t="0" r="0" b="0"/>
                            <a:pathLst>
                              <a:path w="1369949" h="1191768">
                                <a:moveTo>
                                  <a:pt x="0" y="0"/>
                                </a:moveTo>
                                <a:lnTo>
                                  <a:pt x="1369949" y="0"/>
                                </a:lnTo>
                                <a:lnTo>
                                  <a:pt x="1369949" y="1191768"/>
                                </a:lnTo>
                                <a:lnTo>
                                  <a:pt x="0" y="1191768"/>
                                </a:lnTo>
                                <a:lnTo>
                                  <a:pt x="0" y="1179068"/>
                                </a:lnTo>
                                <a:lnTo>
                                  <a:pt x="1357249" y="1179068"/>
                                </a:lnTo>
                                <a:lnTo>
                                  <a:pt x="1357249" y="11938"/>
                                </a:lnTo>
                                <a:lnTo>
                                  <a:pt x="0" y="11938"/>
                                </a:lnTo>
                                <a:lnTo>
                                  <a:pt x="0" y="0"/>
                                </a:lnTo>
                                <a:close/>
                              </a:path>
                            </a:pathLst>
                          </a:custGeom>
                          <a:ln w="0" cap="flat">
                            <a:miter lim="127000"/>
                          </a:ln>
                        </wps:spPr>
                        <wps:style>
                          <a:lnRef idx="0">
                            <a:srgbClr val="000000">
                              <a:alpha val="0"/>
                            </a:srgbClr>
                          </a:lnRef>
                          <a:fillRef idx="1">
                            <a:srgbClr val="C55A11"/>
                          </a:fillRef>
                          <a:effectRef idx="0">
                            <a:scrgbClr r="0" g="0" b="0"/>
                          </a:effectRef>
                          <a:fontRef idx="none"/>
                        </wps:style>
                        <wps:bodyPr/>
                      </wps:wsp>
                    </wpg:wgp>
                  </a:graphicData>
                </a:graphic>
              </wp:inline>
            </w:drawing>
          </mc:Choice>
          <mc:Fallback xmlns:a="http://schemas.openxmlformats.org/drawingml/2006/main">
            <w:pict>
              <v:group id="Group 268611" style="width:423.223pt;height:98.2905pt;mso-position-horizontal-relative:char;mso-position-vertical-relative:line" coordsize="53749,12482">
                <v:rect id="Rectangle 14900" style="position:absolute;width:535;height:2415;left:53346;top:10666;" filled="f" stroked="f">
                  <v:textbox inset="0,0,0,0">
                    <w:txbxContent>
                      <w:p>
                        <w:pPr>
                          <w:spacing w:before="0" w:after="160" w:line="259" w:lineRule="auto"/>
                        </w:pPr>
                        <w:r>
                          <w:rPr>
                            <w:rFonts w:cs="Calibri" w:hAnsi="Calibri" w:eastAsia="Calibri" w:ascii="Calibri"/>
                            <w:b w:val="1"/>
                            <w:i w:val="1"/>
                            <w:sz w:val="28"/>
                          </w:rPr>
                          <w:t xml:space="preserve"> </w:t>
                        </w:r>
                      </w:p>
                    </w:txbxContent>
                  </v:textbox>
                </v:rect>
                <v:shape id="Shape 314173" style="position:absolute;width:24427;height:10306;left:762;top:944;" coordsize="2442718,1030605" path="m0,0l2442718,0l2442718,1030605l0,1030605l0,0">
                  <v:stroke weight="0pt" endcap="flat" joinstyle="miter" miterlimit="10" on="false" color="#000000" opacity="0"/>
                  <v:fill on="true" color="#ff9900"/>
                </v:shape>
                <v:shape id="Picture 14972" style="position:absolute;width:24427;height:10306;left:762;top:944;" filled="f">
                  <v:imagedata r:id="rId600"/>
                </v:shape>
                <v:shape id="Shape 14973" style="position:absolute;width:12340;height:10560;left:635;top:817;" coordsize="1234059,1056005" path="m0,0l1234059,0l1234059,12700l12700,12700l12700,1043305l1234059,1043305l1234059,1056005l0,1056005l0,0x">
                  <v:stroke weight="0pt" endcap="flat" joinstyle="miter" miterlimit="10" on="false" color="#000000" opacity="0"/>
                  <v:fill on="true" color="#c55a11"/>
                </v:shape>
                <v:shape id="Shape 14974" style="position:absolute;width:12721;height:11322;left:254;top:436;" coordsize="1272159,1132205" path="m0,0l1272159,0l1272159,25400l25400,25400l25400,1106805l1272159,1106805l1272159,1132205l0,1132205l0,0x">
                  <v:stroke weight="0pt" endcap="flat" joinstyle="miter" miterlimit="10" on="false" color="#000000" opacity="0"/>
                  <v:fill on="true" color="#c55a11"/>
                </v:shape>
                <v:shape id="Shape 14975" style="position:absolute;width:12975;height:11830;left:0;top:182;" coordsize="1297559,1183005" path="m0,0l1297559,0l1297559,12700l12700,12700l12700,1170305l1297559,1170305l1297559,1183005l0,1183005l0,0x">
                  <v:stroke weight="0pt" endcap="flat" joinstyle="miter" miterlimit="10" on="false" color="#000000" opacity="0"/>
                  <v:fill on="true" color="#c55a11"/>
                </v:shape>
                <v:shape id="Shape 14976" style="position:absolute;width:12340;height:10560;left:12975;top:817;" coordsize="1234059,1056005" path="m0,0l1234059,0l1234059,1056005l0,1056005l0,1043305l1221359,1043305l1221359,12700l0,12700l0,0x">
                  <v:stroke weight="0pt" endcap="flat" joinstyle="miter" miterlimit="10" on="false" color="#000000" opacity="0"/>
                  <v:fill on="true" color="#c55a11"/>
                </v:shape>
                <v:shape id="Shape 14977" style="position:absolute;width:12721;height:11322;left:12975;top:436;" coordsize="1272159,1132205" path="m0,0l1272159,0l1272159,1132205l0,1132205l0,1106805l1246759,1106805l1246759,25400l0,25400l0,0x">
                  <v:stroke weight="0pt" endcap="flat" joinstyle="miter" miterlimit="10" on="false" color="#000000" opacity="0"/>
                  <v:fill on="true" color="#c55a11"/>
                </v:shape>
                <v:shape id="Shape 14978" style="position:absolute;width:12975;height:11830;left:12975;top:182;" coordsize="1297559,1183005" path="m0,0l1297559,0l1297559,1183005l0,1183005l0,1170305l1284859,1170305l1284859,12700l0,12700l0,0x">
                  <v:stroke weight="0pt" endcap="flat" joinstyle="miter" miterlimit="10" on="false" color="#000000" opacity="0"/>
                  <v:fill on="true" color="#c55a11"/>
                </v:shape>
                <v:shape id="Shape 314174" style="position:absolute;width:25874;height:10401;left:26670;top:754;" coordsize="2587498,1040130" path="m0,0l2587498,0l2587498,1040130l0,1040130l0,0">
                  <v:stroke weight="0pt" endcap="flat" joinstyle="miter" miterlimit="10" on="false" color="#000000" opacity="0"/>
                  <v:fill on="true" color="#ff9900"/>
                </v:shape>
                <v:shape id="Picture 14981" style="position:absolute;width:25874;height:10401;left:26670;top:754;" filled="f">
                  <v:imagedata r:id="rId601"/>
                </v:shape>
                <v:shape id="Shape 14982" style="position:absolute;width:13064;height:10655;left:26543;top:627;" coordsize="1306449,1065530" path="m0,0l1306449,0l1306449,12700l12700,12700l12700,1052830l1306449,1052830l1306449,1065530l0,1065530l0,0x">
                  <v:stroke weight="0pt" endcap="flat" joinstyle="miter" miterlimit="10" on="false" color="#000000" opacity="0"/>
                  <v:fill on="true" color="#c55a11"/>
                </v:shape>
                <v:shape id="Shape 14983" style="position:absolute;width:13445;height:11417;left:26162;top:246;" coordsize="1344549,1141730" path="m0,0l1344549,0l1344549,25400l25400,25400l25400,1116330l1344549,1116330l1344549,1141730l0,1141730l0,0x">
                  <v:stroke weight="0pt" endcap="flat" joinstyle="miter" miterlimit="10" on="false" color="#000000" opacity="0"/>
                  <v:fill on="true" color="#c55a11"/>
                </v:shape>
                <v:shape id="Shape 14984" style="position:absolute;width:13699;height:11917;left:25908;top:0;" coordsize="1369949,1191768" path="m0,0l1369949,0l1369949,11938l12700,11938l12700,1179068l1369949,1179068l1369949,1191768l0,1191768l0,0x">
                  <v:stroke weight="0pt" endcap="flat" joinstyle="miter" miterlimit="10" on="false" color="#000000" opacity="0"/>
                  <v:fill on="true" color="#c55a11"/>
                </v:shape>
                <v:shape id="Shape 14985" style="position:absolute;width:13064;height:10655;left:39607;top:627;" coordsize="1306449,1065530" path="m0,0l1306449,0l1306449,1065530l0,1065530l0,1052830l1293749,1052830l1293749,12700l0,12700l0,0x">
                  <v:stroke weight="0pt" endcap="flat" joinstyle="miter" miterlimit="10" on="false" color="#000000" opacity="0"/>
                  <v:fill on="true" color="#c55a11"/>
                </v:shape>
                <v:shape id="Shape 14986" style="position:absolute;width:13445;height:11417;left:39607;top:246;" coordsize="1344549,1141730" path="m0,0l1344549,0l1344549,1141730l0,1141730l0,1116330l1319149,1116330l1319149,25400l0,25400l0,0x">
                  <v:stroke weight="0pt" endcap="flat" joinstyle="miter" miterlimit="10" on="false" color="#000000" opacity="0"/>
                  <v:fill on="true" color="#c55a11"/>
                </v:shape>
                <v:shape id="Shape 14987" style="position:absolute;width:13699;height:11917;left:39607;top:0;" coordsize="1369949,1191768" path="m0,0l1369949,0l1369949,1191768l0,1191768l0,1179068l1357249,1179068l1357249,11938l0,11938l0,0x">
                  <v:stroke weight="0pt" endcap="flat" joinstyle="miter" miterlimit="10" on="false" color="#000000" opacity="0"/>
                  <v:fill on="true" color="#c55a11"/>
                </v:shape>
              </v:group>
            </w:pict>
          </mc:Fallback>
        </mc:AlternateContent>
      </w:r>
    </w:p>
    <w:p w14:paraId="5C795D37" w14:textId="77777777" w:rsidR="00A97412" w:rsidRDefault="00000000">
      <w:pPr>
        <w:numPr>
          <w:ilvl w:val="0"/>
          <w:numId w:val="49"/>
        </w:numPr>
        <w:spacing w:after="8" w:line="266" w:lineRule="auto"/>
        <w:ind w:right="44" w:hanging="360"/>
      </w:pPr>
      <w:r>
        <w:t xml:space="preserve">Fuente de Alimentación </w:t>
      </w:r>
      <w:proofErr w:type="spellStart"/>
      <w:r>
        <w:t>Ininterrumpible</w:t>
      </w:r>
      <w:proofErr w:type="spellEnd"/>
      <w:r>
        <w:t xml:space="preserve"> de corriente alterna. </w:t>
      </w:r>
    </w:p>
    <w:p w14:paraId="36F9F99F" w14:textId="77777777" w:rsidR="00A97412" w:rsidRDefault="00000000">
      <w:pPr>
        <w:numPr>
          <w:ilvl w:val="0"/>
          <w:numId w:val="49"/>
        </w:numPr>
        <w:spacing w:after="24" w:line="266" w:lineRule="auto"/>
        <w:ind w:right="44" w:hanging="360"/>
      </w:pPr>
      <w:r>
        <w:t xml:space="preserve">Unidad Automática a Base de Baterías y un inversor de corriente que se activa ante contingencias </w:t>
      </w:r>
      <w:proofErr w:type="gramStart"/>
      <w:r>
        <w:t>como :</w:t>
      </w:r>
      <w:proofErr w:type="gramEnd"/>
      <w:r>
        <w:t xml:space="preserve"> </w:t>
      </w:r>
    </w:p>
    <w:p w14:paraId="2EEA1F28" w14:textId="77777777" w:rsidR="00A97412" w:rsidRDefault="00000000">
      <w:pPr>
        <w:spacing w:after="34" w:line="266" w:lineRule="auto"/>
        <w:ind w:left="2070" w:right="4952" w:hanging="8"/>
      </w:pPr>
      <w:r>
        <w:rPr>
          <w:rFonts w:ascii="Courier New" w:eastAsia="Courier New" w:hAnsi="Courier New" w:cs="Courier New"/>
        </w:rPr>
        <w:t>o</w:t>
      </w:r>
      <w:r>
        <w:rPr>
          <w:rFonts w:ascii="Arial" w:eastAsia="Arial" w:hAnsi="Arial" w:cs="Arial"/>
        </w:rPr>
        <w:t xml:space="preserve"> </w:t>
      </w:r>
      <w:r>
        <w:t xml:space="preserve">Corte de suministro eléctrico </w:t>
      </w:r>
      <w:r>
        <w:rPr>
          <w:rFonts w:ascii="Courier New" w:eastAsia="Courier New" w:hAnsi="Courier New" w:cs="Courier New"/>
        </w:rPr>
        <w:t>o</w:t>
      </w:r>
      <w:r>
        <w:rPr>
          <w:rFonts w:ascii="Arial" w:eastAsia="Arial" w:hAnsi="Arial" w:cs="Arial"/>
        </w:rPr>
        <w:t xml:space="preserve"> </w:t>
      </w:r>
      <w:r>
        <w:t xml:space="preserve">Bajo nivel de tensión (Inaceptable) </w:t>
      </w:r>
    </w:p>
    <w:p w14:paraId="66BA0590" w14:textId="77777777" w:rsidR="00A97412" w:rsidRDefault="00000000">
      <w:pPr>
        <w:numPr>
          <w:ilvl w:val="0"/>
          <w:numId w:val="49"/>
        </w:numPr>
        <w:spacing w:after="8" w:line="266" w:lineRule="auto"/>
        <w:ind w:right="44" w:hanging="360"/>
      </w:pPr>
      <w:r>
        <w:t xml:space="preserve">Puede tener autonomía para unos minutos u horas </w:t>
      </w:r>
      <w:proofErr w:type="gramStart"/>
      <w:r>
        <w:t>de acuerdo al</w:t>
      </w:r>
      <w:proofErr w:type="gramEnd"/>
      <w:r>
        <w:t xml:space="preserve"> tipo. </w:t>
      </w:r>
    </w:p>
    <w:p w14:paraId="097462D2" w14:textId="77777777" w:rsidR="00A97412" w:rsidRDefault="00000000">
      <w:pPr>
        <w:numPr>
          <w:ilvl w:val="0"/>
          <w:numId w:val="49"/>
        </w:numPr>
        <w:spacing w:after="35" w:line="266" w:lineRule="auto"/>
        <w:ind w:right="44" w:hanging="360"/>
      </w:pPr>
      <w:r>
        <w:t xml:space="preserve">El inversor de corriente se activa y cambia la alimentación de corriente alterna por la de las </w:t>
      </w:r>
      <w:proofErr w:type="gramStart"/>
      <w:r>
        <w:t>baterías .</w:t>
      </w:r>
      <w:proofErr w:type="gramEnd"/>
      <w:r>
        <w:t xml:space="preserve"> </w:t>
      </w:r>
    </w:p>
    <w:p w14:paraId="50FFCF48" w14:textId="77777777" w:rsidR="00A97412" w:rsidRDefault="00000000">
      <w:pPr>
        <w:numPr>
          <w:ilvl w:val="0"/>
          <w:numId w:val="49"/>
        </w:numPr>
        <w:spacing w:after="8" w:line="266" w:lineRule="auto"/>
        <w:ind w:right="44" w:hanging="360"/>
      </w:pPr>
      <w:r>
        <w:t xml:space="preserve">Posee regulador de voltaje para la alimentación de sus equipos. </w:t>
      </w:r>
    </w:p>
    <w:p w14:paraId="00BFD174" w14:textId="77777777" w:rsidR="00A97412" w:rsidRDefault="00000000">
      <w:pPr>
        <w:numPr>
          <w:ilvl w:val="0"/>
          <w:numId w:val="49"/>
        </w:numPr>
        <w:spacing w:after="298" w:line="266" w:lineRule="auto"/>
        <w:ind w:right="44" w:hanging="360"/>
      </w:pPr>
      <w:r>
        <w:t xml:space="preserve">Posee protectores de sobrecargas y picos de tensión. </w:t>
      </w:r>
    </w:p>
    <w:p w14:paraId="59D30FE1" w14:textId="77777777" w:rsidR="00A97412" w:rsidRDefault="00000000">
      <w:pPr>
        <w:spacing w:after="0"/>
        <w:ind w:left="992" w:hanging="10"/>
      </w:pPr>
      <w:r>
        <w:rPr>
          <w:color w:val="2F5496"/>
          <w:sz w:val="32"/>
        </w:rPr>
        <w:t xml:space="preserve">Aspectos </w:t>
      </w:r>
      <w:proofErr w:type="gramStart"/>
      <w:r>
        <w:rPr>
          <w:color w:val="2F5496"/>
          <w:sz w:val="32"/>
        </w:rPr>
        <w:t>a</w:t>
      </w:r>
      <w:proofErr w:type="gramEnd"/>
      <w:r>
        <w:rPr>
          <w:color w:val="2F5496"/>
          <w:sz w:val="32"/>
        </w:rPr>
        <w:t xml:space="preserve"> tener en cuenta en la elección de la UPS. </w:t>
      </w:r>
    </w:p>
    <w:p w14:paraId="1115022F" w14:textId="77777777" w:rsidR="00A97412" w:rsidRDefault="00000000">
      <w:pPr>
        <w:numPr>
          <w:ilvl w:val="0"/>
          <w:numId w:val="49"/>
        </w:numPr>
        <w:spacing w:after="8" w:line="266" w:lineRule="auto"/>
        <w:ind w:right="44" w:hanging="360"/>
      </w:pPr>
      <w:r>
        <w:t xml:space="preserve">Cuantos equipos va a tener conectados y su tipo. </w:t>
      </w:r>
    </w:p>
    <w:p w14:paraId="6E01830A" w14:textId="77777777" w:rsidR="00A97412" w:rsidRDefault="00000000">
      <w:pPr>
        <w:numPr>
          <w:ilvl w:val="0"/>
          <w:numId w:val="49"/>
        </w:numPr>
        <w:spacing w:after="11" w:line="266" w:lineRule="auto"/>
        <w:ind w:right="44" w:hanging="360"/>
      </w:pPr>
      <w:proofErr w:type="gramStart"/>
      <w:r>
        <w:lastRenderedPageBreak/>
        <w:t>Cuantos  kilovatios</w:t>
      </w:r>
      <w:proofErr w:type="gramEnd"/>
      <w:r>
        <w:t xml:space="preserve"> consumen esos equipos. (se agrega entre un 10 / 15 % </w:t>
      </w:r>
      <w:proofErr w:type="gramStart"/>
      <w:r>
        <w:t>extra )</w:t>
      </w:r>
      <w:proofErr w:type="gramEnd"/>
      <w:r>
        <w:t xml:space="preserve">. </w:t>
      </w:r>
    </w:p>
    <w:p w14:paraId="4B0CF8CA" w14:textId="77777777" w:rsidR="00A97412" w:rsidRDefault="00000000">
      <w:pPr>
        <w:numPr>
          <w:ilvl w:val="0"/>
          <w:numId w:val="49"/>
        </w:numPr>
        <w:spacing w:after="296" w:line="266" w:lineRule="auto"/>
        <w:ind w:right="44" w:hanging="360"/>
      </w:pPr>
      <w:r>
        <w:t xml:space="preserve">Que tiempo de autonomía necesita y con que objeto. </w:t>
      </w:r>
    </w:p>
    <w:p w14:paraId="4BB1356C" w14:textId="77777777" w:rsidR="00A97412" w:rsidRDefault="00000000">
      <w:pPr>
        <w:spacing w:after="0"/>
        <w:ind w:left="992" w:hanging="10"/>
      </w:pPr>
      <w:r>
        <w:rPr>
          <w:color w:val="2F5496"/>
          <w:sz w:val="32"/>
        </w:rPr>
        <w:t xml:space="preserve">Tipos de UPS. </w:t>
      </w:r>
    </w:p>
    <w:p w14:paraId="685B5A7B" w14:textId="77777777" w:rsidR="00A97412" w:rsidRDefault="00000000">
      <w:pPr>
        <w:numPr>
          <w:ilvl w:val="0"/>
          <w:numId w:val="49"/>
        </w:numPr>
        <w:spacing w:after="11" w:line="266" w:lineRule="auto"/>
        <w:ind w:right="44" w:hanging="360"/>
      </w:pPr>
      <w:proofErr w:type="gramStart"/>
      <w:r>
        <w:t>UPS  OFFLINE</w:t>
      </w:r>
      <w:proofErr w:type="gramEnd"/>
      <w:r>
        <w:t xml:space="preserve">/STAND-BY </w:t>
      </w:r>
    </w:p>
    <w:p w14:paraId="13AB1041" w14:textId="77777777" w:rsidR="00A97412" w:rsidRDefault="00000000">
      <w:pPr>
        <w:numPr>
          <w:ilvl w:val="0"/>
          <w:numId w:val="49"/>
        </w:numPr>
        <w:spacing w:after="0" w:line="266" w:lineRule="auto"/>
        <w:ind w:right="44" w:hanging="360"/>
      </w:pPr>
      <w:r>
        <w:t xml:space="preserve">UPS de línea interactiva &lt;10 </w:t>
      </w:r>
      <w:proofErr w:type="spellStart"/>
      <w:r>
        <w:t>Kva</w:t>
      </w:r>
      <w:proofErr w:type="spellEnd"/>
      <w:r>
        <w:t xml:space="preserve"> </w:t>
      </w:r>
    </w:p>
    <w:p w14:paraId="249B52D9" w14:textId="77777777" w:rsidR="00A97412" w:rsidRDefault="00000000">
      <w:pPr>
        <w:spacing w:after="0"/>
        <w:ind w:left="1041"/>
      </w:pPr>
      <w:r>
        <w:rPr>
          <w:noProof/>
        </w:rPr>
        <mc:AlternateContent>
          <mc:Choice Requires="wpg">
            <w:drawing>
              <wp:inline distT="0" distB="0" distL="0" distR="0" wp14:anchorId="0A319616" wp14:editId="2B57778D">
                <wp:extent cx="5365814" cy="1877899"/>
                <wp:effectExtent l="0" t="0" r="0" b="0"/>
                <wp:docPr id="268612" name="Group 268612"/>
                <wp:cNvGraphicFramePr/>
                <a:graphic xmlns:a="http://schemas.openxmlformats.org/drawingml/2006/main">
                  <a:graphicData uri="http://schemas.microsoft.com/office/word/2010/wordprocessingGroup">
                    <wpg:wgp>
                      <wpg:cNvGrpSpPr/>
                      <wpg:grpSpPr>
                        <a:xfrm>
                          <a:off x="0" y="0"/>
                          <a:ext cx="5365814" cy="1877899"/>
                          <a:chOff x="0" y="0"/>
                          <a:chExt cx="5365814" cy="1877899"/>
                        </a:xfrm>
                      </wpg:grpSpPr>
                      <wps:wsp>
                        <wps:cNvPr id="14963" name="Rectangle 14963"/>
                        <wps:cNvSpPr/>
                        <wps:spPr>
                          <a:xfrm>
                            <a:off x="419735" y="29674"/>
                            <a:ext cx="85779" cy="170269"/>
                          </a:xfrm>
                          <a:prstGeom prst="rect">
                            <a:avLst/>
                          </a:prstGeom>
                          <a:ln>
                            <a:noFill/>
                          </a:ln>
                        </wps:spPr>
                        <wps:txbx>
                          <w:txbxContent>
                            <w:p w14:paraId="04F0981E" w14:textId="77777777" w:rsidR="00A97412" w:rsidRDefault="00000000">
                              <w:r>
                                <w:rPr>
                                  <w:rFonts w:ascii="Segoe UI Symbol" w:eastAsia="Segoe UI Symbol" w:hAnsi="Segoe UI Symbol" w:cs="Segoe UI Symbol"/>
                                </w:rPr>
                                <w:t>•</w:t>
                              </w:r>
                            </w:p>
                          </w:txbxContent>
                        </wps:txbx>
                        <wps:bodyPr horzOverflow="overflow" vert="horz" lIns="0" tIns="0" rIns="0" bIns="0" rtlCol="0">
                          <a:noAutofit/>
                        </wps:bodyPr>
                      </wps:wsp>
                      <wps:wsp>
                        <wps:cNvPr id="14964" name="Rectangle 14964"/>
                        <wps:cNvSpPr/>
                        <wps:spPr>
                          <a:xfrm>
                            <a:off x="483743" y="0"/>
                            <a:ext cx="51809" cy="207921"/>
                          </a:xfrm>
                          <a:prstGeom prst="rect">
                            <a:avLst/>
                          </a:prstGeom>
                          <a:ln>
                            <a:noFill/>
                          </a:ln>
                        </wps:spPr>
                        <wps:txbx>
                          <w:txbxContent>
                            <w:p w14:paraId="673912CB" w14:textId="77777777" w:rsidR="00A97412" w:rsidRDefault="00000000">
                              <w:r>
                                <w:rPr>
                                  <w:rFonts w:ascii="Arial" w:eastAsia="Arial" w:hAnsi="Arial" w:cs="Arial"/>
                                </w:rPr>
                                <w:t xml:space="preserve"> </w:t>
                              </w:r>
                            </w:p>
                          </w:txbxContent>
                        </wps:txbx>
                        <wps:bodyPr horzOverflow="overflow" vert="horz" lIns="0" tIns="0" rIns="0" bIns="0" rtlCol="0">
                          <a:noAutofit/>
                        </wps:bodyPr>
                      </wps:wsp>
                      <wps:wsp>
                        <wps:cNvPr id="14965" name="Rectangle 14965"/>
                        <wps:cNvSpPr/>
                        <wps:spPr>
                          <a:xfrm>
                            <a:off x="648335" y="21732"/>
                            <a:ext cx="302279" cy="189937"/>
                          </a:xfrm>
                          <a:prstGeom prst="rect">
                            <a:avLst/>
                          </a:prstGeom>
                          <a:ln>
                            <a:noFill/>
                          </a:ln>
                        </wps:spPr>
                        <wps:txbx>
                          <w:txbxContent>
                            <w:p w14:paraId="0737655C" w14:textId="77777777" w:rsidR="00A97412" w:rsidRDefault="00000000">
                              <w:r>
                                <w:t>UPS</w:t>
                              </w:r>
                            </w:p>
                          </w:txbxContent>
                        </wps:txbx>
                        <wps:bodyPr horzOverflow="overflow" vert="horz" lIns="0" tIns="0" rIns="0" bIns="0" rtlCol="0">
                          <a:noAutofit/>
                        </wps:bodyPr>
                      </wps:wsp>
                      <wps:wsp>
                        <wps:cNvPr id="14966" name="Rectangle 14966"/>
                        <wps:cNvSpPr/>
                        <wps:spPr>
                          <a:xfrm>
                            <a:off x="875411" y="21732"/>
                            <a:ext cx="42144" cy="189937"/>
                          </a:xfrm>
                          <a:prstGeom prst="rect">
                            <a:avLst/>
                          </a:prstGeom>
                          <a:ln>
                            <a:noFill/>
                          </a:ln>
                        </wps:spPr>
                        <wps:txbx>
                          <w:txbxContent>
                            <w:p w14:paraId="4D1A842A" w14:textId="77777777" w:rsidR="00A97412" w:rsidRDefault="00000000">
                              <w:r>
                                <w:t xml:space="preserve"> </w:t>
                              </w:r>
                            </w:p>
                          </w:txbxContent>
                        </wps:txbx>
                        <wps:bodyPr horzOverflow="overflow" vert="horz" lIns="0" tIns="0" rIns="0" bIns="0" rtlCol="0">
                          <a:noAutofit/>
                        </wps:bodyPr>
                      </wps:wsp>
                      <wps:wsp>
                        <wps:cNvPr id="14967" name="Rectangle 14967"/>
                        <wps:cNvSpPr/>
                        <wps:spPr>
                          <a:xfrm>
                            <a:off x="905891" y="21732"/>
                            <a:ext cx="2719203" cy="189937"/>
                          </a:xfrm>
                          <a:prstGeom prst="rect">
                            <a:avLst/>
                          </a:prstGeom>
                          <a:ln>
                            <a:noFill/>
                          </a:ln>
                        </wps:spPr>
                        <wps:txbx>
                          <w:txbxContent>
                            <w:p w14:paraId="653DFDEB" w14:textId="77777777" w:rsidR="00A97412" w:rsidRDefault="00000000">
                              <w:proofErr w:type="spellStart"/>
                              <w:r>
                                <w:t>on</w:t>
                              </w:r>
                              <w:proofErr w:type="spellEnd"/>
                              <w:r>
                                <w:t xml:space="preserve"> line de doble conversión &gt;10 </w:t>
                              </w:r>
                              <w:proofErr w:type="spellStart"/>
                              <w:r>
                                <w:t>Kva</w:t>
                              </w:r>
                              <w:proofErr w:type="spellEnd"/>
                            </w:p>
                          </w:txbxContent>
                        </wps:txbx>
                        <wps:bodyPr horzOverflow="overflow" vert="horz" lIns="0" tIns="0" rIns="0" bIns="0" rtlCol="0">
                          <a:noAutofit/>
                        </wps:bodyPr>
                      </wps:wsp>
                      <wps:wsp>
                        <wps:cNvPr id="14968" name="Rectangle 14968"/>
                        <wps:cNvSpPr/>
                        <wps:spPr>
                          <a:xfrm>
                            <a:off x="2950210" y="21732"/>
                            <a:ext cx="42143" cy="189937"/>
                          </a:xfrm>
                          <a:prstGeom prst="rect">
                            <a:avLst/>
                          </a:prstGeom>
                          <a:ln>
                            <a:noFill/>
                          </a:ln>
                        </wps:spPr>
                        <wps:txbx>
                          <w:txbxContent>
                            <w:p w14:paraId="27B5BF8B" w14:textId="77777777" w:rsidR="00A97412" w:rsidRDefault="00000000">
                              <w:r>
                                <w:t xml:space="preserve"> </w:t>
                              </w:r>
                            </w:p>
                          </w:txbxContent>
                        </wps:txbx>
                        <wps:bodyPr horzOverflow="overflow" vert="horz" lIns="0" tIns="0" rIns="0" bIns="0" rtlCol="0">
                          <a:noAutofit/>
                        </wps:bodyPr>
                      </wps:wsp>
                      <wps:wsp>
                        <wps:cNvPr id="14969" name="Rectangle 14969"/>
                        <wps:cNvSpPr/>
                        <wps:spPr>
                          <a:xfrm>
                            <a:off x="5334127" y="1735089"/>
                            <a:ext cx="42143" cy="189937"/>
                          </a:xfrm>
                          <a:prstGeom prst="rect">
                            <a:avLst/>
                          </a:prstGeom>
                          <a:ln>
                            <a:noFill/>
                          </a:ln>
                        </wps:spPr>
                        <wps:txbx>
                          <w:txbxContent>
                            <w:p w14:paraId="4F310C55" w14:textId="77777777" w:rsidR="00A97412" w:rsidRDefault="00000000">
                              <w:r>
                                <w:t xml:space="preserve"> </w:t>
                              </w:r>
                            </w:p>
                          </w:txbxContent>
                        </wps:txbx>
                        <wps:bodyPr horzOverflow="overflow" vert="horz" lIns="0" tIns="0" rIns="0" bIns="0" rtlCol="0">
                          <a:noAutofit/>
                        </wps:bodyPr>
                      </wps:wsp>
                      <wps:wsp>
                        <wps:cNvPr id="314175" name="Shape 314175"/>
                        <wps:cNvSpPr/>
                        <wps:spPr>
                          <a:xfrm>
                            <a:off x="38100" y="352821"/>
                            <a:ext cx="2412365" cy="1401445"/>
                          </a:xfrm>
                          <a:custGeom>
                            <a:avLst/>
                            <a:gdLst/>
                            <a:ahLst/>
                            <a:cxnLst/>
                            <a:rect l="0" t="0" r="0" b="0"/>
                            <a:pathLst>
                              <a:path w="2412365" h="1401445">
                                <a:moveTo>
                                  <a:pt x="0" y="0"/>
                                </a:moveTo>
                                <a:lnTo>
                                  <a:pt x="2412365" y="0"/>
                                </a:lnTo>
                                <a:lnTo>
                                  <a:pt x="2412365" y="1401445"/>
                                </a:lnTo>
                                <a:lnTo>
                                  <a:pt x="0" y="1401445"/>
                                </a:lnTo>
                                <a:lnTo>
                                  <a:pt x="0" y="0"/>
                                </a:lnTo>
                              </a:path>
                            </a:pathLst>
                          </a:custGeom>
                          <a:ln w="0" cap="flat">
                            <a:miter lim="127000"/>
                          </a:ln>
                        </wps:spPr>
                        <wps:style>
                          <a:lnRef idx="0">
                            <a:srgbClr val="000000">
                              <a:alpha val="0"/>
                            </a:srgbClr>
                          </a:lnRef>
                          <a:fillRef idx="1">
                            <a:srgbClr val="FF9900"/>
                          </a:fillRef>
                          <a:effectRef idx="0">
                            <a:scrgbClr r="0" g="0" b="0"/>
                          </a:effectRef>
                          <a:fontRef idx="none"/>
                        </wps:style>
                        <wps:bodyPr/>
                      </wps:wsp>
                      <pic:pic xmlns:pic="http://schemas.openxmlformats.org/drawingml/2006/picture">
                        <pic:nvPicPr>
                          <pic:cNvPr id="14990" name="Picture 14990"/>
                          <pic:cNvPicPr/>
                        </pic:nvPicPr>
                        <pic:blipFill>
                          <a:blip r:embed="rId602"/>
                          <a:stretch>
                            <a:fillRect/>
                          </a:stretch>
                        </pic:blipFill>
                        <pic:spPr>
                          <a:xfrm>
                            <a:off x="38100" y="352821"/>
                            <a:ext cx="2412365" cy="1401445"/>
                          </a:xfrm>
                          <a:prstGeom prst="rect">
                            <a:avLst/>
                          </a:prstGeom>
                        </pic:spPr>
                      </pic:pic>
                      <wps:wsp>
                        <wps:cNvPr id="14991" name="Shape 14991"/>
                        <wps:cNvSpPr/>
                        <wps:spPr>
                          <a:xfrm>
                            <a:off x="0" y="314721"/>
                            <a:ext cx="2488565" cy="1477645"/>
                          </a:xfrm>
                          <a:custGeom>
                            <a:avLst/>
                            <a:gdLst/>
                            <a:ahLst/>
                            <a:cxnLst/>
                            <a:rect l="0" t="0" r="0" b="0"/>
                            <a:pathLst>
                              <a:path w="2488565" h="1477645">
                                <a:moveTo>
                                  <a:pt x="0" y="1477645"/>
                                </a:moveTo>
                                <a:lnTo>
                                  <a:pt x="2488565" y="1477645"/>
                                </a:lnTo>
                                <a:lnTo>
                                  <a:pt x="2488565" y="0"/>
                                </a:lnTo>
                                <a:lnTo>
                                  <a:pt x="0" y="0"/>
                                </a:lnTo>
                                <a:close/>
                              </a:path>
                            </a:pathLst>
                          </a:custGeom>
                          <a:ln w="76200" cap="flat">
                            <a:miter lim="127000"/>
                          </a:ln>
                        </wps:spPr>
                        <wps:style>
                          <a:lnRef idx="1">
                            <a:srgbClr val="C55A11"/>
                          </a:lnRef>
                          <a:fillRef idx="0">
                            <a:srgbClr val="000000">
                              <a:alpha val="0"/>
                            </a:srgbClr>
                          </a:fillRef>
                          <a:effectRef idx="0">
                            <a:scrgbClr r="0" g="0" b="0"/>
                          </a:effectRef>
                          <a:fontRef idx="none"/>
                        </wps:style>
                        <wps:bodyPr/>
                      </wps:wsp>
                      <wps:wsp>
                        <wps:cNvPr id="314176" name="Shape 314176"/>
                        <wps:cNvSpPr/>
                        <wps:spPr>
                          <a:xfrm>
                            <a:off x="2609850" y="352821"/>
                            <a:ext cx="2655316" cy="1407795"/>
                          </a:xfrm>
                          <a:custGeom>
                            <a:avLst/>
                            <a:gdLst/>
                            <a:ahLst/>
                            <a:cxnLst/>
                            <a:rect l="0" t="0" r="0" b="0"/>
                            <a:pathLst>
                              <a:path w="2655316" h="1407795">
                                <a:moveTo>
                                  <a:pt x="0" y="0"/>
                                </a:moveTo>
                                <a:lnTo>
                                  <a:pt x="2655316" y="0"/>
                                </a:lnTo>
                                <a:lnTo>
                                  <a:pt x="2655316" y="1407795"/>
                                </a:lnTo>
                                <a:lnTo>
                                  <a:pt x="0" y="1407795"/>
                                </a:lnTo>
                                <a:lnTo>
                                  <a:pt x="0" y="0"/>
                                </a:lnTo>
                              </a:path>
                            </a:pathLst>
                          </a:custGeom>
                          <a:ln w="0" cap="flat">
                            <a:miter lim="127000"/>
                          </a:ln>
                        </wps:spPr>
                        <wps:style>
                          <a:lnRef idx="0">
                            <a:srgbClr val="000000">
                              <a:alpha val="0"/>
                            </a:srgbClr>
                          </a:lnRef>
                          <a:fillRef idx="1">
                            <a:srgbClr val="FF9900"/>
                          </a:fillRef>
                          <a:effectRef idx="0">
                            <a:scrgbClr r="0" g="0" b="0"/>
                          </a:effectRef>
                          <a:fontRef idx="none"/>
                        </wps:style>
                        <wps:bodyPr/>
                      </wps:wsp>
                      <pic:pic xmlns:pic="http://schemas.openxmlformats.org/drawingml/2006/picture">
                        <pic:nvPicPr>
                          <pic:cNvPr id="14994" name="Picture 14994"/>
                          <pic:cNvPicPr/>
                        </pic:nvPicPr>
                        <pic:blipFill>
                          <a:blip r:embed="rId603"/>
                          <a:stretch>
                            <a:fillRect/>
                          </a:stretch>
                        </pic:blipFill>
                        <pic:spPr>
                          <a:xfrm>
                            <a:off x="2609850" y="352821"/>
                            <a:ext cx="2655316" cy="1407795"/>
                          </a:xfrm>
                          <a:prstGeom prst="rect">
                            <a:avLst/>
                          </a:prstGeom>
                        </pic:spPr>
                      </pic:pic>
                      <wps:wsp>
                        <wps:cNvPr id="14995" name="Shape 14995"/>
                        <wps:cNvSpPr/>
                        <wps:spPr>
                          <a:xfrm>
                            <a:off x="2571750" y="314721"/>
                            <a:ext cx="2731516" cy="1483995"/>
                          </a:xfrm>
                          <a:custGeom>
                            <a:avLst/>
                            <a:gdLst/>
                            <a:ahLst/>
                            <a:cxnLst/>
                            <a:rect l="0" t="0" r="0" b="0"/>
                            <a:pathLst>
                              <a:path w="2731516" h="1483995">
                                <a:moveTo>
                                  <a:pt x="0" y="1483995"/>
                                </a:moveTo>
                                <a:lnTo>
                                  <a:pt x="2731516" y="1483995"/>
                                </a:lnTo>
                                <a:lnTo>
                                  <a:pt x="2731516" y="0"/>
                                </a:lnTo>
                                <a:lnTo>
                                  <a:pt x="0" y="0"/>
                                </a:lnTo>
                                <a:close/>
                              </a:path>
                            </a:pathLst>
                          </a:custGeom>
                          <a:ln w="76200" cap="flat">
                            <a:miter lim="127000"/>
                          </a:ln>
                        </wps:spPr>
                        <wps:style>
                          <a:lnRef idx="1">
                            <a:srgbClr val="C55A11"/>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68612" style="width:422.505pt;height:147.866pt;mso-position-horizontal-relative:char;mso-position-vertical-relative:line" coordsize="53658,18778">
                <v:rect id="Rectangle 14963" style="position:absolute;width:857;height:1702;left:4197;top:296;" filled="f" stroked="f">
                  <v:textbox inset="0,0,0,0">
                    <w:txbxContent>
                      <w:p>
                        <w:pPr>
                          <w:spacing w:before="0" w:after="160" w:line="259" w:lineRule="auto"/>
                        </w:pPr>
                        <w:r>
                          <w:rPr>
                            <w:rFonts w:cs="Segoe UI Symbol" w:hAnsi="Segoe UI Symbol" w:eastAsia="Segoe UI Symbol" w:ascii="Segoe UI Symbol"/>
                            <w:sz w:val="22"/>
                          </w:rPr>
                          <w:t xml:space="preserve">•</w:t>
                        </w:r>
                      </w:p>
                    </w:txbxContent>
                  </v:textbox>
                </v:rect>
                <v:rect id="Rectangle 14964" style="position:absolute;width:518;height:2079;left:4837;top:0;" filled="f" stroked="f">
                  <v:textbox inset="0,0,0,0">
                    <w:txbxContent>
                      <w:p>
                        <w:pPr>
                          <w:spacing w:before="0" w:after="160" w:line="259" w:lineRule="auto"/>
                        </w:pPr>
                        <w:r>
                          <w:rPr>
                            <w:rFonts w:cs="Arial" w:hAnsi="Arial" w:eastAsia="Arial" w:ascii="Arial"/>
                            <w:sz w:val="22"/>
                          </w:rPr>
                          <w:t xml:space="preserve"> </w:t>
                        </w:r>
                      </w:p>
                    </w:txbxContent>
                  </v:textbox>
                </v:rect>
                <v:rect id="Rectangle 14965" style="position:absolute;width:3022;height:1899;left:6483;top:217;" filled="f" stroked="f">
                  <v:textbox inset="0,0,0,0">
                    <w:txbxContent>
                      <w:p>
                        <w:pPr>
                          <w:spacing w:before="0" w:after="160" w:line="259" w:lineRule="auto"/>
                        </w:pPr>
                        <w:r>
                          <w:rPr>
                            <w:rFonts w:cs="Calibri" w:hAnsi="Calibri" w:eastAsia="Calibri" w:ascii="Calibri"/>
                            <w:sz w:val="22"/>
                          </w:rPr>
                          <w:t xml:space="preserve">UPS</w:t>
                        </w:r>
                      </w:p>
                    </w:txbxContent>
                  </v:textbox>
                </v:rect>
                <v:rect id="Rectangle 14966" style="position:absolute;width:421;height:1899;left:8754;top:217;" filled="f" stroked="f">
                  <v:textbox inset="0,0,0,0">
                    <w:txbxContent>
                      <w:p>
                        <w:pPr>
                          <w:spacing w:before="0" w:after="160" w:line="259" w:lineRule="auto"/>
                        </w:pPr>
                        <w:r>
                          <w:rPr>
                            <w:rFonts w:cs="Calibri" w:hAnsi="Calibri" w:eastAsia="Calibri" w:ascii="Calibri"/>
                            <w:sz w:val="22"/>
                          </w:rPr>
                          <w:t xml:space="preserve"> </w:t>
                        </w:r>
                      </w:p>
                    </w:txbxContent>
                  </v:textbox>
                </v:rect>
                <v:rect id="Rectangle 14967" style="position:absolute;width:27192;height:1899;left:9058;top:217;" filled="f" stroked="f">
                  <v:textbox inset="0,0,0,0">
                    <w:txbxContent>
                      <w:p>
                        <w:pPr>
                          <w:spacing w:before="0" w:after="160" w:line="259" w:lineRule="auto"/>
                        </w:pPr>
                        <w:r>
                          <w:rPr>
                            <w:rFonts w:cs="Calibri" w:hAnsi="Calibri" w:eastAsia="Calibri" w:ascii="Calibri"/>
                            <w:sz w:val="22"/>
                          </w:rPr>
                          <w:t xml:space="preserve">on line de doble conversión &gt;10 Kva</w:t>
                        </w:r>
                      </w:p>
                    </w:txbxContent>
                  </v:textbox>
                </v:rect>
                <v:rect id="Rectangle 14968" style="position:absolute;width:421;height:1899;left:29502;top:217;" filled="f" stroked="f">
                  <v:textbox inset="0,0,0,0">
                    <w:txbxContent>
                      <w:p>
                        <w:pPr>
                          <w:spacing w:before="0" w:after="160" w:line="259" w:lineRule="auto"/>
                        </w:pPr>
                        <w:r>
                          <w:rPr>
                            <w:rFonts w:cs="Calibri" w:hAnsi="Calibri" w:eastAsia="Calibri" w:ascii="Calibri"/>
                            <w:sz w:val="22"/>
                          </w:rPr>
                          <w:t xml:space="preserve"> </w:t>
                        </w:r>
                      </w:p>
                    </w:txbxContent>
                  </v:textbox>
                </v:rect>
                <v:rect id="Rectangle 14969" style="position:absolute;width:421;height:1899;left:53341;top:17350;" filled="f" stroked="f">
                  <v:textbox inset="0,0,0,0">
                    <w:txbxContent>
                      <w:p>
                        <w:pPr>
                          <w:spacing w:before="0" w:after="160" w:line="259" w:lineRule="auto"/>
                        </w:pPr>
                        <w:r>
                          <w:rPr>
                            <w:rFonts w:cs="Calibri" w:hAnsi="Calibri" w:eastAsia="Calibri" w:ascii="Calibri"/>
                            <w:sz w:val="22"/>
                          </w:rPr>
                          <w:t xml:space="preserve"> </w:t>
                        </w:r>
                      </w:p>
                    </w:txbxContent>
                  </v:textbox>
                </v:rect>
                <v:shape id="Shape 314177" style="position:absolute;width:24123;height:14014;left:381;top:3528;" coordsize="2412365,1401445" path="m0,0l2412365,0l2412365,1401445l0,1401445l0,0">
                  <v:stroke weight="0pt" endcap="flat" joinstyle="miter" miterlimit="10" on="false" color="#000000" opacity="0"/>
                  <v:fill on="true" color="#ff9900"/>
                </v:shape>
                <v:shape id="Picture 14990" style="position:absolute;width:24123;height:14014;left:381;top:3528;" filled="f">
                  <v:imagedata r:id="rId604"/>
                </v:shape>
                <v:shape id="Shape 14991" style="position:absolute;width:24885;height:14776;left:0;top:3147;" coordsize="2488565,1477645" path="m0,1477645l2488565,1477645l2488565,0l0,0x">
                  <v:stroke weight="6pt" endcap="flat" joinstyle="miter" miterlimit="10" on="true" color="#c55a11"/>
                  <v:fill on="false" color="#000000" opacity="0"/>
                </v:shape>
                <v:shape id="Shape 314178" style="position:absolute;width:26553;height:14077;left:26098;top:3528;" coordsize="2655316,1407795" path="m0,0l2655316,0l2655316,1407795l0,1407795l0,0">
                  <v:stroke weight="0pt" endcap="flat" joinstyle="miter" miterlimit="10" on="false" color="#000000" opacity="0"/>
                  <v:fill on="true" color="#ff9900"/>
                </v:shape>
                <v:shape id="Picture 14994" style="position:absolute;width:26553;height:14077;left:26098;top:3528;" filled="f">
                  <v:imagedata r:id="rId605"/>
                </v:shape>
                <v:shape id="Shape 14995" style="position:absolute;width:27315;height:14839;left:25717;top:3147;" coordsize="2731516,1483995" path="m0,1483995l2731516,1483995l2731516,0l0,0x">
                  <v:stroke weight="6pt" endcap="flat" joinstyle="miter" miterlimit="10" on="true" color="#c55a11"/>
                  <v:fill on="false" color="#000000" opacity="0"/>
                </v:shape>
              </v:group>
            </w:pict>
          </mc:Fallback>
        </mc:AlternateContent>
      </w:r>
    </w:p>
    <w:p w14:paraId="75C62260" w14:textId="77777777" w:rsidR="00A97412" w:rsidRDefault="00000000">
      <w:pPr>
        <w:spacing w:after="1" w:line="258" w:lineRule="auto"/>
        <w:ind w:left="699" w:right="690" w:hanging="10"/>
        <w:jc w:val="center"/>
      </w:pPr>
      <w:r>
        <w:rPr>
          <w:color w:val="2F5496"/>
          <w:sz w:val="32"/>
        </w:rPr>
        <w:t xml:space="preserve">Home Gateway </w:t>
      </w:r>
    </w:p>
    <w:p w14:paraId="4D21AB05" w14:textId="77777777" w:rsidR="00A97412" w:rsidRDefault="00000000">
      <w:pPr>
        <w:spacing w:after="141"/>
        <w:ind w:right="929"/>
        <w:jc w:val="right"/>
      </w:pPr>
      <w:r>
        <w:rPr>
          <w:noProof/>
        </w:rPr>
        <w:drawing>
          <wp:inline distT="0" distB="0" distL="0" distR="0" wp14:anchorId="5592207B" wp14:editId="61F4FABA">
            <wp:extent cx="5400040" cy="3020060"/>
            <wp:effectExtent l="0" t="0" r="0" b="0"/>
            <wp:docPr id="15083" name="Picture 15083"/>
            <wp:cNvGraphicFramePr/>
            <a:graphic xmlns:a="http://schemas.openxmlformats.org/drawingml/2006/main">
              <a:graphicData uri="http://schemas.openxmlformats.org/drawingml/2006/picture">
                <pic:pic xmlns:pic="http://schemas.openxmlformats.org/drawingml/2006/picture">
                  <pic:nvPicPr>
                    <pic:cNvPr id="15083" name="Picture 15083"/>
                    <pic:cNvPicPr/>
                  </pic:nvPicPr>
                  <pic:blipFill>
                    <a:blip r:embed="rId606"/>
                    <a:stretch>
                      <a:fillRect/>
                    </a:stretch>
                  </pic:blipFill>
                  <pic:spPr>
                    <a:xfrm>
                      <a:off x="0" y="0"/>
                      <a:ext cx="5400040" cy="3020060"/>
                    </a:xfrm>
                    <a:prstGeom prst="rect">
                      <a:avLst/>
                    </a:prstGeom>
                  </pic:spPr>
                </pic:pic>
              </a:graphicData>
            </a:graphic>
          </wp:inline>
        </w:drawing>
      </w:r>
      <w:r>
        <w:rPr>
          <w:b/>
          <w:i/>
        </w:rPr>
        <w:t xml:space="preserve"> </w:t>
      </w:r>
    </w:p>
    <w:p w14:paraId="1FAAB942" w14:textId="77777777" w:rsidR="00A97412" w:rsidRDefault="00000000">
      <w:pPr>
        <w:numPr>
          <w:ilvl w:val="0"/>
          <w:numId w:val="49"/>
        </w:numPr>
        <w:spacing w:after="35" w:line="266" w:lineRule="auto"/>
        <w:ind w:right="44" w:hanging="360"/>
      </w:pPr>
      <w:r>
        <w:t xml:space="preserve">Elemento activo hogareño/residencial para conexiones de redes inalámbricas o de cable módem. </w:t>
      </w:r>
    </w:p>
    <w:p w14:paraId="7391D5AA" w14:textId="77777777" w:rsidR="00A97412" w:rsidRDefault="00000000">
      <w:pPr>
        <w:numPr>
          <w:ilvl w:val="0"/>
          <w:numId w:val="49"/>
        </w:numPr>
        <w:spacing w:after="0" w:line="266" w:lineRule="auto"/>
        <w:ind w:right="44" w:hanging="360"/>
      </w:pPr>
      <w:r>
        <w:t xml:space="preserve">Dependiendo a la Red </w:t>
      </w:r>
      <w:proofErr w:type="spellStart"/>
      <w:r>
        <w:t>Wan</w:t>
      </w:r>
      <w:proofErr w:type="spellEnd"/>
      <w:r>
        <w:t xml:space="preserve"> que se conecta puede ser </w:t>
      </w:r>
      <w:proofErr w:type="gramStart"/>
      <w:r>
        <w:t>básicamente :</w:t>
      </w:r>
      <w:proofErr w:type="gramEnd"/>
      <w:r>
        <w:t xml:space="preserve">  </w:t>
      </w:r>
    </w:p>
    <w:p w14:paraId="3CBEDFE8" w14:textId="77777777" w:rsidR="00A97412" w:rsidRDefault="00000000">
      <w:pPr>
        <w:spacing w:after="34" w:line="266" w:lineRule="auto"/>
        <w:ind w:left="2070" w:right="6246" w:hanging="8"/>
      </w:pPr>
      <w:r>
        <w:rPr>
          <w:rFonts w:ascii="Courier New" w:eastAsia="Courier New" w:hAnsi="Courier New" w:cs="Courier New"/>
        </w:rPr>
        <w:t>o</w:t>
      </w:r>
      <w:r>
        <w:rPr>
          <w:rFonts w:ascii="Arial" w:eastAsia="Arial" w:hAnsi="Arial" w:cs="Arial"/>
        </w:rPr>
        <w:t xml:space="preserve"> </w:t>
      </w:r>
      <w:r>
        <w:t xml:space="preserve">Access Point </w:t>
      </w:r>
      <w:r>
        <w:rPr>
          <w:rFonts w:ascii="Courier New" w:eastAsia="Courier New" w:hAnsi="Courier New" w:cs="Courier New"/>
        </w:rPr>
        <w:t>o</w:t>
      </w:r>
      <w:r>
        <w:rPr>
          <w:rFonts w:ascii="Arial" w:eastAsia="Arial" w:hAnsi="Arial" w:cs="Arial"/>
        </w:rPr>
        <w:t xml:space="preserve"> </w:t>
      </w:r>
      <w:r>
        <w:t xml:space="preserve">Modem Digital xDSL  </w:t>
      </w:r>
    </w:p>
    <w:p w14:paraId="01A09895" w14:textId="77777777" w:rsidR="00A97412" w:rsidRDefault="00000000">
      <w:pPr>
        <w:numPr>
          <w:ilvl w:val="0"/>
          <w:numId w:val="49"/>
        </w:numPr>
        <w:spacing w:after="299" w:line="266" w:lineRule="auto"/>
        <w:ind w:right="44" w:hanging="360"/>
      </w:pPr>
      <w:r>
        <w:t xml:space="preserve">Posee Capacidades adicionales de Ruteo IP, NAT, DHCP, Firewall, </w:t>
      </w:r>
      <w:proofErr w:type="spellStart"/>
      <w:proofErr w:type="gramStart"/>
      <w:r>
        <w:t>VOiP</w:t>
      </w:r>
      <w:proofErr w:type="spellEnd"/>
      <w:r>
        <w:t xml:space="preserve">  y</w:t>
      </w:r>
      <w:proofErr w:type="gramEnd"/>
      <w:r>
        <w:t xml:space="preserve"> </w:t>
      </w:r>
      <w:proofErr w:type="spellStart"/>
      <w:r>
        <w:t>QoS</w:t>
      </w:r>
      <w:proofErr w:type="spellEnd"/>
      <w:r>
        <w:t xml:space="preserve">.    </w:t>
      </w:r>
    </w:p>
    <w:p w14:paraId="090A42AE" w14:textId="77777777" w:rsidR="00A97412" w:rsidRDefault="00000000">
      <w:pPr>
        <w:spacing w:after="1" w:line="258" w:lineRule="auto"/>
        <w:ind w:left="699" w:right="688" w:hanging="10"/>
        <w:jc w:val="center"/>
      </w:pPr>
      <w:proofErr w:type="gramStart"/>
      <w:r>
        <w:rPr>
          <w:color w:val="2F5496"/>
          <w:sz w:val="32"/>
        </w:rPr>
        <w:t>SET  TOP</w:t>
      </w:r>
      <w:proofErr w:type="gramEnd"/>
      <w:r>
        <w:rPr>
          <w:color w:val="2F5496"/>
          <w:sz w:val="32"/>
        </w:rPr>
        <w:t xml:space="preserve"> BOX (STB) </w:t>
      </w:r>
    </w:p>
    <w:p w14:paraId="69ACC9AD" w14:textId="77777777" w:rsidR="00A97412" w:rsidRDefault="00000000">
      <w:pPr>
        <w:spacing w:after="141"/>
        <w:ind w:left="49"/>
        <w:jc w:val="center"/>
      </w:pPr>
      <w:r>
        <w:rPr>
          <w:noProof/>
        </w:rPr>
        <w:drawing>
          <wp:inline distT="0" distB="0" distL="0" distR="0" wp14:anchorId="0E43AEEE" wp14:editId="559A8F84">
            <wp:extent cx="2578100" cy="552450"/>
            <wp:effectExtent l="0" t="0" r="0" b="0"/>
            <wp:docPr id="15085" name="Picture 15085"/>
            <wp:cNvGraphicFramePr/>
            <a:graphic xmlns:a="http://schemas.openxmlformats.org/drawingml/2006/main">
              <a:graphicData uri="http://schemas.openxmlformats.org/drawingml/2006/picture">
                <pic:pic xmlns:pic="http://schemas.openxmlformats.org/drawingml/2006/picture">
                  <pic:nvPicPr>
                    <pic:cNvPr id="15085" name="Picture 15085"/>
                    <pic:cNvPicPr/>
                  </pic:nvPicPr>
                  <pic:blipFill>
                    <a:blip r:embed="rId607"/>
                    <a:stretch>
                      <a:fillRect/>
                    </a:stretch>
                  </pic:blipFill>
                  <pic:spPr>
                    <a:xfrm>
                      <a:off x="0" y="0"/>
                      <a:ext cx="2578100" cy="552450"/>
                    </a:xfrm>
                    <a:prstGeom prst="rect">
                      <a:avLst/>
                    </a:prstGeom>
                  </pic:spPr>
                </pic:pic>
              </a:graphicData>
            </a:graphic>
          </wp:inline>
        </w:drawing>
      </w:r>
      <w:r>
        <w:rPr>
          <w:b/>
          <w:i/>
        </w:rPr>
        <w:t xml:space="preserve"> </w:t>
      </w:r>
    </w:p>
    <w:p w14:paraId="24C1ED98" w14:textId="77777777" w:rsidR="00A97412" w:rsidRDefault="00000000">
      <w:pPr>
        <w:numPr>
          <w:ilvl w:val="0"/>
          <w:numId w:val="49"/>
        </w:numPr>
        <w:spacing w:after="9" w:line="266" w:lineRule="auto"/>
        <w:ind w:right="44" w:hanging="360"/>
      </w:pPr>
      <w:r>
        <w:t xml:space="preserve">Decodificador – Conversor Digital-Analógico. </w:t>
      </w:r>
    </w:p>
    <w:p w14:paraId="3EC4A60D" w14:textId="77777777" w:rsidR="00A97412" w:rsidRDefault="00000000">
      <w:pPr>
        <w:numPr>
          <w:ilvl w:val="0"/>
          <w:numId w:val="49"/>
        </w:numPr>
        <w:spacing w:after="8" w:line="266" w:lineRule="auto"/>
        <w:ind w:right="44" w:hanging="360"/>
      </w:pPr>
      <w:r>
        <w:t xml:space="preserve">Descomprime y decodifica la señal de video que le llega, mostrándola al abonado. </w:t>
      </w:r>
    </w:p>
    <w:p w14:paraId="192325A7" w14:textId="77777777" w:rsidR="00A97412" w:rsidRDefault="00000000">
      <w:pPr>
        <w:numPr>
          <w:ilvl w:val="0"/>
          <w:numId w:val="49"/>
        </w:numPr>
        <w:spacing w:after="0" w:line="266" w:lineRule="auto"/>
        <w:ind w:right="44" w:hanging="360"/>
      </w:pPr>
      <w:r>
        <w:t xml:space="preserve">Algunos poseen Grabador Digital y Almacenamiento limitado.  </w:t>
      </w:r>
    </w:p>
    <w:p w14:paraId="746844D7" w14:textId="77777777" w:rsidR="00A97412" w:rsidRDefault="00000000">
      <w:pPr>
        <w:numPr>
          <w:ilvl w:val="4"/>
          <w:numId w:val="52"/>
        </w:numPr>
        <w:spacing w:after="24" w:line="266" w:lineRule="auto"/>
        <w:ind w:right="44" w:hanging="361"/>
      </w:pPr>
      <w:r>
        <w:lastRenderedPageBreak/>
        <w:t xml:space="preserve">Procesador 32 bits a 125MHz.  </w:t>
      </w:r>
    </w:p>
    <w:p w14:paraId="5F25EFC1" w14:textId="77777777" w:rsidR="00A97412" w:rsidRDefault="00000000">
      <w:pPr>
        <w:numPr>
          <w:ilvl w:val="4"/>
          <w:numId w:val="52"/>
        </w:numPr>
        <w:spacing w:after="22" w:line="266" w:lineRule="auto"/>
        <w:ind w:right="44" w:hanging="361"/>
      </w:pPr>
      <w:r>
        <w:t xml:space="preserve">Memoria RAM 16 MB   </w:t>
      </w:r>
    </w:p>
    <w:p w14:paraId="4D6B9E7F" w14:textId="77777777" w:rsidR="00A97412" w:rsidRDefault="00000000">
      <w:pPr>
        <w:numPr>
          <w:ilvl w:val="4"/>
          <w:numId w:val="52"/>
        </w:numPr>
        <w:spacing w:after="22" w:line="266" w:lineRule="auto"/>
        <w:ind w:right="44" w:hanging="361"/>
      </w:pPr>
      <w:r>
        <w:t xml:space="preserve">2Kb de memoria EEPROM.  </w:t>
      </w:r>
    </w:p>
    <w:p w14:paraId="34AC50BE" w14:textId="77777777" w:rsidR="00A97412" w:rsidRDefault="00000000">
      <w:pPr>
        <w:numPr>
          <w:ilvl w:val="4"/>
          <w:numId w:val="52"/>
        </w:numPr>
        <w:spacing w:after="25" w:line="266" w:lineRule="auto"/>
        <w:ind w:right="44" w:hanging="361"/>
      </w:pPr>
      <w:r>
        <w:t xml:space="preserve">8 Mb de memoria Flash.  </w:t>
      </w:r>
    </w:p>
    <w:p w14:paraId="51A2645C" w14:textId="77777777" w:rsidR="00A97412" w:rsidRDefault="00000000">
      <w:pPr>
        <w:numPr>
          <w:ilvl w:val="4"/>
          <w:numId w:val="52"/>
        </w:numPr>
        <w:spacing w:after="21" w:line="266" w:lineRule="auto"/>
        <w:ind w:right="44" w:hanging="361"/>
      </w:pPr>
      <w:r>
        <w:t xml:space="preserve">Mando a distancia.  </w:t>
      </w:r>
    </w:p>
    <w:p w14:paraId="5DF1075E" w14:textId="77777777" w:rsidR="00A97412" w:rsidRDefault="00000000">
      <w:pPr>
        <w:numPr>
          <w:ilvl w:val="4"/>
          <w:numId w:val="52"/>
        </w:numPr>
        <w:spacing w:after="26" w:line="266" w:lineRule="auto"/>
        <w:ind w:right="44" w:hanging="361"/>
      </w:pPr>
      <w:r>
        <w:t xml:space="preserve">Disco duro  </w:t>
      </w:r>
    </w:p>
    <w:p w14:paraId="02B49B36" w14:textId="77777777" w:rsidR="00A97412" w:rsidRDefault="00000000">
      <w:pPr>
        <w:numPr>
          <w:ilvl w:val="4"/>
          <w:numId w:val="52"/>
        </w:numPr>
        <w:spacing w:after="153" w:line="266" w:lineRule="auto"/>
        <w:ind w:right="44" w:hanging="361"/>
      </w:pPr>
      <w:r>
        <w:t xml:space="preserve">Módem Interno o Tarjeta ethernet para canal de retorno </w:t>
      </w:r>
      <w:r>
        <w:rPr>
          <w:rFonts w:ascii="Wingdings" w:eastAsia="Wingdings" w:hAnsi="Wingdings" w:cs="Wingdings"/>
        </w:rPr>
        <w:t>▪</w:t>
      </w:r>
      <w:r>
        <w:rPr>
          <w:rFonts w:ascii="Arial" w:eastAsia="Arial" w:hAnsi="Arial" w:cs="Arial"/>
        </w:rPr>
        <w:t xml:space="preserve"> </w:t>
      </w:r>
      <w:r>
        <w:rPr>
          <w:rFonts w:ascii="Arial" w:eastAsia="Arial" w:hAnsi="Arial" w:cs="Arial"/>
        </w:rPr>
        <w:tab/>
      </w:r>
      <w:r>
        <w:t xml:space="preserve">Ranura de lectura de </w:t>
      </w:r>
      <w:proofErr w:type="spellStart"/>
      <w:r>
        <w:t>smart-cards</w:t>
      </w:r>
      <w:proofErr w:type="spellEnd"/>
      <w:r>
        <w:t xml:space="preserve">. </w:t>
      </w:r>
    </w:p>
    <w:p w14:paraId="65B315F8" w14:textId="77777777" w:rsidR="00A97412" w:rsidRDefault="00000000">
      <w:pPr>
        <w:spacing w:after="215"/>
        <w:ind w:left="982"/>
      </w:pPr>
      <w:r>
        <w:t xml:space="preserve"> </w:t>
      </w:r>
    </w:p>
    <w:p w14:paraId="225EC382" w14:textId="77777777" w:rsidR="00A97412" w:rsidRDefault="00000000">
      <w:pPr>
        <w:spacing w:after="102"/>
        <w:ind w:left="14" w:right="1" w:hanging="10"/>
        <w:jc w:val="center"/>
      </w:pPr>
      <w:r>
        <w:rPr>
          <w:b/>
          <w:i/>
          <w:sz w:val="28"/>
          <w:u w:val="single" w:color="000000"/>
        </w:rPr>
        <w:t>Parte 3</w:t>
      </w:r>
      <w:r>
        <w:rPr>
          <w:b/>
          <w:i/>
          <w:sz w:val="28"/>
        </w:rPr>
        <w:t xml:space="preserve"> </w:t>
      </w:r>
    </w:p>
    <w:p w14:paraId="287F18BC" w14:textId="77777777" w:rsidR="00A97412" w:rsidRDefault="00000000">
      <w:pPr>
        <w:spacing w:after="1" w:line="258" w:lineRule="auto"/>
        <w:ind w:left="699" w:right="620" w:hanging="10"/>
        <w:jc w:val="center"/>
      </w:pPr>
      <w:r>
        <w:rPr>
          <w:color w:val="2F5496"/>
          <w:sz w:val="32"/>
        </w:rPr>
        <w:t>VoIP (</w:t>
      </w:r>
      <w:proofErr w:type="spellStart"/>
      <w:r>
        <w:rPr>
          <w:color w:val="2F5496"/>
          <w:sz w:val="32"/>
        </w:rPr>
        <w:t>Voice</w:t>
      </w:r>
      <w:proofErr w:type="spellEnd"/>
      <w:r>
        <w:rPr>
          <w:color w:val="2F5496"/>
          <w:sz w:val="32"/>
        </w:rPr>
        <w:t xml:space="preserve"> </w:t>
      </w:r>
      <w:proofErr w:type="spellStart"/>
      <w:r>
        <w:rPr>
          <w:color w:val="2F5496"/>
          <w:sz w:val="32"/>
        </w:rPr>
        <w:t>over</w:t>
      </w:r>
      <w:proofErr w:type="spellEnd"/>
      <w:r>
        <w:rPr>
          <w:color w:val="2F5496"/>
          <w:sz w:val="32"/>
        </w:rPr>
        <w:t xml:space="preserve"> Internet </w:t>
      </w:r>
      <w:proofErr w:type="spellStart"/>
      <w:r>
        <w:rPr>
          <w:color w:val="2F5496"/>
          <w:sz w:val="32"/>
        </w:rPr>
        <w:t>Protocol</w:t>
      </w:r>
      <w:proofErr w:type="spellEnd"/>
      <w:r>
        <w:rPr>
          <w:color w:val="2F5496"/>
          <w:sz w:val="32"/>
        </w:rPr>
        <w:t xml:space="preserve"> </w:t>
      </w:r>
      <w:proofErr w:type="gramStart"/>
      <w:r>
        <w:rPr>
          <w:color w:val="2F5496"/>
          <w:sz w:val="32"/>
        </w:rPr>
        <w:t xml:space="preserve">-  </w:t>
      </w:r>
      <w:r>
        <w:rPr>
          <w:color w:val="2F5496"/>
          <w:sz w:val="32"/>
        </w:rPr>
        <w:tab/>
      </w:r>
      <w:proofErr w:type="gramEnd"/>
      <w:r>
        <w:rPr>
          <w:color w:val="2F5496"/>
          <w:sz w:val="32"/>
        </w:rPr>
        <w:t xml:space="preserve">Voz sobre Protocolo de Internet) </w:t>
      </w:r>
    </w:p>
    <w:p w14:paraId="2EE4BB37" w14:textId="77777777" w:rsidR="00A97412" w:rsidRDefault="00000000">
      <w:pPr>
        <w:spacing w:after="325" w:line="266" w:lineRule="auto"/>
        <w:ind w:left="990" w:right="779" w:hanging="8"/>
      </w:pPr>
      <w:r>
        <w:t xml:space="preserve">Es una Tecnología que permite la transmisión de la voz a través de redes IP en forma de paquetes de datos. </w:t>
      </w:r>
    </w:p>
    <w:p w14:paraId="17EEFB6F" w14:textId="77777777" w:rsidR="00A97412" w:rsidRDefault="00000000">
      <w:pPr>
        <w:spacing w:after="1" w:line="258" w:lineRule="auto"/>
        <w:ind w:left="699" w:right="692" w:hanging="10"/>
        <w:jc w:val="center"/>
      </w:pPr>
      <w:r>
        <w:rPr>
          <w:color w:val="2F5496"/>
          <w:sz w:val="32"/>
        </w:rPr>
        <w:t xml:space="preserve">Telefonía IP. Objetivos </w:t>
      </w:r>
    </w:p>
    <w:p w14:paraId="46308B9E" w14:textId="77777777" w:rsidR="00A97412" w:rsidRDefault="00000000">
      <w:pPr>
        <w:spacing w:after="28" w:line="266" w:lineRule="auto"/>
        <w:ind w:left="2070" w:right="44" w:hanging="8"/>
      </w:pPr>
      <w:r>
        <w:rPr>
          <w:rFonts w:ascii="Courier New" w:eastAsia="Courier New" w:hAnsi="Courier New" w:cs="Courier New"/>
        </w:rPr>
        <w:t>o</w:t>
      </w:r>
      <w:r>
        <w:rPr>
          <w:rFonts w:ascii="Arial" w:eastAsia="Arial" w:hAnsi="Arial" w:cs="Arial"/>
        </w:rPr>
        <w:t xml:space="preserve"> </w:t>
      </w:r>
      <w:r>
        <w:t xml:space="preserve">Una Arquitectura Abierta </w:t>
      </w:r>
    </w:p>
    <w:p w14:paraId="4F691260" w14:textId="77777777" w:rsidR="00A97412" w:rsidRDefault="00000000">
      <w:pPr>
        <w:numPr>
          <w:ilvl w:val="4"/>
          <w:numId w:val="53"/>
        </w:numPr>
        <w:spacing w:after="22" w:line="266" w:lineRule="auto"/>
        <w:ind w:right="4685" w:firstLine="720"/>
      </w:pPr>
      <w:r>
        <w:t xml:space="preserve">Interfaces Estándares </w:t>
      </w:r>
      <w:r>
        <w:rPr>
          <w:rFonts w:ascii="Courier New" w:eastAsia="Courier New" w:hAnsi="Courier New" w:cs="Courier New"/>
        </w:rPr>
        <w:t>o</w:t>
      </w:r>
      <w:r>
        <w:rPr>
          <w:rFonts w:ascii="Arial" w:eastAsia="Arial" w:hAnsi="Arial" w:cs="Arial"/>
        </w:rPr>
        <w:t xml:space="preserve"> </w:t>
      </w:r>
      <w:r>
        <w:t xml:space="preserve">No Dependencia de un fabricante Único </w:t>
      </w:r>
    </w:p>
    <w:p w14:paraId="0CF2CEE2" w14:textId="77777777" w:rsidR="00A97412" w:rsidRDefault="00000000">
      <w:pPr>
        <w:numPr>
          <w:ilvl w:val="4"/>
          <w:numId w:val="53"/>
        </w:numPr>
        <w:spacing w:after="325" w:line="266" w:lineRule="auto"/>
        <w:ind w:right="4685" w:firstLine="720"/>
      </w:pPr>
      <w:r>
        <w:t xml:space="preserve">Escalabilidad y Flexibilidad </w:t>
      </w:r>
      <w:r>
        <w:rPr>
          <w:rFonts w:ascii="Courier New" w:eastAsia="Courier New" w:hAnsi="Courier New" w:cs="Courier New"/>
        </w:rPr>
        <w:t>o</w:t>
      </w:r>
      <w:r>
        <w:rPr>
          <w:rFonts w:ascii="Arial" w:eastAsia="Arial" w:hAnsi="Arial" w:cs="Arial"/>
        </w:rPr>
        <w:t xml:space="preserve"> </w:t>
      </w:r>
      <w:r>
        <w:t xml:space="preserve">Desarrollo rápido de aplicaciones </w:t>
      </w:r>
      <w:r>
        <w:rPr>
          <w:rFonts w:ascii="Courier New" w:eastAsia="Courier New" w:hAnsi="Courier New" w:cs="Courier New"/>
        </w:rPr>
        <w:t>o</w:t>
      </w:r>
      <w:r>
        <w:rPr>
          <w:rFonts w:ascii="Arial" w:eastAsia="Arial" w:hAnsi="Arial" w:cs="Arial"/>
        </w:rPr>
        <w:t xml:space="preserve"> </w:t>
      </w:r>
      <w:r>
        <w:t xml:space="preserve">Costo de Integración Ventajoso </w:t>
      </w:r>
    </w:p>
    <w:p w14:paraId="59F77E0E" w14:textId="77777777" w:rsidR="00A97412" w:rsidRDefault="00000000">
      <w:pPr>
        <w:spacing w:after="1" w:line="258" w:lineRule="auto"/>
        <w:ind w:left="699" w:right="688" w:hanging="10"/>
        <w:jc w:val="center"/>
      </w:pPr>
      <w:r>
        <w:rPr>
          <w:color w:val="2F5496"/>
          <w:sz w:val="32"/>
        </w:rPr>
        <w:t xml:space="preserve">Telefonía IP </w:t>
      </w:r>
    </w:p>
    <w:p w14:paraId="06ABC3A5" w14:textId="77777777" w:rsidR="00A97412" w:rsidRDefault="00000000">
      <w:pPr>
        <w:numPr>
          <w:ilvl w:val="0"/>
          <w:numId w:val="49"/>
        </w:numPr>
        <w:spacing w:after="8" w:line="266" w:lineRule="auto"/>
        <w:ind w:right="44" w:hanging="360"/>
      </w:pPr>
      <w:r>
        <w:t xml:space="preserve">Es una aplicación inmediata de la tecnología VoIP.  </w:t>
      </w:r>
    </w:p>
    <w:p w14:paraId="067D3B48" w14:textId="77777777" w:rsidR="00A97412" w:rsidRDefault="00000000">
      <w:pPr>
        <w:numPr>
          <w:ilvl w:val="0"/>
          <w:numId w:val="49"/>
        </w:numPr>
        <w:spacing w:after="38" w:line="266" w:lineRule="auto"/>
        <w:ind w:right="44" w:hanging="360"/>
      </w:pPr>
      <w:r>
        <w:t xml:space="preserve">Utiliza Internet (incluyendo también intranets y </w:t>
      </w:r>
      <w:proofErr w:type="spellStart"/>
      <w:r>
        <w:t>extranets</w:t>
      </w:r>
      <w:proofErr w:type="spellEnd"/>
      <w:r>
        <w:t xml:space="preserve">), normalmente, como medio de transporte. </w:t>
      </w:r>
    </w:p>
    <w:p w14:paraId="0D57DE53" w14:textId="77777777" w:rsidR="00A97412" w:rsidRDefault="00000000">
      <w:pPr>
        <w:numPr>
          <w:ilvl w:val="0"/>
          <w:numId w:val="49"/>
        </w:numPr>
        <w:spacing w:after="35" w:line="266" w:lineRule="auto"/>
        <w:ind w:right="44" w:hanging="360"/>
      </w:pPr>
      <w:r>
        <w:t xml:space="preserve">Utiliza la red de datos bajo Protocolo IP para proporcionar comunicaciones de voz a toda la empresa, a través de una sola red de voz y datos. </w:t>
      </w:r>
    </w:p>
    <w:p w14:paraId="7EF8CD39" w14:textId="77777777" w:rsidR="00A97412" w:rsidRDefault="00000000">
      <w:pPr>
        <w:numPr>
          <w:ilvl w:val="0"/>
          <w:numId w:val="49"/>
        </w:numPr>
        <w:spacing w:after="37" w:line="266" w:lineRule="auto"/>
        <w:ind w:right="44" w:hanging="360"/>
      </w:pPr>
      <w:r>
        <w:t xml:space="preserve">Permite la transmisión de video y transforma la voz en paquetes de información manejables por una red IP. </w:t>
      </w:r>
    </w:p>
    <w:p w14:paraId="29E5F0F4" w14:textId="77777777" w:rsidR="00A97412" w:rsidRDefault="00000000">
      <w:pPr>
        <w:numPr>
          <w:ilvl w:val="0"/>
          <w:numId w:val="49"/>
        </w:numPr>
        <w:spacing w:after="8" w:line="266" w:lineRule="auto"/>
        <w:ind w:right="44" w:hanging="360"/>
      </w:pPr>
      <w:r>
        <w:t xml:space="preserve">Es convergencia de servicios de voz, datos y vídeo en una sola red.  </w:t>
      </w:r>
    </w:p>
    <w:p w14:paraId="7559942F" w14:textId="77777777" w:rsidR="00A97412" w:rsidRDefault="00000000">
      <w:pPr>
        <w:numPr>
          <w:ilvl w:val="0"/>
          <w:numId w:val="49"/>
        </w:numPr>
        <w:spacing w:after="38" w:line="266" w:lineRule="auto"/>
        <w:ind w:right="44" w:hanging="360"/>
      </w:pPr>
      <w:r>
        <w:t xml:space="preserve">Implica ventajas como un menor Costo de capital, procedimientos simplificados de soporte y configuración.  </w:t>
      </w:r>
    </w:p>
    <w:p w14:paraId="0896BD39" w14:textId="77777777" w:rsidR="00A97412" w:rsidRDefault="00000000">
      <w:pPr>
        <w:numPr>
          <w:ilvl w:val="0"/>
          <w:numId w:val="49"/>
        </w:numPr>
        <w:spacing w:after="35" w:line="266" w:lineRule="auto"/>
        <w:ind w:right="44" w:hanging="360"/>
      </w:pPr>
      <w:r>
        <w:t xml:space="preserve">La conexión se establece usando un protocolo (para la señalización) sobre TCP y luego la transmisión se hace usando RTP (Real Time </w:t>
      </w:r>
      <w:proofErr w:type="spellStart"/>
      <w:r>
        <w:t>Protocol</w:t>
      </w:r>
      <w:proofErr w:type="spellEnd"/>
      <w:r>
        <w:t xml:space="preserve">) sobre UDP. </w:t>
      </w:r>
    </w:p>
    <w:p w14:paraId="19E5E7C9" w14:textId="77777777" w:rsidR="00A97412" w:rsidRDefault="00000000">
      <w:pPr>
        <w:numPr>
          <w:ilvl w:val="0"/>
          <w:numId w:val="49"/>
        </w:numPr>
        <w:spacing w:after="8" w:line="266" w:lineRule="auto"/>
        <w:ind w:right="44" w:hanging="360"/>
      </w:pPr>
      <w:r>
        <w:t xml:space="preserve">Arquitectura Abierta integrada de </w:t>
      </w:r>
      <w:proofErr w:type="gramStart"/>
      <w:r>
        <w:t>voz ,</w:t>
      </w:r>
      <w:proofErr w:type="gramEnd"/>
      <w:r>
        <w:t xml:space="preserve"> video y datos  basado en tecnología IP (AVVID). </w:t>
      </w:r>
    </w:p>
    <w:p w14:paraId="23F9C6B7" w14:textId="77777777" w:rsidR="00A97412" w:rsidRDefault="00000000">
      <w:pPr>
        <w:numPr>
          <w:ilvl w:val="0"/>
          <w:numId w:val="49"/>
        </w:numPr>
        <w:spacing w:after="35" w:line="266" w:lineRule="auto"/>
        <w:ind w:right="44" w:hanging="360"/>
      </w:pPr>
      <w:r>
        <w:t xml:space="preserve">Provee una mayor integración e </w:t>
      </w:r>
      <w:proofErr w:type="spellStart"/>
      <w:r>
        <w:t>interoperatividad</w:t>
      </w:r>
      <w:proofErr w:type="spellEnd"/>
      <w:r>
        <w:t xml:space="preserve"> de las ubicaciones remotas y oficinas sucursales en las instalaciones de la red corporativa. </w:t>
      </w:r>
    </w:p>
    <w:p w14:paraId="404912E7" w14:textId="77777777" w:rsidR="00A97412" w:rsidRDefault="00000000">
      <w:pPr>
        <w:numPr>
          <w:ilvl w:val="0"/>
          <w:numId w:val="49"/>
        </w:numPr>
        <w:spacing w:after="153" w:line="266" w:lineRule="auto"/>
        <w:ind w:right="44" w:hanging="360"/>
      </w:pPr>
      <w:r>
        <w:t xml:space="preserve">Optimiza el uso de recursos informáticos y de comunicaciones rediseñando nuestra actual instalación de </w:t>
      </w:r>
      <w:r>
        <w:rPr>
          <w:u w:val="single" w:color="000000"/>
        </w:rPr>
        <w:t>cableado estructurado</w:t>
      </w:r>
      <w:r>
        <w:t xml:space="preserve">. </w:t>
      </w:r>
    </w:p>
    <w:p w14:paraId="4E66F924" w14:textId="77777777" w:rsidR="00A97412" w:rsidRDefault="00000000">
      <w:pPr>
        <w:spacing w:after="0"/>
        <w:ind w:left="2821" w:hanging="10"/>
      </w:pPr>
      <w:r>
        <w:rPr>
          <w:noProof/>
        </w:rPr>
        <w:lastRenderedPageBreak/>
        <w:drawing>
          <wp:anchor distT="0" distB="0" distL="114300" distR="114300" simplePos="0" relativeHeight="251666432" behindDoc="0" locked="0" layoutInCell="1" allowOverlap="0" wp14:anchorId="2580977E" wp14:editId="51407CC3">
            <wp:simplePos x="0" y="0"/>
            <wp:positionH relativeFrom="page">
              <wp:posOffset>85344</wp:posOffset>
            </wp:positionH>
            <wp:positionV relativeFrom="page">
              <wp:posOffset>4728464</wp:posOffset>
            </wp:positionV>
            <wp:extent cx="7458457" cy="3916680"/>
            <wp:effectExtent l="0" t="0" r="0" b="0"/>
            <wp:wrapTopAndBottom/>
            <wp:docPr id="306516" name="Picture 306516"/>
            <wp:cNvGraphicFramePr/>
            <a:graphic xmlns:a="http://schemas.openxmlformats.org/drawingml/2006/main">
              <a:graphicData uri="http://schemas.openxmlformats.org/drawingml/2006/picture">
                <pic:pic xmlns:pic="http://schemas.openxmlformats.org/drawingml/2006/picture">
                  <pic:nvPicPr>
                    <pic:cNvPr id="306516" name="Picture 306516"/>
                    <pic:cNvPicPr/>
                  </pic:nvPicPr>
                  <pic:blipFill>
                    <a:blip r:embed="rId608"/>
                    <a:stretch>
                      <a:fillRect/>
                    </a:stretch>
                  </pic:blipFill>
                  <pic:spPr>
                    <a:xfrm>
                      <a:off x="0" y="0"/>
                      <a:ext cx="7458457" cy="3916680"/>
                    </a:xfrm>
                    <a:prstGeom prst="rect">
                      <a:avLst/>
                    </a:prstGeom>
                  </pic:spPr>
                </pic:pic>
              </a:graphicData>
            </a:graphic>
          </wp:anchor>
        </w:drawing>
      </w:r>
      <w:r>
        <w:rPr>
          <w:color w:val="2F5496"/>
          <w:sz w:val="32"/>
        </w:rPr>
        <w:t xml:space="preserve">Telefonía IP. Instalación Convencional </w:t>
      </w:r>
    </w:p>
    <w:p w14:paraId="5F70B005" w14:textId="77777777" w:rsidR="00A97412" w:rsidRDefault="00000000">
      <w:pPr>
        <w:spacing w:after="1705"/>
        <w:ind w:left="978"/>
      </w:pPr>
      <w:r>
        <w:rPr>
          <w:noProof/>
        </w:rPr>
        <w:drawing>
          <wp:inline distT="0" distB="0" distL="0" distR="0" wp14:anchorId="31FF2353" wp14:editId="23FB02DE">
            <wp:extent cx="5401056" cy="3352800"/>
            <wp:effectExtent l="0" t="0" r="0" b="0"/>
            <wp:docPr id="306514" name="Picture 306514"/>
            <wp:cNvGraphicFramePr/>
            <a:graphic xmlns:a="http://schemas.openxmlformats.org/drawingml/2006/main">
              <a:graphicData uri="http://schemas.openxmlformats.org/drawingml/2006/picture">
                <pic:pic xmlns:pic="http://schemas.openxmlformats.org/drawingml/2006/picture">
                  <pic:nvPicPr>
                    <pic:cNvPr id="306514" name="Picture 306514"/>
                    <pic:cNvPicPr/>
                  </pic:nvPicPr>
                  <pic:blipFill>
                    <a:blip r:embed="rId609"/>
                    <a:stretch>
                      <a:fillRect/>
                    </a:stretch>
                  </pic:blipFill>
                  <pic:spPr>
                    <a:xfrm>
                      <a:off x="0" y="0"/>
                      <a:ext cx="5401056" cy="3352800"/>
                    </a:xfrm>
                    <a:prstGeom prst="rect">
                      <a:avLst/>
                    </a:prstGeom>
                  </pic:spPr>
                </pic:pic>
              </a:graphicData>
            </a:graphic>
          </wp:inline>
        </w:drawing>
      </w:r>
    </w:p>
    <w:p w14:paraId="011D96C6" w14:textId="77777777" w:rsidR="00A97412" w:rsidRDefault="00000000">
      <w:pPr>
        <w:spacing w:after="0" w:line="367" w:lineRule="auto"/>
        <w:ind w:left="5233" w:right="5169"/>
        <w:jc w:val="both"/>
      </w:pPr>
      <w:r>
        <w:rPr>
          <w:b/>
          <w:i/>
          <w:sz w:val="28"/>
        </w:rPr>
        <w:t xml:space="preserve">    </w:t>
      </w:r>
    </w:p>
    <w:p w14:paraId="672DCD12" w14:textId="77777777" w:rsidR="00A97412" w:rsidRDefault="00000000">
      <w:pPr>
        <w:spacing w:after="0" w:line="368" w:lineRule="auto"/>
        <w:ind w:left="5233" w:right="5169"/>
        <w:jc w:val="both"/>
      </w:pPr>
      <w:r>
        <w:rPr>
          <w:b/>
          <w:i/>
          <w:sz w:val="28"/>
        </w:rPr>
        <w:t xml:space="preserve">  </w:t>
      </w:r>
    </w:p>
    <w:p w14:paraId="63210CA5" w14:textId="77777777" w:rsidR="00A97412" w:rsidRDefault="00000000">
      <w:pPr>
        <w:spacing w:after="0" w:line="368" w:lineRule="auto"/>
        <w:ind w:left="5233" w:right="5169"/>
        <w:jc w:val="both"/>
      </w:pPr>
      <w:r>
        <w:rPr>
          <w:b/>
          <w:i/>
          <w:sz w:val="28"/>
        </w:rPr>
        <w:t xml:space="preserve">  </w:t>
      </w:r>
    </w:p>
    <w:p w14:paraId="05EF0AD5" w14:textId="77777777" w:rsidR="00A97412" w:rsidRDefault="00000000">
      <w:pPr>
        <w:spacing w:after="155"/>
        <w:ind w:left="64"/>
        <w:jc w:val="center"/>
      </w:pPr>
      <w:r>
        <w:rPr>
          <w:b/>
          <w:i/>
          <w:sz w:val="28"/>
        </w:rPr>
        <w:t xml:space="preserve"> </w:t>
      </w:r>
    </w:p>
    <w:p w14:paraId="3E7F4EA4" w14:textId="77777777" w:rsidR="00A97412" w:rsidRDefault="00000000">
      <w:pPr>
        <w:spacing w:after="271"/>
        <w:ind w:left="64"/>
        <w:jc w:val="center"/>
      </w:pPr>
      <w:r>
        <w:rPr>
          <w:b/>
          <w:i/>
          <w:sz w:val="28"/>
        </w:rPr>
        <w:t xml:space="preserve"> </w:t>
      </w:r>
    </w:p>
    <w:p w14:paraId="34F8CB6F" w14:textId="77777777" w:rsidR="00A97412" w:rsidRDefault="00000000">
      <w:pPr>
        <w:spacing w:after="1" w:line="258" w:lineRule="auto"/>
        <w:ind w:left="699" w:right="689" w:hanging="10"/>
        <w:jc w:val="center"/>
      </w:pPr>
      <w:r>
        <w:rPr>
          <w:color w:val="2F5496"/>
          <w:sz w:val="32"/>
        </w:rPr>
        <w:lastRenderedPageBreak/>
        <w:t xml:space="preserve">Telefonía IP. Instalación IP </w:t>
      </w:r>
    </w:p>
    <w:p w14:paraId="47A143B4" w14:textId="77777777" w:rsidR="00A97412" w:rsidRDefault="00000000">
      <w:pPr>
        <w:spacing w:after="0" w:line="366" w:lineRule="auto"/>
        <w:ind w:left="5233" w:right="5169"/>
        <w:jc w:val="both"/>
      </w:pPr>
      <w:r>
        <w:rPr>
          <w:b/>
          <w:i/>
          <w:sz w:val="28"/>
        </w:rPr>
        <w:t xml:space="preserve">  </w:t>
      </w:r>
    </w:p>
    <w:p w14:paraId="10AF3D31" w14:textId="77777777" w:rsidR="00A97412" w:rsidRDefault="00000000">
      <w:pPr>
        <w:spacing w:after="1" w:line="258" w:lineRule="auto"/>
        <w:ind w:left="699" w:right="688" w:hanging="10"/>
        <w:jc w:val="center"/>
      </w:pPr>
      <w:r>
        <w:rPr>
          <w:noProof/>
        </w:rPr>
        <w:drawing>
          <wp:anchor distT="0" distB="0" distL="114300" distR="114300" simplePos="0" relativeHeight="251667456" behindDoc="0" locked="0" layoutInCell="1" allowOverlap="0" wp14:anchorId="6FA9BEB6" wp14:editId="5E063192">
            <wp:simplePos x="0" y="0"/>
            <wp:positionH relativeFrom="page">
              <wp:posOffset>326136</wp:posOffset>
            </wp:positionH>
            <wp:positionV relativeFrom="page">
              <wp:posOffset>601472</wp:posOffset>
            </wp:positionV>
            <wp:extent cx="7208521" cy="2892552"/>
            <wp:effectExtent l="0" t="0" r="0" b="0"/>
            <wp:wrapTopAndBottom/>
            <wp:docPr id="306518" name="Picture 306518"/>
            <wp:cNvGraphicFramePr/>
            <a:graphic xmlns:a="http://schemas.openxmlformats.org/drawingml/2006/main">
              <a:graphicData uri="http://schemas.openxmlformats.org/drawingml/2006/picture">
                <pic:pic xmlns:pic="http://schemas.openxmlformats.org/drawingml/2006/picture">
                  <pic:nvPicPr>
                    <pic:cNvPr id="306518" name="Picture 306518"/>
                    <pic:cNvPicPr/>
                  </pic:nvPicPr>
                  <pic:blipFill>
                    <a:blip r:embed="rId610"/>
                    <a:stretch>
                      <a:fillRect/>
                    </a:stretch>
                  </pic:blipFill>
                  <pic:spPr>
                    <a:xfrm>
                      <a:off x="0" y="0"/>
                      <a:ext cx="7208521" cy="2892552"/>
                    </a:xfrm>
                    <a:prstGeom prst="rect">
                      <a:avLst/>
                    </a:prstGeom>
                  </pic:spPr>
                </pic:pic>
              </a:graphicData>
            </a:graphic>
          </wp:anchor>
        </w:drawing>
      </w:r>
      <w:r>
        <w:rPr>
          <w:color w:val="2F5496"/>
          <w:sz w:val="32"/>
        </w:rPr>
        <w:t xml:space="preserve">Esquema de </w:t>
      </w:r>
      <w:proofErr w:type="gramStart"/>
      <w:r>
        <w:rPr>
          <w:color w:val="2F5496"/>
          <w:sz w:val="32"/>
        </w:rPr>
        <w:t>Conexión .</w:t>
      </w:r>
      <w:proofErr w:type="gramEnd"/>
      <w:r>
        <w:rPr>
          <w:color w:val="2F5496"/>
          <w:sz w:val="32"/>
        </w:rPr>
        <w:t xml:space="preserve"> </w:t>
      </w:r>
      <w:proofErr w:type="spellStart"/>
      <w:r>
        <w:rPr>
          <w:color w:val="2F5496"/>
          <w:sz w:val="32"/>
        </w:rPr>
        <w:t>Of</w:t>
      </w:r>
      <w:proofErr w:type="spellEnd"/>
      <w:r>
        <w:rPr>
          <w:color w:val="2F5496"/>
          <w:sz w:val="32"/>
        </w:rPr>
        <w:t xml:space="preserve">.  Remota. </w:t>
      </w:r>
    </w:p>
    <w:p w14:paraId="2DCB2A63" w14:textId="77777777" w:rsidR="00A97412" w:rsidRDefault="00000000">
      <w:pPr>
        <w:spacing w:after="69"/>
        <w:ind w:left="1904"/>
      </w:pPr>
      <w:r>
        <w:rPr>
          <w:noProof/>
        </w:rPr>
        <mc:AlternateContent>
          <mc:Choice Requires="wpg">
            <w:drawing>
              <wp:inline distT="0" distB="0" distL="0" distR="0" wp14:anchorId="2EA885C8" wp14:editId="12211809">
                <wp:extent cx="4270414" cy="3149043"/>
                <wp:effectExtent l="0" t="0" r="0" b="0"/>
                <wp:docPr id="277108" name="Group 277108"/>
                <wp:cNvGraphicFramePr/>
                <a:graphic xmlns:a="http://schemas.openxmlformats.org/drawingml/2006/main">
                  <a:graphicData uri="http://schemas.microsoft.com/office/word/2010/wordprocessingGroup">
                    <wpg:wgp>
                      <wpg:cNvGrpSpPr/>
                      <wpg:grpSpPr>
                        <a:xfrm>
                          <a:off x="0" y="0"/>
                          <a:ext cx="4270414" cy="3149043"/>
                          <a:chOff x="0" y="0"/>
                          <a:chExt cx="4270414" cy="3149043"/>
                        </a:xfrm>
                      </wpg:grpSpPr>
                      <wps:wsp>
                        <wps:cNvPr id="17665" name="Rectangle 17665"/>
                        <wps:cNvSpPr/>
                        <wps:spPr>
                          <a:xfrm>
                            <a:off x="4230116" y="2553971"/>
                            <a:ext cx="53596" cy="241550"/>
                          </a:xfrm>
                          <a:prstGeom prst="rect">
                            <a:avLst/>
                          </a:prstGeom>
                          <a:ln>
                            <a:noFill/>
                          </a:ln>
                        </wps:spPr>
                        <wps:txbx>
                          <w:txbxContent>
                            <w:p w14:paraId="185E16C7" w14:textId="77777777" w:rsidR="00A97412" w:rsidRDefault="00000000">
                              <w:r>
                                <w:rPr>
                                  <w:b/>
                                  <w:i/>
                                  <w:sz w:val="28"/>
                                </w:rPr>
                                <w:t xml:space="preserve"> </w:t>
                              </w:r>
                            </w:p>
                          </w:txbxContent>
                        </wps:txbx>
                        <wps:bodyPr horzOverflow="overflow" vert="horz" lIns="0" tIns="0" rIns="0" bIns="0" rtlCol="0">
                          <a:noAutofit/>
                        </wps:bodyPr>
                      </wps:wsp>
                      <wps:wsp>
                        <wps:cNvPr id="314179" name="Shape 314179"/>
                        <wps:cNvSpPr/>
                        <wps:spPr>
                          <a:xfrm>
                            <a:off x="0" y="2707513"/>
                            <a:ext cx="4229989" cy="12192"/>
                          </a:xfrm>
                          <a:custGeom>
                            <a:avLst/>
                            <a:gdLst/>
                            <a:ahLst/>
                            <a:cxnLst/>
                            <a:rect l="0" t="0" r="0" b="0"/>
                            <a:pathLst>
                              <a:path w="4229989" h="12192">
                                <a:moveTo>
                                  <a:pt x="0" y="0"/>
                                </a:moveTo>
                                <a:lnTo>
                                  <a:pt x="4229989" y="0"/>
                                </a:lnTo>
                                <a:lnTo>
                                  <a:pt x="4229989"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667" name="Rectangle 17667"/>
                        <wps:cNvSpPr/>
                        <wps:spPr>
                          <a:xfrm>
                            <a:off x="704469" y="2942590"/>
                            <a:ext cx="1269454" cy="274582"/>
                          </a:xfrm>
                          <a:prstGeom prst="rect">
                            <a:avLst/>
                          </a:prstGeom>
                          <a:ln>
                            <a:noFill/>
                          </a:ln>
                        </wps:spPr>
                        <wps:txbx>
                          <w:txbxContent>
                            <w:p w14:paraId="4E606CBE" w14:textId="77777777" w:rsidR="00A97412" w:rsidRDefault="00000000">
                              <w:r>
                                <w:rPr>
                                  <w:color w:val="2F5496"/>
                                  <w:sz w:val="32"/>
                                </w:rPr>
                                <w:t>Telefonía IP</w:t>
                              </w:r>
                            </w:p>
                          </w:txbxContent>
                        </wps:txbx>
                        <wps:bodyPr horzOverflow="overflow" vert="horz" lIns="0" tIns="0" rIns="0" bIns="0" rtlCol="0">
                          <a:noAutofit/>
                        </wps:bodyPr>
                      </wps:wsp>
                      <wps:wsp>
                        <wps:cNvPr id="17668" name="Rectangle 17668"/>
                        <wps:cNvSpPr/>
                        <wps:spPr>
                          <a:xfrm>
                            <a:off x="1660017" y="2942590"/>
                            <a:ext cx="127813" cy="274582"/>
                          </a:xfrm>
                          <a:prstGeom prst="rect">
                            <a:avLst/>
                          </a:prstGeom>
                          <a:ln>
                            <a:noFill/>
                          </a:ln>
                        </wps:spPr>
                        <wps:txbx>
                          <w:txbxContent>
                            <w:p w14:paraId="69C4BAD5" w14:textId="77777777" w:rsidR="00A97412" w:rsidRDefault="00000000">
                              <w:r>
                                <w:rPr>
                                  <w:color w:val="2F5496"/>
                                  <w:sz w:val="32"/>
                                </w:rPr>
                                <w:t xml:space="preserve">. </w:t>
                              </w:r>
                            </w:p>
                          </w:txbxContent>
                        </wps:txbx>
                        <wps:bodyPr horzOverflow="overflow" vert="horz" lIns="0" tIns="0" rIns="0" bIns="0" rtlCol="0">
                          <a:noAutofit/>
                        </wps:bodyPr>
                      </wps:wsp>
                      <wps:wsp>
                        <wps:cNvPr id="17669" name="Rectangle 17669"/>
                        <wps:cNvSpPr/>
                        <wps:spPr>
                          <a:xfrm>
                            <a:off x="1756029" y="2942590"/>
                            <a:ext cx="2350202" cy="274582"/>
                          </a:xfrm>
                          <a:prstGeom prst="rect">
                            <a:avLst/>
                          </a:prstGeom>
                          <a:ln>
                            <a:noFill/>
                          </a:ln>
                        </wps:spPr>
                        <wps:txbx>
                          <w:txbxContent>
                            <w:p w14:paraId="32AE9F5B" w14:textId="77777777" w:rsidR="00A97412" w:rsidRDefault="00000000">
                              <w:r>
                                <w:rPr>
                                  <w:color w:val="2F5496"/>
                                  <w:sz w:val="32"/>
                                </w:rPr>
                                <w:t>Proceso de Migración</w:t>
                              </w:r>
                            </w:p>
                          </w:txbxContent>
                        </wps:txbx>
                        <wps:bodyPr horzOverflow="overflow" vert="horz" lIns="0" tIns="0" rIns="0" bIns="0" rtlCol="0">
                          <a:noAutofit/>
                        </wps:bodyPr>
                      </wps:wsp>
                      <wps:wsp>
                        <wps:cNvPr id="17670" name="Rectangle 17670"/>
                        <wps:cNvSpPr/>
                        <wps:spPr>
                          <a:xfrm>
                            <a:off x="3525647" y="2942590"/>
                            <a:ext cx="60925" cy="274582"/>
                          </a:xfrm>
                          <a:prstGeom prst="rect">
                            <a:avLst/>
                          </a:prstGeom>
                          <a:ln>
                            <a:noFill/>
                          </a:ln>
                        </wps:spPr>
                        <wps:txbx>
                          <w:txbxContent>
                            <w:p w14:paraId="3832FD8F" w14:textId="77777777" w:rsidR="00A97412" w:rsidRDefault="00000000">
                              <w:r>
                                <w:rPr>
                                  <w:color w:val="2F5496"/>
                                  <w:sz w:val="32"/>
                                </w:rPr>
                                <w:t xml:space="preserve"> </w:t>
                              </w:r>
                            </w:p>
                          </w:txbxContent>
                        </wps:txbx>
                        <wps:bodyPr horzOverflow="overflow" vert="horz" lIns="0" tIns="0" rIns="0" bIns="0" rtlCol="0">
                          <a:noAutofit/>
                        </wps:bodyPr>
                      </wps:wsp>
                      <wps:wsp>
                        <wps:cNvPr id="314180" name="Shape 314180"/>
                        <wps:cNvSpPr/>
                        <wps:spPr>
                          <a:xfrm>
                            <a:off x="75819" y="38100"/>
                            <a:ext cx="4080256" cy="2569846"/>
                          </a:xfrm>
                          <a:custGeom>
                            <a:avLst/>
                            <a:gdLst/>
                            <a:ahLst/>
                            <a:cxnLst/>
                            <a:rect l="0" t="0" r="0" b="0"/>
                            <a:pathLst>
                              <a:path w="4080256" h="2569846">
                                <a:moveTo>
                                  <a:pt x="0" y="0"/>
                                </a:moveTo>
                                <a:lnTo>
                                  <a:pt x="4080256" y="0"/>
                                </a:lnTo>
                                <a:lnTo>
                                  <a:pt x="4080256" y="2569846"/>
                                </a:lnTo>
                                <a:lnTo>
                                  <a:pt x="0" y="256984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17719" name="Picture 17719"/>
                          <pic:cNvPicPr/>
                        </pic:nvPicPr>
                        <pic:blipFill>
                          <a:blip r:embed="rId611"/>
                          <a:stretch>
                            <a:fillRect/>
                          </a:stretch>
                        </pic:blipFill>
                        <pic:spPr>
                          <a:xfrm>
                            <a:off x="75819" y="38100"/>
                            <a:ext cx="4080256" cy="2569845"/>
                          </a:xfrm>
                          <a:prstGeom prst="rect">
                            <a:avLst/>
                          </a:prstGeom>
                        </pic:spPr>
                      </pic:pic>
                      <wps:wsp>
                        <wps:cNvPr id="17720" name="Shape 17720"/>
                        <wps:cNvSpPr/>
                        <wps:spPr>
                          <a:xfrm>
                            <a:off x="37719" y="0"/>
                            <a:ext cx="4156456" cy="2646046"/>
                          </a:xfrm>
                          <a:custGeom>
                            <a:avLst/>
                            <a:gdLst/>
                            <a:ahLst/>
                            <a:cxnLst/>
                            <a:rect l="0" t="0" r="0" b="0"/>
                            <a:pathLst>
                              <a:path w="4156456" h="2646046">
                                <a:moveTo>
                                  <a:pt x="0" y="2646046"/>
                                </a:moveTo>
                                <a:lnTo>
                                  <a:pt x="4156456" y="2646046"/>
                                </a:lnTo>
                                <a:lnTo>
                                  <a:pt x="4156456" y="0"/>
                                </a:lnTo>
                                <a:lnTo>
                                  <a:pt x="0" y="0"/>
                                </a:lnTo>
                                <a:close/>
                              </a:path>
                            </a:pathLst>
                          </a:custGeom>
                          <a:ln w="76200" cap="flat">
                            <a:miter lim="127000"/>
                          </a:ln>
                        </wps:spPr>
                        <wps:style>
                          <a:lnRef idx="1">
                            <a:srgbClr val="A9D18E"/>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77108" style="width:336.253pt;height:247.956pt;mso-position-horizontal-relative:char;mso-position-vertical-relative:line" coordsize="42704,31490">
                <v:rect id="Rectangle 17665" style="position:absolute;width:535;height:2415;left:42301;top:25539;" filled="f" stroked="f">
                  <v:textbox inset="0,0,0,0">
                    <w:txbxContent>
                      <w:p>
                        <w:pPr>
                          <w:spacing w:before="0" w:after="160" w:line="259" w:lineRule="auto"/>
                        </w:pPr>
                        <w:r>
                          <w:rPr>
                            <w:rFonts w:cs="Calibri" w:hAnsi="Calibri" w:eastAsia="Calibri" w:ascii="Calibri"/>
                            <w:b w:val="1"/>
                            <w:i w:val="1"/>
                            <w:sz w:val="28"/>
                          </w:rPr>
                          <w:t xml:space="preserve"> </w:t>
                        </w:r>
                      </w:p>
                    </w:txbxContent>
                  </v:textbox>
                </v:rect>
                <v:shape id="Shape 314181" style="position:absolute;width:42299;height:121;left:0;top:27075;" coordsize="4229989,12192" path="m0,0l4229989,0l4229989,12192l0,12192l0,0">
                  <v:stroke weight="0pt" endcap="flat" joinstyle="miter" miterlimit="10" on="false" color="#000000" opacity="0"/>
                  <v:fill on="true" color="#000000"/>
                </v:shape>
                <v:rect id="Rectangle 17667" style="position:absolute;width:12694;height:2745;left:7044;top:29425;" filled="f" stroked="f">
                  <v:textbox inset="0,0,0,0">
                    <w:txbxContent>
                      <w:p>
                        <w:pPr>
                          <w:spacing w:before="0" w:after="160" w:line="259" w:lineRule="auto"/>
                        </w:pPr>
                        <w:r>
                          <w:rPr>
                            <w:rFonts w:cs="Calibri" w:hAnsi="Calibri" w:eastAsia="Calibri" w:ascii="Calibri"/>
                            <w:color w:val="2f5496"/>
                            <w:sz w:val="32"/>
                          </w:rPr>
                          <w:t xml:space="preserve">Telefonía IP</w:t>
                        </w:r>
                      </w:p>
                    </w:txbxContent>
                  </v:textbox>
                </v:rect>
                <v:rect id="Rectangle 17668" style="position:absolute;width:1278;height:2745;left:16600;top:29425;" filled="f" stroked="f">
                  <v:textbox inset="0,0,0,0">
                    <w:txbxContent>
                      <w:p>
                        <w:pPr>
                          <w:spacing w:before="0" w:after="160" w:line="259" w:lineRule="auto"/>
                        </w:pPr>
                        <w:r>
                          <w:rPr>
                            <w:rFonts w:cs="Calibri" w:hAnsi="Calibri" w:eastAsia="Calibri" w:ascii="Calibri"/>
                            <w:color w:val="2f5496"/>
                            <w:sz w:val="32"/>
                          </w:rPr>
                          <w:t xml:space="preserve">. </w:t>
                        </w:r>
                      </w:p>
                    </w:txbxContent>
                  </v:textbox>
                </v:rect>
                <v:rect id="Rectangle 17669" style="position:absolute;width:23502;height:2745;left:17560;top:29425;" filled="f" stroked="f">
                  <v:textbox inset="0,0,0,0">
                    <w:txbxContent>
                      <w:p>
                        <w:pPr>
                          <w:spacing w:before="0" w:after="160" w:line="259" w:lineRule="auto"/>
                        </w:pPr>
                        <w:r>
                          <w:rPr>
                            <w:rFonts w:cs="Calibri" w:hAnsi="Calibri" w:eastAsia="Calibri" w:ascii="Calibri"/>
                            <w:color w:val="2f5496"/>
                            <w:sz w:val="32"/>
                          </w:rPr>
                          <w:t xml:space="preserve">Proceso de Migración</w:t>
                        </w:r>
                      </w:p>
                    </w:txbxContent>
                  </v:textbox>
                </v:rect>
                <v:rect id="Rectangle 17670" style="position:absolute;width:609;height:2745;left:35256;top:29425;" filled="f" stroked="f">
                  <v:textbox inset="0,0,0,0">
                    <w:txbxContent>
                      <w:p>
                        <w:pPr>
                          <w:spacing w:before="0" w:after="160" w:line="259" w:lineRule="auto"/>
                        </w:pPr>
                        <w:r>
                          <w:rPr>
                            <w:rFonts w:cs="Calibri" w:hAnsi="Calibri" w:eastAsia="Calibri" w:ascii="Calibri"/>
                            <w:color w:val="2f5496"/>
                            <w:sz w:val="32"/>
                          </w:rPr>
                          <w:t xml:space="preserve"> </w:t>
                        </w:r>
                      </w:p>
                    </w:txbxContent>
                  </v:textbox>
                </v:rect>
                <v:shape id="Shape 314182" style="position:absolute;width:40802;height:25698;left:758;top:381;" coordsize="4080256,2569846" path="m0,0l4080256,0l4080256,2569846l0,2569846l0,0">
                  <v:stroke weight="0pt" endcap="flat" joinstyle="miter" miterlimit="10" on="false" color="#000000" opacity="0"/>
                  <v:fill on="true" color="#000000"/>
                </v:shape>
                <v:shape id="Picture 17719" style="position:absolute;width:40802;height:25698;left:758;top:381;" filled="f">
                  <v:imagedata r:id="rId612"/>
                </v:shape>
                <v:shape id="Shape 17720" style="position:absolute;width:41564;height:26460;left:377;top:0;" coordsize="4156456,2646046" path="m0,2646046l4156456,2646046l4156456,0l0,0x">
                  <v:stroke weight="6pt" endcap="flat" joinstyle="miter" miterlimit="10" on="true" color="#a9d18e"/>
                  <v:fill on="false" color="#000000" opacity="0"/>
                </v:shape>
              </v:group>
            </w:pict>
          </mc:Fallback>
        </mc:AlternateContent>
      </w:r>
    </w:p>
    <w:p w14:paraId="6625EA89" w14:textId="77777777" w:rsidR="00A97412" w:rsidRDefault="00000000">
      <w:pPr>
        <w:numPr>
          <w:ilvl w:val="0"/>
          <w:numId w:val="54"/>
        </w:numPr>
        <w:spacing w:after="22" w:line="266" w:lineRule="auto"/>
        <w:ind w:right="44" w:hanging="360"/>
      </w:pPr>
      <w:r>
        <w:t xml:space="preserve">Redes Paralelas </w:t>
      </w:r>
    </w:p>
    <w:p w14:paraId="57A36A0D" w14:textId="77777777" w:rsidR="00A97412" w:rsidRDefault="00000000">
      <w:pPr>
        <w:numPr>
          <w:ilvl w:val="0"/>
          <w:numId w:val="54"/>
        </w:numPr>
        <w:spacing w:after="23" w:line="266" w:lineRule="auto"/>
        <w:ind w:right="44" w:hanging="360"/>
      </w:pPr>
      <w:r>
        <w:t xml:space="preserve">Redes Convergentes  </w:t>
      </w:r>
    </w:p>
    <w:p w14:paraId="33285E39" w14:textId="77777777" w:rsidR="00A97412" w:rsidRDefault="00000000">
      <w:pPr>
        <w:numPr>
          <w:ilvl w:val="1"/>
          <w:numId w:val="54"/>
        </w:numPr>
        <w:spacing w:after="22" w:line="266" w:lineRule="auto"/>
        <w:ind w:right="44" w:hanging="337"/>
      </w:pPr>
      <w:r>
        <w:t xml:space="preserve">Integradas </w:t>
      </w:r>
    </w:p>
    <w:p w14:paraId="2EB380F5" w14:textId="77777777" w:rsidR="00A97412" w:rsidRDefault="00000000">
      <w:pPr>
        <w:numPr>
          <w:ilvl w:val="1"/>
          <w:numId w:val="54"/>
        </w:numPr>
        <w:spacing w:after="325" w:line="266" w:lineRule="auto"/>
        <w:ind w:right="44" w:hanging="337"/>
      </w:pPr>
      <w:proofErr w:type="spellStart"/>
      <w:r>
        <w:t>Interoperativas</w:t>
      </w:r>
      <w:proofErr w:type="spellEnd"/>
      <w:r>
        <w:t xml:space="preserve"> </w:t>
      </w:r>
    </w:p>
    <w:p w14:paraId="3766FF16" w14:textId="77777777" w:rsidR="00A97412" w:rsidRDefault="00000000">
      <w:pPr>
        <w:spacing w:after="238" w:line="258" w:lineRule="auto"/>
        <w:ind w:left="699" w:right="691" w:hanging="10"/>
        <w:jc w:val="center"/>
      </w:pPr>
      <w:r>
        <w:rPr>
          <w:color w:val="2F5496"/>
          <w:sz w:val="32"/>
        </w:rPr>
        <w:t xml:space="preserve">Telefonía IP – vs. PBX </w:t>
      </w:r>
    </w:p>
    <w:p w14:paraId="0554BECB" w14:textId="77777777" w:rsidR="00A97412" w:rsidRDefault="00000000">
      <w:pPr>
        <w:spacing w:after="1" w:line="258" w:lineRule="auto"/>
        <w:ind w:left="699" w:right="688" w:hanging="10"/>
        <w:jc w:val="center"/>
      </w:pPr>
      <w:r>
        <w:rPr>
          <w:color w:val="2F5496"/>
          <w:sz w:val="32"/>
        </w:rPr>
        <w:t xml:space="preserve">Sistema PBX </w:t>
      </w:r>
    </w:p>
    <w:p w14:paraId="1F283662" w14:textId="77777777" w:rsidR="00A97412" w:rsidRDefault="00000000">
      <w:pPr>
        <w:numPr>
          <w:ilvl w:val="0"/>
          <w:numId w:val="55"/>
        </w:numPr>
        <w:spacing w:after="35" w:line="266" w:lineRule="auto"/>
        <w:ind w:right="44" w:hanging="360"/>
      </w:pPr>
      <w:r>
        <w:t xml:space="preserve">Estructura de conmutación de Líneas Integradas en el Sistema </w:t>
      </w:r>
      <w:r>
        <w:rPr>
          <w:rFonts w:ascii="Wingdings 3" w:eastAsia="Wingdings 3" w:hAnsi="Wingdings 3" w:cs="Wingdings 3"/>
        </w:rPr>
        <w:t></w:t>
      </w:r>
      <w:r>
        <w:t xml:space="preserve"> Matriz de Hardware Interna – Central Telefónica + Cableado Telefónico.</w:t>
      </w:r>
      <w:r>
        <w:rPr>
          <w:b/>
        </w:rPr>
        <w:t xml:space="preserve"> </w:t>
      </w:r>
    </w:p>
    <w:p w14:paraId="64BB0FC3" w14:textId="77777777" w:rsidR="00A97412" w:rsidRDefault="00000000">
      <w:pPr>
        <w:numPr>
          <w:ilvl w:val="0"/>
          <w:numId w:val="55"/>
        </w:numPr>
        <w:spacing w:after="16" w:line="258" w:lineRule="auto"/>
        <w:ind w:right="44" w:hanging="360"/>
      </w:pPr>
      <w:r>
        <w:rPr>
          <w:b/>
        </w:rPr>
        <w:t>Sistema Operativo de control de llamadas.</w:t>
      </w:r>
      <w:r>
        <w:t xml:space="preserve"> </w:t>
      </w:r>
    </w:p>
    <w:p w14:paraId="77589496" w14:textId="77777777" w:rsidR="00A97412" w:rsidRDefault="00000000">
      <w:pPr>
        <w:numPr>
          <w:ilvl w:val="0"/>
          <w:numId w:val="55"/>
        </w:numPr>
        <w:spacing w:after="11" w:line="266" w:lineRule="auto"/>
        <w:ind w:right="44" w:hanging="360"/>
      </w:pPr>
      <w:r>
        <w:t>Aplicaciones Diversas (</w:t>
      </w:r>
      <w:proofErr w:type="gramStart"/>
      <w:r>
        <w:t>ACD ,</w:t>
      </w:r>
      <w:proofErr w:type="gramEnd"/>
      <w:r>
        <w:t xml:space="preserve"> </w:t>
      </w:r>
      <w:proofErr w:type="spellStart"/>
      <w:r>
        <w:t>Vmail</w:t>
      </w:r>
      <w:proofErr w:type="spellEnd"/>
      <w:r>
        <w:t xml:space="preserve"> Etc.) </w:t>
      </w:r>
    </w:p>
    <w:p w14:paraId="1C493C26" w14:textId="77777777" w:rsidR="00A97412" w:rsidRDefault="00000000">
      <w:pPr>
        <w:numPr>
          <w:ilvl w:val="0"/>
          <w:numId w:val="55"/>
        </w:numPr>
        <w:spacing w:after="153" w:line="266" w:lineRule="auto"/>
        <w:ind w:right="44" w:hanging="360"/>
      </w:pPr>
      <w:r>
        <w:lastRenderedPageBreak/>
        <w:t xml:space="preserve">Todas las Arquitecturas son Propietarias </w:t>
      </w:r>
    </w:p>
    <w:p w14:paraId="409548CF" w14:textId="77777777" w:rsidR="00A97412" w:rsidRDefault="00000000">
      <w:pPr>
        <w:spacing w:after="1" w:line="258" w:lineRule="auto"/>
        <w:ind w:left="699" w:right="691" w:hanging="10"/>
        <w:jc w:val="center"/>
      </w:pPr>
      <w:r>
        <w:rPr>
          <w:color w:val="2F5496"/>
          <w:sz w:val="32"/>
        </w:rPr>
        <w:t xml:space="preserve">Sistema IP </w:t>
      </w:r>
    </w:p>
    <w:p w14:paraId="3A170038" w14:textId="77777777" w:rsidR="00A97412" w:rsidRDefault="00000000">
      <w:pPr>
        <w:numPr>
          <w:ilvl w:val="0"/>
          <w:numId w:val="55"/>
        </w:numPr>
        <w:spacing w:after="37" w:line="266" w:lineRule="auto"/>
        <w:ind w:right="44" w:hanging="360"/>
      </w:pPr>
      <w:r>
        <w:t xml:space="preserve">Estructura de Conmutación de Líneas basada en la Red IP con todas sus capacidades de ubicuidad </w:t>
      </w:r>
      <w:r>
        <w:rPr>
          <w:rFonts w:ascii="Wingdings 3" w:eastAsia="Wingdings 3" w:hAnsi="Wingdings 3" w:cs="Wingdings 3"/>
        </w:rPr>
        <w:t></w:t>
      </w:r>
      <w:r>
        <w:t xml:space="preserve"> Componentes de Comunicaciones + Cableado Estructurado </w:t>
      </w:r>
    </w:p>
    <w:p w14:paraId="1F704813" w14:textId="77777777" w:rsidR="00A97412" w:rsidRDefault="00000000">
      <w:pPr>
        <w:numPr>
          <w:ilvl w:val="0"/>
          <w:numId w:val="55"/>
        </w:numPr>
        <w:spacing w:after="43" w:line="258" w:lineRule="auto"/>
        <w:ind w:right="44" w:hanging="360"/>
      </w:pPr>
      <w:r>
        <w:rPr>
          <w:b/>
        </w:rPr>
        <w:t xml:space="preserve">Sistema Operativo de control de llamadas basado en servidores que actúa a través de algoritmos y protocolos </w:t>
      </w:r>
      <w:proofErr w:type="gramStart"/>
      <w:r>
        <w:rPr>
          <w:b/>
        </w:rPr>
        <w:t>estándares .</w:t>
      </w:r>
      <w:proofErr w:type="gramEnd"/>
      <w:r>
        <w:t xml:space="preserve"> </w:t>
      </w:r>
    </w:p>
    <w:p w14:paraId="3189D1AD" w14:textId="77777777" w:rsidR="00A97412" w:rsidRDefault="00000000">
      <w:pPr>
        <w:numPr>
          <w:ilvl w:val="0"/>
          <w:numId w:val="55"/>
        </w:numPr>
        <w:spacing w:after="9" w:line="266" w:lineRule="auto"/>
        <w:ind w:right="44" w:hanging="360"/>
      </w:pPr>
      <w:r>
        <w:t xml:space="preserve">Aplicaciones Diversas Estándares </w:t>
      </w:r>
    </w:p>
    <w:p w14:paraId="0F3DAC59" w14:textId="77777777" w:rsidR="00A97412" w:rsidRDefault="00000000">
      <w:pPr>
        <w:numPr>
          <w:ilvl w:val="0"/>
          <w:numId w:val="55"/>
        </w:numPr>
        <w:spacing w:after="299" w:line="266" w:lineRule="auto"/>
        <w:ind w:right="44" w:hanging="360"/>
      </w:pPr>
      <w:r>
        <w:t xml:space="preserve">Todas las Arquitecturas son Abiertas </w:t>
      </w:r>
    </w:p>
    <w:p w14:paraId="4C098548" w14:textId="77777777" w:rsidR="00A97412" w:rsidRDefault="00000000">
      <w:pPr>
        <w:spacing w:after="0"/>
        <w:ind w:left="3121" w:hanging="10"/>
      </w:pPr>
      <w:r>
        <w:rPr>
          <w:color w:val="2F5496"/>
          <w:sz w:val="32"/>
        </w:rPr>
        <w:t xml:space="preserve">Telefonía IP. Arquitectura de Red </w:t>
      </w:r>
    </w:p>
    <w:p w14:paraId="244B08C7" w14:textId="77777777" w:rsidR="00A97412" w:rsidRDefault="00000000">
      <w:pPr>
        <w:numPr>
          <w:ilvl w:val="1"/>
          <w:numId w:val="55"/>
        </w:numPr>
        <w:spacing w:after="25" w:line="266" w:lineRule="auto"/>
        <w:ind w:right="3415" w:hanging="360"/>
      </w:pPr>
      <w:proofErr w:type="spellStart"/>
      <w:proofErr w:type="gramStart"/>
      <w:r>
        <w:t>Cluster</w:t>
      </w:r>
      <w:proofErr w:type="spellEnd"/>
      <w:proofErr w:type="gramEnd"/>
      <w:r>
        <w:t xml:space="preserve"> Redundante en disposición de N+1. </w:t>
      </w:r>
      <w:r>
        <w:rPr>
          <w:rFonts w:ascii="Courier New" w:eastAsia="Courier New" w:hAnsi="Courier New" w:cs="Courier New"/>
        </w:rPr>
        <w:t>o</w:t>
      </w:r>
      <w:r>
        <w:rPr>
          <w:rFonts w:ascii="Arial" w:eastAsia="Arial" w:hAnsi="Arial" w:cs="Arial"/>
        </w:rPr>
        <w:t xml:space="preserve"> </w:t>
      </w:r>
      <w:r>
        <w:t xml:space="preserve">Componentes de sirven de </w:t>
      </w:r>
      <w:proofErr w:type="spellStart"/>
      <w:r>
        <w:t>Backup</w:t>
      </w:r>
      <w:proofErr w:type="spellEnd"/>
      <w:r>
        <w:t xml:space="preserve"> de otros. </w:t>
      </w:r>
    </w:p>
    <w:p w14:paraId="6D9C8A2A" w14:textId="77777777" w:rsidR="00A97412" w:rsidRDefault="00000000">
      <w:pPr>
        <w:numPr>
          <w:ilvl w:val="1"/>
          <w:numId w:val="55"/>
        </w:numPr>
        <w:spacing w:after="24" w:line="266" w:lineRule="auto"/>
        <w:ind w:right="3415" w:hanging="360"/>
      </w:pPr>
      <w:r>
        <w:t xml:space="preserve">Cada teléfono registrado tiene una o dos copias de seguridad (Niveles de redundancia </w:t>
      </w:r>
      <w:r>
        <w:rPr>
          <w:rFonts w:ascii="Wingdings 3" w:eastAsia="Wingdings 3" w:hAnsi="Wingdings 3" w:cs="Wingdings 3"/>
        </w:rPr>
        <w:t></w:t>
      </w:r>
      <w:r>
        <w:t xml:space="preserve"> Tres </w:t>
      </w:r>
      <w:proofErr w:type="gramStart"/>
      <w:r>
        <w:t>Niveles )</w:t>
      </w:r>
      <w:proofErr w:type="gramEnd"/>
      <w:r>
        <w:t xml:space="preserve">. </w:t>
      </w:r>
    </w:p>
    <w:p w14:paraId="296D5F3A" w14:textId="77777777" w:rsidR="00A97412" w:rsidRDefault="00000000">
      <w:pPr>
        <w:tabs>
          <w:tab w:val="center" w:pos="2833"/>
          <w:tab w:val="center" w:pos="4633"/>
        </w:tabs>
        <w:spacing w:after="325" w:line="266" w:lineRule="auto"/>
      </w:pPr>
      <w:r>
        <w:tab/>
      </w:r>
      <w:r>
        <w:rPr>
          <w:rFonts w:ascii="Wingdings" w:eastAsia="Wingdings" w:hAnsi="Wingdings" w:cs="Wingdings"/>
        </w:rPr>
        <w:t>▪</w:t>
      </w:r>
      <w:r>
        <w:rPr>
          <w:rFonts w:ascii="Arial" w:eastAsia="Arial" w:hAnsi="Arial" w:cs="Arial"/>
        </w:rPr>
        <w:t xml:space="preserve"> </w:t>
      </w:r>
      <w:r>
        <w:rPr>
          <w:rFonts w:ascii="Arial" w:eastAsia="Arial" w:hAnsi="Arial" w:cs="Arial"/>
        </w:rPr>
        <w:tab/>
      </w:r>
      <w:r>
        <w:t xml:space="preserve">Teléfono sin conectividad </w:t>
      </w:r>
      <w:proofErr w:type="spellStart"/>
      <w:r>
        <w:t>Backup</w:t>
      </w:r>
      <w:proofErr w:type="spellEnd"/>
      <w:r>
        <w:t xml:space="preserve">  </w:t>
      </w:r>
    </w:p>
    <w:p w14:paraId="63EAF22F" w14:textId="77777777" w:rsidR="00A97412" w:rsidRDefault="00000000">
      <w:pPr>
        <w:spacing w:after="1" w:line="258" w:lineRule="auto"/>
        <w:ind w:left="699" w:right="693" w:hanging="10"/>
        <w:jc w:val="center"/>
      </w:pPr>
      <w:r>
        <w:rPr>
          <w:color w:val="2F5496"/>
          <w:sz w:val="32"/>
        </w:rPr>
        <w:t xml:space="preserve">Telefonía IP. Servicios </w:t>
      </w:r>
    </w:p>
    <w:p w14:paraId="4759E52B" w14:textId="77777777" w:rsidR="00A97412" w:rsidRDefault="00000000">
      <w:pPr>
        <w:numPr>
          <w:ilvl w:val="0"/>
          <w:numId w:val="55"/>
        </w:numPr>
        <w:spacing w:after="0" w:line="266" w:lineRule="auto"/>
        <w:ind w:right="44" w:hanging="360"/>
      </w:pPr>
      <w:r>
        <w:t>Llamada en espera (</w:t>
      </w:r>
      <w:proofErr w:type="spellStart"/>
      <w:r>
        <w:t>on-hold</w:t>
      </w:r>
      <w:proofErr w:type="spellEnd"/>
      <w:r>
        <w:t xml:space="preserve">) </w:t>
      </w:r>
    </w:p>
    <w:p w14:paraId="5EB97245" w14:textId="77777777" w:rsidR="00A97412" w:rsidRDefault="00000000">
      <w:pPr>
        <w:tabs>
          <w:tab w:val="center" w:pos="2833"/>
          <w:tab w:val="center" w:pos="5756"/>
        </w:tabs>
        <w:spacing w:after="34" w:line="266" w:lineRule="auto"/>
      </w:pPr>
      <w:r>
        <w:tab/>
      </w:r>
      <w:r>
        <w:rPr>
          <w:rFonts w:ascii="Wingdings" w:eastAsia="Wingdings" w:hAnsi="Wingdings" w:cs="Wingdings"/>
        </w:rPr>
        <w:t>▪</w:t>
      </w:r>
      <w:r>
        <w:rPr>
          <w:rFonts w:ascii="Arial" w:eastAsia="Arial" w:hAnsi="Arial" w:cs="Arial"/>
        </w:rPr>
        <w:t xml:space="preserve"> </w:t>
      </w:r>
      <w:r>
        <w:rPr>
          <w:rFonts w:ascii="Arial" w:eastAsia="Arial" w:hAnsi="Arial" w:cs="Arial"/>
        </w:rPr>
        <w:tab/>
      </w:r>
      <w:r>
        <w:t xml:space="preserve">Desvío de llamadas (ocupado, no </w:t>
      </w:r>
      <w:proofErr w:type="gramStart"/>
      <w:r>
        <w:t xml:space="preserve">contesta,   </w:t>
      </w:r>
      <w:proofErr w:type="gramEnd"/>
      <w:r>
        <w:t xml:space="preserve">incondicional) </w:t>
      </w:r>
    </w:p>
    <w:p w14:paraId="0B619E22" w14:textId="77777777" w:rsidR="00A97412" w:rsidRDefault="00000000">
      <w:pPr>
        <w:numPr>
          <w:ilvl w:val="0"/>
          <w:numId w:val="55"/>
        </w:numPr>
        <w:spacing w:after="11" w:line="266" w:lineRule="auto"/>
        <w:ind w:right="44" w:hanging="360"/>
      </w:pPr>
      <w:r>
        <w:t xml:space="preserve">Conferencia telefónica </w:t>
      </w:r>
    </w:p>
    <w:p w14:paraId="3AFC2265" w14:textId="77777777" w:rsidR="00A97412" w:rsidRDefault="00000000">
      <w:pPr>
        <w:numPr>
          <w:ilvl w:val="0"/>
          <w:numId w:val="55"/>
        </w:numPr>
        <w:spacing w:after="9" w:line="266" w:lineRule="auto"/>
        <w:ind w:right="44" w:hanging="360"/>
      </w:pPr>
      <w:r>
        <w:t xml:space="preserve">Video Conferencia </w:t>
      </w:r>
    </w:p>
    <w:p w14:paraId="75C03E53" w14:textId="77777777" w:rsidR="00A97412" w:rsidRDefault="00000000">
      <w:pPr>
        <w:numPr>
          <w:ilvl w:val="0"/>
          <w:numId w:val="55"/>
        </w:numPr>
        <w:spacing w:after="9" w:line="266" w:lineRule="auto"/>
        <w:ind w:right="44" w:hanging="360"/>
      </w:pPr>
      <w:r>
        <w:t xml:space="preserve">Transferencia de llamadas </w:t>
      </w:r>
    </w:p>
    <w:p w14:paraId="6B23FAD9" w14:textId="77777777" w:rsidR="00A97412" w:rsidRDefault="00000000">
      <w:pPr>
        <w:numPr>
          <w:ilvl w:val="0"/>
          <w:numId w:val="55"/>
        </w:numPr>
        <w:spacing w:after="9" w:line="266" w:lineRule="auto"/>
        <w:ind w:right="44" w:hanging="360"/>
      </w:pPr>
      <w:r>
        <w:t xml:space="preserve">Traducción de Número de Origen </w:t>
      </w:r>
    </w:p>
    <w:p w14:paraId="5E5B4B0B" w14:textId="77777777" w:rsidR="00A97412" w:rsidRDefault="00000000">
      <w:pPr>
        <w:numPr>
          <w:ilvl w:val="0"/>
          <w:numId w:val="55"/>
        </w:numPr>
        <w:spacing w:after="8" w:line="266" w:lineRule="auto"/>
        <w:ind w:right="44" w:hanging="360"/>
      </w:pPr>
      <w:r>
        <w:t xml:space="preserve">Traducción de Número de Destino </w:t>
      </w:r>
    </w:p>
    <w:p w14:paraId="6F5ADAB5" w14:textId="77777777" w:rsidR="00A97412" w:rsidRDefault="00000000">
      <w:pPr>
        <w:numPr>
          <w:ilvl w:val="0"/>
          <w:numId w:val="55"/>
        </w:numPr>
        <w:spacing w:after="299" w:line="266" w:lineRule="auto"/>
        <w:ind w:right="44" w:hanging="360"/>
      </w:pPr>
      <w:r>
        <w:t xml:space="preserve">Bloqueo del </w:t>
      </w:r>
      <w:proofErr w:type="spellStart"/>
      <w:r>
        <w:t>Caller</w:t>
      </w:r>
      <w:proofErr w:type="spellEnd"/>
      <w:r>
        <w:t xml:space="preserve"> ID </w:t>
      </w:r>
    </w:p>
    <w:p w14:paraId="0B85394F" w14:textId="77777777" w:rsidR="00A97412" w:rsidRDefault="00000000">
      <w:pPr>
        <w:spacing w:after="0"/>
        <w:ind w:left="2346" w:hanging="10"/>
      </w:pPr>
      <w:r>
        <w:rPr>
          <w:color w:val="2F5496"/>
          <w:sz w:val="32"/>
        </w:rPr>
        <w:t xml:space="preserve">Telefonía IP. Infraestructura y equipamientos </w:t>
      </w:r>
    </w:p>
    <w:p w14:paraId="10F44061" w14:textId="77777777" w:rsidR="00A97412" w:rsidRDefault="00000000">
      <w:pPr>
        <w:numPr>
          <w:ilvl w:val="0"/>
          <w:numId w:val="55"/>
        </w:numPr>
        <w:spacing w:after="25" w:line="266" w:lineRule="auto"/>
        <w:ind w:right="44" w:hanging="360"/>
      </w:pPr>
      <w:r>
        <w:t xml:space="preserve">El servicio de VoIP requiere, además de los protocolos para transporte de la información de usuario en tiempo real, de los protocolos necesarios para la señalización de control de las llamadas.  </w:t>
      </w:r>
    </w:p>
    <w:p w14:paraId="055670F4" w14:textId="77777777" w:rsidR="00A97412" w:rsidRDefault="00000000">
      <w:pPr>
        <w:spacing w:after="331" w:line="258" w:lineRule="auto"/>
        <w:ind w:left="4233" w:right="5120" w:hanging="10"/>
      </w:pPr>
      <w:r>
        <w:rPr>
          <w:rFonts w:ascii="Courier New" w:eastAsia="Courier New" w:hAnsi="Courier New" w:cs="Courier New"/>
        </w:rPr>
        <w:t>o</w:t>
      </w:r>
      <w:r>
        <w:rPr>
          <w:rFonts w:ascii="Arial" w:eastAsia="Arial" w:hAnsi="Arial" w:cs="Arial"/>
        </w:rPr>
        <w:t xml:space="preserve"> </w:t>
      </w:r>
      <w:proofErr w:type="gramStart"/>
      <w:r>
        <w:rPr>
          <w:b/>
        </w:rPr>
        <w:t xml:space="preserve">H.323 </w:t>
      </w:r>
      <w:r>
        <w:t xml:space="preserve"> </w:t>
      </w:r>
      <w:r>
        <w:rPr>
          <w:rFonts w:ascii="Courier New" w:eastAsia="Courier New" w:hAnsi="Courier New" w:cs="Courier New"/>
        </w:rPr>
        <w:t>o</w:t>
      </w:r>
      <w:proofErr w:type="gramEnd"/>
      <w:r>
        <w:rPr>
          <w:rFonts w:ascii="Arial" w:eastAsia="Arial" w:hAnsi="Arial" w:cs="Arial"/>
        </w:rPr>
        <w:t xml:space="preserve"> </w:t>
      </w:r>
      <w:r>
        <w:rPr>
          <w:b/>
        </w:rPr>
        <w:t>SIP</w:t>
      </w:r>
      <w:r>
        <w:t xml:space="preserve"> </w:t>
      </w:r>
    </w:p>
    <w:p w14:paraId="6037FE74" w14:textId="77777777" w:rsidR="00A97412" w:rsidRDefault="00000000">
      <w:pPr>
        <w:spacing w:after="0"/>
        <w:ind w:left="2439" w:hanging="10"/>
      </w:pPr>
      <w:r>
        <w:rPr>
          <w:color w:val="2F5496"/>
          <w:sz w:val="32"/>
        </w:rPr>
        <w:t xml:space="preserve">Telefonía IP. Componentes y Características </w:t>
      </w:r>
    </w:p>
    <w:p w14:paraId="5F29A2B9" w14:textId="77777777" w:rsidR="00A97412" w:rsidRDefault="00000000">
      <w:pPr>
        <w:spacing w:after="0"/>
        <w:ind w:left="1215"/>
      </w:pPr>
      <w:r>
        <w:rPr>
          <w:noProof/>
        </w:rPr>
        <mc:AlternateContent>
          <mc:Choice Requires="wpg">
            <w:drawing>
              <wp:inline distT="0" distB="0" distL="0" distR="0" wp14:anchorId="1AA3C499" wp14:editId="17B9E552">
                <wp:extent cx="5145139" cy="1907928"/>
                <wp:effectExtent l="0" t="0" r="0" b="0"/>
                <wp:docPr id="270146" name="Group 270146"/>
                <wp:cNvGraphicFramePr/>
                <a:graphic xmlns:a="http://schemas.openxmlformats.org/drawingml/2006/main">
                  <a:graphicData uri="http://schemas.microsoft.com/office/word/2010/wordprocessingGroup">
                    <wpg:wgp>
                      <wpg:cNvGrpSpPr/>
                      <wpg:grpSpPr>
                        <a:xfrm>
                          <a:off x="0" y="0"/>
                          <a:ext cx="5145139" cy="1907928"/>
                          <a:chOff x="0" y="0"/>
                          <a:chExt cx="5145139" cy="1907928"/>
                        </a:xfrm>
                      </wpg:grpSpPr>
                      <wps:wsp>
                        <wps:cNvPr id="18717" name="Rectangle 18717"/>
                        <wps:cNvSpPr/>
                        <wps:spPr>
                          <a:xfrm>
                            <a:off x="5104841" y="1726311"/>
                            <a:ext cx="53596" cy="241550"/>
                          </a:xfrm>
                          <a:prstGeom prst="rect">
                            <a:avLst/>
                          </a:prstGeom>
                          <a:ln>
                            <a:noFill/>
                          </a:ln>
                        </wps:spPr>
                        <wps:txbx>
                          <w:txbxContent>
                            <w:p w14:paraId="116E2FED" w14:textId="77777777" w:rsidR="00A97412" w:rsidRDefault="00000000">
                              <w:r>
                                <w:rPr>
                                  <w:sz w:val="28"/>
                                </w:rPr>
                                <w:t xml:space="preserve"> </w:t>
                              </w:r>
                            </w:p>
                          </w:txbxContent>
                        </wps:txbx>
                        <wps:bodyPr horzOverflow="overflow" vert="horz" lIns="0" tIns="0" rIns="0" bIns="0" rtlCol="0">
                          <a:noAutofit/>
                        </wps:bodyPr>
                      </wps:wsp>
                      <wps:wsp>
                        <wps:cNvPr id="314183" name="Shape 314183"/>
                        <wps:cNvSpPr/>
                        <wps:spPr>
                          <a:xfrm>
                            <a:off x="0" y="1879854"/>
                            <a:ext cx="5104765" cy="12192"/>
                          </a:xfrm>
                          <a:custGeom>
                            <a:avLst/>
                            <a:gdLst/>
                            <a:ahLst/>
                            <a:cxnLst/>
                            <a:rect l="0" t="0" r="0" b="0"/>
                            <a:pathLst>
                              <a:path w="5104765" h="12192">
                                <a:moveTo>
                                  <a:pt x="0" y="0"/>
                                </a:moveTo>
                                <a:lnTo>
                                  <a:pt x="5104765" y="0"/>
                                </a:lnTo>
                                <a:lnTo>
                                  <a:pt x="5104765"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4184" name="Shape 314184"/>
                        <wps:cNvSpPr/>
                        <wps:spPr>
                          <a:xfrm>
                            <a:off x="55956" y="28575"/>
                            <a:ext cx="3301873" cy="1778000"/>
                          </a:xfrm>
                          <a:custGeom>
                            <a:avLst/>
                            <a:gdLst/>
                            <a:ahLst/>
                            <a:cxnLst/>
                            <a:rect l="0" t="0" r="0" b="0"/>
                            <a:pathLst>
                              <a:path w="3301873" h="1778000">
                                <a:moveTo>
                                  <a:pt x="0" y="0"/>
                                </a:moveTo>
                                <a:lnTo>
                                  <a:pt x="3301873" y="0"/>
                                </a:lnTo>
                                <a:lnTo>
                                  <a:pt x="3301873" y="1778000"/>
                                </a:lnTo>
                                <a:lnTo>
                                  <a:pt x="0" y="1778000"/>
                                </a:lnTo>
                                <a:lnTo>
                                  <a:pt x="0" y="0"/>
                                </a:lnTo>
                              </a:path>
                            </a:pathLst>
                          </a:custGeom>
                          <a:ln w="0" cap="flat">
                            <a:miter lim="127000"/>
                          </a:ln>
                        </wps:spPr>
                        <wps:style>
                          <a:lnRef idx="0">
                            <a:srgbClr val="000000">
                              <a:alpha val="0"/>
                            </a:srgbClr>
                          </a:lnRef>
                          <a:fillRef idx="1">
                            <a:srgbClr val="0563C1"/>
                          </a:fillRef>
                          <a:effectRef idx="0">
                            <a:scrgbClr r="0" g="0" b="0"/>
                          </a:effectRef>
                          <a:fontRef idx="none"/>
                        </wps:style>
                        <wps:bodyPr/>
                      </wps:wsp>
                      <pic:pic xmlns:pic="http://schemas.openxmlformats.org/drawingml/2006/picture">
                        <pic:nvPicPr>
                          <pic:cNvPr id="18721" name="Picture 18721"/>
                          <pic:cNvPicPr/>
                        </pic:nvPicPr>
                        <pic:blipFill>
                          <a:blip r:embed="rId613"/>
                          <a:stretch>
                            <a:fillRect/>
                          </a:stretch>
                        </pic:blipFill>
                        <pic:spPr>
                          <a:xfrm>
                            <a:off x="55956" y="28575"/>
                            <a:ext cx="3301873" cy="1778000"/>
                          </a:xfrm>
                          <a:prstGeom prst="rect">
                            <a:avLst/>
                          </a:prstGeom>
                        </pic:spPr>
                      </pic:pic>
                      <wps:wsp>
                        <wps:cNvPr id="18722" name="Shape 18722"/>
                        <wps:cNvSpPr/>
                        <wps:spPr>
                          <a:xfrm>
                            <a:off x="27381" y="0"/>
                            <a:ext cx="3359023" cy="1835150"/>
                          </a:xfrm>
                          <a:custGeom>
                            <a:avLst/>
                            <a:gdLst/>
                            <a:ahLst/>
                            <a:cxnLst/>
                            <a:rect l="0" t="0" r="0" b="0"/>
                            <a:pathLst>
                              <a:path w="3359023" h="1835150">
                                <a:moveTo>
                                  <a:pt x="0" y="1835150"/>
                                </a:moveTo>
                                <a:lnTo>
                                  <a:pt x="3359023" y="1835150"/>
                                </a:lnTo>
                                <a:lnTo>
                                  <a:pt x="3359023" y="0"/>
                                </a:lnTo>
                                <a:lnTo>
                                  <a:pt x="0" y="0"/>
                                </a:lnTo>
                                <a:close/>
                              </a:path>
                            </a:pathLst>
                          </a:custGeom>
                          <a:ln w="57150" cap="flat">
                            <a:miter lim="127000"/>
                          </a:ln>
                        </wps:spPr>
                        <wps:style>
                          <a:lnRef idx="1">
                            <a:srgbClr val="A9D18E"/>
                          </a:lnRef>
                          <a:fillRef idx="0">
                            <a:srgbClr val="000000">
                              <a:alpha val="0"/>
                            </a:srgbClr>
                          </a:fillRef>
                          <a:effectRef idx="0">
                            <a:scrgbClr r="0" g="0" b="0"/>
                          </a:effectRef>
                          <a:fontRef idx="none"/>
                        </wps:style>
                        <wps:bodyPr/>
                      </wps:wsp>
                      <wps:wsp>
                        <wps:cNvPr id="314185" name="Shape 314185"/>
                        <wps:cNvSpPr/>
                        <wps:spPr>
                          <a:xfrm>
                            <a:off x="3465906" y="257175"/>
                            <a:ext cx="1579753" cy="1537335"/>
                          </a:xfrm>
                          <a:custGeom>
                            <a:avLst/>
                            <a:gdLst/>
                            <a:ahLst/>
                            <a:cxnLst/>
                            <a:rect l="0" t="0" r="0" b="0"/>
                            <a:pathLst>
                              <a:path w="1579753" h="1537335">
                                <a:moveTo>
                                  <a:pt x="0" y="0"/>
                                </a:moveTo>
                                <a:lnTo>
                                  <a:pt x="1579753" y="0"/>
                                </a:lnTo>
                                <a:lnTo>
                                  <a:pt x="1579753" y="1537335"/>
                                </a:lnTo>
                                <a:lnTo>
                                  <a:pt x="0" y="1537335"/>
                                </a:lnTo>
                                <a:lnTo>
                                  <a:pt x="0" y="0"/>
                                </a:lnTo>
                              </a:path>
                            </a:pathLst>
                          </a:custGeom>
                          <a:ln w="0" cap="flat">
                            <a:miter lim="127000"/>
                          </a:ln>
                        </wps:spPr>
                        <wps:style>
                          <a:lnRef idx="0">
                            <a:srgbClr val="000000">
                              <a:alpha val="0"/>
                            </a:srgbClr>
                          </a:lnRef>
                          <a:fillRef idx="1">
                            <a:srgbClr val="0563C1"/>
                          </a:fillRef>
                          <a:effectRef idx="0">
                            <a:scrgbClr r="0" g="0" b="0"/>
                          </a:effectRef>
                          <a:fontRef idx="none"/>
                        </wps:style>
                        <wps:bodyPr/>
                      </wps:wsp>
                      <pic:pic xmlns:pic="http://schemas.openxmlformats.org/drawingml/2006/picture">
                        <pic:nvPicPr>
                          <pic:cNvPr id="18725" name="Picture 18725"/>
                          <pic:cNvPicPr/>
                        </pic:nvPicPr>
                        <pic:blipFill>
                          <a:blip r:embed="rId614"/>
                          <a:stretch>
                            <a:fillRect/>
                          </a:stretch>
                        </pic:blipFill>
                        <pic:spPr>
                          <a:xfrm>
                            <a:off x="3465906" y="257175"/>
                            <a:ext cx="1579753" cy="1537335"/>
                          </a:xfrm>
                          <a:prstGeom prst="rect">
                            <a:avLst/>
                          </a:prstGeom>
                        </pic:spPr>
                      </pic:pic>
                      <wps:wsp>
                        <wps:cNvPr id="18726" name="Shape 18726"/>
                        <wps:cNvSpPr/>
                        <wps:spPr>
                          <a:xfrm>
                            <a:off x="3437331" y="228600"/>
                            <a:ext cx="1636903" cy="1594485"/>
                          </a:xfrm>
                          <a:custGeom>
                            <a:avLst/>
                            <a:gdLst/>
                            <a:ahLst/>
                            <a:cxnLst/>
                            <a:rect l="0" t="0" r="0" b="0"/>
                            <a:pathLst>
                              <a:path w="1636903" h="1594485">
                                <a:moveTo>
                                  <a:pt x="0" y="1594485"/>
                                </a:moveTo>
                                <a:lnTo>
                                  <a:pt x="1636903" y="1594485"/>
                                </a:lnTo>
                                <a:lnTo>
                                  <a:pt x="1636903" y="0"/>
                                </a:lnTo>
                                <a:lnTo>
                                  <a:pt x="0" y="0"/>
                                </a:lnTo>
                                <a:close/>
                              </a:path>
                            </a:pathLst>
                          </a:custGeom>
                          <a:ln w="57150" cap="flat">
                            <a:miter lim="127000"/>
                          </a:ln>
                        </wps:spPr>
                        <wps:style>
                          <a:lnRef idx="1">
                            <a:srgbClr val="A9D18E"/>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70146" style="width:405.129pt;height:150.231pt;mso-position-horizontal-relative:char;mso-position-vertical-relative:line" coordsize="51451,19079">
                <v:rect id="Rectangle 18717" style="position:absolute;width:535;height:2415;left:51048;top:17263;" filled="f" stroked="f">
                  <v:textbox inset="0,0,0,0">
                    <w:txbxContent>
                      <w:p>
                        <w:pPr>
                          <w:spacing w:before="0" w:after="160" w:line="259" w:lineRule="auto"/>
                        </w:pPr>
                        <w:r>
                          <w:rPr>
                            <w:rFonts w:cs="Calibri" w:hAnsi="Calibri" w:eastAsia="Calibri" w:ascii="Calibri"/>
                            <w:sz w:val="28"/>
                          </w:rPr>
                          <w:t xml:space="preserve"> </w:t>
                        </w:r>
                      </w:p>
                    </w:txbxContent>
                  </v:textbox>
                </v:rect>
                <v:shape id="Shape 314186" style="position:absolute;width:51047;height:121;left:0;top:18798;" coordsize="5104765,12192" path="m0,0l5104765,0l5104765,12192l0,12192l0,0">
                  <v:stroke weight="0pt" endcap="flat" joinstyle="miter" miterlimit="10" on="false" color="#000000" opacity="0"/>
                  <v:fill on="true" color="#000000"/>
                </v:shape>
                <v:shape id="Shape 314187" style="position:absolute;width:33018;height:17780;left:559;top:285;" coordsize="3301873,1778000" path="m0,0l3301873,0l3301873,1778000l0,1778000l0,0">
                  <v:stroke weight="0pt" endcap="flat" joinstyle="miter" miterlimit="10" on="false" color="#000000" opacity="0"/>
                  <v:fill on="true" color="#0563c1"/>
                </v:shape>
                <v:shape id="Picture 18721" style="position:absolute;width:33018;height:17780;left:559;top:285;" filled="f">
                  <v:imagedata r:id="rId615"/>
                </v:shape>
                <v:shape id="Shape 18722" style="position:absolute;width:33590;height:18351;left:273;top:0;" coordsize="3359023,1835150" path="m0,1835150l3359023,1835150l3359023,0l0,0x">
                  <v:stroke weight="4.5pt" endcap="flat" joinstyle="miter" miterlimit="10" on="true" color="#a9d18e"/>
                  <v:fill on="false" color="#000000" opacity="0"/>
                </v:shape>
                <v:shape id="Shape 314188" style="position:absolute;width:15797;height:15373;left:34659;top:2571;" coordsize="1579753,1537335" path="m0,0l1579753,0l1579753,1537335l0,1537335l0,0">
                  <v:stroke weight="0pt" endcap="flat" joinstyle="miter" miterlimit="10" on="false" color="#000000" opacity="0"/>
                  <v:fill on="true" color="#0563c1"/>
                </v:shape>
                <v:shape id="Picture 18725" style="position:absolute;width:15797;height:15373;left:34659;top:2571;" filled="f">
                  <v:imagedata r:id="rId616"/>
                </v:shape>
                <v:shape id="Shape 18726" style="position:absolute;width:16369;height:15944;left:34373;top:2286;" coordsize="1636903,1594485" path="m0,1594485l1636903,1594485l1636903,0l0,0x">
                  <v:stroke weight="4.5pt" endcap="flat" joinstyle="miter" miterlimit="10" on="true" color="#a9d18e"/>
                  <v:fill on="false" color="#000000" opacity="0"/>
                </v:shape>
              </v:group>
            </w:pict>
          </mc:Fallback>
        </mc:AlternateContent>
      </w:r>
    </w:p>
    <w:p w14:paraId="5B547357" w14:textId="77777777" w:rsidR="00A97412" w:rsidRDefault="00000000">
      <w:pPr>
        <w:spacing w:after="326"/>
        <w:ind w:left="1364"/>
      </w:pPr>
      <w:r>
        <w:rPr>
          <w:noProof/>
        </w:rPr>
        <w:lastRenderedPageBreak/>
        <mc:AlternateContent>
          <mc:Choice Requires="wpg">
            <w:drawing>
              <wp:inline distT="0" distB="0" distL="0" distR="0" wp14:anchorId="519F360E" wp14:editId="63E9AAEC">
                <wp:extent cx="4954690" cy="1372241"/>
                <wp:effectExtent l="0" t="0" r="0" b="0"/>
                <wp:docPr id="270366" name="Group 270366"/>
                <wp:cNvGraphicFramePr/>
                <a:graphic xmlns:a="http://schemas.openxmlformats.org/drawingml/2006/main">
                  <a:graphicData uri="http://schemas.microsoft.com/office/word/2010/wordprocessingGroup">
                    <wpg:wgp>
                      <wpg:cNvGrpSpPr/>
                      <wpg:grpSpPr>
                        <a:xfrm>
                          <a:off x="0" y="0"/>
                          <a:ext cx="4954690" cy="1372241"/>
                          <a:chOff x="0" y="0"/>
                          <a:chExt cx="4954690" cy="1372241"/>
                        </a:xfrm>
                      </wpg:grpSpPr>
                      <wps:wsp>
                        <wps:cNvPr id="18729" name="Rectangle 18729"/>
                        <wps:cNvSpPr/>
                        <wps:spPr>
                          <a:xfrm>
                            <a:off x="4914393" y="1190624"/>
                            <a:ext cx="53596" cy="241550"/>
                          </a:xfrm>
                          <a:prstGeom prst="rect">
                            <a:avLst/>
                          </a:prstGeom>
                          <a:ln>
                            <a:noFill/>
                          </a:ln>
                        </wps:spPr>
                        <wps:txbx>
                          <w:txbxContent>
                            <w:p w14:paraId="3CA4FF79" w14:textId="77777777" w:rsidR="00A97412" w:rsidRDefault="00000000">
                              <w:r>
                                <w:rPr>
                                  <w:sz w:val="28"/>
                                </w:rPr>
                                <w:t xml:space="preserve"> </w:t>
                              </w:r>
                            </w:p>
                          </w:txbxContent>
                        </wps:txbx>
                        <wps:bodyPr horzOverflow="overflow" vert="horz" lIns="0" tIns="0" rIns="0" bIns="0" rtlCol="0">
                          <a:noAutofit/>
                        </wps:bodyPr>
                      </wps:wsp>
                      <wps:wsp>
                        <wps:cNvPr id="314189" name="Shape 314189"/>
                        <wps:cNvSpPr/>
                        <wps:spPr>
                          <a:xfrm>
                            <a:off x="0" y="1344167"/>
                            <a:ext cx="4914265" cy="12192"/>
                          </a:xfrm>
                          <a:custGeom>
                            <a:avLst/>
                            <a:gdLst/>
                            <a:ahLst/>
                            <a:cxnLst/>
                            <a:rect l="0" t="0" r="0" b="0"/>
                            <a:pathLst>
                              <a:path w="4914265" h="12192">
                                <a:moveTo>
                                  <a:pt x="0" y="0"/>
                                </a:moveTo>
                                <a:lnTo>
                                  <a:pt x="4914265" y="0"/>
                                </a:lnTo>
                                <a:lnTo>
                                  <a:pt x="4914265"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4190" name="Shape 314190"/>
                        <wps:cNvSpPr/>
                        <wps:spPr>
                          <a:xfrm>
                            <a:off x="56769" y="47625"/>
                            <a:ext cx="1505585" cy="1220343"/>
                          </a:xfrm>
                          <a:custGeom>
                            <a:avLst/>
                            <a:gdLst/>
                            <a:ahLst/>
                            <a:cxnLst/>
                            <a:rect l="0" t="0" r="0" b="0"/>
                            <a:pathLst>
                              <a:path w="1505585" h="1220343">
                                <a:moveTo>
                                  <a:pt x="0" y="0"/>
                                </a:moveTo>
                                <a:lnTo>
                                  <a:pt x="1505585" y="0"/>
                                </a:lnTo>
                                <a:lnTo>
                                  <a:pt x="1505585" y="1220343"/>
                                </a:lnTo>
                                <a:lnTo>
                                  <a:pt x="0" y="1220343"/>
                                </a:lnTo>
                                <a:lnTo>
                                  <a:pt x="0" y="0"/>
                                </a:lnTo>
                              </a:path>
                            </a:pathLst>
                          </a:custGeom>
                          <a:ln w="0" cap="flat">
                            <a:miter lim="127000"/>
                          </a:ln>
                        </wps:spPr>
                        <wps:style>
                          <a:lnRef idx="0">
                            <a:srgbClr val="000000">
                              <a:alpha val="0"/>
                            </a:srgbClr>
                          </a:lnRef>
                          <a:fillRef idx="1">
                            <a:srgbClr val="0563C1"/>
                          </a:fillRef>
                          <a:effectRef idx="0">
                            <a:scrgbClr r="0" g="0" b="0"/>
                          </a:effectRef>
                          <a:fontRef idx="none"/>
                        </wps:style>
                        <wps:bodyPr/>
                      </wps:wsp>
                      <pic:pic xmlns:pic="http://schemas.openxmlformats.org/drawingml/2006/picture">
                        <pic:nvPicPr>
                          <pic:cNvPr id="18842" name="Picture 18842"/>
                          <pic:cNvPicPr/>
                        </pic:nvPicPr>
                        <pic:blipFill>
                          <a:blip r:embed="rId617"/>
                          <a:stretch>
                            <a:fillRect/>
                          </a:stretch>
                        </pic:blipFill>
                        <pic:spPr>
                          <a:xfrm>
                            <a:off x="56769" y="47625"/>
                            <a:ext cx="1505585" cy="1220343"/>
                          </a:xfrm>
                          <a:prstGeom prst="rect">
                            <a:avLst/>
                          </a:prstGeom>
                        </pic:spPr>
                      </pic:pic>
                      <wps:wsp>
                        <wps:cNvPr id="18843" name="Shape 18843"/>
                        <wps:cNvSpPr/>
                        <wps:spPr>
                          <a:xfrm>
                            <a:off x="28194" y="19050"/>
                            <a:ext cx="1562735" cy="1277493"/>
                          </a:xfrm>
                          <a:custGeom>
                            <a:avLst/>
                            <a:gdLst/>
                            <a:ahLst/>
                            <a:cxnLst/>
                            <a:rect l="0" t="0" r="0" b="0"/>
                            <a:pathLst>
                              <a:path w="1562735" h="1277493">
                                <a:moveTo>
                                  <a:pt x="0" y="1277493"/>
                                </a:moveTo>
                                <a:lnTo>
                                  <a:pt x="1562735" y="1277493"/>
                                </a:lnTo>
                                <a:lnTo>
                                  <a:pt x="1562735" y="0"/>
                                </a:lnTo>
                                <a:lnTo>
                                  <a:pt x="0" y="0"/>
                                </a:lnTo>
                                <a:close/>
                              </a:path>
                            </a:pathLst>
                          </a:custGeom>
                          <a:ln w="57150" cap="flat">
                            <a:miter lim="127000"/>
                          </a:ln>
                        </wps:spPr>
                        <wps:style>
                          <a:lnRef idx="1">
                            <a:srgbClr val="A9D18E"/>
                          </a:lnRef>
                          <a:fillRef idx="0">
                            <a:srgbClr val="000000">
                              <a:alpha val="0"/>
                            </a:srgbClr>
                          </a:fillRef>
                          <a:effectRef idx="0">
                            <a:scrgbClr r="0" g="0" b="0"/>
                          </a:effectRef>
                          <a:fontRef idx="none"/>
                        </wps:style>
                        <wps:bodyPr/>
                      </wps:wsp>
                      <wps:wsp>
                        <wps:cNvPr id="314191" name="Shape 314191"/>
                        <wps:cNvSpPr/>
                        <wps:spPr>
                          <a:xfrm>
                            <a:off x="1676019" y="28575"/>
                            <a:ext cx="1609471" cy="1239520"/>
                          </a:xfrm>
                          <a:custGeom>
                            <a:avLst/>
                            <a:gdLst/>
                            <a:ahLst/>
                            <a:cxnLst/>
                            <a:rect l="0" t="0" r="0" b="0"/>
                            <a:pathLst>
                              <a:path w="1609471" h="1239520">
                                <a:moveTo>
                                  <a:pt x="0" y="0"/>
                                </a:moveTo>
                                <a:lnTo>
                                  <a:pt x="1609471" y="0"/>
                                </a:lnTo>
                                <a:lnTo>
                                  <a:pt x="1609471" y="1239520"/>
                                </a:lnTo>
                                <a:lnTo>
                                  <a:pt x="0" y="1239520"/>
                                </a:lnTo>
                                <a:lnTo>
                                  <a:pt x="0" y="0"/>
                                </a:lnTo>
                              </a:path>
                            </a:pathLst>
                          </a:custGeom>
                          <a:ln w="0" cap="flat">
                            <a:miter lim="127000"/>
                          </a:ln>
                        </wps:spPr>
                        <wps:style>
                          <a:lnRef idx="0">
                            <a:srgbClr val="000000">
                              <a:alpha val="0"/>
                            </a:srgbClr>
                          </a:lnRef>
                          <a:fillRef idx="1">
                            <a:srgbClr val="0563C1"/>
                          </a:fillRef>
                          <a:effectRef idx="0">
                            <a:scrgbClr r="0" g="0" b="0"/>
                          </a:effectRef>
                          <a:fontRef idx="none"/>
                        </wps:style>
                        <wps:bodyPr/>
                      </wps:wsp>
                      <pic:pic xmlns:pic="http://schemas.openxmlformats.org/drawingml/2006/picture">
                        <pic:nvPicPr>
                          <pic:cNvPr id="18846" name="Picture 18846"/>
                          <pic:cNvPicPr/>
                        </pic:nvPicPr>
                        <pic:blipFill>
                          <a:blip r:embed="rId618"/>
                          <a:stretch>
                            <a:fillRect/>
                          </a:stretch>
                        </pic:blipFill>
                        <pic:spPr>
                          <a:xfrm>
                            <a:off x="1676019" y="28575"/>
                            <a:ext cx="1609471" cy="1239520"/>
                          </a:xfrm>
                          <a:prstGeom prst="rect">
                            <a:avLst/>
                          </a:prstGeom>
                        </pic:spPr>
                      </pic:pic>
                      <wps:wsp>
                        <wps:cNvPr id="18847" name="Shape 18847"/>
                        <wps:cNvSpPr/>
                        <wps:spPr>
                          <a:xfrm>
                            <a:off x="1647444" y="0"/>
                            <a:ext cx="1666621" cy="1296670"/>
                          </a:xfrm>
                          <a:custGeom>
                            <a:avLst/>
                            <a:gdLst/>
                            <a:ahLst/>
                            <a:cxnLst/>
                            <a:rect l="0" t="0" r="0" b="0"/>
                            <a:pathLst>
                              <a:path w="1666621" h="1296670">
                                <a:moveTo>
                                  <a:pt x="0" y="1296670"/>
                                </a:moveTo>
                                <a:lnTo>
                                  <a:pt x="1666621" y="1296670"/>
                                </a:lnTo>
                                <a:lnTo>
                                  <a:pt x="1666621" y="0"/>
                                </a:lnTo>
                                <a:lnTo>
                                  <a:pt x="0" y="0"/>
                                </a:lnTo>
                                <a:close/>
                              </a:path>
                            </a:pathLst>
                          </a:custGeom>
                          <a:ln w="57150" cap="flat">
                            <a:miter lim="127000"/>
                          </a:ln>
                        </wps:spPr>
                        <wps:style>
                          <a:lnRef idx="1">
                            <a:srgbClr val="A9D18E"/>
                          </a:lnRef>
                          <a:fillRef idx="0">
                            <a:srgbClr val="000000">
                              <a:alpha val="0"/>
                            </a:srgbClr>
                          </a:fillRef>
                          <a:effectRef idx="0">
                            <a:scrgbClr r="0" g="0" b="0"/>
                          </a:effectRef>
                          <a:fontRef idx="none"/>
                        </wps:style>
                        <wps:bodyPr/>
                      </wps:wsp>
                      <wps:wsp>
                        <wps:cNvPr id="314192" name="Shape 314192"/>
                        <wps:cNvSpPr/>
                        <wps:spPr>
                          <a:xfrm>
                            <a:off x="3390519" y="47625"/>
                            <a:ext cx="1462786" cy="1226820"/>
                          </a:xfrm>
                          <a:custGeom>
                            <a:avLst/>
                            <a:gdLst/>
                            <a:ahLst/>
                            <a:cxnLst/>
                            <a:rect l="0" t="0" r="0" b="0"/>
                            <a:pathLst>
                              <a:path w="1462786" h="1226820">
                                <a:moveTo>
                                  <a:pt x="0" y="0"/>
                                </a:moveTo>
                                <a:lnTo>
                                  <a:pt x="1462786" y="0"/>
                                </a:lnTo>
                                <a:lnTo>
                                  <a:pt x="1462786" y="1226820"/>
                                </a:lnTo>
                                <a:lnTo>
                                  <a:pt x="0" y="1226820"/>
                                </a:lnTo>
                                <a:lnTo>
                                  <a:pt x="0" y="0"/>
                                </a:lnTo>
                              </a:path>
                            </a:pathLst>
                          </a:custGeom>
                          <a:ln w="0" cap="flat">
                            <a:miter lim="127000"/>
                          </a:ln>
                        </wps:spPr>
                        <wps:style>
                          <a:lnRef idx="0">
                            <a:srgbClr val="000000">
                              <a:alpha val="0"/>
                            </a:srgbClr>
                          </a:lnRef>
                          <a:fillRef idx="1">
                            <a:srgbClr val="E2F0D9"/>
                          </a:fillRef>
                          <a:effectRef idx="0">
                            <a:scrgbClr r="0" g="0" b="0"/>
                          </a:effectRef>
                          <a:fontRef idx="none"/>
                        </wps:style>
                        <wps:bodyPr/>
                      </wps:wsp>
                      <pic:pic xmlns:pic="http://schemas.openxmlformats.org/drawingml/2006/picture">
                        <pic:nvPicPr>
                          <pic:cNvPr id="18850" name="Picture 18850"/>
                          <pic:cNvPicPr/>
                        </pic:nvPicPr>
                        <pic:blipFill>
                          <a:blip r:embed="rId619"/>
                          <a:stretch>
                            <a:fillRect/>
                          </a:stretch>
                        </pic:blipFill>
                        <pic:spPr>
                          <a:xfrm>
                            <a:off x="3390519" y="47625"/>
                            <a:ext cx="1462786" cy="1226820"/>
                          </a:xfrm>
                          <a:prstGeom prst="rect">
                            <a:avLst/>
                          </a:prstGeom>
                        </pic:spPr>
                      </pic:pic>
                      <wps:wsp>
                        <wps:cNvPr id="18851" name="Shape 18851"/>
                        <wps:cNvSpPr/>
                        <wps:spPr>
                          <a:xfrm>
                            <a:off x="3361944" y="19050"/>
                            <a:ext cx="1519936" cy="1283970"/>
                          </a:xfrm>
                          <a:custGeom>
                            <a:avLst/>
                            <a:gdLst/>
                            <a:ahLst/>
                            <a:cxnLst/>
                            <a:rect l="0" t="0" r="0" b="0"/>
                            <a:pathLst>
                              <a:path w="1519936" h="1283970">
                                <a:moveTo>
                                  <a:pt x="0" y="1283970"/>
                                </a:moveTo>
                                <a:lnTo>
                                  <a:pt x="1519936" y="1283970"/>
                                </a:lnTo>
                                <a:lnTo>
                                  <a:pt x="1519936" y="0"/>
                                </a:lnTo>
                                <a:lnTo>
                                  <a:pt x="0" y="0"/>
                                </a:lnTo>
                                <a:close/>
                              </a:path>
                            </a:pathLst>
                          </a:custGeom>
                          <a:ln w="57150" cap="flat">
                            <a:miter lim="127000"/>
                          </a:ln>
                        </wps:spPr>
                        <wps:style>
                          <a:lnRef idx="1">
                            <a:srgbClr val="A9D18E"/>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70366" style="width:390.133pt;height:108.05pt;mso-position-horizontal-relative:char;mso-position-vertical-relative:line" coordsize="49546,13722">
                <v:rect id="Rectangle 18729" style="position:absolute;width:535;height:2415;left:49143;top:11906;" filled="f" stroked="f">
                  <v:textbox inset="0,0,0,0">
                    <w:txbxContent>
                      <w:p>
                        <w:pPr>
                          <w:spacing w:before="0" w:after="160" w:line="259" w:lineRule="auto"/>
                        </w:pPr>
                        <w:r>
                          <w:rPr>
                            <w:rFonts w:cs="Calibri" w:hAnsi="Calibri" w:eastAsia="Calibri" w:ascii="Calibri"/>
                            <w:sz w:val="28"/>
                          </w:rPr>
                          <w:t xml:space="preserve"> </w:t>
                        </w:r>
                      </w:p>
                    </w:txbxContent>
                  </v:textbox>
                </v:rect>
                <v:shape id="Shape 314193" style="position:absolute;width:49142;height:121;left:0;top:13441;" coordsize="4914265,12192" path="m0,0l4914265,0l4914265,12192l0,12192l0,0">
                  <v:stroke weight="0pt" endcap="flat" joinstyle="miter" miterlimit="10" on="false" color="#000000" opacity="0"/>
                  <v:fill on="true" color="#000000"/>
                </v:shape>
                <v:shape id="Shape 314194" style="position:absolute;width:15055;height:12203;left:567;top:476;" coordsize="1505585,1220343" path="m0,0l1505585,0l1505585,1220343l0,1220343l0,0">
                  <v:stroke weight="0pt" endcap="flat" joinstyle="miter" miterlimit="10" on="false" color="#000000" opacity="0"/>
                  <v:fill on="true" color="#0563c1"/>
                </v:shape>
                <v:shape id="Picture 18842" style="position:absolute;width:15055;height:12203;left:567;top:476;" filled="f">
                  <v:imagedata r:id="rId620"/>
                </v:shape>
                <v:shape id="Shape 18843" style="position:absolute;width:15627;height:12774;left:281;top:190;" coordsize="1562735,1277493" path="m0,1277493l1562735,1277493l1562735,0l0,0x">
                  <v:stroke weight="4.5pt" endcap="flat" joinstyle="miter" miterlimit="10" on="true" color="#a9d18e"/>
                  <v:fill on="false" color="#000000" opacity="0"/>
                </v:shape>
                <v:shape id="Shape 314195" style="position:absolute;width:16094;height:12395;left:16760;top:285;" coordsize="1609471,1239520" path="m0,0l1609471,0l1609471,1239520l0,1239520l0,0">
                  <v:stroke weight="0pt" endcap="flat" joinstyle="miter" miterlimit="10" on="false" color="#000000" opacity="0"/>
                  <v:fill on="true" color="#0563c1"/>
                </v:shape>
                <v:shape id="Picture 18846" style="position:absolute;width:16094;height:12395;left:16760;top:285;" filled="f">
                  <v:imagedata r:id="rId621"/>
                </v:shape>
                <v:shape id="Shape 18847" style="position:absolute;width:16666;height:12966;left:16474;top:0;" coordsize="1666621,1296670" path="m0,1296670l1666621,1296670l1666621,0l0,0x">
                  <v:stroke weight="4.5pt" endcap="flat" joinstyle="miter" miterlimit="10" on="true" color="#a9d18e"/>
                  <v:fill on="false" color="#000000" opacity="0"/>
                </v:shape>
                <v:shape id="Shape 314196" style="position:absolute;width:14627;height:12268;left:33905;top:476;" coordsize="1462786,1226820" path="m0,0l1462786,0l1462786,1226820l0,1226820l0,0">
                  <v:stroke weight="0pt" endcap="flat" joinstyle="miter" miterlimit="10" on="false" color="#000000" opacity="0"/>
                  <v:fill on="true" color="#e2f0d9"/>
                </v:shape>
                <v:shape id="Picture 18850" style="position:absolute;width:14627;height:12268;left:33905;top:476;" filled="f">
                  <v:imagedata r:id="rId622"/>
                </v:shape>
                <v:shape id="Shape 18851" style="position:absolute;width:15199;height:12839;left:33619;top:190;" coordsize="1519936,1283970" path="m0,1283970l1519936,1283970l1519936,0l0,0x">
                  <v:stroke weight="4.5pt" endcap="flat" joinstyle="miter" miterlimit="10" on="true" color="#a9d18e"/>
                  <v:fill on="false" color="#000000" opacity="0"/>
                </v:shape>
              </v:group>
            </w:pict>
          </mc:Fallback>
        </mc:AlternateContent>
      </w:r>
    </w:p>
    <w:p w14:paraId="51D9AC2B" w14:textId="77777777" w:rsidR="00A97412" w:rsidRDefault="00000000">
      <w:pPr>
        <w:spacing w:after="0"/>
        <w:ind w:left="2346" w:hanging="10"/>
      </w:pPr>
      <w:r>
        <w:rPr>
          <w:color w:val="2F5496"/>
          <w:sz w:val="32"/>
        </w:rPr>
        <w:t xml:space="preserve">Telefonía IP. Infraestructura y equipamientos </w:t>
      </w:r>
    </w:p>
    <w:p w14:paraId="26AEC61D" w14:textId="77777777" w:rsidR="00A97412" w:rsidRDefault="00000000">
      <w:pPr>
        <w:numPr>
          <w:ilvl w:val="0"/>
          <w:numId w:val="55"/>
        </w:numPr>
        <w:spacing w:after="1" w:line="266" w:lineRule="auto"/>
        <w:ind w:right="44" w:hanging="360"/>
      </w:pPr>
      <w:proofErr w:type="spellStart"/>
      <w:r>
        <w:t>Endpoints</w:t>
      </w:r>
      <w:proofErr w:type="spellEnd"/>
      <w:r>
        <w:t xml:space="preserve"> (UAC). </w:t>
      </w:r>
    </w:p>
    <w:p w14:paraId="19F30DDF" w14:textId="77777777" w:rsidR="00A97412" w:rsidRDefault="00000000">
      <w:pPr>
        <w:numPr>
          <w:ilvl w:val="1"/>
          <w:numId w:val="55"/>
        </w:numPr>
        <w:spacing w:after="37" w:line="266" w:lineRule="auto"/>
        <w:ind w:right="3415" w:hanging="360"/>
      </w:pPr>
      <w:r>
        <w:t xml:space="preserve">Teléfono IP </w:t>
      </w:r>
      <w:r>
        <w:rPr>
          <w:rFonts w:ascii="Courier New" w:eastAsia="Courier New" w:hAnsi="Courier New" w:cs="Courier New"/>
        </w:rPr>
        <w:t>o</w:t>
      </w:r>
      <w:r>
        <w:rPr>
          <w:rFonts w:ascii="Arial" w:eastAsia="Arial" w:hAnsi="Arial" w:cs="Arial"/>
        </w:rPr>
        <w:t xml:space="preserve"> </w:t>
      </w:r>
      <w:r>
        <w:t xml:space="preserve">Unidades de audioconferencia múltiple. (MCU Voz). </w:t>
      </w:r>
      <w:r>
        <w:rPr>
          <w:rFonts w:ascii="Courier New" w:eastAsia="Courier New" w:hAnsi="Courier New" w:cs="Courier New"/>
        </w:rPr>
        <w:t>o</w:t>
      </w:r>
      <w:r>
        <w:rPr>
          <w:rFonts w:ascii="Arial" w:eastAsia="Arial" w:hAnsi="Arial" w:cs="Arial"/>
        </w:rPr>
        <w:t xml:space="preserve"> </w:t>
      </w:r>
      <w:proofErr w:type="spellStart"/>
      <w:r>
        <w:t>Softphones</w:t>
      </w:r>
      <w:proofErr w:type="spellEnd"/>
      <w:r>
        <w:t xml:space="preserve"> </w:t>
      </w:r>
    </w:p>
    <w:p w14:paraId="1C67D47E" w14:textId="77777777" w:rsidR="00A97412" w:rsidRDefault="00000000">
      <w:pPr>
        <w:numPr>
          <w:ilvl w:val="0"/>
          <w:numId w:val="55"/>
        </w:numPr>
        <w:spacing w:after="8" w:line="266" w:lineRule="auto"/>
        <w:ind w:right="44" w:hanging="360"/>
      </w:pPr>
      <w:r>
        <w:t xml:space="preserve">Conversores Analógicos Digitales. </w:t>
      </w:r>
    </w:p>
    <w:p w14:paraId="564FAD41" w14:textId="77777777" w:rsidR="00A97412" w:rsidRDefault="00000000">
      <w:pPr>
        <w:numPr>
          <w:ilvl w:val="0"/>
          <w:numId w:val="55"/>
        </w:numPr>
        <w:spacing w:after="9" w:line="266" w:lineRule="auto"/>
        <w:ind w:right="44" w:hanging="360"/>
      </w:pPr>
      <w:r>
        <w:t xml:space="preserve">Adaptador para PC.  </w:t>
      </w:r>
    </w:p>
    <w:p w14:paraId="49B67B64" w14:textId="77777777" w:rsidR="00A97412" w:rsidRDefault="00000000">
      <w:pPr>
        <w:numPr>
          <w:ilvl w:val="0"/>
          <w:numId w:val="55"/>
        </w:numPr>
        <w:spacing w:after="9" w:line="266" w:lineRule="auto"/>
        <w:ind w:right="44" w:hanging="360"/>
      </w:pPr>
      <w:r>
        <w:t>Switch (</w:t>
      </w:r>
      <w:proofErr w:type="spellStart"/>
      <w:r>
        <w:t>PoE</w:t>
      </w:r>
      <w:proofErr w:type="spellEnd"/>
      <w:r>
        <w:t xml:space="preserve">) </w:t>
      </w:r>
    </w:p>
    <w:p w14:paraId="78A890EE" w14:textId="77777777" w:rsidR="00A97412" w:rsidRDefault="00000000">
      <w:pPr>
        <w:numPr>
          <w:ilvl w:val="0"/>
          <w:numId w:val="55"/>
        </w:numPr>
        <w:spacing w:after="0" w:line="266" w:lineRule="auto"/>
        <w:ind w:right="44" w:hanging="360"/>
      </w:pPr>
      <w:r>
        <w:t xml:space="preserve">Gatekeeper.  </w:t>
      </w:r>
    </w:p>
    <w:p w14:paraId="75CCDFFC" w14:textId="77777777" w:rsidR="00A97412" w:rsidRDefault="00000000">
      <w:pPr>
        <w:spacing w:after="0"/>
        <w:ind w:left="891"/>
      </w:pPr>
      <w:r>
        <w:rPr>
          <w:noProof/>
        </w:rPr>
        <mc:AlternateContent>
          <mc:Choice Requires="wpg">
            <w:drawing>
              <wp:inline distT="0" distB="0" distL="0" distR="0" wp14:anchorId="164F18E5" wp14:editId="737AD803">
                <wp:extent cx="5478145" cy="2754265"/>
                <wp:effectExtent l="0" t="0" r="0" b="0"/>
                <wp:docPr id="270367" name="Group 270367"/>
                <wp:cNvGraphicFramePr/>
                <a:graphic xmlns:a="http://schemas.openxmlformats.org/drawingml/2006/main">
                  <a:graphicData uri="http://schemas.microsoft.com/office/word/2010/wordprocessingGroup">
                    <wpg:wgp>
                      <wpg:cNvGrpSpPr/>
                      <wpg:grpSpPr>
                        <a:xfrm>
                          <a:off x="0" y="0"/>
                          <a:ext cx="5478145" cy="2754265"/>
                          <a:chOff x="0" y="0"/>
                          <a:chExt cx="5478145" cy="2754265"/>
                        </a:xfrm>
                      </wpg:grpSpPr>
                      <wps:wsp>
                        <wps:cNvPr id="18767" name="Rectangle 18767"/>
                        <wps:cNvSpPr/>
                        <wps:spPr>
                          <a:xfrm>
                            <a:off x="286385" y="29674"/>
                            <a:ext cx="85779" cy="170269"/>
                          </a:xfrm>
                          <a:prstGeom prst="rect">
                            <a:avLst/>
                          </a:prstGeom>
                          <a:ln>
                            <a:noFill/>
                          </a:ln>
                        </wps:spPr>
                        <wps:txbx>
                          <w:txbxContent>
                            <w:p w14:paraId="3B6CE194" w14:textId="77777777" w:rsidR="00A97412" w:rsidRDefault="00000000">
                              <w:r>
                                <w:rPr>
                                  <w:rFonts w:ascii="Segoe UI Symbol" w:eastAsia="Segoe UI Symbol" w:hAnsi="Segoe UI Symbol" w:cs="Segoe UI Symbol"/>
                                </w:rPr>
                                <w:t>•</w:t>
                              </w:r>
                            </w:p>
                          </w:txbxContent>
                        </wps:txbx>
                        <wps:bodyPr horzOverflow="overflow" vert="horz" lIns="0" tIns="0" rIns="0" bIns="0" rtlCol="0">
                          <a:noAutofit/>
                        </wps:bodyPr>
                      </wps:wsp>
                      <wps:wsp>
                        <wps:cNvPr id="18768" name="Rectangle 18768"/>
                        <wps:cNvSpPr/>
                        <wps:spPr>
                          <a:xfrm>
                            <a:off x="350393" y="0"/>
                            <a:ext cx="51809" cy="207921"/>
                          </a:xfrm>
                          <a:prstGeom prst="rect">
                            <a:avLst/>
                          </a:prstGeom>
                          <a:ln>
                            <a:noFill/>
                          </a:ln>
                        </wps:spPr>
                        <wps:txbx>
                          <w:txbxContent>
                            <w:p w14:paraId="12171047" w14:textId="77777777" w:rsidR="00A97412" w:rsidRDefault="00000000">
                              <w:r>
                                <w:rPr>
                                  <w:rFonts w:ascii="Arial" w:eastAsia="Arial" w:hAnsi="Arial" w:cs="Arial"/>
                                </w:rPr>
                                <w:t xml:space="preserve"> </w:t>
                              </w:r>
                            </w:p>
                          </w:txbxContent>
                        </wps:txbx>
                        <wps:bodyPr horzOverflow="overflow" vert="horz" lIns="0" tIns="0" rIns="0" bIns="0" rtlCol="0">
                          <a:noAutofit/>
                        </wps:bodyPr>
                      </wps:wsp>
                      <wps:wsp>
                        <wps:cNvPr id="18769" name="Rectangle 18769"/>
                        <wps:cNvSpPr/>
                        <wps:spPr>
                          <a:xfrm>
                            <a:off x="514985" y="21732"/>
                            <a:ext cx="1548502" cy="189937"/>
                          </a:xfrm>
                          <a:prstGeom prst="rect">
                            <a:avLst/>
                          </a:prstGeom>
                          <a:ln>
                            <a:noFill/>
                          </a:ln>
                        </wps:spPr>
                        <wps:txbx>
                          <w:txbxContent>
                            <w:p w14:paraId="1769B115" w14:textId="77777777" w:rsidR="00A97412" w:rsidRDefault="00000000">
                              <w:proofErr w:type="spellStart"/>
                              <w:r>
                                <w:t>Gateways</w:t>
                              </w:r>
                              <w:proofErr w:type="spellEnd"/>
                              <w:r>
                                <w:t xml:space="preserve"> (Pasarelas</w:t>
                              </w:r>
                            </w:p>
                          </w:txbxContent>
                        </wps:txbx>
                        <wps:bodyPr horzOverflow="overflow" vert="horz" lIns="0" tIns="0" rIns="0" bIns="0" rtlCol="0">
                          <a:noAutofit/>
                        </wps:bodyPr>
                      </wps:wsp>
                      <wps:wsp>
                        <wps:cNvPr id="18770" name="Rectangle 18770"/>
                        <wps:cNvSpPr/>
                        <wps:spPr>
                          <a:xfrm>
                            <a:off x="1679702" y="21732"/>
                            <a:ext cx="42144" cy="189937"/>
                          </a:xfrm>
                          <a:prstGeom prst="rect">
                            <a:avLst/>
                          </a:prstGeom>
                          <a:ln>
                            <a:noFill/>
                          </a:ln>
                        </wps:spPr>
                        <wps:txbx>
                          <w:txbxContent>
                            <w:p w14:paraId="43D6DE4A" w14:textId="77777777" w:rsidR="00A97412" w:rsidRDefault="00000000">
                              <w:r>
                                <w:t xml:space="preserve"> </w:t>
                              </w:r>
                            </w:p>
                          </w:txbxContent>
                        </wps:txbx>
                        <wps:bodyPr horzOverflow="overflow" vert="horz" lIns="0" tIns="0" rIns="0" bIns="0" rtlCol="0">
                          <a:noAutofit/>
                        </wps:bodyPr>
                      </wps:wsp>
                      <wps:wsp>
                        <wps:cNvPr id="18771" name="Rectangle 18771"/>
                        <wps:cNvSpPr/>
                        <wps:spPr>
                          <a:xfrm>
                            <a:off x="1710182" y="21732"/>
                            <a:ext cx="693134" cy="189937"/>
                          </a:xfrm>
                          <a:prstGeom prst="rect">
                            <a:avLst/>
                          </a:prstGeom>
                          <a:ln>
                            <a:noFill/>
                          </a:ln>
                        </wps:spPr>
                        <wps:txbx>
                          <w:txbxContent>
                            <w:p w14:paraId="084306D0" w14:textId="77777777" w:rsidR="00A97412" w:rsidRDefault="00000000">
                              <w:r>
                                <w:t>RTC / IP).</w:t>
                              </w:r>
                            </w:p>
                          </w:txbxContent>
                        </wps:txbx>
                        <wps:bodyPr horzOverflow="overflow" vert="horz" lIns="0" tIns="0" rIns="0" bIns="0" rtlCol="0">
                          <a:noAutofit/>
                        </wps:bodyPr>
                      </wps:wsp>
                      <wps:wsp>
                        <wps:cNvPr id="18772" name="Rectangle 18772"/>
                        <wps:cNvSpPr/>
                        <wps:spPr>
                          <a:xfrm>
                            <a:off x="2229866" y="21732"/>
                            <a:ext cx="42143" cy="189937"/>
                          </a:xfrm>
                          <a:prstGeom prst="rect">
                            <a:avLst/>
                          </a:prstGeom>
                          <a:ln>
                            <a:noFill/>
                          </a:ln>
                        </wps:spPr>
                        <wps:txbx>
                          <w:txbxContent>
                            <w:p w14:paraId="70B2B874" w14:textId="77777777" w:rsidR="00A97412" w:rsidRDefault="00000000">
                              <w:r>
                                <w:t xml:space="preserve"> </w:t>
                              </w:r>
                            </w:p>
                          </w:txbxContent>
                        </wps:txbx>
                        <wps:bodyPr horzOverflow="overflow" vert="horz" lIns="0" tIns="0" rIns="0" bIns="0" rtlCol="0">
                          <a:noAutofit/>
                        </wps:bodyPr>
                      </wps:wsp>
                      <wps:wsp>
                        <wps:cNvPr id="18773" name="Rectangle 18773"/>
                        <wps:cNvSpPr/>
                        <wps:spPr>
                          <a:xfrm>
                            <a:off x="286385" y="218650"/>
                            <a:ext cx="85779" cy="170269"/>
                          </a:xfrm>
                          <a:prstGeom prst="rect">
                            <a:avLst/>
                          </a:prstGeom>
                          <a:ln>
                            <a:noFill/>
                          </a:ln>
                        </wps:spPr>
                        <wps:txbx>
                          <w:txbxContent>
                            <w:p w14:paraId="2ECB88DB" w14:textId="77777777" w:rsidR="00A97412" w:rsidRDefault="00000000">
                              <w:r>
                                <w:rPr>
                                  <w:rFonts w:ascii="Segoe UI Symbol" w:eastAsia="Segoe UI Symbol" w:hAnsi="Segoe UI Symbol" w:cs="Segoe UI Symbol"/>
                                </w:rPr>
                                <w:t>•</w:t>
                              </w:r>
                            </w:p>
                          </w:txbxContent>
                        </wps:txbx>
                        <wps:bodyPr horzOverflow="overflow" vert="horz" lIns="0" tIns="0" rIns="0" bIns="0" rtlCol="0">
                          <a:noAutofit/>
                        </wps:bodyPr>
                      </wps:wsp>
                      <wps:wsp>
                        <wps:cNvPr id="18774" name="Rectangle 18774"/>
                        <wps:cNvSpPr/>
                        <wps:spPr>
                          <a:xfrm>
                            <a:off x="350393" y="188976"/>
                            <a:ext cx="51809" cy="207921"/>
                          </a:xfrm>
                          <a:prstGeom prst="rect">
                            <a:avLst/>
                          </a:prstGeom>
                          <a:ln>
                            <a:noFill/>
                          </a:ln>
                        </wps:spPr>
                        <wps:txbx>
                          <w:txbxContent>
                            <w:p w14:paraId="3662DA3E" w14:textId="77777777" w:rsidR="00A97412" w:rsidRDefault="00000000">
                              <w:r>
                                <w:rPr>
                                  <w:rFonts w:ascii="Arial" w:eastAsia="Arial" w:hAnsi="Arial" w:cs="Arial"/>
                                </w:rPr>
                                <w:t xml:space="preserve"> </w:t>
                              </w:r>
                            </w:p>
                          </w:txbxContent>
                        </wps:txbx>
                        <wps:bodyPr horzOverflow="overflow" vert="horz" lIns="0" tIns="0" rIns="0" bIns="0" rtlCol="0">
                          <a:noAutofit/>
                        </wps:bodyPr>
                      </wps:wsp>
                      <wps:wsp>
                        <wps:cNvPr id="18775" name="Rectangle 18775"/>
                        <wps:cNvSpPr/>
                        <wps:spPr>
                          <a:xfrm>
                            <a:off x="514985" y="210708"/>
                            <a:ext cx="1742438" cy="189937"/>
                          </a:xfrm>
                          <a:prstGeom prst="rect">
                            <a:avLst/>
                          </a:prstGeom>
                          <a:ln>
                            <a:noFill/>
                          </a:ln>
                        </wps:spPr>
                        <wps:txbx>
                          <w:txbxContent>
                            <w:p w14:paraId="0FA863FD" w14:textId="77777777" w:rsidR="00A97412" w:rsidRDefault="00000000">
                              <w:r>
                                <w:t>Servicios de Directorio.</w:t>
                              </w:r>
                            </w:p>
                          </w:txbxContent>
                        </wps:txbx>
                        <wps:bodyPr horzOverflow="overflow" vert="horz" lIns="0" tIns="0" rIns="0" bIns="0" rtlCol="0">
                          <a:noAutofit/>
                        </wps:bodyPr>
                      </wps:wsp>
                      <wps:wsp>
                        <wps:cNvPr id="18776" name="Rectangle 18776"/>
                        <wps:cNvSpPr/>
                        <wps:spPr>
                          <a:xfrm>
                            <a:off x="1824482" y="210708"/>
                            <a:ext cx="42144" cy="189937"/>
                          </a:xfrm>
                          <a:prstGeom prst="rect">
                            <a:avLst/>
                          </a:prstGeom>
                          <a:ln>
                            <a:noFill/>
                          </a:ln>
                        </wps:spPr>
                        <wps:txbx>
                          <w:txbxContent>
                            <w:p w14:paraId="77A69C51" w14:textId="77777777" w:rsidR="00A97412" w:rsidRDefault="00000000">
                              <w:r>
                                <w:t xml:space="preserve"> </w:t>
                              </w:r>
                            </w:p>
                          </w:txbxContent>
                        </wps:txbx>
                        <wps:bodyPr horzOverflow="overflow" vert="horz" lIns="0" tIns="0" rIns="0" bIns="0" rtlCol="0">
                          <a:noAutofit/>
                        </wps:bodyPr>
                      </wps:wsp>
                      <wps:wsp>
                        <wps:cNvPr id="18777" name="Rectangle 18777"/>
                        <wps:cNvSpPr/>
                        <wps:spPr>
                          <a:xfrm>
                            <a:off x="2757170" y="503698"/>
                            <a:ext cx="53596" cy="241550"/>
                          </a:xfrm>
                          <a:prstGeom prst="rect">
                            <a:avLst/>
                          </a:prstGeom>
                          <a:ln>
                            <a:noFill/>
                          </a:ln>
                        </wps:spPr>
                        <wps:txbx>
                          <w:txbxContent>
                            <w:p w14:paraId="04920F61" w14:textId="77777777" w:rsidR="00A97412" w:rsidRDefault="00000000">
                              <w:r>
                                <w:rPr>
                                  <w:sz w:val="28"/>
                                </w:rPr>
                                <w:t xml:space="preserve"> </w:t>
                              </w:r>
                            </w:p>
                          </w:txbxContent>
                        </wps:txbx>
                        <wps:bodyPr horzOverflow="overflow" vert="horz" lIns="0" tIns="0" rIns="0" bIns="0" rtlCol="0">
                          <a:noAutofit/>
                        </wps:bodyPr>
                      </wps:wsp>
                      <wps:wsp>
                        <wps:cNvPr id="18778" name="Rectangle 18778"/>
                        <wps:cNvSpPr/>
                        <wps:spPr>
                          <a:xfrm>
                            <a:off x="57836" y="826405"/>
                            <a:ext cx="42144" cy="189937"/>
                          </a:xfrm>
                          <a:prstGeom prst="rect">
                            <a:avLst/>
                          </a:prstGeom>
                          <a:ln>
                            <a:noFill/>
                          </a:ln>
                        </wps:spPr>
                        <wps:txbx>
                          <w:txbxContent>
                            <w:p w14:paraId="1E7051BA" w14:textId="77777777" w:rsidR="00A97412" w:rsidRDefault="00000000">
                              <w:r>
                                <w:t xml:space="preserve"> </w:t>
                              </w:r>
                            </w:p>
                          </w:txbxContent>
                        </wps:txbx>
                        <wps:bodyPr horzOverflow="overflow" vert="horz" lIns="0" tIns="0" rIns="0" bIns="0" rtlCol="0">
                          <a:noAutofit/>
                        </wps:bodyPr>
                      </wps:wsp>
                      <wps:wsp>
                        <wps:cNvPr id="18779" name="Rectangle 18779"/>
                        <wps:cNvSpPr/>
                        <wps:spPr>
                          <a:xfrm>
                            <a:off x="57836" y="1109868"/>
                            <a:ext cx="42144" cy="189937"/>
                          </a:xfrm>
                          <a:prstGeom prst="rect">
                            <a:avLst/>
                          </a:prstGeom>
                          <a:ln>
                            <a:noFill/>
                          </a:ln>
                        </wps:spPr>
                        <wps:txbx>
                          <w:txbxContent>
                            <w:p w14:paraId="44B3A351" w14:textId="77777777" w:rsidR="00A97412" w:rsidRDefault="00000000">
                              <w:r>
                                <w:t xml:space="preserve"> </w:t>
                              </w:r>
                            </w:p>
                          </w:txbxContent>
                        </wps:txbx>
                        <wps:bodyPr horzOverflow="overflow" vert="horz" lIns="0" tIns="0" rIns="0" bIns="0" rtlCol="0">
                          <a:noAutofit/>
                        </wps:bodyPr>
                      </wps:wsp>
                      <wps:wsp>
                        <wps:cNvPr id="314197" name="Shape 314197"/>
                        <wps:cNvSpPr/>
                        <wps:spPr>
                          <a:xfrm>
                            <a:off x="57150" y="1185815"/>
                            <a:ext cx="5363846" cy="1511300"/>
                          </a:xfrm>
                          <a:custGeom>
                            <a:avLst/>
                            <a:gdLst/>
                            <a:ahLst/>
                            <a:cxnLst/>
                            <a:rect l="0" t="0" r="0" b="0"/>
                            <a:pathLst>
                              <a:path w="5363846" h="1511300">
                                <a:moveTo>
                                  <a:pt x="0" y="0"/>
                                </a:moveTo>
                                <a:lnTo>
                                  <a:pt x="5363846" y="0"/>
                                </a:lnTo>
                                <a:lnTo>
                                  <a:pt x="5363846" y="1511300"/>
                                </a:lnTo>
                                <a:lnTo>
                                  <a:pt x="0" y="1511300"/>
                                </a:lnTo>
                                <a:lnTo>
                                  <a:pt x="0" y="0"/>
                                </a:lnTo>
                              </a:path>
                            </a:pathLst>
                          </a:custGeom>
                          <a:ln w="0" cap="flat">
                            <a:miter lim="127000"/>
                          </a:ln>
                        </wps:spPr>
                        <wps:style>
                          <a:lnRef idx="0">
                            <a:srgbClr val="000000">
                              <a:alpha val="0"/>
                            </a:srgbClr>
                          </a:lnRef>
                          <a:fillRef idx="1">
                            <a:srgbClr val="DDDDDD"/>
                          </a:fillRef>
                          <a:effectRef idx="0">
                            <a:scrgbClr r="0" g="0" b="0"/>
                          </a:effectRef>
                          <a:fontRef idx="none"/>
                        </wps:style>
                        <wps:bodyPr/>
                      </wps:wsp>
                      <pic:pic xmlns:pic="http://schemas.openxmlformats.org/drawingml/2006/picture">
                        <pic:nvPicPr>
                          <pic:cNvPr id="18854" name="Picture 18854"/>
                          <pic:cNvPicPr/>
                        </pic:nvPicPr>
                        <pic:blipFill>
                          <a:blip r:embed="rId623"/>
                          <a:stretch>
                            <a:fillRect/>
                          </a:stretch>
                        </pic:blipFill>
                        <pic:spPr>
                          <a:xfrm>
                            <a:off x="57150" y="1185815"/>
                            <a:ext cx="5363846" cy="1511300"/>
                          </a:xfrm>
                          <a:prstGeom prst="rect">
                            <a:avLst/>
                          </a:prstGeom>
                        </pic:spPr>
                      </pic:pic>
                      <wps:wsp>
                        <wps:cNvPr id="18855" name="Shape 18855"/>
                        <wps:cNvSpPr/>
                        <wps:spPr>
                          <a:xfrm>
                            <a:off x="45720" y="1174385"/>
                            <a:ext cx="2693353" cy="1534160"/>
                          </a:xfrm>
                          <a:custGeom>
                            <a:avLst/>
                            <a:gdLst/>
                            <a:ahLst/>
                            <a:cxnLst/>
                            <a:rect l="0" t="0" r="0" b="0"/>
                            <a:pathLst>
                              <a:path w="2693353" h="1534160">
                                <a:moveTo>
                                  <a:pt x="0" y="0"/>
                                </a:moveTo>
                                <a:lnTo>
                                  <a:pt x="2693353" y="0"/>
                                </a:lnTo>
                                <a:lnTo>
                                  <a:pt x="2693353" y="11430"/>
                                </a:lnTo>
                                <a:lnTo>
                                  <a:pt x="11430" y="11430"/>
                                </a:lnTo>
                                <a:lnTo>
                                  <a:pt x="11430" y="1522730"/>
                                </a:lnTo>
                                <a:lnTo>
                                  <a:pt x="2693353" y="1522730"/>
                                </a:lnTo>
                                <a:lnTo>
                                  <a:pt x="2693353" y="1534160"/>
                                </a:lnTo>
                                <a:lnTo>
                                  <a:pt x="0" y="1534160"/>
                                </a:lnTo>
                                <a:lnTo>
                                  <a:pt x="0" y="0"/>
                                </a:lnTo>
                                <a:close/>
                              </a:path>
                            </a:pathLst>
                          </a:custGeom>
                          <a:ln w="0" cap="flat">
                            <a:miter lim="127000"/>
                          </a:ln>
                        </wps:spPr>
                        <wps:style>
                          <a:lnRef idx="0">
                            <a:srgbClr val="000000">
                              <a:alpha val="0"/>
                            </a:srgbClr>
                          </a:lnRef>
                          <a:fillRef idx="1">
                            <a:srgbClr val="A9D18E"/>
                          </a:fillRef>
                          <a:effectRef idx="0">
                            <a:scrgbClr r="0" g="0" b="0"/>
                          </a:effectRef>
                          <a:fontRef idx="none"/>
                        </wps:style>
                        <wps:bodyPr/>
                      </wps:wsp>
                      <wps:wsp>
                        <wps:cNvPr id="18856" name="Shape 18856"/>
                        <wps:cNvSpPr/>
                        <wps:spPr>
                          <a:xfrm>
                            <a:off x="0" y="1128665"/>
                            <a:ext cx="2739073" cy="1625600"/>
                          </a:xfrm>
                          <a:custGeom>
                            <a:avLst/>
                            <a:gdLst/>
                            <a:ahLst/>
                            <a:cxnLst/>
                            <a:rect l="0" t="0" r="0" b="0"/>
                            <a:pathLst>
                              <a:path w="2739073" h="1625600">
                                <a:moveTo>
                                  <a:pt x="0" y="0"/>
                                </a:moveTo>
                                <a:lnTo>
                                  <a:pt x="2739073" y="0"/>
                                </a:lnTo>
                                <a:lnTo>
                                  <a:pt x="2739073" y="34290"/>
                                </a:lnTo>
                                <a:lnTo>
                                  <a:pt x="34290" y="34290"/>
                                </a:lnTo>
                                <a:lnTo>
                                  <a:pt x="34290" y="1591310"/>
                                </a:lnTo>
                                <a:lnTo>
                                  <a:pt x="2739073" y="1591310"/>
                                </a:lnTo>
                                <a:lnTo>
                                  <a:pt x="2739073" y="1625600"/>
                                </a:lnTo>
                                <a:lnTo>
                                  <a:pt x="0" y="1625600"/>
                                </a:lnTo>
                                <a:lnTo>
                                  <a:pt x="0" y="0"/>
                                </a:lnTo>
                                <a:close/>
                              </a:path>
                            </a:pathLst>
                          </a:custGeom>
                          <a:ln w="0" cap="flat">
                            <a:miter lim="127000"/>
                          </a:ln>
                        </wps:spPr>
                        <wps:style>
                          <a:lnRef idx="0">
                            <a:srgbClr val="000000">
                              <a:alpha val="0"/>
                            </a:srgbClr>
                          </a:lnRef>
                          <a:fillRef idx="1">
                            <a:srgbClr val="A9D18E"/>
                          </a:fillRef>
                          <a:effectRef idx="0">
                            <a:scrgbClr r="0" g="0" b="0"/>
                          </a:effectRef>
                          <a:fontRef idx="none"/>
                        </wps:style>
                        <wps:bodyPr/>
                      </wps:wsp>
                      <wps:wsp>
                        <wps:cNvPr id="18857" name="Shape 18857"/>
                        <wps:cNvSpPr/>
                        <wps:spPr>
                          <a:xfrm>
                            <a:off x="2739073" y="1174385"/>
                            <a:ext cx="2693352" cy="1534160"/>
                          </a:xfrm>
                          <a:custGeom>
                            <a:avLst/>
                            <a:gdLst/>
                            <a:ahLst/>
                            <a:cxnLst/>
                            <a:rect l="0" t="0" r="0" b="0"/>
                            <a:pathLst>
                              <a:path w="2693352" h="1534160">
                                <a:moveTo>
                                  <a:pt x="0" y="0"/>
                                </a:moveTo>
                                <a:lnTo>
                                  <a:pt x="2693352" y="0"/>
                                </a:lnTo>
                                <a:lnTo>
                                  <a:pt x="2693352" y="1534160"/>
                                </a:lnTo>
                                <a:lnTo>
                                  <a:pt x="0" y="1534160"/>
                                </a:lnTo>
                                <a:lnTo>
                                  <a:pt x="0" y="1522730"/>
                                </a:lnTo>
                                <a:lnTo>
                                  <a:pt x="2681922" y="1522730"/>
                                </a:lnTo>
                                <a:lnTo>
                                  <a:pt x="2681922" y="11430"/>
                                </a:lnTo>
                                <a:lnTo>
                                  <a:pt x="0" y="11430"/>
                                </a:lnTo>
                                <a:lnTo>
                                  <a:pt x="0" y="0"/>
                                </a:lnTo>
                                <a:close/>
                              </a:path>
                            </a:pathLst>
                          </a:custGeom>
                          <a:ln w="0" cap="flat">
                            <a:miter lim="127000"/>
                          </a:ln>
                        </wps:spPr>
                        <wps:style>
                          <a:lnRef idx="0">
                            <a:srgbClr val="000000">
                              <a:alpha val="0"/>
                            </a:srgbClr>
                          </a:lnRef>
                          <a:fillRef idx="1">
                            <a:srgbClr val="A9D18E"/>
                          </a:fillRef>
                          <a:effectRef idx="0">
                            <a:scrgbClr r="0" g="0" b="0"/>
                          </a:effectRef>
                          <a:fontRef idx="none"/>
                        </wps:style>
                        <wps:bodyPr/>
                      </wps:wsp>
                      <wps:wsp>
                        <wps:cNvPr id="18858" name="Shape 18858"/>
                        <wps:cNvSpPr/>
                        <wps:spPr>
                          <a:xfrm>
                            <a:off x="2739073" y="1128665"/>
                            <a:ext cx="2739072" cy="1625600"/>
                          </a:xfrm>
                          <a:custGeom>
                            <a:avLst/>
                            <a:gdLst/>
                            <a:ahLst/>
                            <a:cxnLst/>
                            <a:rect l="0" t="0" r="0" b="0"/>
                            <a:pathLst>
                              <a:path w="2739072" h="1625600">
                                <a:moveTo>
                                  <a:pt x="0" y="0"/>
                                </a:moveTo>
                                <a:lnTo>
                                  <a:pt x="2739072" y="0"/>
                                </a:lnTo>
                                <a:lnTo>
                                  <a:pt x="2739072" y="1625600"/>
                                </a:lnTo>
                                <a:lnTo>
                                  <a:pt x="0" y="1625600"/>
                                </a:lnTo>
                                <a:lnTo>
                                  <a:pt x="0" y="1591310"/>
                                </a:lnTo>
                                <a:lnTo>
                                  <a:pt x="2704783" y="1591310"/>
                                </a:lnTo>
                                <a:lnTo>
                                  <a:pt x="2704783" y="34290"/>
                                </a:lnTo>
                                <a:lnTo>
                                  <a:pt x="0" y="34290"/>
                                </a:lnTo>
                                <a:lnTo>
                                  <a:pt x="0" y="0"/>
                                </a:lnTo>
                                <a:close/>
                              </a:path>
                            </a:pathLst>
                          </a:custGeom>
                          <a:ln w="0" cap="flat">
                            <a:miter lim="127000"/>
                          </a:ln>
                        </wps:spPr>
                        <wps:style>
                          <a:lnRef idx="0">
                            <a:srgbClr val="000000">
                              <a:alpha val="0"/>
                            </a:srgbClr>
                          </a:lnRef>
                          <a:fillRef idx="1">
                            <a:srgbClr val="A9D18E"/>
                          </a:fillRef>
                          <a:effectRef idx="0">
                            <a:scrgbClr r="0" g="0" b="0"/>
                          </a:effectRef>
                          <a:fontRef idx="none"/>
                        </wps:style>
                        <wps:bodyPr/>
                      </wps:wsp>
                      <wps:wsp>
                        <wps:cNvPr id="18859" name="Shape 18859"/>
                        <wps:cNvSpPr/>
                        <wps:spPr>
                          <a:xfrm>
                            <a:off x="3009138" y="465089"/>
                            <a:ext cx="1399159" cy="576326"/>
                          </a:xfrm>
                          <a:custGeom>
                            <a:avLst/>
                            <a:gdLst/>
                            <a:ahLst/>
                            <a:cxnLst/>
                            <a:rect l="0" t="0" r="0" b="0"/>
                            <a:pathLst>
                              <a:path w="1399159" h="576326">
                                <a:moveTo>
                                  <a:pt x="0" y="0"/>
                                </a:moveTo>
                                <a:lnTo>
                                  <a:pt x="576326" y="0"/>
                                </a:lnTo>
                                <a:cubicBezTo>
                                  <a:pt x="881380" y="0"/>
                                  <a:pt x="1153414" y="153924"/>
                                  <a:pt x="1255141" y="384175"/>
                                </a:cubicBezTo>
                                <a:lnTo>
                                  <a:pt x="1399159" y="384175"/>
                                </a:lnTo>
                                <a:lnTo>
                                  <a:pt x="1008253" y="576326"/>
                                </a:lnTo>
                                <a:lnTo>
                                  <a:pt x="534924" y="384175"/>
                                </a:lnTo>
                                <a:lnTo>
                                  <a:pt x="678942" y="384175"/>
                                </a:lnTo>
                                <a:cubicBezTo>
                                  <a:pt x="577215" y="153924"/>
                                  <a:pt x="305181" y="0"/>
                                  <a:pt x="0" y="0"/>
                                </a:cubicBezTo>
                                <a:close/>
                              </a:path>
                            </a:pathLst>
                          </a:custGeom>
                          <a:ln w="0" cap="flat">
                            <a:miter lim="127000"/>
                          </a:ln>
                        </wps:spPr>
                        <wps:style>
                          <a:lnRef idx="0">
                            <a:srgbClr val="000000">
                              <a:alpha val="0"/>
                            </a:srgbClr>
                          </a:lnRef>
                          <a:fillRef idx="1">
                            <a:srgbClr val="ED7D31"/>
                          </a:fillRef>
                          <a:effectRef idx="0">
                            <a:scrgbClr r="0" g="0" b="0"/>
                          </a:effectRef>
                          <a:fontRef idx="none"/>
                        </wps:style>
                        <wps:bodyPr/>
                      </wps:wsp>
                      <wps:wsp>
                        <wps:cNvPr id="18860" name="Shape 18860"/>
                        <wps:cNvSpPr/>
                        <wps:spPr>
                          <a:xfrm>
                            <a:off x="2289048" y="465089"/>
                            <a:ext cx="1008253" cy="576326"/>
                          </a:xfrm>
                          <a:custGeom>
                            <a:avLst/>
                            <a:gdLst/>
                            <a:ahLst/>
                            <a:cxnLst/>
                            <a:rect l="0" t="0" r="0" b="0"/>
                            <a:pathLst>
                              <a:path w="1008253" h="576326">
                                <a:moveTo>
                                  <a:pt x="720090" y="0"/>
                                </a:moveTo>
                                <a:cubicBezTo>
                                  <a:pt x="819277" y="0"/>
                                  <a:pt x="917321" y="16383"/>
                                  <a:pt x="1008253" y="48133"/>
                                </a:cubicBezTo>
                                <a:cubicBezTo>
                                  <a:pt x="745871" y="139827"/>
                                  <a:pt x="576199" y="347218"/>
                                  <a:pt x="576199" y="576326"/>
                                </a:cubicBezTo>
                                <a:lnTo>
                                  <a:pt x="0" y="576326"/>
                                </a:lnTo>
                                <a:cubicBezTo>
                                  <a:pt x="0" y="258064"/>
                                  <a:pt x="322453" y="0"/>
                                  <a:pt x="720090" y="0"/>
                                </a:cubicBezTo>
                                <a:close/>
                              </a:path>
                            </a:pathLst>
                          </a:custGeom>
                          <a:ln w="0" cap="flat">
                            <a:miter lim="127000"/>
                          </a:ln>
                        </wps:spPr>
                        <wps:style>
                          <a:lnRef idx="0">
                            <a:srgbClr val="000000">
                              <a:alpha val="0"/>
                            </a:srgbClr>
                          </a:lnRef>
                          <a:fillRef idx="1">
                            <a:srgbClr val="BF6427"/>
                          </a:fillRef>
                          <a:effectRef idx="0">
                            <a:scrgbClr r="0" g="0" b="0"/>
                          </a:effectRef>
                          <a:fontRef idx="none"/>
                        </wps:style>
                        <wps:bodyPr/>
                      </wps:wsp>
                      <wps:wsp>
                        <wps:cNvPr id="18861" name="Shape 18861"/>
                        <wps:cNvSpPr/>
                        <wps:spPr>
                          <a:xfrm>
                            <a:off x="2289048" y="465089"/>
                            <a:ext cx="2119249" cy="576326"/>
                          </a:xfrm>
                          <a:custGeom>
                            <a:avLst/>
                            <a:gdLst/>
                            <a:ahLst/>
                            <a:cxnLst/>
                            <a:rect l="0" t="0" r="0" b="0"/>
                            <a:pathLst>
                              <a:path w="2119249" h="576326">
                                <a:moveTo>
                                  <a:pt x="1008253" y="48133"/>
                                </a:moveTo>
                                <a:cubicBezTo>
                                  <a:pt x="745871" y="139827"/>
                                  <a:pt x="576199" y="347218"/>
                                  <a:pt x="576199" y="576326"/>
                                </a:cubicBezTo>
                                <a:lnTo>
                                  <a:pt x="0" y="576326"/>
                                </a:lnTo>
                                <a:cubicBezTo>
                                  <a:pt x="0" y="258064"/>
                                  <a:pt x="322453" y="0"/>
                                  <a:pt x="720090" y="0"/>
                                </a:cubicBezTo>
                                <a:lnTo>
                                  <a:pt x="1296416" y="0"/>
                                </a:lnTo>
                                <a:cubicBezTo>
                                  <a:pt x="1601470" y="0"/>
                                  <a:pt x="1873504" y="153924"/>
                                  <a:pt x="1975231" y="384175"/>
                                </a:cubicBezTo>
                                <a:lnTo>
                                  <a:pt x="2119249" y="384175"/>
                                </a:lnTo>
                                <a:lnTo>
                                  <a:pt x="1728343" y="576326"/>
                                </a:lnTo>
                                <a:lnTo>
                                  <a:pt x="1255014" y="384175"/>
                                </a:lnTo>
                                <a:lnTo>
                                  <a:pt x="1399032" y="384175"/>
                                </a:lnTo>
                                <a:cubicBezTo>
                                  <a:pt x="1297305" y="153924"/>
                                  <a:pt x="1025271" y="0"/>
                                  <a:pt x="720090" y="0"/>
                                </a:cubicBezTo>
                              </a:path>
                            </a:pathLst>
                          </a:custGeom>
                          <a:ln w="12700" cap="flat">
                            <a:miter lim="127000"/>
                          </a:ln>
                        </wps:spPr>
                        <wps:style>
                          <a:lnRef idx="1">
                            <a:srgbClr val="A9D18E"/>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70367" style="width:431.35pt;height:216.871pt;mso-position-horizontal-relative:char;mso-position-vertical-relative:line" coordsize="54781,27542">
                <v:rect id="Rectangle 18767" style="position:absolute;width:857;height:1702;left:2863;top:296;" filled="f" stroked="f">
                  <v:textbox inset="0,0,0,0">
                    <w:txbxContent>
                      <w:p>
                        <w:pPr>
                          <w:spacing w:before="0" w:after="160" w:line="259" w:lineRule="auto"/>
                        </w:pPr>
                        <w:r>
                          <w:rPr>
                            <w:rFonts w:cs="Segoe UI Symbol" w:hAnsi="Segoe UI Symbol" w:eastAsia="Segoe UI Symbol" w:ascii="Segoe UI Symbol"/>
                            <w:sz w:val="22"/>
                          </w:rPr>
                          <w:t xml:space="preserve">•</w:t>
                        </w:r>
                      </w:p>
                    </w:txbxContent>
                  </v:textbox>
                </v:rect>
                <v:rect id="Rectangle 18768" style="position:absolute;width:518;height:2079;left:3503;top:0;" filled="f" stroked="f">
                  <v:textbox inset="0,0,0,0">
                    <w:txbxContent>
                      <w:p>
                        <w:pPr>
                          <w:spacing w:before="0" w:after="160" w:line="259" w:lineRule="auto"/>
                        </w:pPr>
                        <w:r>
                          <w:rPr>
                            <w:rFonts w:cs="Arial" w:hAnsi="Arial" w:eastAsia="Arial" w:ascii="Arial"/>
                            <w:sz w:val="22"/>
                          </w:rPr>
                          <w:t xml:space="preserve"> </w:t>
                        </w:r>
                      </w:p>
                    </w:txbxContent>
                  </v:textbox>
                </v:rect>
                <v:rect id="Rectangle 18769" style="position:absolute;width:15485;height:1899;left:5149;top:217;" filled="f" stroked="f">
                  <v:textbox inset="0,0,0,0">
                    <w:txbxContent>
                      <w:p>
                        <w:pPr>
                          <w:spacing w:before="0" w:after="160" w:line="259" w:lineRule="auto"/>
                        </w:pPr>
                        <w:r>
                          <w:rPr>
                            <w:rFonts w:cs="Calibri" w:hAnsi="Calibri" w:eastAsia="Calibri" w:ascii="Calibri"/>
                            <w:sz w:val="22"/>
                          </w:rPr>
                          <w:t xml:space="preserve">Gateways (Pasarelas</w:t>
                        </w:r>
                      </w:p>
                    </w:txbxContent>
                  </v:textbox>
                </v:rect>
                <v:rect id="Rectangle 18770" style="position:absolute;width:421;height:1899;left:16797;top:217;" filled="f" stroked="f">
                  <v:textbox inset="0,0,0,0">
                    <w:txbxContent>
                      <w:p>
                        <w:pPr>
                          <w:spacing w:before="0" w:after="160" w:line="259" w:lineRule="auto"/>
                        </w:pPr>
                        <w:r>
                          <w:rPr>
                            <w:rFonts w:cs="Calibri" w:hAnsi="Calibri" w:eastAsia="Calibri" w:ascii="Calibri"/>
                            <w:sz w:val="22"/>
                          </w:rPr>
                          <w:t xml:space="preserve"> </w:t>
                        </w:r>
                      </w:p>
                    </w:txbxContent>
                  </v:textbox>
                </v:rect>
                <v:rect id="Rectangle 18771" style="position:absolute;width:6931;height:1899;left:17101;top:217;" filled="f" stroked="f">
                  <v:textbox inset="0,0,0,0">
                    <w:txbxContent>
                      <w:p>
                        <w:pPr>
                          <w:spacing w:before="0" w:after="160" w:line="259" w:lineRule="auto"/>
                        </w:pPr>
                        <w:r>
                          <w:rPr>
                            <w:rFonts w:cs="Calibri" w:hAnsi="Calibri" w:eastAsia="Calibri" w:ascii="Calibri"/>
                            <w:sz w:val="22"/>
                          </w:rPr>
                          <w:t xml:space="preserve">RTC / IP).</w:t>
                        </w:r>
                      </w:p>
                    </w:txbxContent>
                  </v:textbox>
                </v:rect>
                <v:rect id="Rectangle 18772" style="position:absolute;width:421;height:1899;left:22298;top:217;" filled="f" stroked="f">
                  <v:textbox inset="0,0,0,0">
                    <w:txbxContent>
                      <w:p>
                        <w:pPr>
                          <w:spacing w:before="0" w:after="160" w:line="259" w:lineRule="auto"/>
                        </w:pPr>
                        <w:r>
                          <w:rPr>
                            <w:rFonts w:cs="Calibri" w:hAnsi="Calibri" w:eastAsia="Calibri" w:ascii="Calibri"/>
                            <w:sz w:val="22"/>
                          </w:rPr>
                          <w:t xml:space="preserve"> </w:t>
                        </w:r>
                      </w:p>
                    </w:txbxContent>
                  </v:textbox>
                </v:rect>
                <v:rect id="Rectangle 18773" style="position:absolute;width:857;height:1702;left:2863;top:2186;" filled="f" stroked="f">
                  <v:textbox inset="0,0,0,0">
                    <w:txbxContent>
                      <w:p>
                        <w:pPr>
                          <w:spacing w:before="0" w:after="160" w:line="259" w:lineRule="auto"/>
                        </w:pPr>
                        <w:r>
                          <w:rPr>
                            <w:rFonts w:cs="Segoe UI Symbol" w:hAnsi="Segoe UI Symbol" w:eastAsia="Segoe UI Symbol" w:ascii="Segoe UI Symbol"/>
                            <w:sz w:val="22"/>
                          </w:rPr>
                          <w:t xml:space="preserve">•</w:t>
                        </w:r>
                      </w:p>
                    </w:txbxContent>
                  </v:textbox>
                </v:rect>
                <v:rect id="Rectangle 18774" style="position:absolute;width:518;height:2079;left:3503;top:1889;" filled="f" stroked="f">
                  <v:textbox inset="0,0,0,0">
                    <w:txbxContent>
                      <w:p>
                        <w:pPr>
                          <w:spacing w:before="0" w:after="160" w:line="259" w:lineRule="auto"/>
                        </w:pPr>
                        <w:r>
                          <w:rPr>
                            <w:rFonts w:cs="Arial" w:hAnsi="Arial" w:eastAsia="Arial" w:ascii="Arial"/>
                            <w:sz w:val="22"/>
                          </w:rPr>
                          <w:t xml:space="preserve"> </w:t>
                        </w:r>
                      </w:p>
                    </w:txbxContent>
                  </v:textbox>
                </v:rect>
                <v:rect id="Rectangle 18775" style="position:absolute;width:17424;height:1899;left:5149;top:2107;" filled="f" stroked="f">
                  <v:textbox inset="0,0,0,0">
                    <w:txbxContent>
                      <w:p>
                        <w:pPr>
                          <w:spacing w:before="0" w:after="160" w:line="259" w:lineRule="auto"/>
                        </w:pPr>
                        <w:r>
                          <w:rPr>
                            <w:rFonts w:cs="Calibri" w:hAnsi="Calibri" w:eastAsia="Calibri" w:ascii="Calibri"/>
                            <w:sz w:val="22"/>
                          </w:rPr>
                          <w:t xml:space="preserve">Servicios de Directorio.</w:t>
                        </w:r>
                      </w:p>
                    </w:txbxContent>
                  </v:textbox>
                </v:rect>
                <v:rect id="Rectangle 18776" style="position:absolute;width:421;height:1899;left:18244;top:2107;" filled="f" stroked="f">
                  <v:textbox inset="0,0,0,0">
                    <w:txbxContent>
                      <w:p>
                        <w:pPr>
                          <w:spacing w:before="0" w:after="160" w:line="259" w:lineRule="auto"/>
                        </w:pPr>
                        <w:r>
                          <w:rPr>
                            <w:rFonts w:cs="Calibri" w:hAnsi="Calibri" w:eastAsia="Calibri" w:ascii="Calibri"/>
                            <w:sz w:val="22"/>
                          </w:rPr>
                          <w:t xml:space="preserve"> </w:t>
                        </w:r>
                      </w:p>
                    </w:txbxContent>
                  </v:textbox>
                </v:rect>
                <v:rect id="Rectangle 18777" style="position:absolute;width:535;height:2415;left:27571;top:5036;" filled="f" stroked="f">
                  <v:textbox inset="0,0,0,0">
                    <w:txbxContent>
                      <w:p>
                        <w:pPr>
                          <w:spacing w:before="0" w:after="160" w:line="259" w:lineRule="auto"/>
                        </w:pPr>
                        <w:r>
                          <w:rPr>
                            <w:rFonts w:cs="Calibri" w:hAnsi="Calibri" w:eastAsia="Calibri" w:ascii="Calibri"/>
                            <w:sz w:val="28"/>
                          </w:rPr>
                          <w:t xml:space="preserve"> </w:t>
                        </w:r>
                      </w:p>
                    </w:txbxContent>
                  </v:textbox>
                </v:rect>
                <v:rect id="Rectangle 18778" style="position:absolute;width:421;height:1899;left:578;top:8264;" filled="f" stroked="f">
                  <v:textbox inset="0,0,0,0">
                    <w:txbxContent>
                      <w:p>
                        <w:pPr>
                          <w:spacing w:before="0" w:after="160" w:line="259" w:lineRule="auto"/>
                        </w:pPr>
                        <w:r>
                          <w:rPr>
                            <w:rFonts w:cs="Calibri" w:hAnsi="Calibri" w:eastAsia="Calibri" w:ascii="Calibri"/>
                            <w:sz w:val="22"/>
                          </w:rPr>
                          <w:t xml:space="preserve"> </w:t>
                        </w:r>
                      </w:p>
                    </w:txbxContent>
                  </v:textbox>
                </v:rect>
                <v:rect id="Rectangle 18779" style="position:absolute;width:421;height:1899;left:578;top:11098;" filled="f" stroked="f">
                  <v:textbox inset="0,0,0,0">
                    <w:txbxContent>
                      <w:p>
                        <w:pPr>
                          <w:spacing w:before="0" w:after="160" w:line="259" w:lineRule="auto"/>
                        </w:pPr>
                        <w:r>
                          <w:rPr>
                            <w:rFonts w:cs="Calibri" w:hAnsi="Calibri" w:eastAsia="Calibri" w:ascii="Calibri"/>
                            <w:sz w:val="22"/>
                          </w:rPr>
                          <w:t xml:space="preserve"> </w:t>
                        </w:r>
                      </w:p>
                    </w:txbxContent>
                  </v:textbox>
                </v:rect>
                <v:shape id="Shape 314198" style="position:absolute;width:53638;height:15113;left:571;top:11858;" coordsize="5363846,1511300" path="m0,0l5363846,0l5363846,1511300l0,1511300l0,0">
                  <v:stroke weight="0pt" endcap="flat" joinstyle="miter" miterlimit="10" on="false" color="#000000" opacity="0"/>
                  <v:fill on="true" color="#dddddd"/>
                </v:shape>
                <v:shape id="Picture 18854" style="position:absolute;width:53638;height:15113;left:571;top:11858;" filled="f">
                  <v:imagedata r:id="rId624"/>
                </v:shape>
                <v:shape id="Shape 18855" style="position:absolute;width:26933;height:15341;left:457;top:11743;" coordsize="2693353,1534160" path="m0,0l2693353,0l2693353,11430l11430,11430l11430,1522730l2693353,1522730l2693353,1534160l0,1534160l0,0x">
                  <v:stroke weight="0pt" endcap="flat" joinstyle="miter" miterlimit="10" on="false" color="#000000" opacity="0"/>
                  <v:fill on="true" color="#a9d18e"/>
                </v:shape>
                <v:shape id="Shape 18856" style="position:absolute;width:27390;height:16256;left:0;top:11286;" coordsize="2739073,1625600" path="m0,0l2739073,0l2739073,34290l34290,34290l34290,1591310l2739073,1591310l2739073,1625600l0,1625600l0,0x">
                  <v:stroke weight="0pt" endcap="flat" joinstyle="miter" miterlimit="10" on="false" color="#000000" opacity="0"/>
                  <v:fill on="true" color="#a9d18e"/>
                </v:shape>
                <v:shape id="Shape 18857" style="position:absolute;width:26933;height:15341;left:27390;top:11743;" coordsize="2693352,1534160" path="m0,0l2693352,0l2693352,1534160l0,1534160l0,1522730l2681922,1522730l2681922,11430l0,11430l0,0x">
                  <v:stroke weight="0pt" endcap="flat" joinstyle="miter" miterlimit="10" on="false" color="#000000" opacity="0"/>
                  <v:fill on="true" color="#a9d18e"/>
                </v:shape>
                <v:shape id="Shape 18858" style="position:absolute;width:27390;height:16256;left:27390;top:11286;" coordsize="2739072,1625600" path="m0,0l2739072,0l2739072,1625600l0,1625600l0,1591310l2704783,1591310l2704783,34290l0,34290l0,0x">
                  <v:stroke weight="0pt" endcap="flat" joinstyle="miter" miterlimit="10" on="false" color="#000000" opacity="0"/>
                  <v:fill on="true" color="#a9d18e"/>
                </v:shape>
                <v:shape id="Shape 18859" style="position:absolute;width:13991;height:5763;left:30091;top:4650;" coordsize="1399159,576326" path="m0,0l576326,0c881380,0,1153414,153924,1255141,384175l1399159,384175l1008253,576326l534924,384175l678942,384175c577215,153924,305181,0,0,0x">
                  <v:stroke weight="0pt" endcap="flat" joinstyle="miter" miterlimit="10" on="false" color="#000000" opacity="0"/>
                  <v:fill on="true" color="#ed7d31"/>
                </v:shape>
                <v:shape id="Shape 18860" style="position:absolute;width:10082;height:5763;left:22890;top:4650;" coordsize="1008253,576326" path="m720090,0c819277,0,917321,16383,1008253,48133c745871,139827,576199,347218,576199,576326l0,576326c0,258064,322453,0,720090,0x">
                  <v:stroke weight="0pt" endcap="flat" joinstyle="miter" miterlimit="10" on="false" color="#000000" opacity="0"/>
                  <v:fill on="true" color="#bf6427"/>
                </v:shape>
                <v:shape id="Shape 18861" style="position:absolute;width:21192;height:5763;left:22890;top:4650;" coordsize="2119249,576326" path="m1008253,48133c745871,139827,576199,347218,576199,576326l0,576326c0,258064,322453,0,720090,0l1296416,0c1601470,0,1873504,153924,1975231,384175l2119249,384175l1728343,576326l1255014,384175l1399032,384175c1297305,153924,1025271,0,720090,0">
                  <v:stroke weight="1pt" endcap="flat" joinstyle="miter" miterlimit="10" on="true" color="#a9d18e"/>
                  <v:fill on="false" color="#000000" opacity="0"/>
                </v:shape>
              </v:group>
            </w:pict>
          </mc:Fallback>
        </mc:AlternateContent>
      </w:r>
    </w:p>
    <w:p w14:paraId="4FB9CB8B" w14:textId="77777777" w:rsidR="00A97412" w:rsidRDefault="00000000">
      <w:pPr>
        <w:spacing w:after="268"/>
        <w:ind w:left="64"/>
        <w:jc w:val="center"/>
      </w:pPr>
      <w:r>
        <w:rPr>
          <w:b/>
          <w:i/>
          <w:sz w:val="28"/>
        </w:rPr>
        <w:t xml:space="preserve"> </w:t>
      </w:r>
    </w:p>
    <w:p w14:paraId="25C27D39" w14:textId="77777777" w:rsidR="00A97412" w:rsidRDefault="00000000">
      <w:pPr>
        <w:spacing w:after="0"/>
        <w:ind w:left="2439" w:hanging="10"/>
      </w:pPr>
      <w:r>
        <w:rPr>
          <w:color w:val="2F5496"/>
          <w:sz w:val="32"/>
        </w:rPr>
        <w:t xml:space="preserve">Telefonía IP. Componentes y Características </w:t>
      </w:r>
    </w:p>
    <w:p w14:paraId="314AB280" w14:textId="77777777" w:rsidR="00A97412" w:rsidRDefault="00000000">
      <w:pPr>
        <w:numPr>
          <w:ilvl w:val="0"/>
          <w:numId w:val="56"/>
        </w:numPr>
        <w:spacing w:after="33" w:line="266" w:lineRule="auto"/>
        <w:ind w:right="668" w:hanging="360"/>
      </w:pPr>
      <w:r>
        <w:t xml:space="preserve">TE </w:t>
      </w:r>
      <w:proofErr w:type="gramStart"/>
      <w:r>
        <w:t>IP :</w:t>
      </w:r>
      <w:proofErr w:type="gramEnd"/>
      <w:r>
        <w:t xml:space="preserve"> </w:t>
      </w:r>
      <w:r>
        <w:rPr>
          <w:rFonts w:ascii="Wingdings 3" w:eastAsia="Wingdings 3" w:hAnsi="Wingdings 3" w:cs="Wingdings 3"/>
        </w:rPr>
        <w:t></w:t>
      </w:r>
      <w:r>
        <w:t xml:space="preserve"> Terminal IP (</w:t>
      </w:r>
      <w:proofErr w:type="spellStart"/>
      <w:r>
        <w:t>Hard</w:t>
      </w:r>
      <w:proofErr w:type="spellEnd"/>
      <w:r>
        <w:t xml:space="preserve"> o </w:t>
      </w:r>
      <w:proofErr w:type="spellStart"/>
      <w:r>
        <w:t>Soft</w:t>
      </w:r>
      <w:proofErr w:type="spellEnd"/>
      <w:r>
        <w:t xml:space="preserve">) </w:t>
      </w:r>
    </w:p>
    <w:p w14:paraId="19AE9438" w14:textId="77777777" w:rsidR="00A97412" w:rsidRDefault="00000000">
      <w:pPr>
        <w:numPr>
          <w:ilvl w:val="0"/>
          <w:numId w:val="56"/>
        </w:numPr>
        <w:spacing w:after="21" w:line="266" w:lineRule="auto"/>
        <w:ind w:right="668" w:hanging="360"/>
      </w:pPr>
      <w:proofErr w:type="gramStart"/>
      <w:r>
        <w:t>Sus interfaz alimentada</w:t>
      </w:r>
      <w:proofErr w:type="gramEnd"/>
      <w:r>
        <w:t xml:space="preserve"> (datos y alimentación de línea) conectada a la Red de Cableado y a la Computadora. </w:t>
      </w:r>
    </w:p>
    <w:p w14:paraId="5978F944" w14:textId="77777777" w:rsidR="00A97412" w:rsidRDefault="00000000">
      <w:pPr>
        <w:numPr>
          <w:ilvl w:val="3"/>
          <w:numId w:val="62"/>
        </w:numPr>
        <w:spacing w:after="24" w:line="266" w:lineRule="auto"/>
        <w:ind w:right="44" w:hanging="361"/>
      </w:pPr>
      <w:r>
        <w:t xml:space="preserve">Adopta Parámetros de Configuración IP. </w:t>
      </w:r>
    </w:p>
    <w:p w14:paraId="10FF8624" w14:textId="77777777" w:rsidR="00A97412" w:rsidRDefault="00000000">
      <w:pPr>
        <w:numPr>
          <w:ilvl w:val="3"/>
          <w:numId w:val="62"/>
        </w:numPr>
        <w:spacing w:after="22" w:line="266" w:lineRule="auto"/>
        <w:ind w:right="44" w:hanging="361"/>
      </w:pPr>
      <w:r>
        <w:t xml:space="preserve">Dirección IP y Mascara </w:t>
      </w:r>
    </w:p>
    <w:p w14:paraId="35C9BDCA" w14:textId="77777777" w:rsidR="00A97412" w:rsidRDefault="00000000">
      <w:pPr>
        <w:numPr>
          <w:ilvl w:val="3"/>
          <w:numId w:val="62"/>
        </w:numPr>
        <w:spacing w:after="22" w:line="266" w:lineRule="auto"/>
        <w:ind w:right="44" w:hanging="361"/>
      </w:pPr>
      <w:r>
        <w:t xml:space="preserve">Gateway Predeterminado </w:t>
      </w:r>
    </w:p>
    <w:p w14:paraId="1782B664" w14:textId="77777777" w:rsidR="00A97412" w:rsidRDefault="00000000">
      <w:pPr>
        <w:numPr>
          <w:ilvl w:val="3"/>
          <w:numId w:val="62"/>
        </w:numPr>
        <w:spacing w:after="26" w:line="266" w:lineRule="auto"/>
        <w:ind w:right="44" w:hanging="361"/>
      </w:pPr>
      <w:r>
        <w:t xml:space="preserve">Nombre de Server de Dominio </w:t>
      </w:r>
    </w:p>
    <w:p w14:paraId="0C9BE329" w14:textId="77777777" w:rsidR="00A97412" w:rsidRDefault="00000000">
      <w:pPr>
        <w:numPr>
          <w:ilvl w:val="0"/>
          <w:numId w:val="56"/>
        </w:numPr>
        <w:spacing w:after="29" w:line="266" w:lineRule="auto"/>
        <w:ind w:right="668" w:hanging="360"/>
      </w:pPr>
      <w:r>
        <w:t xml:space="preserve">Conversor Analógico </w:t>
      </w:r>
      <w:proofErr w:type="gramStart"/>
      <w:r>
        <w:t>Digital :</w:t>
      </w:r>
      <w:proofErr w:type="gramEnd"/>
      <w:r>
        <w:t xml:space="preserve">  </w:t>
      </w:r>
    </w:p>
    <w:p w14:paraId="536664A6" w14:textId="77777777" w:rsidR="00A97412" w:rsidRDefault="00000000">
      <w:pPr>
        <w:numPr>
          <w:ilvl w:val="3"/>
          <w:numId w:val="57"/>
        </w:numPr>
        <w:spacing w:after="22" w:line="266" w:lineRule="auto"/>
        <w:ind w:right="44" w:hanging="361"/>
      </w:pPr>
      <w:r>
        <w:t xml:space="preserve">Adaptador de señales para teléfonos </w:t>
      </w:r>
    </w:p>
    <w:p w14:paraId="1A301C75" w14:textId="77777777" w:rsidR="00A97412" w:rsidRDefault="00000000">
      <w:pPr>
        <w:numPr>
          <w:ilvl w:val="3"/>
          <w:numId w:val="57"/>
        </w:numPr>
        <w:spacing w:after="25" w:line="266" w:lineRule="auto"/>
        <w:ind w:right="44" w:hanging="361"/>
      </w:pPr>
      <w:r>
        <w:t xml:space="preserve">Permite Integrar TE Analógicos </w:t>
      </w:r>
    </w:p>
    <w:p w14:paraId="42C07A6A" w14:textId="77777777" w:rsidR="00A97412" w:rsidRDefault="00000000">
      <w:pPr>
        <w:numPr>
          <w:ilvl w:val="3"/>
          <w:numId w:val="57"/>
        </w:numPr>
        <w:spacing w:after="22" w:line="266" w:lineRule="auto"/>
        <w:ind w:right="44" w:hanging="361"/>
      </w:pPr>
      <w:r>
        <w:t xml:space="preserve">Convierte la señal de par telefónico (RJ11) a cableado de Red (RJ45) </w:t>
      </w:r>
    </w:p>
    <w:p w14:paraId="6D24FA0A" w14:textId="77777777" w:rsidR="00A97412" w:rsidRDefault="00000000">
      <w:pPr>
        <w:numPr>
          <w:ilvl w:val="3"/>
          <w:numId w:val="57"/>
        </w:numPr>
        <w:spacing w:after="153" w:line="266" w:lineRule="auto"/>
        <w:ind w:right="44" w:hanging="361"/>
      </w:pPr>
      <w:r>
        <w:t xml:space="preserve">No ofrece las mismas prestaciones que un teléfono IP </w:t>
      </w:r>
    </w:p>
    <w:p w14:paraId="3E99410D" w14:textId="77777777" w:rsidR="00A97412" w:rsidRDefault="00000000">
      <w:pPr>
        <w:spacing w:after="0"/>
        <w:ind w:left="2883" w:hanging="10"/>
      </w:pPr>
      <w:r>
        <w:rPr>
          <w:color w:val="2F5496"/>
          <w:sz w:val="32"/>
        </w:rPr>
        <w:lastRenderedPageBreak/>
        <w:t xml:space="preserve">Telefonía IP. Módems ADSL con VoIP </w:t>
      </w:r>
    </w:p>
    <w:p w14:paraId="18616D76" w14:textId="77777777" w:rsidR="00A97412" w:rsidRDefault="00000000">
      <w:pPr>
        <w:spacing w:after="326"/>
        <w:ind w:left="1373"/>
      </w:pPr>
      <w:r>
        <w:rPr>
          <w:noProof/>
        </w:rPr>
        <mc:AlternateContent>
          <mc:Choice Requires="wpg">
            <w:drawing>
              <wp:inline distT="0" distB="0" distL="0" distR="0" wp14:anchorId="4ABDEE97" wp14:editId="7376E84D">
                <wp:extent cx="4942498" cy="1115702"/>
                <wp:effectExtent l="0" t="0" r="0" b="0"/>
                <wp:docPr id="270544" name="Group 270544"/>
                <wp:cNvGraphicFramePr/>
                <a:graphic xmlns:a="http://schemas.openxmlformats.org/drawingml/2006/main">
                  <a:graphicData uri="http://schemas.microsoft.com/office/word/2010/wordprocessingGroup">
                    <wpg:wgp>
                      <wpg:cNvGrpSpPr/>
                      <wpg:grpSpPr>
                        <a:xfrm>
                          <a:off x="0" y="0"/>
                          <a:ext cx="4942498" cy="1115702"/>
                          <a:chOff x="0" y="0"/>
                          <a:chExt cx="4942498" cy="1115702"/>
                        </a:xfrm>
                      </wpg:grpSpPr>
                      <wps:wsp>
                        <wps:cNvPr id="18868" name="Rectangle 18868"/>
                        <wps:cNvSpPr/>
                        <wps:spPr>
                          <a:xfrm>
                            <a:off x="4902200" y="934085"/>
                            <a:ext cx="53596" cy="241550"/>
                          </a:xfrm>
                          <a:prstGeom prst="rect">
                            <a:avLst/>
                          </a:prstGeom>
                          <a:ln>
                            <a:noFill/>
                          </a:ln>
                        </wps:spPr>
                        <wps:txbx>
                          <w:txbxContent>
                            <w:p w14:paraId="575CD7E4" w14:textId="77777777" w:rsidR="00A97412" w:rsidRDefault="00000000">
                              <w:r>
                                <w:rPr>
                                  <w:sz w:val="28"/>
                                </w:rPr>
                                <w:t xml:space="preserve"> </w:t>
                              </w:r>
                            </w:p>
                          </w:txbxContent>
                        </wps:txbx>
                        <wps:bodyPr horzOverflow="overflow" vert="horz" lIns="0" tIns="0" rIns="0" bIns="0" rtlCol="0">
                          <a:noAutofit/>
                        </wps:bodyPr>
                      </wps:wsp>
                      <wps:wsp>
                        <wps:cNvPr id="314199" name="Shape 314199"/>
                        <wps:cNvSpPr/>
                        <wps:spPr>
                          <a:xfrm>
                            <a:off x="0" y="1087629"/>
                            <a:ext cx="4902073" cy="12192"/>
                          </a:xfrm>
                          <a:custGeom>
                            <a:avLst/>
                            <a:gdLst/>
                            <a:ahLst/>
                            <a:cxnLst/>
                            <a:rect l="0" t="0" r="0" b="0"/>
                            <a:pathLst>
                              <a:path w="4902073" h="12192">
                                <a:moveTo>
                                  <a:pt x="0" y="0"/>
                                </a:moveTo>
                                <a:lnTo>
                                  <a:pt x="4902073" y="0"/>
                                </a:lnTo>
                                <a:lnTo>
                                  <a:pt x="4902073"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18891" name="Picture 18891"/>
                          <pic:cNvPicPr/>
                        </pic:nvPicPr>
                        <pic:blipFill>
                          <a:blip r:embed="rId625"/>
                          <a:stretch>
                            <a:fillRect/>
                          </a:stretch>
                        </pic:blipFill>
                        <pic:spPr>
                          <a:xfrm>
                            <a:off x="254" y="0"/>
                            <a:ext cx="1701038" cy="1061720"/>
                          </a:xfrm>
                          <a:prstGeom prst="rect">
                            <a:avLst/>
                          </a:prstGeom>
                        </pic:spPr>
                      </pic:pic>
                      <wps:wsp>
                        <wps:cNvPr id="314200" name="Shape 314200"/>
                        <wps:cNvSpPr/>
                        <wps:spPr>
                          <a:xfrm>
                            <a:off x="1758569" y="228600"/>
                            <a:ext cx="1632585" cy="775335"/>
                          </a:xfrm>
                          <a:custGeom>
                            <a:avLst/>
                            <a:gdLst/>
                            <a:ahLst/>
                            <a:cxnLst/>
                            <a:rect l="0" t="0" r="0" b="0"/>
                            <a:pathLst>
                              <a:path w="1632585" h="775335">
                                <a:moveTo>
                                  <a:pt x="0" y="0"/>
                                </a:moveTo>
                                <a:lnTo>
                                  <a:pt x="1632585" y="0"/>
                                </a:lnTo>
                                <a:lnTo>
                                  <a:pt x="1632585" y="775335"/>
                                </a:lnTo>
                                <a:lnTo>
                                  <a:pt x="0" y="775335"/>
                                </a:lnTo>
                                <a:lnTo>
                                  <a:pt x="0" y="0"/>
                                </a:lnTo>
                              </a:path>
                            </a:pathLst>
                          </a:custGeom>
                          <a:ln w="0" cap="flat">
                            <a:miter lim="127000"/>
                          </a:ln>
                        </wps:spPr>
                        <wps:style>
                          <a:lnRef idx="0">
                            <a:srgbClr val="000000">
                              <a:alpha val="0"/>
                            </a:srgbClr>
                          </a:lnRef>
                          <a:fillRef idx="1">
                            <a:srgbClr val="0563C1"/>
                          </a:fillRef>
                          <a:effectRef idx="0">
                            <a:scrgbClr r="0" g="0" b="0"/>
                          </a:effectRef>
                          <a:fontRef idx="none"/>
                        </wps:style>
                        <wps:bodyPr/>
                      </wps:wsp>
                      <pic:pic xmlns:pic="http://schemas.openxmlformats.org/drawingml/2006/picture">
                        <pic:nvPicPr>
                          <pic:cNvPr id="18894" name="Picture 18894"/>
                          <pic:cNvPicPr/>
                        </pic:nvPicPr>
                        <pic:blipFill>
                          <a:blip r:embed="rId626"/>
                          <a:stretch>
                            <a:fillRect/>
                          </a:stretch>
                        </pic:blipFill>
                        <pic:spPr>
                          <a:xfrm>
                            <a:off x="1758569" y="228600"/>
                            <a:ext cx="1632585" cy="775335"/>
                          </a:xfrm>
                          <a:prstGeom prst="rect">
                            <a:avLst/>
                          </a:prstGeom>
                        </pic:spPr>
                      </pic:pic>
                      <wps:wsp>
                        <wps:cNvPr id="18895" name="Shape 18895"/>
                        <wps:cNvSpPr/>
                        <wps:spPr>
                          <a:xfrm>
                            <a:off x="1729994" y="200025"/>
                            <a:ext cx="1689735" cy="832485"/>
                          </a:xfrm>
                          <a:custGeom>
                            <a:avLst/>
                            <a:gdLst/>
                            <a:ahLst/>
                            <a:cxnLst/>
                            <a:rect l="0" t="0" r="0" b="0"/>
                            <a:pathLst>
                              <a:path w="1689735" h="832485">
                                <a:moveTo>
                                  <a:pt x="0" y="832485"/>
                                </a:moveTo>
                                <a:lnTo>
                                  <a:pt x="1689735" y="832485"/>
                                </a:lnTo>
                                <a:lnTo>
                                  <a:pt x="1689735" y="0"/>
                                </a:lnTo>
                                <a:lnTo>
                                  <a:pt x="0" y="0"/>
                                </a:lnTo>
                                <a:close/>
                              </a:path>
                            </a:pathLst>
                          </a:custGeom>
                          <a:ln w="57150" cap="flat">
                            <a:miter lim="127000"/>
                          </a:ln>
                        </wps:spPr>
                        <wps:style>
                          <a:lnRef idx="1">
                            <a:srgbClr val="3366FF"/>
                          </a:lnRef>
                          <a:fillRef idx="0">
                            <a:srgbClr val="000000">
                              <a:alpha val="0"/>
                            </a:srgbClr>
                          </a:fillRef>
                          <a:effectRef idx="0">
                            <a:scrgbClr r="0" g="0" b="0"/>
                          </a:effectRef>
                          <a:fontRef idx="none"/>
                        </wps:style>
                        <wps:bodyPr/>
                      </wps:wsp>
                      <wps:wsp>
                        <wps:cNvPr id="314201" name="Shape 314201"/>
                        <wps:cNvSpPr/>
                        <wps:spPr>
                          <a:xfrm>
                            <a:off x="3511169" y="38164"/>
                            <a:ext cx="1326515" cy="973900"/>
                          </a:xfrm>
                          <a:custGeom>
                            <a:avLst/>
                            <a:gdLst/>
                            <a:ahLst/>
                            <a:cxnLst/>
                            <a:rect l="0" t="0" r="0" b="0"/>
                            <a:pathLst>
                              <a:path w="1326515" h="973900">
                                <a:moveTo>
                                  <a:pt x="0" y="0"/>
                                </a:moveTo>
                                <a:lnTo>
                                  <a:pt x="1326515" y="0"/>
                                </a:lnTo>
                                <a:lnTo>
                                  <a:pt x="1326515" y="973900"/>
                                </a:lnTo>
                                <a:lnTo>
                                  <a:pt x="0" y="973900"/>
                                </a:lnTo>
                                <a:lnTo>
                                  <a:pt x="0" y="0"/>
                                </a:lnTo>
                              </a:path>
                            </a:pathLst>
                          </a:custGeom>
                          <a:ln w="0" cap="flat">
                            <a:miter lim="127000"/>
                          </a:ln>
                        </wps:spPr>
                        <wps:style>
                          <a:lnRef idx="0">
                            <a:srgbClr val="000000">
                              <a:alpha val="0"/>
                            </a:srgbClr>
                          </a:lnRef>
                          <a:fillRef idx="1">
                            <a:srgbClr val="0563C1"/>
                          </a:fillRef>
                          <a:effectRef idx="0">
                            <a:scrgbClr r="0" g="0" b="0"/>
                          </a:effectRef>
                          <a:fontRef idx="none"/>
                        </wps:style>
                        <wps:bodyPr/>
                      </wps:wsp>
                      <pic:pic xmlns:pic="http://schemas.openxmlformats.org/drawingml/2006/picture">
                        <pic:nvPicPr>
                          <pic:cNvPr id="18898" name="Picture 18898"/>
                          <pic:cNvPicPr/>
                        </pic:nvPicPr>
                        <pic:blipFill>
                          <a:blip r:embed="rId627"/>
                          <a:stretch>
                            <a:fillRect/>
                          </a:stretch>
                        </pic:blipFill>
                        <pic:spPr>
                          <a:xfrm>
                            <a:off x="3511169" y="38164"/>
                            <a:ext cx="1326515" cy="973900"/>
                          </a:xfrm>
                          <a:prstGeom prst="rect">
                            <a:avLst/>
                          </a:prstGeom>
                        </pic:spPr>
                      </pic:pic>
                      <wps:wsp>
                        <wps:cNvPr id="18899" name="Shape 18899"/>
                        <wps:cNvSpPr/>
                        <wps:spPr>
                          <a:xfrm>
                            <a:off x="3482594" y="9589"/>
                            <a:ext cx="1383665" cy="1031050"/>
                          </a:xfrm>
                          <a:custGeom>
                            <a:avLst/>
                            <a:gdLst/>
                            <a:ahLst/>
                            <a:cxnLst/>
                            <a:rect l="0" t="0" r="0" b="0"/>
                            <a:pathLst>
                              <a:path w="1383665" h="1031050">
                                <a:moveTo>
                                  <a:pt x="0" y="1031050"/>
                                </a:moveTo>
                                <a:lnTo>
                                  <a:pt x="1383665" y="1031050"/>
                                </a:lnTo>
                                <a:lnTo>
                                  <a:pt x="1383665" y="0"/>
                                </a:lnTo>
                                <a:lnTo>
                                  <a:pt x="0" y="0"/>
                                </a:lnTo>
                                <a:close/>
                              </a:path>
                            </a:pathLst>
                          </a:custGeom>
                          <a:ln w="57150" cap="flat">
                            <a:miter lim="127000"/>
                          </a:ln>
                        </wps:spPr>
                        <wps:style>
                          <a:lnRef idx="1">
                            <a:srgbClr val="3366FF"/>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70544" style="width:389.173pt;height:87.8505pt;mso-position-horizontal-relative:char;mso-position-vertical-relative:line" coordsize="49424,11157">
                <v:rect id="Rectangle 18868" style="position:absolute;width:535;height:2415;left:49022;top:9340;" filled="f" stroked="f">
                  <v:textbox inset="0,0,0,0">
                    <w:txbxContent>
                      <w:p>
                        <w:pPr>
                          <w:spacing w:before="0" w:after="160" w:line="259" w:lineRule="auto"/>
                        </w:pPr>
                        <w:r>
                          <w:rPr>
                            <w:rFonts w:cs="Calibri" w:hAnsi="Calibri" w:eastAsia="Calibri" w:ascii="Calibri"/>
                            <w:sz w:val="28"/>
                          </w:rPr>
                          <w:t xml:space="preserve"> </w:t>
                        </w:r>
                      </w:p>
                    </w:txbxContent>
                  </v:textbox>
                </v:rect>
                <v:shape id="Shape 314202" style="position:absolute;width:49020;height:121;left:0;top:10876;" coordsize="4902073,12192" path="m0,0l4902073,0l4902073,12192l0,12192l0,0">
                  <v:stroke weight="0pt" endcap="flat" joinstyle="miter" miterlimit="10" on="false" color="#000000" opacity="0"/>
                  <v:fill on="true" color="#000000"/>
                </v:shape>
                <v:shape id="Picture 18891" style="position:absolute;width:17010;height:10617;left:2;top:0;" filled="f">
                  <v:imagedata r:id="rId628"/>
                </v:shape>
                <v:shape id="Shape 314203" style="position:absolute;width:16325;height:7753;left:17585;top:2286;" coordsize="1632585,775335" path="m0,0l1632585,0l1632585,775335l0,775335l0,0">
                  <v:stroke weight="0pt" endcap="flat" joinstyle="miter" miterlimit="10" on="false" color="#000000" opacity="0"/>
                  <v:fill on="true" color="#0563c1"/>
                </v:shape>
                <v:shape id="Picture 18894" style="position:absolute;width:16325;height:7753;left:17585;top:2286;" filled="f">
                  <v:imagedata r:id="rId629"/>
                </v:shape>
                <v:shape id="Shape 18895" style="position:absolute;width:16897;height:8324;left:17299;top:2000;" coordsize="1689735,832485" path="m0,832485l1689735,832485l1689735,0l0,0x">
                  <v:stroke weight="4.5pt" endcap="flat" joinstyle="miter" miterlimit="10" on="true" color="#3366ff"/>
                  <v:fill on="false" color="#000000" opacity="0"/>
                </v:shape>
                <v:shape id="Shape 314204" style="position:absolute;width:13265;height:9739;left:35111;top:381;" coordsize="1326515,973900" path="m0,0l1326515,0l1326515,973900l0,973900l0,0">
                  <v:stroke weight="0pt" endcap="flat" joinstyle="miter" miterlimit="10" on="false" color="#000000" opacity="0"/>
                  <v:fill on="true" color="#0563c1"/>
                </v:shape>
                <v:shape id="Picture 18898" style="position:absolute;width:13265;height:9739;left:35111;top:381;" filled="f">
                  <v:imagedata r:id="rId630"/>
                </v:shape>
                <v:shape id="Shape 18899" style="position:absolute;width:13836;height:10310;left:34825;top:95;" coordsize="1383665,1031050" path="m0,1031050l1383665,1031050l1383665,0l0,0x">
                  <v:stroke weight="4.5pt" endcap="flat" joinstyle="miter" miterlimit="10" on="true" color="#3366ff"/>
                  <v:fill on="false" color="#000000" opacity="0"/>
                </v:shape>
              </v:group>
            </w:pict>
          </mc:Fallback>
        </mc:AlternateContent>
      </w:r>
    </w:p>
    <w:p w14:paraId="6CB10442" w14:textId="77777777" w:rsidR="00A97412" w:rsidRDefault="00000000">
      <w:pPr>
        <w:spacing w:after="0"/>
        <w:ind w:left="2946" w:hanging="10"/>
      </w:pPr>
      <w:r>
        <w:rPr>
          <w:color w:val="2F5496"/>
          <w:sz w:val="32"/>
        </w:rPr>
        <w:t xml:space="preserve">Telefonía IP. Conversores ATA (A/D) </w:t>
      </w:r>
    </w:p>
    <w:p w14:paraId="5DFD4140" w14:textId="77777777" w:rsidR="00A97412" w:rsidRDefault="00000000">
      <w:pPr>
        <w:spacing w:after="52"/>
        <w:ind w:left="1124"/>
      </w:pPr>
      <w:r>
        <w:rPr>
          <w:noProof/>
        </w:rPr>
        <mc:AlternateContent>
          <mc:Choice Requires="wpg">
            <w:drawing>
              <wp:inline distT="0" distB="0" distL="0" distR="0" wp14:anchorId="33BABCD2" wp14:editId="1DEA9F08">
                <wp:extent cx="5259439" cy="1843102"/>
                <wp:effectExtent l="0" t="0" r="0" b="0"/>
                <wp:docPr id="270546" name="Group 270546"/>
                <wp:cNvGraphicFramePr/>
                <a:graphic xmlns:a="http://schemas.openxmlformats.org/drawingml/2006/main">
                  <a:graphicData uri="http://schemas.microsoft.com/office/word/2010/wordprocessingGroup">
                    <wpg:wgp>
                      <wpg:cNvGrpSpPr/>
                      <wpg:grpSpPr>
                        <a:xfrm>
                          <a:off x="0" y="0"/>
                          <a:ext cx="5259439" cy="1843102"/>
                          <a:chOff x="0" y="0"/>
                          <a:chExt cx="5259439" cy="1843102"/>
                        </a:xfrm>
                      </wpg:grpSpPr>
                      <wps:wsp>
                        <wps:cNvPr id="18874" name="Rectangle 18874"/>
                        <wps:cNvSpPr/>
                        <wps:spPr>
                          <a:xfrm>
                            <a:off x="5219142" y="1248029"/>
                            <a:ext cx="53596" cy="241550"/>
                          </a:xfrm>
                          <a:prstGeom prst="rect">
                            <a:avLst/>
                          </a:prstGeom>
                          <a:ln>
                            <a:noFill/>
                          </a:ln>
                        </wps:spPr>
                        <wps:txbx>
                          <w:txbxContent>
                            <w:p w14:paraId="013377A4" w14:textId="77777777" w:rsidR="00A97412" w:rsidRDefault="00000000">
                              <w:r>
                                <w:rPr>
                                  <w:sz w:val="28"/>
                                </w:rPr>
                                <w:t xml:space="preserve"> </w:t>
                              </w:r>
                            </w:p>
                          </w:txbxContent>
                        </wps:txbx>
                        <wps:bodyPr horzOverflow="overflow" vert="horz" lIns="0" tIns="0" rIns="0" bIns="0" rtlCol="0">
                          <a:noAutofit/>
                        </wps:bodyPr>
                      </wps:wsp>
                      <wps:wsp>
                        <wps:cNvPr id="314205" name="Shape 314205"/>
                        <wps:cNvSpPr/>
                        <wps:spPr>
                          <a:xfrm>
                            <a:off x="0" y="1401573"/>
                            <a:ext cx="5219065" cy="12192"/>
                          </a:xfrm>
                          <a:custGeom>
                            <a:avLst/>
                            <a:gdLst/>
                            <a:ahLst/>
                            <a:cxnLst/>
                            <a:rect l="0" t="0" r="0" b="0"/>
                            <a:pathLst>
                              <a:path w="5219065" h="12192">
                                <a:moveTo>
                                  <a:pt x="0" y="0"/>
                                </a:moveTo>
                                <a:lnTo>
                                  <a:pt x="5219065" y="0"/>
                                </a:lnTo>
                                <a:lnTo>
                                  <a:pt x="5219065"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876" name="Rectangle 18876"/>
                        <wps:cNvSpPr/>
                        <wps:spPr>
                          <a:xfrm>
                            <a:off x="1474038" y="1636649"/>
                            <a:ext cx="1005265" cy="274582"/>
                          </a:xfrm>
                          <a:prstGeom prst="rect">
                            <a:avLst/>
                          </a:prstGeom>
                          <a:ln>
                            <a:noFill/>
                          </a:ln>
                        </wps:spPr>
                        <wps:txbx>
                          <w:txbxContent>
                            <w:p w14:paraId="3B6C8D7B" w14:textId="77777777" w:rsidR="00A97412" w:rsidRDefault="00000000">
                              <w:r>
                                <w:rPr>
                                  <w:color w:val="2F5496"/>
                                  <w:sz w:val="32"/>
                                </w:rPr>
                                <w:t>Telefonía</w:t>
                              </w:r>
                            </w:p>
                          </w:txbxContent>
                        </wps:txbx>
                        <wps:bodyPr horzOverflow="overflow" vert="horz" lIns="0" tIns="0" rIns="0" bIns="0" rtlCol="0">
                          <a:noAutofit/>
                        </wps:bodyPr>
                      </wps:wsp>
                      <wps:wsp>
                        <wps:cNvPr id="18877" name="Rectangle 18877"/>
                        <wps:cNvSpPr/>
                        <wps:spPr>
                          <a:xfrm>
                            <a:off x="2229942" y="1636649"/>
                            <a:ext cx="60925" cy="274582"/>
                          </a:xfrm>
                          <a:prstGeom prst="rect">
                            <a:avLst/>
                          </a:prstGeom>
                          <a:ln>
                            <a:noFill/>
                          </a:ln>
                        </wps:spPr>
                        <wps:txbx>
                          <w:txbxContent>
                            <w:p w14:paraId="193B568F" w14:textId="77777777" w:rsidR="00A97412" w:rsidRDefault="00000000">
                              <w:r>
                                <w:rPr>
                                  <w:color w:val="2F5496"/>
                                  <w:sz w:val="32"/>
                                </w:rPr>
                                <w:t xml:space="preserve"> </w:t>
                              </w:r>
                            </w:p>
                          </w:txbxContent>
                        </wps:txbx>
                        <wps:bodyPr horzOverflow="overflow" vert="horz" lIns="0" tIns="0" rIns="0" bIns="0" rtlCol="0">
                          <a:noAutofit/>
                        </wps:bodyPr>
                      </wps:wsp>
                      <wps:wsp>
                        <wps:cNvPr id="18878" name="Rectangle 18878"/>
                        <wps:cNvSpPr/>
                        <wps:spPr>
                          <a:xfrm>
                            <a:off x="2275662" y="1636649"/>
                            <a:ext cx="203836" cy="274582"/>
                          </a:xfrm>
                          <a:prstGeom prst="rect">
                            <a:avLst/>
                          </a:prstGeom>
                          <a:ln>
                            <a:noFill/>
                          </a:ln>
                        </wps:spPr>
                        <wps:txbx>
                          <w:txbxContent>
                            <w:p w14:paraId="5393FB32" w14:textId="77777777" w:rsidR="00A97412" w:rsidRDefault="00000000">
                              <w:r>
                                <w:rPr>
                                  <w:color w:val="2F5496"/>
                                  <w:sz w:val="32"/>
                                </w:rPr>
                                <w:t>IP</w:t>
                              </w:r>
                            </w:p>
                          </w:txbxContent>
                        </wps:txbx>
                        <wps:bodyPr horzOverflow="overflow" vert="horz" lIns="0" tIns="0" rIns="0" bIns="0" rtlCol="0">
                          <a:noAutofit/>
                        </wps:bodyPr>
                      </wps:wsp>
                      <wps:wsp>
                        <wps:cNvPr id="18879" name="Rectangle 18879"/>
                        <wps:cNvSpPr/>
                        <wps:spPr>
                          <a:xfrm>
                            <a:off x="2429586" y="1636649"/>
                            <a:ext cx="127813" cy="274582"/>
                          </a:xfrm>
                          <a:prstGeom prst="rect">
                            <a:avLst/>
                          </a:prstGeom>
                          <a:ln>
                            <a:noFill/>
                          </a:ln>
                        </wps:spPr>
                        <wps:txbx>
                          <w:txbxContent>
                            <w:p w14:paraId="1A594A8A" w14:textId="77777777" w:rsidR="00A97412" w:rsidRDefault="00000000">
                              <w:r>
                                <w:rPr>
                                  <w:color w:val="2F5496"/>
                                  <w:sz w:val="32"/>
                                </w:rPr>
                                <w:t xml:space="preserve">. </w:t>
                              </w:r>
                            </w:p>
                          </w:txbxContent>
                        </wps:txbx>
                        <wps:bodyPr horzOverflow="overflow" vert="horz" lIns="0" tIns="0" rIns="0" bIns="0" rtlCol="0">
                          <a:noAutofit/>
                        </wps:bodyPr>
                      </wps:wsp>
                      <wps:wsp>
                        <wps:cNvPr id="18880" name="Rectangle 18880"/>
                        <wps:cNvSpPr/>
                        <wps:spPr>
                          <a:xfrm>
                            <a:off x="2525598" y="1636649"/>
                            <a:ext cx="1620178" cy="274582"/>
                          </a:xfrm>
                          <a:prstGeom prst="rect">
                            <a:avLst/>
                          </a:prstGeom>
                          <a:ln>
                            <a:noFill/>
                          </a:ln>
                        </wps:spPr>
                        <wps:txbx>
                          <w:txbxContent>
                            <w:p w14:paraId="3DA97ADC" w14:textId="77777777" w:rsidR="00A97412" w:rsidRDefault="00000000">
                              <w:r>
                                <w:rPr>
                                  <w:color w:val="2F5496"/>
                                  <w:sz w:val="32"/>
                                </w:rPr>
                                <w:t>Unidades MCU</w:t>
                              </w:r>
                            </w:p>
                          </w:txbxContent>
                        </wps:txbx>
                        <wps:bodyPr horzOverflow="overflow" vert="horz" lIns="0" tIns="0" rIns="0" bIns="0" rtlCol="0">
                          <a:noAutofit/>
                        </wps:bodyPr>
                      </wps:wsp>
                      <wps:wsp>
                        <wps:cNvPr id="18881" name="Rectangle 18881"/>
                        <wps:cNvSpPr/>
                        <wps:spPr>
                          <a:xfrm>
                            <a:off x="3746576" y="1636649"/>
                            <a:ext cx="60925" cy="274582"/>
                          </a:xfrm>
                          <a:prstGeom prst="rect">
                            <a:avLst/>
                          </a:prstGeom>
                          <a:ln>
                            <a:noFill/>
                          </a:ln>
                        </wps:spPr>
                        <wps:txbx>
                          <w:txbxContent>
                            <w:p w14:paraId="56BE4419" w14:textId="77777777" w:rsidR="00A97412" w:rsidRDefault="00000000">
                              <w:r>
                                <w:rPr>
                                  <w:color w:val="2F5496"/>
                                  <w:sz w:val="32"/>
                                </w:rPr>
                                <w:t xml:space="preserve"> </w:t>
                              </w:r>
                            </w:p>
                          </w:txbxContent>
                        </wps:txbx>
                        <wps:bodyPr horzOverflow="overflow" vert="horz" lIns="0" tIns="0" rIns="0" bIns="0" rtlCol="0">
                          <a:noAutofit/>
                        </wps:bodyPr>
                      </wps:wsp>
                      <wps:wsp>
                        <wps:cNvPr id="314206" name="Shape 314206"/>
                        <wps:cNvSpPr/>
                        <wps:spPr>
                          <a:xfrm>
                            <a:off x="56718" y="47625"/>
                            <a:ext cx="1090231" cy="1282065"/>
                          </a:xfrm>
                          <a:custGeom>
                            <a:avLst/>
                            <a:gdLst/>
                            <a:ahLst/>
                            <a:cxnLst/>
                            <a:rect l="0" t="0" r="0" b="0"/>
                            <a:pathLst>
                              <a:path w="1090231" h="1282065">
                                <a:moveTo>
                                  <a:pt x="0" y="0"/>
                                </a:moveTo>
                                <a:lnTo>
                                  <a:pt x="1090231" y="0"/>
                                </a:lnTo>
                                <a:lnTo>
                                  <a:pt x="1090231" y="1282065"/>
                                </a:lnTo>
                                <a:lnTo>
                                  <a:pt x="0" y="1282065"/>
                                </a:lnTo>
                                <a:lnTo>
                                  <a:pt x="0" y="0"/>
                                </a:lnTo>
                              </a:path>
                            </a:pathLst>
                          </a:custGeom>
                          <a:ln w="0" cap="flat">
                            <a:miter lim="127000"/>
                          </a:ln>
                        </wps:spPr>
                        <wps:style>
                          <a:lnRef idx="0">
                            <a:srgbClr val="000000">
                              <a:alpha val="0"/>
                            </a:srgbClr>
                          </a:lnRef>
                          <a:fillRef idx="1">
                            <a:srgbClr val="0563C1"/>
                          </a:fillRef>
                          <a:effectRef idx="0">
                            <a:scrgbClr r="0" g="0" b="0"/>
                          </a:effectRef>
                          <a:fontRef idx="none"/>
                        </wps:style>
                        <wps:bodyPr/>
                      </wps:wsp>
                      <pic:pic xmlns:pic="http://schemas.openxmlformats.org/drawingml/2006/picture">
                        <pic:nvPicPr>
                          <pic:cNvPr id="18902" name="Picture 18902"/>
                          <pic:cNvPicPr/>
                        </pic:nvPicPr>
                        <pic:blipFill>
                          <a:blip r:embed="rId631"/>
                          <a:stretch>
                            <a:fillRect/>
                          </a:stretch>
                        </pic:blipFill>
                        <pic:spPr>
                          <a:xfrm>
                            <a:off x="56718" y="47625"/>
                            <a:ext cx="1090231" cy="1282065"/>
                          </a:xfrm>
                          <a:prstGeom prst="rect">
                            <a:avLst/>
                          </a:prstGeom>
                        </pic:spPr>
                      </pic:pic>
                      <wps:wsp>
                        <wps:cNvPr id="18903" name="Shape 18903"/>
                        <wps:cNvSpPr/>
                        <wps:spPr>
                          <a:xfrm>
                            <a:off x="28143" y="19050"/>
                            <a:ext cx="1147381" cy="1339215"/>
                          </a:xfrm>
                          <a:custGeom>
                            <a:avLst/>
                            <a:gdLst/>
                            <a:ahLst/>
                            <a:cxnLst/>
                            <a:rect l="0" t="0" r="0" b="0"/>
                            <a:pathLst>
                              <a:path w="1147381" h="1339215">
                                <a:moveTo>
                                  <a:pt x="0" y="1339215"/>
                                </a:moveTo>
                                <a:lnTo>
                                  <a:pt x="1147381" y="1339215"/>
                                </a:lnTo>
                                <a:lnTo>
                                  <a:pt x="1147381" y="0"/>
                                </a:lnTo>
                                <a:lnTo>
                                  <a:pt x="0" y="0"/>
                                </a:lnTo>
                                <a:close/>
                              </a:path>
                            </a:pathLst>
                          </a:custGeom>
                          <a:ln w="57150" cap="flat">
                            <a:miter lim="127000"/>
                          </a:ln>
                        </wps:spPr>
                        <wps:style>
                          <a:lnRef idx="1">
                            <a:srgbClr val="3366FF"/>
                          </a:lnRef>
                          <a:fillRef idx="0">
                            <a:srgbClr val="000000">
                              <a:alpha val="0"/>
                            </a:srgbClr>
                          </a:fillRef>
                          <a:effectRef idx="0">
                            <a:scrgbClr r="0" g="0" b="0"/>
                          </a:effectRef>
                          <a:fontRef idx="none"/>
                        </wps:style>
                        <wps:bodyPr/>
                      </wps:wsp>
                      <wps:wsp>
                        <wps:cNvPr id="314207" name="Shape 314207"/>
                        <wps:cNvSpPr/>
                        <wps:spPr>
                          <a:xfrm>
                            <a:off x="1256868" y="28575"/>
                            <a:ext cx="1998599" cy="1292860"/>
                          </a:xfrm>
                          <a:custGeom>
                            <a:avLst/>
                            <a:gdLst/>
                            <a:ahLst/>
                            <a:cxnLst/>
                            <a:rect l="0" t="0" r="0" b="0"/>
                            <a:pathLst>
                              <a:path w="1998599" h="1292860">
                                <a:moveTo>
                                  <a:pt x="0" y="0"/>
                                </a:moveTo>
                                <a:lnTo>
                                  <a:pt x="1998599" y="0"/>
                                </a:lnTo>
                                <a:lnTo>
                                  <a:pt x="1998599" y="1292860"/>
                                </a:lnTo>
                                <a:lnTo>
                                  <a:pt x="0" y="1292860"/>
                                </a:lnTo>
                                <a:lnTo>
                                  <a:pt x="0" y="0"/>
                                </a:lnTo>
                              </a:path>
                            </a:pathLst>
                          </a:custGeom>
                          <a:ln w="0" cap="flat">
                            <a:miter lim="127000"/>
                          </a:ln>
                        </wps:spPr>
                        <wps:style>
                          <a:lnRef idx="0">
                            <a:srgbClr val="000000">
                              <a:alpha val="0"/>
                            </a:srgbClr>
                          </a:lnRef>
                          <a:fillRef idx="1">
                            <a:srgbClr val="0563C1"/>
                          </a:fillRef>
                          <a:effectRef idx="0">
                            <a:scrgbClr r="0" g="0" b="0"/>
                          </a:effectRef>
                          <a:fontRef idx="none"/>
                        </wps:style>
                        <wps:bodyPr/>
                      </wps:wsp>
                      <pic:pic xmlns:pic="http://schemas.openxmlformats.org/drawingml/2006/picture">
                        <pic:nvPicPr>
                          <pic:cNvPr id="18906" name="Picture 18906"/>
                          <pic:cNvPicPr/>
                        </pic:nvPicPr>
                        <pic:blipFill>
                          <a:blip r:embed="rId632"/>
                          <a:stretch>
                            <a:fillRect/>
                          </a:stretch>
                        </pic:blipFill>
                        <pic:spPr>
                          <a:xfrm>
                            <a:off x="1256868" y="28575"/>
                            <a:ext cx="1998599" cy="1292860"/>
                          </a:xfrm>
                          <a:prstGeom prst="rect">
                            <a:avLst/>
                          </a:prstGeom>
                        </pic:spPr>
                      </pic:pic>
                      <wps:wsp>
                        <wps:cNvPr id="18907" name="Shape 18907"/>
                        <wps:cNvSpPr/>
                        <wps:spPr>
                          <a:xfrm>
                            <a:off x="1228293" y="0"/>
                            <a:ext cx="2055749" cy="1350010"/>
                          </a:xfrm>
                          <a:custGeom>
                            <a:avLst/>
                            <a:gdLst/>
                            <a:ahLst/>
                            <a:cxnLst/>
                            <a:rect l="0" t="0" r="0" b="0"/>
                            <a:pathLst>
                              <a:path w="2055749" h="1350010">
                                <a:moveTo>
                                  <a:pt x="0" y="1350010"/>
                                </a:moveTo>
                                <a:lnTo>
                                  <a:pt x="2055749" y="1350010"/>
                                </a:lnTo>
                                <a:lnTo>
                                  <a:pt x="2055749" y="0"/>
                                </a:lnTo>
                                <a:lnTo>
                                  <a:pt x="0" y="0"/>
                                </a:lnTo>
                                <a:close/>
                              </a:path>
                            </a:pathLst>
                          </a:custGeom>
                          <a:ln w="57150" cap="flat">
                            <a:miter lim="127000"/>
                          </a:ln>
                        </wps:spPr>
                        <wps:style>
                          <a:lnRef idx="1">
                            <a:srgbClr val="3366FF"/>
                          </a:lnRef>
                          <a:fillRef idx="0">
                            <a:srgbClr val="000000">
                              <a:alpha val="0"/>
                            </a:srgbClr>
                          </a:fillRef>
                          <a:effectRef idx="0">
                            <a:scrgbClr r="0" g="0" b="0"/>
                          </a:effectRef>
                          <a:fontRef idx="none"/>
                        </wps:style>
                        <wps:bodyPr/>
                      </wps:wsp>
                      <wps:wsp>
                        <wps:cNvPr id="314208" name="Shape 314208"/>
                        <wps:cNvSpPr/>
                        <wps:spPr>
                          <a:xfrm>
                            <a:off x="3371418" y="47625"/>
                            <a:ext cx="1781429" cy="1278890"/>
                          </a:xfrm>
                          <a:custGeom>
                            <a:avLst/>
                            <a:gdLst/>
                            <a:ahLst/>
                            <a:cxnLst/>
                            <a:rect l="0" t="0" r="0" b="0"/>
                            <a:pathLst>
                              <a:path w="1781429" h="1278890">
                                <a:moveTo>
                                  <a:pt x="0" y="0"/>
                                </a:moveTo>
                                <a:lnTo>
                                  <a:pt x="1781429" y="0"/>
                                </a:lnTo>
                                <a:lnTo>
                                  <a:pt x="1781429" y="1278890"/>
                                </a:lnTo>
                                <a:lnTo>
                                  <a:pt x="0" y="1278890"/>
                                </a:lnTo>
                                <a:lnTo>
                                  <a:pt x="0" y="0"/>
                                </a:lnTo>
                              </a:path>
                            </a:pathLst>
                          </a:custGeom>
                          <a:ln w="0" cap="flat">
                            <a:miter lim="127000"/>
                          </a:ln>
                        </wps:spPr>
                        <wps:style>
                          <a:lnRef idx="0">
                            <a:srgbClr val="000000">
                              <a:alpha val="0"/>
                            </a:srgbClr>
                          </a:lnRef>
                          <a:fillRef idx="1">
                            <a:srgbClr val="0563C1"/>
                          </a:fillRef>
                          <a:effectRef idx="0">
                            <a:scrgbClr r="0" g="0" b="0"/>
                          </a:effectRef>
                          <a:fontRef idx="none"/>
                        </wps:style>
                        <wps:bodyPr/>
                      </wps:wsp>
                      <pic:pic xmlns:pic="http://schemas.openxmlformats.org/drawingml/2006/picture">
                        <pic:nvPicPr>
                          <pic:cNvPr id="18910" name="Picture 18910"/>
                          <pic:cNvPicPr/>
                        </pic:nvPicPr>
                        <pic:blipFill>
                          <a:blip r:embed="rId633"/>
                          <a:stretch>
                            <a:fillRect/>
                          </a:stretch>
                        </pic:blipFill>
                        <pic:spPr>
                          <a:xfrm>
                            <a:off x="3371418" y="47625"/>
                            <a:ext cx="1781429" cy="1278890"/>
                          </a:xfrm>
                          <a:prstGeom prst="rect">
                            <a:avLst/>
                          </a:prstGeom>
                        </pic:spPr>
                      </pic:pic>
                      <wps:wsp>
                        <wps:cNvPr id="18911" name="Shape 18911"/>
                        <wps:cNvSpPr/>
                        <wps:spPr>
                          <a:xfrm>
                            <a:off x="3342843" y="19050"/>
                            <a:ext cx="1838579" cy="1336040"/>
                          </a:xfrm>
                          <a:custGeom>
                            <a:avLst/>
                            <a:gdLst/>
                            <a:ahLst/>
                            <a:cxnLst/>
                            <a:rect l="0" t="0" r="0" b="0"/>
                            <a:pathLst>
                              <a:path w="1838579" h="1336040">
                                <a:moveTo>
                                  <a:pt x="0" y="1336040"/>
                                </a:moveTo>
                                <a:lnTo>
                                  <a:pt x="1838579" y="1336040"/>
                                </a:lnTo>
                                <a:lnTo>
                                  <a:pt x="1838579" y="0"/>
                                </a:lnTo>
                                <a:lnTo>
                                  <a:pt x="0" y="0"/>
                                </a:lnTo>
                                <a:close/>
                              </a:path>
                            </a:pathLst>
                          </a:custGeom>
                          <a:ln w="57150" cap="flat">
                            <a:miter lim="127000"/>
                          </a:ln>
                        </wps:spPr>
                        <wps:style>
                          <a:lnRef idx="1">
                            <a:srgbClr val="3366FF"/>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70546" style="width:414.129pt;height:145.126pt;mso-position-horizontal-relative:char;mso-position-vertical-relative:line" coordsize="52594,18431">
                <v:rect id="Rectangle 18874" style="position:absolute;width:535;height:2415;left:52191;top:12480;" filled="f" stroked="f">
                  <v:textbox inset="0,0,0,0">
                    <w:txbxContent>
                      <w:p>
                        <w:pPr>
                          <w:spacing w:before="0" w:after="160" w:line="259" w:lineRule="auto"/>
                        </w:pPr>
                        <w:r>
                          <w:rPr>
                            <w:rFonts w:cs="Calibri" w:hAnsi="Calibri" w:eastAsia="Calibri" w:ascii="Calibri"/>
                            <w:sz w:val="28"/>
                          </w:rPr>
                          <w:t xml:space="preserve"> </w:t>
                        </w:r>
                      </w:p>
                    </w:txbxContent>
                  </v:textbox>
                </v:rect>
                <v:shape id="Shape 314209" style="position:absolute;width:52190;height:121;left:0;top:14015;" coordsize="5219065,12192" path="m0,0l5219065,0l5219065,12192l0,12192l0,0">
                  <v:stroke weight="0pt" endcap="flat" joinstyle="miter" miterlimit="10" on="false" color="#000000" opacity="0"/>
                  <v:fill on="true" color="#000000"/>
                </v:shape>
                <v:rect id="Rectangle 18876" style="position:absolute;width:10052;height:2745;left:14740;top:16366;" filled="f" stroked="f">
                  <v:textbox inset="0,0,0,0">
                    <w:txbxContent>
                      <w:p>
                        <w:pPr>
                          <w:spacing w:before="0" w:after="160" w:line="259" w:lineRule="auto"/>
                        </w:pPr>
                        <w:r>
                          <w:rPr>
                            <w:rFonts w:cs="Calibri" w:hAnsi="Calibri" w:eastAsia="Calibri" w:ascii="Calibri"/>
                            <w:color w:val="2f5496"/>
                            <w:sz w:val="32"/>
                          </w:rPr>
                          <w:t xml:space="preserve">Telefonía</w:t>
                        </w:r>
                      </w:p>
                    </w:txbxContent>
                  </v:textbox>
                </v:rect>
                <v:rect id="Rectangle 18877" style="position:absolute;width:609;height:2745;left:22299;top:16366;" filled="f" stroked="f">
                  <v:textbox inset="0,0,0,0">
                    <w:txbxContent>
                      <w:p>
                        <w:pPr>
                          <w:spacing w:before="0" w:after="160" w:line="259" w:lineRule="auto"/>
                        </w:pPr>
                        <w:r>
                          <w:rPr>
                            <w:rFonts w:cs="Calibri" w:hAnsi="Calibri" w:eastAsia="Calibri" w:ascii="Calibri"/>
                            <w:color w:val="2f5496"/>
                            <w:sz w:val="32"/>
                          </w:rPr>
                          <w:t xml:space="preserve"> </w:t>
                        </w:r>
                      </w:p>
                    </w:txbxContent>
                  </v:textbox>
                </v:rect>
                <v:rect id="Rectangle 18878" style="position:absolute;width:2038;height:2745;left:22756;top:16366;" filled="f" stroked="f">
                  <v:textbox inset="0,0,0,0">
                    <w:txbxContent>
                      <w:p>
                        <w:pPr>
                          <w:spacing w:before="0" w:after="160" w:line="259" w:lineRule="auto"/>
                        </w:pPr>
                        <w:r>
                          <w:rPr>
                            <w:rFonts w:cs="Calibri" w:hAnsi="Calibri" w:eastAsia="Calibri" w:ascii="Calibri"/>
                            <w:color w:val="2f5496"/>
                            <w:sz w:val="32"/>
                          </w:rPr>
                          <w:t xml:space="preserve">IP</w:t>
                        </w:r>
                      </w:p>
                    </w:txbxContent>
                  </v:textbox>
                </v:rect>
                <v:rect id="Rectangle 18879" style="position:absolute;width:1278;height:2745;left:24295;top:16366;" filled="f" stroked="f">
                  <v:textbox inset="0,0,0,0">
                    <w:txbxContent>
                      <w:p>
                        <w:pPr>
                          <w:spacing w:before="0" w:after="160" w:line="259" w:lineRule="auto"/>
                        </w:pPr>
                        <w:r>
                          <w:rPr>
                            <w:rFonts w:cs="Calibri" w:hAnsi="Calibri" w:eastAsia="Calibri" w:ascii="Calibri"/>
                            <w:color w:val="2f5496"/>
                            <w:sz w:val="32"/>
                          </w:rPr>
                          <w:t xml:space="preserve">. </w:t>
                        </w:r>
                      </w:p>
                    </w:txbxContent>
                  </v:textbox>
                </v:rect>
                <v:rect id="Rectangle 18880" style="position:absolute;width:16201;height:2745;left:25255;top:16366;" filled="f" stroked="f">
                  <v:textbox inset="0,0,0,0">
                    <w:txbxContent>
                      <w:p>
                        <w:pPr>
                          <w:spacing w:before="0" w:after="160" w:line="259" w:lineRule="auto"/>
                        </w:pPr>
                        <w:r>
                          <w:rPr>
                            <w:rFonts w:cs="Calibri" w:hAnsi="Calibri" w:eastAsia="Calibri" w:ascii="Calibri"/>
                            <w:color w:val="2f5496"/>
                            <w:sz w:val="32"/>
                          </w:rPr>
                          <w:t xml:space="preserve">Unidades MCU</w:t>
                        </w:r>
                      </w:p>
                    </w:txbxContent>
                  </v:textbox>
                </v:rect>
                <v:rect id="Rectangle 18881" style="position:absolute;width:609;height:2745;left:37465;top:16366;" filled="f" stroked="f">
                  <v:textbox inset="0,0,0,0">
                    <w:txbxContent>
                      <w:p>
                        <w:pPr>
                          <w:spacing w:before="0" w:after="160" w:line="259" w:lineRule="auto"/>
                        </w:pPr>
                        <w:r>
                          <w:rPr>
                            <w:rFonts w:cs="Calibri" w:hAnsi="Calibri" w:eastAsia="Calibri" w:ascii="Calibri"/>
                            <w:color w:val="2f5496"/>
                            <w:sz w:val="32"/>
                          </w:rPr>
                          <w:t xml:space="preserve"> </w:t>
                        </w:r>
                      </w:p>
                    </w:txbxContent>
                  </v:textbox>
                </v:rect>
                <v:shape id="Shape 314210" style="position:absolute;width:10902;height:12820;left:567;top:476;" coordsize="1090231,1282065" path="m0,0l1090231,0l1090231,1282065l0,1282065l0,0">
                  <v:stroke weight="0pt" endcap="flat" joinstyle="miter" miterlimit="10" on="false" color="#000000" opacity="0"/>
                  <v:fill on="true" color="#0563c1"/>
                </v:shape>
                <v:shape id="Picture 18902" style="position:absolute;width:10902;height:12820;left:567;top:476;" filled="f">
                  <v:imagedata r:id="rId634"/>
                </v:shape>
                <v:shape id="Shape 18903" style="position:absolute;width:11473;height:13392;left:281;top:190;" coordsize="1147381,1339215" path="m0,1339215l1147381,1339215l1147381,0l0,0x">
                  <v:stroke weight="4.5pt" endcap="flat" joinstyle="miter" miterlimit="10" on="true" color="#3366ff"/>
                  <v:fill on="false" color="#000000" opacity="0"/>
                </v:shape>
                <v:shape id="Shape 314211" style="position:absolute;width:19985;height:12928;left:12568;top:285;" coordsize="1998599,1292860" path="m0,0l1998599,0l1998599,1292860l0,1292860l0,0">
                  <v:stroke weight="0pt" endcap="flat" joinstyle="miter" miterlimit="10" on="false" color="#000000" opacity="0"/>
                  <v:fill on="true" color="#0563c1"/>
                </v:shape>
                <v:shape id="Picture 18906" style="position:absolute;width:19985;height:12928;left:12568;top:285;" filled="f">
                  <v:imagedata r:id="rId635"/>
                </v:shape>
                <v:shape id="Shape 18907" style="position:absolute;width:20557;height:13500;left:12282;top:0;" coordsize="2055749,1350010" path="m0,1350010l2055749,1350010l2055749,0l0,0x">
                  <v:stroke weight="4.5pt" endcap="flat" joinstyle="miter" miterlimit="10" on="true" color="#3366ff"/>
                  <v:fill on="false" color="#000000" opacity="0"/>
                </v:shape>
                <v:shape id="Shape 314212" style="position:absolute;width:17814;height:12788;left:33714;top:476;" coordsize="1781429,1278890" path="m0,0l1781429,0l1781429,1278890l0,1278890l0,0">
                  <v:stroke weight="0pt" endcap="flat" joinstyle="miter" miterlimit="10" on="false" color="#000000" opacity="0"/>
                  <v:fill on="true" color="#0563c1"/>
                </v:shape>
                <v:shape id="Picture 18910" style="position:absolute;width:17814;height:12788;left:33714;top:476;" filled="f">
                  <v:imagedata r:id="rId636"/>
                </v:shape>
                <v:shape id="Shape 18911" style="position:absolute;width:18385;height:13360;left:33428;top:190;" coordsize="1838579,1336040" path="m0,1336040l1838579,1336040l1838579,0l0,0x">
                  <v:stroke weight="4.5pt" endcap="flat" joinstyle="miter" miterlimit="10" on="true" color="#3366ff"/>
                  <v:fill on="false" color="#000000" opacity="0"/>
                </v:shape>
              </v:group>
            </w:pict>
          </mc:Fallback>
        </mc:AlternateContent>
      </w:r>
    </w:p>
    <w:p w14:paraId="57BD1608" w14:textId="77777777" w:rsidR="00A97412" w:rsidRDefault="00000000">
      <w:pPr>
        <w:spacing w:after="328"/>
        <w:ind w:left="2804"/>
      </w:pPr>
      <w:r>
        <w:rPr>
          <w:noProof/>
        </w:rPr>
        <mc:AlternateContent>
          <mc:Choice Requires="wpg">
            <w:drawing>
              <wp:inline distT="0" distB="0" distL="0" distR="0" wp14:anchorId="4CE3A81C" wp14:editId="54B50879">
                <wp:extent cx="3125509" cy="1594111"/>
                <wp:effectExtent l="0" t="0" r="0" b="0"/>
                <wp:docPr id="270547" name="Group 270547"/>
                <wp:cNvGraphicFramePr/>
                <a:graphic xmlns:a="http://schemas.openxmlformats.org/drawingml/2006/main">
                  <a:graphicData uri="http://schemas.microsoft.com/office/word/2010/wordprocessingGroup">
                    <wpg:wgp>
                      <wpg:cNvGrpSpPr/>
                      <wpg:grpSpPr>
                        <a:xfrm>
                          <a:off x="0" y="0"/>
                          <a:ext cx="3125509" cy="1594111"/>
                          <a:chOff x="0" y="0"/>
                          <a:chExt cx="3125509" cy="1594111"/>
                        </a:xfrm>
                      </wpg:grpSpPr>
                      <wps:wsp>
                        <wps:cNvPr id="18882" name="Rectangle 18882"/>
                        <wps:cNvSpPr/>
                        <wps:spPr>
                          <a:xfrm>
                            <a:off x="3085211" y="1412494"/>
                            <a:ext cx="53596" cy="241550"/>
                          </a:xfrm>
                          <a:prstGeom prst="rect">
                            <a:avLst/>
                          </a:prstGeom>
                          <a:ln>
                            <a:noFill/>
                          </a:ln>
                        </wps:spPr>
                        <wps:txbx>
                          <w:txbxContent>
                            <w:p w14:paraId="3728025B" w14:textId="77777777" w:rsidR="00A97412" w:rsidRDefault="00000000">
                              <w:r>
                                <w:rPr>
                                  <w:b/>
                                  <w:i/>
                                  <w:sz w:val="28"/>
                                </w:rPr>
                                <w:t xml:space="preserve"> </w:t>
                              </w:r>
                            </w:p>
                          </w:txbxContent>
                        </wps:txbx>
                        <wps:bodyPr horzOverflow="overflow" vert="horz" lIns="0" tIns="0" rIns="0" bIns="0" rtlCol="0">
                          <a:noAutofit/>
                        </wps:bodyPr>
                      </wps:wsp>
                      <wps:wsp>
                        <wps:cNvPr id="314213" name="Shape 314213"/>
                        <wps:cNvSpPr/>
                        <wps:spPr>
                          <a:xfrm>
                            <a:off x="0" y="1566037"/>
                            <a:ext cx="3085211" cy="12192"/>
                          </a:xfrm>
                          <a:custGeom>
                            <a:avLst/>
                            <a:gdLst/>
                            <a:ahLst/>
                            <a:cxnLst/>
                            <a:rect l="0" t="0" r="0" b="0"/>
                            <a:pathLst>
                              <a:path w="3085211" h="12192">
                                <a:moveTo>
                                  <a:pt x="0" y="0"/>
                                </a:moveTo>
                                <a:lnTo>
                                  <a:pt x="3085211" y="0"/>
                                </a:lnTo>
                                <a:lnTo>
                                  <a:pt x="3085211"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4214" name="Shape 314214"/>
                        <wps:cNvSpPr/>
                        <wps:spPr>
                          <a:xfrm>
                            <a:off x="75819" y="79121"/>
                            <a:ext cx="1348105" cy="1395730"/>
                          </a:xfrm>
                          <a:custGeom>
                            <a:avLst/>
                            <a:gdLst/>
                            <a:ahLst/>
                            <a:cxnLst/>
                            <a:rect l="0" t="0" r="0" b="0"/>
                            <a:pathLst>
                              <a:path w="1348105" h="1395730">
                                <a:moveTo>
                                  <a:pt x="0" y="0"/>
                                </a:moveTo>
                                <a:lnTo>
                                  <a:pt x="1348105" y="0"/>
                                </a:lnTo>
                                <a:lnTo>
                                  <a:pt x="1348105" y="1395730"/>
                                </a:lnTo>
                                <a:lnTo>
                                  <a:pt x="0" y="1395730"/>
                                </a:lnTo>
                                <a:lnTo>
                                  <a:pt x="0" y="0"/>
                                </a:lnTo>
                              </a:path>
                            </a:pathLst>
                          </a:custGeom>
                          <a:ln w="0" cap="flat">
                            <a:miter lim="127000"/>
                          </a:ln>
                        </wps:spPr>
                        <wps:style>
                          <a:lnRef idx="0">
                            <a:srgbClr val="000000">
                              <a:alpha val="0"/>
                            </a:srgbClr>
                          </a:lnRef>
                          <a:fillRef idx="1">
                            <a:srgbClr val="0563C1"/>
                          </a:fillRef>
                          <a:effectRef idx="0">
                            <a:scrgbClr r="0" g="0" b="0"/>
                          </a:effectRef>
                          <a:fontRef idx="none"/>
                        </wps:style>
                        <wps:bodyPr/>
                      </wps:wsp>
                      <pic:pic xmlns:pic="http://schemas.openxmlformats.org/drawingml/2006/picture">
                        <pic:nvPicPr>
                          <pic:cNvPr id="18914" name="Picture 18914"/>
                          <pic:cNvPicPr/>
                        </pic:nvPicPr>
                        <pic:blipFill>
                          <a:blip r:embed="rId637"/>
                          <a:stretch>
                            <a:fillRect/>
                          </a:stretch>
                        </pic:blipFill>
                        <pic:spPr>
                          <a:xfrm>
                            <a:off x="75819" y="79121"/>
                            <a:ext cx="1348105" cy="1395730"/>
                          </a:xfrm>
                          <a:prstGeom prst="rect">
                            <a:avLst/>
                          </a:prstGeom>
                        </pic:spPr>
                      </pic:pic>
                      <wps:wsp>
                        <wps:cNvPr id="18915" name="Shape 18915"/>
                        <wps:cNvSpPr/>
                        <wps:spPr>
                          <a:xfrm>
                            <a:off x="37719" y="41021"/>
                            <a:ext cx="1424305" cy="1471930"/>
                          </a:xfrm>
                          <a:custGeom>
                            <a:avLst/>
                            <a:gdLst/>
                            <a:ahLst/>
                            <a:cxnLst/>
                            <a:rect l="0" t="0" r="0" b="0"/>
                            <a:pathLst>
                              <a:path w="1424305" h="1471930">
                                <a:moveTo>
                                  <a:pt x="0" y="1471930"/>
                                </a:moveTo>
                                <a:lnTo>
                                  <a:pt x="1424305" y="1471930"/>
                                </a:lnTo>
                                <a:lnTo>
                                  <a:pt x="1424305" y="0"/>
                                </a:lnTo>
                                <a:lnTo>
                                  <a:pt x="0" y="0"/>
                                </a:lnTo>
                                <a:close/>
                              </a:path>
                            </a:pathLst>
                          </a:custGeom>
                          <a:ln w="76200" cap="flat">
                            <a:miter lim="127000"/>
                          </a:ln>
                        </wps:spPr>
                        <wps:style>
                          <a:lnRef idx="1">
                            <a:srgbClr val="A9D18E"/>
                          </a:lnRef>
                          <a:fillRef idx="0">
                            <a:srgbClr val="000000">
                              <a:alpha val="0"/>
                            </a:srgbClr>
                          </a:fillRef>
                          <a:effectRef idx="0">
                            <a:scrgbClr r="0" g="0" b="0"/>
                          </a:effectRef>
                          <a:fontRef idx="none"/>
                        </wps:style>
                        <wps:bodyPr/>
                      </wps:wsp>
                      <pic:pic xmlns:pic="http://schemas.openxmlformats.org/drawingml/2006/picture">
                        <pic:nvPicPr>
                          <pic:cNvPr id="18917" name="Picture 18917"/>
                          <pic:cNvPicPr/>
                        </pic:nvPicPr>
                        <pic:blipFill>
                          <a:blip r:embed="rId638"/>
                          <a:stretch>
                            <a:fillRect/>
                          </a:stretch>
                        </pic:blipFill>
                        <pic:spPr>
                          <a:xfrm>
                            <a:off x="1522222" y="0"/>
                            <a:ext cx="1529334" cy="1527810"/>
                          </a:xfrm>
                          <a:prstGeom prst="rect">
                            <a:avLst/>
                          </a:prstGeom>
                        </pic:spPr>
                      </pic:pic>
                    </wpg:wgp>
                  </a:graphicData>
                </a:graphic>
              </wp:inline>
            </w:drawing>
          </mc:Choice>
          <mc:Fallback xmlns:a="http://schemas.openxmlformats.org/drawingml/2006/main">
            <w:pict>
              <v:group id="Group 270547" style="width:246.103pt;height:125.521pt;mso-position-horizontal-relative:char;mso-position-vertical-relative:line" coordsize="31255,15941">
                <v:rect id="Rectangle 18882" style="position:absolute;width:535;height:2415;left:30852;top:14124;" filled="f" stroked="f">
                  <v:textbox inset="0,0,0,0">
                    <w:txbxContent>
                      <w:p>
                        <w:pPr>
                          <w:spacing w:before="0" w:after="160" w:line="259" w:lineRule="auto"/>
                        </w:pPr>
                        <w:r>
                          <w:rPr>
                            <w:rFonts w:cs="Calibri" w:hAnsi="Calibri" w:eastAsia="Calibri" w:ascii="Calibri"/>
                            <w:b w:val="1"/>
                            <w:i w:val="1"/>
                            <w:sz w:val="28"/>
                          </w:rPr>
                          <w:t xml:space="preserve"> </w:t>
                        </w:r>
                      </w:p>
                    </w:txbxContent>
                  </v:textbox>
                </v:rect>
                <v:shape id="Shape 314215" style="position:absolute;width:30852;height:121;left:0;top:15660;" coordsize="3085211,12192" path="m0,0l3085211,0l3085211,12192l0,12192l0,0">
                  <v:stroke weight="0pt" endcap="flat" joinstyle="miter" miterlimit="10" on="false" color="#000000" opacity="0"/>
                  <v:fill on="true" color="#000000"/>
                </v:shape>
                <v:shape id="Shape 314216" style="position:absolute;width:13481;height:13957;left:758;top:791;" coordsize="1348105,1395730" path="m0,0l1348105,0l1348105,1395730l0,1395730l0,0">
                  <v:stroke weight="0pt" endcap="flat" joinstyle="miter" miterlimit="10" on="false" color="#000000" opacity="0"/>
                  <v:fill on="true" color="#0563c1"/>
                </v:shape>
                <v:shape id="Picture 18914" style="position:absolute;width:13481;height:13957;left:758;top:791;" filled="f">
                  <v:imagedata r:id="rId639"/>
                </v:shape>
                <v:shape id="Shape 18915" style="position:absolute;width:14243;height:14719;left:377;top:410;" coordsize="1424305,1471930" path="m0,1471930l1424305,1471930l1424305,0l0,0x">
                  <v:stroke weight="6pt" endcap="flat" joinstyle="miter" miterlimit="10" on="true" color="#a9d18e"/>
                  <v:fill on="false" color="#000000" opacity="0"/>
                </v:shape>
                <v:shape id="Picture 18917" style="position:absolute;width:15293;height:15278;left:15222;top:0;" filled="f">
                  <v:imagedata r:id="rId640"/>
                </v:shape>
              </v:group>
            </w:pict>
          </mc:Fallback>
        </mc:AlternateContent>
      </w:r>
    </w:p>
    <w:p w14:paraId="0C030C52" w14:textId="77777777" w:rsidR="00A97412" w:rsidRDefault="00000000">
      <w:pPr>
        <w:spacing w:after="1" w:line="258" w:lineRule="auto"/>
        <w:ind w:left="699" w:right="689" w:hanging="10"/>
        <w:jc w:val="center"/>
      </w:pPr>
      <w:r>
        <w:rPr>
          <w:color w:val="2F5496"/>
          <w:sz w:val="32"/>
        </w:rPr>
        <w:t xml:space="preserve">Telefonía IP. </w:t>
      </w:r>
      <w:proofErr w:type="spellStart"/>
      <w:r>
        <w:rPr>
          <w:color w:val="2F5496"/>
          <w:sz w:val="32"/>
        </w:rPr>
        <w:t>Softphones</w:t>
      </w:r>
      <w:proofErr w:type="spellEnd"/>
      <w:r>
        <w:rPr>
          <w:color w:val="2F5496"/>
          <w:sz w:val="32"/>
        </w:rPr>
        <w:t xml:space="preserve"> </w:t>
      </w:r>
    </w:p>
    <w:p w14:paraId="6BFC7057" w14:textId="77777777" w:rsidR="00A97412" w:rsidRDefault="00000000">
      <w:pPr>
        <w:spacing w:after="0"/>
        <w:ind w:left="1829"/>
      </w:pPr>
      <w:r>
        <w:rPr>
          <w:noProof/>
        </w:rPr>
        <mc:AlternateContent>
          <mc:Choice Requires="wpg">
            <w:drawing>
              <wp:inline distT="0" distB="0" distL="0" distR="0" wp14:anchorId="4012DCAE" wp14:editId="2EA8C712">
                <wp:extent cx="4364902" cy="2126621"/>
                <wp:effectExtent l="0" t="0" r="0" b="0"/>
                <wp:docPr id="270551" name="Group 270551"/>
                <wp:cNvGraphicFramePr/>
                <a:graphic xmlns:a="http://schemas.openxmlformats.org/drawingml/2006/main">
                  <a:graphicData uri="http://schemas.microsoft.com/office/word/2010/wordprocessingGroup">
                    <wpg:wgp>
                      <wpg:cNvGrpSpPr/>
                      <wpg:grpSpPr>
                        <a:xfrm>
                          <a:off x="0" y="0"/>
                          <a:ext cx="4364902" cy="2126621"/>
                          <a:chOff x="0" y="0"/>
                          <a:chExt cx="4364902" cy="2126621"/>
                        </a:xfrm>
                      </wpg:grpSpPr>
                      <wps:wsp>
                        <wps:cNvPr id="18888" name="Rectangle 18888"/>
                        <wps:cNvSpPr/>
                        <wps:spPr>
                          <a:xfrm>
                            <a:off x="4324604" y="1945005"/>
                            <a:ext cx="53596" cy="241550"/>
                          </a:xfrm>
                          <a:prstGeom prst="rect">
                            <a:avLst/>
                          </a:prstGeom>
                          <a:ln>
                            <a:noFill/>
                          </a:ln>
                        </wps:spPr>
                        <wps:txbx>
                          <w:txbxContent>
                            <w:p w14:paraId="350C0A67" w14:textId="77777777" w:rsidR="00A97412" w:rsidRDefault="00000000">
                              <w:r>
                                <w:rPr>
                                  <w:b/>
                                  <w:i/>
                                  <w:sz w:val="28"/>
                                </w:rPr>
                                <w:t xml:space="preserve"> </w:t>
                              </w:r>
                            </w:p>
                          </w:txbxContent>
                        </wps:txbx>
                        <wps:bodyPr horzOverflow="overflow" vert="horz" lIns="0" tIns="0" rIns="0" bIns="0" rtlCol="0">
                          <a:noAutofit/>
                        </wps:bodyPr>
                      </wps:wsp>
                      <wps:wsp>
                        <wps:cNvPr id="314217" name="Shape 314217"/>
                        <wps:cNvSpPr/>
                        <wps:spPr>
                          <a:xfrm>
                            <a:off x="0" y="2098548"/>
                            <a:ext cx="4324477" cy="12192"/>
                          </a:xfrm>
                          <a:custGeom>
                            <a:avLst/>
                            <a:gdLst/>
                            <a:ahLst/>
                            <a:cxnLst/>
                            <a:rect l="0" t="0" r="0" b="0"/>
                            <a:pathLst>
                              <a:path w="4324477" h="12192">
                                <a:moveTo>
                                  <a:pt x="0" y="0"/>
                                </a:moveTo>
                                <a:lnTo>
                                  <a:pt x="4324477" y="0"/>
                                </a:lnTo>
                                <a:lnTo>
                                  <a:pt x="4324477"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18919" name="Picture 18919"/>
                          <pic:cNvPicPr/>
                        </pic:nvPicPr>
                        <pic:blipFill>
                          <a:blip r:embed="rId641"/>
                          <a:stretch>
                            <a:fillRect/>
                          </a:stretch>
                        </pic:blipFill>
                        <pic:spPr>
                          <a:xfrm>
                            <a:off x="75438" y="76199"/>
                            <a:ext cx="1179055" cy="1932940"/>
                          </a:xfrm>
                          <a:prstGeom prst="rect">
                            <a:avLst/>
                          </a:prstGeom>
                        </pic:spPr>
                      </pic:pic>
                      <wps:wsp>
                        <wps:cNvPr id="18920" name="Shape 18920"/>
                        <wps:cNvSpPr/>
                        <wps:spPr>
                          <a:xfrm>
                            <a:off x="37338" y="38100"/>
                            <a:ext cx="1255255" cy="2009139"/>
                          </a:xfrm>
                          <a:custGeom>
                            <a:avLst/>
                            <a:gdLst/>
                            <a:ahLst/>
                            <a:cxnLst/>
                            <a:rect l="0" t="0" r="0" b="0"/>
                            <a:pathLst>
                              <a:path w="1255255" h="2009139">
                                <a:moveTo>
                                  <a:pt x="0" y="2009139"/>
                                </a:moveTo>
                                <a:lnTo>
                                  <a:pt x="1255255" y="2009139"/>
                                </a:lnTo>
                                <a:lnTo>
                                  <a:pt x="1255255" y="0"/>
                                </a:lnTo>
                                <a:lnTo>
                                  <a:pt x="0" y="0"/>
                                </a:lnTo>
                                <a:close/>
                              </a:path>
                            </a:pathLst>
                          </a:custGeom>
                          <a:ln w="76200" cap="flat">
                            <a:miter lim="127000"/>
                          </a:ln>
                        </wps:spPr>
                        <wps:style>
                          <a:lnRef idx="1">
                            <a:srgbClr val="A9D18E"/>
                          </a:lnRef>
                          <a:fillRef idx="0">
                            <a:srgbClr val="000000">
                              <a:alpha val="0"/>
                            </a:srgbClr>
                          </a:fillRef>
                          <a:effectRef idx="0">
                            <a:scrgbClr r="0" g="0" b="0"/>
                          </a:effectRef>
                          <a:fontRef idx="none"/>
                        </wps:style>
                        <wps:bodyPr/>
                      </wps:wsp>
                      <pic:pic xmlns:pic="http://schemas.openxmlformats.org/drawingml/2006/picture">
                        <pic:nvPicPr>
                          <pic:cNvPr id="18922" name="Picture 18922"/>
                          <pic:cNvPicPr/>
                        </pic:nvPicPr>
                        <pic:blipFill>
                          <a:blip r:embed="rId642"/>
                          <a:stretch>
                            <a:fillRect/>
                          </a:stretch>
                        </pic:blipFill>
                        <pic:spPr>
                          <a:xfrm>
                            <a:off x="1408938" y="57150"/>
                            <a:ext cx="1305560" cy="1951736"/>
                          </a:xfrm>
                          <a:prstGeom prst="rect">
                            <a:avLst/>
                          </a:prstGeom>
                        </pic:spPr>
                      </pic:pic>
                      <wps:wsp>
                        <wps:cNvPr id="18923" name="Shape 18923"/>
                        <wps:cNvSpPr/>
                        <wps:spPr>
                          <a:xfrm>
                            <a:off x="1370838" y="19050"/>
                            <a:ext cx="1381760" cy="2027936"/>
                          </a:xfrm>
                          <a:custGeom>
                            <a:avLst/>
                            <a:gdLst/>
                            <a:ahLst/>
                            <a:cxnLst/>
                            <a:rect l="0" t="0" r="0" b="0"/>
                            <a:pathLst>
                              <a:path w="1381760" h="2027936">
                                <a:moveTo>
                                  <a:pt x="0" y="2027936"/>
                                </a:moveTo>
                                <a:lnTo>
                                  <a:pt x="1381760" y="2027936"/>
                                </a:lnTo>
                                <a:lnTo>
                                  <a:pt x="1381760" y="0"/>
                                </a:lnTo>
                                <a:lnTo>
                                  <a:pt x="0" y="0"/>
                                </a:lnTo>
                                <a:close/>
                              </a:path>
                            </a:pathLst>
                          </a:custGeom>
                          <a:ln w="76200" cap="flat">
                            <a:miter lim="127000"/>
                          </a:ln>
                        </wps:spPr>
                        <wps:style>
                          <a:lnRef idx="1">
                            <a:srgbClr val="A9D18E"/>
                          </a:lnRef>
                          <a:fillRef idx="0">
                            <a:srgbClr val="000000">
                              <a:alpha val="0"/>
                            </a:srgbClr>
                          </a:fillRef>
                          <a:effectRef idx="0">
                            <a:scrgbClr r="0" g="0" b="0"/>
                          </a:effectRef>
                          <a:fontRef idx="none"/>
                        </wps:style>
                        <wps:bodyPr/>
                      </wps:wsp>
                      <pic:pic xmlns:pic="http://schemas.openxmlformats.org/drawingml/2006/picture">
                        <pic:nvPicPr>
                          <pic:cNvPr id="18925" name="Picture 18925"/>
                          <pic:cNvPicPr/>
                        </pic:nvPicPr>
                        <pic:blipFill>
                          <a:blip r:embed="rId643"/>
                          <a:stretch>
                            <a:fillRect/>
                          </a:stretch>
                        </pic:blipFill>
                        <pic:spPr>
                          <a:xfrm>
                            <a:off x="2875788" y="38100"/>
                            <a:ext cx="1369568" cy="1957070"/>
                          </a:xfrm>
                          <a:prstGeom prst="rect">
                            <a:avLst/>
                          </a:prstGeom>
                        </pic:spPr>
                      </pic:pic>
                      <wps:wsp>
                        <wps:cNvPr id="18926" name="Shape 18926"/>
                        <wps:cNvSpPr/>
                        <wps:spPr>
                          <a:xfrm>
                            <a:off x="2837688" y="0"/>
                            <a:ext cx="1445768" cy="2033270"/>
                          </a:xfrm>
                          <a:custGeom>
                            <a:avLst/>
                            <a:gdLst/>
                            <a:ahLst/>
                            <a:cxnLst/>
                            <a:rect l="0" t="0" r="0" b="0"/>
                            <a:pathLst>
                              <a:path w="1445768" h="2033270">
                                <a:moveTo>
                                  <a:pt x="0" y="2033270"/>
                                </a:moveTo>
                                <a:lnTo>
                                  <a:pt x="1445768" y="2033270"/>
                                </a:lnTo>
                                <a:lnTo>
                                  <a:pt x="1445768" y="0"/>
                                </a:lnTo>
                                <a:lnTo>
                                  <a:pt x="0" y="0"/>
                                </a:lnTo>
                                <a:close/>
                              </a:path>
                            </a:pathLst>
                          </a:custGeom>
                          <a:ln w="76200" cap="flat">
                            <a:miter lim="127000"/>
                          </a:ln>
                        </wps:spPr>
                        <wps:style>
                          <a:lnRef idx="1">
                            <a:srgbClr val="A9D18E"/>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70551" style="width:343.693pt;height:167.451pt;mso-position-horizontal-relative:char;mso-position-vertical-relative:line" coordsize="43649,21266">
                <v:rect id="Rectangle 18888" style="position:absolute;width:535;height:2415;left:43246;top:19450;" filled="f" stroked="f">
                  <v:textbox inset="0,0,0,0">
                    <w:txbxContent>
                      <w:p>
                        <w:pPr>
                          <w:spacing w:before="0" w:after="160" w:line="259" w:lineRule="auto"/>
                        </w:pPr>
                        <w:r>
                          <w:rPr>
                            <w:rFonts w:cs="Calibri" w:hAnsi="Calibri" w:eastAsia="Calibri" w:ascii="Calibri"/>
                            <w:b w:val="1"/>
                            <w:i w:val="1"/>
                            <w:sz w:val="28"/>
                          </w:rPr>
                          <w:t xml:space="preserve"> </w:t>
                        </w:r>
                      </w:p>
                    </w:txbxContent>
                  </v:textbox>
                </v:rect>
                <v:shape id="Shape 314218" style="position:absolute;width:43244;height:121;left:0;top:20985;" coordsize="4324477,12192" path="m0,0l4324477,0l4324477,12192l0,12192l0,0">
                  <v:stroke weight="0pt" endcap="flat" joinstyle="miter" miterlimit="10" on="false" color="#000000" opacity="0"/>
                  <v:fill on="true" color="#000000"/>
                </v:shape>
                <v:shape id="Picture 18919" style="position:absolute;width:11790;height:19329;left:754;top:761;" filled="f">
                  <v:imagedata r:id="rId644"/>
                </v:shape>
                <v:shape id="Shape 18920" style="position:absolute;width:12552;height:20091;left:373;top:381;" coordsize="1255255,2009139" path="m0,2009139l1255255,2009139l1255255,0l0,0x">
                  <v:stroke weight="6pt" endcap="flat" joinstyle="miter" miterlimit="10" on="true" color="#a9d18e"/>
                  <v:fill on="false" color="#000000" opacity="0"/>
                </v:shape>
                <v:shape id="Picture 18922" style="position:absolute;width:13055;height:19517;left:14089;top:571;" filled="f">
                  <v:imagedata r:id="rId645"/>
                </v:shape>
                <v:shape id="Shape 18923" style="position:absolute;width:13817;height:20279;left:13708;top:190;" coordsize="1381760,2027936" path="m0,2027936l1381760,2027936l1381760,0l0,0x">
                  <v:stroke weight="6pt" endcap="flat" joinstyle="miter" miterlimit="10" on="true" color="#a9d18e"/>
                  <v:fill on="false" color="#000000" opacity="0"/>
                </v:shape>
                <v:shape id="Picture 18925" style="position:absolute;width:13695;height:19570;left:28757;top:381;" filled="f">
                  <v:imagedata r:id="rId646"/>
                </v:shape>
                <v:shape id="Shape 18926" style="position:absolute;width:14457;height:20332;left:28376;top:0;" coordsize="1445768,2033270" path="m0,2033270l1445768,2033270l1445768,0l0,0x">
                  <v:stroke weight="6pt" endcap="flat" joinstyle="miter" miterlimit="10" on="true" color="#a9d18e"/>
                  <v:fill on="false" color="#000000" opacity="0"/>
                </v:shape>
              </v:group>
            </w:pict>
          </mc:Fallback>
        </mc:AlternateContent>
      </w:r>
    </w:p>
    <w:p w14:paraId="4E6EAF8B" w14:textId="77777777" w:rsidR="00A97412" w:rsidRDefault="00000000">
      <w:pPr>
        <w:spacing w:after="0"/>
        <w:ind w:left="2439" w:hanging="10"/>
      </w:pPr>
      <w:r>
        <w:rPr>
          <w:color w:val="2F5496"/>
          <w:sz w:val="32"/>
        </w:rPr>
        <w:t xml:space="preserve">Telefonía IP. Unidades de Videoconferencia </w:t>
      </w:r>
    </w:p>
    <w:p w14:paraId="07513DBE" w14:textId="77777777" w:rsidR="00A97412" w:rsidRDefault="00000000">
      <w:pPr>
        <w:spacing w:after="326"/>
        <w:ind w:left="2804"/>
      </w:pPr>
      <w:r>
        <w:rPr>
          <w:noProof/>
        </w:rPr>
        <w:lastRenderedPageBreak/>
        <mc:AlternateContent>
          <mc:Choice Requires="wpg">
            <w:drawing>
              <wp:inline distT="0" distB="0" distL="0" distR="0" wp14:anchorId="1BE9B86F" wp14:editId="70554B52">
                <wp:extent cx="3125509" cy="1220477"/>
                <wp:effectExtent l="0" t="0" r="0" b="0"/>
                <wp:docPr id="269749" name="Group 269749"/>
                <wp:cNvGraphicFramePr/>
                <a:graphic xmlns:a="http://schemas.openxmlformats.org/drawingml/2006/main">
                  <a:graphicData uri="http://schemas.microsoft.com/office/word/2010/wordprocessingGroup">
                    <wpg:wgp>
                      <wpg:cNvGrpSpPr/>
                      <wpg:grpSpPr>
                        <a:xfrm>
                          <a:off x="0" y="0"/>
                          <a:ext cx="3125509" cy="1220477"/>
                          <a:chOff x="0" y="0"/>
                          <a:chExt cx="3125509" cy="1220477"/>
                        </a:xfrm>
                      </wpg:grpSpPr>
                      <wps:wsp>
                        <wps:cNvPr id="18933" name="Rectangle 18933"/>
                        <wps:cNvSpPr/>
                        <wps:spPr>
                          <a:xfrm>
                            <a:off x="3085211" y="1038860"/>
                            <a:ext cx="53596" cy="241550"/>
                          </a:xfrm>
                          <a:prstGeom prst="rect">
                            <a:avLst/>
                          </a:prstGeom>
                          <a:ln>
                            <a:noFill/>
                          </a:ln>
                        </wps:spPr>
                        <wps:txbx>
                          <w:txbxContent>
                            <w:p w14:paraId="2839C6F1" w14:textId="77777777" w:rsidR="00A97412" w:rsidRDefault="00000000">
                              <w:r>
                                <w:rPr>
                                  <w:b/>
                                  <w:i/>
                                  <w:sz w:val="28"/>
                                </w:rPr>
                                <w:t xml:space="preserve"> </w:t>
                              </w:r>
                            </w:p>
                          </w:txbxContent>
                        </wps:txbx>
                        <wps:bodyPr horzOverflow="overflow" vert="horz" lIns="0" tIns="0" rIns="0" bIns="0" rtlCol="0">
                          <a:noAutofit/>
                        </wps:bodyPr>
                      </wps:wsp>
                      <wps:wsp>
                        <wps:cNvPr id="314219" name="Shape 314219"/>
                        <wps:cNvSpPr/>
                        <wps:spPr>
                          <a:xfrm>
                            <a:off x="0" y="1192403"/>
                            <a:ext cx="3085211" cy="12192"/>
                          </a:xfrm>
                          <a:custGeom>
                            <a:avLst/>
                            <a:gdLst/>
                            <a:ahLst/>
                            <a:cxnLst/>
                            <a:rect l="0" t="0" r="0" b="0"/>
                            <a:pathLst>
                              <a:path w="3085211" h="12192">
                                <a:moveTo>
                                  <a:pt x="0" y="0"/>
                                </a:moveTo>
                                <a:lnTo>
                                  <a:pt x="3085211" y="0"/>
                                </a:lnTo>
                                <a:lnTo>
                                  <a:pt x="3085211"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4220" name="Shape 314220"/>
                        <wps:cNvSpPr/>
                        <wps:spPr>
                          <a:xfrm>
                            <a:off x="56769" y="28575"/>
                            <a:ext cx="1473708" cy="1076325"/>
                          </a:xfrm>
                          <a:custGeom>
                            <a:avLst/>
                            <a:gdLst/>
                            <a:ahLst/>
                            <a:cxnLst/>
                            <a:rect l="0" t="0" r="0" b="0"/>
                            <a:pathLst>
                              <a:path w="1473708" h="1076325">
                                <a:moveTo>
                                  <a:pt x="0" y="0"/>
                                </a:moveTo>
                                <a:lnTo>
                                  <a:pt x="1473708" y="0"/>
                                </a:lnTo>
                                <a:lnTo>
                                  <a:pt x="1473708" y="1076325"/>
                                </a:lnTo>
                                <a:lnTo>
                                  <a:pt x="0" y="1076325"/>
                                </a:lnTo>
                                <a:lnTo>
                                  <a:pt x="0" y="0"/>
                                </a:lnTo>
                              </a:path>
                            </a:pathLst>
                          </a:custGeom>
                          <a:ln w="0" cap="flat">
                            <a:miter lim="127000"/>
                          </a:ln>
                        </wps:spPr>
                        <wps:style>
                          <a:lnRef idx="0">
                            <a:srgbClr val="000000">
                              <a:alpha val="0"/>
                            </a:srgbClr>
                          </a:lnRef>
                          <a:fillRef idx="1">
                            <a:srgbClr val="0563C1"/>
                          </a:fillRef>
                          <a:effectRef idx="0">
                            <a:scrgbClr r="0" g="0" b="0"/>
                          </a:effectRef>
                          <a:fontRef idx="none"/>
                        </wps:style>
                        <wps:bodyPr/>
                      </wps:wsp>
                      <pic:pic xmlns:pic="http://schemas.openxmlformats.org/drawingml/2006/picture">
                        <pic:nvPicPr>
                          <pic:cNvPr id="19022" name="Picture 19022"/>
                          <pic:cNvPicPr/>
                        </pic:nvPicPr>
                        <pic:blipFill>
                          <a:blip r:embed="rId647"/>
                          <a:stretch>
                            <a:fillRect/>
                          </a:stretch>
                        </pic:blipFill>
                        <pic:spPr>
                          <a:xfrm>
                            <a:off x="56769" y="28575"/>
                            <a:ext cx="1473708" cy="1076325"/>
                          </a:xfrm>
                          <a:prstGeom prst="rect">
                            <a:avLst/>
                          </a:prstGeom>
                        </pic:spPr>
                      </pic:pic>
                      <wps:wsp>
                        <wps:cNvPr id="19023" name="Shape 19023"/>
                        <wps:cNvSpPr/>
                        <wps:spPr>
                          <a:xfrm>
                            <a:off x="28194" y="0"/>
                            <a:ext cx="1530858" cy="1133475"/>
                          </a:xfrm>
                          <a:custGeom>
                            <a:avLst/>
                            <a:gdLst/>
                            <a:ahLst/>
                            <a:cxnLst/>
                            <a:rect l="0" t="0" r="0" b="0"/>
                            <a:pathLst>
                              <a:path w="1530858" h="1133475">
                                <a:moveTo>
                                  <a:pt x="0" y="1133475"/>
                                </a:moveTo>
                                <a:lnTo>
                                  <a:pt x="1530858" y="1133475"/>
                                </a:lnTo>
                                <a:lnTo>
                                  <a:pt x="1530858" y="0"/>
                                </a:lnTo>
                                <a:lnTo>
                                  <a:pt x="0" y="0"/>
                                </a:lnTo>
                                <a:close/>
                              </a:path>
                            </a:pathLst>
                          </a:custGeom>
                          <a:ln w="57150" cap="flat">
                            <a:miter lim="127000"/>
                          </a:ln>
                        </wps:spPr>
                        <wps:style>
                          <a:lnRef idx="1">
                            <a:srgbClr val="3366FF"/>
                          </a:lnRef>
                          <a:fillRef idx="0">
                            <a:srgbClr val="000000">
                              <a:alpha val="0"/>
                            </a:srgbClr>
                          </a:fillRef>
                          <a:effectRef idx="0">
                            <a:scrgbClr r="0" g="0" b="0"/>
                          </a:effectRef>
                          <a:fontRef idx="none"/>
                        </wps:style>
                        <wps:bodyPr/>
                      </wps:wsp>
                      <wps:wsp>
                        <wps:cNvPr id="314221" name="Shape 314221"/>
                        <wps:cNvSpPr/>
                        <wps:spPr>
                          <a:xfrm>
                            <a:off x="1637919" y="28587"/>
                            <a:ext cx="1398905" cy="1083298"/>
                          </a:xfrm>
                          <a:custGeom>
                            <a:avLst/>
                            <a:gdLst/>
                            <a:ahLst/>
                            <a:cxnLst/>
                            <a:rect l="0" t="0" r="0" b="0"/>
                            <a:pathLst>
                              <a:path w="1398905" h="1083298">
                                <a:moveTo>
                                  <a:pt x="0" y="0"/>
                                </a:moveTo>
                                <a:lnTo>
                                  <a:pt x="1398905" y="0"/>
                                </a:lnTo>
                                <a:lnTo>
                                  <a:pt x="1398905" y="1083298"/>
                                </a:lnTo>
                                <a:lnTo>
                                  <a:pt x="0" y="1083298"/>
                                </a:lnTo>
                                <a:lnTo>
                                  <a:pt x="0" y="0"/>
                                </a:lnTo>
                              </a:path>
                            </a:pathLst>
                          </a:custGeom>
                          <a:ln w="0" cap="flat">
                            <a:miter lim="127000"/>
                          </a:ln>
                        </wps:spPr>
                        <wps:style>
                          <a:lnRef idx="0">
                            <a:srgbClr val="000000">
                              <a:alpha val="0"/>
                            </a:srgbClr>
                          </a:lnRef>
                          <a:fillRef idx="1">
                            <a:srgbClr val="0563C1"/>
                          </a:fillRef>
                          <a:effectRef idx="0">
                            <a:scrgbClr r="0" g="0" b="0"/>
                          </a:effectRef>
                          <a:fontRef idx="none"/>
                        </wps:style>
                        <wps:bodyPr/>
                      </wps:wsp>
                      <pic:pic xmlns:pic="http://schemas.openxmlformats.org/drawingml/2006/picture">
                        <pic:nvPicPr>
                          <pic:cNvPr id="19026" name="Picture 19026"/>
                          <pic:cNvPicPr/>
                        </pic:nvPicPr>
                        <pic:blipFill>
                          <a:blip r:embed="rId648"/>
                          <a:stretch>
                            <a:fillRect/>
                          </a:stretch>
                        </pic:blipFill>
                        <pic:spPr>
                          <a:xfrm rot="-10799999" flipV="1">
                            <a:off x="1637919" y="28587"/>
                            <a:ext cx="1398905" cy="1083297"/>
                          </a:xfrm>
                          <a:prstGeom prst="rect">
                            <a:avLst/>
                          </a:prstGeom>
                        </pic:spPr>
                      </pic:pic>
                      <wps:wsp>
                        <wps:cNvPr id="19027" name="Shape 19027"/>
                        <wps:cNvSpPr/>
                        <wps:spPr>
                          <a:xfrm>
                            <a:off x="1609344" y="12"/>
                            <a:ext cx="1456055" cy="1140448"/>
                          </a:xfrm>
                          <a:custGeom>
                            <a:avLst/>
                            <a:gdLst/>
                            <a:ahLst/>
                            <a:cxnLst/>
                            <a:rect l="0" t="0" r="0" b="0"/>
                            <a:pathLst>
                              <a:path w="1456055" h="1140448">
                                <a:moveTo>
                                  <a:pt x="0" y="1140448"/>
                                </a:moveTo>
                                <a:lnTo>
                                  <a:pt x="1456055" y="1140448"/>
                                </a:lnTo>
                                <a:lnTo>
                                  <a:pt x="1456055" y="0"/>
                                </a:lnTo>
                                <a:lnTo>
                                  <a:pt x="0" y="0"/>
                                </a:lnTo>
                                <a:close/>
                              </a:path>
                            </a:pathLst>
                          </a:custGeom>
                          <a:ln w="57150" cap="flat">
                            <a:miter lim="127000"/>
                          </a:ln>
                        </wps:spPr>
                        <wps:style>
                          <a:lnRef idx="1">
                            <a:srgbClr val="3366FF"/>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69749" style="width:246.103pt;height:96.1005pt;mso-position-horizontal-relative:char;mso-position-vertical-relative:line" coordsize="31255,12204">
                <v:rect id="Rectangle 18933" style="position:absolute;width:535;height:2415;left:30852;top:10388;" filled="f" stroked="f">
                  <v:textbox inset="0,0,0,0">
                    <w:txbxContent>
                      <w:p>
                        <w:pPr>
                          <w:spacing w:before="0" w:after="160" w:line="259" w:lineRule="auto"/>
                        </w:pPr>
                        <w:r>
                          <w:rPr>
                            <w:rFonts w:cs="Calibri" w:hAnsi="Calibri" w:eastAsia="Calibri" w:ascii="Calibri"/>
                            <w:b w:val="1"/>
                            <w:i w:val="1"/>
                            <w:sz w:val="28"/>
                          </w:rPr>
                          <w:t xml:space="preserve"> </w:t>
                        </w:r>
                      </w:p>
                    </w:txbxContent>
                  </v:textbox>
                </v:rect>
                <v:shape id="Shape 314222" style="position:absolute;width:30852;height:121;left:0;top:11924;" coordsize="3085211,12192" path="m0,0l3085211,0l3085211,12192l0,12192l0,0">
                  <v:stroke weight="0pt" endcap="flat" joinstyle="miter" miterlimit="10" on="false" color="#000000" opacity="0"/>
                  <v:fill on="true" color="#000000"/>
                </v:shape>
                <v:shape id="Shape 314223" style="position:absolute;width:14737;height:10763;left:567;top:285;" coordsize="1473708,1076325" path="m0,0l1473708,0l1473708,1076325l0,1076325l0,0">
                  <v:stroke weight="0pt" endcap="flat" joinstyle="miter" miterlimit="10" on="false" color="#000000" opacity="0"/>
                  <v:fill on="true" color="#0563c1"/>
                </v:shape>
                <v:shape id="Picture 19022" style="position:absolute;width:14737;height:10763;left:567;top:285;" filled="f">
                  <v:imagedata r:id="rId649"/>
                </v:shape>
                <v:shape id="Shape 19023" style="position:absolute;width:15308;height:11334;left:281;top:0;" coordsize="1530858,1133475" path="m0,1133475l1530858,1133475l1530858,0l0,0x">
                  <v:stroke weight="4.5pt" endcap="flat" joinstyle="miter" miterlimit="10" on="true" color="#3366ff"/>
                  <v:fill on="false" color="#000000" opacity="0"/>
                </v:shape>
                <v:shape id="Shape 314224" style="position:absolute;width:13989;height:10832;left:16379;top:285;" coordsize="1398905,1083298" path="m0,0l1398905,0l1398905,1083298l0,1083298l0,0">
                  <v:stroke weight="0pt" endcap="flat" joinstyle="miter" miterlimit="10" on="false" color="#000000" opacity="0"/>
                  <v:fill on="true" color="#0563c1"/>
                </v:shape>
                <v:shape id="Picture 19026" style="position:absolute;width:13989;height:10832;left:16379;top:285;rotation:-179;flip:y;" filled="f">
                  <v:imagedata r:id="rId650"/>
                </v:shape>
                <v:shape id="Shape 19027" style="position:absolute;width:14560;height:11404;left:16093;top:0;" coordsize="1456055,1140448" path="m0,1140448l1456055,1140448l1456055,0l0,0x">
                  <v:stroke weight="4.5pt" endcap="flat" joinstyle="miter" miterlimit="10" on="true" color="#3366ff"/>
                  <v:fill on="false" color="#000000" opacity="0"/>
                </v:shape>
              </v:group>
            </w:pict>
          </mc:Fallback>
        </mc:AlternateContent>
      </w:r>
    </w:p>
    <w:p w14:paraId="52BA581F" w14:textId="77777777" w:rsidR="00A97412" w:rsidRDefault="00000000">
      <w:pPr>
        <w:spacing w:after="0"/>
        <w:ind w:left="2439" w:hanging="10"/>
      </w:pPr>
      <w:r>
        <w:rPr>
          <w:color w:val="2F5496"/>
          <w:sz w:val="32"/>
        </w:rPr>
        <w:t xml:space="preserve">Telefonía IP. Componentes y Características </w:t>
      </w:r>
    </w:p>
    <w:p w14:paraId="51D37CA5" w14:textId="77777777" w:rsidR="00A97412" w:rsidRDefault="00000000">
      <w:pPr>
        <w:numPr>
          <w:ilvl w:val="0"/>
          <w:numId w:val="56"/>
        </w:numPr>
        <w:spacing w:after="24" w:line="266" w:lineRule="auto"/>
        <w:ind w:right="668" w:hanging="360"/>
      </w:pPr>
      <w:r>
        <w:rPr>
          <w:b/>
        </w:rPr>
        <w:t>Switches</w:t>
      </w:r>
      <w:r>
        <w:t xml:space="preserve">: preparados para reconocer el teléfono IP. </w:t>
      </w:r>
      <w:r>
        <w:rPr>
          <w:rFonts w:ascii="Courier New" w:eastAsia="Courier New" w:hAnsi="Courier New" w:cs="Courier New"/>
        </w:rPr>
        <w:t>o</w:t>
      </w:r>
      <w:r>
        <w:rPr>
          <w:rFonts w:ascii="Arial" w:eastAsia="Arial" w:hAnsi="Arial" w:cs="Arial"/>
        </w:rPr>
        <w:t xml:space="preserve"> </w:t>
      </w:r>
      <w:r>
        <w:t>Sus interfaces (</w:t>
      </w:r>
      <w:proofErr w:type="spellStart"/>
      <w:r>
        <w:t>PoE</w:t>
      </w:r>
      <w:proofErr w:type="spellEnd"/>
      <w:r>
        <w:t xml:space="preserve">) alimentan al teléfono (datos y alimentación de línea). </w:t>
      </w:r>
      <w:r>
        <w:rPr>
          <w:rFonts w:ascii="Courier New" w:eastAsia="Courier New" w:hAnsi="Courier New" w:cs="Courier New"/>
        </w:rPr>
        <w:t>o</w:t>
      </w:r>
      <w:r>
        <w:rPr>
          <w:rFonts w:ascii="Arial" w:eastAsia="Arial" w:hAnsi="Arial" w:cs="Arial"/>
        </w:rPr>
        <w:t xml:space="preserve"> </w:t>
      </w:r>
      <w:r>
        <w:t xml:space="preserve">Para el Switch el teléfono es </w:t>
      </w:r>
      <w:proofErr w:type="gramStart"/>
      <w:r>
        <w:t>un componentes</w:t>
      </w:r>
      <w:proofErr w:type="gramEnd"/>
      <w:r>
        <w:t xml:space="preserve"> </w:t>
      </w:r>
      <w:proofErr w:type="spellStart"/>
      <w:r>
        <w:t>mas</w:t>
      </w:r>
      <w:proofErr w:type="spellEnd"/>
      <w:r>
        <w:t xml:space="preserve"> de la red IP. </w:t>
      </w:r>
    </w:p>
    <w:p w14:paraId="3961A88C" w14:textId="77777777" w:rsidR="00A97412" w:rsidRDefault="00000000">
      <w:pPr>
        <w:spacing w:after="53"/>
        <w:ind w:left="981"/>
      </w:pPr>
      <w:r>
        <w:rPr>
          <w:noProof/>
        </w:rPr>
        <mc:AlternateContent>
          <mc:Choice Requires="wpg">
            <w:drawing>
              <wp:inline distT="0" distB="0" distL="0" distR="0" wp14:anchorId="13377031" wp14:editId="50D7D4C0">
                <wp:extent cx="5546637" cy="3969579"/>
                <wp:effectExtent l="0" t="0" r="0" b="0"/>
                <wp:docPr id="269750" name="Group 269750"/>
                <wp:cNvGraphicFramePr/>
                <a:graphic xmlns:a="http://schemas.openxmlformats.org/drawingml/2006/main">
                  <a:graphicData uri="http://schemas.microsoft.com/office/word/2010/wordprocessingGroup">
                    <wpg:wgp>
                      <wpg:cNvGrpSpPr/>
                      <wpg:grpSpPr>
                        <a:xfrm>
                          <a:off x="0" y="0"/>
                          <a:ext cx="5546637" cy="3969579"/>
                          <a:chOff x="0" y="0"/>
                          <a:chExt cx="5546637" cy="3969579"/>
                        </a:xfrm>
                      </wpg:grpSpPr>
                      <wps:wsp>
                        <wps:cNvPr id="18953" name="Rectangle 18953"/>
                        <wps:cNvSpPr/>
                        <wps:spPr>
                          <a:xfrm>
                            <a:off x="5506339" y="1123442"/>
                            <a:ext cx="53596" cy="241550"/>
                          </a:xfrm>
                          <a:prstGeom prst="rect">
                            <a:avLst/>
                          </a:prstGeom>
                          <a:ln>
                            <a:noFill/>
                          </a:ln>
                        </wps:spPr>
                        <wps:txbx>
                          <w:txbxContent>
                            <w:p w14:paraId="34CF9962" w14:textId="77777777" w:rsidR="00A97412" w:rsidRDefault="00000000">
                              <w:r>
                                <w:rPr>
                                  <w:b/>
                                  <w:i/>
                                  <w:sz w:val="28"/>
                                </w:rPr>
                                <w:t xml:space="preserve"> </w:t>
                              </w:r>
                            </w:p>
                          </w:txbxContent>
                        </wps:txbx>
                        <wps:bodyPr horzOverflow="overflow" vert="horz" lIns="0" tIns="0" rIns="0" bIns="0" rtlCol="0">
                          <a:noAutofit/>
                        </wps:bodyPr>
                      </wps:wsp>
                      <wps:wsp>
                        <wps:cNvPr id="314225" name="Shape 314225"/>
                        <wps:cNvSpPr/>
                        <wps:spPr>
                          <a:xfrm>
                            <a:off x="686" y="1276985"/>
                            <a:ext cx="5505577" cy="12192"/>
                          </a:xfrm>
                          <a:custGeom>
                            <a:avLst/>
                            <a:gdLst/>
                            <a:ahLst/>
                            <a:cxnLst/>
                            <a:rect l="0" t="0" r="0" b="0"/>
                            <a:pathLst>
                              <a:path w="5505577" h="12192">
                                <a:moveTo>
                                  <a:pt x="0" y="0"/>
                                </a:moveTo>
                                <a:lnTo>
                                  <a:pt x="5505577" y="0"/>
                                </a:lnTo>
                                <a:lnTo>
                                  <a:pt x="5505577"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955" name="Rectangle 18955"/>
                        <wps:cNvSpPr/>
                        <wps:spPr>
                          <a:xfrm>
                            <a:off x="5506339" y="3496564"/>
                            <a:ext cx="53596" cy="241549"/>
                          </a:xfrm>
                          <a:prstGeom prst="rect">
                            <a:avLst/>
                          </a:prstGeom>
                          <a:ln>
                            <a:noFill/>
                          </a:ln>
                        </wps:spPr>
                        <wps:txbx>
                          <w:txbxContent>
                            <w:p w14:paraId="6BD8ED30" w14:textId="77777777" w:rsidR="00A97412" w:rsidRDefault="00000000">
                              <w:r>
                                <w:rPr>
                                  <w:b/>
                                  <w:i/>
                                  <w:sz w:val="28"/>
                                </w:rPr>
                                <w:t xml:space="preserve"> </w:t>
                              </w:r>
                            </w:p>
                          </w:txbxContent>
                        </wps:txbx>
                        <wps:bodyPr horzOverflow="overflow" vert="horz" lIns="0" tIns="0" rIns="0" bIns="0" rtlCol="0">
                          <a:noAutofit/>
                        </wps:bodyPr>
                      </wps:wsp>
                      <wps:wsp>
                        <wps:cNvPr id="314226" name="Shape 314226"/>
                        <wps:cNvSpPr/>
                        <wps:spPr>
                          <a:xfrm>
                            <a:off x="686" y="3650108"/>
                            <a:ext cx="5505577" cy="12192"/>
                          </a:xfrm>
                          <a:custGeom>
                            <a:avLst/>
                            <a:gdLst/>
                            <a:ahLst/>
                            <a:cxnLst/>
                            <a:rect l="0" t="0" r="0" b="0"/>
                            <a:pathLst>
                              <a:path w="5505577" h="12192">
                                <a:moveTo>
                                  <a:pt x="0" y="0"/>
                                </a:moveTo>
                                <a:lnTo>
                                  <a:pt x="5505577" y="0"/>
                                </a:lnTo>
                                <a:lnTo>
                                  <a:pt x="5505577"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957" name="Rectangle 18957"/>
                        <wps:cNvSpPr/>
                        <wps:spPr>
                          <a:xfrm>
                            <a:off x="686435" y="3841556"/>
                            <a:ext cx="111886" cy="170270"/>
                          </a:xfrm>
                          <a:prstGeom prst="rect">
                            <a:avLst/>
                          </a:prstGeom>
                          <a:ln>
                            <a:noFill/>
                          </a:ln>
                        </wps:spPr>
                        <wps:txbx>
                          <w:txbxContent>
                            <w:p w14:paraId="145D71BF" w14:textId="77777777" w:rsidR="00A97412" w:rsidRDefault="00000000">
                              <w:r>
                                <w:rPr>
                                  <w:rFonts w:ascii="Courier New" w:eastAsia="Courier New" w:hAnsi="Courier New" w:cs="Courier New"/>
                                </w:rPr>
                                <w:t>o</w:t>
                              </w:r>
                            </w:p>
                          </w:txbxContent>
                        </wps:txbx>
                        <wps:bodyPr horzOverflow="overflow" vert="horz" lIns="0" tIns="0" rIns="0" bIns="0" rtlCol="0">
                          <a:noAutofit/>
                        </wps:bodyPr>
                      </wps:wsp>
                      <wps:wsp>
                        <wps:cNvPr id="18958" name="Rectangle 18958"/>
                        <wps:cNvSpPr/>
                        <wps:spPr>
                          <a:xfrm>
                            <a:off x="770255" y="3800587"/>
                            <a:ext cx="51809" cy="207922"/>
                          </a:xfrm>
                          <a:prstGeom prst="rect">
                            <a:avLst/>
                          </a:prstGeom>
                          <a:ln>
                            <a:noFill/>
                          </a:ln>
                        </wps:spPr>
                        <wps:txbx>
                          <w:txbxContent>
                            <w:p w14:paraId="667D580E" w14:textId="77777777" w:rsidR="00A97412" w:rsidRDefault="00000000">
                              <w:r>
                                <w:rPr>
                                  <w:rFonts w:ascii="Arial" w:eastAsia="Arial" w:hAnsi="Arial" w:cs="Arial"/>
                                </w:rPr>
                                <w:t xml:space="preserve"> </w:t>
                              </w:r>
                            </w:p>
                          </w:txbxContent>
                        </wps:txbx>
                        <wps:bodyPr horzOverflow="overflow" vert="horz" lIns="0" tIns="0" rIns="0" bIns="0" rtlCol="0">
                          <a:noAutofit/>
                        </wps:bodyPr>
                      </wps:wsp>
                      <wps:wsp>
                        <wps:cNvPr id="18959" name="Rectangle 18959"/>
                        <wps:cNvSpPr/>
                        <wps:spPr>
                          <a:xfrm>
                            <a:off x="915035" y="3822319"/>
                            <a:ext cx="2107000" cy="189937"/>
                          </a:xfrm>
                          <a:prstGeom prst="rect">
                            <a:avLst/>
                          </a:prstGeom>
                          <a:ln>
                            <a:noFill/>
                          </a:ln>
                        </wps:spPr>
                        <wps:txbx>
                          <w:txbxContent>
                            <w:p w14:paraId="55A0ED17" w14:textId="77777777" w:rsidR="00A97412" w:rsidRDefault="00000000">
                              <w:r>
                                <w:t xml:space="preserve">Administrador de Llamadas </w:t>
                              </w:r>
                            </w:p>
                          </w:txbxContent>
                        </wps:txbx>
                        <wps:bodyPr horzOverflow="overflow" vert="horz" lIns="0" tIns="0" rIns="0" bIns="0" rtlCol="0">
                          <a:noAutofit/>
                        </wps:bodyPr>
                      </wps:wsp>
                      <wps:wsp>
                        <wps:cNvPr id="18960" name="Rectangle 18960"/>
                        <wps:cNvSpPr/>
                        <wps:spPr>
                          <a:xfrm>
                            <a:off x="2500376" y="3822319"/>
                            <a:ext cx="42143" cy="189937"/>
                          </a:xfrm>
                          <a:prstGeom prst="rect">
                            <a:avLst/>
                          </a:prstGeom>
                          <a:ln>
                            <a:noFill/>
                          </a:ln>
                        </wps:spPr>
                        <wps:txbx>
                          <w:txbxContent>
                            <w:p w14:paraId="3BB45D24" w14:textId="77777777" w:rsidR="00A97412" w:rsidRDefault="00000000">
                              <w:r>
                                <w:t xml:space="preserve"> </w:t>
                              </w:r>
                            </w:p>
                          </w:txbxContent>
                        </wps:txbx>
                        <wps:bodyPr horzOverflow="overflow" vert="horz" lIns="0" tIns="0" rIns="0" bIns="0" rtlCol="0">
                          <a:noAutofit/>
                        </wps:bodyPr>
                      </wps:wsp>
                      <wps:wsp>
                        <wps:cNvPr id="314227" name="Shape 314227"/>
                        <wps:cNvSpPr/>
                        <wps:spPr>
                          <a:xfrm>
                            <a:off x="57150" y="55880"/>
                            <a:ext cx="5400040" cy="1137920"/>
                          </a:xfrm>
                          <a:custGeom>
                            <a:avLst/>
                            <a:gdLst/>
                            <a:ahLst/>
                            <a:cxnLst/>
                            <a:rect l="0" t="0" r="0" b="0"/>
                            <a:pathLst>
                              <a:path w="5400040" h="1137920">
                                <a:moveTo>
                                  <a:pt x="0" y="0"/>
                                </a:moveTo>
                                <a:lnTo>
                                  <a:pt x="5400040" y="0"/>
                                </a:lnTo>
                                <a:lnTo>
                                  <a:pt x="5400040" y="1137920"/>
                                </a:lnTo>
                                <a:lnTo>
                                  <a:pt x="0" y="1137920"/>
                                </a:lnTo>
                                <a:lnTo>
                                  <a:pt x="0" y="0"/>
                                </a:lnTo>
                              </a:path>
                            </a:pathLst>
                          </a:custGeom>
                          <a:ln w="0" cap="flat">
                            <a:miter lim="127000"/>
                          </a:ln>
                        </wps:spPr>
                        <wps:style>
                          <a:lnRef idx="0">
                            <a:srgbClr val="000000">
                              <a:alpha val="0"/>
                            </a:srgbClr>
                          </a:lnRef>
                          <a:fillRef idx="1">
                            <a:srgbClr val="DDDDDD"/>
                          </a:fillRef>
                          <a:effectRef idx="0">
                            <a:scrgbClr r="0" g="0" b="0"/>
                          </a:effectRef>
                          <a:fontRef idx="none"/>
                        </wps:style>
                        <wps:bodyPr/>
                      </wps:wsp>
                      <pic:pic xmlns:pic="http://schemas.openxmlformats.org/drawingml/2006/picture">
                        <pic:nvPicPr>
                          <pic:cNvPr id="19030" name="Picture 19030"/>
                          <pic:cNvPicPr/>
                        </pic:nvPicPr>
                        <pic:blipFill>
                          <a:blip r:embed="rId651"/>
                          <a:stretch>
                            <a:fillRect/>
                          </a:stretch>
                        </pic:blipFill>
                        <pic:spPr>
                          <a:xfrm>
                            <a:off x="57150" y="55880"/>
                            <a:ext cx="5400040" cy="1137920"/>
                          </a:xfrm>
                          <a:prstGeom prst="rect">
                            <a:avLst/>
                          </a:prstGeom>
                        </pic:spPr>
                      </pic:pic>
                      <wps:wsp>
                        <wps:cNvPr id="19031" name="Shape 19031"/>
                        <wps:cNvSpPr/>
                        <wps:spPr>
                          <a:xfrm>
                            <a:off x="45720" y="44450"/>
                            <a:ext cx="2711450" cy="1160780"/>
                          </a:xfrm>
                          <a:custGeom>
                            <a:avLst/>
                            <a:gdLst/>
                            <a:ahLst/>
                            <a:cxnLst/>
                            <a:rect l="0" t="0" r="0" b="0"/>
                            <a:pathLst>
                              <a:path w="2711450" h="1160780">
                                <a:moveTo>
                                  <a:pt x="0" y="0"/>
                                </a:moveTo>
                                <a:lnTo>
                                  <a:pt x="2711450" y="0"/>
                                </a:lnTo>
                                <a:lnTo>
                                  <a:pt x="2711450" y="11430"/>
                                </a:lnTo>
                                <a:lnTo>
                                  <a:pt x="11430" y="11430"/>
                                </a:lnTo>
                                <a:lnTo>
                                  <a:pt x="11430" y="1149350"/>
                                </a:lnTo>
                                <a:lnTo>
                                  <a:pt x="2711450" y="1149350"/>
                                </a:lnTo>
                                <a:lnTo>
                                  <a:pt x="2711450" y="1160780"/>
                                </a:lnTo>
                                <a:lnTo>
                                  <a:pt x="0" y="1160780"/>
                                </a:lnTo>
                                <a:lnTo>
                                  <a:pt x="0" y="0"/>
                                </a:lnTo>
                                <a:close/>
                              </a:path>
                            </a:pathLst>
                          </a:custGeom>
                          <a:ln w="0" cap="flat">
                            <a:miter lim="127000"/>
                          </a:ln>
                        </wps:spPr>
                        <wps:style>
                          <a:lnRef idx="0">
                            <a:srgbClr val="000000">
                              <a:alpha val="0"/>
                            </a:srgbClr>
                          </a:lnRef>
                          <a:fillRef idx="1">
                            <a:srgbClr val="A9D18E"/>
                          </a:fillRef>
                          <a:effectRef idx="0">
                            <a:scrgbClr r="0" g="0" b="0"/>
                          </a:effectRef>
                          <a:fontRef idx="none"/>
                        </wps:style>
                        <wps:bodyPr/>
                      </wps:wsp>
                      <wps:wsp>
                        <wps:cNvPr id="19032" name="Shape 19032"/>
                        <wps:cNvSpPr/>
                        <wps:spPr>
                          <a:xfrm>
                            <a:off x="0" y="0"/>
                            <a:ext cx="2757170" cy="1250950"/>
                          </a:xfrm>
                          <a:custGeom>
                            <a:avLst/>
                            <a:gdLst/>
                            <a:ahLst/>
                            <a:cxnLst/>
                            <a:rect l="0" t="0" r="0" b="0"/>
                            <a:pathLst>
                              <a:path w="2757170" h="1250950">
                                <a:moveTo>
                                  <a:pt x="0" y="0"/>
                                </a:moveTo>
                                <a:lnTo>
                                  <a:pt x="2757170" y="0"/>
                                </a:lnTo>
                                <a:lnTo>
                                  <a:pt x="2757170" y="33020"/>
                                </a:lnTo>
                                <a:lnTo>
                                  <a:pt x="34290" y="33020"/>
                                </a:lnTo>
                                <a:lnTo>
                                  <a:pt x="34290" y="1216660"/>
                                </a:lnTo>
                                <a:lnTo>
                                  <a:pt x="2757170" y="1216660"/>
                                </a:lnTo>
                                <a:lnTo>
                                  <a:pt x="2757170" y="1250950"/>
                                </a:lnTo>
                                <a:lnTo>
                                  <a:pt x="0" y="1250950"/>
                                </a:lnTo>
                                <a:lnTo>
                                  <a:pt x="0" y="0"/>
                                </a:lnTo>
                                <a:close/>
                              </a:path>
                            </a:pathLst>
                          </a:custGeom>
                          <a:ln w="0" cap="flat">
                            <a:miter lim="127000"/>
                          </a:ln>
                        </wps:spPr>
                        <wps:style>
                          <a:lnRef idx="0">
                            <a:srgbClr val="000000">
                              <a:alpha val="0"/>
                            </a:srgbClr>
                          </a:lnRef>
                          <a:fillRef idx="1">
                            <a:srgbClr val="A9D18E"/>
                          </a:fillRef>
                          <a:effectRef idx="0">
                            <a:scrgbClr r="0" g="0" b="0"/>
                          </a:effectRef>
                          <a:fontRef idx="none"/>
                        </wps:style>
                        <wps:bodyPr/>
                      </wps:wsp>
                      <wps:wsp>
                        <wps:cNvPr id="19033" name="Shape 19033"/>
                        <wps:cNvSpPr/>
                        <wps:spPr>
                          <a:xfrm>
                            <a:off x="2757170" y="44450"/>
                            <a:ext cx="2711451" cy="1160780"/>
                          </a:xfrm>
                          <a:custGeom>
                            <a:avLst/>
                            <a:gdLst/>
                            <a:ahLst/>
                            <a:cxnLst/>
                            <a:rect l="0" t="0" r="0" b="0"/>
                            <a:pathLst>
                              <a:path w="2711451" h="1160780">
                                <a:moveTo>
                                  <a:pt x="0" y="0"/>
                                </a:moveTo>
                                <a:lnTo>
                                  <a:pt x="2711451" y="0"/>
                                </a:lnTo>
                                <a:lnTo>
                                  <a:pt x="2711451" y="1160780"/>
                                </a:lnTo>
                                <a:lnTo>
                                  <a:pt x="0" y="1160780"/>
                                </a:lnTo>
                                <a:lnTo>
                                  <a:pt x="0" y="1149350"/>
                                </a:lnTo>
                                <a:lnTo>
                                  <a:pt x="2700020" y="1149350"/>
                                </a:lnTo>
                                <a:lnTo>
                                  <a:pt x="2700020" y="11430"/>
                                </a:lnTo>
                                <a:lnTo>
                                  <a:pt x="0" y="11430"/>
                                </a:lnTo>
                                <a:lnTo>
                                  <a:pt x="0" y="0"/>
                                </a:lnTo>
                                <a:close/>
                              </a:path>
                            </a:pathLst>
                          </a:custGeom>
                          <a:ln w="0" cap="flat">
                            <a:miter lim="127000"/>
                          </a:ln>
                        </wps:spPr>
                        <wps:style>
                          <a:lnRef idx="0">
                            <a:srgbClr val="000000">
                              <a:alpha val="0"/>
                            </a:srgbClr>
                          </a:lnRef>
                          <a:fillRef idx="1">
                            <a:srgbClr val="A9D18E"/>
                          </a:fillRef>
                          <a:effectRef idx="0">
                            <a:scrgbClr r="0" g="0" b="0"/>
                          </a:effectRef>
                          <a:fontRef idx="none"/>
                        </wps:style>
                        <wps:bodyPr/>
                      </wps:wsp>
                      <wps:wsp>
                        <wps:cNvPr id="19034" name="Shape 19034"/>
                        <wps:cNvSpPr/>
                        <wps:spPr>
                          <a:xfrm>
                            <a:off x="2757170" y="0"/>
                            <a:ext cx="2757170" cy="1250950"/>
                          </a:xfrm>
                          <a:custGeom>
                            <a:avLst/>
                            <a:gdLst/>
                            <a:ahLst/>
                            <a:cxnLst/>
                            <a:rect l="0" t="0" r="0" b="0"/>
                            <a:pathLst>
                              <a:path w="2757170" h="1250950">
                                <a:moveTo>
                                  <a:pt x="0" y="0"/>
                                </a:moveTo>
                                <a:lnTo>
                                  <a:pt x="2757170" y="0"/>
                                </a:lnTo>
                                <a:lnTo>
                                  <a:pt x="2757170" y="1250950"/>
                                </a:lnTo>
                                <a:lnTo>
                                  <a:pt x="0" y="1250950"/>
                                </a:lnTo>
                                <a:lnTo>
                                  <a:pt x="0" y="1216660"/>
                                </a:lnTo>
                                <a:lnTo>
                                  <a:pt x="2722880" y="1216660"/>
                                </a:lnTo>
                                <a:lnTo>
                                  <a:pt x="2722880" y="33020"/>
                                </a:lnTo>
                                <a:lnTo>
                                  <a:pt x="0" y="33020"/>
                                </a:lnTo>
                                <a:lnTo>
                                  <a:pt x="0" y="0"/>
                                </a:lnTo>
                                <a:close/>
                              </a:path>
                            </a:pathLst>
                          </a:custGeom>
                          <a:ln w="0" cap="flat">
                            <a:miter lim="127000"/>
                          </a:ln>
                        </wps:spPr>
                        <wps:style>
                          <a:lnRef idx="0">
                            <a:srgbClr val="000000">
                              <a:alpha val="0"/>
                            </a:srgbClr>
                          </a:lnRef>
                          <a:fillRef idx="1">
                            <a:srgbClr val="A9D18E"/>
                          </a:fillRef>
                          <a:effectRef idx="0">
                            <a:scrgbClr r="0" g="0" b="0"/>
                          </a:effectRef>
                          <a:fontRef idx="none"/>
                        </wps:style>
                        <wps:bodyPr/>
                      </wps:wsp>
                      <wps:wsp>
                        <wps:cNvPr id="314228" name="Shape 314228"/>
                        <wps:cNvSpPr/>
                        <wps:spPr>
                          <a:xfrm>
                            <a:off x="57150" y="1477010"/>
                            <a:ext cx="5400040" cy="2099310"/>
                          </a:xfrm>
                          <a:custGeom>
                            <a:avLst/>
                            <a:gdLst/>
                            <a:ahLst/>
                            <a:cxnLst/>
                            <a:rect l="0" t="0" r="0" b="0"/>
                            <a:pathLst>
                              <a:path w="5400040" h="2099310">
                                <a:moveTo>
                                  <a:pt x="0" y="0"/>
                                </a:moveTo>
                                <a:lnTo>
                                  <a:pt x="5400040" y="0"/>
                                </a:lnTo>
                                <a:lnTo>
                                  <a:pt x="5400040" y="2099310"/>
                                </a:lnTo>
                                <a:lnTo>
                                  <a:pt x="0" y="2099310"/>
                                </a:lnTo>
                                <a:lnTo>
                                  <a:pt x="0" y="0"/>
                                </a:lnTo>
                              </a:path>
                            </a:pathLst>
                          </a:custGeom>
                          <a:ln w="0" cap="flat">
                            <a:miter lim="127000"/>
                          </a:ln>
                        </wps:spPr>
                        <wps:style>
                          <a:lnRef idx="0">
                            <a:srgbClr val="000000">
                              <a:alpha val="0"/>
                            </a:srgbClr>
                          </a:lnRef>
                          <a:fillRef idx="1">
                            <a:srgbClr val="DDDDDD"/>
                          </a:fillRef>
                          <a:effectRef idx="0">
                            <a:scrgbClr r="0" g="0" b="0"/>
                          </a:effectRef>
                          <a:fontRef idx="none"/>
                        </wps:style>
                        <wps:bodyPr/>
                      </wps:wsp>
                      <pic:pic xmlns:pic="http://schemas.openxmlformats.org/drawingml/2006/picture">
                        <pic:nvPicPr>
                          <pic:cNvPr id="19037" name="Picture 19037"/>
                          <pic:cNvPicPr/>
                        </pic:nvPicPr>
                        <pic:blipFill>
                          <a:blip r:embed="rId652"/>
                          <a:stretch>
                            <a:fillRect/>
                          </a:stretch>
                        </pic:blipFill>
                        <pic:spPr>
                          <a:xfrm>
                            <a:off x="57150" y="1477010"/>
                            <a:ext cx="5400040" cy="2099310"/>
                          </a:xfrm>
                          <a:prstGeom prst="rect">
                            <a:avLst/>
                          </a:prstGeom>
                        </pic:spPr>
                      </pic:pic>
                      <wps:wsp>
                        <wps:cNvPr id="19038" name="Shape 19038"/>
                        <wps:cNvSpPr/>
                        <wps:spPr>
                          <a:xfrm>
                            <a:off x="45720" y="1465580"/>
                            <a:ext cx="2711450" cy="2122170"/>
                          </a:xfrm>
                          <a:custGeom>
                            <a:avLst/>
                            <a:gdLst/>
                            <a:ahLst/>
                            <a:cxnLst/>
                            <a:rect l="0" t="0" r="0" b="0"/>
                            <a:pathLst>
                              <a:path w="2711450" h="2122170">
                                <a:moveTo>
                                  <a:pt x="0" y="0"/>
                                </a:moveTo>
                                <a:lnTo>
                                  <a:pt x="2711450" y="0"/>
                                </a:lnTo>
                                <a:lnTo>
                                  <a:pt x="2711450" y="11430"/>
                                </a:lnTo>
                                <a:lnTo>
                                  <a:pt x="11430" y="11430"/>
                                </a:lnTo>
                                <a:lnTo>
                                  <a:pt x="11430" y="2110740"/>
                                </a:lnTo>
                                <a:lnTo>
                                  <a:pt x="2711450" y="2110740"/>
                                </a:lnTo>
                                <a:lnTo>
                                  <a:pt x="2711450" y="2122170"/>
                                </a:lnTo>
                                <a:lnTo>
                                  <a:pt x="0" y="2122170"/>
                                </a:lnTo>
                                <a:lnTo>
                                  <a:pt x="0" y="0"/>
                                </a:lnTo>
                                <a:close/>
                              </a:path>
                            </a:pathLst>
                          </a:custGeom>
                          <a:ln w="0" cap="flat">
                            <a:miter lim="127000"/>
                          </a:ln>
                        </wps:spPr>
                        <wps:style>
                          <a:lnRef idx="0">
                            <a:srgbClr val="000000">
                              <a:alpha val="0"/>
                            </a:srgbClr>
                          </a:lnRef>
                          <a:fillRef idx="1">
                            <a:srgbClr val="A9D18E"/>
                          </a:fillRef>
                          <a:effectRef idx="0">
                            <a:scrgbClr r="0" g="0" b="0"/>
                          </a:effectRef>
                          <a:fontRef idx="none"/>
                        </wps:style>
                        <wps:bodyPr/>
                      </wps:wsp>
                      <wps:wsp>
                        <wps:cNvPr id="19039" name="Shape 19039"/>
                        <wps:cNvSpPr/>
                        <wps:spPr>
                          <a:xfrm>
                            <a:off x="0" y="1420368"/>
                            <a:ext cx="2757170" cy="2213102"/>
                          </a:xfrm>
                          <a:custGeom>
                            <a:avLst/>
                            <a:gdLst/>
                            <a:ahLst/>
                            <a:cxnLst/>
                            <a:rect l="0" t="0" r="0" b="0"/>
                            <a:pathLst>
                              <a:path w="2757170" h="2213102">
                                <a:moveTo>
                                  <a:pt x="0" y="0"/>
                                </a:moveTo>
                                <a:lnTo>
                                  <a:pt x="2757170" y="0"/>
                                </a:lnTo>
                                <a:lnTo>
                                  <a:pt x="2757170" y="33782"/>
                                </a:lnTo>
                                <a:lnTo>
                                  <a:pt x="34290" y="33782"/>
                                </a:lnTo>
                                <a:lnTo>
                                  <a:pt x="34290" y="2178813"/>
                                </a:lnTo>
                                <a:lnTo>
                                  <a:pt x="2757170" y="2178813"/>
                                </a:lnTo>
                                <a:lnTo>
                                  <a:pt x="2757170" y="2213102"/>
                                </a:lnTo>
                                <a:lnTo>
                                  <a:pt x="0" y="2213102"/>
                                </a:lnTo>
                                <a:lnTo>
                                  <a:pt x="0" y="0"/>
                                </a:lnTo>
                                <a:close/>
                              </a:path>
                            </a:pathLst>
                          </a:custGeom>
                          <a:ln w="0" cap="flat">
                            <a:miter lim="127000"/>
                          </a:ln>
                        </wps:spPr>
                        <wps:style>
                          <a:lnRef idx="0">
                            <a:srgbClr val="000000">
                              <a:alpha val="0"/>
                            </a:srgbClr>
                          </a:lnRef>
                          <a:fillRef idx="1">
                            <a:srgbClr val="A9D18E"/>
                          </a:fillRef>
                          <a:effectRef idx="0">
                            <a:scrgbClr r="0" g="0" b="0"/>
                          </a:effectRef>
                          <a:fontRef idx="none"/>
                        </wps:style>
                        <wps:bodyPr/>
                      </wps:wsp>
                      <wps:wsp>
                        <wps:cNvPr id="19040" name="Shape 19040"/>
                        <wps:cNvSpPr/>
                        <wps:spPr>
                          <a:xfrm>
                            <a:off x="2757170" y="1465580"/>
                            <a:ext cx="2711451" cy="2122170"/>
                          </a:xfrm>
                          <a:custGeom>
                            <a:avLst/>
                            <a:gdLst/>
                            <a:ahLst/>
                            <a:cxnLst/>
                            <a:rect l="0" t="0" r="0" b="0"/>
                            <a:pathLst>
                              <a:path w="2711451" h="2122170">
                                <a:moveTo>
                                  <a:pt x="0" y="0"/>
                                </a:moveTo>
                                <a:lnTo>
                                  <a:pt x="2711451" y="0"/>
                                </a:lnTo>
                                <a:lnTo>
                                  <a:pt x="2711451" y="2122170"/>
                                </a:lnTo>
                                <a:lnTo>
                                  <a:pt x="0" y="2122170"/>
                                </a:lnTo>
                                <a:lnTo>
                                  <a:pt x="0" y="2110740"/>
                                </a:lnTo>
                                <a:lnTo>
                                  <a:pt x="2700020" y="2110740"/>
                                </a:lnTo>
                                <a:lnTo>
                                  <a:pt x="2700020" y="11430"/>
                                </a:lnTo>
                                <a:lnTo>
                                  <a:pt x="0" y="11430"/>
                                </a:lnTo>
                                <a:lnTo>
                                  <a:pt x="0" y="0"/>
                                </a:lnTo>
                                <a:close/>
                              </a:path>
                            </a:pathLst>
                          </a:custGeom>
                          <a:ln w="0" cap="flat">
                            <a:miter lim="127000"/>
                          </a:ln>
                        </wps:spPr>
                        <wps:style>
                          <a:lnRef idx="0">
                            <a:srgbClr val="000000">
                              <a:alpha val="0"/>
                            </a:srgbClr>
                          </a:lnRef>
                          <a:fillRef idx="1">
                            <a:srgbClr val="A9D18E"/>
                          </a:fillRef>
                          <a:effectRef idx="0">
                            <a:scrgbClr r="0" g="0" b="0"/>
                          </a:effectRef>
                          <a:fontRef idx="none"/>
                        </wps:style>
                        <wps:bodyPr/>
                      </wps:wsp>
                      <wps:wsp>
                        <wps:cNvPr id="19041" name="Shape 19041"/>
                        <wps:cNvSpPr/>
                        <wps:spPr>
                          <a:xfrm>
                            <a:off x="2757170" y="1420368"/>
                            <a:ext cx="2757170" cy="2213102"/>
                          </a:xfrm>
                          <a:custGeom>
                            <a:avLst/>
                            <a:gdLst/>
                            <a:ahLst/>
                            <a:cxnLst/>
                            <a:rect l="0" t="0" r="0" b="0"/>
                            <a:pathLst>
                              <a:path w="2757170" h="2213102">
                                <a:moveTo>
                                  <a:pt x="0" y="0"/>
                                </a:moveTo>
                                <a:lnTo>
                                  <a:pt x="2757170" y="0"/>
                                </a:lnTo>
                                <a:lnTo>
                                  <a:pt x="2757170" y="2213102"/>
                                </a:lnTo>
                                <a:lnTo>
                                  <a:pt x="0" y="2213102"/>
                                </a:lnTo>
                                <a:lnTo>
                                  <a:pt x="0" y="2178813"/>
                                </a:lnTo>
                                <a:lnTo>
                                  <a:pt x="2722880" y="2178813"/>
                                </a:lnTo>
                                <a:lnTo>
                                  <a:pt x="2722880" y="33782"/>
                                </a:lnTo>
                                <a:lnTo>
                                  <a:pt x="0" y="33782"/>
                                </a:lnTo>
                                <a:lnTo>
                                  <a:pt x="0" y="0"/>
                                </a:lnTo>
                                <a:close/>
                              </a:path>
                            </a:pathLst>
                          </a:custGeom>
                          <a:ln w="0" cap="flat">
                            <a:miter lim="127000"/>
                          </a:ln>
                        </wps:spPr>
                        <wps:style>
                          <a:lnRef idx="0">
                            <a:srgbClr val="000000">
                              <a:alpha val="0"/>
                            </a:srgbClr>
                          </a:lnRef>
                          <a:fillRef idx="1">
                            <a:srgbClr val="A9D18E"/>
                          </a:fillRef>
                          <a:effectRef idx="0">
                            <a:scrgbClr r="0" g="0" b="0"/>
                          </a:effectRef>
                          <a:fontRef idx="none"/>
                        </wps:style>
                        <wps:bodyPr/>
                      </wps:wsp>
                    </wpg:wgp>
                  </a:graphicData>
                </a:graphic>
              </wp:inline>
            </w:drawing>
          </mc:Choice>
          <mc:Fallback xmlns:a="http://schemas.openxmlformats.org/drawingml/2006/main">
            <w:pict>
              <v:group id="Group 269750" style="width:436.743pt;height:312.565pt;mso-position-horizontal-relative:char;mso-position-vertical-relative:line" coordsize="55466,39695">
                <v:rect id="Rectangle 18953" style="position:absolute;width:535;height:2415;left:55063;top:11234;" filled="f" stroked="f">
                  <v:textbox inset="0,0,0,0">
                    <w:txbxContent>
                      <w:p>
                        <w:pPr>
                          <w:spacing w:before="0" w:after="160" w:line="259" w:lineRule="auto"/>
                        </w:pPr>
                        <w:r>
                          <w:rPr>
                            <w:rFonts w:cs="Calibri" w:hAnsi="Calibri" w:eastAsia="Calibri" w:ascii="Calibri"/>
                            <w:b w:val="1"/>
                            <w:i w:val="1"/>
                            <w:sz w:val="28"/>
                          </w:rPr>
                          <w:t xml:space="preserve"> </w:t>
                        </w:r>
                      </w:p>
                    </w:txbxContent>
                  </v:textbox>
                </v:rect>
                <v:shape id="Shape 314229" style="position:absolute;width:55055;height:121;left:6;top:12769;" coordsize="5505577,12192" path="m0,0l5505577,0l5505577,12192l0,12192l0,0">
                  <v:stroke weight="0pt" endcap="flat" joinstyle="miter" miterlimit="10" on="false" color="#000000" opacity="0"/>
                  <v:fill on="true" color="#000000"/>
                </v:shape>
                <v:rect id="Rectangle 18955" style="position:absolute;width:535;height:2415;left:55063;top:34965;" filled="f" stroked="f">
                  <v:textbox inset="0,0,0,0">
                    <w:txbxContent>
                      <w:p>
                        <w:pPr>
                          <w:spacing w:before="0" w:after="160" w:line="259" w:lineRule="auto"/>
                        </w:pPr>
                        <w:r>
                          <w:rPr>
                            <w:rFonts w:cs="Calibri" w:hAnsi="Calibri" w:eastAsia="Calibri" w:ascii="Calibri"/>
                            <w:b w:val="1"/>
                            <w:i w:val="1"/>
                            <w:sz w:val="28"/>
                          </w:rPr>
                          <w:t xml:space="preserve"> </w:t>
                        </w:r>
                      </w:p>
                    </w:txbxContent>
                  </v:textbox>
                </v:rect>
                <v:shape id="Shape 314230" style="position:absolute;width:55055;height:121;left:6;top:36501;" coordsize="5505577,12192" path="m0,0l5505577,0l5505577,12192l0,12192l0,0">
                  <v:stroke weight="0pt" endcap="flat" joinstyle="miter" miterlimit="10" on="false" color="#000000" opacity="0"/>
                  <v:fill on="true" color="#000000"/>
                </v:shape>
                <v:rect id="Rectangle 18957" style="position:absolute;width:1118;height:1702;left:6864;top:38415;" filled="f" stroked="f">
                  <v:textbox inset="0,0,0,0">
                    <w:txbxContent>
                      <w:p>
                        <w:pPr>
                          <w:spacing w:before="0" w:after="160" w:line="259" w:lineRule="auto"/>
                        </w:pPr>
                        <w:r>
                          <w:rPr>
                            <w:rFonts w:cs="Courier New" w:hAnsi="Courier New" w:eastAsia="Courier New" w:ascii="Courier New"/>
                            <w:sz w:val="22"/>
                          </w:rPr>
                          <w:t xml:space="preserve">o</w:t>
                        </w:r>
                      </w:p>
                    </w:txbxContent>
                  </v:textbox>
                </v:rect>
                <v:rect id="Rectangle 18958" style="position:absolute;width:518;height:2079;left:7702;top:38005;" filled="f" stroked="f">
                  <v:textbox inset="0,0,0,0">
                    <w:txbxContent>
                      <w:p>
                        <w:pPr>
                          <w:spacing w:before="0" w:after="160" w:line="259" w:lineRule="auto"/>
                        </w:pPr>
                        <w:r>
                          <w:rPr>
                            <w:rFonts w:cs="Arial" w:hAnsi="Arial" w:eastAsia="Arial" w:ascii="Arial"/>
                            <w:sz w:val="22"/>
                          </w:rPr>
                          <w:t xml:space="preserve"> </w:t>
                        </w:r>
                      </w:p>
                    </w:txbxContent>
                  </v:textbox>
                </v:rect>
                <v:rect id="Rectangle 18959" style="position:absolute;width:21070;height:1899;left:9150;top:38223;" filled="f" stroked="f">
                  <v:textbox inset="0,0,0,0">
                    <w:txbxContent>
                      <w:p>
                        <w:pPr>
                          <w:spacing w:before="0" w:after="160" w:line="259" w:lineRule="auto"/>
                        </w:pPr>
                        <w:r>
                          <w:rPr>
                            <w:rFonts w:cs="Calibri" w:hAnsi="Calibri" w:eastAsia="Calibri" w:ascii="Calibri"/>
                            <w:sz w:val="22"/>
                          </w:rPr>
                          <w:t xml:space="preserve">Administrador de Llamadas </w:t>
                        </w:r>
                      </w:p>
                    </w:txbxContent>
                  </v:textbox>
                </v:rect>
                <v:rect id="Rectangle 18960" style="position:absolute;width:421;height:1899;left:25003;top:38223;" filled="f" stroked="f">
                  <v:textbox inset="0,0,0,0">
                    <w:txbxContent>
                      <w:p>
                        <w:pPr>
                          <w:spacing w:before="0" w:after="160" w:line="259" w:lineRule="auto"/>
                        </w:pPr>
                        <w:r>
                          <w:rPr>
                            <w:rFonts w:cs="Calibri" w:hAnsi="Calibri" w:eastAsia="Calibri" w:ascii="Calibri"/>
                            <w:sz w:val="22"/>
                          </w:rPr>
                          <w:t xml:space="preserve"> </w:t>
                        </w:r>
                      </w:p>
                    </w:txbxContent>
                  </v:textbox>
                </v:rect>
                <v:shape id="Shape 314231" style="position:absolute;width:54000;height:11379;left:571;top:558;" coordsize="5400040,1137920" path="m0,0l5400040,0l5400040,1137920l0,1137920l0,0">
                  <v:stroke weight="0pt" endcap="flat" joinstyle="miter" miterlimit="10" on="false" color="#000000" opacity="0"/>
                  <v:fill on="true" color="#dddddd"/>
                </v:shape>
                <v:shape id="Picture 19030" style="position:absolute;width:54000;height:11379;left:571;top:558;" filled="f">
                  <v:imagedata r:id="rId653"/>
                </v:shape>
                <v:shape id="Shape 19031" style="position:absolute;width:27114;height:11607;left:457;top:444;" coordsize="2711450,1160780" path="m0,0l2711450,0l2711450,11430l11430,11430l11430,1149350l2711450,1149350l2711450,1160780l0,1160780l0,0x">
                  <v:stroke weight="0pt" endcap="flat" joinstyle="miter" miterlimit="10" on="false" color="#000000" opacity="0"/>
                  <v:fill on="true" color="#a9d18e"/>
                </v:shape>
                <v:shape id="Shape 19032" style="position:absolute;width:27571;height:12509;left:0;top:0;" coordsize="2757170,1250950" path="m0,0l2757170,0l2757170,33020l34290,33020l34290,1216660l2757170,1216660l2757170,1250950l0,1250950l0,0x">
                  <v:stroke weight="0pt" endcap="flat" joinstyle="miter" miterlimit="10" on="false" color="#000000" opacity="0"/>
                  <v:fill on="true" color="#a9d18e"/>
                </v:shape>
                <v:shape id="Shape 19033" style="position:absolute;width:27114;height:11607;left:27571;top:444;" coordsize="2711451,1160780" path="m0,0l2711451,0l2711451,1160780l0,1160780l0,1149350l2700020,1149350l2700020,11430l0,11430l0,0x">
                  <v:stroke weight="0pt" endcap="flat" joinstyle="miter" miterlimit="10" on="false" color="#000000" opacity="0"/>
                  <v:fill on="true" color="#a9d18e"/>
                </v:shape>
                <v:shape id="Shape 19034" style="position:absolute;width:27571;height:12509;left:27571;top:0;" coordsize="2757170,1250950" path="m0,0l2757170,0l2757170,1250950l0,1250950l0,1216660l2722880,1216660l2722880,33020l0,33020l0,0x">
                  <v:stroke weight="0pt" endcap="flat" joinstyle="miter" miterlimit="10" on="false" color="#000000" opacity="0"/>
                  <v:fill on="true" color="#a9d18e"/>
                </v:shape>
                <v:shape id="Shape 314232" style="position:absolute;width:54000;height:20993;left:571;top:14770;" coordsize="5400040,2099310" path="m0,0l5400040,0l5400040,2099310l0,2099310l0,0">
                  <v:stroke weight="0pt" endcap="flat" joinstyle="miter" miterlimit="10" on="false" color="#000000" opacity="0"/>
                  <v:fill on="true" color="#dddddd"/>
                </v:shape>
                <v:shape id="Picture 19037" style="position:absolute;width:54000;height:20993;left:571;top:14770;" filled="f">
                  <v:imagedata r:id="rId654"/>
                </v:shape>
                <v:shape id="Shape 19038" style="position:absolute;width:27114;height:21221;left:457;top:14655;" coordsize="2711450,2122170" path="m0,0l2711450,0l2711450,11430l11430,11430l11430,2110740l2711450,2110740l2711450,2122170l0,2122170l0,0x">
                  <v:stroke weight="0pt" endcap="flat" joinstyle="miter" miterlimit="10" on="false" color="#000000" opacity="0"/>
                  <v:fill on="true" color="#a9d18e"/>
                </v:shape>
                <v:shape id="Shape 19039" style="position:absolute;width:27571;height:22131;left:0;top:14203;" coordsize="2757170,2213102" path="m0,0l2757170,0l2757170,33782l34290,33782l34290,2178813l2757170,2178813l2757170,2213102l0,2213102l0,0x">
                  <v:stroke weight="0pt" endcap="flat" joinstyle="miter" miterlimit="10" on="false" color="#000000" opacity="0"/>
                  <v:fill on="true" color="#a9d18e"/>
                </v:shape>
                <v:shape id="Shape 19040" style="position:absolute;width:27114;height:21221;left:27571;top:14655;" coordsize="2711451,2122170" path="m0,0l2711451,0l2711451,2122170l0,2122170l0,2110740l2700020,2110740l2700020,11430l0,11430l0,0x">
                  <v:stroke weight="0pt" endcap="flat" joinstyle="miter" miterlimit="10" on="false" color="#000000" opacity="0"/>
                  <v:fill on="true" color="#a9d18e"/>
                </v:shape>
                <v:shape id="Shape 19041" style="position:absolute;width:27571;height:22131;left:27571;top:14203;" coordsize="2757170,2213102" path="m0,0l2757170,0l2757170,2213102l0,2213102l0,2178813l2722880,2178813l2722880,33782l0,33782l0,0x">
                  <v:stroke weight="0pt" endcap="flat" joinstyle="miter" miterlimit="10" on="false" color="#000000" opacity="0"/>
                  <v:fill on="true" color="#a9d18e"/>
                </v:shape>
              </v:group>
            </w:pict>
          </mc:Fallback>
        </mc:AlternateContent>
      </w:r>
    </w:p>
    <w:p w14:paraId="728BDE32" w14:textId="77777777" w:rsidR="00A97412" w:rsidRDefault="00000000">
      <w:pPr>
        <w:numPr>
          <w:ilvl w:val="3"/>
          <w:numId w:val="60"/>
        </w:numPr>
        <w:spacing w:after="33" w:line="257" w:lineRule="auto"/>
        <w:ind w:left="3504" w:right="44" w:hanging="361"/>
      </w:pPr>
      <w:proofErr w:type="gramStart"/>
      <w:r>
        <w:t>Gatekeeper  -</w:t>
      </w:r>
      <w:proofErr w:type="gramEnd"/>
      <w:r>
        <w:t xml:space="preserve"> </w:t>
      </w:r>
      <w:proofErr w:type="spellStart"/>
      <w:r>
        <w:t>Call</w:t>
      </w:r>
      <w:proofErr w:type="spellEnd"/>
      <w:r>
        <w:t xml:space="preserve"> Manager </w:t>
      </w:r>
      <w:r>
        <w:rPr>
          <w:rFonts w:ascii="Courier New" w:eastAsia="Courier New" w:hAnsi="Courier New" w:cs="Courier New"/>
        </w:rPr>
        <w:t>o</w:t>
      </w:r>
      <w:r>
        <w:rPr>
          <w:rFonts w:ascii="Arial" w:eastAsia="Arial" w:hAnsi="Arial" w:cs="Arial"/>
        </w:rPr>
        <w:t xml:space="preserve"> </w:t>
      </w:r>
      <w:r>
        <w:t xml:space="preserve">Software de Administración primaria dedicado a las comunicaciones de Voz-IP. </w:t>
      </w:r>
      <w:r>
        <w:rPr>
          <w:rFonts w:ascii="Courier New" w:eastAsia="Courier New" w:hAnsi="Courier New" w:cs="Courier New"/>
        </w:rPr>
        <w:t>o</w:t>
      </w:r>
      <w:r>
        <w:rPr>
          <w:rFonts w:ascii="Arial" w:eastAsia="Arial" w:hAnsi="Arial" w:cs="Arial"/>
        </w:rPr>
        <w:t xml:space="preserve"> </w:t>
      </w:r>
      <w:r>
        <w:t xml:space="preserve">Se encarga de todo el Procesamiento de Llamadas. </w:t>
      </w:r>
    </w:p>
    <w:p w14:paraId="7AD80E1C" w14:textId="77777777" w:rsidR="00A97412" w:rsidRDefault="00000000">
      <w:pPr>
        <w:numPr>
          <w:ilvl w:val="3"/>
          <w:numId w:val="60"/>
        </w:numPr>
        <w:spacing w:after="0"/>
        <w:ind w:left="3504" w:right="44" w:hanging="361"/>
      </w:pPr>
      <w:r>
        <w:t xml:space="preserve">Configuración de Teléfonos </w:t>
      </w:r>
      <w:proofErr w:type="gramStart"/>
      <w:r>
        <w:t>IP ,</w:t>
      </w:r>
      <w:proofErr w:type="gramEnd"/>
      <w:r>
        <w:t xml:space="preserve"> </w:t>
      </w:r>
      <w:proofErr w:type="spellStart"/>
      <w:r>
        <w:t>SofPhones</w:t>
      </w:r>
      <w:proofErr w:type="spellEnd"/>
      <w:r>
        <w:t xml:space="preserve"> , Voz sobre </w:t>
      </w:r>
      <w:proofErr w:type="spellStart"/>
      <w:r>
        <w:t>Gateways</w:t>
      </w:r>
      <w:proofErr w:type="spellEnd"/>
      <w:r>
        <w:t xml:space="preserve"> IP , </w:t>
      </w:r>
    </w:p>
    <w:p w14:paraId="4DA24261" w14:textId="77777777" w:rsidR="00A97412" w:rsidRDefault="00000000">
      <w:pPr>
        <w:spacing w:after="23" w:line="266" w:lineRule="auto"/>
        <w:ind w:left="2050" w:right="1799" w:firstLine="1093"/>
      </w:pPr>
      <w:r>
        <w:t xml:space="preserve">Software de </w:t>
      </w:r>
      <w:proofErr w:type="gramStart"/>
      <w:r>
        <w:t xml:space="preserve">Aplicación  </w:t>
      </w:r>
      <w:r>
        <w:rPr>
          <w:rFonts w:ascii="Courier New" w:eastAsia="Courier New" w:hAnsi="Courier New" w:cs="Courier New"/>
        </w:rPr>
        <w:t>o</w:t>
      </w:r>
      <w:proofErr w:type="gramEnd"/>
      <w:r>
        <w:rPr>
          <w:rFonts w:ascii="Arial" w:eastAsia="Arial" w:hAnsi="Arial" w:cs="Arial"/>
        </w:rPr>
        <w:t xml:space="preserve"> </w:t>
      </w:r>
      <w:proofErr w:type="spellStart"/>
      <w:r>
        <w:t>Call</w:t>
      </w:r>
      <w:proofErr w:type="spellEnd"/>
      <w:r>
        <w:t xml:space="preserve"> Manager </w:t>
      </w:r>
      <w:r>
        <w:rPr>
          <w:rFonts w:ascii="Wingdings 3" w:eastAsia="Wingdings 3" w:hAnsi="Wingdings 3" w:cs="Wingdings 3"/>
        </w:rPr>
        <w:t></w:t>
      </w:r>
      <w:r>
        <w:t xml:space="preserve"> Funciones </w:t>
      </w:r>
      <w:r>
        <w:rPr>
          <w:b/>
        </w:rPr>
        <w:t xml:space="preserve">(Cisco </w:t>
      </w:r>
      <w:proofErr w:type="spellStart"/>
      <w:r>
        <w:rPr>
          <w:b/>
        </w:rPr>
        <w:t>Unified</w:t>
      </w:r>
      <w:proofErr w:type="spellEnd"/>
      <w:r>
        <w:rPr>
          <w:b/>
        </w:rPr>
        <w:t xml:space="preserve"> </w:t>
      </w:r>
      <w:proofErr w:type="spellStart"/>
      <w:r>
        <w:rPr>
          <w:b/>
        </w:rPr>
        <w:t>Communications</w:t>
      </w:r>
      <w:proofErr w:type="spellEnd"/>
      <w:r>
        <w:rPr>
          <w:b/>
        </w:rPr>
        <w:t xml:space="preserve"> Manager)</w:t>
      </w:r>
      <w:r>
        <w:t xml:space="preserve"> </w:t>
      </w:r>
    </w:p>
    <w:p w14:paraId="64D966F7" w14:textId="77777777" w:rsidR="00A97412" w:rsidRDefault="00000000">
      <w:pPr>
        <w:numPr>
          <w:ilvl w:val="3"/>
          <w:numId w:val="60"/>
        </w:numPr>
        <w:spacing w:after="24" w:line="266" w:lineRule="auto"/>
        <w:ind w:left="3504" w:right="44" w:hanging="361"/>
      </w:pPr>
      <w:r>
        <w:t xml:space="preserve">Procesamiento de Llamada </w:t>
      </w:r>
    </w:p>
    <w:p w14:paraId="035008DF" w14:textId="77777777" w:rsidR="00A97412" w:rsidRDefault="00000000">
      <w:pPr>
        <w:numPr>
          <w:ilvl w:val="3"/>
          <w:numId w:val="60"/>
        </w:numPr>
        <w:spacing w:after="23" w:line="266" w:lineRule="auto"/>
        <w:ind w:left="3504" w:right="44" w:hanging="361"/>
      </w:pPr>
      <w:r>
        <w:t xml:space="preserve">Señalización </w:t>
      </w:r>
    </w:p>
    <w:p w14:paraId="3070FF25" w14:textId="77777777" w:rsidR="00A97412" w:rsidRDefault="00000000">
      <w:pPr>
        <w:numPr>
          <w:ilvl w:val="3"/>
          <w:numId w:val="60"/>
        </w:numPr>
        <w:spacing w:after="23" w:line="266" w:lineRule="auto"/>
        <w:ind w:left="3504" w:right="44" w:hanging="361"/>
      </w:pPr>
      <w:r>
        <w:t xml:space="preserve">Control de Llamada </w:t>
      </w:r>
    </w:p>
    <w:p w14:paraId="79F907C1" w14:textId="77777777" w:rsidR="00A97412" w:rsidRDefault="00000000">
      <w:pPr>
        <w:numPr>
          <w:ilvl w:val="3"/>
          <w:numId w:val="60"/>
        </w:numPr>
        <w:spacing w:after="25" w:line="266" w:lineRule="auto"/>
        <w:ind w:left="3504" w:right="44" w:hanging="361"/>
      </w:pPr>
      <w:r>
        <w:t xml:space="preserve">Control de Medio (Compresión/Descompresión) </w:t>
      </w:r>
    </w:p>
    <w:p w14:paraId="61AB7BBC" w14:textId="77777777" w:rsidR="00A97412" w:rsidRDefault="00000000">
      <w:pPr>
        <w:numPr>
          <w:ilvl w:val="3"/>
          <w:numId w:val="60"/>
        </w:numPr>
        <w:spacing w:after="22" w:line="266" w:lineRule="auto"/>
        <w:ind w:left="3504" w:right="44" w:hanging="361"/>
      </w:pPr>
      <w:r>
        <w:t xml:space="preserve">Programación de Interfaces a </w:t>
      </w:r>
      <w:proofErr w:type="spellStart"/>
      <w:r>
        <w:t>traves</w:t>
      </w:r>
      <w:proofErr w:type="spellEnd"/>
      <w:r>
        <w:t xml:space="preserve"> de aplicaciones abiertas </w:t>
      </w:r>
    </w:p>
    <w:p w14:paraId="0AB6C89F" w14:textId="77777777" w:rsidR="00A97412" w:rsidRDefault="00000000">
      <w:pPr>
        <w:numPr>
          <w:ilvl w:val="3"/>
          <w:numId w:val="60"/>
        </w:numPr>
        <w:spacing w:after="153" w:line="266" w:lineRule="auto"/>
        <w:ind w:left="3504" w:right="44" w:hanging="361"/>
      </w:pPr>
      <w:r>
        <w:t xml:space="preserve">Configuración a través de Web Browser (Web </w:t>
      </w:r>
      <w:proofErr w:type="gramStart"/>
      <w:r>
        <w:t>Server )</w:t>
      </w:r>
      <w:proofErr w:type="gramEnd"/>
      <w:r>
        <w:t xml:space="preserve"> </w:t>
      </w:r>
    </w:p>
    <w:p w14:paraId="213B2FC4" w14:textId="77777777" w:rsidR="00A97412" w:rsidRDefault="00000000">
      <w:pPr>
        <w:spacing w:after="1" w:line="258" w:lineRule="auto"/>
        <w:ind w:left="699" w:right="691" w:hanging="10"/>
        <w:jc w:val="center"/>
      </w:pPr>
      <w:proofErr w:type="spellStart"/>
      <w:r>
        <w:rPr>
          <w:color w:val="2F5496"/>
          <w:sz w:val="32"/>
        </w:rPr>
        <w:t>Call</w:t>
      </w:r>
      <w:proofErr w:type="spellEnd"/>
      <w:r>
        <w:rPr>
          <w:color w:val="2F5496"/>
          <w:sz w:val="32"/>
        </w:rPr>
        <w:t xml:space="preserve"> Manager. (Cisco </w:t>
      </w:r>
      <w:proofErr w:type="spellStart"/>
      <w:r>
        <w:rPr>
          <w:color w:val="2F5496"/>
          <w:sz w:val="32"/>
        </w:rPr>
        <w:t>Unified</w:t>
      </w:r>
      <w:proofErr w:type="spellEnd"/>
      <w:r>
        <w:rPr>
          <w:color w:val="2F5496"/>
          <w:sz w:val="32"/>
        </w:rPr>
        <w:t xml:space="preserve"> </w:t>
      </w:r>
      <w:proofErr w:type="spellStart"/>
      <w:r>
        <w:rPr>
          <w:color w:val="2F5496"/>
          <w:sz w:val="32"/>
        </w:rPr>
        <w:t>Communications</w:t>
      </w:r>
      <w:proofErr w:type="spellEnd"/>
      <w:r>
        <w:rPr>
          <w:color w:val="2F5496"/>
          <w:sz w:val="32"/>
        </w:rPr>
        <w:t xml:space="preserve"> Manager) </w:t>
      </w:r>
    </w:p>
    <w:p w14:paraId="76A427EC" w14:textId="77777777" w:rsidR="00A97412" w:rsidRDefault="00000000">
      <w:pPr>
        <w:spacing w:after="328"/>
        <w:ind w:left="1092"/>
      </w:pPr>
      <w:r>
        <w:rPr>
          <w:noProof/>
        </w:rPr>
        <w:lastRenderedPageBreak/>
        <mc:AlternateContent>
          <mc:Choice Requires="wpg">
            <w:drawing>
              <wp:inline distT="0" distB="0" distL="0" distR="0" wp14:anchorId="0309B880" wp14:editId="26F7A572">
                <wp:extent cx="5299063" cy="1685678"/>
                <wp:effectExtent l="0" t="0" r="0" b="0"/>
                <wp:docPr id="269066" name="Group 269066"/>
                <wp:cNvGraphicFramePr/>
                <a:graphic xmlns:a="http://schemas.openxmlformats.org/drawingml/2006/main">
                  <a:graphicData uri="http://schemas.microsoft.com/office/word/2010/wordprocessingGroup">
                    <wpg:wgp>
                      <wpg:cNvGrpSpPr/>
                      <wpg:grpSpPr>
                        <a:xfrm>
                          <a:off x="0" y="0"/>
                          <a:ext cx="5299063" cy="1685678"/>
                          <a:chOff x="0" y="0"/>
                          <a:chExt cx="5299063" cy="1685678"/>
                        </a:xfrm>
                      </wpg:grpSpPr>
                      <wps:wsp>
                        <wps:cNvPr id="19056" name="Rectangle 19056"/>
                        <wps:cNvSpPr/>
                        <wps:spPr>
                          <a:xfrm>
                            <a:off x="5258766" y="1504061"/>
                            <a:ext cx="53596" cy="241550"/>
                          </a:xfrm>
                          <a:prstGeom prst="rect">
                            <a:avLst/>
                          </a:prstGeom>
                          <a:ln>
                            <a:noFill/>
                          </a:ln>
                        </wps:spPr>
                        <wps:txbx>
                          <w:txbxContent>
                            <w:p w14:paraId="143EBD8B" w14:textId="77777777" w:rsidR="00A97412" w:rsidRDefault="00000000">
                              <w:r>
                                <w:rPr>
                                  <w:b/>
                                  <w:i/>
                                  <w:sz w:val="28"/>
                                </w:rPr>
                                <w:t xml:space="preserve"> </w:t>
                              </w:r>
                            </w:p>
                          </w:txbxContent>
                        </wps:txbx>
                        <wps:bodyPr horzOverflow="overflow" vert="horz" lIns="0" tIns="0" rIns="0" bIns="0" rtlCol="0">
                          <a:noAutofit/>
                        </wps:bodyPr>
                      </wps:wsp>
                      <wps:wsp>
                        <wps:cNvPr id="314233" name="Shape 314233"/>
                        <wps:cNvSpPr/>
                        <wps:spPr>
                          <a:xfrm>
                            <a:off x="0" y="1657604"/>
                            <a:ext cx="5258689" cy="12192"/>
                          </a:xfrm>
                          <a:custGeom>
                            <a:avLst/>
                            <a:gdLst/>
                            <a:ahLst/>
                            <a:cxnLst/>
                            <a:rect l="0" t="0" r="0" b="0"/>
                            <a:pathLst>
                              <a:path w="5258689" h="12192">
                                <a:moveTo>
                                  <a:pt x="0" y="0"/>
                                </a:moveTo>
                                <a:lnTo>
                                  <a:pt x="5258689" y="0"/>
                                </a:lnTo>
                                <a:lnTo>
                                  <a:pt x="5258689"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4234" name="Shape 314234"/>
                        <wps:cNvSpPr/>
                        <wps:spPr>
                          <a:xfrm>
                            <a:off x="57480" y="75438"/>
                            <a:ext cx="2324100" cy="1510538"/>
                          </a:xfrm>
                          <a:custGeom>
                            <a:avLst/>
                            <a:gdLst/>
                            <a:ahLst/>
                            <a:cxnLst/>
                            <a:rect l="0" t="0" r="0" b="0"/>
                            <a:pathLst>
                              <a:path w="2324100" h="1510538">
                                <a:moveTo>
                                  <a:pt x="0" y="0"/>
                                </a:moveTo>
                                <a:lnTo>
                                  <a:pt x="2324100" y="0"/>
                                </a:lnTo>
                                <a:lnTo>
                                  <a:pt x="2324100" y="1510538"/>
                                </a:lnTo>
                                <a:lnTo>
                                  <a:pt x="0" y="1510538"/>
                                </a:lnTo>
                                <a:lnTo>
                                  <a:pt x="0" y="0"/>
                                </a:lnTo>
                              </a:path>
                            </a:pathLst>
                          </a:custGeom>
                          <a:ln w="0" cap="flat">
                            <a:miter lim="127000"/>
                          </a:ln>
                        </wps:spPr>
                        <wps:style>
                          <a:lnRef idx="0">
                            <a:srgbClr val="000000">
                              <a:alpha val="0"/>
                            </a:srgbClr>
                          </a:lnRef>
                          <a:fillRef idx="1">
                            <a:srgbClr val="E2F0D9"/>
                          </a:fillRef>
                          <a:effectRef idx="0">
                            <a:scrgbClr r="0" g="0" b="0"/>
                          </a:effectRef>
                          <a:fontRef idx="none"/>
                        </wps:style>
                        <wps:bodyPr/>
                      </wps:wsp>
                      <pic:pic xmlns:pic="http://schemas.openxmlformats.org/drawingml/2006/picture">
                        <pic:nvPicPr>
                          <pic:cNvPr id="19186" name="Picture 19186"/>
                          <pic:cNvPicPr/>
                        </pic:nvPicPr>
                        <pic:blipFill>
                          <a:blip r:embed="rId655"/>
                          <a:stretch>
                            <a:fillRect/>
                          </a:stretch>
                        </pic:blipFill>
                        <pic:spPr>
                          <a:xfrm>
                            <a:off x="57480" y="75438"/>
                            <a:ext cx="2324100" cy="1510538"/>
                          </a:xfrm>
                          <a:prstGeom prst="rect">
                            <a:avLst/>
                          </a:prstGeom>
                        </pic:spPr>
                      </pic:pic>
                      <wps:wsp>
                        <wps:cNvPr id="19187" name="Shape 19187"/>
                        <wps:cNvSpPr/>
                        <wps:spPr>
                          <a:xfrm>
                            <a:off x="46050" y="64008"/>
                            <a:ext cx="1173480" cy="1533398"/>
                          </a:xfrm>
                          <a:custGeom>
                            <a:avLst/>
                            <a:gdLst/>
                            <a:ahLst/>
                            <a:cxnLst/>
                            <a:rect l="0" t="0" r="0" b="0"/>
                            <a:pathLst>
                              <a:path w="1173480" h="1533398">
                                <a:moveTo>
                                  <a:pt x="0" y="0"/>
                                </a:moveTo>
                                <a:lnTo>
                                  <a:pt x="1173480" y="0"/>
                                </a:lnTo>
                                <a:lnTo>
                                  <a:pt x="1173480" y="11430"/>
                                </a:lnTo>
                                <a:lnTo>
                                  <a:pt x="11430" y="11430"/>
                                </a:lnTo>
                                <a:lnTo>
                                  <a:pt x="11430" y="1521968"/>
                                </a:lnTo>
                                <a:lnTo>
                                  <a:pt x="1173480" y="1521968"/>
                                </a:lnTo>
                                <a:lnTo>
                                  <a:pt x="1173480" y="1533398"/>
                                </a:lnTo>
                                <a:lnTo>
                                  <a:pt x="0" y="1533398"/>
                                </a:lnTo>
                                <a:lnTo>
                                  <a:pt x="0" y="0"/>
                                </a:lnTo>
                                <a:close/>
                              </a:path>
                            </a:pathLst>
                          </a:custGeom>
                          <a:ln w="0" cap="flat">
                            <a:miter lim="127000"/>
                          </a:ln>
                        </wps:spPr>
                        <wps:style>
                          <a:lnRef idx="0">
                            <a:srgbClr val="000000">
                              <a:alpha val="0"/>
                            </a:srgbClr>
                          </a:lnRef>
                          <a:fillRef idx="1">
                            <a:srgbClr val="A9D18E"/>
                          </a:fillRef>
                          <a:effectRef idx="0">
                            <a:scrgbClr r="0" g="0" b="0"/>
                          </a:effectRef>
                          <a:fontRef idx="none"/>
                        </wps:style>
                        <wps:bodyPr/>
                      </wps:wsp>
                      <wps:wsp>
                        <wps:cNvPr id="19188" name="Shape 19188"/>
                        <wps:cNvSpPr/>
                        <wps:spPr>
                          <a:xfrm>
                            <a:off x="330" y="18288"/>
                            <a:ext cx="1219200" cy="1624838"/>
                          </a:xfrm>
                          <a:custGeom>
                            <a:avLst/>
                            <a:gdLst/>
                            <a:ahLst/>
                            <a:cxnLst/>
                            <a:rect l="0" t="0" r="0" b="0"/>
                            <a:pathLst>
                              <a:path w="1219200" h="1624838">
                                <a:moveTo>
                                  <a:pt x="0" y="0"/>
                                </a:moveTo>
                                <a:lnTo>
                                  <a:pt x="1219200" y="0"/>
                                </a:lnTo>
                                <a:lnTo>
                                  <a:pt x="1219200" y="34290"/>
                                </a:lnTo>
                                <a:lnTo>
                                  <a:pt x="34290" y="34290"/>
                                </a:lnTo>
                                <a:lnTo>
                                  <a:pt x="34290" y="1590548"/>
                                </a:lnTo>
                                <a:lnTo>
                                  <a:pt x="1219200" y="1590548"/>
                                </a:lnTo>
                                <a:lnTo>
                                  <a:pt x="1219200" y="1624838"/>
                                </a:lnTo>
                                <a:lnTo>
                                  <a:pt x="0" y="1624838"/>
                                </a:lnTo>
                                <a:lnTo>
                                  <a:pt x="0" y="0"/>
                                </a:lnTo>
                                <a:close/>
                              </a:path>
                            </a:pathLst>
                          </a:custGeom>
                          <a:ln w="0" cap="flat">
                            <a:miter lim="127000"/>
                          </a:ln>
                        </wps:spPr>
                        <wps:style>
                          <a:lnRef idx="0">
                            <a:srgbClr val="000000">
                              <a:alpha val="0"/>
                            </a:srgbClr>
                          </a:lnRef>
                          <a:fillRef idx="1">
                            <a:srgbClr val="A9D18E"/>
                          </a:fillRef>
                          <a:effectRef idx="0">
                            <a:scrgbClr r="0" g="0" b="0"/>
                          </a:effectRef>
                          <a:fontRef idx="none"/>
                        </wps:style>
                        <wps:bodyPr/>
                      </wps:wsp>
                      <wps:wsp>
                        <wps:cNvPr id="19189" name="Shape 19189"/>
                        <wps:cNvSpPr/>
                        <wps:spPr>
                          <a:xfrm>
                            <a:off x="1219530" y="64008"/>
                            <a:ext cx="1173480" cy="1533398"/>
                          </a:xfrm>
                          <a:custGeom>
                            <a:avLst/>
                            <a:gdLst/>
                            <a:ahLst/>
                            <a:cxnLst/>
                            <a:rect l="0" t="0" r="0" b="0"/>
                            <a:pathLst>
                              <a:path w="1173480" h="1533398">
                                <a:moveTo>
                                  <a:pt x="0" y="0"/>
                                </a:moveTo>
                                <a:lnTo>
                                  <a:pt x="1173480" y="0"/>
                                </a:lnTo>
                                <a:lnTo>
                                  <a:pt x="1173480" y="1533398"/>
                                </a:lnTo>
                                <a:lnTo>
                                  <a:pt x="0" y="1533398"/>
                                </a:lnTo>
                                <a:lnTo>
                                  <a:pt x="0" y="1521968"/>
                                </a:lnTo>
                                <a:lnTo>
                                  <a:pt x="1162050" y="1521968"/>
                                </a:lnTo>
                                <a:lnTo>
                                  <a:pt x="1162050" y="11430"/>
                                </a:lnTo>
                                <a:lnTo>
                                  <a:pt x="0" y="11430"/>
                                </a:lnTo>
                                <a:lnTo>
                                  <a:pt x="0" y="0"/>
                                </a:lnTo>
                                <a:close/>
                              </a:path>
                            </a:pathLst>
                          </a:custGeom>
                          <a:ln w="0" cap="flat">
                            <a:miter lim="127000"/>
                          </a:ln>
                        </wps:spPr>
                        <wps:style>
                          <a:lnRef idx="0">
                            <a:srgbClr val="000000">
                              <a:alpha val="0"/>
                            </a:srgbClr>
                          </a:lnRef>
                          <a:fillRef idx="1">
                            <a:srgbClr val="A9D18E"/>
                          </a:fillRef>
                          <a:effectRef idx="0">
                            <a:scrgbClr r="0" g="0" b="0"/>
                          </a:effectRef>
                          <a:fontRef idx="none"/>
                        </wps:style>
                        <wps:bodyPr/>
                      </wps:wsp>
                      <wps:wsp>
                        <wps:cNvPr id="19190" name="Shape 19190"/>
                        <wps:cNvSpPr/>
                        <wps:spPr>
                          <a:xfrm>
                            <a:off x="1219530" y="18288"/>
                            <a:ext cx="1219200" cy="1624838"/>
                          </a:xfrm>
                          <a:custGeom>
                            <a:avLst/>
                            <a:gdLst/>
                            <a:ahLst/>
                            <a:cxnLst/>
                            <a:rect l="0" t="0" r="0" b="0"/>
                            <a:pathLst>
                              <a:path w="1219200" h="1624838">
                                <a:moveTo>
                                  <a:pt x="0" y="0"/>
                                </a:moveTo>
                                <a:lnTo>
                                  <a:pt x="1219200" y="0"/>
                                </a:lnTo>
                                <a:lnTo>
                                  <a:pt x="1219200" y="1624838"/>
                                </a:lnTo>
                                <a:lnTo>
                                  <a:pt x="0" y="1624838"/>
                                </a:lnTo>
                                <a:lnTo>
                                  <a:pt x="0" y="1590548"/>
                                </a:lnTo>
                                <a:lnTo>
                                  <a:pt x="1184910" y="1590548"/>
                                </a:lnTo>
                                <a:lnTo>
                                  <a:pt x="1184910" y="34290"/>
                                </a:lnTo>
                                <a:lnTo>
                                  <a:pt x="0" y="34290"/>
                                </a:lnTo>
                                <a:lnTo>
                                  <a:pt x="0" y="0"/>
                                </a:lnTo>
                                <a:close/>
                              </a:path>
                            </a:pathLst>
                          </a:custGeom>
                          <a:ln w="0" cap="flat">
                            <a:miter lim="127000"/>
                          </a:ln>
                        </wps:spPr>
                        <wps:style>
                          <a:lnRef idx="0">
                            <a:srgbClr val="000000">
                              <a:alpha val="0"/>
                            </a:srgbClr>
                          </a:lnRef>
                          <a:fillRef idx="1">
                            <a:srgbClr val="A9D18E"/>
                          </a:fillRef>
                          <a:effectRef idx="0">
                            <a:scrgbClr r="0" g="0" b="0"/>
                          </a:effectRef>
                          <a:fontRef idx="none"/>
                        </wps:style>
                        <wps:bodyPr/>
                      </wps:wsp>
                      <wps:wsp>
                        <wps:cNvPr id="314235" name="Shape 314235"/>
                        <wps:cNvSpPr/>
                        <wps:spPr>
                          <a:xfrm>
                            <a:off x="2495880" y="56388"/>
                            <a:ext cx="2711831" cy="1524635"/>
                          </a:xfrm>
                          <a:custGeom>
                            <a:avLst/>
                            <a:gdLst/>
                            <a:ahLst/>
                            <a:cxnLst/>
                            <a:rect l="0" t="0" r="0" b="0"/>
                            <a:pathLst>
                              <a:path w="2711831" h="1524635">
                                <a:moveTo>
                                  <a:pt x="0" y="0"/>
                                </a:moveTo>
                                <a:lnTo>
                                  <a:pt x="2711831" y="0"/>
                                </a:lnTo>
                                <a:lnTo>
                                  <a:pt x="2711831" y="1524635"/>
                                </a:lnTo>
                                <a:lnTo>
                                  <a:pt x="0" y="1524635"/>
                                </a:lnTo>
                                <a:lnTo>
                                  <a:pt x="0" y="0"/>
                                </a:lnTo>
                              </a:path>
                            </a:pathLst>
                          </a:custGeom>
                          <a:ln w="0" cap="flat">
                            <a:miter lim="127000"/>
                          </a:ln>
                        </wps:spPr>
                        <wps:style>
                          <a:lnRef idx="0">
                            <a:srgbClr val="000000">
                              <a:alpha val="0"/>
                            </a:srgbClr>
                          </a:lnRef>
                          <a:fillRef idx="1">
                            <a:srgbClr val="E2F0D9"/>
                          </a:fillRef>
                          <a:effectRef idx="0">
                            <a:scrgbClr r="0" g="0" b="0"/>
                          </a:effectRef>
                          <a:fontRef idx="none"/>
                        </wps:style>
                        <wps:bodyPr/>
                      </wps:wsp>
                      <pic:pic xmlns:pic="http://schemas.openxmlformats.org/drawingml/2006/picture">
                        <pic:nvPicPr>
                          <pic:cNvPr id="19193" name="Picture 19193"/>
                          <pic:cNvPicPr/>
                        </pic:nvPicPr>
                        <pic:blipFill>
                          <a:blip r:embed="rId656"/>
                          <a:stretch>
                            <a:fillRect/>
                          </a:stretch>
                        </pic:blipFill>
                        <pic:spPr>
                          <a:xfrm>
                            <a:off x="2495880" y="56388"/>
                            <a:ext cx="2711831" cy="1524635"/>
                          </a:xfrm>
                          <a:prstGeom prst="rect">
                            <a:avLst/>
                          </a:prstGeom>
                        </pic:spPr>
                      </pic:pic>
                      <wps:wsp>
                        <wps:cNvPr id="19194" name="Shape 19194"/>
                        <wps:cNvSpPr/>
                        <wps:spPr>
                          <a:xfrm>
                            <a:off x="2484450" y="44958"/>
                            <a:ext cx="1367345" cy="1547496"/>
                          </a:xfrm>
                          <a:custGeom>
                            <a:avLst/>
                            <a:gdLst/>
                            <a:ahLst/>
                            <a:cxnLst/>
                            <a:rect l="0" t="0" r="0" b="0"/>
                            <a:pathLst>
                              <a:path w="1367345" h="1547496">
                                <a:moveTo>
                                  <a:pt x="0" y="0"/>
                                </a:moveTo>
                                <a:lnTo>
                                  <a:pt x="1367345" y="0"/>
                                </a:lnTo>
                                <a:lnTo>
                                  <a:pt x="1367345" y="11430"/>
                                </a:lnTo>
                                <a:lnTo>
                                  <a:pt x="11430" y="11430"/>
                                </a:lnTo>
                                <a:lnTo>
                                  <a:pt x="11430" y="1536065"/>
                                </a:lnTo>
                                <a:lnTo>
                                  <a:pt x="1367345" y="1536065"/>
                                </a:lnTo>
                                <a:lnTo>
                                  <a:pt x="1367345" y="1547496"/>
                                </a:lnTo>
                                <a:lnTo>
                                  <a:pt x="0" y="1547496"/>
                                </a:lnTo>
                                <a:lnTo>
                                  <a:pt x="0" y="0"/>
                                </a:lnTo>
                                <a:close/>
                              </a:path>
                            </a:pathLst>
                          </a:custGeom>
                          <a:ln w="0" cap="flat">
                            <a:miter lim="127000"/>
                          </a:ln>
                        </wps:spPr>
                        <wps:style>
                          <a:lnRef idx="0">
                            <a:srgbClr val="000000">
                              <a:alpha val="0"/>
                            </a:srgbClr>
                          </a:lnRef>
                          <a:fillRef idx="1">
                            <a:srgbClr val="A9D18E"/>
                          </a:fillRef>
                          <a:effectRef idx="0">
                            <a:scrgbClr r="0" g="0" b="0"/>
                          </a:effectRef>
                          <a:fontRef idx="none"/>
                        </wps:style>
                        <wps:bodyPr/>
                      </wps:wsp>
                      <wps:wsp>
                        <wps:cNvPr id="19195" name="Shape 19195"/>
                        <wps:cNvSpPr/>
                        <wps:spPr>
                          <a:xfrm>
                            <a:off x="2438730" y="0"/>
                            <a:ext cx="1413065" cy="1638173"/>
                          </a:xfrm>
                          <a:custGeom>
                            <a:avLst/>
                            <a:gdLst/>
                            <a:ahLst/>
                            <a:cxnLst/>
                            <a:rect l="0" t="0" r="0" b="0"/>
                            <a:pathLst>
                              <a:path w="1413065" h="1638173">
                                <a:moveTo>
                                  <a:pt x="0" y="0"/>
                                </a:moveTo>
                                <a:lnTo>
                                  <a:pt x="1413065" y="0"/>
                                </a:lnTo>
                                <a:lnTo>
                                  <a:pt x="1413065" y="33528"/>
                                </a:lnTo>
                                <a:lnTo>
                                  <a:pt x="34290" y="33528"/>
                                </a:lnTo>
                                <a:lnTo>
                                  <a:pt x="34290" y="1603883"/>
                                </a:lnTo>
                                <a:lnTo>
                                  <a:pt x="1413065" y="1603883"/>
                                </a:lnTo>
                                <a:lnTo>
                                  <a:pt x="1413065" y="1638173"/>
                                </a:lnTo>
                                <a:lnTo>
                                  <a:pt x="0" y="1638173"/>
                                </a:lnTo>
                                <a:lnTo>
                                  <a:pt x="0" y="0"/>
                                </a:lnTo>
                                <a:close/>
                              </a:path>
                            </a:pathLst>
                          </a:custGeom>
                          <a:ln w="0" cap="flat">
                            <a:miter lim="127000"/>
                          </a:ln>
                        </wps:spPr>
                        <wps:style>
                          <a:lnRef idx="0">
                            <a:srgbClr val="000000">
                              <a:alpha val="0"/>
                            </a:srgbClr>
                          </a:lnRef>
                          <a:fillRef idx="1">
                            <a:srgbClr val="A9D18E"/>
                          </a:fillRef>
                          <a:effectRef idx="0">
                            <a:scrgbClr r="0" g="0" b="0"/>
                          </a:effectRef>
                          <a:fontRef idx="none"/>
                        </wps:style>
                        <wps:bodyPr/>
                      </wps:wsp>
                      <wps:wsp>
                        <wps:cNvPr id="19196" name="Shape 19196"/>
                        <wps:cNvSpPr/>
                        <wps:spPr>
                          <a:xfrm>
                            <a:off x="3851796" y="44958"/>
                            <a:ext cx="1367346" cy="1547496"/>
                          </a:xfrm>
                          <a:custGeom>
                            <a:avLst/>
                            <a:gdLst/>
                            <a:ahLst/>
                            <a:cxnLst/>
                            <a:rect l="0" t="0" r="0" b="0"/>
                            <a:pathLst>
                              <a:path w="1367346" h="1547496">
                                <a:moveTo>
                                  <a:pt x="0" y="0"/>
                                </a:moveTo>
                                <a:lnTo>
                                  <a:pt x="1367346" y="0"/>
                                </a:lnTo>
                                <a:lnTo>
                                  <a:pt x="1367346" y="1547496"/>
                                </a:lnTo>
                                <a:lnTo>
                                  <a:pt x="0" y="1547496"/>
                                </a:lnTo>
                                <a:lnTo>
                                  <a:pt x="0" y="1536065"/>
                                </a:lnTo>
                                <a:lnTo>
                                  <a:pt x="1355916" y="1536065"/>
                                </a:lnTo>
                                <a:lnTo>
                                  <a:pt x="1355916" y="11430"/>
                                </a:lnTo>
                                <a:lnTo>
                                  <a:pt x="0" y="11430"/>
                                </a:lnTo>
                                <a:lnTo>
                                  <a:pt x="0" y="0"/>
                                </a:lnTo>
                                <a:close/>
                              </a:path>
                            </a:pathLst>
                          </a:custGeom>
                          <a:ln w="0" cap="flat">
                            <a:miter lim="127000"/>
                          </a:ln>
                        </wps:spPr>
                        <wps:style>
                          <a:lnRef idx="0">
                            <a:srgbClr val="000000">
                              <a:alpha val="0"/>
                            </a:srgbClr>
                          </a:lnRef>
                          <a:fillRef idx="1">
                            <a:srgbClr val="A9D18E"/>
                          </a:fillRef>
                          <a:effectRef idx="0">
                            <a:scrgbClr r="0" g="0" b="0"/>
                          </a:effectRef>
                          <a:fontRef idx="none"/>
                        </wps:style>
                        <wps:bodyPr/>
                      </wps:wsp>
                      <wps:wsp>
                        <wps:cNvPr id="19197" name="Shape 19197"/>
                        <wps:cNvSpPr/>
                        <wps:spPr>
                          <a:xfrm>
                            <a:off x="3851796" y="0"/>
                            <a:ext cx="1413066" cy="1638173"/>
                          </a:xfrm>
                          <a:custGeom>
                            <a:avLst/>
                            <a:gdLst/>
                            <a:ahLst/>
                            <a:cxnLst/>
                            <a:rect l="0" t="0" r="0" b="0"/>
                            <a:pathLst>
                              <a:path w="1413066" h="1638173">
                                <a:moveTo>
                                  <a:pt x="0" y="0"/>
                                </a:moveTo>
                                <a:lnTo>
                                  <a:pt x="1413066" y="0"/>
                                </a:lnTo>
                                <a:lnTo>
                                  <a:pt x="1413066" y="1638173"/>
                                </a:lnTo>
                                <a:lnTo>
                                  <a:pt x="0" y="1638173"/>
                                </a:lnTo>
                                <a:lnTo>
                                  <a:pt x="0" y="1603883"/>
                                </a:lnTo>
                                <a:lnTo>
                                  <a:pt x="1378776" y="1603883"/>
                                </a:lnTo>
                                <a:lnTo>
                                  <a:pt x="1378776" y="33528"/>
                                </a:lnTo>
                                <a:lnTo>
                                  <a:pt x="0" y="33528"/>
                                </a:lnTo>
                                <a:lnTo>
                                  <a:pt x="0" y="0"/>
                                </a:lnTo>
                                <a:close/>
                              </a:path>
                            </a:pathLst>
                          </a:custGeom>
                          <a:ln w="0" cap="flat">
                            <a:miter lim="127000"/>
                          </a:ln>
                        </wps:spPr>
                        <wps:style>
                          <a:lnRef idx="0">
                            <a:srgbClr val="000000">
                              <a:alpha val="0"/>
                            </a:srgbClr>
                          </a:lnRef>
                          <a:fillRef idx="1">
                            <a:srgbClr val="A9D18E"/>
                          </a:fillRef>
                          <a:effectRef idx="0">
                            <a:scrgbClr r="0" g="0" b="0"/>
                          </a:effectRef>
                          <a:fontRef idx="none"/>
                        </wps:style>
                        <wps:bodyPr/>
                      </wps:wsp>
                    </wpg:wgp>
                  </a:graphicData>
                </a:graphic>
              </wp:inline>
            </w:drawing>
          </mc:Choice>
          <mc:Fallback xmlns:a="http://schemas.openxmlformats.org/drawingml/2006/main">
            <w:pict>
              <v:group id="Group 269066" style="width:417.249pt;height:132.731pt;mso-position-horizontal-relative:char;mso-position-vertical-relative:line" coordsize="52990,16856">
                <v:rect id="Rectangle 19056" style="position:absolute;width:535;height:2415;left:52587;top:15040;" filled="f" stroked="f">
                  <v:textbox inset="0,0,0,0">
                    <w:txbxContent>
                      <w:p>
                        <w:pPr>
                          <w:spacing w:before="0" w:after="160" w:line="259" w:lineRule="auto"/>
                        </w:pPr>
                        <w:r>
                          <w:rPr>
                            <w:rFonts w:cs="Calibri" w:hAnsi="Calibri" w:eastAsia="Calibri" w:ascii="Calibri"/>
                            <w:b w:val="1"/>
                            <w:i w:val="1"/>
                            <w:sz w:val="28"/>
                          </w:rPr>
                          <w:t xml:space="preserve"> </w:t>
                        </w:r>
                      </w:p>
                    </w:txbxContent>
                  </v:textbox>
                </v:rect>
                <v:shape id="Shape 314236" style="position:absolute;width:52586;height:121;left:0;top:16576;" coordsize="5258689,12192" path="m0,0l5258689,0l5258689,12192l0,12192l0,0">
                  <v:stroke weight="0pt" endcap="flat" joinstyle="miter" miterlimit="10" on="false" color="#000000" opacity="0"/>
                  <v:fill on="true" color="#000000"/>
                </v:shape>
                <v:shape id="Shape 314237" style="position:absolute;width:23241;height:15105;left:574;top:754;" coordsize="2324100,1510538" path="m0,0l2324100,0l2324100,1510538l0,1510538l0,0">
                  <v:stroke weight="0pt" endcap="flat" joinstyle="miter" miterlimit="10" on="false" color="#000000" opacity="0"/>
                  <v:fill on="true" color="#e2f0d9"/>
                </v:shape>
                <v:shape id="Picture 19186" style="position:absolute;width:23241;height:15105;left:574;top:754;" filled="f">
                  <v:imagedata r:id="rId657"/>
                </v:shape>
                <v:shape id="Shape 19187" style="position:absolute;width:11734;height:15333;left:460;top:640;" coordsize="1173480,1533398" path="m0,0l1173480,0l1173480,11430l11430,11430l11430,1521968l1173480,1521968l1173480,1533398l0,1533398l0,0x">
                  <v:stroke weight="0pt" endcap="flat" joinstyle="miter" miterlimit="10" on="false" color="#000000" opacity="0"/>
                  <v:fill on="true" color="#a9d18e"/>
                </v:shape>
                <v:shape id="Shape 19188" style="position:absolute;width:12192;height:16248;left:3;top:182;" coordsize="1219200,1624838" path="m0,0l1219200,0l1219200,34290l34290,34290l34290,1590548l1219200,1590548l1219200,1624838l0,1624838l0,0x">
                  <v:stroke weight="0pt" endcap="flat" joinstyle="miter" miterlimit="10" on="false" color="#000000" opacity="0"/>
                  <v:fill on="true" color="#a9d18e"/>
                </v:shape>
                <v:shape id="Shape 19189" style="position:absolute;width:11734;height:15333;left:12195;top:640;" coordsize="1173480,1533398" path="m0,0l1173480,0l1173480,1533398l0,1533398l0,1521968l1162050,1521968l1162050,11430l0,11430l0,0x">
                  <v:stroke weight="0pt" endcap="flat" joinstyle="miter" miterlimit="10" on="false" color="#000000" opacity="0"/>
                  <v:fill on="true" color="#a9d18e"/>
                </v:shape>
                <v:shape id="Shape 19190" style="position:absolute;width:12192;height:16248;left:12195;top:182;" coordsize="1219200,1624838" path="m0,0l1219200,0l1219200,1624838l0,1624838l0,1590548l1184910,1590548l1184910,34290l0,34290l0,0x">
                  <v:stroke weight="0pt" endcap="flat" joinstyle="miter" miterlimit="10" on="false" color="#000000" opacity="0"/>
                  <v:fill on="true" color="#a9d18e"/>
                </v:shape>
                <v:shape id="Shape 314238" style="position:absolute;width:27118;height:15246;left:24958;top:563;" coordsize="2711831,1524635" path="m0,0l2711831,0l2711831,1524635l0,1524635l0,0">
                  <v:stroke weight="0pt" endcap="flat" joinstyle="miter" miterlimit="10" on="false" color="#000000" opacity="0"/>
                  <v:fill on="true" color="#e2f0d9"/>
                </v:shape>
                <v:shape id="Picture 19193" style="position:absolute;width:27118;height:15246;left:24958;top:563;" filled="f">
                  <v:imagedata r:id="rId658"/>
                </v:shape>
                <v:shape id="Shape 19194" style="position:absolute;width:13673;height:15474;left:24844;top:449;" coordsize="1367345,1547496" path="m0,0l1367345,0l1367345,11430l11430,11430l11430,1536065l1367345,1536065l1367345,1547496l0,1547496l0,0x">
                  <v:stroke weight="0pt" endcap="flat" joinstyle="miter" miterlimit="10" on="false" color="#000000" opacity="0"/>
                  <v:fill on="true" color="#a9d18e"/>
                </v:shape>
                <v:shape id="Shape 19195" style="position:absolute;width:14130;height:16381;left:24387;top:0;" coordsize="1413065,1638173" path="m0,0l1413065,0l1413065,33528l34290,33528l34290,1603883l1413065,1603883l1413065,1638173l0,1638173l0,0x">
                  <v:stroke weight="0pt" endcap="flat" joinstyle="miter" miterlimit="10" on="false" color="#000000" opacity="0"/>
                  <v:fill on="true" color="#a9d18e"/>
                </v:shape>
                <v:shape id="Shape 19196" style="position:absolute;width:13673;height:15474;left:38517;top:449;" coordsize="1367346,1547496" path="m0,0l1367346,0l1367346,1547496l0,1547496l0,1536065l1355916,1536065l1355916,11430l0,11430l0,0x">
                  <v:stroke weight="0pt" endcap="flat" joinstyle="miter" miterlimit="10" on="false" color="#000000" opacity="0"/>
                  <v:fill on="true" color="#a9d18e"/>
                </v:shape>
                <v:shape id="Shape 19197" style="position:absolute;width:14130;height:16381;left:38517;top:0;" coordsize="1413066,1638173" path="m0,0l1413066,0l1413066,1638173l0,1638173l0,1603883l1378776,1603883l1378776,33528l0,33528l0,0x">
                  <v:stroke weight="0pt" endcap="flat" joinstyle="miter" miterlimit="10" on="false" color="#000000" opacity="0"/>
                  <v:fill on="true" color="#a9d18e"/>
                </v:shape>
              </v:group>
            </w:pict>
          </mc:Fallback>
        </mc:AlternateContent>
      </w:r>
    </w:p>
    <w:p w14:paraId="129C9202" w14:textId="77777777" w:rsidR="00A97412" w:rsidRDefault="00000000">
      <w:pPr>
        <w:spacing w:after="1" w:line="258" w:lineRule="auto"/>
        <w:ind w:left="699" w:right="693" w:hanging="10"/>
        <w:jc w:val="center"/>
      </w:pPr>
      <w:r>
        <w:rPr>
          <w:color w:val="2F5496"/>
          <w:sz w:val="32"/>
        </w:rPr>
        <w:t xml:space="preserve">Telefonía IP. Componentes y Características </w:t>
      </w:r>
    </w:p>
    <w:p w14:paraId="1B9A0137" w14:textId="77777777" w:rsidR="00A97412" w:rsidRDefault="00000000">
      <w:pPr>
        <w:numPr>
          <w:ilvl w:val="3"/>
          <w:numId w:val="60"/>
        </w:numPr>
        <w:spacing w:after="18" w:line="266" w:lineRule="auto"/>
        <w:ind w:left="3504" w:right="44" w:hanging="361"/>
      </w:pPr>
      <w:proofErr w:type="spellStart"/>
      <w:r>
        <w:t>Call</w:t>
      </w:r>
      <w:proofErr w:type="spellEnd"/>
      <w:r>
        <w:t xml:space="preserve"> Manager permite implementar los siguientes </w:t>
      </w:r>
      <w:proofErr w:type="gramStart"/>
      <w:r>
        <w:t>servicios :</w:t>
      </w:r>
      <w:proofErr w:type="gramEnd"/>
      <w:r>
        <w:t xml:space="preserve"> </w:t>
      </w:r>
      <w:r>
        <w:rPr>
          <w:rFonts w:ascii="Wingdings" w:eastAsia="Wingdings" w:hAnsi="Wingdings" w:cs="Wingdings"/>
        </w:rPr>
        <w:t>▪</w:t>
      </w:r>
      <w:r>
        <w:rPr>
          <w:rFonts w:ascii="Arial" w:eastAsia="Arial" w:hAnsi="Arial" w:cs="Arial"/>
        </w:rPr>
        <w:t xml:space="preserve"> </w:t>
      </w:r>
      <w:r>
        <w:rPr>
          <w:rFonts w:ascii="Arial" w:eastAsia="Arial" w:hAnsi="Arial" w:cs="Arial"/>
        </w:rPr>
        <w:tab/>
      </w:r>
      <w:r>
        <w:t xml:space="preserve">Mensajes de Voz (Direccionable) </w:t>
      </w:r>
      <w:r>
        <w:rPr>
          <w:rFonts w:ascii="Wingdings" w:eastAsia="Wingdings" w:hAnsi="Wingdings" w:cs="Wingdings"/>
        </w:rPr>
        <w:t>▪</w:t>
      </w:r>
      <w:r>
        <w:rPr>
          <w:rFonts w:ascii="Arial" w:eastAsia="Arial" w:hAnsi="Arial" w:cs="Arial"/>
        </w:rPr>
        <w:t xml:space="preserve"> </w:t>
      </w:r>
      <w:r>
        <w:rPr>
          <w:rFonts w:ascii="Arial" w:eastAsia="Arial" w:hAnsi="Arial" w:cs="Arial"/>
        </w:rPr>
        <w:tab/>
      </w:r>
      <w:proofErr w:type="spellStart"/>
      <w:r>
        <w:t>SoftPhone</w:t>
      </w:r>
      <w:proofErr w:type="spellEnd"/>
      <w:r>
        <w:t xml:space="preserve"> o TE en PC. </w:t>
      </w:r>
    </w:p>
    <w:p w14:paraId="7E2D4E14" w14:textId="77777777" w:rsidR="00A97412" w:rsidRDefault="00000000">
      <w:pPr>
        <w:numPr>
          <w:ilvl w:val="4"/>
          <w:numId w:val="58"/>
        </w:numPr>
        <w:spacing w:after="23" w:line="266" w:lineRule="auto"/>
        <w:ind w:right="44" w:hanging="361"/>
      </w:pPr>
      <w:r>
        <w:t xml:space="preserve">Conferencia </w:t>
      </w:r>
    </w:p>
    <w:p w14:paraId="2B1950D3" w14:textId="77777777" w:rsidR="00A97412" w:rsidRDefault="00000000">
      <w:pPr>
        <w:numPr>
          <w:ilvl w:val="4"/>
          <w:numId w:val="58"/>
        </w:numPr>
        <w:spacing w:after="22" w:line="266" w:lineRule="auto"/>
        <w:ind w:right="44" w:hanging="361"/>
      </w:pPr>
      <w:r>
        <w:t xml:space="preserve">Comandos de Consola </w:t>
      </w:r>
    </w:p>
    <w:p w14:paraId="053E765D" w14:textId="77777777" w:rsidR="00A97412" w:rsidRDefault="00000000">
      <w:pPr>
        <w:numPr>
          <w:ilvl w:val="4"/>
          <w:numId w:val="58"/>
        </w:numPr>
        <w:spacing w:after="37" w:line="266" w:lineRule="auto"/>
        <w:ind w:right="44" w:hanging="361"/>
      </w:pPr>
      <w:r>
        <w:t xml:space="preserve">Otras Funciones </w:t>
      </w:r>
      <w:proofErr w:type="gramStart"/>
      <w:r>
        <w:t>Suplementarias :</w:t>
      </w:r>
      <w:proofErr w:type="gramEnd"/>
      <w:r>
        <w:t xml:space="preserve"> </w:t>
      </w:r>
    </w:p>
    <w:p w14:paraId="484F7ABE" w14:textId="77777777" w:rsidR="00A97412" w:rsidRDefault="00000000">
      <w:pPr>
        <w:spacing w:after="5" w:line="266" w:lineRule="auto"/>
        <w:ind w:left="3511" w:right="3881" w:hanging="8"/>
      </w:pPr>
      <w:r>
        <w:rPr>
          <w:rFonts w:ascii="Segoe UI Symbol" w:eastAsia="Segoe UI Symbol" w:hAnsi="Segoe UI Symbol" w:cs="Segoe UI Symbol"/>
        </w:rPr>
        <w:t>•</w:t>
      </w:r>
      <w:r>
        <w:rPr>
          <w:rFonts w:ascii="Arial" w:eastAsia="Arial" w:hAnsi="Arial" w:cs="Arial"/>
        </w:rPr>
        <w:t xml:space="preserve"> </w:t>
      </w:r>
      <w:r>
        <w:rPr>
          <w:rFonts w:ascii="Arial" w:eastAsia="Arial" w:hAnsi="Arial" w:cs="Arial"/>
        </w:rPr>
        <w:tab/>
      </w:r>
      <w:r>
        <w:t xml:space="preserve">Reconfiguración de </w:t>
      </w:r>
      <w:proofErr w:type="gramStart"/>
      <w:r>
        <w:t xml:space="preserve">Internos  </w:t>
      </w:r>
      <w:r>
        <w:rPr>
          <w:rFonts w:ascii="Segoe UI Symbol" w:eastAsia="Segoe UI Symbol" w:hAnsi="Segoe UI Symbol" w:cs="Segoe UI Symbol"/>
        </w:rPr>
        <w:t>•</w:t>
      </w:r>
      <w:proofErr w:type="gramEnd"/>
      <w:r>
        <w:rPr>
          <w:rFonts w:ascii="Arial" w:eastAsia="Arial" w:hAnsi="Arial" w:cs="Arial"/>
        </w:rPr>
        <w:t xml:space="preserve"> </w:t>
      </w:r>
      <w:r>
        <w:rPr>
          <w:rFonts w:ascii="Arial" w:eastAsia="Arial" w:hAnsi="Arial" w:cs="Arial"/>
        </w:rPr>
        <w:tab/>
      </w:r>
      <w:proofErr w:type="spellStart"/>
      <w:r>
        <w:t>Forwardeo</w:t>
      </w:r>
      <w:proofErr w:type="spellEnd"/>
      <w:r>
        <w:t xml:space="preserve"> etc. </w:t>
      </w:r>
    </w:p>
    <w:p w14:paraId="2C24A444" w14:textId="77777777" w:rsidR="00A97412" w:rsidRDefault="00000000">
      <w:pPr>
        <w:numPr>
          <w:ilvl w:val="1"/>
          <w:numId w:val="56"/>
        </w:numPr>
        <w:spacing w:after="23" w:line="266" w:lineRule="auto"/>
        <w:ind w:right="44" w:hanging="360"/>
      </w:pPr>
      <w:r>
        <w:t xml:space="preserve">Gestión de Ancho de Banda </w:t>
      </w:r>
    </w:p>
    <w:p w14:paraId="14BE84FF" w14:textId="77777777" w:rsidR="00A97412" w:rsidRDefault="00000000">
      <w:pPr>
        <w:numPr>
          <w:ilvl w:val="1"/>
          <w:numId w:val="56"/>
        </w:numPr>
        <w:spacing w:after="25" w:line="266" w:lineRule="auto"/>
        <w:ind w:right="44" w:hanging="360"/>
      </w:pPr>
      <w:r>
        <w:t xml:space="preserve">Administrador de Llamadas </w:t>
      </w:r>
    </w:p>
    <w:p w14:paraId="6C00D844" w14:textId="77777777" w:rsidR="00A97412" w:rsidRDefault="00000000">
      <w:pPr>
        <w:tabs>
          <w:tab w:val="center" w:pos="2809"/>
          <w:tab w:val="center" w:pos="4412"/>
        </w:tabs>
        <w:spacing w:after="35" w:line="266" w:lineRule="auto"/>
      </w:pPr>
      <w:r>
        <w:tab/>
      </w:r>
      <w:r>
        <w:rPr>
          <w:rFonts w:ascii="Wingdings" w:eastAsia="Wingdings" w:hAnsi="Wingdings" w:cs="Wingdings"/>
        </w:rPr>
        <w:t>▪</w:t>
      </w:r>
      <w:r>
        <w:rPr>
          <w:rFonts w:ascii="Arial" w:eastAsia="Arial" w:hAnsi="Arial" w:cs="Arial"/>
        </w:rPr>
        <w:t xml:space="preserve"> </w:t>
      </w:r>
      <w:r>
        <w:rPr>
          <w:rFonts w:ascii="Arial" w:eastAsia="Arial" w:hAnsi="Arial" w:cs="Arial"/>
        </w:rPr>
        <w:tab/>
      </w:r>
      <w:r>
        <w:t xml:space="preserve">Requerimientos de </w:t>
      </w:r>
      <w:proofErr w:type="spellStart"/>
      <w:r>
        <w:t>Hard</w:t>
      </w:r>
      <w:proofErr w:type="spellEnd"/>
      <w:r>
        <w:t xml:space="preserve"> tipo </w:t>
      </w:r>
    </w:p>
    <w:p w14:paraId="77759A4B" w14:textId="77777777" w:rsidR="00A97412" w:rsidRDefault="00000000">
      <w:pPr>
        <w:numPr>
          <w:ilvl w:val="5"/>
          <w:numId w:val="59"/>
        </w:numPr>
        <w:spacing w:after="17" w:line="257" w:lineRule="auto"/>
        <w:ind w:right="44" w:hanging="360"/>
      </w:pPr>
      <w:r>
        <w:t xml:space="preserve">Plataforma Intel 1 o 2 Procesadores </w:t>
      </w:r>
    </w:p>
    <w:p w14:paraId="75AD172B" w14:textId="77777777" w:rsidR="00A97412" w:rsidRDefault="00000000">
      <w:pPr>
        <w:numPr>
          <w:ilvl w:val="5"/>
          <w:numId w:val="59"/>
        </w:numPr>
        <w:spacing w:after="11" w:line="266" w:lineRule="auto"/>
        <w:ind w:right="44" w:hanging="360"/>
      </w:pPr>
      <w:r>
        <w:t xml:space="preserve">SO Windows Server </w:t>
      </w:r>
    </w:p>
    <w:p w14:paraId="0C5ECA6E" w14:textId="77777777" w:rsidR="00A97412" w:rsidRDefault="00000000">
      <w:pPr>
        <w:numPr>
          <w:ilvl w:val="5"/>
          <w:numId w:val="59"/>
        </w:numPr>
        <w:spacing w:after="9" w:line="266" w:lineRule="auto"/>
        <w:ind w:right="44" w:hanging="360"/>
      </w:pPr>
      <w:r>
        <w:t xml:space="preserve">Motor SQL </w:t>
      </w:r>
    </w:p>
    <w:p w14:paraId="2B88908A" w14:textId="77777777" w:rsidR="00A97412" w:rsidRDefault="00000000">
      <w:pPr>
        <w:numPr>
          <w:ilvl w:val="5"/>
          <w:numId w:val="59"/>
        </w:numPr>
        <w:spacing w:after="9" w:line="266" w:lineRule="auto"/>
        <w:ind w:right="44" w:hanging="360"/>
      </w:pPr>
      <w:r>
        <w:t xml:space="preserve">Memoria (16 GB) </w:t>
      </w:r>
    </w:p>
    <w:p w14:paraId="311DC8EA" w14:textId="77777777" w:rsidR="00A97412" w:rsidRDefault="00000000">
      <w:pPr>
        <w:numPr>
          <w:ilvl w:val="5"/>
          <w:numId w:val="59"/>
        </w:numPr>
        <w:spacing w:after="124" w:line="266" w:lineRule="auto"/>
        <w:ind w:right="44" w:hanging="360"/>
      </w:pPr>
      <w:r>
        <w:t xml:space="preserve">Disco </w:t>
      </w:r>
      <w:proofErr w:type="spellStart"/>
      <w:r>
        <w:t>Rigido</w:t>
      </w:r>
      <w:proofErr w:type="spellEnd"/>
      <w:r>
        <w:t xml:space="preserve"> (1 TB)  </w:t>
      </w:r>
    </w:p>
    <w:p w14:paraId="5EB1771F" w14:textId="77777777" w:rsidR="00A97412" w:rsidRDefault="00000000">
      <w:pPr>
        <w:spacing w:after="153" w:line="266" w:lineRule="auto"/>
        <w:ind w:left="990" w:right="647" w:hanging="8"/>
      </w:pPr>
      <w:r>
        <w:rPr>
          <w:b/>
          <w:u w:val="single" w:color="000000"/>
        </w:rPr>
        <w:t xml:space="preserve">Consola de </w:t>
      </w:r>
      <w:proofErr w:type="gramStart"/>
      <w:r>
        <w:rPr>
          <w:b/>
          <w:u w:val="single" w:color="000000"/>
        </w:rPr>
        <w:t>Atención :</w:t>
      </w:r>
      <w:proofErr w:type="gramEnd"/>
      <w:r>
        <w:t xml:space="preserve"> Herramienta para atender, conmutar y redireccionar llamadas , programada para telefonistas y operadores de centrales. </w:t>
      </w:r>
    </w:p>
    <w:p w14:paraId="5933D05A" w14:textId="77777777" w:rsidR="00A97412" w:rsidRDefault="00000000">
      <w:pPr>
        <w:spacing w:after="195" w:line="266" w:lineRule="auto"/>
        <w:ind w:left="990" w:right="909" w:hanging="8"/>
      </w:pPr>
      <w:r>
        <w:rPr>
          <w:b/>
          <w:u w:val="single" w:color="000000"/>
        </w:rPr>
        <w:t>Visor de Mail Para Outlook</w:t>
      </w:r>
      <w:r>
        <w:t xml:space="preserve">: Modulo que permite administrar mensajes de voz y redireccionarlo a la casilla de mail. </w:t>
      </w:r>
    </w:p>
    <w:p w14:paraId="33CD02B5" w14:textId="77777777" w:rsidR="00A97412" w:rsidRDefault="00000000">
      <w:pPr>
        <w:numPr>
          <w:ilvl w:val="5"/>
          <w:numId w:val="59"/>
        </w:numPr>
        <w:spacing w:after="5"/>
        <w:ind w:right="44" w:hanging="360"/>
      </w:pPr>
      <w:r>
        <w:rPr>
          <w:b/>
          <w:u w:val="single" w:color="000000"/>
        </w:rPr>
        <w:t>Gateway.</w:t>
      </w:r>
      <w:r>
        <w:rPr>
          <w:b/>
        </w:rPr>
        <w:t xml:space="preserve"> </w:t>
      </w:r>
      <w:r>
        <w:t xml:space="preserve"> </w:t>
      </w:r>
    </w:p>
    <w:p w14:paraId="5AEDB6D0" w14:textId="77777777" w:rsidR="00A97412" w:rsidRDefault="00000000">
      <w:pPr>
        <w:numPr>
          <w:ilvl w:val="0"/>
          <w:numId w:val="56"/>
        </w:numPr>
        <w:spacing w:after="25" w:line="266" w:lineRule="auto"/>
        <w:ind w:right="668" w:hanging="360"/>
      </w:pPr>
      <w:r>
        <w:t xml:space="preserve">Enlace con la red telefónica tradicional, actuando de forma transparente para el usuario. </w:t>
      </w:r>
    </w:p>
    <w:p w14:paraId="6C8B3A54" w14:textId="77777777" w:rsidR="00A97412" w:rsidRDefault="00000000">
      <w:pPr>
        <w:numPr>
          <w:ilvl w:val="0"/>
          <w:numId w:val="56"/>
        </w:numPr>
        <w:spacing w:after="30" w:line="258" w:lineRule="auto"/>
        <w:ind w:right="668" w:hanging="360"/>
      </w:pPr>
      <w:r>
        <w:rPr>
          <w:b/>
        </w:rPr>
        <w:t xml:space="preserve">La función del Gateway es la de hacer de traductor entre la </w:t>
      </w:r>
      <w:proofErr w:type="spellStart"/>
      <w:r>
        <w:rPr>
          <w:b/>
        </w:rPr>
        <w:t>Telco</w:t>
      </w:r>
      <w:proofErr w:type="spellEnd"/>
      <w:r>
        <w:rPr>
          <w:b/>
        </w:rPr>
        <w:t xml:space="preserve"> (PSTN) y la red IP. </w:t>
      </w:r>
      <w:r>
        <w:t xml:space="preserve"> </w:t>
      </w:r>
    </w:p>
    <w:p w14:paraId="34499084" w14:textId="77777777" w:rsidR="00A97412" w:rsidRDefault="00000000">
      <w:pPr>
        <w:numPr>
          <w:ilvl w:val="0"/>
          <w:numId w:val="56"/>
        </w:numPr>
        <w:spacing w:after="32" w:line="266" w:lineRule="auto"/>
        <w:ind w:right="668" w:hanging="360"/>
      </w:pPr>
      <w:r>
        <w:t xml:space="preserve">Valorización y el control de la duración de la llamada.  </w:t>
      </w:r>
    </w:p>
    <w:p w14:paraId="0539F64B" w14:textId="77777777" w:rsidR="00A97412" w:rsidRDefault="00000000">
      <w:pPr>
        <w:numPr>
          <w:ilvl w:val="0"/>
          <w:numId w:val="56"/>
        </w:numPr>
        <w:spacing w:after="33" w:line="258" w:lineRule="auto"/>
        <w:ind w:right="668" w:hanging="360"/>
      </w:pPr>
      <w:r>
        <w:rPr>
          <w:b/>
        </w:rPr>
        <w:t xml:space="preserve">En él se configura el servicio para realizar la valorización </w:t>
      </w:r>
      <w:proofErr w:type="gramStart"/>
      <w:r>
        <w:rPr>
          <w:b/>
        </w:rPr>
        <w:t xml:space="preserve">( </w:t>
      </w:r>
      <w:proofErr w:type="spellStart"/>
      <w:r>
        <w:rPr>
          <w:b/>
        </w:rPr>
        <w:t>accounting</w:t>
      </w:r>
      <w:proofErr w:type="spellEnd"/>
      <w:proofErr w:type="gramEnd"/>
      <w:r>
        <w:rPr>
          <w:b/>
        </w:rPr>
        <w:t>) de la llamada y el control de su duración (</w:t>
      </w:r>
      <w:proofErr w:type="spellStart"/>
      <w:r>
        <w:rPr>
          <w:b/>
        </w:rPr>
        <w:t>authorization</w:t>
      </w:r>
      <w:proofErr w:type="spellEnd"/>
      <w:r>
        <w:rPr>
          <w:b/>
        </w:rPr>
        <w:t>).</w:t>
      </w:r>
      <w:r>
        <w:t xml:space="preserve"> </w:t>
      </w:r>
    </w:p>
    <w:p w14:paraId="1BAA42A9" w14:textId="77777777" w:rsidR="00A97412" w:rsidRDefault="00000000">
      <w:pPr>
        <w:numPr>
          <w:ilvl w:val="0"/>
          <w:numId w:val="56"/>
        </w:numPr>
        <w:spacing w:after="153" w:line="266" w:lineRule="auto"/>
        <w:ind w:right="668" w:hanging="360"/>
      </w:pPr>
      <w:r>
        <w:t xml:space="preserve">En la configuración, se le indica al Gateway que se realice el </w:t>
      </w:r>
      <w:proofErr w:type="spellStart"/>
      <w:r>
        <w:t>Accounting</w:t>
      </w:r>
      <w:proofErr w:type="spellEnd"/>
      <w:r>
        <w:t xml:space="preserve"> en las llamadas de voz sobre IP (</w:t>
      </w:r>
      <w:proofErr w:type="spellStart"/>
      <w:r>
        <w:t>gw-accounting</w:t>
      </w:r>
      <w:proofErr w:type="spellEnd"/>
      <w:r>
        <w:t xml:space="preserve">), Se configura además el servicio de RADIUS. </w:t>
      </w:r>
      <w:r>
        <w:rPr>
          <w:rFonts w:ascii="Courier New" w:eastAsia="Courier New" w:hAnsi="Courier New" w:cs="Courier New"/>
        </w:rPr>
        <w:t>o</w:t>
      </w:r>
      <w:r>
        <w:rPr>
          <w:rFonts w:ascii="Arial" w:eastAsia="Arial" w:hAnsi="Arial" w:cs="Arial"/>
        </w:rPr>
        <w:t xml:space="preserve"> </w:t>
      </w:r>
      <w:r>
        <w:t xml:space="preserve">Traducción entre formatos de transmisión (por ejemplo H.225.0 a H.221) y entre procedimientos de comunicación (por ejemplo H.245 a H.242). </w:t>
      </w:r>
    </w:p>
    <w:p w14:paraId="6DCC15B3" w14:textId="77777777" w:rsidR="00A97412" w:rsidRDefault="00000000">
      <w:pPr>
        <w:numPr>
          <w:ilvl w:val="0"/>
          <w:numId w:val="56"/>
        </w:numPr>
        <w:spacing w:after="32" w:line="266" w:lineRule="auto"/>
        <w:ind w:right="668" w:hanging="360"/>
      </w:pPr>
      <w:r>
        <w:t xml:space="preserve">Traduce entre los </w:t>
      </w:r>
      <w:proofErr w:type="spellStart"/>
      <w:r>
        <w:t>codecs</w:t>
      </w:r>
      <w:proofErr w:type="spellEnd"/>
      <w:r>
        <w:t xml:space="preserve"> de video y audio usados en las dos redes. </w:t>
      </w:r>
    </w:p>
    <w:p w14:paraId="496958BB" w14:textId="77777777" w:rsidR="00A97412" w:rsidRDefault="00000000">
      <w:pPr>
        <w:numPr>
          <w:ilvl w:val="0"/>
          <w:numId w:val="56"/>
        </w:numPr>
        <w:spacing w:after="22" w:line="266" w:lineRule="auto"/>
        <w:ind w:right="668" w:hanging="360"/>
      </w:pPr>
      <w:r>
        <w:lastRenderedPageBreak/>
        <w:t xml:space="preserve">Procesa la configuración de la llamada y garantiza la limpieza de ambos lados de la comunicación. </w:t>
      </w:r>
    </w:p>
    <w:p w14:paraId="697DDC91" w14:textId="77777777" w:rsidR="00A97412" w:rsidRDefault="00000000">
      <w:pPr>
        <w:numPr>
          <w:ilvl w:val="0"/>
          <w:numId w:val="56"/>
        </w:numPr>
        <w:spacing w:after="32" w:line="266" w:lineRule="auto"/>
        <w:ind w:right="668" w:hanging="360"/>
      </w:pPr>
      <w:r>
        <w:t xml:space="preserve">Es un tipo particular de terminal y es una </w:t>
      </w:r>
      <w:proofErr w:type="gramStart"/>
      <w:r>
        <w:t>entidad  (</w:t>
      </w:r>
      <w:proofErr w:type="gramEnd"/>
      <w:r>
        <w:t xml:space="preserve">tiene una dirección). </w:t>
      </w:r>
    </w:p>
    <w:p w14:paraId="1C839054" w14:textId="77777777" w:rsidR="00A97412" w:rsidRDefault="00000000">
      <w:pPr>
        <w:numPr>
          <w:ilvl w:val="0"/>
          <w:numId w:val="56"/>
        </w:numPr>
        <w:spacing w:after="25" w:line="266" w:lineRule="auto"/>
        <w:ind w:right="668" w:hanging="360"/>
      </w:pPr>
      <w:r>
        <w:t xml:space="preserve">Refleja las características del terminal que está en la red basada en paquetes, en la PSTN y viceversa. </w:t>
      </w:r>
    </w:p>
    <w:p w14:paraId="7E449E55" w14:textId="77777777" w:rsidR="00A97412" w:rsidRDefault="00000000">
      <w:pPr>
        <w:numPr>
          <w:ilvl w:val="0"/>
          <w:numId w:val="56"/>
        </w:numPr>
        <w:spacing w:after="29" w:line="266" w:lineRule="auto"/>
        <w:ind w:right="668" w:hanging="360"/>
      </w:pPr>
      <w:r>
        <w:t xml:space="preserve">Las principales aplicaciones de los </w:t>
      </w:r>
      <w:proofErr w:type="spellStart"/>
      <w:r>
        <w:t>Gateways</w:t>
      </w:r>
      <w:proofErr w:type="spellEnd"/>
      <w:r>
        <w:t xml:space="preserve"> son: </w:t>
      </w:r>
    </w:p>
    <w:p w14:paraId="297B2F72" w14:textId="77777777" w:rsidR="00A97412" w:rsidRDefault="00000000">
      <w:pPr>
        <w:numPr>
          <w:ilvl w:val="2"/>
          <w:numId w:val="61"/>
        </w:numPr>
        <w:spacing w:after="33" w:line="258" w:lineRule="auto"/>
        <w:ind w:right="1130" w:hanging="360"/>
      </w:pPr>
      <w:r>
        <w:rPr>
          <w:b/>
        </w:rPr>
        <w:t>Establecer enlaces con terminales telefónicos analógicos conectados a la PSTN.</w:t>
      </w:r>
      <w:r>
        <w:t xml:space="preserve"> </w:t>
      </w:r>
    </w:p>
    <w:p w14:paraId="75D7F8F6" w14:textId="77777777" w:rsidR="00A97412" w:rsidRDefault="00000000">
      <w:pPr>
        <w:numPr>
          <w:ilvl w:val="2"/>
          <w:numId w:val="61"/>
        </w:numPr>
        <w:spacing w:after="0" w:line="258" w:lineRule="auto"/>
        <w:ind w:right="1130" w:hanging="360"/>
      </w:pPr>
      <w:r>
        <w:rPr>
          <w:b/>
        </w:rPr>
        <w:t>Establecer enlaces con terminales remotos bajo protocolo H323/</w:t>
      </w:r>
      <w:proofErr w:type="gramStart"/>
      <w:r>
        <w:rPr>
          <w:b/>
        </w:rPr>
        <w:t>SIP  sobre</w:t>
      </w:r>
      <w:proofErr w:type="gramEnd"/>
      <w:r>
        <w:rPr>
          <w:b/>
        </w:rPr>
        <w:t xml:space="preserve"> redes basadas en conmutación de circuitos o la red telefónica básica conmutada. </w:t>
      </w:r>
      <w:r>
        <w:t xml:space="preserve"> </w:t>
      </w:r>
    </w:p>
    <w:p w14:paraId="7976D952" w14:textId="77777777" w:rsidR="00A97412" w:rsidRDefault="00000000">
      <w:pPr>
        <w:spacing w:after="162"/>
        <w:ind w:left="1168"/>
      </w:pPr>
      <w:r>
        <w:rPr>
          <w:noProof/>
        </w:rPr>
        <mc:AlternateContent>
          <mc:Choice Requires="wpg">
            <w:drawing>
              <wp:inline distT="0" distB="0" distL="0" distR="0" wp14:anchorId="0592E0EF" wp14:editId="6ECBE51F">
                <wp:extent cx="5224209" cy="1533079"/>
                <wp:effectExtent l="0" t="0" r="0" b="0"/>
                <wp:docPr id="268412" name="Group 268412"/>
                <wp:cNvGraphicFramePr/>
                <a:graphic xmlns:a="http://schemas.openxmlformats.org/drawingml/2006/main">
                  <a:graphicData uri="http://schemas.microsoft.com/office/word/2010/wordprocessingGroup">
                    <wpg:wgp>
                      <wpg:cNvGrpSpPr/>
                      <wpg:grpSpPr>
                        <a:xfrm>
                          <a:off x="0" y="0"/>
                          <a:ext cx="5224209" cy="1533079"/>
                          <a:chOff x="0" y="0"/>
                          <a:chExt cx="5224209" cy="1533079"/>
                        </a:xfrm>
                      </wpg:grpSpPr>
                      <wps:wsp>
                        <wps:cNvPr id="19241" name="Rectangle 19241"/>
                        <wps:cNvSpPr/>
                        <wps:spPr>
                          <a:xfrm>
                            <a:off x="5192522" y="1390269"/>
                            <a:ext cx="42143" cy="189937"/>
                          </a:xfrm>
                          <a:prstGeom prst="rect">
                            <a:avLst/>
                          </a:prstGeom>
                          <a:ln>
                            <a:noFill/>
                          </a:ln>
                        </wps:spPr>
                        <wps:txbx>
                          <w:txbxContent>
                            <w:p w14:paraId="2BEA7E79" w14:textId="77777777" w:rsidR="00A97412" w:rsidRDefault="00000000">
                              <w:r>
                                <w:t xml:space="preserve"> </w:t>
                              </w:r>
                            </w:p>
                          </w:txbxContent>
                        </wps:txbx>
                        <wps:bodyPr horzOverflow="overflow" vert="horz" lIns="0" tIns="0" rIns="0" bIns="0" rtlCol="0">
                          <a:noAutofit/>
                        </wps:bodyPr>
                      </wps:wsp>
                      <wps:wsp>
                        <wps:cNvPr id="314239" name="Shape 314239"/>
                        <wps:cNvSpPr/>
                        <wps:spPr>
                          <a:xfrm>
                            <a:off x="28575" y="47625"/>
                            <a:ext cx="2440559" cy="1385570"/>
                          </a:xfrm>
                          <a:custGeom>
                            <a:avLst/>
                            <a:gdLst/>
                            <a:ahLst/>
                            <a:cxnLst/>
                            <a:rect l="0" t="0" r="0" b="0"/>
                            <a:pathLst>
                              <a:path w="2440559" h="1385570">
                                <a:moveTo>
                                  <a:pt x="0" y="0"/>
                                </a:moveTo>
                                <a:lnTo>
                                  <a:pt x="2440559" y="0"/>
                                </a:lnTo>
                                <a:lnTo>
                                  <a:pt x="2440559" y="1385570"/>
                                </a:lnTo>
                                <a:lnTo>
                                  <a:pt x="0" y="1385570"/>
                                </a:lnTo>
                                <a:lnTo>
                                  <a:pt x="0" y="0"/>
                                </a:lnTo>
                              </a:path>
                            </a:pathLst>
                          </a:custGeom>
                          <a:ln w="0" cap="flat">
                            <a:miter lim="127000"/>
                          </a:ln>
                        </wps:spPr>
                        <wps:style>
                          <a:lnRef idx="0">
                            <a:srgbClr val="000000">
                              <a:alpha val="0"/>
                            </a:srgbClr>
                          </a:lnRef>
                          <a:fillRef idx="1">
                            <a:srgbClr val="0563C1"/>
                          </a:fillRef>
                          <a:effectRef idx="0">
                            <a:scrgbClr r="0" g="0" b="0"/>
                          </a:effectRef>
                          <a:fontRef idx="none"/>
                        </wps:style>
                        <wps:bodyPr/>
                      </wps:wsp>
                      <pic:pic xmlns:pic="http://schemas.openxmlformats.org/drawingml/2006/picture">
                        <pic:nvPicPr>
                          <pic:cNvPr id="19293" name="Picture 19293"/>
                          <pic:cNvPicPr/>
                        </pic:nvPicPr>
                        <pic:blipFill>
                          <a:blip r:embed="rId659"/>
                          <a:stretch>
                            <a:fillRect/>
                          </a:stretch>
                        </pic:blipFill>
                        <pic:spPr>
                          <a:xfrm>
                            <a:off x="28575" y="47625"/>
                            <a:ext cx="2440559" cy="1385570"/>
                          </a:xfrm>
                          <a:prstGeom prst="rect">
                            <a:avLst/>
                          </a:prstGeom>
                        </pic:spPr>
                      </pic:pic>
                      <wps:wsp>
                        <wps:cNvPr id="19294" name="Shape 19294"/>
                        <wps:cNvSpPr/>
                        <wps:spPr>
                          <a:xfrm>
                            <a:off x="0" y="19050"/>
                            <a:ext cx="2497709" cy="1442720"/>
                          </a:xfrm>
                          <a:custGeom>
                            <a:avLst/>
                            <a:gdLst/>
                            <a:ahLst/>
                            <a:cxnLst/>
                            <a:rect l="0" t="0" r="0" b="0"/>
                            <a:pathLst>
                              <a:path w="2497709" h="1442720">
                                <a:moveTo>
                                  <a:pt x="0" y="1442720"/>
                                </a:moveTo>
                                <a:lnTo>
                                  <a:pt x="2497709" y="1442720"/>
                                </a:lnTo>
                                <a:lnTo>
                                  <a:pt x="2497709" y="0"/>
                                </a:lnTo>
                                <a:lnTo>
                                  <a:pt x="0" y="0"/>
                                </a:lnTo>
                                <a:close/>
                              </a:path>
                            </a:pathLst>
                          </a:custGeom>
                          <a:ln w="57150" cap="flat">
                            <a:miter lim="127000"/>
                          </a:ln>
                        </wps:spPr>
                        <wps:style>
                          <a:lnRef idx="1">
                            <a:srgbClr val="3366FF"/>
                          </a:lnRef>
                          <a:fillRef idx="0">
                            <a:srgbClr val="000000">
                              <a:alpha val="0"/>
                            </a:srgbClr>
                          </a:fillRef>
                          <a:effectRef idx="0">
                            <a:scrgbClr r="0" g="0" b="0"/>
                          </a:effectRef>
                          <a:fontRef idx="none"/>
                        </wps:style>
                        <wps:bodyPr/>
                      </wps:wsp>
                      <wps:wsp>
                        <wps:cNvPr id="314240" name="Shape 314240"/>
                        <wps:cNvSpPr/>
                        <wps:spPr>
                          <a:xfrm>
                            <a:off x="2581275" y="28575"/>
                            <a:ext cx="2557780" cy="1409700"/>
                          </a:xfrm>
                          <a:custGeom>
                            <a:avLst/>
                            <a:gdLst/>
                            <a:ahLst/>
                            <a:cxnLst/>
                            <a:rect l="0" t="0" r="0" b="0"/>
                            <a:pathLst>
                              <a:path w="2557780" h="1409700">
                                <a:moveTo>
                                  <a:pt x="0" y="0"/>
                                </a:moveTo>
                                <a:lnTo>
                                  <a:pt x="2557780" y="0"/>
                                </a:lnTo>
                                <a:lnTo>
                                  <a:pt x="2557780" y="1409700"/>
                                </a:lnTo>
                                <a:lnTo>
                                  <a:pt x="0" y="1409700"/>
                                </a:lnTo>
                                <a:lnTo>
                                  <a:pt x="0" y="0"/>
                                </a:lnTo>
                              </a:path>
                            </a:pathLst>
                          </a:custGeom>
                          <a:ln w="0" cap="flat">
                            <a:miter lim="127000"/>
                          </a:ln>
                        </wps:spPr>
                        <wps:style>
                          <a:lnRef idx="0">
                            <a:srgbClr val="000000">
                              <a:alpha val="0"/>
                            </a:srgbClr>
                          </a:lnRef>
                          <a:fillRef idx="1">
                            <a:srgbClr val="0563C1"/>
                          </a:fillRef>
                          <a:effectRef idx="0">
                            <a:scrgbClr r="0" g="0" b="0"/>
                          </a:effectRef>
                          <a:fontRef idx="none"/>
                        </wps:style>
                        <wps:bodyPr/>
                      </wps:wsp>
                      <pic:pic xmlns:pic="http://schemas.openxmlformats.org/drawingml/2006/picture">
                        <pic:nvPicPr>
                          <pic:cNvPr id="19297" name="Picture 19297"/>
                          <pic:cNvPicPr/>
                        </pic:nvPicPr>
                        <pic:blipFill>
                          <a:blip r:embed="rId660"/>
                          <a:stretch>
                            <a:fillRect/>
                          </a:stretch>
                        </pic:blipFill>
                        <pic:spPr>
                          <a:xfrm>
                            <a:off x="2581275" y="28575"/>
                            <a:ext cx="2557780" cy="1409700"/>
                          </a:xfrm>
                          <a:prstGeom prst="rect">
                            <a:avLst/>
                          </a:prstGeom>
                        </pic:spPr>
                      </pic:pic>
                      <wps:wsp>
                        <wps:cNvPr id="19298" name="Shape 19298"/>
                        <wps:cNvSpPr/>
                        <wps:spPr>
                          <a:xfrm>
                            <a:off x="2552700" y="0"/>
                            <a:ext cx="2614930" cy="1466850"/>
                          </a:xfrm>
                          <a:custGeom>
                            <a:avLst/>
                            <a:gdLst/>
                            <a:ahLst/>
                            <a:cxnLst/>
                            <a:rect l="0" t="0" r="0" b="0"/>
                            <a:pathLst>
                              <a:path w="2614930" h="1466850">
                                <a:moveTo>
                                  <a:pt x="0" y="1466850"/>
                                </a:moveTo>
                                <a:lnTo>
                                  <a:pt x="2614930" y="1466850"/>
                                </a:lnTo>
                                <a:lnTo>
                                  <a:pt x="2614930" y="0"/>
                                </a:lnTo>
                                <a:lnTo>
                                  <a:pt x="0" y="0"/>
                                </a:lnTo>
                                <a:close/>
                              </a:path>
                            </a:pathLst>
                          </a:custGeom>
                          <a:ln w="57150" cap="flat">
                            <a:miter lim="127000"/>
                          </a:ln>
                        </wps:spPr>
                        <wps:style>
                          <a:lnRef idx="1">
                            <a:srgbClr val="3366FF"/>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68412" style="width:411.355pt;height:120.715pt;mso-position-horizontal-relative:char;mso-position-vertical-relative:line" coordsize="52242,15330">
                <v:rect id="Rectangle 19241" style="position:absolute;width:421;height:1899;left:51925;top:13902;" filled="f" stroked="f">
                  <v:textbox inset="0,0,0,0">
                    <w:txbxContent>
                      <w:p>
                        <w:pPr>
                          <w:spacing w:before="0" w:after="160" w:line="259" w:lineRule="auto"/>
                        </w:pPr>
                        <w:r>
                          <w:rPr>
                            <w:rFonts w:cs="Calibri" w:hAnsi="Calibri" w:eastAsia="Calibri" w:ascii="Calibri"/>
                            <w:sz w:val="22"/>
                          </w:rPr>
                          <w:t xml:space="preserve"> </w:t>
                        </w:r>
                      </w:p>
                    </w:txbxContent>
                  </v:textbox>
                </v:rect>
                <v:shape id="Shape 314241" style="position:absolute;width:24405;height:13855;left:285;top:476;" coordsize="2440559,1385570" path="m0,0l2440559,0l2440559,1385570l0,1385570l0,0">
                  <v:stroke weight="0pt" endcap="flat" joinstyle="miter" miterlimit="10" on="false" color="#000000" opacity="0"/>
                  <v:fill on="true" color="#0563c1"/>
                </v:shape>
                <v:shape id="Picture 19293" style="position:absolute;width:24405;height:13855;left:285;top:476;" filled="f">
                  <v:imagedata r:id="rId661"/>
                </v:shape>
                <v:shape id="Shape 19294" style="position:absolute;width:24977;height:14427;left:0;top:190;" coordsize="2497709,1442720" path="m0,1442720l2497709,1442720l2497709,0l0,0x">
                  <v:stroke weight="4.5pt" endcap="flat" joinstyle="miter" miterlimit="10" on="true" color="#3366ff"/>
                  <v:fill on="false" color="#000000" opacity="0"/>
                </v:shape>
                <v:shape id="Shape 314242" style="position:absolute;width:25577;height:14097;left:25812;top:285;" coordsize="2557780,1409700" path="m0,0l2557780,0l2557780,1409700l0,1409700l0,0">
                  <v:stroke weight="0pt" endcap="flat" joinstyle="miter" miterlimit="10" on="false" color="#000000" opacity="0"/>
                  <v:fill on="true" color="#0563c1"/>
                </v:shape>
                <v:shape id="Picture 19297" style="position:absolute;width:25577;height:14097;left:25812;top:285;" filled="f">
                  <v:imagedata r:id="rId662"/>
                </v:shape>
                <v:shape id="Shape 19298" style="position:absolute;width:26149;height:14668;left:25527;top:0;" coordsize="2614930,1466850" path="m0,1466850l2614930,1466850l2614930,0l0,0x">
                  <v:stroke weight="4.5pt" endcap="flat" joinstyle="miter" miterlimit="10" on="true" color="#3366ff"/>
                  <v:fill on="false" color="#000000" opacity="0"/>
                </v:shape>
              </v:group>
            </w:pict>
          </mc:Fallback>
        </mc:AlternateContent>
      </w:r>
    </w:p>
    <w:p w14:paraId="5F7C049D" w14:textId="77777777" w:rsidR="00A97412" w:rsidRDefault="00000000">
      <w:pPr>
        <w:numPr>
          <w:ilvl w:val="2"/>
          <w:numId w:val="61"/>
        </w:numPr>
        <w:spacing w:after="32" w:line="258" w:lineRule="auto"/>
        <w:ind w:right="1130" w:hanging="360"/>
      </w:pPr>
      <w:r>
        <w:rPr>
          <w:b/>
        </w:rPr>
        <w:t xml:space="preserve">Proxy </w:t>
      </w:r>
      <w:proofErr w:type="gramStart"/>
      <w:r>
        <w:rPr>
          <w:b/>
        </w:rPr>
        <w:t>Server :</w:t>
      </w:r>
      <w:proofErr w:type="gramEnd"/>
      <w:r>
        <w:t xml:space="preserve">  </w:t>
      </w:r>
    </w:p>
    <w:p w14:paraId="33C9F58B" w14:textId="77777777" w:rsidR="00A97412" w:rsidRDefault="00000000">
      <w:pPr>
        <w:numPr>
          <w:ilvl w:val="0"/>
          <w:numId w:val="56"/>
        </w:numPr>
        <w:spacing w:after="25" w:line="266" w:lineRule="auto"/>
        <w:ind w:right="668" w:hanging="360"/>
      </w:pPr>
      <w:r>
        <w:t xml:space="preserve">Entidad intermedia que actúa como cliente y servidor con el propósito de establecer llamadas entre los usuarios. </w:t>
      </w:r>
    </w:p>
    <w:p w14:paraId="65DDAEA9" w14:textId="77777777" w:rsidR="00A97412" w:rsidRDefault="00000000">
      <w:pPr>
        <w:numPr>
          <w:ilvl w:val="0"/>
          <w:numId w:val="56"/>
        </w:numPr>
        <w:spacing w:after="21" w:line="266" w:lineRule="auto"/>
        <w:ind w:right="668" w:hanging="360"/>
      </w:pPr>
      <w:r>
        <w:t xml:space="preserve">Mantienen el estado de las transacciones durante el procesamiento de las </w:t>
      </w:r>
      <w:proofErr w:type="gramStart"/>
      <w:r>
        <w:t xml:space="preserve">peticiones  </w:t>
      </w:r>
      <w:r>
        <w:rPr>
          <w:rFonts w:ascii="Wingdings 3" w:eastAsia="Wingdings 3" w:hAnsi="Wingdings 3" w:cs="Wingdings 3"/>
        </w:rPr>
        <w:t></w:t>
      </w:r>
      <w:proofErr w:type="gramEnd"/>
      <w:r>
        <w:t xml:space="preserve"> </w:t>
      </w:r>
      <w:proofErr w:type="spellStart"/>
      <w:r>
        <w:t>Statefull</w:t>
      </w:r>
      <w:proofErr w:type="spellEnd"/>
      <w:r>
        <w:t xml:space="preserve">  ( No mantiene </w:t>
      </w:r>
      <w:r>
        <w:rPr>
          <w:rFonts w:ascii="Wingdings 3" w:eastAsia="Wingdings 3" w:hAnsi="Wingdings 3" w:cs="Wingdings 3"/>
        </w:rPr>
        <w:t></w:t>
      </w:r>
      <w:r>
        <w:t xml:space="preserve"> </w:t>
      </w:r>
      <w:proofErr w:type="spellStart"/>
      <w:r>
        <w:t>Stateless</w:t>
      </w:r>
      <w:proofErr w:type="spellEnd"/>
      <w:r>
        <w:t xml:space="preserve">). </w:t>
      </w:r>
    </w:p>
    <w:p w14:paraId="04826915" w14:textId="77777777" w:rsidR="00A97412" w:rsidRDefault="00000000">
      <w:pPr>
        <w:numPr>
          <w:ilvl w:val="0"/>
          <w:numId w:val="63"/>
        </w:numPr>
        <w:spacing w:after="34" w:line="258" w:lineRule="auto"/>
        <w:ind w:right="44" w:hanging="361"/>
      </w:pPr>
      <w:r>
        <w:rPr>
          <w:b/>
        </w:rPr>
        <w:t xml:space="preserve">Registrar </w:t>
      </w:r>
      <w:proofErr w:type="gramStart"/>
      <w:r>
        <w:rPr>
          <w:b/>
        </w:rPr>
        <w:t>Server :</w:t>
      </w:r>
      <w:proofErr w:type="gramEnd"/>
      <w:r>
        <w:t xml:space="preserve">  </w:t>
      </w:r>
    </w:p>
    <w:p w14:paraId="1A05FC62" w14:textId="77777777" w:rsidR="00A97412" w:rsidRDefault="00000000">
      <w:pPr>
        <w:numPr>
          <w:ilvl w:val="1"/>
          <w:numId w:val="63"/>
        </w:numPr>
        <w:spacing w:after="22" w:line="266" w:lineRule="auto"/>
        <w:ind w:right="1630" w:hanging="8"/>
      </w:pPr>
      <w:r>
        <w:t xml:space="preserve">Acepta peticiones de registro de los usuarios y guarda la información de estas peticiones para suministrar un servicio de localización y traducción de direcciones en el dominio </w:t>
      </w:r>
      <w:r>
        <w:rPr>
          <w:rFonts w:ascii="Wingdings" w:eastAsia="Wingdings" w:hAnsi="Wingdings" w:cs="Wingdings"/>
        </w:rPr>
        <w:t>▪</w:t>
      </w:r>
      <w:r>
        <w:rPr>
          <w:rFonts w:ascii="Arial" w:eastAsia="Arial" w:hAnsi="Arial" w:cs="Arial"/>
        </w:rPr>
        <w:t xml:space="preserve"> </w:t>
      </w:r>
      <w:r>
        <w:rPr>
          <w:rFonts w:ascii="Arial" w:eastAsia="Arial" w:hAnsi="Arial" w:cs="Arial"/>
        </w:rPr>
        <w:tab/>
      </w:r>
      <w:proofErr w:type="spellStart"/>
      <w:r>
        <w:rPr>
          <w:b/>
        </w:rPr>
        <w:t>Redirect</w:t>
      </w:r>
      <w:proofErr w:type="spellEnd"/>
      <w:r>
        <w:rPr>
          <w:b/>
        </w:rPr>
        <w:t xml:space="preserve"> </w:t>
      </w:r>
      <w:proofErr w:type="gramStart"/>
      <w:r>
        <w:rPr>
          <w:b/>
        </w:rPr>
        <w:t>Server :</w:t>
      </w:r>
      <w:proofErr w:type="gramEnd"/>
      <w:r>
        <w:t xml:space="preserve">  </w:t>
      </w:r>
    </w:p>
    <w:p w14:paraId="72B00674" w14:textId="77777777" w:rsidR="00A97412" w:rsidRDefault="00000000">
      <w:pPr>
        <w:numPr>
          <w:ilvl w:val="1"/>
          <w:numId w:val="63"/>
        </w:numPr>
        <w:spacing w:after="153" w:line="266" w:lineRule="auto"/>
        <w:ind w:right="1630" w:hanging="8"/>
      </w:pPr>
      <w:r>
        <w:t xml:space="preserve">Genera respuestas de redirección a las peticiones que recibe.  </w:t>
      </w:r>
      <w:r>
        <w:rPr>
          <w:rFonts w:ascii="Courier New" w:eastAsia="Courier New" w:hAnsi="Courier New" w:cs="Courier New"/>
        </w:rPr>
        <w:t>o</w:t>
      </w:r>
      <w:r>
        <w:rPr>
          <w:rFonts w:ascii="Arial" w:eastAsia="Arial" w:hAnsi="Arial" w:cs="Arial"/>
        </w:rPr>
        <w:t xml:space="preserve"> </w:t>
      </w:r>
      <w:r>
        <w:t xml:space="preserve">Este servidor reencamina las peticiones hacia el próximo servidor. </w:t>
      </w:r>
    </w:p>
    <w:tbl>
      <w:tblPr>
        <w:tblStyle w:val="TableGrid"/>
        <w:tblpPr w:vertAnchor="page" w:horzAnchor="page" w:tblpX="1992" w:tblpY="56"/>
        <w:tblOverlap w:val="never"/>
        <w:tblW w:w="7926" w:type="dxa"/>
        <w:tblInd w:w="0" w:type="dxa"/>
        <w:tblCellMar>
          <w:top w:w="107" w:type="dxa"/>
          <w:left w:w="115" w:type="dxa"/>
          <w:bottom w:w="0" w:type="dxa"/>
          <w:right w:w="98" w:type="dxa"/>
        </w:tblCellMar>
        <w:tblLook w:val="04A0" w:firstRow="1" w:lastRow="0" w:firstColumn="1" w:lastColumn="0" w:noHBand="0" w:noVBand="1"/>
      </w:tblPr>
      <w:tblGrid>
        <w:gridCol w:w="3962"/>
        <w:gridCol w:w="3964"/>
      </w:tblGrid>
      <w:tr w:rsidR="00A97412" w14:paraId="08E80600" w14:textId="77777777">
        <w:trPr>
          <w:trHeight w:val="592"/>
        </w:trPr>
        <w:tc>
          <w:tcPr>
            <w:tcW w:w="3962" w:type="dxa"/>
            <w:tcBorders>
              <w:top w:val="single" w:sz="17" w:space="0" w:color="000000"/>
              <w:left w:val="single" w:sz="17" w:space="0" w:color="000000"/>
              <w:bottom w:val="double" w:sz="30" w:space="0" w:color="D2D2F4"/>
              <w:right w:val="single" w:sz="8" w:space="0" w:color="000000"/>
            </w:tcBorders>
            <w:shd w:val="clear" w:color="auto" w:fill="D2D2F4"/>
          </w:tcPr>
          <w:p w14:paraId="65F47B96" w14:textId="77777777" w:rsidR="00A97412" w:rsidRDefault="00000000">
            <w:pPr>
              <w:spacing w:after="0"/>
              <w:ind w:right="28"/>
              <w:jc w:val="center"/>
            </w:pPr>
            <w:r>
              <w:lastRenderedPageBreak/>
              <w:t xml:space="preserve">Telefonía vocal con IP </w:t>
            </w:r>
          </w:p>
        </w:tc>
        <w:tc>
          <w:tcPr>
            <w:tcW w:w="3964" w:type="dxa"/>
            <w:tcBorders>
              <w:top w:val="single" w:sz="17" w:space="0" w:color="000000"/>
              <w:left w:val="single" w:sz="8" w:space="0" w:color="000000"/>
              <w:bottom w:val="double" w:sz="30" w:space="0" w:color="D2D2F4"/>
              <w:right w:val="single" w:sz="17" w:space="0" w:color="000000"/>
            </w:tcBorders>
            <w:shd w:val="clear" w:color="auto" w:fill="D2D2F4"/>
          </w:tcPr>
          <w:p w14:paraId="6F36159C" w14:textId="77777777" w:rsidR="00A97412" w:rsidRDefault="00000000">
            <w:pPr>
              <w:spacing w:after="0"/>
              <w:ind w:right="9"/>
              <w:jc w:val="center"/>
            </w:pPr>
            <w:r>
              <w:t xml:space="preserve">Telefonía vocal </w:t>
            </w:r>
          </w:p>
        </w:tc>
      </w:tr>
      <w:tr w:rsidR="00A97412" w14:paraId="61BE53E8" w14:textId="77777777">
        <w:trPr>
          <w:trHeight w:val="614"/>
        </w:trPr>
        <w:tc>
          <w:tcPr>
            <w:tcW w:w="3962" w:type="dxa"/>
            <w:tcBorders>
              <w:top w:val="double" w:sz="30" w:space="0" w:color="D2D2F4"/>
              <w:left w:val="single" w:sz="17" w:space="0" w:color="000000"/>
              <w:bottom w:val="double" w:sz="30" w:space="0" w:color="D2D2F4"/>
              <w:right w:val="single" w:sz="8" w:space="0" w:color="000000"/>
            </w:tcBorders>
            <w:shd w:val="clear" w:color="auto" w:fill="D2D2F4"/>
          </w:tcPr>
          <w:p w14:paraId="483AD915" w14:textId="77777777" w:rsidR="00A97412" w:rsidRDefault="00000000">
            <w:pPr>
              <w:spacing w:after="0"/>
              <w:ind w:right="25"/>
              <w:jc w:val="center"/>
            </w:pPr>
            <w:r>
              <w:t xml:space="preserve">Conmutación de paquetes </w:t>
            </w:r>
          </w:p>
        </w:tc>
        <w:tc>
          <w:tcPr>
            <w:tcW w:w="3964" w:type="dxa"/>
            <w:tcBorders>
              <w:top w:val="double" w:sz="30" w:space="0" w:color="D2D2F4"/>
              <w:left w:val="single" w:sz="8" w:space="0" w:color="000000"/>
              <w:bottom w:val="double" w:sz="30" w:space="0" w:color="D2D2F4"/>
              <w:right w:val="single" w:sz="17" w:space="0" w:color="000000"/>
            </w:tcBorders>
            <w:shd w:val="clear" w:color="auto" w:fill="D2D2F4"/>
          </w:tcPr>
          <w:p w14:paraId="14A6E57B" w14:textId="77777777" w:rsidR="00A97412" w:rsidRDefault="00000000">
            <w:pPr>
              <w:spacing w:after="0"/>
              <w:ind w:right="12"/>
              <w:jc w:val="center"/>
            </w:pPr>
            <w:r>
              <w:t xml:space="preserve">Conmutación de circuitos </w:t>
            </w:r>
          </w:p>
        </w:tc>
      </w:tr>
      <w:tr w:rsidR="00A97412" w14:paraId="07A3056F" w14:textId="77777777">
        <w:trPr>
          <w:trHeight w:val="1476"/>
        </w:trPr>
        <w:tc>
          <w:tcPr>
            <w:tcW w:w="3962" w:type="dxa"/>
            <w:tcBorders>
              <w:top w:val="double" w:sz="30" w:space="0" w:color="D2D2F4"/>
              <w:left w:val="single" w:sz="17" w:space="0" w:color="000000"/>
              <w:bottom w:val="single" w:sz="8" w:space="0" w:color="000000"/>
              <w:right w:val="single" w:sz="8" w:space="0" w:color="000000"/>
            </w:tcBorders>
            <w:shd w:val="clear" w:color="auto" w:fill="D2D2F4"/>
          </w:tcPr>
          <w:p w14:paraId="5DA5DC46" w14:textId="77777777" w:rsidR="00A97412" w:rsidRDefault="00000000">
            <w:pPr>
              <w:spacing w:after="0"/>
              <w:ind w:left="48" w:hanging="48"/>
              <w:jc w:val="center"/>
            </w:pPr>
            <w:r>
              <w:t xml:space="preserve">Para asegurar la entrega de los datos se requiere del direccionamiento por paquetes sin que sea necesario el establecimiento de llamada. </w:t>
            </w:r>
          </w:p>
        </w:tc>
        <w:tc>
          <w:tcPr>
            <w:tcW w:w="3964" w:type="dxa"/>
            <w:tcBorders>
              <w:top w:val="double" w:sz="30" w:space="0" w:color="D2D2F4"/>
              <w:left w:val="single" w:sz="8" w:space="0" w:color="000000"/>
              <w:bottom w:val="single" w:sz="8" w:space="0" w:color="000000"/>
              <w:right w:val="single" w:sz="17" w:space="0" w:color="000000"/>
            </w:tcBorders>
            <w:shd w:val="clear" w:color="auto" w:fill="D2D2F4"/>
          </w:tcPr>
          <w:p w14:paraId="3F003FF9" w14:textId="77777777" w:rsidR="00A97412" w:rsidRDefault="00000000">
            <w:pPr>
              <w:spacing w:after="0"/>
              <w:jc w:val="center"/>
            </w:pPr>
            <w:r>
              <w:t xml:space="preserve">Para </w:t>
            </w:r>
            <w:proofErr w:type="spellStart"/>
            <w:r>
              <w:t>inciar</w:t>
            </w:r>
            <w:proofErr w:type="spellEnd"/>
            <w:r>
              <w:t xml:space="preserve"> la conexión es preciso realizar el establecimiento de llamada. </w:t>
            </w:r>
          </w:p>
        </w:tc>
      </w:tr>
      <w:tr w:rsidR="00A97412" w14:paraId="0A16F8CC" w14:textId="77777777">
        <w:trPr>
          <w:trHeight w:val="1474"/>
        </w:trPr>
        <w:tc>
          <w:tcPr>
            <w:tcW w:w="3962" w:type="dxa"/>
            <w:tcBorders>
              <w:top w:val="single" w:sz="8" w:space="0" w:color="000000"/>
              <w:left w:val="single" w:sz="17" w:space="0" w:color="000000"/>
              <w:bottom w:val="single" w:sz="8" w:space="0" w:color="000000"/>
              <w:right w:val="single" w:sz="8" w:space="0" w:color="000000"/>
            </w:tcBorders>
            <w:shd w:val="clear" w:color="auto" w:fill="D2D2F4"/>
          </w:tcPr>
          <w:p w14:paraId="14141BDD" w14:textId="77777777" w:rsidR="00A97412" w:rsidRDefault="00000000">
            <w:pPr>
              <w:spacing w:after="0"/>
              <w:jc w:val="center"/>
            </w:pPr>
            <w:r>
              <w:t xml:space="preserve">Los recursos que intervienen en una conexión pueden ser utilizados por otras conexiones que se efectúen al mismo tiempo. </w:t>
            </w:r>
          </w:p>
        </w:tc>
        <w:tc>
          <w:tcPr>
            <w:tcW w:w="3964" w:type="dxa"/>
            <w:tcBorders>
              <w:top w:val="single" w:sz="8" w:space="0" w:color="000000"/>
              <w:left w:val="single" w:sz="8" w:space="0" w:color="000000"/>
              <w:bottom w:val="single" w:sz="8" w:space="0" w:color="000000"/>
              <w:right w:val="single" w:sz="17" w:space="0" w:color="000000"/>
            </w:tcBorders>
            <w:shd w:val="clear" w:color="auto" w:fill="D2D2F4"/>
          </w:tcPr>
          <w:p w14:paraId="627DAB06" w14:textId="77777777" w:rsidR="00A97412" w:rsidRDefault="00000000">
            <w:pPr>
              <w:spacing w:after="0"/>
              <w:ind w:left="35"/>
              <w:jc w:val="center"/>
            </w:pPr>
            <w:r>
              <w:t xml:space="preserve">Los recursos que intervienen en la realización de una llamada no pueden ser utilizados en otra hasta que la primera no finalice. </w:t>
            </w:r>
          </w:p>
        </w:tc>
      </w:tr>
      <w:tr w:rsidR="00A97412" w14:paraId="62864473" w14:textId="77777777">
        <w:trPr>
          <w:trHeight w:val="1166"/>
        </w:trPr>
        <w:tc>
          <w:tcPr>
            <w:tcW w:w="3962" w:type="dxa"/>
            <w:tcBorders>
              <w:top w:val="single" w:sz="8" w:space="0" w:color="000000"/>
              <w:left w:val="single" w:sz="17" w:space="0" w:color="000000"/>
              <w:bottom w:val="single" w:sz="17" w:space="0" w:color="000000"/>
              <w:right w:val="single" w:sz="8" w:space="0" w:color="000000"/>
            </w:tcBorders>
            <w:shd w:val="clear" w:color="auto" w:fill="D2D2F4"/>
          </w:tcPr>
          <w:p w14:paraId="2E536800" w14:textId="77777777" w:rsidR="00A97412" w:rsidRDefault="00000000">
            <w:pPr>
              <w:spacing w:after="0"/>
              <w:jc w:val="center"/>
            </w:pPr>
            <w:r>
              <w:t xml:space="preserve">Los precios se forman exclusivamente en función de la tensión competitiva de la oferta y la demanda. </w:t>
            </w:r>
          </w:p>
        </w:tc>
        <w:tc>
          <w:tcPr>
            <w:tcW w:w="3964" w:type="dxa"/>
            <w:tcBorders>
              <w:top w:val="single" w:sz="8" w:space="0" w:color="000000"/>
              <w:left w:val="single" w:sz="8" w:space="0" w:color="000000"/>
              <w:bottom w:val="single" w:sz="17" w:space="0" w:color="000000"/>
              <w:right w:val="single" w:sz="17" w:space="0" w:color="000000"/>
            </w:tcBorders>
            <w:shd w:val="clear" w:color="auto" w:fill="D2D2F4"/>
          </w:tcPr>
          <w:p w14:paraId="50C9A330" w14:textId="77777777" w:rsidR="00A97412" w:rsidRDefault="00000000">
            <w:pPr>
              <w:spacing w:after="0"/>
              <w:jc w:val="center"/>
            </w:pPr>
            <w:r>
              <w:t xml:space="preserve">Los precios generalmente se basan en el tiempo de uso. </w:t>
            </w:r>
          </w:p>
        </w:tc>
      </w:tr>
    </w:tbl>
    <w:p w14:paraId="53FCCBB7" w14:textId="77777777" w:rsidR="00A97412" w:rsidRDefault="00000000">
      <w:pPr>
        <w:spacing w:after="0"/>
        <w:ind w:left="3148" w:hanging="10"/>
      </w:pPr>
      <w:r>
        <w:rPr>
          <w:color w:val="2F5496"/>
          <w:sz w:val="32"/>
        </w:rPr>
        <w:t xml:space="preserve">Redes de Datos vs. Redes de Voz </w:t>
      </w:r>
    </w:p>
    <w:p w14:paraId="24200074" w14:textId="77777777" w:rsidR="00A97412" w:rsidRDefault="00000000">
      <w:pPr>
        <w:spacing w:after="83"/>
        <w:ind w:left="1041"/>
      </w:pPr>
      <w:r>
        <w:rPr>
          <w:noProof/>
        </w:rPr>
        <mc:AlternateContent>
          <mc:Choice Requires="wpg">
            <w:drawing>
              <wp:inline distT="0" distB="0" distL="0" distR="0" wp14:anchorId="1F21CE39" wp14:editId="6EF13333">
                <wp:extent cx="5538027" cy="4140531"/>
                <wp:effectExtent l="0" t="0" r="0" b="0"/>
                <wp:docPr id="270906" name="Group 270906"/>
                <wp:cNvGraphicFramePr/>
                <a:graphic xmlns:a="http://schemas.openxmlformats.org/drawingml/2006/main">
                  <a:graphicData uri="http://schemas.microsoft.com/office/word/2010/wordprocessingGroup">
                    <wpg:wgp>
                      <wpg:cNvGrpSpPr/>
                      <wpg:grpSpPr>
                        <a:xfrm>
                          <a:off x="0" y="0"/>
                          <a:ext cx="5538027" cy="4140531"/>
                          <a:chOff x="0" y="0"/>
                          <a:chExt cx="5538027" cy="4140531"/>
                        </a:xfrm>
                      </wpg:grpSpPr>
                      <wps:wsp>
                        <wps:cNvPr id="19303" name="Rectangle 19303"/>
                        <wps:cNvSpPr/>
                        <wps:spPr>
                          <a:xfrm>
                            <a:off x="2062988" y="0"/>
                            <a:ext cx="1591333" cy="274582"/>
                          </a:xfrm>
                          <a:prstGeom prst="rect">
                            <a:avLst/>
                          </a:prstGeom>
                          <a:ln>
                            <a:noFill/>
                          </a:ln>
                        </wps:spPr>
                        <wps:txbx>
                          <w:txbxContent>
                            <w:p w14:paraId="28DD5749" w14:textId="77777777" w:rsidR="00A97412" w:rsidRDefault="00000000">
                              <w:r>
                                <w:rPr>
                                  <w:color w:val="2F5496"/>
                                  <w:sz w:val="32"/>
                                </w:rPr>
                                <w:t>Sistema PBX IP</w:t>
                              </w:r>
                            </w:p>
                          </w:txbxContent>
                        </wps:txbx>
                        <wps:bodyPr horzOverflow="overflow" vert="horz" lIns="0" tIns="0" rIns="0" bIns="0" rtlCol="0">
                          <a:noAutofit/>
                        </wps:bodyPr>
                      </wps:wsp>
                      <wps:wsp>
                        <wps:cNvPr id="19304" name="Rectangle 19304"/>
                        <wps:cNvSpPr/>
                        <wps:spPr>
                          <a:xfrm>
                            <a:off x="3261106" y="0"/>
                            <a:ext cx="60925" cy="274582"/>
                          </a:xfrm>
                          <a:prstGeom prst="rect">
                            <a:avLst/>
                          </a:prstGeom>
                          <a:ln>
                            <a:noFill/>
                          </a:ln>
                        </wps:spPr>
                        <wps:txbx>
                          <w:txbxContent>
                            <w:p w14:paraId="60E7E14D" w14:textId="77777777" w:rsidR="00A97412" w:rsidRDefault="00000000">
                              <w:r>
                                <w:rPr>
                                  <w:color w:val="2F5496"/>
                                  <w:sz w:val="32"/>
                                </w:rPr>
                                <w:t xml:space="preserve"> </w:t>
                              </w:r>
                            </w:p>
                          </w:txbxContent>
                        </wps:txbx>
                        <wps:bodyPr horzOverflow="overflow" vert="horz" lIns="0" tIns="0" rIns="0" bIns="0" rtlCol="0">
                          <a:noAutofit/>
                        </wps:bodyPr>
                      </wps:wsp>
                      <wps:wsp>
                        <wps:cNvPr id="19305" name="Rectangle 19305"/>
                        <wps:cNvSpPr/>
                        <wps:spPr>
                          <a:xfrm>
                            <a:off x="5506339" y="3623945"/>
                            <a:ext cx="42144" cy="189936"/>
                          </a:xfrm>
                          <a:prstGeom prst="rect">
                            <a:avLst/>
                          </a:prstGeom>
                          <a:ln>
                            <a:noFill/>
                          </a:ln>
                        </wps:spPr>
                        <wps:txbx>
                          <w:txbxContent>
                            <w:p w14:paraId="3B61B525" w14:textId="77777777" w:rsidR="00A97412" w:rsidRDefault="00000000">
                              <w:r>
                                <w:t xml:space="preserve"> </w:t>
                              </w:r>
                            </w:p>
                          </w:txbxContent>
                        </wps:txbx>
                        <wps:bodyPr horzOverflow="overflow" vert="horz" lIns="0" tIns="0" rIns="0" bIns="0" rtlCol="0">
                          <a:noAutofit/>
                        </wps:bodyPr>
                      </wps:wsp>
                      <wps:wsp>
                        <wps:cNvPr id="19306" name="Rectangle 19306"/>
                        <wps:cNvSpPr/>
                        <wps:spPr>
                          <a:xfrm>
                            <a:off x="1622552" y="3934079"/>
                            <a:ext cx="2763199" cy="274582"/>
                          </a:xfrm>
                          <a:prstGeom prst="rect">
                            <a:avLst/>
                          </a:prstGeom>
                          <a:ln>
                            <a:noFill/>
                          </a:ln>
                        </wps:spPr>
                        <wps:txbx>
                          <w:txbxContent>
                            <w:p w14:paraId="77507E84" w14:textId="77777777" w:rsidR="00A97412" w:rsidRDefault="00000000">
                              <w:r>
                                <w:rPr>
                                  <w:color w:val="2F5496"/>
                                  <w:sz w:val="32"/>
                                </w:rPr>
                                <w:t>PBX IP vs. PBX Tradicional</w:t>
                              </w:r>
                            </w:p>
                          </w:txbxContent>
                        </wps:txbx>
                        <wps:bodyPr horzOverflow="overflow" vert="horz" lIns="0" tIns="0" rIns="0" bIns="0" rtlCol="0">
                          <a:noAutofit/>
                        </wps:bodyPr>
                      </wps:wsp>
                      <wps:wsp>
                        <wps:cNvPr id="19307" name="Rectangle 19307"/>
                        <wps:cNvSpPr/>
                        <wps:spPr>
                          <a:xfrm>
                            <a:off x="3703066" y="3934079"/>
                            <a:ext cx="60925" cy="274582"/>
                          </a:xfrm>
                          <a:prstGeom prst="rect">
                            <a:avLst/>
                          </a:prstGeom>
                          <a:ln>
                            <a:noFill/>
                          </a:ln>
                        </wps:spPr>
                        <wps:txbx>
                          <w:txbxContent>
                            <w:p w14:paraId="71E71AA3" w14:textId="77777777" w:rsidR="00A97412" w:rsidRDefault="00000000">
                              <w:r>
                                <w:rPr>
                                  <w:color w:val="2F5496"/>
                                  <w:sz w:val="32"/>
                                </w:rPr>
                                <w:t xml:space="preserve"> </w:t>
                              </w:r>
                            </w:p>
                          </w:txbxContent>
                        </wps:txbx>
                        <wps:bodyPr horzOverflow="overflow" vert="horz" lIns="0" tIns="0" rIns="0" bIns="0" rtlCol="0">
                          <a:noAutofit/>
                        </wps:bodyPr>
                      </wps:wsp>
                      <wps:wsp>
                        <wps:cNvPr id="314243" name="Shape 314243"/>
                        <wps:cNvSpPr/>
                        <wps:spPr>
                          <a:xfrm>
                            <a:off x="38100" y="298703"/>
                            <a:ext cx="5400040" cy="3359785"/>
                          </a:xfrm>
                          <a:custGeom>
                            <a:avLst/>
                            <a:gdLst/>
                            <a:ahLst/>
                            <a:cxnLst/>
                            <a:rect l="0" t="0" r="0" b="0"/>
                            <a:pathLst>
                              <a:path w="5400040" h="3359785">
                                <a:moveTo>
                                  <a:pt x="0" y="0"/>
                                </a:moveTo>
                                <a:lnTo>
                                  <a:pt x="5400040" y="0"/>
                                </a:lnTo>
                                <a:lnTo>
                                  <a:pt x="5400040" y="3359785"/>
                                </a:lnTo>
                                <a:lnTo>
                                  <a:pt x="0" y="335978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19373" name="Picture 19373"/>
                          <pic:cNvPicPr/>
                        </pic:nvPicPr>
                        <pic:blipFill>
                          <a:blip r:embed="rId663"/>
                          <a:stretch>
                            <a:fillRect/>
                          </a:stretch>
                        </pic:blipFill>
                        <pic:spPr>
                          <a:xfrm>
                            <a:off x="38100" y="298703"/>
                            <a:ext cx="5400040" cy="3359785"/>
                          </a:xfrm>
                          <a:prstGeom prst="rect">
                            <a:avLst/>
                          </a:prstGeom>
                        </pic:spPr>
                      </pic:pic>
                      <wps:wsp>
                        <wps:cNvPr id="19374" name="Shape 19374"/>
                        <wps:cNvSpPr/>
                        <wps:spPr>
                          <a:xfrm>
                            <a:off x="0" y="260603"/>
                            <a:ext cx="5476240" cy="3435985"/>
                          </a:xfrm>
                          <a:custGeom>
                            <a:avLst/>
                            <a:gdLst/>
                            <a:ahLst/>
                            <a:cxnLst/>
                            <a:rect l="0" t="0" r="0" b="0"/>
                            <a:pathLst>
                              <a:path w="5476240" h="3435985">
                                <a:moveTo>
                                  <a:pt x="0" y="3435985"/>
                                </a:moveTo>
                                <a:lnTo>
                                  <a:pt x="5476240" y="3435985"/>
                                </a:lnTo>
                                <a:lnTo>
                                  <a:pt x="5476240" y="0"/>
                                </a:lnTo>
                                <a:lnTo>
                                  <a:pt x="0" y="0"/>
                                </a:lnTo>
                                <a:close/>
                              </a:path>
                            </a:pathLst>
                          </a:custGeom>
                          <a:ln w="76200" cap="sq">
                            <a:miter lim="127000"/>
                          </a:ln>
                        </wps:spPr>
                        <wps:style>
                          <a:lnRef idx="1">
                            <a:srgbClr val="A9D18E"/>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70906" style="width:436.065pt;height:326.026pt;mso-position-horizontal-relative:char;mso-position-vertical-relative:line" coordsize="55380,41405">
                <v:rect id="Rectangle 19303" style="position:absolute;width:15913;height:2745;left:20629;top:0;" filled="f" stroked="f">
                  <v:textbox inset="0,0,0,0">
                    <w:txbxContent>
                      <w:p>
                        <w:pPr>
                          <w:spacing w:before="0" w:after="160" w:line="259" w:lineRule="auto"/>
                        </w:pPr>
                        <w:r>
                          <w:rPr>
                            <w:rFonts w:cs="Calibri" w:hAnsi="Calibri" w:eastAsia="Calibri" w:ascii="Calibri"/>
                            <w:color w:val="2f5496"/>
                            <w:sz w:val="32"/>
                          </w:rPr>
                          <w:t xml:space="preserve">Sistema PBX IP</w:t>
                        </w:r>
                      </w:p>
                    </w:txbxContent>
                  </v:textbox>
                </v:rect>
                <v:rect id="Rectangle 19304" style="position:absolute;width:609;height:2745;left:32611;top:0;" filled="f" stroked="f">
                  <v:textbox inset="0,0,0,0">
                    <w:txbxContent>
                      <w:p>
                        <w:pPr>
                          <w:spacing w:before="0" w:after="160" w:line="259" w:lineRule="auto"/>
                        </w:pPr>
                        <w:r>
                          <w:rPr>
                            <w:rFonts w:cs="Calibri" w:hAnsi="Calibri" w:eastAsia="Calibri" w:ascii="Calibri"/>
                            <w:color w:val="2f5496"/>
                            <w:sz w:val="32"/>
                          </w:rPr>
                          <w:t xml:space="preserve"> </w:t>
                        </w:r>
                      </w:p>
                    </w:txbxContent>
                  </v:textbox>
                </v:rect>
                <v:rect id="Rectangle 19305" style="position:absolute;width:421;height:1899;left:55063;top:36239;" filled="f" stroked="f">
                  <v:textbox inset="0,0,0,0">
                    <w:txbxContent>
                      <w:p>
                        <w:pPr>
                          <w:spacing w:before="0" w:after="160" w:line="259" w:lineRule="auto"/>
                        </w:pPr>
                        <w:r>
                          <w:rPr>
                            <w:rFonts w:cs="Calibri" w:hAnsi="Calibri" w:eastAsia="Calibri" w:ascii="Calibri"/>
                            <w:sz w:val="22"/>
                          </w:rPr>
                          <w:t xml:space="preserve"> </w:t>
                        </w:r>
                      </w:p>
                    </w:txbxContent>
                  </v:textbox>
                </v:rect>
                <v:rect id="Rectangle 19306" style="position:absolute;width:27631;height:2745;left:16225;top:39340;" filled="f" stroked="f">
                  <v:textbox inset="0,0,0,0">
                    <w:txbxContent>
                      <w:p>
                        <w:pPr>
                          <w:spacing w:before="0" w:after="160" w:line="259" w:lineRule="auto"/>
                        </w:pPr>
                        <w:r>
                          <w:rPr>
                            <w:rFonts w:cs="Calibri" w:hAnsi="Calibri" w:eastAsia="Calibri" w:ascii="Calibri"/>
                            <w:color w:val="2f5496"/>
                            <w:sz w:val="32"/>
                          </w:rPr>
                          <w:t xml:space="preserve">PBX IP vs. PBX Tradicional</w:t>
                        </w:r>
                      </w:p>
                    </w:txbxContent>
                  </v:textbox>
                </v:rect>
                <v:rect id="Rectangle 19307" style="position:absolute;width:609;height:2745;left:37030;top:39340;" filled="f" stroked="f">
                  <v:textbox inset="0,0,0,0">
                    <w:txbxContent>
                      <w:p>
                        <w:pPr>
                          <w:spacing w:before="0" w:after="160" w:line="259" w:lineRule="auto"/>
                        </w:pPr>
                        <w:r>
                          <w:rPr>
                            <w:rFonts w:cs="Calibri" w:hAnsi="Calibri" w:eastAsia="Calibri" w:ascii="Calibri"/>
                            <w:color w:val="2f5496"/>
                            <w:sz w:val="32"/>
                          </w:rPr>
                          <w:t xml:space="preserve"> </w:t>
                        </w:r>
                      </w:p>
                    </w:txbxContent>
                  </v:textbox>
                </v:rect>
                <v:shape id="Shape 314244" style="position:absolute;width:54000;height:33597;left:381;top:2987;" coordsize="5400040,3359785" path="m0,0l5400040,0l5400040,3359785l0,3359785l0,0">
                  <v:stroke weight="0pt" endcap="flat" joinstyle="miter" miterlimit="10" on="false" color="#000000" opacity="0"/>
                  <v:fill on="true" color="#000000"/>
                </v:shape>
                <v:shape id="Picture 19373" style="position:absolute;width:54000;height:33597;left:381;top:2987;" filled="f">
                  <v:imagedata r:id="rId664"/>
                </v:shape>
                <v:shape id="Shape 19374" style="position:absolute;width:54762;height:34359;left:0;top:2606;" coordsize="5476240,3435985" path="m0,3435985l5476240,3435985l5476240,0l0,0x">
                  <v:stroke weight="6pt" endcap="square" joinstyle="miter" miterlimit="10" on="true" color="#a9d18e"/>
                  <v:fill on="false" color="#000000" opacity="0"/>
                </v:shape>
              </v:group>
            </w:pict>
          </mc:Fallback>
        </mc:AlternateContent>
      </w:r>
    </w:p>
    <w:tbl>
      <w:tblPr>
        <w:tblStyle w:val="TableGrid"/>
        <w:tblW w:w="8270" w:type="dxa"/>
        <w:tblInd w:w="1011" w:type="dxa"/>
        <w:tblCellMar>
          <w:top w:w="107" w:type="dxa"/>
          <w:left w:w="115" w:type="dxa"/>
          <w:bottom w:w="0" w:type="dxa"/>
          <w:right w:w="115" w:type="dxa"/>
        </w:tblCellMar>
        <w:tblLook w:val="04A0" w:firstRow="1" w:lastRow="0" w:firstColumn="1" w:lastColumn="0" w:noHBand="0" w:noVBand="1"/>
      </w:tblPr>
      <w:tblGrid>
        <w:gridCol w:w="4133"/>
        <w:gridCol w:w="4137"/>
      </w:tblGrid>
      <w:tr w:rsidR="00A97412" w14:paraId="732B0905" w14:textId="77777777">
        <w:trPr>
          <w:trHeight w:val="614"/>
        </w:trPr>
        <w:tc>
          <w:tcPr>
            <w:tcW w:w="4133" w:type="dxa"/>
            <w:tcBorders>
              <w:top w:val="single" w:sz="17" w:space="0" w:color="000000"/>
              <w:left w:val="single" w:sz="17" w:space="0" w:color="000000"/>
              <w:bottom w:val="double" w:sz="30" w:space="0" w:color="D2D2F4"/>
              <w:right w:val="single" w:sz="8" w:space="0" w:color="000000"/>
            </w:tcBorders>
            <w:shd w:val="clear" w:color="auto" w:fill="D2D2F4"/>
          </w:tcPr>
          <w:p w14:paraId="7ABE14DD" w14:textId="77777777" w:rsidR="00A97412" w:rsidRDefault="00000000">
            <w:pPr>
              <w:spacing w:after="0"/>
              <w:ind w:right="5"/>
              <w:jc w:val="center"/>
            </w:pPr>
            <w:r>
              <w:rPr>
                <w:u w:val="single" w:color="000000"/>
              </w:rPr>
              <w:t>PBX IP</w:t>
            </w:r>
            <w:r>
              <w:t xml:space="preserve"> </w:t>
            </w:r>
          </w:p>
        </w:tc>
        <w:tc>
          <w:tcPr>
            <w:tcW w:w="4137" w:type="dxa"/>
            <w:tcBorders>
              <w:top w:val="single" w:sz="17" w:space="0" w:color="000000"/>
              <w:left w:val="single" w:sz="8" w:space="0" w:color="000000"/>
              <w:bottom w:val="double" w:sz="30" w:space="0" w:color="D2D2F4"/>
              <w:right w:val="single" w:sz="17" w:space="0" w:color="000000"/>
            </w:tcBorders>
            <w:shd w:val="clear" w:color="auto" w:fill="D2D2F4"/>
          </w:tcPr>
          <w:p w14:paraId="6933615D" w14:textId="77777777" w:rsidR="00A97412" w:rsidRDefault="00000000">
            <w:pPr>
              <w:spacing w:after="0"/>
              <w:ind w:left="11"/>
              <w:jc w:val="center"/>
            </w:pPr>
            <w:r>
              <w:rPr>
                <w:u w:val="single" w:color="000000"/>
              </w:rPr>
              <w:t>PBX</w:t>
            </w:r>
            <w:r>
              <w:t xml:space="preserve"> </w:t>
            </w:r>
          </w:p>
        </w:tc>
      </w:tr>
      <w:tr w:rsidR="00A97412" w14:paraId="4AC6D6E9" w14:textId="77777777">
        <w:trPr>
          <w:trHeight w:val="1477"/>
        </w:trPr>
        <w:tc>
          <w:tcPr>
            <w:tcW w:w="4133" w:type="dxa"/>
            <w:tcBorders>
              <w:top w:val="double" w:sz="30" w:space="0" w:color="D2D2F4"/>
              <w:left w:val="single" w:sz="17" w:space="0" w:color="000000"/>
              <w:bottom w:val="single" w:sz="8" w:space="0" w:color="000000"/>
              <w:right w:val="single" w:sz="8" w:space="0" w:color="000000"/>
            </w:tcBorders>
            <w:shd w:val="clear" w:color="auto" w:fill="D2D2F4"/>
          </w:tcPr>
          <w:p w14:paraId="5505F5A8" w14:textId="77777777" w:rsidR="00A97412" w:rsidRDefault="00000000">
            <w:pPr>
              <w:spacing w:after="0"/>
              <w:jc w:val="center"/>
            </w:pPr>
            <w:r>
              <w:rPr>
                <w:u w:val="single" w:color="000000"/>
              </w:rPr>
              <w:lastRenderedPageBreak/>
              <w:t>La circuitería de conmutación es la red IP</w:t>
            </w:r>
            <w:r>
              <w:t xml:space="preserve"> </w:t>
            </w:r>
            <w:r>
              <w:rPr>
                <w:u w:val="single" w:color="000000"/>
              </w:rPr>
              <w:t>con todas sus capacidades de ubicuidad.</w:t>
            </w:r>
            <w:r>
              <w:t xml:space="preserve"> </w:t>
            </w:r>
          </w:p>
        </w:tc>
        <w:tc>
          <w:tcPr>
            <w:tcW w:w="4137" w:type="dxa"/>
            <w:tcBorders>
              <w:top w:val="double" w:sz="30" w:space="0" w:color="D2D2F4"/>
              <w:left w:val="single" w:sz="8" w:space="0" w:color="000000"/>
              <w:bottom w:val="single" w:sz="8" w:space="0" w:color="000000"/>
              <w:right w:val="single" w:sz="17" w:space="0" w:color="000000"/>
            </w:tcBorders>
            <w:shd w:val="clear" w:color="auto" w:fill="D2D2F4"/>
          </w:tcPr>
          <w:p w14:paraId="60AE1D26" w14:textId="77777777" w:rsidR="00A97412" w:rsidRDefault="00000000">
            <w:pPr>
              <w:spacing w:after="0" w:line="254" w:lineRule="auto"/>
              <w:jc w:val="center"/>
            </w:pPr>
            <w:r>
              <w:rPr>
                <w:u w:val="single" w:color="000000"/>
              </w:rPr>
              <w:t>Estructura de conmutación de líneas</w:t>
            </w:r>
            <w:r>
              <w:t xml:space="preserve"> </w:t>
            </w:r>
            <w:r>
              <w:rPr>
                <w:u w:val="single" w:color="000000"/>
              </w:rPr>
              <w:t>integrada en el sistema (la matriz</w:t>
            </w:r>
            <w:r>
              <w:t xml:space="preserve"> </w:t>
            </w:r>
          </w:p>
          <w:p w14:paraId="12A122F5" w14:textId="77777777" w:rsidR="00A97412" w:rsidRDefault="00000000">
            <w:pPr>
              <w:spacing w:after="0"/>
              <w:ind w:left="11"/>
              <w:jc w:val="center"/>
            </w:pPr>
            <w:proofErr w:type="gramStart"/>
            <w:r>
              <w:rPr>
                <w:u w:val="single" w:color="000000"/>
              </w:rPr>
              <w:t>hardware interna</w:t>
            </w:r>
            <w:proofErr w:type="gramEnd"/>
            <w:r>
              <w:rPr>
                <w:u w:val="single" w:color="000000"/>
              </w:rPr>
              <w:t>)</w:t>
            </w:r>
            <w:r>
              <w:t xml:space="preserve"> </w:t>
            </w:r>
          </w:p>
        </w:tc>
      </w:tr>
      <w:tr w:rsidR="00A97412" w14:paraId="591728E3" w14:textId="77777777">
        <w:trPr>
          <w:trHeight w:val="1463"/>
        </w:trPr>
        <w:tc>
          <w:tcPr>
            <w:tcW w:w="4133" w:type="dxa"/>
            <w:tcBorders>
              <w:top w:val="single" w:sz="8" w:space="0" w:color="000000"/>
              <w:left w:val="single" w:sz="17" w:space="0" w:color="000000"/>
              <w:bottom w:val="double" w:sz="30" w:space="0" w:color="D2D2F4"/>
              <w:right w:val="single" w:sz="8" w:space="0" w:color="000000"/>
            </w:tcBorders>
            <w:shd w:val="clear" w:color="auto" w:fill="D2D2F4"/>
          </w:tcPr>
          <w:p w14:paraId="492F948B" w14:textId="77777777" w:rsidR="00A97412" w:rsidRDefault="00000000">
            <w:pPr>
              <w:spacing w:after="0" w:line="255" w:lineRule="auto"/>
              <w:ind w:left="26"/>
              <w:jc w:val="center"/>
            </w:pPr>
            <w:r>
              <w:rPr>
                <w:u w:val="single" w:color="000000"/>
              </w:rPr>
              <w:t>El sistema operativo de control de</w:t>
            </w:r>
            <w:r>
              <w:t xml:space="preserve"> </w:t>
            </w:r>
            <w:r>
              <w:rPr>
                <w:u w:val="single" w:color="000000"/>
              </w:rPr>
              <w:t>llamadas interacciona con el tradicional a</w:t>
            </w:r>
            <w:r>
              <w:t xml:space="preserve"> </w:t>
            </w:r>
            <w:r>
              <w:rPr>
                <w:u w:val="single" w:color="000000"/>
              </w:rPr>
              <w:t>través de algoritmos estándar (H323,</w:t>
            </w:r>
            <w:r>
              <w:t xml:space="preserve"> </w:t>
            </w:r>
          </w:p>
          <w:p w14:paraId="4162618D" w14:textId="77777777" w:rsidR="00A97412" w:rsidRDefault="00000000">
            <w:pPr>
              <w:spacing w:after="0"/>
              <w:ind w:right="3"/>
              <w:jc w:val="center"/>
            </w:pPr>
            <w:proofErr w:type="spellStart"/>
            <w:proofErr w:type="gramStart"/>
            <w:r>
              <w:rPr>
                <w:u w:val="single" w:color="000000"/>
              </w:rPr>
              <w:t>SIP,etc</w:t>
            </w:r>
            <w:proofErr w:type="spellEnd"/>
            <w:proofErr w:type="gramEnd"/>
            <w:r>
              <w:rPr>
                <w:u w:val="single" w:color="000000"/>
              </w:rPr>
              <w:t>)</w:t>
            </w:r>
            <w:r>
              <w:t xml:space="preserve"> </w:t>
            </w:r>
          </w:p>
        </w:tc>
        <w:tc>
          <w:tcPr>
            <w:tcW w:w="4137" w:type="dxa"/>
            <w:tcBorders>
              <w:top w:val="single" w:sz="8" w:space="0" w:color="000000"/>
              <w:left w:val="single" w:sz="8" w:space="0" w:color="000000"/>
              <w:bottom w:val="double" w:sz="30" w:space="0" w:color="D2D2F4"/>
              <w:right w:val="single" w:sz="17" w:space="0" w:color="000000"/>
            </w:tcBorders>
            <w:shd w:val="clear" w:color="auto" w:fill="D2D2F4"/>
          </w:tcPr>
          <w:p w14:paraId="76453BE1" w14:textId="77777777" w:rsidR="00A97412" w:rsidRDefault="00000000">
            <w:pPr>
              <w:spacing w:after="0"/>
              <w:ind w:left="7"/>
              <w:jc w:val="center"/>
            </w:pPr>
            <w:r>
              <w:rPr>
                <w:u w:val="single" w:color="000000"/>
              </w:rPr>
              <w:t>Sistema operativo de control de llamadas</w:t>
            </w:r>
            <w:r>
              <w:t xml:space="preserve"> </w:t>
            </w:r>
          </w:p>
        </w:tc>
      </w:tr>
      <w:tr w:rsidR="00A97412" w14:paraId="52B6D578" w14:textId="77777777">
        <w:trPr>
          <w:trHeight w:val="1454"/>
        </w:trPr>
        <w:tc>
          <w:tcPr>
            <w:tcW w:w="4133" w:type="dxa"/>
            <w:tcBorders>
              <w:top w:val="double" w:sz="30" w:space="0" w:color="D2D2F4"/>
              <w:left w:val="single" w:sz="17" w:space="0" w:color="000000"/>
              <w:bottom w:val="single" w:sz="17" w:space="0" w:color="000000"/>
              <w:right w:val="single" w:sz="8" w:space="0" w:color="000000"/>
            </w:tcBorders>
            <w:shd w:val="clear" w:color="auto" w:fill="D2D2F4"/>
          </w:tcPr>
          <w:p w14:paraId="688879EF" w14:textId="77777777" w:rsidR="00A97412" w:rsidRDefault="00000000">
            <w:pPr>
              <w:spacing w:after="0"/>
              <w:jc w:val="center"/>
            </w:pPr>
            <w:r>
              <w:rPr>
                <w:u w:val="single" w:color="000000"/>
              </w:rPr>
              <w:t>Las aplicaciones se sitúan en un tercer</w:t>
            </w:r>
            <w:r>
              <w:t xml:space="preserve"> </w:t>
            </w:r>
            <w:r>
              <w:rPr>
                <w:u w:val="single" w:color="000000"/>
              </w:rPr>
              <w:t>plano que de nuevo interaccionan con el</w:t>
            </w:r>
            <w:r>
              <w:t xml:space="preserve"> </w:t>
            </w:r>
            <w:r>
              <w:rPr>
                <w:u w:val="single" w:color="000000"/>
              </w:rPr>
              <w:t>plano de control a través de algoritmos</w:t>
            </w:r>
            <w:r>
              <w:t xml:space="preserve"> </w:t>
            </w:r>
            <w:r>
              <w:rPr>
                <w:u w:val="single" w:color="000000"/>
              </w:rPr>
              <w:t>estándar (</w:t>
            </w:r>
            <w:proofErr w:type="spellStart"/>
            <w:proofErr w:type="gramStart"/>
            <w:r>
              <w:rPr>
                <w:u w:val="single" w:color="000000"/>
              </w:rPr>
              <w:t>TAPI,XML</w:t>
            </w:r>
            <w:proofErr w:type="gramEnd"/>
            <w:r>
              <w:rPr>
                <w:u w:val="single" w:color="000000"/>
              </w:rPr>
              <w:t>,etc</w:t>
            </w:r>
            <w:proofErr w:type="spellEnd"/>
            <w:r>
              <w:rPr>
                <w:u w:val="single" w:color="000000"/>
              </w:rPr>
              <w:t>).</w:t>
            </w:r>
            <w:r>
              <w:t xml:space="preserve"> </w:t>
            </w:r>
          </w:p>
        </w:tc>
        <w:tc>
          <w:tcPr>
            <w:tcW w:w="4137" w:type="dxa"/>
            <w:tcBorders>
              <w:top w:val="double" w:sz="30" w:space="0" w:color="D2D2F4"/>
              <w:left w:val="single" w:sz="8" w:space="0" w:color="000000"/>
              <w:bottom w:val="single" w:sz="17" w:space="0" w:color="000000"/>
              <w:right w:val="single" w:sz="17" w:space="0" w:color="000000"/>
            </w:tcBorders>
            <w:shd w:val="clear" w:color="auto" w:fill="D2D2F4"/>
          </w:tcPr>
          <w:p w14:paraId="56BAAE20" w14:textId="77777777" w:rsidR="00A97412" w:rsidRDefault="00000000">
            <w:pPr>
              <w:spacing w:after="0"/>
              <w:ind w:left="12"/>
              <w:jc w:val="center"/>
            </w:pPr>
            <w:r>
              <w:rPr>
                <w:u w:val="single" w:color="000000"/>
              </w:rPr>
              <w:t xml:space="preserve">Aplicaciones como un ACD o un </w:t>
            </w:r>
            <w:proofErr w:type="spellStart"/>
            <w:r>
              <w:rPr>
                <w:u w:val="single" w:color="000000"/>
              </w:rPr>
              <w:t>Vmail</w:t>
            </w:r>
            <w:proofErr w:type="spellEnd"/>
            <w:r>
              <w:t xml:space="preserve"> </w:t>
            </w:r>
          </w:p>
        </w:tc>
      </w:tr>
    </w:tbl>
    <w:p w14:paraId="4B28403F" w14:textId="77777777" w:rsidR="00A97412" w:rsidRDefault="00000000">
      <w:pPr>
        <w:spacing w:after="1" w:line="258" w:lineRule="auto"/>
        <w:ind w:left="699" w:right="688" w:hanging="10"/>
        <w:jc w:val="center"/>
      </w:pPr>
      <w:r>
        <w:rPr>
          <w:color w:val="2F5496"/>
          <w:sz w:val="32"/>
        </w:rPr>
        <w:t xml:space="preserve">Telefonía IP. Ventajas P/ Usuarios </w:t>
      </w:r>
    </w:p>
    <w:p w14:paraId="6235A10D" w14:textId="77777777" w:rsidR="00A97412" w:rsidRDefault="00000000">
      <w:pPr>
        <w:numPr>
          <w:ilvl w:val="0"/>
          <w:numId w:val="63"/>
        </w:numPr>
        <w:spacing w:after="23" w:line="266" w:lineRule="auto"/>
        <w:ind w:right="44" w:hanging="361"/>
      </w:pPr>
      <w:r>
        <w:t xml:space="preserve">Mensajería Unificada. </w:t>
      </w:r>
    </w:p>
    <w:p w14:paraId="3E706CB4" w14:textId="77777777" w:rsidR="00A97412" w:rsidRDefault="00000000">
      <w:pPr>
        <w:numPr>
          <w:ilvl w:val="0"/>
          <w:numId w:val="63"/>
        </w:numPr>
        <w:spacing w:after="22" w:line="266" w:lineRule="auto"/>
        <w:ind w:right="44" w:hanging="361"/>
      </w:pPr>
      <w:r>
        <w:t xml:space="preserve">Acceso a Mensajes desde cualquier Lugar y a toda Hora (PC o TE). </w:t>
      </w:r>
    </w:p>
    <w:p w14:paraId="7A070E54" w14:textId="77777777" w:rsidR="00A97412" w:rsidRDefault="00000000">
      <w:pPr>
        <w:numPr>
          <w:ilvl w:val="0"/>
          <w:numId w:val="63"/>
        </w:numPr>
        <w:spacing w:after="25" w:line="266" w:lineRule="auto"/>
        <w:ind w:right="44" w:hanging="361"/>
      </w:pPr>
      <w:r>
        <w:t xml:space="preserve">Priorización en los Mensajes. </w:t>
      </w:r>
    </w:p>
    <w:p w14:paraId="7BBD9DA7" w14:textId="77777777" w:rsidR="00A97412" w:rsidRDefault="00000000">
      <w:pPr>
        <w:numPr>
          <w:ilvl w:val="0"/>
          <w:numId w:val="63"/>
        </w:numPr>
        <w:spacing w:after="22" w:line="266" w:lineRule="auto"/>
        <w:ind w:right="44" w:hanging="361"/>
      </w:pPr>
      <w:r>
        <w:t xml:space="preserve">Ruteo Personal de los llamados </w:t>
      </w:r>
      <w:r>
        <w:rPr>
          <w:rFonts w:ascii="Wingdings 3" w:eastAsia="Wingdings 3" w:hAnsi="Wingdings 3" w:cs="Wingdings 3"/>
        </w:rPr>
        <w:t></w:t>
      </w:r>
      <w:r>
        <w:t xml:space="preserve"> Movilidad. </w:t>
      </w:r>
    </w:p>
    <w:p w14:paraId="34561AA9" w14:textId="77777777" w:rsidR="00A97412" w:rsidRDefault="00000000">
      <w:pPr>
        <w:numPr>
          <w:ilvl w:val="0"/>
          <w:numId w:val="63"/>
        </w:numPr>
        <w:spacing w:after="21" w:line="266" w:lineRule="auto"/>
        <w:ind w:right="44" w:hanging="361"/>
      </w:pPr>
      <w:r>
        <w:t xml:space="preserve">Configuración del Usuario </w:t>
      </w:r>
      <w:proofErr w:type="gramStart"/>
      <w:r>
        <w:rPr>
          <w:rFonts w:ascii="Wingdings 3" w:eastAsia="Wingdings 3" w:hAnsi="Wingdings 3" w:cs="Wingdings 3"/>
        </w:rPr>
        <w:t></w:t>
      </w:r>
      <w:r>
        <w:t xml:space="preserve">  Reglas</w:t>
      </w:r>
      <w:proofErr w:type="gramEnd"/>
      <w:r>
        <w:t xml:space="preserve">. </w:t>
      </w:r>
    </w:p>
    <w:p w14:paraId="66499D22" w14:textId="77777777" w:rsidR="00A97412" w:rsidRDefault="00000000">
      <w:pPr>
        <w:numPr>
          <w:ilvl w:val="0"/>
          <w:numId w:val="63"/>
        </w:numPr>
        <w:spacing w:after="327" w:line="266" w:lineRule="auto"/>
        <w:ind w:right="44" w:hanging="361"/>
      </w:pPr>
      <w:r>
        <w:t xml:space="preserve">Filtros. </w:t>
      </w:r>
    </w:p>
    <w:p w14:paraId="311E1617" w14:textId="77777777" w:rsidR="00A97412" w:rsidRDefault="00000000">
      <w:pPr>
        <w:spacing w:after="1" w:line="258" w:lineRule="auto"/>
        <w:ind w:left="699" w:right="692" w:hanging="10"/>
        <w:jc w:val="center"/>
      </w:pPr>
      <w:r>
        <w:rPr>
          <w:color w:val="2F5496"/>
          <w:sz w:val="32"/>
        </w:rPr>
        <w:t xml:space="preserve">Ventajas de la telefonía IP </w:t>
      </w:r>
    </w:p>
    <w:p w14:paraId="6A424A0B" w14:textId="77777777" w:rsidR="00A97412" w:rsidRDefault="00000000">
      <w:pPr>
        <w:numPr>
          <w:ilvl w:val="0"/>
          <w:numId w:val="63"/>
        </w:numPr>
        <w:spacing w:after="25" w:line="266" w:lineRule="auto"/>
        <w:ind w:right="44" w:hanging="361"/>
      </w:pPr>
      <w:r>
        <w:t xml:space="preserve">Información está comprimida </w:t>
      </w:r>
      <w:r>
        <w:rPr>
          <w:rFonts w:ascii="Wingdings 3" w:eastAsia="Wingdings 3" w:hAnsi="Wingdings 3" w:cs="Wingdings 3"/>
        </w:rPr>
        <w:t></w:t>
      </w:r>
      <w:r>
        <w:t xml:space="preserve"> más volumen en el mismo ancho de banda.  </w:t>
      </w:r>
    </w:p>
    <w:p w14:paraId="0C1F7219" w14:textId="77777777" w:rsidR="00A97412" w:rsidRDefault="00000000">
      <w:pPr>
        <w:numPr>
          <w:ilvl w:val="0"/>
          <w:numId w:val="63"/>
        </w:numPr>
        <w:spacing w:after="33" w:line="258" w:lineRule="auto"/>
        <w:ind w:right="44" w:hanging="361"/>
      </w:pPr>
      <w:r>
        <w:rPr>
          <w:b/>
        </w:rPr>
        <w:t xml:space="preserve">Ruteo </w:t>
      </w:r>
      <w:r>
        <w:rPr>
          <w:rFonts w:ascii="Wingdings 3" w:eastAsia="Wingdings 3" w:hAnsi="Wingdings 3" w:cs="Wingdings 3"/>
        </w:rPr>
        <w:t></w:t>
      </w:r>
      <w:r>
        <w:rPr>
          <w:b/>
        </w:rPr>
        <w:t xml:space="preserve"> Se puede llamar a un teléfono fijo o móvil, en cualquier lugar para transmitir fax, voz, vídeo, correo electrónico por teléfono, mensajería y comercio electrónico. </w:t>
      </w:r>
      <w:r>
        <w:t xml:space="preserve"> </w:t>
      </w:r>
    </w:p>
    <w:p w14:paraId="2D68E45A" w14:textId="77777777" w:rsidR="00A97412" w:rsidRDefault="00000000">
      <w:pPr>
        <w:numPr>
          <w:ilvl w:val="0"/>
          <w:numId w:val="63"/>
        </w:numPr>
        <w:spacing w:after="22" w:line="266" w:lineRule="auto"/>
        <w:ind w:right="44" w:hanging="361"/>
      </w:pPr>
      <w:r>
        <w:t xml:space="preserve">Interoperabilidad de diversos proveedores. </w:t>
      </w:r>
    </w:p>
    <w:p w14:paraId="2C0D1E2C" w14:textId="77777777" w:rsidR="00A97412" w:rsidRDefault="00000000">
      <w:pPr>
        <w:numPr>
          <w:ilvl w:val="0"/>
          <w:numId w:val="63"/>
        </w:numPr>
        <w:spacing w:after="25" w:line="266" w:lineRule="auto"/>
        <w:ind w:right="44" w:hanging="361"/>
      </w:pPr>
      <w:r>
        <w:t xml:space="preserve">Reduce los costos de las llamadas, cuyo precio depende del </w:t>
      </w:r>
      <w:proofErr w:type="gramStart"/>
      <w:r>
        <w:t>mercado</w:t>
      </w:r>
      <w:proofErr w:type="gramEnd"/>
      <w:r>
        <w:t xml:space="preserve"> pero no del tiempo de conexión. </w:t>
      </w:r>
    </w:p>
    <w:p w14:paraId="0E4B50C9" w14:textId="77777777" w:rsidR="00A97412" w:rsidRDefault="00000000">
      <w:pPr>
        <w:numPr>
          <w:ilvl w:val="0"/>
          <w:numId w:val="63"/>
        </w:numPr>
        <w:spacing w:after="22" w:line="266" w:lineRule="auto"/>
        <w:ind w:right="44" w:hanging="361"/>
      </w:pPr>
      <w:r>
        <w:t xml:space="preserve">Independencia de tecnologías de transporte (capa 2), asegurando la inversión.  </w:t>
      </w:r>
    </w:p>
    <w:p w14:paraId="7A66D77A" w14:textId="77777777" w:rsidR="00A97412" w:rsidRDefault="00000000">
      <w:pPr>
        <w:numPr>
          <w:ilvl w:val="0"/>
          <w:numId w:val="63"/>
        </w:numPr>
        <w:spacing w:after="325" w:line="266" w:lineRule="auto"/>
        <w:ind w:right="44" w:hanging="361"/>
      </w:pPr>
      <w:r>
        <w:t xml:space="preserve">El protocolo IP es independiente de la capa de enlace, permitiendo que los usuarios finales elijan el formato de enlace más adecuado a las restricciones de costo y localización. </w:t>
      </w:r>
    </w:p>
    <w:p w14:paraId="566566D2" w14:textId="77777777" w:rsidR="00A97412" w:rsidRDefault="00000000">
      <w:pPr>
        <w:spacing w:after="1" w:line="258" w:lineRule="auto"/>
        <w:ind w:left="699" w:right="693" w:hanging="10"/>
        <w:jc w:val="center"/>
      </w:pPr>
      <w:r>
        <w:rPr>
          <w:color w:val="2F5496"/>
          <w:sz w:val="32"/>
        </w:rPr>
        <w:t xml:space="preserve">Ventajas para Empresas </w:t>
      </w:r>
    </w:p>
    <w:p w14:paraId="0B2657BD" w14:textId="77777777" w:rsidR="00A97412" w:rsidRDefault="00000000">
      <w:pPr>
        <w:numPr>
          <w:ilvl w:val="0"/>
          <w:numId w:val="63"/>
        </w:numPr>
        <w:spacing w:after="22" w:line="266" w:lineRule="auto"/>
        <w:ind w:right="44" w:hanging="361"/>
      </w:pPr>
      <w:r>
        <w:t xml:space="preserve">Integración de proveedores y clientes en los negocios corporativos. </w:t>
      </w:r>
    </w:p>
    <w:p w14:paraId="5900B225" w14:textId="77777777" w:rsidR="00A97412" w:rsidRDefault="00000000">
      <w:pPr>
        <w:numPr>
          <w:ilvl w:val="0"/>
          <w:numId w:val="63"/>
        </w:numPr>
        <w:spacing w:after="25" w:line="266" w:lineRule="auto"/>
        <w:ind w:right="44" w:hanging="361"/>
      </w:pPr>
      <w:r>
        <w:t xml:space="preserve">Acceso remoto de empleados de la compañía.  </w:t>
      </w:r>
    </w:p>
    <w:p w14:paraId="0ABF1009" w14:textId="77777777" w:rsidR="00A97412" w:rsidRDefault="00000000">
      <w:pPr>
        <w:numPr>
          <w:ilvl w:val="0"/>
          <w:numId w:val="63"/>
        </w:numPr>
        <w:spacing w:after="23" w:line="266" w:lineRule="auto"/>
        <w:ind w:right="44" w:hanging="361"/>
      </w:pPr>
      <w:r>
        <w:t xml:space="preserve">Realización de negocios a cualquier hora del día con clientes localizados en cualquier parte del mundo. </w:t>
      </w:r>
    </w:p>
    <w:p w14:paraId="5ED6CD89" w14:textId="77777777" w:rsidR="00A97412" w:rsidRDefault="00000000">
      <w:pPr>
        <w:numPr>
          <w:ilvl w:val="0"/>
          <w:numId w:val="63"/>
        </w:numPr>
        <w:spacing w:after="22" w:line="266" w:lineRule="auto"/>
        <w:ind w:right="44" w:hanging="361"/>
      </w:pPr>
      <w:r>
        <w:t xml:space="preserve">Ahorro de costos de comunicaciones las llamadas entre las distintas dependencias remotas de la empresa son menos </w:t>
      </w:r>
      <w:proofErr w:type="gramStart"/>
      <w:r>
        <w:t>costosas .</w:t>
      </w:r>
      <w:proofErr w:type="gramEnd"/>
      <w:r>
        <w:t xml:space="preserve"> </w:t>
      </w:r>
    </w:p>
    <w:p w14:paraId="7197D74F" w14:textId="77777777" w:rsidR="00A97412" w:rsidRDefault="00000000">
      <w:pPr>
        <w:numPr>
          <w:ilvl w:val="0"/>
          <w:numId w:val="63"/>
        </w:numPr>
        <w:spacing w:after="22" w:line="266" w:lineRule="auto"/>
        <w:ind w:right="44" w:hanging="361"/>
      </w:pPr>
      <w:r>
        <w:t xml:space="preserve">Mayor integración de las ubicaciones remotas y oficinas sucursales. </w:t>
      </w:r>
    </w:p>
    <w:p w14:paraId="692BEA08" w14:textId="77777777" w:rsidR="00A97412" w:rsidRDefault="00000000">
      <w:pPr>
        <w:numPr>
          <w:ilvl w:val="0"/>
          <w:numId w:val="63"/>
        </w:numPr>
        <w:spacing w:after="153" w:line="266" w:lineRule="auto"/>
        <w:ind w:right="44" w:hanging="361"/>
      </w:pPr>
      <w:r>
        <w:t xml:space="preserve">Procedimientos simplificados de soporte y configuración. </w:t>
      </w:r>
    </w:p>
    <w:p w14:paraId="54BE2A51" w14:textId="77777777" w:rsidR="00A97412" w:rsidRDefault="00000000">
      <w:pPr>
        <w:spacing w:after="155"/>
        <w:ind w:left="1702"/>
      </w:pPr>
      <w:r>
        <w:lastRenderedPageBreak/>
        <w:t xml:space="preserve"> </w:t>
      </w:r>
    </w:p>
    <w:p w14:paraId="1E6A5778" w14:textId="77777777" w:rsidR="00A97412" w:rsidRDefault="00000000">
      <w:pPr>
        <w:spacing w:after="155"/>
        <w:ind w:left="982"/>
      </w:pPr>
      <w:r>
        <w:t xml:space="preserve"> </w:t>
      </w:r>
    </w:p>
    <w:p w14:paraId="70AA5B9A" w14:textId="77777777" w:rsidR="00A97412" w:rsidRDefault="00000000">
      <w:pPr>
        <w:spacing w:after="155"/>
        <w:ind w:left="982"/>
      </w:pPr>
      <w:r>
        <w:t xml:space="preserve"> </w:t>
      </w:r>
    </w:p>
    <w:p w14:paraId="528907F3" w14:textId="77777777" w:rsidR="00A97412" w:rsidRDefault="00000000">
      <w:pPr>
        <w:spacing w:after="0"/>
        <w:ind w:left="982"/>
      </w:pPr>
      <w:r>
        <w:t xml:space="preserve"> </w:t>
      </w:r>
    </w:p>
    <w:p w14:paraId="6E02C96B" w14:textId="77777777" w:rsidR="00A97412" w:rsidRDefault="00000000">
      <w:pPr>
        <w:spacing w:after="271"/>
        <w:ind w:left="14" w:hanging="10"/>
        <w:jc w:val="center"/>
      </w:pPr>
      <w:r>
        <w:rPr>
          <w:b/>
          <w:i/>
          <w:sz w:val="28"/>
          <w:u w:val="single" w:color="000000"/>
        </w:rPr>
        <w:t>PARTE 4 – PLC</w:t>
      </w:r>
      <w:r>
        <w:rPr>
          <w:b/>
          <w:i/>
          <w:sz w:val="28"/>
        </w:rPr>
        <w:t xml:space="preserve"> </w:t>
      </w:r>
    </w:p>
    <w:p w14:paraId="7BF60D65" w14:textId="77777777" w:rsidR="00A97412" w:rsidRDefault="00000000">
      <w:pPr>
        <w:spacing w:after="1" w:line="258" w:lineRule="auto"/>
        <w:ind w:left="699" w:right="692" w:hanging="10"/>
        <w:jc w:val="center"/>
      </w:pPr>
      <w:r>
        <w:rPr>
          <w:color w:val="2F5496"/>
          <w:sz w:val="32"/>
        </w:rPr>
        <w:t xml:space="preserve">¿QUÉ SIGNIFICA PLC? </w:t>
      </w:r>
    </w:p>
    <w:p w14:paraId="296CE1E4" w14:textId="77777777" w:rsidR="00A97412" w:rsidRDefault="00000000">
      <w:pPr>
        <w:numPr>
          <w:ilvl w:val="0"/>
          <w:numId w:val="63"/>
        </w:numPr>
        <w:spacing w:after="25" w:line="266" w:lineRule="auto"/>
        <w:ind w:right="44" w:hanging="361"/>
      </w:pPr>
      <w:r>
        <w:t xml:space="preserve">Es la transmisión de información digitalizada -IP- a través de la red de media y baja tensión. </w:t>
      </w:r>
    </w:p>
    <w:p w14:paraId="5122A797" w14:textId="77777777" w:rsidR="00A97412" w:rsidRDefault="00000000">
      <w:pPr>
        <w:numPr>
          <w:ilvl w:val="0"/>
          <w:numId w:val="63"/>
        </w:numPr>
        <w:spacing w:after="31" w:line="257" w:lineRule="auto"/>
        <w:ind w:right="44" w:hanging="361"/>
      </w:pPr>
      <w:r>
        <w:t xml:space="preserve">La facilidad de convertir todos los tomacorrientes de una casa, oficina o industria en conectores de entrada y salida de información </w:t>
      </w:r>
      <w:proofErr w:type="gramStart"/>
      <w:r>
        <w:t>para  Audio</w:t>
      </w:r>
      <w:proofErr w:type="gramEnd"/>
      <w:r>
        <w:t xml:space="preserve">, Video o Datos. </w:t>
      </w:r>
    </w:p>
    <w:p w14:paraId="39843BCD" w14:textId="77777777" w:rsidR="00A97412" w:rsidRDefault="00000000">
      <w:pPr>
        <w:numPr>
          <w:ilvl w:val="0"/>
          <w:numId w:val="63"/>
        </w:numPr>
        <w:spacing w:after="325" w:line="266" w:lineRule="auto"/>
        <w:ind w:right="44" w:hanging="361"/>
      </w:pPr>
      <w:r>
        <w:t xml:space="preserve">Completa el escenario de soluciones al dilema de la última milla, así como el de la última cuadra. </w:t>
      </w:r>
    </w:p>
    <w:p w14:paraId="20F6E930" w14:textId="77777777" w:rsidR="00A97412" w:rsidRDefault="00000000">
      <w:pPr>
        <w:spacing w:after="0"/>
        <w:ind w:left="3037" w:hanging="10"/>
      </w:pPr>
      <w:r>
        <w:rPr>
          <w:color w:val="2F5496"/>
          <w:sz w:val="32"/>
        </w:rPr>
        <w:t>PLC (</w:t>
      </w:r>
      <w:proofErr w:type="spellStart"/>
      <w:r>
        <w:rPr>
          <w:color w:val="2F5496"/>
          <w:sz w:val="32"/>
        </w:rPr>
        <w:t>Broadband</w:t>
      </w:r>
      <w:proofErr w:type="spellEnd"/>
      <w:r>
        <w:rPr>
          <w:color w:val="2F5496"/>
          <w:sz w:val="32"/>
        </w:rPr>
        <w:t xml:space="preserve"> </w:t>
      </w:r>
      <w:proofErr w:type="spellStart"/>
      <w:r>
        <w:rPr>
          <w:color w:val="2F5496"/>
          <w:sz w:val="32"/>
        </w:rPr>
        <w:t>over</w:t>
      </w:r>
      <w:proofErr w:type="spellEnd"/>
      <w:r>
        <w:rPr>
          <w:color w:val="2F5496"/>
          <w:sz w:val="32"/>
        </w:rPr>
        <w:t xml:space="preserve"> </w:t>
      </w:r>
      <w:proofErr w:type="spellStart"/>
      <w:r>
        <w:rPr>
          <w:color w:val="2F5496"/>
          <w:sz w:val="32"/>
        </w:rPr>
        <w:t>Power</w:t>
      </w:r>
      <w:proofErr w:type="spellEnd"/>
      <w:r>
        <w:rPr>
          <w:color w:val="2F5496"/>
          <w:sz w:val="32"/>
        </w:rPr>
        <w:t xml:space="preserve"> </w:t>
      </w:r>
      <w:proofErr w:type="spellStart"/>
      <w:r>
        <w:rPr>
          <w:color w:val="2F5496"/>
          <w:sz w:val="32"/>
        </w:rPr>
        <w:t>Lines</w:t>
      </w:r>
      <w:proofErr w:type="spellEnd"/>
      <w:r>
        <w:rPr>
          <w:color w:val="2F5496"/>
          <w:sz w:val="32"/>
        </w:rPr>
        <w:t xml:space="preserve">) </w:t>
      </w:r>
    </w:p>
    <w:p w14:paraId="3B5C9561" w14:textId="77777777" w:rsidR="00A97412" w:rsidRDefault="00000000">
      <w:pPr>
        <w:numPr>
          <w:ilvl w:val="0"/>
          <w:numId w:val="63"/>
        </w:numPr>
        <w:spacing w:after="22" w:line="266" w:lineRule="auto"/>
        <w:ind w:right="44" w:hanging="361"/>
      </w:pPr>
      <w:r>
        <w:t xml:space="preserve">PLC es la tecnología que permite la transmisión de datos y voz (Internet y telefonía) a través de la infraestructura la red eléctrica existente.  </w:t>
      </w:r>
    </w:p>
    <w:p w14:paraId="69DB73E4" w14:textId="77777777" w:rsidR="00A97412" w:rsidRDefault="00000000">
      <w:pPr>
        <w:numPr>
          <w:ilvl w:val="0"/>
          <w:numId w:val="63"/>
        </w:numPr>
        <w:spacing w:after="25" w:line="266" w:lineRule="auto"/>
        <w:ind w:right="44" w:hanging="361"/>
      </w:pPr>
      <w:r>
        <w:t xml:space="preserve">Características:  </w:t>
      </w:r>
    </w:p>
    <w:p w14:paraId="22F9E0E0" w14:textId="77777777" w:rsidR="00A97412" w:rsidRDefault="00000000">
      <w:pPr>
        <w:numPr>
          <w:ilvl w:val="0"/>
          <w:numId w:val="63"/>
        </w:numPr>
        <w:spacing w:after="22" w:line="266" w:lineRule="auto"/>
        <w:ind w:right="44" w:hanging="361"/>
      </w:pPr>
      <w:r>
        <w:t xml:space="preserve">Tecnología de banda ancha. </w:t>
      </w:r>
    </w:p>
    <w:p w14:paraId="6734AC31" w14:textId="77777777" w:rsidR="00A97412" w:rsidRDefault="00000000">
      <w:pPr>
        <w:numPr>
          <w:ilvl w:val="0"/>
          <w:numId w:val="63"/>
        </w:numPr>
        <w:spacing w:after="22" w:line="266" w:lineRule="auto"/>
        <w:ind w:right="44" w:hanging="361"/>
      </w:pPr>
      <w:r>
        <w:t xml:space="preserve">Velocidades de transferencia de 50 a 200 Mbps. </w:t>
      </w:r>
    </w:p>
    <w:p w14:paraId="6ABEC431" w14:textId="77777777" w:rsidR="00A97412" w:rsidRDefault="00000000">
      <w:pPr>
        <w:numPr>
          <w:ilvl w:val="0"/>
          <w:numId w:val="63"/>
        </w:numPr>
        <w:spacing w:after="19" w:line="266" w:lineRule="auto"/>
        <w:ind w:right="44" w:hanging="361"/>
      </w:pPr>
      <w:r>
        <w:t xml:space="preserve">Sin cableado adicional, se utiliza el cableado eléctrico existente. </w:t>
      </w:r>
      <w:r>
        <w:rPr>
          <w:rFonts w:ascii="Wingdings" w:eastAsia="Wingdings" w:hAnsi="Wingdings" w:cs="Wingdings"/>
        </w:rPr>
        <w:t>▪</w:t>
      </w:r>
      <w:r>
        <w:rPr>
          <w:rFonts w:ascii="Arial" w:eastAsia="Arial" w:hAnsi="Arial" w:cs="Arial"/>
        </w:rPr>
        <w:t xml:space="preserve"> </w:t>
      </w:r>
      <w:r>
        <w:rPr>
          <w:rFonts w:ascii="Arial" w:eastAsia="Arial" w:hAnsi="Arial" w:cs="Arial"/>
        </w:rPr>
        <w:tab/>
      </w:r>
      <w:r>
        <w:t xml:space="preserve">Equipo de conexión -Módem PLC/ADSL (Usuario)- </w:t>
      </w:r>
      <w:r>
        <w:rPr>
          <w:rFonts w:ascii="Wingdings" w:eastAsia="Wingdings" w:hAnsi="Wingdings" w:cs="Wingdings"/>
        </w:rPr>
        <w:t>▪</w:t>
      </w:r>
      <w:r>
        <w:rPr>
          <w:rFonts w:ascii="Arial" w:eastAsia="Arial" w:hAnsi="Arial" w:cs="Arial"/>
        </w:rPr>
        <w:t xml:space="preserve"> </w:t>
      </w:r>
      <w:r>
        <w:rPr>
          <w:rFonts w:ascii="Arial" w:eastAsia="Arial" w:hAnsi="Arial" w:cs="Arial"/>
        </w:rPr>
        <w:tab/>
      </w:r>
      <w:r>
        <w:t xml:space="preserve">Transmisión simultánea de voz y datos. </w:t>
      </w:r>
    </w:p>
    <w:p w14:paraId="33797753" w14:textId="77777777" w:rsidR="00A97412" w:rsidRDefault="00000000">
      <w:pPr>
        <w:numPr>
          <w:ilvl w:val="0"/>
          <w:numId w:val="63"/>
        </w:numPr>
        <w:spacing w:after="22" w:line="266" w:lineRule="auto"/>
        <w:ind w:right="44" w:hanging="361"/>
      </w:pPr>
      <w:r>
        <w:t xml:space="preserve">Conexión de datos permanente (activa las 24 horas del día) </w:t>
      </w:r>
    </w:p>
    <w:p w14:paraId="55E377BA" w14:textId="77777777" w:rsidR="00A97412" w:rsidRDefault="00000000">
      <w:pPr>
        <w:numPr>
          <w:ilvl w:val="0"/>
          <w:numId w:val="63"/>
        </w:numPr>
        <w:spacing w:after="26" w:line="266" w:lineRule="auto"/>
        <w:ind w:right="44" w:hanging="361"/>
      </w:pPr>
      <w:r>
        <w:t xml:space="preserve">Permite seguir prestando el suministro eléctrico sin ningún problema. </w:t>
      </w:r>
    </w:p>
    <w:p w14:paraId="12750CD7" w14:textId="77777777" w:rsidR="00A97412" w:rsidRDefault="00000000">
      <w:pPr>
        <w:spacing w:after="0"/>
        <w:ind w:left="1041"/>
      </w:pPr>
      <w:r>
        <w:rPr>
          <w:noProof/>
        </w:rPr>
        <mc:AlternateContent>
          <mc:Choice Requires="wpg">
            <w:drawing>
              <wp:inline distT="0" distB="0" distL="0" distR="0" wp14:anchorId="36462B35" wp14:editId="3CF45783">
                <wp:extent cx="5538027" cy="3309936"/>
                <wp:effectExtent l="0" t="0" r="0" b="0"/>
                <wp:docPr id="270919" name="Group 270919"/>
                <wp:cNvGraphicFramePr/>
                <a:graphic xmlns:a="http://schemas.openxmlformats.org/drawingml/2006/main">
                  <a:graphicData uri="http://schemas.microsoft.com/office/word/2010/wordprocessingGroup">
                    <wpg:wgp>
                      <wpg:cNvGrpSpPr/>
                      <wpg:grpSpPr>
                        <a:xfrm>
                          <a:off x="0" y="0"/>
                          <a:ext cx="5538027" cy="3309936"/>
                          <a:chOff x="0" y="0"/>
                          <a:chExt cx="5538027" cy="3309936"/>
                        </a:xfrm>
                      </wpg:grpSpPr>
                      <wps:wsp>
                        <wps:cNvPr id="19785" name="Rectangle 19785"/>
                        <wps:cNvSpPr/>
                        <wps:spPr>
                          <a:xfrm>
                            <a:off x="1948688" y="0"/>
                            <a:ext cx="1896498" cy="274582"/>
                          </a:xfrm>
                          <a:prstGeom prst="rect">
                            <a:avLst/>
                          </a:prstGeom>
                          <a:ln>
                            <a:noFill/>
                          </a:ln>
                        </wps:spPr>
                        <wps:txbx>
                          <w:txbxContent>
                            <w:p w14:paraId="75ABDE85" w14:textId="77777777" w:rsidR="00A97412" w:rsidRDefault="00000000">
                              <w:r>
                                <w:rPr>
                                  <w:color w:val="2F5496"/>
                                  <w:sz w:val="32"/>
                                </w:rPr>
                                <w:t>PLC Comparación</w:t>
                              </w:r>
                            </w:p>
                          </w:txbxContent>
                        </wps:txbx>
                        <wps:bodyPr horzOverflow="overflow" vert="horz" lIns="0" tIns="0" rIns="0" bIns="0" rtlCol="0">
                          <a:noAutofit/>
                        </wps:bodyPr>
                      </wps:wsp>
                      <wps:wsp>
                        <wps:cNvPr id="19786" name="Rectangle 19786"/>
                        <wps:cNvSpPr/>
                        <wps:spPr>
                          <a:xfrm>
                            <a:off x="3376930" y="0"/>
                            <a:ext cx="60925" cy="274582"/>
                          </a:xfrm>
                          <a:prstGeom prst="rect">
                            <a:avLst/>
                          </a:prstGeom>
                          <a:ln>
                            <a:noFill/>
                          </a:ln>
                        </wps:spPr>
                        <wps:txbx>
                          <w:txbxContent>
                            <w:p w14:paraId="3EB34D23" w14:textId="77777777" w:rsidR="00A97412" w:rsidRDefault="00000000">
                              <w:r>
                                <w:rPr>
                                  <w:color w:val="2F5496"/>
                                  <w:sz w:val="32"/>
                                </w:rPr>
                                <w:t xml:space="preserve"> </w:t>
                              </w:r>
                            </w:p>
                          </w:txbxContent>
                        </wps:txbx>
                        <wps:bodyPr horzOverflow="overflow" vert="horz" lIns="0" tIns="0" rIns="0" bIns="0" rtlCol="0">
                          <a:noAutofit/>
                        </wps:bodyPr>
                      </wps:wsp>
                      <wps:wsp>
                        <wps:cNvPr id="19787" name="Rectangle 19787"/>
                        <wps:cNvSpPr/>
                        <wps:spPr>
                          <a:xfrm>
                            <a:off x="5506339" y="3167126"/>
                            <a:ext cx="42144" cy="189937"/>
                          </a:xfrm>
                          <a:prstGeom prst="rect">
                            <a:avLst/>
                          </a:prstGeom>
                          <a:ln>
                            <a:noFill/>
                          </a:ln>
                        </wps:spPr>
                        <wps:txbx>
                          <w:txbxContent>
                            <w:p w14:paraId="2A788DB4" w14:textId="77777777" w:rsidR="00A97412" w:rsidRDefault="00000000">
                              <w:r>
                                <w:t xml:space="preserve"> </w:t>
                              </w:r>
                            </w:p>
                          </w:txbxContent>
                        </wps:txbx>
                        <wps:bodyPr horzOverflow="overflow" vert="horz" lIns="0" tIns="0" rIns="0" bIns="0" rtlCol="0">
                          <a:noAutofit/>
                        </wps:bodyPr>
                      </wps:wsp>
                      <wps:wsp>
                        <wps:cNvPr id="314245" name="Shape 314245"/>
                        <wps:cNvSpPr/>
                        <wps:spPr>
                          <a:xfrm>
                            <a:off x="38100" y="299085"/>
                            <a:ext cx="5400040" cy="2889250"/>
                          </a:xfrm>
                          <a:custGeom>
                            <a:avLst/>
                            <a:gdLst/>
                            <a:ahLst/>
                            <a:cxnLst/>
                            <a:rect l="0" t="0" r="0" b="0"/>
                            <a:pathLst>
                              <a:path w="5400040" h="2889250">
                                <a:moveTo>
                                  <a:pt x="0" y="0"/>
                                </a:moveTo>
                                <a:lnTo>
                                  <a:pt x="5400040" y="0"/>
                                </a:lnTo>
                                <a:lnTo>
                                  <a:pt x="5400040" y="2889250"/>
                                </a:lnTo>
                                <a:lnTo>
                                  <a:pt x="0" y="2889250"/>
                                </a:lnTo>
                                <a:lnTo>
                                  <a:pt x="0" y="0"/>
                                </a:lnTo>
                              </a:path>
                            </a:pathLst>
                          </a:custGeom>
                          <a:ln w="0" cap="flat">
                            <a:miter lim="127000"/>
                          </a:ln>
                        </wps:spPr>
                        <wps:style>
                          <a:lnRef idx="0">
                            <a:srgbClr val="000000">
                              <a:alpha val="0"/>
                            </a:srgbClr>
                          </a:lnRef>
                          <a:fillRef idx="1">
                            <a:srgbClr val="FF9900"/>
                          </a:fillRef>
                          <a:effectRef idx="0">
                            <a:scrgbClr r="0" g="0" b="0"/>
                          </a:effectRef>
                          <a:fontRef idx="none"/>
                        </wps:style>
                        <wps:bodyPr/>
                      </wps:wsp>
                      <pic:pic xmlns:pic="http://schemas.openxmlformats.org/drawingml/2006/picture">
                        <pic:nvPicPr>
                          <pic:cNvPr id="19790" name="Picture 19790"/>
                          <pic:cNvPicPr/>
                        </pic:nvPicPr>
                        <pic:blipFill>
                          <a:blip r:embed="rId665"/>
                          <a:stretch>
                            <a:fillRect/>
                          </a:stretch>
                        </pic:blipFill>
                        <pic:spPr>
                          <a:xfrm>
                            <a:off x="38100" y="299085"/>
                            <a:ext cx="5400040" cy="2889250"/>
                          </a:xfrm>
                          <a:prstGeom prst="rect">
                            <a:avLst/>
                          </a:prstGeom>
                        </pic:spPr>
                      </pic:pic>
                      <wps:wsp>
                        <wps:cNvPr id="19791" name="Shape 19791"/>
                        <wps:cNvSpPr/>
                        <wps:spPr>
                          <a:xfrm>
                            <a:off x="0" y="260985"/>
                            <a:ext cx="5476240" cy="2965450"/>
                          </a:xfrm>
                          <a:custGeom>
                            <a:avLst/>
                            <a:gdLst/>
                            <a:ahLst/>
                            <a:cxnLst/>
                            <a:rect l="0" t="0" r="0" b="0"/>
                            <a:pathLst>
                              <a:path w="5476240" h="2965450">
                                <a:moveTo>
                                  <a:pt x="0" y="2965450"/>
                                </a:moveTo>
                                <a:lnTo>
                                  <a:pt x="5476240" y="2965450"/>
                                </a:lnTo>
                                <a:lnTo>
                                  <a:pt x="5476240" y="0"/>
                                </a:lnTo>
                                <a:lnTo>
                                  <a:pt x="0" y="0"/>
                                </a:lnTo>
                                <a:close/>
                              </a:path>
                            </a:pathLst>
                          </a:custGeom>
                          <a:ln w="76200" cap="flat">
                            <a:miter lim="127000"/>
                          </a:ln>
                        </wps:spPr>
                        <wps:style>
                          <a:lnRef idx="1">
                            <a:srgbClr val="0070C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70919" style="width:436.065pt;height:260.625pt;mso-position-horizontal-relative:char;mso-position-vertical-relative:line" coordsize="55380,33099">
                <v:rect id="Rectangle 19785" style="position:absolute;width:18964;height:2745;left:19486;top:0;" filled="f" stroked="f">
                  <v:textbox inset="0,0,0,0">
                    <w:txbxContent>
                      <w:p>
                        <w:pPr>
                          <w:spacing w:before="0" w:after="160" w:line="259" w:lineRule="auto"/>
                        </w:pPr>
                        <w:r>
                          <w:rPr>
                            <w:rFonts w:cs="Calibri" w:hAnsi="Calibri" w:eastAsia="Calibri" w:ascii="Calibri"/>
                            <w:color w:val="2f5496"/>
                            <w:sz w:val="32"/>
                          </w:rPr>
                          <w:t xml:space="preserve">PLC Comparación</w:t>
                        </w:r>
                      </w:p>
                    </w:txbxContent>
                  </v:textbox>
                </v:rect>
                <v:rect id="Rectangle 19786" style="position:absolute;width:609;height:2745;left:33769;top:0;" filled="f" stroked="f">
                  <v:textbox inset="0,0,0,0">
                    <w:txbxContent>
                      <w:p>
                        <w:pPr>
                          <w:spacing w:before="0" w:after="160" w:line="259" w:lineRule="auto"/>
                        </w:pPr>
                        <w:r>
                          <w:rPr>
                            <w:rFonts w:cs="Calibri" w:hAnsi="Calibri" w:eastAsia="Calibri" w:ascii="Calibri"/>
                            <w:color w:val="2f5496"/>
                            <w:sz w:val="32"/>
                          </w:rPr>
                          <w:t xml:space="preserve"> </w:t>
                        </w:r>
                      </w:p>
                    </w:txbxContent>
                  </v:textbox>
                </v:rect>
                <v:rect id="Rectangle 19787" style="position:absolute;width:421;height:1899;left:55063;top:31671;" filled="f" stroked="f">
                  <v:textbox inset="0,0,0,0">
                    <w:txbxContent>
                      <w:p>
                        <w:pPr>
                          <w:spacing w:before="0" w:after="160" w:line="259" w:lineRule="auto"/>
                        </w:pPr>
                        <w:r>
                          <w:rPr>
                            <w:rFonts w:cs="Calibri" w:hAnsi="Calibri" w:eastAsia="Calibri" w:ascii="Calibri"/>
                            <w:sz w:val="22"/>
                          </w:rPr>
                          <w:t xml:space="preserve"> </w:t>
                        </w:r>
                      </w:p>
                    </w:txbxContent>
                  </v:textbox>
                </v:rect>
                <v:shape id="Shape 314246" style="position:absolute;width:54000;height:28892;left:381;top:2990;" coordsize="5400040,2889250" path="m0,0l5400040,0l5400040,2889250l0,2889250l0,0">
                  <v:stroke weight="0pt" endcap="flat" joinstyle="miter" miterlimit="10" on="false" color="#000000" opacity="0"/>
                  <v:fill on="true" color="#ff9900"/>
                </v:shape>
                <v:shape id="Picture 19790" style="position:absolute;width:54000;height:28892;left:381;top:2990;" filled="f">
                  <v:imagedata r:id="rId666"/>
                </v:shape>
                <v:shape id="Shape 19791" style="position:absolute;width:54762;height:29654;left:0;top:2609;" coordsize="5476240,2965450" path="m0,2965450l5476240,2965450l5476240,0l0,0x">
                  <v:stroke weight="6pt" endcap="flat" joinstyle="miter" miterlimit="10" on="true" color="#0070c0"/>
                  <v:fill on="false" color="#000000" opacity="0"/>
                </v:shape>
              </v:group>
            </w:pict>
          </mc:Fallback>
        </mc:AlternateContent>
      </w:r>
    </w:p>
    <w:p w14:paraId="2F7A47A8" w14:textId="77777777" w:rsidR="00A97412" w:rsidRDefault="00000000">
      <w:pPr>
        <w:spacing w:after="70"/>
        <w:ind w:left="982"/>
      </w:pPr>
      <w:r>
        <w:rPr>
          <w:noProof/>
        </w:rPr>
        <w:lastRenderedPageBreak/>
        <mc:AlternateContent>
          <mc:Choice Requires="wpg">
            <w:drawing>
              <wp:inline distT="0" distB="0" distL="0" distR="0" wp14:anchorId="04CE0C78" wp14:editId="6FC0FCD5">
                <wp:extent cx="5584051" cy="3300554"/>
                <wp:effectExtent l="0" t="0" r="0" b="0"/>
                <wp:docPr id="271156" name="Group 271156"/>
                <wp:cNvGraphicFramePr/>
                <a:graphic xmlns:a="http://schemas.openxmlformats.org/drawingml/2006/main">
                  <a:graphicData uri="http://schemas.microsoft.com/office/word/2010/wordprocessingGroup">
                    <wpg:wgp>
                      <wpg:cNvGrpSpPr/>
                      <wpg:grpSpPr>
                        <a:xfrm>
                          <a:off x="0" y="0"/>
                          <a:ext cx="5584051" cy="3300554"/>
                          <a:chOff x="0" y="0"/>
                          <a:chExt cx="5584051" cy="3300554"/>
                        </a:xfrm>
                      </wpg:grpSpPr>
                      <wps:wsp>
                        <wps:cNvPr id="19794" name="Rectangle 19794"/>
                        <wps:cNvSpPr/>
                        <wps:spPr>
                          <a:xfrm>
                            <a:off x="5543753" y="2705481"/>
                            <a:ext cx="53596" cy="241550"/>
                          </a:xfrm>
                          <a:prstGeom prst="rect">
                            <a:avLst/>
                          </a:prstGeom>
                          <a:ln>
                            <a:noFill/>
                          </a:ln>
                        </wps:spPr>
                        <wps:txbx>
                          <w:txbxContent>
                            <w:p w14:paraId="6C34D566" w14:textId="77777777" w:rsidR="00A97412" w:rsidRDefault="00000000">
                              <w:r>
                                <w:rPr>
                                  <w:sz w:val="28"/>
                                </w:rPr>
                                <w:t xml:space="preserve"> </w:t>
                              </w:r>
                            </w:p>
                          </w:txbxContent>
                        </wps:txbx>
                        <wps:bodyPr horzOverflow="overflow" vert="horz" lIns="0" tIns="0" rIns="0" bIns="0" rtlCol="0">
                          <a:noAutofit/>
                        </wps:bodyPr>
                      </wps:wsp>
                      <wps:wsp>
                        <wps:cNvPr id="314247" name="Shape 314247"/>
                        <wps:cNvSpPr/>
                        <wps:spPr>
                          <a:xfrm>
                            <a:off x="0" y="2859025"/>
                            <a:ext cx="5543677" cy="12192"/>
                          </a:xfrm>
                          <a:custGeom>
                            <a:avLst/>
                            <a:gdLst/>
                            <a:ahLst/>
                            <a:cxnLst/>
                            <a:rect l="0" t="0" r="0" b="0"/>
                            <a:pathLst>
                              <a:path w="5543677" h="12192">
                                <a:moveTo>
                                  <a:pt x="0" y="0"/>
                                </a:moveTo>
                                <a:lnTo>
                                  <a:pt x="5543677" y="0"/>
                                </a:lnTo>
                                <a:lnTo>
                                  <a:pt x="5543677"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796" name="Rectangle 19796"/>
                        <wps:cNvSpPr/>
                        <wps:spPr>
                          <a:xfrm>
                            <a:off x="1702638" y="3094102"/>
                            <a:ext cx="455591" cy="274582"/>
                          </a:xfrm>
                          <a:prstGeom prst="rect">
                            <a:avLst/>
                          </a:prstGeom>
                          <a:ln>
                            <a:noFill/>
                          </a:ln>
                        </wps:spPr>
                        <wps:txbx>
                          <w:txbxContent>
                            <w:p w14:paraId="06321748" w14:textId="77777777" w:rsidR="00A97412" w:rsidRDefault="00000000">
                              <w:r>
                                <w:rPr>
                                  <w:color w:val="2F5496"/>
                                  <w:sz w:val="32"/>
                                </w:rPr>
                                <w:t xml:space="preserve">PLC </w:t>
                              </w:r>
                            </w:p>
                          </w:txbxContent>
                        </wps:txbx>
                        <wps:bodyPr horzOverflow="overflow" vert="horz" lIns="0" tIns="0" rIns="0" bIns="0" rtlCol="0">
                          <a:noAutofit/>
                        </wps:bodyPr>
                      </wps:wsp>
                      <wps:wsp>
                        <wps:cNvPr id="19797" name="Rectangle 19797"/>
                        <wps:cNvSpPr/>
                        <wps:spPr>
                          <a:xfrm>
                            <a:off x="2045538" y="3094102"/>
                            <a:ext cx="60925" cy="274582"/>
                          </a:xfrm>
                          <a:prstGeom prst="rect">
                            <a:avLst/>
                          </a:prstGeom>
                          <a:ln>
                            <a:noFill/>
                          </a:ln>
                        </wps:spPr>
                        <wps:txbx>
                          <w:txbxContent>
                            <w:p w14:paraId="72BB174D" w14:textId="77777777" w:rsidR="00A97412" w:rsidRDefault="00000000">
                              <w:r>
                                <w:rPr>
                                  <w:color w:val="2F5496"/>
                                  <w:sz w:val="32"/>
                                </w:rPr>
                                <w:t xml:space="preserve"> </w:t>
                              </w:r>
                            </w:p>
                          </w:txbxContent>
                        </wps:txbx>
                        <wps:bodyPr horzOverflow="overflow" vert="horz" lIns="0" tIns="0" rIns="0" bIns="0" rtlCol="0">
                          <a:noAutofit/>
                        </wps:bodyPr>
                      </wps:wsp>
                      <wps:wsp>
                        <wps:cNvPr id="19798" name="Rectangle 19798"/>
                        <wps:cNvSpPr/>
                        <wps:spPr>
                          <a:xfrm>
                            <a:off x="2091258" y="3094102"/>
                            <a:ext cx="2135346" cy="274582"/>
                          </a:xfrm>
                          <a:prstGeom prst="rect">
                            <a:avLst/>
                          </a:prstGeom>
                          <a:ln>
                            <a:noFill/>
                          </a:ln>
                        </wps:spPr>
                        <wps:txbx>
                          <w:txbxContent>
                            <w:p w14:paraId="75961E4D" w14:textId="77777777" w:rsidR="00A97412" w:rsidRDefault="00000000">
                              <w:r>
                                <w:rPr>
                                  <w:color w:val="2F5496"/>
                                  <w:sz w:val="32"/>
                                </w:rPr>
                                <w:t>Arquitectura de red</w:t>
                              </w:r>
                            </w:p>
                          </w:txbxContent>
                        </wps:txbx>
                        <wps:bodyPr horzOverflow="overflow" vert="horz" lIns="0" tIns="0" rIns="0" bIns="0" rtlCol="0">
                          <a:noAutofit/>
                        </wps:bodyPr>
                      </wps:wsp>
                      <wps:wsp>
                        <wps:cNvPr id="19799" name="Rectangle 19799"/>
                        <wps:cNvSpPr/>
                        <wps:spPr>
                          <a:xfrm>
                            <a:off x="3697808" y="3094102"/>
                            <a:ext cx="60925" cy="274582"/>
                          </a:xfrm>
                          <a:prstGeom prst="rect">
                            <a:avLst/>
                          </a:prstGeom>
                          <a:ln>
                            <a:noFill/>
                          </a:ln>
                        </wps:spPr>
                        <wps:txbx>
                          <w:txbxContent>
                            <w:p w14:paraId="1EF371E4" w14:textId="77777777" w:rsidR="00A97412" w:rsidRDefault="00000000">
                              <w:r>
                                <w:rPr>
                                  <w:color w:val="2F5496"/>
                                  <w:sz w:val="32"/>
                                </w:rPr>
                                <w:t xml:space="preserve"> </w:t>
                              </w:r>
                            </w:p>
                          </w:txbxContent>
                        </wps:txbx>
                        <wps:bodyPr horzOverflow="overflow" vert="horz" lIns="0" tIns="0" rIns="0" bIns="0" rtlCol="0">
                          <a:noAutofit/>
                        </wps:bodyPr>
                      </wps:wsp>
                      <wps:wsp>
                        <wps:cNvPr id="314248" name="Shape 314248"/>
                        <wps:cNvSpPr/>
                        <wps:spPr>
                          <a:xfrm>
                            <a:off x="75514" y="38100"/>
                            <a:ext cx="5400040" cy="2733040"/>
                          </a:xfrm>
                          <a:custGeom>
                            <a:avLst/>
                            <a:gdLst/>
                            <a:ahLst/>
                            <a:cxnLst/>
                            <a:rect l="0" t="0" r="0" b="0"/>
                            <a:pathLst>
                              <a:path w="5400040" h="2733040">
                                <a:moveTo>
                                  <a:pt x="0" y="0"/>
                                </a:moveTo>
                                <a:lnTo>
                                  <a:pt x="5400040" y="0"/>
                                </a:lnTo>
                                <a:lnTo>
                                  <a:pt x="5400040" y="2733040"/>
                                </a:lnTo>
                                <a:lnTo>
                                  <a:pt x="0" y="2733040"/>
                                </a:lnTo>
                                <a:lnTo>
                                  <a:pt x="0" y="0"/>
                                </a:lnTo>
                              </a:path>
                            </a:pathLst>
                          </a:custGeom>
                          <a:ln w="0" cap="flat">
                            <a:miter lim="127000"/>
                          </a:ln>
                        </wps:spPr>
                        <wps:style>
                          <a:lnRef idx="0">
                            <a:srgbClr val="000000">
                              <a:alpha val="0"/>
                            </a:srgbClr>
                          </a:lnRef>
                          <a:fillRef idx="1">
                            <a:srgbClr val="FF9900"/>
                          </a:fillRef>
                          <a:effectRef idx="0">
                            <a:scrgbClr r="0" g="0" b="0"/>
                          </a:effectRef>
                          <a:fontRef idx="none"/>
                        </wps:style>
                        <wps:bodyPr/>
                      </wps:wsp>
                      <pic:pic xmlns:pic="http://schemas.openxmlformats.org/drawingml/2006/picture">
                        <pic:nvPicPr>
                          <pic:cNvPr id="19842" name="Picture 19842"/>
                          <pic:cNvPicPr/>
                        </pic:nvPicPr>
                        <pic:blipFill>
                          <a:blip r:embed="rId667"/>
                          <a:stretch>
                            <a:fillRect/>
                          </a:stretch>
                        </pic:blipFill>
                        <pic:spPr>
                          <a:xfrm>
                            <a:off x="75514" y="38126"/>
                            <a:ext cx="5400024" cy="2733251"/>
                          </a:xfrm>
                          <a:prstGeom prst="rect">
                            <a:avLst/>
                          </a:prstGeom>
                        </pic:spPr>
                      </pic:pic>
                      <wps:wsp>
                        <wps:cNvPr id="19843" name="Shape 19843"/>
                        <wps:cNvSpPr/>
                        <wps:spPr>
                          <a:xfrm>
                            <a:off x="37414" y="0"/>
                            <a:ext cx="5476240" cy="2809240"/>
                          </a:xfrm>
                          <a:custGeom>
                            <a:avLst/>
                            <a:gdLst/>
                            <a:ahLst/>
                            <a:cxnLst/>
                            <a:rect l="0" t="0" r="0" b="0"/>
                            <a:pathLst>
                              <a:path w="5476240" h="2809240">
                                <a:moveTo>
                                  <a:pt x="0" y="2809240"/>
                                </a:moveTo>
                                <a:lnTo>
                                  <a:pt x="5476240" y="2809240"/>
                                </a:lnTo>
                                <a:lnTo>
                                  <a:pt x="5476240" y="0"/>
                                </a:lnTo>
                                <a:lnTo>
                                  <a:pt x="0" y="0"/>
                                </a:lnTo>
                                <a:close/>
                              </a:path>
                            </a:pathLst>
                          </a:custGeom>
                          <a:ln w="76200" cap="flat">
                            <a:miter lim="127000"/>
                          </a:ln>
                        </wps:spPr>
                        <wps:style>
                          <a:lnRef idx="1">
                            <a:srgbClr val="0070C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71156" style="width:439.689pt;height:259.886pt;mso-position-horizontal-relative:char;mso-position-vertical-relative:line" coordsize="55840,33005">
                <v:rect id="Rectangle 19794" style="position:absolute;width:535;height:2415;left:55437;top:27054;" filled="f" stroked="f">
                  <v:textbox inset="0,0,0,0">
                    <w:txbxContent>
                      <w:p>
                        <w:pPr>
                          <w:spacing w:before="0" w:after="160" w:line="259" w:lineRule="auto"/>
                        </w:pPr>
                        <w:r>
                          <w:rPr>
                            <w:rFonts w:cs="Calibri" w:hAnsi="Calibri" w:eastAsia="Calibri" w:ascii="Calibri"/>
                            <w:sz w:val="28"/>
                          </w:rPr>
                          <w:t xml:space="preserve"> </w:t>
                        </w:r>
                      </w:p>
                    </w:txbxContent>
                  </v:textbox>
                </v:rect>
                <v:shape id="Shape 314249" style="position:absolute;width:55436;height:121;left:0;top:28590;" coordsize="5543677,12192" path="m0,0l5543677,0l5543677,12192l0,12192l0,0">
                  <v:stroke weight="0pt" endcap="flat" joinstyle="miter" miterlimit="10" on="false" color="#000000" opacity="0"/>
                  <v:fill on="true" color="#000000"/>
                </v:shape>
                <v:rect id="Rectangle 19796" style="position:absolute;width:4555;height:2745;left:17026;top:30941;" filled="f" stroked="f">
                  <v:textbox inset="0,0,0,0">
                    <w:txbxContent>
                      <w:p>
                        <w:pPr>
                          <w:spacing w:before="0" w:after="160" w:line="259" w:lineRule="auto"/>
                        </w:pPr>
                        <w:r>
                          <w:rPr>
                            <w:rFonts w:cs="Calibri" w:hAnsi="Calibri" w:eastAsia="Calibri" w:ascii="Calibri"/>
                            <w:color w:val="2f5496"/>
                            <w:sz w:val="32"/>
                          </w:rPr>
                          <w:t xml:space="preserve">PLC </w:t>
                        </w:r>
                      </w:p>
                    </w:txbxContent>
                  </v:textbox>
                </v:rect>
                <v:rect id="Rectangle 19797" style="position:absolute;width:609;height:2745;left:20455;top:30941;" filled="f" stroked="f">
                  <v:textbox inset="0,0,0,0">
                    <w:txbxContent>
                      <w:p>
                        <w:pPr>
                          <w:spacing w:before="0" w:after="160" w:line="259" w:lineRule="auto"/>
                        </w:pPr>
                        <w:r>
                          <w:rPr>
                            <w:rFonts w:cs="Calibri" w:hAnsi="Calibri" w:eastAsia="Calibri" w:ascii="Calibri"/>
                            <w:color w:val="2f5496"/>
                            <w:sz w:val="32"/>
                          </w:rPr>
                          <w:t xml:space="preserve"> </w:t>
                        </w:r>
                      </w:p>
                    </w:txbxContent>
                  </v:textbox>
                </v:rect>
                <v:rect id="Rectangle 19798" style="position:absolute;width:21353;height:2745;left:20912;top:30941;" filled="f" stroked="f">
                  <v:textbox inset="0,0,0,0">
                    <w:txbxContent>
                      <w:p>
                        <w:pPr>
                          <w:spacing w:before="0" w:after="160" w:line="259" w:lineRule="auto"/>
                        </w:pPr>
                        <w:r>
                          <w:rPr>
                            <w:rFonts w:cs="Calibri" w:hAnsi="Calibri" w:eastAsia="Calibri" w:ascii="Calibri"/>
                            <w:color w:val="2f5496"/>
                            <w:sz w:val="32"/>
                          </w:rPr>
                          <w:t xml:space="preserve">Arquitectura de red</w:t>
                        </w:r>
                      </w:p>
                    </w:txbxContent>
                  </v:textbox>
                </v:rect>
                <v:rect id="Rectangle 19799" style="position:absolute;width:609;height:2745;left:36978;top:30941;" filled="f" stroked="f">
                  <v:textbox inset="0,0,0,0">
                    <w:txbxContent>
                      <w:p>
                        <w:pPr>
                          <w:spacing w:before="0" w:after="160" w:line="259" w:lineRule="auto"/>
                        </w:pPr>
                        <w:r>
                          <w:rPr>
                            <w:rFonts w:cs="Calibri" w:hAnsi="Calibri" w:eastAsia="Calibri" w:ascii="Calibri"/>
                            <w:color w:val="2f5496"/>
                            <w:sz w:val="32"/>
                          </w:rPr>
                          <w:t xml:space="preserve"> </w:t>
                        </w:r>
                      </w:p>
                    </w:txbxContent>
                  </v:textbox>
                </v:rect>
                <v:shape id="Shape 314250" style="position:absolute;width:54000;height:27330;left:755;top:381;" coordsize="5400040,2733040" path="m0,0l5400040,0l5400040,2733040l0,2733040l0,0">
                  <v:stroke weight="0pt" endcap="flat" joinstyle="miter" miterlimit="10" on="false" color="#000000" opacity="0"/>
                  <v:fill on="true" color="#ff9900"/>
                </v:shape>
                <v:shape id="Picture 19842" style="position:absolute;width:54000;height:27332;left:755;top:381;" filled="f">
                  <v:imagedata r:id="rId668"/>
                </v:shape>
                <v:shape id="Shape 19843" style="position:absolute;width:54762;height:28092;left:374;top:0;" coordsize="5476240,2809240" path="m0,2809240l5476240,2809240l5476240,0l0,0x">
                  <v:stroke weight="6pt" endcap="flat" joinstyle="miter" miterlimit="10" on="true" color="#0070c0"/>
                  <v:fill on="false" color="#000000" opacity="0"/>
                </v:shape>
              </v:group>
            </w:pict>
          </mc:Fallback>
        </mc:AlternateContent>
      </w:r>
    </w:p>
    <w:p w14:paraId="011BD0AD" w14:textId="77777777" w:rsidR="00A97412" w:rsidRDefault="00000000">
      <w:pPr>
        <w:numPr>
          <w:ilvl w:val="0"/>
          <w:numId w:val="63"/>
        </w:numPr>
        <w:spacing w:after="22" w:line="266" w:lineRule="auto"/>
        <w:ind w:right="44" w:hanging="361"/>
      </w:pPr>
      <w:r>
        <w:t xml:space="preserve">La red eléctrica consta de cuatro (o cinco) partes bien diferenciadas </w:t>
      </w:r>
      <w:proofErr w:type="gramStart"/>
      <w:r>
        <w:t>de acuerdo a</w:t>
      </w:r>
      <w:proofErr w:type="gramEnd"/>
      <w:r>
        <w:t xml:space="preserve"> su medida en voltios.  </w:t>
      </w:r>
    </w:p>
    <w:p w14:paraId="23212BC1" w14:textId="77777777" w:rsidR="00A97412" w:rsidRDefault="00000000">
      <w:pPr>
        <w:numPr>
          <w:ilvl w:val="0"/>
          <w:numId w:val="63"/>
        </w:numPr>
        <w:spacing w:after="0" w:line="266" w:lineRule="auto"/>
        <w:ind w:right="44" w:hanging="361"/>
      </w:pPr>
      <w:r>
        <w:t xml:space="preserve">El ámbito PLC consta de la Red de Acceso (220-390 V) y la Red de Distribución (20-50 </w:t>
      </w:r>
    </w:p>
    <w:p w14:paraId="4A9859B7" w14:textId="77777777" w:rsidR="00A97412" w:rsidRDefault="00000000">
      <w:pPr>
        <w:spacing w:after="24" w:line="266" w:lineRule="auto"/>
        <w:ind w:left="1710" w:right="44" w:hanging="8"/>
      </w:pPr>
      <w:r>
        <w:t xml:space="preserve">Kv).  </w:t>
      </w:r>
    </w:p>
    <w:p w14:paraId="51B69536" w14:textId="77777777" w:rsidR="00A97412" w:rsidRDefault="00000000">
      <w:pPr>
        <w:numPr>
          <w:ilvl w:val="0"/>
          <w:numId w:val="63"/>
        </w:numPr>
        <w:spacing w:after="23" w:line="266" w:lineRule="auto"/>
        <w:ind w:right="44" w:hanging="361"/>
      </w:pPr>
      <w:r>
        <w:t xml:space="preserve">La Red de Acceso consta de dos segmentos:   </w:t>
      </w:r>
    </w:p>
    <w:p w14:paraId="648724F6" w14:textId="77777777" w:rsidR="00A97412" w:rsidRDefault="00000000">
      <w:pPr>
        <w:numPr>
          <w:ilvl w:val="0"/>
          <w:numId w:val="64"/>
        </w:numPr>
        <w:spacing w:after="32" w:line="266" w:lineRule="auto"/>
        <w:ind w:right="307" w:hanging="360"/>
      </w:pPr>
      <w:r>
        <w:t xml:space="preserve">Desde el módem del usuario final hasta el repetidor,  </w:t>
      </w:r>
    </w:p>
    <w:p w14:paraId="2FA1E43C" w14:textId="77777777" w:rsidR="00A97412" w:rsidRDefault="00000000">
      <w:pPr>
        <w:numPr>
          <w:ilvl w:val="0"/>
          <w:numId w:val="64"/>
        </w:numPr>
        <w:spacing w:after="0" w:line="266" w:lineRule="auto"/>
        <w:ind w:right="307" w:hanging="360"/>
      </w:pPr>
      <w:r>
        <w:t xml:space="preserve">Desde el repetidor hasta </w:t>
      </w:r>
      <w:proofErr w:type="spellStart"/>
      <w:r>
        <w:t>el</w:t>
      </w:r>
      <w:proofErr w:type="spellEnd"/>
      <w:r>
        <w:t xml:space="preserve"> TE (</w:t>
      </w:r>
      <w:proofErr w:type="spellStart"/>
      <w:r>
        <w:t>Transformer</w:t>
      </w:r>
      <w:proofErr w:type="spellEnd"/>
      <w:r>
        <w:t xml:space="preserve"> </w:t>
      </w:r>
      <w:proofErr w:type="spellStart"/>
      <w:r>
        <w:t>Equipment</w:t>
      </w:r>
      <w:proofErr w:type="spellEnd"/>
      <w:r>
        <w:t xml:space="preserve">) de la subestación de media a baja tensión. </w:t>
      </w:r>
    </w:p>
    <w:p w14:paraId="70BD96BA" w14:textId="77777777" w:rsidR="00A97412" w:rsidRDefault="00000000">
      <w:pPr>
        <w:spacing w:after="326"/>
        <w:ind w:left="982"/>
      </w:pPr>
      <w:r>
        <w:rPr>
          <w:noProof/>
        </w:rPr>
        <mc:AlternateContent>
          <mc:Choice Requires="wpg">
            <w:drawing>
              <wp:inline distT="0" distB="0" distL="0" distR="0" wp14:anchorId="59B05BC8" wp14:editId="5DBDF0C7">
                <wp:extent cx="5584051" cy="3040894"/>
                <wp:effectExtent l="0" t="0" r="0" b="0"/>
                <wp:docPr id="271157" name="Group 271157"/>
                <wp:cNvGraphicFramePr/>
                <a:graphic xmlns:a="http://schemas.openxmlformats.org/drawingml/2006/main">
                  <a:graphicData uri="http://schemas.microsoft.com/office/word/2010/wordprocessingGroup">
                    <wpg:wgp>
                      <wpg:cNvGrpSpPr/>
                      <wpg:grpSpPr>
                        <a:xfrm>
                          <a:off x="0" y="0"/>
                          <a:ext cx="5584051" cy="3040894"/>
                          <a:chOff x="0" y="0"/>
                          <a:chExt cx="5584051" cy="3040894"/>
                        </a:xfrm>
                      </wpg:grpSpPr>
                      <wps:wsp>
                        <wps:cNvPr id="19828" name="Rectangle 19828"/>
                        <wps:cNvSpPr/>
                        <wps:spPr>
                          <a:xfrm>
                            <a:off x="5543753" y="2859278"/>
                            <a:ext cx="53596" cy="241549"/>
                          </a:xfrm>
                          <a:prstGeom prst="rect">
                            <a:avLst/>
                          </a:prstGeom>
                          <a:ln>
                            <a:noFill/>
                          </a:ln>
                        </wps:spPr>
                        <wps:txbx>
                          <w:txbxContent>
                            <w:p w14:paraId="47087C7B" w14:textId="77777777" w:rsidR="00A97412" w:rsidRDefault="00000000">
                              <w:r>
                                <w:rPr>
                                  <w:sz w:val="28"/>
                                </w:rPr>
                                <w:t xml:space="preserve"> </w:t>
                              </w:r>
                            </w:p>
                          </w:txbxContent>
                        </wps:txbx>
                        <wps:bodyPr horzOverflow="overflow" vert="horz" lIns="0" tIns="0" rIns="0" bIns="0" rtlCol="0">
                          <a:noAutofit/>
                        </wps:bodyPr>
                      </wps:wsp>
                      <wps:wsp>
                        <wps:cNvPr id="314251" name="Shape 314251"/>
                        <wps:cNvSpPr/>
                        <wps:spPr>
                          <a:xfrm>
                            <a:off x="0" y="3012821"/>
                            <a:ext cx="5543677" cy="12192"/>
                          </a:xfrm>
                          <a:custGeom>
                            <a:avLst/>
                            <a:gdLst/>
                            <a:ahLst/>
                            <a:cxnLst/>
                            <a:rect l="0" t="0" r="0" b="0"/>
                            <a:pathLst>
                              <a:path w="5543677" h="12192">
                                <a:moveTo>
                                  <a:pt x="0" y="0"/>
                                </a:moveTo>
                                <a:lnTo>
                                  <a:pt x="5543677" y="0"/>
                                </a:lnTo>
                                <a:lnTo>
                                  <a:pt x="5543677"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4252" name="Shape 314252"/>
                        <wps:cNvSpPr/>
                        <wps:spPr>
                          <a:xfrm>
                            <a:off x="75514" y="38100"/>
                            <a:ext cx="5400040" cy="2867025"/>
                          </a:xfrm>
                          <a:custGeom>
                            <a:avLst/>
                            <a:gdLst/>
                            <a:ahLst/>
                            <a:cxnLst/>
                            <a:rect l="0" t="0" r="0" b="0"/>
                            <a:pathLst>
                              <a:path w="5400040" h="2867025">
                                <a:moveTo>
                                  <a:pt x="0" y="0"/>
                                </a:moveTo>
                                <a:lnTo>
                                  <a:pt x="5400040" y="0"/>
                                </a:lnTo>
                                <a:lnTo>
                                  <a:pt x="5400040" y="2867025"/>
                                </a:lnTo>
                                <a:lnTo>
                                  <a:pt x="0" y="2867025"/>
                                </a:lnTo>
                                <a:lnTo>
                                  <a:pt x="0" y="0"/>
                                </a:lnTo>
                              </a:path>
                            </a:pathLst>
                          </a:custGeom>
                          <a:ln w="0" cap="flat">
                            <a:miter lim="127000"/>
                          </a:ln>
                        </wps:spPr>
                        <wps:style>
                          <a:lnRef idx="0">
                            <a:srgbClr val="000000">
                              <a:alpha val="0"/>
                            </a:srgbClr>
                          </a:lnRef>
                          <a:fillRef idx="1">
                            <a:srgbClr val="E2F0D9"/>
                          </a:fillRef>
                          <a:effectRef idx="0">
                            <a:scrgbClr r="0" g="0" b="0"/>
                          </a:effectRef>
                          <a:fontRef idx="none"/>
                        </wps:style>
                        <wps:bodyPr/>
                      </wps:wsp>
                      <pic:pic xmlns:pic="http://schemas.openxmlformats.org/drawingml/2006/picture">
                        <pic:nvPicPr>
                          <pic:cNvPr id="19846" name="Picture 19846"/>
                          <pic:cNvPicPr/>
                        </pic:nvPicPr>
                        <pic:blipFill>
                          <a:blip r:embed="rId669"/>
                          <a:stretch>
                            <a:fillRect/>
                          </a:stretch>
                        </pic:blipFill>
                        <pic:spPr>
                          <a:xfrm>
                            <a:off x="75514" y="38100"/>
                            <a:ext cx="5400040" cy="2867025"/>
                          </a:xfrm>
                          <a:prstGeom prst="rect">
                            <a:avLst/>
                          </a:prstGeom>
                        </pic:spPr>
                      </pic:pic>
                      <wps:wsp>
                        <wps:cNvPr id="19847" name="Shape 19847"/>
                        <wps:cNvSpPr/>
                        <wps:spPr>
                          <a:xfrm>
                            <a:off x="37414" y="0"/>
                            <a:ext cx="5476240" cy="2943225"/>
                          </a:xfrm>
                          <a:custGeom>
                            <a:avLst/>
                            <a:gdLst/>
                            <a:ahLst/>
                            <a:cxnLst/>
                            <a:rect l="0" t="0" r="0" b="0"/>
                            <a:pathLst>
                              <a:path w="5476240" h="2943225">
                                <a:moveTo>
                                  <a:pt x="0" y="2943225"/>
                                </a:moveTo>
                                <a:lnTo>
                                  <a:pt x="5476240" y="2943225"/>
                                </a:lnTo>
                                <a:lnTo>
                                  <a:pt x="5476240" y="0"/>
                                </a:lnTo>
                                <a:lnTo>
                                  <a:pt x="0" y="0"/>
                                </a:lnTo>
                                <a:close/>
                              </a:path>
                            </a:pathLst>
                          </a:custGeom>
                          <a:ln w="76200" cap="flat">
                            <a:miter lim="127000"/>
                          </a:ln>
                        </wps:spPr>
                        <wps:style>
                          <a:lnRef idx="1">
                            <a:srgbClr val="0070C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71157" style="width:439.689pt;height:239.44pt;mso-position-horizontal-relative:char;mso-position-vertical-relative:line" coordsize="55840,30408">
                <v:rect id="Rectangle 19828" style="position:absolute;width:535;height:2415;left:55437;top:28592;" filled="f" stroked="f">
                  <v:textbox inset="0,0,0,0">
                    <w:txbxContent>
                      <w:p>
                        <w:pPr>
                          <w:spacing w:before="0" w:after="160" w:line="259" w:lineRule="auto"/>
                        </w:pPr>
                        <w:r>
                          <w:rPr>
                            <w:rFonts w:cs="Calibri" w:hAnsi="Calibri" w:eastAsia="Calibri" w:ascii="Calibri"/>
                            <w:sz w:val="28"/>
                          </w:rPr>
                          <w:t xml:space="preserve"> </w:t>
                        </w:r>
                      </w:p>
                    </w:txbxContent>
                  </v:textbox>
                </v:rect>
                <v:shape id="Shape 314253" style="position:absolute;width:55436;height:121;left:0;top:30128;" coordsize="5543677,12192" path="m0,0l5543677,0l5543677,12192l0,12192l0,0">
                  <v:stroke weight="0pt" endcap="flat" joinstyle="miter" miterlimit="10" on="false" color="#000000" opacity="0"/>
                  <v:fill on="true" color="#000000"/>
                </v:shape>
                <v:shape id="Shape 314254" style="position:absolute;width:54000;height:28670;left:755;top:381;" coordsize="5400040,2867025" path="m0,0l5400040,0l5400040,2867025l0,2867025l0,0">
                  <v:stroke weight="0pt" endcap="flat" joinstyle="miter" miterlimit="10" on="false" color="#000000" opacity="0"/>
                  <v:fill on="true" color="#e2f0d9"/>
                </v:shape>
                <v:shape id="Picture 19846" style="position:absolute;width:54000;height:28670;left:755;top:381;" filled="f">
                  <v:imagedata r:id="rId670"/>
                </v:shape>
                <v:shape id="Shape 19847" style="position:absolute;width:54762;height:29432;left:374;top:0;" coordsize="5476240,2943225" path="m0,2943225l5476240,2943225l5476240,0l0,0x">
                  <v:stroke weight="6pt" endcap="flat" joinstyle="miter" miterlimit="10" on="true" color="#0070c0"/>
                  <v:fill on="false" color="#000000" opacity="0"/>
                </v:shape>
              </v:group>
            </w:pict>
          </mc:Fallback>
        </mc:AlternateContent>
      </w:r>
    </w:p>
    <w:p w14:paraId="344C61F8" w14:textId="77777777" w:rsidR="00A97412" w:rsidRDefault="00000000">
      <w:pPr>
        <w:spacing w:after="0"/>
        <w:ind w:left="3004" w:hanging="10"/>
      </w:pPr>
      <w:r>
        <w:rPr>
          <w:color w:val="2F5496"/>
          <w:sz w:val="32"/>
        </w:rPr>
        <w:t xml:space="preserve">PLC Arquitectura de red. </w:t>
      </w:r>
      <w:proofErr w:type="spellStart"/>
      <w:r>
        <w:rPr>
          <w:color w:val="2F5496"/>
          <w:sz w:val="32"/>
        </w:rPr>
        <w:t>Backbone</w:t>
      </w:r>
      <w:proofErr w:type="spellEnd"/>
      <w:r>
        <w:rPr>
          <w:color w:val="2F5496"/>
          <w:sz w:val="32"/>
        </w:rPr>
        <w:t xml:space="preserve"> </w:t>
      </w:r>
    </w:p>
    <w:p w14:paraId="71573F6E" w14:textId="77777777" w:rsidR="00A97412" w:rsidRDefault="00000000">
      <w:pPr>
        <w:numPr>
          <w:ilvl w:val="0"/>
          <w:numId w:val="65"/>
        </w:numPr>
        <w:spacing w:after="153" w:line="266" w:lineRule="auto"/>
        <w:ind w:right="44" w:hanging="361"/>
      </w:pPr>
      <w:r>
        <w:t xml:space="preserve">El ISP, quien pondrá a disposición un enlace dedicado para que sea distribuido a través de la red de baja tensión. </w:t>
      </w:r>
    </w:p>
    <w:p w14:paraId="3B296515" w14:textId="77777777" w:rsidR="00A97412" w:rsidRDefault="00000000">
      <w:pPr>
        <w:numPr>
          <w:ilvl w:val="0"/>
          <w:numId w:val="65"/>
        </w:numPr>
        <w:spacing w:after="37" w:line="266" w:lineRule="auto"/>
        <w:ind w:right="44" w:hanging="361"/>
      </w:pPr>
      <w:r>
        <w:t xml:space="preserve">Infraestructura en Red de Alta velocidad basada </w:t>
      </w:r>
      <w:proofErr w:type="gramStart"/>
      <w:r>
        <w:t>en :</w:t>
      </w:r>
      <w:proofErr w:type="gramEnd"/>
      <w:r>
        <w:t xml:space="preserve"> </w:t>
      </w:r>
    </w:p>
    <w:p w14:paraId="3E17B5DD" w14:textId="77777777" w:rsidR="00A97412" w:rsidRDefault="00000000">
      <w:pPr>
        <w:numPr>
          <w:ilvl w:val="2"/>
          <w:numId w:val="66"/>
        </w:numPr>
        <w:spacing w:after="9" w:line="266" w:lineRule="auto"/>
        <w:ind w:right="44" w:hanging="360"/>
      </w:pPr>
      <w:r>
        <w:lastRenderedPageBreak/>
        <w:t>SDH/</w:t>
      </w:r>
      <w:proofErr w:type="spellStart"/>
      <w:r>
        <w:t>Sonet</w:t>
      </w:r>
      <w:proofErr w:type="spellEnd"/>
      <w:r>
        <w:t xml:space="preserve">. </w:t>
      </w:r>
    </w:p>
    <w:p w14:paraId="2EA8B3F5" w14:textId="77777777" w:rsidR="00A97412" w:rsidRDefault="00000000">
      <w:pPr>
        <w:numPr>
          <w:ilvl w:val="2"/>
          <w:numId w:val="66"/>
        </w:numPr>
        <w:spacing w:after="8" w:line="266" w:lineRule="auto"/>
        <w:ind w:right="44" w:hanging="360"/>
      </w:pPr>
      <w:r>
        <w:t xml:space="preserve">Gigabit Ethernet.   </w:t>
      </w:r>
    </w:p>
    <w:p w14:paraId="190C7B39" w14:textId="77777777" w:rsidR="00A97412" w:rsidRDefault="00000000">
      <w:pPr>
        <w:numPr>
          <w:ilvl w:val="2"/>
          <w:numId w:val="66"/>
        </w:numPr>
        <w:spacing w:after="10" w:line="266" w:lineRule="auto"/>
        <w:ind w:right="44" w:hanging="360"/>
      </w:pPr>
      <w:r>
        <w:t xml:space="preserve">ATM. </w:t>
      </w:r>
    </w:p>
    <w:p w14:paraId="0EDFFC8C" w14:textId="77777777" w:rsidR="00A97412" w:rsidRDefault="00000000">
      <w:pPr>
        <w:numPr>
          <w:ilvl w:val="2"/>
          <w:numId w:val="66"/>
        </w:numPr>
        <w:spacing w:after="0" w:line="266" w:lineRule="auto"/>
        <w:ind w:right="44" w:hanging="360"/>
      </w:pPr>
      <w:r>
        <w:t xml:space="preserve">MPLS </w:t>
      </w:r>
    </w:p>
    <w:p w14:paraId="41E83B3C" w14:textId="77777777" w:rsidR="00A97412" w:rsidRDefault="00000000">
      <w:pPr>
        <w:numPr>
          <w:ilvl w:val="0"/>
          <w:numId w:val="65"/>
        </w:numPr>
        <w:spacing w:after="25" w:line="266" w:lineRule="auto"/>
        <w:ind w:right="44" w:hanging="361"/>
      </w:pPr>
      <w:r>
        <w:t xml:space="preserve">Servicios:  </w:t>
      </w:r>
    </w:p>
    <w:p w14:paraId="0535455E" w14:textId="77777777" w:rsidR="00A97412" w:rsidRDefault="00000000">
      <w:pPr>
        <w:spacing w:after="324" w:line="266" w:lineRule="auto"/>
        <w:ind w:left="2070" w:right="5356" w:hanging="8"/>
      </w:pPr>
      <w:r>
        <w:rPr>
          <w:rFonts w:ascii="Courier New" w:eastAsia="Courier New" w:hAnsi="Courier New" w:cs="Courier New"/>
        </w:rPr>
        <w:t>o</w:t>
      </w:r>
      <w:r>
        <w:rPr>
          <w:rFonts w:ascii="Arial" w:eastAsia="Arial" w:hAnsi="Arial" w:cs="Arial"/>
        </w:rPr>
        <w:t xml:space="preserve"> </w:t>
      </w:r>
      <w:r>
        <w:t xml:space="preserve">Transmisión de datos y voz </w:t>
      </w:r>
      <w:r>
        <w:rPr>
          <w:rFonts w:ascii="Courier New" w:eastAsia="Courier New" w:hAnsi="Courier New" w:cs="Courier New"/>
        </w:rPr>
        <w:t>o</w:t>
      </w:r>
      <w:r>
        <w:rPr>
          <w:rFonts w:ascii="Arial" w:eastAsia="Arial" w:hAnsi="Arial" w:cs="Arial"/>
        </w:rPr>
        <w:t xml:space="preserve"> </w:t>
      </w:r>
      <w:r>
        <w:t xml:space="preserve">Interconexión a alta </w:t>
      </w:r>
      <w:proofErr w:type="gramStart"/>
      <w:r>
        <w:t xml:space="preserve">velocidad  </w:t>
      </w:r>
      <w:r>
        <w:rPr>
          <w:rFonts w:ascii="Courier New" w:eastAsia="Courier New" w:hAnsi="Courier New" w:cs="Courier New"/>
        </w:rPr>
        <w:t>o</w:t>
      </w:r>
      <w:proofErr w:type="gramEnd"/>
      <w:r>
        <w:rPr>
          <w:rFonts w:ascii="Arial" w:eastAsia="Arial" w:hAnsi="Arial" w:cs="Arial"/>
        </w:rPr>
        <w:t xml:space="preserve"> </w:t>
      </w:r>
      <w:r>
        <w:t xml:space="preserve">Aplicaciones con </w:t>
      </w:r>
      <w:proofErr w:type="spellStart"/>
      <w:r>
        <w:t>QoS</w:t>
      </w:r>
      <w:proofErr w:type="spellEnd"/>
      <w:r>
        <w:t xml:space="preserve">. </w:t>
      </w:r>
    </w:p>
    <w:p w14:paraId="67B2CF15" w14:textId="77777777" w:rsidR="00A97412" w:rsidRDefault="00000000">
      <w:pPr>
        <w:spacing w:after="0"/>
        <w:ind w:left="1928" w:hanging="10"/>
      </w:pPr>
      <w:r>
        <w:rPr>
          <w:color w:val="2F5496"/>
          <w:sz w:val="32"/>
        </w:rPr>
        <w:t xml:space="preserve">PLC Arquitectura de red. Cabecera PLC Acopladores </w:t>
      </w:r>
    </w:p>
    <w:p w14:paraId="51BF51B6" w14:textId="77777777" w:rsidR="00A97412" w:rsidRDefault="00000000">
      <w:pPr>
        <w:numPr>
          <w:ilvl w:val="0"/>
          <w:numId w:val="65"/>
        </w:numPr>
        <w:spacing w:after="23" w:line="266" w:lineRule="auto"/>
        <w:ind w:right="44" w:hanging="361"/>
      </w:pPr>
      <w:r>
        <w:t xml:space="preserve">Acopladores eléctricos </w:t>
      </w:r>
    </w:p>
    <w:p w14:paraId="33AEA156" w14:textId="77777777" w:rsidR="00A97412" w:rsidRDefault="00000000">
      <w:pPr>
        <w:numPr>
          <w:ilvl w:val="0"/>
          <w:numId w:val="65"/>
        </w:numPr>
        <w:spacing w:after="22" w:line="266" w:lineRule="auto"/>
        <w:ind w:right="44" w:hanging="361"/>
      </w:pPr>
      <w:r>
        <w:t xml:space="preserve">Acoplar señal de Internet a la red eléctrica. </w:t>
      </w:r>
    </w:p>
    <w:p w14:paraId="4D704180" w14:textId="77777777" w:rsidR="00A97412" w:rsidRDefault="00000000">
      <w:pPr>
        <w:numPr>
          <w:ilvl w:val="0"/>
          <w:numId w:val="65"/>
        </w:numPr>
        <w:spacing w:after="24" w:line="266" w:lineRule="auto"/>
        <w:ind w:right="44" w:hanging="361"/>
      </w:pPr>
      <w:r>
        <w:t xml:space="preserve">Inductivos/Capacitivos </w:t>
      </w:r>
    </w:p>
    <w:p w14:paraId="668D9C7F" w14:textId="77777777" w:rsidR="00A97412" w:rsidRDefault="00000000">
      <w:pPr>
        <w:numPr>
          <w:ilvl w:val="0"/>
          <w:numId w:val="65"/>
        </w:numPr>
        <w:spacing w:after="325" w:line="266" w:lineRule="auto"/>
        <w:ind w:right="44" w:hanging="361"/>
      </w:pPr>
      <w:r>
        <w:t xml:space="preserve">Aéreos/subterráneos </w:t>
      </w:r>
    </w:p>
    <w:p w14:paraId="61B99B89" w14:textId="77777777" w:rsidR="00A97412" w:rsidRDefault="00000000">
      <w:pPr>
        <w:spacing w:after="0"/>
        <w:ind w:left="2439" w:hanging="10"/>
      </w:pPr>
      <w:r>
        <w:rPr>
          <w:color w:val="2F5496"/>
          <w:sz w:val="32"/>
        </w:rPr>
        <w:t xml:space="preserve">PLC Arquitectura de red. Cabecera PLC (TE) </w:t>
      </w:r>
    </w:p>
    <w:p w14:paraId="2890CA16" w14:textId="77777777" w:rsidR="00A97412" w:rsidRDefault="00000000">
      <w:pPr>
        <w:numPr>
          <w:ilvl w:val="0"/>
          <w:numId w:val="65"/>
        </w:numPr>
        <w:spacing w:after="25" w:line="266" w:lineRule="auto"/>
        <w:ind w:right="44" w:hanging="361"/>
      </w:pPr>
      <w:proofErr w:type="spellStart"/>
      <w:r>
        <w:t>El</w:t>
      </w:r>
      <w:proofErr w:type="spellEnd"/>
      <w:r>
        <w:t xml:space="preserve"> TE –</w:t>
      </w:r>
      <w:proofErr w:type="spellStart"/>
      <w:r>
        <w:t>Transformer</w:t>
      </w:r>
      <w:proofErr w:type="spellEnd"/>
      <w:r>
        <w:t xml:space="preserve"> </w:t>
      </w:r>
      <w:proofErr w:type="spellStart"/>
      <w:r>
        <w:t>Equipment</w:t>
      </w:r>
      <w:proofErr w:type="spellEnd"/>
      <w:r>
        <w:t xml:space="preserve">- equipo a instalar en el punto de inyección o head </w:t>
      </w:r>
      <w:proofErr w:type="spellStart"/>
      <w:r>
        <w:t>end</w:t>
      </w:r>
      <w:proofErr w:type="spellEnd"/>
      <w:r>
        <w:t xml:space="preserve">, al cual se conectan los repetidores.  </w:t>
      </w:r>
    </w:p>
    <w:p w14:paraId="55A5765F" w14:textId="77777777" w:rsidR="00A97412" w:rsidRDefault="00000000">
      <w:pPr>
        <w:numPr>
          <w:ilvl w:val="0"/>
          <w:numId w:val="65"/>
        </w:numPr>
        <w:spacing w:after="23" w:line="266" w:lineRule="auto"/>
        <w:ind w:right="44" w:hanging="361"/>
      </w:pPr>
      <w:r>
        <w:t xml:space="preserve">Equipos que se instalan en los Centros de </w:t>
      </w:r>
      <w:proofErr w:type="spellStart"/>
      <w:r>
        <w:t>Transformaciónde</w:t>
      </w:r>
      <w:proofErr w:type="spellEnd"/>
      <w:r>
        <w:t xml:space="preserve"> la compañía energética  </w:t>
      </w:r>
    </w:p>
    <w:p w14:paraId="47BB062F" w14:textId="77777777" w:rsidR="00A97412" w:rsidRDefault="00000000">
      <w:pPr>
        <w:numPr>
          <w:ilvl w:val="0"/>
          <w:numId w:val="65"/>
        </w:numPr>
        <w:spacing w:after="25" w:line="266" w:lineRule="auto"/>
        <w:ind w:right="44" w:hanging="361"/>
      </w:pPr>
      <w:r>
        <w:t xml:space="preserve">El </w:t>
      </w:r>
      <w:proofErr w:type="spellStart"/>
      <w:r>
        <w:t>transceiver</w:t>
      </w:r>
      <w:proofErr w:type="spellEnd"/>
      <w:r>
        <w:t xml:space="preserve"> convierte señal de fibra óptica a cables de cobre y viceversa. </w:t>
      </w:r>
    </w:p>
    <w:p w14:paraId="6CE91396" w14:textId="77777777" w:rsidR="00A97412" w:rsidRDefault="00000000">
      <w:pPr>
        <w:numPr>
          <w:ilvl w:val="0"/>
          <w:numId w:val="65"/>
        </w:numPr>
        <w:spacing w:after="21" w:line="266" w:lineRule="auto"/>
        <w:ind w:right="44" w:hanging="361"/>
      </w:pPr>
      <w:r>
        <w:t xml:space="preserve">Dos versiones: de Media Tensión (MT) y Baja Tensión (BT). </w:t>
      </w:r>
    </w:p>
    <w:p w14:paraId="44A14B84" w14:textId="77777777" w:rsidR="00A97412" w:rsidRDefault="00000000">
      <w:pPr>
        <w:numPr>
          <w:ilvl w:val="0"/>
          <w:numId w:val="65"/>
        </w:numPr>
        <w:spacing w:after="35" w:line="266" w:lineRule="auto"/>
        <w:ind w:right="44" w:hanging="361"/>
      </w:pPr>
      <w:r>
        <w:t xml:space="preserve">Distancias máximas </w:t>
      </w:r>
    </w:p>
    <w:p w14:paraId="7ADAE1B0" w14:textId="77777777" w:rsidR="00A97412" w:rsidRDefault="00000000">
      <w:pPr>
        <w:numPr>
          <w:ilvl w:val="2"/>
          <w:numId w:val="67"/>
        </w:numPr>
        <w:spacing w:after="12" w:line="266" w:lineRule="auto"/>
        <w:ind w:right="44" w:hanging="360"/>
      </w:pPr>
      <w:r>
        <w:t xml:space="preserve">-600m en MT. </w:t>
      </w:r>
    </w:p>
    <w:p w14:paraId="3A111BDE" w14:textId="77777777" w:rsidR="00A97412" w:rsidRDefault="00000000">
      <w:pPr>
        <w:numPr>
          <w:ilvl w:val="2"/>
          <w:numId w:val="67"/>
        </w:numPr>
        <w:spacing w:after="0" w:line="266" w:lineRule="auto"/>
        <w:ind w:right="44" w:hanging="360"/>
      </w:pPr>
      <w:r>
        <w:t xml:space="preserve">-300m en BT. </w:t>
      </w:r>
    </w:p>
    <w:p w14:paraId="3D66E219" w14:textId="77777777" w:rsidR="00A97412" w:rsidRDefault="00000000">
      <w:pPr>
        <w:numPr>
          <w:ilvl w:val="0"/>
          <w:numId w:val="65"/>
        </w:numPr>
        <w:spacing w:after="324" w:line="266" w:lineRule="auto"/>
        <w:ind w:right="44" w:hanging="361"/>
      </w:pPr>
      <w:r>
        <w:t xml:space="preserve">Preparados para conectarse con la red IP (interfaces Ethernet). </w:t>
      </w:r>
    </w:p>
    <w:p w14:paraId="2EFCB9BE" w14:textId="77777777" w:rsidR="00A97412" w:rsidRDefault="00000000">
      <w:pPr>
        <w:spacing w:after="0"/>
        <w:ind w:left="2439" w:hanging="10"/>
      </w:pPr>
      <w:r>
        <w:rPr>
          <w:color w:val="2F5496"/>
          <w:sz w:val="32"/>
        </w:rPr>
        <w:t xml:space="preserve">PLC Arquitectura de red. Cabecera PLC (HE) </w:t>
      </w:r>
    </w:p>
    <w:p w14:paraId="306E6DA4" w14:textId="77777777" w:rsidR="00A97412" w:rsidRDefault="00000000">
      <w:pPr>
        <w:numPr>
          <w:ilvl w:val="0"/>
          <w:numId w:val="65"/>
        </w:numPr>
        <w:spacing w:after="34" w:line="255" w:lineRule="auto"/>
        <w:ind w:right="44" w:hanging="361"/>
      </w:pPr>
      <w:r>
        <w:t>La Cabecera PLC tendrá un nodo conectado a Internet a través de un “</w:t>
      </w:r>
      <w:proofErr w:type="spellStart"/>
      <w:r>
        <w:t>backbone</w:t>
      </w:r>
      <w:proofErr w:type="spellEnd"/>
      <w:r>
        <w:t xml:space="preserve">” de fibra óptica o inalámbrica. </w:t>
      </w:r>
    </w:p>
    <w:p w14:paraId="1770E839" w14:textId="77777777" w:rsidR="00A97412" w:rsidRDefault="00000000">
      <w:pPr>
        <w:numPr>
          <w:ilvl w:val="0"/>
          <w:numId w:val="65"/>
        </w:numPr>
        <w:spacing w:after="22" w:line="266" w:lineRule="auto"/>
        <w:ind w:right="44" w:hanging="361"/>
      </w:pPr>
      <w:r>
        <w:t xml:space="preserve">La cabecera PLC recibe la señal modificada por el </w:t>
      </w:r>
      <w:proofErr w:type="spellStart"/>
      <w:r>
        <w:t>transceiver</w:t>
      </w:r>
      <w:proofErr w:type="spellEnd"/>
      <w:r>
        <w:t xml:space="preserve">, se procesa en el interior del HE y se inyecta en la red de baja tensión con un acoplador de señal. </w:t>
      </w:r>
    </w:p>
    <w:p w14:paraId="61899CA9" w14:textId="77777777" w:rsidR="00A97412" w:rsidRDefault="00000000">
      <w:pPr>
        <w:numPr>
          <w:ilvl w:val="0"/>
          <w:numId w:val="65"/>
        </w:numPr>
        <w:spacing w:after="22" w:line="266" w:lineRule="auto"/>
        <w:ind w:right="44" w:hanging="361"/>
      </w:pPr>
      <w:r>
        <w:t xml:space="preserve">La señal de internet queda introducida en la red de baja tensión en una frecuencia llamada </w:t>
      </w:r>
      <w:proofErr w:type="spellStart"/>
      <w:r>
        <w:t>Outdoor</w:t>
      </w:r>
      <w:proofErr w:type="spellEnd"/>
      <w:r>
        <w:t xml:space="preserve"> (de 1,6 a 18 </w:t>
      </w:r>
      <w:proofErr w:type="spellStart"/>
      <w:r>
        <w:t>Mhz</w:t>
      </w:r>
      <w:proofErr w:type="spellEnd"/>
      <w:r>
        <w:t xml:space="preserve">) </w:t>
      </w:r>
    </w:p>
    <w:p w14:paraId="774BE3F2" w14:textId="77777777" w:rsidR="00A97412" w:rsidRDefault="00000000">
      <w:pPr>
        <w:numPr>
          <w:ilvl w:val="0"/>
          <w:numId w:val="65"/>
        </w:numPr>
        <w:spacing w:after="22" w:line="266" w:lineRule="auto"/>
        <w:ind w:right="44" w:hanging="361"/>
      </w:pPr>
      <w:r>
        <w:t xml:space="preserve">HE: Equipo </w:t>
      </w:r>
      <w:proofErr w:type="gramStart"/>
      <w:r>
        <w:t>master</w:t>
      </w:r>
      <w:proofErr w:type="gramEnd"/>
      <w:r>
        <w:t xml:space="preserve"> – Modem PLC: Equipo Slave </w:t>
      </w:r>
    </w:p>
    <w:p w14:paraId="3574B1FA" w14:textId="77777777" w:rsidR="00A97412" w:rsidRDefault="00000000">
      <w:pPr>
        <w:numPr>
          <w:ilvl w:val="0"/>
          <w:numId w:val="65"/>
        </w:numPr>
        <w:spacing w:after="246" w:line="266" w:lineRule="auto"/>
        <w:ind w:right="44" w:hanging="361"/>
      </w:pPr>
      <w:r>
        <w:t xml:space="preserve">Arquitectura Maestro-Esclavo brinda seguridad, eficacia, </w:t>
      </w:r>
      <w:proofErr w:type="spellStart"/>
      <w:r>
        <w:t>QoS</w:t>
      </w:r>
      <w:proofErr w:type="spellEnd"/>
      <w:r>
        <w:t xml:space="preserve">. </w:t>
      </w:r>
    </w:p>
    <w:p w14:paraId="58DC8F6C" w14:textId="77777777" w:rsidR="00A97412" w:rsidRDefault="00000000">
      <w:pPr>
        <w:spacing w:after="96"/>
        <w:ind w:left="2756" w:hanging="10"/>
      </w:pPr>
      <w:r>
        <w:rPr>
          <w:color w:val="2F5496"/>
          <w:sz w:val="32"/>
        </w:rPr>
        <w:t>PLC Arquitectura de red. Repetidor PLC (HG)</w:t>
      </w:r>
      <w:r>
        <w:rPr>
          <w:b/>
          <w:i/>
          <w:sz w:val="28"/>
        </w:rPr>
        <w:t xml:space="preserve"> </w:t>
      </w:r>
    </w:p>
    <w:p w14:paraId="207706A4" w14:textId="77777777" w:rsidR="00A97412" w:rsidRDefault="00000000">
      <w:pPr>
        <w:numPr>
          <w:ilvl w:val="0"/>
          <w:numId w:val="65"/>
        </w:numPr>
        <w:spacing w:after="23" w:line="266" w:lineRule="auto"/>
        <w:ind w:right="44" w:hanging="361"/>
      </w:pPr>
      <w:r>
        <w:t>El IR -</w:t>
      </w:r>
      <w:proofErr w:type="spellStart"/>
      <w:r>
        <w:t>Intermediate</w:t>
      </w:r>
      <w:proofErr w:type="spellEnd"/>
      <w:r>
        <w:t xml:space="preserve"> </w:t>
      </w:r>
      <w:proofErr w:type="spellStart"/>
      <w:r>
        <w:t>Repeater</w:t>
      </w:r>
      <w:proofErr w:type="spellEnd"/>
      <w:r>
        <w:t xml:space="preserve">- es el repetidor al cual se conecta el módem del usuario.  </w:t>
      </w:r>
    </w:p>
    <w:p w14:paraId="11468458" w14:textId="77777777" w:rsidR="00A97412" w:rsidRDefault="00000000">
      <w:pPr>
        <w:numPr>
          <w:ilvl w:val="0"/>
          <w:numId w:val="65"/>
        </w:numPr>
        <w:spacing w:after="19" w:line="266" w:lineRule="auto"/>
        <w:ind w:right="44" w:hanging="361"/>
      </w:pPr>
      <w:r>
        <w:t xml:space="preserve">Regenera la señal PLC modificando su frecuencia. </w:t>
      </w:r>
      <w:r>
        <w:rPr>
          <w:rFonts w:ascii="Wingdings" w:eastAsia="Wingdings" w:hAnsi="Wingdings" w:cs="Wingdings"/>
        </w:rPr>
        <w:t>▪</w:t>
      </w:r>
      <w:r>
        <w:rPr>
          <w:rFonts w:ascii="Arial" w:eastAsia="Arial" w:hAnsi="Arial" w:cs="Arial"/>
        </w:rPr>
        <w:t xml:space="preserve"> </w:t>
      </w:r>
      <w:r>
        <w:rPr>
          <w:rFonts w:ascii="Arial" w:eastAsia="Arial" w:hAnsi="Arial" w:cs="Arial"/>
        </w:rPr>
        <w:tab/>
      </w:r>
      <w:r>
        <w:t xml:space="preserve">Expande la red o mejora ancho de banda. </w:t>
      </w:r>
    </w:p>
    <w:p w14:paraId="594FD160" w14:textId="77777777" w:rsidR="00A97412" w:rsidRDefault="00000000">
      <w:pPr>
        <w:numPr>
          <w:ilvl w:val="0"/>
          <w:numId w:val="65"/>
        </w:numPr>
        <w:spacing w:after="19" w:line="266" w:lineRule="auto"/>
        <w:ind w:right="44" w:hanging="361"/>
      </w:pPr>
      <w:r>
        <w:t xml:space="preserve">Eleva la frecuencia de 1.6 a 18 </w:t>
      </w:r>
      <w:proofErr w:type="spellStart"/>
      <w:r>
        <w:t>Mhz</w:t>
      </w:r>
      <w:proofErr w:type="spellEnd"/>
      <w:r>
        <w:t xml:space="preserve"> a 18 a 36 </w:t>
      </w:r>
      <w:proofErr w:type="spellStart"/>
      <w:r>
        <w:t>Mhz</w:t>
      </w:r>
      <w:proofErr w:type="spellEnd"/>
      <w:r>
        <w:t xml:space="preserve"> </w:t>
      </w:r>
      <w:r>
        <w:rPr>
          <w:rFonts w:ascii="Wingdings" w:eastAsia="Wingdings" w:hAnsi="Wingdings" w:cs="Wingdings"/>
        </w:rPr>
        <w:t>▪</w:t>
      </w:r>
      <w:r>
        <w:rPr>
          <w:rFonts w:ascii="Arial" w:eastAsia="Arial" w:hAnsi="Arial" w:cs="Arial"/>
        </w:rPr>
        <w:t xml:space="preserve"> </w:t>
      </w:r>
      <w:r>
        <w:rPr>
          <w:rFonts w:ascii="Arial" w:eastAsia="Arial" w:hAnsi="Arial" w:cs="Arial"/>
        </w:rPr>
        <w:tab/>
      </w:r>
      <w:r>
        <w:t xml:space="preserve">Puede cumplir las funciones de </w:t>
      </w:r>
      <w:proofErr w:type="spellStart"/>
      <w:r>
        <w:t>Router</w:t>
      </w:r>
      <w:proofErr w:type="spellEnd"/>
      <w:r>
        <w:t xml:space="preserve"> (LAN hogareña). </w:t>
      </w:r>
    </w:p>
    <w:p w14:paraId="66202C8F" w14:textId="77777777" w:rsidR="00A97412" w:rsidRDefault="00000000">
      <w:pPr>
        <w:numPr>
          <w:ilvl w:val="0"/>
          <w:numId w:val="65"/>
        </w:numPr>
        <w:spacing w:after="22" w:line="266" w:lineRule="auto"/>
        <w:ind w:right="44" w:hanging="361"/>
      </w:pPr>
      <w:r>
        <w:t xml:space="preserve">Equipos ubicados en los cuartos de medidores. </w:t>
      </w:r>
    </w:p>
    <w:p w14:paraId="7B5A5E3C" w14:textId="77777777" w:rsidR="00A97412" w:rsidRDefault="00000000">
      <w:pPr>
        <w:numPr>
          <w:ilvl w:val="0"/>
          <w:numId w:val="65"/>
        </w:numPr>
        <w:spacing w:after="153" w:line="266" w:lineRule="auto"/>
        <w:ind w:right="44" w:hanging="361"/>
      </w:pPr>
      <w:r>
        <w:t xml:space="preserve">Pueden controlar hasta 256 </w:t>
      </w:r>
      <w:proofErr w:type="spellStart"/>
      <w:r>
        <w:t>modems</w:t>
      </w:r>
      <w:proofErr w:type="spellEnd"/>
      <w:r>
        <w:t xml:space="preserve"> de cliente (CPE). </w:t>
      </w:r>
    </w:p>
    <w:p w14:paraId="54DE2067" w14:textId="77777777" w:rsidR="00A97412" w:rsidRDefault="00000000">
      <w:pPr>
        <w:numPr>
          <w:ilvl w:val="0"/>
          <w:numId w:val="65"/>
        </w:numPr>
        <w:spacing w:after="25" w:line="266" w:lineRule="auto"/>
        <w:ind w:right="44" w:hanging="361"/>
      </w:pPr>
      <w:r>
        <w:lastRenderedPageBreak/>
        <w:t xml:space="preserve">Distancia máxima del HE: 300 metros. </w:t>
      </w:r>
    </w:p>
    <w:p w14:paraId="688DEBF4" w14:textId="77777777" w:rsidR="00A97412" w:rsidRDefault="00000000">
      <w:pPr>
        <w:numPr>
          <w:ilvl w:val="0"/>
          <w:numId w:val="65"/>
        </w:numPr>
        <w:spacing w:after="22" w:line="266" w:lineRule="auto"/>
        <w:ind w:right="44" w:hanging="361"/>
      </w:pPr>
      <w:r>
        <w:t xml:space="preserve">HE se entiende con un HG (frecuencia </w:t>
      </w:r>
      <w:proofErr w:type="spellStart"/>
      <w:r>
        <w:t>Outdoor</w:t>
      </w:r>
      <w:proofErr w:type="spellEnd"/>
      <w:r>
        <w:t xml:space="preserve">) </w:t>
      </w:r>
    </w:p>
    <w:p w14:paraId="27A1D5FF" w14:textId="77777777" w:rsidR="00A97412" w:rsidRDefault="00000000">
      <w:pPr>
        <w:numPr>
          <w:ilvl w:val="0"/>
          <w:numId w:val="65"/>
        </w:numPr>
        <w:spacing w:after="22" w:line="266" w:lineRule="auto"/>
        <w:ind w:right="44" w:hanging="361"/>
      </w:pPr>
      <w:r>
        <w:t xml:space="preserve">HG se entiende con Módem PLC (frecuencia </w:t>
      </w:r>
      <w:proofErr w:type="spellStart"/>
      <w:r>
        <w:t>Indoor</w:t>
      </w:r>
      <w:proofErr w:type="spellEnd"/>
      <w:r>
        <w:t xml:space="preserve">) </w:t>
      </w:r>
    </w:p>
    <w:p w14:paraId="069B4FC3" w14:textId="77777777" w:rsidR="00A97412" w:rsidRDefault="00000000">
      <w:pPr>
        <w:numPr>
          <w:ilvl w:val="0"/>
          <w:numId w:val="65"/>
        </w:numPr>
        <w:spacing w:after="327" w:line="266" w:lineRule="auto"/>
        <w:ind w:right="44" w:hanging="361"/>
      </w:pPr>
      <w:r>
        <w:t xml:space="preserve">HG </w:t>
      </w:r>
      <w:proofErr w:type="gramStart"/>
      <w:r>
        <w:t>Master</w:t>
      </w:r>
      <w:proofErr w:type="gramEnd"/>
      <w:r>
        <w:t xml:space="preserve"> – Módem - Slave </w:t>
      </w:r>
    </w:p>
    <w:p w14:paraId="0F4FA131" w14:textId="77777777" w:rsidR="00A97412" w:rsidRDefault="00000000">
      <w:pPr>
        <w:spacing w:after="0"/>
        <w:ind w:left="1414" w:hanging="10"/>
      </w:pPr>
      <w:r>
        <w:rPr>
          <w:color w:val="2F5496"/>
          <w:sz w:val="32"/>
        </w:rPr>
        <w:t xml:space="preserve">PLC Arquitectura de red. Repetidor/Gateway Media tensión </w:t>
      </w:r>
    </w:p>
    <w:p w14:paraId="7CE794DC" w14:textId="77777777" w:rsidR="00A97412" w:rsidRDefault="00000000">
      <w:pPr>
        <w:numPr>
          <w:ilvl w:val="0"/>
          <w:numId w:val="65"/>
        </w:numPr>
        <w:spacing w:after="25" w:line="266" w:lineRule="auto"/>
        <w:ind w:right="44" w:hanging="361"/>
      </w:pPr>
      <w:r>
        <w:t xml:space="preserve">Edificios, complejos y redes </w:t>
      </w:r>
      <w:proofErr w:type="spellStart"/>
      <w:r>
        <w:t>in-home</w:t>
      </w:r>
      <w:proofErr w:type="spellEnd"/>
      <w:r>
        <w:t xml:space="preserve"> - 100</w:t>
      </w:r>
      <w:proofErr w:type="gramStart"/>
      <w:r>
        <w:t>BaseT  -</w:t>
      </w:r>
      <w:proofErr w:type="gramEnd"/>
      <w:r>
        <w:t xml:space="preserve"> 64 DIR. MAC. </w:t>
      </w:r>
    </w:p>
    <w:p w14:paraId="5B46C7BD" w14:textId="77777777" w:rsidR="00A97412" w:rsidRDefault="00000000">
      <w:pPr>
        <w:numPr>
          <w:ilvl w:val="0"/>
          <w:numId w:val="65"/>
        </w:numPr>
        <w:spacing w:after="22" w:line="266" w:lineRule="auto"/>
        <w:ind w:right="44" w:hanging="361"/>
      </w:pPr>
      <w:r>
        <w:t xml:space="preserve">Transporte y distribución en baja tensión - 2 100BaseT - 1024 DIR. MAC. </w:t>
      </w:r>
    </w:p>
    <w:p w14:paraId="45697567" w14:textId="77777777" w:rsidR="00A97412" w:rsidRDefault="00000000">
      <w:pPr>
        <w:numPr>
          <w:ilvl w:val="0"/>
          <w:numId w:val="65"/>
        </w:numPr>
        <w:spacing w:after="26" w:line="266" w:lineRule="auto"/>
        <w:ind w:right="44" w:hanging="361"/>
      </w:pPr>
      <w:r>
        <w:t xml:space="preserve">Nodos con interfaz óptica - 2 Gbit Ethernet - 254000 DIR. MAC.   </w:t>
      </w:r>
    </w:p>
    <w:p w14:paraId="79C9BECA" w14:textId="77777777" w:rsidR="00A97412" w:rsidRDefault="00000000">
      <w:pPr>
        <w:spacing w:after="328"/>
        <w:ind w:left="1702" w:right="-30"/>
      </w:pPr>
      <w:r>
        <w:rPr>
          <w:noProof/>
        </w:rPr>
        <mc:AlternateContent>
          <mc:Choice Requires="wpg">
            <w:drawing>
              <wp:inline distT="0" distB="0" distL="0" distR="0" wp14:anchorId="5ACAFC6D" wp14:editId="3842BE49">
                <wp:extent cx="5584102" cy="3129668"/>
                <wp:effectExtent l="0" t="0" r="0" b="0"/>
                <wp:docPr id="271464" name="Group 271464"/>
                <wp:cNvGraphicFramePr/>
                <a:graphic xmlns:a="http://schemas.openxmlformats.org/drawingml/2006/main">
                  <a:graphicData uri="http://schemas.microsoft.com/office/word/2010/wordprocessingGroup">
                    <wpg:wgp>
                      <wpg:cNvGrpSpPr/>
                      <wpg:grpSpPr>
                        <a:xfrm>
                          <a:off x="0" y="0"/>
                          <a:ext cx="5584102" cy="3129668"/>
                          <a:chOff x="0" y="0"/>
                          <a:chExt cx="5584102" cy="3129668"/>
                        </a:xfrm>
                      </wpg:grpSpPr>
                      <wps:wsp>
                        <wps:cNvPr id="20094" name="Rectangle 20094"/>
                        <wps:cNvSpPr/>
                        <wps:spPr>
                          <a:xfrm>
                            <a:off x="1268349" y="0"/>
                            <a:ext cx="2591206" cy="274582"/>
                          </a:xfrm>
                          <a:prstGeom prst="rect">
                            <a:avLst/>
                          </a:prstGeom>
                          <a:ln>
                            <a:noFill/>
                          </a:ln>
                        </wps:spPr>
                        <wps:txbx>
                          <w:txbxContent>
                            <w:p w14:paraId="28B69B18" w14:textId="77777777" w:rsidR="00A97412" w:rsidRDefault="00000000">
                              <w:r>
                                <w:rPr>
                                  <w:color w:val="2F5496"/>
                                  <w:sz w:val="32"/>
                                </w:rPr>
                                <w:t>PLC Arquitectura de red</w:t>
                              </w:r>
                            </w:p>
                          </w:txbxContent>
                        </wps:txbx>
                        <wps:bodyPr horzOverflow="overflow" vert="horz" lIns="0" tIns="0" rIns="0" bIns="0" rtlCol="0">
                          <a:noAutofit/>
                        </wps:bodyPr>
                      </wps:wsp>
                      <wps:wsp>
                        <wps:cNvPr id="20095" name="Rectangle 20095"/>
                        <wps:cNvSpPr/>
                        <wps:spPr>
                          <a:xfrm>
                            <a:off x="3217799" y="0"/>
                            <a:ext cx="60925" cy="274582"/>
                          </a:xfrm>
                          <a:prstGeom prst="rect">
                            <a:avLst/>
                          </a:prstGeom>
                          <a:ln>
                            <a:noFill/>
                          </a:ln>
                        </wps:spPr>
                        <wps:txbx>
                          <w:txbxContent>
                            <w:p w14:paraId="49E28A25" w14:textId="77777777" w:rsidR="00A97412" w:rsidRDefault="00000000">
                              <w:r>
                                <w:rPr>
                                  <w:color w:val="2F5496"/>
                                  <w:sz w:val="32"/>
                                </w:rPr>
                                <w:t xml:space="preserve"> </w:t>
                              </w:r>
                            </w:p>
                          </w:txbxContent>
                        </wps:txbx>
                        <wps:bodyPr horzOverflow="overflow" vert="horz" lIns="0" tIns="0" rIns="0" bIns="0" rtlCol="0">
                          <a:noAutofit/>
                        </wps:bodyPr>
                      </wps:wsp>
                      <wps:wsp>
                        <wps:cNvPr id="20096" name="Rectangle 20096"/>
                        <wps:cNvSpPr/>
                        <wps:spPr>
                          <a:xfrm>
                            <a:off x="5543804" y="2948051"/>
                            <a:ext cx="53596" cy="241550"/>
                          </a:xfrm>
                          <a:prstGeom prst="rect">
                            <a:avLst/>
                          </a:prstGeom>
                          <a:ln>
                            <a:noFill/>
                          </a:ln>
                        </wps:spPr>
                        <wps:txbx>
                          <w:txbxContent>
                            <w:p w14:paraId="635F8267" w14:textId="77777777" w:rsidR="00A97412" w:rsidRDefault="00000000">
                              <w:r>
                                <w:rPr>
                                  <w:sz w:val="28"/>
                                </w:rPr>
                                <w:t xml:space="preserve"> </w:t>
                              </w:r>
                            </w:p>
                          </w:txbxContent>
                        </wps:txbx>
                        <wps:bodyPr horzOverflow="overflow" vert="horz" lIns="0" tIns="0" rIns="0" bIns="0" rtlCol="0">
                          <a:noAutofit/>
                        </wps:bodyPr>
                      </wps:wsp>
                      <wps:wsp>
                        <wps:cNvPr id="314255" name="Shape 314255"/>
                        <wps:cNvSpPr/>
                        <wps:spPr>
                          <a:xfrm>
                            <a:off x="0" y="3101594"/>
                            <a:ext cx="5543677" cy="12192"/>
                          </a:xfrm>
                          <a:custGeom>
                            <a:avLst/>
                            <a:gdLst/>
                            <a:ahLst/>
                            <a:cxnLst/>
                            <a:rect l="0" t="0" r="0" b="0"/>
                            <a:pathLst>
                              <a:path w="5543677" h="12192">
                                <a:moveTo>
                                  <a:pt x="0" y="0"/>
                                </a:moveTo>
                                <a:lnTo>
                                  <a:pt x="5543677" y="0"/>
                                </a:lnTo>
                                <a:lnTo>
                                  <a:pt x="5543677"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4256" name="Shape 314256"/>
                        <wps:cNvSpPr/>
                        <wps:spPr>
                          <a:xfrm>
                            <a:off x="75565" y="299847"/>
                            <a:ext cx="5400040" cy="2708910"/>
                          </a:xfrm>
                          <a:custGeom>
                            <a:avLst/>
                            <a:gdLst/>
                            <a:ahLst/>
                            <a:cxnLst/>
                            <a:rect l="0" t="0" r="0" b="0"/>
                            <a:pathLst>
                              <a:path w="5400040" h="2708910">
                                <a:moveTo>
                                  <a:pt x="0" y="0"/>
                                </a:moveTo>
                                <a:lnTo>
                                  <a:pt x="5400040" y="0"/>
                                </a:lnTo>
                                <a:lnTo>
                                  <a:pt x="5400040" y="2708910"/>
                                </a:lnTo>
                                <a:lnTo>
                                  <a:pt x="0" y="2708910"/>
                                </a:lnTo>
                                <a:lnTo>
                                  <a:pt x="0" y="0"/>
                                </a:lnTo>
                              </a:path>
                            </a:pathLst>
                          </a:custGeom>
                          <a:ln w="0" cap="flat">
                            <a:miter lim="127000"/>
                          </a:ln>
                        </wps:spPr>
                        <wps:style>
                          <a:lnRef idx="0">
                            <a:srgbClr val="000000">
                              <a:alpha val="0"/>
                            </a:srgbClr>
                          </a:lnRef>
                          <a:fillRef idx="1">
                            <a:srgbClr val="FF9900"/>
                          </a:fillRef>
                          <a:effectRef idx="0">
                            <a:scrgbClr r="0" g="0" b="0"/>
                          </a:effectRef>
                          <a:fontRef idx="none"/>
                        </wps:style>
                        <wps:bodyPr/>
                      </wps:wsp>
                      <pic:pic xmlns:pic="http://schemas.openxmlformats.org/drawingml/2006/picture">
                        <pic:nvPicPr>
                          <pic:cNvPr id="20167" name="Picture 20167"/>
                          <pic:cNvPicPr/>
                        </pic:nvPicPr>
                        <pic:blipFill>
                          <a:blip r:embed="rId671"/>
                          <a:stretch>
                            <a:fillRect/>
                          </a:stretch>
                        </pic:blipFill>
                        <pic:spPr>
                          <a:xfrm>
                            <a:off x="75565" y="299847"/>
                            <a:ext cx="5400040" cy="2708910"/>
                          </a:xfrm>
                          <a:prstGeom prst="rect">
                            <a:avLst/>
                          </a:prstGeom>
                        </pic:spPr>
                      </pic:pic>
                      <wps:wsp>
                        <wps:cNvPr id="20168" name="Shape 20168"/>
                        <wps:cNvSpPr/>
                        <wps:spPr>
                          <a:xfrm>
                            <a:off x="37465" y="261747"/>
                            <a:ext cx="5476240" cy="2785110"/>
                          </a:xfrm>
                          <a:custGeom>
                            <a:avLst/>
                            <a:gdLst/>
                            <a:ahLst/>
                            <a:cxnLst/>
                            <a:rect l="0" t="0" r="0" b="0"/>
                            <a:pathLst>
                              <a:path w="5476240" h="2785110">
                                <a:moveTo>
                                  <a:pt x="0" y="2785110"/>
                                </a:moveTo>
                                <a:lnTo>
                                  <a:pt x="5476240" y="2785110"/>
                                </a:lnTo>
                                <a:lnTo>
                                  <a:pt x="5476240" y="0"/>
                                </a:lnTo>
                                <a:lnTo>
                                  <a:pt x="0" y="0"/>
                                </a:lnTo>
                                <a:close/>
                              </a:path>
                            </a:pathLst>
                          </a:custGeom>
                          <a:ln w="76200" cap="flat">
                            <a:miter lim="127000"/>
                          </a:ln>
                        </wps:spPr>
                        <wps:style>
                          <a:lnRef idx="1">
                            <a:srgbClr val="0070C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71464" style="width:439.693pt;height:246.431pt;mso-position-horizontal-relative:char;mso-position-vertical-relative:line" coordsize="55841,31296">
                <v:rect id="Rectangle 20094" style="position:absolute;width:25912;height:2745;left:12683;top:0;" filled="f" stroked="f">
                  <v:textbox inset="0,0,0,0">
                    <w:txbxContent>
                      <w:p>
                        <w:pPr>
                          <w:spacing w:before="0" w:after="160" w:line="259" w:lineRule="auto"/>
                        </w:pPr>
                        <w:r>
                          <w:rPr>
                            <w:rFonts w:cs="Calibri" w:hAnsi="Calibri" w:eastAsia="Calibri" w:ascii="Calibri"/>
                            <w:color w:val="2f5496"/>
                            <w:sz w:val="32"/>
                          </w:rPr>
                          <w:t xml:space="preserve">PLC Arquitectura de red</w:t>
                        </w:r>
                      </w:p>
                    </w:txbxContent>
                  </v:textbox>
                </v:rect>
                <v:rect id="Rectangle 20095" style="position:absolute;width:609;height:2745;left:32177;top:0;" filled="f" stroked="f">
                  <v:textbox inset="0,0,0,0">
                    <w:txbxContent>
                      <w:p>
                        <w:pPr>
                          <w:spacing w:before="0" w:after="160" w:line="259" w:lineRule="auto"/>
                        </w:pPr>
                        <w:r>
                          <w:rPr>
                            <w:rFonts w:cs="Calibri" w:hAnsi="Calibri" w:eastAsia="Calibri" w:ascii="Calibri"/>
                            <w:color w:val="2f5496"/>
                            <w:sz w:val="32"/>
                          </w:rPr>
                          <w:t xml:space="preserve"> </w:t>
                        </w:r>
                      </w:p>
                    </w:txbxContent>
                  </v:textbox>
                </v:rect>
                <v:rect id="Rectangle 20096" style="position:absolute;width:535;height:2415;left:55438;top:29480;" filled="f" stroked="f">
                  <v:textbox inset="0,0,0,0">
                    <w:txbxContent>
                      <w:p>
                        <w:pPr>
                          <w:spacing w:before="0" w:after="160" w:line="259" w:lineRule="auto"/>
                        </w:pPr>
                        <w:r>
                          <w:rPr>
                            <w:rFonts w:cs="Calibri" w:hAnsi="Calibri" w:eastAsia="Calibri" w:ascii="Calibri"/>
                            <w:sz w:val="28"/>
                          </w:rPr>
                          <w:t xml:space="preserve"> </w:t>
                        </w:r>
                      </w:p>
                    </w:txbxContent>
                  </v:textbox>
                </v:rect>
                <v:shape id="Shape 314257" style="position:absolute;width:55436;height:121;left:0;top:31015;" coordsize="5543677,12192" path="m0,0l5543677,0l5543677,12192l0,12192l0,0">
                  <v:stroke weight="0pt" endcap="flat" joinstyle="miter" miterlimit="10" on="false" color="#000000" opacity="0"/>
                  <v:fill on="true" color="#000000"/>
                </v:shape>
                <v:shape id="Shape 314258" style="position:absolute;width:54000;height:27089;left:755;top:2998;" coordsize="5400040,2708910" path="m0,0l5400040,0l5400040,2708910l0,2708910l0,0">
                  <v:stroke weight="0pt" endcap="flat" joinstyle="miter" miterlimit="10" on="false" color="#000000" opacity="0"/>
                  <v:fill on="true" color="#ff9900"/>
                </v:shape>
                <v:shape id="Picture 20167" style="position:absolute;width:54000;height:27089;left:755;top:2998;" filled="f">
                  <v:imagedata r:id="rId672"/>
                </v:shape>
                <v:shape id="Shape 20168" style="position:absolute;width:54762;height:27851;left:374;top:2617;" coordsize="5476240,2785110" path="m0,2785110l5476240,2785110l5476240,0l0,0x">
                  <v:stroke weight="6pt" endcap="flat" joinstyle="miter" miterlimit="10" on="true" color="#0070c0"/>
                  <v:fill on="false" color="#000000" opacity="0"/>
                </v:shape>
              </v:group>
            </w:pict>
          </mc:Fallback>
        </mc:AlternateContent>
      </w:r>
    </w:p>
    <w:p w14:paraId="4BA94B6F" w14:textId="77777777" w:rsidR="00A97412" w:rsidRDefault="00000000">
      <w:pPr>
        <w:spacing w:after="0"/>
        <w:ind w:left="2439" w:hanging="10"/>
      </w:pPr>
      <w:r>
        <w:rPr>
          <w:color w:val="2F5496"/>
          <w:sz w:val="32"/>
        </w:rPr>
        <w:t xml:space="preserve">PLC Arquitectura de red.  Modem PLC (HG) </w:t>
      </w:r>
    </w:p>
    <w:p w14:paraId="38BFCB80" w14:textId="77777777" w:rsidR="00A97412" w:rsidRDefault="00000000">
      <w:pPr>
        <w:numPr>
          <w:ilvl w:val="0"/>
          <w:numId w:val="65"/>
        </w:numPr>
        <w:spacing w:after="22" w:line="266" w:lineRule="auto"/>
        <w:ind w:right="44" w:hanging="361"/>
      </w:pPr>
      <w:r>
        <w:t xml:space="preserve">Es el equipo que se proporciona al cliente.  </w:t>
      </w:r>
    </w:p>
    <w:p w14:paraId="30EEAFBD" w14:textId="77777777" w:rsidR="00A97412" w:rsidRDefault="00000000">
      <w:pPr>
        <w:numPr>
          <w:ilvl w:val="0"/>
          <w:numId w:val="65"/>
        </w:numPr>
        <w:spacing w:after="25" w:line="266" w:lineRule="auto"/>
        <w:ind w:right="44" w:hanging="361"/>
      </w:pPr>
      <w:r>
        <w:t xml:space="preserve">Es el encargado de demodular los datos provenientes de la línea e incorporarlos al equipo.  </w:t>
      </w:r>
    </w:p>
    <w:p w14:paraId="4FD8AF04" w14:textId="77777777" w:rsidR="00A97412" w:rsidRDefault="00000000">
      <w:pPr>
        <w:numPr>
          <w:ilvl w:val="0"/>
          <w:numId w:val="65"/>
        </w:numPr>
        <w:spacing w:after="22" w:line="266" w:lineRule="auto"/>
        <w:ind w:right="44" w:hanging="361"/>
      </w:pPr>
      <w:r>
        <w:t xml:space="preserve">Trabaja como Bridge de datos. </w:t>
      </w:r>
    </w:p>
    <w:p w14:paraId="46BEFFA0" w14:textId="77777777" w:rsidR="00A97412" w:rsidRDefault="00000000">
      <w:pPr>
        <w:numPr>
          <w:ilvl w:val="0"/>
          <w:numId w:val="65"/>
        </w:numPr>
        <w:spacing w:after="23" w:line="266" w:lineRule="auto"/>
        <w:ind w:right="44" w:hanging="361"/>
      </w:pPr>
      <w:r>
        <w:t xml:space="preserve">Conexiones RJ45, USB y RJ11 </w:t>
      </w:r>
    </w:p>
    <w:p w14:paraId="2861686E" w14:textId="77777777" w:rsidR="00A97412" w:rsidRDefault="00000000">
      <w:pPr>
        <w:numPr>
          <w:ilvl w:val="0"/>
          <w:numId w:val="65"/>
        </w:numPr>
        <w:spacing w:after="20" w:line="266" w:lineRule="auto"/>
        <w:ind w:right="44" w:hanging="361"/>
      </w:pPr>
      <w:r>
        <w:t xml:space="preserve">Velocidad máxima de transferencia: Hasta 200 Mbps </w:t>
      </w:r>
      <w:r>
        <w:rPr>
          <w:rFonts w:ascii="Wingdings" w:eastAsia="Wingdings" w:hAnsi="Wingdings" w:cs="Wingdings"/>
        </w:rPr>
        <w:t>▪</w:t>
      </w:r>
      <w:r>
        <w:rPr>
          <w:rFonts w:ascii="Arial" w:eastAsia="Arial" w:hAnsi="Arial" w:cs="Arial"/>
        </w:rPr>
        <w:t xml:space="preserve"> </w:t>
      </w:r>
      <w:r>
        <w:rPr>
          <w:rFonts w:ascii="Arial" w:eastAsia="Arial" w:hAnsi="Arial" w:cs="Arial"/>
        </w:rPr>
        <w:tab/>
      </w:r>
      <w:r>
        <w:t xml:space="preserve">Puede disminuir por: </w:t>
      </w:r>
    </w:p>
    <w:p w14:paraId="3BF00C7E" w14:textId="77777777" w:rsidR="00A97412" w:rsidRDefault="00000000">
      <w:pPr>
        <w:spacing w:after="25" w:line="266" w:lineRule="auto"/>
        <w:ind w:left="2070" w:right="6882" w:hanging="8"/>
      </w:pPr>
      <w:r>
        <w:rPr>
          <w:rFonts w:ascii="Courier New" w:eastAsia="Courier New" w:hAnsi="Courier New" w:cs="Courier New"/>
        </w:rPr>
        <w:t>o</w:t>
      </w:r>
      <w:r>
        <w:rPr>
          <w:rFonts w:ascii="Arial" w:eastAsia="Arial" w:hAnsi="Arial" w:cs="Arial"/>
        </w:rPr>
        <w:t xml:space="preserve"> </w:t>
      </w:r>
      <w:r>
        <w:t xml:space="preserve">Distancia </w:t>
      </w:r>
      <w:r>
        <w:rPr>
          <w:rFonts w:ascii="Courier New" w:eastAsia="Courier New" w:hAnsi="Courier New" w:cs="Courier New"/>
        </w:rPr>
        <w:t>o</w:t>
      </w:r>
      <w:r>
        <w:rPr>
          <w:rFonts w:ascii="Arial" w:eastAsia="Arial" w:hAnsi="Arial" w:cs="Arial"/>
        </w:rPr>
        <w:t xml:space="preserve"> </w:t>
      </w:r>
      <w:r>
        <w:t xml:space="preserve">Interferencia </w:t>
      </w:r>
      <w:r>
        <w:rPr>
          <w:rFonts w:ascii="Courier New" w:eastAsia="Courier New" w:hAnsi="Courier New" w:cs="Courier New"/>
        </w:rPr>
        <w:t>o</w:t>
      </w:r>
      <w:r>
        <w:rPr>
          <w:rFonts w:ascii="Arial" w:eastAsia="Arial" w:hAnsi="Arial" w:cs="Arial"/>
        </w:rPr>
        <w:t xml:space="preserve"> </w:t>
      </w:r>
      <w:r>
        <w:t xml:space="preserve">Tráfico </w:t>
      </w:r>
    </w:p>
    <w:p w14:paraId="031C1106" w14:textId="77777777" w:rsidR="00A97412" w:rsidRDefault="00000000">
      <w:pPr>
        <w:numPr>
          <w:ilvl w:val="0"/>
          <w:numId w:val="65"/>
        </w:numPr>
        <w:spacing w:after="325" w:line="266" w:lineRule="auto"/>
        <w:ind w:right="44" w:hanging="361"/>
      </w:pPr>
      <w:r>
        <w:t xml:space="preserve">Por corte de energía no se pierde el servicio (Si el ISP, la cabecera PLC, HE y Módem tienen suministros alternativos de energía) </w:t>
      </w:r>
    </w:p>
    <w:p w14:paraId="66C5BF16" w14:textId="77777777" w:rsidR="00A97412" w:rsidRDefault="00000000">
      <w:pPr>
        <w:spacing w:after="1" w:line="258" w:lineRule="auto"/>
        <w:ind w:left="699" w:right="688" w:hanging="10"/>
        <w:jc w:val="center"/>
      </w:pPr>
      <w:r>
        <w:rPr>
          <w:color w:val="2F5496"/>
          <w:sz w:val="32"/>
        </w:rPr>
        <w:t xml:space="preserve">PLC. Ventajas y Desventajas </w:t>
      </w:r>
    </w:p>
    <w:p w14:paraId="4B4099C4" w14:textId="77777777" w:rsidR="00A97412" w:rsidRDefault="00000000">
      <w:pPr>
        <w:spacing w:after="193" w:line="258" w:lineRule="auto"/>
        <w:ind w:left="977" w:right="1130" w:hanging="10"/>
      </w:pPr>
      <w:r>
        <w:rPr>
          <w:b/>
        </w:rPr>
        <w:t xml:space="preserve">Ventajas: </w:t>
      </w:r>
    </w:p>
    <w:p w14:paraId="0857DED4" w14:textId="77777777" w:rsidR="00A97412" w:rsidRDefault="00000000">
      <w:pPr>
        <w:numPr>
          <w:ilvl w:val="0"/>
          <w:numId w:val="65"/>
        </w:numPr>
        <w:spacing w:after="22" w:line="266" w:lineRule="auto"/>
        <w:ind w:right="44" w:hanging="361"/>
      </w:pPr>
      <w:r>
        <w:t xml:space="preserve">Se emplea la infraestructura existente. </w:t>
      </w:r>
    </w:p>
    <w:p w14:paraId="2E0C30B3" w14:textId="77777777" w:rsidR="00A97412" w:rsidRDefault="00000000">
      <w:pPr>
        <w:numPr>
          <w:ilvl w:val="0"/>
          <w:numId w:val="65"/>
        </w:numPr>
        <w:spacing w:after="23" w:line="266" w:lineRule="auto"/>
        <w:ind w:right="44" w:hanging="361"/>
      </w:pPr>
      <w:r>
        <w:t xml:space="preserve">Costo del sistema bajo. </w:t>
      </w:r>
    </w:p>
    <w:p w14:paraId="24B51A05" w14:textId="77777777" w:rsidR="00A97412" w:rsidRDefault="00000000">
      <w:pPr>
        <w:numPr>
          <w:ilvl w:val="0"/>
          <w:numId w:val="65"/>
        </w:numPr>
        <w:spacing w:after="153" w:line="266" w:lineRule="auto"/>
        <w:ind w:right="44" w:hanging="361"/>
      </w:pPr>
      <w:r>
        <w:t xml:space="preserve">Cualquier lugar de la casa con </w:t>
      </w:r>
      <w:proofErr w:type="gramStart"/>
      <w:r>
        <w:t>toma corriente</w:t>
      </w:r>
      <w:proofErr w:type="gramEnd"/>
      <w:r>
        <w:t xml:space="preserve"> puede estar conectado. </w:t>
      </w:r>
    </w:p>
    <w:p w14:paraId="52B4073C" w14:textId="77777777" w:rsidR="00A97412" w:rsidRDefault="00000000">
      <w:pPr>
        <w:numPr>
          <w:ilvl w:val="0"/>
          <w:numId w:val="65"/>
        </w:numPr>
        <w:spacing w:after="25" w:line="266" w:lineRule="auto"/>
        <w:ind w:right="44" w:hanging="361"/>
      </w:pPr>
      <w:r>
        <w:t xml:space="preserve">Conexión permanente. </w:t>
      </w:r>
    </w:p>
    <w:p w14:paraId="5F866555" w14:textId="77777777" w:rsidR="00A97412" w:rsidRDefault="00000000">
      <w:pPr>
        <w:numPr>
          <w:ilvl w:val="0"/>
          <w:numId w:val="65"/>
        </w:numPr>
        <w:spacing w:after="22" w:line="266" w:lineRule="auto"/>
        <w:ind w:right="44" w:hanging="361"/>
      </w:pPr>
      <w:proofErr w:type="spellStart"/>
      <w:r>
        <w:lastRenderedPageBreak/>
        <w:t>Facil</w:t>
      </w:r>
      <w:proofErr w:type="spellEnd"/>
      <w:r>
        <w:t xml:space="preserve"> instalación de redes locales. </w:t>
      </w:r>
    </w:p>
    <w:p w14:paraId="41EA543B" w14:textId="77777777" w:rsidR="00A97412" w:rsidRDefault="00000000">
      <w:pPr>
        <w:numPr>
          <w:ilvl w:val="0"/>
          <w:numId w:val="65"/>
        </w:numPr>
        <w:spacing w:after="21" w:line="266" w:lineRule="auto"/>
        <w:ind w:right="44" w:hanging="361"/>
      </w:pPr>
      <w:r>
        <w:t xml:space="preserve">Suministra todos los servicios basados en tecnología IP. </w:t>
      </w:r>
    </w:p>
    <w:p w14:paraId="55AE39EB" w14:textId="77777777" w:rsidR="00A97412" w:rsidRDefault="00000000">
      <w:pPr>
        <w:numPr>
          <w:ilvl w:val="0"/>
          <w:numId w:val="65"/>
        </w:numPr>
        <w:spacing w:after="25" w:line="266" w:lineRule="auto"/>
        <w:ind w:right="44" w:hanging="361"/>
      </w:pPr>
      <w:r>
        <w:t xml:space="preserve">Gran ubicuidad. </w:t>
      </w:r>
    </w:p>
    <w:p w14:paraId="17F0C816" w14:textId="77777777" w:rsidR="00A97412" w:rsidRDefault="00000000">
      <w:pPr>
        <w:numPr>
          <w:ilvl w:val="0"/>
          <w:numId w:val="65"/>
        </w:numPr>
        <w:spacing w:after="23" w:line="266" w:lineRule="auto"/>
        <w:ind w:right="44" w:hanging="361"/>
      </w:pPr>
      <w:r>
        <w:t xml:space="preserve">Posibilidad de crecimiento. </w:t>
      </w:r>
    </w:p>
    <w:p w14:paraId="0B38B40F" w14:textId="77777777" w:rsidR="00A97412" w:rsidRDefault="00000000">
      <w:pPr>
        <w:numPr>
          <w:ilvl w:val="0"/>
          <w:numId w:val="65"/>
        </w:numPr>
        <w:spacing w:after="153" w:line="266" w:lineRule="auto"/>
        <w:ind w:right="44" w:hanging="361"/>
      </w:pPr>
      <w:r>
        <w:t xml:space="preserve">Con un repetidor se provee conexión hasta 256 hogares. </w:t>
      </w:r>
    </w:p>
    <w:p w14:paraId="1960628B" w14:textId="77777777" w:rsidR="00A97412" w:rsidRDefault="00000000">
      <w:pPr>
        <w:spacing w:after="191" w:line="258" w:lineRule="auto"/>
        <w:ind w:left="977" w:right="1130" w:hanging="10"/>
      </w:pPr>
      <w:r>
        <w:rPr>
          <w:b/>
        </w:rPr>
        <w:t xml:space="preserve">Desventajas:  </w:t>
      </w:r>
    </w:p>
    <w:p w14:paraId="21B11FBA" w14:textId="77777777" w:rsidR="00A97412" w:rsidRDefault="00000000">
      <w:pPr>
        <w:numPr>
          <w:ilvl w:val="0"/>
          <w:numId w:val="65"/>
        </w:numPr>
        <w:spacing w:after="25" w:line="266" w:lineRule="auto"/>
        <w:ind w:right="44" w:hanging="361"/>
      </w:pPr>
      <w:r>
        <w:t xml:space="preserve">Falta de estandarización de tecnología PLC existente. </w:t>
      </w:r>
    </w:p>
    <w:p w14:paraId="231AE303" w14:textId="77777777" w:rsidR="00A97412" w:rsidRDefault="00000000">
      <w:pPr>
        <w:numPr>
          <w:ilvl w:val="0"/>
          <w:numId w:val="65"/>
        </w:numPr>
        <w:spacing w:after="22" w:line="266" w:lineRule="auto"/>
        <w:ind w:right="44" w:hanging="361"/>
      </w:pPr>
      <w:r>
        <w:t xml:space="preserve">La red eléctrica no ha sido diseñada para transmitir datos. </w:t>
      </w:r>
    </w:p>
    <w:p w14:paraId="5983A5A8" w14:textId="77777777" w:rsidR="00A97412" w:rsidRDefault="00000000">
      <w:pPr>
        <w:numPr>
          <w:ilvl w:val="0"/>
          <w:numId w:val="65"/>
        </w:numPr>
        <w:spacing w:after="22" w:line="266" w:lineRule="auto"/>
        <w:ind w:right="44" w:hanging="361"/>
      </w:pPr>
      <w:r>
        <w:t xml:space="preserve">Conexiones limitadas por transformador. </w:t>
      </w:r>
    </w:p>
    <w:p w14:paraId="2A770762" w14:textId="77777777" w:rsidR="00A97412" w:rsidRDefault="00000000">
      <w:pPr>
        <w:numPr>
          <w:ilvl w:val="0"/>
          <w:numId w:val="65"/>
        </w:numPr>
        <w:spacing w:after="24" w:line="266" w:lineRule="auto"/>
        <w:ind w:right="44" w:hanging="361"/>
      </w:pPr>
      <w:r>
        <w:t xml:space="preserve">Interferencias en servicios preexistentes. </w:t>
      </w:r>
    </w:p>
    <w:p w14:paraId="3362FCEA" w14:textId="77777777" w:rsidR="00A97412" w:rsidRDefault="00000000">
      <w:pPr>
        <w:numPr>
          <w:ilvl w:val="0"/>
          <w:numId w:val="65"/>
        </w:numPr>
        <w:spacing w:after="23" w:line="266" w:lineRule="auto"/>
        <w:ind w:right="44" w:hanging="361"/>
      </w:pPr>
      <w:r>
        <w:t xml:space="preserve">Falta de seguridad al </w:t>
      </w:r>
      <w:proofErr w:type="spellStart"/>
      <w:r>
        <w:t>redifundir</w:t>
      </w:r>
      <w:proofErr w:type="spellEnd"/>
      <w:r>
        <w:t xml:space="preserve">. </w:t>
      </w:r>
    </w:p>
    <w:p w14:paraId="778D6D54" w14:textId="77777777" w:rsidR="00A97412" w:rsidRDefault="00000000">
      <w:pPr>
        <w:numPr>
          <w:ilvl w:val="0"/>
          <w:numId w:val="65"/>
        </w:numPr>
        <w:spacing w:after="22" w:line="266" w:lineRule="auto"/>
        <w:ind w:right="44" w:hanging="361"/>
      </w:pPr>
      <w:r>
        <w:t xml:space="preserve">Producción de equipos limitada. </w:t>
      </w:r>
    </w:p>
    <w:p w14:paraId="07A824EF" w14:textId="77777777" w:rsidR="00A97412" w:rsidRDefault="00000000">
      <w:pPr>
        <w:numPr>
          <w:ilvl w:val="0"/>
          <w:numId w:val="65"/>
        </w:numPr>
        <w:spacing w:after="23" w:line="266" w:lineRule="auto"/>
        <w:ind w:right="44" w:hanging="361"/>
      </w:pPr>
      <w:r>
        <w:t xml:space="preserve">Contaminación en el espectro radioeléctrico. </w:t>
      </w:r>
    </w:p>
    <w:p w14:paraId="589D8A36" w14:textId="77777777" w:rsidR="00A97412" w:rsidRDefault="00000000">
      <w:pPr>
        <w:numPr>
          <w:ilvl w:val="0"/>
          <w:numId w:val="65"/>
        </w:numPr>
        <w:spacing w:after="325" w:line="266" w:lineRule="auto"/>
        <w:ind w:right="44" w:hanging="361"/>
      </w:pPr>
      <w:r>
        <w:t xml:space="preserve">Poca madurez. </w:t>
      </w:r>
    </w:p>
    <w:p w14:paraId="2ECC2BF6" w14:textId="77777777" w:rsidR="00A97412" w:rsidRDefault="00000000">
      <w:pPr>
        <w:spacing w:after="1" w:line="258" w:lineRule="auto"/>
        <w:ind w:left="699" w:right="693" w:hanging="10"/>
        <w:jc w:val="center"/>
      </w:pPr>
      <w:r>
        <w:rPr>
          <w:color w:val="2F5496"/>
          <w:sz w:val="32"/>
        </w:rPr>
        <w:t xml:space="preserve">Transmisión PLC </w:t>
      </w:r>
    </w:p>
    <w:p w14:paraId="69BF36E2" w14:textId="77777777" w:rsidR="00A97412" w:rsidRDefault="00000000">
      <w:pPr>
        <w:numPr>
          <w:ilvl w:val="0"/>
          <w:numId w:val="65"/>
        </w:numPr>
        <w:spacing w:after="25" w:line="266" w:lineRule="auto"/>
        <w:ind w:right="44" w:hanging="361"/>
      </w:pPr>
      <w:r>
        <w:t xml:space="preserve">La tecnología PLC trabaja bajo protocolo OFDM para multiplexar señales digitales (IP) sobre cables de electricidad de media y baja tensión en una red de área local (LAN). La modulación por división ortogonal de </w:t>
      </w:r>
      <w:proofErr w:type="gramStart"/>
      <w:r>
        <w:t>frecuencia,  también</w:t>
      </w:r>
      <w:proofErr w:type="gramEnd"/>
      <w:r>
        <w:t xml:space="preserve"> llamada modulación por </w:t>
      </w:r>
      <w:proofErr w:type="spellStart"/>
      <w:r>
        <w:t>multitono</w:t>
      </w:r>
      <w:proofErr w:type="spellEnd"/>
      <w:r>
        <w:t xml:space="preserve"> discreto, (DMT), es una modulación que consiste en enviar la información modulando en QAM o en PSK un conjunto de portadoras de diferente frecuencia.  </w:t>
      </w:r>
    </w:p>
    <w:p w14:paraId="67A976FB" w14:textId="77777777" w:rsidR="00A97412" w:rsidRDefault="00000000">
      <w:pPr>
        <w:numPr>
          <w:ilvl w:val="0"/>
          <w:numId w:val="65"/>
        </w:numPr>
        <w:spacing w:after="23" w:line="266" w:lineRule="auto"/>
        <w:ind w:right="44" w:hanging="361"/>
      </w:pPr>
      <w:r>
        <w:t xml:space="preserve">La modulación de amplitud en cuadratura (QAM), es una modulación lineal que consiste en modular en doble banda lateral dos portadoras de la misma frecuencia desfasadas 90º. Cada portadora es modulada por una de las dos señales a transmitir. </w:t>
      </w:r>
      <w:proofErr w:type="gramStart"/>
      <w:r>
        <w:t>Finalmente</w:t>
      </w:r>
      <w:proofErr w:type="gramEnd"/>
      <w:r>
        <w:t xml:space="preserve"> las dos modulaciones se suman y la señal resultante es transmitida. Este tipo de modulación tiene la ventaja de que ofrece la posibilidad de transmitir dos señales en la misma frecuencia, de forma que favorece el aprovechamiento del ancho de banda disponible. Tiene como inconveniente que es necesario realizar la desmodulación con demoduladores síncronos. </w:t>
      </w:r>
    </w:p>
    <w:p w14:paraId="6B467730" w14:textId="77777777" w:rsidR="00A97412" w:rsidRDefault="00000000">
      <w:pPr>
        <w:numPr>
          <w:ilvl w:val="0"/>
          <w:numId w:val="65"/>
        </w:numPr>
        <w:spacing w:after="325" w:line="266" w:lineRule="auto"/>
        <w:ind w:right="44" w:hanging="361"/>
      </w:pPr>
      <w:r>
        <w:t>La modulación por desplazamiento de fase o PSK (</w:t>
      </w:r>
      <w:proofErr w:type="spellStart"/>
      <w:r>
        <w:t>Phase</w:t>
      </w:r>
      <w:proofErr w:type="spellEnd"/>
      <w:r>
        <w:t xml:space="preserve"> Shift </w:t>
      </w:r>
      <w:proofErr w:type="spellStart"/>
      <w:r>
        <w:t>Keying</w:t>
      </w:r>
      <w:proofErr w:type="spellEnd"/>
      <w:r>
        <w:t xml:space="preserve">) es una forma de modulación angular consistente en hacer variar la fase de la portadora entre un número de valores discretos.  </w:t>
      </w:r>
    </w:p>
    <w:p w14:paraId="09575DE2" w14:textId="77777777" w:rsidR="00A97412" w:rsidRDefault="00000000">
      <w:pPr>
        <w:spacing w:after="1" w:line="258" w:lineRule="auto"/>
        <w:ind w:left="699" w:right="689" w:hanging="10"/>
        <w:jc w:val="center"/>
      </w:pPr>
      <w:r>
        <w:rPr>
          <w:color w:val="2F5496"/>
          <w:sz w:val="32"/>
        </w:rPr>
        <w:t xml:space="preserve">Tecnología DS2 </w:t>
      </w:r>
    </w:p>
    <w:p w14:paraId="77B95AE0" w14:textId="77777777" w:rsidR="00A97412" w:rsidRDefault="00000000">
      <w:pPr>
        <w:numPr>
          <w:ilvl w:val="0"/>
          <w:numId w:val="65"/>
        </w:numPr>
        <w:spacing w:after="25" w:line="266" w:lineRule="auto"/>
        <w:ind w:right="44" w:hanging="361"/>
      </w:pPr>
      <w:r>
        <w:t xml:space="preserve">DS2 es una compañía española situada en Valencia y dedicada al diseño y fabricación de chips PLC, siendo líder en este campo. Esto se debe a que es la empresa cuyos chips consiguen mayores velocidades de transmisión, el control de seguridad de las conexiones se realiza en hardware (para romper esto hay que conocer el diseño interno y el funcionamiento de los chips, información que no es pública) y es momentáneamente la única que cuenta con tecnología PLC para redes de media tensión. </w:t>
      </w:r>
    </w:p>
    <w:p w14:paraId="1CE030EC" w14:textId="77777777" w:rsidR="00A97412" w:rsidRDefault="00000000">
      <w:pPr>
        <w:numPr>
          <w:ilvl w:val="0"/>
          <w:numId w:val="65"/>
        </w:numPr>
        <w:spacing w:after="22" w:line="266" w:lineRule="auto"/>
        <w:ind w:right="44" w:hanging="361"/>
      </w:pPr>
      <w:r>
        <w:t xml:space="preserve">Flujo de datos superior a 200 Mbps. </w:t>
      </w:r>
    </w:p>
    <w:p w14:paraId="5FC196CA" w14:textId="77777777" w:rsidR="00A97412" w:rsidRDefault="00000000">
      <w:pPr>
        <w:numPr>
          <w:ilvl w:val="0"/>
          <w:numId w:val="65"/>
        </w:numPr>
        <w:spacing w:after="25" w:line="266" w:lineRule="auto"/>
        <w:ind w:right="44" w:hanging="361"/>
      </w:pPr>
      <w:r>
        <w:t xml:space="preserve">Full dúplex, punto a multipunto, paquete orientado a enlace de comunicaciones. </w:t>
      </w:r>
    </w:p>
    <w:p w14:paraId="20C2A10C" w14:textId="77777777" w:rsidR="00A97412" w:rsidRDefault="00000000">
      <w:pPr>
        <w:numPr>
          <w:ilvl w:val="0"/>
          <w:numId w:val="65"/>
        </w:numPr>
        <w:spacing w:after="153" w:line="266" w:lineRule="auto"/>
        <w:ind w:right="44" w:hanging="361"/>
      </w:pPr>
      <w:r>
        <w:t xml:space="preserve">Cumple los estándares del ETSI y CENELEC. </w:t>
      </w:r>
    </w:p>
    <w:p w14:paraId="65A8FEC8" w14:textId="77777777" w:rsidR="00A97412" w:rsidRDefault="00000000">
      <w:pPr>
        <w:numPr>
          <w:ilvl w:val="0"/>
          <w:numId w:val="65"/>
        </w:numPr>
        <w:spacing w:after="22" w:line="266" w:lineRule="auto"/>
        <w:ind w:right="44" w:hanging="361"/>
      </w:pPr>
      <w:r>
        <w:t xml:space="preserve">1280 portadoras OFDM adaptativas para conseguir el máximo flujo sobre cualquier red. </w:t>
      </w:r>
    </w:p>
    <w:p w14:paraId="1F432C0E" w14:textId="77777777" w:rsidR="00A97412" w:rsidRDefault="00000000">
      <w:pPr>
        <w:numPr>
          <w:ilvl w:val="0"/>
          <w:numId w:val="65"/>
        </w:numPr>
        <w:spacing w:after="22" w:line="266" w:lineRule="auto"/>
        <w:ind w:right="44" w:hanging="361"/>
      </w:pPr>
      <w:r>
        <w:t xml:space="preserve">Monitorización del canal continuamente.  </w:t>
      </w:r>
    </w:p>
    <w:p w14:paraId="6EFDD00D" w14:textId="77777777" w:rsidR="00A97412" w:rsidRDefault="00000000">
      <w:pPr>
        <w:numPr>
          <w:ilvl w:val="0"/>
          <w:numId w:val="65"/>
        </w:numPr>
        <w:spacing w:after="25" w:line="266" w:lineRule="auto"/>
        <w:ind w:right="44" w:hanging="361"/>
      </w:pPr>
      <w:r>
        <w:lastRenderedPageBreak/>
        <w:t xml:space="preserve">Empleo de control de errores. </w:t>
      </w:r>
    </w:p>
    <w:p w14:paraId="1A23810E" w14:textId="77777777" w:rsidR="00A97412" w:rsidRDefault="00000000">
      <w:pPr>
        <w:numPr>
          <w:ilvl w:val="0"/>
          <w:numId w:val="65"/>
        </w:numPr>
        <w:spacing w:after="22" w:line="266" w:lineRule="auto"/>
        <w:ind w:right="44" w:hanging="361"/>
      </w:pPr>
      <w:r>
        <w:t xml:space="preserve">Soporte de encriptación y SNMP. </w:t>
      </w:r>
    </w:p>
    <w:p w14:paraId="5F1AB327" w14:textId="77777777" w:rsidR="00A97412" w:rsidRDefault="00000000">
      <w:pPr>
        <w:numPr>
          <w:ilvl w:val="0"/>
          <w:numId w:val="65"/>
        </w:numPr>
        <w:spacing w:after="25" w:line="266" w:lineRule="auto"/>
        <w:ind w:right="44" w:hanging="361"/>
      </w:pPr>
      <w:r>
        <w:t xml:space="preserve">Control de </w:t>
      </w:r>
      <w:proofErr w:type="spellStart"/>
      <w:r>
        <w:t>QoS</w:t>
      </w:r>
      <w:proofErr w:type="spellEnd"/>
      <w:r>
        <w:t xml:space="preserve"> (</w:t>
      </w:r>
      <w:proofErr w:type="spellStart"/>
      <w:r>
        <w:t>Quality</w:t>
      </w:r>
      <w:proofErr w:type="spellEnd"/>
      <w:r>
        <w:t xml:space="preserve"> </w:t>
      </w:r>
      <w:proofErr w:type="spellStart"/>
      <w:r>
        <w:t>of</w:t>
      </w:r>
      <w:proofErr w:type="spellEnd"/>
      <w:r>
        <w:t xml:space="preserve"> </w:t>
      </w:r>
      <w:proofErr w:type="spellStart"/>
      <w:r>
        <w:t>service</w:t>
      </w:r>
      <w:proofErr w:type="spellEnd"/>
      <w:r>
        <w:t xml:space="preserve">, calidad de servicio) </w:t>
      </w:r>
    </w:p>
    <w:p w14:paraId="1E57BA6F" w14:textId="77777777" w:rsidR="00A97412" w:rsidRDefault="00000000">
      <w:pPr>
        <w:numPr>
          <w:ilvl w:val="0"/>
          <w:numId w:val="65"/>
        </w:numPr>
        <w:spacing w:after="324" w:line="266" w:lineRule="auto"/>
        <w:ind w:right="44" w:hanging="361"/>
      </w:pPr>
      <w:r>
        <w:t xml:space="preserve">Hasta 254 usuarios, (512 en versiones posteriores) </w:t>
      </w:r>
    </w:p>
    <w:p w14:paraId="2697F0F1" w14:textId="77777777" w:rsidR="00A97412" w:rsidRDefault="00000000">
      <w:pPr>
        <w:spacing w:after="1" w:line="258" w:lineRule="auto"/>
        <w:ind w:left="699" w:right="688" w:hanging="10"/>
        <w:jc w:val="center"/>
      </w:pPr>
      <w:r>
        <w:rPr>
          <w:color w:val="2F5496"/>
          <w:sz w:val="32"/>
        </w:rPr>
        <w:t xml:space="preserve">Experiencia en Argentina </w:t>
      </w:r>
    </w:p>
    <w:p w14:paraId="2E03255E" w14:textId="77777777" w:rsidR="00A97412" w:rsidRDefault="00000000">
      <w:pPr>
        <w:numPr>
          <w:ilvl w:val="0"/>
          <w:numId w:val="65"/>
        </w:numPr>
        <w:spacing w:after="33" w:line="257" w:lineRule="auto"/>
        <w:ind w:right="44" w:hanging="361"/>
      </w:pPr>
      <w:r>
        <w:t xml:space="preserve">Hace dos años Endesa instaló en la Escuela Técnica </w:t>
      </w:r>
      <w:proofErr w:type="spellStart"/>
      <w:r>
        <w:t>Nº</w:t>
      </w:r>
      <w:proofErr w:type="spellEnd"/>
      <w:r>
        <w:t xml:space="preserve"> 28 República Francesa del barrio de Belgrano un sistema que permitió usar la red eléctrica interna del edificio como red local. </w:t>
      </w:r>
    </w:p>
    <w:p w14:paraId="49BD5C7E" w14:textId="77777777" w:rsidR="00A97412" w:rsidRDefault="00000000">
      <w:pPr>
        <w:numPr>
          <w:ilvl w:val="0"/>
          <w:numId w:val="65"/>
        </w:numPr>
        <w:spacing w:after="0" w:line="266" w:lineRule="auto"/>
        <w:ind w:right="44" w:hanging="361"/>
      </w:pPr>
      <w:r>
        <w:t>La tecnología, llamada e-</w:t>
      </w:r>
      <w:proofErr w:type="spellStart"/>
      <w:r>
        <w:t>lectric</w:t>
      </w:r>
      <w:proofErr w:type="spellEnd"/>
      <w:r>
        <w:t xml:space="preserve"> fue desarrollada por la empresa francesa EDF </w:t>
      </w:r>
    </w:p>
    <w:p w14:paraId="00922359" w14:textId="77777777" w:rsidR="00A97412" w:rsidRDefault="00000000">
      <w:pPr>
        <w:spacing w:after="25" w:line="266" w:lineRule="auto"/>
        <w:ind w:left="1710" w:right="782" w:hanging="8"/>
      </w:pPr>
      <w:r>
        <w:t>(</w:t>
      </w:r>
      <w:proofErr w:type="spellStart"/>
      <w:r>
        <w:t>Electricité</w:t>
      </w:r>
      <w:proofErr w:type="spellEnd"/>
      <w:r>
        <w:t xml:space="preserve"> de France) empleaba una PC como servidor de red local, accediendo a Internet mediante un proveedor local por los medios convencionales. El servidor inyectaba la señal de Internet en la instalación eléctrica y, de esta manera, cada PC del establecimiento, se podía conectar a través del enchufe con las demás y tener acceso a la Red de Redes a 350 </w:t>
      </w:r>
      <w:proofErr w:type="spellStart"/>
      <w:r>
        <w:t>Kbs</w:t>
      </w:r>
      <w:proofErr w:type="spellEnd"/>
      <w:r>
        <w:t xml:space="preserve">. </w:t>
      </w:r>
    </w:p>
    <w:p w14:paraId="0162AB15" w14:textId="77777777" w:rsidR="00A97412" w:rsidRDefault="00000000">
      <w:pPr>
        <w:numPr>
          <w:ilvl w:val="0"/>
          <w:numId w:val="65"/>
        </w:numPr>
        <w:spacing w:after="23" w:line="266" w:lineRule="auto"/>
        <w:ind w:right="44" w:hanging="361"/>
      </w:pPr>
      <w:r>
        <w:t xml:space="preserve">Edenor pretendía con esto capitalizar la experiencia con el fin de optimizar un servicio destinado a ofrecerlo a empresas, instituciones educativas y consorcios de edificios. </w:t>
      </w:r>
    </w:p>
    <w:p w14:paraId="4149FC61" w14:textId="77777777" w:rsidR="00A97412" w:rsidRDefault="00000000">
      <w:pPr>
        <w:numPr>
          <w:ilvl w:val="0"/>
          <w:numId w:val="65"/>
        </w:numPr>
        <w:spacing w:after="325" w:line="266" w:lineRule="auto"/>
        <w:ind w:right="44" w:hanging="361"/>
      </w:pPr>
      <w:r>
        <w:t xml:space="preserve">En general, podemos asegurar que esta tecnología brindaría </w:t>
      </w:r>
      <w:proofErr w:type="gramStart"/>
      <w:r>
        <w:t>un excelente posibilidad</w:t>
      </w:r>
      <w:proofErr w:type="gramEnd"/>
      <w:r>
        <w:t xml:space="preserve"> de acceso a Internet de implantarse en nuestro país. La extensa red de energía que llega hasta los lugares más remotos donde el servicio es lento, caro o inexistente, contribuiría al desarrollo local de las múltiples zonas postergadas de nuestro extenso país. </w:t>
      </w:r>
    </w:p>
    <w:p w14:paraId="4E63D99C" w14:textId="77777777" w:rsidR="00A97412" w:rsidRDefault="00000000">
      <w:pPr>
        <w:spacing w:after="1" w:line="258" w:lineRule="auto"/>
        <w:ind w:left="699" w:right="691" w:hanging="10"/>
        <w:jc w:val="center"/>
      </w:pPr>
      <w:r>
        <w:rPr>
          <w:color w:val="2F5496"/>
          <w:sz w:val="32"/>
        </w:rPr>
        <w:t xml:space="preserve">Foro PLC Argentina </w:t>
      </w:r>
    </w:p>
    <w:p w14:paraId="67A00206" w14:textId="77777777" w:rsidR="00A97412" w:rsidRDefault="00000000">
      <w:pPr>
        <w:numPr>
          <w:ilvl w:val="0"/>
          <w:numId w:val="65"/>
        </w:numPr>
        <w:spacing w:after="23" w:line="266" w:lineRule="auto"/>
        <w:ind w:right="44" w:hanging="361"/>
      </w:pPr>
      <w:r>
        <w:t xml:space="preserve">El 13 de </w:t>
      </w:r>
      <w:proofErr w:type="gramStart"/>
      <w:r>
        <w:t>Diciembre</w:t>
      </w:r>
      <w:proofErr w:type="gramEnd"/>
      <w:r>
        <w:t xml:space="preserve"> del 2005 se constituyó oficialmente el Foro PLC de Argentina, entre sus miembros se cuentan las empresas Edenor, </w:t>
      </w:r>
      <w:proofErr w:type="spellStart"/>
      <w:r>
        <w:t>Edelap</w:t>
      </w:r>
      <w:proofErr w:type="spellEnd"/>
      <w:r>
        <w:t xml:space="preserve">, </w:t>
      </w:r>
      <w:proofErr w:type="spellStart"/>
      <w:r>
        <w:t>Emdersa</w:t>
      </w:r>
      <w:proofErr w:type="spellEnd"/>
      <w:r>
        <w:t xml:space="preserve"> y Schneider Electric; y las fundaciones Científica Austral e </w:t>
      </w:r>
      <w:proofErr w:type="spellStart"/>
      <w:r>
        <w:t>IdeaPyme</w:t>
      </w:r>
      <w:proofErr w:type="spellEnd"/>
      <w:r>
        <w:t xml:space="preserve">. Su objetivo es constituir un foro permanente de discusión y estímulo del uso de la tecnología PLC en Argentina, representando los intereses de los fabricantes, empresas distribuidoras de energía eléctrica, proveedores de servicios y demás organizaciones públicas y privadas. </w:t>
      </w:r>
    </w:p>
    <w:p w14:paraId="007A7D8B" w14:textId="77777777" w:rsidR="00A97412" w:rsidRDefault="00000000">
      <w:pPr>
        <w:numPr>
          <w:ilvl w:val="0"/>
          <w:numId w:val="65"/>
        </w:numPr>
        <w:spacing w:after="27" w:line="266" w:lineRule="auto"/>
        <w:ind w:right="44" w:hanging="361"/>
      </w:pPr>
      <w:r>
        <w:t xml:space="preserve">En su sitio de Internet se encuentran definidas cinco áreas donde se concentra su accionar: </w:t>
      </w:r>
    </w:p>
    <w:p w14:paraId="762EFD68" w14:textId="77777777" w:rsidR="00A97412" w:rsidRDefault="00000000">
      <w:pPr>
        <w:spacing w:after="25" w:line="266" w:lineRule="auto"/>
        <w:ind w:left="2070" w:right="6196" w:hanging="8"/>
      </w:pPr>
      <w:r>
        <w:rPr>
          <w:rFonts w:ascii="Courier New" w:eastAsia="Courier New" w:hAnsi="Courier New" w:cs="Courier New"/>
        </w:rPr>
        <w:t>o</w:t>
      </w:r>
      <w:r>
        <w:rPr>
          <w:rFonts w:ascii="Arial" w:eastAsia="Arial" w:hAnsi="Arial" w:cs="Arial"/>
        </w:rPr>
        <w:t xml:space="preserve"> </w:t>
      </w:r>
      <w:r>
        <w:t xml:space="preserve">Marco regulatorio </w:t>
      </w:r>
      <w:r>
        <w:rPr>
          <w:rFonts w:ascii="Courier New" w:eastAsia="Courier New" w:hAnsi="Courier New" w:cs="Courier New"/>
        </w:rPr>
        <w:t>o</w:t>
      </w:r>
      <w:r>
        <w:rPr>
          <w:rFonts w:ascii="Arial" w:eastAsia="Arial" w:hAnsi="Arial" w:cs="Arial"/>
        </w:rPr>
        <w:t xml:space="preserve"> </w:t>
      </w:r>
      <w:r>
        <w:t xml:space="preserve">Tecnologías </w:t>
      </w:r>
      <w:r>
        <w:rPr>
          <w:rFonts w:ascii="Courier New" w:eastAsia="Courier New" w:hAnsi="Courier New" w:cs="Courier New"/>
        </w:rPr>
        <w:t>o</w:t>
      </w:r>
      <w:r>
        <w:rPr>
          <w:rFonts w:ascii="Arial" w:eastAsia="Arial" w:hAnsi="Arial" w:cs="Arial"/>
        </w:rPr>
        <w:t xml:space="preserve"> </w:t>
      </w:r>
      <w:r>
        <w:t xml:space="preserve">Difusión y marketing </w:t>
      </w:r>
      <w:r>
        <w:rPr>
          <w:rFonts w:ascii="Courier New" w:eastAsia="Courier New" w:hAnsi="Courier New" w:cs="Courier New"/>
        </w:rPr>
        <w:t>o</w:t>
      </w:r>
      <w:r>
        <w:rPr>
          <w:rFonts w:ascii="Arial" w:eastAsia="Arial" w:hAnsi="Arial" w:cs="Arial"/>
        </w:rPr>
        <w:t xml:space="preserve"> </w:t>
      </w:r>
      <w:r>
        <w:t xml:space="preserve">Impacto Social </w:t>
      </w:r>
    </w:p>
    <w:p w14:paraId="03BC7CAA" w14:textId="77777777" w:rsidR="00A97412" w:rsidRDefault="00000000">
      <w:pPr>
        <w:numPr>
          <w:ilvl w:val="0"/>
          <w:numId w:val="65"/>
        </w:numPr>
        <w:spacing w:after="153" w:line="266" w:lineRule="auto"/>
        <w:ind w:right="44" w:hanging="361"/>
      </w:pPr>
      <w:r>
        <w:t xml:space="preserve">Relaciones institucionales </w:t>
      </w:r>
    </w:p>
    <w:p w14:paraId="71074AC4" w14:textId="77777777" w:rsidR="00A97412" w:rsidRDefault="00000000">
      <w:pPr>
        <w:spacing w:after="155"/>
        <w:ind w:left="982"/>
      </w:pPr>
      <w:r>
        <w:t xml:space="preserve"> </w:t>
      </w:r>
    </w:p>
    <w:p w14:paraId="3FCC2635" w14:textId="77777777" w:rsidR="00A97412" w:rsidRDefault="00000000">
      <w:pPr>
        <w:spacing w:after="155"/>
        <w:ind w:left="982"/>
      </w:pPr>
      <w:r>
        <w:t xml:space="preserve"> </w:t>
      </w:r>
    </w:p>
    <w:p w14:paraId="15E29367" w14:textId="77777777" w:rsidR="00A97412" w:rsidRDefault="00000000">
      <w:pPr>
        <w:spacing w:after="155"/>
        <w:ind w:left="982"/>
      </w:pPr>
      <w:r>
        <w:t xml:space="preserve"> </w:t>
      </w:r>
    </w:p>
    <w:p w14:paraId="303D8938" w14:textId="77777777" w:rsidR="00A97412" w:rsidRDefault="00000000">
      <w:pPr>
        <w:spacing w:after="155"/>
        <w:ind w:left="982"/>
      </w:pPr>
      <w:r>
        <w:t xml:space="preserve"> </w:t>
      </w:r>
    </w:p>
    <w:p w14:paraId="43C60907" w14:textId="77777777" w:rsidR="00A97412" w:rsidRDefault="00000000">
      <w:pPr>
        <w:spacing w:after="0"/>
        <w:ind w:left="982"/>
      </w:pPr>
      <w:r>
        <w:t xml:space="preserve"> </w:t>
      </w:r>
    </w:p>
    <w:p w14:paraId="1F5529A9" w14:textId="77777777" w:rsidR="00A97412" w:rsidRDefault="00000000">
      <w:pPr>
        <w:spacing w:after="153" w:line="266" w:lineRule="auto"/>
        <w:ind w:left="990" w:right="44" w:hanging="8"/>
      </w:pPr>
      <w:bookmarkStart w:id="2" w:name="_Hlk110010010"/>
      <w:r>
        <w:t xml:space="preserve">TP N3 PARTE 1 </w:t>
      </w:r>
    </w:p>
    <w:p w14:paraId="212C0340" w14:textId="77777777" w:rsidR="00A97412" w:rsidRDefault="00000000">
      <w:pPr>
        <w:spacing w:after="155"/>
        <w:ind w:left="982"/>
      </w:pPr>
      <w:r>
        <w:t xml:space="preserve"> </w:t>
      </w:r>
    </w:p>
    <w:p w14:paraId="30857356" w14:textId="77777777" w:rsidR="00A97412" w:rsidRDefault="00000000">
      <w:pPr>
        <w:numPr>
          <w:ilvl w:val="0"/>
          <w:numId w:val="68"/>
        </w:numPr>
        <w:spacing w:after="156" w:line="258" w:lineRule="auto"/>
        <w:ind w:right="1130" w:hanging="342"/>
      </w:pPr>
      <w:r>
        <w:rPr>
          <w:b/>
        </w:rPr>
        <w:t xml:space="preserve">Un dispositivo de red que se desempeña como BRIDGE trabaja dentro del modelo de </w:t>
      </w:r>
    </w:p>
    <w:p w14:paraId="0AA66FDB" w14:textId="77777777" w:rsidR="00A97412" w:rsidRDefault="00000000">
      <w:pPr>
        <w:spacing w:after="156" w:line="258" w:lineRule="auto"/>
        <w:ind w:left="977" w:right="1130" w:hanging="10"/>
      </w:pPr>
      <w:r>
        <w:rPr>
          <w:b/>
        </w:rPr>
        <w:t xml:space="preserve">OSI desde la Capa Física hasta la Capa Enlace de datos: </w:t>
      </w:r>
    </w:p>
    <w:p w14:paraId="2E1DCE38" w14:textId="77777777" w:rsidR="00A97412" w:rsidRDefault="00000000">
      <w:pPr>
        <w:spacing w:after="159" w:line="257" w:lineRule="auto"/>
        <w:ind w:left="22" w:right="10" w:hanging="10"/>
        <w:jc w:val="center"/>
      </w:pPr>
      <w:r>
        <w:lastRenderedPageBreak/>
        <w:t xml:space="preserve">VERDADERO </w:t>
      </w:r>
    </w:p>
    <w:p w14:paraId="487D13E2" w14:textId="77777777" w:rsidR="00A97412" w:rsidRDefault="00000000">
      <w:pPr>
        <w:numPr>
          <w:ilvl w:val="0"/>
          <w:numId w:val="68"/>
        </w:numPr>
        <w:spacing w:after="156" w:line="258" w:lineRule="auto"/>
        <w:ind w:right="1130" w:hanging="342"/>
      </w:pPr>
      <w:r>
        <w:rPr>
          <w:b/>
        </w:rPr>
        <w:t xml:space="preserve">Dentro de los indicadores de control de un </w:t>
      </w:r>
      <w:proofErr w:type="gramStart"/>
      <w:r>
        <w:rPr>
          <w:b/>
        </w:rPr>
        <w:t>Hub</w:t>
      </w:r>
      <w:proofErr w:type="gramEnd"/>
      <w:r>
        <w:rPr>
          <w:b/>
        </w:rPr>
        <w:t xml:space="preserve"> /Concentrador existe aquel que mide </w:t>
      </w:r>
    </w:p>
    <w:p w14:paraId="0170A144" w14:textId="77777777" w:rsidR="00A97412" w:rsidRDefault="00000000">
      <w:pPr>
        <w:spacing w:after="156" w:line="258" w:lineRule="auto"/>
        <w:ind w:left="977" w:right="1130" w:hanging="10"/>
      </w:pPr>
      <w:r>
        <w:rPr>
          <w:b/>
        </w:rPr>
        <w:t xml:space="preserve">el nivel de colisiones: </w:t>
      </w:r>
    </w:p>
    <w:p w14:paraId="58E77136" w14:textId="77777777" w:rsidR="00A97412" w:rsidRDefault="00000000">
      <w:pPr>
        <w:spacing w:after="159" w:line="257" w:lineRule="auto"/>
        <w:ind w:left="22" w:right="10" w:hanging="10"/>
        <w:jc w:val="center"/>
      </w:pPr>
      <w:r>
        <w:t xml:space="preserve">VERDADERO </w:t>
      </w:r>
    </w:p>
    <w:p w14:paraId="41EF17B5" w14:textId="77777777" w:rsidR="00A97412" w:rsidRDefault="00000000">
      <w:pPr>
        <w:numPr>
          <w:ilvl w:val="0"/>
          <w:numId w:val="68"/>
        </w:numPr>
        <w:spacing w:after="0" w:line="398" w:lineRule="auto"/>
        <w:ind w:right="1130" w:hanging="342"/>
      </w:pPr>
      <w:r>
        <w:rPr>
          <w:b/>
        </w:rPr>
        <w:t xml:space="preserve">El componente </w:t>
      </w:r>
      <w:proofErr w:type="spellStart"/>
      <w:r>
        <w:rPr>
          <w:b/>
        </w:rPr>
        <w:t>teleinformático</w:t>
      </w:r>
      <w:proofErr w:type="spellEnd"/>
      <w:r>
        <w:rPr>
          <w:b/>
        </w:rPr>
        <w:t xml:space="preserve"> de red que permite entregar señal de datos/canal de comunicaciones bajo difusión; que a su vez compensa la velocidad de los distintos medios físicos conectados al mismo y realiza la amplificación de la señal para </w:t>
      </w:r>
    </w:p>
    <w:p w14:paraId="0C6D600F" w14:textId="77777777" w:rsidR="00A97412" w:rsidRDefault="00000000">
      <w:pPr>
        <w:spacing w:after="156" w:line="258" w:lineRule="auto"/>
        <w:ind w:left="977" w:right="1130" w:hanging="10"/>
      </w:pPr>
      <w:r>
        <w:rPr>
          <w:b/>
        </w:rPr>
        <w:t xml:space="preserve">retransmitirla se lo denomina: </w:t>
      </w:r>
    </w:p>
    <w:p w14:paraId="5B0AE91A" w14:textId="77777777" w:rsidR="00A97412" w:rsidRDefault="00000000">
      <w:pPr>
        <w:spacing w:after="159" w:line="257" w:lineRule="auto"/>
        <w:ind w:left="22" w:right="9" w:hanging="10"/>
        <w:jc w:val="center"/>
      </w:pPr>
      <w:proofErr w:type="gramStart"/>
      <w:r>
        <w:t>HUB</w:t>
      </w:r>
      <w:proofErr w:type="gramEnd"/>
      <w:r>
        <w:t xml:space="preserve">. </w:t>
      </w:r>
    </w:p>
    <w:p w14:paraId="4C9D797D" w14:textId="77777777" w:rsidR="00A97412" w:rsidRDefault="00000000">
      <w:pPr>
        <w:numPr>
          <w:ilvl w:val="0"/>
          <w:numId w:val="68"/>
        </w:numPr>
        <w:spacing w:after="0" w:line="397" w:lineRule="auto"/>
        <w:ind w:right="1130" w:hanging="342"/>
      </w:pPr>
      <w:r>
        <w:rPr>
          <w:b/>
        </w:rPr>
        <w:t xml:space="preserve">El Componente de hardware de una computadora externo a la Unidad Central de Proceso que mantiene la misma conectada físicamente a la red; que realiza el filtrado de paquetes de manera tal de entregar al procesador y la memoria los paquetes que </w:t>
      </w:r>
    </w:p>
    <w:p w14:paraId="504A9197" w14:textId="77777777" w:rsidR="00A97412" w:rsidRDefault="00000000">
      <w:pPr>
        <w:spacing w:after="156" w:line="258" w:lineRule="auto"/>
        <w:ind w:left="977" w:right="1130" w:hanging="10"/>
      </w:pPr>
      <w:r>
        <w:rPr>
          <w:b/>
        </w:rPr>
        <w:t xml:space="preserve">tienen como destino final el ordenador en cuestión se lo denomina: </w:t>
      </w:r>
    </w:p>
    <w:p w14:paraId="57C03E3F" w14:textId="77777777" w:rsidR="00A97412" w:rsidRDefault="00000000">
      <w:pPr>
        <w:spacing w:after="159" w:line="257" w:lineRule="auto"/>
        <w:ind w:left="22" w:right="10" w:hanging="10"/>
        <w:jc w:val="center"/>
      </w:pPr>
      <w:r>
        <w:t xml:space="preserve">INTERFAZ DE RED. </w:t>
      </w:r>
    </w:p>
    <w:p w14:paraId="0520E26A" w14:textId="77777777" w:rsidR="00A97412" w:rsidRDefault="00000000">
      <w:pPr>
        <w:numPr>
          <w:ilvl w:val="0"/>
          <w:numId w:val="68"/>
        </w:numPr>
        <w:spacing w:after="0" w:line="397" w:lineRule="auto"/>
        <w:ind w:right="1130" w:hanging="342"/>
      </w:pPr>
      <w:r>
        <w:rPr>
          <w:b/>
        </w:rPr>
        <w:t xml:space="preserve">En una Red con Topología en Estrella, el Componente de Software que realiza la administración y autenticación de accesos a los recursos de la red a través del Software de base que posee los perles del usuario para administrar en la Red se lo </w:t>
      </w:r>
    </w:p>
    <w:p w14:paraId="599AA2B8" w14:textId="77777777" w:rsidR="00A97412" w:rsidRDefault="00000000">
      <w:pPr>
        <w:spacing w:after="156" w:line="258" w:lineRule="auto"/>
        <w:ind w:left="977" w:right="1130" w:hanging="10"/>
      </w:pPr>
      <w:r>
        <w:rPr>
          <w:b/>
        </w:rPr>
        <w:t xml:space="preserve">denomina: </w:t>
      </w:r>
    </w:p>
    <w:p w14:paraId="1C615F1D" w14:textId="77777777" w:rsidR="00A97412" w:rsidRDefault="00000000">
      <w:pPr>
        <w:spacing w:after="159" w:line="257" w:lineRule="auto"/>
        <w:ind w:left="22" w:right="11" w:hanging="10"/>
        <w:jc w:val="center"/>
      </w:pPr>
      <w:r>
        <w:t xml:space="preserve">ACTIVE DIRECTORY </w:t>
      </w:r>
    </w:p>
    <w:p w14:paraId="5E8A8F16" w14:textId="77777777" w:rsidR="00A97412" w:rsidRDefault="00000000">
      <w:pPr>
        <w:numPr>
          <w:ilvl w:val="0"/>
          <w:numId w:val="68"/>
        </w:numPr>
        <w:spacing w:after="1" w:line="397" w:lineRule="auto"/>
        <w:ind w:right="1130" w:hanging="342"/>
      </w:pPr>
      <w:r>
        <w:rPr>
          <w:b/>
        </w:rPr>
        <w:t xml:space="preserve">En una Topología en Estrella, el Componente de Hardware que se caracteriza por hacer Difusión de los Paquetes (No conmuta), que conecta los Equipos Terminales a la misma </w:t>
      </w:r>
    </w:p>
    <w:p w14:paraId="04A017A3" w14:textId="77777777" w:rsidR="00A97412" w:rsidRDefault="00000000">
      <w:pPr>
        <w:spacing w:after="156" w:line="258" w:lineRule="auto"/>
        <w:ind w:left="977" w:right="1130" w:hanging="10"/>
      </w:pPr>
      <w:r>
        <w:rPr>
          <w:b/>
        </w:rPr>
        <w:t xml:space="preserve">se lo denomina: </w:t>
      </w:r>
    </w:p>
    <w:p w14:paraId="0CB77720" w14:textId="77777777" w:rsidR="00A97412" w:rsidRDefault="00000000">
      <w:pPr>
        <w:spacing w:after="159" w:line="257" w:lineRule="auto"/>
        <w:ind w:left="22" w:right="7" w:hanging="10"/>
        <w:jc w:val="center"/>
      </w:pPr>
      <w:r>
        <w:t xml:space="preserve">CONCENTRADOR. </w:t>
      </w:r>
    </w:p>
    <w:p w14:paraId="7561AEDC" w14:textId="77777777" w:rsidR="00A97412" w:rsidRDefault="00000000">
      <w:pPr>
        <w:spacing w:after="155"/>
        <w:ind w:left="982"/>
      </w:pPr>
      <w:r>
        <w:t xml:space="preserve"> </w:t>
      </w:r>
    </w:p>
    <w:p w14:paraId="3F7E1C84" w14:textId="77777777" w:rsidR="00A97412" w:rsidRDefault="00000000">
      <w:pPr>
        <w:numPr>
          <w:ilvl w:val="0"/>
          <w:numId w:val="68"/>
        </w:numPr>
        <w:spacing w:after="156" w:line="397" w:lineRule="auto"/>
        <w:ind w:right="1130" w:hanging="342"/>
      </w:pPr>
      <w:r>
        <w:rPr>
          <w:b/>
        </w:rPr>
        <w:t xml:space="preserve">Dentro de un Nodo con varios Servidores con mucha carga de procesamiento, puede existir una computadora dedicada exclusivamente a las comunicaciones con el mundo exterior que la denominamos: </w:t>
      </w:r>
    </w:p>
    <w:p w14:paraId="6418D1B0" w14:textId="77777777" w:rsidR="00A97412" w:rsidRDefault="00000000">
      <w:pPr>
        <w:spacing w:after="159" w:line="257" w:lineRule="auto"/>
        <w:ind w:left="22" w:right="9" w:hanging="10"/>
        <w:jc w:val="center"/>
      </w:pPr>
      <w:r>
        <w:t xml:space="preserve">PROCESADOR FRONT-END. </w:t>
      </w:r>
    </w:p>
    <w:p w14:paraId="27312FB2" w14:textId="77777777" w:rsidR="00A97412" w:rsidRDefault="00000000">
      <w:pPr>
        <w:numPr>
          <w:ilvl w:val="0"/>
          <w:numId w:val="68"/>
        </w:numPr>
        <w:spacing w:after="156" w:line="258" w:lineRule="auto"/>
        <w:ind w:right="1130" w:hanging="342"/>
      </w:pPr>
      <w:r>
        <w:rPr>
          <w:b/>
        </w:rPr>
        <w:t xml:space="preserve">Dentro de una Topología de Red en Anillo, el control de conexión de los Nodos se </w:t>
      </w:r>
    </w:p>
    <w:p w14:paraId="24FF8294" w14:textId="77777777" w:rsidR="00A97412" w:rsidRDefault="00000000">
      <w:pPr>
        <w:spacing w:after="156" w:line="258" w:lineRule="auto"/>
        <w:ind w:left="977" w:right="1130" w:hanging="10"/>
      </w:pPr>
      <w:r>
        <w:rPr>
          <w:b/>
        </w:rPr>
        <w:t xml:space="preserve">puede realizar por: </w:t>
      </w:r>
    </w:p>
    <w:p w14:paraId="7941231B" w14:textId="77777777" w:rsidR="00A97412" w:rsidRDefault="00000000">
      <w:pPr>
        <w:spacing w:after="159" w:line="257" w:lineRule="auto"/>
        <w:ind w:left="22" w:right="9" w:hanging="10"/>
        <w:jc w:val="center"/>
      </w:pPr>
      <w:r>
        <w:t xml:space="preserve">AMBAS A Y E. </w:t>
      </w:r>
    </w:p>
    <w:p w14:paraId="52ECBD9E" w14:textId="77777777" w:rsidR="00A97412" w:rsidRDefault="00000000">
      <w:pPr>
        <w:numPr>
          <w:ilvl w:val="0"/>
          <w:numId w:val="68"/>
        </w:numPr>
        <w:spacing w:after="156" w:line="258" w:lineRule="auto"/>
        <w:ind w:right="1130" w:hanging="342"/>
      </w:pPr>
      <w:r>
        <w:rPr>
          <w:b/>
        </w:rPr>
        <w:t xml:space="preserve">Para extender una LAN y unir dos segmentos de red a una distancia superior a los 600 </w:t>
      </w:r>
    </w:p>
    <w:p w14:paraId="5F332526" w14:textId="77777777" w:rsidR="00A97412" w:rsidRDefault="00000000">
      <w:pPr>
        <w:spacing w:after="156" w:line="258" w:lineRule="auto"/>
        <w:ind w:left="977" w:right="1130" w:hanging="10"/>
      </w:pPr>
      <w:r>
        <w:rPr>
          <w:b/>
        </w:rPr>
        <w:lastRenderedPageBreak/>
        <w:t xml:space="preserve">metros podemos utilizar: </w:t>
      </w:r>
    </w:p>
    <w:p w14:paraId="4824F8F9" w14:textId="77777777" w:rsidR="00A97412" w:rsidRDefault="00000000">
      <w:pPr>
        <w:spacing w:after="159" w:line="257" w:lineRule="auto"/>
        <w:ind w:left="22" w:right="12" w:hanging="10"/>
        <w:jc w:val="center"/>
      </w:pPr>
      <w:r>
        <w:t xml:space="preserve">DOS TRANSCEIVERS Y CABLEADO DE FIBRA. </w:t>
      </w:r>
    </w:p>
    <w:p w14:paraId="4D703DF3" w14:textId="77777777" w:rsidR="00A97412" w:rsidRDefault="00000000">
      <w:pPr>
        <w:numPr>
          <w:ilvl w:val="0"/>
          <w:numId w:val="68"/>
        </w:numPr>
        <w:spacing w:after="156" w:line="258" w:lineRule="auto"/>
        <w:ind w:right="1130" w:hanging="342"/>
      </w:pPr>
      <w:r>
        <w:rPr>
          <w:b/>
        </w:rPr>
        <w:t xml:space="preserve">Un dispositivo de red que se desempeña como ROUTER trabaja dentro del modelo de </w:t>
      </w:r>
    </w:p>
    <w:p w14:paraId="660576C8" w14:textId="77777777" w:rsidR="00A97412" w:rsidRDefault="00000000">
      <w:pPr>
        <w:spacing w:after="156" w:line="258" w:lineRule="auto"/>
        <w:ind w:left="977" w:right="1130" w:hanging="10"/>
      </w:pPr>
      <w:r>
        <w:rPr>
          <w:b/>
        </w:rPr>
        <w:t xml:space="preserve">OSI desde la Capa Física hasta la Capa Enlace de datos: </w:t>
      </w:r>
    </w:p>
    <w:p w14:paraId="7AAAB8E2" w14:textId="77777777" w:rsidR="00A97412" w:rsidRDefault="00000000">
      <w:pPr>
        <w:spacing w:after="159" w:line="257" w:lineRule="auto"/>
        <w:ind w:left="22" w:right="9" w:hanging="10"/>
        <w:jc w:val="center"/>
      </w:pPr>
      <w:r>
        <w:t xml:space="preserve">FALSO </w:t>
      </w:r>
    </w:p>
    <w:p w14:paraId="0283BB54" w14:textId="77777777" w:rsidR="00A97412" w:rsidRDefault="00000000">
      <w:pPr>
        <w:spacing w:after="155"/>
        <w:ind w:left="982"/>
      </w:pPr>
      <w:r>
        <w:t xml:space="preserve"> </w:t>
      </w:r>
    </w:p>
    <w:p w14:paraId="12B6377F" w14:textId="77777777" w:rsidR="00A97412" w:rsidRDefault="00000000">
      <w:pPr>
        <w:spacing w:after="153" w:line="266" w:lineRule="auto"/>
        <w:ind w:left="990" w:right="44" w:hanging="8"/>
      </w:pPr>
      <w:r>
        <w:t xml:space="preserve">TP N3 PARTE 2 </w:t>
      </w:r>
    </w:p>
    <w:p w14:paraId="737BBC88" w14:textId="77777777" w:rsidR="00A97412" w:rsidRDefault="00000000">
      <w:pPr>
        <w:spacing w:after="155"/>
        <w:ind w:left="982"/>
      </w:pPr>
      <w:r>
        <w:t xml:space="preserve"> </w:t>
      </w:r>
    </w:p>
    <w:p w14:paraId="6CFCA37E" w14:textId="77777777" w:rsidR="00A97412" w:rsidRDefault="00000000">
      <w:pPr>
        <w:numPr>
          <w:ilvl w:val="0"/>
          <w:numId w:val="69"/>
        </w:numPr>
        <w:spacing w:after="156" w:line="258" w:lineRule="auto"/>
        <w:ind w:right="1130" w:hanging="232"/>
      </w:pPr>
      <w:r>
        <w:rPr>
          <w:b/>
        </w:rPr>
        <w:t xml:space="preserve">Dentro de las ventajas de la Telefonía IP podemos detallar las siguientes: </w:t>
      </w:r>
    </w:p>
    <w:p w14:paraId="3318FCCE" w14:textId="77777777" w:rsidR="00A97412" w:rsidRDefault="00000000">
      <w:pPr>
        <w:spacing w:after="153" w:line="266" w:lineRule="auto"/>
        <w:ind w:left="990" w:right="44" w:hanging="8"/>
      </w:pPr>
      <w:r>
        <w:t xml:space="preserve">Ambas a, c, e y f. </w:t>
      </w:r>
    </w:p>
    <w:p w14:paraId="60A73131" w14:textId="77777777" w:rsidR="00A97412" w:rsidRDefault="00000000">
      <w:pPr>
        <w:numPr>
          <w:ilvl w:val="0"/>
          <w:numId w:val="69"/>
        </w:numPr>
        <w:spacing w:after="0" w:line="397" w:lineRule="auto"/>
        <w:ind w:right="1130" w:hanging="232"/>
      </w:pPr>
      <w:r>
        <w:rPr>
          <w:b/>
        </w:rPr>
        <w:t xml:space="preserve">Para conectar dos redes de tipo LAN homogéneas que utilizan la misma arquitectura, protocolos y formato de datos utilizamos: </w:t>
      </w:r>
    </w:p>
    <w:p w14:paraId="09171426" w14:textId="77777777" w:rsidR="00A97412" w:rsidRDefault="00000000">
      <w:pPr>
        <w:spacing w:after="153" w:line="266" w:lineRule="auto"/>
        <w:ind w:left="990" w:right="44" w:hanging="8"/>
      </w:pPr>
      <w:r>
        <w:t xml:space="preserve">Bridge. </w:t>
      </w:r>
    </w:p>
    <w:p w14:paraId="556CA622" w14:textId="77777777" w:rsidR="00A97412" w:rsidRDefault="00000000">
      <w:pPr>
        <w:numPr>
          <w:ilvl w:val="0"/>
          <w:numId w:val="69"/>
        </w:numPr>
        <w:spacing w:after="0" w:line="397" w:lineRule="auto"/>
        <w:ind w:right="1130" w:hanging="232"/>
      </w:pPr>
      <w:r>
        <w:rPr>
          <w:b/>
        </w:rPr>
        <w:t xml:space="preserve">El dispositivo de red que se utiliza para extender una LAN, que conecta dos segmentos de red y permite la regeneración de la señal amplificando la misma se lo denomina: </w:t>
      </w:r>
    </w:p>
    <w:p w14:paraId="442E4643" w14:textId="77777777" w:rsidR="00A97412" w:rsidRDefault="00000000">
      <w:pPr>
        <w:spacing w:after="153" w:line="266" w:lineRule="auto"/>
        <w:ind w:left="990" w:right="44" w:hanging="8"/>
      </w:pPr>
      <w:proofErr w:type="spellStart"/>
      <w:r>
        <w:t>Land</w:t>
      </w:r>
      <w:proofErr w:type="spellEnd"/>
      <w:r>
        <w:t xml:space="preserve"> Driver/Repetidor. </w:t>
      </w:r>
    </w:p>
    <w:p w14:paraId="3E4A3EFF" w14:textId="77777777" w:rsidR="00A97412" w:rsidRDefault="00000000">
      <w:pPr>
        <w:numPr>
          <w:ilvl w:val="0"/>
          <w:numId w:val="69"/>
        </w:numPr>
        <w:spacing w:after="0" w:line="397" w:lineRule="auto"/>
        <w:ind w:right="1130" w:hanging="232"/>
      </w:pPr>
      <w:r>
        <w:rPr>
          <w:b/>
        </w:rPr>
        <w:t xml:space="preserve">Para conectar dos redes de tipo LAN heterogéneas que utilizan distinta arquitectura, protocolos y formato de datos utilizamos: </w:t>
      </w:r>
    </w:p>
    <w:p w14:paraId="415FA17E" w14:textId="77777777" w:rsidR="00A97412" w:rsidRDefault="00000000">
      <w:pPr>
        <w:spacing w:after="153" w:line="266" w:lineRule="auto"/>
        <w:ind w:left="990" w:right="44" w:hanging="8"/>
      </w:pPr>
      <w:r>
        <w:t xml:space="preserve">Gateway. </w:t>
      </w:r>
    </w:p>
    <w:p w14:paraId="0CC324FC" w14:textId="77777777" w:rsidR="00A97412" w:rsidRDefault="00000000">
      <w:pPr>
        <w:numPr>
          <w:ilvl w:val="0"/>
          <w:numId w:val="69"/>
        </w:numPr>
        <w:spacing w:after="156" w:line="258" w:lineRule="auto"/>
        <w:ind w:right="1130" w:hanging="232"/>
      </w:pPr>
      <w:r>
        <w:rPr>
          <w:b/>
        </w:rPr>
        <w:t xml:space="preserve">Dentro de las funciones en la estructura de telefonía IP – Protocolo H323 se tienen el </w:t>
      </w:r>
    </w:p>
    <w:p w14:paraId="356E9297" w14:textId="77777777" w:rsidR="00A97412" w:rsidRDefault="00000000">
      <w:pPr>
        <w:spacing w:after="0" w:line="397" w:lineRule="auto"/>
        <w:ind w:left="977" w:right="1130" w:hanging="10"/>
      </w:pPr>
      <w:r>
        <w:rPr>
          <w:b/>
        </w:rPr>
        <w:t xml:space="preserve">Procesamiento de Llamada, Señalización, Control de Llamada, Control de Medio (Compresión / descompresión), Programación de Interfaces a través de aplicaciones abiertas y configuración a través de Web Browser (Web Server). Estas funciones son realizadas por: </w:t>
      </w:r>
    </w:p>
    <w:p w14:paraId="6DFA89CA" w14:textId="77777777" w:rsidR="00A97412" w:rsidRDefault="00000000">
      <w:pPr>
        <w:spacing w:after="155"/>
        <w:ind w:left="982"/>
      </w:pPr>
      <w:r>
        <w:t xml:space="preserve"> </w:t>
      </w:r>
    </w:p>
    <w:p w14:paraId="3F84E98B" w14:textId="77777777" w:rsidR="00A97412" w:rsidRDefault="00000000">
      <w:pPr>
        <w:spacing w:after="153" w:line="266" w:lineRule="auto"/>
        <w:ind w:left="990" w:right="44" w:hanging="8"/>
      </w:pPr>
      <w:proofErr w:type="spellStart"/>
      <w:r>
        <w:t>Call</w:t>
      </w:r>
      <w:proofErr w:type="spellEnd"/>
      <w:r>
        <w:t xml:space="preserve"> Manager. </w:t>
      </w:r>
    </w:p>
    <w:p w14:paraId="69004758" w14:textId="77777777" w:rsidR="00A97412" w:rsidRDefault="00000000">
      <w:pPr>
        <w:numPr>
          <w:ilvl w:val="0"/>
          <w:numId w:val="69"/>
        </w:numPr>
        <w:spacing w:after="0" w:line="398" w:lineRule="auto"/>
        <w:ind w:right="1130" w:hanging="232"/>
      </w:pPr>
      <w:r>
        <w:rPr>
          <w:b/>
        </w:rPr>
        <w:t xml:space="preserve">Dentro de los componentes de Telefonía sobre IP, para reutilizar los teléfonos analógicos de la instalación de Tipo PBX/Analógicos debemos utilizar: </w:t>
      </w:r>
    </w:p>
    <w:p w14:paraId="4ABDF09B" w14:textId="77777777" w:rsidR="00A97412" w:rsidRDefault="00000000">
      <w:pPr>
        <w:spacing w:after="153" w:line="266" w:lineRule="auto"/>
        <w:ind w:left="990" w:right="44" w:hanging="8"/>
      </w:pPr>
      <w:r>
        <w:t xml:space="preserve">Un conversor Analógico-Digital (ATA). </w:t>
      </w:r>
    </w:p>
    <w:p w14:paraId="73C44AE3" w14:textId="77777777" w:rsidR="00A97412" w:rsidRDefault="00000000">
      <w:pPr>
        <w:numPr>
          <w:ilvl w:val="0"/>
          <w:numId w:val="69"/>
        </w:numPr>
        <w:spacing w:after="0" w:line="400" w:lineRule="auto"/>
        <w:ind w:right="1130" w:hanging="232"/>
      </w:pPr>
      <w:r>
        <w:rPr>
          <w:b/>
        </w:rPr>
        <w:t>El tipo de Encaminador/</w:t>
      </w:r>
      <w:proofErr w:type="spellStart"/>
      <w:r>
        <w:rPr>
          <w:b/>
        </w:rPr>
        <w:t>Router</w:t>
      </w:r>
      <w:proofErr w:type="spellEnd"/>
      <w:r>
        <w:rPr>
          <w:b/>
        </w:rPr>
        <w:t xml:space="preserve"> que delimita rutas en forma automática con alternativas y cálculo de costos bajo una mínima configuración se lo denomina: </w:t>
      </w:r>
    </w:p>
    <w:p w14:paraId="4C79EBD6" w14:textId="77777777" w:rsidR="00A97412" w:rsidRDefault="00000000">
      <w:pPr>
        <w:spacing w:after="153" w:line="266" w:lineRule="auto"/>
        <w:ind w:left="990" w:right="44" w:hanging="8"/>
      </w:pPr>
      <w:r>
        <w:t xml:space="preserve">Dinámico. </w:t>
      </w:r>
    </w:p>
    <w:p w14:paraId="7C5956DE" w14:textId="77777777" w:rsidR="00A97412" w:rsidRDefault="00000000">
      <w:pPr>
        <w:numPr>
          <w:ilvl w:val="0"/>
          <w:numId w:val="69"/>
        </w:numPr>
        <w:spacing w:after="1" w:line="397" w:lineRule="auto"/>
        <w:ind w:right="1130" w:hanging="232"/>
      </w:pPr>
      <w:r>
        <w:rPr>
          <w:b/>
        </w:rPr>
        <w:lastRenderedPageBreak/>
        <w:t xml:space="preserve">Una de las características de la telefonía IP es que cada teléfono registrado tiene una o dos copias de seguridad (Niveles de redundancia a Tres Niveles). Esto permite tener unir o dos </w:t>
      </w:r>
      <w:proofErr w:type="spellStart"/>
      <w:r>
        <w:rPr>
          <w:b/>
        </w:rPr>
        <w:t>Backups</w:t>
      </w:r>
      <w:proofErr w:type="spellEnd"/>
      <w:r>
        <w:rPr>
          <w:b/>
        </w:rPr>
        <w:t xml:space="preserve"> por cada teléfono. Esta característica se la denomina: </w:t>
      </w:r>
    </w:p>
    <w:p w14:paraId="0A667298" w14:textId="77777777" w:rsidR="00A97412" w:rsidRDefault="00000000">
      <w:pPr>
        <w:spacing w:after="153" w:line="266" w:lineRule="auto"/>
        <w:ind w:left="990" w:right="44" w:hanging="8"/>
      </w:pPr>
      <w:r>
        <w:t xml:space="preserve">Clúster Redundante en disposición de N+1. </w:t>
      </w:r>
    </w:p>
    <w:p w14:paraId="1746F315" w14:textId="77777777" w:rsidR="00A97412" w:rsidRDefault="00000000">
      <w:pPr>
        <w:numPr>
          <w:ilvl w:val="0"/>
          <w:numId w:val="69"/>
        </w:numPr>
        <w:spacing w:after="156" w:line="258" w:lineRule="auto"/>
        <w:ind w:right="1130" w:hanging="232"/>
      </w:pPr>
      <w:r>
        <w:rPr>
          <w:b/>
        </w:rPr>
        <w:t xml:space="preserve">El objetivo de la instalación de un Encaminador o </w:t>
      </w:r>
      <w:proofErr w:type="spellStart"/>
      <w:r>
        <w:rPr>
          <w:b/>
        </w:rPr>
        <w:t>Router</w:t>
      </w:r>
      <w:proofErr w:type="spellEnd"/>
      <w:r>
        <w:rPr>
          <w:b/>
        </w:rPr>
        <w:t xml:space="preserve"> es: </w:t>
      </w:r>
    </w:p>
    <w:p w14:paraId="17E83982" w14:textId="77777777" w:rsidR="00A97412" w:rsidRDefault="00000000">
      <w:pPr>
        <w:spacing w:after="153" w:line="266" w:lineRule="auto"/>
        <w:ind w:left="990" w:right="44" w:hanging="8"/>
      </w:pPr>
      <w:r>
        <w:t xml:space="preserve">Todas las Anteriores son Correctas. </w:t>
      </w:r>
    </w:p>
    <w:p w14:paraId="42F2F1A4" w14:textId="77777777" w:rsidR="00A97412" w:rsidRDefault="00000000">
      <w:pPr>
        <w:numPr>
          <w:ilvl w:val="0"/>
          <w:numId w:val="69"/>
        </w:numPr>
        <w:spacing w:after="0" w:line="397" w:lineRule="auto"/>
        <w:ind w:right="1130" w:hanging="232"/>
      </w:pPr>
      <w:r>
        <w:rPr>
          <w:b/>
        </w:rPr>
        <w:t xml:space="preserve">El dispositivo </w:t>
      </w:r>
      <w:proofErr w:type="spellStart"/>
      <w:r>
        <w:rPr>
          <w:b/>
        </w:rPr>
        <w:t>multipuerto</w:t>
      </w:r>
      <w:proofErr w:type="spellEnd"/>
      <w:r>
        <w:rPr>
          <w:b/>
        </w:rPr>
        <w:t xml:space="preserve"> que actúa como eje de conmutación, simulando separación de segmentos de red y </w:t>
      </w:r>
      <w:proofErr w:type="spellStart"/>
      <w:r>
        <w:rPr>
          <w:b/>
        </w:rPr>
        <w:t>microsegmentador</w:t>
      </w:r>
      <w:proofErr w:type="spellEnd"/>
      <w:r>
        <w:rPr>
          <w:b/>
        </w:rPr>
        <w:t xml:space="preserve"> para permitir el envío de datos a alta velocidad se lo denomina: </w:t>
      </w:r>
    </w:p>
    <w:p w14:paraId="7D2CEA01" w14:textId="77777777" w:rsidR="00A97412" w:rsidRDefault="00000000">
      <w:pPr>
        <w:spacing w:after="153" w:line="266" w:lineRule="auto"/>
        <w:ind w:left="990" w:right="44" w:hanging="8"/>
      </w:pPr>
      <w:r>
        <w:t xml:space="preserve">Switch. </w:t>
      </w:r>
    </w:p>
    <w:p w14:paraId="3F1A28DE" w14:textId="77777777" w:rsidR="00A97412" w:rsidRDefault="00000000">
      <w:pPr>
        <w:spacing w:after="156"/>
        <w:ind w:left="982"/>
      </w:pPr>
      <w:r>
        <w:t xml:space="preserve"> </w:t>
      </w:r>
    </w:p>
    <w:p w14:paraId="699E93E7" w14:textId="77777777" w:rsidR="00A97412" w:rsidRDefault="00000000">
      <w:pPr>
        <w:spacing w:after="155"/>
        <w:ind w:left="982"/>
      </w:pPr>
      <w:r>
        <w:t xml:space="preserve"> </w:t>
      </w:r>
    </w:p>
    <w:bookmarkEnd w:id="2"/>
    <w:p w14:paraId="039CFB29" w14:textId="77777777" w:rsidR="00A97412" w:rsidRDefault="00000000">
      <w:pPr>
        <w:spacing w:after="0"/>
        <w:ind w:left="982"/>
      </w:pPr>
      <w:r>
        <w:t xml:space="preserve"> </w:t>
      </w:r>
    </w:p>
    <w:p w14:paraId="385BF922" w14:textId="77777777" w:rsidR="00A97412" w:rsidRDefault="00000000">
      <w:pPr>
        <w:tabs>
          <w:tab w:val="center" w:pos="4253"/>
        </w:tabs>
        <w:spacing w:after="0"/>
      </w:pPr>
      <w:r>
        <w:rPr>
          <w:color w:val="2F5496"/>
          <w:sz w:val="32"/>
        </w:rPr>
        <w:t xml:space="preserve"> </w:t>
      </w:r>
      <w:r>
        <w:rPr>
          <w:color w:val="2F5496"/>
          <w:sz w:val="32"/>
        </w:rPr>
        <w:tab/>
        <w:t xml:space="preserve">Unidad 4 – PROTOCOLOS </w:t>
      </w:r>
    </w:p>
    <w:p w14:paraId="3B7171C2" w14:textId="77777777" w:rsidR="00A97412" w:rsidRDefault="00000000">
      <w:pPr>
        <w:spacing w:after="0"/>
        <w:ind w:left="-5" w:hanging="10"/>
      </w:pPr>
      <w:r>
        <w:rPr>
          <w:color w:val="2F5496"/>
          <w:sz w:val="26"/>
        </w:rPr>
        <w:t xml:space="preserve">Protocolo TCP/IP: </w:t>
      </w:r>
    </w:p>
    <w:p w14:paraId="0A25E23E" w14:textId="77777777" w:rsidR="00A97412" w:rsidRDefault="00000000">
      <w:pPr>
        <w:spacing w:after="184" w:line="267" w:lineRule="auto"/>
        <w:ind w:left="10" w:right="959" w:hanging="10"/>
      </w:pPr>
      <w:r>
        <w:t xml:space="preserve">Protocolo de Control de Transacciones / Protocolo de Internet </w:t>
      </w:r>
    </w:p>
    <w:p w14:paraId="6A6511ED" w14:textId="77777777" w:rsidR="00A97412" w:rsidRDefault="00000000">
      <w:pPr>
        <w:numPr>
          <w:ilvl w:val="1"/>
          <w:numId w:val="69"/>
        </w:numPr>
        <w:spacing w:after="12" w:line="267" w:lineRule="auto"/>
        <w:ind w:left="2047" w:right="1" w:hanging="360"/>
      </w:pPr>
      <w:r>
        <w:t xml:space="preserve">Es un conjunto de protocolos desarrollado en los 70 y se convertido en norma para ARPANET en 1983 </w:t>
      </w:r>
    </w:p>
    <w:p w14:paraId="426DB426" w14:textId="77777777" w:rsidR="00A97412" w:rsidRDefault="00000000">
      <w:pPr>
        <w:numPr>
          <w:ilvl w:val="1"/>
          <w:numId w:val="69"/>
        </w:numPr>
        <w:spacing w:after="12" w:line="267" w:lineRule="auto"/>
        <w:ind w:left="2047" w:right="1" w:hanging="360"/>
      </w:pPr>
      <w:r>
        <w:t xml:space="preserve">UNIX lo incorpora para su amplia difusión </w:t>
      </w:r>
    </w:p>
    <w:p w14:paraId="05A4E3BC" w14:textId="77777777" w:rsidR="00A97412" w:rsidRDefault="00000000">
      <w:pPr>
        <w:numPr>
          <w:ilvl w:val="1"/>
          <w:numId w:val="69"/>
        </w:numPr>
        <w:spacing w:after="12" w:line="267" w:lineRule="auto"/>
        <w:ind w:left="2047" w:right="1" w:hanging="360"/>
      </w:pPr>
      <w:r>
        <w:t xml:space="preserve">Acompaña la evolución de internet IPV4/Internet 2/ IPV6 </w:t>
      </w:r>
    </w:p>
    <w:p w14:paraId="21C1532E" w14:textId="77777777" w:rsidR="00A97412" w:rsidRDefault="00000000">
      <w:pPr>
        <w:numPr>
          <w:ilvl w:val="1"/>
          <w:numId w:val="69"/>
        </w:numPr>
        <w:spacing w:after="12" w:line="267" w:lineRule="auto"/>
        <w:ind w:left="2047" w:right="1" w:hanging="360"/>
      </w:pPr>
      <w:r>
        <w:t xml:space="preserve">Muchos programas dentro de una red de datos compuesta por </w:t>
      </w:r>
      <w:hyperlink r:id="rId673">
        <w:r>
          <w:rPr>
            <w:color w:val="0563C1"/>
            <w:u w:val="single" w:color="0563C1"/>
          </w:rPr>
          <w:t>computadoras</w:t>
        </w:r>
      </w:hyperlink>
      <w:hyperlink r:id="rId674">
        <w:r>
          <w:t xml:space="preserve"> </w:t>
        </w:r>
      </w:hyperlink>
      <w:r>
        <w:t xml:space="preserve">pueden usar TCP para crear </w:t>
      </w:r>
      <w:r>
        <w:rPr>
          <w:i/>
        </w:rPr>
        <w:t>conexiones</w:t>
      </w:r>
      <w:r>
        <w:t xml:space="preserve"> entre ellos a través de las cuales puede enviarse un flujo de datos. El protocolo garantiza que los datos serán entregados en su destino sin errores y en el mismo orden en que se transmitieron. También proporciona un mecanismo para distinguir distintas aplicaciones dentro de una misma máquina, a través del concepto de </w:t>
      </w:r>
      <w:hyperlink r:id="rId675">
        <w:r>
          <w:rPr>
            <w:color w:val="0563C1"/>
            <w:u w:val="single" w:color="0563C1"/>
          </w:rPr>
          <w:t>puerto</w:t>
        </w:r>
      </w:hyperlink>
      <w:hyperlink r:id="rId676">
        <w:r>
          <w:t>.</w:t>
        </w:r>
      </w:hyperlink>
      <w:r>
        <w:t xml:space="preserve"> </w:t>
      </w:r>
    </w:p>
    <w:p w14:paraId="10A0C1D0" w14:textId="77777777" w:rsidR="00A97412" w:rsidRDefault="00000000">
      <w:pPr>
        <w:numPr>
          <w:ilvl w:val="1"/>
          <w:numId w:val="69"/>
        </w:numPr>
        <w:spacing w:after="12" w:line="267" w:lineRule="auto"/>
        <w:ind w:left="2047" w:right="1" w:hanging="360"/>
      </w:pPr>
      <w:r>
        <w:t xml:space="preserve">TCP da soporte a muchas de las aplicaciones más populares de Internet, incluidas </w:t>
      </w:r>
      <w:hyperlink r:id="rId677">
        <w:r>
          <w:rPr>
            <w:color w:val="0563C1"/>
            <w:u w:val="single" w:color="0563C1"/>
          </w:rPr>
          <w:t>HTTP</w:t>
        </w:r>
      </w:hyperlink>
      <w:hyperlink r:id="rId678">
        <w:r>
          <w:t xml:space="preserve">, </w:t>
        </w:r>
      </w:hyperlink>
      <w:hyperlink r:id="rId679">
        <w:r>
          <w:rPr>
            <w:color w:val="0563C1"/>
            <w:u w:val="single" w:color="0563C1"/>
          </w:rPr>
          <w:t>SMTP</w:t>
        </w:r>
      </w:hyperlink>
      <w:hyperlink r:id="rId680">
        <w:r>
          <w:t xml:space="preserve">, </w:t>
        </w:r>
      </w:hyperlink>
      <w:hyperlink r:id="rId681">
        <w:r>
          <w:rPr>
            <w:color w:val="0563C1"/>
            <w:u w:val="single" w:color="0563C1"/>
          </w:rPr>
          <w:t>SSH</w:t>
        </w:r>
      </w:hyperlink>
      <w:hyperlink r:id="rId682">
        <w:r>
          <w:t xml:space="preserve"> </w:t>
        </w:r>
      </w:hyperlink>
      <w:hyperlink r:id="rId683">
        <w:r>
          <w:t xml:space="preserve">y </w:t>
        </w:r>
      </w:hyperlink>
      <w:hyperlink r:id="rId684">
        <w:r>
          <w:rPr>
            <w:color w:val="0563C1"/>
            <w:u w:val="single" w:color="0563C1"/>
          </w:rPr>
          <w:t>FTP</w:t>
        </w:r>
      </w:hyperlink>
      <w:hyperlink r:id="rId685">
        <w:r>
          <w:t>.</w:t>
        </w:r>
      </w:hyperlink>
      <w:r>
        <w:t xml:space="preserve"> </w:t>
      </w:r>
    </w:p>
    <w:p w14:paraId="02380196" w14:textId="77777777" w:rsidR="00A97412" w:rsidRDefault="00000000">
      <w:pPr>
        <w:spacing w:after="0"/>
        <w:ind w:left="720"/>
      </w:pPr>
      <w:r>
        <w:t xml:space="preserve"> </w:t>
      </w:r>
    </w:p>
    <w:p w14:paraId="39A193BC" w14:textId="77777777" w:rsidR="00A97412" w:rsidRDefault="00000000">
      <w:pPr>
        <w:spacing w:after="33"/>
        <w:ind w:left="720"/>
      </w:pPr>
      <w:r>
        <w:t xml:space="preserve"> </w:t>
      </w:r>
    </w:p>
    <w:p w14:paraId="06AD6EA4" w14:textId="77777777" w:rsidR="00A97412" w:rsidRDefault="00000000">
      <w:pPr>
        <w:numPr>
          <w:ilvl w:val="1"/>
          <w:numId w:val="70"/>
        </w:numPr>
        <w:spacing w:after="12" w:line="267" w:lineRule="auto"/>
        <w:ind w:right="959" w:hanging="360"/>
      </w:pPr>
      <w:r>
        <w:t xml:space="preserve">IP </w:t>
      </w:r>
      <w:proofErr w:type="spellStart"/>
      <w:r>
        <w:t>Basica</w:t>
      </w:r>
      <w:proofErr w:type="spellEnd"/>
      <w:r>
        <w:t xml:space="preserve"> como una red sin conexiones </w:t>
      </w:r>
    </w:p>
    <w:p w14:paraId="467A3DCE" w14:textId="77777777" w:rsidR="00A97412" w:rsidRDefault="00000000">
      <w:pPr>
        <w:numPr>
          <w:ilvl w:val="1"/>
          <w:numId w:val="70"/>
        </w:numPr>
        <w:spacing w:after="12" w:line="267" w:lineRule="auto"/>
        <w:ind w:right="959" w:hanging="360"/>
      </w:pPr>
      <w:r>
        <w:t xml:space="preserve">Una red IP </w:t>
      </w:r>
      <w:proofErr w:type="spellStart"/>
      <w:r>
        <w:t>Networking</w:t>
      </w:r>
      <w:proofErr w:type="spellEnd"/>
      <w:r>
        <w:t xml:space="preserve"> hace más fácil el escalamiento </w:t>
      </w:r>
    </w:p>
    <w:p w14:paraId="5AA1D277" w14:textId="77777777" w:rsidR="00A97412" w:rsidRDefault="00000000">
      <w:pPr>
        <w:tabs>
          <w:tab w:val="center" w:pos="1136"/>
          <w:tab w:val="center" w:pos="5178"/>
        </w:tabs>
        <w:spacing w:after="12" w:line="267" w:lineRule="auto"/>
      </w:pPr>
      <w:r>
        <w:tab/>
      </w:r>
      <w:r>
        <w:rPr>
          <w:rFonts w:ascii="Times New Roman" w:eastAsia="Times New Roman" w:hAnsi="Times New Roman" w:cs="Times New Roman"/>
        </w:rPr>
        <w:t>–</w:t>
      </w:r>
      <w:r>
        <w:rPr>
          <w:rFonts w:ascii="Arial" w:eastAsia="Arial" w:hAnsi="Arial" w:cs="Arial"/>
        </w:rPr>
        <w:t xml:space="preserve"> </w:t>
      </w:r>
      <w:r>
        <w:rPr>
          <w:rFonts w:ascii="Arial" w:eastAsia="Arial" w:hAnsi="Arial" w:cs="Arial"/>
        </w:rPr>
        <w:tab/>
      </w:r>
      <w:r>
        <w:t xml:space="preserve">Servicios y aplicaciones no estáticamente vinculadas con la infraestructura de la red </w:t>
      </w:r>
    </w:p>
    <w:p w14:paraId="0D13F5C7" w14:textId="77777777" w:rsidR="00A97412" w:rsidRDefault="00000000">
      <w:pPr>
        <w:numPr>
          <w:ilvl w:val="4"/>
          <w:numId w:val="71"/>
        </w:numPr>
        <w:spacing w:after="12" w:line="267" w:lineRule="auto"/>
        <w:ind w:right="959" w:hanging="360"/>
      </w:pPr>
      <w:r>
        <w:t xml:space="preserve">Mantiene la complejidad fuera del </w:t>
      </w:r>
      <w:proofErr w:type="spellStart"/>
      <w:r>
        <w:t>nucleo</w:t>
      </w:r>
      <w:proofErr w:type="spellEnd"/>
      <w:r>
        <w:t xml:space="preserve"> de la red </w:t>
      </w:r>
    </w:p>
    <w:p w14:paraId="51C87EE7" w14:textId="77777777" w:rsidR="00A97412" w:rsidRDefault="00000000">
      <w:pPr>
        <w:numPr>
          <w:ilvl w:val="4"/>
          <w:numId w:val="71"/>
        </w:numPr>
        <w:spacing w:after="12" w:line="267" w:lineRule="auto"/>
        <w:ind w:right="959" w:hanging="360"/>
      </w:pPr>
      <w:r>
        <w:t xml:space="preserve">Permite la rápido creación de nuevos servicios </w:t>
      </w:r>
    </w:p>
    <w:p w14:paraId="13B932D2" w14:textId="77777777" w:rsidR="00A97412" w:rsidRDefault="00000000">
      <w:pPr>
        <w:tabs>
          <w:tab w:val="center" w:pos="1136"/>
          <w:tab w:val="center" w:pos="3112"/>
        </w:tabs>
        <w:spacing w:after="12" w:line="267" w:lineRule="auto"/>
      </w:pPr>
      <w:r>
        <w:tab/>
      </w:r>
      <w:r>
        <w:rPr>
          <w:rFonts w:ascii="Times New Roman" w:eastAsia="Times New Roman" w:hAnsi="Times New Roman" w:cs="Times New Roman"/>
        </w:rPr>
        <w:t>–</w:t>
      </w:r>
      <w:r>
        <w:rPr>
          <w:rFonts w:ascii="Arial" w:eastAsia="Arial" w:hAnsi="Arial" w:cs="Arial"/>
        </w:rPr>
        <w:t xml:space="preserve"> </w:t>
      </w:r>
      <w:r>
        <w:rPr>
          <w:rFonts w:ascii="Arial" w:eastAsia="Arial" w:hAnsi="Arial" w:cs="Arial"/>
        </w:rPr>
        <w:tab/>
      </w:r>
      <w:r>
        <w:t xml:space="preserve">Diseñada para compartir información </w:t>
      </w:r>
    </w:p>
    <w:p w14:paraId="42DF6008" w14:textId="77777777" w:rsidR="00A97412" w:rsidRDefault="00000000">
      <w:pPr>
        <w:tabs>
          <w:tab w:val="center" w:pos="399"/>
          <w:tab w:val="center" w:pos="4579"/>
        </w:tabs>
        <w:spacing w:after="12" w:line="267" w:lineRule="auto"/>
      </w:pPr>
      <w:r>
        <w:tab/>
      </w:r>
      <w:r>
        <w:rPr>
          <w:rFonts w:ascii="Times New Roman" w:eastAsia="Times New Roman" w:hAnsi="Times New Roman" w:cs="Times New Roman"/>
        </w:rPr>
        <w:t>•</w:t>
      </w:r>
      <w:r>
        <w:rPr>
          <w:rFonts w:ascii="Arial" w:eastAsia="Arial" w:hAnsi="Arial" w:cs="Arial"/>
        </w:rPr>
        <w:t xml:space="preserve"> </w:t>
      </w:r>
      <w:r>
        <w:rPr>
          <w:rFonts w:ascii="Arial" w:eastAsia="Arial" w:hAnsi="Arial" w:cs="Arial"/>
        </w:rPr>
        <w:tab/>
      </w:r>
      <w:r>
        <w:t xml:space="preserve">Permiso para decisiones autónomas mediante nodos de red procesando cada paquete  </w:t>
      </w:r>
    </w:p>
    <w:p w14:paraId="0E73E029" w14:textId="77777777" w:rsidR="00A97412" w:rsidRDefault="00000000">
      <w:pPr>
        <w:numPr>
          <w:ilvl w:val="3"/>
          <w:numId w:val="73"/>
        </w:numPr>
        <w:spacing w:after="12" w:line="267" w:lineRule="auto"/>
        <w:ind w:right="959" w:hanging="360"/>
      </w:pPr>
      <w:r>
        <w:t xml:space="preserve">Los paquetes transportan globalmente direcciones con sentido  </w:t>
      </w:r>
    </w:p>
    <w:p w14:paraId="0E6B42CA" w14:textId="77777777" w:rsidR="00A97412" w:rsidRDefault="00000000">
      <w:pPr>
        <w:numPr>
          <w:ilvl w:val="3"/>
          <w:numId w:val="73"/>
        </w:numPr>
        <w:spacing w:after="12" w:line="267" w:lineRule="auto"/>
        <w:ind w:right="959" w:hanging="360"/>
      </w:pPr>
      <w:r>
        <w:t xml:space="preserve">Procesamiento distribuido a través de toda la red </w:t>
      </w:r>
    </w:p>
    <w:p w14:paraId="43EDF435" w14:textId="77777777" w:rsidR="00A97412" w:rsidRDefault="00000000">
      <w:pPr>
        <w:numPr>
          <w:ilvl w:val="3"/>
          <w:numId w:val="73"/>
        </w:numPr>
        <w:spacing w:after="12" w:line="267" w:lineRule="auto"/>
        <w:ind w:right="959" w:hanging="360"/>
      </w:pPr>
      <w:r>
        <w:t xml:space="preserve">Provee </w:t>
      </w:r>
      <w:proofErr w:type="spellStart"/>
      <w:r>
        <w:t>redundacía</w:t>
      </w:r>
      <w:proofErr w:type="spellEnd"/>
      <w:r>
        <w:t xml:space="preserve">, mejora la escalabilidad  </w:t>
      </w:r>
    </w:p>
    <w:p w14:paraId="1ABE7145" w14:textId="77777777" w:rsidR="00A97412" w:rsidRDefault="00000000">
      <w:pPr>
        <w:spacing w:after="0"/>
        <w:ind w:left="720"/>
      </w:pPr>
      <w:r>
        <w:t xml:space="preserve"> </w:t>
      </w:r>
    </w:p>
    <w:p w14:paraId="170C19A5" w14:textId="77777777" w:rsidR="00A97412" w:rsidRDefault="00000000">
      <w:pPr>
        <w:spacing w:after="201"/>
        <w:ind w:left="720"/>
      </w:pPr>
      <w:r>
        <w:lastRenderedPageBreak/>
        <w:t xml:space="preserve"> </w:t>
      </w:r>
    </w:p>
    <w:p w14:paraId="46407D8C" w14:textId="77777777" w:rsidR="00A97412" w:rsidRDefault="00000000">
      <w:pPr>
        <w:spacing w:after="0"/>
        <w:ind w:left="-5" w:hanging="10"/>
      </w:pPr>
      <w:r>
        <w:rPr>
          <w:color w:val="2F5496"/>
          <w:sz w:val="26"/>
        </w:rPr>
        <w:t xml:space="preserve">Modelo de Protocolo de Internet (Comparación con el modelo OSI) </w:t>
      </w:r>
    </w:p>
    <w:p w14:paraId="331D3CF3" w14:textId="77777777" w:rsidR="00A97412" w:rsidRDefault="00000000">
      <w:pPr>
        <w:spacing w:after="170"/>
        <w:ind w:left="2263"/>
      </w:pPr>
      <w:r>
        <w:rPr>
          <w:noProof/>
        </w:rPr>
        <mc:AlternateContent>
          <mc:Choice Requires="wpg">
            <w:drawing>
              <wp:inline distT="0" distB="0" distL="0" distR="0" wp14:anchorId="738AC471" wp14:editId="2D9F1FA8">
                <wp:extent cx="3843084" cy="2400743"/>
                <wp:effectExtent l="0" t="0" r="0" b="0"/>
                <wp:docPr id="272802" name="Group 272802"/>
                <wp:cNvGraphicFramePr/>
                <a:graphic xmlns:a="http://schemas.openxmlformats.org/drawingml/2006/main">
                  <a:graphicData uri="http://schemas.microsoft.com/office/word/2010/wordprocessingGroup">
                    <wpg:wgp>
                      <wpg:cNvGrpSpPr/>
                      <wpg:grpSpPr>
                        <a:xfrm>
                          <a:off x="0" y="0"/>
                          <a:ext cx="3843084" cy="2400743"/>
                          <a:chOff x="0" y="0"/>
                          <a:chExt cx="3843084" cy="2400743"/>
                        </a:xfrm>
                      </wpg:grpSpPr>
                      <wps:wsp>
                        <wps:cNvPr id="20751" name="Rectangle 20751"/>
                        <wps:cNvSpPr/>
                        <wps:spPr>
                          <a:xfrm>
                            <a:off x="3811397" y="2257933"/>
                            <a:ext cx="42143" cy="189937"/>
                          </a:xfrm>
                          <a:prstGeom prst="rect">
                            <a:avLst/>
                          </a:prstGeom>
                          <a:ln>
                            <a:noFill/>
                          </a:ln>
                        </wps:spPr>
                        <wps:txbx>
                          <w:txbxContent>
                            <w:p w14:paraId="32E19655" w14:textId="77777777" w:rsidR="00A97412" w:rsidRDefault="00000000">
                              <w:r>
                                <w:t xml:space="preserve"> </w:t>
                              </w:r>
                            </w:p>
                          </w:txbxContent>
                        </wps:txbx>
                        <wps:bodyPr horzOverflow="overflow" vert="horz" lIns="0" tIns="0" rIns="0" bIns="0" rtlCol="0">
                          <a:noAutofit/>
                        </wps:bodyPr>
                      </wps:wsp>
                      <wps:wsp>
                        <wps:cNvPr id="314297" name="Shape 314297"/>
                        <wps:cNvSpPr/>
                        <wps:spPr>
                          <a:xfrm>
                            <a:off x="38100" y="38100"/>
                            <a:ext cx="3704463" cy="2252980"/>
                          </a:xfrm>
                          <a:custGeom>
                            <a:avLst/>
                            <a:gdLst/>
                            <a:ahLst/>
                            <a:cxnLst/>
                            <a:rect l="0" t="0" r="0" b="0"/>
                            <a:pathLst>
                              <a:path w="3704463" h="2252980">
                                <a:moveTo>
                                  <a:pt x="0" y="0"/>
                                </a:moveTo>
                                <a:lnTo>
                                  <a:pt x="3704463" y="0"/>
                                </a:lnTo>
                                <a:lnTo>
                                  <a:pt x="3704463" y="2252980"/>
                                </a:lnTo>
                                <a:lnTo>
                                  <a:pt x="0" y="2252980"/>
                                </a:lnTo>
                                <a:lnTo>
                                  <a:pt x="0" y="0"/>
                                </a:lnTo>
                              </a:path>
                            </a:pathLst>
                          </a:custGeom>
                          <a:ln w="0" cap="flat">
                            <a:miter lim="127000"/>
                          </a:ln>
                        </wps:spPr>
                        <wps:style>
                          <a:lnRef idx="0">
                            <a:srgbClr val="000000">
                              <a:alpha val="0"/>
                            </a:srgbClr>
                          </a:lnRef>
                          <a:fillRef idx="1">
                            <a:srgbClr val="66FFFF"/>
                          </a:fillRef>
                          <a:effectRef idx="0">
                            <a:scrgbClr r="0" g="0" b="0"/>
                          </a:effectRef>
                          <a:fontRef idx="none"/>
                        </wps:style>
                        <wps:bodyPr/>
                      </wps:wsp>
                      <pic:pic xmlns:pic="http://schemas.openxmlformats.org/drawingml/2006/picture">
                        <pic:nvPicPr>
                          <pic:cNvPr id="20791" name="Picture 20791"/>
                          <pic:cNvPicPr/>
                        </pic:nvPicPr>
                        <pic:blipFill>
                          <a:blip r:embed="rId686"/>
                          <a:stretch>
                            <a:fillRect/>
                          </a:stretch>
                        </pic:blipFill>
                        <pic:spPr>
                          <a:xfrm>
                            <a:off x="38100" y="38100"/>
                            <a:ext cx="3704463" cy="2252980"/>
                          </a:xfrm>
                          <a:prstGeom prst="rect">
                            <a:avLst/>
                          </a:prstGeom>
                        </pic:spPr>
                      </pic:pic>
                      <wps:wsp>
                        <wps:cNvPr id="20792" name="Shape 20792"/>
                        <wps:cNvSpPr/>
                        <wps:spPr>
                          <a:xfrm>
                            <a:off x="0" y="0"/>
                            <a:ext cx="3780663" cy="2329180"/>
                          </a:xfrm>
                          <a:custGeom>
                            <a:avLst/>
                            <a:gdLst/>
                            <a:ahLst/>
                            <a:cxnLst/>
                            <a:rect l="0" t="0" r="0" b="0"/>
                            <a:pathLst>
                              <a:path w="3780663" h="2329180">
                                <a:moveTo>
                                  <a:pt x="0" y="2329180"/>
                                </a:moveTo>
                                <a:lnTo>
                                  <a:pt x="3780663" y="2329180"/>
                                </a:lnTo>
                                <a:lnTo>
                                  <a:pt x="3780663" y="0"/>
                                </a:lnTo>
                                <a:lnTo>
                                  <a:pt x="0" y="0"/>
                                </a:lnTo>
                                <a:close/>
                              </a:path>
                            </a:pathLst>
                          </a:custGeom>
                          <a:ln w="76200" cap="flat">
                            <a:miter lim="127000"/>
                          </a:ln>
                        </wps:spPr>
                        <wps:style>
                          <a:lnRef idx="1">
                            <a:srgbClr val="ED7D31"/>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72802" style="width:302.605pt;height:189.035pt;mso-position-horizontal-relative:char;mso-position-vertical-relative:line" coordsize="38430,24007">
                <v:rect id="Rectangle 20751" style="position:absolute;width:421;height:1899;left:38113;top:22579;" filled="f" stroked="f">
                  <v:textbox inset="0,0,0,0">
                    <w:txbxContent>
                      <w:p>
                        <w:pPr>
                          <w:spacing w:before="0" w:after="160" w:line="259" w:lineRule="auto"/>
                        </w:pPr>
                        <w:r>
                          <w:rPr>
                            <w:rFonts w:cs="Calibri" w:hAnsi="Calibri" w:eastAsia="Calibri" w:ascii="Calibri"/>
                            <w:sz w:val="22"/>
                          </w:rPr>
                          <w:t xml:space="preserve"> </w:t>
                        </w:r>
                      </w:p>
                    </w:txbxContent>
                  </v:textbox>
                </v:rect>
                <v:shape id="Shape 314298" style="position:absolute;width:37044;height:22529;left:381;top:381;" coordsize="3704463,2252980" path="m0,0l3704463,0l3704463,2252980l0,2252980l0,0">
                  <v:stroke weight="0pt" endcap="flat" joinstyle="miter" miterlimit="10" on="false" color="#000000" opacity="0"/>
                  <v:fill on="true" color="#66ffff"/>
                </v:shape>
                <v:shape id="Picture 20791" style="position:absolute;width:37044;height:22529;left:381;top:381;" filled="f">
                  <v:imagedata r:id="rId687"/>
                </v:shape>
                <v:shape id="Shape 20792" style="position:absolute;width:37806;height:23291;left:0;top:0;" coordsize="3780663,2329180" path="m0,2329180l3780663,2329180l3780663,0l0,0x">
                  <v:stroke weight="6pt" endcap="flat" joinstyle="miter" miterlimit="10" on="true" color="#ed7d31"/>
                  <v:fill on="false" color="#000000" opacity="0"/>
                </v:shape>
              </v:group>
            </w:pict>
          </mc:Fallback>
        </mc:AlternateContent>
      </w:r>
    </w:p>
    <w:p w14:paraId="03B80EFF" w14:textId="77777777" w:rsidR="00A97412" w:rsidRDefault="00000000">
      <w:pPr>
        <w:numPr>
          <w:ilvl w:val="1"/>
          <w:numId w:val="69"/>
        </w:numPr>
        <w:spacing w:after="14"/>
        <w:ind w:left="2047" w:right="1" w:hanging="360"/>
      </w:pPr>
      <w:r>
        <w:rPr>
          <w:color w:val="1F3763"/>
          <w:sz w:val="24"/>
        </w:rPr>
        <w:t xml:space="preserve">Capa de Acceso a RED: </w:t>
      </w:r>
    </w:p>
    <w:p w14:paraId="47240283" w14:textId="77777777" w:rsidR="00A97412" w:rsidRDefault="00000000">
      <w:pPr>
        <w:numPr>
          <w:ilvl w:val="3"/>
          <w:numId w:val="74"/>
        </w:numPr>
        <w:spacing w:after="30" w:line="260" w:lineRule="auto"/>
        <w:ind w:right="959" w:firstLine="720"/>
      </w:pPr>
      <w:r>
        <w:t xml:space="preserve">Se encarga del intercambio entre un host y la red y entre los dispositivos de la misma red </w:t>
      </w:r>
      <w:r>
        <w:rPr>
          <w:rFonts w:ascii="Courier New" w:eastAsia="Courier New" w:hAnsi="Courier New" w:cs="Courier New"/>
        </w:rPr>
        <w:t>o</w:t>
      </w:r>
      <w:r>
        <w:rPr>
          <w:rFonts w:ascii="Arial" w:eastAsia="Arial" w:hAnsi="Arial" w:cs="Arial"/>
        </w:rPr>
        <w:t xml:space="preserve"> </w:t>
      </w:r>
      <w:r>
        <w:t>Proporciona el mecanismo abstracto de direcciones para la entrega de datos -</w:t>
      </w:r>
      <w:r>
        <w:rPr>
          <w:rFonts w:ascii="Arial" w:eastAsia="Arial" w:hAnsi="Arial" w:cs="Arial"/>
        </w:rPr>
        <w:t xml:space="preserve"> </w:t>
      </w:r>
      <w:r>
        <w:t xml:space="preserve">Capa Internet: </w:t>
      </w:r>
      <w:r>
        <w:rPr>
          <w:rFonts w:ascii="Courier New" w:eastAsia="Courier New" w:hAnsi="Courier New" w:cs="Courier New"/>
        </w:rPr>
        <w:t>o</w:t>
      </w:r>
      <w:r>
        <w:rPr>
          <w:rFonts w:ascii="Arial" w:eastAsia="Arial" w:hAnsi="Arial" w:cs="Arial"/>
        </w:rPr>
        <w:t xml:space="preserve"> </w:t>
      </w:r>
      <w:r>
        <w:t xml:space="preserve">Encamina los mensajes a través de las redes e interredes. </w:t>
      </w:r>
    </w:p>
    <w:p w14:paraId="4B812611" w14:textId="77777777" w:rsidR="00A97412" w:rsidRDefault="00000000">
      <w:pPr>
        <w:numPr>
          <w:ilvl w:val="3"/>
          <w:numId w:val="74"/>
        </w:numPr>
        <w:spacing w:after="12" w:line="267" w:lineRule="auto"/>
        <w:ind w:right="959" w:firstLine="720"/>
      </w:pPr>
      <w:r>
        <w:t xml:space="preserve">Interactúa con los </w:t>
      </w:r>
      <w:proofErr w:type="spellStart"/>
      <w:r>
        <w:t>Routers</w:t>
      </w:r>
      <w:proofErr w:type="spellEnd"/>
      <w:r>
        <w:t xml:space="preserve"> y </w:t>
      </w:r>
      <w:proofErr w:type="spellStart"/>
      <w:r>
        <w:t>Gateways</w:t>
      </w:r>
      <w:proofErr w:type="spellEnd"/>
      <w:r>
        <w:t xml:space="preserve">. </w:t>
      </w:r>
    </w:p>
    <w:p w14:paraId="349E4925" w14:textId="77777777" w:rsidR="00A97412" w:rsidRDefault="00000000">
      <w:pPr>
        <w:numPr>
          <w:ilvl w:val="3"/>
          <w:numId w:val="74"/>
        </w:numPr>
        <w:spacing w:after="12" w:line="267" w:lineRule="auto"/>
        <w:ind w:right="959" w:firstLine="720"/>
      </w:pPr>
      <w:r>
        <w:t xml:space="preserve">Utiliza el protocolo IP y ARP </w:t>
      </w:r>
    </w:p>
    <w:p w14:paraId="3768EAA8" w14:textId="77777777" w:rsidR="00A97412" w:rsidRDefault="00000000">
      <w:pPr>
        <w:numPr>
          <w:ilvl w:val="3"/>
          <w:numId w:val="74"/>
        </w:numPr>
        <w:spacing w:after="12" w:line="267" w:lineRule="auto"/>
        <w:ind w:right="959" w:firstLine="720"/>
      </w:pPr>
      <w:r>
        <w:t xml:space="preserve">Implementa un diagrama de direcciones lógicas de Hosts denominadas Direcciones IP </w:t>
      </w:r>
    </w:p>
    <w:p w14:paraId="4EFEFD2E" w14:textId="77777777" w:rsidR="00A97412" w:rsidRDefault="00000000">
      <w:pPr>
        <w:numPr>
          <w:ilvl w:val="1"/>
          <w:numId w:val="69"/>
        </w:numPr>
        <w:spacing w:after="12" w:line="267" w:lineRule="auto"/>
        <w:ind w:left="2047" w:right="1" w:hanging="360"/>
      </w:pPr>
      <w:r>
        <w:t xml:space="preserve">Capa Host a Host </w:t>
      </w:r>
    </w:p>
    <w:p w14:paraId="2743B8DC" w14:textId="77777777" w:rsidR="00A97412" w:rsidRDefault="00000000">
      <w:pPr>
        <w:spacing w:after="12" w:line="267" w:lineRule="auto"/>
        <w:ind w:left="1090" w:right="3188" w:hanging="10"/>
      </w:pPr>
      <w:r>
        <w:rPr>
          <w:rFonts w:ascii="Courier New" w:eastAsia="Courier New" w:hAnsi="Courier New" w:cs="Courier New"/>
        </w:rPr>
        <w:t>o</w:t>
      </w:r>
      <w:r>
        <w:rPr>
          <w:rFonts w:ascii="Arial" w:eastAsia="Arial" w:hAnsi="Arial" w:cs="Arial"/>
        </w:rPr>
        <w:t xml:space="preserve"> </w:t>
      </w:r>
      <w:r>
        <w:t xml:space="preserve">Se encarga del control de integridad de datos (control de calidad) </w:t>
      </w:r>
      <w:r>
        <w:rPr>
          <w:rFonts w:ascii="Courier New" w:eastAsia="Courier New" w:hAnsi="Courier New" w:cs="Courier New"/>
        </w:rPr>
        <w:t>o</w:t>
      </w:r>
      <w:r>
        <w:rPr>
          <w:rFonts w:ascii="Arial" w:eastAsia="Arial" w:hAnsi="Arial" w:cs="Arial"/>
        </w:rPr>
        <w:t xml:space="preserve"> </w:t>
      </w:r>
      <w:r>
        <w:t xml:space="preserve">Utiliza protocolos TCP y UDP </w:t>
      </w:r>
      <w:r>
        <w:rPr>
          <w:rFonts w:ascii="Courier New" w:eastAsia="Courier New" w:hAnsi="Courier New" w:cs="Courier New"/>
        </w:rPr>
        <w:t>o</w:t>
      </w:r>
      <w:r>
        <w:rPr>
          <w:rFonts w:ascii="Arial" w:eastAsia="Arial" w:hAnsi="Arial" w:cs="Arial"/>
        </w:rPr>
        <w:t xml:space="preserve"> </w:t>
      </w:r>
      <w:r>
        <w:t xml:space="preserve">TCP =&gt; Fiable </w:t>
      </w:r>
      <w:r>
        <w:rPr>
          <w:rFonts w:ascii="Courier New" w:eastAsia="Courier New" w:hAnsi="Courier New" w:cs="Courier New"/>
        </w:rPr>
        <w:t>o</w:t>
      </w:r>
      <w:r>
        <w:rPr>
          <w:rFonts w:ascii="Arial" w:eastAsia="Arial" w:hAnsi="Arial" w:cs="Arial"/>
        </w:rPr>
        <w:t xml:space="preserve"> </w:t>
      </w:r>
      <w:r>
        <w:t xml:space="preserve">UDP =&gt; No fiable </w:t>
      </w:r>
    </w:p>
    <w:p w14:paraId="6C17A005" w14:textId="77777777" w:rsidR="00A97412" w:rsidRDefault="00000000">
      <w:pPr>
        <w:numPr>
          <w:ilvl w:val="1"/>
          <w:numId w:val="69"/>
        </w:numPr>
        <w:spacing w:after="30" w:line="260" w:lineRule="auto"/>
        <w:ind w:left="2047" w:right="1" w:hanging="360"/>
      </w:pPr>
      <w:r>
        <w:t xml:space="preserve">Capa Proceso/Aplicación: </w:t>
      </w:r>
      <w:r>
        <w:rPr>
          <w:rFonts w:ascii="Courier New" w:eastAsia="Courier New" w:hAnsi="Courier New" w:cs="Courier New"/>
        </w:rPr>
        <w:t>o</w:t>
      </w:r>
      <w:r>
        <w:rPr>
          <w:rFonts w:ascii="Arial" w:eastAsia="Arial" w:hAnsi="Arial" w:cs="Arial"/>
        </w:rPr>
        <w:t xml:space="preserve"> </w:t>
      </w:r>
      <w:r>
        <w:t xml:space="preserve">Abarca las funciones de las capas sesión, presentación y aplicación. </w:t>
      </w:r>
      <w:r>
        <w:rPr>
          <w:rFonts w:ascii="Courier New" w:eastAsia="Courier New" w:hAnsi="Courier New" w:cs="Courier New"/>
        </w:rPr>
        <w:t>o</w:t>
      </w:r>
      <w:r>
        <w:rPr>
          <w:rFonts w:ascii="Arial" w:eastAsia="Arial" w:hAnsi="Arial" w:cs="Arial"/>
        </w:rPr>
        <w:t xml:space="preserve"> </w:t>
      </w:r>
      <w:r>
        <w:t xml:space="preserve">Incluye los protocolos </w:t>
      </w:r>
      <w:proofErr w:type="gramStart"/>
      <w:r>
        <w:t>FTP,TELNET</w:t>
      </w:r>
      <w:proofErr w:type="gramEnd"/>
      <w:r>
        <w:t xml:space="preserve">,SMTP,SNMP,NFS. </w:t>
      </w:r>
    </w:p>
    <w:p w14:paraId="6162C053" w14:textId="77777777" w:rsidR="00A97412" w:rsidRDefault="00000000">
      <w:pPr>
        <w:spacing w:after="166"/>
        <w:ind w:left="1903"/>
      </w:pPr>
      <w:r>
        <w:rPr>
          <w:noProof/>
        </w:rPr>
        <w:lastRenderedPageBreak/>
        <mc:AlternateContent>
          <mc:Choice Requires="wpg">
            <w:drawing>
              <wp:inline distT="0" distB="0" distL="0" distR="0" wp14:anchorId="4C8E4C91" wp14:editId="0A1C3D08">
                <wp:extent cx="4300284" cy="5430581"/>
                <wp:effectExtent l="0" t="0" r="0" b="0"/>
                <wp:docPr id="273038" name="Group 273038"/>
                <wp:cNvGraphicFramePr/>
                <a:graphic xmlns:a="http://schemas.openxmlformats.org/drawingml/2006/main">
                  <a:graphicData uri="http://schemas.microsoft.com/office/word/2010/wordprocessingGroup">
                    <wpg:wgp>
                      <wpg:cNvGrpSpPr/>
                      <wpg:grpSpPr>
                        <a:xfrm>
                          <a:off x="0" y="0"/>
                          <a:ext cx="4300284" cy="5430581"/>
                          <a:chOff x="0" y="0"/>
                          <a:chExt cx="4300284" cy="5430581"/>
                        </a:xfrm>
                      </wpg:grpSpPr>
                      <wps:wsp>
                        <wps:cNvPr id="20851" name="Rectangle 20851"/>
                        <wps:cNvSpPr/>
                        <wps:spPr>
                          <a:xfrm>
                            <a:off x="4268597" y="2638806"/>
                            <a:ext cx="42143" cy="189937"/>
                          </a:xfrm>
                          <a:prstGeom prst="rect">
                            <a:avLst/>
                          </a:prstGeom>
                          <a:ln>
                            <a:noFill/>
                          </a:ln>
                        </wps:spPr>
                        <wps:txbx>
                          <w:txbxContent>
                            <w:p w14:paraId="27D6F10E" w14:textId="77777777" w:rsidR="00A97412" w:rsidRDefault="00000000">
                              <w:r>
                                <w:t xml:space="preserve"> </w:t>
                              </w:r>
                            </w:p>
                          </w:txbxContent>
                        </wps:txbx>
                        <wps:bodyPr horzOverflow="overflow" vert="horz" lIns="0" tIns="0" rIns="0" bIns="0" rtlCol="0">
                          <a:noAutofit/>
                        </wps:bodyPr>
                      </wps:wsp>
                      <wps:wsp>
                        <wps:cNvPr id="20852" name="Rectangle 20852"/>
                        <wps:cNvSpPr/>
                        <wps:spPr>
                          <a:xfrm>
                            <a:off x="4257929" y="5287772"/>
                            <a:ext cx="42143" cy="189936"/>
                          </a:xfrm>
                          <a:prstGeom prst="rect">
                            <a:avLst/>
                          </a:prstGeom>
                          <a:ln>
                            <a:noFill/>
                          </a:ln>
                        </wps:spPr>
                        <wps:txbx>
                          <w:txbxContent>
                            <w:p w14:paraId="68EDB5CF" w14:textId="77777777" w:rsidR="00A97412" w:rsidRDefault="00000000">
                              <w:r>
                                <w:t xml:space="preserve"> </w:t>
                              </w:r>
                            </w:p>
                          </w:txbxContent>
                        </wps:txbx>
                        <wps:bodyPr horzOverflow="overflow" vert="horz" lIns="0" tIns="0" rIns="0" bIns="0" rtlCol="0">
                          <a:noAutofit/>
                        </wps:bodyPr>
                      </wps:wsp>
                      <wps:wsp>
                        <wps:cNvPr id="314299" name="Shape 314299"/>
                        <wps:cNvSpPr/>
                        <wps:spPr>
                          <a:xfrm>
                            <a:off x="38100" y="38100"/>
                            <a:ext cx="4161155" cy="2628646"/>
                          </a:xfrm>
                          <a:custGeom>
                            <a:avLst/>
                            <a:gdLst/>
                            <a:ahLst/>
                            <a:cxnLst/>
                            <a:rect l="0" t="0" r="0" b="0"/>
                            <a:pathLst>
                              <a:path w="4161155" h="2628646">
                                <a:moveTo>
                                  <a:pt x="0" y="0"/>
                                </a:moveTo>
                                <a:lnTo>
                                  <a:pt x="4161155" y="0"/>
                                </a:lnTo>
                                <a:lnTo>
                                  <a:pt x="4161155" y="2628646"/>
                                </a:lnTo>
                                <a:lnTo>
                                  <a:pt x="0" y="2628646"/>
                                </a:lnTo>
                                <a:lnTo>
                                  <a:pt x="0" y="0"/>
                                </a:lnTo>
                              </a:path>
                            </a:pathLst>
                          </a:custGeom>
                          <a:ln w="0" cap="flat">
                            <a:miter lim="127000"/>
                          </a:ln>
                        </wps:spPr>
                        <wps:style>
                          <a:lnRef idx="0">
                            <a:srgbClr val="000000">
                              <a:alpha val="0"/>
                            </a:srgbClr>
                          </a:lnRef>
                          <a:fillRef idx="1">
                            <a:srgbClr val="FBE5D6"/>
                          </a:fillRef>
                          <a:effectRef idx="0">
                            <a:scrgbClr r="0" g="0" b="0"/>
                          </a:effectRef>
                          <a:fontRef idx="none"/>
                        </wps:style>
                        <wps:bodyPr/>
                      </wps:wsp>
                      <pic:pic xmlns:pic="http://schemas.openxmlformats.org/drawingml/2006/picture">
                        <pic:nvPicPr>
                          <pic:cNvPr id="20900" name="Picture 20900"/>
                          <pic:cNvPicPr/>
                        </pic:nvPicPr>
                        <pic:blipFill>
                          <a:blip r:embed="rId688"/>
                          <a:stretch>
                            <a:fillRect/>
                          </a:stretch>
                        </pic:blipFill>
                        <pic:spPr>
                          <a:xfrm>
                            <a:off x="38100" y="38100"/>
                            <a:ext cx="4161155" cy="2628646"/>
                          </a:xfrm>
                          <a:prstGeom prst="rect">
                            <a:avLst/>
                          </a:prstGeom>
                        </pic:spPr>
                      </pic:pic>
                      <wps:wsp>
                        <wps:cNvPr id="20901" name="Shape 20901"/>
                        <wps:cNvSpPr/>
                        <wps:spPr>
                          <a:xfrm>
                            <a:off x="0" y="0"/>
                            <a:ext cx="4237355" cy="2704846"/>
                          </a:xfrm>
                          <a:custGeom>
                            <a:avLst/>
                            <a:gdLst/>
                            <a:ahLst/>
                            <a:cxnLst/>
                            <a:rect l="0" t="0" r="0" b="0"/>
                            <a:pathLst>
                              <a:path w="4237355" h="2704846">
                                <a:moveTo>
                                  <a:pt x="0" y="2704846"/>
                                </a:moveTo>
                                <a:lnTo>
                                  <a:pt x="4237355" y="2704846"/>
                                </a:lnTo>
                                <a:lnTo>
                                  <a:pt x="4237355" y="0"/>
                                </a:lnTo>
                                <a:lnTo>
                                  <a:pt x="0" y="0"/>
                                </a:lnTo>
                                <a:close/>
                              </a:path>
                            </a:pathLst>
                          </a:custGeom>
                          <a:ln w="76200" cap="flat">
                            <a:miter lim="127000"/>
                          </a:ln>
                        </wps:spPr>
                        <wps:style>
                          <a:lnRef idx="1">
                            <a:srgbClr val="C55A11"/>
                          </a:lnRef>
                          <a:fillRef idx="0">
                            <a:srgbClr val="000000">
                              <a:alpha val="0"/>
                            </a:srgbClr>
                          </a:fillRef>
                          <a:effectRef idx="0">
                            <a:scrgbClr r="0" g="0" b="0"/>
                          </a:effectRef>
                          <a:fontRef idx="none"/>
                        </wps:style>
                        <wps:bodyPr/>
                      </wps:wsp>
                      <wps:wsp>
                        <wps:cNvPr id="314300" name="Shape 314300"/>
                        <wps:cNvSpPr/>
                        <wps:spPr>
                          <a:xfrm>
                            <a:off x="47625" y="2934589"/>
                            <a:ext cx="4130675" cy="2387346"/>
                          </a:xfrm>
                          <a:custGeom>
                            <a:avLst/>
                            <a:gdLst/>
                            <a:ahLst/>
                            <a:cxnLst/>
                            <a:rect l="0" t="0" r="0" b="0"/>
                            <a:pathLst>
                              <a:path w="4130675" h="2387346">
                                <a:moveTo>
                                  <a:pt x="0" y="0"/>
                                </a:moveTo>
                                <a:lnTo>
                                  <a:pt x="4130675" y="0"/>
                                </a:lnTo>
                                <a:lnTo>
                                  <a:pt x="4130675" y="2387346"/>
                                </a:lnTo>
                                <a:lnTo>
                                  <a:pt x="0" y="2387346"/>
                                </a:lnTo>
                                <a:lnTo>
                                  <a:pt x="0" y="0"/>
                                </a:lnTo>
                              </a:path>
                            </a:pathLst>
                          </a:custGeom>
                          <a:ln w="0" cap="flat">
                            <a:miter lim="127000"/>
                          </a:ln>
                        </wps:spPr>
                        <wps:style>
                          <a:lnRef idx="0">
                            <a:srgbClr val="000000">
                              <a:alpha val="0"/>
                            </a:srgbClr>
                          </a:lnRef>
                          <a:fillRef idx="1">
                            <a:srgbClr val="99FF99"/>
                          </a:fillRef>
                          <a:effectRef idx="0">
                            <a:scrgbClr r="0" g="0" b="0"/>
                          </a:effectRef>
                          <a:fontRef idx="none"/>
                        </wps:style>
                        <wps:bodyPr/>
                      </wps:wsp>
                      <pic:pic xmlns:pic="http://schemas.openxmlformats.org/drawingml/2006/picture">
                        <pic:nvPicPr>
                          <pic:cNvPr id="20904" name="Picture 20904"/>
                          <pic:cNvPicPr/>
                        </pic:nvPicPr>
                        <pic:blipFill>
                          <a:blip r:embed="rId689"/>
                          <a:stretch>
                            <a:fillRect/>
                          </a:stretch>
                        </pic:blipFill>
                        <pic:spPr>
                          <a:xfrm>
                            <a:off x="47625" y="2934589"/>
                            <a:ext cx="4130675" cy="2387346"/>
                          </a:xfrm>
                          <a:prstGeom prst="rect">
                            <a:avLst/>
                          </a:prstGeom>
                        </pic:spPr>
                      </pic:pic>
                      <wps:wsp>
                        <wps:cNvPr id="20905" name="Shape 20905"/>
                        <wps:cNvSpPr/>
                        <wps:spPr>
                          <a:xfrm>
                            <a:off x="9525" y="2896489"/>
                            <a:ext cx="4206875" cy="2463546"/>
                          </a:xfrm>
                          <a:custGeom>
                            <a:avLst/>
                            <a:gdLst/>
                            <a:ahLst/>
                            <a:cxnLst/>
                            <a:rect l="0" t="0" r="0" b="0"/>
                            <a:pathLst>
                              <a:path w="4206875" h="2463546">
                                <a:moveTo>
                                  <a:pt x="0" y="2463546"/>
                                </a:moveTo>
                                <a:lnTo>
                                  <a:pt x="4206875" y="2463546"/>
                                </a:lnTo>
                                <a:lnTo>
                                  <a:pt x="4206875" y="0"/>
                                </a:lnTo>
                                <a:lnTo>
                                  <a:pt x="0" y="0"/>
                                </a:lnTo>
                                <a:close/>
                              </a:path>
                            </a:pathLst>
                          </a:custGeom>
                          <a:ln w="76200" cap="flat">
                            <a:miter lim="127000"/>
                          </a:ln>
                        </wps:spPr>
                        <wps:style>
                          <a:lnRef idx="1">
                            <a:srgbClr val="C55A11"/>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73038" style="width:338.605pt;height:427.605pt;mso-position-horizontal-relative:char;mso-position-vertical-relative:line" coordsize="43002,54305">
                <v:rect id="Rectangle 20851" style="position:absolute;width:421;height:1899;left:42685;top:26388;" filled="f" stroked="f">
                  <v:textbox inset="0,0,0,0">
                    <w:txbxContent>
                      <w:p>
                        <w:pPr>
                          <w:spacing w:before="0" w:after="160" w:line="259" w:lineRule="auto"/>
                        </w:pPr>
                        <w:r>
                          <w:rPr>
                            <w:rFonts w:cs="Calibri" w:hAnsi="Calibri" w:eastAsia="Calibri" w:ascii="Calibri"/>
                            <w:sz w:val="22"/>
                          </w:rPr>
                          <w:t xml:space="preserve"> </w:t>
                        </w:r>
                      </w:p>
                    </w:txbxContent>
                  </v:textbox>
                </v:rect>
                <v:rect id="Rectangle 20852" style="position:absolute;width:421;height:1899;left:42579;top:52877;" filled="f" stroked="f">
                  <v:textbox inset="0,0,0,0">
                    <w:txbxContent>
                      <w:p>
                        <w:pPr>
                          <w:spacing w:before="0" w:after="160" w:line="259" w:lineRule="auto"/>
                        </w:pPr>
                        <w:r>
                          <w:rPr>
                            <w:rFonts w:cs="Calibri" w:hAnsi="Calibri" w:eastAsia="Calibri" w:ascii="Calibri"/>
                            <w:sz w:val="22"/>
                          </w:rPr>
                          <w:t xml:space="preserve"> </w:t>
                        </w:r>
                      </w:p>
                    </w:txbxContent>
                  </v:textbox>
                </v:rect>
                <v:shape id="Shape 314301" style="position:absolute;width:41611;height:26286;left:381;top:381;" coordsize="4161155,2628646" path="m0,0l4161155,0l4161155,2628646l0,2628646l0,0">
                  <v:stroke weight="0pt" endcap="flat" joinstyle="miter" miterlimit="10" on="false" color="#000000" opacity="0"/>
                  <v:fill on="true" color="#fbe5d6"/>
                </v:shape>
                <v:shape id="Picture 20900" style="position:absolute;width:41611;height:26286;left:381;top:381;" filled="f">
                  <v:imagedata r:id="rId690"/>
                </v:shape>
                <v:shape id="Shape 20901" style="position:absolute;width:42373;height:27048;left:0;top:0;" coordsize="4237355,2704846" path="m0,2704846l4237355,2704846l4237355,0l0,0x">
                  <v:stroke weight="6pt" endcap="flat" joinstyle="miter" miterlimit="10" on="true" color="#c55a11"/>
                  <v:fill on="false" color="#000000" opacity="0"/>
                </v:shape>
                <v:shape id="Shape 314302" style="position:absolute;width:41306;height:23873;left:476;top:29345;" coordsize="4130675,2387346" path="m0,0l4130675,0l4130675,2387346l0,2387346l0,0">
                  <v:stroke weight="0pt" endcap="flat" joinstyle="miter" miterlimit="10" on="false" color="#000000" opacity="0"/>
                  <v:fill on="true" color="#99ff99"/>
                </v:shape>
                <v:shape id="Picture 20904" style="position:absolute;width:41306;height:23873;left:476;top:29345;" filled="f">
                  <v:imagedata r:id="rId691"/>
                </v:shape>
                <v:shape id="Shape 20905" style="position:absolute;width:42068;height:24635;left:95;top:28964;" coordsize="4206875,2463546" path="m0,2463546l4206875,2463546l4206875,0l0,0x">
                  <v:stroke weight="6pt" endcap="flat" joinstyle="miter" miterlimit="10" on="true" color="#c55a11"/>
                  <v:fill on="false" color="#000000" opacity="0"/>
                </v:shape>
              </v:group>
            </w:pict>
          </mc:Fallback>
        </mc:AlternateContent>
      </w:r>
    </w:p>
    <w:p w14:paraId="24790832" w14:textId="77777777" w:rsidR="00A97412" w:rsidRDefault="00000000">
      <w:pPr>
        <w:spacing w:after="184" w:line="267" w:lineRule="auto"/>
        <w:ind w:left="730" w:right="959" w:hanging="10"/>
      </w:pPr>
      <w:r>
        <w:t xml:space="preserve">Esquema TCP/IP </w:t>
      </w:r>
    </w:p>
    <w:p w14:paraId="523C2A0C" w14:textId="77777777" w:rsidR="00A97412" w:rsidRDefault="00000000">
      <w:pPr>
        <w:numPr>
          <w:ilvl w:val="2"/>
          <w:numId w:val="69"/>
        </w:numPr>
        <w:spacing w:after="190" w:line="267" w:lineRule="auto"/>
        <w:ind w:left="2767" w:hanging="360"/>
      </w:pPr>
      <w:r>
        <w:rPr>
          <w:b/>
          <w:i/>
          <w:u w:val="single" w:color="000000"/>
        </w:rPr>
        <w:t xml:space="preserve">Computadora </w:t>
      </w:r>
      <w:proofErr w:type="gramStart"/>
      <w:r>
        <w:rPr>
          <w:b/>
          <w:i/>
          <w:u w:val="single" w:color="000000"/>
        </w:rPr>
        <w:t>Host :</w:t>
      </w:r>
      <w:proofErr w:type="gramEnd"/>
      <w:r>
        <w:rPr>
          <w:b/>
          <w:i/>
        </w:rPr>
        <w:t xml:space="preserve"> </w:t>
      </w:r>
      <w:r>
        <w:rPr>
          <w:i/>
        </w:rPr>
        <w:t xml:space="preserve">Cualquier Sistema de </w:t>
      </w:r>
      <w:proofErr w:type="spellStart"/>
      <w:r>
        <w:rPr>
          <w:i/>
        </w:rPr>
        <w:t>Computo</w:t>
      </w:r>
      <w:proofErr w:type="spellEnd"/>
      <w:r>
        <w:rPr>
          <w:i/>
        </w:rPr>
        <w:t xml:space="preserve"> conectado que ejecute una aplicación (dentro de este esquema).</w:t>
      </w:r>
      <w:r>
        <w:t xml:space="preserve"> </w:t>
      </w:r>
    </w:p>
    <w:p w14:paraId="6925FDED" w14:textId="77777777" w:rsidR="00A97412" w:rsidRDefault="00000000">
      <w:pPr>
        <w:numPr>
          <w:ilvl w:val="2"/>
          <w:numId w:val="69"/>
        </w:numPr>
        <w:spacing w:after="190" w:line="267" w:lineRule="auto"/>
        <w:ind w:left="2767" w:hanging="360"/>
      </w:pPr>
      <w:proofErr w:type="spellStart"/>
      <w:proofErr w:type="gramStart"/>
      <w:r>
        <w:rPr>
          <w:b/>
          <w:i/>
          <w:u w:val="single" w:color="000000"/>
        </w:rPr>
        <w:t>Routers</w:t>
      </w:r>
      <w:proofErr w:type="spellEnd"/>
      <w:r>
        <w:rPr>
          <w:b/>
          <w:i/>
          <w:u w:val="single" w:color="000000"/>
        </w:rPr>
        <w:t xml:space="preserve"> :</w:t>
      </w:r>
      <w:proofErr w:type="gramEnd"/>
      <w:r>
        <w:rPr>
          <w:b/>
          <w:i/>
        </w:rPr>
        <w:t xml:space="preserve"> </w:t>
      </w:r>
      <w:r>
        <w:rPr>
          <w:i/>
        </w:rPr>
        <w:t>Encargados de Enrutar a través de los medios físicos los paquetes en las red.</w:t>
      </w:r>
      <w:r>
        <w:t xml:space="preserve"> </w:t>
      </w:r>
    </w:p>
    <w:p w14:paraId="718B58B1" w14:textId="77777777" w:rsidR="00A97412" w:rsidRDefault="00000000">
      <w:pPr>
        <w:numPr>
          <w:ilvl w:val="2"/>
          <w:numId w:val="69"/>
        </w:numPr>
        <w:spacing w:after="151" w:line="267" w:lineRule="auto"/>
        <w:ind w:left="2767" w:hanging="360"/>
      </w:pPr>
      <w:r>
        <w:rPr>
          <w:b/>
          <w:i/>
          <w:u w:val="single" w:color="000000"/>
        </w:rPr>
        <w:t>TCP/</w:t>
      </w:r>
      <w:proofErr w:type="gramStart"/>
      <w:r>
        <w:rPr>
          <w:b/>
          <w:i/>
          <w:u w:val="single" w:color="000000"/>
        </w:rPr>
        <w:t>IP :</w:t>
      </w:r>
      <w:proofErr w:type="gramEnd"/>
      <w:r>
        <w:rPr>
          <w:b/>
          <w:i/>
        </w:rPr>
        <w:t xml:space="preserve"> </w:t>
      </w:r>
      <w:r>
        <w:rPr>
          <w:i/>
        </w:rPr>
        <w:t>Provee el Software para realizar esta Comunicación/Intercambio de paquetes.</w:t>
      </w:r>
      <w:r>
        <w:t xml:space="preserve"> </w:t>
      </w:r>
    </w:p>
    <w:p w14:paraId="09D67836" w14:textId="77777777" w:rsidR="00A97412" w:rsidRDefault="00000000">
      <w:pPr>
        <w:spacing w:after="199"/>
      </w:pPr>
      <w:r>
        <w:t xml:space="preserve"> </w:t>
      </w:r>
    </w:p>
    <w:p w14:paraId="03CE777A" w14:textId="77777777" w:rsidR="00A97412" w:rsidRDefault="00000000">
      <w:pPr>
        <w:spacing w:after="0"/>
        <w:ind w:left="-5" w:hanging="10"/>
      </w:pPr>
      <w:r>
        <w:rPr>
          <w:color w:val="2F5496"/>
          <w:sz w:val="26"/>
        </w:rPr>
        <w:t xml:space="preserve">Direccionamiento IPV4: </w:t>
      </w:r>
    </w:p>
    <w:p w14:paraId="22CA3E37" w14:textId="77777777" w:rsidR="00A97412" w:rsidRDefault="00000000">
      <w:pPr>
        <w:numPr>
          <w:ilvl w:val="2"/>
          <w:numId w:val="69"/>
        </w:numPr>
        <w:spacing w:after="187" w:line="267" w:lineRule="auto"/>
        <w:ind w:left="2767" w:hanging="360"/>
      </w:pPr>
      <w:r>
        <w:rPr>
          <w:b/>
          <w:i/>
        </w:rPr>
        <w:t>Oculta detalles de Redes Físicas y ofrece las características de una Red Virtual (Heterogénea).</w:t>
      </w:r>
      <w:r>
        <w:t xml:space="preserve"> </w:t>
      </w:r>
    </w:p>
    <w:p w14:paraId="43C194FA" w14:textId="77777777" w:rsidR="00A97412" w:rsidRDefault="00000000">
      <w:pPr>
        <w:numPr>
          <w:ilvl w:val="2"/>
          <w:numId w:val="69"/>
        </w:numPr>
        <w:spacing w:after="187" w:line="267" w:lineRule="auto"/>
        <w:ind w:left="2767" w:hanging="360"/>
      </w:pPr>
      <w:r>
        <w:rPr>
          <w:b/>
          <w:i/>
        </w:rPr>
        <w:t>Define un Esquema de Direccionamiento Abstracto que asigna a cada Host una Dirección UNICA.</w:t>
      </w:r>
      <w:r>
        <w:t xml:space="preserve"> </w:t>
      </w:r>
    </w:p>
    <w:p w14:paraId="747D2238" w14:textId="77777777" w:rsidR="00A97412" w:rsidRDefault="00000000">
      <w:pPr>
        <w:numPr>
          <w:ilvl w:val="2"/>
          <w:numId w:val="69"/>
        </w:numPr>
        <w:spacing w:after="187" w:line="267" w:lineRule="auto"/>
        <w:ind w:left="2767" w:hanging="360"/>
      </w:pPr>
      <w:r>
        <w:rPr>
          <w:b/>
          <w:i/>
        </w:rPr>
        <w:t>Los usuarios, los programas de aplicación y las capas superiores del protocolo usan las direcciones abstractas para comunicarse.</w:t>
      </w:r>
      <w:r>
        <w:t xml:space="preserve"> </w:t>
      </w:r>
    </w:p>
    <w:p w14:paraId="7F96B1A8" w14:textId="77777777" w:rsidR="00A97412" w:rsidRDefault="00000000">
      <w:pPr>
        <w:numPr>
          <w:ilvl w:val="2"/>
          <w:numId w:val="69"/>
        </w:numPr>
        <w:spacing w:after="187" w:line="267" w:lineRule="auto"/>
        <w:ind w:left="2767" w:hanging="360"/>
      </w:pPr>
      <w:r>
        <w:rPr>
          <w:b/>
          <w:i/>
        </w:rPr>
        <w:lastRenderedPageBreak/>
        <w:t xml:space="preserve">Dirección </w:t>
      </w:r>
      <w:proofErr w:type="gramStart"/>
      <w:r>
        <w:rPr>
          <w:b/>
          <w:i/>
        </w:rPr>
        <w:t>IP :</w:t>
      </w:r>
      <w:proofErr w:type="gramEnd"/>
      <w:r>
        <w:t xml:space="preserve"> </w:t>
      </w:r>
      <w:r>
        <w:rPr>
          <w:b/>
        </w:rPr>
        <w:t xml:space="preserve"> </w:t>
      </w:r>
      <w:r>
        <w:rPr>
          <w:b/>
          <w:i/>
        </w:rPr>
        <w:t>Es un número de 32 Bits  asignado a un Host y usado para todas las comunicaciones con El.</w:t>
      </w:r>
      <w:r>
        <w:t xml:space="preserve"> </w:t>
      </w:r>
    </w:p>
    <w:p w14:paraId="532A68D9" w14:textId="77777777" w:rsidR="00A97412" w:rsidRDefault="00000000">
      <w:pPr>
        <w:numPr>
          <w:ilvl w:val="2"/>
          <w:numId w:val="69"/>
        </w:numPr>
        <w:spacing w:after="187" w:line="267" w:lineRule="auto"/>
        <w:ind w:left="2767" w:hanging="360"/>
      </w:pPr>
      <w:r>
        <w:rPr>
          <w:b/>
          <w:i/>
        </w:rPr>
        <w:t xml:space="preserve">Jerarquía de </w:t>
      </w:r>
      <w:proofErr w:type="gramStart"/>
      <w:r>
        <w:rPr>
          <w:b/>
          <w:i/>
        </w:rPr>
        <w:t>Direcciones :</w:t>
      </w:r>
      <w:proofErr w:type="gramEnd"/>
      <w:r>
        <w:rPr>
          <w:b/>
          <w:i/>
        </w:rPr>
        <w:t xml:space="preserve"> </w:t>
      </w:r>
      <w:r>
        <w:t xml:space="preserve"> </w:t>
      </w:r>
    </w:p>
    <w:p w14:paraId="1D053F8D" w14:textId="77777777" w:rsidR="00A97412" w:rsidRDefault="00000000">
      <w:pPr>
        <w:numPr>
          <w:ilvl w:val="2"/>
          <w:numId w:val="69"/>
        </w:numPr>
        <w:spacing w:after="187" w:line="267" w:lineRule="auto"/>
        <w:ind w:left="2767" w:hanging="360"/>
      </w:pPr>
      <w:proofErr w:type="gramStart"/>
      <w:r>
        <w:rPr>
          <w:b/>
          <w:i/>
        </w:rPr>
        <w:t>Prefijo  :</w:t>
      </w:r>
      <w:proofErr w:type="gramEnd"/>
      <w:r>
        <w:rPr>
          <w:b/>
          <w:i/>
        </w:rPr>
        <w:t xml:space="preserve"> Identifica a la Red Física que está conectada la computadora.</w:t>
      </w:r>
      <w:r>
        <w:t xml:space="preserve"> </w:t>
      </w:r>
    </w:p>
    <w:p w14:paraId="6D63BB38" w14:textId="77777777" w:rsidR="00A97412" w:rsidRDefault="00000000">
      <w:pPr>
        <w:numPr>
          <w:ilvl w:val="2"/>
          <w:numId w:val="69"/>
        </w:numPr>
        <w:spacing w:after="187" w:line="267" w:lineRule="auto"/>
        <w:ind w:left="2767" w:hanging="360"/>
      </w:pPr>
      <w:proofErr w:type="gramStart"/>
      <w:r>
        <w:rPr>
          <w:b/>
          <w:i/>
        </w:rPr>
        <w:t>Sufijo :</w:t>
      </w:r>
      <w:proofErr w:type="gramEnd"/>
      <w:r>
        <w:rPr>
          <w:b/>
          <w:i/>
        </w:rPr>
        <w:t xml:space="preserve">  Identifica a cada Host de la Red.</w:t>
      </w:r>
      <w:r>
        <w:t xml:space="preserve"> </w:t>
      </w:r>
    </w:p>
    <w:p w14:paraId="2612399F" w14:textId="77777777" w:rsidR="00A97412" w:rsidRDefault="00000000">
      <w:pPr>
        <w:numPr>
          <w:ilvl w:val="2"/>
          <w:numId w:val="69"/>
        </w:numPr>
        <w:spacing w:after="187" w:line="267" w:lineRule="auto"/>
        <w:ind w:left="2767" w:hanging="360"/>
      </w:pPr>
      <w:proofErr w:type="gramStart"/>
      <w:r>
        <w:rPr>
          <w:b/>
          <w:i/>
        </w:rPr>
        <w:t>Ventaja :</w:t>
      </w:r>
      <w:proofErr w:type="gramEnd"/>
      <w:r>
        <w:rPr>
          <w:b/>
          <w:i/>
        </w:rPr>
        <w:t xml:space="preserve"> Facilita el Enrutamiento de los usuarios asegurando:</w:t>
      </w:r>
      <w:r>
        <w:t xml:space="preserve"> </w:t>
      </w:r>
    </w:p>
    <w:p w14:paraId="2439605B" w14:textId="77777777" w:rsidR="00A97412" w:rsidRDefault="00000000">
      <w:pPr>
        <w:numPr>
          <w:ilvl w:val="2"/>
          <w:numId w:val="69"/>
        </w:numPr>
        <w:spacing w:after="187" w:line="267" w:lineRule="auto"/>
        <w:ind w:left="2767" w:hanging="360"/>
      </w:pPr>
      <w:r>
        <w:rPr>
          <w:b/>
          <w:i/>
        </w:rPr>
        <w:t>A cada computadora se le asigne una dirección única.</w:t>
      </w:r>
      <w:r>
        <w:t xml:space="preserve"> </w:t>
      </w:r>
    </w:p>
    <w:p w14:paraId="4832437F" w14:textId="77777777" w:rsidR="00A97412" w:rsidRDefault="00000000">
      <w:pPr>
        <w:numPr>
          <w:ilvl w:val="2"/>
          <w:numId w:val="69"/>
        </w:numPr>
        <w:spacing w:after="187" w:line="267" w:lineRule="auto"/>
        <w:ind w:left="2767" w:hanging="360"/>
      </w:pPr>
      <w:r>
        <w:rPr>
          <w:b/>
          <w:i/>
        </w:rPr>
        <w:t xml:space="preserve">Aunque las Direcciones se </w:t>
      </w:r>
      <w:proofErr w:type="gramStart"/>
      <w:r>
        <w:rPr>
          <w:b/>
          <w:i/>
        </w:rPr>
        <w:t>coordinen  globalmente</w:t>
      </w:r>
      <w:proofErr w:type="gramEnd"/>
      <w:r>
        <w:rPr>
          <w:b/>
          <w:i/>
        </w:rPr>
        <w:t xml:space="preserve"> los sufijos pueden asignarse de manera Local.  </w:t>
      </w:r>
      <w:r>
        <w:t xml:space="preserve"> </w:t>
      </w:r>
    </w:p>
    <w:p w14:paraId="4B544111" w14:textId="77777777" w:rsidR="00A97412" w:rsidRDefault="00000000">
      <w:pPr>
        <w:numPr>
          <w:ilvl w:val="2"/>
          <w:numId w:val="69"/>
        </w:numPr>
        <w:spacing w:after="187" w:line="267" w:lineRule="auto"/>
        <w:ind w:left="2767" w:hanging="360"/>
      </w:pPr>
      <w:r>
        <w:rPr>
          <w:b/>
          <w:i/>
        </w:rPr>
        <w:t>Capas – Direcciones de protocolo</w:t>
      </w:r>
      <w:r>
        <w:t xml:space="preserve"> </w:t>
      </w:r>
    </w:p>
    <w:p w14:paraId="7A511286" w14:textId="77777777" w:rsidR="00A97412" w:rsidRDefault="00000000">
      <w:pPr>
        <w:numPr>
          <w:ilvl w:val="2"/>
          <w:numId w:val="69"/>
        </w:numPr>
        <w:spacing w:after="187" w:line="267" w:lineRule="auto"/>
        <w:ind w:left="2767" w:hanging="360"/>
      </w:pPr>
      <w:r>
        <w:rPr>
          <w:b/>
          <w:i/>
        </w:rPr>
        <w:t xml:space="preserve">Se esconden las capas físicas para utilizar las capas superiores </w:t>
      </w:r>
      <w:r>
        <w:rPr>
          <w:rFonts w:ascii="Wingdings" w:eastAsia="Wingdings" w:hAnsi="Wingdings" w:cs="Wingdings"/>
        </w:rPr>
        <w:t>➢➢</w:t>
      </w:r>
      <w:r>
        <w:rPr>
          <w:b/>
          <w:i/>
        </w:rPr>
        <w:t xml:space="preserve"> Direcciones Lógicas (Heterogeneidad)</w:t>
      </w:r>
      <w:r>
        <w:t xml:space="preserve"> </w:t>
      </w:r>
    </w:p>
    <w:p w14:paraId="1340875C" w14:textId="77777777" w:rsidR="00A97412" w:rsidRDefault="00000000">
      <w:pPr>
        <w:numPr>
          <w:ilvl w:val="2"/>
          <w:numId w:val="69"/>
        </w:numPr>
        <w:spacing w:after="187" w:line="267" w:lineRule="auto"/>
        <w:ind w:left="2767" w:hanging="360"/>
      </w:pPr>
      <w:r>
        <w:rPr>
          <w:b/>
          <w:i/>
        </w:rPr>
        <w:t xml:space="preserve">Direccionamiento IPv4 </w:t>
      </w:r>
      <w:proofErr w:type="spellStart"/>
      <w:r>
        <w:rPr>
          <w:b/>
          <w:i/>
        </w:rPr>
        <w:t>Estatico</w:t>
      </w:r>
      <w:proofErr w:type="spellEnd"/>
      <w:r>
        <w:t xml:space="preserve"> </w:t>
      </w:r>
    </w:p>
    <w:p w14:paraId="2D957E75" w14:textId="77777777" w:rsidR="00A97412" w:rsidRDefault="00000000">
      <w:pPr>
        <w:numPr>
          <w:ilvl w:val="2"/>
          <w:numId w:val="69"/>
        </w:numPr>
        <w:spacing w:after="12" w:line="267" w:lineRule="auto"/>
        <w:ind w:left="2767" w:hanging="360"/>
      </w:pPr>
      <w:r>
        <w:t xml:space="preserve">Con una asignación estática, el administrador de red debe configurar manualmente la información de red para un </w:t>
      </w:r>
      <w:proofErr w:type="spellStart"/>
      <w:proofErr w:type="gramStart"/>
      <w:r>
        <w:t>host,como</w:t>
      </w:r>
      <w:proofErr w:type="spellEnd"/>
      <w:proofErr w:type="gramEnd"/>
      <w:r>
        <w:t xml:space="preserve"> se muestra en la figura. Como mínimo, esto implica ingresar la dirección IP del host, la máscara de subred y el208ersión por </w:t>
      </w:r>
      <w:proofErr w:type="spellStart"/>
      <w:proofErr w:type="gramStart"/>
      <w:r>
        <w:t>defecto.Las</w:t>
      </w:r>
      <w:proofErr w:type="spellEnd"/>
      <w:proofErr w:type="gramEnd"/>
      <w:r>
        <w:t xml:space="preserve"> direcciones estáticas tienen algunas ventajas en comparación con las direcciones dinámicas. Por ejemplo, resultan útiles para </w:t>
      </w:r>
    </w:p>
    <w:p w14:paraId="5B212485" w14:textId="77777777" w:rsidR="00A97412" w:rsidRDefault="00000000">
      <w:pPr>
        <w:spacing w:after="186" w:line="267" w:lineRule="auto"/>
        <w:ind w:left="1450" w:hanging="10"/>
      </w:pPr>
      <w:r>
        <w:t xml:space="preserve">impresoras, servidores y otros dispositivos de red que deben ser accesibles a los clientes de la red. Al utilizar direccionamiento IP estático, es necesario mantener una lista precisa de las direcciones IP asignadas a cada dispositivo. Éstas son direcciones permanentes y normalmente no vuelven a utilizarse. Cualquier recurso de red como un servidor o una impresora debe tener una dirección Ipv4 estática, como se muestra en la figura. Los hosts clientes acceden a estos recursos utilizando las direcciones Ipv4 de estos dispositivos. Por lo tanto, son necesarias direcciones predecibles para cada uno de estos servidores y periféricos. Utilizar un sistema de numeración consistente para estos dispositivos facilita la identificación </w:t>
      </w:r>
    </w:p>
    <w:p w14:paraId="2182F03D" w14:textId="77777777" w:rsidR="00A97412" w:rsidRDefault="00000000">
      <w:pPr>
        <w:numPr>
          <w:ilvl w:val="1"/>
          <w:numId w:val="69"/>
        </w:numPr>
        <w:spacing w:after="157" w:line="260" w:lineRule="auto"/>
        <w:ind w:left="2047" w:right="1" w:hanging="360"/>
      </w:pPr>
      <w:r>
        <w:rPr>
          <w:b/>
          <w:i/>
        </w:rPr>
        <w:t>Direccionamiento Dinámico</w:t>
      </w:r>
      <w:r>
        <w:t xml:space="preserve"> </w:t>
      </w:r>
      <w:r>
        <w:rPr>
          <w:rFonts w:ascii="Courier New" w:eastAsia="Courier New" w:hAnsi="Courier New" w:cs="Courier New"/>
        </w:rPr>
        <w:t>o</w:t>
      </w:r>
      <w:r>
        <w:rPr>
          <w:rFonts w:ascii="Arial" w:eastAsia="Arial" w:hAnsi="Arial" w:cs="Arial"/>
        </w:rPr>
        <w:t xml:space="preserve"> </w:t>
      </w:r>
      <w:r>
        <w:t xml:space="preserve">El DHCP permite la asignación automática de información de direccionamiento como la dirección IP, la máscara de subred, el 209ersión por defecto y otra información de configuración. La configuración del </w:t>
      </w:r>
      <w:proofErr w:type="spellStart"/>
      <w:r>
        <w:t>sevidor</w:t>
      </w:r>
      <w:proofErr w:type="spellEnd"/>
      <w:r>
        <w:t xml:space="preserve"> DHCP requiere que un bloque de direcciones, llamado conjunto de </w:t>
      </w:r>
      <w:proofErr w:type="gramStart"/>
      <w:r>
        <w:t>direcciones,</w:t>
      </w:r>
      <w:proofErr w:type="gramEnd"/>
      <w:r>
        <w:t xml:space="preserve"> sea definido para ser asignado a los clientes DHCP en una red. Las direcciones asignadas a este pool deben ser planificadas de manera que se excluyan las direcciones utilizadas para otros tipos de dispositivos. Otro beneficio de DHCP es que no se asigna de manera permanente una dirección a un host, sino que sólo se la “</w:t>
      </w:r>
      <w:proofErr w:type="spellStart"/>
      <w:proofErr w:type="gramStart"/>
      <w:r>
        <w:t>alquila”durante</w:t>
      </w:r>
      <w:proofErr w:type="spellEnd"/>
      <w:proofErr w:type="gramEnd"/>
      <w:r>
        <w:t xml:space="preserve"> un tiempo. Si el host se apaga o se desconecta de la red, la dirección regresa al pool para volver a utilizarse. Esta función es muy útil para los usuarios móviles que entran y salen de la red. </w:t>
      </w:r>
    </w:p>
    <w:p w14:paraId="3747198B" w14:textId="77777777" w:rsidR="00A97412" w:rsidRDefault="00000000">
      <w:pPr>
        <w:spacing w:after="0"/>
      </w:pPr>
      <w:r>
        <w:t xml:space="preserve"> </w:t>
      </w:r>
    </w:p>
    <w:p w14:paraId="3DABCAFA" w14:textId="77777777" w:rsidR="00A97412" w:rsidRDefault="00000000">
      <w:pPr>
        <w:spacing w:after="0"/>
        <w:ind w:left="-5" w:hanging="10"/>
      </w:pPr>
      <w:r>
        <w:rPr>
          <w:color w:val="2F5496"/>
          <w:sz w:val="26"/>
        </w:rPr>
        <w:t xml:space="preserve">Clases de direcciones: </w:t>
      </w:r>
    </w:p>
    <w:p w14:paraId="0296BEBA" w14:textId="77777777" w:rsidR="00A97412" w:rsidRDefault="00000000">
      <w:pPr>
        <w:spacing w:after="164"/>
        <w:ind w:left="60"/>
      </w:pPr>
      <w:r>
        <w:rPr>
          <w:noProof/>
        </w:rPr>
        <w:lastRenderedPageBreak/>
        <mc:AlternateContent>
          <mc:Choice Requires="wpg">
            <w:drawing>
              <wp:inline distT="0" distB="0" distL="0" distR="0" wp14:anchorId="785E1406" wp14:editId="4C332C41">
                <wp:extent cx="5537645" cy="2972369"/>
                <wp:effectExtent l="0" t="0" r="0" b="0"/>
                <wp:docPr id="274619" name="Group 274619"/>
                <wp:cNvGraphicFramePr/>
                <a:graphic xmlns:a="http://schemas.openxmlformats.org/drawingml/2006/main">
                  <a:graphicData uri="http://schemas.microsoft.com/office/word/2010/wordprocessingGroup">
                    <wpg:wgp>
                      <wpg:cNvGrpSpPr/>
                      <wpg:grpSpPr>
                        <a:xfrm>
                          <a:off x="0" y="0"/>
                          <a:ext cx="5537645" cy="2972369"/>
                          <a:chOff x="0" y="0"/>
                          <a:chExt cx="5537645" cy="2972369"/>
                        </a:xfrm>
                      </wpg:grpSpPr>
                      <wps:wsp>
                        <wps:cNvPr id="21036" name="Rectangle 21036"/>
                        <wps:cNvSpPr/>
                        <wps:spPr>
                          <a:xfrm>
                            <a:off x="5505958" y="2829559"/>
                            <a:ext cx="42143" cy="189937"/>
                          </a:xfrm>
                          <a:prstGeom prst="rect">
                            <a:avLst/>
                          </a:prstGeom>
                          <a:ln>
                            <a:noFill/>
                          </a:ln>
                        </wps:spPr>
                        <wps:txbx>
                          <w:txbxContent>
                            <w:p w14:paraId="6D5BC343" w14:textId="77777777" w:rsidR="00A97412" w:rsidRDefault="00000000">
                              <w:r>
                                <w:t xml:space="preserve"> </w:t>
                              </w:r>
                            </w:p>
                          </w:txbxContent>
                        </wps:txbx>
                        <wps:bodyPr horzOverflow="overflow" vert="horz" lIns="0" tIns="0" rIns="0" bIns="0" rtlCol="0">
                          <a:noAutofit/>
                        </wps:bodyPr>
                      </wps:wsp>
                      <wps:wsp>
                        <wps:cNvPr id="314303" name="Shape 314303"/>
                        <wps:cNvSpPr/>
                        <wps:spPr>
                          <a:xfrm>
                            <a:off x="38100" y="38100"/>
                            <a:ext cx="5400040" cy="2826385"/>
                          </a:xfrm>
                          <a:custGeom>
                            <a:avLst/>
                            <a:gdLst/>
                            <a:ahLst/>
                            <a:cxnLst/>
                            <a:rect l="0" t="0" r="0" b="0"/>
                            <a:pathLst>
                              <a:path w="5400040" h="2826385">
                                <a:moveTo>
                                  <a:pt x="0" y="0"/>
                                </a:moveTo>
                                <a:lnTo>
                                  <a:pt x="5400040" y="0"/>
                                </a:lnTo>
                                <a:lnTo>
                                  <a:pt x="5400040" y="2826385"/>
                                </a:lnTo>
                                <a:lnTo>
                                  <a:pt x="0" y="2826385"/>
                                </a:lnTo>
                                <a:lnTo>
                                  <a:pt x="0" y="0"/>
                                </a:lnTo>
                              </a:path>
                            </a:pathLst>
                          </a:custGeom>
                          <a:ln w="0" cap="flat">
                            <a:miter lim="127000"/>
                          </a:ln>
                        </wps:spPr>
                        <wps:style>
                          <a:lnRef idx="0">
                            <a:srgbClr val="000000">
                              <a:alpha val="0"/>
                            </a:srgbClr>
                          </a:lnRef>
                          <a:fillRef idx="1">
                            <a:srgbClr val="66FFFF"/>
                          </a:fillRef>
                          <a:effectRef idx="0">
                            <a:scrgbClr r="0" g="0" b="0"/>
                          </a:effectRef>
                          <a:fontRef idx="none"/>
                        </wps:style>
                        <wps:bodyPr/>
                      </wps:wsp>
                      <pic:pic xmlns:pic="http://schemas.openxmlformats.org/drawingml/2006/picture">
                        <pic:nvPicPr>
                          <pic:cNvPr id="21131" name="Picture 21131"/>
                          <pic:cNvPicPr/>
                        </pic:nvPicPr>
                        <pic:blipFill>
                          <a:blip r:embed="rId692"/>
                          <a:stretch>
                            <a:fillRect/>
                          </a:stretch>
                        </pic:blipFill>
                        <pic:spPr>
                          <a:xfrm>
                            <a:off x="38100" y="38100"/>
                            <a:ext cx="5400040" cy="2826385"/>
                          </a:xfrm>
                          <a:prstGeom prst="rect">
                            <a:avLst/>
                          </a:prstGeom>
                        </pic:spPr>
                      </pic:pic>
                      <wps:wsp>
                        <wps:cNvPr id="21132" name="Shape 21132"/>
                        <wps:cNvSpPr/>
                        <wps:spPr>
                          <a:xfrm>
                            <a:off x="0" y="0"/>
                            <a:ext cx="5476240" cy="2902585"/>
                          </a:xfrm>
                          <a:custGeom>
                            <a:avLst/>
                            <a:gdLst/>
                            <a:ahLst/>
                            <a:cxnLst/>
                            <a:rect l="0" t="0" r="0" b="0"/>
                            <a:pathLst>
                              <a:path w="5476240" h="2902585">
                                <a:moveTo>
                                  <a:pt x="0" y="2902585"/>
                                </a:moveTo>
                                <a:lnTo>
                                  <a:pt x="5476240" y="2902585"/>
                                </a:lnTo>
                                <a:lnTo>
                                  <a:pt x="5476240" y="0"/>
                                </a:lnTo>
                                <a:lnTo>
                                  <a:pt x="0" y="0"/>
                                </a:lnTo>
                                <a:close/>
                              </a:path>
                            </a:pathLst>
                          </a:custGeom>
                          <a:ln w="76200" cap="flat">
                            <a:miter lim="127000"/>
                          </a:ln>
                        </wps:spPr>
                        <wps:style>
                          <a:lnRef idx="1">
                            <a:srgbClr val="ED7D31"/>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74619" style="width:436.035pt;height:234.045pt;mso-position-horizontal-relative:char;mso-position-vertical-relative:line" coordsize="55376,29723">
                <v:rect id="Rectangle 21036" style="position:absolute;width:421;height:1899;left:55059;top:28295;" filled="f" stroked="f">
                  <v:textbox inset="0,0,0,0">
                    <w:txbxContent>
                      <w:p>
                        <w:pPr>
                          <w:spacing w:before="0" w:after="160" w:line="259" w:lineRule="auto"/>
                        </w:pPr>
                        <w:r>
                          <w:rPr>
                            <w:rFonts w:cs="Calibri" w:hAnsi="Calibri" w:eastAsia="Calibri" w:ascii="Calibri"/>
                            <w:sz w:val="22"/>
                          </w:rPr>
                          <w:t xml:space="preserve"> </w:t>
                        </w:r>
                      </w:p>
                    </w:txbxContent>
                  </v:textbox>
                </v:rect>
                <v:shape id="Shape 314304" style="position:absolute;width:54000;height:28263;left:381;top:381;" coordsize="5400040,2826385" path="m0,0l5400040,0l5400040,2826385l0,2826385l0,0">
                  <v:stroke weight="0pt" endcap="flat" joinstyle="miter" miterlimit="10" on="false" color="#000000" opacity="0"/>
                  <v:fill on="true" color="#66ffff"/>
                </v:shape>
                <v:shape id="Picture 21131" style="position:absolute;width:54000;height:28263;left:381;top:381;" filled="f">
                  <v:imagedata r:id="rId693"/>
                </v:shape>
                <v:shape id="Shape 21132" style="position:absolute;width:54762;height:29025;left:0;top:0;" coordsize="5476240,2902585" path="m0,2902585l5476240,2902585l5476240,0l0,0x">
                  <v:stroke weight="6pt" endcap="flat" joinstyle="miter" miterlimit="10" on="true" color="#ed7d31"/>
                  <v:fill on="false" color="#000000" opacity="0"/>
                </v:shape>
              </v:group>
            </w:pict>
          </mc:Fallback>
        </mc:AlternateContent>
      </w:r>
    </w:p>
    <w:p w14:paraId="6C1F9A3E" w14:textId="77777777" w:rsidR="00A97412" w:rsidRDefault="00000000">
      <w:pPr>
        <w:numPr>
          <w:ilvl w:val="1"/>
          <w:numId w:val="72"/>
        </w:numPr>
        <w:spacing w:after="190" w:line="267" w:lineRule="auto"/>
        <w:ind w:hanging="360"/>
      </w:pPr>
      <w:r>
        <w:rPr>
          <w:i/>
        </w:rPr>
        <w:t>Las Clases A, B, y C se llaman Clases Primarias porque contienen direcciones de Host (Sufijos</w:t>
      </w:r>
      <w:proofErr w:type="gramStart"/>
      <w:r>
        <w:rPr>
          <w:i/>
        </w:rPr>
        <w:t>) .</w:t>
      </w:r>
      <w:proofErr w:type="gramEnd"/>
      <w:r>
        <w:t xml:space="preserve"> </w:t>
      </w:r>
    </w:p>
    <w:p w14:paraId="136D30F8" w14:textId="77777777" w:rsidR="00A97412" w:rsidRDefault="00000000">
      <w:pPr>
        <w:numPr>
          <w:ilvl w:val="1"/>
          <w:numId w:val="72"/>
        </w:numPr>
        <w:spacing w:after="192"/>
        <w:ind w:hanging="360"/>
      </w:pPr>
      <w:r>
        <w:rPr>
          <w:i/>
        </w:rPr>
        <w:t>La Clase D se utiliza para multitransmisión IP, permitiendo entregar paquetes a un Grupo de Computadoras.</w:t>
      </w:r>
      <w:r>
        <w:t xml:space="preserve"> </w:t>
      </w:r>
    </w:p>
    <w:p w14:paraId="5EFC489F" w14:textId="77777777" w:rsidR="00A97412" w:rsidRDefault="00000000">
      <w:pPr>
        <w:numPr>
          <w:ilvl w:val="1"/>
          <w:numId w:val="72"/>
        </w:numPr>
        <w:spacing w:after="0" w:line="267" w:lineRule="auto"/>
        <w:ind w:hanging="360"/>
      </w:pPr>
      <w:proofErr w:type="gramStart"/>
      <w:r>
        <w:rPr>
          <w:i/>
        </w:rPr>
        <w:t>De acuerdo a</w:t>
      </w:r>
      <w:proofErr w:type="gramEnd"/>
      <w:r>
        <w:rPr>
          <w:i/>
        </w:rPr>
        <w:t xml:space="preserve"> los primeros 4 Bits </w:t>
      </w:r>
      <w:proofErr w:type="spellStart"/>
      <w:r>
        <w:rPr>
          <w:i/>
        </w:rPr>
        <w:t>del</w:t>
      </w:r>
      <w:proofErr w:type="spellEnd"/>
      <w:r>
        <w:rPr>
          <w:i/>
        </w:rPr>
        <w:t xml:space="preserve"> la Dirección se define la CLASE.   </w:t>
      </w:r>
      <w:r>
        <w:t xml:space="preserve"> </w:t>
      </w:r>
    </w:p>
    <w:p w14:paraId="0F7AF440" w14:textId="77777777" w:rsidR="00A97412" w:rsidRDefault="00000000">
      <w:pPr>
        <w:spacing w:after="0"/>
      </w:pPr>
      <w:r>
        <w:rPr>
          <w:noProof/>
        </w:rPr>
        <mc:AlternateContent>
          <mc:Choice Requires="wpg">
            <w:drawing>
              <wp:inline distT="0" distB="0" distL="0" distR="0" wp14:anchorId="6235A00A" wp14:editId="3E498516">
                <wp:extent cx="6409373" cy="5217773"/>
                <wp:effectExtent l="0" t="0" r="0" b="0"/>
                <wp:docPr id="274614" name="Group 274614"/>
                <wp:cNvGraphicFramePr/>
                <a:graphic xmlns:a="http://schemas.openxmlformats.org/drawingml/2006/main">
                  <a:graphicData uri="http://schemas.microsoft.com/office/word/2010/wordprocessingGroup">
                    <wpg:wgp>
                      <wpg:cNvGrpSpPr/>
                      <wpg:grpSpPr>
                        <a:xfrm>
                          <a:off x="0" y="0"/>
                          <a:ext cx="6409373" cy="5217773"/>
                          <a:chOff x="0" y="0"/>
                          <a:chExt cx="6409373" cy="5217773"/>
                        </a:xfrm>
                      </wpg:grpSpPr>
                      <wps:wsp>
                        <wps:cNvPr id="21050" name="Rectangle 21050"/>
                        <wps:cNvSpPr/>
                        <wps:spPr>
                          <a:xfrm>
                            <a:off x="228600" y="29674"/>
                            <a:ext cx="65267" cy="169632"/>
                          </a:xfrm>
                          <a:prstGeom prst="rect">
                            <a:avLst/>
                          </a:prstGeom>
                          <a:ln>
                            <a:noFill/>
                          </a:ln>
                        </wps:spPr>
                        <wps:txbx>
                          <w:txbxContent>
                            <w:p w14:paraId="7589CAFB" w14:textId="77777777" w:rsidR="00A97412" w:rsidRDefault="00000000">
                              <w:r>
                                <w:rPr>
                                  <w:rFonts w:ascii="Times New Roman" w:eastAsia="Times New Roman" w:hAnsi="Times New Roman" w:cs="Times New Roman"/>
                                </w:rPr>
                                <w:t>•</w:t>
                              </w:r>
                            </w:p>
                          </w:txbxContent>
                        </wps:txbx>
                        <wps:bodyPr horzOverflow="overflow" vert="horz" lIns="0" tIns="0" rIns="0" bIns="0" rtlCol="0">
                          <a:noAutofit/>
                        </wps:bodyPr>
                      </wps:wsp>
                      <wps:wsp>
                        <wps:cNvPr id="21051" name="Rectangle 21051"/>
                        <wps:cNvSpPr/>
                        <wps:spPr>
                          <a:xfrm>
                            <a:off x="277368" y="0"/>
                            <a:ext cx="51809" cy="207921"/>
                          </a:xfrm>
                          <a:prstGeom prst="rect">
                            <a:avLst/>
                          </a:prstGeom>
                          <a:ln>
                            <a:noFill/>
                          </a:ln>
                        </wps:spPr>
                        <wps:txbx>
                          <w:txbxContent>
                            <w:p w14:paraId="37805D56" w14:textId="77777777" w:rsidR="00A97412" w:rsidRDefault="00000000">
                              <w:r>
                                <w:rPr>
                                  <w:rFonts w:ascii="Arial" w:eastAsia="Arial" w:hAnsi="Arial" w:cs="Arial"/>
                                </w:rPr>
                                <w:t xml:space="preserve"> </w:t>
                              </w:r>
                            </w:p>
                          </w:txbxContent>
                        </wps:txbx>
                        <wps:bodyPr horzOverflow="overflow" vert="horz" lIns="0" tIns="0" rIns="0" bIns="0" rtlCol="0">
                          <a:noAutofit/>
                        </wps:bodyPr>
                      </wps:wsp>
                      <wps:wsp>
                        <wps:cNvPr id="21052" name="Rectangle 21052"/>
                        <wps:cNvSpPr/>
                        <wps:spPr>
                          <a:xfrm>
                            <a:off x="457505" y="21732"/>
                            <a:ext cx="42144" cy="189937"/>
                          </a:xfrm>
                          <a:prstGeom prst="rect">
                            <a:avLst/>
                          </a:prstGeom>
                          <a:ln>
                            <a:noFill/>
                          </a:ln>
                        </wps:spPr>
                        <wps:txbx>
                          <w:txbxContent>
                            <w:p w14:paraId="7ED5DD39" w14:textId="77777777" w:rsidR="00A97412" w:rsidRDefault="00000000">
                              <w:r>
                                <w:rPr>
                                  <w:i/>
                                </w:rPr>
                                <w:t xml:space="preserve"> </w:t>
                              </w:r>
                            </w:p>
                          </w:txbxContent>
                        </wps:txbx>
                        <wps:bodyPr horzOverflow="overflow" vert="horz" lIns="0" tIns="0" rIns="0" bIns="0" rtlCol="0">
                          <a:noAutofit/>
                        </wps:bodyPr>
                      </wps:wsp>
                      <wps:wsp>
                        <wps:cNvPr id="21053" name="Rectangle 21053"/>
                        <wps:cNvSpPr/>
                        <wps:spPr>
                          <a:xfrm>
                            <a:off x="489509" y="21732"/>
                            <a:ext cx="42144" cy="189937"/>
                          </a:xfrm>
                          <a:prstGeom prst="rect">
                            <a:avLst/>
                          </a:prstGeom>
                          <a:ln>
                            <a:noFill/>
                          </a:ln>
                        </wps:spPr>
                        <wps:txbx>
                          <w:txbxContent>
                            <w:p w14:paraId="00C64C81" w14:textId="77777777" w:rsidR="00A97412" w:rsidRDefault="00000000">
                              <w:r>
                                <w:t xml:space="preserve"> </w:t>
                              </w:r>
                            </w:p>
                          </w:txbxContent>
                        </wps:txbx>
                        <wps:bodyPr horzOverflow="overflow" vert="horz" lIns="0" tIns="0" rIns="0" bIns="0" rtlCol="0">
                          <a:noAutofit/>
                        </wps:bodyPr>
                      </wps:wsp>
                      <wps:wsp>
                        <wps:cNvPr id="21054" name="Rectangle 21054"/>
                        <wps:cNvSpPr/>
                        <wps:spPr>
                          <a:xfrm>
                            <a:off x="0" y="306720"/>
                            <a:ext cx="42144" cy="189937"/>
                          </a:xfrm>
                          <a:prstGeom prst="rect">
                            <a:avLst/>
                          </a:prstGeom>
                          <a:ln>
                            <a:noFill/>
                          </a:ln>
                        </wps:spPr>
                        <wps:txbx>
                          <w:txbxContent>
                            <w:p w14:paraId="6A8708A0" w14:textId="77777777" w:rsidR="00A97412" w:rsidRDefault="00000000">
                              <w:r>
                                <w:t xml:space="preserve"> </w:t>
                              </w:r>
                            </w:p>
                          </w:txbxContent>
                        </wps:txbx>
                        <wps:bodyPr horzOverflow="overflow" vert="horz" lIns="0" tIns="0" rIns="0" bIns="0" rtlCol="0">
                          <a:noAutofit/>
                        </wps:bodyPr>
                      </wps:wsp>
                      <wps:wsp>
                        <wps:cNvPr id="21055" name="Rectangle 21055"/>
                        <wps:cNvSpPr/>
                        <wps:spPr>
                          <a:xfrm>
                            <a:off x="0" y="591708"/>
                            <a:ext cx="42144" cy="189937"/>
                          </a:xfrm>
                          <a:prstGeom prst="rect">
                            <a:avLst/>
                          </a:prstGeom>
                          <a:ln>
                            <a:noFill/>
                          </a:ln>
                        </wps:spPr>
                        <wps:txbx>
                          <w:txbxContent>
                            <w:p w14:paraId="3DC8CDC5" w14:textId="77777777" w:rsidR="00A97412" w:rsidRDefault="00000000">
                              <w:r>
                                <w:t xml:space="preserve"> </w:t>
                              </w:r>
                            </w:p>
                          </w:txbxContent>
                        </wps:txbx>
                        <wps:bodyPr horzOverflow="overflow" vert="horz" lIns="0" tIns="0" rIns="0" bIns="0" rtlCol="0">
                          <a:noAutofit/>
                        </wps:bodyPr>
                      </wps:wsp>
                      <wps:wsp>
                        <wps:cNvPr id="21056" name="Rectangle 21056"/>
                        <wps:cNvSpPr/>
                        <wps:spPr>
                          <a:xfrm>
                            <a:off x="457505" y="878474"/>
                            <a:ext cx="42144" cy="189937"/>
                          </a:xfrm>
                          <a:prstGeom prst="rect">
                            <a:avLst/>
                          </a:prstGeom>
                          <a:ln>
                            <a:noFill/>
                          </a:ln>
                        </wps:spPr>
                        <wps:txbx>
                          <w:txbxContent>
                            <w:p w14:paraId="79B3B2E8" w14:textId="77777777" w:rsidR="00A97412" w:rsidRDefault="00000000">
                              <w:r>
                                <w:t xml:space="preserve"> </w:t>
                              </w:r>
                            </w:p>
                          </w:txbxContent>
                        </wps:txbx>
                        <wps:bodyPr horzOverflow="overflow" vert="horz" lIns="0" tIns="0" rIns="0" bIns="0" rtlCol="0">
                          <a:noAutofit/>
                        </wps:bodyPr>
                      </wps:wsp>
                      <wps:wsp>
                        <wps:cNvPr id="314305" name="Shape 314305"/>
                        <wps:cNvSpPr/>
                        <wps:spPr>
                          <a:xfrm>
                            <a:off x="9320" y="1144407"/>
                            <a:ext cx="5381895" cy="370946"/>
                          </a:xfrm>
                          <a:custGeom>
                            <a:avLst/>
                            <a:gdLst/>
                            <a:ahLst/>
                            <a:cxnLst/>
                            <a:rect l="0" t="0" r="0" b="0"/>
                            <a:pathLst>
                              <a:path w="5381895" h="370946">
                                <a:moveTo>
                                  <a:pt x="0" y="0"/>
                                </a:moveTo>
                                <a:lnTo>
                                  <a:pt x="5381895" y="0"/>
                                </a:lnTo>
                                <a:lnTo>
                                  <a:pt x="5381895" y="370946"/>
                                </a:lnTo>
                                <a:lnTo>
                                  <a:pt x="0" y="370946"/>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314306" name="Shape 314306"/>
                        <wps:cNvSpPr/>
                        <wps:spPr>
                          <a:xfrm>
                            <a:off x="9320" y="1514284"/>
                            <a:ext cx="5381895" cy="523587"/>
                          </a:xfrm>
                          <a:custGeom>
                            <a:avLst/>
                            <a:gdLst/>
                            <a:ahLst/>
                            <a:cxnLst/>
                            <a:rect l="0" t="0" r="0" b="0"/>
                            <a:pathLst>
                              <a:path w="5381895" h="523587">
                                <a:moveTo>
                                  <a:pt x="0" y="0"/>
                                </a:moveTo>
                                <a:lnTo>
                                  <a:pt x="5381895" y="0"/>
                                </a:lnTo>
                                <a:lnTo>
                                  <a:pt x="5381895" y="523587"/>
                                </a:lnTo>
                                <a:lnTo>
                                  <a:pt x="0" y="523587"/>
                                </a:lnTo>
                                <a:lnTo>
                                  <a:pt x="0" y="0"/>
                                </a:lnTo>
                              </a:path>
                            </a:pathLst>
                          </a:custGeom>
                          <a:ln w="0" cap="flat">
                            <a:miter lim="127000"/>
                          </a:ln>
                        </wps:spPr>
                        <wps:style>
                          <a:lnRef idx="0">
                            <a:srgbClr val="000000">
                              <a:alpha val="0"/>
                            </a:srgbClr>
                          </a:lnRef>
                          <a:fillRef idx="1">
                            <a:srgbClr val="00FFFF"/>
                          </a:fillRef>
                          <a:effectRef idx="0">
                            <a:scrgbClr r="0" g="0" b="0"/>
                          </a:effectRef>
                          <a:fontRef idx="none"/>
                        </wps:style>
                        <wps:bodyPr/>
                      </wps:wsp>
                      <wps:wsp>
                        <wps:cNvPr id="21059" name="Rectangle 21059"/>
                        <wps:cNvSpPr/>
                        <wps:spPr>
                          <a:xfrm>
                            <a:off x="184758" y="1188771"/>
                            <a:ext cx="626697" cy="158648"/>
                          </a:xfrm>
                          <a:prstGeom prst="rect">
                            <a:avLst/>
                          </a:prstGeom>
                          <a:ln>
                            <a:noFill/>
                          </a:ln>
                        </wps:spPr>
                        <wps:txbx>
                          <w:txbxContent>
                            <w:p w14:paraId="16971974" w14:textId="77777777" w:rsidR="00A97412" w:rsidRDefault="00000000">
                              <w:r>
                                <w:rPr>
                                  <w:rFonts w:ascii="Arial" w:eastAsia="Arial" w:hAnsi="Arial" w:cs="Arial"/>
                                  <w:b/>
                                  <w:color w:val="800000"/>
                                  <w:sz w:val="17"/>
                                </w:rPr>
                                <w:t xml:space="preserve">Clase de </w:t>
                              </w:r>
                            </w:p>
                          </w:txbxContent>
                        </wps:txbx>
                        <wps:bodyPr horzOverflow="overflow" vert="horz" lIns="0" tIns="0" rIns="0" bIns="0" rtlCol="0">
                          <a:noAutofit/>
                        </wps:bodyPr>
                      </wps:wsp>
                      <wps:wsp>
                        <wps:cNvPr id="21060" name="Rectangle 21060"/>
                        <wps:cNvSpPr/>
                        <wps:spPr>
                          <a:xfrm>
                            <a:off x="967991" y="1188771"/>
                            <a:ext cx="554538" cy="158648"/>
                          </a:xfrm>
                          <a:prstGeom prst="rect">
                            <a:avLst/>
                          </a:prstGeom>
                          <a:ln>
                            <a:noFill/>
                          </a:ln>
                        </wps:spPr>
                        <wps:txbx>
                          <w:txbxContent>
                            <w:p w14:paraId="5DD1BADC" w14:textId="77777777" w:rsidR="00A97412" w:rsidRDefault="00000000">
                              <w:r>
                                <w:rPr>
                                  <w:rFonts w:ascii="Arial" w:eastAsia="Arial" w:hAnsi="Arial" w:cs="Arial"/>
                                  <w:b/>
                                  <w:color w:val="800000"/>
                                  <w:sz w:val="17"/>
                                </w:rPr>
                                <w:t xml:space="preserve">Bits del </w:t>
                              </w:r>
                            </w:p>
                          </w:txbxContent>
                        </wps:txbx>
                        <wps:bodyPr horzOverflow="overflow" vert="horz" lIns="0" tIns="0" rIns="0" bIns="0" rtlCol="0">
                          <a:noAutofit/>
                        </wps:bodyPr>
                      </wps:wsp>
                      <wps:wsp>
                        <wps:cNvPr id="21061" name="Rectangle 21061"/>
                        <wps:cNvSpPr/>
                        <wps:spPr>
                          <a:xfrm>
                            <a:off x="1669745" y="1188771"/>
                            <a:ext cx="1211743" cy="158648"/>
                          </a:xfrm>
                          <a:prstGeom prst="rect">
                            <a:avLst/>
                          </a:prstGeom>
                          <a:ln>
                            <a:noFill/>
                          </a:ln>
                        </wps:spPr>
                        <wps:txbx>
                          <w:txbxContent>
                            <w:p w14:paraId="129A8A6C" w14:textId="77777777" w:rsidR="00A97412" w:rsidRDefault="00000000">
                              <w:r>
                                <w:rPr>
                                  <w:rFonts w:ascii="Arial" w:eastAsia="Arial" w:hAnsi="Arial" w:cs="Arial"/>
                                  <w:b/>
                                  <w:color w:val="800000"/>
                                  <w:sz w:val="17"/>
                                </w:rPr>
                                <w:t xml:space="preserve">Cantidad Máxima </w:t>
                              </w:r>
                            </w:p>
                          </w:txbxContent>
                        </wps:txbx>
                        <wps:bodyPr horzOverflow="overflow" vert="horz" lIns="0" tIns="0" rIns="0" bIns="0" rtlCol="0">
                          <a:noAutofit/>
                        </wps:bodyPr>
                      </wps:wsp>
                      <wps:wsp>
                        <wps:cNvPr id="21062" name="Rectangle 21062"/>
                        <wps:cNvSpPr/>
                        <wps:spPr>
                          <a:xfrm>
                            <a:off x="3053373" y="1156884"/>
                            <a:ext cx="682970" cy="210896"/>
                          </a:xfrm>
                          <a:prstGeom prst="rect">
                            <a:avLst/>
                          </a:prstGeom>
                          <a:ln>
                            <a:noFill/>
                          </a:ln>
                        </wps:spPr>
                        <wps:txbx>
                          <w:txbxContent>
                            <w:p w14:paraId="68B7FCC9" w14:textId="77777777" w:rsidR="00A97412" w:rsidRDefault="00000000">
                              <w:r>
                                <w:rPr>
                                  <w:rFonts w:ascii="Arial" w:eastAsia="Arial" w:hAnsi="Arial" w:cs="Arial"/>
                                  <w:b/>
                                  <w:color w:val="800000"/>
                                </w:rPr>
                                <w:t>Bits del</w:t>
                              </w:r>
                            </w:p>
                          </w:txbxContent>
                        </wps:txbx>
                        <wps:bodyPr horzOverflow="overflow" vert="horz" lIns="0" tIns="0" rIns="0" bIns="0" rtlCol="0">
                          <a:noAutofit/>
                        </wps:bodyPr>
                      </wps:wsp>
                      <wps:wsp>
                        <wps:cNvPr id="273424" name="Rectangle 273424"/>
                        <wps:cNvSpPr/>
                        <wps:spPr>
                          <a:xfrm>
                            <a:off x="4961874" y="1156885"/>
                            <a:ext cx="378424" cy="210896"/>
                          </a:xfrm>
                          <a:prstGeom prst="rect">
                            <a:avLst/>
                          </a:prstGeom>
                          <a:ln>
                            <a:noFill/>
                          </a:ln>
                        </wps:spPr>
                        <wps:txbx>
                          <w:txbxContent>
                            <w:p w14:paraId="6F22DAAC" w14:textId="77777777" w:rsidR="00A97412" w:rsidRDefault="00000000">
                              <w:proofErr w:type="spellStart"/>
                              <w:r>
                                <w:rPr>
                                  <w:rFonts w:ascii="Arial" w:eastAsia="Arial" w:hAnsi="Arial" w:cs="Arial"/>
                                  <w:b/>
                                  <w:color w:val="800000"/>
                                </w:rPr>
                                <w:t>ima</w:t>
                              </w:r>
                              <w:proofErr w:type="spellEnd"/>
                              <w:r>
                                <w:rPr>
                                  <w:rFonts w:ascii="Arial" w:eastAsia="Arial" w:hAnsi="Arial" w:cs="Arial"/>
                                  <w:b/>
                                  <w:color w:val="800000"/>
                                </w:rPr>
                                <w:t xml:space="preserve"> </w:t>
                              </w:r>
                            </w:p>
                          </w:txbxContent>
                        </wps:txbx>
                        <wps:bodyPr horzOverflow="overflow" vert="horz" lIns="0" tIns="0" rIns="0" bIns="0" rtlCol="0">
                          <a:noAutofit/>
                        </wps:bodyPr>
                      </wps:wsp>
                      <wps:wsp>
                        <wps:cNvPr id="273423" name="Rectangle 273423"/>
                        <wps:cNvSpPr/>
                        <wps:spPr>
                          <a:xfrm>
                            <a:off x="4037540" y="1156885"/>
                            <a:ext cx="1229394" cy="210896"/>
                          </a:xfrm>
                          <a:prstGeom prst="rect">
                            <a:avLst/>
                          </a:prstGeom>
                          <a:ln>
                            <a:noFill/>
                          </a:ln>
                        </wps:spPr>
                        <wps:txbx>
                          <w:txbxContent>
                            <w:p w14:paraId="5CD94AB8" w14:textId="77777777" w:rsidR="00A97412" w:rsidRDefault="00000000">
                              <w:r>
                                <w:rPr>
                                  <w:rFonts w:ascii="Arial" w:eastAsia="Arial" w:hAnsi="Arial" w:cs="Arial"/>
                                  <w:b/>
                                  <w:color w:val="800000"/>
                                </w:rPr>
                                <w:t xml:space="preserve">Cantidad </w:t>
                              </w:r>
                              <w:proofErr w:type="spellStart"/>
                              <w:r>
                                <w:rPr>
                                  <w:rFonts w:ascii="Arial" w:eastAsia="Arial" w:hAnsi="Arial" w:cs="Arial"/>
                                  <w:b/>
                                  <w:color w:val="800000"/>
                                </w:rPr>
                                <w:t>Máx</w:t>
                              </w:r>
                              <w:proofErr w:type="spellEnd"/>
                            </w:p>
                          </w:txbxContent>
                        </wps:txbx>
                        <wps:bodyPr horzOverflow="overflow" vert="horz" lIns="0" tIns="0" rIns="0" bIns="0" rtlCol="0">
                          <a:noAutofit/>
                        </wps:bodyPr>
                      </wps:wsp>
                      <wps:wsp>
                        <wps:cNvPr id="21064" name="Rectangle 21064"/>
                        <wps:cNvSpPr/>
                        <wps:spPr>
                          <a:xfrm>
                            <a:off x="176200" y="1369421"/>
                            <a:ext cx="650505" cy="158648"/>
                          </a:xfrm>
                          <a:prstGeom prst="rect">
                            <a:avLst/>
                          </a:prstGeom>
                          <a:ln>
                            <a:noFill/>
                          </a:ln>
                        </wps:spPr>
                        <wps:txbx>
                          <w:txbxContent>
                            <w:p w14:paraId="01467F4F" w14:textId="77777777" w:rsidR="00A97412" w:rsidRDefault="00000000">
                              <w:r>
                                <w:rPr>
                                  <w:rFonts w:ascii="Arial" w:eastAsia="Arial" w:hAnsi="Arial" w:cs="Arial"/>
                                  <w:b/>
                                  <w:color w:val="800000"/>
                                  <w:sz w:val="17"/>
                                </w:rPr>
                                <w:t>Dirección</w:t>
                              </w:r>
                            </w:p>
                          </w:txbxContent>
                        </wps:txbx>
                        <wps:bodyPr horzOverflow="overflow" vert="horz" lIns="0" tIns="0" rIns="0" bIns="0" rtlCol="0">
                          <a:noAutofit/>
                        </wps:bodyPr>
                      </wps:wsp>
                      <wps:wsp>
                        <wps:cNvPr id="21065" name="Rectangle 21065"/>
                        <wps:cNvSpPr/>
                        <wps:spPr>
                          <a:xfrm>
                            <a:off x="1009711" y="1369421"/>
                            <a:ext cx="442629" cy="158648"/>
                          </a:xfrm>
                          <a:prstGeom prst="rect">
                            <a:avLst/>
                          </a:prstGeom>
                          <a:ln>
                            <a:noFill/>
                          </a:ln>
                        </wps:spPr>
                        <wps:txbx>
                          <w:txbxContent>
                            <w:p w14:paraId="66C1300F" w14:textId="77777777" w:rsidR="00A97412" w:rsidRDefault="00000000">
                              <w:r>
                                <w:rPr>
                                  <w:rFonts w:ascii="Arial" w:eastAsia="Arial" w:hAnsi="Arial" w:cs="Arial"/>
                                  <w:b/>
                                  <w:color w:val="800000"/>
                                  <w:sz w:val="17"/>
                                </w:rPr>
                                <w:t>Prefijo</w:t>
                              </w:r>
                            </w:p>
                          </w:txbxContent>
                        </wps:txbx>
                        <wps:bodyPr horzOverflow="overflow" vert="horz" lIns="0" tIns="0" rIns="0" bIns="0" rtlCol="0">
                          <a:noAutofit/>
                        </wps:bodyPr>
                      </wps:wsp>
                      <wps:wsp>
                        <wps:cNvPr id="21066" name="Rectangle 21066"/>
                        <wps:cNvSpPr/>
                        <wps:spPr>
                          <a:xfrm>
                            <a:off x="1887171" y="1369421"/>
                            <a:ext cx="633847" cy="158648"/>
                          </a:xfrm>
                          <a:prstGeom prst="rect">
                            <a:avLst/>
                          </a:prstGeom>
                          <a:ln>
                            <a:noFill/>
                          </a:ln>
                        </wps:spPr>
                        <wps:txbx>
                          <w:txbxContent>
                            <w:p w14:paraId="4E9A78B9" w14:textId="77777777" w:rsidR="00A97412" w:rsidRDefault="00000000">
                              <w:r>
                                <w:rPr>
                                  <w:rFonts w:ascii="Arial" w:eastAsia="Arial" w:hAnsi="Arial" w:cs="Arial"/>
                                  <w:b/>
                                  <w:color w:val="800000"/>
                                  <w:sz w:val="17"/>
                                </w:rPr>
                                <w:t>de Redes</w:t>
                              </w:r>
                            </w:p>
                          </w:txbxContent>
                        </wps:txbx>
                        <wps:bodyPr horzOverflow="overflow" vert="horz" lIns="0" tIns="0" rIns="0" bIns="0" rtlCol="0">
                          <a:noAutofit/>
                        </wps:bodyPr>
                      </wps:wsp>
                      <wps:wsp>
                        <wps:cNvPr id="21067" name="Rectangle 21067"/>
                        <wps:cNvSpPr/>
                        <wps:spPr>
                          <a:xfrm>
                            <a:off x="3112209" y="1337535"/>
                            <a:ext cx="525676" cy="210896"/>
                          </a:xfrm>
                          <a:prstGeom prst="rect">
                            <a:avLst/>
                          </a:prstGeom>
                          <a:ln>
                            <a:noFill/>
                          </a:ln>
                        </wps:spPr>
                        <wps:txbx>
                          <w:txbxContent>
                            <w:p w14:paraId="4A6CA6C9" w14:textId="77777777" w:rsidR="00A97412" w:rsidRDefault="00000000">
                              <w:r>
                                <w:rPr>
                                  <w:rFonts w:ascii="Arial" w:eastAsia="Arial" w:hAnsi="Arial" w:cs="Arial"/>
                                  <w:b/>
                                  <w:color w:val="800000"/>
                                </w:rPr>
                                <w:t>Sufijo</w:t>
                              </w:r>
                            </w:p>
                          </w:txbxContent>
                        </wps:txbx>
                        <wps:bodyPr horzOverflow="overflow" vert="horz" lIns="0" tIns="0" rIns="0" bIns="0" rtlCol="0">
                          <a:noAutofit/>
                        </wps:bodyPr>
                      </wps:wsp>
                      <wps:wsp>
                        <wps:cNvPr id="273422" name="Rectangle 273422"/>
                        <wps:cNvSpPr/>
                        <wps:spPr>
                          <a:xfrm>
                            <a:off x="4922545" y="1337536"/>
                            <a:ext cx="221130" cy="210896"/>
                          </a:xfrm>
                          <a:prstGeom prst="rect">
                            <a:avLst/>
                          </a:prstGeom>
                          <a:ln>
                            <a:noFill/>
                          </a:ln>
                        </wps:spPr>
                        <wps:txbx>
                          <w:txbxContent>
                            <w:p w14:paraId="5D6755B5" w14:textId="77777777" w:rsidR="00A97412" w:rsidRDefault="00000000">
                              <w:proofErr w:type="spellStart"/>
                              <w:r>
                                <w:rPr>
                                  <w:rFonts w:ascii="Arial" w:eastAsia="Arial" w:hAnsi="Arial" w:cs="Arial"/>
                                  <w:b/>
                                  <w:color w:val="800000"/>
                                </w:rPr>
                                <w:t>ed</w:t>
                              </w:r>
                              <w:proofErr w:type="spellEnd"/>
                            </w:p>
                          </w:txbxContent>
                        </wps:txbx>
                        <wps:bodyPr horzOverflow="overflow" vert="horz" lIns="0" tIns="0" rIns="0" bIns="0" rtlCol="0">
                          <a:noAutofit/>
                        </wps:bodyPr>
                      </wps:wsp>
                      <wps:wsp>
                        <wps:cNvPr id="273421" name="Rectangle 273421"/>
                        <wps:cNvSpPr/>
                        <wps:spPr>
                          <a:xfrm>
                            <a:off x="4196130" y="1337536"/>
                            <a:ext cx="966733" cy="210896"/>
                          </a:xfrm>
                          <a:prstGeom prst="rect">
                            <a:avLst/>
                          </a:prstGeom>
                          <a:ln>
                            <a:noFill/>
                          </a:ln>
                        </wps:spPr>
                        <wps:txbx>
                          <w:txbxContent>
                            <w:p w14:paraId="775B9305" w14:textId="77777777" w:rsidR="00A97412" w:rsidRDefault="00000000">
                              <w:r>
                                <w:rPr>
                                  <w:rFonts w:ascii="Arial" w:eastAsia="Arial" w:hAnsi="Arial" w:cs="Arial"/>
                                  <w:b/>
                                  <w:color w:val="800000"/>
                                </w:rPr>
                                <w:t>Host por R</w:t>
                              </w:r>
                            </w:p>
                          </w:txbxContent>
                        </wps:txbx>
                        <wps:bodyPr horzOverflow="overflow" vert="horz" lIns="0" tIns="0" rIns="0" bIns="0" rtlCol="0">
                          <a:noAutofit/>
                        </wps:bodyPr>
                      </wps:wsp>
                      <wps:wsp>
                        <wps:cNvPr id="21069" name="Rectangle 21069"/>
                        <wps:cNvSpPr/>
                        <wps:spPr>
                          <a:xfrm>
                            <a:off x="370894" y="1520321"/>
                            <a:ext cx="136859" cy="210897"/>
                          </a:xfrm>
                          <a:prstGeom prst="rect">
                            <a:avLst/>
                          </a:prstGeom>
                          <a:ln>
                            <a:noFill/>
                          </a:ln>
                        </wps:spPr>
                        <wps:txbx>
                          <w:txbxContent>
                            <w:p w14:paraId="7692983C" w14:textId="77777777" w:rsidR="00A97412" w:rsidRDefault="00000000">
                              <w:r>
                                <w:rPr>
                                  <w:rFonts w:ascii="Arial" w:eastAsia="Arial" w:hAnsi="Arial" w:cs="Arial"/>
                                  <w:b/>
                                  <w:color w:val="800000"/>
                                </w:rPr>
                                <w:t>A</w:t>
                              </w:r>
                            </w:p>
                          </w:txbxContent>
                        </wps:txbx>
                        <wps:bodyPr horzOverflow="overflow" vert="horz" lIns="0" tIns="0" rIns="0" bIns="0" rtlCol="0">
                          <a:noAutofit/>
                        </wps:bodyPr>
                      </wps:wsp>
                      <wps:wsp>
                        <wps:cNvPr id="21070" name="Rectangle 21070"/>
                        <wps:cNvSpPr/>
                        <wps:spPr>
                          <a:xfrm>
                            <a:off x="1137011" y="1520321"/>
                            <a:ext cx="105398" cy="210897"/>
                          </a:xfrm>
                          <a:prstGeom prst="rect">
                            <a:avLst/>
                          </a:prstGeom>
                          <a:ln>
                            <a:noFill/>
                          </a:ln>
                        </wps:spPr>
                        <wps:txbx>
                          <w:txbxContent>
                            <w:p w14:paraId="71F84532" w14:textId="77777777" w:rsidR="00A97412" w:rsidRDefault="00000000">
                              <w:r>
                                <w:rPr>
                                  <w:rFonts w:ascii="Arial" w:eastAsia="Arial" w:hAnsi="Arial" w:cs="Arial"/>
                                  <w:b/>
                                  <w:color w:val="800000"/>
                                </w:rPr>
                                <w:t>7</w:t>
                              </w:r>
                            </w:p>
                          </w:txbxContent>
                        </wps:txbx>
                        <wps:bodyPr horzOverflow="overflow" vert="horz" lIns="0" tIns="0" rIns="0" bIns="0" rtlCol="0">
                          <a:noAutofit/>
                        </wps:bodyPr>
                      </wps:wsp>
                      <wps:wsp>
                        <wps:cNvPr id="21071" name="Rectangle 21071"/>
                        <wps:cNvSpPr/>
                        <wps:spPr>
                          <a:xfrm>
                            <a:off x="2006983" y="1520321"/>
                            <a:ext cx="315967" cy="210897"/>
                          </a:xfrm>
                          <a:prstGeom prst="rect">
                            <a:avLst/>
                          </a:prstGeom>
                          <a:ln>
                            <a:noFill/>
                          </a:ln>
                        </wps:spPr>
                        <wps:txbx>
                          <w:txbxContent>
                            <w:p w14:paraId="3A0989F8" w14:textId="77777777" w:rsidR="00A97412" w:rsidRDefault="00000000">
                              <w:r>
                                <w:rPr>
                                  <w:rFonts w:ascii="Arial" w:eastAsia="Arial" w:hAnsi="Arial" w:cs="Arial"/>
                                  <w:b/>
                                  <w:color w:val="800000"/>
                                </w:rPr>
                                <w:t>128</w:t>
                              </w:r>
                            </w:p>
                          </w:txbxContent>
                        </wps:txbx>
                        <wps:bodyPr horzOverflow="overflow" vert="horz" lIns="0" tIns="0" rIns="0" bIns="0" rtlCol="0">
                          <a:noAutofit/>
                        </wps:bodyPr>
                      </wps:wsp>
                      <wps:wsp>
                        <wps:cNvPr id="21072" name="Rectangle 21072"/>
                        <wps:cNvSpPr/>
                        <wps:spPr>
                          <a:xfrm>
                            <a:off x="3230951" y="1520321"/>
                            <a:ext cx="210682" cy="210897"/>
                          </a:xfrm>
                          <a:prstGeom prst="rect">
                            <a:avLst/>
                          </a:prstGeom>
                          <a:ln>
                            <a:noFill/>
                          </a:ln>
                        </wps:spPr>
                        <wps:txbx>
                          <w:txbxContent>
                            <w:p w14:paraId="3CFED885" w14:textId="77777777" w:rsidR="00A97412" w:rsidRDefault="00000000">
                              <w:r>
                                <w:rPr>
                                  <w:rFonts w:ascii="Arial" w:eastAsia="Arial" w:hAnsi="Arial" w:cs="Arial"/>
                                  <w:b/>
                                  <w:color w:val="800000"/>
                                </w:rPr>
                                <w:t>24</w:t>
                              </w:r>
                            </w:p>
                          </w:txbxContent>
                        </wps:txbx>
                        <wps:bodyPr horzOverflow="overflow" vert="horz" lIns="0" tIns="0" rIns="0" bIns="0" rtlCol="0">
                          <a:noAutofit/>
                        </wps:bodyPr>
                      </wps:wsp>
                      <wps:wsp>
                        <wps:cNvPr id="21073" name="Rectangle 21073"/>
                        <wps:cNvSpPr/>
                        <wps:spPr>
                          <a:xfrm>
                            <a:off x="4325570" y="1520321"/>
                            <a:ext cx="842389" cy="210897"/>
                          </a:xfrm>
                          <a:prstGeom prst="rect">
                            <a:avLst/>
                          </a:prstGeom>
                          <a:ln>
                            <a:noFill/>
                          </a:ln>
                        </wps:spPr>
                        <wps:txbx>
                          <w:txbxContent>
                            <w:p w14:paraId="058E6C75" w14:textId="77777777" w:rsidR="00A97412" w:rsidRDefault="00000000">
                              <w:r>
                                <w:rPr>
                                  <w:rFonts w:ascii="Arial" w:eastAsia="Arial" w:hAnsi="Arial" w:cs="Arial"/>
                                  <w:b/>
                                  <w:color w:val="800000"/>
                                </w:rPr>
                                <w:t>16777216</w:t>
                              </w:r>
                            </w:p>
                          </w:txbxContent>
                        </wps:txbx>
                        <wps:bodyPr horzOverflow="overflow" vert="horz" lIns="0" tIns="0" rIns="0" bIns="0" rtlCol="0">
                          <a:noAutofit/>
                        </wps:bodyPr>
                      </wps:wsp>
                      <wps:wsp>
                        <wps:cNvPr id="21074" name="Rectangle 21074"/>
                        <wps:cNvSpPr/>
                        <wps:spPr>
                          <a:xfrm>
                            <a:off x="368755" y="1694352"/>
                            <a:ext cx="136859" cy="210896"/>
                          </a:xfrm>
                          <a:prstGeom prst="rect">
                            <a:avLst/>
                          </a:prstGeom>
                          <a:ln>
                            <a:noFill/>
                          </a:ln>
                        </wps:spPr>
                        <wps:txbx>
                          <w:txbxContent>
                            <w:p w14:paraId="07C3D244" w14:textId="77777777" w:rsidR="00A97412" w:rsidRDefault="00000000">
                              <w:r>
                                <w:rPr>
                                  <w:rFonts w:ascii="Arial" w:eastAsia="Arial" w:hAnsi="Arial" w:cs="Arial"/>
                                  <w:b/>
                                  <w:color w:val="800000"/>
                                </w:rPr>
                                <w:t>B</w:t>
                              </w:r>
                            </w:p>
                          </w:txbxContent>
                        </wps:txbx>
                        <wps:bodyPr horzOverflow="overflow" vert="horz" lIns="0" tIns="0" rIns="0" bIns="0" rtlCol="0">
                          <a:noAutofit/>
                        </wps:bodyPr>
                      </wps:wsp>
                      <wps:wsp>
                        <wps:cNvPr id="21075" name="Rectangle 21075"/>
                        <wps:cNvSpPr/>
                        <wps:spPr>
                          <a:xfrm>
                            <a:off x="1097431" y="1694352"/>
                            <a:ext cx="210682" cy="210896"/>
                          </a:xfrm>
                          <a:prstGeom prst="rect">
                            <a:avLst/>
                          </a:prstGeom>
                          <a:ln>
                            <a:noFill/>
                          </a:ln>
                        </wps:spPr>
                        <wps:txbx>
                          <w:txbxContent>
                            <w:p w14:paraId="30DB4E53" w14:textId="77777777" w:rsidR="00A97412" w:rsidRDefault="00000000">
                              <w:r>
                                <w:rPr>
                                  <w:rFonts w:ascii="Arial" w:eastAsia="Arial" w:hAnsi="Arial" w:cs="Arial"/>
                                  <w:b/>
                                  <w:color w:val="800000"/>
                                </w:rPr>
                                <w:t>14</w:t>
                              </w:r>
                            </w:p>
                          </w:txbxContent>
                        </wps:txbx>
                        <wps:bodyPr horzOverflow="overflow" vert="horz" lIns="0" tIns="0" rIns="0" bIns="0" rtlCol="0">
                          <a:noAutofit/>
                        </wps:bodyPr>
                      </wps:wsp>
                      <wps:wsp>
                        <wps:cNvPr id="21076" name="Rectangle 21076"/>
                        <wps:cNvSpPr/>
                        <wps:spPr>
                          <a:xfrm>
                            <a:off x="1927821" y="1694352"/>
                            <a:ext cx="526536" cy="210896"/>
                          </a:xfrm>
                          <a:prstGeom prst="rect">
                            <a:avLst/>
                          </a:prstGeom>
                          <a:ln>
                            <a:noFill/>
                          </a:ln>
                        </wps:spPr>
                        <wps:txbx>
                          <w:txbxContent>
                            <w:p w14:paraId="28B43F54" w14:textId="77777777" w:rsidR="00A97412" w:rsidRDefault="00000000">
                              <w:r>
                                <w:rPr>
                                  <w:rFonts w:ascii="Arial" w:eastAsia="Arial" w:hAnsi="Arial" w:cs="Arial"/>
                                  <w:b/>
                                  <w:color w:val="800000"/>
                                </w:rPr>
                                <w:t>16384</w:t>
                              </w:r>
                            </w:p>
                          </w:txbxContent>
                        </wps:txbx>
                        <wps:bodyPr horzOverflow="overflow" vert="horz" lIns="0" tIns="0" rIns="0" bIns="0" rtlCol="0">
                          <a:noAutofit/>
                        </wps:bodyPr>
                      </wps:wsp>
                      <wps:wsp>
                        <wps:cNvPr id="21077" name="Rectangle 21077"/>
                        <wps:cNvSpPr/>
                        <wps:spPr>
                          <a:xfrm>
                            <a:off x="3230951" y="1694352"/>
                            <a:ext cx="210682" cy="210896"/>
                          </a:xfrm>
                          <a:prstGeom prst="rect">
                            <a:avLst/>
                          </a:prstGeom>
                          <a:ln>
                            <a:noFill/>
                          </a:ln>
                        </wps:spPr>
                        <wps:txbx>
                          <w:txbxContent>
                            <w:p w14:paraId="4270E232" w14:textId="77777777" w:rsidR="00A97412" w:rsidRDefault="00000000">
                              <w:r>
                                <w:rPr>
                                  <w:rFonts w:ascii="Arial" w:eastAsia="Arial" w:hAnsi="Arial" w:cs="Arial"/>
                                  <w:b/>
                                  <w:color w:val="800000"/>
                                </w:rPr>
                                <w:t>16</w:t>
                              </w:r>
                            </w:p>
                          </w:txbxContent>
                        </wps:txbx>
                        <wps:bodyPr horzOverflow="overflow" vert="horz" lIns="0" tIns="0" rIns="0" bIns="0" rtlCol="0">
                          <a:noAutofit/>
                        </wps:bodyPr>
                      </wps:wsp>
                      <wps:wsp>
                        <wps:cNvPr id="21078" name="Rectangle 21078"/>
                        <wps:cNvSpPr/>
                        <wps:spPr>
                          <a:xfrm>
                            <a:off x="4444311" y="1694352"/>
                            <a:ext cx="526536" cy="210896"/>
                          </a:xfrm>
                          <a:prstGeom prst="rect">
                            <a:avLst/>
                          </a:prstGeom>
                          <a:ln>
                            <a:noFill/>
                          </a:ln>
                        </wps:spPr>
                        <wps:txbx>
                          <w:txbxContent>
                            <w:p w14:paraId="180D4A3E" w14:textId="77777777" w:rsidR="00A97412" w:rsidRDefault="00000000">
                              <w:r>
                                <w:rPr>
                                  <w:rFonts w:ascii="Arial" w:eastAsia="Arial" w:hAnsi="Arial" w:cs="Arial"/>
                                  <w:b/>
                                  <w:color w:val="800000"/>
                                </w:rPr>
                                <w:t>65536</w:t>
                              </w:r>
                            </w:p>
                          </w:txbxContent>
                        </wps:txbx>
                        <wps:bodyPr horzOverflow="overflow" vert="horz" lIns="0" tIns="0" rIns="0" bIns="0" rtlCol="0">
                          <a:noAutofit/>
                        </wps:bodyPr>
                      </wps:wsp>
                      <wps:wsp>
                        <wps:cNvPr id="21079" name="Rectangle 21079"/>
                        <wps:cNvSpPr/>
                        <wps:spPr>
                          <a:xfrm>
                            <a:off x="368755" y="1868596"/>
                            <a:ext cx="136859" cy="210896"/>
                          </a:xfrm>
                          <a:prstGeom prst="rect">
                            <a:avLst/>
                          </a:prstGeom>
                          <a:ln>
                            <a:noFill/>
                          </a:ln>
                        </wps:spPr>
                        <wps:txbx>
                          <w:txbxContent>
                            <w:p w14:paraId="1F1CA2AC" w14:textId="77777777" w:rsidR="00A97412" w:rsidRDefault="00000000">
                              <w:r>
                                <w:rPr>
                                  <w:rFonts w:ascii="Arial" w:eastAsia="Arial" w:hAnsi="Arial" w:cs="Arial"/>
                                  <w:b/>
                                  <w:color w:val="800000"/>
                                </w:rPr>
                                <w:t>C</w:t>
                              </w:r>
                            </w:p>
                          </w:txbxContent>
                        </wps:txbx>
                        <wps:bodyPr horzOverflow="overflow" vert="horz" lIns="0" tIns="0" rIns="0" bIns="0" rtlCol="0">
                          <a:noAutofit/>
                        </wps:bodyPr>
                      </wps:wsp>
                      <wps:wsp>
                        <wps:cNvPr id="21080" name="Rectangle 21080"/>
                        <wps:cNvSpPr/>
                        <wps:spPr>
                          <a:xfrm>
                            <a:off x="1097431" y="1868596"/>
                            <a:ext cx="210682" cy="210896"/>
                          </a:xfrm>
                          <a:prstGeom prst="rect">
                            <a:avLst/>
                          </a:prstGeom>
                          <a:ln>
                            <a:noFill/>
                          </a:ln>
                        </wps:spPr>
                        <wps:txbx>
                          <w:txbxContent>
                            <w:p w14:paraId="203EF320" w14:textId="77777777" w:rsidR="00A97412" w:rsidRDefault="00000000">
                              <w:r>
                                <w:rPr>
                                  <w:rFonts w:ascii="Arial" w:eastAsia="Arial" w:hAnsi="Arial" w:cs="Arial"/>
                                  <w:b/>
                                  <w:color w:val="800000"/>
                                </w:rPr>
                                <w:t>21</w:t>
                              </w:r>
                            </w:p>
                          </w:txbxContent>
                        </wps:txbx>
                        <wps:bodyPr horzOverflow="overflow" vert="horz" lIns="0" tIns="0" rIns="0" bIns="0" rtlCol="0">
                          <a:noAutofit/>
                        </wps:bodyPr>
                      </wps:wsp>
                      <wps:wsp>
                        <wps:cNvPr id="21081" name="Rectangle 21081"/>
                        <wps:cNvSpPr/>
                        <wps:spPr>
                          <a:xfrm>
                            <a:off x="1848660" y="1868596"/>
                            <a:ext cx="737105" cy="210896"/>
                          </a:xfrm>
                          <a:prstGeom prst="rect">
                            <a:avLst/>
                          </a:prstGeom>
                          <a:ln>
                            <a:noFill/>
                          </a:ln>
                        </wps:spPr>
                        <wps:txbx>
                          <w:txbxContent>
                            <w:p w14:paraId="2102A627" w14:textId="77777777" w:rsidR="00A97412" w:rsidRDefault="00000000">
                              <w:r>
                                <w:rPr>
                                  <w:rFonts w:ascii="Arial" w:eastAsia="Arial" w:hAnsi="Arial" w:cs="Arial"/>
                                  <w:b/>
                                  <w:color w:val="800000"/>
                                </w:rPr>
                                <w:t>2097152</w:t>
                              </w:r>
                            </w:p>
                          </w:txbxContent>
                        </wps:txbx>
                        <wps:bodyPr horzOverflow="overflow" vert="horz" lIns="0" tIns="0" rIns="0" bIns="0" rtlCol="0">
                          <a:noAutofit/>
                        </wps:bodyPr>
                      </wps:wsp>
                      <wps:wsp>
                        <wps:cNvPr id="21082" name="Rectangle 21082"/>
                        <wps:cNvSpPr/>
                        <wps:spPr>
                          <a:xfrm>
                            <a:off x="3270532" y="1868596"/>
                            <a:ext cx="105398" cy="210896"/>
                          </a:xfrm>
                          <a:prstGeom prst="rect">
                            <a:avLst/>
                          </a:prstGeom>
                          <a:ln>
                            <a:noFill/>
                          </a:ln>
                        </wps:spPr>
                        <wps:txbx>
                          <w:txbxContent>
                            <w:p w14:paraId="7005E87C" w14:textId="77777777" w:rsidR="00A97412" w:rsidRDefault="00000000">
                              <w:r>
                                <w:rPr>
                                  <w:rFonts w:ascii="Arial" w:eastAsia="Arial" w:hAnsi="Arial" w:cs="Arial"/>
                                  <w:b/>
                                  <w:color w:val="800000"/>
                                </w:rPr>
                                <w:t>8</w:t>
                              </w:r>
                            </w:p>
                          </w:txbxContent>
                        </wps:txbx>
                        <wps:bodyPr horzOverflow="overflow" vert="horz" lIns="0" tIns="0" rIns="0" bIns="0" rtlCol="0">
                          <a:noAutofit/>
                        </wps:bodyPr>
                      </wps:wsp>
                      <wps:wsp>
                        <wps:cNvPr id="21083" name="Rectangle 21083"/>
                        <wps:cNvSpPr/>
                        <wps:spPr>
                          <a:xfrm>
                            <a:off x="4523472" y="1868596"/>
                            <a:ext cx="315967" cy="210896"/>
                          </a:xfrm>
                          <a:prstGeom prst="rect">
                            <a:avLst/>
                          </a:prstGeom>
                          <a:ln>
                            <a:noFill/>
                          </a:ln>
                        </wps:spPr>
                        <wps:txbx>
                          <w:txbxContent>
                            <w:p w14:paraId="0AF55BE7" w14:textId="77777777" w:rsidR="00A97412" w:rsidRDefault="00000000">
                              <w:r>
                                <w:rPr>
                                  <w:rFonts w:ascii="Arial" w:eastAsia="Arial" w:hAnsi="Arial" w:cs="Arial"/>
                                  <w:b/>
                                  <w:color w:val="800000"/>
                                </w:rPr>
                                <w:t>256</w:t>
                              </w:r>
                            </w:p>
                          </w:txbxContent>
                        </wps:txbx>
                        <wps:bodyPr horzOverflow="overflow" vert="horz" lIns="0" tIns="0" rIns="0" bIns="0" rtlCol="0">
                          <a:noAutofit/>
                        </wps:bodyPr>
                      </wps:wsp>
                      <wps:wsp>
                        <wps:cNvPr id="314307" name="Shape 314307"/>
                        <wps:cNvSpPr/>
                        <wps:spPr>
                          <a:xfrm>
                            <a:off x="762" y="1135937"/>
                            <a:ext cx="12837" cy="386890"/>
                          </a:xfrm>
                          <a:custGeom>
                            <a:avLst/>
                            <a:gdLst/>
                            <a:ahLst/>
                            <a:cxnLst/>
                            <a:rect l="0" t="0" r="0" b="0"/>
                            <a:pathLst>
                              <a:path w="12837" h="386890">
                                <a:moveTo>
                                  <a:pt x="0" y="0"/>
                                </a:moveTo>
                                <a:lnTo>
                                  <a:pt x="12837" y="0"/>
                                </a:lnTo>
                                <a:lnTo>
                                  <a:pt x="12837" y="386890"/>
                                </a:lnTo>
                                <a:lnTo>
                                  <a:pt x="0" y="38689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4308" name="Shape 314308"/>
                        <wps:cNvSpPr/>
                        <wps:spPr>
                          <a:xfrm>
                            <a:off x="5381587" y="1148713"/>
                            <a:ext cx="12837" cy="374113"/>
                          </a:xfrm>
                          <a:custGeom>
                            <a:avLst/>
                            <a:gdLst/>
                            <a:ahLst/>
                            <a:cxnLst/>
                            <a:rect l="0" t="0" r="0" b="0"/>
                            <a:pathLst>
                              <a:path w="12837" h="374113">
                                <a:moveTo>
                                  <a:pt x="0" y="0"/>
                                </a:moveTo>
                                <a:lnTo>
                                  <a:pt x="12837" y="0"/>
                                </a:lnTo>
                                <a:lnTo>
                                  <a:pt x="12837" y="374113"/>
                                </a:lnTo>
                                <a:lnTo>
                                  <a:pt x="0" y="37411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090" name="Shape 21090"/>
                        <wps:cNvSpPr/>
                        <wps:spPr>
                          <a:xfrm>
                            <a:off x="1297" y="1523360"/>
                            <a:ext cx="0" cy="517181"/>
                          </a:xfrm>
                          <a:custGeom>
                            <a:avLst/>
                            <a:gdLst/>
                            <a:ahLst/>
                            <a:cxnLst/>
                            <a:rect l="0" t="0" r="0" b="0"/>
                            <a:pathLst>
                              <a:path h="517181">
                                <a:moveTo>
                                  <a:pt x="0" y="0"/>
                                </a:moveTo>
                                <a:lnTo>
                                  <a:pt x="0" y="517181"/>
                                </a:lnTo>
                              </a:path>
                            </a:pathLst>
                          </a:custGeom>
                          <a:ln w="1246" cap="sq">
                            <a:round/>
                          </a:ln>
                        </wps:spPr>
                        <wps:style>
                          <a:lnRef idx="1">
                            <a:srgbClr val="000000"/>
                          </a:lnRef>
                          <a:fillRef idx="0">
                            <a:srgbClr val="000000">
                              <a:alpha val="0"/>
                            </a:srgbClr>
                          </a:fillRef>
                          <a:effectRef idx="0">
                            <a:scrgbClr r="0" g="0" b="0"/>
                          </a:effectRef>
                          <a:fontRef idx="none"/>
                        </wps:style>
                        <wps:bodyPr/>
                      </wps:wsp>
                      <wps:wsp>
                        <wps:cNvPr id="314309" name="Shape 314309"/>
                        <wps:cNvSpPr/>
                        <wps:spPr>
                          <a:xfrm>
                            <a:off x="762" y="1522826"/>
                            <a:ext cx="9144" cy="518249"/>
                          </a:xfrm>
                          <a:custGeom>
                            <a:avLst/>
                            <a:gdLst/>
                            <a:ahLst/>
                            <a:cxnLst/>
                            <a:rect l="0" t="0" r="0" b="0"/>
                            <a:pathLst>
                              <a:path w="9144" h="518249">
                                <a:moveTo>
                                  <a:pt x="0" y="0"/>
                                </a:moveTo>
                                <a:lnTo>
                                  <a:pt x="9144" y="0"/>
                                </a:lnTo>
                                <a:lnTo>
                                  <a:pt x="9144" y="518249"/>
                                </a:lnTo>
                                <a:lnTo>
                                  <a:pt x="0" y="518249"/>
                                </a:lnTo>
                                <a:lnTo>
                                  <a:pt x="0" y="0"/>
                                </a:lnTo>
                              </a:path>
                            </a:pathLst>
                          </a:custGeom>
                          <a:ln w="0" cap="sq">
                            <a:round/>
                          </a:ln>
                        </wps:spPr>
                        <wps:style>
                          <a:lnRef idx="0">
                            <a:srgbClr val="000000">
                              <a:alpha val="0"/>
                            </a:srgbClr>
                          </a:lnRef>
                          <a:fillRef idx="1">
                            <a:srgbClr val="000000"/>
                          </a:fillRef>
                          <a:effectRef idx="0">
                            <a:scrgbClr r="0" g="0" b="0"/>
                          </a:effectRef>
                          <a:fontRef idx="none"/>
                        </wps:style>
                        <wps:bodyPr/>
                      </wps:wsp>
                      <wps:wsp>
                        <wps:cNvPr id="21092" name="Shape 21092"/>
                        <wps:cNvSpPr/>
                        <wps:spPr>
                          <a:xfrm>
                            <a:off x="824146" y="1523360"/>
                            <a:ext cx="0" cy="517181"/>
                          </a:xfrm>
                          <a:custGeom>
                            <a:avLst/>
                            <a:gdLst/>
                            <a:ahLst/>
                            <a:cxnLst/>
                            <a:rect l="0" t="0" r="0" b="0"/>
                            <a:pathLst>
                              <a:path h="517181">
                                <a:moveTo>
                                  <a:pt x="0" y="0"/>
                                </a:moveTo>
                                <a:lnTo>
                                  <a:pt x="0" y="517181"/>
                                </a:lnTo>
                              </a:path>
                            </a:pathLst>
                          </a:custGeom>
                          <a:ln w="1246" cap="sq">
                            <a:round/>
                          </a:ln>
                        </wps:spPr>
                        <wps:style>
                          <a:lnRef idx="1">
                            <a:srgbClr val="000000"/>
                          </a:lnRef>
                          <a:fillRef idx="0">
                            <a:srgbClr val="000000">
                              <a:alpha val="0"/>
                            </a:srgbClr>
                          </a:fillRef>
                          <a:effectRef idx="0">
                            <a:scrgbClr r="0" g="0" b="0"/>
                          </a:effectRef>
                          <a:fontRef idx="none"/>
                        </wps:style>
                        <wps:bodyPr/>
                      </wps:wsp>
                      <wps:wsp>
                        <wps:cNvPr id="314310" name="Shape 314310"/>
                        <wps:cNvSpPr/>
                        <wps:spPr>
                          <a:xfrm>
                            <a:off x="823611" y="1522826"/>
                            <a:ext cx="9144" cy="518249"/>
                          </a:xfrm>
                          <a:custGeom>
                            <a:avLst/>
                            <a:gdLst/>
                            <a:ahLst/>
                            <a:cxnLst/>
                            <a:rect l="0" t="0" r="0" b="0"/>
                            <a:pathLst>
                              <a:path w="9144" h="518249">
                                <a:moveTo>
                                  <a:pt x="0" y="0"/>
                                </a:moveTo>
                                <a:lnTo>
                                  <a:pt x="9144" y="0"/>
                                </a:lnTo>
                                <a:lnTo>
                                  <a:pt x="9144" y="518249"/>
                                </a:lnTo>
                                <a:lnTo>
                                  <a:pt x="0" y="518249"/>
                                </a:lnTo>
                                <a:lnTo>
                                  <a:pt x="0" y="0"/>
                                </a:lnTo>
                              </a:path>
                            </a:pathLst>
                          </a:custGeom>
                          <a:ln w="0" cap="sq">
                            <a:round/>
                          </a:ln>
                        </wps:spPr>
                        <wps:style>
                          <a:lnRef idx="0">
                            <a:srgbClr val="000000">
                              <a:alpha val="0"/>
                            </a:srgbClr>
                          </a:lnRef>
                          <a:fillRef idx="1">
                            <a:srgbClr val="000000"/>
                          </a:fillRef>
                          <a:effectRef idx="0">
                            <a:scrgbClr r="0" g="0" b="0"/>
                          </a:effectRef>
                          <a:fontRef idx="none"/>
                        </wps:style>
                        <wps:bodyPr/>
                      </wps:wsp>
                      <wps:wsp>
                        <wps:cNvPr id="21094" name="Shape 21094"/>
                        <wps:cNvSpPr/>
                        <wps:spPr>
                          <a:xfrm>
                            <a:off x="1513027" y="1523360"/>
                            <a:ext cx="0" cy="517181"/>
                          </a:xfrm>
                          <a:custGeom>
                            <a:avLst/>
                            <a:gdLst/>
                            <a:ahLst/>
                            <a:cxnLst/>
                            <a:rect l="0" t="0" r="0" b="0"/>
                            <a:pathLst>
                              <a:path h="517181">
                                <a:moveTo>
                                  <a:pt x="0" y="0"/>
                                </a:moveTo>
                                <a:lnTo>
                                  <a:pt x="0" y="517181"/>
                                </a:lnTo>
                              </a:path>
                            </a:pathLst>
                          </a:custGeom>
                          <a:ln w="1246" cap="sq">
                            <a:round/>
                          </a:ln>
                        </wps:spPr>
                        <wps:style>
                          <a:lnRef idx="1">
                            <a:srgbClr val="000000"/>
                          </a:lnRef>
                          <a:fillRef idx="0">
                            <a:srgbClr val="000000">
                              <a:alpha val="0"/>
                            </a:srgbClr>
                          </a:fillRef>
                          <a:effectRef idx="0">
                            <a:scrgbClr r="0" g="0" b="0"/>
                          </a:effectRef>
                          <a:fontRef idx="none"/>
                        </wps:style>
                        <wps:bodyPr/>
                      </wps:wsp>
                      <wps:wsp>
                        <wps:cNvPr id="314311" name="Shape 314311"/>
                        <wps:cNvSpPr/>
                        <wps:spPr>
                          <a:xfrm>
                            <a:off x="1512492" y="1522826"/>
                            <a:ext cx="9144" cy="518249"/>
                          </a:xfrm>
                          <a:custGeom>
                            <a:avLst/>
                            <a:gdLst/>
                            <a:ahLst/>
                            <a:cxnLst/>
                            <a:rect l="0" t="0" r="0" b="0"/>
                            <a:pathLst>
                              <a:path w="9144" h="518249">
                                <a:moveTo>
                                  <a:pt x="0" y="0"/>
                                </a:moveTo>
                                <a:lnTo>
                                  <a:pt x="9144" y="0"/>
                                </a:lnTo>
                                <a:lnTo>
                                  <a:pt x="9144" y="518249"/>
                                </a:lnTo>
                                <a:lnTo>
                                  <a:pt x="0" y="518249"/>
                                </a:lnTo>
                                <a:lnTo>
                                  <a:pt x="0" y="0"/>
                                </a:lnTo>
                              </a:path>
                            </a:pathLst>
                          </a:custGeom>
                          <a:ln w="0" cap="sq">
                            <a:round/>
                          </a:ln>
                        </wps:spPr>
                        <wps:style>
                          <a:lnRef idx="0">
                            <a:srgbClr val="000000">
                              <a:alpha val="0"/>
                            </a:srgbClr>
                          </a:lnRef>
                          <a:fillRef idx="1">
                            <a:srgbClr val="000000"/>
                          </a:fillRef>
                          <a:effectRef idx="0">
                            <a:scrgbClr r="0" g="0" b="0"/>
                          </a:effectRef>
                          <a:fontRef idx="none"/>
                        </wps:style>
                        <wps:bodyPr/>
                      </wps:wsp>
                      <wps:wsp>
                        <wps:cNvPr id="21096" name="Shape 21096"/>
                        <wps:cNvSpPr/>
                        <wps:spPr>
                          <a:xfrm>
                            <a:off x="2722108" y="1523360"/>
                            <a:ext cx="0" cy="517181"/>
                          </a:xfrm>
                          <a:custGeom>
                            <a:avLst/>
                            <a:gdLst/>
                            <a:ahLst/>
                            <a:cxnLst/>
                            <a:rect l="0" t="0" r="0" b="0"/>
                            <a:pathLst>
                              <a:path h="517181">
                                <a:moveTo>
                                  <a:pt x="0" y="0"/>
                                </a:moveTo>
                                <a:lnTo>
                                  <a:pt x="0" y="517181"/>
                                </a:lnTo>
                              </a:path>
                            </a:pathLst>
                          </a:custGeom>
                          <a:ln w="1246" cap="sq">
                            <a:round/>
                          </a:ln>
                        </wps:spPr>
                        <wps:style>
                          <a:lnRef idx="1">
                            <a:srgbClr val="000000"/>
                          </a:lnRef>
                          <a:fillRef idx="0">
                            <a:srgbClr val="000000">
                              <a:alpha val="0"/>
                            </a:srgbClr>
                          </a:fillRef>
                          <a:effectRef idx="0">
                            <a:scrgbClr r="0" g="0" b="0"/>
                          </a:effectRef>
                          <a:fontRef idx="none"/>
                        </wps:style>
                        <wps:bodyPr/>
                      </wps:wsp>
                      <wps:wsp>
                        <wps:cNvPr id="314312" name="Shape 314312"/>
                        <wps:cNvSpPr/>
                        <wps:spPr>
                          <a:xfrm>
                            <a:off x="2721573" y="1522826"/>
                            <a:ext cx="9144" cy="518249"/>
                          </a:xfrm>
                          <a:custGeom>
                            <a:avLst/>
                            <a:gdLst/>
                            <a:ahLst/>
                            <a:cxnLst/>
                            <a:rect l="0" t="0" r="0" b="0"/>
                            <a:pathLst>
                              <a:path w="9144" h="518249">
                                <a:moveTo>
                                  <a:pt x="0" y="0"/>
                                </a:moveTo>
                                <a:lnTo>
                                  <a:pt x="9144" y="0"/>
                                </a:lnTo>
                                <a:lnTo>
                                  <a:pt x="9144" y="518249"/>
                                </a:lnTo>
                                <a:lnTo>
                                  <a:pt x="0" y="518249"/>
                                </a:lnTo>
                                <a:lnTo>
                                  <a:pt x="0" y="0"/>
                                </a:lnTo>
                              </a:path>
                            </a:pathLst>
                          </a:custGeom>
                          <a:ln w="0" cap="sq">
                            <a:round/>
                          </a:ln>
                        </wps:spPr>
                        <wps:style>
                          <a:lnRef idx="0">
                            <a:srgbClr val="000000">
                              <a:alpha val="0"/>
                            </a:srgbClr>
                          </a:lnRef>
                          <a:fillRef idx="1">
                            <a:srgbClr val="000000"/>
                          </a:fillRef>
                          <a:effectRef idx="0">
                            <a:scrgbClr r="0" g="0" b="0"/>
                          </a:effectRef>
                          <a:fontRef idx="none"/>
                        </wps:style>
                        <wps:bodyPr/>
                      </wps:wsp>
                      <wps:wsp>
                        <wps:cNvPr id="21098" name="Shape 21098"/>
                        <wps:cNvSpPr/>
                        <wps:spPr>
                          <a:xfrm>
                            <a:off x="3881892" y="1523360"/>
                            <a:ext cx="0" cy="517181"/>
                          </a:xfrm>
                          <a:custGeom>
                            <a:avLst/>
                            <a:gdLst/>
                            <a:ahLst/>
                            <a:cxnLst/>
                            <a:rect l="0" t="0" r="0" b="0"/>
                            <a:pathLst>
                              <a:path h="517181">
                                <a:moveTo>
                                  <a:pt x="0" y="0"/>
                                </a:moveTo>
                                <a:lnTo>
                                  <a:pt x="0" y="517181"/>
                                </a:lnTo>
                              </a:path>
                            </a:pathLst>
                          </a:custGeom>
                          <a:ln w="1246" cap="sq">
                            <a:round/>
                          </a:ln>
                        </wps:spPr>
                        <wps:style>
                          <a:lnRef idx="1">
                            <a:srgbClr val="000000"/>
                          </a:lnRef>
                          <a:fillRef idx="0">
                            <a:srgbClr val="000000">
                              <a:alpha val="0"/>
                            </a:srgbClr>
                          </a:fillRef>
                          <a:effectRef idx="0">
                            <a:scrgbClr r="0" g="0" b="0"/>
                          </a:effectRef>
                          <a:fontRef idx="none"/>
                        </wps:style>
                        <wps:bodyPr/>
                      </wps:wsp>
                      <wps:wsp>
                        <wps:cNvPr id="314313" name="Shape 314313"/>
                        <wps:cNvSpPr/>
                        <wps:spPr>
                          <a:xfrm>
                            <a:off x="3881357" y="1522826"/>
                            <a:ext cx="9144" cy="518249"/>
                          </a:xfrm>
                          <a:custGeom>
                            <a:avLst/>
                            <a:gdLst/>
                            <a:ahLst/>
                            <a:cxnLst/>
                            <a:rect l="0" t="0" r="0" b="0"/>
                            <a:pathLst>
                              <a:path w="9144" h="518249">
                                <a:moveTo>
                                  <a:pt x="0" y="0"/>
                                </a:moveTo>
                                <a:lnTo>
                                  <a:pt x="9144" y="0"/>
                                </a:lnTo>
                                <a:lnTo>
                                  <a:pt x="9144" y="518249"/>
                                </a:lnTo>
                                <a:lnTo>
                                  <a:pt x="0" y="518249"/>
                                </a:lnTo>
                                <a:lnTo>
                                  <a:pt x="0" y="0"/>
                                </a:lnTo>
                              </a:path>
                            </a:pathLst>
                          </a:custGeom>
                          <a:ln w="0" cap="sq">
                            <a:round/>
                          </a:ln>
                        </wps:spPr>
                        <wps:style>
                          <a:lnRef idx="0">
                            <a:srgbClr val="000000">
                              <a:alpha val="0"/>
                            </a:srgbClr>
                          </a:lnRef>
                          <a:fillRef idx="1">
                            <a:srgbClr val="000000"/>
                          </a:fillRef>
                          <a:effectRef idx="0">
                            <a:scrgbClr r="0" g="0" b="0"/>
                          </a:effectRef>
                          <a:fontRef idx="none"/>
                        </wps:style>
                        <wps:bodyPr/>
                      </wps:wsp>
                      <wps:wsp>
                        <wps:cNvPr id="21100" name="Shape 21100"/>
                        <wps:cNvSpPr/>
                        <wps:spPr>
                          <a:xfrm>
                            <a:off x="5386401" y="1523360"/>
                            <a:ext cx="0" cy="517181"/>
                          </a:xfrm>
                          <a:custGeom>
                            <a:avLst/>
                            <a:gdLst/>
                            <a:ahLst/>
                            <a:cxnLst/>
                            <a:rect l="0" t="0" r="0" b="0"/>
                            <a:pathLst>
                              <a:path h="517181">
                                <a:moveTo>
                                  <a:pt x="0" y="0"/>
                                </a:moveTo>
                                <a:lnTo>
                                  <a:pt x="0" y="517181"/>
                                </a:lnTo>
                              </a:path>
                            </a:pathLst>
                          </a:custGeom>
                          <a:ln w="1246" cap="sq">
                            <a:round/>
                          </a:ln>
                        </wps:spPr>
                        <wps:style>
                          <a:lnRef idx="1">
                            <a:srgbClr val="000000"/>
                          </a:lnRef>
                          <a:fillRef idx="0">
                            <a:srgbClr val="000000">
                              <a:alpha val="0"/>
                            </a:srgbClr>
                          </a:fillRef>
                          <a:effectRef idx="0">
                            <a:scrgbClr r="0" g="0" b="0"/>
                          </a:effectRef>
                          <a:fontRef idx="none"/>
                        </wps:style>
                        <wps:bodyPr/>
                      </wps:wsp>
                      <wps:wsp>
                        <wps:cNvPr id="314314" name="Shape 314314"/>
                        <wps:cNvSpPr/>
                        <wps:spPr>
                          <a:xfrm>
                            <a:off x="5385866" y="1522826"/>
                            <a:ext cx="9144" cy="518249"/>
                          </a:xfrm>
                          <a:custGeom>
                            <a:avLst/>
                            <a:gdLst/>
                            <a:ahLst/>
                            <a:cxnLst/>
                            <a:rect l="0" t="0" r="0" b="0"/>
                            <a:pathLst>
                              <a:path w="9144" h="518249">
                                <a:moveTo>
                                  <a:pt x="0" y="0"/>
                                </a:moveTo>
                                <a:lnTo>
                                  <a:pt x="9144" y="0"/>
                                </a:lnTo>
                                <a:lnTo>
                                  <a:pt x="9144" y="518249"/>
                                </a:lnTo>
                                <a:lnTo>
                                  <a:pt x="0" y="518249"/>
                                </a:lnTo>
                                <a:lnTo>
                                  <a:pt x="0" y="0"/>
                                </a:lnTo>
                              </a:path>
                            </a:pathLst>
                          </a:custGeom>
                          <a:ln w="0" cap="sq">
                            <a:round/>
                          </a:ln>
                        </wps:spPr>
                        <wps:style>
                          <a:lnRef idx="0">
                            <a:srgbClr val="000000">
                              <a:alpha val="0"/>
                            </a:srgbClr>
                          </a:lnRef>
                          <a:fillRef idx="1">
                            <a:srgbClr val="000000"/>
                          </a:fillRef>
                          <a:effectRef idx="0">
                            <a:scrgbClr r="0" g="0" b="0"/>
                          </a:effectRef>
                          <a:fontRef idx="none"/>
                        </wps:style>
                        <wps:bodyPr/>
                      </wps:wsp>
                      <wps:wsp>
                        <wps:cNvPr id="314315" name="Shape 314315"/>
                        <wps:cNvSpPr/>
                        <wps:spPr>
                          <a:xfrm>
                            <a:off x="13599" y="1135937"/>
                            <a:ext cx="5380825" cy="12812"/>
                          </a:xfrm>
                          <a:custGeom>
                            <a:avLst/>
                            <a:gdLst/>
                            <a:ahLst/>
                            <a:cxnLst/>
                            <a:rect l="0" t="0" r="0" b="0"/>
                            <a:pathLst>
                              <a:path w="5380825" h="12812">
                                <a:moveTo>
                                  <a:pt x="0" y="0"/>
                                </a:moveTo>
                                <a:lnTo>
                                  <a:pt x="5380825" y="0"/>
                                </a:lnTo>
                                <a:lnTo>
                                  <a:pt x="5380825" y="12812"/>
                                </a:lnTo>
                                <a:lnTo>
                                  <a:pt x="0" y="12812"/>
                                </a:lnTo>
                                <a:lnTo>
                                  <a:pt x="0" y="0"/>
                                </a:lnTo>
                              </a:path>
                            </a:pathLst>
                          </a:custGeom>
                          <a:ln w="0" cap="sq">
                            <a:round/>
                          </a:ln>
                        </wps:spPr>
                        <wps:style>
                          <a:lnRef idx="0">
                            <a:srgbClr val="000000">
                              <a:alpha val="0"/>
                            </a:srgbClr>
                          </a:lnRef>
                          <a:fillRef idx="1">
                            <a:srgbClr val="000000"/>
                          </a:fillRef>
                          <a:effectRef idx="0">
                            <a:scrgbClr r="0" g="0" b="0"/>
                          </a:effectRef>
                          <a:fontRef idx="none"/>
                        </wps:style>
                        <wps:bodyPr/>
                      </wps:wsp>
                      <wps:wsp>
                        <wps:cNvPr id="314316" name="Shape 314316"/>
                        <wps:cNvSpPr/>
                        <wps:spPr>
                          <a:xfrm>
                            <a:off x="3894194" y="1325093"/>
                            <a:ext cx="1500230" cy="17083"/>
                          </a:xfrm>
                          <a:custGeom>
                            <a:avLst/>
                            <a:gdLst/>
                            <a:ahLst/>
                            <a:cxnLst/>
                            <a:rect l="0" t="0" r="0" b="0"/>
                            <a:pathLst>
                              <a:path w="1500230" h="17083">
                                <a:moveTo>
                                  <a:pt x="0" y="0"/>
                                </a:moveTo>
                                <a:lnTo>
                                  <a:pt x="1500230" y="0"/>
                                </a:lnTo>
                                <a:lnTo>
                                  <a:pt x="1500230" y="17083"/>
                                </a:lnTo>
                                <a:lnTo>
                                  <a:pt x="0" y="17083"/>
                                </a:lnTo>
                                <a:lnTo>
                                  <a:pt x="0" y="0"/>
                                </a:lnTo>
                              </a:path>
                            </a:pathLst>
                          </a:custGeom>
                          <a:ln w="0" cap="sq">
                            <a:round/>
                          </a:ln>
                        </wps:spPr>
                        <wps:style>
                          <a:lnRef idx="0">
                            <a:srgbClr val="000000">
                              <a:alpha val="0"/>
                            </a:srgbClr>
                          </a:lnRef>
                          <a:fillRef idx="1">
                            <a:srgbClr val="000000"/>
                          </a:fillRef>
                          <a:effectRef idx="0">
                            <a:scrgbClr r="0" g="0" b="0"/>
                          </a:effectRef>
                          <a:fontRef idx="none"/>
                        </wps:style>
                        <wps:bodyPr/>
                      </wps:wsp>
                      <wps:wsp>
                        <wps:cNvPr id="314317" name="Shape 314317"/>
                        <wps:cNvSpPr/>
                        <wps:spPr>
                          <a:xfrm>
                            <a:off x="13599" y="1505743"/>
                            <a:ext cx="5380825" cy="17083"/>
                          </a:xfrm>
                          <a:custGeom>
                            <a:avLst/>
                            <a:gdLst/>
                            <a:ahLst/>
                            <a:cxnLst/>
                            <a:rect l="0" t="0" r="0" b="0"/>
                            <a:pathLst>
                              <a:path w="5380825" h="17083">
                                <a:moveTo>
                                  <a:pt x="0" y="0"/>
                                </a:moveTo>
                                <a:lnTo>
                                  <a:pt x="5380825" y="0"/>
                                </a:lnTo>
                                <a:lnTo>
                                  <a:pt x="5380825" y="17083"/>
                                </a:lnTo>
                                <a:lnTo>
                                  <a:pt x="0" y="17083"/>
                                </a:lnTo>
                                <a:lnTo>
                                  <a:pt x="0" y="0"/>
                                </a:lnTo>
                              </a:path>
                            </a:pathLst>
                          </a:custGeom>
                          <a:ln w="0" cap="sq">
                            <a:round/>
                          </a:ln>
                        </wps:spPr>
                        <wps:style>
                          <a:lnRef idx="0">
                            <a:srgbClr val="000000">
                              <a:alpha val="0"/>
                            </a:srgbClr>
                          </a:lnRef>
                          <a:fillRef idx="1">
                            <a:srgbClr val="000000"/>
                          </a:fillRef>
                          <a:effectRef idx="0">
                            <a:scrgbClr r="0" g="0" b="0"/>
                          </a:effectRef>
                          <a:fontRef idx="none"/>
                        </wps:style>
                        <wps:bodyPr/>
                      </wps:wsp>
                      <wps:wsp>
                        <wps:cNvPr id="21105" name="Shape 21105"/>
                        <wps:cNvSpPr/>
                        <wps:spPr>
                          <a:xfrm>
                            <a:off x="9855" y="1684792"/>
                            <a:ext cx="5384034" cy="0"/>
                          </a:xfrm>
                          <a:custGeom>
                            <a:avLst/>
                            <a:gdLst/>
                            <a:ahLst/>
                            <a:cxnLst/>
                            <a:rect l="0" t="0" r="0" b="0"/>
                            <a:pathLst>
                              <a:path w="5384034">
                                <a:moveTo>
                                  <a:pt x="0" y="0"/>
                                </a:moveTo>
                                <a:lnTo>
                                  <a:pt x="5384034" y="0"/>
                                </a:lnTo>
                              </a:path>
                            </a:pathLst>
                          </a:custGeom>
                          <a:ln w="1246" cap="sq">
                            <a:round/>
                          </a:ln>
                        </wps:spPr>
                        <wps:style>
                          <a:lnRef idx="1">
                            <a:srgbClr val="000000"/>
                          </a:lnRef>
                          <a:fillRef idx="0">
                            <a:srgbClr val="000000">
                              <a:alpha val="0"/>
                            </a:srgbClr>
                          </a:fillRef>
                          <a:effectRef idx="0">
                            <a:scrgbClr r="0" g="0" b="0"/>
                          </a:effectRef>
                          <a:fontRef idx="none"/>
                        </wps:style>
                        <wps:bodyPr/>
                      </wps:wsp>
                      <wps:wsp>
                        <wps:cNvPr id="314318" name="Shape 314318"/>
                        <wps:cNvSpPr/>
                        <wps:spPr>
                          <a:xfrm>
                            <a:off x="9320" y="1684258"/>
                            <a:ext cx="5385104" cy="9144"/>
                          </a:xfrm>
                          <a:custGeom>
                            <a:avLst/>
                            <a:gdLst/>
                            <a:ahLst/>
                            <a:cxnLst/>
                            <a:rect l="0" t="0" r="0" b="0"/>
                            <a:pathLst>
                              <a:path w="5385104" h="9144">
                                <a:moveTo>
                                  <a:pt x="0" y="0"/>
                                </a:moveTo>
                                <a:lnTo>
                                  <a:pt x="5385104" y="0"/>
                                </a:lnTo>
                                <a:lnTo>
                                  <a:pt x="5385104" y="9144"/>
                                </a:lnTo>
                                <a:lnTo>
                                  <a:pt x="0" y="9144"/>
                                </a:lnTo>
                                <a:lnTo>
                                  <a:pt x="0" y="0"/>
                                </a:lnTo>
                              </a:path>
                            </a:pathLst>
                          </a:custGeom>
                          <a:ln w="0" cap="sq">
                            <a:round/>
                          </a:ln>
                        </wps:spPr>
                        <wps:style>
                          <a:lnRef idx="0">
                            <a:srgbClr val="000000">
                              <a:alpha val="0"/>
                            </a:srgbClr>
                          </a:lnRef>
                          <a:fillRef idx="1">
                            <a:srgbClr val="000000"/>
                          </a:fillRef>
                          <a:effectRef idx="0">
                            <a:scrgbClr r="0" g="0" b="0"/>
                          </a:effectRef>
                          <a:fontRef idx="none"/>
                        </wps:style>
                        <wps:bodyPr/>
                      </wps:wsp>
                      <wps:wsp>
                        <wps:cNvPr id="21107" name="Shape 21107"/>
                        <wps:cNvSpPr/>
                        <wps:spPr>
                          <a:xfrm>
                            <a:off x="9855" y="1859037"/>
                            <a:ext cx="5384034" cy="0"/>
                          </a:xfrm>
                          <a:custGeom>
                            <a:avLst/>
                            <a:gdLst/>
                            <a:ahLst/>
                            <a:cxnLst/>
                            <a:rect l="0" t="0" r="0" b="0"/>
                            <a:pathLst>
                              <a:path w="5384034">
                                <a:moveTo>
                                  <a:pt x="0" y="0"/>
                                </a:moveTo>
                                <a:lnTo>
                                  <a:pt x="5384034" y="0"/>
                                </a:lnTo>
                              </a:path>
                            </a:pathLst>
                          </a:custGeom>
                          <a:ln w="1246" cap="sq">
                            <a:round/>
                          </a:ln>
                        </wps:spPr>
                        <wps:style>
                          <a:lnRef idx="1">
                            <a:srgbClr val="000000"/>
                          </a:lnRef>
                          <a:fillRef idx="0">
                            <a:srgbClr val="000000">
                              <a:alpha val="0"/>
                            </a:srgbClr>
                          </a:fillRef>
                          <a:effectRef idx="0">
                            <a:scrgbClr r="0" g="0" b="0"/>
                          </a:effectRef>
                          <a:fontRef idx="none"/>
                        </wps:style>
                        <wps:bodyPr/>
                      </wps:wsp>
                      <wps:wsp>
                        <wps:cNvPr id="314319" name="Shape 314319"/>
                        <wps:cNvSpPr/>
                        <wps:spPr>
                          <a:xfrm>
                            <a:off x="9320" y="1858503"/>
                            <a:ext cx="5385104" cy="9144"/>
                          </a:xfrm>
                          <a:custGeom>
                            <a:avLst/>
                            <a:gdLst/>
                            <a:ahLst/>
                            <a:cxnLst/>
                            <a:rect l="0" t="0" r="0" b="0"/>
                            <a:pathLst>
                              <a:path w="5385104" h="9144">
                                <a:moveTo>
                                  <a:pt x="0" y="0"/>
                                </a:moveTo>
                                <a:lnTo>
                                  <a:pt x="5385104" y="0"/>
                                </a:lnTo>
                                <a:lnTo>
                                  <a:pt x="5385104" y="9144"/>
                                </a:lnTo>
                                <a:lnTo>
                                  <a:pt x="0" y="9144"/>
                                </a:lnTo>
                                <a:lnTo>
                                  <a:pt x="0" y="0"/>
                                </a:lnTo>
                              </a:path>
                            </a:pathLst>
                          </a:custGeom>
                          <a:ln w="0" cap="sq">
                            <a:round/>
                          </a:ln>
                        </wps:spPr>
                        <wps:style>
                          <a:lnRef idx="0">
                            <a:srgbClr val="000000">
                              <a:alpha val="0"/>
                            </a:srgbClr>
                          </a:lnRef>
                          <a:fillRef idx="1">
                            <a:srgbClr val="000000"/>
                          </a:fillRef>
                          <a:effectRef idx="0">
                            <a:scrgbClr r="0" g="0" b="0"/>
                          </a:effectRef>
                          <a:fontRef idx="none"/>
                        </wps:style>
                        <wps:bodyPr/>
                      </wps:wsp>
                      <wps:wsp>
                        <wps:cNvPr id="21109" name="Shape 21109"/>
                        <wps:cNvSpPr/>
                        <wps:spPr>
                          <a:xfrm>
                            <a:off x="9855" y="2033067"/>
                            <a:ext cx="5384034" cy="0"/>
                          </a:xfrm>
                          <a:custGeom>
                            <a:avLst/>
                            <a:gdLst/>
                            <a:ahLst/>
                            <a:cxnLst/>
                            <a:rect l="0" t="0" r="0" b="0"/>
                            <a:pathLst>
                              <a:path w="5384034">
                                <a:moveTo>
                                  <a:pt x="0" y="0"/>
                                </a:moveTo>
                                <a:lnTo>
                                  <a:pt x="5384034" y="0"/>
                                </a:lnTo>
                              </a:path>
                            </a:pathLst>
                          </a:custGeom>
                          <a:ln w="1246" cap="sq">
                            <a:round/>
                          </a:ln>
                        </wps:spPr>
                        <wps:style>
                          <a:lnRef idx="1">
                            <a:srgbClr val="000000"/>
                          </a:lnRef>
                          <a:fillRef idx="0">
                            <a:srgbClr val="000000">
                              <a:alpha val="0"/>
                            </a:srgbClr>
                          </a:fillRef>
                          <a:effectRef idx="0">
                            <a:scrgbClr r="0" g="0" b="0"/>
                          </a:effectRef>
                          <a:fontRef idx="none"/>
                        </wps:style>
                        <wps:bodyPr/>
                      </wps:wsp>
                      <wps:wsp>
                        <wps:cNvPr id="314320" name="Shape 314320"/>
                        <wps:cNvSpPr/>
                        <wps:spPr>
                          <a:xfrm>
                            <a:off x="9320" y="2032533"/>
                            <a:ext cx="5385104" cy="9144"/>
                          </a:xfrm>
                          <a:custGeom>
                            <a:avLst/>
                            <a:gdLst/>
                            <a:ahLst/>
                            <a:cxnLst/>
                            <a:rect l="0" t="0" r="0" b="0"/>
                            <a:pathLst>
                              <a:path w="5385104" h="9144">
                                <a:moveTo>
                                  <a:pt x="0" y="0"/>
                                </a:moveTo>
                                <a:lnTo>
                                  <a:pt x="5385104" y="0"/>
                                </a:lnTo>
                                <a:lnTo>
                                  <a:pt x="5385104" y="9144"/>
                                </a:lnTo>
                                <a:lnTo>
                                  <a:pt x="0" y="9144"/>
                                </a:lnTo>
                                <a:lnTo>
                                  <a:pt x="0" y="0"/>
                                </a:lnTo>
                              </a:path>
                            </a:pathLst>
                          </a:custGeom>
                          <a:ln w="0" cap="sq">
                            <a:round/>
                          </a:ln>
                        </wps:spPr>
                        <wps:style>
                          <a:lnRef idx="0">
                            <a:srgbClr val="000000">
                              <a:alpha val="0"/>
                            </a:srgbClr>
                          </a:lnRef>
                          <a:fillRef idx="1">
                            <a:srgbClr val="000000"/>
                          </a:fillRef>
                          <a:effectRef idx="0">
                            <a:scrgbClr r="0" g="0" b="0"/>
                          </a:effectRef>
                          <a:fontRef idx="none"/>
                        </wps:style>
                        <wps:bodyPr/>
                      </wps:wsp>
                      <wps:wsp>
                        <wps:cNvPr id="21111" name="Rectangle 21111"/>
                        <wps:cNvSpPr/>
                        <wps:spPr>
                          <a:xfrm>
                            <a:off x="5394706" y="1936130"/>
                            <a:ext cx="42143" cy="189936"/>
                          </a:xfrm>
                          <a:prstGeom prst="rect">
                            <a:avLst/>
                          </a:prstGeom>
                          <a:ln>
                            <a:noFill/>
                          </a:ln>
                        </wps:spPr>
                        <wps:txbx>
                          <w:txbxContent>
                            <w:p w14:paraId="2500760C" w14:textId="77777777" w:rsidR="00A97412" w:rsidRDefault="00000000">
                              <w:r>
                                <w:t xml:space="preserve"> </w:t>
                              </w:r>
                            </w:p>
                          </w:txbxContent>
                        </wps:txbx>
                        <wps:bodyPr horzOverflow="overflow" vert="horz" lIns="0" tIns="0" rIns="0" bIns="0" rtlCol="0">
                          <a:noAutofit/>
                        </wps:bodyPr>
                      </wps:wsp>
                      <wps:wsp>
                        <wps:cNvPr id="21112" name="Rectangle 21112"/>
                        <wps:cNvSpPr/>
                        <wps:spPr>
                          <a:xfrm>
                            <a:off x="0" y="2184542"/>
                            <a:ext cx="42144" cy="189937"/>
                          </a:xfrm>
                          <a:prstGeom prst="rect">
                            <a:avLst/>
                          </a:prstGeom>
                          <a:ln>
                            <a:noFill/>
                          </a:ln>
                        </wps:spPr>
                        <wps:txbx>
                          <w:txbxContent>
                            <w:p w14:paraId="06FC09F2" w14:textId="77777777" w:rsidR="00A97412" w:rsidRDefault="00000000">
                              <w:r>
                                <w:t xml:space="preserve"> </w:t>
                              </w:r>
                            </w:p>
                          </w:txbxContent>
                        </wps:txbx>
                        <wps:bodyPr horzOverflow="overflow" vert="horz" lIns="0" tIns="0" rIns="0" bIns="0" rtlCol="0">
                          <a:noAutofit/>
                        </wps:bodyPr>
                      </wps:wsp>
                      <wps:wsp>
                        <wps:cNvPr id="21113" name="Rectangle 21113"/>
                        <wps:cNvSpPr/>
                        <wps:spPr>
                          <a:xfrm>
                            <a:off x="0" y="2477151"/>
                            <a:ext cx="1865966" cy="222969"/>
                          </a:xfrm>
                          <a:prstGeom prst="rect">
                            <a:avLst/>
                          </a:prstGeom>
                          <a:ln>
                            <a:noFill/>
                          </a:ln>
                        </wps:spPr>
                        <wps:txbx>
                          <w:txbxContent>
                            <w:p w14:paraId="03BBF52A" w14:textId="77777777" w:rsidR="00A97412" w:rsidRDefault="00000000">
                              <w:r>
                                <w:rPr>
                                  <w:color w:val="2F5496"/>
                                  <w:sz w:val="26"/>
                                </w:rPr>
                                <w:t>Direcciones Privadas:</w:t>
                              </w:r>
                            </w:p>
                          </w:txbxContent>
                        </wps:txbx>
                        <wps:bodyPr horzOverflow="overflow" vert="horz" lIns="0" tIns="0" rIns="0" bIns="0" rtlCol="0">
                          <a:noAutofit/>
                        </wps:bodyPr>
                      </wps:wsp>
                      <wps:wsp>
                        <wps:cNvPr id="21114" name="Rectangle 21114"/>
                        <wps:cNvSpPr/>
                        <wps:spPr>
                          <a:xfrm>
                            <a:off x="1405382" y="2477151"/>
                            <a:ext cx="49473" cy="222969"/>
                          </a:xfrm>
                          <a:prstGeom prst="rect">
                            <a:avLst/>
                          </a:prstGeom>
                          <a:ln>
                            <a:noFill/>
                          </a:ln>
                        </wps:spPr>
                        <wps:txbx>
                          <w:txbxContent>
                            <w:p w14:paraId="3D9CBEF9" w14:textId="77777777" w:rsidR="00A97412" w:rsidRDefault="00000000">
                              <w:r>
                                <w:rPr>
                                  <w:color w:val="2F5496"/>
                                  <w:sz w:val="26"/>
                                </w:rPr>
                                <w:t xml:space="preserve"> </w:t>
                              </w:r>
                            </w:p>
                          </w:txbxContent>
                        </wps:txbx>
                        <wps:bodyPr horzOverflow="overflow" vert="horz" lIns="0" tIns="0" rIns="0" bIns="0" rtlCol="0">
                          <a:noAutofit/>
                        </wps:bodyPr>
                      </wps:wsp>
                      <wps:wsp>
                        <wps:cNvPr id="21115" name="Rectangle 21115"/>
                        <wps:cNvSpPr/>
                        <wps:spPr>
                          <a:xfrm>
                            <a:off x="686105" y="2695404"/>
                            <a:ext cx="65267" cy="169632"/>
                          </a:xfrm>
                          <a:prstGeom prst="rect">
                            <a:avLst/>
                          </a:prstGeom>
                          <a:ln>
                            <a:noFill/>
                          </a:ln>
                        </wps:spPr>
                        <wps:txbx>
                          <w:txbxContent>
                            <w:p w14:paraId="48606B3B" w14:textId="77777777" w:rsidR="00A97412" w:rsidRDefault="00000000">
                              <w:r>
                                <w:rPr>
                                  <w:rFonts w:ascii="Times New Roman" w:eastAsia="Times New Roman" w:hAnsi="Times New Roman" w:cs="Times New Roman"/>
                                </w:rPr>
                                <w:t>•</w:t>
                              </w:r>
                            </w:p>
                          </w:txbxContent>
                        </wps:txbx>
                        <wps:bodyPr horzOverflow="overflow" vert="horz" lIns="0" tIns="0" rIns="0" bIns="0" rtlCol="0">
                          <a:noAutofit/>
                        </wps:bodyPr>
                      </wps:wsp>
                      <wps:wsp>
                        <wps:cNvPr id="21116" name="Rectangle 21116"/>
                        <wps:cNvSpPr/>
                        <wps:spPr>
                          <a:xfrm>
                            <a:off x="734873" y="2665730"/>
                            <a:ext cx="51809" cy="207922"/>
                          </a:xfrm>
                          <a:prstGeom prst="rect">
                            <a:avLst/>
                          </a:prstGeom>
                          <a:ln>
                            <a:noFill/>
                          </a:ln>
                        </wps:spPr>
                        <wps:txbx>
                          <w:txbxContent>
                            <w:p w14:paraId="018A23C3" w14:textId="77777777" w:rsidR="00A97412" w:rsidRDefault="00000000">
                              <w:r>
                                <w:rPr>
                                  <w:rFonts w:ascii="Arial" w:eastAsia="Arial" w:hAnsi="Arial" w:cs="Arial"/>
                                </w:rPr>
                                <w:t xml:space="preserve"> </w:t>
                              </w:r>
                            </w:p>
                          </w:txbxContent>
                        </wps:txbx>
                        <wps:bodyPr horzOverflow="overflow" vert="horz" lIns="0" tIns="0" rIns="0" bIns="0" rtlCol="0">
                          <a:noAutofit/>
                        </wps:bodyPr>
                      </wps:wsp>
                      <wps:wsp>
                        <wps:cNvPr id="273413" name="Rectangle 273413"/>
                        <wps:cNvSpPr/>
                        <wps:spPr>
                          <a:xfrm>
                            <a:off x="914654" y="2687462"/>
                            <a:ext cx="2178607" cy="189937"/>
                          </a:xfrm>
                          <a:prstGeom prst="rect">
                            <a:avLst/>
                          </a:prstGeom>
                          <a:ln>
                            <a:noFill/>
                          </a:ln>
                        </wps:spPr>
                        <wps:txbx>
                          <w:txbxContent>
                            <w:p w14:paraId="7FD375AA" w14:textId="77777777" w:rsidR="00A97412" w:rsidRDefault="00000000">
                              <w:r>
                                <w:rPr>
                                  <w:i/>
                                </w:rPr>
                                <w:t>Set de direcciones para uso p</w:t>
                              </w:r>
                            </w:p>
                          </w:txbxContent>
                        </wps:txbx>
                        <wps:bodyPr horzOverflow="overflow" vert="horz" lIns="0" tIns="0" rIns="0" bIns="0" rtlCol="0">
                          <a:noAutofit/>
                        </wps:bodyPr>
                      </wps:wsp>
                      <wps:wsp>
                        <wps:cNvPr id="273414" name="Rectangle 273414"/>
                        <wps:cNvSpPr/>
                        <wps:spPr>
                          <a:xfrm>
                            <a:off x="2552704" y="2687462"/>
                            <a:ext cx="564838" cy="189937"/>
                          </a:xfrm>
                          <a:prstGeom prst="rect">
                            <a:avLst/>
                          </a:prstGeom>
                          <a:ln>
                            <a:noFill/>
                          </a:ln>
                        </wps:spPr>
                        <wps:txbx>
                          <w:txbxContent>
                            <w:p w14:paraId="74E6C16F" w14:textId="77777777" w:rsidR="00A97412" w:rsidRDefault="00000000">
                              <w:proofErr w:type="spellStart"/>
                              <w:r>
                                <w:rPr>
                                  <w:i/>
                                </w:rPr>
                                <w:t>rivado</w:t>
                              </w:r>
                              <w:proofErr w:type="spellEnd"/>
                              <w:r>
                                <w:rPr>
                                  <w:i/>
                                </w:rPr>
                                <w:t xml:space="preserve">. </w:t>
                              </w:r>
                            </w:p>
                          </w:txbxContent>
                        </wps:txbx>
                        <wps:bodyPr horzOverflow="overflow" vert="horz" lIns="0" tIns="0" rIns="0" bIns="0" rtlCol="0">
                          <a:noAutofit/>
                        </wps:bodyPr>
                      </wps:wsp>
                      <wps:wsp>
                        <wps:cNvPr id="21118" name="Rectangle 21118"/>
                        <wps:cNvSpPr/>
                        <wps:spPr>
                          <a:xfrm>
                            <a:off x="2977007" y="2687462"/>
                            <a:ext cx="42143" cy="189937"/>
                          </a:xfrm>
                          <a:prstGeom prst="rect">
                            <a:avLst/>
                          </a:prstGeom>
                          <a:ln>
                            <a:noFill/>
                          </a:ln>
                        </wps:spPr>
                        <wps:txbx>
                          <w:txbxContent>
                            <w:p w14:paraId="00D1E1D4" w14:textId="77777777" w:rsidR="00A97412" w:rsidRDefault="00000000">
                              <w:r>
                                <w:t xml:space="preserve"> </w:t>
                              </w:r>
                            </w:p>
                          </w:txbxContent>
                        </wps:txbx>
                        <wps:bodyPr horzOverflow="overflow" vert="horz" lIns="0" tIns="0" rIns="0" bIns="0" rtlCol="0">
                          <a:noAutofit/>
                        </wps:bodyPr>
                      </wps:wsp>
                      <wps:wsp>
                        <wps:cNvPr id="21119" name="Rectangle 21119"/>
                        <wps:cNvSpPr/>
                        <wps:spPr>
                          <a:xfrm>
                            <a:off x="686105" y="2980391"/>
                            <a:ext cx="65267" cy="169633"/>
                          </a:xfrm>
                          <a:prstGeom prst="rect">
                            <a:avLst/>
                          </a:prstGeom>
                          <a:ln>
                            <a:noFill/>
                          </a:ln>
                        </wps:spPr>
                        <wps:txbx>
                          <w:txbxContent>
                            <w:p w14:paraId="0882B108" w14:textId="77777777" w:rsidR="00A97412" w:rsidRDefault="00000000">
                              <w:r>
                                <w:rPr>
                                  <w:rFonts w:ascii="Times New Roman" w:eastAsia="Times New Roman" w:hAnsi="Times New Roman" w:cs="Times New Roman"/>
                                </w:rPr>
                                <w:t>•</w:t>
                              </w:r>
                            </w:p>
                          </w:txbxContent>
                        </wps:txbx>
                        <wps:bodyPr horzOverflow="overflow" vert="horz" lIns="0" tIns="0" rIns="0" bIns="0" rtlCol="0">
                          <a:noAutofit/>
                        </wps:bodyPr>
                      </wps:wsp>
                      <wps:wsp>
                        <wps:cNvPr id="21120" name="Rectangle 21120"/>
                        <wps:cNvSpPr/>
                        <wps:spPr>
                          <a:xfrm>
                            <a:off x="734873" y="2950718"/>
                            <a:ext cx="51809" cy="207922"/>
                          </a:xfrm>
                          <a:prstGeom prst="rect">
                            <a:avLst/>
                          </a:prstGeom>
                          <a:ln>
                            <a:noFill/>
                          </a:ln>
                        </wps:spPr>
                        <wps:txbx>
                          <w:txbxContent>
                            <w:p w14:paraId="39BFB666" w14:textId="77777777" w:rsidR="00A97412" w:rsidRDefault="00000000">
                              <w:r>
                                <w:rPr>
                                  <w:rFonts w:ascii="Arial" w:eastAsia="Arial" w:hAnsi="Arial" w:cs="Arial"/>
                                </w:rPr>
                                <w:t xml:space="preserve"> </w:t>
                              </w:r>
                            </w:p>
                          </w:txbxContent>
                        </wps:txbx>
                        <wps:bodyPr horzOverflow="overflow" vert="horz" lIns="0" tIns="0" rIns="0" bIns="0" rtlCol="0">
                          <a:noAutofit/>
                        </wps:bodyPr>
                      </wps:wsp>
                      <wps:wsp>
                        <wps:cNvPr id="21121" name="Rectangle 21121"/>
                        <wps:cNvSpPr/>
                        <wps:spPr>
                          <a:xfrm>
                            <a:off x="914654" y="2972451"/>
                            <a:ext cx="7263825" cy="189936"/>
                          </a:xfrm>
                          <a:prstGeom prst="rect">
                            <a:avLst/>
                          </a:prstGeom>
                          <a:ln>
                            <a:noFill/>
                          </a:ln>
                        </wps:spPr>
                        <wps:txbx>
                          <w:txbxContent>
                            <w:p w14:paraId="4BF1576B" w14:textId="77777777" w:rsidR="00A97412" w:rsidRDefault="00000000">
                              <w:r>
                                <w:rPr>
                                  <w:i/>
                                </w:rPr>
                                <w:t xml:space="preserve">Estas direcciones no son ruteadas por la Internet y se asignan para los componentes del interior. </w:t>
                              </w:r>
                            </w:p>
                          </w:txbxContent>
                        </wps:txbx>
                        <wps:bodyPr horzOverflow="overflow" vert="horz" lIns="0" tIns="0" rIns="0" bIns="0" rtlCol="0">
                          <a:noAutofit/>
                        </wps:bodyPr>
                      </wps:wsp>
                      <wps:wsp>
                        <wps:cNvPr id="21122" name="Rectangle 21122"/>
                        <wps:cNvSpPr/>
                        <wps:spPr>
                          <a:xfrm>
                            <a:off x="6377686" y="2972451"/>
                            <a:ext cx="42144" cy="189936"/>
                          </a:xfrm>
                          <a:prstGeom prst="rect">
                            <a:avLst/>
                          </a:prstGeom>
                          <a:ln>
                            <a:noFill/>
                          </a:ln>
                        </wps:spPr>
                        <wps:txbx>
                          <w:txbxContent>
                            <w:p w14:paraId="734113ED" w14:textId="77777777" w:rsidR="00A97412" w:rsidRDefault="00000000">
                              <w:r>
                                <w:t xml:space="preserve"> </w:t>
                              </w:r>
                            </w:p>
                          </w:txbxContent>
                        </wps:txbx>
                        <wps:bodyPr horzOverflow="overflow" vert="horz" lIns="0" tIns="0" rIns="0" bIns="0" rtlCol="0">
                          <a:noAutofit/>
                        </wps:bodyPr>
                      </wps:wsp>
                      <wps:wsp>
                        <wps:cNvPr id="21123" name="Rectangle 21123"/>
                        <wps:cNvSpPr/>
                        <wps:spPr>
                          <a:xfrm>
                            <a:off x="686105" y="3267285"/>
                            <a:ext cx="65267" cy="169632"/>
                          </a:xfrm>
                          <a:prstGeom prst="rect">
                            <a:avLst/>
                          </a:prstGeom>
                          <a:ln>
                            <a:noFill/>
                          </a:ln>
                        </wps:spPr>
                        <wps:txbx>
                          <w:txbxContent>
                            <w:p w14:paraId="64C88238" w14:textId="77777777" w:rsidR="00A97412" w:rsidRDefault="00000000">
                              <w:r>
                                <w:rPr>
                                  <w:rFonts w:ascii="Times New Roman" w:eastAsia="Times New Roman" w:hAnsi="Times New Roman" w:cs="Times New Roman"/>
                                </w:rPr>
                                <w:t>•</w:t>
                              </w:r>
                            </w:p>
                          </w:txbxContent>
                        </wps:txbx>
                        <wps:bodyPr horzOverflow="overflow" vert="horz" lIns="0" tIns="0" rIns="0" bIns="0" rtlCol="0">
                          <a:noAutofit/>
                        </wps:bodyPr>
                      </wps:wsp>
                      <wps:wsp>
                        <wps:cNvPr id="21124" name="Rectangle 21124"/>
                        <wps:cNvSpPr/>
                        <wps:spPr>
                          <a:xfrm>
                            <a:off x="734873" y="3237611"/>
                            <a:ext cx="51809" cy="207921"/>
                          </a:xfrm>
                          <a:prstGeom prst="rect">
                            <a:avLst/>
                          </a:prstGeom>
                          <a:ln>
                            <a:noFill/>
                          </a:ln>
                        </wps:spPr>
                        <wps:txbx>
                          <w:txbxContent>
                            <w:p w14:paraId="42B4BA3C" w14:textId="77777777" w:rsidR="00A97412" w:rsidRDefault="00000000">
                              <w:r>
                                <w:rPr>
                                  <w:rFonts w:ascii="Arial" w:eastAsia="Arial" w:hAnsi="Arial" w:cs="Arial"/>
                                </w:rPr>
                                <w:t xml:space="preserve"> </w:t>
                              </w:r>
                            </w:p>
                          </w:txbxContent>
                        </wps:txbx>
                        <wps:bodyPr horzOverflow="overflow" vert="horz" lIns="0" tIns="0" rIns="0" bIns="0" rtlCol="0">
                          <a:noAutofit/>
                        </wps:bodyPr>
                      </wps:wsp>
                      <wps:wsp>
                        <wps:cNvPr id="21125" name="Rectangle 21125"/>
                        <wps:cNvSpPr/>
                        <wps:spPr>
                          <a:xfrm>
                            <a:off x="914654" y="3259343"/>
                            <a:ext cx="7206018" cy="189937"/>
                          </a:xfrm>
                          <a:prstGeom prst="rect">
                            <a:avLst/>
                          </a:prstGeom>
                          <a:ln>
                            <a:noFill/>
                          </a:ln>
                        </wps:spPr>
                        <wps:txbx>
                          <w:txbxContent>
                            <w:p w14:paraId="430865F5" w14:textId="77777777" w:rsidR="00A97412" w:rsidRDefault="00000000">
                              <w:r>
                                <w:rPr>
                                  <w:i/>
                                </w:rPr>
                                <w:t xml:space="preserve">Los </w:t>
                              </w:r>
                              <w:proofErr w:type="spellStart"/>
                              <w:r>
                                <w:rPr>
                                  <w:i/>
                                </w:rPr>
                                <w:t>routers</w:t>
                              </w:r>
                              <w:proofErr w:type="spellEnd"/>
                              <w:r>
                                <w:rPr>
                                  <w:i/>
                                </w:rPr>
                                <w:t xml:space="preserve"> no distinguen las direcciones privadas se requiere el NAT para efectuarla traducción.</w:t>
                              </w:r>
                            </w:p>
                          </w:txbxContent>
                        </wps:txbx>
                        <wps:bodyPr horzOverflow="overflow" vert="horz" lIns="0" tIns="0" rIns="0" bIns="0" rtlCol="0">
                          <a:noAutofit/>
                        </wps:bodyPr>
                      </wps:wsp>
                      <wps:wsp>
                        <wps:cNvPr id="21126" name="Rectangle 21126"/>
                        <wps:cNvSpPr/>
                        <wps:spPr>
                          <a:xfrm>
                            <a:off x="6335014" y="3259343"/>
                            <a:ext cx="42144" cy="189937"/>
                          </a:xfrm>
                          <a:prstGeom prst="rect">
                            <a:avLst/>
                          </a:prstGeom>
                          <a:ln>
                            <a:noFill/>
                          </a:ln>
                        </wps:spPr>
                        <wps:txbx>
                          <w:txbxContent>
                            <w:p w14:paraId="0507A08B" w14:textId="77777777" w:rsidR="00A97412" w:rsidRDefault="00000000">
                              <w:r>
                                <w:t xml:space="preserve"> </w:t>
                              </w:r>
                            </w:p>
                          </w:txbxContent>
                        </wps:txbx>
                        <wps:bodyPr horzOverflow="overflow" vert="horz" lIns="0" tIns="0" rIns="0" bIns="0" rtlCol="0">
                          <a:noAutofit/>
                        </wps:bodyPr>
                      </wps:wsp>
                      <pic:pic xmlns:pic="http://schemas.openxmlformats.org/drawingml/2006/picture">
                        <pic:nvPicPr>
                          <pic:cNvPr id="21134" name="Picture 21134"/>
                          <pic:cNvPicPr/>
                        </pic:nvPicPr>
                        <pic:blipFill>
                          <a:blip r:embed="rId694"/>
                          <a:stretch>
                            <a:fillRect/>
                          </a:stretch>
                        </pic:blipFill>
                        <pic:spPr>
                          <a:xfrm>
                            <a:off x="76200" y="3592160"/>
                            <a:ext cx="5400040" cy="1587500"/>
                          </a:xfrm>
                          <a:prstGeom prst="rect">
                            <a:avLst/>
                          </a:prstGeom>
                        </pic:spPr>
                      </pic:pic>
                      <wps:wsp>
                        <wps:cNvPr id="21135" name="Shape 21135"/>
                        <wps:cNvSpPr/>
                        <wps:spPr>
                          <a:xfrm>
                            <a:off x="38100" y="3554073"/>
                            <a:ext cx="5476240" cy="1663700"/>
                          </a:xfrm>
                          <a:custGeom>
                            <a:avLst/>
                            <a:gdLst/>
                            <a:ahLst/>
                            <a:cxnLst/>
                            <a:rect l="0" t="0" r="0" b="0"/>
                            <a:pathLst>
                              <a:path w="5476240" h="1663700">
                                <a:moveTo>
                                  <a:pt x="0" y="1663700"/>
                                </a:moveTo>
                                <a:lnTo>
                                  <a:pt x="5476240" y="1663700"/>
                                </a:lnTo>
                                <a:lnTo>
                                  <a:pt x="5476240" y="0"/>
                                </a:lnTo>
                                <a:lnTo>
                                  <a:pt x="0" y="0"/>
                                </a:lnTo>
                                <a:close/>
                              </a:path>
                            </a:pathLst>
                          </a:custGeom>
                          <a:ln w="76200" cap="flat">
                            <a:miter lim="127000"/>
                          </a:ln>
                        </wps:spPr>
                        <wps:style>
                          <a:lnRef idx="1">
                            <a:srgbClr val="44546A"/>
                          </a:lnRef>
                          <a:fillRef idx="0">
                            <a:srgbClr val="000000">
                              <a:alpha val="0"/>
                            </a:srgbClr>
                          </a:fillRef>
                          <a:effectRef idx="0">
                            <a:scrgbClr r="0" g="0" b="0"/>
                          </a:effectRef>
                          <a:fontRef idx="none"/>
                        </wps:style>
                        <wps:bodyPr/>
                      </wps:wsp>
                      <wps:wsp>
                        <wps:cNvPr id="314321" name="Shape 314321"/>
                        <wps:cNvSpPr/>
                        <wps:spPr>
                          <a:xfrm>
                            <a:off x="815340" y="79263"/>
                            <a:ext cx="4132707" cy="1499235"/>
                          </a:xfrm>
                          <a:custGeom>
                            <a:avLst/>
                            <a:gdLst/>
                            <a:ahLst/>
                            <a:cxnLst/>
                            <a:rect l="0" t="0" r="0" b="0"/>
                            <a:pathLst>
                              <a:path w="4132707" h="1499235">
                                <a:moveTo>
                                  <a:pt x="0" y="0"/>
                                </a:moveTo>
                                <a:lnTo>
                                  <a:pt x="4132707" y="0"/>
                                </a:lnTo>
                                <a:lnTo>
                                  <a:pt x="4132707" y="1499235"/>
                                </a:lnTo>
                                <a:lnTo>
                                  <a:pt x="0" y="1499235"/>
                                </a:lnTo>
                                <a:lnTo>
                                  <a:pt x="0" y="0"/>
                                </a:lnTo>
                              </a:path>
                            </a:pathLst>
                          </a:custGeom>
                          <a:ln w="0" cap="flat">
                            <a:miter lim="127000"/>
                          </a:ln>
                        </wps:spPr>
                        <wps:style>
                          <a:lnRef idx="0">
                            <a:srgbClr val="000000">
                              <a:alpha val="0"/>
                            </a:srgbClr>
                          </a:lnRef>
                          <a:fillRef idx="1">
                            <a:srgbClr val="99FF99"/>
                          </a:fillRef>
                          <a:effectRef idx="0">
                            <a:scrgbClr r="0" g="0" b="0"/>
                          </a:effectRef>
                          <a:fontRef idx="none"/>
                        </wps:style>
                        <wps:bodyPr/>
                      </wps:wsp>
                      <pic:pic xmlns:pic="http://schemas.openxmlformats.org/drawingml/2006/picture">
                        <pic:nvPicPr>
                          <pic:cNvPr id="21138" name="Picture 21138"/>
                          <pic:cNvPicPr/>
                        </pic:nvPicPr>
                        <pic:blipFill>
                          <a:blip r:embed="rId695"/>
                          <a:stretch>
                            <a:fillRect/>
                          </a:stretch>
                        </pic:blipFill>
                        <pic:spPr>
                          <a:xfrm>
                            <a:off x="815340" y="79263"/>
                            <a:ext cx="4132707" cy="1499235"/>
                          </a:xfrm>
                          <a:prstGeom prst="rect">
                            <a:avLst/>
                          </a:prstGeom>
                        </pic:spPr>
                      </pic:pic>
                      <wps:wsp>
                        <wps:cNvPr id="21139" name="Shape 21139"/>
                        <wps:cNvSpPr/>
                        <wps:spPr>
                          <a:xfrm>
                            <a:off x="777240" y="41163"/>
                            <a:ext cx="4208907" cy="1575435"/>
                          </a:xfrm>
                          <a:custGeom>
                            <a:avLst/>
                            <a:gdLst/>
                            <a:ahLst/>
                            <a:cxnLst/>
                            <a:rect l="0" t="0" r="0" b="0"/>
                            <a:pathLst>
                              <a:path w="4208907" h="1575435">
                                <a:moveTo>
                                  <a:pt x="0" y="1575435"/>
                                </a:moveTo>
                                <a:lnTo>
                                  <a:pt x="4208907" y="1575435"/>
                                </a:lnTo>
                                <a:lnTo>
                                  <a:pt x="4208907" y="0"/>
                                </a:lnTo>
                                <a:lnTo>
                                  <a:pt x="0" y="0"/>
                                </a:lnTo>
                                <a:close/>
                              </a:path>
                            </a:pathLst>
                          </a:custGeom>
                          <a:ln w="76200" cap="flat">
                            <a:miter lim="127000"/>
                          </a:ln>
                        </wps:spPr>
                        <wps:style>
                          <a:lnRef idx="1">
                            <a:srgbClr val="ED7D31"/>
                          </a:lnRef>
                          <a:fillRef idx="0">
                            <a:srgbClr val="000000">
                              <a:alpha val="0"/>
                            </a:srgbClr>
                          </a:fillRef>
                          <a:effectRef idx="0">
                            <a:scrgbClr r="0" g="0" b="0"/>
                          </a:effectRef>
                          <a:fontRef idx="none"/>
                        </wps:style>
                        <wps:bodyPr/>
                      </wps:wsp>
                      <wps:wsp>
                        <wps:cNvPr id="314322" name="Shape 314322"/>
                        <wps:cNvSpPr/>
                        <wps:spPr>
                          <a:xfrm>
                            <a:off x="2615565" y="2389672"/>
                            <a:ext cx="2741295" cy="1268578"/>
                          </a:xfrm>
                          <a:custGeom>
                            <a:avLst/>
                            <a:gdLst/>
                            <a:ahLst/>
                            <a:cxnLst/>
                            <a:rect l="0" t="0" r="0" b="0"/>
                            <a:pathLst>
                              <a:path w="2741295" h="1268578">
                                <a:moveTo>
                                  <a:pt x="0" y="0"/>
                                </a:moveTo>
                                <a:lnTo>
                                  <a:pt x="2741295" y="0"/>
                                </a:lnTo>
                                <a:lnTo>
                                  <a:pt x="2741295" y="1268578"/>
                                </a:lnTo>
                                <a:lnTo>
                                  <a:pt x="0" y="1268578"/>
                                </a:lnTo>
                                <a:lnTo>
                                  <a:pt x="0" y="0"/>
                                </a:lnTo>
                              </a:path>
                            </a:pathLst>
                          </a:custGeom>
                          <a:ln w="0" cap="flat">
                            <a:miter lim="127000"/>
                          </a:ln>
                        </wps:spPr>
                        <wps:style>
                          <a:lnRef idx="0">
                            <a:srgbClr val="000000">
                              <a:alpha val="0"/>
                            </a:srgbClr>
                          </a:lnRef>
                          <a:fillRef idx="1">
                            <a:srgbClr val="99FF99"/>
                          </a:fillRef>
                          <a:effectRef idx="0">
                            <a:scrgbClr r="0" g="0" b="0"/>
                          </a:effectRef>
                          <a:fontRef idx="none"/>
                        </wps:style>
                        <wps:bodyPr/>
                      </wps:wsp>
                      <pic:pic xmlns:pic="http://schemas.openxmlformats.org/drawingml/2006/picture">
                        <pic:nvPicPr>
                          <pic:cNvPr id="21142" name="Picture 21142"/>
                          <pic:cNvPicPr/>
                        </pic:nvPicPr>
                        <pic:blipFill>
                          <a:blip r:embed="rId696"/>
                          <a:stretch>
                            <a:fillRect/>
                          </a:stretch>
                        </pic:blipFill>
                        <pic:spPr>
                          <a:xfrm>
                            <a:off x="2615565" y="2389673"/>
                            <a:ext cx="2741295" cy="1268578"/>
                          </a:xfrm>
                          <a:prstGeom prst="rect">
                            <a:avLst/>
                          </a:prstGeom>
                        </pic:spPr>
                      </pic:pic>
                      <wps:wsp>
                        <wps:cNvPr id="21143" name="Shape 21143"/>
                        <wps:cNvSpPr/>
                        <wps:spPr>
                          <a:xfrm>
                            <a:off x="2577465" y="2351548"/>
                            <a:ext cx="2817495" cy="1344803"/>
                          </a:xfrm>
                          <a:custGeom>
                            <a:avLst/>
                            <a:gdLst/>
                            <a:ahLst/>
                            <a:cxnLst/>
                            <a:rect l="0" t="0" r="0" b="0"/>
                            <a:pathLst>
                              <a:path w="2817495" h="1344803">
                                <a:moveTo>
                                  <a:pt x="0" y="1344803"/>
                                </a:moveTo>
                                <a:lnTo>
                                  <a:pt x="2817495" y="1344803"/>
                                </a:lnTo>
                                <a:lnTo>
                                  <a:pt x="2817495" y="0"/>
                                </a:lnTo>
                                <a:lnTo>
                                  <a:pt x="0" y="0"/>
                                </a:lnTo>
                                <a:close/>
                              </a:path>
                            </a:pathLst>
                          </a:custGeom>
                          <a:ln w="76200" cap="flat">
                            <a:miter lim="127000"/>
                          </a:ln>
                        </wps:spPr>
                        <wps:style>
                          <a:lnRef idx="1">
                            <a:srgbClr val="ED7D31"/>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74614" style="width:504.675pt;height:410.848pt;mso-position-horizontal-relative:char;mso-position-vertical-relative:line" coordsize="64093,52177">
                <v:rect id="Rectangle 21050" style="position:absolute;width:652;height:1696;left:2286;top:296;" filled="f" stroked="f">
                  <v:textbox inset="0,0,0,0">
                    <w:txbxContent>
                      <w:p>
                        <w:pPr>
                          <w:spacing w:before="0" w:after="160" w:line="259" w:lineRule="auto"/>
                        </w:pPr>
                        <w:r>
                          <w:rPr>
                            <w:rFonts w:cs="Times New Roman" w:hAnsi="Times New Roman" w:eastAsia="Times New Roman" w:ascii="Times New Roman"/>
                            <w:sz w:val="22"/>
                          </w:rPr>
                          <w:t xml:space="preserve">•</w:t>
                        </w:r>
                      </w:p>
                    </w:txbxContent>
                  </v:textbox>
                </v:rect>
                <v:rect id="Rectangle 21051" style="position:absolute;width:518;height:2079;left:2773;top:0;" filled="f" stroked="f">
                  <v:textbox inset="0,0,0,0">
                    <w:txbxContent>
                      <w:p>
                        <w:pPr>
                          <w:spacing w:before="0" w:after="160" w:line="259" w:lineRule="auto"/>
                        </w:pPr>
                        <w:r>
                          <w:rPr>
                            <w:rFonts w:cs="Arial" w:hAnsi="Arial" w:eastAsia="Arial" w:ascii="Arial"/>
                            <w:sz w:val="22"/>
                          </w:rPr>
                          <w:t xml:space="preserve"> </w:t>
                        </w:r>
                      </w:p>
                    </w:txbxContent>
                  </v:textbox>
                </v:rect>
                <v:rect id="Rectangle 21052" style="position:absolute;width:421;height:1899;left:4575;top:217;" filled="f" stroked="f">
                  <v:textbox inset="0,0,0,0">
                    <w:txbxContent>
                      <w:p>
                        <w:pPr>
                          <w:spacing w:before="0" w:after="160" w:line="259" w:lineRule="auto"/>
                        </w:pPr>
                        <w:r>
                          <w:rPr>
                            <w:rFonts w:cs="Calibri" w:hAnsi="Calibri" w:eastAsia="Calibri" w:ascii="Calibri"/>
                            <w:i w:val="1"/>
                            <w:sz w:val="22"/>
                          </w:rPr>
                          <w:t xml:space="preserve"> </w:t>
                        </w:r>
                      </w:p>
                    </w:txbxContent>
                  </v:textbox>
                </v:rect>
                <v:rect id="Rectangle 21053" style="position:absolute;width:421;height:1899;left:4895;top:217;" filled="f" stroked="f">
                  <v:textbox inset="0,0,0,0">
                    <w:txbxContent>
                      <w:p>
                        <w:pPr>
                          <w:spacing w:before="0" w:after="160" w:line="259" w:lineRule="auto"/>
                        </w:pPr>
                        <w:r>
                          <w:rPr>
                            <w:rFonts w:cs="Calibri" w:hAnsi="Calibri" w:eastAsia="Calibri" w:ascii="Calibri"/>
                            <w:sz w:val="22"/>
                          </w:rPr>
                          <w:t xml:space="preserve"> </w:t>
                        </w:r>
                      </w:p>
                    </w:txbxContent>
                  </v:textbox>
                </v:rect>
                <v:rect id="Rectangle 21054" style="position:absolute;width:421;height:1899;left:0;top:3067;" filled="f" stroked="f">
                  <v:textbox inset="0,0,0,0">
                    <w:txbxContent>
                      <w:p>
                        <w:pPr>
                          <w:spacing w:before="0" w:after="160" w:line="259" w:lineRule="auto"/>
                        </w:pPr>
                        <w:r>
                          <w:rPr>
                            <w:rFonts w:cs="Calibri" w:hAnsi="Calibri" w:eastAsia="Calibri" w:ascii="Calibri"/>
                            <w:sz w:val="22"/>
                          </w:rPr>
                          <w:t xml:space="preserve"> </w:t>
                        </w:r>
                      </w:p>
                    </w:txbxContent>
                  </v:textbox>
                </v:rect>
                <v:rect id="Rectangle 21055" style="position:absolute;width:421;height:1899;left:0;top:5917;" filled="f" stroked="f">
                  <v:textbox inset="0,0,0,0">
                    <w:txbxContent>
                      <w:p>
                        <w:pPr>
                          <w:spacing w:before="0" w:after="160" w:line="259" w:lineRule="auto"/>
                        </w:pPr>
                        <w:r>
                          <w:rPr>
                            <w:rFonts w:cs="Calibri" w:hAnsi="Calibri" w:eastAsia="Calibri" w:ascii="Calibri"/>
                            <w:sz w:val="22"/>
                          </w:rPr>
                          <w:t xml:space="preserve"> </w:t>
                        </w:r>
                      </w:p>
                    </w:txbxContent>
                  </v:textbox>
                </v:rect>
                <v:rect id="Rectangle 21056" style="position:absolute;width:421;height:1899;left:4575;top:8784;" filled="f" stroked="f">
                  <v:textbox inset="0,0,0,0">
                    <w:txbxContent>
                      <w:p>
                        <w:pPr>
                          <w:spacing w:before="0" w:after="160" w:line="259" w:lineRule="auto"/>
                        </w:pPr>
                        <w:r>
                          <w:rPr>
                            <w:rFonts w:cs="Calibri" w:hAnsi="Calibri" w:eastAsia="Calibri" w:ascii="Calibri"/>
                            <w:sz w:val="22"/>
                          </w:rPr>
                          <w:t xml:space="preserve"> </w:t>
                        </w:r>
                      </w:p>
                    </w:txbxContent>
                  </v:textbox>
                </v:rect>
                <v:shape id="Shape 314323" style="position:absolute;width:53818;height:3709;left:93;top:11444;" coordsize="5381895,370946" path="m0,0l5381895,0l5381895,370946l0,370946l0,0">
                  <v:stroke weight="0pt" endcap="flat" joinstyle="miter" miterlimit="10" on="false" color="#000000" opacity="0"/>
                  <v:fill on="true" color="#ffff00"/>
                </v:shape>
                <v:shape id="Shape 314324" style="position:absolute;width:53818;height:5235;left:93;top:15142;" coordsize="5381895,523587" path="m0,0l5381895,0l5381895,523587l0,523587l0,0">
                  <v:stroke weight="0pt" endcap="flat" joinstyle="miter" miterlimit="10" on="false" color="#000000" opacity="0"/>
                  <v:fill on="true" color="#00ffff"/>
                </v:shape>
                <v:rect id="Rectangle 21059" style="position:absolute;width:6266;height:1586;left:1847;top:11887;" filled="f" stroked="f">
                  <v:textbox inset="0,0,0,0">
                    <w:txbxContent>
                      <w:p>
                        <w:pPr>
                          <w:spacing w:before="0" w:after="160" w:line="259" w:lineRule="auto"/>
                        </w:pPr>
                        <w:r>
                          <w:rPr>
                            <w:rFonts w:cs="Arial" w:hAnsi="Arial" w:eastAsia="Arial" w:ascii="Arial"/>
                            <w:b w:val="1"/>
                            <w:color w:val="800000"/>
                            <w:sz w:val="17"/>
                          </w:rPr>
                          <w:t xml:space="preserve">Clase de </w:t>
                        </w:r>
                      </w:p>
                    </w:txbxContent>
                  </v:textbox>
                </v:rect>
                <v:rect id="Rectangle 21060" style="position:absolute;width:5545;height:1586;left:9679;top:11887;" filled="f" stroked="f">
                  <v:textbox inset="0,0,0,0">
                    <w:txbxContent>
                      <w:p>
                        <w:pPr>
                          <w:spacing w:before="0" w:after="160" w:line="259" w:lineRule="auto"/>
                        </w:pPr>
                        <w:r>
                          <w:rPr>
                            <w:rFonts w:cs="Arial" w:hAnsi="Arial" w:eastAsia="Arial" w:ascii="Arial"/>
                            <w:b w:val="1"/>
                            <w:color w:val="800000"/>
                            <w:sz w:val="17"/>
                          </w:rPr>
                          <w:t xml:space="preserve">Bits del </w:t>
                        </w:r>
                      </w:p>
                    </w:txbxContent>
                  </v:textbox>
                </v:rect>
                <v:rect id="Rectangle 21061" style="position:absolute;width:12117;height:1586;left:16697;top:11887;" filled="f" stroked="f">
                  <v:textbox inset="0,0,0,0">
                    <w:txbxContent>
                      <w:p>
                        <w:pPr>
                          <w:spacing w:before="0" w:after="160" w:line="259" w:lineRule="auto"/>
                        </w:pPr>
                        <w:r>
                          <w:rPr>
                            <w:rFonts w:cs="Arial" w:hAnsi="Arial" w:eastAsia="Arial" w:ascii="Arial"/>
                            <w:b w:val="1"/>
                            <w:color w:val="800000"/>
                            <w:sz w:val="17"/>
                          </w:rPr>
                          <w:t xml:space="preserve">Cantidad Máxima </w:t>
                        </w:r>
                      </w:p>
                    </w:txbxContent>
                  </v:textbox>
                </v:rect>
                <v:rect id="Rectangle 21062" style="position:absolute;width:6829;height:2108;left:30533;top:11568;" filled="f" stroked="f">
                  <v:textbox inset="0,0,0,0">
                    <w:txbxContent>
                      <w:p>
                        <w:pPr>
                          <w:spacing w:before="0" w:after="160" w:line="259" w:lineRule="auto"/>
                        </w:pPr>
                        <w:r>
                          <w:rPr>
                            <w:rFonts w:cs="Arial" w:hAnsi="Arial" w:eastAsia="Arial" w:ascii="Arial"/>
                            <w:b w:val="1"/>
                            <w:color w:val="800000"/>
                            <w:sz w:val="22"/>
                          </w:rPr>
                          <w:t xml:space="preserve">Bits del</w:t>
                        </w:r>
                      </w:p>
                    </w:txbxContent>
                  </v:textbox>
                </v:rect>
                <v:rect id="Rectangle 273424" style="position:absolute;width:3784;height:2108;left:49618;top:11568;" filled="f" stroked="f">
                  <v:textbox inset="0,0,0,0">
                    <w:txbxContent>
                      <w:p>
                        <w:pPr>
                          <w:spacing w:before="0" w:after="160" w:line="259" w:lineRule="auto"/>
                        </w:pPr>
                        <w:r>
                          <w:rPr>
                            <w:rFonts w:cs="Arial" w:hAnsi="Arial" w:eastAsia="Arial" w:ascii="Arial"/>
                            <w:b w:val="1"/>
                            <w:color w:val="800000"/>
                            <w:sz w:val="22"/>
                          </w:rPr>
                          <w:t xml:space="preserve">ima </w:t>
                        </w:r>
                      </w:p>
                    </w:txbxContent>
                  </v:textbox>
                </v:rect>
                <v:rect id="Rectangle 273423" style="position:absolute;width:12293;height:2108;left:40375;top:11568;" filled="f" stroked="f">
                  <v:textbox inset="0,0,0,0">
                    <w:txbxContent>
                      <w:p>
                        <w:pPr>
                          <w:spacing w:before="0" w:after="160" w:line="259" w:lineRule="auto"/>
                        </w:pPr>
                        <w:r>
                          <w:rPr>
                            <w:rFonts w:cs="Arial" w:hAnsi="Arial" w:eastAsia="Arial" w:ascii="Arial"/>
                            <w:b w:val="1"/>
                            <w:color w:val="800000"/>
                            <w:sz w:val="22"/>
                          </w:rPr>
                          <w:t xml:space="preserve">Cantidad Máx</w:t>
                        </w:r>
                      </w:p>
                    </w:txbxContent>
                  </v:textbox>
                </v:rect>
                <v:rect id="Rectangle 21064" style="position:absolute;width:6505;height:1586;left:1762;top:13694;" filled="f" stroked="f">
                  <v:textbox inset="0,0,0,0">
                    <w:txbxContent>
                      <w:p>
                        <w:pPr>
                          <w:spacing w:before="0" w:after="160" w:line="259" w:lineRule="auto"/>
                        </w:pPr>
                        <w:r>
                          <w:rPr>
                            <w:rFonts w:cs="Arial" w:hAnsi="Arial" w:eastAsia="Arial" w:ascii="Arial"/>
                            <w:b w:val="1"/>
                            <w:color w:val="800000"/>
                            <w:sz w:val="17"/>
                          </w:rPr>
                          <w:t xml:space="preserve">Dirección</w:t>
                        </w:r>
                      </w:p>
                    </w:txbxContent>
                  </v:textbox>
                </v:rect>
                <v:rect id="Rectangle 21065" style="position:absolute;width:4426;height:1586;left:10097;top:13694;" filled="f" stroked="f">
                  <v:textbox inset="0,0,0,0">
                    <w:txbxContent>
                      <w:p>
                        <w:pPr>
                          <w:spacing w:before="0" w:after="160" w:line="259" w:lineRule="auto"/>
                        </w:pPr>
                        <w:r>
                          <w:rPr>
                            <w:rFonts w:cs="Arial" w:hAnsi="Arial" w:eastAsia="Arial" w:ascii="Arial"/>
                            <w:b w:val="1"/>
                            <w:color w:val="800000"/>
                            <w:sz w:val="17"/>
                          </w:rPr>
                          <w:t xml:space="preserve">Prefijo</w:t>
                        </w:r>
                      </w:p>
                    </w:txbxContent>
                  </v:textbox>
                </v:rect>
                <v:rect id="Rectangle 21066" style="position:absolute;width:6338;height:1586;left:18871;top:13694;" filled="f" stroked="f">
                  <v:textbox inset="0,0,0,0">
                    <w:txbxContent>
                      <w:p>
                        <w:pPr>
                          <w:spacing w:before="0" w:after="160" w:line="259" w:lineRule="auto"/>
                        </w:pPr>
                        <w:r>
                          <w:rPr>
                            <w:rFonts w:cs="Arial" w:hAnsi="Arial" w:eastAsia="Arial" w:ascii="Arial"/>
                            <w:b w:val="1"/>
                            <w:color w:val="800000"/>
                            <w:sz w:val="17"/>
                          </w:rPr>
                          <w:t xml:space="preserve">de Redes</w:t>
                        </w:r>
                      </w:p>
                    </w:txbxContent>
                  </v:textbox>
                </v:rect>
                <v:rect id="Rectangle 21067" style="position:absolute;width:5256;height:2108;left:31122;top:13375;" filled="f" stroked="f">
                  <v:textbox inset="0,0,0,0">
                    <w:txbxContent>
                      <w:p>
                        <w:pPr>
                          <w:spacing w:before="0" w:after="160" w:line="259" w:lineRule="auto"/>
                        </w:pPr>
                        <w:r>
                          <w:rPr>
                            <w:rFonts w:cs="Arial" w:hAnsi="Arial" w:eastAsia="Arial" w:ascii="Arial"/>
                            <w:b w:val="1"/>
                            <w:color w:val="800000"/>
                            <w:sz w:val="22"/>
                          </w:rPr>
                          <w:t xml:space="preserve">Sufijo</w:t>
                        </w:r>
                      </w:p>
                    </w:txbxContent>
                  </v:textbox>
                </v:rect>
                <v:rect id="Rectangle 273422" style="position:absolute;width:2211;height:2108;left:49225;top:13375;" filled="f" stroked="f">
                  <v:textbox inset="0,0,0,0">
                    <w:txbxContent>
                      <w:p>
                        <w:pPr>
                          <w:spacing w:before="0" w:after="160" w:line="259" w:lineRule="auto"/>
                        </w:pPr>
                        <w:r>
                          <w:rPr>
                            <w:rFonts w:cs="Arial" w:hAnsi="Arial" w:eastAsia="Arial" w:ascii="Arial"/>
                            <w:b w:val="1"/>
                            <w:color w:val="800000"/>
                            <w:sz w:val="22"/>
                          </w:rPr>
                          <w:t xml:space="preserve">ed</w:t>
                        </w:r>
                      </w:p>
                    </w:txbxContent>
                  </v:textbox>
                </v:rect>
                <v:rect id="Rectangle 273421" style="position:absolute;width:9667;height:2108;left:41961;top:13375;" filled="f" stroked="f">
                  <v:textbox inset="0,0,0,0">
                    <w:txbxContent>
                      <w:p>
                        <w:pPr>
                          <w:spacing w:before="0" w:after="160" w:line="259" w:lineRule="auto"/>
                        </w:pPr>
                        <w:r>
                          <w:rPr>
                            <w:rFonts w:cs="Arial" w:hAnsi="Arial" w:eastAsia="Arial" w:ascii="Arial"/>
                            <w:b w:val="1"/>
                            <w:color w:val="800000"/>
                            <w:sz w:val="22"/>
                          </w:rPr>
                          <w:t xml:space="preserve">Host por R</w:t>
                        </w:r>
                      </w:p>
                    </w:txbxContent>
                  </v:textbox>
                </v:rect>
                <v:rect id="Rectangle 21069" style="position:absolute;width:1368;height:2108;left:3708;top:15203;" filled="f" stroked="f">
                  <v:textbox inset="0,0,0,0">
                    <w:txbxContent>
                      <w:p>
                        <w:pPr>
                          <w:spacing w:before="0" w:after="160" w:line="259" w:lineRule="auto"/>
                        </w:pPr>
                        <w:r>
                          <w:rPr>
                            <w:rFonts w:cs="Arial" w:hAnsi="Arial" w:eastAsia="Arial" w:ascii="Arial"/>
                            <w:b w:val="1"/>
                            <w:color w:val="800000"/>
                            <w:sz w:val="22"/>
                          </w:rPr>
                          <w:t xml:space="preserve">A</w:t>
                        </w:r>
                      </w:p>
                    </w:txbxContent>
                  </v:textbox>
                </v:rect>
                <v:rect id="Rectangle 21070" style="position:absolute;width:1053;height:2108;left:11370;top:15203;" filled="f" stroked="f">
                  <v:textbox inset="0,0,0,0">
                    <w:txbxContent>
                      <w:p>
                        <w:pPr>
                          <w:spacing w:before="0" w:after="160" w:line="259" w:lineRule="auto"/>
                        </w:pPr>
                        <w:r>
                          <w:rPr>
                            <w:rFonts w:cs="Arial" w:hAnsi="Arial" w:eastAsia="Arial" w:ascii="Arial"/>
                            <w:b w:val="1"/>
                            <w:color w:val="800000"/>
                            <w:sz w:val="22"/>
                          </w:rPr>
                          <w:t xml:space="preserve">7</w:t>
                        </w:r>
                      </w:p>
                    </w:txbxContent>
                  </v:textbox>
                </v:rect>
                <v:rect id="Rectangle 21071" style="position:absolute;width:3159;height:2108;left:20069;top:15203;" filled="f" stroked="f">
                  <v:textbox inset="0,0,0,0">
                    <w:txbxContent>
                      <w:p>
                        <w:pPr>
                          <w:spacing w:before="0" w:after="160" w:line="259" w:lineRule="auto"/>
                        </w:pPr>
                        <w:r>
                          <w:rPr>
                            <w:rFonts w:cs="Arial" w:hAnsi="Arial" w:eastAsia="Arial" w:ascii="Arial"/>
                            <w:b w:val="1"/>
                            <w:color w:val="800000"/>
                            <w:sz w:val="22"/>
                          </w:rPr>
                          <w:t xml:space="preserve">128</w:t>
                        </w:r>
                      </w:p>
                    </w:txbxContent>
                  </v:textbox>
                </v:rect>
                <v:rect id="Rectangle 21072" style="position:absolute;width:2106;height:2108;left:32309;top:15203;" filled="f" stroked="f">
                  <v:textbox inset="0,0,0,0">
                    <w:txbxContent>
                      <w:p>
                        <w:pPr>
                          <w:spacing w:before="0" w:after="160" w:line="259" w:lineRule="auto"/>
                        </w:pPr>
                        <w:r>
                          <w:rPr>
                            <w:rFonts w:cs="Arial" w:hAnsi="Arial" w:eastAsia="Arial" w:ascii="Arial"/>
                            <w:b w:val="1"/>
                            <w:color w:val="800000"/>
                            <w:sz w:val="22"/>
                          </w:rPr>
                          <w:t xml:space="preserve">24</w:t>
                        </w:r>
                      </w:p>
                    </w:txbxContent>
                  </v:textbox>
                </v:rect>
                <v:rect id="Rectangle 21073" style="position:absolute;width:8423;height:2108;left:43255;top:15203;" filled="f" stroked="f">
                  <v:textbox inset="0,0,0,0">
                    <w:txbxContent>
                      <w:p>
                        <w:pPr>
                          <w:spacing w:before="0" w:after="160" w:line="259" w:lineRule="auto"/>
                        </w:pPr>
                        <w:r>
                          <w:rPr>
                            <w:rFonts w:cs="Arial" w:hAnsi="Arial" w:eastAsia="Arial" w:ascii="Arial"/>
                            <w:b w:val="1"/>
                            <w:color w:val="800000"/>
                            <w:sz w:val="22"/>
                          </w:rPr>
                          <w:t xml:space="preserve">16777216</w:t>
                        </w:r>
                      </w:p>
                    </w:txbxContent>
                  </v:textbox>
                </v:rect>
                <v:rect id="Rectangle 21074" style="position:absolute;width:1368;height:2108;left:3687;top:16943;" filled="f" stroked="f">
                  <v:textbox inset="0,0,0,0">
                    <w:txbxContent>
                      <w:p>
                        <w:pPr>
                          <w:spacing w:before="0" w:after="160" w:line="259" w:lineRule="auto"/>
                        </w:pPr>
                        <w:r>
                          <w:rPr>
                            <w:rFonts w:cs="Arial" w:hAnsi="Arial" w:eastAsia="Arial" w:ascii="Arial"/>
                            <w:b w:val="1"/>
                            <w:color w:val="800000"/>
                            <w:sz w:val="22"/>
                          </w:rPr>
                          <w:t xml:space="preserve">B</w:t>
                        </w:r>
                      </w:p>
                    </w:txbxContent>
                  </v:textbox>
                </v:rect>
                <v:rect id="Rectangle 21075" style="position:absolute;width:2106;height:2108;left:10974;top:16943;" filled="f" stroked="f">
                  <v:textbox inset="0,0,0,0">
                    <w:txbxContent>
                      <w:p>
                        <w:pPr>
                          <w:spacing w:before="0" w:after="160" w:line="259" w:lineRule="auto"/>
                        </w:pPr>
                        <w:r>
                          <w:rPr>
                            <w:rFonts w:cs="Arial" w:hAnsi="Arial" w:eastAsia="Arial" w:ascii="Arial"/>
                            <w:b w:val="1"/>
                            <w:color w:val="800000"/>
                            <w:sz w:val="22"/>
                          </w:rPr>
                          <w:t xml:space="preserve">14</w:t>
                        </w:r>
                      </w:p>
                    </w:txbxContent>
                  </v:textbox>
                </v:rect>
                <v:rect id="Rectangle 21076" style="position:absolute;width:5265;height:2108;left:19278;top:16943;" filled="f" stroked="f">
                  <v:textbox inset="0,0,0,0">
                    <w:txbxContent>
                      <w:p>
                        <w:pPr>
                          <w:spacing w:before="0" w:after="160" w:line="259" w:lineRule="auto"/>
                        </w:pPr>
                        <w:r>
                          <w:rPr>
                            <w:rFonts w:cs="Arial" w:hAnsi="Arial" w:eastAsia="Arial" w:ascii="Arial"/>
                            <w:b w:val="1"/>
                            <w:color w:val="800000"/>
                            <w:sz w:val="22"/>
                          </w:rPr>
                          <w:t xml:space="preserve">16384</w:t>
                        </w:r>
                      </w:p>
                    </w:txbxContent>
                  </v:textbox>
                </v:rect>
                <v:rect id="Rectangle 21077" style="position:absolute;width:2106;height:2108;left:32309;top:16943;" filled="f" stroked="f">
                  <v:textbox inset="0,0,0,0">
                    <w:txbxContent>
                      <w:p>
                        <w:pPr>
                          <w:spacing w:before="0" w:after="160" w:line="259" w:lineRule="auto"/>
                        </w:pPr>
                        <w:r>
                          <w:rPr>
                            <w:rFonts w:cs="Arial" w:hAnsi="Arial" w:eastAsia="Arial" w:ascii="Arial"/>
                            <w:b w:val="1"/>
                            <w:color w:val="800000"/>
                            <w:sz w:val="22"/>
                          </w:rPr>
                          <w:t xml:space="preserve">16</w:t>
                        </w:r>
                      </w:p>
                    </w:txbxContent>
                  </v:textbox>
                </v:rect>
                <v:rect id="Rectangle 21078" style="position:absolute;width:5265;height:2108;left:44443;top:16943;" filled="f" stroked="f">
                  <v:textbox inset="0,0,0,0">
                    <w:txbxContent>
                      <w:p>
                        <w:pPr>
                          <w:spacing w:before="0" w:after="160" w:line="259" w:lineRule="auto"/>
                        </w:pPr>
                        <w:r>
                          <w:rPr>
                            <w:rFonts w:cs="Arial" w:hAnsi="Arial" w:eastAsia="Arial" w:ascii="Arial"/>
                            <w:b w:val="1"/>
                            <w:color w:val="800000"/>
                            <w:sz w:val="22"/>
                          </w:rPr>
                          <w:t xml:space="preserve">65536</w:t>
                        </w:r>
                      </w:p>
                    </w:txbxContent>
                  </v:textbox>
                </v:rect>
                <v:rect id="Rectangle 21079" style="position:absolute;width:1368;height:2108;left:3687;top:18685;" filled="f" stroked="f">
                  <v:textbox inset="0,0,0,0">
                    <w:txbxContent>
                      <w:p>
                        <w:pPr>
                          <w:spacing w:before="0" w:after="160" w:line="259" w:lineRule="auto"/>
                        </w:pPr>
                        <w:r>
                          <w:rPr>
                            <w:rFonts w:cs="Arial" w:hAnsi="Arial" w:eastAsia="Arial" w:ascii="Arial"/>
                            <w:b w:val="1"/>
                            <w:color w:val="800000"/>
                            <w:sz w:val="22"/>
                          </w:rPr>
                          <w:t xml:space="preserve">C</w:t>
                        </w:r>
                      </w:p>
                    </w:txbxContent>
                  </v:textbox>
                </v:rect>
                <v:rect id="Rectangle 21080" style="position:absolute;width:2106;height:2108;left:10974;top:18685;" filled="f" stroked="f">
                  <v:textbox inset="0,0,0,0">
                    <w:txbxContent>
                      <w:p>
                        <w:pPr>
                          <w:spacing w:before="0" w:after="160" w:line="259" w:lineRule="auto"/>
                        </w:pPr>
                        <w:r>
                          <w:rPr>
                            <w:rFonts w:cs="Arial" w:hAnsi="Arial" w:eastAsia="Arial" w:ascii="Arial"/>
                            <w:b w:val="1"/>
                            <w:color w:val="800000"/>
                            <w:sz w:val="22"/>
                          </w:rPr>
                          <w:t xml:space="preserve">21</w:t>
                        </w:r>
                      </w:p>
                    </w:txbxContent>
                  </v:textbox>
                </v:rect>
                <v:rect id="Rectangle 21081" style="position:absolute;width:7371;height:2108;left:18486;top:18685;" filled="f" stroked="f">
                  <v:textbox inset="0,0,0,0">
                    <w:txbxContent>
                      <w:p>
                        <w:pPr>
                          <w:spacing w:before="0" w:after="160" w:line="259" w:lineRule="auto"/>
                        </w:pPr>
                        <w:r>
                          <w:rPr>
                            <w:rFonts w:cs="Arial" w:hAnsi="Arial" w:eastAsia="Arial" w:ascii="Arial"/>
                            <w:b w:val="1"/>
                            <w:color w:val="800000"/>
                            <w:sz w:val="22"/>
                          </w:rPr>
                          <w:t xml:space="preserve">2097152</w:t>
                        </w:r>
                      </w:p>
                    </w:txbxContent>
                  </v:textbox>
                </v:rect>
                <v:rect id="Rectangle 21082" style="position:absolute;width:1053;height:2108;left:32705;top:18685;" filled="f" stroked="f">
                  <v:textbox inset="0,0,0,0">
                    <w:txbxContent>
                      <w:p>
                        <w:pPr>
                          <w:spacing w:before="0" w:after="160" w:line="259" w:lineRule="auto"/>
                        </w:pPr>
                        <w:r>
                          <w:rPr>
                            <w:rFonts w:cs="Arial" w:hAnsi="Arial" w:eastAsia="Arial" w:ascii="Arial"/>
                            <w:b w:val="1"/>
                            <w:color w:val="800000"/>
                            <w:sz w:val="22"/>
                          </w:rPr>
                          <w:t xml:space="preserve">8</w:t>
                        </w:r>
                      </w:p>
                    </w:txbxContent>
                  </v:textbox>
                </v:rect>
                <v:rect id="Rectangle 21083" style="position:absolute;width:3159;height:2108;left:45234;top:18685;" filled="f" stroked="f">
                  <v:textbox inset="0,0,0,0">
                    <w:txbxContent>
                      <w:p>
                        <w:pPr>
                          <w:spacing w:before="0" w:after="160" w:line="259" w:lineRule="auto"/>
                        </w:pPr>
                        <w:r>
                          <w:rPr>
                            <w:rFonts w:cs="Arial" w:hAnsi="Arial" w:eastAsia="Arial" w:ascii="Arial"/>
                            <w:b w:val="1"/>
                            <w:color w:val="800000"/>
                            <w:sz w:val="22"/>
                          </w:rPr>
                          <w:t xml:space="preserve">256</w:t>
                        </w:r>
                      </w:p>
                    </w:txbxContent>
                  </v:textbox>
                </v:rect>
                <v:shape id="Shape 314325" style="position:absolute;width:128;height:3868;left:7;top:11359;" coordsize="12837,386890" path="m0,0l12837,0l12837,386890l0,386890l0,0">
                  <v:stroke weight="0pt" endcap="flat" joinstyle="miter" miterlimit="10" on="false" color="#000000" opacity="0"/>
                  <v:fill on="true" color="#000000"/>
                </v:shape>
                <v:shape id="Shape 314326" style="position:absolute;width:128;height:3741;left:53815;top:11487;" coordsize="12837,374113" path="m0,0l12837,0l12837,374113l0,374113l0,0">
                  <v:stroke weight="0pt" endcap="flat" joinstyle="miter" miterlimit="10" on="false" color="#000000" opacity="0"/>
                  <v:fill on="true" color="#000000"/>
                </v:shape>
                <v:shape id="Shape 21090" style="position:absolute;width:0;height:5171;left:12;top:15233;" coordsize="0,517181" path="m0,0l0,517181">
                  <v:stroke weight="0.0980803pt" endcap="square" joinstyle="round" on="true" color="#000000"/>
                  <v:fill on="false" color="#000000" opacity="0"/>
                </v:shape>
                <v:shape id="Shape 314327" style="position:absolute;width:91;height:5182;left:7;top:15228;" coordsize="9144,518249" path="m0,0l9144,0l9144,518249l0,518249l0,0">
                  <v:stroke weight="0pt" endcap="square" joinstyle="round" on="false" color="#000000" opacity="0"/>
                  <v:fill on="true" color="#000000"/>
                </v:shape>
                <v:shape id="Shape 21092" style="position:absolute;width:0;height:5171;left:8241;top:15233;" coordsize="0,517181" path="m0,0l0,517181">
                  <v:stroke weight="0.0980803pt" endcap="square" joinstyle="round" on="true" color="#000000"/>
                  <v:fill on="false" color="#000000" opacity="0"/>
                </v:shape>
                <v:shape id="Shape 314328" style="position:absolute;width:91;height:5182;left:8236;top:15228;" coordsize="9144,518249" path="m0,0l9144,0l9144,518249l0,518249l0,0">
                  <v:stroke weight="0pt" endcap="square" joinstyle="round" on="false" color="#000000" opacity="0"/>
                  <v:fill on="true" color="#000000"/>
                </v:shape>
                <v:shape id="Shape 21094" style="position:absolute;width:0;height:5171;left:15130;top:15233;" coordsize="0,517181" path="m0,0l0,517181">
                  <v:stroke weight="0.0980803pt" endcap="square" joinstyle="round" on="true" color="#000000"/>
                  <v:fill on="false" color="#000000" opacity="0"/>
                </v:shape>
                <v:shape id="Shape 314329" style="position:absolute;width:91;height:5182;left:15124;top:15228;" coordsize="9144,518249" path="m0,0l9144,0l9144,518249l0,518249l0,0">
                  <v:stroke weight="0pt" endcap="square" joinstyle="round" on="false" color="#000000" opacity="0"/>
                  <v:fill on="true" color="#000000"/>
                </v:shape>
                <v:shape id="Shape 21096" style="position:absolute;width:0;height:5171;left:27221;top:15233;" coordsize="0,517181" path="m0,0l0,517181">
                  <v:stroke weight="0.0980803pt" endcap="square" joinstyle="round" on="true" color="#000000"/>
                  <v:fill on="false" color="#000000" opacity="0"/>
                </v:shape>
                <v:shape id="Shape 314330" style="position:absolute;width:91;height:5182;left:27215;top:15228;" coordsize="9144,518249" path="m0,0l9144,0l9144,518249l0,518249l0,0">
                  <v:stroke weight="0pt" endcap="square" joinstyle="round" on="false" color="#000000" opacity="0"/>
                  <v:fill on="true" color="#000000"/>
                </v:shape>
                <v:shape id="Shape 21098" style="position:absolute;width:0;height:5171;left:38818;top:15233;" coordsize="0,517181" path="m0,0l0,517181">
                  <v:stroke weight="0.0980803pt" endcap="square" joinstyle="round" on="true" color="#000000"/>
                  <v:fill on="false" color="#000000" opacity="0"/>
                </v:shape>
                <v:shape id="Shape 314331" style="position:absolute;width:91;height:5182;left:38813;top:15228;" coordsize="9144,518249" path="m0,0l9144,0l9144,518249l0,518249l0,0">
                  <v:stroke weight="0pt" endcap="square" joinstyle="round" on="false" color="#000000" opacity="0"/>
                  <v:fill on="true" color="#000000"/>
                </v:shape>
                <v:shape id="Shape 21100" style="position:absolute;width:0;height:5171;left:53864;top:15233;" coordsize="0,517181" path="m0,0l0,517181">
                  <v:stroke weight="0.0980803pt" endcap="square" joinstyle="round" on="true" color="#000000"/>
                  <v:fill on="false" color="#000000" opacity="0"/>
                </v:shape>
                <v:shape id="Shape 314332" style="position:absolute;width:91;height:5182;left:53858;top:15228;" coordsize="9144,518249" path="m0,0l9144,0l9144,518249l0,518249l0,0">
                  <v:stroke weight="0pt" endcap="square" joinstyle="round" on="false" color="#000000" opacity="0"/>
                  <v:fill on="true" color="#000000"/>
                </v:shape>
                <v:shape id="Shape 314333" style="position:absolute;width:53808;height:128;left:135;top:11359;" coordsize="5380825,12812" path="m0,0l5380825,0l5380825,12812l0,12812l0,0">
                  <v:stroke weight="0pt" endcap="square" joinstyle="round" on="false" color="#000000" opacity="0"/>
                  <v:fill on="true" color="#000000"/>
                </v:shape>
                <v:shape id="Shape 314334" style="position:absolute;width:15002;height:170;left:38941;top:13250;" coordsize="1500230,17083" path="m0,0l1500230,0l1500230,17083l0,17083l0,0">
                  <v:stroke weight="0pt" endcap="square" joinstyle="round" on="false" color="#000000" opacity="0"/>
                  <v:fill on="true" color="#000000"/>
                </v:shape>
                <v:shape id="Shape 314335" style="position:absolute;width:53808;height:170;left:135;top:15057;" coordsize="5380825,17083" path="m0,0l5380825,0l5380825,17083l0,17083l0,0">
                  <v:stroke weight="0pt" endcap="square" joinstyle="round" on="false" color="#000000" opacity="0"/>
                  <v:fill on="true" color="#000000"/>
                </v:shape>
                <v:shape id="Shape 21105" style="position:absolute;width:53840;height:0;left:98;top:16847;" coordsize="5384034,0" path="m0,0l5384034,0">
                  <v:stroke weight="0.0980803pt" endcap="square" joinstyle="round" on="true" color="#000000"/>
                  <v:fill on="false" color="#000000" opacity="0"/>
                </v:shape>
                <v:shape id="Shape 314336" style="position:absolute;width:53851;height:91;left:93;top:16842;" coordsize="5385104,9144" path="m0,0l5385104,0l5385104,9144l0,9144l0,0">
                  <v:stroke weight="0pt" endcap="square" joinstyle="round" on="false" color="#000000" opacity="0"/>
                  <v:fill on="true" color="#000000"/>
                </v:shape>
                <v:shape id="Shape 21107" style="position:absolute;width:53840;height:0;left:98;top:18590;" coordsize="5384034,0" path="m0,0l5384034,0">
                  <v:stroke weight="0.0980803pt" endcap="square" joinstyle="round" on="true" color="#000000"/>
                  <v:fill on="false" color="#000000" opacity="0"/>
                </v:shape>
                <v:shape id="Shape 314337" style="position:absolute;width:53851;height:91;left:93;top:18585;" coordsize="5385104,9144" path="m0,0l5385104,0l5385104,9144l0,9144l0,0">
                  <v:stroke weight="0pt" endcap="square" joinstyle="round" on="false" color="#000000" opacity="0"/>
                  <v:fill on="true" color="#000000"/>
                </v:shape>
                <v:shape id="Shape 21109" style="position:absolute;width:53840;height:0;left:98;top:20330;" coordsize="5384034,0" path="m0,0l5384034,0">
                  <v:stroke weight="0.0980803pt" endcap="square" joinstyle="round" on="true" color="#000000"/>
                  <v:fill on="false" color="#000000" opacity="0"/>
                </v:shape>
                <v:shape id="Shape 314338" style="position:absolute;width:53851;height:91;left:93;top:20325;" coordsize="5385104,9144" path="m0,0l5385104,0l5385104,9144l0,9144l0,0">
                  <v:stroke weight="0pt" endcap="square" joinstyle="round" on="false" color="#000000" opacity="0"/>
                  <v:fill on="true" color="#000000"/>
                </v:shape>
                <v:rect id="Rectangle 21111" style="position:absolute;width:421;height:1899;left:53947;top:19361;" filled="f" stroked="f">
                  <v:textbox inset="0,0,0,0">
                    <w:txbxContent>
                      <w:p>
                        <w:pPr>
                          <w:spacing w:before="0" w:after="160" w:line="259" w:lineRule="auto"/>
                        </w:pPr>
                        <w:r>
                          <w:rPr>
                            <w:rFonts w:cs="Calibri" w:hAnsi="Calibri" w:eastAsia="Calibri" w:ascii="Calibri"/>
                            <w:sz w:val="22"/>
                          </w:rPr>
                          <w:t xml:space="preserve"> </w:t>
                        </w:r>
                      </w:p>
                    </w:txbxContent>
                  </v:textbox>
                </v:rect>
                <v:rect id="Rectangle 21112" style="position:absolute;width:421;height:1899;left:0;top:21845;" filled="f" stroked="f">
                  <v:textbox inset="0,0,0,0">
                    <w:txbxContent>
                      <w:p>
                        <w:pPr>
                          <w:spacing w:before="0" w:after="160" w:line="259" w:lineRule="auto"/>
                        </w:pPr>
                        <w:r>
                          <w:rPr>
                            <w:rFonts w:cs="Calibri" w:hAnsi="Calibri" w:eastAsia="Calibri" w:ascii="Calibri"/>
                            <w:sz w:val="22"/>
                          </w:rPr>
                          <w:t xml:space="preserve"> </w:t>
                        </w:r>
                      </w:p>
                    </w:txbxContent>
                  </v:textbox>
                </v:rect>
                <v:rect id="Rectangle 21113" style="position:absolute;width:18659;height:2229;left:0;top:24771;" filled="f" stroked="f">
                  <v:textbox inset="0,0,0,0">
                    <w:txbxContent>
                      <w:p>
                        <w:pPr>
                          <w:spacing w:before="0" w:after="160" w:line="259" w:lineRule="auto"/>
                        </w:pPr>
                        <w:r>
                          <w:rPr>
                            <w:rFonts w:cs="Calibri" w:hAnsi="Calibri" w:eastAsia="Calibri" w:ascii="Calibri"/>
                            <w:color w:val="2f5496"/>
                            <w:sz w:val="26"/>
                          </w:rPr>
                          <w:t xml:space="preserve">Direcciones Privadas:</w:t>
                        </w:r>
                      </w:p>
                    </w:txbxContent>
                  </v:textbox>
                </v:rect>
                <v:rect id="Rectangle 21114" style="position:absolute;width:494;height:2229;left:14053;top:24771;" filled="f" stroked="f">
                  <v:textbox inset="0,0,0,0">
                    <w:txbxContent>
                      <w:p>
                        <w:pPr>
                          <w:spacing w:before="0" w:after="160" w:line="259" w:lineRule="auto"/>
                        </w:pPr>
                        <w:r>
                          <w:rPr>
                            <w:rFonts w:cs="Calibri" w:hAnsi="Calibri" w:eastAsia="Calibri" w:ascii="Calibri"/>
                            <w:color w:val="2f5496"/>
                            <w:sz w:val="26"/>
                          </w:rPr>
                          <w:t xml:space="preserve"> </w:t>
                        </w:r>
                      </w:p>
                    </w:txbxContent>
                  </v:textbox>
                </v:rect>
                <v:rect id="Rectangle 21115" style="position:absolute;width:652;height:1696;left:6861;top:26954;" filled="f" stroked="f">
                  <v:textbox inset="0,0,0,0">
                    <w:txbxContent>
                      <w:p>
                        <w:pPr>
                          <w:spacing w:before="0" w:after="160" w:line="259" w:lineRule="auto"/>
                        </w:pPr>
                        <w:r>
                          <w:rPr>
                            <w:rFonts w:cs="Times New Roman" w:hAnsi="Times New Roman" w:eastAsia="Times New Roman" w:ascii="Times New Roman"/>
                            <w:sz w:val="22"/>
                          </w:rPr>
                          <w:t xml:space="preserve">•</w:t>
                        </w:r>
                      </w:p>
                    </w:txbxContent>
                  </v:textbox>
                </v:rect>
                <v:rect id="Rectangle 21116" style="position:absolute;width:518;height:2079;left:7348;top:26657;" filled="f" stroked="f">
                  <v:textbox inset="0,0,0,0">
                    <w:txbxContent>
                      <w:p>
                        <w:pPr>
                          <w:spacing w:before="0" w:after="160" w:line="259" w:lineRule="auto"/>
                        </w:pPr>
                        <w:r>
                          <w:rPr>
                            <w:rFonts w:cs="Arial" w:hAnsi="Arial" w:eastAsia="Arial" w:ascii="Arial"/>
                            <w:sz w:val="22"/>
                          </w:rPr>
                          <w:t xml:space="preserve"> </w:t>
                        </w:r>
                      </w:p>
                    </w:txbxContent>
                  </v:textbox>
                </v:rect>
                <v:rect id="Rectangle 273413" style="position:absolute;width:21786;height:1899;left:9146;top:26874;" filled="f" stroked="f">
                  <v:textbox inset="0,0,0,0">
                    <w:txbxContent>
                      <w:p>
                        <w:pPr>
                          <w:spacing w:before="0" w:after="160" w:line="259" w:lineRule="auto"/>
                        </w:pPr>
                        <w:r>
                          <w:rPr>
                            <w:rFonts w:cs="Calibri" w:hAnsi="Calibri" w:eastAsia="Calibri" w:ascii="Calibri"/>
                            <w:i w:val="1"/>
                            <w:sz w:val="22"/>
                          </w:rPr>
                          <w:t xml:space="preserve">Set de direcciones para uso p</w:t>
                        </w:r>
                      </w:p>
                    </w:txbxContent>
                  </v:textbox>
                </v:rect>
                <v:rect id="Rectangle 273414" style="position:absolute;width:5648;height:1899;left:25527;top:26874;" filled="f" stroked="f">
                  <v:textbox inset="0,0,0,0">
                    <w:txbxContent>
                      <w:p>
                        <w:pPr>
                          <w:spacing w:before="0" w:after="160" w:line="259" w:lineRule="auto"/>
                        </w:pPr>
                        <w:r>
                          <w:rPr>
                            <w:rFonts w:cs="Calibri" w:hAnsi="Calibri" w:eastAsia="Calibri" w:ascii="Calibri"/>
                            <w:i w:val="1"/>
                            <w:sz w:val="22"/>
                          </w:rPr>
                          <w:t xml:space="preserve">rivado. </w:t>
                        </w:r>
                      </w:p>
                    </w:txbxContent>
                  </v:textbox>
                </v:rect>
                <v:rect id="Rectangle 21118" style="position:absolute;width:421;height:1899;left:29770;top:26874;" filled="f" stroked="f">
                  <v:textbox inset="0,0,0,0">
                    <w:txbxContent>
                      <w:p>
                        <w:pPr>
                          <w:spacing w:before="0" w:after="160" w:line="259" w:lineRule="auto"/>
                        </w:pPr>
                        <w:r>
                          <w:rPr>
                            <w:rFonts w:cs="Calibri" w:hAnsi="Calibri" w:eastAsia="Calibri" w:ascii="Calibri"/>
                            <w:sz w:val="22"/>
                          </w:rPr>
                          <w:t xml:space="preserve"> </w:t>
                        </w:r>
                      </w:p>
                    </w:txbxContent>
                  </v:textbox>
                </v:rect>
                <v:rect id="Rectangle 21119" style="position:absolute;width:652;height:1696;left:6861;top:29803;" filled="f" stroked="f">
                  <v:textbox inset="0,0,0,0">
                    <w:txbxContent>
                      <w:p>
                        <w:pPr>
                          <w:spacing w:before="0" w:after="160" w:line="259" w:lineRule="auto"/>
                        </w:pPr>
                        <w:r>
                          <w:rPr>
                            <w:rFonts w:cs="Times New Roman" w:hAnsi="Times New Roman" w:eastAsia="Times New Roman" w:ascii="Times New Roman"/>
                            <w:sz w:val="22"/>
                          </w:rPr>
                          <w:t xml:space="preserve">•</w:t>
                        </w:r>
                      </w:p>
                    </w:txbxContent>
                  </v:textbox>
                </v:rect>
                <v:rect id="Rectangle 21120" style="position:absolute;width:518;height:2079;left:7348;top:29507;" filled="f" stroked="f">
                  <v:textbox inset="0,0,0,0">
                    <w:txbxContent>
                      <w:p>
                        <w:pPr>
                          <w:spacing w:before="0" w:after="160" w:line="259" w:lineRule="auto"/>
                        </w:pPr>
                        <w:r>
                          <w:rPr>
                            <w:rFonts w:cs="Arial" w:hAnsi="Arial" w:eastAsia="Arial" w:ascii="Arial"/>
                            <w:sz w:val="22"/>
                          </w:rPr>
                          <w:t xml:space="preserve"> </w:t>
                        </w:r>
                      </w:p>
                    </w:txbxContent>
                  </v:textbox>
                </v:rect>
                <v:rect id="Rectangle 21121" style="position:absolute;width:72638;height:1899;left:9146;top:29724;" filled="f" stroked="f">
                  <v:textbox inset="0,0,0,0">
                    <w:txbxContent>
                      <w:p>
                        <w:pPr>
                          <w:spacing w:before="0" w:after="160" w:line="259" w:lineRule="auto"/>
                        </w:pPr>
                        <w:r>
                          <w:rPr>
                            <w:rFonts w:cs="Calibri" w:hAnsi="Calibri" w:eastAsia="Calibri" w:ascii="Calibri"/>
                            <w:i w:val="1"/>
                            <w:sz w:val="22"/>
                          </w:rPr>
                          <w:t xml:space="preserve">Estas direcciones no son ruteadas por la Internet y se asignan para los componentes del interior. </w:t>
                        </w:r>
                      </w:p>
                    </w:txbxContent>
                  </v:textbox>
                </v:rect>
                <v:rect id="Rectangle 21122" style="position:absolute;width:421;height:1899;left:63776;top:29724;" filled="f" stroked="f">
                  <v:textbox inset="0,0,0,0">
                    <w:txbxContent>
                      <w:p>
                        <w:pPr>
                          <w:spacing w:before="0" w:after="160" w:line="259" w:lineRule="auto"/>
                        </w:pPr>
                        <w:r>
                          <w:rPr>
                            <w:rFonts w:cs="Calibri" w:hAnsi="Calibri" w:eastAsia="Calibri" w:ascii="Calibri"/>
                            <w:sz w:val="22"/>
                          </w:rPr>
                          <w:t xml:space="preserve"> </w:t>
                        </w:r>
                      </w:p>
                    </w:txbxContent>
                  </v:textbox>
                </v:rect>
                <v:rect id="Rectangle 21123" style="position:absolute;width:652;height:1696;left:6861;top:32672;" filled="f" stroked="f">
                  <v:textbox inset="0,0,0,0">
                    <w:txbxContent>
                      <w:p>
                        <w:pPr>
                          <w:spacing w:before="0" w:after="160" w:line="259" w:lineRule="auto"/>
                        </w:pPr>
                        <w:r>
                          <w:rPr>
                            <w:rFonts w:cs="Times New Roman" w:hAnsi="Times New Roman" w:eastAsia="Times New Roman" w:ascii="Times New Roman"/>
                            <w:sz w:val="22"/>
                          </w:rPr>
                          <w:t xml:space="preserve">•</w:t>
                        </w:r>
                      </w:p>
                    </w:txbxContent>
                  </v:textbox>
                </v:rect>
                <v:rect id="Rectangle 21124" style="position:absolute;width:518;height:2079;left:7348;top:32376;" filled="f" stroked="f">
                  <v:textbox inset="0,0,0,0">
                    <w:txbxContent>
                      <w:p>
                        <w:pPr>
                          <w:spacing w:before="0" w:after="160" w:line="259" w:lineRule="auto"/>
                        </w:pPr>
                        <w:r>
                          <w:rPr>
                            <w:rFonts w:cs="Arial" w:hAnsi="Arial" w:eastAsia="Arial" w:ascii="Arial"/>
                            <w:sz w:val="22"/>
                          </w:rPr>
                          <w:t xml:space="preserve"> </w:t>
                        </w:r>
                      </w:p>
                    </w:txbxContent>
                  </v:textbox>
                </v:rect>
                <v:rect id="Rectangle 21125" style="position:absolute;width:72060;height:1899;left:9146;top:32593;" filled="f" stroked="f">
                  <v:textbox inset="0,0,0,0">
                    <w:txbxContent>
                      <w:p>
                        <w:pPr>
                          <w:spacing w:before="0" w:after="160" w:line="259" w:lineRule="auto"/>
                        </w:pPr>
                        <w:r>
                          <w:rPr>
                            <w:rFonts w:cs="Calibri" w:hAnsi="Calibri" w:eastAsia="Calibri" w:ascii="Calibri"/>
                            <w:i w:val="1"/>
                            <w:sz w:val="22"/>
                          </w:rPr>
                          <w:t xml:space="preserve">Los routers no distinguen las direcciones privadas se requiere el NAT para efectuarla traducción.</w:t>
                        </w:r>
                      </w:p>
                    </w:txbxContent>
                  </v:textbox>
                </v:rect>
                <v:rect id="Rectangle 21126" style="position:absolute;width:421;height:1899;left:63350;top:32593;" filled="f" stroked="f">
                  <v:textbox inset="0,0,0,0">
                    <w:txbxContent>
                      <w:p>
                        <w:pPr>
                          <w:spacing w:before="0" w:after="160" w:line="259" w:lineRule="auto"/>
                        </w:pPr>
                        <w:r>
                          <w:rPr>
                            <w:rFonts w:cs="Calibri" w:hAnsi="Calibri" w:eastAsia="Calibri" w:ascii="Calibri"/>
                            <w:sz w:val="22"/>
                          </w:rPr>
                          <w:t xml:space="preserve"> </w:t>
                        </w:r>
                      </w:p>
                    </w:txbxContent>
                  </v:textbox>
                </v:rect>
                <v:shape id="Picture 21134" style="position:absolute;width:54000;height:15875;left:762;top:35921;" filled="f">
                  <v:imagedata r:id="rId697"/>
                </v:shape>
                <v:shape id="Shape 21135" style="position:absolute;width:54762;height:16637;left:381;top:35540;" coordsize="5476240,1663700" path="m0,1663700l5476240,1663700l5476240,0l0,0x">
                  <v:stroke weight="6pt" endcap="flat" joinstyle="miter" miterlimit="10" on="true" color="#44546a"/>
                  <v:fill on="false" color="#000000" opacity="0"/>
                </v:shape>
                <v:shape id="Shape 314339" style="position:absolute;width:41327;height:14992;left:8153;top:792;" coordsize="4132707,1499235" path="m0,0l4132707,0l4132707,1499235l0,1499235l0,0">
                  <v:stroke weight="0pt" endcap="flat" joinstyle="miter" miterlimit="10" on="false" color="#000000" opacity="0"/>
                  <v:fill on="true" color="#99ff99"/>
                </v:shape>
                <v:shape id="Picture 21138" style="position:absolute;width:41327;height:14992;left:8153;top:792;" filled="f">
                  <v:imagedata r:id="rId698"/>
                </v:shape>
                <v:shape id="Shape 21139" style="position:absolute;width:42089;height:15754;left:7772;top:411;" coordsize="4208907,1575435" path="m0,1575435l4208907,1575435l4208907,0l0,0x">
                  <v:stroke weight="6pt" endcap="flat" joinstyle="miter" miterlimit="10" on="true" color="#ed7d31"/>
                  <v:fill on="false" color="#000000" opacity="0"/>
                </v:shape>
                <v:shape id="Shape 314340" style="position:absolute;width:27412;height:12685;left:26155;top:23896;" coordsize="2741295,1268578" path="m0,0l2741295,0l2741295,1268578l0,1268578l0,0">
                  <v:stroke weight="0pt" endcap="flat" joinstyle="miter" miterlimit="10" on="false" color="#000000" opacity="0"/>
                  <v:fill on="true" color="#99ff99"/>
                </v:shape>
                <v:shape id="Picture 21142" style="position:absolute;width:27412;height:12685;left:26155;top:23896;" filled="f">
                  <v:imagedata r:id="rId699"/>
                </v:shape>
                <v:shape id="Shape 21143" style="position:absolute;width:28174;height:13448;left:25774;top:23515;" coordsize="2817495,1344803" path="m0,1344803l2817495,1344803l2817495,0l0,0x">
                  <v:stroke weight="6pt" endcap="flat" joinstyle="miter" miterlimit="10" on="true" color="#ed7d31"/>
                  <v:fill on="false" color="#000000" opacity="0"/>
                </v:shape>
              </v:group>
            </w:pict>
          </mc:Fallback>
        </mc:AlternateContent>
      </w:r>
    </w:p>
    <w:p w14:paraId="7AF8F1B8" w14:textId="77777777" w:rsidR="00A97412" w:rsidRDefault="00000000">
      <w:pPr>
        <w:spacing w:after="0" w:line="347" w:lineRule="auto"/>
        <w:ind w:right="1685"/>
      </w:pPr>
      <w:r>
        <w:lastRenderedPageBreak/>
        <w:t xml:space="preserve">  </w:t>
      </w:r>
    </w:p>
    <w:p w14:paraId="3B5E2212" w14:textId="77777777" w:rsidR="00A97412" w:rsidRDefault="00000000">
      <w:pPr>
        <w:spacing w:after="0"/>
        <w:ind w:left="-5" w:hanging="10"/>
      </w:pPr>
      <w:r>
        <w:rPr>
          <w:color w:val="2F5496"/>
          <w:sz w:val="26"/>
        </w:rPr>
        <w:t xml:space="preserve">Mascara de Red </w:t>
      </w:r>
    </w:p>
    <w:p w14:paraId="254DDAB1" w14:textId="77777777" w:rsidR="00A97412" w:rsidRDefault="00000000">
      <w:pPr>
        <w:spacing w:after="185" w:line="267" w:lineRule="auto"/>
        <w:ind w:left="10" w:hanging="10"/>
      </w:pPr>
      <w:r>
        <w:t xml:space="preserve">La máscara de red es un número con el formato de una dirección IP que nos sirve para distinguir cuando una máquina determinada pertenece a una subred dada, con lo que podemos averiguar si dos máquinas están o no en la misma subred IP. En formato binario todas las máscaras de red tienen los "1" agrupados a la izquierda y los "0" a la derecha </w:t>
      </w:r>
    </w:p>
    <w:p w14:paraId="36CB7D16" w14:textId="77777777" w:rsidR="00A97412" w:rsidRDefault="00000000">
      <w:pPr>
        <w:numPr>
          <w:ilvl w:val="1"/>
          <w:numId w:val="72"/>
        </w:numPr>
        <w:spacing w:after="190" w:line="267" w:lineRule="auto"/>
        <w:ind w:hanging="360"/>
      </w:pPr>
      <w:r>
        <w:rPr>
          <w:i/>
        </w:rPr>
        <w:t>Numero de 32 Bits Igual a una Dirección IP.</w:t>
      </w:r>
      <w:r>
        <w:t xml:space="preserve"> </w:t>
      </w:r>
    </w:p>
    <w:p w14:paraId="378A8517" w14:textId="77777777" w:rsidR="00A97412" w:rsidRDefault="00000000">
      <w:pPr>
        <w:numPr>
          <w:ilvl w:val="1"/>
          <w:numId w:val="72"/>
        </w:numPr>
        <w:spacing w:after="190" w:line="267" w:lineRule="auto"/>
        <w:ind w:hanging="360"/>
      </w:pPr>
      <w:r>
        <w:rPr>
          <w:i/>
        </w:rPr>
        <w:t xml:space="preserve">Delimitar el ámbito de una red de computadoras. </w:t>
      </w:r>
      <w:r>
        <w:t xml:space="preserve"> </w:t>
      </w:r>
    </w:p>
    <w:p w14:paraId="5820A3DD" w14:textId="77777777" w:rsidR="00A97412" w:rsidRDefault="00000000">
      <w:pPr>
        <w:numPr>
          <w:ilvl w:val="1"/>
          <w:numId w:val="72"/>
        </w:numPr>
        <w:spacing w:after="190" w:line="267" w:lineRule="auto"/>
        <w:ind w:hanging="360"/>
      </w:pPr>
      <w:r>
        <w:rPr>
          <w:i/>
        </w:rPr>
        <w:t xml:space="preserve">Sirve para distinguir cuando una máquina determinada pertenece a una subred dada. </w:t>
      </w:r>
      <w:r>
        <w:t xml:space="preserve"> </w:t>
      </w:r>
    </w:p>
    <w:p w14:paraId="773B2D53" w14:textId="77777777" w:rsidR="00A97412" w:rsidRDefault="00000000">
      <w:pPr>
        <w:numPr>
          <w:ilvl w:val="1"/>
          <w:numId w:val="72"/>
        </w:numPr>
        <w:spacing w:after="0" w:line="267" w:lineRule="auto"/>
        <w:ind w:hanging="360"/>
      </w:pPr>
      <w:r>
        <w:rPr>
          <w:i/>
        </w:rPr>
        <w:t>Indicar a los dispositivos qué parte de la dirección IP es el número de la red, incluyendo la subred, y qué parte es la correspondiente al Host.</w:t>
      </w:r>
      <w:r>
        <w:t xml:space="preserve"> </w:t>
      </w:r>
    </w:p>
    <w:tbl>
      <w:tblPr>
        <w:tblStyle w:val="TableGrid"/>
        <w:tblW w:w="9002" w:type="dxa"/>
        <w:tblInd w:w="12" w:type="dxa"/>
        <w:tblCellMar>
          <w:top w:w="59" w:type="dxa"/>
          <w:left w:w="106" w:type="dxa"/>
          <w:bottom w:w="0" w:type="dxa"/>
          <w:right w:w="115" w:type="dxa"/>
        </w:tblCellMar>
        <w:tblLook w:val="04A0" w:firstRow="1" w:lastRow="0" w:firstColumn="1" w:lastColumn="0" w:noHBand="0" w:noVBand="1"/>
      </w:tblPr>
      <w:tblGrid>
        <w:gridCol w:w="878"/>
        <w:gridCol w:w="2402"/>
        <w:gridCol w:w="4686"/>
        <w:gridCol w:w="1036"/>
      </w:tblGrid>
      <w:tr w:rsidR="00A97412" w14:paraId="1A84705C" w14:textId="77777777">
        <w:trPr>
          <w:trHeight w:val="502"/>
        </w:trPr>
        <w:tc>
          <w:tcPr>
            <w:tcW w:w="878" w:type="dxa"/>
            <w:tcBorders>
              <w:top w:val="single" w:sz="8" w:space="0" w:color="FFFFFF"/>
              <w:left w:val="single" w:sz="8" w:space="0" w:color="FFFFFF"/>
              <w:bottom w:val="single" w:sz="24" w:space="0" w:color="FFFFFF"/>
              <w:right w:val="single" w:sz="8" w:space="0" w:color="FFFFFF"/>
            </w:tcBorders>
            <w:shd w:val="clear" w:color="auto" w:fill="D6D6F5"/>
          </w:tcPr>
          <w:p w14:paraId="3446B367" w14:textId="77777777" w:rsidR="00A97412" w:rsidRDefault="00000000">
            <w:pPr>
              <w:spacing w:after="0"/>
            </w:pPr>
            <w:r>
              <w:rPr>
                <w:b/>
              </w:rPr>
              <w:t>Clase</w:t>
            </w:r>
            <w:r>
              <w:t xml:space="preserve"> </w:t>
            </w:r>
          </w:p>
        </w:tc>
        <w:tc>
          <w:tcPr>
            <w:tcW w:w="2402" w:type="dxa"/>
            <w:tcBorders>
              <w:top w:val="single" w:sz="8" w:space="0" w:color="FFFFFF"/>
              <w:left w:val="single" w:sz="8" w:space="0" w:color="FFFFFF"/>
              <w:bottom w:val="single" w:sz="24" w:space="0" w:color="FFFFFF"/>
              <w:right w:val="single" w:sz="8" w:space="0" w:color="FFFFFF"/>
            </w:tcBorders>
            <w:shd w:val="clear" w:color="auto" w:fill="D6D6F5"/>
          </w:tcPr>
          <w:p w14:paraId="175D3FC7" w14:textId="77777777" w:rsidR="00A97412" w:rsidRDefault="00000000">
            <w:pPr>
              <w:spacing w:after="0"/>
              <w:ind w:left="1"/>
            </w:pPr>
            <w:r>
              <w:rPr>
                <w:b/>
              </w:rPr>
              <w:t>Máscara (decimal)</w:t>
            </w:r>
            <w:r>
              <w:t xml:space="preserve"> </w:t>
            </w:r>
          </w:p>
        </w:tc>
        <w:tc>
          <w:tcPr>
            <w:tcW w:w="4686" w:type="dxa"/>
            <w:tcBorders>
              <w:top w:val="single" w:sz="8" w:space="0" w:color="FFFFFF"/>
              <w:left w:val="single" w:sz="8" w:space="0" w:color="FFFFFF"/>
              <w:bottom w:val="single" w:sz="24" w:space="0" w:color="FFFFFF"/>
              <w:right w:val="single" w:sz="8" w:space="0" w:color="FFFFFF"/>
            </w:tcBorders>
            <w:shd w:val="clear" w:color="auto" w:fill="D6D6F5"/>
          </w:tcPr>
          <w:p w14:paraId="6F646219" w14:textId="77777777" w:rsidR="00A97412" w:rsidRDefault="00000000">
            <w:pPr>
              <w:spacing w:after="0"/>
              <w:ind w:left="2"/>
            </w:pPr>
            <w:r>
              <w:rPr>
                <w:b/>
              </w:rPr>
              <w:t>Máscara (binario)</w:t>
            </w:r>
            <w:r>
              <w:t xml:space="preserve"> </w:t>
            </w:r>
          </w:p>
        </w:tc>
        <w:tc>
          <w:tcPr>
            <w:tcW w:w="1036" w:type="dxa"/>
            <w:tcBorders>
              <w:top w:val="single" w:sz="7" w:space="0" w:color="D6D6F5"/>
              <w:left w:val="single" w:sz="8" w:space="0" w:color="FFFFFF"/>
              <w:bottom w:val="single" w:sz="6" w:space="0" w:color="D6D6F5"/>
              <w:right w:val="nil"/>
            </w:tcBorders>
            <w:shd w:val="clear" w:color="auto" w:fill="D6D6F5"/>
          </w:tcPr>
          <w:p w14:paraId="79144ABF" w14:textId="77777777" w:rsidR="00A97412" w:rsidRDefault="00000000">
            <w:pPr>
              <w:spacing w:after="0"/>
              <w:ind w:left="2"/>
            </w:pPr>
            <w:r>
              <w:rPr>
                <w:b/>
              </w:rPr>
              <w:t>Prefijo</w:t>
            </w:r>
            <w:r>
              <w:t xml:space="preserve"> </w:t>
            </w:r>
          </w:p>
        </w:tc>
      </w:tr>
      <w:tr w:rsidR="00A97412" w14:paraId="1F958CB0" w14:textId="77777777">
        <w:trPr>
          <w:trHeight w:val="507"/>
        </w:trPr>
        <w:tc>
          <w:tcPr>
            <w:tcW w:w="878" w:type="dxa"/>
            <w:tcBorders>
              <w:top w:val="single" w:sz="24" w:space="0" w:color="FFFFFF"/>
              <w:left w:val="single" w:sz="8" w:space="0" w:color="FFFFFF"/>
              <w:bottom w:val="single" w:sz="8" w:space="0" w:color="FFFFFF"/>
              <w:right w:val="single" w:sz="8" w:space="0" w:color="FFFFFF"/>
            </w:tcBorders>
            <w:shd w:val="clear" w:color="auto" w:fill="D6D6F5"/>
          </w:tcPr>
          <w:p w14:paraId="65D72D58" w14:textId="77777777" w:rsidR="00A97412" w:rsidRDefault="00000000">
            <w:pPr>
              <w:spacing w:after="0"/>
            </w:pPr>
            <w:r>
              <w:rPr>
                <w:b/>
              </w:rPr>
              <w:t>A</w:t>
            </w:r>
            <w:r>
              <w:t xml:space="preserve"> </w:t>
            </w:r>
          </w:p>
        </w:tc>
        <w:tc>
          <w:tcPr>
            <w:tcW w:w="2402" w:type="dxa"/>
            <w:tcBorders>
              <w:top w:val="single" w:sz="24" w:space="0" w:color="FFFFFF"/>
              <w:left w:val="single" w:sz="8" w:space="0" w:color="FFFFFF"/>
              <w:bottom w:val="single" w:sz="8" w:space="0" w:color="FFFFFF"/>
              <w:right w:val="single" w:sz="8" w:space="0" w:color="FFFFFF"/>
            </w:tcBorders>
            <w:shd w:val="clear" w:color="auto" w:fill="D6D6F5"/>
          </w:tcPr>
          <w:p w14:paraId="0AF38474" w14:textId="77777777" w:rsidR="00A97412" w:rsidRDefault="00000000">
            <w:pPr>
              <w:spacing w:after="0"/>
              <w:ind w:left="1"/>
            </w:pPr>
            <w:r>
              <w:rPr>
                <w:b/>
              </w:rPr>
              <w:t>255.0.0.0</w:t>
            </w:r>
            <w:r>
              <w:t xml:space="preserve"> </w:t>
            </w:r>
          </w:p>
        </w:tc>
        <w:tc>
          <w:tcPr>
            <w:tcW w:w="4686" w:type="dxa"/>
            <w:tcBorders>
              <w:top w:val="single" w:sz="24" w:space="0" w:color="FFFFFF"/>
              <w:left w:val="single" w:sz="8" w:space="0" w:color="FFFFFF"/>
              <w:bottom w:val="single" w:sz="8" w:space="0" w:color="FFFFFF"/>
              <w:right w:val="single" w:sz="8" w:space="0" w:color="FFFFFF"/>
            </w:tcBorders>
            <w:shd w:val="clear" w:color="auto" w:fill="D6D6F5"/>
          </w:tcPr>
          <w:p w14:paraId="3B2D16CE" w14:textId="77777777" w:rsidR="00A97412" w:rsidRDefault="00000000">
            <w:pPr>
              <w:spacing w:after="0"/>
              <w:ind w:left="2"/>
            </w:pPr>
            <w:r>
              <w:rPr>
                <w:b/>
              </w:rPr>
              <w:t>11111111.00000000.00000000.00000000</w:t>
            </w:r>
            <w:r>
              <w:t xml:space="preserve"> </w:t>
            </w:r>
          </w:p>
        </w:tc>
        <w:tc>
          <w:tcPr>
            <w:tcW w:w="1036" w:type="dxa"/>
            <w:tcBorders>
              <w:top w:val="single" w:sz="6" w:space="0" w:color="D6D6F5"/>
              <w:left w:val="single" w:sz="8" w:space="0" w:color="FFFFFF"/>
              <w:bottom w:val="single" w:sz="7" w:space="0" w:color="D6D6F5"/>
              <w:right w:val="nil"/>
            </w:tcBorders>
            <w:shd w:val="clear" w:color="auto" w:fill="D6D6F5"/>
          </w:tcPr>
          <w:p w14:paraId="4BD0AD4F" w14:textId="77777777" w:rsidR="00A97412" w:rsidRDefault="00000000">
            <w:pPr>
              <w:spacing w:after="0"/>
              <w:ind w:left="2"/>
            </w:pPr>
            <w:r>
              <w:rPr>
                <w:b/>
              </w:rPr>
              <w:t>/8</w:t>
            </w:r>
            <w:r>
              <w:t xml:space="preserve"> </w:t>
            </w:r>
          </w:p>
        </w:tc>
      </w:tr>
      <w:tr w:rsidR="00A97412" w14:paraId="52665B93" w14:textId="77777777">
        <w:trPr>
          <w:trHeight w:val="485"/>
        </w:trPr>
        <w:tc>
          <w:tcPr>
            <w:tcW w:w="878" w:type="dxa"/>
            <w:tcBorders>
              <w:top w:val="single" w:sz="8" w:space="0" w:color="FFFFFF"/>
              <w:left w:val="single" w:sz="8" w:space="0" w:color="FFFFFF"/>
              <w:bottom w:val="single" w:sz="8" w:space="0" w:color="FFFFFF"/>
              <w:right w:val="single" w:sz="8" w:space="0" w:color="FFFFFF"/>
            </w:tcBorders>
            <w:shd w:val="clear" w:color="auto" w:fill="D6D6F5"/>
          </w:tcPr>
          <w:p w14:paraId="4742FF5F" w14:textId="77777777" w:rsidR="00A97412" w:rsidRDefault="00000000">
            <w:pPr>
              <w:spacing w:after="0"/>
            </w:pPr>
            <w:r>
              <w:rPr>
                <w:b/>
              </w:rPr>
              <w:t>B</w:t>
            </w:r>
            <w:r>
              <w:t xml:space="preserve"> </w:t>
            </w:r>
          </w:p>
        </w:tc>
        <w:tc>
          <w:tcPr>
            <w:tcW w:w="2402" w:type="dxa"/>
            <w:tcBorders>
              <w:top w:val="single" w:sz="8" w:space="0" w:color="FFFFFF"/>
              <w:left w:val="single" w:sz="8" w:space="0" w:color="FFFFFF"/>
              <w:bottom w:val="single" w:sz="8" w:space="0" w:color="FFFFFF"/>
              <w:right w:val="single" w:sz="8" w:space="0" w:color="FFFFFF"/>
            </w:tcBorders>
            <w:shd w:val="clear" w:color="auto" w:fill="D6D6F5"/>
          </w:tcPr>
          <w:p w14:paraId="704BCBA1" w14:textId="77777777" w:rsidR="00A97412" w:rsidRDefault="00000000">
            <w:pPr>
              <w:spacing w:after="0"/>
              <w:ind w:left="1"/>
            </w:pPr>
            <w:r>
              <w:rPr>
                <w:b/>
              </w:rPr>
              <w:t>255.255.0.0</w:t>
            </w:r>
            <w:r>
              <w:t xml:space="preserve"> </w:t>
            </w:r>
          </w:p>
        </w:tc>
        <w:tc>
          <w:tcPr>
            <w:tcW w:w="4686" w:type="dxa"/>
            <w:tcBorders>
              <w:top w:val="single" w:sz="8" w:space="0" w:color="FFFFFF"/>
              <w:left w:val="single" w:sz="8" w:space="0" w:color="FFFFFF"/>
              <w:bottom w:val="single" w:sz="8" w:space="0" w:color="FFFFFF"/>
              <w:right w:val="single" w:sz="8" w:space="0" w:color="FFFFFF"/>
            </w:tcBorders>
            <w:shd w:val="clear" w:color="auto" w:fill="D6D6F5"/>
          </w:tcPr>
          <w:p w14:paraId="26CFE3D0" w14:textId="77777777" w:rsidR="00A97412" w:rsidRDefault="00000000">
            <w:pPr>
              <w:spacing w:after="0"/>
              <w:ind w:left="2"/>
            </w:pPr>
            <w:r>
              <w:rPr>
                <w:b/>
              </w:rPr>
              <w:t>11111111.11111111.00000000.00000000</w:t>
            </w:r>
            <w:r>
              <w:t xml:space="preserve"> </w:t>
            </w:r>
          </w:p>
        </w:tc>
        <w:tc>
          <w:tcPr>
            <w:tcW w:w="1036" w:type="dxa"/>
            <w:tcBorders>
              <w:top w:val="single" w:sz="7" w:space="0" w:color="D6D6F5"/>
              <w:left w:val="single" w:sz="8" w:space="0" w:color="FFFFFF"/>
              <w:bottom w:val="single" w:sz="7" w:space="0" w:color="D6D6F5"/>
              <w:right w:val="nil"/>
            </w:tcBorders>
            <w:shd w:val="clear" w:color="auto" w:fill="D6D6F5"/>
          </w:tcPr>
          <w:p w14:paraId="10637403" w14:textId="77777777" w:rsidR="00A97412" w:rsidRDefault="00000000">
            <w:pPr>
              <w:spacing w:after="0"/>
              <w:ind w:left="2"/>
            </w:pPr>
            <w:r>
              <w:rPr>
                <w:b/>
              </w:rPr>
              <w:t>/16</w:t>
            </w:r>
            <w:r>
              <w:t xml:space="preserve"> </w:t>
            </w:r>
          </w:p>
        </w:tc>
      </w:tr>
      <w:tr w:rsidR="00A97412" w14:paraId="770CCD00" w14:textId="77777777">
        <w:trPr>
          <w:trHeight w:val="469"/>
        </w:trPr>
        <w:tc>
          <w:tcPr>
            <w:tcW w:w="878" w:type="dxa"/>
            <w:tcBorders>
              <w:top w:val="single" w:sz="8" w:space="0" w:color="FFFFFF"/>
              <w:left w:val="single" w:sz="8" w:space="0" w:color="FFFFFF"/>
              <w:bottom w:val="nil"/>
              <w:right w:val="single" w:sz="8" w:space="0" w:color="FFFFFF"/>
            </w:tcBorders>
            <w:shd w:val="clear" w:color="auto" w:fill="D6D6F5"/>
          </w:tcPr>
          <w:p w14:paraId="3BD3F0FE" w14:textId="77777777" w:rsidR="00A97412" w:rsidRDefault="00000000">
            <w:pPr>
              <w:spacing w:after="0"/>
            </w:pPr>
            <w:r>
              <w:rPr>
                <w:b/>
              </w:rPr>
              <w:t>C</w:t>
            </w:r>
            <w:r>
              <w:t xml:space="preserve"> </w:t>
            </w:r>
          </w:p>
        </w:tc>
        <w:tc>
          <w:tcPr>
            <w:tcW w:w="2402" w:type="dxa"/>
            <w:tcBorders>
              <w:top w:val="single" w:sz="8" w:space="0" w:color="FFFFFF"/>
              <w:left w:val="single" w:sz="8" w:space="0" w:color="FFFFFF"/>
              <w:bottom w:val="nil"/>
              <w:right w:val="single" w:sz="8" w:space="0" w:color="FFFFFF"/>
            </w:tcBorders>
            <w:shd w:val="clear" w:color="auto" w:fill="D6D6F5"/>
          </w:tcPr>
          <w:p w14:paraId="4CD10AE7" w14:textId="77777777" w:rsidR="00A97412" w:rsidRDefault="00000000">
            <w:pPr>
              <w:spacing w:after="0"/>
              <w:ind w:left="1"/>
            </w:pPr>
            <w:r>
              <w:rPr>
                <w:b/>
              </w:rPr>
              <w:t>255.255.255.0</w:t>
            </w:r>
            <w:r>
              <w:t xml:space="preserve"> </w:t>
            </w:r>
          </w:p>
        </w:tc>
        <w:tc>
          <w:tcPr>
            <w:tcW w:w="4686" w:type="dxa"/>
            <w:tcBorders>
              <w:top w:val="single" w:sz="8" w:space="0" w:color="FFFFFF"/>
              <w:left w:val="single" w:sz="8" w:space="0" w:color="FFFFFF"/>
              <w:bottom w:val="nil"/>
              <w:right w:val="single" w:sz="8" w:space="0" w:color="FFFFFF"/>
            </w:tcBorders>
            <w:shd w:val="clear" w:color="auto" w:fill="D6D6F5"/>
          </w:tcPr>
          <w:p w14:paraId="0A9C1677" w14:textId="77777777" w:rsidR="00A97412" w:rsidRDefault="00000000">
            <w:pPr>
              <w:spacing w:after="0"/>
              <w:ind w:left="2"/>
            </w:pPr>
            <w:r>
              <w:rPr>
                <w:b/>
              </w:rPr>
              <w:t>11111111.11111111.11111111.00000000</w:t>
            </w:r>
            <w:r>
              <w:t xml:space="preserve"> </w:t>
            </w:r>
          </w:p>
        </w:tc>
        <w:tc>
          <w:tcPr>
            <w:tcW w:w="1036" w:type="dxa"/>
            <w:tcBorders>
              <w:top w:val="single" w:sz="7" w:space="0" w:color="D6D6F5"/>
              <w:left w:val="single" w:sz="8" w:space="0" w:color="FFFFFF"/>
              <w:bottom w:val="nil"/>
              <w:right w:val="nil"/>
            </w:tcBorders>
            <w:shd w:val="clear" w:color="auto" w:fill="D6D6F5"/>
          </w:tcPr>
          <w:p w14:paraId="21167ED7" w14:textId="77777777" w:rsidR="00A97412" w:rsidRDefault="00000000">
            <w:pPr>
              <w:spacing w:after="0"/>
              <w:ind w:left="2"/>
            </w:pPr>
            <w:r>
              <w:rPr>
                <w:b/>
              </w:rPr>
              <w:t>/24</w:t>
            </w:r>
            <w:r>
              <w:t xml:space="preserve"> </w:t>
            </w:r>
          </w:p>
        </w:tc>
      </w:tr>
    </w:tbl>
    <w:p w14:paraId="41218378" w14:textId="77777777" w:rsidR="00A97412" w:rsidRDefault="00000000">
      <w:pPr>
        <w:spacing w:after="191"/>
      </w:pPr>
      <w:r>
        <w:t xml:space="preserve"> </w:t>
      </w:r>
    </w:p>
    <w:p w14:paraId="3DBD5FD8" w14:textId="77777777" w:rsidR="00A97412" w:rsidRDefault="00000000">
      <w:pPr>
        <w:numPr>
          <w:ilvl w:val="1"/>
          <w:numId w:val="72"/>
        </w:numPr>
        <w:spacing w:after="0" w:line="267" w:lineRule="auto"/>
        <w:ind w:hanging="360"/>
      </w:pPr>
      <w:r>
        <w:rPr>
          <w:i/>
        </w:rPr>
        <w:t>Algunos ejemplos:</w:t>
      </w:r>
      <w:r>
        <w:t xml:space="preserve"> </w:t>
      </w:r>
    </w:p>
    <w:tbl>
      <w:tblPr>
        <w:tblStyle w:val="TableGrid"/>
        <w:tblW w:w="5929" w:type="dxa"/>
        <w:tblInd w:w="360" w:type="dxa"/>
        <w:tblCellMar>
          <w:top w:w="26" w:type="dxa"/>
          <w:left w:w="0" w:type="dxa"/>
          <w:bottom w:w="0" w:type="dxa"/>
          <w:right w:w="0" w:type="dxa"/>
        </w:tblCellMar>
        <w:tblLook w:val="04A0" w:firstRow="1" w:lastRow="0" w:firstColumn="1" w:lastColumn="0" w:noHBand="0" w:noVBand="1"/>
      </w:tblPr>
      <w:tblGrid>
        <w:gridCol w:w="360"/>
        <w:gridCol w:w="1956"/>
        <w:gridCol w:w="673"/>
        <w:gridCol w:w="1608"/>
        <w:gridCol w:w="1332"/>
      </w:tblGrid>
      <w:tr w:rsidR="00A97412" w14:paraId="1F7C9502" w14:textId="77777777">
        <w:trPr>
          <w:trHeight w:val="354"/>
        </w:trPr>
        <w:tc>
          <w:tcPr>
            <w:tcW w:w="360" w:type="dxa"/>
            <w:tcBorders>
              <w:top w:val="nil"/>
              <w:left w:val="nil"/>
              <w:bottom w:val="nil"/>
              <w:right w:val="nil"/>
            </w:tcBorders>
          </w:tcPr>
          <w:p w14:paraId="2512C5BA" w14:textId="77777777" w:rsidR="00A97412" w:rsidRDefault="00000000">
            <w:pPr>
              <w:spacing w:after="0"/>
            </w:pPr>
            <w:r>
              <w:rPr>
                <w:rFonts w:ascii="Times New Roman" w:eastAsia="Times New Roman" w:hAnsi="Times New Roman" w:cs="Times New Roman"/>
              </w:rPr>
              <w:t>•</w:t>
            </w:r>
            <w:r>
              <w:rPr>
                <w:rFonts w:ascii="Arial" w:eastAsia="Arial" w:hAnsi="Arial" w:cs="Arial"/>
              </w:rPr>
              <w:t xml:space="preserve"> </w:t>
            </w:r>
          </w:p>
        </w:tc>
        <w:tc>
          <w:tcPr>
            <w:tcW w:w="1956" w:type="dxa"/>
            <w:tcBorders>
              <w:top w:val="nil"/>
              <w:left w:val="nil"/>
              <w:bottom w:val="nil"/>
              <w:right w:val="nil"/>
            </w:tcBorders>
          </w:tcPr>
          <w:p w14:paraId="5C382565" w14:textId="77777777" w:rsidR="00A97412" w:rsidRDefault="00000000">
            <w:pPr>
              <w:spacing w:after="0"/>
            </w:pPr>
            <w:r>
              <w:rPr>
                <w:i/>
              </w:rPr>
              <w:t xml:space="preserve">1- Red de Clase C </w:t>
            </w:r>
          </w:p>
        </w:tc>
        <w:tc>
          <w:tcPr>
            <w:tcW w:w="673" w:type="dxa"/>
            <w:tcBorders>
              <w:top w:val="nil"/>
              <w:left w:val="nil"/>
              <w:bottom w:val="nil"/>
              <w:right w:val="nil"/>
            </w:tcBorders>
          </w:tcPr>
          <w:p w14:paraId="70FF6FB3" w14:textId="77777777" w:rsidR="00A97412" w:rsidRDefault="00000000">
            <w:pPr>
              <w:spacing w:after="0"/>
              <w:ind w:left="156"/>
            </w:pPr>
            <w:r>
              <w:rPr>
                <w:i/>
              </w:rPr>
              <w:t xml:space="preserve"> </w:t>
            </w:r>
          </w:p>
        </w:tc>
        <w:tc>
          <w:tcPr>
            <w:tcW w:w="1608" w:type="dxa"/>
            <w:tcBorders>
              <w:top w:val="nil"/>
              <w:left w:val="nil"/>
              <w:bottom w:val="nil"/>
              <w:right w:val="nil"/>
            </w:tcBorders>
          </w:tcPr>
          <w:p w14:paraId="126D2855" w14:textId="77777777" w:rsidR="00A97412" w:rsidRDefault="00000000">
            <w:pPr>
              <w:spacing w:after="0"/>
              <w:ind w:left="192"/>
            </w:pPr>
            <w:r>
              <w:rPr>
                <w:i/>
              </w:rPr>
              <w:t xml:space="preserve">192.168.1.0  </w:t>
            </w:r>
          </w:p>
        </w:tc>
        <w:tc>
          <w:tcPr>
            <w:tcW w:w="1332" w:type="dxa"/>
            <w:tcBorders>
              <w:top w:val="nil"/>
              <w:left w:val="nil"/>
              <w:bottom w:val="nil"/>
              <w:right w:val="nil"/>
            </w:tcBorders>
          </w:tcPr>
          <w:p w14:paraId="00B0F390" w14:textId="77777777" w:rsidR="00A97412" w:rsidRDefault="00000000">
            <w:pPr>
              <w:spacing w:after="0"/>
              <w:jc w:val="both"/>
            </w:pPr>
            <w:r>
              <w:rPr>
                <w:i/>
              </w:rPr>
              <w:t>255.255.255.0</w:t>
            </w:r>
            <w:r>
              <w:t xml:space="preserve"> </w:t>
            </w:r>
          </w:p>
        </w:tc>
      </w:tr>
      <w:tr w:rsidR="00A97412" w14:paraId="3241BEE1" w14:textId="77777777">
        <w:trPr>
          <w:trHeight w:val="450"/>
        </w:trPr>
        <w:tc>
          <w:tcPr>
            <w:tcW w:w="360" w:type="dxa"/>
            <w:tcBorders>
              <w:top w:val="nil"/>
              <w:left w:val="nil"/>
              <w:bottom w:val="nil"/>
              <w:right w:val="nil"/>
            </w:tcBorders>
            <w:vAlign w:val="center"/>
          </w:tcPr>
          <w:p w14:paraId="096D4253" w14:textId="77777777" w:rsidR="00A97412" w:rsidRDefault="00000000">
            <w:pPr>
              <w:spacing w:after="0"/>
            </w:pPr>
            <w:r>
              <w:rPr>
                <w:rFonts w:ascii="Times New Roman" w:eastAsia="Times New Roman" w:hAnsi="Times New Roman" w:cs="Times New Roman"/>
              </w:rPr>
              <w:t>•</w:t>
            </w:r>
            <w:r>
              <w:rPr>
                <w:rFonts w:ascii="Arial" w:eastAsia="Arial" w:hAnsi="Arial" w:cs="Arial"/>
              </w:rPr>
              <w:t xml:space="preserve"> </w:t>
            </w:r>
          </w:p>
        </w:tc>
        <w:tc>
          <w:tcPr>
            <w:tcW w:w="1956" w:type="dxa"/>
            <w:tcBorders>
              <w:top w:val="nil"/>
              <w:left w:val="nil"/>
              <w:bottom w:val="nil"/>
              <w:right w:val="nil"/>
            </w:tcBorders>
          </w:tcPr>
          <w:p w14:paraId="3F962BE7" w14:textId="77777777" w:rsidR="00A97412" w:rsidRDefault="00000000">
            <w:pPr>
              <w:spacing w:after="0"/>
            </w:pPr>
            <w:r>
              <w:rPr>
                <w:i/>
              </w:rPr>
              <w:t xml:space="preserve">2- Red de Clase B </w:t>
            </w:r>
          </w:p>
        </w:tc>
        <w:tc>
          <w:tcPr>
            <w:tcW w:w="673" w:type="dxa"/>
            <w:tcBorders>
              <w:top w:val="nil"/>
              <w:left w:val="nil"/>
              <w:bottom w:val="nil"/>
              <w:right w:val="nil"/>
            </w:tcBorders>
          </w:tcPr>
          <w:p w14:paraId="7F1F1285" w14:textId="77777777" w:rsidR="00A97412" w:rsidRDefault="00000000">
            <w:pPr>
              <w:spacing w:after="0"/>
              <w:ind w:left="156"/>
            </w:pPr>
            <w:r>
              <w:rPr>
                <w:i/>
              </w:rPr>
              <w:t xml:space="preserve"> </w:t>
            </w:r>
          </w:p>
        </w:tc>
        <w:tc>
          <w:tcPr>
            <w:tcW w:w="1608" w:type="dxa"/>
            <w:tcBorders>
              <w:top w:val="nil"/>
              <w:left w:val="nil"/>
              <w:bottom w:val="nil"/>
              <w:right w:val="nil"/>
            </w:tcBorders>
          </w:tcPr>
          <w:p w14:paraId="6616797E" w14:textId="77777777" w:rsidR="00A97412" w:rsidRDefault="00000000">
            <w:pPr>
              <w:spacing w:after="0"/>
              <w:ind w:left="192"/>
            </w:pPr>
            <w:r>
              <w:rPr>
                <w:i/>
              </w:rPr>
              <w:t xml:space="preserve">172.17.0.0 </w:t>
            </w:r>
          </w:p>
        </w:tc>
        <w:tc>
          <w:tcPr>
            <w:tcW w:w="1332" w:type="dxa"/>
            <w:tcBorders>
              <w:top w:val="nil"/>
              <w:left w:val="nil"/>
              <w:bottom w:val="nil"/>
              <w:right w:val="nil"/>
            </w:tcBorders>
          </w:tcPr>
          <w:p w14:paraId="073FB650" w14:textId="77777777" w:rsidR="00A97412" w:rsidRDefault="00000000">
            <w:pPr>
              <w:spacing w:after="0"/>
            </w:pPr>
            <w:r>
              <w:rPr>
                <w:i/>
              </w:rPr>
              <w:t>255.255.0.0</w:t>
            </w:r>
            <w:r>
              <w:t xml:space="preserve"> </w:t>
            </w:r>
          </w:p>
        </w:tc>
      </w:tr>
      <w:tr w:rsidR="00A97412" w14:paraId="55D17371" w14:textId="77777777">
        <w:trPr>
          <w:trHeight w:val="450"/>
        </w:trPr>
        <w:tc>
          <w:tcPr>
            <w:tcW w:w="360" w:type="dxa"/>
            <w:tcBorders>
              <w:top w:val="nil"/>
              <w:left w:val="nil"/>
              <w:bottom w:val="nil"/>
              <w:right w:val="nil"/>
            </w:tcBorders>
            <w:vAlign w:val="center"/>
          </w:tcPr>
          <w:p w14:paraId="1F4490D6" w14:textId="77777777" w:rsidR="00A97412" w:rsidRDefault="00000000">
            <w:pPr>
              <w:spacing w:after="0"/>
            </w:pPr>
            <w:r>
              <w:rPr>
                <w:rFonts w:ascii="Times New Roman" w:eastAsia="Times New Roman" w:hAnsi="Times New Roman" w:cs="Times New Roman"/>
              </w:rPr>
              <w:t>•</w:t>
            </w:r>
            <w:r>
              <w:rPr>
                <w:rFonts w:ascii="Arial" w:eastAsia="Arial" w:hAnsi="Arial" w:cs="Arial"/>
              </w:rPr>
              <w:t xml:space="preserve"> </w:t>
            </w:r>
          </w:p>
        </w:tc>
        <w:tc>
          <w:tcPr>
            <w:tcW w:w="1956" w:type="dxa"/>
            <w:tcBorders>
              <w:top w:val="nil"/>
              <w:left w:val="nil"/>
              <w:bottom w:val="nil"/>
              <w:right w:val="nil"/>
            </w:tcBorders>
          </w:tcPr>
          <w:p w14:paraId="24752614" w14:textId="77777777" w:rsidR="00A97412" w:rsidRDefault="00000000">
            <w:pPr>
              <w:spacing w:after="0"/>
            </w:pPr>
            <w:r>
              <w:rPr>
                <w:i/>
              </w:rPr>
              <w:t xml:space="preserve">3- Red de Clase A </w:t>
            </w:r>
          </w:p>
        </w:tc>
        <w:tc>
          <w:tcPr>
            <w:tcW w:w="673" w:type="dxa"/>
            <w:tcBorders>
              <w:top w:val="nil"/>
              <w:left w:val="nil"/>
              <w:bottom w:val="nil"/>
              <w:right w:val="nil"/>
            </w:tcBorders>
          </w:tcPr>
          <w:p w14:paraId="3D4299EB" w14:textId="77777777" w:rsidR="00A97412" w:rsidRDefault="00000000">
            <w:pPr>
              <w:spacing w:after="0"/>
              <w:ind w:left="156"/>
            </w:pPr>
            <w:r>
              <w:rPr>
                <w:i/>
              </w:rPr>
              <w:t xml:space="preserve"> </w:t>
            </w:r>
          </w:p>
        </w:tc>
        <w:tc>
          <w:tcPr>
            <w:tcW w:w="1608" w:type="dxa"/>
            <w:tcBorders>
              <w:top w:val="nil"/>
              <w:left w:val="nil"/>
              <w:bottom w:val="nil"/>
              <w:right w:val="nil"/>
            </w:tcBorders>
          </w:tcPr>
          <w:p w14:paraId="3F179F3E" w14:textId="77777777" w:rsidR="00A97412" w:rsidRDefault="00000000">
            <w:pPr>
              <w:spacing w:after="0"/>
              <w:ind w:left="192"/>
            </w:pPr>
            <w:r>
              <w:rPr>
                <w:i/>
              </w:rPr>
              <w:t xml:space="preserve">10.0.0.0 </w:t>
            </w:r>
          </w:p>
        </w:tc>
        <w:tc>
          <w:tcPr>
            <w:tcW w:w="1332" w:type="dxa"/>
            <w:tcBorders>
              <w:top w:val="nil"/>
              <w:left w:val="nil"/>
              <w:bottom w:val="nil"/>
              <w:right w:val="nil"/>
            </w:tcBorders>
          </w:tcPr>
          <w:p w14:paraId="0844E352" w14:textId="77777777" w:rsidR="00A97412" w:rsidRDefault="00000000">
            <w:pPr>
              <w:spacing w:after="0"/>
            </w:pPr>
            <w:r>
              <w:rPr>
                <w:i/>
              </w:rPr>
              <w:t>255.0.0.0</w:t>
            </w:r>
            <w:r>
              <w:t xml:space="preserve"> </w:t>
            </w:r>
          </w:p>
        </w:tc>
      </w:tr>
      <w:tr w:rsidR="00A97412" w14:paraId="092E6131" w14:textId="77777777">
        <w:trPr>
          <w:trHeight w:val="449"/>
        </w:trPr>
        <w:tc>
          <w:tcPr>
            <w:tcW w:w="360" w:type="dxa"/>
            <w:tcBorders>
              <w:top w:val="nil"/>
              <w:left w:val="nil"/>
              <w:bottom w:val="nil"/>
              <w:right w:val="nil"/>
            </w:tcBorders>
            <w:vAlign w:val="center"/>
          </w:tcPr>
          <w:p w14:paraId="5F4687CC" w14:textId="77777777" w:rsidR="00A97412" w:rsidRDefault="00000000">
            <w:pPr>
              <w:spacing w:after="0"/>
            </w:pPr>
            <w:r>
              <w:rPr>
                <w:rFonts w:ascii="Times New Roman" w:eastAsia="Times New Roman" w:hAnsi="Times New Roman" w:cs="Times New Roman"/>
              </w:rPr>
              <w:t>•</w:t>
            </w:r>
            <w:r>
              <w:rPr>
                <w:rFonts w:ascii="Arial" w:eastAsia="Arial" w:hAnsi="Arial" w:cs="Arial"/>
              </w:rPr>
              <w:t xml:space="preserve"> </w:t>
            </w:r>
          </w:p>
        </w:tc>
        <w:tc>
          <w:tcPr>
            <w:tcW w:w="1956" w:type="dxa"/>
            <w:tcBorders>
              <w:top w:val="nil"/>
              <w:left w:val="nil"/>
              <w:bottom w:val="nil"/>
              <w:right w:val="nil"/>
            </w:tcBorders>
          </w:tcPr>
          <w:p w14:paraId="2FD47D78" w14:textId="77777777" w:rsidR="00A97412" w:rsidRDefault="00000000">
            <w:pPr>
              <w:spacing w:after="0"/>
            </w:pPr>
            <w:r>
              <w:rPr>
                <w:i/>
              </w:rPr>
              <w:t xml:space="preserve">4- Host de Clase B </w:t>
            </w:r>
          </w:p>
        </w:tc>
        <w:tc>
          <w:tcPr>
            <w:tcW w:w="673" w:type="dxa"/>
            <w:tcBorders>
              <w:top w:val="nil"/>
              <w:left w:val="nil"/>
              <w:bottom w:val="nil"/>
              <w:right w:val="nil"/>
            </w:tcBorders>
          </w:tcPr>
          <w:p w14:paraId="05DE2EB4" w14:textId="77777777" w:rsidR="00A97412" w:rsidRDefault="00000000">
            <w:pPr>
              <w:spacing w:after="0"/>
              <w:ind w:left="156"/>
            </w:pPr>
            <w:r>
              <w:rPr>
                <w:i/>
              </w:rPr>
              <w:t xml:space="preserve"> </w:t>
            </w:r>
          </w:p>
        </w:tc>
        <w:tc>
          <w:tcPr>
            <w:tcW w:w="1608" w:type="dxa"/>
            <w:tcBorders>
              <w:top w:val="nil"/>
              <w:left w:val="nil"/>
              <w:bottom w:val="nil"/>
              <w:right w:val="nil"/>
            </w:tcBorders>
          </w:tcPr>
          <w:p w14:paraId="37B25528" w14:textId="77777777" w:rsidR="00A97412" w:rsidRDefault="00000000">
            <w:pPr>
              <w:spacing w:after="0"/>
              <w:ind w:left="192"/>
            </w:pPr>
            <w:r>
              <w:rPr>
                <w:i/>
              </w:rPr>
              <w:t xml:space="preserve">172.17.1.0 </w:t>
            </w:r>
          </w:p>
        </w:tc>
        <w:tc>
          <w:tcPr>
            <w:tcW w:w="1332" w:type="dxa"/>
            <w:tcBorders>
              <w:top w:val="nil"/>
              <w:left w:val="nil"/>
              <w:bottom w:val="nil"/>
              <w:right w:val="nil"/>
            </w:tcBorders>
          </w:tcPr>
          <w:p w14:paraId="4F79A7FC" w14:textId="77777777" w:rsidR="00A97412" w:rsidRDefault="00000000">
            <w:pPr>
              <w:spacing w:after="0"/>
            </w:pPr>
            <w:r>
              <w:rPr>
                <w:i/>
              </w:rPr>
              <w:t>255.255.0.0</w:t>
            </w:r>
            <w:r>
              <w:t xml:space="preserve"> </w:t>
            </w:r>
          </w:p>
        </w:tc>
      </w:tr>
      <w:tr w:rsidR="00A97412" w14:paraId="4F6BFD0A" w14:textId="77777777">
        <w:trPr>
          <w:trHeight w:val="354"/>
        </w:trPr>
        <w:tc>
          <w:tcPr>
            <w:tcW w:w="360" w:type="dxa"/>
            <w:tcBorders>
              <w:top w:val="nil"/>
              <w:left w:val="nil"/>
              <w:bottom w:val="nil"/>
              <w:right w:val="nil"/>
            </w:tcBorders>
            <w:vAlign w:val="bottom"/>
          </w:tcPr>
          <w:p w14:paraId="535344D4" w14:textId="77777777" w:rsidR="00A97412" w:rsidRDefault="00000000">
            <w:pPr>
              <w:spacing w:after="0"/>
            </w:pPr>
            <w:r>
              <w:rPr>
                <w:rFonts w:ascii="Times New Roman" w:eastAsia="Times New Roman" w:hAnsi="Times New Roman" w:cs="Times New Roman"/>
              </w:rPr>
              <w:t>•</w:t>
            </w:r>
            <w:r>
              <w:rPr>
                <w:rFonts w:ascii="Arial" w:eastAsia="Arial" w:hAnsi="Arial" w:cs="Arial"/>
              </w:rPr>
              <w:t xml:space="preserve"> </w:t>
            </w:r>
          </w:p>
        </w:tc>
        <w:tc>
          <w:tcPr>
            <w:tcW w:w="1956" w:type="dxa"/>
            <w:tcBorders>
              <w:top w:val="nil"/>
              <w:left w:val="nil"/>
              <w:bottom w:val="nil"/>
              <w:right w:val="nil"/>
            </w:tcBorders>
            <w:vAlign w:val="bottom"/>
          </w:tcPr>
          <w:p w14:paraId="3C84636A" w14:textId="77777777" w:rsidR="00A97412" w:rsidRDefault="00000000">
            <w:pPr>
              <w:spacing w:after="0"/>
            </w:pPr>
            <w:r>
              <w:rPr>
                <w:i/>
              </w:rPr>
              <w:t xml:space="preserve">5- Host de Clase A </w:t>
            </w:r>
          </w:p>
        </w:tc>
        <w:tc>
          <w:tcPr>
            <w:tcW w:w="673" w:type="dxa"/>
            <w:tcBorders>
              <w:top w:val="nil"/>
              <w:left w:val="nil"/>
              <w:bottom w:val="nil"/>
              <w:right w:val="nil"/>
            </w:tcBorders>
            <w:vAlign w:val="bottom"/>
          </w:tcPr>
          <w:p w14:paraId="3DE6B0A6" w14:textId="77777777" w:rsidR="00A97412" w:rsidRDefault="00000000">
            <w:pPr>
              <w:spacing w:after="0"/>
              <w:ind w:left="156"/>
            </w:pPr>
            <w:r>
              <w:rPr>
                <w:i/>
              </w:rPr>
              <w:t xml:space="preserve"> </w:t>
            </w:r>
          </w:p>
        </w:tc>
        <w:tc>
          <w:tcPr>
            <w:tcW w:w="1608" w:type="dxa"/>
            <w:tcBorders>
              <w:top w:val="nil"/>
              <w:left w:val="nil"/>
              <w:bottom w:val="nil"/>
              <w:right w:val="nil"/>
            </w:tcBorders>
            <w:vAlign w:val="bottom"/>
          </w:tcPr>
          <w:p w14:paraId="5613B3A9" w14:textId="77777777" w:rsidR="00A97412" w:rsidRDefault="00000000">
            <w:pPr>
              <w:spacing w:after="0"/>
              <w:ind w:left="192"/>
            </w:pPr>
            <w:r>
              <w:rPr>
                <w:i/>
              </w:rPr>
              <w:t xml:space="preserve">10.1.0.0 </w:t>
            </w:r>
          </w:p>
        </w:tc>
        <w:tc>
          <w:tcPr>
            <w:tcW w:w="1332" w:type="dxa"/>
            <w:tcBorders>
              <w:top w:val="nil"/>
              <w:left w:val="nil"/>
              <w:bottom w:val="nil"/>
              <w:right w:val="nil"/>
            </w:tcBorders>
            <w:vAlign w:val="bottom"/>
          </w:tcPr>
          <w:p w14:paraId="4CE02EB0" w14:textId="77777777" w:rsidR="00A97412" w:rsidRDefault="00000000">
            <w:pPr>
              <w:spacing w:after="0"/>
            </w:pPr>
            <w:r>
              <w:rPr>
                <w:i/>
              </w:rPr>
              <w:t>255.0.0.0</w:t>
            </w:r>
            <w:r>
              <w:t xml:space="preserve"> </w:t>
            </w:r>
          </w:p>
        </w:tc>
      </w:tr>
    </w:tbl>
    <w:p w14:paraId="7CD74012" w14:textId="77777777" w:rsidR="00A97412" w:rsidRDefault="00000000">
      <w:pPr>
        <w:spacing w:after="199"/>
      </w:pPr>
      <w:r>
        <w:t xml:space="preserve"> </w:t>
      </w:r>
    </w:p>
    <w:p w14:paraId="68C1F1C4" w14:textId="77777777" w:rsidR="00A97412" w:rsidRDefault="00000000">
      <w:pPr>
        <w:spacing w:after="0"/>
        <w:ind w:left="-5" w:hanging="10"/>
      </w:pPr>
      <w:proofErr w:type="spellStart"/>
      <w:r>
        <w:rPr>
          <w:color w:val="2F5496"/>
          <w:sz w:val="26"/>
        </w:rPr>
        <w:t>Routers</w:t>
      </w:r>
      <w:proofErr w:type="spellEnd"/>
      <w:r>
        <w:rPr>
          <w:color w:val="2F5496"/>
          <w:sz w:val="26"/>
        </w:rPr>
        <w:t xml:space="preserve"> y Direccionamiento </w:t>
      </w:r>
    </w:p>
    <w:p w14:paraId="7364D686" w14:textId="77777777" w:rsidR="00A97412" w:rsidRDefault="00000000">
      <w:pPr>
        <w:numPr>
          <w:ilvl w:val="1"/>
          <w:numId w:val="72"/>
        </w:numPr>
        <w:spacing w:after="190" w:line="267" w:lineRule="auto"/>
        <w:ind w:hanging="360"/>
      </w:pPr>
      <w:r>
        <w:rPr>
          <w:i/>
        </w:rPr>
        <w:t xml:space="preserve">Los </w:t>
      </w:r>
      <w:proofErr w:type="spellStart"/>
      <w:r>
        <w:rPr>
          <w:i/>
        </w:rPr>
        <w:t>Routers</w:t>
      </w:r>
      <w:proofErr w:type="spellEnd"/>
      <w:r>
        <w:rPr>
          <w:i/>
        </w:rPr>
        <w:t xml:space="preserve"> tienen conexiones a varias redes físicas</w:t>
      </w:r>
      <w:r>
        <w:t xml:space="preserve"> </w:t>
      </w:r>
    </w:p>
    <w:p w14:paraId="7E86C936" w14:textId="77777777" w:rsidR="00A97412" w:rsidRDefault="00000000">
      <w:pPr>
        <w:numPr>
          <w:ilvl w:val="1"/>
          <w:numId w:val="72"/>
        </w:numPr>
        <w:spacing w:after="190" w:line="267" w:lineRule="auto"/>
        <w:ind w:hanging="360"/>
      </w:pPr>
      <w:r>
        <w:rPr>
          <w:i/>
        </w:rPr>
        <w:t>Cada Dirección IP tiene un prefijo que especifica una Red Física</w:t>
      </w:r>
      <w:r>
        <w:t xml:space="preserve"> </w:t>
      </w:r>
    </w:p>
    <w:p w14:paraId="13E22A9C" w14:textId="77777777" w:rsidR="00A97412" w:rsidRDefault="00000000">
      <w:pPr>
        <w:numPr>
          <w:ilvl w:val="1"/>
          <w:numId w:val="72"/>
        </w:numPr>
        <w:spacing w:after="151" w:line="267" w:lineRule="auto"/>
        <w:ind w:hanging="360"/>
      </w:pPr>
      <w:r>
        <w:rPr>
          <w:i/>
        </w:rPr>
        <w:t xml:space="preserve">Los </w:t>
      </w:r>
      <w:proofErr w:type="spellStart"/>
      <w:r>
        <w:rPr>
          <w:i/>
        </w:rPr>
        <w:t>Routers</w:t>
      </w:r>
      <w:proofErr w:type="spellEnd"/>
      <w:r>
        <w:rPr>
          <w:i/>
        </w:rPr>
        <w:t xml:space="preserve"> manejan una Tabla de Enrutamiento entre Redes</w:t>
      </w:r>
      <w:r>
        <w:t xml:space="preserve"> </w:t>
      </w:r>
    </w:p>
    <w:p w14:paraId="66895E3D" w14:textId="77777777" w:rsidR="00A97412" w:rsidRDefault="00000000">
      <w:pPr>
        <w:spacing w:after="202"/>
      </w:pPr>
      <w:r>
        <w:t xml:space="preserve"> </w:t>
      </w:r>
    </w:p>
    <w:p w14:paraId="3EF13382" w14:textId="77777777" w:rsidR="00A97412" w:rsidRDefault="00000000">
      <w:pPr>
        <w:spacing w:after="0"/>
        <w:ind w:left="-5" w:hanging="10"/>
      </w:pPr>
      <w:r>
        <w:rPr>
          <w:color w:val="2F5496"/>
          <w:sz w:val="26"/>
        </w:rPr>
        <w:t xml:space="preserve">Host Multibase </w:t>
      </w:r>
    </w:p>
    <w:p w14:paraId="4651EAE7" w14:textId="77777777" w:rsidR="00A97412" w:rsidRDefault="00000000">
      <w:pPr>
        <w:numPr>
          <w:ilvl w:val="1"/>
          <w:numId w:val="72"/>
        </w:numPr>
        <w:spacing w:after="190" w:line="267" w:lineRule="auto"/>
        <w:ind w:hanging="360"/>
      </w:pPr>
      <w:r>
        <w:rPr>
          <w:i/>
        </w:rPr>
        <w:t>Host que se conecta a varias conexiones de Red.</w:t>
      </w:r>
      <w:r>
        <w:t xml:space="preserve"> </w:t>
      </w:r>
    </w:p>
    <w:p w14:paraId="4FAD703E" w14:textId="77777777" w:rsidR="00A97412" w:rsidRDefault="00000000">
      <w:pPr>
        <w:numPr>
          <w:ilvl w:val="1"/>
          <w:numId w:val="72"/>
        </w:numPr>
        <w:spacing w:after="190" w:line="267" w:lineRule="auto"/>
        <w:ind w:hanging="360"/>
      </w:pPr>
      <w:r>
        <w:rPr>
          <w:i/>
        </w:rPr>
        <w:t>Suelen utilizarse para aumentar la confiabilidad, Aumentar el rendimiento o ancho de banda.</w:t>
      </w:r>
      <w:r>
        <w:t xml:space="preserve"> </w:t>
      </w:r>
    </w:p>
    <w:p w14:paraId="4BB7C993" w14:textId="77777777" w:rsidR="00A97412" w:rsidRDefault="00000000">
      <w:pPr>
        <w:numPr>
          <w:ilvl w:val="1"/>
          <w:numId w:val="72"/>
        </w:numPr>
        <w:spacing w:after="190" w:line="267" w:lineRule="auto"/>
        <w:ind w:hanging="360"/>
      </w:pPr>
      <w:r>
        <w:rPr>
          <w:i/>
        </w:rPr>
        <w:t>Evita la congestión de Tráfico.</w:t>
      </w:r>
      <w:r>
        <w:t xml:space="preserve"> </w:t>
      </w:r>
    </w:p>
    <w:p w14:paraId="64BCD814" w14:textId="77777777" w:rsidR="00A97412" w:rsidRDefault="00000000">
      <w:pPr>
        <w:numPr>
          <w:ilvl w:val="1"/>
          <w:numId w:val="72"/>
        </w:numPr>
        <w:spacing w:after="190" w:line="267" w:lineRule="auto"/>
        <w:ind w:hanging="360"/>
      </w:pPr>
      <w:r>
        <w:rPr>
          <w:i/>
        </w:rPr>
        <w:t xml:space="preserve">Cambia la configuración de los Enrutadores    </w:t>
      </w:r>
      <w:r>
        <w:t xml:space="preserve"> </w:t>
      </w:r>
    </w:p>
    <w:p w14:paraId="3BBA62A3" w14:textId="77777777" w:rsidR="00A97412" w:rsidRDefault="00000000">
      <w:pPr>
        <w:numPr>
          <w:ilvl w:val="1"/>
          <w:numId w:val="72"/>
        </w:numPr>
        <w:spacing w:after="190" w:line="267" w:lineRule="auto"/>
        <w:ind w:hanging="360"/>
      </w:pPr>
      <w:r>
        <w:rPr>
          <w:i/>
        </w:rPr>
        <w:lastRenderedPageBreak/>
        <w:t xml:space="preserve">Solución aplicada a la falta de ancho de banda (conexión excesivamente lenta) para cumplir con el Servicio de conexión de Internet respecto de Nuestro </w:t>
      </w:r>
      <w:proofErr w:type="gramStart"/>
      <w:r>
        <w:rPr>
          <w:i/>
        </w:rPr>
        <w:t>ISP .</w:t>
      </w:r>
      <w:proofErr w:type="gramEnd"/>
      <w:r>
        <w:rPr>
          <w:i/>
        </w:rPr>
        <w:t xml:space="preserve"> Se puede suplir </w:t>
      </w:r>
      <w:proofErr w:type="gramStart"/>
      <w:r>
        <w:rPr>
          <w:i/>
        </w:rPr>
        <w:t>con :</w:t>
      </w:r>
      <w:proofErr w:type="gramEnd"/>
      <w:r>
        <w:t xml:space="preserve"> </w:t>
      </w:r>
    </w:p>
    <w:p w14:paraId="7866EC37" w14:textId="77777777" w:rsidR="00A97412" w:rsidRDefault="00000000">
      <w:pPr>
        <w:numPr>
          <w:ilvl w:val="1"/>
          <w:numId w:val="72"/>
        </w:numPr>
        <w:spacing w:after="187" w:line="267" w:lineRule="auto"/>
        <w:ind w:hanging="360"/>
      </w:pPr>
      <w:r>
        <w:rPr>
          <w:b/>
          <w:i/>
        </w:rPr>
        <w:t xml:space="preserve">Aumento de Ancho de Banda (Análisis de Costo). </w:t>
      </w:r>
      <w:r>
        <w:t xml:space="preserve"> </w:t>
      </w:r>
    </w:p>
    <w:p w14:paraId="1F80F47E" w14:textId="77777777" w:rsidR="00A97412" w:rsidRDefault="00000000">
      <w:pPr>
        <w:numPr>
          <w:ilvl w:val="1"/>
          <w:numId w:val="72"/>
        </w:numPr>
        <w:spacing w:after="187" w:line="267" w:lineRule="auto"/>
        <w:ind w:hanging="360"/>
      </w:pPr>
      <w:r>
        <w:rPr>
          <w:b/>
          <w:i/>
        </w:rPr>
        <w:t>Cambio de Políticas en el Uso de Internet.</w:t>
      </w:r>
      <w:r>
        <w:t xml:space="preserve"> </w:t>
      </w:r>
    </w:p>
    <w:p w14:paraId="313038A7" w14:textId="77777777" w:rsidR="00A97412" w:rsidRDefault="00000000">
      <w:pPr>
        <w:numPr>
          <w:ilvl w:val="1"/>
          <w:numId w:val="72"/>
        </w:numPr>
        <w:spacing w:after="187" w:line="267" w:lineRule="auto"/>
        <w:ind w:hanging="360"/>
      </w:pPr>
      <w:r>
        <w:rPr>
          <w:b/>
          <w:i/>
        </w:rPr>
        <w:t>Adquisición de Herramientas que controlen Servicios, Accesos, Correo electrónico, Etc.</w:t>
      </w:r>
      <w:r>
        <w:t xml:space="preserve"> </w:t>
      </w:r>
    </w:p>
    <w:p w14:paraId="21FA1EF5" w14:textId="77777777" w:rsidR="00A97412" w:rsidRDefault="00000000">
      <w:pPr>
        <w:numPr>
          <w:ilvl w:val="1"/>
          <w:numId w:val="72"/>
        </w:numPr>
        <w:spacing w:after="154" w:line="267" w:lineRule="auto"/>
        <w:ind w:hanging="360"/>
      </w:pPr>
      <w:r>
        <w:rPr>
          <w:i/>
        </w:rPr>
        <w:t xml:space="preserve">Solución Necesaria para evitar la salida de servicio de nuestro Nodo (Aumento de Confiabilidad). </w:t>
      </w:r>
      <w:r>
        <w:t xml:space="preserve"> </w:t>
      </w:r>
    </w:p>
    <w:p w14:paraId="13827100" w14:textId="77777777" w:rsidR="00A97412" w:rsidRDefault="00000000">
      <w:pPr>
        <w:spacing w:after="197"/>
        <w:ind w:left="-5" w:hanging="10"/>
      </w:pPr>
      <w:r>
        <w:rPr>
          <w:i/>
          <w:u w:val="single" w:color="000000"/>
        </w:rPr>
        <w:t>24 HS porque es vital para nuestro Negocio</w:t>
      </w:r>
      <w:r>
        <w:rPr>
          <w:i/>
        </w:rPr>
        <w:t xml:space="preserve"> </w:t>
      </w:r>
    </w:p>
    <w:p w14:paraId="0E35D83B" w14:textId="77777777" w:rsidR="00A97412" w:rsidRDefault="00000000">
      <w:pPr>
        <w:numPr>
          <w:ilvl w:val="1"/>
          <w:numId w:val="78"/>
        </w:numPr>
        <w:spacing w:after="158"/>
        <w:ind w:hanging="4741"/>
      </w:pPr>
      <w:r>
        <w:rPr>
          <w:i/>
          <w:u w:val="single" w:color="000000"/>
        </w:rPr>
        <w:t xml:space="preserve">Un Único </w:t>
      </w:r>
      <w:proofErr w:type="spellStart"/>
      <w:r>
        <w:rPr>
          <w:i/>
          <w:u w:val="single" w:color="000000"/>
        </w:rPr>
        <w:t>Router</w:t>
      </w:r>
      <w:proofErr w:type="spellEnd"/>
      <w:r>
        <w:rPr>
          <w:i/>
          <w:u w:val="single" w:color="000000"/>
        </w:rPr>
        <w:t xml:space="preserve"> debe tener las dos o </w:t>
      </w:r>
      <w:proofErr w:type="spellStart"/>
      <w:r>
        <w:rPr>
          <w:i/>
          <w:u w:val="single" w:color="000000"/>
        </w:rPr>
        <w:t>mas</w:t>
      </w:r>
      <w:proofErr w:type="spellEnd"/>
      <w:r>
        <w:rPr>
          <w:i/>
          <w:u w:val="single" w:color="000000"/>
        </w:rPr>
        <w:t xml:space="preserve"> conexiones y poder balancearlas soportando el uso del Protocolo</w:t>
      </w:r>
      <w:r>
        <w:rPr>
          <w:i/>
        </w:rPr>
        <w:t xml:space="preserve"> </w:t>
      </w:r>
      <w:r>
        <w:rPr>
          <w:i/>
          <w:u w:val="single" w:color="000000"/>
        </w:rPr>
        <w:t>BGP.</w:t>
      </w:r>
      <w:r>
        <w:rPr>
          <w:i/>
        </w:rPr>
        <w:t xml:space="preserve"> </w:t>
      </w:r>
    </w:p>
    <w:p w14:paraId="42B510FF" w14:textId="77777777" w:rsidR="00A97412" w:rsidRDefault="00000000">
      <w:pPr>
        <w:spacing w:after="197"/>
        <w:ind w:left="-5" w:hanging="10"/>
      </w:pPr>
      <w:r>
        <w:rPr>
          <w:i/>
          <w:u w:val="single" w:color="000000"/>
        </w:rPr>
        <w:t xml:space="preserve"> </w:t>
      </w:r>
      <w:proofErr w:type="spellStart"/>
      <w:r>
        <w:rPr>
          <w:i/>
          <w:u w:val="single" w:color="000000"/>
        </w:rPr>
        <w:t>Border</w:t>
      </w:r>
      <w:proofErr w:type="spellEnd"/>
      <w:r>
        <w:rPr>
          <w:i/>
          <w:u w:val="single" w:color="000000"/>
        </w:rPr>
        <w:t xml:space="preserve"> Gateway </w:t>
      </w:r>
      <w:proofErr w:type="spellStart"/>
      <w:r>
        <w:rPr>
          <w:i/>
          <w:u w:val="single" w:color="000000"/>
        </w:rPr>
        <w:t>Protocol</w:t>
      </w:r>
      <w:proofErr w:type="spellEnd"/>
      <w:r>
        <w:rPr>
          <w:i/>
          <w:u w:val="single" w:color="000000"/>
        </w:rPr>
        <w:t>.</w:t>
      </w:r>
      <w:r>
        <w:rPr>
          <w:i/>
        </w:rPr>
        <w:t xml:space="preserve">     </w:t>
      </w:r>
    </w:p>
    <w:p w14:paraId="3759DE01" w14:textId="77777777" w:rsidR="00A97412" w:rsidRDefault="00000000">
      <w:pPr>
        <w:numPr>
          <w:ilvl w:val="1"/>
          <w:numId w:val="78"/>
        </w:numPr>
        <w:spacing w:after="158"/>
        <w:ind w:hanging="4741"/>
      </w:pPr>
      <w:r>
        <w:rPr>
          <w:i/>
          <w:u w:val="single" w:color="000000"/>
        </w:rPr>
        <w:t xml:space="preserve">NO confundir con un Host con dos canales de Internet con </w:t>
      </w:r>
      <w:proofErr w:type="spellStart"/>
      <w:r>
        <w:rPr>
          <w:i/>
          <w:u w:val="single" w:color="000000"/>
        </w:rPr>
        <w:t>Routers</w:t>
      </w:r>
      <w:proofErr w:type="spellEnd"/>
      <w:r>
        <w:rPr>
          <w:i/>
          <w:u w:val="single" w:color="000000"/>
        </w:rPr>
        <w:t xml:space="preserve"> independientes (Direcciones IP Diferentes).</w:t>
      </w:r>
      <w:r>
        <w:rPr>
          <w:i/>
        </w:rPr>
        <w:t xml:space="preserve">  </w:t>
      </w:r>
    </w:p>
    <w:p w14:paraId="0DA69E43" w14:textId="77777777" w:rsidR="00A97412" w:rsidRDefault="00000000">
      <w:pPr>
        <w:spacing w:after="197"/>
        <w:ind w:left="-5" w:hanging="10"/>
      </w:pPr>
      <w:r>
        <w:rPr>
          <w:i/>
          <w:u w:val="single" w:color="000000"/>
        </w:rPr>
        <w:t>Sin Balanceo de Carga.</w:t>
      </w:r>
      <w:r>
        <w:rPr>
          <w:i/>
        </w:rPr>
        <w:t xml:space="preserve"> </w:t>
      </w:r>
    </w:p>
    <w:p w14:paraId="4C123845" w14:textId="77777777" w:rsidR="00A97412" w:rsidRDefault="00000000">
      <w:pPr>
        <w:spacing w:after="0"/>
        <w:ind w:left="-5" w:hanging="10"/>
      </w:pPr>
      <w:r>
        <w:rPr>
          <w:color w:val="2F5496"/>
          <w:sz w:val="26"/>
        </w:rPr>
        <w:t xml:space="preserve">Direcciones de Protocolo </w:t>
      </w:r>
    </w:p>
    <w:p w14:paraId="7205974A" w14:textId="77777777" w:rsidR="00A97412" w:rsidRDefault="00000000">
      <w:pPr>
        <w:numPr>
          <w:ilvl w:val="1"/>
          <w:numId w:val="78"/>
        </w:numPr>
        <w:spacing w:after="190" w:line="267" w:lineRule="auto"/>
        <w:ind w:hanging="4741"/>
      </w:pPr>
      <w:r>
        <w:rPr>
          <w:i/>
        </w:rPr>
        <w:t>Son Abstracciones ofrecidas por Software que permite, antes de enviar el paquete, traducir la dirección del protocolo del siguiente salto equivalente a una Dirección Física.</w:t>
      </w:r>
      <w:r>
        <w:t xml:space="preserve"> </w:t>
      </w:r>
    </w:p>
    <w:p w14:paraId="5B89E51F" w14:textId="77777777" w:rsidR="00A97412" w:rsidRDefault="00000000">
      <w:pPr>
        <w:numPr>
          <w:ilvl w:val="1"/>
          <w:numId w:val="78"/>
        </w:numPr>
        <w:spacing w:after="190" w:line="267" w:lineRule="auto"/>
        <w:ind w:hanging="4741"/>
      </w:pPr>
      <w:r>
        <w:rPr>
          <w:i/>
        </w:rPr>
        <w:t xml:space="preserve">La correlación entre Dirección de Protocolo y Dirección de </w:t>
      </w:r>
      <w:proofErr w:type="gramStart"/>
      <w:r>
        <w:rPr>
          <w:i/>
        </w:rPr>
        <w:t>Hardware  se</w:t>
      </w:r>
      <w:proofErr w:type="gramEnd"/>
      <w:r>
        <w:rPr>
          <w:i/>
        </w:rPr>
        <w:t xml:space="preserve"> llama </w:t>
      </w:r>
      <w:r>
        <w:rPr>
          <w:b/>
          <w:i/>
          <w:u w:val="single" w:color="000000"/>
        </w:rPr>
        <w:t>Resolución de Dirección.</w:t>
      </w:r>
      <w:r>
        <w:rPr>
          <w:i/>
        </w:rPr>
        <w:t xml:space="preserve">    </w:t>
      </w:r>
      <w:r>
        <w:t xml:space="preserve"> </w:t>
      </w:r>
    </w:p>
    <w:p w14:paraId="5427BE30" w14:textId="77777777" w:rsidR="00A97412" w:rsidRDefault="00000000">
      <w:pPr>
        <w:spacing w:after="0"/>
        <w:ind w:left="-5" w:hanging="10"/>
      </w:pPr>
      <w:r>
        <w:rPr>
          <w:color w:val="2F5496"/>
          <w:sz w:val="26"/>
        </w:rPr>
        <w:t xml:space="preserve">Resolución de </w:t>
      </w:r>
      <w:proofErr w:type="spellStart"/>
      <w:r>
        <w:rPr>
          <w:color w:val="2F5496"/>
          <w:sz w:val="26"/>
        </w:rPr>
        <w:t>Direccion</w:t>
      </w:r>
      <w:proofErr w:type="spellEnd"/>
      <w:r>
        <w:rPr>
          <w:color w:val="2F5496"/>
          <w:sz w:val="26"/>
        </w:rPr>
        <w:t xml:space="preserve"> </w:t>
      </w:r>
    </w:p>
    <w:p w14:paraId="13B80ECF" w14:textId="77777777" w:rsidR="00A97412" w:rsidRDefault="00000000">
      <w:pPr>
        <w:numPr>
          <w:ilvl w:val="1"/>
          <w:numId w:val="78"/>
        </w:numPr>
        <w:spacing w:after="190" w:line="267" w:lineRule="auto"/>
        <w:ind w:hanging="4741"/>
      </w:pPr>
      <w:r>
        <w:rPr>
          <w:i/>
        </w:rPr>
        <w:t xml:space="preserve">Los hosts y los </w:t>
      </w:r>
      <w:proofErr w:type="spellStart"/>
      <w:r>
        <w:rPr>
          <w:i/>
        </w:rPr>
        <w:t>routers</w:t>
      </w:r>
      <w:proofErr w:type="spellEnd"/>
      <w:r>
        <w:rPr>
          <w:i/>
        </w:rPr>
        <w:t xml:space="preserve"> sirven para la Resolución de la Dirección en transmisiones de datos entre computadoras  </w:t>
      </w:r>
      <w:r>
        <w:t xml:space="preserve"> </w:t>
      </w:r>
    </w:p>
    <w:p w14:paraId="171CC6BC" w14:textId="77777777" w:rsidR="00A97412" w:rsidRDefault="00000000">
      <w:pPr>
        <w:numPr>
          <w:ilvl w:val="1"/>
          <w:numId w:val="78"/>
        </w:numPr>
        <w:spacing w:after="190" w:line="267" w:lineRule="auto"/>
        <w:ind w:hanging="4741"/>
      </w:pPr>
      <w:r>
        <w:rPr>
          <w:i/>
        </w:rPr>
        <w:t>Técnicas de resolución:</w:t>
      </w:r>
      <w:r>
        <w:t xml:space="preserve"> </w:t>
      </w:r>
    </w:p>
    <w:p w14:paraId="4600E23A" w14:textId="77777777" w:rsidR="00A97412" w:rsidRDefault="00000000">
      <w:pPr>
        <w:numPr>
          <w:ilvl w:val="1"/>
          <w:numId w:val="78"/>
        </w:numPr>
        <w:spacing w:after="190" w:line="267" w:lineRule="auto"/>
        <w:ind w:hanging="4741"/>
      </w:pPr>
      <w:r>
        <w:rPr>
          <w:i/>
        </w:rPr>
        <w:t xml:space="preserve">Búsqueda en una Tabla </w:t>
      </w:r>
      <w:proofErr w:type="gramStart"/>
      <w:r>
        <w:rPr>
          <w:rFonts w:ascii="Webdings" w:eastAsia="Webdings" w:hAnsi="Webdings" w:cs="Webdings"/>
          <w:sz w:val="23"/>
        </w:rPr>
        <w:t></w:t>
      </w:r>
      <w:r>
        <w:rPr>
          <w:i/>
        </w:rPr>
        <w:t xml:space="preserve">  Resolver</w:t>
      </w:r>
      <w:proofErr w:type="gramEnd"/>
      <w:r>
        <w:rPr>
          <w:i/>
        </w:rPr>
        <w:t xml:space="preserve"> direcciones IP a través de una WAN y con el uso de </w:t>
      </w:r>
      <w:proofErr w:type="spellStart"/>
      <w:r>
        <w:rPr>
          <w:i/>
        </w:rPr>
        <w:t>Routers</w:t>
      </w:r>
      <w:proofErr w:type="spellEnd"/>
      <w:r>
        <w:rPr>
          <w:i/>
        </w:rPr>
        <w:t xml:space="preserve">. </w:t>
      </w:r>
    </w:p>
    <w:p w14:paraId="2AF3B34C" w14:textId="77777777" w:rsidR="00A97412" w:rsidRDefault="00000000">
      <w:pPr>
        <w:numPr>
          <w:ilvl w:val="1"/>
          <w:numId w:val="78"/>
        </w:numPr>
        <w:spacing w:after="190" w:line="267" w:lineRule="auto"/>
        <w:ind w:hanging="4741"/>
      </w:pPr>
      <w:r>
        <w:rPr>
          <w:i/>
        </w:rPr>
        <w:t xml:space="preserve">Calculo en forma cerrada </w:t>
      </w:r>
      <w:r>
        <w:rPr>
          <w:rFonts w:ascii="Webdings" w:eastAsia="Webdings" w:hAnsi="Webdings" w:cs="Webdings"/>
          <w:sz w:val="23"/>
        </w:rPr>
        <w:t></w:t>
      </w:r>
      <w:r>
        <w:rPr>
          <w:i/>
        </w:rPr>
        <w:t xml:space="preserve"> Se utiliza en redes Configurables. </w:t>
      </w:r>
    </w:p>
    <w:p w14:paraId="6232377C" w14:textId="77777777" w:rsidR="00A97412" w:rsidRDefault="00000000">
      <w:pPr>
        <w:numPr>
          <w:ilvl w:val="1"/>
          <w:numId w:val="78"/>
        </w:numPr>
        <w:spacing w:after="190" w:line="267" w:lineRule="auto"/>
        <w:ind w:hanging="4741"/>
      </w:pPr>
      <w:r>
        <w:rPr>
          <w:i/>
        </w:rPr>
        <w:t xml:space="preserve">Intercambio de Mensajes </w:t>
      </w:r>
      <w:proofErr w:type="gramStart"/>
      <w:r>
        <w:rPr>
          <w:rFonts w:ascii="Webdings" w:eastAsia="Webdings" w:hAnsi="Webdings" w:cs="Webdings"/>
          <w:sz w:val="23"/>
        </w:rPr>
        <w:t></w:t>
      </w:r>
      <w:r>
        <w:rPr>
          <w:i/>
        </w:rPr>
        <w:t xml:space="preserve">  Se</w:t>
      </w:r>
      <w:proofErr w:type="gramEnd"/>
      <w:r>
        <w:rPr>
          <w:i/>
        </w:rPr>
        <w:t xml:space="preserve"> emplea con Hardware de </w:t>
      </w:r>
      <w:proofErr w:type="spellStart"/>
      <w:r>
        <w:rPr>
          <w:i/>
        </w:rPr>
        <w:t>Lan</w:t>
      </w:r>
      <w:proofErr w:type="spellEnd"/>
      <w:r>
        <w:rPr>
          <w:i/>
        </w:rPr>
        <w:t xml:space="preserve"> que tiene Direccionamiento Estático.  </w:t>
      </w:r>
    </w:p>
    <w:p w14:paraId="3B8777D3" w14:textId="77777777" w:rsidR="00A97412" w:rsidRDefault="00000000">
      <w:pPr>
        <w:numPr>
          <w:ilvl w:val="1"/>
          <w:numId w:val="78"/>
        </w:numPr>
        <w:spacing w:after="190" w:line="267" w:lineRule="auto"/>
        <w:ind w:hanging="4741"/>
      </w:pPr>
      <w:proofErr w:type="gramStart"/>
      <w:r>
        <w:rPr>
          <w:i/>
        </w:rPr>
        <w:t>ARP( Protocolo</w:t>
      </w:r>
      <w:proofErr w:type="gramEnd"/>
      <w:r>
        <w:rPr>
          <w:i/>
        </w:rPr>
        <w:t xml:space="preserve"> de resolución de direcciones)  </w:t>
      </w:r>
    </w:p>
    <w:p w14:paraId="570CA315" w14:textId="77777777" w:rsidR="00A97412" w:rsidRDefault="00000000">
      <w:pPr>
        <w:numPr>
          <w:ilvl w:val="1"/>
          <w:numId w:val="78"/>
        </w:numPr>
        <w:spacing w:after="190" w:line="267" w:lineRule="auto"/>
        <w:ind w:hanging="4741"/>
      </w:pPr>
      <w:r>
        <w:rPr>
          <w:i/>
        </w:rPr>
        <w:t xml:space="preserve">Se utiliza en redes LAN TCP/IP homogéneas que tengan el mismo formato de mensajes para resolver todas las Direcciones. </w:t>
      </w:r>
    </w:p>
    <w:p w14:paraId="1AD936C5" w14:textId="77777777" w:rsidR="00A97412" w:rsidRDefault="00000000">
      <w:pPr>
        <w:numPr>
          <w:ilvl w:val="1"/>
          <w:numId w:val="78"/>
        </w:numPr>
        <w:spacing w:after="190" w:line="267" w:lineRule="auto"/>
        <w:ind w:hanging="4741"/>
      </w:pPr>
      <w:r>
        <w:rPr>
          <w:i/>
        </w:rPr>
        <w:lastRenderedPageBreak/>
        <w:t xml:space="preserve">Cada </w:t>
      </w:r>
      <w:proofErr w:type="gramStart"/>
      <w:r>
        <w:rPr>
          <w:i/>
        </w:rPr>
        <w:t>Computadora  recibe</w:t>
      </w:r>
      <w:proofErr w:type="gramEnd"/>
      <w:r>
        <w:rPr>
          <w:i/>
        </w:rPr>
        <w:t xml:space="preserve"> la solicitud y examina la dirección IP, la computadora mencionada en la solicitud transmite la respuesta. </w:t>
      </w:r>
    </w:p>
    <w:p w14:paraId="1A16EAC0" w14:textId="77777777" w:rsidR="00A97412" w:rsidRDefault="00000000">
      <w:pPr>
        <w:numPr>
          <w:ilvl w:val="1"/>
          <w:numId w:val="78"/>
        </w:numPr>
        <w:spacing w:after="190" w:line="267" w:lineRule="auto"/>
        <w:ind w:hanging="4741"/>
      </w:pPr>
      <w:r>
        <w:rPr>
          <w:i/>
        </w:rPr>
        <w:t xml:space="preserve">Maneja un Cache con las Respuestas (Direcciones Recibidas) para evitar congestión de tráfico </w:t>
      </w:r>
      <w:r>
        <w:rPr>
          <w:rFonts w:ascii="Wingdings 3" w:eastAsia="Wingdings 3" w:hAnsi="Wingdings 3" w:cs="Wingdings 3"/>
          <w:sz w:val="23"/>
        </w:rPr>
        <w:t></w:t>
      </w:r>
      <w:r>
        <w:rPr>
          <w:i/>
        </w:rPr>
        <w:t xml:space="preserve"> Reduce el </w:t>
      </w:r>
      <w:proofErr w:type="spellStart"/>
      <w:r>
        <w:rPr>
          <w:i/>
        </w:rPr>
        <w:t>Numero</w:t>
      </w:r>
      <w:proofErr w:type="spellEnd"/>
      <w:r>
        <w:rPr>
          <w:i/>
        </w:rPr>
        <w:t xml:space="preserve"> de Solicitudes.  </w:t>
      </w:r>
    </w:p>
    <w:p w14:paraId="7C3890A7" w14:textId="77777777" w:rsidR="00A97412" w:rsidRDefault="00000000">
      <w:pPr>
        <w:spacing w:after="0"/>
        <w:ind w:left="-5" w:hanging="10"/>
      </w:pPr>
      <w:r>
        <w:rPr>
          <w:color w:val="2F5496"/>
          <w:sz w:val="26"/>
        </w:rPr>
        <w:t xml:space="preserve">Datagrama IP </w:t>
      </w:r>
    </w:p>
    <w:p w14:paraId="21124CC2" w14:textId="77777777" w:rsidR="00A97412" w:rsidRDefault="00000000">
      <w:pPr>
        <w:numPr>
          <w:ilvl w:val="1"/>
          <w:numId w:val="78"/>
        </w:numPr>
        <w:spacing w:after="190" w:line="267" w:lineRule="auto"/>
        <w:ind w:hanging="4741"/>
      </w:pPr>
      <w:r>
        <w:rPr>
          <w:i/>
        </w:rPr>
        <w:t>Nace con la necesidad de trabajar con redes Heterogéneas.</w:t>
      </w:r>
      <w:r>
        <w:t xml:space="preserve"> </w:t>
      </w:r>
    </w:p>
    <w:p w14:paraId="56176C24" w14:textId="77777777" w:rsidR="00A97412" w:rsidRDefault="00000000">
      <w:pPr>
        <w:numPr>
          <w:ilvl w:val="1"/>
          <w:numId w:val="78"/>
        </w:numPr>
        <w:spacing w:after="190" w:line="267" w:lineRule="auto"/>
        <w:ind w:hanging="4741"/>
      </w:pPr>
      <w:r>
        <w:rPr>
          <w:i/>
        </w:rPr>
        <w:t>Permite el paso del cuadro de una red a otra.</w:t>
      </w:r>
      <w:r>
        <w:t xml:space="preserve"> </w:t>
      </w:r>
    </w:p>
    <w:p w14:paraId="5B9C8DB9" w14:textId="77777777" w:rsidR="00A97412" w:rsidRDefault="00000000">
      <w:pPr>
        <w:numPr>
          <w:ilvl w:val="1"/>
          <w:numId w:val="78"/>
        </w:numPr>
        <w:spacing w:after="0" w:line="267" w:lineRule="auto"/>
        <w:ind w:hanging="4741"/>
      </w:pPr>
      <w:r>
        <w:rPr>
          <w:i/>
        </w:rPr>
        <w:t xml:space="preserve">Formato de paquete independiente del Hardware </w:t>
      </w:r>
      <w:r>
        <w:t xml:space="preserve"> </w:t>
      </w:r>
    </w:p>
    <w:p w14:paraId="1FF5DA96" w14:textId="77777777" w:rsidR="00A97412" w:rsidRDefault="00000000">
      <w:pPr>
        <w:spacing w:after="0"/>
        <w:ind w:left="780"/>
      </w:pPr>
      <w:r>
        <w:rPr>
          <w:noProof/>
        </w:rPr>
        <mc:AlternateContent>
          <mc:Choice Requires="wpg">
            <w:drawing>
              <wp:inline distT="0" distB="0" distL="0" distR="0" wp14:anchorId="25837496" wp14:editId="3F1C5EEE">
                <wp:extent cx="2132711" cy="646430"/>
                <wp:effectExtent l="0" t="0" r="0" b="0"/>
                <wp:docPr id="273670" name="Group 273670"/>
                <wp:cNvGraphicFramePr/>
                <a:graphic xmlns:a="http://schemas.openxmlformats.org/drawingml/2006/main">
                  <a:graphicData uri="http://schemas.microsoft.com/office/word/2010/wordprocessingGroup">
                    <wpg:wgp>
                      <wpg:cNvGrpSpPr/>
                      <wpg:grpSpPr>
                        <a:xfrm>
                          <a:off x="0" y="0"/>
                          <a:ext cx="2132711" cy="646430"/>
                          <a:chOff x="0" y="0"/>
                          <a:chExt cx="2132711" cy="646430"/>
                        </a:xfrm>
                      </wpg:grpSpPr>
                      <pic:pic xmlns:pic="http://schemas.openxmlformats.org/drawingml/2006/picture">
                        <pic:nvPicPr>
                          <pic:cNvPr id="21576" name="Picture 21576"/>
                          <pic:cNvPicPr/>
                        </pic:nvPicPr>
                        <pic:blipFill>
                          <a:blip r:embed="rId700"/>
                          <a:stretch>
                            <a:fillRect/>
                          </a:stretch>
                        </pic:blipFill>
                        <pic:spPr>
                          <a:xfrm>
                            <a:off x="38100" y="38099"/>
                            <a:ext cx="2056511" cy="570230"/>
                          </a:xfrm>
                          <a:prstGeom prst="rect">
                            <a:avLst/>
                          </a:prstGeom>
                        </pic:spPr>
                      </pic:pic>
                      <wps:wsp>
                        <wps:cNvPr id="21577" name="Shape 21577"/>
                        <wps:cNvSpPr/>
                        <wps:spPr>
                          <a:xfrm>
                            <a:off x="0" y="0"/>
                            <a:ext cx="2132711" cy="646430"/>
                          </a:xfrm>
                          <a:custGeom>
                            <a:avLst/>
                            <a:gdLst/>
                            <a:ahLst/>
                            <a:cxnLst/>
                            <a:rect l="0" t="0" r="0" b="0"/>
                            <a:pathLst>
                              <a:path w="2132711" h="646430">
                                <a:moveTo>
                                  <a:pt x="0" y="646430"/>
                                </a:moveTo>
                                <a:lnTo>
                                  <a:pt x="2132711" y="646430"/>
                                </a:lnTo>
                                <a:lnTo>
                                  <a:pt x="2132711" y="0"/>
                                </a:lnTo>
                                <a:lnTo>
                                  <a:pt x="0" y="0"/>
                                </a:lnTo>
                                <a:close/>
                              </a:path>
                            </a:pathLst>
                          </a:custGeom>
                          <a:ln w="76200" cap="flat">
                            <a:miter lim="127000"/>
                          </a:ln>
                        </wps:spPr>
                        <wps:style>
                          <a:lnRef idx="1">
                            <a:srgbClr val="44546A"/>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73670" style="width:167.93pt;height:50.9pt;mso-position-horizontal-relative:char;mso-position-vertical-relative:line" coordsize="21327,6464">
                <v:shape id="Picture 21576" style="position:absolute;width:20565;height:5702;left:381;top:380;" filled="f">
                  <v:imagedata r:id="rId701"/>
                </v:shape>
                <v:shape id="Shape 21577" style="position:absolute;width:21327;height:6464;left:0;top:0;" coordsize="2132711,646430" path="m0,646430l2132711,646430l2132711,0l0,0x">
                  <v:stroke weight="6pt" endcap="flat" joinstyle="miter" miterlimit="10" on="true" color="#44546a"/>
                  <v:fill on="false" color="#000000" opacity="0"/>
                </v:shape>
              </v:group>
            </w:pict>
          </mc:Fallback>
        </mc:AlternateContent>
      </w:r>
    </w:p>
    <w:p w14:paraId="35CF60F1" w14:textId="77777777" w:rsidR="00A97412" w:rsidRDefault="00000000">
      <w:pPr>
        <w:spacing w:after="0"/>
        <w:ind w:left="360" w:right="6327"/>
      </w:pPr>
      <w:r>
        <w:rPr>
          <w:rFonts w:ascii="Times New Roman" w:eastAsia="Times New Roman" w:hAnsi="Times New Roman" w:cs="Times New Roman"/>
        </w:rPr>
        <w:t>•</w:t>
      </w:r>
      <w:r>
        <w:rPr>
          <w:rFonts w:ascii="Arial" w:eastAsia="Arial" w:hAnsi="Arial" w:cs="Arial"/>
        </w:rPr>
        <w:t xml:space="preserve"> </w:t>
      </w:r>
      <w:r>
        <w:t xml:space="preserve"> </w:t>
      </w:r>
    </w:p>
    <w:p w14:paraId="6FC6DD15" w14:textId="77777777" w:rsidR="00A97412" w:rsidRDefault="00000000">
      <w:pPr>
        <w:spacing w:after="0"/>
        <w:ind w:left="770"/>
      </w:pPr>
      <w:r>
        <w:rPr>
          <w:noProof/>
        </w:rPr>
        <mc:AlternateContent>
          <mc:Choice Requires="wpg">
            <w:drawing>
              <wp:inline distT="0" distB="0" distL="0" distR="0" wp14:anchorId="3E72B265" wp14:editId="51328FAD">
                <wp:extent cx="2678430" cy="1261745"/>
                <wp:effectExtent l="0" t="0" r="0" b="0"/>
                <wp:docPr id="273928" name="Group 273928"/>
                <wp:cNvGraphicFramePr/>
                <a:graphic xmlns:a="http://schemas.openxmlformats.org/drawingml/2006/main">
                  <a:graphicData uri="http://schemas.microsoft.com/office/word/2010/wordprocessingGroup">
                    <wpg:wgp>
                      <wpg:cNvGrpSpPr/>
                      <wpg:grpSpPr>
                        <a:xfrm>
                          <a:off x="0" y="0"/>
                          <a:ext cx="2678430" cy="1261745"/>
                          <a:chOff x="0" y="0"/>
                          <a:chExt cx="2678430" cy="1261745"/>
                        </a:xfrm>
                      </wpg:grpSpPr>
                      <pic:pic xmlns:pic="http://schemas.openxmlformats.org/drawingml/2006/picture">
                        <pic:nvPicPr>
                          <pic:cNvPr id="21660" name="Picture 21660"/>
                          <pic:cNvPicPr/>
                        </pic:nvPicPr>
                        <pic:blipFill>
                          <a:blip r:embed="rId702"/>
                          <a:stretch>
                            <a:fillRect/>
                          </a:stretch>
                        </pic:blipFill>
                        <pic:spPr>
                          <a:xfrm>
                            <a:off x="25400" y="25400"/>
                            <a:ext cx="2627630" cy="1210945"/>
                          </a:xfrm>
                          <a:prstGeom prst="rect">
                            <a:avLst/>
                          </a:prstGeom>
                        </pic:spPr>
                      </pic:pic>
                      <wps:wsp>
                        <wps:cNvPr id="21661" name="Shape 21661"/>
                        <wps:cNvSpPr/>
                        <wps:spPr>
                          <a:xfrm>
                            <a:off x="0" y="0"/>
                            <a:ext cx="2678430" cy="1261745"/>
                          </a:xfrm>
                          <a:custGeom>
                            <a:avLst/>
                            <a:gdLst/>
                            <a:ahLst/>
                            <a:cxnLst/>
                            <a:rect l="0" t="0" r="0" b="0"/>
                            <a:pathLst>
                              <a:path w="2678430" h="1261745">
                                <a:moveTo>
                                  <a:pt x="0" y="1261745"/>
                                </a:moveTo>
                                <a:lnTo>
                                  <a:pt x="2678430" y="1261745"/>
                                </a:lnTo>
                                <a:lnTo>
                                  <a:pt x="2678430" y="0"/>
                                </a:lnTo>
                                <a:lnTo>
                                  <a:pt x="0" y="0"/>
                                </a:lnTo>
                                <a:close/>
                              </a:path>
                            </a:pathLst>
                          </a:custGeom>
                          <a:ln w="50800" cap="flat">
                            <a:miter lim="127000"/>
                          </a:ln>
                        </wps:spPr>
                        <wps:style>
                          <a:lnRef idx="1">
                            <a:srgbClr val="44546A"/>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73928" style="width:210.9pt;height:99.35pt;mso-position-horizontal-relative:char;mso-position-vertical-relative:line" coordsize="26784,12617">
                <v:shape id="Picture 21660" style="position:absolute;width:26276;height:12109;left:254;top:254;" filled="f">
                  <v:imagedata r:id="rId703"/>
                </v:shape>
                <v:shape id="Shape 21661" style="position:absolute;width:26784;height:12617;left:0;top:0;" coordsize="2678430,1261745" path="m0,1261745l2678430,1261745l2678430,0l0,0x">
                  <v:stroke weight="4pt" endcap="flat" joinstyle="miter" miterlimit="10" on="true" color="#44546a"/>
                  <v:fill on="false" color="#000000" opacity="0"/>
                </v:shape>
              </v:group>
            </w:pict>
          </mc:Fallback>
        </mc:AlternateContent>
      </w:r>
    </w:p>
    <w:p w14:paraId="3B1C5F2C" w14:textId="77777777" w:rsidR="00A97412" w:rsidRDefault="00000000">
      <w:pPr>
        <w:numPr>
          <w:ilvl w:val="1"/>
          <w:numId w:val="78"/>
        </w:numPr>
        <w:spacing w:after="12" w:line="267" w:lineRule="auto"/>
        <w:ind w:hanging="4741"/>
      </w:pPr>
      <w:r>
        <w:t>Encapsulado de datos y la pila de protocolo TCP/</w:t>
      </w:r>
      <w:r>
        <w:rPr>
          <w:b/>
        </w:rPr>
        <w:t>IP</w:t>
      </w:r>
      <w:r>
        <w:t xml:space="preserve">. El </w:t>
      </w:r>
    </w:p>
    <w:p w14:paraId="4A7BEE3B" w14:textId="77777777" w:rsidR="00A97412" w:rsidRDefault="00000000">
      <w:pPr>
        <w:spacing w:after="328" w:line="267" w:lineRule="auto"/>
        <w:ind w:left="730" w:hanging="10"/>
      </w:pPr>
      <w:r>
        <w:t xml:space="preserve">paquete es la unidad de información básica que se transfiere a través de una red. ... Cuando un protocolo del sistema de envío agrega datos al encabezado del paquete, el proceso se denomina encapsulado de datos. </w:t>
      </w:r>
    </w:p>
    <w:p w14:paraId="0F6F1FB5" w14:textId="77777777" w:rsidR="00A97412" w:rsidRDefault="00000000">
      <w:pPr>
        <w:spacing w:after="0"/>
        <w:ind w:left="11" w:hanging="10"/>
        <w:jc w:val="center"/>
      </w:pPr>
      <w:r>
        <w:rPr>
          <w:color w:val="2F5496"/>
          <w:sz w:val="32"/>
        </w:rPr>
        <w:t xml:space="preserve">SEGUNDO POWER POINT </w:t>
      </w:r>
    </w:p>
    <w:p w14:paraId="3520272A" w14:textId="77777777" w:rsidR="00A97412" w:rsidRDefault="00000000">
      <w:pPr>
        <w:spacing w:after="0"/>
        <w:ind w:left="-5" w:hanging="10"/>
      </w:pPr>
      <w:r>
        <w:rPr>
          <w:color w:val="2F5496"/>
          <w:sz w:val="26"/>
        </w:rPr>
        <w:t xml:space="preserve">Puertos: </w:t>
      </w:r>
    </w:p>
    <w:p w14:paraId="2D8B49E1" w14:textId="77777777" w:rsidR="00A97412" w:rsidRDefault="00000000">
      <w:pPr>
        <w:numPr>
          <w:ilvl w:val="1"/>
          <w:numId w:val="78"/>
        </w:numPr>
        <w:spacing w:after="187" w:line="267" w:lineRule="auto"/>
        <w:ind w:hanging="4741"/>
      </w:pPr>
      <w:r>
        <w:rPr>
          <w:b/>
          <w:i/>
        </w:rPr>
        <w:t xml:space="preserve">Los Sistemas Operativos establecen servicios, a través de localizaciones lógicas materializadas en direcciones físicas, en donde colocan los mismos para ser accedidos desde otras localizaciones físicas </w:t>
      </w:r>
      <w:r>
        <w:t xml:space="preserve"> </w:t>
      </w:r>
    </w:p>
    <w:p w14:paraId="539E0B7D" w14:textId="77777777" w:rsidR="00A97412" w:rsidRDefault="00000000">
      <w:pPr>
        <w:numPr>
          <w:ilvl w:val="1"/>
          <w:numId w:val="78"/>
        </w:numPr>
        <w:spacing w:after="187" w:line="267" w:lineRule="auto"/>
        <w:ind w:hanging="4741"/>
      </w:pPr>
      <w:r>
        <w:rPr>
          <w:b/>
          <w:i/>
        </w:rPr>
        <w:t>Estas direcciones se los denomina Puerto.</w:t>
      </w:r>
      <w:r>
        <w:t xml:space="preserve">  </w:t>
      </w:r>
    </w:p>
    <w:p w14:paraId="712B9093" w14:textId="77777777" w:rsidR="00A97412" w:rsidRDefault="00000000">
      <w:pPr>
        <w:numPr>
          <w:ilvl w:val="1"/>
          <w:numId w:val="78"/>
        </w:numPr>
        <w:spacing w:after="187" w:line="267" w:lineRule="auto"/>
        <w:ind w:hanging="4741"/>
      </w:pPr>
      <w:r>
        <w:rPr>
          <w:b/>
          <w:i/>
        </w:rPr>
        <w:t>Son controlados para otorgar y negar servicios.</w:t>
      </w:r>
      <w:r>
        <w:t xml:space="preserve"> </w:t>
      </w:r>
    </w:p>
    <w:p w14:paraId="2F565343" w14:textId="77777777" w:rsidR="00A97412" w:rsidRDefault="00000000">
      <w:pPr>
        <w:numPr>
          <w:ilvl w:val="1"/>
          <w:numId w:val="78"/>
        </w:numPr>
        <w:spacing w:after="187" w:line="267" w:lineRule="auto"/>
        <w:ind w:hanging="4741"/>
      </w:pPr>
      <w:r>
        <w:rPr>
          <w:b/>
          <w:i/>
        </w:rPr>
        <w:t xml:space="preserve">Los puertos son elementos que se mantienen en permanente escucha de las solicitudes de los clientes.  </w:t>
      </w:r>
    </w:p>
    <w:p w14:paraId="1DC4EE8F" w14:textId="77777777" w:rsidR="00A97412" w:rsidRDefault="00000000">
      <w:pPr>
        <w:numPr>
          <w:ilvl w:val="1"/>
          <w:numId w:val="78"/>
        </w:numPr>
        <w:spacing w:after="187" w:line="267" w:lineRule="auto"/>
        <w:ind w:hanging="4741"/>
      </w:pPr>
      <w:r>
        <w:rPr>
          <w:b/>
          <w:i/>
        </w:rPr>
        <w:t xml:space="preserve">Todos los servicios disponibles en los computadores tienen asociado un puerto.  </w:t>
      </w:r>
    </w:p>
    <w:p w14:paraId="2700A6C9" w14:textId="77777777" w:rsidR="00A97412" w:rsidRDefault="00000000">
      <w:pPr>
        <w:numPr>
          <w:ilvl w:val="1"/>
          <w:numId w:val="78"/>
        </w:numPr>
        <w:spacing w:after="187" w:line="267" w:lineRule="auto"/>
        <w:ind w:hanging="4741"/>
      </w:pPr>
      <w:r>
        <w:rPr>
          <w:b/>
          <w:i/>
        </w:rPr>
        <w:t xml:space="preserve">Cuando el usuario externo de Internet invoca a una Web o servicio el puerto queda implícito en dicha dirección  </w:t>
      </w:r>
    </w:p>
    <w:p w14:paraId="5F0B47C2" w14:textId="77777777" w:rsidR="00A97412" w:rsidRDefault="00000000">
      <w:pPr>
        <w:numPr>
          <w:ilvl w:val="1"/>
          <w:numId w:val="78"/>
        </w:numPr>
        <w:spacing w:after="187" w:line="267" w:lineRule="auto"/>
        <w:ind w:hanging="4741"/>
      </w:pPr>
      <w:r>
        <w:rPr>
          <w:b/>
          <w:i/>
        </w:rPr>
        <w:t xml:space="preserve">Abierto: Acepta conexiones. Hay una aplicación escuchando en este puerto. Esto no quiere decir que se </w:t>
      </w:r>
      <w:r>
        <w:rPr>
          <w:b/>
          <w:i/>
        </w:rPr>
        <w:lastRenderedPageBreak/>
        <w:t xml:space="preserve">tenga acceso a la aplicación, sólo que hay posibilidad de conectarse.  </w:t>
      </w:r>
    </w:p>
    <w:p w14:paraId="4ECCB60B" w14:textId="77777777" w:rsidR="00A97412" w:rsidRDefault="00000000">
      <w:pPr>
        <w:numPr>
          <w:ilvl w:val="1"/>
          <w:numId w:val="78"/>
        </w:numPr>
        <w:spacing w:after="187" w:line="267" w:lineRule="auto"/>
        <w:ind w:hanging="4741"/>
      </w:pPr>
      <w:r>
        <w:rPr>
          <w:b/>
          <w:i/>
        </w:rPr>
        <w:t xml:space="preserve">Cerrado: Se rechaza la conexión. Probablemente no hay aplicación escuchando en este puerto, o no se permite el acceso por alguna razón. Este es el comportamiento normal del sistema operativo.  </w:t>
      </w:r>
    </w:p>
    <w:p w14:paraId="1E70924C" w14:textId="77777777" w:rsidR="00A97412" w:rsidRDefault="00000000">
      <w:pPr>
        <w:numPr>
          <w:ilvl w:val="1"/>
          <w:numId w:val="78"/>
        </w:numPr>
        <w:spacing w:after="0" w:line="267" w:lineRule="auto"/>
        <w:ind w:hanging="4741"/>
      </w:pPr>
      <w:r>
        <w:rPr>
          <w:b/>
          <w:i/>
        </w:rPr>
        <w:t xml:space="preserve">Bloqueado o Sigiloso: No hay respuesta. Este es el estado ideal para un cliente en Internet, de esta forma ni siquiera se sabe si el ordenador está conectado. Normalmente este comportamiento se debe a un cortafuegos de algún tipo, o a que el ordenador está apagado.  </w:t>
      </w:r>
    </w:p>
    <w:p w14:paraId="5FA94054" w14:textId="77777777" w:rsidR="00A97412" w:rsidRDefault="00000000">
      <w:pPr>
        <w:spacing w:after="67"/>
      </w:pPr>
      <w:r>
        <w:rPr>
          <w:noProof/>
        </w:rPr>
        <mc:AlternateContent>
          <mc:Choice Requires="wpg">
            <w:drawing>
              <wp:inline distT="0" distB="0" distL="0" distR="0" wp14:anchorId="1BBEC886" wp14:editId="011F8D02">
                <wp:extent cx="4642676" cy="2795784"/>
                <wp:effectExtent l="0" t="0" r="0" b="0"/>
                <wp:docPr id="273929" name="Group 273929"/>
                <wp:cNvGraphicFramePr/>
                <a:graphic xmlns:a="http://schemas.openxmlformats.org/drawingml/2006/main">
                  <a:graphicData uri="http://schemas.microsoft.com/office/word/2010/wordprocessingGroup">
                    <wpg:wgp>
                      <wpg:cNvGrpSpPr/>
                      <wpg:grpSpPr>
                        <a:xfrm>
                          <a:off x="0" y="0"/>
                          <a:ext cx="4642676" cy="2795784"/>
                          <a:chOff x="0" y="0"/>
                          <a:chExt cx="4642676" cy="2795784"/>
                        </a:xfrm>
                      </wpg:grpSpPr>
                      <wps:wsp>
                        <wps:cNvPr id="21644" name="Rectangle 21644"/>
                        <wps:cNvSpPr/>
                        <wps:spPr>
                          <a:xfrm>
                            <a:off x="4610989" y="2372106"/>
                            <a:ext cx="42143" cy="189937"/>
                          </a:xfrm>
                          <a:prstGeom prst="rect">
                            <a:avLst/>
                          </a:prstGeom>
                          <a:ln>
                            <a:noFill/>
                          </a:ln>
                        </wps:spPr>
                        <wps:txbx>
                          <w:txbxContent>
                            <w:p w14:paraId="651C4667" w14:textId="77777777" w:rsidR="00A97412" w:rsidRDefault="00000000">
                              <w:r>
                                <w:t xml:space="preserve"> </w:t>
                              </w:r>
                            </w:p>
                          </w:txbxContent>
                        </wps:txbx>
                        <wps:bodyPr horzOverflow="overflow" vert="horz" lIns="0" tIns="0" rIns="0" bIns="0" rtlCol="0">
                          <a:noAutofit/>
                        </wps:bodyPr>
                      </wps:wsp>
                      <wps:wsp>
                        <wps:cNvPr id="21645" name="Rectangle 21645"/>
                        <wps:cNvSpPr/>
                        <wps:spPr>
                          <a:xfrm>
                            <a:off x="0" y="2628138"/>
                            <a:ext cx="841261" cy="222969"/>
                          </a:xfrm>
                          <a:prstGeom prst="rect">
                            <a:avLst/>
                          </a:prstGeom>
                          <a:ln>
                            <a:noFill/>
                          </a:ln>
                        </wps:spPr>
                        <wps:txbx>
                          <w:txbxContent>
                            <w:p w14:paraId="26645602" w14:textId="77777777" w:rsidR="00A97412" w:rsidRDefault="00000000">
                              <w:r>
                                <w:rPr>
                                  <w:color w:val="2F5496"/>
                                  <w:sz w:val="26"/>
                                </w:rPr>
                                <w:t>SOCKETS:</w:t>
                              </w:r>
                            </w:p>
                          </w:txbxContent>
                        </wps:txbx>
                        <wps:bodyPr horzOverflow="overflow" vert="horz" lIns="0" tIns="0" rIns="0" bIns="0" rtlCol="0">
                          <a:noAutofit/>
                        </wps:bodyPr>
                      </wps:wsp>
                      <wps:wsp>
                        <wps:cNvPr id="21646" name="Rectangle 21646"/>
                        <wps:cNvSpPr/>
                        <wps:spPr>
                          <a:xfrm>
                            <a:off x="632765" y="2628138"/>
                            <a:ext cx="49473" cy="222969"/>
                          </a:xfrm>
                          <a:prstGeom prst="rect">
                            <a:avLst/>
                          </a:prstGeom>
                          <a:ln>
                            <a:noFill/>
                          </a:ln>
                        </wps:spPr>
                        <wps:txbx>
                          <w:txbxContent>
                            <w:p w14:paraId="4403E9A9" w14:textId="77777777" w:rsidR="00A97412" w:rsidRDefault="00000000">
                              <w:r>
                                <w:rPr>
                                  <w:color w:val="2F5496"/>
                                  <w:sz w:val="26"/>
                                </w:rPr>
                                <w:t xml:space="preserve"> </w:t>
                              </w:r>
                            </w:p>
                          </w:txbxContent>
                        </wps:txbx>
                        <wps:bodyPr horzOverflow="overflow" vert="horz" lIns="0" tIns="0" rIns="0" bIns="0" rtlCol="0">
                          <a:noAutofit/>
                        </wps:bodyPr>
                      </wps:wsp>
                      <wps:wsp>
                        <wps:cNvPr id="314341" name="Shape 314341"/>
                        <wps:cNvSpPr/>
                        <wps:spPr>
                          <a:xfrm>
                            <a:off x="533400" y="38100"/>
                            <a:ext cx="4009517" cy="2371090"/>
                          </a:xfrm>
                          <a:custGeom>
                            <a:avLst/>
                            <a:gdLst/>
                            <a:ahLst/>
                            <a:cxnLst/>
                            <a:rect l="0" t="0" r="0" b="0"/>
                            <a:pathLst>
                              <a:path w="4009517" h="2371090">
                                <a:moveTo>
                                  <a:pt x="0" y="0"/>
                                </a:moveTo>
                                <a:lnTo>
                                  <a:pt x="4009517" y="0"/>
                                </a:lnTo>
                                <a:lnTo>
                                  <a:pt x="4009517" y="2371090"/>
                                </a:lnTo>
                                <a:lnTo>
                                  <a:pt x="0" y="2371090"/>
                                </a:lnTo>
                                <a:lnTo>
                                  <a:pt x="0" y="0"/>
                                </a:lnTo>
                              </a:path>
                            </a:pathLst>
                          </a:custGeom>
                          <a:ln w="0" cap="flat">
                            <a:miter lim="127000"/>
                          </a:ln>
                        </wps:spPr>
                        <wps:style>
                          <a:lnRef idx="0">
                            <a:srgbClr val="000000">
                              <a:alpha val="0"/>
                            </a:srgbClr>
                          </a:lnRef>
                          <a:fillRef idx="1">
                            <a:srgbClr val="66FFFF"/>
                          </a:fillRef>
                          <a:effectRef idx="0">
                            <a:scrgbClr r="0" g="0" b="0"/>
                          </a:effectRef>
                          <a:fontRef idx="none"/>
                        </wps:style>
                        <wps:bodyPr/>
                      </wps:wsp>
                      <pic:pic xmlns:pic="http://schemas.openxmlformats.org/drawingml/2006/picture">
                        <pic:nvPicPr>
                          <pic:cNvPr id="21664" name="Picture 21664"/>
                          <pic:cNvPicPr/>
                        </pic:nvPicPr>
                        <pic:blipFill>
                          <a:blip r:embed="rId704"/>
                          <a:stretch>
                            <a:fillRect/>
                          </a:stretch>
                        </pic:blipFill>
                        <pic:spPr>
                          <a:xfrm>
                            <a:off x="533400" y="38100"/>
                            <a:ext cx="4009517" cy="2371090"/>
                          </a:xfrm>
                          <a:prstGeom prst="rect">
                            <a:avLst/>
                          </a:prstGeom>
                        </pic:spPr>
                      </pic:pic>
                      <wps:wsp>
                        <wps:cNvPr id="21665" name="Shape 21665"/>
                        <wps:cNvSpPr/>
                        <wps:spPr>
                          <a:xfrm>
                            <a:off x="495300" y="0"/>
                            <a:ext cx="4085717" cy="2447290"/>
                          </a:xfrm>
                          <a:custGeom>
                            <a:avLst/>
                            <a:gdLst/>
                            <a:ahLst/>
                            <a:cxnLst/>
                            <a:rect l="0" t="0" r="0" b="0"/>
                            <a:pathLst>
                              <a:path w="4085717" h="2447290">
                                <a:moveTo>
                                  <a:pt x="0" y="2447290"/>
                                </a:moveTo>
                                <a:lnTo>
                                  <a:pt x="4085717" y="2447290"/>
                                </a:lnTo>
                                <a:lnTo>
                                  <a:pt x="4085717" y="0"/>
                                </a:lnTo>
                                <a:lnTo>
                                  <a:pt x="0" y="0"/>
                                </a:lnTo>
                                <a:close/>
                              </a:path>
                            </a:pathLst>
                          </a:custGeom>
                          <a:ln w="76200" cap="flat">
                            <a:miter lim="127000"/>
                          </a:ln>
                        </wps:spPr>
                        <wps:style>
                          <a:lnRef idx="1">
                            <a:srgbClr val="ED7D31"/>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73929" style="width:365.565pt;height:220.14pt;mso-position-horizontal-relative:char;mso-position-vertical-relative:line" coordsize="46426,27957">
                <v:rect id="Rectangle 21644" style="position:absolute;width:421;height:1899;left:46109;top:23721;" filled="f" stroked="f">
                  <v:textbox inset="0,0,0,0">
                    <w:txbxContent>
                      <w:p>
                        <w:pPr>
                          <w:spacing w:before="0" w:after="160" w:line="259" w:lineRule="auto"/>
                        </w:pPr>
                        <w:r>
                          <w:rPr>
                            <w:rFonts w:cs="Calibri" w:hAnsi="Calibri" w:eastAsia="Calibri" w:ascii="Calibri"/>
                            <w:sz w:val="22"/>
                          </w:rPr>
                          <w:t xml:space="preserve"> </w:t>
                        </w:r>
                      </w:p>
                    </w:txbxContent>
                  </v:textbox>
                </v:rect>
                <v:rect id="Rectangle 21645" style="position:absolute;width:8412;height:2229;left:0;top:26281;" filled="f" stroked="f">
                  <v:textbox inset="0,0,0,0">
                    <w:txbxContent>
                      <w:p>
                        <w:pPr>
                          <w:spacing w:before="0" w:after="160" w:line="259" w:lineRule="auto"/>
                        </w:pPr>
                        <w:r>
                          <w:rPr>
                            <w:rFonts w:cs="Calibri" w:hAnsi="Calibri" w:eastAsia="Calibri" w:ascii="Calibri"/>
                            <w:color w:val="2f5496"/>
                            <w:sz w:val="26"/>
                          </w:rPr>
                          <w:t xml:space="preserve">SOCKETS:</w:t>
                        </w:r>
                      </w:p>
                    </w:txbxContent>
                  </v:textbox>
                </v:rect>
                <v:rect id="Rectangle 21646" style="position:absolute;width:494;height:2229;left:6327;top:26281;" filled="f" stroked="f">
                  <v:textbox inset="0,0,0,0">
                    <w:txbxContent>
                      <w:p>
                        <w:pPr>
                          <w:spacing w:before="0" w:after="160" w:line="259" w:lineRule="auto"/>
                        </w:pPr>
                        <w:r>
                          <w:rPr>
                            <w:rFonts w:cs="Calibri" w:hAnsi="Calibri" w:eastAsia="Calibri" w:ascii="Calibri"/>
                            <w:color w:val="2f5496"/>
                            <w:sz w:val="26"/>
                          </w:rPr>
                          <w:t xml:space="preserve"> </w:t>
                        </w:r>
                      </w:p>
                    </w:txbxContent>
                  </v:textbox>
                </v:rect>
                <v:shape id="Shape 314342" style="position:absolute;width:40095;height:23710;left:5334;top:381;" coordsize="4009517,2371090" path="m0,0l4009517,0l4009517,2371090l0,2371090l0,0">
                  <v:stroke weight="0pt" endcap="flat" joinstyle="miter" miterlimit="10" on="false" color="#000000" opacity="0"/>
                  <v:fill on="true" color="#66ffff"/>
                </v:shape>
                <v:shape id="Picture 21664" style="position:absolute;width:40095;height:23710;left:5334;top:381;" filled="f">
                  <v:imagedata r:id="rId705"/>
                </v:shape>
                <v:shape id="Shape 21665" style="position:absolute;width:40857;height:24472;left:4953;top:0;" coordsize="4085717,2447290" path="m0,2447290l4085717,2447290l4085717,0l0,0x">
                  <v:stroke weight="6pt" endcap="flat" joinstyle="miter" miterlimit="10" on="true" color="#ed7d31"/>
                  <v:fill on="false" color="#000000" opacity="0"/>
                </v:shape>
              </v:group>
            </w:pict>
          </mc:Fallback>
        </mc:AlternateContent>
      </w:r>
    </w:p>
    <w:p w14:paraId="7B15C4BB" w14:textId="77777777" w:rsidR="00A97412" w:rsidRDefault="00000000">
      <w:pPr>
        <w:numPr>
          <w:ilvl w:val="1"/>
          <w:numId w:val="78"/>
        </w:numPr>
        <w:spacing w:after="187" w:line="267" w:lineRule="auto"/>
        <w:ind w:hanging="4741"/>
      </w:pPr>
      <w:r>
        <w:rPr>
          <w:b/>
          <w:i/>
        </w:rPr>
        <w:t xml:space="preserve">Interfaz de programación de aplicaciones que interactúa con los </w:t>
      </w:r>
      <w:proofErr w:type="gramStart"/>
      <w:r>
        <w:rPr>
          <w:b/>
          <w:i/>
        </w:rPr>
        <w:t>Protocolos .</w:t>
      </w:r>
      <w:proofErr w:type="gramEnd"/>
      <w:r>
        <w:rPr>
          <w:b/>
          <w:i/>
        </w:rPr>
        <w:t xml:space="preserve"> </w:t>
      </w:r>
      <w:r>
        <w:t xml:space="preserve"> </w:t>
      </w:r>
    </w:p>
    <w:p w14:paraId="0D29418F" w14:textId="77777777" w:rsidR="00A97412" w:rsidRDefault="00000000">
      <w:pPr>
        <w:numPr>
          <w:ilvl w:val="1"/>
          <w:numId w:val="78"/>
        </w:numPr>
        <w:spacing w:after="187" w:line="267" w:lineRule="auto"/>
        <w:ind w:hanging="4741"/>
      </w:pPr>
      <w:r>
        <w:rPr>
          <w:b/>
          <w:i/>
        </w:rPr>
        <w:t>Es una norma por Defecto originada en el S.O. Unix versión B (Berkeley).</w:t>
      </w:r>
      <w:r>
        <w:t xml:space="preserve"> </w:t>
      </w:r>
    </w:p>
    <w:p w14:paraId="02C4B5BD" w14:textId="77777777" w:rsidR="00A97412" w:rsidRDefault="00000000">
      <w:pPr>
        <w:numPr>
          <w:ilvl w:val="1"/>
          <w:numId w:val="78"/>
        </w:numPr>
        <w:spacing w:after="187" w:line="267" w:lineRule="auto"/>
        <w:ind w:hanging="4741"/>
      </w:pPr>
      <w:r>
        <w:rPr>
          <w:b/>
          <w:i/>
        </w:rPr>
        <w:t>Existen múltiples API en bibliotecas provistas para distintos sistemas operativos.</w:t>
      </w:r>
      <w:r>
        <w:t xml:space="preserve"> </w:t>
      </w:r>
    </w:p>
    <w:p w14:paraId="4F7CBC45" w14:textId="77777777" w:rsidR="00A97412" w:rsidRDefault="00000000">
      <w:pPr>
        <w:numPr>
          <w:ilvl w:val="1"/>
          <w:numId w:val="78"/>
        </w:numPr>
        <w:spacing w:after="187" w:line="267" w:lineRule="auto"/>
        <w:ind w:hanging="4741"/>
      </w:pPr>
      <w:r>
        <w:rPr>
          <w:b/>
          <w:i/>
        </w:rPr>
        <w:t>Se diseñan para trabajar con aplicaciones concurrentes utilizando un grupo de protocolos y el servicio deseado.</w:t>
      </w:r>
      <w:r>
        <w:t xml:space="preserve"> </w:t>
      </w:r>
    </w:p>
    <w:p w14:paraId="7F4F8E23" w14:textId="77777777" w:rsidR="00A97412" w:rsidRDefault="00000000">
      <w:pPr>
        <w:numPr>
          <w:ilvl w:val="1"/>
          <w:numId w:val="78"/>
        </w:numPr>
        <w:spacing w:after="154" w:line="267" w:lineRule="auto"/>
        <w:ind w:hanging="4741"/>
      </w:pPr>
      <w:r>
        <w:rPr>
          <w:b/>
          <w:i/>
        </w:rPr>
        <w:t xml:space="preserve">Pueden transferir, recibir y escribir datos (E/S). </w:t>
      </w:r>
      <w:r>
        <w:t xml:space="preserve"> </w:t>
      </w:r>
    </w:p>
    <w:p w14:paraId="2A0CDB36" w14:textId="77777777" w:rsidR="00A97412" w:rsidRDefault="00000000">
      <w:pPr>
        <w:spacing w:after="199"/>
      </w:pPr>
      <w:r>
        <w:rPr>
          <w:b/>
          <w:i/>
        </w:rPr>
        <w:t xml:space="preserve"> </w:t>
      </w:r>
    </w:p>
    <w:p w14:paraId="4A428241" w14:textId="77777777" w:rsidR="00A97412" w:rsidRDefault="00000000">
      <w:pPr>
        <w:spacing w:after="0"/>
        <w:ind w:left="-5" w:hanging="10"/>
      </w:pPr>
      <w:r>
        <w:rPr>
          <w:color w:val="2F5496"/>
          <w:sz w:val="26"/>
        </w:rPr>
        <w:t xml:space="preserve">CONCEPTOS: </w:t>
      </w:r>
    </w:p>
    <w:p w14:paraId="748BD712" w14:textId="77777777" w:rsidR="00A97412" w:rsidRDefault="00000000">
      <w:pPr>
        <w:numPr>
          <w:ilvl w:val="1"/>
          <w:numId w:val="78"/>
        </w:numPr>
        <w:spacing w:after="187" w:line="267" w:lineRule="auto"/>
        <w:ind w:hanging="4741"/>
      </w:pPr>
      <w:r>
        <w:rPr>
          <w:b/>
          <w:i/>
        </w:rPr>
        <w:t>Todo dispositivo que se conecte a Internet necesita una dirección IP válida (Pública).</w:t>
      </w:r>
      <w:r>
        <w:t xml:space="preserve"> </w:t>
      </w:r>
    </w:p>
    <w:p w14:paraId="33C6B71D" w14:textId="77777777" w:rsidR="00A97412" w:rsidRDefault="00000000">
      <w:pPr>
        <w:numPr>
          <w:ilvl w:val="1"/>
          <w:numId w:val="78"/>
        </w:numPr>
        <w:spacing w:after="187" w:line="267" w:lineRule="auto"/>
        <w:ind w:hanging="4741"/>
      </w:pPr>
      <w:r>
        <w:rPr>
          <w:b/>
          <w:i/>
        </w:rPr>
        <w:t>Toda aplicación se identifica, hacia el mundo de las comunicaciones TCP/IP, con un número de puerto (TCP o UDP).</w:t>
      </w:r>
      <w:r>
        <w:t xml:space="preserve"> </w:t>
      </w:r>
    </w:p>
    <w:p w14:paraId="696BAAD3" w14:textId="77777777" w:rsidR="00A97412" w:rsidRDefault="00000000">
      <w:pPr>
        <w:numPr>
          <w:ilvl w:val="1"/>
          <w:numId w:val="78"/>
        </w:numPr>
        <w:spacing w:after="187" w:line="267" w:lineRule="auto"/>
        <w:ind w:hanging="4741"/>
      </w:pPr>
      <w:r>
        <w:rPr>
          <w:b/>
          <w:i/>
        </w:rPr>
        <w:lastRenderedPageBreak/>
        <w:t xml:space="preserve">Protocolos comunes de la capa de aplicación son: </w:t>
      </w:r>
      <w:r>
        <w:t xml:space="preserve"> </w:t>
      </w:r>
    </w:p>
    <w:p w14:paraId="628551F1" w14:textId="77777777" w:rsidR="00A97412" w:rsidRDefault="00000000">
      <w:pPr>
        <w:numPr>
          <w:ilvl w:val="1"/>
          <w:numId w:val="78"/>
        </w:numPr>
        <w:spacing w:after="187" w:line="267" w:lineRule="auto"/>
        <w:ind w:hanging="4741"/>
      </w:pPr>
      <w:r>
        <w:rPr>
          <w:b/>
          <w:i/>
        </w:rPr>
        <w:t xml:space="preserve">8080 HTTP   Protocolo HTTP. </w:t>
      </w:r>
      <w:r>
        <w:t xml:space="preserve"> </w:t>
      </w:r>
    </w:p>
    <w:p w14:paraId="2FA57CF8" w14:textId="77777777" w:rsidR="00A97412" w:rsidRDefault="00000000">
      <w:pPr>
        <w:numPr>
          <w:ilvl w:val="1"/>
          <w:numId w:val="78"/>
        </w:numPr>
        <w:spacing w:after="0" w:line="433" w:lineRule="auto"/>
        <w:ind w:hanging="4741"/>
      </w:pPr>
      <w:proofErr w:type="gramStart"/>
      <w:r>
        <w:rPr>
          <w:b/>
          <w:i/>
        </w:rPr>
        <w:t>443  HTTPS</w:t>
      </w:r>
      <w:proofErr w:type="gramEnd"/>
      <w:r>
        <w:rPr>
          <w:b/>
          <w:i/>
        </w:rPr>
        <w:t xml:space="preserve"> Protocolo HTTP sobre TLS/SSL</w:t>
      </w:r>
      <w:r>
        <w:t xml:space="preserve"> </w:t>
      </w:r>
      <w:r>
        <w:rPr>
          <w:rFonts w:ascii="Times New Roman" w:eastAsia="Times New Roman" w:hAnsi="Times New Roman" w:cs="Times New Roman"/>
        </w:rPr>
        <w:t>•</w:t>
      </w:r>
      <w:r>
        <w:rPr>
          <w:rFonts w:ascii="Arial" w:eastAsia="Arial" w:hAnsi="Arial" w:cs="Arial"/>
        </w:rPr>
        <w:t xml:space="preserve"> </w:t>
      </w:r>
      <w:r>
        <w:rPr>
          <w:rFonts w:ascii="Arial" w:eastAsia="Arial" w:hAnsi="Arial" w:cs="Arial"/>
        </w:rPr>
        <w:tab/>
      </w:r>
      <w:r>
        <w:rPr>
          <w:b/>
          <w:i/>
        </w:rPr>
        <w:t xml:space="preserve">DNS 53       Resolución de Nombres de Dominio. </w:t>
      </w:r>
      <w:r>
        <w:t xml:space="preserve"> </w:t>
      </w:r>
    </w:p>
    <w:p w14:paraId="7AB7F794" w14:textId="77777777" w:rsidR="00A97412" w:rsidRDefault="00000000">
      <w:pPr>
        <w:numPr>
          <w:ilvl w:val="1"/>
          <w:numId w:val="78"/>
        </w:numPr>
        <w:spacing w:after="187" w:line="267" w:lineRule="auto"/>
        <w:ind w:hanging="4741"/>
      </w:pPr>
      <w:r>
        <w:rPr>
          <w:b/>
          <w:i/>
        </w:rPr>
        <w:t>FTP 20/</w:t>
      </w:r>
      <w:proofErr w:type="gramStart"/>
      <w:r>
        <w:rPr>
          <w:b/>
          <w:i/>
        </w:rPr>
        <w:t>21  Transferencia</w:t>
      </w:r>
      <w:proofErr w:type="gramEnd"/>
      <w:r>
        <w:rPr>
          <w:b/>
          <w:i/>
        </w:rPr>
        <w:t xml:space="preserve"> de Archivos.</w:t>
      </w:r>
      <w:r>
        <w:t xml:space="preserve"> </w:t>
      </w:r>
    </w:p>
    <w:p w14:paraId="7EA1DF86" w14:textId="77777777" w:rsidR="00A97412" w:rsidRDefault="00000000">
      <w:pPr>
        <w:numPr>
          <w:ilvl w:val="1"/>
          <w:numId w:val="78"/>
        </w:numPr>
        <w:spacing w:after="187" w:line="267" w:lineRule="auto"/>
        <w:ind w:hanging="4741"/>
      </w:pPr>
      <w:r>
        <w:rPr>
          <w:b/>
          <w:i/>
        </w:rPr>
        <w:t>SMTP 25    Transmisión de e-mail.</w:t>
      </w:r>
      <w:r>
        <w:t xml:space="preserve"> </w:t>
      </w:r>
    </w:p>
    <w:p w14:paraId="23091423" w14:textId="77777777" w:rsidR="00A97412" w:rsidRDefault="00000000">
      <w:pPr>
        <w:tabs>
          <w:tab w:val="center" w:pos="1851"/>
          <w:tab w:val="center" w:pos="4171"/>
        </w:tabs>
        <w:spacing w:after="187" w:line="267" w:lineRule="auto"/>
      </w:pPr>
      <w:r>
        <w:tab/>
      </w:r>
      <w:r>
        <w:rPr>
          <w:rFonts w:ascii="Wingdings" w:eastAsia="Wingdings" w:hAnsi="Wingdings" w:cs="Wingdings"/>
        </w:rPr>
        <w:t>▪</w:t>
      </w:r>
      <w:r>
        <w:rPr>
          <w:rFonts w:ascii="Arial" w:eastAsia="Arial" w:hAnsi="Arial" w:cs="Arial"/>
        </w:rPr>
        <w:t xml:space="preserve"> </w:t>
      </w:r>
      <w:r>
        <w:rPr>
          <w:rFonts w:ascii="Arial" w:eastAsia="Arial" w:hAnsi="Arial" w:cs="Arial"/>
        </w:rPr>
        <w:tab/>
      </w:r>
      <w:r>
        <w:rPr>
          <w:b/>
          <w:i/>
        </w:rPr>
        <w:t xml:space="preserve">POP3 </w:t>
      </w:r>
      <w:proofErr w:type="gramStart"/>
      <w:r>
        <w:rPr>
          <w:b/>
          <w:i/>
        </w:rPr>
        <w:t>110  Descarga</w:t>
      </w:r>
      <w:proofErr w:type="gramEnd"/>
      <w:r>
        <w:rPr>
          <w:b/>
          <w:i/>
        </w:rPr>
        <w:t xml:space="preserve"> de e-mail servidor a PC.</w:t>
      </w:r>
      <w:r>
        <w:t xml:space="preserve"> </w:t>
      </w:r>
    </w:p>
    <w:p w14:paraId="2E565151" w14:textId="77777777" w:rsidR="00A97412" w:rsidRDefault="00000000">
      <w:pPr>
        <w:tabs>
          <w:tab w:val="center" w:pos="394"/>
          <w:tab w:val="center" w:pos="3459"/>
        </w:tabs>
        <w:spacing w:after="187" w:line="267" w:lineRule="auto"/>
      </w:pPr>
      <w:r>
        <w:tab/>
        <w:t>-</w:t>
      </w:r>
      <w:r>
        <w:rPr>
          <w:rFonts w:ascii="Arial" w:eastAsia="Arial" w:hAnsi="Arial" w:cs="Arial"/>
        </w:rPr>
        <w:t xml:space="preserve"> </w:t>
      </w:r>
      <w:r>
        <w:rPr>
          <w:rFonts w:ascii="Arial" w:eastAsia="Arial" w:hAnsi="Arial" w:cs="Arial"/>
        </w:rPr>
        <w:tab/>
      </w:r>
      <w:proofErr w:type="gramStart"/>
      <w:r>
        <w:rPr>
          <w:b/>
          <w:i/>
        </w:rPr>
        <w:t>El dispositivos</w:t>
      </w:r>
      <w:proofErr w:type="gramEnd"/>
      <w:r>
        <w:rPr>
          <w:b/>
          <w:i/>
        </w:rPr>
        <w:t xml:space="preserve"> de Seguridad (Firewall de red) puede realizar: </w:t>
      </w:r>
      <w:r>
        <w:t xml:space="preserve"> </w:t>
      </w:r>
    </w:p>
    <w:p w14:paraId="407A58A8" w14:textId="77777777" w:rsidR="00A97412" w:rsidRDefault="00000000">
      <w:pPr>
        <w:numPr>
          <w:ilvl w:val="2"/>
          <w:numId w:val="82"/>
        </w:numPr>
        <w:spacing w:after="2" w:line="437" w:lineRule="auto"/>
        <w:ind w:right="991" w:hanging="360"/>
      </w:pPr>
      <w:r>
        <w:rPr>
          <w:b/>
          <w:i/>
        </w:rPr>
        <w:t xml:space="preserve">Filtrado de </w:t>
      </w:r>
      <w:proofErr w:type="gramStart"/>
      <w:r>
        <w:rPr>
          <w:b/>
          <w:i/>
        </w:rPr>
        <w:t xml:space="preserve">Paquetes, </w:t>
      </w:r>
      <w:r>
        <w:t xml:space="preserve"> </w:t>
      </w:r>
      <w:r>
        <w:rPr>
          <w:rFonts w:ascii="Courier New" w:eastAsia="Courier New" w:hAnsi="Courier New" w:cs="Courier New"/>
        </w:rPr>
        <w:t>o</w:t>
      </w:r>
      <w:proofErr w:type="gramEnd"/>
      <w:r>
        <w:rPr>
          <w:rFonts w:ascii="Arial" w:eastAsia="Arial" w:hAnsi="Arial" w:cs="Arial"/>
        </w:rPr>
        <w:t xml:space="preserve"> </w:t>
      </w:r>
      <w:r>
        <w:rPr>
          <w:b/>
          <w:i/>
        </w:rPr>
        <w:t xml:space="preserve">Inspección los campos correspondientes a las direcciones IP (origen y destino) </w:t>
      </w:r>
      <w:r>
        <w:t xml:space="preserve"> </w:t>
      </w:r>
      <w:r>
        <w:rPr>
          <w:rFonts w:ascii="Courier New" w:eastAsia="Courier New" w:hAnsi="Courier New" w:cs="Courier New"/>
        </w:rPr>
        <w:t>o</w:t>
      </w:r>
      <w:r>
        <w:rPr>
          <w:rFonts w:ascii="Arial" w:eastAsia="Arial" w:hAnsi="Arial" w:cs="Arial"/>
        </w:rPr>
        <w:t xml:space="preserve"> </w:t>
      </w:r>
      <w:r>
        <w:rPr>
          <w:b/>
          <w:i/>
        </w:rPr>
        <w:t xml:space="preserve">Inspección del Protocolo. </w:t>
      </w:r>
      <w:r>
        <w:t xml:space="preserve"> </w:t>
      </w:r>
      <w:r>
        <w:rPr>
          <w:rFonts w:ascii="Courier New" w:eastAsia="Courier New" w:hAnsi="Courier New" w:cs="Courier New"/>
        </w:rPr>
        <w:t>o</w:t>
      </w:r>
      <w:r>
        <w:rPr>
          <w:rFonts w:ascii="Arial" w:eastAsia="Arial" w:hAnsi="Arial" w:cs="Arial"/>
        </w:rPr>
        <w:t xml:space="preserve"> </w:t>
      </w:r>
      <w:r>
        <w:rPr>
          <w:b/>
          <w:i/>
        </w:rPr>
        <w:t>Puertos de aplicación (origen y destino).</w:t>
      </w:r>
      <w:r>
        <w:t xml:space="preserve"> </w:t>
      </w:r>
      <w:r>
        <w:rPr>
          <w:rFonts w:ascii="Courier New" w:eastAsia="Courier New" w:hAnsi="Courier New" w:cs="Courier New"/>
        </w:rPr>
        <w:t>o</w:t>
      </w:r>
      <w:r>
        <w:rPr>
          <w:rFonts w:ascii="Arial" w:eastAsia="Arial" w:hAnsi="Arial" w:cs="Arial"/>
        </w:rPr>
        <w:t xml:space="preserve"> </w:t>
      </w:r>
      <w:r>
        <w:rPr>
          <w:b/>
          <w:i/>
        </w:rPr>
        <w:t xml:space="preserve">Tipo conexión (entrante o saliente). </w:t>
      </w:r>
      <w:r>
        <w:t xml:space="preserve"> </w:t>
      </w:r>
    </w:p>
    <w:p w14:paraId="30A802C5" w14:textId="77777777" w:rsidR="00A97412" w:rsidRDefault="00000000">
      <w:pPr>
        <w:numPr>
          <w:ilvl w:val="2"/>
          <w:numId w:val="82"/>
        </w:numPr>
        <w:spacing w:after="187" w:line="267" w:lineRule="auto"/>
        <w:ind w:right="991" w:hanging="360"/>
      </w:pPr>
      <w:r>
        <w:rPr>
          <w:b/>
          <w:i/>
        </w:rPr>
        <w:t>Secuencias de paquetes en base a criterios más sofisticados.</w:t>
      </w:r>
      <w:r>
        <w:t xml:space="preserve"> </w:t>
      </w:r>
    </w:p>
    <w:p w14:paraId="387EFBF6" w14:textId="77777777" w:rsidR="00A97412" w:rsidRDefault="00000000">
      <w:pPr>
        <w:spacing w:after="187" w:line="267" w:lineRule="auto"/>
        <w:ind w:left="705" w:hanging="360"/>
      </w:pPr>
      <w:r>
        <w:t>-</w:t>
      </w:r>
      <w:r>
        <w:rPr>
          <w:rFonts w:ascii="Arial" w:eastAsia="Arial" w:hAnsi="Arial" w:cs="Arial"/>
        </w:rPr>
        <w:t xml:space="preserve"> </w:t>
      </w:r>
      <w:r>
        <w:rPr>
          <w:rFonts w:ascii="Wingdings" w:eastAsia="Wingdings" w:hAnsi="Wingdings" w:cs="Wingdings"/>
        </w:rPr>
        <w:t>→</w:t>
      </w:r>
      <w:r>
        <w:rPr>
          <w:b/>
          <w:i/>
        </w:rPr>
        <w:t xml:space="preserve"> En un Terminal (Firewall Personal), pueden filtrarse los paquetes en base a las aplicaciones que se están ejecutando.</w:t>
      </w:r>
      <w:r>
        <w:t xml:space="preserve"> </w:t>
      </w:r>
    </w:p>
    <w:p w14:paraId="7A94CF46" w14:textId="77777777" w:rsidR="00A97412" w:rsidRDefault="00000000">
      <w:pPr>
        <w:spacing w:after="40"/>
      </w:pPr>
      <w:r>
        <w:rPr>
          <w:color w:val="2F5496"/>
          <w:sz w:val="26"/>
        </w:rPr>
        <w:t xml:space="preserve"> </w:t>
      </w:r>
    </w:p>
    <w:p w14:paraId="39E0B880" w14:textId="77777777" w:rsidR="00A97412" w:rsidRDefault="00000000">
      <w:pPr>
        <w:spacing w:after="0"/>
        <w:ind w:left="-5" w:hanging="10"/>
      </w:pPr>
      <w:r>
        <w:rPr>
          <w:color w:val="2F5496"/>
          <w:sz w:val="26"/>
        </w:rPr>
        <w:t xml:space="preserve">ICMP (Internet control </w:t>
      </w:r>
      <w:proofErr w:type="spellStart"/>
      <w:r>
        <w:rPr>
          <w:color w:val="2F5496"/>
          <w:sz w:val="26"/>
        </w:rPr>
        <w:t>message</w:t>
      </w:r>
      <w:proofErr w:type="spellEnd"/>
      <w:r>
        <w:rPr>
          <w:color w:val="2F5496"/>
          <w:sz w:val="26"/>
        </w:rPr>
        <w:t xml:space="preserve"> </w:t>
      </w:r>
      <w:proofErr w:type="spellStart"/>
      <w:r>
        <w:rPr>
          <w:color w:val="2F5496"/>
          <w:sz w:val="26"/>
        </w:rPr>
        <w:t>protocol</w:t>
      </w:r>
      <w:proofErr w:type="spellEnd"/>
      <w:r>
        <w:rPr>
          <w:color w:val="2F5496"/>
          <w:sz w:val="26"/>
        </w:rPr>
        <w:t xml:space="preserve">) </w:t>
      </w:r>
    </w:p>
    <w:p w14:paraId="7D12DAF1" w14:textId="77777777" w:rsidR="00A97412" w:rsidRDefault="00000000">
      <w:pPr>
        <w:numPr>
          <w:ilvl w:val="0"/>
          <w:numId w:val="75"/>
        </w:numPr>
        <w:spacing w:after="187" w:line="267" w:lineRule="auto"/>
        <w:ind w:hanging="360"/>
      </w:pPr>
      <w:r>
        <w:rPr>
          <w:b/>
          <w:i/>
        </w:rPr>
        <w:t xml:space="preserve">Protocolo de mensajes de control de Internet. </w:t>
      </w:r>
      <w:r>
        <w:t xml:space="preserve"> </w:t>
      </w:r>
    </w:p>
    <w:p w14:paraId="57664496" w14:textId="77777777" w:rsidR="00A97412" w:rsidRDefault="00000000">
      <w:pPr>
        <w:numPr>
          <w:ilvl w:val="0"/>
          <w:numId w:val="75"/>
        </w:numPr>
        <w:spacing w:after="187" w:line="267" w:lineRule="auto"/>
        <w:ind w:hanging="360"/>
      </w:pPr>
      <w:r>
        <w:rPr>
          <w:b/>
          <w:i/>
        </w:rPr>
        <w:t>Transmite mensajes de error o informativos cuando estos ocurren.</w:t>
      </w:r>
      <w:r>
        <w:t xml:space="preserve"> </w:t>
      </w:r>
    </w:p>
    <w:p w14:paraId="09622435" w14:textId="77777777" w:rsidR="00A97412" w:rsidRDefault="00000000">
      <w:pPr>
        <w:numPr>
          <w:ilvl w:val="0"/>
          <w:numId w:val="75"/>
        </w:numPr>
        <w:spacing w:after="187" w:line="267" w:lineRule="auto"/>
        <w:ind w:hanging="360"/>
      </w:pPr>
      <w:r>
        <w:rPr>
          <w:b/>
          <w:i/>
        </w:rPr>
        <w:t>Utiliza la Cifra de Comprobación CRC para verificar los errores.</w:t>
      </w:r>
      <w:r>
        <w:t xml:space="preserve"> </w:t>
      </w:r>
    </w:p>
    <w:p w14:paraId="1513C672" w14:textId="77777777" w:rsidR="00A97412" w:rsidRDefault="00000000">
      <w:pPr>
        <w:numPr>
          <w:ilvl w:val="0"/>
          <w:numId w:val="75"/>
        </w:numPr>
        <w:spacing w:after="187" w:line="267" w:lineRule="auto"/>
        <w:ind w:hanging="360"/>
      </w:pPr>
      <w:r>
        <w:rPr>
          <w:b/>
          <w:i/>
        </w:rPr>
        <w:t xml:space="preserve">Si se produce el </w:t>
      </w:r>
      <w:proofErr w:type="spellStart"/>
      <w:r>
        <w:rPr>
          <w:b/>
          <w:i/>
        </w:rPr>
        <w:t>calculo</w:t>
      </w:r>
      <w:proofErr w:type="spellEnd"/>
      <w:r>
        <w:rPr>
          <w:b/>
          <w:i/>
        </w:rPr>
        <w:t xml:space="preserve"> de verificación con error en el </w:t>
      </w:r>
      <w:proofErr w:type="spellStart"/>
      <w:r>
        <w:rPr>
          <w:b/>
          <w:i/>
        </w:rPr>
        <w:t>Router</w:t>
      </w:r>
      <w:proofErr w:type="spellEnd"/>
      <w:r>
        <w:rPr>
          <w:b/>
          <w:i/>
        </w:rPr>
        <w:t xml:space="preserve"> se genera y transmite el mensaje respectivo.</w:t>
      </w:r>
      <w:r>
        <w:t xml:space="preserve"> </w:t>
      </w:r>
    </w:p>
    <w:p w14:paraId="32B0B7F1" w14:textId="77777777" w:rsidR="00A97412" w:rsidRDefault="00000000">
      <w:pPr>
        <w:numPr>
          <w:ilvl w:val="0"/>
          <w:numId w:val="75"/>
        </w:numPr>
        <w:spacing w:after="187" w:line="267" w:lineRule="auto"/>
        <w:ind w:hanging="360"/>
      </w:pPr>
      <w:r>
        <w:rPr>
          <w:b/>
          <w:i/>
        </w:rPr>
        <w:t>El mensaje encapsulado en formato IP es transportado a través de la Red a destino.</w:t>
      </w:r>
      <w:r>
        <w:t xml:space="preserve"> </w:t>
      </w:r>
    </w:p>
    <w:p w14:paraId="408D58B1" w14:textId="77777777" w:rsidR="00A97412" w:rsidRDefault="00000000">
      <w:pPr>
        <w:numPr>
          <w:ilvl w:val="0"/>
          <w:numId w:val="75"/>
        </w:numPr>
        <w:spacing w:after="187" w:line="267" w:lineRule="auto"/>
        <w:ind w:hanging="360"/>
      </w:pPr>
      <w:r>
        <w:rPr>
          <w:b/>
          <w:i/>
        </w:rPr>
        <w:t>Es utilizado por programas o servicios de Internet para distintos Objetivos.</w:t>
      </w:r>
      <w:r>
        <w:t xml:space="preserve"> </w:t>
      </w:r>
    </w:p>
    <w:p w14:paraId="0990445D" w14:textId="77777777" w:rsidR="00A97412" w:rsidRDefault="00000000">
      <w:pPr>
        <w:numPr>
          <w:ilvl w:val="0"/>
          <w:numId w:val="75"/>
        </w:numPr>
        <w:spacing w:after="187" w:line="267" w:lineRule="auto"/>
        <w:ind w:hanging="360"/>
      </w:pPr>
      <w:r>
        <w:rPr>
          <w:b/>
          <w:i/>
        </w:rPr>
        <w:t xml:space="preserve">Ping </w:t>
      </w:r>
      <w:r>
        <w:rPr>
          <w:rFonts w:ascii="Wingdings 3" w:eastAsia="Wingdings 3" w:hAnsi="Wingdings 3" w:cs="Wingdings 3"/>
        </w:rPr>
        <w:t></w:t>
      </w:r>
      <w:r>
        <w:rPr>
          <w:b/>
          <w:i/>
        </w:rPr>
        <w:t xml:space="preserve"> Solicitud de contestación de computadora destino.</w:t>
      </w:r>
      <w:r>
        <w:t xml:space="preserve"> </w:t>
      </w:r>
    </w:p>
    <w:p w14:paraId="7E9B50E3" w14:textId="77777777" w:rsidR="00A97412" w:rsidRDefault="00000000">
      <w:pPr>
        <w:numPr>
          <w:ilvl w:val="0"/>
          <w:numId w:val="75"/>
        </w:numPr>
        <w:spacing w:after="187" w:line="267" w:lineRule="auto"/>
        <w:ind w:hanging="360"/>
      </w:pPr>
      <w:proofErr w:type="spellStart"/>
      <w:r>
        <w:rPr>
          <w:b/>
          <w:i/>
        </w:rPr>
        <w:t>Traceroute</w:t>
      </w:r>
      <w:proofErr w:type="spellEnd"/>
      <w:r>
        <w:rPr>
          <w:b/>
          <w:i/>
        </w:rPr>
        <w:t xml:space="preserve"> </w:t>
      </w:r>
      <w:r>
        <w:rPr>
          <w:rFonts w:ascii="Wingdings 3" w:eastAsia="Wingdings 3" w:hAnsi="Wingdings 3" w:cs="Wingdings 3"/>
        </w:rPr>
        <w:t></w:t>
      </w:r>
      <w:r>
        <w:rPr>
          <w:b/>
          <w:i/>
        </w:rPr>
        <w:t xml:space="preserve"> Calculo de mejor trayectoria a destino.  </w:t>
      </w:r>
      <w:r>
        <w:t xml:space="preserve"> </w:t>
      </w:r>
    </w:p>
    <w:p w14:paraId="277B2202" w14:textId="77777777" w:rsidR="00A97412" w:rsidRDefault="00000000">
      <w:pPr>
        <w:tabs>
          <w:tab w:val="center" w:pos="394"/>
          <w:tab w:val="center" w:pos="1771"/>
        </w:tabs>
        <w:spacing w:after="12" w:line="267" w:lineRule="auto"/>
      </w:pPr>
      <w:r>
        <w:tab/>
        <w:t>-</w:t>
      </w:r>
      <w:r>
        <w:rPr>
          <w:rFonts w:ascii="Arial" w:eastAsia="Arial" w:hAnsi="Arial" w:cs="Arial"/>
        </w:rPr>
        <w:t xml:space="preserve"> </w:t>
      </w:r>
      <w:r>
        <w:rPr>
          <w:rFonts w:ascii="Arial" w:eastAsia="Arial" w:hAnsi="Arial" w:cs="Arial"/>
        </w:rPr>
        <w:tab/>
      </w:r>
      <w:r>
        <w:t xml:space="preserve">Mensajes Informativos: </w:t>
      </w:r>
    </w:p>
    <w:p w14:paraId="39D45ED9" w14:textId="77777777" w:rsidR="00A97412" w:rsidRDefault="00000000">
      <w:pPr>
        <w:numPr>
          <w:ilvl w:val="2"/>
          <w:numId w:val="76"/>
        </w:numPr>
        <w:spacing w:after="25" w:line="267" w:lineRule="auto"/>
        <w:ind w:right="2799" w:hanging="360"/>
      </w:pPr>
      <w:r>
        <w:rPr>
          <w:b/>
          <w:i/>
        </w:rPr>
        <w:t xml:space="preserve">Echo </w:t>
      </w:r>
      <w:proofErr w:type="spellStart"/>
      <w:r>
        <w:rPr>
          <w:b/>
          <w:i/>
        </w:rPr>
        <w:t>Request</w:t>
      </w:r>
      <w:proofErr w:type="spellEnd"/>
      <w:r>
        <w:rPr>
          <w:b/>
          <w:i/>
        </w:rPr>
        <w:t xml:space="preserve"> /</w:t>
      </w:r>
      <w:proofErr w:type="spellStart"/>
      <w:r>
        <w:rPr>
          <w:b/>
          <w:i/>
        </w:rPr>
        <w:t>Reply</w:t>
      </w:r>
      <w:proofErr w:type="spellEnd"/>
      <w:r>
        <w:t xml:space="preserve"> </w:t>
      </w:r>
      <w:r>
        <w:rPr>
          <w:rFonts w:ascii="Courier New" w:eastAsia="Courier New" w:hAnsi="Courier New" w:cs="Courier New"/>
        </w:rPr>
        <w:t>o</w:t>
      </w:r>
      <w:r>
        <w:rPr>
          <w:rFonts w:ascii="Arial" w:eastAsia="Arial" w:hAnsi="Arial" w:cs="Arial"/>
        </w:rPr>
        <w:t xml:space="preserve"> </w:t>
      </w:r>
      <w:r>
        <w:rPr>
          <w:rFonts w:ascii="Wingdings 3" w:eastAsia="Wingdings 3" w:hAnsi="Wingdings 3" w:cs="Wingdings 3"/>
        </w:rPr>
        <w:t></w:t>
      </w:r>
      <w:r>
        <w:rPr>
          <w:b/>
          <w:i/>
        </w:rPr>
        <w:t>Solicitud/ Regreso de Contestación.</w:t>
      </w:r>
      <w:r>
        <w:t xml:space="preserve"> </w:t>
      </w:r>
      <w:r>
        <w:rPr>
          <w:rFonts w:ascii="Courier New" w:eastAsia="Courier New" w:hAnsi="Courier New" w:cs="Courier New"/>
        </w:rPr>
        <w:t>o</w:t>
      </w:r>
      <w:r>
        <w:rPr>
          <w:rFonts w:ascii="Arial" w:eastAsia="Arial" w:hAnsi="Arial" w:cs="Arial"/>
        </w:rPr>
        <w:t xml:space="preserve"> </w:t>
      </w:r>
      <w:r>
        <w:rPr>
          <w:b/>
          <w:i/>
        </w:rPr>
        <w:t>A cualquier computadora.</w:t>
      </w:r>
      <w:r>
        <w:t xml:space="preserve"> </w:t>
      </w:r>
      <w:r>
        <w:rPr>
          <w:rFonts w:ascii="Courier New" w:eastAsia="Courier New" w:hAnsi="Courier New" w:cs="Courier New"/>
        </w:rPr>
        <w:t>o</w:t>
      </w:r>
      <w:r>
        <w:rPr>
          <w:rFonts w:ascii="Arial" w:eastAsia="Arial" w:hAnsi="Arial" w:cs="Arial"/>
        </w:rPr>
        <w:t xml:space="preserve"> </w:t>
      </w:r>
      <w:proofErr w:type="spellStart"/>
      <w:r>
        <w:rPr>
          <w:b/>
          <w:i/>
        </w:rPr>
        <w:t>Adress</w:t>
      </w:r>
      <w:proofErr w:type="spellEnd"/>
      <w:r>
        <w:rPr>
          <w:b/>
          <w:i/>
        </w:rPr>
        <w:t xml:space="preserve"> </w:t>
      </w:r>
      <w:proofErr w:type="spellStart"/>
      <w:r>
        <w:rPr>
          <w:b/>
          <w:i/>
        </w:rPr>
        <w:t>Mask</w:t>
      </w:r>
      <w:proofErr w:type="spellEnd"/>
      <w:r>
        <w:rPr>
          <w:b/>
          <w:i/>
        </w:rPr>
        <w:t xml:space="preserve"> </w:t>
      </w:r>
      <w:proofErr w:type="spellStart"/>
      <w:r>
        <w:rPr>
          <w:b/>
          <w:i/>
        </w:rPr>
        <w:t>Request</w:t>
      </w:r>
      <w:proofErr w:type="spellEnd"/>
      <w:r>
        <w:rPr>
          <w:b/>
          <w:i/>
        </w:rPr>
        <w:t xml:space="preserve"> /</w:t>
      </w:r>
      <w:proofErr w:type="spellStart"/>
      <w:r>
        <w:rPr>
          <w:b/>
          <w:i/>
        </w:rPr>
        <w:t>Reply</w:t>
      </w:r>
      <w:proofErr w:type="spellEnd"/>
      <w:r>
        <w:t xml:space="preserve"> </w:t>
      </w:r>
      <w:r>
        <w:rPr>
          <w:rFonts w:ascii="Courier New" w:eastAsia="Courier New" w:hAnsi="Courier New" w:cs="Courier New"/>
        </w:rPr>
        <w:t>o</w:t>
      </w:r>
      <w:r>
        <w:rPr>
          <w:rFonts w:ascii="Arial" w:eastAsia="Arial" w:hAnsi="Arial" w:cs="Arial"/>
        </w:rPr>
        <w:t xml:space="preserve"> </w:t>
      </w:r>
      <w:r>
        <w:rPr>
          <w:rFonts w:ascii="Wingdings 3" w:eastAsia="Wingdings 3" w:hAnsi="Wingdings 3" w:cs="Wingdings 3"/>
        </w:rPr>
        <w:t></w:t>
      </w:r>
      <w:r>
        <w:rPr>
          <w:b/>
          <w:i/>
        </w:rPr>
        <w:t xml:space="preserve"> Solicitud de Regreso de Máscara de Dirección. </w:t>
      </w:r>
      <w:r>
        <w:t xml:space="preserve"> </w:t>
      </w:r>
    </w:p>
    <w:p w14:paraId="2347868C" w14:textId="77777777" w:rsidR="00A97412" w:rsidRDefault="00000000">
      <w:pPr>
        <w:numPr>
          <w:ilvl w:val="2"/>
          <w:numId w:val="76"/>
        </w:numPr>
        <w:spacing w:after="32" w:line="267" w:lineRule="auto"/>
        <w:ind w:right="2799" w:hanging="360"/>
      </w:pPr>
      <w:r>
        <w:rPr>
          <w:b/>
          <w:i/>
        </w:rPr>
        <w:t xml:space="preserve">Los </w:t>
      </w:r>
      <w:proofErr w:type="spellStart"/>
      <w:r>
        <w:rPr>
          <w:b/>
          <w:i/>
        </w:rPr>
        <w:t>Routers</w:t>
      </w:r>
      <w:proofErr w:type="spellEnd"/>
      <w:r>
        <w:rPr>
          <w:b/>
          <w:i/>
        </w:rPr>
        <w:t xml:space="preserve"> responde con su Mascara. </w:t>
      </w:r>
      <w:r>
        <w:t xml:space="preserve"> </w:t>
      </w:r>
    </w:p>
    <w:p w14:paraId="0A0168ED" w14:textId="77777777" w:rsidR="00A97412" w:rsidRDefault="00000000">
      <w:pPr>
        <w:spacing w:after="27" w:line="267" w:lineRule="auto"/>
        <w:ind w:left="1065" w:right="5201" w:hanging="720"/>
      </w:pPr>
      <w:r>
        <w:t>-</w:t>
      </w:r>
      <w:r>
        <w:rPr>
          <w:rFonts w:ascii="Arial" w:eastAsia="Arial" w:hAnsi="Arial" w:cs="Arial"/>
        </w:rPr>
        <w:t xml:space="preserve"> </w:t>
      </w:r>
      <w:r>
        <w:rPr>
          <w:rFonts w:ascii="Arial" w:eastAsia="Arial" w:hAnsi="Arial" w:cs="Arial"/>
        </w:rPr>
        <w:tab/>
      </w:r>
      <w:r>
        <w:rPr>
          <w:b/>
          <w:i/>
        </w:rPr>
        <w:t>Mensajes de error</w:t>
      </w:r>
      <w:r>
        <w:t xml:space="preserve"> </w:t>
      </w:r>
      <w:r>
        <w:rPr>
          <w:rFonts w:ascii="Courier New" w:eastAsia="Courier New" w:hAnsi="Courier New" w:cs="Courier New"/>
        </w:rPr>
        <w:t>o</w:t>
      </w:r>
      <w:r>
        <w:rPr>
          <w:rFonts w:ascii="Arial" w:eastAsia="Arial" w:hAnsi="Arial" w:cs="Arial"/>
        </w:rPr>
        <w:t xml:space="preserve"> </w:t>
      </w:r>
      <w:proofErr w:type="spellStart"/>
      <w:r>
        <w:rPr>
          <w:b/>
          <w:i/>
        </w:rPr>
        <w:t>Source</w:t>
      </w:r>
      <w:proofErr w:type="spellEnd"/>
      <w:r>
        <w:rPr>
          <w:b/>
          <w:i/>
        </w:rPr>
        <w:t xml:space="preserve"> </w:t>
      </w:r>
      <w:proofErr w:type="spellStart"/>
      <w:r>
        <w:rPr>
          <w:b/>
          <w:i/>
        </w:rPr>
        <w:t>Quench</w:t>
      </w:r>
      <w:proofErr w:type="spellEnd"/>
      <w:r>
        <w:rPr>
          <w:b/>
          <w:i/>
        </w:rPr>
        <w:t xml:space="preserve"> </w:t>
      </w:r>
      <w:r>
        <w:rPr>
          <w:rFonts w:ascii="Wingdings 3" w:eastAsia="Wingdings 3" w:hAnsi="Wingdings 3" w:cs="Wingdings 3"/>
        </w:rPr>
        <w:t></w:t>
      </w:r>
      <w:r>
        <w:rPr>
          <w:b/>
          <w:i/>
        </w:rPr>
        <w:t xml:space="preserve"> Alivio de </w:t>
      </w:r>
      <w:proofErr w:type="gramStart"/>
      <w:r>
        <w:rPr>
          <w:b/>
          <w:i/>
        </w:rPr>
        <w:t>fuente .</w:t>
      </w:r>
      <w:proofErr w:type="gramEnd"/>
      <w:r>
        <w:t xml:space="preserve"> </w:t>
      </w:r>
      <w:r>
        <w:rPr>
          <w:rFonts w:ascii="Courier New" w:eastAsia="Courier New" w:hAnsi="Courier New" w:cs="Courier New"/>
        </w:rPr>
        <w:t>o</w:t>
      </w:r>
      <w:r>
        <w:rPr>
          <w:rFonts w:ascii="Arial" w:eastAsia="Arial" w:hAnsi="Arial" w:cs="Arial"/>
        </w:rPr>
        <w:t xml:space="preserve"> </w:t>
      </w:r>
      <w:r>
        <w:rPr>
          <w:b/>
          <w:i/>
        </w:rPr>
        <w:t>Rebasado – Falta de Espacio de Buffer.</w:t>
      </w:r>
      <w:r>
        <w:t xml:space="preserve"> </w:t>
      </w:r>
      <w:r>
        <w:rPr>
          <w:rFonts w:ascii="Courier New" w:eastAsia="Courier New" w:hAnsi="Courier New" w:cs="Courier New"/>
        </w:rPr>
        <w:t>o</w:t>
      </w:r>
      <w:r>
        <w:rPr>
          <w:rFonts w:ascii="Arial" w:eastAsia="Arial" w:hAnsi="Arial" w:cs="Arial"/>
        </w:rPr>
        <w:t xml:space="preserve"> </w:t>
      </w:r>
      <w:r>
        <w:rPr>
          <w:b/>
          <w:i/>
        </w:rPr>
        <w:t xml:space="preserve">Time </w:t>
      </w:r>
      <w:proofErr w:type="spellStart"/>
      <w:r>
        <w:rPr>
          <w:b/>
          <w:i/>
        </w:rPr>
        <w:t>Exceeded</w:t>
      </w:r>
      <w:proofErr w:type="spellEnd"/>
      <w:r>
        <w:rPr>
          <w:b/>
          <w:i/>
        </w:rPr>
        <w:t xml:space="preserve"> </w:t>
      </w:r>
      <w:r>
        <w:rPr>
          <w:rFonts w:ascii="Wingdings 3" w:eastAsia="Wingdings 3" w:hAnsi="Wingdings 3" w:cs="Wingdings 3"/>
        </w:rPr>
        <w:t></w:t>
      </w:r>
      <w:r>
        <w:rPr>
          <w:b/>
          <w:i/>
        </w:rPr>
        <w:t xml:space="preserve"> Tiempo Excedido (vida).</w:t>
      </w:r>
      <w:r>
        <w:t xml:space="preserve"> </w:t>
      </w:r>
    </w:p>
    <w:p w14:paraId="73230B2F" w14:textId="77777777" w:rsidR="00A97412" w:rsidRDefault="00000000">
      <w:pPr>
        <w:numPr>
          <w:ilvl w:val="2"/>
          <w:numId w:val="79"/>
        </w:numPr>
        <w:spacing w:after="27" w:line="267" w:lineRule="auto"/>
        <w:ind w:right="2837" w:hanging="10"/>
      </w:pPr>
      <w:proofErr w:type="spellStart"/>
      <w:r>
        <w:rPr>
          <w:b/>
          <w:i/>
        </w:rPr>
        <w:lastRenderedPageBreak/>
        <w:t>Destination</w:t>
      </w:r>
      <w:proofErr w:type="spellEnd"/>
      <w:r>
        <w:rPr>
          <w:b/>
          <w:i/>
        </w:rPr>
        <w:t xml:space="preserve"> </w:t>
      </w:r>
      <w:proofErr w:type="spellStart"/>
      <w:r>
        <w:rPr>
          <w:b/>
          <w:i/>
        </w:rPr>
        <w:t>Unreachable</w:t>
      </w:r>
      <w:proofErr w:type="spellEnd"/>
      <w:r>
        <w:rPr>
          <w:b/>
          <w:i/>
        </w:rPr>
        <w:t xml:space="preserve"> </w:t>
      </w:r>
      <w:r>
        <w:rPr>
          <w:rFonts w:ascii="Wingdings 3" w:eastAsia="Wingdings 3" w:hAnsi="Wingdings 3" w:cs="Wingdings 3"/>
        </w:rPr>
        <w:t></w:t>
      </w:r>
      <w:r>
        <w:rPr>
          <w:b/>
          <w:i/>
        </w:rPr>
        <w:t xml:space="preserve"> Destino Inalcanzable.</w:t>
      </w:r>
      <w:r>
        <w:t xml:space="preserve"> </w:t>
      </w:r>
      <w:r>
        <w:rPr>
          <w:rFonts w:ascii="Courier New" w:eastAsia="Courier New" w:hAnsi="Courier New" w:cs="Courier New"/>
        </w:rPr>
        <w:t>o</w:t>
      </w:r>
      <w:r>
        <w:rPr>
          <w:rFonts w:ascii="Arial" w:eastAsia="Arial" w:hAnsi="Arial" w:cs="Arial"/>
        </w:rPr>
        <w:t xml:space="preserve"> </w:t>
      </w:r>
      <w:proofErr w:type="spellStart"/>
      <w:r>
        <w:rPr>
          <w:b/>
          <w:i/>
        </w:rPr>
        <w:t>Redirect</w:t>
      </w:r>
      <w:proofErr w:type="spellEnd"/>
      <w:r>
        <w:rPr>
          <w:b/>
          <w:i/>
        </w:rPr>
        <w:t xml:space="preserve"> </w:t>
      </w:r>
      <w:r>
        <w:rPr>
          <w:rFonts w:ascii="Wingdings 3" w:eastAsia="Wingdings 3" w:hAnsi="Wingdings 3" w:cs="Wingdings 3"/>
        </w:rPr>
        <w:t></w:t>
      </w:r>
      <w:r>
        <w:rPr>
          <w:b/>
          <w:i/>
        </w:rPr>
        <w:t xml:space="preserve"> Redirigir (Cambio de Ruta).</w:t>
      </w:r>
      <w:r>
        <w:t xml:space="preserve"> </w:t>
      </w:r>
    </w:p>
    <w:p w14:paraId="22710808" w14:textId="77777777" w:rsidR="00A97412" w:rsidRDefault="00000000">
      <w:pPr>
        <w:numPr>
          <w:ilvl w:val="2"/>
          <w:numId w:val="79"/>
        </w:numPr>
        <w:spacing w:after="187" w:line="267" w:lineRule="auto"/>
        <w:ind w:right="2837" w:hanging="10"/>
      </w:pPr>
      <w:proofErr w:type="spellStart"/>
      <w:r>
        <w:rPr>
          <w:b/>
          <w:i/>
        </w:rPr>
        <w:t>Fragmentation</w:t>
      </w:r>
      <w:proofErr w:type="spellEnd"/>
      <w:r>
        <w:rPr>
          <w:b/>
          <w:i/>
        </w:rPr>
        <w:t xml:space="preserve"> </w:t>
      </w:r>
      <w:proofErr w:type="spellStart"/>
      <w:r>
        <w:rPr>
          <w:b/>
          <w:i/>
        </w:rPr>
        <w:t>Requiered</w:t>
      </w:r>
      <w:proofErr w:type="spellEnd"/>
      <w:r>
        <w:rPr>
          <w:b/>
          <w:i/>
        </w:rPr>
        <w:t xml:space="preserve"> </w:t>
      </w:r>
      <w:r>
        <w:rPr>
          <w:rFonts w:ascii="Wingdings 3" w:eastAsia="Wingdings 3" w:hAnsi="Wingdings 3" w:cs="Wingdings 3"/>
        </w:rPr>
        <w:t></w:t>
      </w:r>
      <w:r>
        <w:rPr>
          <w:b/>
          <w:i/>
        </w:rPr>
        <w:t xml:space="preserve"> Fragmentación </w:t>
      </w:r>
      <w:proofErr w:type="gramStart"/>
      <w:r>
        <w:rPr>
          <w:b/>
          <w:i/>
        </w:rPr>
        <w:t xml:space="preserve">Requerida  </w:t>
      </w:r>
      <w:r>
        <w:rPr>
          <w:b/>
          <w:i/>
        </w:rPr>
        <w:tab/>
      </w:r>
      <w:proofErr w:type="gramEnd"/>
      <w:r>
        <w:rPr>
          <w:b/>
          <w:i/>
        </w:rPr>
        <w:t xml:space="preserve">Depende de la MTU </w:t>
      </w:r>
      <w:r>
        <w:t xml:space="preserve"> </w:t>
      </w:r>
      <w:r>
        <w:rPr>
          <w:rFonts w:ascii="Courier New" w:eastAsia="Courier New" w:hAnsi="Courier New" w:cs="Courier New"/>
        </w:rPr>
        <w:t>o</w:t>
      </w:r>
      <w:r>
        <w:rPr>
          <w:rFonts w:ascii="Arial" w:eastAsia="Arial" w:hAnsi="Arial" w:cs="Arial"/>
        </w:rPr>
        <w:t xml:space="preserve"> </w:t>
      </w:r>
      <w:r>
        <w:rPr>
          <w:b/>
          <w:i/>
        </w:rPr>
        <w:t xml:space="preserve">MTU </w:t>
      </w:r>
      <w:r>
        <w:rPr>
          <w:rFonts w:ascii="Wingdings 3" w:eastAsia="Wingdings 3" w:hAnsi="Wingdings 3" w:cs="Wingdings 3"/>
          <w:sz w:val="23"/>
        </w:rPr>
        <w:t></w:t>
      </w:r>
      <w:r>
        <w:rPr>
          <w:b/>
          <w:i/>
        </w:rPr>
        <w:t xml:space="preserve"> Cantidad máxima transportable por paquetes en la red.</w:t>
      </w:r>
      <w:r>
        <w:t xml:space="preserve"> </w:t>
      </w:r>
    </w:p>
    <w:p w14:paraId="654DDB6B" w14:textId="77777777" w:rsidR="00A97412" w:rsidRDefault="00000000">
      <w:pPr>
        <w:spacing w:after="0"/>
        <w:ind w:left="-5" w:hanging="10"/>
      </w:pPr>
      <w:proofErr w:type="gramStart"/>
      <w:r>
        <w:rPr>
          <w:color w:val="2F5496"/>
          <w:sz w:val="26"/>
        </w:rPr>
        <w:t>SNMP( Protocolo</w:t>
      </w:r>
      <w:proofErr w:type="gramEnd"/>
      <w:r>
        <w:rPr>
          <w:color w:val="2F5496"/>
          <w:sz w:val="26"/>
        </w:rPr>
        <w:t xml:space="preserve"> de monitorización ) Protocolo simple de </w:t>
      </w:r>
      <w:proofErr w:type="spellStart"/>
      <w:r>
        <w:rPr>
          <w:color w:val="2F5496"/>
          <w:sz w:val="26"/>
        </w:rPr>
        <w:t>gestion</w:t>
      </w:r>
      <w:proofErr w:type="spellEnd"/>
      <w:r>
        <w:rPr>
          <w:color w:val="2F5496"/>
          <w:sz w:val="26"/>
        </w:rPr>
        <w:t xml:space="preserve"> de red: </w:t>
      </w:r>
    </w:p>
    <w:p w14:paraId="76E780C5" w14:textId="77777777" w:rsidR="00A97412" w:rsidRDefault="00000000">
      <w:pPr>
        <w:spacing w:after="14"/>
        <w:ind w:left="-5" w:hanging="10"/>
      </w:pPr>
      <w:proofErr w:type="spellStart"/>
      <w:r>
        <w:rPr>
          <w:color w:val="1F3763"/>
          <w:sz w:val="24"/>
        </w:rPr>
        <w:t>Version</w:t>
      </w:r>
      <w:proofErr w:type="spellEnd"/>
      <w:r>
        <w:rPr>
          <w:color w:val="1F3763"/>
          <w:sz w:val="24"/>
        </w:rPr>
        <w:t xml:space="preserve"> 1: </w:t>
      </w:r>
    </w:p>
    <w:p w14:paraId="2A43EACC" w14:textId="77777777" w:rsidR="00A97412" w:rsidRDefault="00000000">
      <w:pPr>
        <w:numPr>
          <w:ilvl w:val="0"/>
          <w:numId w:val="75"/>
        </w:numPr>
        <w:spacing w:after="187" w:line="267" w:lineRule="auto"/>
        <w:ind w:hanging="360"/>
      </w:pPr>
      <w:r>
        <w:rPr>
          <w:b/>
          <w:i/>
        </w:rPr>
        <w:t>Gestión de Red a través de MIB.</w:t>
      </w:r>
      <w:r>
        <w:t xml:space="preserve"> </w:t>
      </w:r>
    </w:p>
    <w:p w14:paraId="0A9356E0" w14:textId="77777777" w:rsidR="00A97412" w:rsidRDefault="00000000">
      <w:pPr>
        <w:numPr>
          <w:ilvl w:val="0"/>
          <w:numId w:val="75"/>
        </w:numPr>
        <w:spacing w:after="187" w:line="267" w:lineRule="auto"/>
        <w:ind w:hanging="360"/>
      </w:pPr>
      <w:r>
        <w:rPr>
          <w:b/>
          <w:i/>
        </w:rPr>
        <w:t>Los fabricantes de componentes permitían el monitoreo simple de funcionamiento.</w:t>
      </w:r>
      <w:r>
        <w:t xml:space="preserve"> </w:t>
      </w:r>
    </w:p>
    <w:p w14:paraId="51787CC8" w14:textId="77777777" w:rsidR="00A97412" w:rsidRDefault="00000000">
      <w:pPr>
        <w:numPr>
          <w:ilvl w:val="0"/>
          <w:numId w:val="75"/>
        </w:numPr>
        <w:spacing w:after="187" w:line="267" w:lineRule="auto"/>
        <w:ind w:hanging="360"/>
      </w:pPr>
      <w:r>
        <w:rPr>
          <w:b/>
          <w:i/>
        </w:rPr>
        <w:t>Deficiente en la Información y falta de una herramienta de seguridad.</w:t>
      </w:r>
      <w:r>
        <w:t xml:space="preserve"> </w:t>
      </w:r>
    </w:p>
    <w:p w14:paraId="1657E158" w14:textId="77777777" w:rsidR="00A97412" w:rsidRDefault="00000000">
      <w:pPr>
        <w:spacing w:after="14"/>
        <w:ind w:left="-5" w:hanging="10"/>
      </w:pPr>
      <w:proofErr w:type="spellStart"/>
      <w:r>
        <w:rPr>
          <w:color w:val="1F3763"/>
          <w:sz w:val="24"/>
        </w:rPr>
        <w:t>Version</w:t>
      </w:r>
      <w:proofErr w:type="spellEnd"/>
      <w:r>
        <w:rPr>
          <w:color w:val="1F3763"/>
          <w:sz w:val="24"/>
        </w:rPr>
        <w:t xml:space="preserve"> 2: </w:t>
      </w:r>
    </w:p>
    <w:p w14:paraId="446CBAE5" w14:textId="77777777" w:rsidR="00A97412" w:rsidRDefault="00000000">
      <w:pPr>
        <w:numPr>
          <w:ilvl w:val="0"/>
          <w:numId w:val="75"/>
        </w:numPr>
        <w:spacing w:after="187" w:line="267" w:lineRule="auto"/>
        <w:ind w:hanging="360"/>
      </w:pPr>
      <w:r>
        <w:rPr>
          <w:b/>
          <w:i/>
        </w:rPr>
        <w:t>Gestión de Red a través de una estructura de gestión de información (SMI – Varios MIB).</w:t>
      </w:r>
      <w:r>
        <w:rPr>
          <w:rFonts w:ascii="Wingdings 3" w:eastAsia="Wingdings 3" w:hAnsi="Wingdings 3" w:cs="Wingdings 3"/>
        </w:rPr>
        <w:t></w:t>
      </w:r>
      <w:r>
        <w:rPr>
          <w:b/>
          <w:i/>
        </w:rPr>
        <w:t xml:space="preserve"> Gestión Centralizada o Distribuida</w:t>
      </w:r>
      <w:r>
        <w:t xml:space="preserve"> </w:t>
      </w:r>
    </w:p>
    <w:p w14:paraId="1A4AB970" w14:textId="77777777" w:rsidR="00A97412" w:rsidRDefault="00000000">
      <w:pPr>
        <w:numPr>
          <w:ilvl w:val="0"/>
          <w:numId w:val="75"/>
        </w:numPr>
        <w:spacing w:after="187" w:line="267" w:lineRule="auto"/>
        <w:ind w:hanging="360"/>
      </w:pPr>
      <w:r>
        <w:rPr>
          <w:b/>
          <w:i/>
        </w:rPr>
        <w:t xml:space="preserve">Gestión Jerarquizada (Superior y </w:t>
      </w:r>
      <w:proofErr w:type="gramStart"/>
      <w:r>
        <w:rPr>
          <w:b/>
          <w:i/>
        </w:rPr>
        <w:t>Delegado</w:t>
      </w:r>
      <w:proofErr w:type="gramEnd"/>
      <w:r>
        <w:rPr>
          <w:b/>
          <w:i/>
        </w:rPr>
        <w:t>)</w:t>
      </w:r>
      <w:r>
        <w:t xml:space="preserve"> </w:t>
      </w:r>
    </w:p>
    <w:p w14:paraId="3FB8B3C9" w14:textId="77777777" w:rsidR="00A97412" w:rsidRDefault="00000000">
      <w:pPr>
        <w:numPr>
          <w:ilvl w:val="0"/>
          <w:numId w:val="75"/>
        </w:numPr>
        <w:spacing w:after="187" w:line="267" w:lineRule="auto"/>
        <w:ind w:hanging="360"/>
      </w:pPr>
      <w:r>
        <w:rPr>
          <w:b/>
          <w:i/>
        </w:rPr>
        <w:t>Permite Varias Estaciones (Redundancia)</w:t>
      </w:r>
      <w:r>
        <w:t xml:space="preserve"> </w:t>
      </w:r>
    </w:p>
    <w:p w14:paraId="2BD60568" w14:textId="77777777" w:rsidR="00A97412" w:rsidRDefault="00000000">
      <w:pPr>
        <w:numPr>
          <w:ilvl w:val="0"/>
          <w:numId w:val="75"/>
        </w:numPr>
        <w:spacing w:after="187" w:line="267" w:lineRule="auto"/>
        <w:ind w:hanging="360"/>
      </w:pPr>
      <w:r>
        <w:rPr>
          <w:b/>
          <w:i/>
        </w:rPr>
        <w:t xml:space="preserve">Tráfico de Red </w:t>
      </w:r>
      <w:r>
        <w:t xml:space="preserve"> </w:t>
      </w:r>
    </w:p>
    <w:p w14:paraId="4C9A2306" w14:textId="77777777" w:rsidR="00A97412" w:rsidRDefault="00000000">
      <w:pPr>
        <w:numPr>
          <w:ilvl w:val="0"/>
          <w:numId w:val="75"/>
        </w:numPr>
        <w:spacing w:after="187" w:line="267" w:lineRule="auto"/>
        <w:ind w:hanging="360"/>
      </w:pPr>
      <w:r>
        <w:rPr>
          <w:b/>
          <w:i/>
        </w:rPr>
        <w:t>Gestión de Fallos</w:t>
      </w:r>
      <w:r>
        <w:t xml:space="preserve"> </w:t>
      </w:r>
    </w:p>
    <w:p w14:paraId="503E7884" w14:textId="77777777" w:rsidR="00A97412" w:rsidRDefault="00000000">
      <w:pPr>
        <w:numPr>
          <w:ilvl w:val="0"/>
          <w:numId w:val="75"/>
        </w:numPr>
        <w:spacing w:after="187" w:line="267" w:lineRule="auto"/>
        <w:ind w:hanging="360"/>
      </w:pPr>
      <w:r>
        <w:rPr>
          <w:b/>
          <w:i/>
        </w:rPr>
        <w:t>Monitorización de Rendimiento</w:t>
      </w:r>
      <w:r>
        <w:t xml:space="preserve"> </w:t>
      </w:r>
    </w:p>
    <w:p w14:paraId="07A249E8" w14:textId="77777777" w:rsidR="00A97412" w:rsidRDefault="00000000">
      <w:pPr>
        <w:numPr>
          <w:ilvl w:val="0"/>
          <w:numId w:val="75"/>
        </w:numPr>
        <w:spacing w:after="187" w:line="267" w:lineRule="auto"/>
        <w:ind w:hanging="360"/>
      </w:pPr>
      <w:r>
        <w:rPr>
          <w:b/>
          <w:i/>
        </w:rPr>
        <w:t>Contabilización de Tiempo</w:t>
      </w:r>
      <w:r>
        <w:t xml:space="preserve"> </w:t>
      </w:r>
    </w:p>
    <w:p w14:paraId="77F9F69C" w14:textId="77777777" w:rsidR="00A97412" w:rsidRDefault="00000000">
      <w:pPr>
        <w:spacing w:after="14"/>
        <w:ind w:left="-5" w:hanging="10"/>
      </w:pPr>
      <w:proofErr w:type="spellStart"/>
      <w:r>
        <w:rPr>
          <w:color w:val="1F3763"/>
          <w:sz w:val="24"/>
        </w:rPr>
        <w:t>Version</w:t>
      </w:r>
      <w:proofErr w:type="spellEnd"/>
      <w:r>
        <w:rPr>
          <w:color w:val="1F3763"/>
          <w:sz w:val="24"/>
        </w:rPr>
        <w:t xml:space="preserve"> 3: </w:t>
      </w:r>
    </w:p>
    <w:p w14:paraId="4B76BAC1" w14:textId="77777777" w:rsidR="00A97412" w:rsidRDefault="00000000">
      <w:pPr>
        <w:numPr>
          <w:ilvl w:val="0"/>
          <w:numId w:val="75"/>
        </w:numPr>
        <w:spacing w:after="187" w:line="267" w:lineRule="auto"/>
        <w:ind w:hanging="360"/>
      </w:pPr>
      <w:r>
        <w:rPr>
          <w:b/>
          <w:i/>
        </w:rPr>
        <w:t>Corrige deficiencias de seguridad existentes de las dos versiones anteriores</w:t>
      </w:r>
      <w:r>
        <w:t xml:space="preserve"> </w:t>
      </w:r>
    </w:p>
    <w:p w14:paraId="24E75029" w14:textId="77777777" w:rsidR="00A97412" w:rsidRDefault="00000000">
      <w:pPr>
        <w:numPr>
          <w:ilvl w:val="0"/>
          <w:numId w:val="75"/>
        </w:numPr>
        <w:spacing w:after="187" w:line="267" w:lineRule="auto"/>
        <w:ind w:hanging="360"/>
      </w:pPr>
      <w:r>
        <w:rPr>
          <w:b/>
          <w:i/>
        </w:rPr>
        <w:t>Conjunto de capacidades de Seguridad</w:t>
      </w:r>
      <w:r>
        <w:t xml:space="preserve"> </w:t>
      </w:r>
    </w:p>
    <w:p w14:paraId="58FB0AC3" w14:textId="77777777" w:rsidR="00A97412" w:rsidRDefault="00000000">
      <w:pPr>
        <w:numPr>
          <w:ilvl w:val="2"/>
          <w:numId w:val="83"/>
        </w:numPr>
        <w:spacing w:after="187" w:line="267" w:lineRule="auto"/>
        <w:ind w:hanging="360"/>
      </w:pPr>
      <w:r>
        <w:rPr>
          <w:b/>
          <w:i/>
        </w:rPr>
        <w:t>Autenticación (Seguridad en Usuarios)</w:t>
      </w:r>
      <w:r>
        <w:t xml:space="preserve"> </w:t>
      </w:r>
    </w:p>
    <w:p w14:paraId="31D8BAD3" w14:textId="77777777" w:rsidR="00A97412" w:rsidRDefault="00000000">
      <w:pPr>
        <w:numPr>
          <w:ilvl w:val="2"/>
          <w:numId w:val="83"/>
        </w:numPr>
        <w:spacing w:after="187" w:line="267" w:lineRule="auto"/>
        <w:ind w:hanging="360"/>
      </w:pPr>
      <w:r>
        <w:rPr>
          <w:b/>
          <w:i/>
        </w:rPr>
        <w:t>Privacidad (Seguridad en Usuarios)</w:t>
      </w:r>
      <w:r>
        <w:t xml:space="preserve"> </w:t>
      </w:r>
    </w:p>
    <w:p w14:paraId="6283FE47" w14:textId="77777777" w:rsidR="00A97412" w:rsidRDefault="00000000">
      <w:pPr>
        <w:numPr>
          <w:ilvl w:val="2"/>
          <w:numId w:val="83"/>
        </w:numPr>
        <w:spacing w:after="187" w:line="267" w:lineRule="auto"/>
        <w:ind w:hanging="360"/>
      </w:pPr>
      <w:r>
        <w:rPr>
          <w:b/>
          <w:i/>
        </w:rPr>
        <w:t>Control de Acceso (Consideraciones)</w:t>
      </w:r>
      <w:r>
        <w:t xml:space="preserve"> </w:t>
      </w:r>
    </w:p>
    <w:p w14:paraId="7CBECA86" w14:textId="77777777" w:rsidR="00A97412" w:rsidRDefault="00000000">
      <w:pPr>
        <w:numPr>
          <w:ilvl w:val="0"/>
          <w:numId w:val="75"/>
        </w:numPr>
        <w:spacing w:after="187" w:line="267" w:lineRule="auto"/>
        <w:ind w:hanging="360"/>
      </w:pPr>
      <w:r>
        <w:rPr>
          <w:b/>
          <w:i/>
        </w:rPr>
        <w:t xml:space="preserve">Seguridad </w:t>
      </w:r>
      <w:r>
        <w:rPr>
          <w:rFonts w:ascii="Wingdings 3" w:eastAsia="Wingdings 3" w:hAnsi="Wingdings 3" w:cs="Wingdings 3"/>
        </w:rPr>
        <w:t></w:t>
      </w:r>
      <w:r>
        <w:rPr>
          <w:b/>
          <w:i/>
        </w:rPr>
        <w:t xml:space="preserve"> Identidad de usuario</w:t>
      </w:r>
      <w:r>
        <w:t xml:space="preserve"> </w:t>
      </w:r>
    </w:p>
    <w:p w14:paraId="3E6C63A0" w14:textId="77777777" w:rsidR="00A97412" w:rsidRDefault="00000000">
      <w:pPr>
        <w:numPr>
          <w:ilvl w:val="2"/>
          <w:numId w:val="81"/>
        </w:numPr>
        <w:spacing w:after="187" w:line="267" w:lineRule="auto"/>
        <w:ind w:hanging="360"/>
      </w:pPr>
      <w:r>
        <w:rPr>
          <w:b/>
          <w:i/>
        </w:rPr>
        <w:t>Director</w:t>
      </w:r>
      <w:r>
        <w:t xml:space="preserve"> </w:t>
      </w:r>
    </w:p>
    <w:p w14:paraId="5F36CF29" w14:textId="77777777" w:rsidR="00A97412" w:rsidRDefault="00000000">
      <w:pPr>
        <w:numPr>
          <w:ilvl w:val="2"/>
          <w:numId w:val="81"/>
        </w:numPr>
        <w:spacing w:after="187" w:line="267" w:lineRule="auto"/>
        <w:ind w:hanging="360"/>
      </w:pPr>
      <w:r>
        <w:rPr>
          <w:b/>
          <w:i/>
        </w:rPr>
        <w:t>Individuo</w:t>
      </w:r>
      <w:r>
        <w:t xml:space="preserve"> </w:t>
      </w:r>
    </w:p>
    <w:p w14:paraId="54B63029" w14:textId="77777777" w:rsidR="00A97412" w:rsidRDefault="00000000">
      <w:pPr>
        <w:numPr>
          <w:ilvl w:val="2"/>
          <w:numId w:val="81"/>
        </w:numPr>
        <w:spacing w:after="187" w:line="267" w:lineRule="auto"/>
        <w:ind w:hanging="360"/>
      </w:pPr>
      <w:r>
        <w:rPr>
          <w:b/>
          <w:i/>
        </w:rPr>
        <w:t>Grupo (Individuo o Aplicaciones)</w:t>
      </w:r>
      <w:r>
        <w:t xml:space="preserve"> </w:t>
      </w:r>
    </w:p>
    <w:p w14:paraId="6C626DAF" w14:textId="77777777" w:rsidR="00A97412" w:rsidRDefault="00000000">
      <w:pPr>
        <w:numPr>
          <w:ilvl w:val="0"/>
          <w:numId w:val="75"/>
        </w:numPr>
        <w:spacing w:after="187" w:line="267" w:lineRule="auto"/>
        <w:ind w:hanging="360"/>
      </w:pPr>
      <w:r>
        <w:rPr>
          <w:b/>
          <w:i/>
        </w:rPr>
        <w:t>Mecanismo de Autenticación (USM)</w:t>
      </w:r>
      <w:r>
        <w:t xml:space="preserve"> </w:t>
      </w:r>
    </w:p>
    <w:p w14:paraId="1716B5C8" w14:textId="77777777" w:rsidR="00A97412" w:rsidRDefault="00000000">
      <w:pPr>
        <w:tabs>
          <w:tab w:val="center" w:pos="1136"/>
          <w:tab w:val="center" w:pos="2294"/>
        </w:tabs>
        <w:spacing w:after="187" w:line="267" w:lineRule="auto"/>
      </w:pPr>
      <w:r>
        <w:tab/>
      </w:r>
      <w:r>
        <w:rPr>
          <w:rFonts w:ascii="Times New Roman" w:eastAsia="Times New Roman" w:hAnsi="Times New Roman" w:cs="Times New Roman"/>
        </w:rPr>
        <w:t>–</w:t>
      </w:r>
      <w:r>
        <w:rPr>
          <w:rFonts w:ascii="Arial" w:eastAsia="Arial" w:hAnsi="Arial" w:cs="Arial"/>
        </w:rPr>
        <w:t xml:space="preserve"> </w:t>
      </w:r>
      <w:r>
        <w:rPr>
          <w:rFonts w:ascii="Arial" w:eastAsia="Arial" w:hAnsi="Arial" w:cs="Arial"/>
        </w:rPr>
        <w:tab/>
      </w:r>
      <w:r>
        <w:rPr>
          <w:b/>
          <w:i/>
        </w:rPr>
        <w:t xml:space="preserve"> Verifica y Asegura</w:t>
      </w:r>
      <w:r>
        <w:t xml:space="preserve"> </w:t>
      </w:r>
    </w:p>
    <w:p w14:paraId="5D488003" w14:textId="77777777" w:rsidR="00A97412" w:rsidRDefault="00000000">
      <w:pPr>
        <w:numPr>
          <w:ilvl w:val="3"/>
          <w:numId w:val="77"/>
        </w:numPr>
        <w:spacing w:after="187" w:line="267" w:lineRule="auto"/>
        <w:ind w:hanging="360"/>
      </w:pPr>
      <w:r>
        <w:rPr>
          <w:b/>
          <w:i/>
        </w:rPr>
        <w:t>Identidad</w:t>
      </w:r>
      <w:r>
        <w:t xml:space="preserve"> </w:t>
      </w:r>
    </w:p>
    <w:p w14:paraId="4163E26F" w14:textId="77777777" w:rsidR="00A97412" w:rsidRDefault="00000000">
      <w:pPr>
        <w:numPr>
          <w:ilvl w:val="3"/>
          <w:numId w:val="77"/>
        </w:numPr>
        <w:spacing w:after="187" w:line="267" w:lineRule="auto"/>
        <w:ind w:hanging="360"/>
      </w:pPr>
      <w:r>
        <w:rPr>
          <w:b/>
          <w:i/>
        </w:rPr>
        <w:t>Integridad</w:t>
      </w:r>
      <w:r>
        <w:t xml:space="preserve"> </w:t>
      </w:r>
    </w:p>
    <w:p w14:paraId="2FF29304" w14:textId="77777777" w:rsidR="00A97412" w:rsidRDefault="00000000">
      <w:pPr>
        <w:numPr>
          <w:ilvl w:val="3"/>
          <w:numId w:val="77"/>
        </w:numPr>
        <w:spacing w:after="187" w:line="267" w:lineRule="auto"/>
        <w:ind w:hanging="360"/>
      </w:pPr>
      <w:r>
        <w:rPr>
          <w:b/>
          <w:i/>
        </w:rPr>
        <w:lastRenderedPageBreak/>
        <w:t>Retardo</w:t>
      </w:r>
      <w:r>
        <w:t xml:space="preserve"> </w:t>
      </w:r>
    </w:p>
    <w:p w14:paraId="07FEE05D" w14:textId="77777777" w:rsidR="00A97412" w:rsidRDefault="00000000">
      <w:pPr>
        <w:tabs>
          <w:tab w:val="center" w:pos="1136"/>
          <w:tab w:val="center" w:pos="3204"/>
        </w:tabs>
        <w:spacing w:after="187" w:line="267" w:lineRule="auto"/>
      </w:pPr>
      <w:r>
        <w:tab/>
      </w:r>
      <w:r>
        <w:rPr>
          <w:rFonts w:ascii="Times New Roman" w:eastAsia="Times New Roman" w:hAnsi="Times New Roman" w:cs="Times New Roman"/>
        </w:rPr>
        <w:t>–</w:t>
      </w:r>
      <w:r>
        <w:rPr>
          <w:rFonts w:ascii="Arial" w:eastAsia="Arial" w:hAnsi="Arial" w:cs="Arial"/>
        </w:rPr>
        <w:t xml:space="preserve"> </w:t>
      </w:r>
      <w:r>
        <w:rPr>
          <w:rFonts w:ascii="Arial" w:eastAsia="Arial" w:hAnsi="Arial" w:cs="Arial"/>
        </w:rPr>
        <w:tab/>
      </w:r>
      <w:r>
        <w:rPr>
          <w:b/>
          <w:i/>
        </w:rPr>
        <w:t>Código de Autenticación en el mensaje</w:t>
      </w:r>
      <w:r>
        <w:t xml:space="preserve"> </w:t>
      </w:r>
    </w:p>
    <w:p w14:paraId="57F21671" w14:textId="77777777" w:rsidR="00A97412" w:rsidRDefault="00000000">
      <w:pPr>
        <w:numPr>
          <w:ilvl w:val="3"/>
          <w:numId w:val="80"/>
        </w:numPr>
        <w:spacing w:after="187" w:line="267" w:lineRule="auto"/>
        <w:ind w:hanging="360"/>
      </w:pPr>
      <w:r>
        <w:rPr>
          <w:b/>
          <w:i/>
        </w:rPr>
        <w:t>Trabaja con mecanismo de claves secretas (Simétrico) distribuidas en toda la red para gestores y agentes.</w:t>
      </w:r>
      <w:r>
        <w:t xml:space="preserve"> </w:t>
      </w:r>
    </w:p>
    <w:p w14:paraId="7D53D1E7" w14:textId="77777777" w:rsidR="00A97412" w:rsidRDefault="00000000">
      <w:pPr>
        <w:numPr>
          <w:ilvl w:val="3"/>
          <w:numId w:val="80"/>
        </w:numPr>
        <w:spacing w:after="187" w:line="267" w:lineRule="auto"/>
        <w:ind w:hanging="360"/>
      </w:pPr>
      <w:r>
        <w:rPr>
          <w:b/>
          <w:i/>
        </w:rPr>
        <w:t>La clave secreta puede estar preconfigurada.</w:t>
      </w:r>
      <w:r>
        <w:t xml:space="preserve"> </w:t>
      </w:r>
    </w:p>
    <w:p w14:paraId="13A8777E" w14:textId="77777777" w:rsidR="00A97412" w:rsidRDefault="00000000">
      <w:pPr>
        <w:numPr>
          <w:ilvl w:val="3"/>
          <w:numId w:val="80"/>
        </w:numPr>
        <w:spacing w:after="187" w:line="267" w:lineRule="auto"/>
        <w:ind w:hanging="360"/>
      </w:pPr>
      <w:r>
        <w:rPr>
          <w:b/>
          <w:i/>
        </w:rPr>
        <w:t xml:space="preserve">Sistema de Privacidad </w:t>
      </w:r>
      <w:r>
        <w:t xml:space="preserve"> </w:t>
      </w:r>
    </w:p>
    <w:p w14:paraId="40FCD7E4" w14:textId="77777777" w:rsidR="00A97412" w:rsidRDefault="00000000">
      <w:pPr>
        <w:tabs>
          <w:tab w:val="center" w:pos="1851"/>
          <w:tab w:val="center" w:pos="3942"/>
        </w:tabs>
        <w:spacing w:after="187" w:line="267" w:lineRule="auto"/>
      </w:pPr>
      <w:r>
        <w:tab/>
      </w:r>
      <w:r>
        <w:rPr>
          <w:rFonts w:ascii="Wingdings" w:eastAsia="Wingdings" w:hAnsi="Wingdings" w:cs="Wingdings"/>
        </w:rPr>
        <w:t>▪</w:t>
      </w:r>
      <w:r>
        <w:rPr>
          <w:rFonts w:ascii="Arial" w:eastAsia="Arial" w:hAnsi="Arial" w:cs="Arial"/>
        </w:rPr>
        <w:t xml:space="preserve"> </w:t>
      </w:r>
      <w:r>
        <w:rPr>
          <w:rFonts w:ascii="Arial" w:eastAsia="Arial" w:hAnsi="Arial" w:cs="Arial"/>
        </w:rPr>
        <w:tab/>
      </w:r>
      <w:r>
        <w:rPr>
          <w:b/>
          <w:i/>
        </w:rPr>
        <w:t xml:space="preserve">Habilita el Sistema de </w:t>
      </w:r>
      <w:proofErr w:type="spellStart"/>
      <w:r>
        <w:rPr>
          <w:b/>
          <w:i/>
        </w:rPr>
        <w:t>encripción</w:t>
      </w:r>
      <w:proofErr w:type="spellEnd"/>
      <w:r>
        <w:rPr>
          <w:b/>
          <w:i/>
        </w:rPr>
        <w:t xml:space="preserve"> (DES).</w:t>
      </w:r>
      <w:r>
        <w:t xml:space="preserve"> </w:t>
      </w:r>
    </w:p>
    <w:p w14:paraId="3EF32BBB" w14:textId="77777777" w:rsidR="00A97412" w:rsidRDefault="00000000">
      <w:pPr>
        <w:spacing w:after="14"/>
        <w:ind w:left="-5" w:hanging="10"/>
      </w:pPr>
      <w:r>
        <w:rPr>
          <w:color w:val="1F3763"/>
          <w:sz w:val="24"/>
        </w:rPr>
        <w:t xml:space="preserve">Funcionamiento SNMP: </w:t>
      </w:r>
    </w:p>
    <w:p w14:paraId="11E17FF9" w14:textId="77777777" w:rsidR="00A97412" w:rsidRDefault="00000000">
      <w:pPr>
        <w:numPr>
          <w:ilvl w:val="1"/>
          <w:numId w:val="75"/>
        </w:numPr>
        <w:spacing w:after="187" w:line="267" w:lineRule="auto"/>
        <w:ind w:hanging="360"/>
      </w:pPr>
      <w:r>
        <w:rPr>
          <w:b/>
          <w:i/>
        </w:rPr>
        <w:t>Mecanismo Básico y Directo para intercambiar información entre gestor y agente.</w:t>
      </w:r>
      <w:r>
        <w:t xml:space="preserve"> </w:t>
      </w:r>
    </w:p>
    <w:p w14:paraId="12F74189" w14:textId="77777777" w:rsidR="00A97412" w:rsidRDefault="00000000">
      <w:pPr>
        <w:numPr>
          <w:ilvl w:val="1"/>
          <w:numId w:val="75"/>
        </w:numPr>
        <w:spacing w:after="1" w:line="431" w:lineRule="auto"/>
        <w:ind w:hanging="360"/>
      </w:pPr>
      <w:r>
        <w:rPr>
          <w:b/>
          <w:i/>
        </w:rPr>
        <w:t xml:space="preserve">Mensaje </w:t>
      </w:r>
      <w:r>
        <w:rPr>
          <w:rFonts w:ascii="Wingdings 3" w:eastAsia="Wingdings 3" w:hAnsi="Wingdings 3" w:cs="Wingdings 3"/>
        </w:rPr>
        <w:t></w:t>
      </w:r>
      <w:r>
        <w:rPr>
          <w:b/>
          <w:i/>
        </w:rPr>
        <w:t xml:space="preserve"> Unidad Básica de Intercambio  </w:t>
      </w:r>
      <w:r>
        <w:t xml:space="preserve"> </w:t>
      </w:r>
      <w:r>
        <w:rPr>
          <w:rFonts w:ascii="Times New Roman" w:eastAsia="Times New Roman" w:hAnsi="Times New Roman" w:cs="Times New Roman"/>
        </w:rPr>
        <w:t>–</w:t>
      </w:r>
      <w:r>
        <w:rPr>
          <w:rFonts w:ascii="Arial" w:eastAsia="Arial" w:hAnsi="Arial" w:cs="Arial"/>
        </w:rPr>
        <w:t xml:space="preserve"> </w:t>
      </w:r>
      <w:r>
        <w:rPr>
          <w:rFonts w:ascii="Arial" w:eastAsia="Arial" w:hAnsi="Arial" w:cs="Arial"/>
        </w:rPr>
        <w:tab/>
      </w:r>
      <w:r>
        <w:rPr>
          <w:b/>
          <w:i/>
        </w:rPr>
        <w:t xml:space="preserve">Envoltorio Exterior </w:t>
      </w:r>
      <w:r>
        <w:t xml:space="preserve"> </w:t>
      </w:r>
    </w:p>
    <w:p w14:paraId="3299E296" w14:textId="77777777" w:rsidR="00A97412" w:rsidRDefault="00000000">
      <w:pPr>
        <w:numPr>
          <w:ilvl w:val="1"/>
          <w:numId w:val="75"/>
        </w:numPr>
        <w:spacing w:after="187" w:line="267" w:lineRule="auto"/>
        <w:ind w:hanging="360"/>
      </w:pPr>
      <w:r>
        <w:rPr>
          <w:b/>
          <w:i/>
        </w:rPr>
        <w:t xml:space="preserve">Cabecera </w:t>
      </w:r>
      <w:r>
        <w:rPr>
          <w:rFonts w:ascii="Wingdings 3" w:eastAsia="Wingdings 3" w:hAnsi="Wingdings 3" w:cs="Wingdings 3"/>
        </w:rPr>
        <w:t></w:t>
      </w:r>
      <w:r>
        <w:rPr>
          <w:b/>
          <w:i/>
        </w:rPr>
        <w:t xml:space="preserve"> Seguridad.</w:t>
      </w:r>
      <w:r>
        <w:t xml:space="preserve"> </w:t>
      </w:r>
    </w:p>
    <w:p w14:paraId="549668B6" w14:textId="77777777" w:rsidR="00A97412" w:rsidRDefault="00000000">
      <w:pPr>
        <w:tabs>
          <w:tab w:val="center" w:pos="1136"/>
          <w:tab w:val="center" w:pos="2901"/>
        </w:tabs>
        <w:spacing w:after="187" w:line="267" w:lineRule="auto"/>
      </w:pPr>
      <w:r>
        <w:tab/>
      </w:r>
      <w:r>
        <w:rPr>
          <w:rFonts w:ascii="Times New Roman" w:eastAsia="Times New Roman" w:hAnsi="Times New Roman" w:cs="Times New Roman"/>
        </w:rPr>
        <w:t>–</w:t>
      </w:r>
      <w:r>
        <w:rPr>
          <w:rFonts w:ascii="Arial" w:eastAsia="Arial" w:hAnsi="Arial" w:cs="Arial"/>
        </w:rPr>
        <w:t xml:space="preserve"> </w:t>
      </w:r>
      <w:r>
        <w:rPr>
          <w:rFonts w:ascii="Arial" w:eastAsia="Arial" w:hAnsi="Arial" w:cs="Arial"/>
        </w:rPr>
        <w:tab/>
      </w:r>
      <w:r>
        <w:rPr>
          <w:b/>
          <w:i/>
        </w:rPr>
        <w:t xml:space="preserve">Unidad de datos </w:t>
      </w:r>
      <w:proofErr w:type="gramStart"/>
      <w:r>
        <w:rPr>
          <w:b/>
          <w:i/>
        </w:rPr>
        <w:t>interior  (</w:t>
      </w:r>
      <w:proofErr w:type="gramEnd"/>
      <w:r>
        <w:rPr>
          <w:b/>
          <w:i/>
        </w:rPr>
        <w:t>PDU).</w:t>
      </w:r>
      <w:r>
        <w:t xml:space="preserve"> </w:t>
      </w:r>
    </w:p>
    <w:p w14:paraId="293BEE40" w14:textId="77777777" w:rsidR="00A97412" w:rsidRDefault="00000000">
      <w:pPr>
        <w:numPr>
          <w:ilvl w:val="0"/>
          <w:numId w:val="75"/>
        </w:numPr>
        <w:spacing w:after="151" w:line="267" w:lineRule="auto"/>
        <w:ind w:hanging="360"/>
      </w:pPr>
      <w:r>
        <w:rPr>
          <w:b/>
          <w:i/>
        </w:rPr>
        <w:t xml:space="preserve">Unidad de datos </w:t>
      </w:r>
      <w:proofErr w:type="gramStart"/>
      <w:r>
        <w:rPr>
          <w:b/>
          <w:i/>
        </w:rPr>
        <w:t>interior  (</w:t>
      </w:r>
      <w:proofErr w:type="gramEnd"/>
      <w:r>
        <w:rPr>
          <w:b/>
          <w:i/>
        </w:rPr>
        <w:t>PDU).</w:t>
      </w:r>
      <w:r>
        <w:t xml:space="preserve"> </w:t>
      </w:r>
    </w:p>
    <w:p w14:paraId="7B2FE8CF" w14:textId="77777777" w:rsidR="00A97412" w:rsidRDefault="00000000">
      <w:pPr>
        <w:spacing w:after="187" w:line="267" w:lineRule="auto"/>
        <w:ind w:left="10" w:hanging="10"/>
      </w:pPr>
      <w:r>
        <w:rPr>
          <w:b/>
          <w:i/>
        </w:rPr>
        <w:t xml:space="preserve">7 </w:t>
      </w:r>
      <w:proofErr w:type="gramStart"/>
      <w:r>
        <w:rPr>
          <w:b/>
          <w:i/>
        </w:rPr>
        <w:t>Tipos</w:t>
      </w:r>
      <w:proofErr w:type="gramEnd"/>
      <w:r>
        <w:rPr>
          <w:b/>
          <w:i/>
        </w:rPr>
        <w:t xml:space="preserve"> de mensajes PDU</w:t>
      </w:r>
      <w:r>
        <w:t xml:space="preserve"> </w:t>
      </w:r>
    </w:p>
    <w:p w14:paraId="78034C0D" w14:textId="77777777" w:rsidR="00A97412" w:rsidRDefault="00000000">
      <w:pPr>
        <w:numPr>
          <w:ilvl w:val="3"/>
          <w:numId w:val="85"/>
        </w:numPr>
        <w:spacing w:after="187" w:line="267" w:lineRule="auto"/>
        <w:ind w:hanging="360"/>
      </w:pPr>
      <w:proofErr w:type="spellStart"/>
      <w:r>
        <w:rPr>
          <w:b/>
          <w:i/>
        </w:rPr>
        <w:t>Get</w:t>
      </w:r>
      <w:proofErr w:type="spellEnd"/>
      <w:r>
        <w:rPr>
          <w:b/>
          <w:i/>
        </w:rPr>
        <w:t xml:space="preserve"> </w:t>
      </w:r>
      <w:proofErr w:type="spellStart"/>
      <w:r>
        <w:rPr>
          <w:b/>
          <w:i/>
        </w:rPr>
        <w:t>Request</w:t>
      </w:r>
      <w:proofErr w:type="spellEnd"/>
      <w:r>
        <w:rPr>
          <w:b/>
          <w:i/>
        </w:rPr>
        <w:t xml:space="preserve"> - Solicitud de Valores a Objeto.</w:t>
      </w:r>
      <w:r>
        <w:t xml:space="preserve"> </w:t>
      </w:r>
    </w:p>
    <w:p w14:paraId="31897C7E" w14:textId="77777777" w:rsidR="00A97412" w:rsidRDefault="00000000">
      <w:pPr>
        <w:numPr>
          <w:ilvl w:val="3"/>
          <w:numId w:val="85"/>
        </w:numPr>
        <w:spacing w:after="187" w:line="267" w:lineRule="auto"/>
        <w:ind w:hanging="360"/>
      </w:pPr>
      <w:proofErr w:type="spellStart"/>
      <w:r>
        <w:rPr>
          <w:b/>
          <w:i/>
        </w:rPr>
        <w:t>Get</w:t>
      </w:r>
      <w:proofErr w:type="spellEnd"/>
      <w:r>
        <w:rPr>
          <w:b/>
          <w:i/>
        </w:rPr>
        <w:t xml:space="preserve"> </w:t>
      </w:r>
      <w:proofErr w:type="gramStart"/>
      <w:r>
        <w:rPr>
          <w:b/>
          <w:i/>
        </w:rPr>
        <w:t>Response  -</w:t>
      </w:r>
      <w:proofErr w:type="gramEnd"/>
      <w:r>
        <w:rPr>
          <w:b/>
          <w:i/>
        </w:rPr>
        <w:t xml:space="preserve"> Respuesta a esa Solicitud.</w:t>
      </w:r>
      <w:r>
        <w:t xml:space="preserve"> </w:t>
      </w:r>
    </w:p>
    <w:p w14:paraId="0279CBAA" w14:textId="77777777" w:rsidR="00A97412" w:rsidRDefault="00000000">
      <w:pPr>
        <w:numPr>
          <w:ilvl w:val="3"/>
          <w:numId w:val="85"/>
        </w:numPr>
        <w:spacing w:after="187" w:line="267" w:lineRule="auto"/>
        <w:ind w:hanging="360"/>
      </w:pPr>
      <w:proofErr w:type="spellStart"/>
      <w:r>
        <w:rPr>
          <w:b/>
          <w:i/>
        </w:rPr>
        <w:t>Get</w:t>
      </w:r>
      <w:proofErr w:type="spellEnd"/>
      <w:r>
        <w:rPr>
          <w:b/>
          <w:i/>
        </w:rPr>
        <w:t xml:space="preserve"> Next </w:t>
      </w:r>
      <w:proofErr w:type="spellStart"/>
      <w:r>
        <w:rPr>
          <w:b/>
          <w:i/>
        </w:rPr>
        <w:t>Request</w:t>
      </w:r>
      <w:proofErr w:type="spellEnd"/>
      <w:r>
        <w:rPr>
          <w:b/>
          <w:i/>
        </w:rPr>
        <w:t xml:space="preserve"> - Solicitud de Valores a varios objetos</w:t>
      </w:r>
      <w:r>
        <w:t xml:space="preserve"> </w:t>
      </w:r>
    </w:p>
    <w:p w14:paraId="1586DCBA" w14:textId="77777777" w:rsidR="00A97412" w:rsidRDefault="00000000">
      <w:pPr>
        <w:numPr>
          <w:ilvl w:val="3"/>
          <w:numId w:val="85"/>
        </w:numPr>
        <w:spacing w:after="187" w:line="267" w:lineRule="auto"/>
        <w:ind w:hanging="360"/>
      </w:pPr>
      <w:proofErr w:type="spellStart"/>
      <w:r>
        <w:rPr>
          <w:b/>
          <w:i/>
        </w:rPr>
        <w:t>Get</w:t>
      </w:r>
      <w:proofErr w:type="spellEnd"/>
      <w:r>
        <w:rPr>
          <w:b/>
          <w:i/>
        </w:rPr>
        <w:t xml:space="preserve"> </w:t>
      </w:r>
      <w:proofErr w:type="spellStart"/>
      <w:r>
        <w:rPr>
          <w:b/>
          <w:i/>
        </w:rPr>
        <w:t>Bulk</w:t>
      </w:r>
      <w:proofErr w:type="spellEnd"/>
      <w:r>
        <w:rPr>
          <w:b/>
          <w:i/>
        </w:rPr>
        <w:t xml:space="preserve"> </w:t>
      </w:r>
      <w:proofErr w:type="spellStart"/>
      <w:r>
        <w:rPr>
          <w:b/>
          <w:i/>
        </w:rPr>
        <w:t>Request</w:t>
      </w:r>
      <w:proofErr w:type="spellEnd"/>
      <w:r>
        <w:rPr>
          <w:b/>
          <w:i/>
        </w:rPr>
        <w:t xml:space="preserve"> – Minimizar números de intercambios</w:t>
      </w:r>
      <w:r>
        <w:t xml:space="preserve"> </w:t>
      </w:r>
    </w:p>
    <w:p w14:paraId="71CE863D" w14:textId="77777777" w:rsidR="00A97412" w:rsidRDefault="00000000">
      <w:pPr>
        <w:numPr>
          <w:ilvl w:val="3"/>
          <w:numId w:val="85"/>
        </w:numPr>
        <w:spacing w:after="0" w:line="433" w:lineRule="auto"/>
        <w:ind w:hanging="360"/>
      </w:pPr>
      <w:r>
        <w:rPr>
          <w:b/>
          <w:i/>
        </w:rPr>
        <w:t xml:space="preserve">Set </w:t>
      </w:r>
      <w:proofErr w:type="spellStart"/>
      <w:proofErr w:type="gramStart"/>
      <w:r>
        <w:rPr>
          <w:b/>
          <w:i/>
        </w:rPr>
        <w:t>Request</w:t>
      </w:r>
      <w:proofErr w:type="spellEnd"/>
      <w:r>
        <w:rPr>
          <w:b/>
          <w:i/>
        </w:rPr>
        <w:t xml:space="preserve">  -</w:t>
      </w:r>
      <w:proofErr w:type="gramEnd"/>
      <w:r>
        <w:rPr>
          <w:b/>
          <w:i/>
        </w:rPr>
        <w:t xml:space="preserve"> Modificación de Valores</w:t>
      </w:r>
      <w:r>
        <w:t xml:space="preserve"> </w:t>
      </w:r>
      <w:r>
        <w:rPr>
          <w:rFonts w:ascii="Times New Roman" w:eastAsia="Times New Roman" w:hAnsi="Times New Roman" w:cs="Times New Roman"/>
        </w:rPr>
        <w:t>–</w:t>
      </w:r>
      <w:r>
        <w:rPr>
          <w:rFonts w:ascii="Arial" w:eastAsia="Arial" w:hAnsi="Arial" w:cs="Arial"/>
        </w:rPr>
        <w:t xml:space="preserve"> </w:t>
      </w:r>
      <w:r>
        <w:rPr>
          <w:rFonts w:ascii="Arial" w:eastAsia="Arial" w:hAnsi="Arial" w:cs="Arial"/>
        </w:rPr>
        <w:tab/>
      </w:r>
      <w:proofErr w:type="spellStart"/>
      <w:r>
        <w:rPr>
          <w:b/>
          <w:i/>
        </w:rPr>
        <w:t>Inform</w:t>
      </w:r>
      <w:proofErr w:type="spellEnd"/>
      <w:r>
        <w:rPr>
          <w:b/>
          <w:i/>
        </w:rPr>
        <w:t xml:space="preserve"> </w:t>
      </w:r>
      <w:proofErr w:type="spellStart"/>
      <w:r>
        <w:rPr>
          <w:b/>
          <w:i/>
        </w:rPr>
        <w:t>Request</w:t>
      </w:r>
      <w:proofErr w:type="spellEnd"/>
      <w:r>
        <w:rPr>
          <w:b/>
          <w:i/>
        </w:rPr>
        <w:t xml:space="preserve"> – Solicitud a una aplicación</w:t>
      </w:r>
      <w:r>
        <w:t xml:space="preserve"> </w:t>
      </w:r>
    </w:p>
    <w:p w14:paraId="1B00CB9F" w14:textId="77777777" w:rsidR="00A97412" w:rsidRDefault="00000000">
      <w:pPr>
        <w:spacing w:after="187" w:line="267" w:lineRule="auto"/>
        <w:ind w:left="1090" w:hanging="10"/>
      </w:pPr>
      <w:r>
        <w:rPr>
          <w:rFonts w:ascii="Courier New" w:eastAsia="Courier New" w:hAnsi="Courier New" w:cs="Courier New"/>
        </w:rPr>
        <w:t>o</w:t>
      </w:r>
      <w:r>
        <w:rPr>
          <w:rFonts w:ascii="Arial" w:eastAsia="Arial" w:hAnsi="Arial" w:cs="Arial"/>
        </w:rPr>
        <w:t xml:space="preserve"> </w:t>
      </w:r>
      <w:r>
        <w:rPr>
          <w:b/>
          <w:i/>
        </w:rPr>
        <w:t>PDU Response – Respuesta a la Anterior</w:t>
      </w:r>
      <w:r>
        <w:t xml:space="preserve"> </w:t>
      </w:r>
    </w:p>
    <w:p w14:paraId="0890572D" w14:textId="77777777" w:rsidR="00A97412" w:rsidRDefault="00000000">
      <w:pPr>
        <w:spacing w:after="0"/>
        <w:ind w:left="-5" w:hanging="10"/>
      </w:pPr>
      <w:r>
        <w:rPr>
          <w:color w:val="2F5496"/>
          <w:sz w:val="26"/>
        </w:rPr>
        <w:t xml:space="preserve">Sistema de gestión de red </w:t>
      </w:r>
    </w:p>
    <w:p w14:paraId="246D069B" w14:textId="77777777" w:rsidR="00A97412" w:rsidRDefault="00000000">
      <w:pPr>
        <w:spacing w:after="14"/>
        <w:ind w:left="-5" w:hanging="10"/>
      </w:pPr>
      <w:r>
        <w:rPr>
          <w:color w:val="1F3763"/>
          <w:sz w:val="24"/>
        </w:rPr>
        <w:t xml:space="preserve">Componentes: </w:t>
      </w:r>
    </w:p>
    <w:p w14:paraId="05A33710" w14:textId="77777777" w:rsidR="00A97412" w:rsidRDefault="00000000">
      <w:pPr>
        <w:numPr>
          <w:ilvl w:val="0"/>
          <w:numId w:val="84"/>
        </w:numPr>
        <w:spacing w:after="187" w:line="267" w:lineRule="auto"/>
        <w:ind w:hanging="360"/>
      </w:pPr>
      <w:r>
        <w:rPr>
          <w:b/>
          <w:i/>
        </w:rPr>
        <w:t>Estación de Gestión o Gestor</w:t>
      </w:r>
      <w:r>
        <w:t xml:space="preserve"> </w:t>
      </w:r>
    </w:p>
    <w:p w14:paraId="6184109D" w14:textId="77777777" w:rsidR="00A97412" w:rsidRDefault="00000000">
      <w:pPr>
        <w:numPr>
          <w:ilvl w:val="0"/>
          <w:numId w:val="84"/>
        </w:numPr>
        <w:spacing w:after="187" w:line="267" w:lineRule="auto"/>
        <w:ind w:hanging="360"/>
      </w:pPr>
      <w:r>
        <w:rPr>
          <w:b/>
          <w:i/>
        </w:rPr>
        <w:t xml:space="preserve">Agente </w:t>
      </w:r>
      <w:r>
        <w:t xml:space="preserve"> </w:t>
      </w:r>
    </w:p>
    <w:p w14:paraId="227E52E5" w14:textId="77777777" w:rsidR="00A97412" w:rsidRDefault="00000000">
      <w:pPr>
        <w:numPr>
          <w:ilvl w:val="0"/>
          <w:numId w:val="84"/>
        </w:numPr>
        <w:spacing w:after="187" w:line="267" w:lineRule="auto"/>
        <w:ind w:hanging="360"/>
      </w:pPr>
      <w:r>
        <w:rPr>
          <w:b/>
          <w:i/>
        </w:rPr>
        <w:t>Base de información de gestión</w:t>
      </w:r>
      <w:r>
        <w:t xml:space="preserve"> </w:t>
      </w:r>
    </w:p>
    <w:p w14:paraId="633ED855" w14:textId="77777777" w:rsidR="00A97412" w:rsidRDefault="00000000">
      <w:pPr>
        <w:numPr>
          <w:ilvl w:val="0"/>
          <w:numId w:val="84"/>
        </w:numPr>
        <w:spacing w:after="187" w:line="267" w:lineRule="auto"/>
        <w:ind w:hanging="360"/>
      </w:pPr>
      <w:r>
        <w:rPr>
          <w:b/>
          <w:i/>
        </w:rPr>
        <w:t>Protocolo de Gestión de red</w:t>
      </w:r>
      <w:r>
        <w:t xml:space="preserve"> </w:t>
      </w:r>
    </w:p>
    <w:p w14:paraId="7CFE171B" w14:textId="77777777" w:rsidR="00A97412" w:rsidRDefault="00000000">
      <w:pPr>
        <w:spacing w:after="14"/>
        <w:ind w:left="-5" w:hanging="10"/>
      </w:pPr>
      <w:r>
        <w:rPr>
          <w:color w:val="1F3763"/>
          <w:sz w:val="24"/>
        </w:rPr>
        <w:t xml:space="preserve">Estación de gestión de red: </w:t>
      </w:r>
    </w:p>
    <w:p w14:paraId="3AC96C08" w14:textId="77777777" w:rsidR="00A97412" w:rsidRDefault="00000000">
      <w:pPr>
        <w:numPr>
          <w:ilvl w:val="0"/>
          <w:numId w:val="84"/>
        </w:numPr>
        <w:spacing w:after="187" w:line="267" w:lineRule="auto"/>
        <w:ind w:hanging="360"/>
      </w:pPr>
      <w:r>
        <w:rPr>
          <w:b/>
          <w:i/>
        </w:rPr>
        <w:t>Aplicaciones de Gestión para análisis de datos, recuperación de fallos, etc.</w:t>
      </w:r>
      <w:r>
        <w:t xml:space="preserve"> </w:t>
      </w:r>
    </w:p>
    <w:p w14:paraId="5C42473F" w14:textId="77777777" w:rsidR="00A97412" w:rsidRDefault="00000000">
      <w:pPr>
        <w:numPr>
          <w:ilvl w:val="0"/>
          <w:numId w:val="84"/>
        </w:numPr>
        <w:spacing w:after="187" w:line="267" w:lineRule="auto"/>
        <w:ind w:hanging="360"/>
      </w:pPr>
      <w:r>
        <w:rPr>
          <w:b/>
          <w:i/>
        </w:rPr>
        <w:t>Interfaz para monitorizar y controlar la Red.</w:t>
      </w:r>
      <w:r>
        <w:t xml:space="preserve"> </w:t>
      </w:r>
    </w:p>
    <w:p w14:paraId="75B41BA4" w14:textId="77777777" w:rsidR="00A97412" w:rsidRDefault="00000000">
      <w:pPr>
        <w:numPr>
          <w:ilvl w:val="0"/>
          <w:numId w:val="84"/>
        </w:numPr>
        <w:spacing w:after="187" w:line="267" w:lineRule="auto"/>
        <w:ind w:hanging="360"/>
      </w:pPr>
      <w:r>
        <w:rPr>
          <w:b/>
          <w:i/>
        </w:rPr>
        <w:t>Capacidad de Trasladar los requisitos del gestor de red a la monitorización y control real de los elementos de la Red (Conexiones y Reglas de Seguridad).</w:t>
      </w:r>
      <w:r>
        <w:t xml:space="preserve"> </w:t>
      </w:r>
    </w:p>
    <w:p w14:paraId="19956807" w14:textId="77777777" w:rsidR="00A97412" w:rsidRDefault="00000000">
      <w:pPr>
        <w:numPr>
          <w:ilvl w:val="0"/>
          <w:numId w:val="84"/>
        </w:numPr>
        <w:spacing w:after="187" w:line="267" w:lineRule="auto"/>
        <w:ind w:hanging="360"/>
      </w:pPr>
      <w:r>
        <w:rPr>
          <w:b/>
          <w:i/>
        </w:rPr>
        <w:t>Base de datos de gestión (MIB)</w:t>
      </w:r>
      <w:r>
        <w:t xml:space="preserve"> </w:t>
      </w:r>
    </w:p>
    <w:p w14:paraId="13C49B5A" w14:textId="77777777" w:rsidR="00A97412" w:rsidRDefault="00000000">
      <w:pPr>
        <w:spacing w:after="14"/>
        <w:ind w:left="-5" w:hanging="10"/>
      </w:pPr>
      <w:r>
        <w:rPr>
          <w:color w:val="1F3763"/>
          <w:sz w:val="24"/>
        </w:rPr>
        <w:lastRenderedPageBreak/>
        <w:t xml:space="preserve">Agente: </w:t>
      </w:r>
    </w:p>
    <w:p w14:paraId="7888981E" w14:textId="77777777" w:rsidR="00A97412" w:rsidRDefault="00000000">
      <w:pPr>
        <w:numPr>
          <w:ilvl w:val="0"/>
          <w:numId w:val="84"/>
        </w:numPr>
        <w:spacing w:after="187" w:line="267" w:lineRule="auto"/>
        <w:ind w:hanging="360"/>
      </w:pPr>
      <w:r>
        <w:rPr>
          <w:b/>
          <w:i/>
        </w:rPr>
        <w:t>Elemento Activo que responde a las solicitudes de gestión del sistema.</w:t>
      </w:r>
      <w:r>
        <w:t xml:space="preserve"> </w:t>
      </w:r>
    </w:p>
    <w:p w14:paraId="2B40C198" w14:textId="77777777" w:rsidR="00A97412" w:rsidRDefault="00000000">
      <w:pPr>
        <w:numPr>
          <w:ilvl w:val="0"/>
          <w:numId w:val="84"/>
        </w:numPr>
        <w:spacing w:after="187" w:line="267" w:lineRule="auto"/>
        <w:ind w:hanging="360"/>
      </w:pPr>
      <w:r>
        <w:rPr>
          <w:b/>
          <w:i/>
        </w:rPr>
        <w:t>Devuelve la información en forma asíncrona a la RED.</w:t>
      </w:r>
      <w:r>
        <w:t xml:space="preserve"> </w:t>
      </w:r>
    </w:p>
    <w:p w14:paraId="6E4FA015" w14:textId="77777777" w:rsidR="00A97412" w:rsidRDefault="00000000">
      <w:pPr>
        <w:numPr>
          <w:ilvl w:val="0"/>
          <w:numId w:val="84"/>
        </w:numPr>
        <w:spacing w:after="187" w:line="267" w:lineRule="auto"/>
        <w:ind w:hanging="360"/>
      </w:pPr>
      <w:r>
        <w:rPr>
          <w:b/>
          <w:i/>
        </w:rPr>
        <w:t xml:space="preserve">Plataformas </w:t>
      </w:r>
      <w:proofErr w:type="gramStart"/>
      <w:r>
        <w:rPr>
          <w:b/>
          <w:i/>
        </w:rPr>
        <w:t>Claves :</w:t>
      </w:r>
      <w:proofErr w:type="gramEnd"/>
      <w:r>
        <w:rPr>
          <w:b/>
          <w:i/>
        </w:rPr>
        <w:t xml:space="preserve"> </w:t>
      </w:r>
      <w:r>
        <w:t xml:space="preserve"> </w:t>
      </w:r>
    </w:p>
    <w:p w14:paraId="7FBD4AD9" w14:textId="77777777" w:rsidR="00A97412" w:rsidRDefault="00000000">
      <w:pPr>
        <w:tabs>
          <w:tab w:val="center" w:pos="1136"/>
          <w:tab w:val="center" w:pos="2946"/>
        </w:tabs>
        <w:spacing w:after="151" w:line="267" w:lineRule="auto"/>
      </w:pPr>
      <w:r>
        <w:tab/>
      </w:r>
      <w:r>
        <w:rPr>
          <w:rFonts w:ascii="Times New Roman" w:eastAsia="Times New Roman" w:hAnsi="Times New Roman" w:cs="Times New Roman"/>
        </w:rPr>
        <w:t>–</w:t>
      </w:r>
      <w:r>
        <w:rPr>
          <w:rFonts w:ascii="Arial" w:eastAsia="Arial" w:hAnsi="Arial" w:cs="Arial"/>
        </w:rPr>
        <w:t xml:space="preserve"> </w:t>
      </w:r>
      <w:r>
        <w:rPr>
          <w:rFonts w:ascii="Arial" w:eastAsia="Arial" w:hAnsi="Arial" w:cs="Arial"/>
        </w:rPr>
        <w:tab/>
      </w:r>
      <w:proofErr w:type="gramStart"/>
      <w:r>
        <w:rPr>
          <w:b/>
          <w:i/>
        </w:rPr>
        <w:t xml:space="preserve">Switches </w:t>
      </w:r>
      <w:r>
        <w:t>,</w:t>
      </w:r>
      <w:proofErr w:type="spellStart"/>
      <w:r>
        <w:rPr>
          <w:b/>
          <w:i/>
        </w:rPr>
        <w:t>Hubs</w:t>
      </w:r>
      <w:proofErr w:type="spellEnd"/>
      <w:proofErr w:type="gramEnd"/>
      <w:r>
        <w:rPr>
          <w:b/>
          <w:i/>
        </w:rPr>
        <w:t xml:space="preserve"> </w:t>
      </w:r>
      <w:r>
        <w:t xml:space="preserve">, </w:t>
      </w:r>
      <w:proofErr w:type="spellStart"/>
      <w:r>
        <w:rPr>
          <w:b/>
          <w:i/>
        </w:rPr>
        <w:t>Routers</w:t>
      </w:r>
      <w:proofErr w:type="spellEnd"/>
      <w:r>
        <w:t xml:space="preserve">, </w:t>
      </w:r>
      <w:r>
        <w:rPr>
          <w:b/>
          <w:i/>
        </w:rPr>
        <w:t>Bridges</w:t>
      </w:r>
      <w:r>
        <w:t xml:space="preserve"> </w:t>
      </w:r>
    </w:p>
    <w:p w14:paraId="1BED658A" w14:textId="77777777" w:rsidR="00A97412" w:rsidRDefault="00000000">
      <w:pPr>
        <w:spacing w:after="201"/>
      </w:pPr>
      <w:r>
        <w:rPr>
          <w:b/>
          <w:i/>
        </w:rPr>
        <w:t xml:space="preserve"> </w:t>
      </w:r>
    </w:p>
    <w:p w14:paraId="7D5D1899" w14:textId="77777777" w:rsidR="00A97412" w:rsidRDefault="00000000">
      <w:pPr>
        <w:spacing w:after="0"/>
        <w:ind w:left="-5" w:hanging="10"/>
      </w:pPr>
      <w:r>
        <w:rPr>
          <w:color w:val="2F5496"/>
          <w:sz w:val="26"/>
        </w:rPr>
        <w:t xml:space="preserve">PROTOCOLOS DE PASARELA DE FRONTERA </w:t>
      </w:r>
    </w:p>
    <w:p w14:paraId="7785B1FF" w14:textId="77777777" w:rsidR="00A97412" w:rsidRDefault="00000000">
      <w:pPr>
        <w:spacing w:after="14"/>
        <w:ind w:left="-5" w:hanging="10"/>
      </w:pPr>
      <w:r>
        <w:rPr>
          <w:color w:val="1F3763"/>
          <w:sz w:val="24"/>
        </w:rPr>
        <w:t xml:space="preserve">Encaminamiento en internet: </w:t>
      </w:r>
    </w:p>
    <w:p w14:paraId="5F0A6CC2" w14:textId="77777777" w:rsidR="00A97412" w:rsidRDefault="00000000">
      <w:pPr>
        <w:numPr>
          <w:ilvl w:val="0"/>
          <w:numId w:val="84"/>
        </w:numPr>
        <w:spacing w:after="187" w:line="267" w:lineRule="auto"/>
        <w:ind w:hanging="360"/>
      </w:pPr>
      <w:proofErr w:type="spellStart"/>
      <w:r>
        <w:rPr>
          <w:b/>
          <w:i/>
        </w:rPr>
        <w:t>Routers</w:t>
      </w:r>
      <w:proofErr w:type="spellEnd"/>
      <w:r>
        <w:rPr>
          <w:b/>
          <w:i/>
        </w:rPr>
        <w:t xml:space="preserve"> </w:t>
      </w:r>
      <w:r>
        <w:rPr>
          <w:rFonts w:ascii="Wingdings 3" w:eastAsia="Wingdings 3" w:hAnsi="Wingdings 3" w:cs="Wingdings 3"/>
        </w:rPr>
        <w:t></w:t>
      </w:r>
      <w:r>
        <w:rPr>
          <w:b/>
          <w:i/>
        </w:rPr>
        <w:t xml:space="preserve"> </w:t>
      </w:r>
      <w:proofErr w:type="gramStart"/>
      <w:r>
        <w:rPr>
          <w:b/>
          <w:i/>
        </w:rPr>
        <w:t>Decisión  de</w:t>
      </w:r>
      <w:proofErr w:type="gramEnd"/>
      <w:r>
        <w:rPr>
          <w:b/>
          <w:i/>
        </w:rPr>
        <w:t xml:space="preserve"> Ruteo y Funciones de Encaminamiento en Base a : </w:t>
      </w:r>
      <w:r>
        <w:t xml:space="preserve"> </w:t>
      </w:r>
    </w:p>
    <w:p w14:paraId="2DFB48B0" w14:textId="77777777" w:rsidR="00A97412" w:rsidRDefault="00000000">
      <w:pPr>
        <w:numPr>
          <w:ilvl w:val="4"/>
          <w:numId w:val="87"/>
        </w:numPr>
        <w:spacing w:after="187" w:line="267" w:lineRule="auto"/>
        <w:ind w:hanging="360"/>
      </w:pPr>
      <w:r>
        <w:rPr>
          <w:b/>
          <w:i/>
        </w:rPr>
        <w:t>Topología</w:t>
      </w:r>
      <w:r>
        <w:t xml:space="preserve"> </w:t>
      </w:r>
    </w:p>
    <w:p w14:paraId="1C20453B" w14:textId="77777777" w:rsidR="00A97412" w:rsidRDefault="00000000">
      <w:pPr>
        <w:numPr>
          <w:ilvl w:val="4"/>
          <w:numId w:val="87"/>
        </w:numPr>
        <w:spacing w:after="187" w:line="267" w:lineRule="auto"/>
        <w:ind w:hanging="360"/>
      </w:pPr>
      <w:r>
        <w:rPr>
          <w:b/>
          <w:i/>
        </w:rPr>
        <w:t>Retardo (Latencia)</w:t>
      </w:r>
      <w:r>
        <w:t xml:space="preserve"> </w:t>
      </w:r>
    </w:p>
    <w:p w14:paraId="1D0CB23E" w14:textId="77777777" w:rsidR="00A97412" w:rsidRDefault="00000000">
      <w:pPr>
        <w:numPr>
          <w:ilvl w:val="4"/>
          <w:numId w:val="87"/>
        </w:numPr>
        <w:spacing w:after="187" w:line="267" w:lineRule="auto"/>
        <w:ind w:hanging="360"/>
      </w:pPr>
      <w:r>
        <w:rPr>
          <w:b/>
          <w:i/>
        </w:rPr>
        <w:t>Algoritmos de Ruteo</w:t>
      </w:r>
      <w:r>
        <w:t xml:space="preserve"> </w:t>
      </w:r>
    </w:p>
    <w:p w14:paraId="0B1EA4C8" w14:textId="77777777" w:rsidR="00A97412" w:rsidRDefault="00000000">
      <w:pPr>
        <w:spacing w:after="14"/>
        <w:ind w:left="-5" w:hanging="10"/>
      </w:pPr>
      <w:r>
        <w:rPr>
          <w:color w:val="1F3763"/>
          <w:sz w:val="24"/>
        </w:rPr>
        <w:t xml:space="preserve">Sistema autónomo (AS) Host Multibase: </w:t>
      </w:r>
    </w:p>
    <w:p w14:paraId="31A43F3C" w14:textId="77777777" w:rsidR="00A97412" w:rsidRDefault="00000000">
      <w:pPr>
        <w:numPr>
          <w:ilvl w:val="2"/>
          <w:numId w:val="86"/>
        </w:numPr>
        <w:spacing w:after="187" w:line="267" w:lineRule="auto"/>
        <w:ind w:left="1440" w:hanging="360"/>
      </w:pPr>
      <w:proofErr w:type="gramStart"/>
      <w:r>
        <w:rPr>
          <w:b/>
          <w:i/>
        </w:rPr>
        <w:t>Características :</w:t>
      </w:r>
      <w:proofErr w:type="gramEnd"/>
      <w:r>
        <w:rPr>
          <w:b/>
          <w:i/>
        </w:rPr>
        <w:t xml:space="preserve"> </w:t>
      </w:r>
      <w:r>
        <w:t xml:space="preserve"> </w:t>
      </w:r>
    </w:p>
    <w:p w14:paraId="051AAB94" w14:textId="77777777" w:rsidR="00A97412" w:rsidRDefault="00000000">
      <w:pPr>
        <w:numPr>
          <w:ilvl w:val="2"/>
          <w:numId w:val="86"/>
        </w:numPr>
        <w:spacing w:after="187" w:line="267" w:lineRule="auto"/>
        <w:ind w:left="1440" w:hanging="360"/>
      </w:pPr>
      <w:r>
        <w:rPr>
          <w:b/>
          <w:i/>
        </w:rPr>
        <w:t xml:space="preserve">Conexión a un Grupo de </w:t>
      </w:r>
      <w:proofErr w:type="spellStart"/>
      <w:r>
        <w:rPr>
          <w:b/>
          <w:i/>
        </w:rPr>
        <w:t>Routers</w:t>
      </w:r>
      <w:proofErr w:type="spellEnd"/>
      <w:r>
        <w:rPr>
          <w:b/>
          <w:i/>
        </w:rPr>
        <w:t xml:space="preserve"> para Intercambio de Información través de Protocolo.</w:t>
      </w:r>
      <w:r>
        <w:t xml:space="preserve"> </w:t>
      </w:r>
    </w:p>
    <w:p w14:paraId="6B350AE1" w14:textId="77777777" w:rsidR="00A97412" w:rsidRDefault="00000000">
      <w:pPr>
        <w:numPr>
          <w:ilvl w:val="2"/>
          <w:numId w:val="86"/>
        </w:numPr>
        <w:spacing w:after="187" w:line="267" w:lineRule="auto"/>
        <w:ind w:left="1440" w:hanging="360"/>
      </w:pPr>
      <w:r>
        <w:rPr>
          <w:b/>
          <w:i/>
        </w:rPr>
        <w:t xml:space="preserve">Conjunto de Redes y Dispositivos </w:t>
      </w:r>
      <w:proofErr w:type="spellStart"/>
      <w:r>
        <w:rPr>
          <w:b/>
          <w:i/>
        </w:rPr>
        <w:t>Routers</w:t>
      </w:r>
      <w:proofErr w:type="spellEnd"/>
      <w:r>
        <w:rPr>
          <w:b/>
          <w:i/>
        </w:rPr>
        <w:t xml:space="preserve"> gestionados en única organización. </w:t>
      </w:r>
      <w:r>
        <w:t xml:space="preserve"> </w:t>
      </w:r>
    </w:p>
    <w:p w14:paraId="6CEF49D4" w14:textId="77777777" w:rsidR="00A97412" w:rsidRDefault="00000000">
      <w:pPr>
        <w:numPr>
          <w:ilvl w:val="2"/>
          <w:numId w:val="86"/>
        </w:numPr>
        <w:spacing w:after="187" w:line="267" w:lineRule="auto"/>
        <w:ind w:left="1440" w:hanging="360"/>
      </w:pPr>
      <w:r>
        <w:rPr>
          <w:b/>
          <w:i/>
        </w:rPr>
        <w:t xml:space="preserve">Excepto en Fallos, un AS </w:t>
      </w:r>
      <w:proofErr w:type="spellStart"/>
      <w:r>
        <w:rPr>
          <w:b/>
          <w:i/>
        </w:rPr>
        <w:t>esta</w:t>
      </w:r>
      <w:proofErr w:type="spellEnd"/>
      <w:r>
        <w:rPr>
          <w:b/>
          <w:i/>
        </w:rPr>
        <w:t xml:space="preserve"> conectado como mínimo a un par de nodos.   </w:t>
      </w:r>
      <w:r>
        <w:t xml:space="preserve"> </w:t>
      </w:r>
    </w:p>
    <w:p w14:paraId="32F04007" w14:textId="77777777" w:rsidR="00A97412" w:rsidRDefault="00000000">
      <w:pPr>
        <w:spacing w:after="14"/>
        <w:ind w:left="-5" w:hanging="10"/>
      </w:pPr>
      <w:proofErr w:type="gramStart"/>
      <w:r>
        <w:rPr>
          <w:color w:val="1F3763"/>
          <w:sz w:val="24"/>
        </w:rPr>
        <w:t>IRP(</w:t>
      </w:r>
      <w:proofErr w:type="gramEnd"/>
      <w:r>
        <w:rPr>
          <w:color w:val="1F3763"/>
          <w:sz w:val="24"/>
        </w:rPr>
        <w:t xml:space="preserve">Interior </w:t>
      </w:r>
      <w:proofErr w:type="spellStart"/>
      <w:r>
        <w:rPr>
          <w:color w:val="1F3763"/>
          <w:sz w:val="24"/>
        </w:rPr>
        <w:t>Router</w:t>
      </w:r>
      <w:proofErr w:type="spellEnd"/>
      <w:r>
        <w:rPr>
          <w:color w:val="1F3763"/>
          <w:sz w:val="24"/>
        </w:rPr>
        <w:t xml:space="preserve"> </w:t>
      </w:r>
      <w:proofErr w:type="spellStart"/>
      <w:r>
        <w:rPr>
          <w:color w:val="1F3763"/>
          <w:sz w:val="24"/>
        </w:rPr>
        <w:t>Protocol</w:t>
      </w:r>
      <w:proofErr w:type="spellEnd"/>
      <w:r>
        <w:rPr>
          <w:color w:val="1F3763"/>
          <w:sz w:val="24"/>
        </w:rPr>
        <w:t xml:space="preserve">) y ERP (Exterior </w:t>
      </w:r>
      <w:proofErr w:type="spellStart"/>
      <w:r>
        <w:rPr>
          <w:color w:val="1F3763"/>
          <w:sz w:val="24"/>
        </w:rPr>
        <w:t>Router</w:t>
      </w:r>
      <w:proofErr w:type="spellEnd"/>
      <w:r>
        <w:rPr>
          <w:color w:val="1F3763"/>
          <w:sz w:val="24"/>
        </w:rPr>
        <w:t xml:space="preserve"> </w:t>
      </w:r>
      <w:proofErr w:type="spellStart"/>
      <w:r>
        <w:rPr>
          <w:color w:val="1F3763"/>
          <w:sz w:val="24"/>
        </w:rPr>
        <w:t>Protocol</w:t>
      </w:r>
      <w:proofErr w:type="spellEnd"/>
      <w:r>
        <w:rPr>
          <w:color w:val="1F3763"/>
          <w:sz w:val="24"/>
        </w:rPr>
        <w:t xml:space="preserve">): </w:t>
      </w:r>
    </w:p>
    <w:p w14:paraId="45D529AE" w14:textId="77777777" w:rsidR="00A97412" w:rsidRDefault="00000000">
      <w:pPr>
        <w:numPr>
          <w:ilvl w:val="2"/>
          <w:numId w:val="86"/>
        </w:numPr>
        <w:spacing w:after="187" w:line="267" w:lineRule="auto"/>
        <w:ind w:left="1440" w:hanging="360"/>
      </w:pPr>
      <w:r>
        <w:rPr>
          <w:b/>
          <w:i/>
        </w:rPr>
        <w:t xml:space="preserve">Protocolo Interior entre dispositivos de Encaminamiento (Dentro de una </w:t>
      </w:r>
      <w:proofErr w:type="gramStart"/>
      <w:r>
        <w:rPr>
          <w:b/>
          <w:i/>
        </w:rPr>
        <w:t>LAN ,</w:t>
      </w:r>
      <w:proofErr w:type="gramEnd"/>
      <w:r>
        <w:rPr>
          <w:b/>
          <w:i/>
        </w:rPr>
        <w:t xml:space="preserve"> ISP o AS).</w:t>
      </w:r>
      <w:r>
        <w:t xml:space="preserve"> </w:t>
      </w:r>
    </w:p>
    <w:p w14:paraId="1DACC996" w14:textId="77777777" w:rsidR="00A97412" w:rsidRDefault="00000000">
      <w:pPr>
        <w:numPr>
          <w:ilvl w:val="2"/>
          <w:numId w:val="86"/>
        </w:numPr>
        <w:spacing w:after="187" w:line="267" w:lineRule="auto"/>
        <w:ind w:left="1440" w:hanging="360"/>
      </w:pPr>
      <w:r>
        <w:rPr>
          <w:b/>
          <w:i/>
        </w:rPr>
        <w:t xml:space="preserve">Modelo detallado de conexiones para el </w:t>
      </w:r>
      <w:proofErr w:type="spellStart"/>
      <w:r>
        <w:rPr>
          <w:b/>
          <w:i/>
        </w:rPr>
        <w:t>calculo</w:t>
      </w:r>
      <w:proofErr w:type="spellEnd"/>
      <w:r>
        <w:rPr>
          <w:b/>
          <w:i/>
        </w:rPr>
        <w:t xml:space="preserve"> de la menor distancia.</w:t>
      </w:r>
      <w:r>
        <w:t xml:space="preserve"> </w:t>
      </w:r>
    </w:p>
    <w:p w14:paraId="08BE3D03" w14:textId="77777777" w:rsidR="00A97412" w:rsidRDefault="00000000">
      <w:pPr>
        <w:numPr>
          <w:ilvl w:val="2"/>
          <w:numId w:val="86"/>
        </w:numPr>
        <w:spacing w:after="187" w:line="267" w:lineRule="auto"/>
        <w:ind w:left="1440" w:hanging="360"/>
      </w:pPr>
      <w:r>
        <w:rPr>
          <w:b/>
          <w:i/>
        </w:rPr>
        <w:t xml:space="preserve">Protocolo Exterior entre dispositivos de Encaminamiento (Diferentes </w:t>
      </w:r>
      <w:proofErr w:type="gramStart"/>
      <w:r>
        <w:rPr>
          <w:b/>
          <w:i/>
        </w:rPr>
        <w:t>LAN ,</w:t>
      </w:r>
      <w:proofErr w:type="gramEnd"/>
      <w:r>
        <w:rPr>
          <w:b/>
          <w:i/>
        </w:rPr>
        <w:t xml:space="preserve"> ISP o AS).</w:t>
      </w:r>
      <w:r>
        <w:t xml:space="preserve"> </w:t>
      </w:r>
    </w:p>
    <w:p w14:paraId="05375471" w14:textId="77777777" w:rsidR="00A97412" w:rsidRDefault="00000000">
      <w:pPr>
        <w:numPr>
          <w:ilvl w:val="2"/>
          <w:numId w:val="86"/>
        </w:numPr>
        <w:spacing w:after="187" w:line="267" w:lineRule="auto"/>
        <w:ind w:left="1440" w:hanging="360"/>
      </w:pPr>
      <w:r>
        <w:rPr>
          <w:b/>
          <w:i/>
        </w:rPr>
        <w:t>Resumen de Información de Accesibilidad</w:t>
      </w:r>
      <w:r>
        <w:t xml:space="preserve"> </w:t>
      </w:r>
    </w:p>
    <w:p w14:paraId="36AF16F1" w14:textId="77777777" w:rsidR="00A97412" w:rsidRDefault="00000000">
      <w:pPr>
        <w:spacing w:after="14"/>
        <w:ind w:left="-5" w:hanging="10"/>
      </w:pPr>
      <w:proofErr w:type="spellStart"/>
      <w:r>
        <w:rPr>
          <w:color w:val="1F3763"/>
          <w:sz w:val="24"/>
        </w:rPr>
        <w:t>Border</w:t>
      </w:r>
      <w:proofErr w:type="spellEnd"/>
      <w:r>
        <w:rPr>
          <w:color w:val="1F3763"/>
          <w:sz w:val="24"/>
        </w:rPr>
        <w:t xml:space="preserve"> Gateway </w:t>
      </w:r>
      <w:proofErr w:type="spellStart"/>
      <w:r>
        <w:rPr>
          <w:color w:val="1F3763"/>
          <w:sz w:val="24"/>
        </w:rPr>
        <w:t>Protocol</w:t>
      </w:r>
      <w:proofErr w:type="spellEnd"/>
      <w:r>
        <w:rPr>
          <w:color w:val="1F3763"/>
          <w:sz w:val="24"/>
        </w:rPr>
        <w:t xml:space="preserve">: </w:t>
      </w:r>
    </w:p>
    <w:p w14:paraId="760FF59D" w14:textId="77777777" w:rsidR="00A97412" w:rsidRDefault="00000000">
      <w:pPr>
        <w:spacing w:after="153" w:line="267" w:lineRule="auto"/>
        <w:ind w:left="355" w:hanging="10"/>
      </w:pPr>
      <w:r>
        <w:rPr>
          <w:b/>
          <w:i/>
        </w:rPr>
        <w:t xml:space="preserve">Objetivo </w:t>
      </w:r>
      <w:r>
        <w:t xml:space="preserve"> </w:t>
      </w:r>
    </w:p>
    <w:p w14:paraId="5D4E6E9C" w14:textId="77777777" w:rsidR="00A97412" w:rsidRDefault="00000000">
      <w:pPr>
        <w:spacing w:after="187" w:line="267" w:lineRule="auto"/>
        <w:ind w:firstLine="360"/>
      </w:pPr>
      <w:r>
        <w:rPr>
          <w:b/>
          <w:i/>
        </w:rPr>
        <w:t xml:space="preserve">Permitir la cooperación en el Intercambio de información en el encaminamiento entre </w:t>
      </w:r>
      <w:proofErr w:type="spellStart"/>
      <w:proofErr w:type="gramStart"/>
      <w:r>
        <w:rPr>
          <w:b/>
          <w:i/>
        </w:rPr>
        <w:t>Routers</w:t>
      </w:r>
      <w:proofErr w:type="spellEnd"/>
      <w:r>
        <w:rPr>
          <w:b/>
          <w:i/>
        </w:rPr>
        <w:t xml:space="preserve"> ,</w:t>
      </w:r>
      <w:proofErr w:type="gramEnd"/>
      <w:r>
        <w:rPr>
          <w:b/>
          <w:i/>
        </w:rPr>
        <w:t xml:space="preserve"> llamados pasarelas en el estándar, en sistemas autónomos de diferente proveedor (ISP) . </w:t>
      </w:r>
      <w:r>
        <w:t xml:space="preserve"> </w:t>
      </w:r>
    </w:p>
    <w:p w14:paraId="24F64A23" w14:textId="77777777" w:rsidR="00A97412" w:rsidRDefault="00000000">
      <w:pPr>
        <w:numPr>
          <w:ilvl w:val="2"/>
          <w:numId w:val="86"/>
        </w:numPr>
        <w:spacing w:after="187" w:line="267" w:lineRule="auto"/>
        <w:ind w:left="1440" w:hanging="360"/>
      </w:pPr>
      <w:r>
        <w:rPr>
          <w:b/>
          <w:i/>
        </w:rPr>
        <w:t>Desarrollado para su uso en conjunción con conjuntos de redes que emplean Arquitectura de Protocolos TCP/</w:t>
      </w:r>
      <w:proofErr w:type="gramStart"/>
      <w:r>
        <w:rPr>
          <w:b/>
          <w:i/>
        </w:rPr>
        <w:t>IP .</w:t>
      </w:r>
      <w:proofErr w:type="gramEnd"/>
      <w:r>
        <w:t xml:space="preserve"> </w:t>
      </w:r>
    </w:p>
    <w:p w14:paraId="1786F709" w14:textId="77777777" w:rsidR="00A97412" w:rsidRDefault="00000000">
      <w:pPr>
        <w:numPr>
          <w:ilvl w:val="2"/>
          <w:numId w:val="86"/>
        </w:numPr>
        <w:spacing w:after="187" w:line="267" w:lineRule="auto"/>
        <w:ind w:left="1440" w:hanging="360"/>
      </w:pPr>
      <w:r>
        <w:rPr>
          <w:b/>
          <w:i/>
        </w:rPr>
        <w:t xml:space="preserve">Protocolo de Dispositivo de encaminamiento exterior estándar de </w:t>
      </w:r>
      <w:proofErr w:type="gramStart"/>
      <w:r>
        <w:rPr>
          <w:b/>
          <w:i/>
        </w:rPr>
        <w:t>Internet .</w:t>
      </w:r>
      <w:proofErr w:type="gramEnd"/>
      <w:r>
        <w:t xml:space="preserve"> </w:t>
      </w:r>
    </w:p>
    <w:p w14:paraId="2FBFD156" w14:textId="77777777" w:rsidR="00A97412" w:rsidRDefault="00000000">
      <w:pPr>
        <w:numPr>
          <w:ilvl w:val="2"/>
          <w:numId w:val="86"/>
        </w:numPr>
        <w:spacing w:after="187" w:line="267" w:lineRule="auto"/>
        <w:ind w:left="1440" w:hanging="360"/>
      </w:pPr>
      <w:r>
        <w:rPr>
          <w:b/>
          <w:i/>
        </w:rPr>
        <w:t xml:space="preserve">BGP- 4 (RFC 1771). </w:t>
      </w:r>
      <w:r>
        <w:t xml:space="preserve"> </w:t>
      </w:r>
    </w:p>
    <w:p w14:paraId="6CCEAB81" w14:textId="77777777" w:rsidR="00A97412" w:rsidRDefault="00000000">
      <w:pPr>
        <w:numPr>
          <w:ilvl w:val="2"/>
          <w:numId w:val="86"/>
        </w:numPr>
        <w:spacing w:after="187" w:line="267" w:lineRule="auto"/>
        <w:ind w:left="1440" w:hanging="360"/>
      </w:pPr>
      <w:r>
        <w:rPr>
          <w:b/>
          <w:i/>
        </w:rPr>
        <w:t xml:space="preserve">Presupone tres procedimientos funcionales entre </w:t>
      </w:r>
      <w:proofErr w:type="gramStart"/>
      <w:r>
        <w:rPr>
          <w:b/>
          <w:i/>
        </w:rPr>
        <w:t>encaminadores :</w:t>
      </w:r>
      <w:proofErr w:type="gramEnd"/>
      <w:r>
        <w:t xml:space="preserve"> </w:t>
      </w:r>
    </w:p>
    <w:p w14:paraId="4F9656D8" w14:textId="77777777" w:rsidR="00A97412" w:rsidRDefault="00000000">
      <w:pPr>
        <w:numPr>
          <w:ilvl w:val="2"/>
          <w:numId w:val="86"/>
        </w:numPr>
        <w:spacing w:after="187" w:line="267" w:lineRule="auto"/>
        <w:ind w:left="1440" w:hanging="360"/>
      </w:pPr>
      <w:r>
        <w:rPr>
          <w:b/>
          <w:i/>
        </w:rPr>
        <w:t>Adquisición del Vecino</w:t>
      </w:r>
      <w:r>
        <w:t xml:space="preserve"> </w:t>
      </w:r>
    </w:p>
    <w:p w14:paraId="558E745C" w14:textId="77777777" w:rsidR="00A97412" w:rsidRDefault="00000000">
      <w:pPr>
        <w:numPr>
          <w:ilvl w:val="2"/>
          <w:numId w:val="86"/>
        </w:numPr>
        <w:spacing w:after="187" w:line="267" w:lineRule="auto"/>
        <w:ind w:left="1440" w:hanging="360"/>
      </w:pPr>
      <w:r>
        <w:rPr>
          <w:b/>
          <w:i/>
        </w:rPr>
        <w:t>Detección del Vecino Alcanzable</w:t>
      </w:r>
      <w:r>
        <w:t xml:space="preserve"> </w:t>
      </w:r>
    </w:p>
    <w:p w14:paraId="5512C9BC" w14:textId="77777777" w:rsidR="00A97412" w:rsidRDefault="00000000">
      <w:pPr>
        <w:numPr>
          <w:ilvl w:val="2"/>
          <w:numId w:val="86"/>
        </w:numPr>
        <w:spacing w:after="187" w:line="267" w:lineRule="auto"/>
        <w:ind w:left="1440" w:hanging="360"/>
      </w:pPr>
      <w:r>
        <w:rPr>
          <w:b/>
          <w:i/>
        </w:rPr>
        <w:lastRenderedPageBreak/>
        <w:t>Detección de Red Alcanzable</w:t>
      </w:r>
      <w:r>
        <w:t xml:space="preserve"> </w:t>
      </w:r>
    </w:p>
    <w:p w14:paraId="4CD202BE" w14:textId="77777777" w:rsidR="00A97412" w:rsidRDefault="00000000">
      <w:pPr>
        <w:numPr>
          <w:ilvl w:val="2"/>
          <w:numId w:val="86"/>
        </w:numPr>
        <w:spacing w:after="187" w:line="430" w:lineRule="auto"/>
        <w:ind w:left="1440" w:hanging="360"/>
      </w:pPr>
      <w:r>
        <w:rPr>
          <w:b/>
          <w:i/>
        </w:rPr>
        <w:t xml:space="preserve">Dos dispositivos </w:t>
      </w:r>
      <w:proofErr w:type="gramStart"/>
      <w:r>
        <w:rPr>
          <w:b/>
          <w:i/>
        </w:rPr>
        <w:t>encaminadores  se</w:t>
      </w:r>
      <w:proofErr w:type="gramEnd"/>
      <w:r>
        <w:rPr>
          <w:b/>
          <w:i/>
        </w:rPr>
        <w:t xml:space="preserve"> consideran vecinos si están conectados a la misma subred.</w:t>
      </w:r>
      <w:r>
        <w:t xml:space="preserve"> </w:t>
      </w:r>
      <w:r>
        <w:rPr>
          <w:rFonts w:ascii="Times New Roman" w:eastAsia="Times New Roman" w:hAnsi="Times New Roman" w:cs="Times New Roman"/>
        </w:rPr>
        <w:t>•</w:t>
      </w:r>
      <w:r>
        <w:rPr>
          <w:rFonts w:ascii="Arial" w:eastAsia="Arial" w:hAnsi="Arial" w:cs="Arial"/>
        </w:rPr>
        <w:t xml:space="preserve"> </w:t>
      </w:r>
      <w:r>
        <w:rPr>
          <w:rFonts w:ascii="Arial" w:eastAsia="Arial" w:hAnsi="Arial" w:cs="Arial"/>
        </w:rPr>
        <w:tab/>
      </w:r>
      <w:r>
        <w:rPr>
          <w:b/>
          <w:i/>
        </w:rPr>
        <w:t>Mensajes BGP</w:t>
      </w:r>
      <w:r>
        <w:t xml:space="preserve"> </w:t>
      </w:r>
    </w:p>
    <w:p w14:paraId="2FC01DDF" w14:textId="77777777" w:rsidR="00A97412" w:rsidRDefault="00000000">
      <w:pPr>
        <w:numPr>
          <w:ilvl w:val="2"/>
          <w:numId w:val="86"/>
        </w:numPr>
        <w:spacing w:after="187" w:line="267" w:lineRule="auto"/>
        <w:ind w:left="1440" w:hanging="360"/>
      </w:pPr>
      <w:r>
        <w:rPr>
          <w:b/>
          <w:i/>
        </w:rPr>
        <w:t>Open - Establecer relación de vecindad (AD).</w:t>
      </w:r>
      <w:r>
        <w:t xml:space="preserve"> </w:t>
      </w:r>
    </w:p>
    <w:p w14:paraId="7846CE99" w14:textId="77777777" w:rsidR="00A97412" w:rsidRDefault="00000000">
      <w:pPr>
        <w:numPr>
          <w:ilvl w:val="2"/>
          <w:numId w:val="86"/>
        </w:numPr>
        <w:spacing w:after="187" w:line="267" w:lineRule="auto"/>
        <w:ind w:left="1440" w:hanging="360"/>
      </w:pPr>
      <w:proofErr w:type="spellStart"/>
      <w:r>
        <w:rPr>
          <w:b/>
          <w:i/>
        </w:rPr>
        <w:t>Update</w:t>
      </w:r>
      <w:proofErr w:type="spellEnd"/>
      <w:r>
        <w:rPr>
          <w:b/>
          <w:i/>
        </w:rPr>
        <w:t xml:space="preserve"> - Transmisión y actualización de posibles y </w:t>
      </w:r>
      <w:proofErr w:type="spellStart"/>
      <w:r>
        <w:rPr>
          <w:b/>
          <w:i/>
        </w:rPr>
        <w:t>multiples</w:t>
      </w:r>
      <w:proofErr w:type="spellEnd"/>
      <w:r>
        <w:rPr>
          <w:b/>
          <w:i/>
        </w:rPr>
        <w:t xml:space="preserve"> rutas (RA).</w:t>
      </w:r>
      <w:r>
        <w:t xml:space="preserve"> </w:t>
      </w:r>
    </w:p>
    <w:p w14:paraId="4F70B493" w14:textId="77777777" w:rsidR="00A97412" w:rsidRDefault="00000000">
      <w:pPr>
        <w:numPr>
          <w:ilvl w:val="2"/>
          <w:numId w:val="86"/>
        </w:numPr>
        <w:spacing w:after="187" w:line="267" w:lineRule="auto"/>
        <w:ind w:left="1440" w:hanging="360"/>
      </w:pPr>
      <w:proofErr w:type="spellStart"/>
      <w:r>
        <w:rPr>
          <w:b/>
          <w:i/>
        </w:rPr>
        <w:t>Keepalive</w:t>
      </w:r>
      <w:proofErr w:type="spellEnd"/>
      <w:r>
        <w:rPr>
          <w:b/>
          <w:i/>
        </w:rPr>
        <w:t xml:space="preserve"> - Conformar OPEN y confirmar periódicamente relación de vecindad. (AD) (VA).</w:t>
      </w:r>
      <w:r>
        <w:t xml:space="preserve"> </w:t>
      </w:r>
    </w:p>
    <w:p w14:paraId="31CC41F2" w14:textId="77777777" w:rsidR="00A97412" w:rsidRDefault="00000000">
      <w:pPr>
        <w:numPr>
          <w:ilvl w:val="2"/>
          <w:numId w:val="86"/>
        </w:numPr>
        <w:spacing w:after="187" w:line="267" w:lineRule="auto"/>
        <w:ind w:left="1440" w:hanging="360"/>
      </w:pPr>
      <w:r>
        <w:rPr>
          <w:b/>
          <w:i/>
        </w:rPr>
        <w:t>(Mantener Viva periódicamente - Tiempo</w:t>
      </w:r>
      <w:proofErr w:type="gramStart"/>
      <w:r>
        <w:rPr>
          <w:b/>
          <w:i/>
        </w:rPr>
        <w:t>) .</w:t>
      </w:r>
      <w:proofErr w:type="gramEnd"/>
      <w:r>
        <w:t xml:space="preserve"> </w:t>
      </w:r>
    </w:p>
    <w:p w14:paraId="040AB2E4" w14:textId="77777777" w:rsidR="00A97412" w:rsidRDefault="00000000">
      <w:pPr>
        <w:numPr>
          <w:ilvl w:val="2"/>
          <w:numId w:val="86"/>
        </w:numPr>
        <w:spacing w:after="187" w:line="267" w:lineRule="auto"/>
        <w:ind w:left="1440" w:hanging="360"/>
      </w:pPr>
      <w:proofErr w:type="spellStart"/>
      <w:r>
        <w:rPr>
          <w:b/>
          <w:i/>
        </w:rPr>
        <w:t>Notification</w:t>
      </w:r>
      <w:proofErr w:type="spellEnd"/>
      <w:r>
        <w:rPr>
          <w:b/>
          <w:i/>
        </w:rPr>
        <w:t xml:space="preserve"> - Enviado cuando se detecta condición de error.</w:t>
      </w:r>
      <w:r>
        <w:t xml:space="preserve"> </w:t>
      </w:r>
    </w:p>
    <w:p w14:paraId="297D7D5E" w14:textId="77777777" w:rsidR="00A97412" w:rsidRDefault="00000000">
      <w:pPr>
        <w:spacing w:after="14"/>
        <w:ind w:left="-5" w:hanging="10"/>
      </w:pPr>
      <w:r>
        <w:rPr>
          <w:color w:val="1F3763"/>
          <w:sz w:val="24"/>
        </w:rPr>
        <w:t xml:space="preserve">PROTOCOLO X500: </w:t>
      </w:r>
    </w:p>
    <w:p w14:paraId="4E3F3CE4" w14:textId="77777777" w:rsidR="00A97412" w:rsidRDefault="00000000">
      <w:pPr>
        <w:numPr>
          <w:ilvl w:val="2"/>
          <w:numId w:val="86"/>
        </w:numPr>
        <w:spacing w:after="187" w:line="267" w:lineRule="auto"/>
        <w:ind w:left="1440" w:hanging="360"/>
      </w:pPr>
      <w:r>
        <w:rPr>
          <w:b/>
          <w:i/>
        </w:rPr>
        <w:t xml:space="preserve">Desarrollo conjunto </w:t>
      </w:r>
      <w:proofErr w:type="gramStart"/>
      <w:r>
        <w:rPr>
          <w:b/>
          <w:i/>
        </w:rPr>
        <w:t>entre :</w:t>
      </w:r>
      <w:proofErr w:type="gramEnd"/>
      <w:r>
        <w:rPr>
          <w:b/>
          <w:i/>
        </w:rPr>
        <w:t xml:space="preserve"> </w:t>
      </w:r>
      <w:r>
        <w:t xml:space="preserve"> </w:t>
      </w:r>
    </w:p>
    <w:p w14:paraId="6B0FC414" w14:textId="77777777" w:rsidR="00A97412" w:rsidRDefault="00000000">
      <w:pPr>
        <w:numPr>
          <w:ilvl w:val="3"/>
          <w:numId w:val="93"/>
        </w:numPr>
        <w:spacing w:after="187" w:line="267" w:lineRule="auto"/>
        <w:ind w:hanging="360"/>
      </w:pPr>
      <w:r>
        <w:rPr>
          <w:b/>
          <w:i/>
        </w:rPr>
        <w:t>Comité Consultivo Internacional Telegráfico y Telefónico (CCITT), conocido ahora como la Unión de Telecomunicaciones Internacional (ITU),</w:t>
      </w:r>
      <w:r>
        <w:t xml:space="preserve"> </w:t>
      </w:r>
    </w:p>
    <w:p w14:paraId="56E21785" w14:textId="77777777" w:rsidR="00A97412" w:rsidRDefault="00000000">
      <w:pPr>
        <w:numPr>
          <w:ilvl w:val="3"/>
          <w:numId w:val="93"/>
        </w:numPr>
        <w:spacing w:after="187" w:line="267" w:lineRule="auto"/>
        <w:ind w:hanging="360"/>
      </w:pPr>
      <w:r>
        <w:rPr>
          <w:b/>
          <w:i/>
        </w:rPr>
        <w:t>Organización Internacional para la Estandarización (ISO).</w:t>
      </w:r>
      <w:r>
        <w:t xml:space="preserve"> </w:t>
      </w:r>
    </w:p>
    <w:p w14:paraId="3AAD24A8" w14:textId="77777777" w:rsidR="00A97412" w:rsidRDefault="00000000">
      <w:pPr>
        <w:numPr>
          <w:ilvl w:val="0"/>
          <w:numId w:val="84"/>
        </w:numPr>
        <w:spacing w:after="187" w:line="267" w:lineRule="auto"/>
        <w:ind w:hanging="360"/>
      </w:pPr>
      <w:r>
        <w:rPr>
          <w:b/>
          <w:i/>
        </w:rPr>
        <w:t>Definir un estándar de directorio de uso general para distintas y variadas aplicaciones.</w:t>
      </w:r>
      <w:r>
        <w:t xml:space="preserve">  </w:t>
      </w:r>
    </w:p>
    <w:p w14:paraId="1F64049E" w14:textId="77777777" w:rsidR="00A97412" w:rsidRDefault="00000000">
      <w:pPr>
        <w:spacing w:after="14"/>
        <w:ind w:left="-5" w:hanging="10"/>
      </w:pPr>
      <w:r>
        <w:rPr>
          <w:color w:val="1F3763"/>
          <w:sz w:val="24"/>
        </w:rPr>
        <w:t xml:space="preserve">PROTOCOLO </w:t>
      </w:r>
      <w:proofErr w:type="gramStart"/>
      <w:r>
        <w:rPr>
          <w:color w:val="1F3763"/>
          <w:sz w:val="24"/>
        </w:rPr>
        <w:t>LDAP(</w:t>
      </w:r>
      <w:proofErr w:type="spellStart"/>
      <w:proofErr w:type="gramEnd"/>
      <w:r>
        <w:rPr>
          <w:color w:val="1F3763"/>
          <w:sz w:val="24"/>
        </w:rPr>
        <w:t>Lightewight</w:t>
      </w:r>
      <w:proofErr w:type="spellEnd"/>
      <w:r>
        <w:rPr>
          <w:color w:val="1F3763"/>
          <w:sz w:val="24"/>
        </w:rPr>
        <w:t xml:space="preserve"> </w:t>
      </w:r>
      <w:proofErr w:type="spellStart"/>
      <w:r>
        <w:rPr>
          <w:color w:val="1F3763"/>
          <w:sz w:val="24"/>
        </w:rPr>
        <w:t>Directory</w:t>
      </w:r>
      <w:proofErr w:type="spellEnd"/>
      <w:r>
        <w:rPr>
          <w:color w:val="1F3763"/>
          <w:sz w:val="24"/>
        </w:rPr>
        <w:t xml:space="preserve"> Access </w:t>
      </w:r>
      <w:proofErr w:type="spellStart"/>
      <w:r>
        <w:rPr>
          <w:color w:val="1F3763"/>
          <w:sz w:val="24"/>
        </w:rPr>
        <w:t>Protocol</w:t>
      </w:r>
      <w:proofErr w:type="spellEnd"/>
      <w:r>
        <w:rPr>
          <w:color w:val="1F3763"/>
          <w:sz w:val="24"/>
        </w:rPr>
        <w:t xml:space="preserve">) </w:t>
      </w:r>
    </w:p>
    <w:p w14:paraId="5B11F518" w14:textId="77777777" w:rsidR="00A97412" w:rsidRDefault="00000000">
      <w:pPr>
        <w:numPr>
          <w:ilvl w:val="0"/>
          <w:numId w:val="84"/>
        </w:numPr>
        <w:spacing w:after="187" w:line="267" w:lineRule="auto"/>
        <w:ind w:hanging="360"/>
      </w:pPr>
      <w:r>
        <w:rPr>
          <w:b/>
          <w:i/>
        </w:rPr>
        <w:t xml:space="preserve">Protocolo que implementa un Servicio de Directorio Jerárquico y Distribuido para </w:t>
      </w:r>
      <w:proofErr w:type="spellStart"/>
      <w:r>
        <w:rPr>
          <w:b/>
          <w:i/>
        </w:rPr>
        <w:t>accesar</w:t>
      </w:r>
      <w:proofErr w:type="spellEnd"/>
      <w:r>
        <w:rPr>
          <w:b/>
          <w:i/>
        </w:rPr>
        <w:t xml:space="preserve"> depósitos de información. </w:t>
      </w:r>
      <w:r>
        <w:t xml:space="preserve"> </w:t>
      </w:r>
    </w:p>
    <w:p w14:paraId="5AF46F6F" w14:textId="77777777" w:rsidR="00A97412" w:rsidRDefault="00000000">
      <w:pPr>
        <w:numPr>
          <w:ilvl w:val="0"/>
          <w:numId w:val="84"/>
        </w:numPr>
        <w:spacing w:after="187" w:line="267" w:lineRule="auto"/>
        <w:ind w:hanging="360"/>
      </w:pPr>
      <w:r>
        <w:rPr>
          <w:b/>
          <w:i/>
        </w:rPr>
        <w:t>Opera sobre usuarios, contraseñas y otras entidades en un entorno de red, ofreciendo una amplia capacidad de filtrado sobre la información que está siendo solicitada.</w:t>
      </w:r>
      <w:r>
        <w:t xml:space="preserve"> </w:t>
      </w:r>
    </w:p>
    <w:p w14:paraId="6E63EDBB" w14:textId="77777777" w:rsidR="00A97412" w:rsidRDefault="00000000">
      <w:pPr>
        <w:numPr>
          <w:ilvl w:val="0"/>
          <w:numId w:val="84"/>
        </w:numPr>
        <w:spacing w:after="198" w:line="258" w:lineRule="auto"/>
        <w:ind w:hanging="360"/>
      </w:pPr>
      <w:r>
        <w:rPr>
          <w:b/>
          <w:i/>
        </w:rPr>
        <w:t xml:space="preserve">Define el “lenguaje” utilizado por los programas cliente para comunicarse con los servidores. </w:t>
      </w:r>
      <w:r>
        <w:t xml:space="preserve"> </w:t>
      </w:r>
    </w:p>
    <w:p w14:paraId="0AA41B2B" w14:textId="77777777" w:rsidR="00A97412" w:rsidRDefault="00000000">
      <w:pPr>
        <w:numPr>
          <w:ilvl w:val="0"/>
          <w:numId w:val="84"/>
        </w:numPr>
        <w:spacing w:after="187" w:line="267" w:lineRule="auto"/>
        <w:ind w:hanging="360"/>
      </w:pPr>
      <w:r>
        <w:rPr>
          <w:b/>
          <w:i/>
        </w:rPr>
        <w:t>El cliente, puede ser de mail, una impresora, una libreta de contactos.</w:t>
      </w:r>
      <w:r>
        <w:t xml:space="preserve"> </w:t>
      </w:r>
    </w:p>
    <w:p w14:paraId="54B2FA64" w14:textId="77777777" w:rsidR="00A97412" w:rsidRDefault="00000000">
      <w:pPr>
        <w:numPr>
          <w:ilvl w:val="0"/>
          <w:numId w:val="88"/>
        </w:numPr>
        <w:spacing w:after="27" w:line="267" w:lineRule="auto"/>
        <w:ind w:hanging="360"/>
      </w:pPr>
      <w:r>
        <w:rPr>
          <w:b/>
          <w:i/>
        </w:rPr>
        <w:t>LDAP no incluye seguridad o encriptación en la escritura o actualización de información, por lo que requiere comunicación encriptada</w:t>
      </w:r>
      <w:r>
        <w:t xml:space="preserve"> </w:t>
      </w:r>
    </w:p>
    <w:p w14:paraId="713CA9E3" w14:textId="77777777" w:rsidR="00A97412" w:rsidRDefault="00000000">
      <w:pPr>
        <w:numPr>
          <w:ilvl w:val="0"/>
          <w:numId w:val="88"/>
        </w:numPr>
        <w:spacing w:after="27" w:line="267" w:lineRule="auto"/>
        <w:ind w:hanging="360"/>
      </w:pPr>
      <w:r>
        <w:rPr>
          <w:b/>
          <w:i/>
        </w:rPr>
        <w:t>Permite definir permisos para permitir el acceso a ciertos usuarios a la base de datos, y mantener información en privado - “Control de Acceso</w:t>
      </w:r>
      <w:proofErr w:type="gramStart"/>
      <w:r>
        <w:rPr>
          <w:b/>
          <w:i/>
        </w:rPr>
        <w:t>” .</w:t>
      </w:r>
      <w:proofErr w:type="gramEnd"/>
      <w:r>
        <w:rPr>
          <w:b/>
          <w:i/>
        </w:rPr>
        <w:t xml:space="preserve"> </w:t>
      </w:r>
      <w:r>
        <w:t xml:space="preserve"> </w:t>
      </w:r>
    </w:p>
    <w:p w14:paraId="3F4E6852" w14:textId="77777777" w:rsidR="00A97412" w:rsidRDefault="00000000">
      <w:pPr>
        <w:numPr>
          <w:ilvl w:val="0"/>
          <w:numId w:val="88"/>
        </w:numPr>
        <w:spacing w:after="25" w:line="267" w:lineRule="auto"/>
        <w:ind w:hanging="360"/>
      </w:pPr>
      <w:r>
        <w:rPr>
          <w:b/>
          <w:i/>
        </w:rPr>
        <w:t>Es útil para información que pueda estar en un directorio, y que necesite búsquedas rápidas y actualizaciones poco frecuentes.</w:t>
      </w:r>
      <w:r>
        <w:t xml:space="preserve"> </w:t>
      </w:r>
    </w:p>
    <w:p w14:paraId="3E04D932" w14:textId="77777777" w:rsidR="00A97412" w:rsidRDefault="00000000">
      <w:pPr>
        <w:numPr>
          <w:ilvl w:val="0"/>
          <w:numId w:val="88"/>
        </w:numPr>
        <w:spacing w:after="12" w:line="267" w:lineRule="auto"/>
        <w:ind w:hanging="360"/>
      </w:pPr>
      <w:r>
        <w:rPr>
          <w:b/>
          <w:i/>
        </w:rPr>
        <w:t>Funcionamiento:</w:t>
      </w:r>
      <w:r>
        <w:t xml:space="preserve"> </w:t>
      </w:r>
      <w:r>
        <w:rPr>
          <w:rFonts w:ascii="Courier New" w:eastAsia="Courier New" w:hAnsi="Courier New" w:cs="Courier New"/>
        </w:rPr>
        <w:t>o</w:t>
      </w:r>
      <w:r>
        <w:rPr>
          <w:rFonts w:ascii="Arial" w:eastAsia="Arial" w:hAnsi="Arial" w:cs="Arial"/>
        </w:rPr>
        <w:t xml:space="preserve"> </w:t>
      </w:r>
      <w:r>
        <w:t xml:space="preserve">El servicio de directorio se implementa mediante el modelo de cliente-servidor de manera que una aplicación que desea acceder al directorio no accede directamente a la base de datos sino a una serie de funciones de </w:t>
      </w:r>
      <w:proofErr w:type="gramStart"/>
      <w:r>
        <w:t>interface</w:t>
      </w:r>
      <w:proofErr w:type="gramEnd"/>
      <w:r>
        <w:t xml:space="preserve"> (API) que por medio de mensajes se comunica con el proceso corriendo en el servidor. Este proceso accede a la base de datos y devuelve la información. </w:t>
      </w:r>
    </w:p>
    <w:p w14:paraId="5B0D30F9" w14:textId="77777777" w:rsidR="00A97412" w:rsidRDefault="00000000">
      <w:pPr>
        <w:spacing w:after="185" w:line="267" w:lineRule="auto"/>
        <w:ind w:left="1450" w:hanging="10"/>
      </w:pPr>
      <w:r>
        <w:t xml:space="preserve">En casos en los que el servidor consultado no tenga los datos </w:t>
      </w:r>
      <w:proofErr w:type="gramStart"/>
      <w:r>
        <w:t>solicitados</w:t>
      </w:r>
      <w:proofErr w:type="gramEnd"/>
      <w:r>
        <w:t xml:space="preserve"> pero sepa de otro servidor de directorios que si tenga ese dato se convierte en cliente del segundo servidor, le solicita la información y se la devuelve al usuario inicial, todo esto de forma transparente al usuario  </w:t>
      </w:r>
    </w:p>
    <w:p w14:paraId="241CAA2F" w14:textId="77777777" w:rsidR="00A97412" w:rsidRDefault="00000000">
      <w:pPr>
        <w:numPr>
          <w:ilvl w:val="2"/>
          <w:numId w:val="89"/>
        </w:numPr>
        <w:spacing w:after="187" w:line="267" w:lineRule="auto"/>
        <w:ind w:left="1440" w:hanging="360"/>
      </w:pPr>
      <w:r>
        <w:rPr>
          <w:b/>
          <w:i/>
        </w:rPr>
        <w:lastRenderedPageBreak/>
        <w:t>Tecnología apropiada para compartir información centralizada estructurada en forma de árbol jerárquico y no necesite constante actualización y sea accedida primordialmente para obtención de datos.</w:t>
      </w:r>
      <w:r>
        <w:t xml:space="preserve"> </w:t>
      </w:r>
    </w:p>
    <w:p w14:paraId="7AB98BDC" w14:textId="77777777" w:rsidR="00A97412" w:rsidRDefault="00000000">
      <w:pPr>
        <w:numPr>
          <w:ilvl w:val="2"/>
          <w:numId w:val="89"/>
        </w:numPr>
        <w:spacing w:after="187" w:line="267" w:lineRule="auto"/>
        <w:ind w:left="1440" w:hanging="360"/>
      </w:pPr>
      <w:r>
        <w:rPr>
          <w:b/>
          <w:i/>
        </w:rPr>
        <w:t xml:space="preserve">Entre otras aplicaciones prácticas podemos nombrar: </w:t>
      </w:r>
      <w:r>
        <w:t xml:space="preserve"> </w:t>
      </w:r>
    </w:p>
    <w:p w14:paraId="3B377F5E" w14:textId="77777777" w:rsidR="00A97412" w:rsidRDefault="00000000">
      <w:pPr>
        <w:numPr>
          <w:ilvl w:val="2"/>
          <w:numId w:val="89"/>
        </w:numPr>
        <w:spacing w:after="187" w:line="267" w:lineRule="auto"/>
        <w:ind w:left="1440" w:hanging="360"/>
      </w:pPr>
      <w:r>
        <w:rPr>
          <w:b/>
          <w:i/>
        </w:rPr>
        <w:t>Cuentas de usuario</w:t>
      </w:r>
      <w:r>
        <w:t xml:space="preserve"> </w:t>
      </w:r>
    </w:p>
    <w:p w14:paraId="5B1E0A25" w14:textId="77777777" w:rsidR="00A97412" w:rsidRDefault="00000000">
      <w:pPr>
        <w:numPr>
          <w:ilvl w:val="2"/>
          <w:numId w:val="89"/>
        </w:numPr>
        <w:spacing w:after="187" w:line="267" w:lineRule="auto"/>
        <w:ind w:left="1440" w:hanging="360"/>
      </w:pPr>
      <w:r>
        <w:rPr>
          <w:b/>
          <w:i/>
        </w:rPr>
        <w:t>Autenticación centralizada</w:t>
      </w:r>
      <w:r>
        <w:t xml:space="preserve"> </w:t>
      </w:r>
    </w:p>
    <w:p w14:paraId="2A7814D8" w14:textId="77777777" w:rsidR="00A97412" w:rsidRDefault="00000000">
      <w:pPr>
        <w:numPr>
          <w:ilvl w:val="2"/>
          <w:numId w:val="89"/>
        </w:numPr>
        <w:spacing w:after="187" w:line="267" w:lineRule="auto"/>
        <w:ind w:left="1440" w:hanging="360"/>
      </w:pPr>
      <w:r>
        <w:rPr>
          <w:b/>
          <w:i/>
        </w:rPr>
        <w:t>Directorio de correo</w:t>
      </w:r>
      <w:r>
        <w:t xml:space="preserve"> </w:t>
      </w:r>
    </w:p>
    <w:p w14:paraId="5BC46F6B" w14:textId="77777777" w:rsidR="00A97412" w:rsidRDefault="00000000">
      <w:pPr>
        <w:numPr>
          <w:ilvl w:val="2"/>
          <w:numId w:val="89"/>
        </w:numPr>
        <w:spacing w:after="187" w:line="267" w:lineRule="auto"/>
        <w:ind w:left="1440" w:hanging="360"/>
      </w:pPr>
      <w:r>
        <w:rPr>
          <w:b/>
          <w:i/>
        </w:rPr>
        <w:t>Libreta de direcciones de correo, direcciones y teléfonos.</w:t>
      </w:r>
      <w:r>
        <w:t xml:space="preserve"> </w:t>
      </w:r>
    </w:p>
    <w:p w14:paraId="19F34A9E" w14:textId="77777777" w:rsidR="00A97412" w:rsidRDefault="00000000">
      <w:pPr>
        <w:numPr>
          <w:ilvl w:val="2"/>
          <w:numId w:val="89"/>
        </w:numPr>
        <w:spacing w:after="187" w:line="267" w:lineRule="auto"/>
        <w:ind w:left="1440" w:hanging="360"/>
      </w:pPr>
      <w:r>
        <w:rPr>
          <w:b/>
          <w:i/>
        </w:rPr>
        <w:t>Repositorio de certificados digitales.</w:t>
      </w:r>
      <w:r>
        <w:t xml:space="preserve"> </w:t>
      </w:r>
    </w:p>
    <w:p w14:paraId="258254B6" w14:textId="77777777" w:rsidR="00A97412" w:rsidRDefault="00000000">
      <w:pPr>
        <w:numPr>
          <w:ilvl w:val="2"/>
          <w:numId w:val="89"/>
        </w:numPr>
        <w:spacing w:after="187" w:line="267" w:lineRule="auto"/>
        <w:ind w:left="1440" w:hanging="360"/>
      </w:pPr>
      <w:r>
        <w:rPr>
          <w:b/>
          <w:i/>
        </w:rPr>
        <w:t>Distribución de correo.</w:t>
      </w:r>
      <w:r>
        <w:t xml:space="preserve"> </w:t>
      </w:r>
    </w:p>
    <w:p w14:paraId="13F87E45" w14:textId="77777777" w:rsidR="00A97412" w:rsidRDefault="00000000">
      <w:pPr>
        <w:numPr>
          <w:ilvl w:val="2"/>
          <w:numId w:val="89"/>
        </w:numPr>
        <w:spacing w:after="187" w:line="267" w:lineRule="auto"/>
        <w:ind w:left="1440" w:hanging="360"/>
      </w:pPr>
      <w:r>
        <w:rPr>
          <w:b/>
          <w:i/>
        </w:rPr>
        <w:t>Sustitución de NIS</w:t>
      </w:r>
      <w:r>
        <w:t xml:space="preserve"> </w:t>
      </w:r>
    </w:p>
    <w:p w14:paraId="3F10E0BA" w14:textId="77777777" w:rsidR="00A97412" w:rsidRDefault="00000000">
      <w:pPr>
        <w:numPr>
          <w:ilvl w:val="2"/>
          <w:numId w:val="89"/>
        </w:numPr>
        <w:spacing w:after="187" w:line="267" w:lineRule="auto"/>
        <w:ind w:left="1440" w:hanging="360"/>
      </w:pPr>
      <w:r>
        <w:rPr>
          <w:b/>
          <w:i/>
        </w:rPr>
        <w:t>Integración de todos los recursos de la organización</w:t>
      </w:r>
      <w:r>
        <w:t xml:space="preserve"> </w:t>
      </w:r>
    </w:p>
    <w:p w14:paraId="058A1A3D" w14:textId="77777777" w:rsidR="00A97412" w:rsidRDefault="00000000">
      <w:pPr>
        <w:numPr>
          <w:ilvl w:val="2"/>
          <w:numId w:val="89"/>
        </w:numPr>
        <w:spacing w:after="187" w:line="267" w:lineRule="auto"/>
        <w:ind w:left="1440" w:hanging="360"/>
      </w:pPr>
      <w:r>
        <w:rPr>
          <w:b/>
          <w:i/>
        </w:rPr>
        <w:t>Personal</w:t>
      </w:r>
      <w:r>
        <w:t xml:space="preserve"> </w:t>
      </w:r>
    </w:p>
    <w:p w14:paraId="1E1D4165" w14:textId="77777777" w:rsidR="00A97412" w:rsidRDefault="00000000">
      <w:pPr>
        <w:numPr>
          <w:ilvl w:val="2"/>
          <w:numId w:val="89"/>
        </w:numPr>
        <w:spacing w:after="187" w:line="267" w:lineRule="auto"/>
        <w:ind w:left="1440" w:hanging="360"/>
      </w:pPr>
      <w:r>
        <w:rPr>
          <w:b/>
          <w:i/>
        </w:rPr>
        <w:t>Salas de Reuniones</w:t>
      </w:r>
      <w:r>
        <w:t xml:space="preserve"> </w:t>
      </w:r>
    </w:p>
    <w:p w14:paraId="6362921C" w14:textId="77777777" w:rsidR="00A97412" w:rsidRDefault="00000000">
      <w:pPr>
        <w:numPr>
          <w:ilvl w:val="2"/>
          <w:numId w:val="89"/>
        </w:numPr>
        <w:spacing w:after="187" w:line="267" w:lineRule="auto"/>
        <w:ind w:left="1440" w:hanging="360"/>
      </w:pPr>
      <w:r>
        <w:rPr>
          <w:b/>
          <w:i/>
        </w:rPr>
        <w:t>Modelos sobre los cuales está basado:</w:t>
      </w:r>
      <w:r>
        <w:t xml:space="preserve"> </w:t>
      </w:r>
    </w:p>
    <w:p w14:paraId="578C34E1" w14:textId="77777777" w:rsidR="00A97412" w:rsidRDefault="00000000">
      <w:pPr>
        <w:numPr>
          <w:ilvl w:val="2"/>
          <w:numId w:val="89"/>
        </w:numPr>
        <w:spacing w:after="187" w:line="267" w:lineRule="auto"/>
        <w:ind w:left="1440" w:hanging="360"/>
      </w:pPr>
      <w:r>
        <w:rPr>
          <w:b/>
          <w:i/>
        </w:rPr>
        <w:t>Información: describe la estructura de información almacenada en un directorio.</w:t>
      </w:r>
      <w:r>
        <w:t xml:space="preserve"> </w:t>
      </w:r>
    </w:p>
    <w:p w14:paraId="38D58D7B" w14:textId="77777777" w:rsidR="00A97412" w:rsidRDefault="00000000">
      <w:pPr>
        <w:numPr>
          <w:ilvl w:val="2"/>
          <w:numId w:val="89"/>
        </w:numPr>
        <w:spacing w:after="187" w:line="267" w:lineRule="auto"/>
        <w:ind w:left="1440" w:hanging="360"/>
      </w:pPr>
      <w:r>
        <w:rPr>
          <w:b/>
          <w:i/>
        </w:rPr>
        <w:t>Nombramiento: organización e identificación de la información en un directorio.</w:t>
      </w:r>
      <w:r>
        <w:t xml:space="preserve"> </w:t>
      </w:r>
    </w:p>
    <w:p w14:paraId="73A1772E" w14:textId="77777777" w:rsidR="00A97412" w:rsidRDefault="00000000">
      <w:pPr>
        <w:numPr>
          <w:ilvl w:val="2"/>
          <w:numId w:val="89"/>
        </w:numPr>
        <w:spacing w:after="187" w:line="267" w:lineRule="auto"/>
        <w:ind w:left="1440" w:hanging="360"/>
      </w:pPr>
      <w:r>
        <w:rPr>
          <w:b/>
          <w:i/>
        </w:rPr>
        <w:t>Funcional: Describe que operaciones pueden ser realizadas un directorio LDAP.</w:t>
      </w:r>
      <w:r>
        <w:t xml:space="preserve"> </w:t>
      </w:r>
    </w:p>
    <w:p w14:paraId="14661534" w14:textId="77777777" w:rsidR="00A97412" w:rsidRDefault="00000000">
      <w:pPr>
        <w:numPr>
          <w:ilvl w:val="2"/>
          <w:numId w:val="89"/>
        </w:numPr>
        <w:spacing w:after="187" w:line="267" w:lineRule="auto"/>
        <w:ind w:left="1440" w:hanging="360"/>
      </w:pPr>
      <w:r>
        <w:rPr>
          <w:b/>
          <w:i/>
        </w:rPr>
        <w:t>Seguridad: Describe como la información debe ser protegida del acceso no autorizado.</w:t>
      </w:r>
      <w:r>
        <w:t xml:space="preserve"> </w:t>
      </w:r>
    </w:p>
    <w:p w14:paraId="2B48182D" w14:textId="77777777" w:rsidR="00A97412" w:rsidRDefault="00000000">
      <w:pPr>
        <w:numPr>
          <w:ilvl w:val="2"/>
          <w:numId w:val="89"/>
        </w:numPr>
        <w:spacing w:after="187" w:line="267" w:lineRule="auto"/>
        <w:ind w:left="1440" w:hanging="360"/>
      </w:pPr>
      <w:r>
        <w:rPr>
          <w:b/>
          <w:i/>
        </w:rPr>
        <w:t>Control de Acceso</w:t>
      </w:r>
      <w:r>
        <w:t xml:space="preserve"> </w:t>
      </w:r>
    </w:p>
    <w:p w14:paraId="07D4373D" w14:textId="77777777" w:rsidR="00A97412" w:rsidRDefault="00000000">
      <w:pPr>
        <w:numPr>
          <w:ilvl w:val="2"/>
          <w:numId w:val="89"/>
        </w:numPr>
        <w:spacing w:after="187" w:line="267" w:lineRule="auto"/>
        <w:ind w:left="1440" w:hanging="360"/>
      </w:pPr>
      <w:r>
        <w:rPr>
          <w:b/>
          <w:i/>
        </w:rPr>
        <w:t>Comunicar las peticiones y respuestas entre el cliente y el servidor.</w:t>
      </w:r>
      <w:r>
        <w:t xml:space="preserve"> </w:t>
      </w:r>
    </w:p>
    <w:p w14:paraId="7357DE2C" w14:textId="77777777" w:rsidR="00A97412" w:rsidRDefault="00000000">
      <w:pPr>
        <w:numPr>
          <w:ilvl w:val="2"/>
          <w:numId w:val="89"/>
        </w:numPr>
        <w:spacing w:after="187" w:line="267" w:lineRule="auto"/>
        <w:ind w:left="1440" w:hanging="360"/>
      </w:pPr>
      <w:r>
        <w:rPr>
          <w:b/>
          <w:i/>
        </w:rPr>
        <w:t>LDAP usa SSL para Autenticación:</w:t>
      </w:r>
      <w:r>
        <w:t xml:space="preserve"> </w:t>
      </w:r>
    </w:p>
    <w:p w14:paraId="0CF334F9" w14:textId="77777777" w:rsidR="00A97412" w:rsidRDefault="00000000">
      <w:pPr>
        <w:numPr>
          <w:ilvl w:val="2"/>
          <w:numId w:val="89"/>
        </w:numPr>
        <w:spacing w:after="187" w:line="267" w:lineRule="auto"/>
        <w:ind w:left="1440" w:hanging="360"/>
      </w:pPr>
      <w:r>
        <w:rPr>
          <w:b/>
          <w:i/>
        </w:rPr>
        <w:t xml:space="preserve">No </w:t>
      </w:r>
      <w:proofErr w:type="gramStart"/>
      <w:r>
        <w:rPr>
          <w:b/>
          <w:i/>
        </w:rPr>
        <w:t xml:space="preserve">Autenticación  </w:t>
      </w:r>
      <w:r>
        <w:rPr>
          <w:rFonts w:ascii="Wingdings 3" w:eastAsia="Wingdings 3" w:hAnsi="Wingdings 3" w:cs="Wingdings 3"/>
        </w:rPr>
        <w:t></w:t>
      </w:r>
      <w:proofErr w:type="gramEnd"/>
      <w:r>
        <w:rPr>
          <w:b/>
          <w:i/>
        </w:rPr>
        <w:t xml:space="preserve"> Datos Públicos</w:t>
      </w:r>
      <w:r>
        <w:t xml:space="preserve"> </w:t>
      </w:r>
    </w:p>
    <w:p w14:paraId="6943F904" w14:textId="77777777" w:rsidR="00A97412" w:rsidRDefault="00000000">
      <w:pPr>
        <w:numPr>
          <w:ilvl w:val="2"/>
          <w:numId w:val="89"/>
        </w:numPr>
        <w:spacing w:after="187" w:line="267" w:lineRule="auto"/>
        <w:ind w:left="1440" w:hanging="360"/>
      </w:pPr>
      <w:r>
        <w:rPr>
          <w:b/>
          <w:i/>
        </w:rPr>
        <w:t xml:space="preserve">Autenticación básica </w:t>
      </w:r>
      <w:r>
        <w:rPr>
          <w:rFonts w:ascii="Wingdings 3" w:eastAsia="Wingdings 3" w:hAnsi="Wingdings 3" w:cs="Wingdings 3"/>
        </w:rPr>
        <w:t></w:t>
      </w:r>
      <w:r>
        <w:rPr>
          <w:b/>
          <w:i/>
        </w:rPr>
        <w:t xml:space="preserve"> Nombre y Contraseña</w:t>
      </w:r>
      <w:r>
        <w:t xml:space="preserve"> </w:t>
      </w:r>
    </w:p>
    <w:p w14:paraId="6FB4F002" w14:textId="77777777" w:rsidR="00A97412" w:rsidRDefault="00000000">
      <w:pPr>
        <w:numPr>
          <w:ilvl w:val="2"/>
          <w:numId w:val="89"/>
        </w:numPr>
        <w:spacing w:after="187" w:line="267" w:lineRule="auto"/>
        <w:ind w:left="1440" w:hanging="360"/>
      </w:pPr>
      <w:r>
        <w:rPr>
          <w:b/>
          <w:i/>
        </w:rPr>
        <w:t xml:space="preserve">Simple </w:t>
      </w:r>
      <w:proofErr w:type="spellStart"/>
      <w:r>
        <w:rPr>
          <w:b/>
          <w:i/>
        </w:rPr>
        <w:t>Authentication</w:t>
      </w:r>
      <w:proofErr w:type="spellEnd"/>
      <w:r>
        <w:rPr>
          <w:b/>
          <w:i/>
        </w:rPr>
        <w:t xml:space="preserve"> and Security </w:t>
      </w:r>
      <w:proofErr w:type="spellStart"/>
      <w:r>
        <w:rPr>
          <w:b/>
          <w:i/>
        </w:rPr>
        <w:t>Layer</w:t>
      </w:r>
      <w:proofErr w:type="spellEnd"/>
      <w:r>
        <w:rPr>
          <w:b/>
          <w:i/>
        </w:rPr>
        <w:t xml:space="preserve"> (SASL) </w:t>
      </w:r>
      <w:proofErr w:type="gramStart"/>
      <w:r>
        <w:rPr>
          <w:b/>
          <w:i/>
        </w:rPr>
        <w:t>Nombre,  Contraseña</w:t>
      </w:r>
      <w:proofErr w:type="gramEnd"/>
      <w:r>
        <w:rPr>
          <w:b/>
          <w:i/>
        </w:rPr>
        <w:t xml:space="preserve"> y Encriptación.</w:t>
      </w:r>
      <w:r>
        <w:t xml:space="preserve"> </w:t>
      </w:r>
    </w:p>
    <w:p w14:paraId="0B68699A" w14:textId="77777777" w:rsidR="00A97412" w:rsidRDefault="00000000">
      <w:pPr>
        <w:numPr>
          <w:ilvl w:val="2"/>
          <w:numId w:val="89"/>
        </w:numPr>
        <w:spacing w:after="187" w:line="267" w:lineRule="auto"/>
        <w:ind w:left="1440" w:hanging="360"/>
      </w:pPr>
      <w:r>
        <w:rPr>
          <w:b/>
          <w:i/>
        </w:rPr>
        <w:t xml:space="preserve">RFC2254 Conformación de </w:t>
      </w:r>
      <w:proofErr w:type="spellStart"/>
      <w:r>
        <w:rPr>
          <w:b/>
          <w:i/>
        </w:rPr>
        <w:t>strings</w:t>
      </w:r>
      <w:proofErr w:type="spellEnd"/>
      <w:r>
        <w:rPr>
          <w:b/>
          <w:i/>
        </w:rPr>
        <w:t xml:space="preserve"> de filtros de búsqueda.</w:t>
      </w:r>
      <w:r>
        <w:t xml:space="preserve"> </w:t>
      </w:r>
    </w:p>
    <w:p w14:paraId="3FA7E993" w14:textId="77777777" w:rsidR="00A97412" w:rsidRDefault="00000000">
      <w:pPr>
        <w:numPr>
          <w:ilvl w:val="2"/>
          <w:numId w:val="89"/>
        </w:numPr>
        <w:spacing w:after="187" w:line="267" w:lineRule="auto"/>
        <w:ind w:left="1440" w:hanging="360"/>
      </w:pPr>
      <w:r>
        <w:rPr>
          <w:b/>
          <w:i/>
        </w:rPr>
        <w:t>RFC2255 Formato de la URL LDAP.</w:t>
      </w:r>
      <w:r>
        <w:t xml:space="preserve"> </w:t>
      </w:r>
    </w:p>
    <w:p w14:paraId="27B881D3" w14:textId="77777777" w:rsidR="00A97412" w:rsidRDefault="00000000">
      <w:pPr>
        <w:numPr>
          <w:ilvl w:val="2"/>
          <w:numId w:val="89"/>
        </w:numPr>
        <w:spacing w:after="187" w:line="267" w:lineRule="auto"/>
        <w:ind w:left="1440" w:hanging="360"/>
      </w:pPr>
      <w:r>
        <w:rPr>
          <w:b/>
          <w:i/>
        </w:rPr>
        <w:t>RFC2256 Un resumen del protocolo X.500, Esquemas de usuarios para usar con LDAPv3.</w:t>
      </w:r>
      <w:r>
        <w:t xml:space="preserve"> </w:t>
      </w:r>
    </w:p>
    <w:p w14:paraId="6C5931D3" w14:textId="77777777" w:rsidR="00A97412" w:rsidRDefault="00000000">
      <w:pPr>
        <w:numPr>
          <w:ilvl w:val="2"/>
          <w:numId w:val="89"/>
        </w:numPr>
        <w:spacing w:after="187" w:line="267" w:lineRule="auto"/>
        <w:ind w:left="1440" w:hanging="360"/>
      </w:pPr>
      <w:r>
        <w:rPr>
          <w:b/>
          <w:i/>
        </w:rPr>
        <w:t>RFC2829 Métodos de autenticación.</w:t>
      </w:r>
      <w:r>
        <w:t xml:space="preserve"> </w:t>
      </w:r>
    </w:p>
    <w:p w14:paraId="34D95201" w14:textId="77777777" w:rsidR="00A97412" w:rsidRDefault="00000000">
      <w:pPr>
        <w:numPr>
          <w:ilvl w:val="2"/>
          <w:numId w:val="89"/>
        </w:numPr>
        <w:spacing w:after="187" w:line="267" w:lineRule="auto"/>
        <w:ind w:left="1440" w:hanging="360"/>
      </w:pPr>
      <w:r>
        <w:rPr>
          <w:b/>
          <w:i/>
        </w:rPr>
        <w:t>RFC2830 LDAP(v3) - Extensión de seguridad para la capa de transporte.</w:t>
      </w:r>
      <w:r>
        <w:t xml:space="preserve"> </w:t>
      </w:r>
    </w:p>
    <w:p w14:paraId="102BCF00" w14:textId="77777777" w:rsidR="00A97412" w:rsidRDefault="00000000">
      <w:pPr>
        <w:numPr>
          <w:ilvl w:val="2"/>
          <w:numId w:val="89"/>
        </w:numPr>
        <w:spacing w:after="153" w:line="267" w:lineRule="auto"/>
        <w:ind w:left="1440" w:hanging="360"/>
      </w:pPr>
      <w:r>
        <w:rPr>
          <w:b/>
          <w:i/>
        </w:rPr>
        <w:t xml:space="preserve">RFC3377 Especificaciones técnicas. </w:t>
      </w:r>
      <w:r>
        <w:t xml:space="preserve"> </w:t>
      </w:r>
    </w:p>
    <w:p w14:paraId="7BB0F648" w14:textId="77777777" w:rsidR="00A97412" w:rsidRDefault="00000000">
      <w:pPr>
        <w:spacing w:after="199"/>
      </w:pPr>
      <w:r>
        <w:rPr>
          <w:b/>
          <w:i/>
        </w:rPr>
        <w:lastRenderedPageBreak/>
        <w:t xml:space="preserve"> </w:t>
      </w:r>
    </w:p>
    <w:p w14:paraId="4EE52CB4" w14:textId="77777777" w:rsidR="00A97412" w:rsidRDefault="00000000">
      <w:pPr>
        <w:spacing w:after="0"/>
        <w:ind w:left="-5" w:hanging="10"/>
      </w:pPr>
      <w:r>
        <w:rPr>
          <w:color w:val="2F5496"/>
          <w:sz w:val="26"/>
        </w:rPr>
        <w:t xml:space="preserve">Control de Flujo </w:t>
      </w:r>
    </w:p>
    <w:p w14:paraId="48F0DBAB" w14:textId="77777777" w:rsidR="00A97412" w:rsidRDefault="00000000">
      <w:pPr>
        <w:numPr>
          <w:ilvl w:val="2"/>
          <w:numId w:val="89"/>
        </w:numPr>
        <w:spacing w:after="190" w:line="267" w:lineRule="auto"/>
        <w:ind w:left="1440" w:hanging="360"/>
      </w:pPr>
      <w:r>
        <w:rPr>
          <w:i/>
        </w:rPr>
        <w:t>Control de Flujo y Parada</w:t>
      </w:r>
      <w:r>
        <w:t xml:space="preserve"> </w:t>
      </w:r>
    </w:p>
    <w:p w14:paraId="5B2806A3" w14:textId="77777777" w:rsidR="00A97412" w:rsidRDefault="00000000">
      <w:pPr>
        <w:tabs>
          <w:tab w:val="center" w:pos="1136"/>
          <w:tab w:val="center" w:pos="2814"/>
        </w:tabs>
        <w:spacing w:after="190" w:line="267" w:lineRule="auto"/>
      </w:pPr>
      <w:r>
        <w:tab/>
      </w:r>
      <w:r>
        <w:rPr>
          <w:rFonts w:ascii="Times New Roman" w:eastAsia="Times New Roman" w:hAnsi="Times New Roman" w:cs="Times New Roman"/>
        </w:rPr>
        <w:t>–</w:t>
      </w:r>
      <w:r>
        <w:rPr>
          <w:rFonts w:ascii="Arial" w:eastAsia="Arial" w:hAnsi="Arial" w:cs="Arial"/>
        </w:rPr>
        <w:t xml:space="preserve"> </w:t>
      </w:r>
      <w:r>
        <w:rPr>
          <w:rFonts w:ascii="Arial" w:eastAsia="Arial" w:hAnsi="Arial" w:cs="Arial"/>
        </w:rPr>
        <w:tab/>
      </w:r>
      <w:r>
        <w:rPr>
          <w:i/>
        </w:rPr>
        <w:t>Acuso recibo por cada Paquete</w:t>
      </w:r>
      <w:r>
        <w:t xml:space="preserve"> </w:t>
      </w:r>
    </w:p>
    <w:p w14:paraId="29937B0D" w14:textId="77777777" w:rsidR="00A97412" w:rsidRDefault="00000000">
      <w:pPr>
        <w:numPr>
          <w:ilvl w:val="0"/>
          <w:numId w:val="84"/>
        </w:numPr>
        <w:spacing w:after="190" w:line="267" w:lineRule="auto"/>
        <w:ind w:hanging="360"/>
      </w:pPr>
      <w:r>
        <w:rPr>
          <w:i/>
        </w:rPr>
        <w:t>Ventana Deslizante</w:t>
      </w:r>
      <w:r>
        <w:t xml:space="preserve"> </w:t>
      </w:r>
    </w:p>
    <w:p w14:paraId="19E4616A" w14:textId="77777777" w:rsidR="00A97412" w:rsidRDefault="00000000">
      <w:pPr>
        <w:tabs>
          <w:tab w:val="center" w:pos="1136"/>
          <w:tab w:val="center" w:pos="2584"/>
        </w:tabs>
        <w:spacing w:after="190" w:line="267" w:lineRule="auto"/>
      </w:pPr>
      <w:r>
        <w:tab/>
      </w:r>
      <w:r>
        <w:rPr>
          <w:rFonts w:ascii="Times New Roman" w:eastAsia="Times New Roman" w:hAnsi="Times New Roman" w:cs="Times New Roman"/>
        </w:rPr>
        <w:t>–</w:t>
      </w:r>
      <w:r>
        <w:rPr>
          <w:rFonts w:ascii="Arial" w:eastAsia="Arial" w:hAnsi="Arial" w:cs="Arial"/>
        </w:rPr>
        <w:t xml:space="preserve"> </w:t>
      </w:r>
      <w:r>
        <w:rPr>
          <w:rFonts w:ascii="Arial" w:eastAsia="Arial" w:hAnsi="Arial" w:cs="Arial"/>
        </w:rPr>
        <w:tab/>
      </w:r>
      <w:r>
        <w:rPr>
          <w:i/>
        </w:rPr>
        <w:t xml:space="preserve">Acuso recibo por Ventana </w:t>
      </w:r>
      <w:r>
        <w:t xml:space="preserve"> </w:t>
      </w:r>
    </w:p>
    <w:p w14:paraId="6979E21E" w14:textId="77777777" w:rsidR="00A97412" w:rsidRDefault="00000000">
      <w:pPr>
        <w:numPr>
          <w:ilvl w:val="3"/>
          <w:numId w:val="90"/>
        </w:numPr>
        <w:spacing w:after="190" w:line="267" w:lineRule="auto"/>
        <w:ind w:hanging="360"/>
      </w:pPr>
      <w:r>
        <w:rPr>
          <w:i/>
        </w:rPr>
        <w:t>Varios Paquetes preestablecidos.</w:t>
      </w:r>
      <w:r>
        <w:t xml:space="preserve"> </w:t>
      </w:r>
    </w:p>
    <w:p w14:paraId="03E48519" w14:textId="77777777" w:rsidR="00A97412" w:rsidRDefault="00000000">
      <w:pPr>
        <w:spacing w:after="0"/>
        <w:ind w:left="-5" w:hanging="10"/>
      </w:pPr>
      <w:r>
        <w:rPr>
          <w:color w:val="2F5496"/>
          <w:sz w:val="26"/>
        </w:rPr>
        <w:t xml:space="preserve">Congestionamientos: </w:t>
      </w:r>
    </w:p>
    <w:p w14:paraId="70D2CEA5" w14:textId="77777777" w:rsidR="00A97412" w:rsidRDefault="00000000">
      <w:pPr>
        <w:numPr>
          <w:ilvl w:val="3"/>
          <w:numId w:val="90"/>
        </w:numPr>
        <w:spacing w:after="190" w:line="267" w:lineRule="auto"/>
        <w:ind w:hanging="360"/>
      </w:pPr>
      <w:r>
        <w:rPr>
          <w:i/>
        </w:rPr>
        <w:t>Protocolos de Supervisión de Red.</w:t>
      </w:r>
      <w:r>
        <w:t xml:space="preserve"> </w:t>
      </w:r>
    </w:p>
    <w:p w14:paraId="624E837B" w14:textId="77777777" w:rsidR="00A97412" w:rsidRDefault="00000000">
      <w:pPr>
        <w:numPr>
          <w:ilvl w:val="3"/>
          <w:numId w:val="91"/>
        </w:numPr>
        <w:spacing w:after="190" w:line="267" w:lineRule="auto"/>
        <w:ind w:hanging="360"/>
      </w:pPr>
      <w:r>
        <w:rPr>
          <w:i/>
        </w:rPr>
        <w:t>Conmutadores informan a los transmisores cuando hay congestionamiento.</w:t>
      </w:r>
      <w:r>
        <w:t xml:space="preserve"> </w:t>
      </w:r>
    </w:p>
    <w:p w14:paraId="7916E31E" w14:textId="77777777" w:rsidR="00A97412" w:rsidRDefault="00000000">
      <w:pPr>
        <w:numPr>
          <w:ilvl w:val="3"/>
          <w:numId w:val="91"/>
        </w:numPr>
        <w:spacing w:after="154" w:line="267" w:lineRule="auto"/>
        <w:ind w:hanging="360"/>
      </w:pPr>
      <w:r>
        <w:rPr>
          <w:i/>
        </w:rPr>
        <w:t xml:space="preserve">Tomar la pérdida de paquetes como estimación de congestionamiento (Cronometraje y Retransmisión).  </w:t>
      </w:r>
      <w:r>
        <w:t xml:space="preserve"> </w:t>
      </w:r>
    </w:p>
    <w:p w14:paraId="7E13E324" w14:textId="77777777" w:rsidR="00A97412" w:rsidRDefault="00000000">
      <w:pPr>
        <w:spacing w:after="158"/>
      </w:pPr>
      <w:r>
        <w:t xml:space="preserve"> </w:t>
      </w:r>
    </w:p>
    <w:p w14:paraId="5BFDD5FC" w14:textId="77777777" w:rsidR="00A97412" w:rsidRDefault="00000000">
      <w:pPr>
        <w:spacing w:after="0"/>
      </w:pPr>
      <w:r>
        <w:t xml:space="preserve"> </w:t>
      </w:r>
    </w:p>
    <w:p w14:paraId="340712C4" w14:textId="77777777" w:rsidR="00A97412" w:rsidRDefault="00000000">
      <w:pPr>
        <w:spacing w:after="0"/>
        <w:ind w:left="11" w:right="1" w:hanging="10"/>
        <w:jc w:val="center"/>
      </w:pPr>
      <w:r>
        <w:rPr>
          <w:color w:val="2F5496"/>
          <w:sz w:val="32"/>
        </w:rPr>
        <w:t xml:space="preserve">TERCER POWER POINT </w:t>
      </w:r>
    </w:p>
    <w:p w14:paraId="0E67CA77" w14:textId="77777777" w:rsidR="00A97412" w:rsidRDefault="00000000">
      <w:pPr>
        <w:spacing w:after="0"/>
        <w:ind w:left="-5" w:hanging="10"/>
      </w:pPr>
      <w:r>
        <w:rPr>
          <w:color w:val="2F5496"/>
          <w:sz w:val="26"/>
        </w:rPr>
        <w:t xml:space="preserve">PROTOCOLO IPV6 </w:t>
      </w:r>
    </w:p>
    <w:p w14:paraId="3ECEE1DD" w14:textId="77777777" w:rsidR="00A97412" w:rsidRDefault="00000000">
      <w:pPr>
        <w:numPr>
          <w:ilvl w:val="0"/>
          <w:numId w:val="84"/>
        </w:numPr>
        <w:spacing w:after="187" w:line="267" w:lineRule="auto"/>
        <w:ind w:hanging="360"/>
      </w:pPr>
      <w:r>
        <w:rPr>
          <w:b/>
          <w:i/>
        </w:rPr>
        <w:t xml:space="preserve">IPv4 </w:t>
      </w:r>
      <w:proofErr w:type="gramStart"/>
      <w:r>
        <w:rPr>
          <w:b/>
          <w:i/>
        </w:rPr>
        <w:t>permitió :</w:t>
      </w:r>
      <w:proofErr w:type="gramEnd"/>
      <w:r>
        <w:t xml:space="preserve"> </w:t>
      </w:r>
    </w:p>
    <w:p w14:paraId="21BBC2B0" w14:textId="77777777" w:rsidR="00A97412" w:rsidRDefault="00000000">
      <w:pPr>
        <w:numPr>
          <w:ilvl w:val="3"/>
          <w:numId w:val="92"/>
        </w:numPr>
        <w:spacing w:after="187" w:line="267" w:lineRule="auto"/>
        <w:ind w:hanging="360"/>
      </w:pPr>
      <w:r>
        <w:rPr>
          <w:b/>
          <w:i/>
        </w:rPr>
        <w:t>Manejo de Redes Heterogéneas.</w:t>
      </w:r>
      <w:r>
        <w:t xml:space="preserve"> </w:t>
      </w:r>
    </w:p>
    <w:p w14:paraId="3B28A6E4" w14:textId="77777777" w:rsidR="00A97412" w:rsidRDefault="00000000">
      <w:pPr>
        <w:numPr>
          <w:ilvl w:val="3"/>
          <w:numId w:val="92"/>
        </w:numPr>
        <w:spacing w:after="187" w:line="267" w:lineRule="auto"/>
        <w:ind w:hanging="360"/>
      </w:pPr>
      <w:r>
        <w:rPr>
          <w:b/>
          <w:i/>
        </w:rPr>
        <w:t xml:space="preserve">Cambios Drásticos de Tecnología en Hardware y Software. </w:t>
      </w:r>
      <w:r>
        <w:t xml:space="preserve"> </w:t>
      </w:r>
    </w:p>
    <w:p w14:paraId="21974136" w14:textId="77777777" w:rsidR="00A97412" w:rsidRDefault="00000000">
      <w:pPr>
        <w:numPr>
          <w:ilvl w:val="3"/>
          <w:numId w:val="92"/>
        </w:numPr>
        <w:spacing w:after="187" w:line="267" w:lineRule="auto"/>
        <w:ind w:hanging="360"/>
      </w:pPr>
      <w:r>
        <w:rPr>
          <w:b/>
          <w:i/>
        </w:rPr>
        <w:t>Modelo de Direcciones Independiente del Hardware.</w:t>
      </w:r>
      <w:r>
        <w:t xml:space="preserve"> </w:t>
      </w:r>
    </w:p>
    <w:p w14:paraId="42AD79ED" w14:textId="77777777" w:rsidR="00A97412" w:rsidRDefault="00000000">
      <w:pPr>
        <w:numPr>
          <w:ilvl w:val="3"/>
          <w:numId w:val="92"/>
        </w:numPr>
        <w:spacing w:after="187" w:line="267" w:lineRule="auto"/>
        <w:ind w:hanging="360"/>
      </w:pPr>
      <w:r>
        <w:rPr>
          <w:b/>
          <w:i/>
        </w:rPr>
        <w:t xml:space="preserve">Espacio de Direcciones Limitado. (1.000.000 de redes </w:t>
      </w:r>
      <w:proofErr w:type="spellStart"/>
      <w:proofErr w:type="gramStart"/>
      <w:r>
        <w:rPr>
          <w:b/>
          <w:i/>
        </w:rPr>
        <w:t>Aprox</w:t>
      </w:r>
      <w:proofErr w:type="spellEnd"/>
      <w:r>
        <w:rPr>
          <w:b/>
          <w:i/>
        </w:rPr>
        <w:t xml:space="preserve"> )</w:t>
      </w:r>
      <w:proofErr w:type="gramEnd"/>
      <w:r>
        <w:rPr>
          <w:b/>
          <w:i/>
        </w:rPr>
        <w:t xml:space="preserve">   </w:t>
      </w:r>
      <w:r>
        <w:t xml:space="preserve"> </w:t>
      </w:r>
    </w:p>
    <w:p w14:paraId="142B539D" w14:textId="77777777" w:rsidR="00A97412" w:rsidRDefault="00000000">
      <w:pPr>
        <w:numPr>
          <w:ilvl w:val="0"/>
          <w:numId w:val="84"/>
        </w:numPr>
        <w:spacing w:after="187" w:line="267" w:lineRule="auto"/>
        <w:ind w:hanging="360"/>
      </w:pPr>
      <w:r>
        <w:rPr>
          <w:b/>
          <w:i/>
        </w:rPr>
        <w:t xml:space="preserve">IPv4 </w:t>
      </w:r>
      <w:proofErr w:type="gramStart"/>
      <w:r>
        <w:rPr>
          <w:b/>
          <w:i/>
        </w:rPr>
        <w:t>Balanceaba :</w:t>
      </w:r>
      <w:proofErr w:type="gramEnd"/>
      <w:r>
        <w:t xml:space="preserve"> </w:t>
      </w:r>
    </w:p>
    <w:p w14:paraId="5D3371B2" w14:textId="77777777" w:rsidR="00A97412" w:rsidRDefault="00000000">
      <w:pPr>
        <w:numPr>
          <w:ilvl w:val="3"/>
          <w:numId w:val="94"/>
        </w:numPr>
        <w:spacing w:after="187" w:line="267" w:lineRule="auto"/>
        <w:ind w:hanging="360"/>
      </w:pPr>
      <w:r>
        <w:rPr>
          <w:b/>
          <w:i/>
        </w:rPr>
        <w:t>Cantidad Redes</w:t>
      </w:r>
      <w:r>
        <w:t xml:space="preserve"> </w:t>
      </w:r>
    </w:p>
    <w:p w14:paraId="199D9454" w14:textId="77777777" w:rsidR="00A97412" w:rsidRDefault="00000000">
      <w:pPr>
        <w:numPr>
          <w:ilvl w:val="3"/>
          <w:numId w:val="94"/>
        </w:numPr>
        <w:spacing w:after="187" w:line="267" w:lineRule="auto"/>
        <w:ind w:hanging="360"/>
      </w:pPr>
      <w:r>
        <w:rPr>
          <w:b/>
          <w:i/>
        </w:rPr>
        <w:t>Cantidad de Host Por Redes</w:t>
      </w:r>
      <w:r>
        <w:t xml:space="preserve"> </w:t>
      </w:r>
    </w:p>
    <w:p w14:paraId="4D502C1D" w14:textId="77777777" w:rsidR="00A97412" w:rsidRDefault="00000000">
      <w:pPr>
        <w:numPr>
          <w:ilvl w:val="3"/>
          <w:numId w:val="94"/>
        </w:numPr>
        <w:spacing w:after="187" w:line="267" w:lineRule="auto"/>
        <w:ind w:hanging="360"/>
      </w:pPr>
      <w:r>
        <w:rPr>
          <w:b/>
          <w:i/>
        </w:rPr>
        <w:t>Aplicaba el Concepto de Clases</w:t>
      </w:r>
      <w:r>
        <w:t xml:space="preserve"> </w:t>
      </w:r>
    </w:p>
    <w:p w14:paraId="17B926F6" w14:textId="77777777" w:rsidR="00A97412" w:rsidRDefault="00000000">
      <w:pPr>
        <w:numPr>
          <w:ilvl w:val="3"/>
          <w:numId w:val="94"/>
        </w:numPr>
        <w:spacing w:after="187" w:line="267" w:lineRule="auto"/>
        <w:ind w:hanging="360"/>
      </w:pPr>
      <w:r>
        <w:rPr>
          <w:rFonts w:ascii="Wingdings 3" w:eastAsia="Wingdings 3" w:hAnsi="Wingdings 3" w:cs="Wingdings 3"/>
        </w:rPr>
        <w:t></w:t>
      </w:r>
      <w:r>
        <w:rPr>
          <w:b/>
          <w:i/>
        </w:rPr>
        <w:t xml:space="preserve"> Limitaba Espacio de Direcciones</w:t>
      </w:r>
      <w:r>
        <w:t xml:space="preserve"> </w:t>
      </w:r>
    </w:p>
    <w:p w14:paraId="3518575A" w14:textId="77777777" w:rsidR="00A97412" w:rsidRDefault="00000000">
      <w:pPr>
        <w:numPr>
          <w:ilvl w:val="0"/>
          <w:numId w:val="84"/>
        </w:numPr>
        <w:spacing w:after="187" w:line="267" w:lineRule="auto"/>
        <w:ind w:hanging="360"/>
      </w:pPr>
      <w:r>
        <w:rPr>
          <w:b/>
          <w:i/>
        </w:rPr>
        <w:t>IPv</w:t>
      </w:r>
      <w:proofErr w:type="gramStart"/>
      <w:r>
        <w:rPr>
          <w:b/>
          <w:i/>
        </w:rPr>
        <w:t>4  El</w:t>
      </w:r>
      <w:proofErr w:type="gramEnd"/>
      <w:r>
        <w:rPr>
          <w:b/>
          <w:i/>
        </w:rPr>
        <w:t xml:space="preserve"> Protocolo es limitado para el crecimiento exponencial de las direcciones IP que se duplica año a año.</w:t>
      </w:r>
      <w:r>
        <w:t xml:space="preserve"> </w:t>
      </w:r>
    </w:p>
    <w:p w14:paraId="01DBE314" w14:textId="77777777" w:rsidR="00A97412" w:rsidRDefault="00000000">
      <w:pPr>
        <w:numPr>
          <w:ilvl w:val="0"/>
          <w:numId w:val="84"/>
        </w:numPr>
        <w:spacing w:after="188" w:line="267" w:lineRule="auto"/>
        <w:ind w:hanging="360"/>
      </w:pPr>
      <w:r>
        <w:t xml:space="preserve">¿Por qué IPV6? </w:t>
      </w:r>
    </w:p>
    <w:p w14:paraId="6BA31F66" w14:textId="77777777" w:rsidR="00A97412" w:rsidRDefault="00000000">
      <w:pPr>
        <w:numPr>
          <w:ilvl w:val="3"/>
          <w:numId w:val="95"/>
        </w:numPr>
        <w:spacing w:after="193"/>
        <w:ind w:right="1399" w:hanging="360"/>
      </w:pPr>
      <w:r>
        <w:rPr>
          <w:b/>
        </w:rPr>
        <w:t>Apertura comercial de Internet</w:t>
      </w:r>
      <w:r>
        <w:t xml:space="preserve"> </w:t>
      </w:r>
    </w:p>
    <w:p w14:paraId="6BF8818B" w14:textId="77777777" w:rsidR="00A97412" w:rsidRDefault="00000000">
      <w:pPr>
        <w:numPr>
          <w:ilvl w:val="3"/>
          <w:numId w:val="95"/>
        </w:numPr>
        <w:spacing w:after="195"/>
        <w:ind w:right="1399" w:hanging="360"/>
      </w:pPr>
      <w:r>
        <w:rPr>
          <w:b/>
        </w:rPr>
        <w:t>Nuevos dispositivos con conexión</w:t>
      </w:r>
      <w:r>
        <w:t xml:space="preserve"> </w:t>
      </w:r>
    </w:p>
    <w:p w14:paraId="378E9B39" w14:textId="77777777" w:rsidR="00A97412" w:rsidRDefault="00000000">
      <w:pPr>
        <w:numPr>
          <w:ilvl w:val="3"/>
          <w:numId w:val="95"/>
        </w:numPr>
        <w:spacing w:after="193"/>
        <w:ind w:right="1399" w:hanging="360"/>
      </w:pPr>
      <w:r>
        <w:rPr>
          <w:b/>
        </w:rPr>
        <w:t>Aumento de la población conectada</w:t>
      </w:r>
      <w:r>
        <w:t xml:space="preserve"> </w:t>
      </w:r>
    </w:p>
    <w:p w14:paraId="74E59892" w14:textId="77777777" w:rsidR="00A97412" w:rsidRDefault="00000000">
      <w:pPr>
        <w:numPr>
          <w:ilvl w:val="3"/>
          <w:numId w:val="95"/>
        </w:numPr>
        <w:spacing w:after="195"/>
        <w:ind w:right="1399" w:hanging="360"/>
      </w:pPr>
      <w:r>
        <w:rPr>
          <w:b/>
        </w:rPr>
        <w:lastRenderedPageBreak/>
        <w:t>Mayor Necesidad de Direccionamiento</w:t>
      </w:r>
      <w:r>
        <w:t xml:space="preserve"> </w:t>
      </w:r>
    </w:p>
    <w:p w14:paraId="271B0217" w14:textId="77777777" w:rsidR="00A97412" w:rsidRDefault="00000000">
      <w:pPr>
        <w:numPr>
          <w:ilvl w:val="0"/>
          <w:numId w:val="84"/>
        </w:numPr>
        <w:spacing w:after="192"/>
        <w:ind w:hanging="360"/>
      </w:pPr>
      <w:r>
        <w:rPr>
          <w:b/>
        </w:rPr>
        <w:t>IPV4 =&gt; 2e32 direcciones disponibles</w:t>
      </w:r>
      <w:r>
        <w:t xml:space="preserve"> </w:t>
      </w:r>
    </w:p>
    <w:p w14:paraId="522BF94E" w14:textId="77777777" w:rsidR="00A97412" w:rsidRDefault="00000000">
      <w:pPr>
        <w:numPr>
          <w:ilvl w:val="0"/>
          <w:numId w:val="84"/>
        </w:numPr>
        <w:spacing w:after="192"/>
        <w:ind w:hanging="360"/>
      </w:pPr>
      <w:r>
        <w:rPr>
          <w:b/>
        </w:rPr>
        <w:t>IPV6=&gt; 2e128 direcciones disponibles</w:t>
      </w:r>
      <w:r>
        <w:t xml:space="preserve"> </w:t>
      </w:r>
    </w:p>
    <w:p w14:paraId="7C081414" w14:textId="77777777" w:rsidR="00A97412" w:rsidRDefault="00000000">
      <w:pPr>
        <w:numPr>
          <w:ilvl w:val="0"/>
          <w:numId w:val="84"/>
        </w:numPr>
        <w:spacing w:after="159"/>
        <w:ind w:hanging="360"/>
      </w:pPr>
      <w:r>
        <w:rPr>
          <w:b/>
        </w:rPr>
        <w:t>IPV brindaba: SIMPLIFICACION DE LA CABECERA IP, ESPACIO DE DIRECCIONES EXTENDIDO, SOPORTE PARA OPCIONES MEJORADO(MULTIMEDIA) Y SEGURIDAD INTRINSECA</w:t>
      </w:r>
      <w:r>
        <w:t xml:space="preserve"> </w:t>
      </w:r>
    </w:p>
    <w:p w14:paraId="5CF72EF0" w14:textId="77777777" w:rsidR="00A97412" w:rsidRDefault="00000000">
      <w:pPr>
        <w:spacing w:after="14"/>
        <w:ind w:left="-5" w:hanging="10"/>
      </w:pPr>
      <w:r>
        <w:rPr>
          <w:color w:val="1F3763"/>
          <w:sz w:val="24"/>
        </w:rPr>
        <w:t xml:space="preserve">FORMATO DATAGRAMA IPV4: </w:t>
      </w:r>
    </w:p>
    <w:p w14:paraId="11D087C7" w14:textId="77777777" w:rsidR="00A97412" w:rsidRDefault="00000000">
      <w:pPr>
        <w:spacing w:after="115"/>
      </w:pPr>
      <w:r>
        <w:t xml:space="preserve"> </w:t>
      </w:r>
    </w:p>
    <w:p w14:paraId="07F5A7ED" w14:textId="77777777" w:rsidR="00A97412" w:rsidRDefault="00000000">
      <w:pPr>
        <w:spacing w:after="0" w:line="346" w:lineRule="auto"/>
        <w:ind w:right="3107" w:firstLine="708"/>
      </w:pPr>
      <w:r>
        <w:rPr>
          <w:noProof/>
        </w:rPr>
        <w:drawing>
          <wp:inline distT="0" distB="0" distL="0" distR="0" wp14:anchorId="32712E6A" wp14:editId="3B0E6430">
            <wp:extent cx="4190111" cy="1877060"/>
            <wp:effectExtent l="0" t="0" r="0" b="0"/>
            <wp:docPr id="22725" name="Picture 22725"/>
            <wp:cNvGraphicFramePr/>
            <a:graphic xmlns:a="http://schemas.openxmlformats.org/drawingml/2006/main">
              <a:graphicData uri="http://schemas.openxmlformats.org/drawingml/2006/picture">
                <pic:pic xmlns:pic="http://schemas.openxmlformats.org/drawingml/2006/picture">
                  <pic:nvPicPr>
                    <pic:cNvPr id="22725" name="Picture 22725"/>
                    <pic:cNvPicPr/>
                  </pic:nvPicPr>
                  <pic:blipFill>
                    <a:blip r:embed="rId706"/>
                    <a:stretch>
                      <a:fillRect/>
                    </a:stretch>
                  </pic:blipFill>
                  <pic:spPr>
                    <a:xfrm>
                      <a:off x="0" y="0"/>
                      <a:ext cx="4190111" cy="1877060"/>
                    </a:xfrm>
                    <a:prstGeom prst="rect">
                      <a:avLst/>
                    </a:prstGeom>
                  </pic:spPr>
                </pic:pic>
              </a:graphicData>
            </a:graphic>
          </wp:inline>
        </w:drawing>
      </w:r>
      <w:r>
        <w:t xml:space="preserve">  </w:t>
      </w:r>
    </w:p>
    <w:p w14:paraId="7637DF46" w14:textId="77777777" w:rsidR="00A97412" w:rsidRDefault="00000000">
      <w:pPr>
        <w:spacing w:after="141"/>
      </w:pPr>
      <w:r>
        <w:rPr>
          <w:noProof/>
        </w:rPr>
        <w:drawing>
          <wp:inline distT="0" distB="0" distL="0" distR="0" wp14:anchorId="322655F3" wp14:editId="03BC189B">
            <wp:extent cx="5400675" cy="1943100"/>
            <wp:effectExtent l="0" t="0" r="0" b="0"/>
            <wp:docPr id="22785" name="Picture 22785"/>
            <wp:cNvGraphicFramePr/>
            <a:graphic xmlns:a="http://schemas.openxmlformats.org/drawingml/2006/main">
              <a:graphicData uri="http://schemas.openxmlformats.org/drawingml/2006/picture">
                <pic:pic xmlns:pic="http://schemas.openxmlformats.org/drawingml/2006/picture">
                  <pic:nvPicPr>
                    <pic:cNvPr id="22785" name="Picture 22785"/>
                    <pic:cNvPicPr/>
                  </pic:nvPicPr>
                  <pic:blipFill>
                    <a:blip r:embed="rId707"/>
                    <a:stretch>
                      <a:fillRect/>
                    </a:stretch>
                  </pic:blipFill>
                  <pic:spPr>
                    <a:xfrm>
                      <a:off x="0" y="0"/>
                      <a:ext cx="5400675" cy="1943100"/>
                    </a:xfrm>
                    <a:prstGeom prst="rect">
                      <a:avLst/>
                    </a:prstGeom>
                  </pic:spPr>
                </pic:pic>
              </a:graphicData>
            </a:graphic>
          </wp:inline>
        </w:drawing>
      </w:r>
      <w:r>
        <w:t xml:space="preserve"> </w:t>
      </w:r>
    </w:p>
    <w:p w14:paraId="587D78C3" w14:textId="77777777" w:rsidR="00A97412" w:rsidRDefault="00000000">
      <w:pPr>
        <w:spacing w:after="0"/>
        <w:ind w:left="-5" w:hanging="10"/>
      </w:pPr>
      <w:r>
        <w:rPr>
          <w:color w:val="2F5496"/>
          <w:sz w:val="26"/>
        </w:rPr>
        <w:t xml:space="preserve">COMPARACION IPV6 IPV4 </w:t>
      </w:r>
    </w:p>
    <w:p w14:paraId="608EC640" w14:textId="77777777" w:rsidR="00A97412" w:rsidRDefault="00000000">
      <w:pPr>
        <w:spacing w:after="136"/>
      </w:pPr>
      <w:r>
        <w:rPr>
          <w:noProof/>
        </w:rPr>
        <w:lastRenderedPageBreak/>
        <mc:AlternateContent>
          <mc:Choice Requires="wpg">
            <w:drawing>
              <wp:inline distT="0" distB="0" distL="0" distR="0" wp14:anchorId="6208B72A" wp14:editId="0367C3B1">
                <wp:extent cx="5265928" cy="5203379"/>
                <wp:effectExtent l="0" t="0" r="0" b="0"/>
                <wp:docPr id="276632" name="Group 276632"/>
                <wp:cNvGraphicFramePr/>
                <a:graphic xmlns:a="http://schemas.openxmlformats.org/drawingml/2006/main">
                  <a:graphicData uri="http://schemas.microsoft.com/office/word/2010/wordprocessingGroup">
                    <wpg:wgp>
                      <wpg:cNvGrpSpPr/>
                      <wpg:grpSpPr>
                        <a:xfrm>
                          <a:off x="0" y="0"/>
                          <a:ext cx="5265928" cy="5203379"/>
                          <a:chOff x="0" y="0"/>
                          <a:chExt cx="5265928" cy="5203379"/>
                        </a:xfrm>
                      </wpg:grpSpPr>
                      <wps:wsp>
                        <wps:cNvPr id="22732" name="Rectangle 22732"/>
                        <wps:cNvSpPr/>
                        <wps:spPr>
                          <a:xfrm>
                            <a:off x="5172202" y="5060569"/>
                            <a:ext cx="42143" cy="189937"/>
                          </a:xfrm>
                          <a:prstGeom prst="rect">
                            <a:avLst/>
                          </a:prstGeom>
                          <a:ln>
                            <a:noFill/>
                          </a:ln>
                        </wps:spPr>
                        <wps:txbx>
                          <w:txbxContent>
                            <w:p w14:paraId="4226AB93" w14:textId="77777777" w:rsidR="00A97412" w:rsidRDefault="00000000">
                              <w:r>
                                <w:t xml:space="preserve"> </w:t>
                              </w:r>
                            </w:p>
                          </w:txbxContent>
                        </wps:txbx>
                        <wps:bodyPr horzOverflow="overflow" vert="horz" lIns="0" tIns="0" rIns="0" bIns="0" rtlCol="0">
                          <a:noAutofit/>
                        </wps:bodyPr>
                      </wps:wsp>
                      <pic:pic xmlns:pic="http://schemas.openxmlformats.org/drawingml/2006/picture">
                        <pic:nvPicPr>
                          <pic:cNvPr id="22787" name="Picture 22787"/>
                          <pic:cNvPicPr/>
                        </pic:nvPicPr>
                        <pic:blipFill>
                          <a:blip r:embed="rId708"/>
                          <a:stretch>
                            <a:fillRect/>
                          </a:stretch>
                        </pic:blipFill>
                        <pic:spPr>
                          <a:xfrm>
                            <a:off x="0" y="0"/>
                            <a:ext cx="5265928" cy="1994535"/>
                          </a:xfrm>
                          <a:prstGeom prst="rect">
                            <a:avLst/>
                          </a:prstGeom>
                        </pic:spPr>
                      </pic:pic>
                      <pic:pic xmlns:pic="http://schemas.openxmlformats.org/drawingml/2006/picture">
                        <pic:nvPicPr>
                          <pic:cNvPr id="22789" name="Picture 22789"/>
                          <pic:cNvPicPr/>
                        </pic:nvPicPr>
                        <pic:blipFill>
                          <a:blip r:embed="rId709"/>
                          <a:stretch>
                            <a:fillRect/>
                          </a:stretch>
                        </pic:blipFill>
                        <pic:spPr>
                          <a:xfrm>
                            <a:off x="0" y="2115312"/>
                            <a:ext cx="5171186" cy="3049270"/>
                          </a:xfrm>
                          <a:prstGeom prst="rect">
                            <a:avLst/>
                          </a:prstGeom>
                        </pic:spPr>
                      </pic:pic>
                    </wpg:wgp>
                  </a:graphicData>
                </a:graphic>
              </wp:inline>
            </w:drawing>
          </mc:Choice>
          <mc:Fallback xmlns:a="http://schemas.openxmlformats.org/drawingml/2006/main">
            <w:pict>
              <v:group id="Group 276632" style="width:414.64pt;height:409.715pt;mso-position-horizontal-relative:char;mso-position-vertical-relative:line" coordsize="52659,52033">
                <v:rect id="Rectangle 22732" style="position:absolute;width:421;height:1899;left:51722;top:50605;" filled="f" stroked="f">
                  <v:textbox inset="0,0,0,0">
                    <w:txbxContent>
                      <w:p>
                        <w:pPr>
                          <w:spacing w:before="0" w:after="160" w:line="259" w:lineRule="auto"/>
                        </w:pPr>
                        <w:r>
                          <w:rPr>
                            <w:rFonts w:cs="Calibri" w:hAnsi="Calibri" w:eastAsia="Calibri" w:ascii="Calibri"/>
                            <w:sz w:val="22"/>
                          </w:rPr>
                          <w:t xml:space="preserve"> </w:t>
                        </w:r>
                      </w:p>
                    </w:txbxContent>
                  </v:textbox>
                </v:rect>
                <v:shape id="Picture 22787" style="position:absolute;width:52659;height:19945;left:0;top:0;" filled="f">
                  <v:imagedata r:id="rId710"/>
                </v:shape>
                <v:shape id="Picture 22789" style="position:absolute;width:51711;height:30492;left:0;top:21153;" filled="f">
                  <v:imagedata r:id="rId711"/>
                </v:shape>
              </v:group>
            </w:pict>
          </mc:Fallback>
        </mc:AlternateContent>
      </w:r>
      <w:r>
        <w:t xml:space="preserve"> </w:t>
      </w:r>
    </w:p>
    <w:p w14:paraId="6058774A" w14:textId="77777777" w:rsidR="00A97412" w:rsidRDefault="00000000">
      <w:pPr>
        <w:spacing w:after="12" w:line="267" w:lineRule="auto"/>
        <w:ind w:left="1090" w:right="959" w:hanging="10"/>
      </w:pPr>
      <w:r>
        <w:rPr>
          <w:rFonts w:ascii="Courier New" w:eastAsia="Courier New" w:hAnsi="Courier New" w:cs="Courier New"/>
        </w:rPr>
        <w:t>o</w:t>
      </w:r>
      <w:r>
        <w:rPr>
          <w:rFonts w:ascii="Arial" w:eastAsia="Arial" w:hAnsi="Arial" w:cs="Arial"/>
        </w:rPr>
        <w:t xml:space="preserve"> </w:t>
      </w:r>
      <w:r>
        <w:t xml:space="preserve">PREFIJO: </w:t>
      </w:r>
    </w:p>
    <w:p w14:paraId="3CE53D41" w14:textId="77777777" w:rsidR="00A97412" w:rsidRDefault="00000000">
      <w:pPr>
        <w:numPr>
          <w:ilvl w:val="4"/>
          <w:numId w:val="96"/>
        </w:numPr>
        <w:spacing w:after="27" w:line="267" w:lineRule="auto"/>
        <w:ind w:hanging="360"/>
      </w:pPr>
      <w:r>
        <w:rPr>
          <w:i/>
        </w:rPr>
        <w:t xml:space="preserve">Primeros (48 bits) contienen el </w:t>
      </w:r>
      <w:r>
        <w:rPr>
          <w:b/>
          <w:i/>
        </w:rPr>
        <w:t>prefijo de sitio</w:t>
      </w:r>
      <w:r>
        <w:rPr>
          <w:i/>
        </w:rPr>
        <w:t>.</w:t>
      </w:r>
      <w:r>
        <w:t xml:space="preserve"> </w:t>
      </w:r>
    </w:p>
    <w:p w14:paraId="416BCB9E" w14:textId="77777777" w:rsidR="00A97412" w:rsidRDefault="00000000">
      <w:pPr>
        <w:numPr>
          <w:ilvl w:val="4"/>
          <w:numId w:val="96"/>
        </w:numPr>
        <w:spacing w:after="28" w:line="267" w:lineRule="auto"/>
        <w:ind w:hanging="360"/>
      </w:pPr>
      <w:r>
        <w:rPr>
          <w:b/>
          <w:i/>
        </w:rPr>
        <w:t>Topología pública</w:t>
      </w:r>
      <w:r>
        <w:rPr>
          <w:i/>
        </w:rPr>
        <w:t xml:space="preserve"> que el ISP o el RIR (Regional Internet </w:t>
      </w:r>
      <w:proofErr w:type="spellStart"/>
      <w:r>
        <w:rPr>
          <w:i/>
        </w:rPr>
        <w:t>Registry</w:t>
      </w:r>
      <w:proofErr w:type="spellEnd"/>
      <w:r>
        <w:rPr>
          <w:i/>
        </w:rPr>
        <w:t xml:space="preserve">, Registro Regional de Internet) suelen asignar al sitio. </w:t>
      </w:r>
      <w:r>
        <w:t xml:space="preserve"> </w:t>
      </w:r>
    </w:p>
    <w:p w14:paraId="5F6F408B" w14:textId="77777777" w:rsidR="00A97412" w:rsidRDefault="00000000">
      <w:pPr>
        <w:spacing w:after="12" w:line="267" w:lineRule="auto"/>
        <w:ind w:left="1090" w:right="959" w:hanging="10"/>
      </w:pPr>
      <w:r>
        <w:rPr>
          <w:rFonts w:ascii="Courier New" w:eastAsia="Courier New" w:hAnsi="Courier New" w:cs="Courier New"/>
        </w:rPr>
        <w:t>o</w:t>
      </w:r>
      <w:r>
        <w:rPr>
          <w:rFonts w:ascii="Arial" w:eastAsia="Arial" w:hAnsi="Arial" w:cs="Arial"/>
        </w:rPr>
        <w:t xml:space="preserve"> </w:t>
      </w:r>
      <w:r>
        <w:t xml:space="preserve">ID de la subred: </w:t>
      </w:r>
    </w:p>
    <w:p w14:paraId="4A0BEDA9" w14:textId="77777777" w:rsidR="00A97412" w:rsidRDefault="00000000">
      <w:pPr>
        <w:numPr>
          <w:ilvl w:val="4"/>
          <w:numId w:val="97"/>
        </w:numPr>
        <w:spacing w:after="25" w:line="267" w:lineRule="auto"/>
        <w:ind w:hanging="360"/>
      </w:pPr>
      <w:r>
        <w:rPr>
          <w:b/>
          <w:i/>
        </w:rPr>
        <w:t>ID de subred</w:t>
      </w:r>
      <w:r>
        <w:rPr>
          <w:i/>
        </w:rPr>
        <w:t xml:space="preserve"> de 16 bits que usted (u otro administrador) asigna al sitio. </w:t>
      </w:r>
      <w:r>
        <w:t xml:space="preserve"> </w:t>
      </w:r>
      <w:r>
        <w:rPr>
          <w:rFonts w:ascii="Wingdings" w:eastAsia="Wingdings" w:hAnsi="Wingdings" w:cs="Wingdings"/>
        </w:rPr>
        <w:t>▪</w:t>
      </w:r>
      <w:r>
        <w:rPr>
          <w:rFonts w:ascii="Arial" w:eastAsia="Arial" w:hAnsi="Arial" w:cs="Arial"/>
        </w:rPr>
        <w:t xml:space="preserve"> </w:t>
      </w:r>
      <w:r>
        <w:rPr>
          <w:rFonts w:ascii="Arial" w:eastAsia="Arial" w:hAnsi="Arial" w:cs="Arial"/>
        </w:rPr>
        <w:tab/>
      </w:r>
      <w:r>
        <w:rPr>
          <w:i/>
        </w:rPr>
        <w:t xml:space="preserve">Describe la </w:t>
      </w:r>
      <w:r>
        <w:rPr>
          <w:b/>
          <w:i/>
        </w:rPr>
        <w:t>topología privada</w:t>
      </w:r>
      <w:r>
        <w:rPr>
          <w:i/>
        </w:rPr>
        <w:t xml:space="preserve"> denominada </w:t>
      </w:r>
      <w:r>
        <w:rPr>
          <w:b/>
          <w:i/>
        </w:rPr>
        <w:t xml:space="preserve">topología del </w:t>
      </w:r>
      <w:proofErr w:type="gramStart"/>
      <w:r>
        <w:rPr>
          <w:b/>
          <w:i/>
        </w:rPr>
        <w:t xml:space="preserve">sitio </w:t>
      </w:r>
      <w:r>
        <w:t xml:space="preserve"> </w:t>
      </w:r>
      <w:r>
        <w:rPr>
          <w:rFonts w:ascii="Wingdings" w:eastAsia="Wingdings" w:hAnsi="Wingdings" w:cs="Wingdings"/>
        </w:rPr>
        <w:t>▪</w:t>
      </w:r>
      <w:proofErr w:type="gramEnd"/>
      <w:r>
        <w:rPr>
          <w:rFonts w:ascii="Arial" w:eastAsia="Arial" w:hAnsi="Arial" w:cs="Arial"/>
        </w:rPr>
        <w:t xml:space="preserve"> </w:t>
      </w:r>
      <w:r>
        <w:rPr>
          <w:rFonts w:ascii="Arial" w:eastAsia="Arial" w:hAnsi="Arial" w:cs="Arial"/>
        </w:rPr>
        <w:tab/>
      </w:r>
      <w:r>
        <w:rPr>
          <w:i/>
        </w:rPr>
        <w:t>Es interna del sitio.</w:t>
      </w:r>
      <w:r>
        <w:t xml:space="preserve"> </w:t>
      </w:r>
      <w:r>
        <w:rPr>
          <w:rFonts w:ascii="Courier New" w:eastAsia="Courier New" w:hAnsi="Courier New" w:cs="Courier New"/>
        </w:rPr>
        <w:t>o</w:t>
      </w:r>
      <w:r>
        <w:rPr>
          <w:rFonts w:ascii="Arial" w:eastAsia="Arial" w:hAnsi="Arial" w:cs="Arial"/>
        </w:rPr>
        <w:t xml:space="preserve"> </w:t>
      </w:r>
      <w:r>
        <w:t xml:space="preserve">ID de la interfaz </w:t>
      </w:r>
    </w:p>
    <w:p w14:paraId="46A94C14" w14:textId="77777777" w:rsidR="00A97412" w:rsidRDefault="00000000">
      <w:pPr>
        <w:numPr>
          <w:ilvl w:val="4"/>
          <w:numId w:val="97"/>
        </w:numPr>
        <w:spacing w:after="0" w:line="267" w:lineRule="auto"/>
        <w:ind w:hanging="360"/>
      </w:pPr>
      <w:r>
        <w:rPr>
          <w:b/>
          <w:i/>
        </w:rPr>
        <w:t xml:space="preserve">Los cuatro campos situados más a la derecha (64 bits) contienen el ID de interfaz, también denominado Token. </w:t>
      </w:r>
      <w:r>
        <w:t xml:space="preserve"> </w:t>
      </w:r>
    </w:p>
    <w:p w14:paraId="67D87361" w14:textId="77777777" w:rsidR="00A97412" w:rsidRDefault="00000000">
      <w:pPr>
        <w:numPr>
          <w:ilvl w:val="4"/>
          <w:numId w:val="97"/>
        </w:numPr>
        <w:spacing w:after="27" w:line="267" w:lineRule="auto"/>
        <w:ind w:hanging="360"/>
      </w:pPr>
      <w:r>
        <w:rPr>
          <w:b/>
          <w:i/>
        </w:rPr>
        <w:t>El ID de interfaz se configura automáticamente desde la dirección MAC de interfaz o manualmente en formato EUI-64.</w:t>
      </w:r>
      <w:r>
        <w:t xml:space="preserve"> </w:t>
      </w:r>
    </w:p>
    <w:p w14:paraId="75CF4174" w14:textId="77777777" w:rsidR="00A97412" w:rsidRDefault="00000000">
      <w:pPr>
        <w:spacing w:after="12" w:line="267" w:lineRule="auto"/>
        <w:ind w:left="1090" w:right="959" w:hanging="10"/>
      </w:pPr>
      <w:r>
        <w:rPr>
          <w:rFonts w:ascii="Courier New" w:eastAsia="Courier New" w:hAnsi="Courier New" w:cs="Courier New"/>
        </w:rPr>
        <w:t>o</w:t>
      </w:r>
      <w:r>
        <w:rPr>
          <w:rFonts w:ascii="Arial" w:eastAsia="Arial" w:hAnsi="Arial" w:cs="Arial"/>
        </w:rPr>
        <w:t xml:space="preserve"> </w:t>
      </w:r>
      <w:r>
        <w:t xml:space="preserve">NOTA: Si tengo </w:t>
      </w:r>
      <w:proofErr w:type="gramStart"/>
      <w:r>
        <w:t>FFFF:0000:0000:0000</w:t>
      </w:r>
      <w:proofErr w:type="gramEnd"/>
      <w:r>
        <w:t xml:space="preserve">:A123 es equivalente a poner FFFF::::A123 </w:t>
      </w:r>
    </w:p>
    <w:p w14:paraId="2B0EEA97" w14:textId="77777777" w:rsidR="00A97412" w:rsidRDefault="00000000">
      <w:pPr>
        <w:spacing w:after="50"/>
        <w:ind w:left="2175"/>
      </w:pPr>
      <w:r>
        <w:rPr>
          <w:noProof/>
        </w:rPr>
        <w:lastRenderedPageBreak/>
        <w:drawing>
          <wp:inline distT="0" distB="0" distL="0" distR="0" wp14:anchorId="3ECB1353" wp14:editId="0FB12F92">
            <wp:extent cx="4800346" cy="2692400"/>
            <wp:effectExtent l="0" t="0" r="0" b="0"/>
            <wp:docPr id="22848" name="Picture 22848"/>
            <wp:cNvGraphicFramePr/>
            <a:graphic xmlns:a="http://schemas.openxmlformats.org/drawingml/2006/main">
              <a:graphicData uri="http://schemas.openxmlformats.org/drawingml/2006/picture">
                <pic:pic xmlns:pic="http://schemas.openxmlformats.org/drawingml/2006/picture">
                  <pic:nvPicPr>
                    <pic:cNvPr id="22848" name="Picture 22848"/>
                    <pic:cNvPicPr/>
                  </pic:nvPicPr>
                  <pic:blipFill>
                    <a:blip r:embed="rId712"/>
                    <a:stretch>
                      <a:fillRect/>
                    </a:stretch>
                  </pic:blipFill>
                  <pic:spPr>
                    <a:xfrm>
                      <a:off x="0" y="0"/>
                      <a:ext cx="4800346" cy="2692400"/>
                    </a:xfrm>
                    <a:prstGeom prst="rect">
                      <a:avLst/>
                    </a:prstGeom>
                  </pic:spPr>
                </pic:pic>
              </a:graphicData>
            </a:graphic>
          </wp:inline>
        </w:drawing>
      </w:r>
    </w:p>
    <w:p w14:paraId="764A689C" w14:textId="77777777" w:rsidR="00A97412" w:rsidRDefault="00000000">
      <w:pPr>
        <w:spacing w:after="14"/>
        <w:ind w:left="-5" w:hanging="10"/>
      </w:pPr>
      <w:r>
        <w:rPr>
          <w:color w:val="1F3763"/>
          <w:sz w:val="24"/>
        </w:rPr>
        <w:t xml:space="preserve">Datos de IPV4 y IPV6 </w:t>
      </w:r>
      <w:proofErr w:type="spellStart"/>
      <w:r>
        <w:rPr>
          <w:color w:val="1F3763"/>
          <w:sz w:val="24"/>
        </w:rPr>
        <w:t>comparatida</w:t>
      </w:r>
      <w:proofErr w:type="spellEnd"/>
      <w:r>
        <w:rPr>
          <w:color w:val="1F3763"/>
          <w:sz w:val="24"/>
        </w:rPr>
        <w:t xml:space="preserve">. </w:t>
      </w:r>
    </w:p>
    <w:p w14:paraId="1F9C2CFF" w14:textId="77777777" w:rsidR="00A97412" w:rsidRDefault="00000000">
      <w:pPr>
        <w:spacing w:after="98"/>
        <w:ind w:right="800"/>
        <w:jc w:val="right"/>
      </w:pPr>
      <w:r>
        <w:rPr>
          <w:noProof/>
        </w:rPr>
        <w:drawing>
          <wp:inline distT="0" distB="0" distL="0" distR="0" wp14:anchorId="1B7AB468" wp14:editId="4D67AE61">
            <wp:extent cx="6105398" cy="3451225"/>
            <wp:effectExtent l="0" t="0" r="0" b="0"/>
            <wp:docPr id="22846" name="Picture 22846"/>
            <wp:cNvGraphicFramePr/>
            <a:graphic xmlns:a="http://schemas.openxmlformats.org/drawingml/2006/main">
              <a:graphicData uri="http://schemas.openxmlformats.org/drawingml/2006/picture">
                <pic:pic xmlns:pic="http://schemas.openxmlformats.org/drawingml/2006/picture">
                  <pic:nvPicPr>
                    <pic:cNvPr id="22846" name="Picture 22846"/>
                    <pic:cNvPicPr/>
                  </pic:nvPicPr>
                  <pic:blipFill>
                    <a:blip r:embed="rId713"/>
                    <a:stretch>
                      <a:fillRect/>
                    </a:stretch>
                  </pic:blipFill>
                  <pic:spPr>
                    <a:xfrm>
                      <a:off x="0" y="0"/>
                      <a:ext cx="6105398" cy="3451225"/>
                    </a:xfrm>
                    <a:prstGeom prst="rect">
                      <a:avLst/>
                    </a:prstGeom>
                  </pic:spPr>
                </pic:pic>
              </a:graphicData>
            </a:graphic>
          </wp:inline>
        </w:drawing>
      </w:r>
      <w:r>
        <w:t xml:space="preserve"> </w:t>
      </w:r>
    </w:p>
    <w:p w14:paraId="45770415" w14:textId="77777777" w:rsidR="00A97412" w:rsidRDefault="00000000">
      <w:pPr>
        <w:spacing w:after="153" w:line="267" w:lineRule="auto"/>
        <w:ind w:left="10" w:hanging="10"/>
      </w:pPr>
      <w:r>
        <w:t xml:space="preserve">IPV6 ROUTING MAS EFICIENTE – ABUNDAN IP, CADA EQUIPO TIENE SU IP PUBLICA, SEGURIDAD INTEGRADA YA QUE INCLUYE AUTENTICACION Y CIFRADO mediante Ipsec. </w:t>
      </w:r>
    </w:p>
    <w:p w14:paraId="01E4847B" w14:textId="77777777" w:rsidR="00A97412" w:rsidRDefault="00000000">
      <w:pPr>
        <w:spacing w:after="150" w:line="267" w:lineRule="auto"/>
        <w:ind w:left="10" w:right="959" w:hanging="10"/>
      </w:pPr>
      <w:r>
        <w:t xml:space="preserve">Mejor control de flujo y de prioridades. </w:t>
      </w:r>
    </w:p>
    <w:p w14:paraId="36BB16E9" w14:textId="77777777" w:rsidR="00A97412" w:rsidRDefault="00000000">
      <w:pPr>
        <w:spacing w:after="150" w:line="267" w:lineRule="auto"/>
        <w:ind w:left="10" w:right="959" w:hanging="10"/>
      </w:pPr>
      <w:proofErr w:type="spellStart"/>
      <w:r>
        <w:t>Autoconfiguracion</w:t>
      </w:r>
      <w:proofErr w:type="spellEnd"/>
      <w:r>
        <w:t xml:space="preserve"> de la dirección. </w:t>
      </w:r>
    </w:p>
    <w:p w14:paraId="426AB347" w14:textId="77777777" w:rsidR="00A97412" w:rsidRDefault="00000000">
      <w:pPr>
        <w:spacing w:after="153" w:line="267" w:lineRule="auto"/>
        <w:ind w:left="10" w:right="959" w:hanging="10"/>
      </w:pPr>
      <w:r>
        <w:t xml:space="preserve">Gran avance en la transmisión multimedia. </w:t>
      </w:r>
    </w:p>
    <w:p w14:paraId="126C71FA" w14:textId="77777777" w:rsidR="00A97412" w:rsidRDefault="00000000">
      <w:pPr>
        <w:spacing w:after="199"/>
        <w:ind w:left="2160"/>
      </w:pPr>
      <w:r>
        <w:t xml:space="preserve"> </w:t>
      </w:r>
    </w:p>
    <w:p w14:paraId="655D4CB9" w14:textId="77777777" w:rsidR="00A97412" w:rsidRDefault="00000000">
      <w:pPr>
        <w:spacing w:after="0"/>
        <w:ind w:left="-5" w:hanging="10"/>
      </w:pPr>
      <w:r>
        <w:rPr>
          <w:color w:val="2F5496"/>
          <w:sz w:val="26"/>
        </w:rPr>
        <w:t xml:space="preserve">FORMAS DE DIRECCIONAMIENTO IPv4 </w:t>
      </w:r>
    </w:p>
    <w:p w14:paraId="47554B4B" w14:textId="77777777" w:rsidR="00A97412" w:rsidRDefault="00000000">
      <w:pPr>
        <w:numPr>
          <w:ilvl w:val="0"/>
          <w:numId w:val="84"/>
        </w:numPr>
        <w:spacing w:after="187" w:line="267" w:lineRule="auto"/>
        <w:ind w:hanging="360"/>
      </w:pPr>
      <w:proofErr w:type="spellStart"/>
      <w:r>
        <w:rPr>
          <w:b/>
          <w:i/>
        </w:rPr>
        <w:t>Unicast</w:t>
      </w:r>
      <w:proofErr w:type="spellEnd"/>
      <w:r>
        <w:rPr>
          <w:b/>
          <w:i/>
        </w:rPr>
        <w:t xml:space="preserve"> - Un único destino</w:t>
      </w:r>
      <w:r>
        <w:t xml:space="preserve"> </w:t>
      </w:r>
    </w:p>
    <w:p w14:paraId="2E366047" w14:textId="77777777" w:rsidR="00A97412" w:rsidRDefault="00000000">
      <w:pPr>
        <w:numPr>
          <w:ilvl w:val="0"/>
          <w:numId w:val="84"/>
        </w:numPr>
        <w:spacing w:after="187" w:line="267" w:lineRule="auto"/>
        <w:ind w:hanging="360"/>
      </w:pPr>
      <w:r>
        <w:rPr>
          <w:b/>
          <w:i/>
        </w:rPr>
        <w:t>Broadcast –copias a muchos destinos (red, subred)</w:t>
      </w:r>
      <w:r>
        <w:t xml:space="preserve"> </w:t>
      </w:r>
    </w:p>
    <w:p w14:paraId="77184A13" w14:textId="77777777" w:rsidR="00A97412" w:rsidRDefault="00000000">
      <w:pPr>
        <w:numPr>
          <w:ilvl w:val="3"/>
          <w:numId w:val="98"/>
        </w:numPr>
        <w:spacing w:after="187" w:line="267" w:lineRule="auto"/>
        <w:ind w:hanging="360"/>
      </w:pPr>
      <w:r>
        <w:rPr>
          <w:b/>
          <w:i/>
        </w:rPr>
        <w:t>Limitado</w:t>
      </w:r>
      <w:r>
        <w:t xml:space="preserve"> </w:t>
      </w:r>
    </w:p>
    <w:p w14:paraId="79DEA346" w14:textId="77777777" w:rsidR="00A97412" w:rsidRDefault="00000000">
      <w:pPr>
        <w:numPr>
          <w:ilvl w:val="3"/>
          <w:numId w:val="98"/>
        </w:numPr>
        <w:spacing w:after="187" w:line="267" w:lineRule="auto"/>
        <w:ind w:hanging="360"/>
      </w:pPr>
      <w:r>
        <w:rPr>
          <w:b/>
          <w:i/>
        </w:rPr>
        <w:lastRenderedPageBreak/>
        <w:t>Dirigido</w:t>
      </w:r>
      <w:r>
        <w:t xml:space="preserve"> </w:t>
      </w:r>
    </w:p>
    <w:p w14:paraId="6D2AB5AE" w14:textId="77777777" w:rsidR="00A97412" w:rsidRDefault="00000000">
      <w:pPr>
        <w:numPr>
          <w:ilvl w:val="0"/>
          <w:numId w:val="84"/>
        </w:numPr>
        <w:spacing w:after="187" w:line="267" w:lineRule="auto"/>
        <w:ind w:hanging="360"/>
      </w:pPr>
      <w:proofErr w:type="spellStart"/>
      <w:r>
        <w:rPr>
          <w:b/>
          <w:i/>
        </w:rPr>
        <w:t>Multicast</w:t>
      </w:r>
      <w:proofErr w:type="spellEnd"/>
      <w:r>
        <w:t xml:space="preserve"> </w:t>
      </w:r>
    </w:p>
    <w:p w14:paraId="1A88BACA" w14:textId="77777777" w:rsidR="00A97412" w:rsidRDefault="00000000">
      <w:pPr>
        <w:spacing w:after="0" w:line="430" w:lineRule="auto"/>
        <w:ind w:left="345" w:right="1109" w:firstLine="720"/>
      </w:pPr>
      <w:r>
        <w:rPr>
          <w:rFonts w:ascii="Times New Roman" w:eastAsia="Times New Roman" w:hAnsi="Times New Roman" w:cs="Times New Roman"/>
        </w:rPr>
        <w:t>–</w:t>
      </w:r>
      <w:r>
        <w:rPr>
          <w:rFonts w:ascii="Arial" w:eastAsia="Arial" w:hAnsi="Arial" w:cs="Arial"/>
        </w:rPr>
        <w:t xml:space="preserve"> </w:t>
      </w:r>
      <w:r>
        <w:rPr>
          <w:rFonts w:ascii="Arial" w:eastAsia="Arial" w:hAnsi="Arial" w:cs="Arial"/>
        </w:rPr>
        <w:tab/>
      </w:r>
      <w:r>
        <w:rPr>
          <w:b/>
          <w:i/>
        </w:rPr>
        <w:t>Sólo a los que explícitamente deseen recibirlo (protocolo de gestión de grupos -IGMP)</w:t>
      </w:r>
      <w:r>
        <w:t xml:space="preserve"> </w:t>
      </w:r>
      <w:r>
        <w:rPr>
          <w:rFonts w:ascii="Times New Roman" w:eastAsia="Times New Roman" w:hAnsi="Times New Roman" w:cs="Times New Roman"/>
        </w:rPr>
        <w:t>•</w:t>
      </w:r>
      <w:r>
        <w:rPr>
          <w:rFonts w:ascii="Arial" w:eastAsia="Arial" w:hAnsi="Arial" w:cs="Arial"/>
        </w:rPr>
        <w:t xml:space="preserve"> </w:t>
      </w:r>
      <w:r>
        <w:rPr>
          <w:rFonts w:ascii="Arial" w:eastAsia="Arial" w:hAnsi="Arial" w:cs="Arial"/>
        </w:rPr>
        <w:tab/>
      </w:r>
      <w:proofErr w:type="spellStart"/>
      <w:r>
        <w:rPr>
          <w:b/>
          <w:i/>
        </w:rPr>
        <w:t>Anycast</w:t>
      </w:r>
      <w:proofErr w:type="spellEnd"/>
      <w:r>
        <w:rPr>
          <w:b/>
          <w:i/>
        </w:rPr>
        <w:t xml:space="preserve"> (IPv6) </w:t>
      </w:r>
      <w:r>
        <w:rPr>
          <w:b/>
          <w:i/>
          <w:u w:val="single" w:color="000000"/>
        </w:rPr>
        <w:t>–Al mejor de los destinos</w:t>
      </w:r>
      <w:r>
        <w:t xml:space="preserve"> </w:t>
      </w:r>
    </w:p>
    <w:p w14:paraId="0A72A47D" w14:textId="77777777" w:rsidR="00A97412" w:rsidRDefault="00000000">
      <w:pPr>
        <w:spacing w:after="67"/>
      </w:pPr>
      <w:r>
        <w:rPr>
          <w:noProof/>
        </w:rPr>
        <mc:AlternateContent>
          <mc:Choice Requires="wpg">
            <w:drawing>
              <wp:inline distT="0" distB="0" distL="0" distR="0" wp14:anchorId="1D99ACB6" wp14:editId="2B83840E">
                <wp:extent cx="4920044" cy="2853851"/>
                <wp:effectExtent l="0" t="0" r="0" b="0"/>
                <wp:docPr id="277627" name="Group 277627"/>
                <wp:cNvGraphicFramePr/>
                <a:graphic xmlns:a="http://schemas.openxmlformats.org/drawingml/2006/main">
                  <a:graphicData uri="http://schemas.microsoft.com/office/word/2010/wordprocessingGroup">
                    <wpg:wgp>
                      <wpg:cNvGrpSpPr/>
                      <wpg:grpSpPr>
                        <a:xfrm>
                          <a:off x="0" y="0"/>
                          <a:ext cx="4920044" cy="2853851"/>
                          <a:chOff x="0" y="0"/>
                          <a:chExt cx="4920044" cy="2853851"/>
                        </a:xfrm>
                      </wpg:grpSpPr>
                      <wps:wsp>
                        <wps:cNvPr id="22876" name="Rectangle 22876"/>
                        <wps:cNvSpPr/>
                        <wps:spPr>
                          <a:xfrm>
                            <a:off x="4888357" y="2448687"/>
                            <a:ext cx="42143" cy="189937"/>
                          </a:xfrm>
                          <a:prstGeom prst="rect">
                            <a:avLst/>
                          </a:prstGeom>
                          <a:ln>
                            <a:noFill/>
                          </a:ln>
                        </wps:spPr>
                        <wps:txbx>
                          <w:txbxContent>
                            <w:p w14:paraId="35EB5A63" w14:textId="77777777" w:rsidR="00A97412" w:rsidRDefault="00000000">
                              <w:r>
                                <w:t xml:space="preserve"> </w:t>
                              </w:r>
                            </w:p>
                          </w:txbxContent>
                        </wps:txbx>
                        <wps:bodyPr horzOverflow="overflow" vert="horz" lIns="0" tIns="0" rIns="0" bIns="0" rtlCol="0">
                          <a:noAutofit/>
                        </wps:bodyPr>
                      </wps:wsp>
                      <wps:wsp>
                        <wps:cNvPr id="22877" name="Rectangle 22877"/>
                        <wps:cNvSpPr/>
                        <wps:spPr>
                          <a:xfrm>
                            <a:off x="0" y="2698623"/>
                            <a:ext cx="997245" cy="206453"/>
                          </a:xfrm>
                          <a:prstGeom prst="rect">
                            <a:avLst/>
                          </a:prstGeom>
                          <a:ln>
                            <a:noFill/>
                          </a:ln>
                        </wps:spPr>
                        <wps:txbx>
                          <w:txbxContent>
                            <w:p w14:paraId="4A790FA6" w14:textId="77777777" w:rsidR="00A97412" w:rsidRDefault="00000000">
                              <w:r>
                                <w:rPr>
                                  <w:color w:val="1F3763"/>
                                  <w:sz w:val="24"/>
                                </w:rPr>
                                <w:t>MULTICAST:</w:t>
                              </w:r>
                            </w:p>
                          </w:txbxContent>
                        </wps:txbx>
                        <wps:bodyPr horzOverflow="overflow" vert="horz" lIns="0" tIns="0" rIns="0" bIns="0" rtlCol="0">
                          <a:noAutofit/>
                        </wps:bodyPr>
                      </wps:wsp>
                      <wps:wsp>
                        <wps:cNvPr id="22878" name="Rectangle 22878"/>
                        <wps:cNvSpPr/>
                        <wps:spPr>
                          <a:xfrm>
                            <a:off x="750113" y="2698623"/>
                            <a:ext cx="45808" cy="206453"/>
                          </a:xfrm>
                          <a:prstGeom prst="rect">
                            <a:avLst/>
                          </a:prstGeom>
                          <a:ln>
                            <a:noFill/>
                          </a:ln>
                        </wps:spPr>
                        <wps:txbx>
                          <w:txbxContent>
                            <w:p w14:paraId="1D825F18" w14:textId="77777777" w:rsidR="00A97412" w:rsidRDefault="00000000">
                              <w:r>
                                <w:rPr>
                                  <w:color w:val="1F3763"/>
                                  <w:sz w:val="24"/>
                                </w:rPr>
                                <w:t xml:space="preserve"> </w:t>
                              </w:r>
                            </w:p>
                          </w:txbxContent>
                        </wps:txbx>
                        <wps:bodyPr horzOverflow="overflow" vert="horz" lIns="0" tIns="0" rIns="0" bIns="0" rtlCol="0">
                          <a:noAutofit/>
                        </wps:bodyPr>
                      </wps:wsp>
                      <pic:pic xmlns:pic="http://schemas.openxmlformats.org/drawingml/2006/picture">
                        <pic:nvPicPr>
                          <pic:cNvPr id="306520" name="Picture 306520"/>
                          <pic:cNvPicPr/>
                        </pic:nvPicPr>
                        <pic:blipFill>
                          <a:blip r:embed="rId714"/>
                          <a:stretch>
                            <a:fillRect/>
                          </a:stretch>
                        </pic:blipFill>
                        <pic:spPr>
                          <a:xfrm>
                            <a:off x="519176" y="30481"/>
                            <a:ext cx="4300728" cy="2435352"/>
                          </a:xfrm>
                          <a:prstGeom prst="rect">
                            <a:avLst/>
                          </a:prstGeom>
                        </pic:spPr>
                      </pic:pic>
                      <pic:pic xmlns:pic="http://schemas.openxmlformats.org/drawingml/2006/picture">
                        <pic:nvPicPr>
                          <pic:cNvPr id="22955" name="Picture 22955"/>
                          <pic:cNvPicPr/>
                        </pic:nvPicPr>
                        <pic:blipFill>
                          <a:blip r:embed="rId715"/>
                          <a:stretch>
                            <a:fillRect/>
                          </a:stretch>
                        </pic:blipFill>
                        <pic:spPr>
                          <a:xfrm>
                            <a:off x="525780" y="38100"/>
                            <a:ext cx="4292600" cy="2428875"/>
                          </a:xfrm>
                          <a:prstGeom prst="rect">
                            <a:avLst/>
                          </a:prstGeom>
                        </pic:spPr>
                      </pic:pic>
                      <wps:wsp>
                        <wps:cNvPr id="22956" name="Shape 22956"/>
                        <wps:cNvSpPr/>
                        <wps:spPr>
                          <a:xfrm>
                            <a:off x="487680" y="0"/>
                            <a:ext cx="4368800" cy="2505075"/>
                          </a:xfrm>
                          <a:custGeom>
                            <a:avLst/>
                            <a:gdLst/>
                            <a:ahLst/>
                            <a:cxnLst/>
                            <a:rect l="0" t="0" r="0" b="0"/>
                            <a:pathLst>
                              <a:path w="4368800" h="2505075">
                                <a:moveTo>
                                  <a:pt x="0" y="2505075"/>
                                </a:moveTo>
                                <a:lnTo>
                                  <a:pt x="4368800" y="2505075"/>
                                </a:lnTo>
                                <a:lnTo>
                                  <a:pt x="4368800" y="0"/>
                                </a:lnTo>
                                <a:lnTo>
                                  <a:pt x="0" y="0"/>
                                </a:lnTo>
                                <a:close/>
                              </a:path>
                            </a:pathLst>
                          </a:custGeom>
                          <a:ln w="76200" cap="flat">
                            <a:miter lim="127000"/>
                          </a:ln>
                        </wps:spPr>
                        <wps:style>
                          <a:lnRef idx="1">
                            <a:srgbClr val="00008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77627" style="width:387.405pt;height:224.713pt;mso-position-horizontal-relative:char;mso-position-vertical-relative:line" coordsize="49200,28538">
                <v:rect id="Rectangle 22876" style="position:absolute;width:421;height:1899;left:48883;top:24486;" filled="f" stroked="f">
                  <v:textbox inset="0,0,0,0">
                    <w:txbxContent>
                      <w:p>
                        <w:pPr>
                          <w:spacing w:before="0" w:after="160" w:line="259" w:lineRule="auto"/>
                        </w:pPr>
                        <w:r>
                          <w:rPr>
                            <w:rFonts w:cs="Calibri" w:hAnsi="Calibri" w:eastAsia="Calibri" w:ascii="Calibri"/>
                            <w:sz w:val="22"/>
                          </w:rPr>
                          <w:t xml:space="preserve"> </w:t>
                        </w:r>
                      </w:p>
                    </w:txbxContent>
                  </v:textbox>
                </v:rect>
                <v:rect id="Rectangle 22877" style="position:absolute;width:9972;height:2064;left:0;top:26986;" filled="f" stroked="f">
                  <v:textbox inset="0,0,0,0">
                    <w:txbxContent>
                      <w:p>
                        <w:pPr>
                          <w:spacing w:before="0" w:after="160" w:line="259" w:lineRule="auto"/>
                        </w:pPr>
                        <w:r>
                          <w:rPr>
                            <w:rFonts w:cs="Calibri" w:hAnsi="Calibri" w:eastAsia="Calibri" w:ascii="Calibri"/>
                            <w:color w:val="1f3763"/>
                            <w:sz w:val="24"/>
                          </w:rPr>
                          <w:t xml:space="preserve">MULTICAST:</w:t>
                        </w:r>
                      </w:p>
                    </w:txbxContent>
                  </v:textbox>
                </v:rect>
                <v:rect id="Rectangle 22878" style="position:absolute;width:458;height:2064;left:7501;top:26986;" filled="f" stroked="f">
                  <v:textbox inset="0,0,0,0">
                    <w:txbxContent>
                      <w:p>
                        <w:pPr>
                          <w:spacing w:before="0" w:after="160" w:line="259" w:lineRule="auto"/>
                        </w:pPr>
                        <w:r>
                          <w:rPr>
                            <w:rFonts w:cs="Calibri" w:hAnsi="Calibri" w:eastAsia="Calibri" w:ascii="Calibri"/>
                            <w:color w:val="1f3763"/>
                            <w:sz w:val="24"/>
                          </w:rPr>
                          <w:t xml:space="preserve"> </w:t>
                        </w:r>
                      </w:p>
                    </w:txbxContent>
                  </v:textbox>
                </v:rect>
                <v:shape id="Picture 306520" style="position:absolute;width:43007;height:24353;left:5191;top:304;" filled="f">
                  <v:imagedata r:id="rId716"/>
                </v:shape>
                <v:shape id="Picture 22955" style="position:absolute;width:42926;height:24288;left:5257;top:381;" filled="f">
                  <v:imagedata r:id="rId717"/>
                </v:shape>
                <v:shape id="Shape 22956" style="position:absolute;width:43688;height:25050;left:4876;top:0;" coordsize="4368800,2505075" path="m0,2505075l4368800,2505075l4368800,0l0,0x">
                  <v:stroke weight="6pt" endcap="flat" joinstyle="miter" miterlimit="10" on="true" color="#000080"/>
                  <v:fill on="false" color="#000000" opacity="0"/>
                </v:shape>
              </v:group>
            </w:pict>
          </mc:Fallback>
        </mc:AlternateContent>
      </w:r>
    </w:p>
    <w:p w14:paraId="6B1CFF5D" w14:textId="77777777" w:rsidR="00A97412" w:rsidRDefault="00000000">
      <w:pPr>
        <w:numPr>
          <w:ilvl w:val="0"/>
          <w:numId w:val="84"/>
        </w:numPr>
        <w:spacing w:after="187" w:line="267" w:lineRule="auto"/>
        <w:ind w:hanging="360"/>
      </w:pPr>
      <w:r>
        <w:rPr>
          <w:b/>
          <w:i/>
        </w:rPr>
        <w:t xml:space="preserve">Envío de un datagrama a un grupo de hosts que previamente han solicitado su unión al grupo de </w:t>
      </w:r>
      <w:proofErr w:type="spellStart"/>
      <w:r>
        <w:rPr>
          <w:b/>
          <w:i/>
        </w:rPr>
        <w:t>multicast</w:t>
      </w:r>
      <w:proofErr w:type="spellEnd"/>
      <w:r>
        <w:rPr>
          <w:b/>
          <w:i/>
        </w:rPr>
        <w:t xml:space="preserve">. </w:t>
      </w:r>
      <w:r>
        <w:t xml:space="preserve"> </w:t>
      </w:r>
    </w:p>
    <w:p w14:paraId="527D7637" w14:textId="77777777" w:rsidR="00A97412" w:rsidRDefault="00000000">
      <w:pPr>
        <w:numPr>
          <w:ilvl w:val="0"/>
          <w:numId w:val="84"/>
        </w:numPr>
        <w:spacing w:after="187" w:line="267" w:lineRule="auto"/>
        <w:ind w:hanging="360"/>
      </w:pPr>
      <w:r>
        <w:rPr>
          <w:b/>
          <w:i/>
        </w:rPr>
        <w:t>Orientado a no conexión, entrega y orden no garantizado (UDP).</w:t>
      </w:r>
      <w:r>
        <w:t xml:space="preserve"> </w:t>
      </w:r>
    </w:p>
    <w:p w14:paraId="322CF752" w14:textId="77777777" w:rsidR="00A97412" w:rsidRDefault="00000000">
      <w:pPr>
        <w:tabs>
          <w:tab w:val="center" w:pos="1136"/>
          <w:tab w:val="center" w:pos="3315"/>
        </w:tabs>
        <w:spacing w:after="187" w:line="267" w:lineRule="auto"/>
      </w:pPr>
      <w:r>
        <w:tab/>
      </w:r>
      <w:r>
        <w:rPr>
          <w:rFonts w:ascii="Times New Roman" w:eastAsia="Times New Roman" w:hAnsi="Times New Roman" w:cs="Times New Roman"/>
        </w:rPr>
        <w:t>–</w:t>
      </w:r>
      <w:r>
        <w:rPr>
          <w:rFonts w:ascii="Arial" w:eastAsia="Arial" w:hAnsi="Arial" w:cs="Arial"/>
        </w:rPr>
        <w:t xml:space="preserve"> </w:t>
      </w:r>
      <w:r>
        <w:rPr>
          <w:rFonts w:ascii="Arial" w:eastAsia="Arial" w:hAnsi="Arial" w:cs="Arial"/>
        </w:rPr>
        <w:tab/>
      </w:r>
      <w:r>
        <w:rPr>
          <w:b/>
          <w:i/>
        </w:rPr>
        <w:t xml:space="preserve">Diferencia de paquetes </w:t>
      </w:r>
      <w:proofErr w:type="spellStart"/>
      <w:r>
        <w:rPr>
          <w:b/>
          <w:i/>
        </w:rPr>
        <w:t>unicast</w:t>
      </w:r>
      <w:proofErr w:type="spellEnd"/>
      <w:r>
        <w:rPr>
          <w:b/>
          <w:i/>
        </w:rPr>
        <w:t>/</w:t>
      </w:r>
      <w:proofErr w:type="spellStart"/>
      <w:r>
        <w:rPr>
          <w:b/>
          <w:i/>
        </w:rPr>
        <w:t>multicast</w:t>
      </w:r>
      <w:proofErr w:type="spellEnd"/>
      <w:r>
        <w:t xml:space="preserve"> </w:t>
      </w:r>
    </w:p>
    <w:p w14:paraId="0218C861" w14:textId="77777777" w:rsidR="00A97412" w:rsidRDefault="00000000">
      <w:pPr>
        <w:numPr>
          <w:ilvl w:val="0"/>
          <w:numId w:val="84"/>
        </w:numPr>
        <w:spacing w:after="187" w:line="267" w:lineRule="auto"/>
        <w:ind w:hanging="360"/>
      </w:pPr>
      <w:proofErr w:type="spellStart"/>
      <w:r>
        <w:rPr>
          <w:b/>
          <w:i/>
        </w:rPr>
        <w:t>Destination</w:t>
      </w:r>
      <w:proofErr w:type="spellEnd"/>
      <w:r>
        <w:rPr>
          <w:b/>
          <w:i/>
        </w:rPr>
        <w:t xml:space="preserve"> </w:t>
      </w:r>
      <w:proofErr w:type="spellStart"/>
      <w:r>
        <w:rPr>
          <w:b/>
          <w:i/>
        </w:rPr>
        <w:t>Address</w:t>
      </w:r>
      <w:proofErr w:type="spellEnd"/>
      <w:r>
        <w:rPr>
          <w:b/>
          <w:i/>
        </w:rPr>
        <w:t xml:space="preserve"> = dirección de un grupo (clase D).</w:t>
      </w:r>
      <w:r>
        <w:t xml:space="preserve"> </w:t>
      </w:r>
    </w:p>
    <w:p w14:paraId="0BCBDE93" w14:textId="77777777" w:rsidR="00A97412" w:rsidRDefault="00000000">
      <w:pPr>
        <w:numPr>
          <w:ilvl w:val="0"/>
          <w:numId w:val="84"/>
        </w:numPr>
        <w:spacing w:after="187" w:line="267" w:lineRule="auto"/>
        <w:ind w:hanging="360"/>
      </w:pPr>
      <w:r>
        <w:rPr>
          <w:b/>
          <w:i/>
        </w:rPr>
        <w:t xml:space="preserve">Individuos libres de unirse o dejar el grupo </w:t>
      </w:r>
      <w:proofErr w:type="spellStart"/>
      <w:r>
        <w:rPr>
          <w:b/>
          <w:i/>
        </w:rPr>
        <w:t>multicast</w:t>
      </w:r>
      <w:proofErr w:type="spellEnd"/>
      <w:r>
        <w:rPr>
          <w:b/>
          <w:i/>
        </w:rPr>
        <w:t xml:space="preserve"> sin restricción en </w:t>
      </w:r>
      <w:proofErr w:type="spellStart"/>
      <w:r>
        <w:rPr>
          <w:b/>
          <w:i/>
        </w:rPr>
        <w:t>nº</w:t>
      </w:r>
      <w:proofErr w:type="spellEnd"/>
      <w:r>
        <w:rPr>
          <w:b/>
          <w:i/>
        </w:rPr>
        <w:t xml:space="preserve"> de miembros o </w:t>
      </w:r>
      <w:proofErr w:type="spellStart"/>
      <w:r>
        <w:rPr>
          <w:b/>
          <w:i/>
        </w:rPr>
        <w:t>nº</w:t>
      </w:r>
      <w:proofErr w:type="spellEnd"/>
      <w:r>
        <w:rPr>
          <w:b/>
          <w:i/>
        </w:rPr>
        <w:t xml:space="preserve"> de grupos.</w:t>
      </w:r>
      <w:r>
        <w:t xml:space="preserve"> </w:t>
      </w:r>
    </w:p>
    <w:p w14:paraId="27265CC3" w14:textId="77777777" w:rsidR="00A97412" w:rsidRDefault="00000000">
      <w:pPr>
        <w:numPr>
          <w:ilvl w:val="0"/>
          <w:numId w:val="84"/>
        </w:numPr>
        <w:spacing w:after="187" w:line="267" w:lineRule="auto"/>
        <w:ind w:hanging="360"/>
      </w:pPr>
      <w:r>
        <w:rPr>
          <w:b/>
          <w:i/>
        </w:rPr>
        <w:t xml:space="preserve">Enviar a un grupo de </w:t>
      </w:r>
      <w:proofErr w:type="spellStart"/>
      <w:r>
        <w:rPr>
          <w:b/>
          <w:i/>
        </w:rPr>
        <w:t>multicast</w:t>
      </w:r>
      <w:proofErr w:type="spellEnd"/>
      <w:r>
        <w:rPr>
          <w:b/>
          <w:i/>
        </w:rPr>
        <w:t xml:space="preserve"> no implica pertenencia a él.</w:t>
      </w:r>
      <w:r>
        <w:t xml:space="preserve"> </w:t>
      </w:r>
    </w:p>
    <w:p w14:paraId="05C16785" w14:textId="77777777" w:rsidR="00A97412" w:rsidRDefault="00000000">
      <w:pPr>
        <w:spacing w:after="0"/>
        <w:ind w:left="-5" w:hanging="10"/>
      </w:pPr>
      <w:r>
        <w:rPr>
          <w:color w:val="2F5496"/>
          <w:sz w:val="26"/>
        </w:rPr>
        <w:t xml:space="preserve">FORMAS DE DIRECCIONAMIENTO IPV6 </w:t>
      </w:r>
    </w:p>
    <w:p w14:paraId="67AD16DE" w14:textId="77777777" w:rsidR="00A97412" w:rsidRDefault="00000000">
      <w:pPr>
        <w:numPr>
          <w:ilvl w:val="0"/>
          <w:numId w:val="84"/>
        </w:numPr>
        <w:spacing w:after="187" w:line="267" w:lineRule="auto"/>
        <w:ind w:hanging="360"/>
      </w:pPr>
      <w:r>
        <w:rPr>
          <w:b/>
          <w:i/>
        </w:rPr>
        <w:t>UNITRANSMISIÓN (UNICAST)</w:t>
      </w:r>
      <w:r>
        <w:t xml:space="preserve"> </w:t>
      </w:r>
    </w:p>
    <w:p w14:paraId="76533805" w14:textId="77777777" w:rsidR="00A97412" w:rsidRDefault="00000000">
      <w:pPr>
        <w:numPr>
          <w:ilvl w:val="0"/>
          <w:numId w:val="84"/>
        </w:numPr>
        <w:spacing w:after="187" w:line="267" w:lineRule="auto"/>
        <w:ind w:hanging="360"/>
      </w:pPr>
      <w:r>
        <w:rPr>
          <w:b/>
          <w:i/>
        </w:rPr>
        <w:t>MONODISTRIBUCIÓN(ANYCAST)</w:t>
      </w:r>
      <w:r>
        <w:t xml:space="preserve"> </w:t>
      </w:r>
    </w:p>
    <w:p w14:paraId="71991997" w14:textId="77777777" w:rsidR="00A97412" w:rsidRDefault="00000000">
      <w:pPr>
        <w:numPr>
          <w:ilvl w:val="0"/>
          <w:numId w:val="84"/>
        </w:numPr>
        <w:spacing w:after="187" w:line="267" w:lineRule="auto"/>
        <w:ind w:hanging="360"/>
      </w:pPr>
      <w:r>
        <w:rPr>
          <w:b/>
          <w:i/>
        </w:rPr>
        <w:t>MULTITRANSMISIÓN(MULTICAST)</w:t>
      </w:r>
      <w:r>
        <w:t xml:space="preserve"> </w:t>
      </w:r>
    </w:p>
    <w:p w14:paraId="1977A6C6" w14:textId="77777777" w:rsidR="00A97412" w:rsidRDefault="00000000">
      <w:pPr>
        <w:spacing w:after="14"/>
        <w:ind w:left="-5" w:hanging="10"/>
      </w:pPr>
      <w:r>
        <w:rPr>
          <w:color w:val="1F3763"/>
          <w:sz w:val="24"/>
        </w:rPr>
        <w:t xml:space="preserve">UNICAST: </w:t>
      </w:r>
    </w:p>
    <w:p w14:paraId="1E45C995" w14:textId="77777777" w:rsidR="00A97412" w:rsidRDefault="00000000">
      <w:pPr>
        <w:numPr>
          <w:ilvl w:val="0"/>
          <w:numId w:val="84"/>
        </w:numPr>
        <w:spacing w:after="187" w:line="267" w:lineRule="auto"/>
        <w:ind w:hanging="360"/>
      </w:pPr>
      <w:r>
        <w:rPr>
          <w:b/>
          <w:i/>
        </w:rPr>
        <w:t xml:space="preserve">Un Identificador para una Interfaz Individual. </w:t>
      </w:r>
      <w:r>
        <w:t xml:space="preserve"> </w:t>
      </w:r>
    </w:p>
    <w:p w14:paraId="76530FD3" w14:textId="77777777" w:rsidR="00A97412" w:rsidRDefault="00000000">
      <w:pPr>
        <w:numPr>
          <w:ilvl w:val="0"/>
          <w:numId w:val="84"/>
        </w:numPr>
        <w:spacing w:after="187" w:line="267" w:lineRule="auto"/>
        <w:ind w:hanging="360"/>
      </w:pPr>
      <w:r>
        <w:rPr>
          <w:b/>
          <w:i/>
        </w:rPr>
        <w:t>El Paquete se entrega a la Interfaz identificada solo por esa dirección.</w:t>
      </w:r>
      <w:r>
        <w:t xml:space="preserve"> </w:t>
      </w:r>
    </w:p>
    <w:p w14:paraId="6B93026B" w14:textId="77777777" w:rsidR="00A97412" w:rsidRDefault="00000000">
      <w:pPr>
        <w:numPr>
          <w:ilvl w:val="0"/>
          <w:numId w:val="84"/>
        </w:numPr>
        <w:spacing w:after="187" w:line="267" w:lineRule="auto"/>
        <w:ind w:hanging="360"/>
      </w:pPr>
      <w:r>
        <w:rPr>
          <w:b/>
          <w:i/>
        </w:rPr>
        <w:t xml:space="preserve">Es equivalente a las Direcciones IPv4.  </w:t>
      </w:r>
      <w:r>
        <w:t xml:space="preserve"> </w:t>
      </w:r>
    </w:p>
    <w:p w14:paraId="01D0AAF3" w14:textId="77777777" w:rsidR="00A97412" w:rsidRDefault="00000000">
      <w:pPr>
        <w:spacing w:after="14"/>
        <w:ind w:left="-5" w:hanging="10"/>
      </w:pPr>
      <w:r>
        <w:rPr>
          <w:color w:val="1F3763"/>
          <w:sz w:val="24"/>
        </w:rPr>
        <w:t xml:space="preserve">ANYCAST: </w:t>
      </w:r>
    </w:p>
    <w:p w14:paraId="3D3AEB4B" w14:textId="77777777" w:rsidR="00A97412" w:rsidRDefault="00000000">
      <w:pPr>
        <w:numPr>
          <w:ilvl w:val="0"/>
          <w:numId w:val="84"/>
        </w:numPr>
        <w:spacing w:after="187" w:line="267" w:lineRule="auto"/>
        <w:ind w:hanging="360"/>
      </w:pPr>
      <w:r>
        <w:rPr>
          <w:b/>
          <w:i/>
        </w:rPr>
        <w:t xml:space="preserve">Un Identificador para un conjunto de Interfaces (Normalmente pertenecientes a diferentes nodos). </w:t>
      </w:r>
      <w:r>
        <w:t xml:space="preserve"> </w:t>
      </w:r>
    </w:p>
    <w:p w14:paraId="18616CE0" w14:textId="77777777" w:rsidR="00A97412" w:rsidRDefault="00000000">
      <w:pPr>
        <w:numPr>
          <w:ilvl w:val="0"/>
          <w:numId w:val="84"/>
        </w:numPr>
        <w:spacing w:after="187" w:line="267" w:lineRule="auto"/>
        <w:ind w:hanging="360"/>
      </w:pPr>
      <w:r>
        <w:rPr>
          <w:b/>
          <w:i/>
        </w:rPr>
        <w:lastRenderedPageBreak/>
        <w:t xml:space="preserve">El Paquete se entrega a una de las Interfaces identificadas por esa Dirección. (La </w:t>
      </w:r>
      <w:proofErr w:type="spellStart"/>
      <w:r>
        <w:rPr>
          <w:b/>
          <w:i/>
        </w:rPr>
        <w:t>mas</w:t>
      </w:r>
      <w:proofErr w:type="spellEnd"/>
      <w:r>
        <w:rPr>
          <w:b/>
          <w:i/>
        </w:rPr>
        <w:t xml:space="preserve"> Cercana </w:t>
      </w:r>
      <w:proofErr w:type="gramStart"/>
      <w:r>
        <w:rPr>
          <w:b/>
          <w:i/>
        </w:rPr>
        <w:t>de acuerdo al</w:t>
      </w:r>
      <w:proofErr w:type="gramEnd"/>
      <w:r>
        <w:rPr>
          <w:b/>
          <w:i/>
        </w:rPr>
        <w:t xml:space="preserve"> protocolo de encaminamiento).</w:t>
      </w:r>
      <w:r>
        <w:t xml:space="preserve"> </w:t>
      </w:r>
    </w:p>
    <w:p w14:paraId="6C9A8292" w14:textId="77777777" w:rsidR="00A97412" w:rsidRDefault="00000000">
      <w:pPr>
        <w:numPr>
          <w:ilvl w:val="0"/>
          <w:numId w:val="84"/>
        </w:numPr>
        <w:spacing w:after="187" w:line="267" w:lineRule="auto"/>
        <w:ind w:hanging="360"/>
      </w:pPr>
      <w:r>
        <w:rPr>
          <w:b/>
          <w:i/>
        </w:rPr>
        <w:t xml:space="preserve">Permite crear ámbitos de Redundancia para que varias </w:t>
      </w:r>
      <w:proofErr w:type="spellStart"/>
      <w:r>
        <w:rPr>
          <w:b/>
          <w:i/>
        </w:rPr>
        <w:t>maquinas</w:t>
      </w:r>
      <w:proofErr w:type="spellEnd"/>
      <w:r>
        <w:rPr>
          <w:b/>
          <w:i/>
        </w:rPr>
        <w:t xml:space="preserve"> se ocupen del mismo tráfico según una secuencia determinada (</w:t>
      </w:r>
      <w:proofErr w:type="spellStart"/>
      <w:r>
        <w:rPr>
          <w:b/>
          <w:i/>
        </w:rPr>
        <w:t>Routing</w:t>
      </w:r>
      <w:proofErr w:type="spellEnd"/>
      <w:r>
        <w:rPr>
          <w:b/>
          <w:i/>
        </w:rPr>
        <w:t xml:space="preserve">). </w:t>
      </w:r>
      <w:r>
        <w:t xml:space="preserve"> </w:t>
      </w:r>
    </w:p>
    <w:p w14:paraId="7E9019E4" w14:textId="77777777" w:rsidR="00A97412" w:rsidRDefault="00000000">
      <w:pPr>
        <w:spacing w:after="14"/>
        <w:ind w:left="-5" w:hanging="10"/>
      </w:pPr>
      <w:r>
        <w:rPr>
          <w:color w:val="1F3763"/>
          <w:sz w:val="24"/>
        </w:rPr>
        <w:t xml:space="preserve">MULTICAST: </w:t>
      </w:r>
    </w:p>
    <w:p w14:paraId="793E2D98" w14:textId="77777777" w:rsidR="00A97412" w:rsidRDefault="00000000">
      <w:pPr>
        <w:numPr>
          <w:ilvl w:val="0"/>
          <w:numId w:val="84"/>
        </w:numPr>
        <w:spacing w:after="187" w:line="267" w:lineRule="auto"/>
        <w:ind w:hanging="360"/>
      </w:pPr>
      <w:r>
        <w:rPr>
          <w:b/>
          <w:i/>
        </w:rPr>
        <w:t xml:space="preserve">Un Identificador para un conjunto </w:t>
      </w:r>
      <w:proofErr w:type="gramStart"/>
      <w:r>
        <w:rPr>
          <w:b/>
          <w:i/>
        </w:rPr>
        <w:t>de  Interfaces</w:t>
      </w:r>
      <w:proofErr w:type="gramEnd"/>
      <w:r>
        <w:rPr>
          <w:b/>
          <w:i/>
        </w:rPr>
        <w:t xml:space="preserve"> (Normalmente pertenecientes a diferentes nodos). </w:t>
      </w:r>
      <w:r>
        <w:t xml:space="preserve"> </w:t>
      </w:r>
    </w:p>
    <w:p w14:paraId="61682477" w14:textId="77777777" w:rsidR="00A97412" w:rsidRDefault="00000000">
      <w:pPr>
        <w:numPr>
          <w:ilvl w:val="0"/>
          <w:numId w:val="84"/>
        </w:numPr>
        <w:spacing w:after="187" w:line="267" w:lineRule="auto"/>
        <w:ind w:hanging="360"/>
      </w:pPr>
      <w:r>
        <w:rPr>
          <w:b/>
          <w:i/>
        </w:rPr>
        <w:t xml:space="preserve">El paquete es enviado a una dirección de </w:t>
      </w:r>
      <w:proofErr w:type="spellStart"/>
      <w:r>
        <w:rPr>
          <w:b/>
          <w:i/>
        </w:rPr>
        <w:t>multidistribución</w:t>
      </w:r>
      <w:proofErr w:type="spellEnd"/>
      <w:r>
        <w:rPr>
          <w:b/>
          <w:i/>
        </w:rPr>
        <w:t xml:space="preserve"> se entrega a todas las interfaces identificadas por esa dirección.</w:t>
      </w:r>
      <w:r>
        <w:t xml:space="preserve"> </w:t>
      </w:r>
    </w:p>
    <w:p w14:paraId="734BD9FF" w14:textId="77777777" w:rsidR="00A97412" w:rsidRDefault="00000000">
      <w:pPr>
        <w:numPr>
          <w:ilvl w:val="0"/>
          <w:numId w:val="84"/>
        </w:numPr>
        <w:spacing w:after="153" w:line="267" w:lineRule="auto"/>
        <w:ind w:hanging="360"/>
      </w:pPr>
      <w:r>
        <w:rPr>
          <w:b/>
          <w:i/>
        </w:rPr>
        <w:t xml:space="preserve">La misión de este tipo de paquete es evidente: aplicaciones de retransmisión múltiple. </w:t>
      </w:r>
      <w:r>
        <w:t xml:space="preserve"> </w:t>
      </w:r>
    </w:p>
    <w:p w14:paraId="3FF6F3A3" w14:textId="77777777" w:rsidR="00A97412" w:rsidRDefault="00000000">
      <w:pPr>
        <w:spacing w:after="199"/>
      </w:pPr>
      <w:r>
        <w:rPr>
          <w:b/>
          <w:i/>
        </w:rPr>
        <w:t xml:space="preserve"> </w:t>
      </w:r>
    </w:p>
    <w:p w14:paraId="7FED928C" w14:textId="77777777" w:rsidR="00A97412" w:rsidRDefault="00000000">
      <w:pPr>
        <w:spacing w:after="0"/>
        <w:ind w:left="-5" w:hanging="10"/>
      </w:pPr>
      <w:proofErr w:type="spellStart"/>
      <w:r>
        <w:rPr>
          <w:color w:val="2F5496"/>
          <w:sz w:val="26"/>
        </w:rPr>
        <w:t>Migracion</w:t>
      </w:r>
      <w:proofErr w:type="spellEnd"/>
      <w:r>
        <w:rPr>
          <w:color w:val="2F5496"/>
          <w:sz w:val="26"/>
        </w:rPr>
        <w:t xml:space="preserve"> de IPV4 a IPV6 </w:t>
      </w:r>
    </w:p>
    <w:p w14:paraId="581BF8FF" w14:textId="77777777" w:rsidR="00A97412" w:rsidRDefault="00000000">
      <w:pPr>
        <w:numPr>
          <w:ilvl w:val="0"/>
          <w:numId w:val="102"/>
        </w:numPr>
        <w:spacing w:after="12" w:line="267" w:lineRule="auto"/>
        <w:ind w:right="959" w:hanging="360"/>
      </w:pPr>
      <w:r>
        <w:t xml:space="preserve">Pila Doble </w:t>
      </w:r>
    </w:p>
    <w:p w14:paraId="442C3D75" w14:textId="77777777" w:rsidR="00A97412" w:rsidRDefault="00000000">
      <w:pPr>
        <w:numPr>
          <w:ilvl w:val="0"/>
          <w:numId w:val="102"/>
        </w:numPr>
        <w:spacing w:after="12" w:line="267" w:lineRule="auto"/>
        <w:ind w:right="959" w:hanging="360"/>
      </w:pPr>
      <w:proofErr w:type="spellStart"/>
      <w:r>
        <w:t>Traduccion</w:t>
      </w:r>
      <w:proofErr w:type="spellEnd"/>
      <w:r>
        <w:t xml:space="preserve"> </w:t>
      </w:r>
    </w:p>
    <w:p w14:paraId="703E7DC7" w14:textId="77777777" w:rsidR="00A97412" w:rsidRDefault="00000000">
      <w:pPr>
        <w:numPr>
          <w:ilvl w:val="0"/>
          <w:numId w:val="102"/>
        </w:numPr>
        <w:spacing w:after="173" w:line="267" w:lineRule="auto"/>
        <w:ind w:right="959" w:hanging="360"/>
      </w:pPr>
      <w:proofErr w:type="spellStart"/>
      <w:r>
        <w:t>Tunneling</w:t>
      </w:r>
      <w:proofErr w:type="spellEnd"/>
      <w:r>
        <w:t xml:space="preserve"> </w:t>
      </w:r>
    </w:p>
    <w:p w14:paraId="286C380D" w14:textId="77777777" w:rsidR="00A97412" w:rsidRDefault="00000000">
      <w:pPr>
        <w:spacing w:after="14"/>
        <w:ind w:left="-5" w:hanging="10"/>
      </w:pPr>
      <w:r>
        <w:rPr>
          <w:color w:val="1F3763"/>
          <w:sz w:val="24"/>
        </w:rPr>
        <w:t xml:space="preserve">PILA DOBLE: </w:t>
      </w:r>
    </w:p>
    <w:p w14:paraId="5AAF0ED5" w14:textId="77777777" w:rsidR="00A97412" w:rsidRDefault="00000000">
      <w:pPr>
        <w:spacing w:after="190" w:line="267" w:lineRule="auto"/>
        <w:ind w:left="10" w:hanging="10"/>
      </w:pPr>
      <w:r>
        <w:rPr>
          <w:i/>
        </w:rPr>
        <w:t xml:space="preserve">Un nodo IPv4/IPv6 con una dirección IPv4 compatible, utiliza esa misma dirección como una dirección IPv6 incluyéndola en los </w:t>
      </w:r>
      <w:r>
        <w:rPr>
          <w:b/>
          <w:i/>
        </w:rPr>
        <w:t>últimos</w:t>
      </w:r>
      <w:r>
        <w:rPr>
          <w:i/>
        </w:rPr>
        <w:t xml:space="preserve"> 32 </w:t>
      </w:r>
      <w:proofErr w:type="gramStart"/>
      <w:r>
        <w:rPr>
          <w:i/>
        </w:rPr>
        <w:t>bits .</w:t>
      </w:r>
      <w:proofErr w:type="gramEnd"/>
      <w:r>
        <w:rPr>
          <w:i/>
        </w:rPr>
        <w:t xml:space="preserve"> </w:t>
      </w:r>
    </w:p>
    <w:p w14:paraId="08D8DF7E" w14:textId="77777777" w:rsidR="00A97412" w:rsidRDefault="00000000">
      <w:pPr>
        <w:spacing w:after="14"/>
        <w:ind w:left="-5" w:hanging="10"/>
      </w:pPr>
      <w:r>
        <w:rPr>
          <w:color w:val="1F3763"/>
          <w:sz w:val="24"/>
        </w:rPr>
        <w:t xml:space="preserve">TRADUCCION: </w:t>
      </w:r>
    </w:p>
    <w:p w14:paraId="03029DA6" w14:textId="77777777" w:rsidR="00A97412" w:rsidRDefault="00000000">
      <w:pPr>
        <w:spacing w:after="190" w:line="267" w:lineRule="auto"/>
        <w:ind w:left="10" w:hanging="10"/>
      </w:pPr>
      <w:r>
        <w:rPr>
          <w:i/>
        </w:rPr>
        <w:t xml:space="preserve">Es la conversión directa de protocolos (entre IPv4 e IPv6) de manera </w:t>
      </w:r>
      <w:proofErr w:type="gramStart"/>
      <w:r>
        <w:rPr>
          <w:i/>
        </w:rPr>
        <w:t>bidireccional .</w:t>
      </w:r>
      <w:proofErr w:type="gramEnd"/>
      <w:r>
        <w:rPr>
          <w:i/>
        </w:rPr>
        <w:t xml:space="preserve"> </w:t>
      </w:r>
    </w:p>
    <w:p w14:paraId="1666979D" w14:textId="77777777" w:rsidR="00A97412" w:rsidRDefault="00000000">
      <w:pPr>
        <w:spacing w:after="14"/>
        <w:ind w:left="-5" w:hanging="10"/>
      </w:pPr>
      <w:r>
        <w:rPr>
          <w:color w:val="1F3763"/>
          <w:sz w:val="24"/>
        </w:rPr>
        <w:t xml:space="preserve">TUNNELING: </w:t>
      </w:r>
    </w:p>
    <w:p w14:paraId="78D31F40" w14:textId="77777777" w:rsidR="00A97412" w:rsidRDefault="00000000">
      <w:pPr>
        <w:spacing w:after="162" w:line="258" w:lineRule="auto"/>
        <w:ind w:left="10" w:hanging="10"/>
      </w:pPr>
      <w:r>
        <w:rPr>
          <w:b/>
          <w:i/>
        </w:rPr>
        <w:t xml:space="preserve">  Este mecanismo de transición permite crear un “puente” entre redes no compatibles y se desarrolla de manera punto-a-punto.  </w:t>
      </w:r>
    </w:p>
    <w:p w14:paraId="5662DA74" w14:textId="77777777" w:rsidR="00A97412" w:rsidRDefault="00000000">
      <w:pPr>
        <w:spacing w:after="151" w:line="267" w:lineRule="auto"/>
        <w:ind w:left="10" w:hanging="10"/>
      </w:pPr>
      <w:r>
        <w:rPr>
          <w:b/>
          <w:i/>
        </w:rPr>
        <w:t xml:space="preserve">PRO: Permiten la coexistencia de ambas versiones de protocolo. </w:t>
      </w:r>
    </w:p>
    <w:p w14:paraId="296365E4" w14:textId="77777777" w:rsidR="00A97412" w:rsidRDefault="00000000">
      <w:pPr>
        <w:spacing w:after="187" w:line="267" w:lineRule="auto"/>
        <w:ind w:left="10" w:hanging="10"/>
      </w:pPr>
      <w:r>
        <w:rPr>
          <w:b/>
          <w:i/>
        </w:rPr>
        <w:t xml:space="preserve">CONTRA: El encapsulado de paquetes es perjudicial para el rendimiento de las conexiones. </w:t>
      </w:r>
    </w:p>
    <w:p w14:paraId="654895D2" w14:textId="77777777" w:rsidR="00A97412" w:rsidRDefault="00000000">
      <w:pPr>
        <w:numPr>
          <w:ilvl w:val="0"/>
          <w:numId w:val="102"/>
        </w:numPr>
        <w:spacing w:after="159"/>
        <w:ind w:right="959" w:hanging="360"/>
      </w:pPr>
      <w:r>
        <w:rPr>
          <w:b/>
          <w:i/>
          <w:u w:val="single" w:color="000000"/>
        </w:rPr>
        <w:t xml:space="preserve">Tipos de </w:t>
      </w:r>
      <w:proofErr w:type="spellStart"/>
      <w:r>
        <w:rPr>
          <w:b/>
          <w:i/>
          <w:u w:val="single" w:color="000000"/>
        </w:rPr>
        <w:t>Tunneling</w:t>
      </w:r>
      <w:proofErr w:type="spellEnd"/>
      <w:r>
        <w:rPr>
          <w:b/>
          <w:i/>
          <w:u w:val="single" w:color="000000"/>
        </w:rPr>
        <w:t>:</w:t>
      </w:r>
      <w:r>
        <w:t xml:space="preserve"> </w:t>
      </w:r>
    </w:p>
    <w:p w14:paraId="2CA889C2" w14:textId="77777777" w:rsidR="00A97412" w:rsidRDefault="00000000">
      <w:pPr>
        <w:spacing w:after="187" w:line="267" w:lineRule="auto"/>
        <w:ind w:left="10" w:hanging="10"/>
      </w:pPr>
      <w:proofErr w:type="spellStart"/>
      <w:r>
        <w:rPr>
          <w:b/>
          <w:i/>
        </w:rPr>
        <w:t>Tunneling</w:t>
      </w:r>
      <w:proofErr w:type="spellEnd"/>
      <w:r>
        <w:rPr>
          <w:b/>
          <w:i/>
        </w:rPr>
        <w:t xml:space="preserve"> puede ser utilizado en una variedad de formas:</w:t>
      </w:r>
      <w:r>
        <w:t xml:space="preserve"> </w:t>
      </w:r>
    </w:p>
    <w:p w14:paraId="58B9A39A" w14:textId="77777777" w:rsidR="00A97412" w:rsidRDefault="00000000">
      <w:pPr>
        <w:numPr>
          <w:ilvl w:val="4"/>
          <w:numId w:val="104"/>
        </w:numPr>
        <w:spacing w:after="190"/>
        <w:ind w:hanging="360"/>
      </w:pPr>
      <w:r>
        <w:rPr>
          <w:b/>
          <w:i/>
          <w:u w:val="single" w:color="000000"/>
        </w:rPr>
        <w:t>TUNNELING CONFIGURADO</w:t>
      </w:r>
      <w:r>
        <w:rPr>
          <w:b/>
          <w:i/>
        </w:rPr>
        <w:t xml:space="preserve"> </w:t>
      </w:r>
      <w:r>
        <w:t xml:space="preserve"> </w:t>
      </w:r>
    </w:p>
    <w:p w14:paraId="64C639C3" w14:textId="77777777" w:rsidR="00A97412" w:rsidRDefault="00000000">
      <w:pPr>
        <w:tabs>
          <w:tab w:val="center" w:pos="4736"/>
          <w:tab w:val="center" w:pos="5786"/>
        </w:tabs>
        <w:spacing w:after="192"/>
      </w:pPr>
      <w:r>
        <w:tab/>
      </w:r>
      <w:r>
        <w:rPr>
          <w:rFonts w:ascii="Times New Roman" w:eastAsia="Times New Roman" w:hAnsi="Times New Roman" w:cs="Times New Roman"/>
        </w:rPr>
        <w:t>»</w:t>
      </w:r>
      <w:r>
        <w:rPr>
          <w:rFonts w:ascii="Arial" w:eastAsia="Arial" w:hAnsi="Arial" w:cs="Arial"/>
        </w:rPr>
        <w:t xml:space="preserve"> </w:t>
      </w:r>
      <w:r>
        <w:rPr>
          <w:rFonts w:ascii="Arial" w:eastAsia="Arial" w:hAnsi="Arial" w:cs="Arial"/>
        </w:rPr>
        <w:tab/>
      </w:r>
      <w:proofErr w:type="spellStart"/>
      <w:r>
        <w:rPr>
          <w:b/>
          <w:i/>
        </w:rPr>
        <w:t>Router</w:t>
      </w:r>
      <w:proofErr w:type="spellEnd"/>
      <w:r>
        <w:rPr>
          <w:b/>
          <w:i/>
        </w:rPr>
        <w:t>-a-</w:t>
      </w:r>
      <w:proofErr w:type="spellStart"/>
      <w:r>
        <w:rPr>
          <w:b/>
          <w:i/>
        </w:rPr>
        <w:t>Router</w:t>
      </w:r>
      <w:proofErr w:type="spellEnd"/>
      <w:r>
        <w:rPr>
          <w:b/>
          <w:i/>
        </w:rPr>
        <w:t xml:space="preserve"> </w:t>
      </w:r>
      <w:r>
        <w:t xml:space="preserve"> </w:t>
      </w:r>
    </w:p>
    <w:p w14:paraId="23A2E07B" w14:textId="77777777" w:rsidR="00A97412" w:rsidRDefault="00000000">
      <w:pPr>
        <w:tabs>
          <w:tab w:val="center" w:pos="4736"/>
          <w:tab w:val="center" w:pos="5831"/>
        </w:tabs>
        <w:spacing w:after="192"/>
      </w:pPr>
      <w:r>
        <w:tab/>
      </w:r>
      <w:r>
        <w:rPr>
          <w:rFonts w:ascii="Times New Roman" w:eastAsia="Times New Roman" w:hAnsi="Times New Roman" w:cs="Times New Roman"/>
        </w:rPr>
        <w:t>»</w:t>
      </w:r>
      <w:r>
        <w:rPr>
          <w:rFonts w:ascii="Arial" w:eastAsia="Arial" w:hAnsi="Arial" w:cs="Arial"/>
        </w:rPr>
        <w:t xml:space="preserve"> </w:t>
      </w:r>
      <w:r>
        <w:rPr>
          <w:rFonts w:ascii="Arial" w:eastAsia="Arial" w:hAnsi="Arial" w:cs="Arial"/>
        </w:rPr>
        <w:tab/>
      </w:r>
      <w:r>
        <w:rPr>
          <w:b/>
          <w:i/>
        </w:rPr>
        <w:t>Usuario-a-</w:t>
      </w:r>
      <w:proofErr w:type="spellStart"/>
      <w:r>
        <w:rPr>
          <w:b/>
          <w:i/>
        </w:rPr>
        <w:t>Router</w:t>
      </w:r>
      <w:proofErr w:type="spellEnd"/>
      <w:r>
        <w:t xml:space="preserve"> </w:t>
      </w:r>
    </w:p>
    <w:p w14:paraId="3A8AA514" w14:textId="77777777" w:rsidR="00A97412" w:rsidRDefault="00000000">
      <w:pPr>
        <w:numPr>
          <w:ilvl w:val="4"/>
          <w:numId w:val="104"/>
        </w:numPr>
        <w:spacing w:after="190"/>
        <w:ind w:hanging="360"/>
      </w:pPr>
      <w:r>
        <w:rPr>
          <w:b/>
          <w:i/>
          <w:u w:val="single" w:color="000000"/>
        </w:rPr>
        <w:t>TUNNELING AUTOMÁTICO</w:t>
      </w:r>
      <w:r>
        <w:t xml:space="preserve"> </w:t>
      </w:r>
    </w:p>
    <w:p w14:paraId="73EBB44C" w14:textId="77777777" w:rsidR="00A97412" w:rsidRDefault="00000000">
      <w:pPr>
        <w:tabs>
          <w:tab w:val="center" w:pos="4736"/>
          <w:tab w:val="center" w:pos="5863"/>
        </w:tabs>
        <w:spacing w:after="192"/>
      </w:pPr>
      <w:r>
        <w:tab/>
      </w:r>
      <w:r>
        <w:rPr>
          <w:rFonts w:ascii="Times New Roman" w:eastAsia="Times New Roman" w:hAnsi="Times New Roman" w:cs="Times New Roman"/>
        </w:rPr>
        <w:t>»</w:t>
      </w:r>
      <w:r>
        <w:rPr>
          <w:rFonts w:ascii="Arial" w:eastAsia="Arial" w:hAnsi="Arial" w:cs="Arial"/>
        </w:rPr>
        <w:t xml:space="preserve"> </w:t>
      </w:r>
      <w:r>
        <w:rPr>
          <w:rFonts w:ascii="Arial" w:eastAsia="Arial" w:hAnsi="Arial" w:cs="Arial"/>
        </w:rPr>
        <w:tab/>
      </w:r>
      <w:r>
        <w:rPr>
          <w:b/>
          <w:i/>
        </w:rPr>
        <w:t xml:space="preserve">Usuario-a-usuario </w:t>
      </w:r>
      <w:r>
        <w:t xml:space="preserve"> </w:t>
      </w:r>
    </w:p>
    <w:p w14:paraId="3470C51E" w14:textId="77777777" w:rsidR="00A97412" w:rsidRDefault="00000000">
      <w:pPr>
        <w:tabs>
          <w:tab w:val="center" w:pos="4736"/>
          <w:tab w:val="center" w:pos="5817"/>
        </w:tabs>
        <w:spacing w:after="192"/>
      </w:pPr>
      <w:r>
        <w:tab/>
      </w:r>
      <w:r>
        <w:rPr>
          <w:rFonts w:ascii="Times New Roman" w:eastAsia="Times New Roman" w:hAnsi="Times New Roman" w:cs="Times New Roman"/>
        </w:rPr>
        <w:t>»</w:t>
      </w:r>
      <w:r>
        <w:rPr>
          <w:rFonts w:ascii="Arial" w:eastAsia="Arial" w:hAnsi="Arial" w:cs="Arial"/>
        </w:rPr>
        <w:t xml:space="preserve"> </w:t>
      </w:r>
      <w:r>
        <w:rPr>
          <w:rFonts w:ascii="Arial" w:eastAsia="Arial" w:hAnsi="Arial" w:cs="Arial"/>
        </w:rPr>
        <w:tab/>
      </w:r>
      <w:proofErr w:type="spellStart"/>
      <w:r>
        <w:rPr>
          <w:b/>
          <w:i/>
        </w:rPr>
        <w:t>Router</w:t>
      </w:r>
      <w:proofErr w:type="spellEnd"/>
      <w:r>
        <w:rPr>
          <w:b/>
          <w:i/>
        </w:rPr>
        <w:t>-a-usuario</w:t>
      </w:r>
      <w:r>
        <w:t xml:space="preserve"> </w:t>
      </w:r>
    </w:p>
    <w:p w14:paraId="6546CCF7" w14:textId="77777777" w:rsidR="00A97412" w:rsidRDefault="00000000">
      <w:pPr>
        <w:spacing w:after="21" w:line="267" w:lineRule="auto"/>
        <w:ind w:left="1065" w:right="659" w:hanging="720"/>
      </w:pPr>
      <w:r>
        <w:t>-</w:t>
      </w:r>
      <w:r>
        <w:rPr>
          <w:rFonts w:ascii="Arial" w:eastAsia="Arial" w:hAnsi="Arial" w:cs="Arial"/>
        </w:rPr>
        <w:t xml:space="preserve"> </w:t>
      </w:r>
      <w:r>
        <w:rPr>
          <w:rFonts w:ascii="Arial" w:eastAsia="Arial" w:hAnsi="Arial" w:cs="Arial"/>
        </w:rPr>
        <w:tab/>
      </w:r>
      <w:r>
        <w:rPr>
          <w:b/>
          <w:i/>
        </w:rPr>
        <w:t>6over4 (RFC 2529)</w:t>
      </w:r>
      <w:r>
        <w:t xml:space="preserve"> </w:t>
      </w:r>
      <w:r>
        <w:rPr>
          <w:rFonts w:ascii="Courier New" w:eastAsia="Courier New" w:hAnsi="Courier New" w:cs="Courier New"/>
        </w:rPr>
        <w:t>o</w:t>
      </w:r>
      <w:r>
        <w:rPr>
          <w:rFonts w:ascii="Arial" w:eastAsia="Arial" w:hAnsi="Arial" w:cs="Arial"/>
        </w:rPr>
        <w:t xml:space="preserve"> </w:t>
      </w:r>
      <w:r>
        <w:rPr>
          <w:b/>
          <w:i/>
        </w:rPr>
        <w:t xml:space="preserve">Realiza el </w:t>
      </w:r>
      <w:proofErr w:type="spellStart"/>
      <w:r>
        <w:rPr>
          <w:b/>
          <w:i/>
        </w:rPr>
        <w:t>tunneling</w:t>
      </w:r>
      <w:proofErr w:type="spellEnd"/>
      <w:r>
        <w:rPr>
          <w:b/>
          <w:i/>
        </w:rPr>
        <w:t xml:space="preserve"> dentro de una sola organización o sitio, requiere que IPv4 soporte ruteo </w:t>
      </w:r>
      <w:proofErr w:type="spellStart"/>
      <w:r>
        <w:rPr>
          <w:b/>
          <w:i/>
        </w:rPr>
        <w:t>Multicast</w:t>
      </w:r>
      <w:proofErr w:type="spellEnd"/>
      <w:r>
        <w:rPr>
          <w:b/>
          <w:i/>
        </w:rPr>
        <w:t>.</w:t>
      </w:r>
      <w:r>
        <w:t xml:space="preserve"> </w:t>
      </w:r>
    </w:p>
    <w:p w14:paraId="6831FAFE" w14:textId="77777777" w:rsidR="00A97412" w:rsidRDefault="00000000">
      <w:pPr>
        <w:spacing w:after="0" w:line="267" w:lineRule="auto"/>
        <w:ind w:left="1090" w:hanging="10"/>
      </w:pPr>
      <w:r>
        <w:rPr>
          <w:rFonts w:ascii="Courier New" w:eastAsia="Courier New" w:hAnsi="Courier New" w:cs="Courier New"/>
        </w:rPr>
        <w:t>o</w:t>
      </w:r>
      <w:r>
        <w:rPr>
          <w:rFonts w:ascii="Arial" w:eastAsia="Arial" w:hAnsi="Arial" w:cs="Arial"/>
        </w:rPr>
        <w:t xml:space="preserve"> </w:t>
      </w:r>
      <w:r>
        <w:rPr>
          <w:b/>
          <w:i/>
        </w:rPr>
        <w:t>Incluye seguridad punto-a-punto y configuración estática</w:t>
      </w:r>
      <w:r>
        <w:t xml:space="preserve"> </w:t>
      </w:r>
    </w:p>
    <w:p w14:paraId="6076C541" w14:textId="77777777" w:rsidR="00A97412" w:rsidRDefault="00000000">
      <w:pPr>
        <w:spacing w:after="32"/>
        <w:ind w:left="1440"/>
      </w:pPr>
      <w:r>
        <w:lastRenderedPageBreak/>
        <w:t xml:space="preserve"> </w:t>
      </w:r>
    </w:p>
    <w:p w14:paraId="477A266E" w14:textId="77777777" w:rsidR="00A97412" w:rsidRDefault="00000000">
      <w:pPr>
        <w:numPr>
          <w:ilvl w:val="0"/>
          <w:numId w:val="103"/>
        </w:numPr>
        <w:spacing w:after="21" w:line="267" w:lineRule="auto"/>
        <w:ind w:right="1300" w:hanging="360"/>
      </w:pPr>
      <w:r>
        <w:rPr>
          <w:b/>
          <w:i/>
        </w:rPr>
        <w:t xml:space="preserve">6to4 </w:t>
      </w:r>
      <w:r>
        <w:rPr>
          <w:rFonts w:ascii="Wingdings 3" w:eastAsia="Wingdings 3" w:hAnsi="Wingdings 3" w:cs="Wingdings 3"/>
        </w:rPr>
        <w:t></w:t>
      </w:r>
      <w:r>
        <w:rPr>
          <w:b/>
          <w:i/>
        </w:rPr>
        <w:t xml:space="preserve"> </w:t>
      </w:r>
      <w:proofErr w:type="spellStart"/>
      <w:r>
        <w:rPr>
          <w:b/>
          <w:i/>
        </w:rPr>
        <w:t>Tunneling</w:t>
      </w:r>
      <w:proofErr w:type="spellEnd"/>
      <w:r>
        <w:rPr>
          <w:b/>
          <w:i/>
        </w:rPr>
        <w:t xml:space="preserve"> Automático</w:t>
      </w:r>
      <w:r>
        <w:t xml:space="preserve"> </w:t>
      </w:r>
      <w:r>
        <w:rPr>
          <w:rFonts w:ascii="Courier New" w:eastAsia="Courier New" w:hAnsi="Courier New" w:cs="Courier New"/>
        </w:rPr>
        <w:t>o</w:t>
      </w:r>
      <w:r>
        <w:rPr>
          <w:rFonts w:ascii="Arial" w:eastAsia="Arial" w:hAnsi="Arial" w:cs="Arial"/>
        </w:rPr>
        <w:t xml:space="preserve"> </w:t>
      </w:r>
      <w:r>
        <w:rPr>
          <w:b/>
          <w:i/>
        </w:rPr>
        <w:t>Mecanismo más utilizado y crea túneles IPv6 para tráfico del mismo tipo sobre redes IPv4 entre redes aisladas de 6to4.</w:t>
      </w:r>
      <w:r>
        <w:t xml:space="preserve"> </w:t>
      </w:r>
    </w:p>
    <w:p w14:paraId="34211F4E" w14:textId="77777777" w:rsidR="00A97412" w:rsidRDefault="00000000">
      <w:pPr>
        <w:numPr>
          <w:ilvl w:val="0"/>
          <w:numId w:val="103"/>
        </w:numPr>
        <w:spacing w:after="1" w:line="293" w:lineRule="auto"/>
        <w:ind w:right="1300" w:hanging="360"/>
      </w:pPr>
      <w:r>
        <w:rPr>
          <w:b/>
          <w:i/>
        </w:rPr>
        <w:t>6to4 ISATAP</w:t>
      </w:r>
      <w:r>
        <w:t xml:space="preserve"> </w:t>
      </w:r>
      <w:r>
        <w:rPr>
          <w:rFonts w:ascii="Courier New" w:eastAsia="Courier New" w:hAnsi="Courier New" w:cs="Courier New"/>
        </w:rPr>
        <w:t>o</w:t>
      </w:r>
      <w:r>
        <w:rPr>
          <w:rFonts w:ascii="Arial" w:eastAsia="Arial" w:hAnsi="Arial" w:cs="Arial"/>
        </w:rPr>
        <w:t xml:space="preserve"> </w:t>
      </w:r>
      <w:r>
        <w:rPr>
          <w:i/>
        </w:rPr>
        <w:t>Método para generar una dirección IPv6 local a partir de una dirección IPv4.</w:t>
      </w:r>
      <w:r>
        <w:t xml:space="preserve"> </w:t>
      </w:r>
      <w:r>
        <w:rPr>
          <w:rFonts w:ascii="Courier New" w:eastAsia="Courier New" w:hAnsi="Courier New" w:cs="Courier New"/>
        </w:rPr>
        <w:t>o</w:t>
      </w:r>
      <w:r>
        <w:rPr>
          <w:rFonts w:ascii="Arial" w:eastAsia="Arial" w:hAnsi="Arial" w:cs="Arial"/>
        </w:rPr>
        <w:t xml:space="preserve"> </w:t>
      </w:r>
      <w:r>
        <w:rPr>
          <w:i/>
        </w:rPr>
        <w:t xml:space="preserve">No requiere que la red IPv4 subyacente soporte </w:t>
      </w:r>
      <w:proofErr w:type="spellStart"/>
      <w:r>
        <w:rPr>
          <w:i/>
        </w:rPr>
        <w:t>Multicast</w:t>
      </w:r>
      <w:proofErr w:type="spellEnd"/>
      <w:r>
        <w:rPr>
          <w:i/>
        </w:rPr>
        <w:t>.</w:t>
      </w:r>
      <w:r>
        <w:t xml:space="preserve"> </w:t>
      </w:r>
    </w:p>
    <w:p w14:paraId="75BAC8E7" w14:textId="77777777" w:rsidR="00A97412" w:rsidRDefault="00000000">
      <w:pPr>
        <w:numPr>
          <w:ilvl w:val="3"/>
          <w:numId w:val="101"/>
        </w:numPr>
        <w:spacing w:after="190" w:line="267" w:lineRule="auto"/>
        <w:ind w:right="169" w:hanging="360"/>
      </w:pPr>
      <w:r>
        <w:rPr>
          <w:i/>
        </w:rPr>
        <w:t>La dirección local se determina mediante la concatenación de fe</w:t>
      </w:r>
      <w:proofErr w:type="gramStart"/>
      <w:r>
        <w:rPr>
          <w:i/>
        </w:rPr>
        <w:t>80:0000:0000:0000:0000:5</w:t>
      </w:r>
      <w:proofErr w:type="gramEnd"/>
      <w:r>
        <w:rPr>
          <w:i/>
        </w:rPr>
        <w:t>efe: con los 32 bits de la dirección IPv4.</w:t>
      </w:r>
      <w:r>
        <w:t xml:space="preserve"> -</w:t>
      </w:r>
      <w:r>
        <w:rPr>
          <w:rFonts w:ascii="Arial" w:eastAsia="Arial" w:hAnsi="Arial" w:cs="Arial"/>
        </w:rPr>
        <w:t xml:space="preserve"> </w:t>
      </w:r>
      <w:r>
        <w:rPr>
          <w:rFonts w:ascii="Arial" w:eastAsia="Arial" w:hAnsi="Arial" w:cs="Arial"/>
        </w:rPr>
        <w:tab/>
      </w:r>
      <w:r>
        <w:rPr>
          <w:b/>
          <w:i/>
        </w:rPr>
        <w:t>Teredo (RFC 4380)</w:t>
      </w:r>
      <w:r>
        <w:t xml:space="preserve"> </w:t>
      </w:r>
    </w:p>
    <w:p w14:paraId="19BA3065" w14:textId="77777777" w:rsidR="00A97412" w:rsidRDefault="00000000">
      <w:pPr>
        <w:numPr>
          <w:ilvl w:val="3"/>
          <w:numId w:val="101"/>
        </w:numPr>
        <w:spacing w:after="27" w:line="267" w:lineRule="auto"/>
        <w:ind w:right="169" w:hanging="360"/>
      </w:pPr>
      <w:r>
        <w:rPr>
          <w:i/>
        </w:rPr>
        <w:t xml:space="preserve">Provee asignación de direcciones y </w:t>
      </w:r>
      <w:proofErr w:type="spellStart"/>
      <w:r>
        <w:rPr>
          <w:i/>
        </w:rPr>
        <w:t>tunneling</w:t>
      </w:r>
      <w:proofErr w:type="spellEnd"/>
      <w:r>
        <w:rPr>
          <w:i/>
        </w:rPr>
        <w:t xml:space="preserve"> automático para tráfico Ipv6 cuando los hosts. </w:t>
      </w:r>
      <w:r>
        <w:t xml:space="preserve"> </w:t>
      </w:r>
      <w:r>
        <w:rPr>
          <w:rFonts w:ascii="Courier New" w:eastAsia="Courier New" w:hAnsi="Courier New" w:cs="Courier New"/>
        </w:rPr>
        <w:t>o</w:t>
      </w:r>
      <w:r>
        <w:rPr>
          <w:rFonts w:ascii="Arial" w:eastAsia="Arial" w:hAnsi="Arial" w:cs="Arial"/>
        </w:rPr>
        <w:t xml:space="preserve"> </w:t>
      </w:r>
      <w:r>
        <w:rPr>
          <w:i/>
        </w:rPr>
        <w:t xml:space="preserve">Están situados detrás de uno o múltiples </w:t>
      </w:r>
      <w:proofErr w:type="spellStart"/>
      <w:r>
        <w:rPr>
          <w:i/>
        </w:rPr>
        <w:t>NATs</w:t>
      </w:r>
      <w:proofErr w:type="spellEnd"/>
      <w:r>
        <w:rPr>
          <w:i/>
        </w:rPr>
        <w:t>.</w:t>
      </w:r>
      <w:r>
        <w:t xml:space="preserve"> </w:t>
      </w:r>
    </w:p>
    <w:p w14:paraId="16DF4A84" w14:textId="77777777" w:rsidR="00A97412" w:rsidRDefault="00000000">
      <w:pPr>
        <w:numPr>
          <w:ilvl w:val="3"/>
          <w:numId w:val="101"/>
        </w:numPr>
        <w:spacing w:after="153" w:line="267" w:lineRule="auto"/>
        <w:ind w:right="169" w:hanging="360"/>
      </w:pPr>
      <w:r>
        <w:rPr>
          <w:i/>
        </w:rPr>
        <w:t xml:space="preserve">Encapsula el paquete Ipv6 como un mensaje UDP Ipv4. Estos pueden ser traducidos universalmente por </w:t>
      </w:r>
      <w:proofErr w:type="spellStart"/>
      <w:r>
        <w:rPr>
          <w:i/>
        </w:rPr>
        <w:t>NATs</w:t>
      </w:r>
      <w:proofErr w:type="spellEnd"/>
      <w:r>
        <w:rPr>
          <w:i/>
        </w:rPr>
        <w:t xml:space="preserve"> y pueden atravesar múltiples capas de </w:t>
      </w:r>
      <w:proofErr w:type="spellStart"/>
      <w:r>
        <w:rPr>
          <w:i/>
        </w:rPr>
        <w:t>NATs</w:t>
      </w:r>
      <w:proofErr w:type="spellEnd"/>
      <w:r>
        <w:rPr>
          <w:i/>
        </w:rPr>
        <w:t>.</w:t>
      </w:r>
      <w:r>
        <w:t xml:space="preserve"> </w:t>
      </w:r>
    </w:p>
    <w:p w14:paraId="0F3A69CC" w14:textId="77777777" w:rsidR="00A97412" w:rsidRDefault="00000000">
      <w:pPr>
        <w:spacing w:after="158"/>
      </w:pPr>
      <w:r>
        <w:t xml:space="preserve"> </w:t>
      </w:r>
    </w:p>
    <w:p w14:paraId="4EF9614B" w14:textId="77777777" w:rsidR="00A97412" w:rsidRDefault="00000000">
      <w:pPr>
        <w:spacing w:after="335"/>
      </w:pPr>
      <w:r>
        <w:t xml:space="preserve"> </w:t>
      </w:r>
    </w:p>
    <w:p w14:paraId="50165E33" w14:textId="77777777" w:rsidR="00A97412" w:rsidRDefault="00000000">
      <w:pPr>
        <w:spacing w:after="0"/>
        <w:ind w:left="11" w:right="1" w:hanging="10"/>
        <w:jc w:val="center"/>
      </w:pPr>
      <w:r>
        <w:rPr>
          <w:color w:val="2F5496"/>
          <w:sz w:val="32"/>
        </w:rPr>
        <w:t xml:space="preserve">CUARTO POWER POINT </w:t>
      </w:r>
    </w:p>
    <w:p w14:paraId="0528B035" w14:textId="77777777" w:rsidR="00A97412" w:rsidRDefault="00000000">
      <w:pPr>
        <w:spacing w:after="0"/>
        <w:ind w:left="-5" w:hanging="10"/>
      </w:pPr>
      <w:r>
        <w:rPr>
          <w:color w:val="2F5496"/>
          <w:sz w:val="26"/>
        </w:rPr>
        <w:t xml:space="preserve">PROTOCOLOS PARA </w:t>
      </w:r>
      <w:proofErr w:type="gramStart"/>
      <w:r>
        <w:rPr>
          <w:color w:val="2F5496"/>
          <w:sz w:val="26"/>
        </w:rPr>
        <w:t>VoIP(</w:t>
      </w:r>
      <w:proofErr w:type="spellStart"/>
      <w:proofErr w:type="gramEnd"/>
      <w:r>
        <w:rPr>
          <w:color w:val="2F5496"/>
          <w:sz w:val="26"/>
        </w:rPr>
        <w:t>Voice</w:t>
      </w:r>
      <w:proofErr w:type="spellEnd"/>
      <w:r>
        <w:rPr>
          <w:color w:val="2F5496"/>
          <w:sz w:val="26"/>
        </w:rPr>
        <w:t xml:space="preserve"> </w:t>
      </w:r>
      <w:proofErr w:type="spellStart"/>
      <w:r>
        <w:rPr>
          <w:color w:val="2F5496"/>
          <w:sz w:val="26"/>
        </w:rPr>
        <w:t>over</w:t>
      </w:r>
      <w:proofErr w:type="spellEnd"/>
      <w:r>
        <w:rPr>
          <w:color w:val="2F5496"/>
          <w:sz w:val="26"/>
        </w:rPr>
        <w:t xml:space="preserve"> IP): </w:t>
      </w:r>
    </w:p>
    <w:p w14:paraId="04FCA764" w14:textId="77777777" w:rsidR="00A97412" w:rsidRDefault="00000000">
      <w:pPr>
        <w:spacing w:after="150" w:line="267" w:lineRule="auto"/>
        <w:ind w:left="10" w:right="959" w:hanging="10"/>
      </w:pPr>
      <w:r>
        <w:t xml:space="preserve">Anda a la hoja 2 del </w:t>
      </w:r>
      <w:proofErr w:type="spellStart"/>
      <w:r>
        <w:t>power</w:t>
      </w:r>
      <w:proofErr w:type="spellEnd"/>
      <w:r>
        <w:t xml:space="preserve"> </w:t>
      </w:r>
      <w:proofErr w:type="spellStart"/>
      <w:r>
        <w:t>point</w:t>
      </w:r>
      <w:proofErr w:type="spellEnd"/>
      <w:r>
        <w:t xml:space="preserve"> 4 de la unidad 4. Mucho texto </w:t>
      </w:r>
      <w:proofErr w:type="spellStart"/>
      <w:r>
        <w:t>xd</w:t>
      </w:r>
      <w:proofErr w:type="spellEnd"/>
      <w:r>
        <w:t xml:space="preserve"> </w:t>
      </w:r>
    </w:p>
    <w:p w14:paraId="6BAE5B67" w14:textId="77777777" w:rsidR="00A97412" w:rsidRDefault="00000000">
      <w:pPr>
        <w:spacing w:after="201"/>
      </w:pPr>
      <w:r>
        <w:t xml:space="preserve"> </w:t>
      </w:r>
    </w:p>
    <w:p w14:paraId="1AF5617A" w14:textId="77777777" w:rsidR="00A97412" w:rsidRDefault="00000000">
      <w:pPr>
        <w:spacing w:after="0"/>
        <w:ind w:left="-5" w:hanging="10"/>
      </w:pPr>
      <w:r>
        <w:rPr>
          <w:color w:val="2F5496"/>
          <w:sz w:val="26"/>
        </w:rPr>
        <w:t xml:space="preserve">TELEFONIA IP – PROTOCOLO H323 </w:t>
      </w:r>
    </w:p>
    <w:p w14:paraId="52A93DE4" w14:textId="77777777" w:rsidR="00A97412" w:rsidRDefault="00000000">
      <w:pPr>
        <w:numPr>
          <w:ilvl w:val="1"/>
          <w:numId w:val="99"/>
        </w:numPr>
        <w:spacing w:after="190" w:line="267" w:lineRule="auto"/>
        <w:ind w:hanging="360"/>
      </w:pPr>
      <w:r>
        <w:rPr>
          <w:i/>
        </w:rPr>
        <w:t xml:space="preserve">Provee servicio de comunicaciones multimedia sobre redes que emplean conmutación de </w:t>
      </w:r>
      <w:proofErr w:type="gramStart"/>
      <w:r>
        <w:rPr>
          <w:i/>
        </w:rPr>
        <w:t>paquetes .</w:t>
      </w:r>
      <w:proofErr w:type="gramEnd"/>
      <w:r>
        <w:t xml:space="preserve"> </w:t>
      </w:r>
    </w:p>
    <w:p w14:paraId="41B832FD" w14:textId="77777777" w:rsidR="00A97412" w:rsidRDefault="00000000">
      <w:pPr>
        <w:numPr>
          <w:ilvl w:val="1"/>
          <w:numId w:val="99"/>
        </w:numPr>
        <w:spacing w:after="193"/>
        <w:ind w:hanging="360"/>
      </w:pPr>
      <w:r>
        <w:rPr>
          <w:i/>
        </w:rPr>
        <w:t xml:space="preserve">Diseñado por la ITU </w:t>
      </w:r>
      <w:r>
        <w:rPr>
          <w:rFonts w:ascii="Wingdings 3" w:eastAsia="Wingdings 3" w:hAnsi="Wingdings 3" w:cs="Wingdings 3"/>
        </w:rPr>
        <w:t></w:t>
      </w:r>
      <w:r>
        <w:rPr>
          <w:b/>
        </w:rPr>
        <w:t xml:space="preserve"> </w:t>
      </w:r>
      <w:proofErr w:type="spellStart"/>
      <w:r>
        <w:rPr>
          <w:b/>
        </w:rPr>
        <w:t>Union</w:t>
      </w:r>
      <w:proofErr w:type="spellEnd"/>
      <w:r>
        <w:rPr>
          <w:b/>
        </w:rPr>
        <w:t xml:space="preserve"> internacional de Telecomunicaciones</w:t>
      </w:r>
      <w:r>
        <w:t xml:space="preserve"> </w:t>
      </w:r>
    </w:p>
    <w:p w14:paraId="5288E19C" w14:textId="77777777" w:rsidR="00A97412" w:rsidRDefault="00000000">
      <w:pPr>
        <w:numPr>
          <w:ilvl w:val="1"/>
          <w:numId w:val="99"/>
        </w:numPr>
        <w:spacing w:after="190" w:line="267" w:lineRule="auto"/>
        <w:ind w:hanging="360"/>
      </w:pPr>
      <w:r>
        <w:rPr>
          <w:i/>
        </w:rPr>
        <w:t xml:space="preserve">Las </w:t>
      </w:r>
      <w:r>
        <w:rPr>
          <w:b/>
          <w:i/>
        </w:rPr>
        <w:t xml:space="preserve">entidades H323 </w:t>
      </w:r>
      <w:r>
        <w:rPr>
          <w:i/>
        </w:rPr>
        <w:t>pueden proveer en tiempo real comunicaciones de datos, video o audio.</w:t>
      </w:r>
      <w:r>
        <w:t xml:space="preserve"> </w:t>
      </w:r>
    </w:p>
    <w:p w14:paraId="6844055F" w14:textId="77777777" w:rsidR="00A97412" w:rsidRDefault="00000000">
      <w:pPr>
        <w:numPr>
          <w:ilvl w:val="1"/>
          <w:numId w:val="99"/>
        </w:numPr>
        <w:spacing w:after="190" w:line="267" w:lineRule="auto"/>
        <w:ind w:hanging="360"/>
      </w:pPr>
      <w:r>
        <w:rPr>
          <w:i/>
        </w:rPr>
        <w:t>Es una pila de protocolos que trabaja sobre IP</w:t>
      </w:r>
      <w:r>
        <w:t xml:space="preserve"> </w:t>
      </w:r>
    </w:p>
    <w:p w14:paraId="148EF657" w14:textId="77777777" w:rsidR="00A97412" w:rsidRDefault="00000000">
      <w:pPr>
        <w:numPr>
          <w:ilvl w:val="1"/>
          <w:numId w:val="99"/>
        </w:numPr>
        <w:spacing w:after="190" w:line="267" w:lineRule="auto"/>
        <w:ind w:hanging="360"/>
      </w:pPr>
      <w:r>
        <w:rPr>
          <w:i/>
        </w:rPr>
        <w:t>Puede proveer calidad de servicio garantizada (</w:t>
      </w:r>
      <w:proofErr w:type="spellStart"/>
      <w:r>
        <w:rPr>
          <w:i/>
        </w:rPr>
        <w:t>QoS</w:t>
      </w:r>
      <w:proofErr w:type="spellEnd"/>
      <w:r>
        <w:rPr>
          <w:i/>
        </w:rPr>
        <w:t>).</w:t>
      </w:r>
      <w:r>
        <w:t xml:space="preserve"> </w:t>
      </w:r>
    </w:p>
    <w:p w14:paraId="4B8D1F80" w14:textId="77777777" w:rsidR="00A97412" w:rsidRDefault="00000000">
      <w:pPr>
        <w:numPr>
          <w:ilvl w:val="1"/>
          <w:numId w:val="99"/>
        </w:numPr>
        <w:spacing w:after="190" w:line="267" w:lineRule="auto"/>
        <w:ind w:hanging="360"/>
      </w:pPr>
      <w:r>
        <w:rPr>
          <w:i/>
        </w:rPr>
        <w:t xml:space="preserve">Dentro de este modelo se definen </w:t>
      </w:r>
      <w:proofErr w:type="gramStart"/>
      <w:r>
        <w:rPr>
          <w:i/>
        </w:rPr>
        <w:t>5  tipos</w:t>
      </w:r>
      <w:proofErr w:type="gramEnd"/>
      <w:r>
        <w:rPr>
          <w:i/>
        </w:rPr>
        <w:t xml:space="preserve"> de </w:t>
      </w:r>
      <w:r>
        <w:rPr>
          <w:b/>
          <w:i/>
        </w:rPr>
        <w:t>dispositivos</w:t>
      </w:r>
      <w:r>
        <w:rPr>
          <w:i/>
        </w:rPr>
        <w:t xml:space="preserve">: </w:t>
      </w:r>
      <w:r>
        <w:t xml:space="preserve"> </w:t>
      </w:r>
    </w:p>
    <w:p w14:paraId="7FFE5EAB" w14:textId="77777777" w:rsidR="00A97412" w:rsidRDefault="00000000">
      <w:pPr>
        <w:numPr>
          <w:ilvl w:val="1"/>
          <w:numId w:val="99"/>
        </w:numPr>
        <w:spacing w:after="190" w:line="267" w:lineRule="auto"/>
        <w:ind w:hanging="360"/>
      </w:pPr>
      <w:r>
        <w:rPr>
          <w:b/>
          <w:i/>
        </w:rPr>
        <w:t xml:space="preserve">Terminal </w:t>
      </w:r>
      <w:r>
        <w:rPr>
          <w:rFonts w:ascii="Wingdings 3" w:eastAsia="Wingdings 3" w:hAnsi="Wingdings 3" w:cs="Wingdings 3"/>
        </w:rPr>
        <w:t></w:t>
      </w:r>
      <w:r>
        <w:rPr>
          <w:i/>
        </w:rPr>
        <w:t xml:space="preserve"> Iniciador de la Llamada.</w:t>
      </w:r>
      <w:r>
        <w:t xml:space="preserve"> </w:t>
      </w:r>
    </w:p>
    <w:p w14:paraId="5C82B8E9" w14:textId="77777777" w:rsidR="00A97412" w:rsidRDefault="00000000">
      <w:pPr>
        <w:numPr>
          <w:ilvl w:val="1"/>
          <w:numId w:val="99"/>
        </w:numPr>
        <w:spacing w:after="190" w:line="267" w:lineRule="auto"/>
        <w:ind w:hanging="360"/>
      </w:pPr>
      <w:r>
        <w:rPr>
          <w:b/>
          <w:i/>
        </w:rPr>
        <w:t>MCU</w:t>
      </w:r>
      <w:r>
        <w:rPr>
          <w:i/>
        </w:rPr>
        <w:t xml:space="preserve"> </w:t>
      </w:r>
      <w:r>
        <w:rPr>
          <w:rFonts w:ascii="Wingdings 3" w:eastAsia="Wingdings 3" w:hAnsi="Wingdings 3" w:cs="Wingdings 3"/>
        </w:rPr>
        <w:t></w:t>
      </w:r>
      <w:r>
        <w:rPr>
          <w:i/>
        </w:rPr>
        <w:t xml:space="preserve"> Unidad de Control Multipunto. </w:t>
      </w:r>
      <w:r>
        <w:t xml:space="preserve"> </w:t>
      </w:r>
    </w:p>
    <w:p w14:paraId="1DFCA6FA" w14:textId="77777777" w:rsidR="00A97412" w:rsidRDefault="00000000">
      <w:pPr>
        <w:numPr>
          <w:ilvl w:val="1"/>
          <w:numId w:val="99"/>
        </w:numPr>
        <w:spacing w:after="190" w:line="267" w:lineRule="auto"/>
        <w:ind w:hanging="360"/>
      </w:pPr>
      <w:r>
        <w:rPr>
          <w:b/>
          <w:i/>
        </w:rPr>
        <w:t xml:space="preserve">Gatekeeper </w:t>
      </w:r>
      <w:r>
        <w:rPr>
          <w:rFonts w:ascii="Wingdings 3" w:eastAsia="Wingdings 3" w:hAnsi="Wingdings 3" w:cs="Wingdings 3"/>
        </w:rPr>
        <w:t></w:t>
      </w:r>
      <w:r>
        <w:rPr>
          <w:i/>
        </w:rPr>
        <w:t xml:space="preserve"> Autoriza y Rutea la Llamada.</w:t>
      </w:r>
      <w:r>
        <w:t xml:space="preserve"> </w:t>
      </w:r>
    </w:p>
    <w:p w14:paraId="009E809E" w14:textId="77777777" w:rsidR="00A97412" w:rsidRDefault="00000000">
      <w:pPr>
        <w:numPr>
          <w:ilvl w:val="1"/>
          <w:numId w:val="99"/>
        </w:numPr>
        <w:spacing w:after="190" w:line="267" w:lineRule="auto"/>
        <w:ind w:hanging="360"/>
      </w:pPr>
      <w:r>
        <w:rPr>
          <w:b/>
          <w:i/>
        </w:rPr>
        <w:t xml:space="preserve">ATA </w:t>
      </w:r>
      <w:r>
        <w:rPr>
          <w:rFonts w:ascii="Wingdings 3" w:eastAsia="Wingdings 3" w:hAnsi="Wingdings 3" w:cs="Wingdings 3"/>
        </w:rPr>
        <w:t></w:t>
      </w:r>
      <w:r>
        <w:rPr>
          <w:i/>
        </w:rPr>
        <w:t xml:space="preserve"> Conversor Analógico /Digital.</w:t>
      </w:r>
      <w:r>
        <w:t xml:space="preserve"> </w:t>
      </w:r>
    </w:p>
    <w:p w14:paraId="5BB8DEED" w14:textId="77777777" w:rsidR="00A97412" w:rsidRDefault="00000000">
      <w:pPr>
        <w:numPr>
          <w:ilvl w:val="1"/>
          <w:numId w:val="99"/>
        </w:numPr>
        <w:spacing w:after="190" w:line="267" w:lineRule="auto"/>
        <w:ind w:hanging="360"/>
      </w:pPr>
      <w:r>
        <w:rPr>
          <w:b/>
          <w:i/>
        </w:rPr>
        <w:t>Gateway</w:t>
      </w:r>
      <w:r>
        <w:rPr>
          <w:i/>
        </w:rPr>
        <w:t xml:space="preserve"> </w:t>
      </w:r>
      <w:r>
        <w:rPr>
          <w:rFonts w:ascii="Wingdings 3" w:eastAsia="Wingdings 3" w:hAnsi="Wingdings 3" w:cs="Wingdings 3"/>
        </w:rPr>
        <w:t></w:t>
      </w:r>
      <w:r>
        <w:rPr>
          <w:i/>
        </w:rPr>
        <w:t xml:space="preserve"> Conversión de Paquetes IP a Paquetes de Voz.</w:t>
      </w:r>
      <w:r>
        <w:t xml:space="preserve"> </w:t>
      </w:r>
    </w:p>
    <w:p w14:paraId="5E4D0669" w14:textId="77777777" w:rsidR="00A97412" w:rsidRDefault="00000000">
      <w:pPr>
        <w:spacing w:after="14"/>
        <w:ind w:left="-5" w:hanging="10"/>
      </w:pPr>
      <w:r>
        <w:rPr>
          <w:color w:val="1F3763"/>
          <w:sz w:val="24"/>
        </w:rPr>
        <w:t xml:space="preserve">RTP (Real Time </w:t>
      </w:r>
      <w:proofErr w:type="spellStart"/>
      <w:r>
        <w:rPr>
          <w:color w:val="1F3763"/>
          <w:sz w:val="24"/>
        </w:rPr>
        <w:t>Protocol</w:t>
      </w:r>
      <w:proofErr w:type="spellEnd"/>
      <w:r>
        <w:rPr>
          <w:color w:val="1F3763"/>
          <w:sz w:val="24"/>
        </w:rPr>
        <w:t xml:space="preserve">): </w:t>
      </w:r>
    </w:p>
    <w:p w14:paraId="4BFBC70E" w14:textId="77777777" w:rsidR="00A97412" w:rsidRDefault="00000000">
      <w:pPr>
        <w:numPr>
          <w:ilvl w:val="1"/>
          <w:numId w:val="99"/>
        </w:numPr>
        <w:spacing w:after="187" w:line="267" w:lineRule="auto"/>
        <w:ind w:hanging="360"/>
      </w:pPr>
      <w:r>
        <w:rPr>
          <w:b/>
          <w:i/>
        </w:rPr>
        <w:t xml:space="preserve">Permite la administración de flujos multimedia (voz, video) sobre IP. </w:t>
      </w:r>
      <w:r>
        <w:t xml:space="preserve"> </w:t>
      </w:r>
    </w:p>
    <w:p w14:paraId="151046EB" w14:textId="77777777" w:rsidR="00A97412" w:rsidRDefault="00000000">
      <w:pPr>
        <w:numPr>
          <w:ilvl w:val="1"/>
          <w:numId w:val="99"/>
        </w:numPr>
        <w:spacing w:after="187" w:line="267" w:lineRule="auto"/>
        <w:ind w:hanging="360"/>
      </w:pPr>
      <w:r>
        <w:rPr>
          <w:b/>
          <w:i/>
        </w:rPr>
        <w:t xml:space="preserve">Se encuentra en un Nivel de Aplicación y utiliza los protocolos de transporte subyacentes TCP o UDP. </w:t>
      </w:r>
      <w:r>
        <w:t xml:space="preserve"> </w:t>
      </w:r>
    </w:p>
    <w:p w14:paraId="2C7D6F40" w14:textId="77777777" w:rsidR="00A97412" w:rsidRDefault="00000000">
      <w:pPr>
        <w:numPr>
          <w:ilvl w:val="1"/>
          <w:numId w:val="99"/>
        </w:numPr>
        <w:spacing w:after="187" w:line="267" w:lineRule="auto"/>
        <w:ind w:hanging="360"/>
      </w:pPr>
      <w:r>
        <w:rPr>
          <w:b/>
          <w:i/>
        </w:rPr>
        <w:t xml:space="preserve">Maneja los aspectos relativos a la temporización, marcando los paquetes UDP con la información necesaria para la correcta entrega de los mismos en </w:t>
      </w:r>
      <w:proofErr w:type="gramStart"/>
      <w:r>
        <w:rPr>
          <w:b/>
          <w:i/>
        </w:rPr>
        <w:t>recepción</w:t>
      </w:r>
      <w:proofErr w:type="gramEnd"/>
      <w:r>
        <w:rPr>
          <w:b/>
          <w:i/>
        </w:rPr>
        <w:t xml:space="preserve">. </w:t>
      </w:r>
      <w:r>
        <w:t xml:space="preserve"> </w:t>
      </w:r>
    </w:p>
    <w:p w14:paraId="6321C7D5" w14:textId="77777777" w:rsidR="00A97412" w:rsidRDefault="00000000">
      <w:pPr>
        <w:numPr>
          <w:ilvl w:val="1"/>
          <w:numId w:val="99"/>
        </w:numPr>
        <w:spacing w:after="187" w:line="267" w:lineRule="auto"/>
        <w:ind w:hanging="360"/>
      </w:pPr>
      <w:r>
        <w:rPr>
          <w:b/>
          <w:i/>
        </w:rPr>
        <w:lastRenderedPageBreak/>
        <w:t>Es usado a través del protocolo UDP/IP para identificación de carga útil, sincronización numeración secuencial y monitoreo.</w:t>
      </w:r>
      <w:r>
        <w:t xml:space="preserve"> </w:t>
      </w:r>
    </w:p>
    <w:p w14:paraId="21FC3190" w14:textId="77777777" w:rsidR="00A97412" w:rsidRDefault="00000000">
      <w:pPr>
        <w:spacing w:after="14"/>
        <w:ind w:left="-5" w:hanging="10"/>
      </w:pPr>
      <w:r>
        <w:rPr>
          <w:color w:val="1F3763"/>
          <w:sz w:val="24"/>
        </w:rPr>
        <w:t xml:space="preserve">RTCP </w:t>
      </w:r>
      <w:proofErr w:type="gramStart"/>
      <w:r>
        <w:rPr>
          <w:color w:val="1F3763"/>
          <w:sz w:val="24"/>
        </w:rPr>
        <w:t>( RT</w:t>
      </w:r>
      <w:proofErr w:type="gramEnd"/>
      <w:r>
        <w:rPr>
          <w:color w:val="1F3763"/>
          <w:sz w:val="24"/>
        </w:rPr>
        <w:t xml:space="preserve"> Control </w:t>
      </w:r>
      <w:proofErr w:type="spellStart"/>
      <w:r>
        <w:rPr>
          <w:color w:val="1F3763"/>
          <w:sz w:val="24"/>
        </w:rPr>
        <w:t>Protocol</w:t>
      </w:r>
      <w:proofErr w:type="spellEnd"/>
      <w:r>
        <w:rPr>
          <w:color w:val="1F3763"/>
          <w:sz w:val="24"/>
        </w:rPr>
        <w:t xml:space="preserve">): </w:t>
      </w:r>
    </w:p>
    <w:p w14:paraId="63062C77" w14:textId="77777777" w:rsidR="00A97412" w:rsidRDefault="00000000">
      <w:pPr>
        <w:numPr>
          <w:ilvl w:val="1"/>
          <w:numId w:val="84"/>
        </w:numPr>
        <w:spacing w:after="187" w:line="267" w:lineRule="auto"/>
        <w:ind w:hanging="360"/>
      </w:pPr>
      <w:r>
        <w:rPr>
          <w:b/>
          <w:i/>
        </w:rPr>
        <w:t xml:space="preserve">Permite transmitir información básica sobre los participantes de la sesión y la calidad de servicio. </w:t>
      </w:r>
      <w:r>
        <w:t xml:space="preserve"> </w:t>
      </w:r>
    </w:p>
    <w:p w14:paraId="7EE4B22F" w14:textId="77777777" w:rsidR="00A97412" w:rsidRDefault="00000000">
      <w:pPr>
        <w:numPr>
          <w:ilvl w:val="1"/>
          <w:numId w:val="84"/>
        </w:numPr>
        <w:spacing w:after="187" w:line="267" w:lineRule="auto"/>
        <w:ind w:hanging="360"/>
      </w:pPr>
      <w:r>
        <w:rPr>
          <w:b/>
          <w:i/>
        </w:rPr>
        <w:t>RTCP es un protocolo de control asociado con RTP.</w:t>
      </w:r>
      <w:r>
        <w:t xml:space="preserve"> </w:t>
      </w:r>
    </w:p>
    <w:p w14:paraId="2694B6ED" w14:textId="77777777" w:rsidR="00A97412" w:rsidRDefault="00000000">
      <w:pPr>
        <w:numPr>
          <w:ilvl w:val="1"/>
          <w:numId w:val="84"/>
        </w:numPr>
        <w:spacing w:after="187" w:line="267" w:lineRule="auto"/>
        <w:ind w:hanging="360"/>
      </w:pPr>
      <w:r>
        <w:rPr>
          <w:b/>
          <w:i/>
        </w:rPr>
        <w:t>Entrega retroalimentación sobre la calidad de la transmisión de datos.</w:t>
      </w:r>
      <w:r>
        <w:t xml:space="preserve"> </w:t>
      </w:r>
    </w:p>
    <w:p w14:paraId="323A73B2" w14:textId="77777777" w:rsidR="00A97412" w:rsidRDefault="00000000">
      <w:pPr>
        <w:numPr>
          <w:ilvl w:val="1"/>
          <w:numId w:val="84"/>
        </w:numPr>
        <w:spacing w:after="187" w:line="267" w:lineRule="auto"/>
        <w:ind w:hanging="360"/>
      </w:pPr>
      <w:r>
        <w:rPr>
          <w:b/>
          <w:i/>
        </w:rPr>
        <w:t xml:space="preserve">El encabezado de RTP puede ser comprimido para reducir el tamaño de archivos en la red. </w:t>
      </w:r>
      <w:r>
        <w:t xml:space="preserve"> </w:t>
      </w:r>
    </w:p>
    <w:p w14:paraId="07754617" w14:textId="77777777" w:rsidR="00A97412" w:rsidRDefault="00000000">
      <w:pPr>
        <w:numPr>
          <w:ilvl w:val="1"/>
          <w:numId w:val="84"/>
        </w:numPr>
        <w:spacing w:after="153" w:line="267" w:lineRule="auto"/>
        <w:ind w:hanging="360"/>
      </w:pPr>
      <w:r>
        <w:rPr>
          <w:b/>
          <w:i/>
        </w:rPr>
        <w:t xml:space="preserve">RTCP se encuentran en un nivel de aplicación y utilizan los protocolos de transporte subyacentes TCP o UDP. </w:t>
      </w:r>
      <w:r>
        <w:t xml:space="preserve"> </w:t>
      </w:r>
    </w:p>
    <w:p w14:paraId="390E8C57" w14:textId="77777777" w:rsidR="00A97412" w:rsidRDefault="00000000">
      <w:pPr>
        <w:spacing w:after="0"/>
      </w:pPr>
      <w:r>
        <w:t xml:space="preserve"> </w:t>
      </w:r>
    </w:p>
    <w:p w14:paraId="7E2AB0FB" w14:textId="77777777" w:rsidR="00A97412" w:rsidRDefault="00000000">
      <w:pPr>
        <w:spacing w:after="14"/>
        <w:ind w:left="-5" w:hanging="10"/>
      </w:pPr>
      <w:r>
        <w:rPr>
          <w:color w:val="1F3763"/>
          <w:sz w:val="24"/>
        </w:rPr>
        <w:t xml:space="preserve">PROTOCOLO SIP: </w:t>
      </w:r>
    </w:p>
    <w:p w14:paraId="46D4830C" w14:textId="77777777" w:rsidR="00A97412" w:rsidRDefault="00000000">
      <w:pPr>
        <w:numPr>
          <w:ilvl w:val="1"/>
          <w:numId w:val="84"/>
        </w:numPr>
        <w:spacing w:after="187" w:line="267" w:lineRule="auto"/>
        <w:ind w:hanging="360"/>
      </w:pPr>
      <w:r>
        <w:rPr>
          <w:b/>
          <w:i/>
        </w:rPr>
        <w:t>Protocolo de señalización para conferencia, telefonía, presencia, notificación de eventos y mensajería instantánea.</w:t>
      </w:r>
      <w:r>
        <w:t xml:space="preserve"> </w:t>
      </w:r>
    </w:p>
    <w:p w14:paraId="61B4328F" w14:textId="77777777" w:rsidR="00A97412" w:rsidRDefault="00000000">
      <w:pPr>
        <w:numPr>
          <w:ilvl w:val="1"/>
          <w:numId w:val="84"/>
        </w:numPr>
        <w:spacing w:after="187" w:line="267" w:lineRule="auto"/>
        <w:ind w:hanging="360"/>
      </w:pPr>
      <w:r>
        <w:rPr>
          <w:b/>
          <w:i/>
        </w:rPr>
        <w:t xml:space="preserve">Desarrollado por IETF en 1999. </w:t>
      </w:r>
      <w:r>
        <w:t xml:space="preserve"> </w:t>
      </w:r>
    </w:p>
    <w:p w14:paraId="59047190" w14:textId="77777777" w:rsidR="00A97412" w:rsidRDefault="00000000">
      <w:pPr>
        <w:numPr>
          <w:ilvl w:val="1"/>
          <w:numId w:val="84"/>
        </w:numPr>
        <w:spacing w:after="187" w:line="267" w:lineRule="auto"/>
        <w:ind w:hanging="360"/>
      </w:pPr>
      <w:r>
        <w:rPr>
          <w:b/>
          <w:i/>
        </w:rPr>
        <w:t>Modelo cliente-servidor.</w:t>
      </w:r>
      <w:r>
        <w:t xml:space="preserve"> </w:t>
      </w:r>
    </w:p>
    <w:p w14:paraId="1A858472" w14:textId="77777777" w:rsidR="00A97412" w:rsidRDefault="00000000">
      <w:pPr>
        <w:numPr>
          <w:ilvl w:val="1"/>
          <w:numId w:val="84"/>
        </w:numPr>
        <w:spacing w:after="187" w:line="267" w:lineRule="auto"/>
        <w:ind w:hanging="360"/>
      </w:pPr>
      <w:r>
        <w:rPr>
          <w:b/>
          <w:i/>
        </w:rPr>
        <w:t>Objetivo: Establecer sesiones multimedia entre 2 agentes de red.</w:t>
      </w:r>
      <w:r>
        <w:t xml:space="preserve"> </w:t>
      </w:r>
    </w:p>
    <w:p w14:paraId="0F36C8CF" w14:textId="77777777" w:rsidR="00A97412" w:rsidRDefault="00000000">
      <w:pPr>
        <w:numPr>
          <w:ilvl w:val="1"/>
          <w:numId w:val="84"/>
        </w:numPr>
        <w:spacing w:after="187" w:line="267" w:lineRule="auto"/>
        <w:ind w:hanging="360"/>
      </w:pPr>
      <w:r>
        <w:rPr>
          <w:b/>
          <w:i/>
        </w:rPr>
        <w:t xml:space="preserve">Transmisión de la </w:t>
      </w:r>
      <w:proofErr w:type="gramStart"/>
      <w:r>
        <w:rPr>
          <w:b/>
          <w:i/>
        </w:rPr>
        <w:t>voz  a</w:t>
      </w:r>
      <w:proofErr w:type="gramEnd"/>
      <w:r>
        <w:rPr>
          <w:b/>
          <w:i/>
        </w:rPr>
        <w:t xml:space="preserve"> través de datagramas IP.</w:t>
      </w:r>
      <w:r>
        <w:t xml:space="preserve"> </w:t>
      </w:r>
    </w:p>
    <w:p w14:paraId="43C253F0" w14:textId="77777777" w:rsidR="00A97412" w:rsidRDefault="00000000">
      <w:pPr>
        <w:numPr>
          <w:ilvl w:val="1"/>
          <w:numId w:val="84"/>
        </w:numPr>
        <w:spacing w:after="187" w:line="267" w:lineRule="auto"/>
        <w:ind w:hanging="360"/>
      </w:pPr>
      <w:r>
        <w:rPr>
          <w:b/>
          <w:i/>
        </w:rPr>
        <w:t>Independiente de la topología de red utilizada.</w:t>
      </w:r>
      <w:r>
        <w:t xml:space="preserve"> </w:t>
      </w:r>
    </w:p>
    <w:p w14:paraId="111AF482" w14:textId="77777777" w:rsidR="00A97412" w:rsidRDefault="00000000">
      <w:pPr>
        <w:numPr>
          <w:ilvl w:val="1"/>
          <w:numId w:val="84"/>
        </w:numPr>
        <w:spacing w:after="187" w:line="267" w:lineRule="auto"/>
        <w:ind w:hanging="360"/>
      </w:pPr>
      <w:r>
        <w:rPr>
          <w:b/>
          <w:i/>
        </w:rPr>
        <w:t>Aplicación inmediata de la VoIP.</w:t>
      </w:r>
      <w:r>
        <w:t xml:space="preserve"> </w:t>
      </w:r>
    </w:p>
    <w:p w14:paraId="5222DC4B" w14:textId="77777777" w:rsidR="00A97412" w:rsidRDefault="00000000">
      <w:pPr>
        <w:numPr>
          <w:ilvl w:val="1"/>
          <w:numId w:val="84"/>
        </w:numPr>
        <w:spacing w:after="187" w:line="267" w:lineRule="auto"/>
        <w:ind w:hanging="360"/>
      </w:pPr>
      <w:r>
        <w:rPr>
          <w:b/>
          <w:i/>
        </w:rPr>
        <w:t>Organizaciones internacionales estandarizan su funcionamiento.</w:t>
      </w:r>
      <w:r>
        <w:t xml:space="preserve"> </w:t>
      </w:r>
    </w:p>
    <w:p w14:paraId="1E6A0483" w14:textId="77777777" w:rsidR="00A97412" w:rsidRDefault="00000000">
      <w:pPr>
        <w:numPr>
          <w:ilvl w:val="1"/>
          <w:numId w:val="84"/>
        </w:numPr>
        <w:spacing w:after="0" w:line="431" w:lineRule="auto"/>
        <w:ind w:hanging="360"/>
      </w:pPr>
      <w:r>
        <w:rPr>
          <w:b/>
          <w:i/>
        </w:rPr>
        <w:t>Noviembre 2000, aceptado como protocolo de señalización para 3GPP.</w:t>
      </w:r>
      <w:r>
        <w:t xml:space="preserve"> </w:t>
      </w:r>
      <w:r>
        <w:rPr>
          <w:rFonts w:ascii="Wingdings 3" w:eastAsia="Wingdings 3" w:hAnsi="Wingdings 3" w:cs="Wingdings 3"/>
        </w:rPr>
        <w:t></w:t>
      </w:r>
      <w:r>
        <w:rPr>
          <w:rFonts w:ascii="Arial" w:eastAsia="Arial" w:hAnsi="Arial" w:cs="Arial"/>
        </w:rPr>
        <w:t xml:space="preserve"> </w:t>
      </w:r>
      <w:r>
        <w:rPr>
          <w:b/>
          <w:i/>
        </w:rPr>
        <w:t xml:space="preserve">Principal Ventaja </w:t>
      </w:r>
      <w:r>
        <w:rPr>
          <w:rFonts w:ascii="Wingdings 3" w:eastAsia="Wingdings 3" w:hAnsi="Wingdings 3" w:cs="Wingdings 3"/>
        </w:rPr>
        <w:t></w:t>
      </w:r>
      <w:r>
        <w:rPr>
          <w:b/>
          <w:i/>
        </w:rPr>
        <w:t xml:space="preserve"> Reducido costo operacional y de implementación. </w:t>
      </w:r>
      <w:r>
        <w:t xml:space="preserve"> </w:t>
      </w:r>
    </w:p>
    <w:p w14:paraId="643BD234" w14:textId="77777777" w:rsidR="00A97412" w:rsidRDefault="00000000">
      <w:pPr>
        <w:numPr>
          <w:ilvl w:val="1"/>
          <w:numId w:val="84"/>
        </w:numPr>
        <w:spacing w:after="187" w:line="267" w:lineRule="auto"/>
        <w:ind w:hanging="360"/>
      </w:pPr>
      <w:r>
        <w:rPr>
          <w:b/>
          <w:i/>
        </w:rPr>
        <w:t>Servicios:</w:t>
      </w:r>
      <w:r>
        <w:t xml:space="preserve"> </w:t>
      </w:r>
    </w:p>
    <w:p w14:paraId="65FC1311" w14:textId="77777777" w:rsidR="00A97412" w:rsidRDefault="00000000">
      <w:pPr>
        <w:numPr>
          <w:ilvl w:val="1"/>
          <w:numId w:val="84"/>
        </w:numPr>
        <w:spacing w:after="187" w:line="267" w:lineRule="auto"/>
        <w:ind w:hanging="360"/>
      </w:pPr>
      <w:r>
        <w:rPr>
          <w:b/>
          <w:i/>
        </w:rPr>
        <w:t>Llamada en espera (</w:t>
      </w:r>
      <w:proofErr w:type="spellStart"/>
      <w:r>
        <w:rPr>
          <w:b/>
          <w:i/>
        </w:rPr>
        <w:t>on-hold</w:t>
      </w:r>
      <w:proofErr w:type="spellEnd"/>
      <w:r>
        <w:rPr>
          <w:b/>
          <w:i/>
        </w:rPr>
        <w:t>)</w:t>
      </w:r>
      <w:r>
        <w:t xml:space="preserve"> </w:t>
      </w:r>
    </w:p>
    <w:p w14:paraId="12746EE3" w14:textId="77777777" w:rsidR="00A97412" w:rsidRDefault="00000000">
      <w:pPr>
        <w:numPr>
          <w:ilvl w:val="1"/>
          <w:numId w:val="84"/>
        </w:numPr>
        <w:spacing w:after="187" w:line="267" w:lineRule="auto"/>
        <w:ind w:hanging="360"/>
      </w:pPr>
      <w:r>
        <w:rPr>
          <w:b/>
          <w:i/>
        </w:rPr>
        <w:t>Desvío de llamadas (ocupado, no contesta, incondicional)</w:t>
      </w:r>
      <w:r>
        <w:t xml:space="preserve"> </w:t>
      </w:r>
    </w:p>
    <w:p w14:paraId="17CEA9AC" w14:textId="77777777" w:rsidR="00A97412" w:rsidRDefault="00000000">
      <w:pPr>
        <w:numPr>
          <w:ilvl w:val="1"/>
          <w:numId w:val="84"/>
        </w:numPr>
        <w:spacing w:after="187" w:line="267" w:lineRule="auto"/>
        <w:ind w:hanging="360"/>
      </w:pPr>
      <w:r>
        <w:rPr>
          <w:b/>
          <w:i/>
        </w:rPr>
        <w:t>Conferencias de voz y video</w:t>
      </w:r>
      <w:r>
        <w:t xml:space="preserve"> </w:t>
      </w:r>
    </w:p>
    <w:p w14:paraId="6E4FEF97" w14:textId="77777777" w:rsidR="00A97412" w:rsidRDefault="00000000">
      <w:pPr>
        <w:numPr>
          <w:ilvl w:val="1"/>
          <w:numId w:val="84"/>
        </w:numPr>
        <w:spacing w:after="187" w:line="267" w:lineRule="auto"/>
        <w:ind w:hanging="360"/>
      </w:pPr>
      <w:r>
        <w:rPr>
          <w:b/>
          <w:i/>
        </w:rPr>
        <w:t>Transferencia de llamadas</w:t>
      </w:r>
      <w:r>
        <w:t xml:space="preserve"> </w:t>
      </w:r>
    </w:p>
    <w:p w14:paraId="0BA77855" w14:textId="77777777" w:rsidR="00A97412" w:rsidRDefault="00000000">
      <w:pPr>
        <w:numPr>
          <w:ilvl w:val="1"/>
          <w:numId w:val="84"/>
        </w:numPr>
        <w:spacing w:after="187" w:line="267" w:lineRule="auto"/>
        <w:ind w:hanging="360"/>
      </w:pPr>
      <w:r>
        <w:rPr>
          <w:b/>
          <w:i/>
        </w:rPr>
        <w:t>Traducción de Número de Origen y Destino</w:t>
      </w:r>
      <w:r>
        <w:t xml:space="preserve"> </w:t>
      </w:r>
    </w:p>
    <w:p w14:paraId="32C00DC0" w14:textId="77777777" w:rsidR="00A97412" w:rsidRDefault="00000000">
      <w:pPr>
        <w:numPr>
          <w:ilvl w:val="1"/>
          <w:numId w:val="84"/>
        </w:numPr>
        <w:spacing w:after="187" w:line="267" w:lineRule="auto"/>
        <w:ind w:hanging="360"/>
      </w:pPr>
      <w:r>
        <w:rPr>
          <w:b/>
          <w:i/>
        </w:rPr>
        <w:t>SIP está más integrado con las aplicaciones y servicios de Internet.</w:t>
      </w:r>
      <w:r>
        <w:t xml:space="preserve"> </w:t>
      </w:r>
    </w:p>
    <w:p w14:paraId="0CDC536C" w14:textId="77777777" w:rsidR="00A97412" w:rsidRDefault="00000000">
      <w:pPr>
        <w:numPr>
          <w:ilvl w:val="1"/>
          <w:numId w:val="84"/>
        </w:numPr>
        <w:spacing w:after="187" w:line="267" w:lineRule="auto"/>
        <w:ind w:hanging="360"/>
      </w:pPr>
      <w:r>
        <w:rPr>
          <w:b/>
          <w:i/>
        </w:rPr>
        <w:t>Es más flexible a la hora de incorporar nuevas funcionalidades (servicios).</w:t>
      </w:r>
      <w:r>
        <w:t xml:space="preserve"> </w:t>
      </w:r>
    </w:p>
    <w:p w14:paraId="7B791373" w14:textId="77777777" w:rsidR="00A97412" w:rsidRDefault="00000000">
      <w:pPr>
        <w:numPr>
          <w:ilvl w:val="1"/>
          <w:numId w:val="84"/>
        </w:numPr>
        <w:spacing w:after="187" w:line="267" w:lineRule="auto"/>
        <w:ind w:hanging="360"/>
      </w:pPr>
      <w:r>
        <w:rPr>
          <w:b/>
          <w:i/>
        </w:rPr>
        <w:t xml:space="preserve">Su implementación es más simple. </w:t>
      </w:r>
      <w:r>
        <w:t xml:space="preserve"> </w:t>
      </w:r>
    </w:p>
    <w:p w14:paraId="6EEC0BF9" w14:textId="77777777" w:rsidR="00A97412" w:rsidRDefault="00000000">
      <w:pPr>
        <w:numPr>
          <w:ilvl w:val="1"/>
          <w:numId w:val="84"/>
        </w:numPr>
        <w:spacing w:after="187" w:line="267" w:lineRule="auto"/>
        <w:ind w:hanging="360"/>
      </w:pPr>
      <w:r>
        <w:rPr>
          <w:b/>
          <w:i/>
        </w:rPr>
        <w:t>(Ejemplo: para subredes con IP Privada y Firewall)</w:t>
      </w:r>
      <w:r>
        <w:t xml:space="preserve"> </w:t>
      </w:r>
    </w:p>
    <w:p w14:paraId="7094508E" w14:textId="77777777" w:rsidR="00A97412" w:rsidRDefault="00000000">
      <w:pPr>
        <w:numPr>
          <w:ilvl w:val="1"/>
          <w:numId w:val="84"/>
        </w:numPr>
        <w:spacing w:after="187" w:line="267" w:lineRule="auto"/>
        <w:ind w:hanging="360"/>
      </w:pPr>
      <w:r>
        <w:rPr>
          <w:b/>
          <w:i/>
        </w:rPr>
        <w:lastRenderedPageBreak/>
        <w:t>La sintaxis es similar a HTTP.</w:t>
      </w:r>
      <w:r>
        <w:t xml:space="preserve"> </w:t>
      </w:r>
    </w:p>
    <w:p w14:paraId="04E35698" w14:textId="77777777" w:rsidR="00A97412" w:rsidRDefault="00000000">
      <w:pPr>
        <w:numPr>
          <w:ilvl w:val="1"/>
          <w:numId w:val="84"/>
        </w:numPr>
        <w:spacing w:after="187" w:line="267" w:lineRule="auto"/>
        <w:ind w:hanging="360"/>
      </w:pPr>
      <w:r>
        <w:rPr>
          <w:b/>
          <w:i/>
        </w:rPr>
        <w:t xml:space="preserve">Es </w:t>
      </w:r>
      <w:proofErr w:type="spellStart"/>
      <w:r>
        <w:rPr>
          <w:b/>
          <w:i/>
        </w:rPr>
        <w:t>mas</w:t>
      </w:r>
      <w:proofErr w:type="spellEnd"/>
      <w:r>
        <w:rPr>
          <w:b/>
          <w:i/>
        </w:rPr>
        <w:t xml:space="preserve"> fácil de leer el </w:t>
      </w:r>
      <w:proofErr w:type="spellStart"/>
      <w:r>
        <w:rPr>
          <w:b/>
          <w:i/>
        </w:rPr>
        <w:t>call</w:t>
      </w:r>
      <w:proofErr w:type="spellEnd"/>
      <w:r>
        <w:rPr>
          <w:b/>
          <w:i/>
        </w:rPr>
        <w:t xml:space="preserve"> </w:t>
      </w:r>
      <w:proofErr w:type="spellStart"/>
      <w:r>
        <w:rPr>
          <w:b/>
          <w:i/>
        </w:rPr>
        <w:t>flow</w:t>
      </w:r>
      <w:proofErr w:type="spellEnd"/>
      <w:r>
        <w:rPr>
          <w:b/>
          <w:i/>
        </w:rPr>
        <w:t xml:space="preserve"> de la llamada.</w:t>
      </w:r>
      <w:r>
        <w:t xml:space="preserve"> </w:t>
      </w:r>
    </w:p>
    <w:p w14:paraId="207DB433" w14:textId="77777777" w:rsidR="00A97412" w:rsidRDefault="00000000">
      <w:pPr>
        <w:numPr>
          <w:ilvl w:val="1"/>
          <w:numId w:val="84"/>
        </w:numPr>
        <w:spacing w:after="187" w:line="267" w:lineRule="auto"/>
        <w:ind w:hanging="360"/>
      </w:pPr>
      <w:r>
        <w:rPr>
          <w:b/>
          <w:i/>
        </w:rPr>
        <w:t>Hace uso del protocolo SDP para la descripción de las capacidades multimedia de sus agentes.</w:t>
      </w:r>
      <w:r>
        <w:t xml:space="preserve"> </w:t>
      </w:r>
    </w:p>
    <w:p w14:paraId="1176DE19" w14:textId="77777777" w:rsidR="00A97412" w:rsidRDefault="00000000">
      <w:pPr>
        <w:numPr>
          <w:ilvl w:val="1"/>
          <w:numId w:val="84"/>
        </w:numPr>
        <w:spacing w:after="0" w:line="432" w:lineRule="auto"/>
        <w:ind w:hanging="360"/>
      </w:pPr>
      <w:r>
        <w:rPr>
          <w:b/>
          <w:i/>
        </w:rPr>
        <w:t>RTP transporta la voz (o video) digitalizado.</w:t>
      </w:r>
      <w:r>
        <w:t xml:space="preserve"> </w:t>
      </w:r>
      <w:r>
        <w:rPr>
          <w:rFonts w:ascii="Wingdings 3" w:eastAsia="Wingdings 3" w:hAnsi="Wingdings 3" w:cs="Wingdings 3"/>
        </w:rPr>
        <w:t></w:t>
      </w:r>
      <w:r>
        <w:rPr>
          <w:rFonts w:ascii="Arial" w:eastAsia="Arial" w:hAnsi="Arial" w:cs="Arial"/>
        </w:rPr>
        <w:t xml:space="preserve"> </w:t>
      </w:r>
      <w:r>
        <w:rPr>
          <w:b/>
          <w:i/>
        </w:rPr>
        <w:t xml:space="preserve">Utiliza Protocolos de transporte UDP y TCP. </w:t>
      </w:r>
      <w:r>
        <w:t xml:space="preserve"> </w:t>
      </w:r>
    </w:p>
    <w:p w14:paraId="18332932" w14:textId="77777777" w:rsidR="00A97412" w:rsidRDefault="00000000">
      <w:pPr>
        <w:numPr>
          <w:ilvl w:val="1"/>
          <w:numId w:val="84"/>
        </w:numPr>
        <w:spacing w:after="187" w:line="267" w:lineRule="auto"/>
        <w:ind w:hanging="360"/>
      </w:pPr>
      <w:proofErr w:type="spellStart"/>
      <w:r>
        <w:rPr>
          <w:b/>
          <w:i/>
        </w:rPr>
        <w:t>Codecs</w:t>
      </w:r>
      <w:proofErr w:type="spellEnd"/>
      <w:r>
        <w:rPr>
          <w:b/>
          <w:i/>
        </w:rPr>
        <w:t xml:space="preserve"> de audio: G711 </w:t>
      </w:r>
      <w:proofErr w:type="spellStart"/>
      <w:r>
        <w:rPr>
          <w:b/>
          <w:i/>
        </w:rPr>
        <w:t>alaw</w:t>
      </w:r>
      <w:proofErr w:type="spellEnd"/>
      <w:r>
        <w:rPr>
          <w:b/>
          <w:i/>
        </w:rPr>
        <w:t xml:space="preserve"> (PCMA), G711 </w:t>
      </w:r>
      <w:proofErr w:type="spellStart"/>
      <w:r>
        <w:rPr>
          <w:b/>
          <w:i/>
        </w:rPr>
        <w:t>ulaw</w:t>
      </w:r>
      <w:proofErr w:type="spellEnd"/>
      <w:r>
        <w:rPr>
          <w:b/>
          <w:i/>
        </w:rPr>
        <w:t xml:space="preserve"> (PCMU), G729, GSM, </w:t>
      </w:r>
      <w:proofErr w:type="spellStart"/>
      <w:r>
        <w:rPr>
          <w:b/>
          <w:i/>
        </w:rPr>
        <w:t>Speex</w:t>
      </w:r>
      <w:proofErr w:type="spellEnd"/>
      <w:r>
        <w:rPr>
          <w:b/>
          <w:i/>
        </w:rPr>
        <w:t xml:space="preserve"> e </w:t>
      </w:r>
      <w:proofErr w:type="spellStart"/>
      <w:proofErr w:type="gramStart"/>
      <w:r>
        <w:rPr>
          <w:b/>
          <w:i/>
        </w:rPr>
        <w:t>iLBC</w:t>
      </w:r>
      <w:proofErr w:type="spellEnd"/>
      <w:r>
        <w:rPr>
          <w:b/>
          <w:i/>
        </w:rPr>
        <w:t xml:space="preserve"> .</w:t>
      </w:r>
      <w:proofErr w:type="gramEnd"/>
      <w:r>
        <w:t xml:space="preserve"> </w:t>
      </w:r>
    </w:p>
    <w:p w14:paraId="7DC01AE8" w14:textId="77777777" w:rsidR="00A97412" w:rsidRDefault="00000000">
      <w:pPr>
        <w:numPr>
          <w:ilvl w:val="1"/>
          <w:numId w:val="84"/>
        </w:numPr>
        <w:spacing w:after="154" w:line="267" w:lineRule="auto"/>
        <w:ind w:hanging="360"/>
      </w:pPr>
      <w:proofErr w:type="spellStart"/>
      <w:r>
        <w:rPr>
          <w:b/>
          <w:i/>
        </w:rPr>
        <w:t>Codecs</w:t>
      </w:r>
      <w:proofErr w:type="spellEnd"/>
      <w:r>
        <w:rPr>
          <w:b/>
          <w:i/>
        </w:rPr>
        <w:t xml:space="preserve"> de video: H263 y MPEG.</w:t>
      </w:r>
      <w:r>
        <w:t xml:space="preserve"> </w:t>
      </w:r>
    </w:p>
    <w:p w14:paraId="4DD53BE1" w14:textId="77777777" w:rsidR="00A97412" w:rsidRDefault="00000000">
      <w:pPr>
        <w:spacing w:after="32"/>
      </w:pPr>
      <w:r>
        <w:rPr>
          <w:i/>
          <w:color w:val="2F5496"/>
        </w:rPr>
        <w:t xml:space="preserve">ELEMENTOS DE RED – PROTOCOLO SIP: </w:t>
      </w:r>
    </w:p>
    <w:p w14:paraId="0866FB7C" w14:textId="77777777" w:rsidR="00A97412" w:rsidRDefault="00000000">
      <w:pPr>
        <w:numPr>
          <w:ilvl w:val="1"/>
          <w:numId w:val="84"/>
        </w:numPr>
        <w:spacing w:after="187" w:line="267" w:lineRule="auto"/>
        <w:ind w:hanging="360"/>
      </w:pPr>
      <w:r>
        <w:rPr>
          <w:b/>
          <w:i/>
        </w:rPr>
        <w:t>Agentes de Usuario</w:t>
      </w:r>
      <w:r>
        <w:t xml:space="preserve"> </w:t>
      </w:r>
    </w:p>
    <w:p w14:paraId="71CA883B" w14:textId="77777777" w:rsidR="00A97412" w:rsidRDefault="00000000">
      <w:pPr>
        <w:numPr>
          <w:ilvl w:val="1"/>
          <w:numId w:val="84"/>
        </w:numPr>
        <w:spacing w:after="187" w:line="267" w:lineRule="auto"/>
        <w:ind w:hanging="360"/>
      </w:pPr>
      <w:r>
        <w:rPr>
          <w:b/>
          <w:i/>
        </w:rPr>
        <w:t>Clientes (</w:t>
      </w:r>
      <w:proofErr w:type="spellStart"/>
      <w:r>
        <w:rPr>
          <w:b/>
          <w:i/>
        </w:rPr>
        <w:t>User</w:t>
      </w:r>
      <w:proofErr w:type="spellEnd"/>
      <w:r>
        <w:rPr>
          <w:b/>
          <w:i/>
        </w:rPr>
        <w:t xml:space="preserve"> </w:t>
      </w:r>
      <w:proofErr w:type="spellStart"/>
      <w:r>
        <w:rPr>
          <w:b/>
          <w:i/>
        </w:rPr>
        <w:t>Agent</w:t>
      </w:r>
      <w:proofErr w:type="spellEnd"/>
      <w:r>
        <w:rPr>
          <w:b/>
          <w:i/>
        </w:rPr>
        <w:t xml:space="preserve"> Client, UAC): generador de solicitudes SIP.</w:t>
      </w:r>
      <w:r>
        <w:t xml:space="preserve"> </w:t>
      </w:r>
    </w:p>
    <w:p w14:paraId="01D92484" w14:textId="77777777" w:rsidR="00A97412" w:rsidRDefault="00000000">
      <w:pPr>
        <w:numPr>
          <w:ilvl w:val="1"/>
          <w:numId w:val="84"/>
        </w:numPr>
        <w:spacing w:after="187" w:line="267" w:lineRule="auto"/>
        <w:ind w:hanging="360"/>
      </w:pPr>
      <w:r>
        <w:rPr>
          <w:b/>
          <w:i/>
        </w:rPr>
        <w:t>Servidores (</w:t>
      </w:r>
      <w:proofErr w:type="spellStart"/>
      <w:r>
        <w:rPr>
          <w:b/>
          <w:i/>
        </w:rPr>
        <w:t>User</w:t>
      </w:r>
      <w:proofErr w:type="spellEnd"/>
      <w:r>
        <w:rPr>
          <w:b/>
          <w:i/>
        </w:rPr>
        <w:t xml:space="preserve"> </w:t>
      </w:r>
      <w:proofErr w:type="spellStart"/>
      <w:r>
        <w:rPr>
          <w:b/>
          <w:i/>
        </w:rPr>
        <w:t>Agent</w:t>
      </w:r>
      <w:proofErr w:type="spellEnd"/>
      <w:r>
        <w:rPr>
          <w:b/>
          <w:i/>
        </w:rPr>
        <w:t xml:space="preserve"> Server, UAS): encargado de responder las solicitudes SIP.</w:t>
      </w:r>
      <w:r>
        <w:t xml:space="preserve"> </w:t>
      </w:r>
    </w:p>
    <w:p w14:paraId="025A90C8" w14:textId="77777777" w:rsidR="00A97412" w:rsidRDefault="00000000">
      <w:pPr>
        <w:numPr>
          <w:ilvl w:val="1"/>
          <w:numId w:val="84"/>
        </w:numPr>
        <w:spacing w:after="187" w:line="267" w:lineRule="auto"/>
        <w:ind w:hanging="360"/>
      </w:pPr>
      <w:r>
        <w:rPr>
          <w:b/>
          <w:i/>
        </w:rPr>
        <w:t>Servidores de Red:</w:t>
      </w:r>
      <w:r>
        <w:t xml:space="preserve"> </w:t>
      </w:r>
    </w:p>
    <w:p w14:paraId="6770FE4E" w14:textId="77777777" w:rsidR="00A97412" w:rsidRDefault="00000000">
      <w:pPr>
        <w:numPr>
          <w:ilvl w:val="1"/>
          <w:numId w:val="84"/>
        </w:numPr>
        <w:spacing w:after="187" w:line="267" w:lineRule="auto"/>
        <w:ind w:hanging="360"/>
      </w:pPr>
      <w:r>
        <w:rPr>
          <w:b/>
          <w:i/>
        </w:rPr>
        <w:t>Servidor de Redirección (</w:t>
      </w:r>
      <w:proofErr w:type="spellStart"/>
      <w:r>
        <w:rPr>
          <w:b/>
          <w:i/>
        </w:rPr>
        <w:t>Redirect</w:t>
      </w:r>
      <w:proofErr w:type="spellEnd"/>
      <w:r>
        <w:rPr>
          <w:b/>
          <w:i/>
        </w:rPr>
        <w:t xml:space="preserve"> Server).</w:t>
      </w:r>
      <w:r>
        <w:t xml:space="preserve"> </w:t>
      </w:r>
    </w:p>
    <w:p w14:paraId="74D8E945" w14:textId="77777777" w:rsidR="00A97412" w:rsidRDefault="00000000">
      <w:pPr>
        <w:numPr>
          <w:ilvl w:val="1"/>
          <w:numId w:val="84"/>
        </w:numPr>
        <w:spacing w:after="187" w:line="267" w:lineRule="auto"/>
        <w:ind w:hanging="360"/>
      </w:pPr>
      <w:r>
        <w:rPr>
          <w:b/>
          <w:i/>
        </w:rPr>
        <w:t>Servidor Proxy (Proxy Server).</w:t>
      </w:r>
      <w:r>
        <w:t xml:space="preserve"> </w:t>
      </w:r>
    </w:p>
    <w:p w14:paraId="4079E6B1" w14:textId="77777777" w:rsidR="00A97412" w:rsidRDefault="00000000">
      <w:pPr>
        <w:numPr>
          <w:ilvl w:val="1"/>
          <w:numId w:val="84"/>
        </w:numPr>
        <w:spacing w:after="187" w:line="267" w:lineRule="auto"/>
        <w:ind w:hanging="360"/>
      </w:pPr>
      <w:r>
        <w:rPr>
          <w:b/>
          <w:i/>
        </w:rPr>
        <w:t>Servidor de Registro (</w:t>
      </w:r>
      <w:proofErr w:type="spellStart"/>
      <w:r>
        <w:rPr>
          <w:b/>
          <w:i/>
        </w:rPr>
        <w:t>Register</w:t>
      </w:r>
      <w:proofErr w:type="spellEnd"/>
      <w:r>
        <w:rPr>
          <w:b/>
          <w:i/>
        </w:rPr>
        <w:t xml:space="preserve"> Server).</w:t>
      </w:r>
      <w:r>
        <w:t xml:space="preserve"> </w:t>
      </w:r>
    </w:p>
    <w:p w14:paraId="1F93DA10" w14:textId="77777777" w:rsidR="00A97412" w:rsidRDefault="00000000">
      <w:pPr>
        <w:spacing w:after="14"/>
        <w:ind w:left="730" w:hanging="10"/>
      </w:pPr>
      <w:r>
        <w:rPr>
          <w:color w:val="1F3763"/>
          <w:sz w:val="24"/>
        </w:rPr>
        <w:t xml:space="preserve">REGISTRAR SERVER O LOCATION SERVER: </w:t>
      </w:r>
    </w:p>
    <w:p w14:paraId="06214F6A" w14:textId="77777777" w:rsidR="00A97412" w:rsidRDefault="00000000">
      <w:pPr>
        <w:numPr>
          <w:ilvl w:val="3"/>
          <w:numId w:val="100"/>
        </w:numPr>
        <w:spacing w:after="187" w:line="267" w:lineRule="auto"/>
        <w:ind w:hanging="360"/>
      </w:pPr>
      <w:r>
        <w:rPr>
          <w:b/>
          <w:i/>
        </w:rPr>
        <w:t>Registran las direcciones SIP (SIP – URL) y sus direcciones IP asociadas.</w:t>
      </w:r>
      <w:r>
        <w:t xml:space="preserve"> </w:t>
      </w:r>
    </w:p>
    <w:p w14:paraId="46F04071" w14:textId="77777777" w:rsidR="00A97412" w:rsidRDefault="00000000">
      <w:pPr>
        <w:numPr>
          <w:ilvl w:val="3"/>
          <w:numId w:val="100"/>
        </w:numPr>
        <w:spacing w:after="187" w:line="267" w:lineRule="auto"/>
        <w:ind w:hanging="360"/>
      </w:pPr>
      <w:r>
        <w:rPr>
          <w:b/>
          <w:i/>
        </w:rPr>
        <w:t>Garantizan el “</w:t>
      </w:r>
      <w:proofErr w:type="spellStart"/>
      <w:r>
        <w:rPr>
          <w:b/>
          <w:i/>
        </w:rPr>
        <w:t>mapping</w:t>
      </w:r>
      <w:proofErr w:type="spellEnd"/>
      <w:r>
        <w:rPr>
          <w:b/>
          <w:i/>
        </w:rPr>
        <w:t>” entre direcciones SIP y direcciones IP.</w:t>
      </w:r>
      <w:r>
        <w:t xml:space="preserve"> </w:t>
      </w:r>
    </w:p>
    <w:p w14:paraId="09E50BF7" w14:textId="77777777" w:rsidR="00A97412" w:rsidRDefault="00000000">
      <w:pPr>
        <w:spacing w:after="14"/>
        <w:ind w:left="718" w:hanging="10"/>
      </w:pPr>
      <w:r>
        <w:rPr>
          <w:color w:val="1F3763"/>
          <w:sz w:val="24"/>
        </w:rPr>
        <w:t xml:space="preserve">REDIRECT SERVER: </w:t>
      </w:r>
    </w:p>
    <w:p w14:paraId="3308BF33" w14:textId="77777777" w:rsidR="00A97412" w:rsidRDefault="00000000">
      <w:pPr>
        <w:numPr>
          <w:ilvl w:val="3"/>
          <w:numId w:val="100"/>
        </w:numPr>
        <w:spacing w:after="187" w:line="267" w:lineRule="auto"/>
        <w:ind w:hanging="360"/>
      </w:pPr>
      <w:r>
        <w:rPr>
          <w:b/>
          <w:i/>
        </w:rPr>
        <w:t xml:space="preserve">Procesan solicitudes SIP (Invite) y </w:t>
      </w:r>
      <w:proofErr w:type="spellStart"/>
      <w:r>
        <w:rPr>
          <w:b/>
          <w:i/>
        </w:rPr>
        <w:t>retorman</w:t>
      </w:r>
      <w:proofErr w:type="spellEnd"/>
      <w:r>
        <w:rPr>
          <w:b/>
          <w:i/>
        </w:rPr>
        <w:t xml:space="preserve"> la dirección IP del Corresponsal al que </w:t>
      </w:r>
      <w:proofErr w:type="spellStart"/>
      <w:r>
        <w:rPr>
          <w:b/>
          <w:i/>
        </w:rPr>
        <w:t>pertence</w:t>
      </w:r>
      <w:proofErr w:type="spellEnd"/>
      <w:r>
        <w:rPr>
          <w:b/>
          <w:i/>
        </w:rPr>
        <w:t xml:space="preserve"> la </w:t>
      </w:r>
      <w:proofErr w:type="gramStart"/>
      <w:r>
        <w:rPr>
          <w:b/>
          <w:i/>
        </w:rPr>
        <w:t xml:space="preserve">URI( </w:t>
      </w:r>
      <w:proofErr w:type="spellStart"/>
      <w:r>
        <w:rPr>
          <w:b/>
          <w:i/>
        </w:rPr>
        <w:t>Uniform</w:t>
      </w:r>
      <w:proofErr w:type="spellEnd"/>
      <w:proofErr w:type="gramEnd"/>
      <w:r>
        <w:rPr>
          <w:b/>
          <w:i/>
        </w:rPr>
        <w:t xml:space="preserve"> </w:t>
      </w:r>
      <w:proofErr w:type="spellStart"/>
      <w:r>
        <w:rPr>
          <w:b/>
          <w:i/>
        </w:rPr>
        <w:t>Resource</w:t>
      </w:r>
      <w:proofErr w:type="spellEnd"/>
      <w:r>
        <w:rPr>
          <w:b/>
          <w:i/>
        </w:rPr>
        <w:t xml:space="preserve"> </w:t>
      </w:r>
      <w:proofErr w:type="spellStart"/>
      <w:r>
        <w:rPr>
          <w:b/>
          <w:i/>
        </w:rPr>
        <w:t>Identifiers</w:t>
      </w:r>
      <w:proofErr w:type="spellEnd"/>
      <w:r>
        <w:rPr>
          <w:b/>
          <w:i/>
        </w:rPr>
        <w:t>).</w:t>
      </w:r>
      <w:r>
        <w:t xml:space="preserve"> </w:t>
      </w:r>
    </w:p>
    <w:p w14:paraId="719BD167" w14:textId="77777777" w:rsidR="00A97412" w:rsidRDefault="00000000">
      <w:pPr>
        <w:spacing w:after="14"/>
        <w:ind w:left="718" w:hanging="10"/>
      </w:pPr>
      <w:r>
        <w:rPr>
          <w:color w:val="1F3763"/>
          <w:sz w:val="24"/>
        </w:rPr>
        <w:t xml:space="preserve">PROXY SERVER: </w:t>
      </w:r>
    </w:p>
    <w:p w14:paraId="01BD605F" w14:textId="77777777" w:rsidR="00A97412" w:rsidRDefault="00000000">
      <w:pPr>
        <w:numPr>
          <w:ilvl w:val="3"/>
          <w:numId w:val="100"/>
        </w:numPr>
        <w:spacing w:after="187" w:line="267" w:lineRule="auto"/>
        <w:ind w:hanging="360"/>
      </w:pPr>
      <w:proofErr w:type="spellStart"/>
      <w:r>
        <w:rPr>
          <w:b/>
          <w:i/>
        </w:rPr>
        <w:t>Re-envia</w:t>
      </w:r>
      <w:proofErr w:type="spellEnd"/>
      <w:r>
        <w:rPr>
          <w:b/>
          <w:i/>
        </w:rPr>
        <w:t xml:space="preserve"> paquetes modificando o no los datos </w:t>
      </w:r>
      <w:proofErr w:type="gramStart"/>
      <w:r>
        <w:rPr>
          <w:b/>
          <w:i/>
        </w:rPr>
        <w:t>del mismo</w:t>
      </w:r>
      <w:proofErr w:type="gramEnd"/>
      <w:r>
        <w:rPr>
          <w:b/>
          <w:i/>
        </w:rPr>
        <w:t>.</w:t>
      </w:r>
      <w:r>
        <w:t xml:space="preserve"> </w:t>
      </w:r>
    </w:p>
    <w:p w14:paraId="5926CB0A" w14:textId="77777777" w:rsidR="00A97412" w:rsidRDefault="00000000">
      <w:pPr>
        <w:numPr>
          <w:ilvl w:val="3"/>
          <w:numId w:val="100"/>
        </w:numPr>
        <w:spacing w:after="198" w:line="258" w:lineRule="auto"/>
        <w:ind w:hanging="360"/>
      </w:pPr>
      <w:r>
        <w:rPr>
          <w:b/>
          <w:i/>
        </w:rPr>
        <w:t>Desarrollan el “</w:t>
      </w:r>
      <w:proofErr w:type="spellStart"/>
      <w:r>
        <w:rPr>
          <w:b/>
          <w:i/>
        </w:rPr>
        <w:t>routing</w:t>
      </w:r>
      <w:proofErr w:type="spellEnd"/>
      <w:r>
        <w:rPr>
          <w:b/>
          <w:i/>
        </w:rPr>
        <w:t xml:space="preserve">” de los mensajes de solicitudes y respuestas SIP. </w:t>
      </w:r>
      <w:r>
        <w:t xml:space="preserve"> </w:t>
      </w:r>
    </w:p>
    <w:p w14:paraId="4048371F" w14:textId="77777777" w:rsidR="00A97412" w:rsidRDefault="00000000">
      <w:pPr>
        <w:numPr>
          <w:ilvl w:val="3"/>
          <w:numId w:val="100"/>
        </w:numPr>
        <w:spacing w:after="198" w:line="258" w:lineRule="auto"/>
        <w:ind w:hanging="360"/>
      </w:pPr>
      <w:r>
        <w:rPr>
          <w:b/>
          <w:i/>
        </w:rPr>
        <w:t>Trabajan en estado “</w:t>
      </w:r>
      <w:proofErr w:type="spellStart"/>
      <w:r>
        <w:rPr>
          <w:b/>
          <w:i/>
        </w:rPr>
        <w:t>statefull</w:t>
      </w:r>
      <w:proofErr w:type="spellEnd"/>
      <w:r>
        <w:rPr>
          <w:b/>
          <w:i/>
        </w:rPr>
        <w:t>” o “</w:t>
      </w:r>
      <w:proofErr w:type="spellStart"/>
      <w:r>
        <w:rPr>
          <w:b/>
          <w:i/>
        </w:rPr>
        <w:t>stateless</w:t>
      </w:r>
      <w:proofErr w:type="spellEnd"/>
      <w:r>
        <w:rPr>
          <w:b/>
          <w:i/>
        </w:rPr>
        <w:t xml:space="preserve">”. </w:t>
      </w:r>
      <w:r>
        <w:t xml:space="preserve"> </w:t>
      </w:r>
    </w:p>
    <w:p w14:paraId="2D776DBD" w14:textId="77777777" w:rsidR="00A97412" w:rsidRDefault="00000000">
      <w:pPr>
        <w:spacing w:after="0"/>
        <w:ind w:left="-5" w:hanging="10"/>
      </w:pPr>
      <w:r>
        <w:rPr>
          <w:color w:val="2F5496"/>
          <w:sz w:val="26"/>
        </w:rPr>
        <w:t xml:space="preserve">CAPACIDADES DE SIP: </w:t>
      </w:r>
    </w:p>
    <w:p w14:paraId="59B9BE74" w14:textId="77777777" w:rsidR="00A97412" w:rsidRDefault="00000000">
      <w:pPr>
        <w:numPr>
          <w:ilvl w:val="1"/>
          <w:numId w:val="84"/>
        </w:numPr>
        <w:spacing w:after="1" w:line="430" w:lineRule="auto"/>
        <w:ind w:hanging="360"/>
      </w:pPr>
      <w:r>
        <w:rPr>
          <w:b/>
          <w:i/>
        </w:rPr>
        <w:t>Servicios de telefonía tradicional</w:t>
      </w:r>
      <w:r>
        <w:t xml:space="preserve"> </w:t>
      </w:r>
      <w:r>
        <w:rPr>
          <w:rFonts w:ascii="Wingdings 3" w:eastAsia="Wingdings 3" w:hAnsi="Wingdings 3" w:cs="Wingdings 3"/>
        </w:rPr>
        <w:t></w:t>
      </w:r>
      <w:r>
        <w:rPr>
          <w:rFonts w:ascii="Arial" w:eastAsia="Arial" w:hAnsi="Arial" w:cs="Arial"/>
        </w:rPr>
        <w:t xml:space="preserve"> </w:t>
      </w:r>
      <w:r>
        <w:rPr>
          <w:b/>
          <w:i/>
        </w:rPr>
        <w:t>SIMPLE (mensajería instantánea).</w:t>
      </w:r>
      <w:r>
        <w:t xml:space="preserve"> </w:t>
      </w:r>
    </w:p>
    <w:p w14:paraId="45CC5D54" w14:textId="77777777" w:rsidR="00A97412" w:rsidRDefault="00000000">
      <w:pPr>
        <w:numPr>
          <w:ilvl w:val="1"/>
          <w:numId w:val="84"/>
        </w:numPr>
        <w:spacing w:after="187" w:line="267" w:lineRule="auto"/>
        <w:ind w:hanging="360"/>
      </w:pPr>
      <w:r>
        <w:rPr>
          <w:b/>
          <w:i/>
        </w:rPr>
        <w:t>PRESENCE.</w:t>
      </w:r>
      <w:r>
        <w:t xml:space="preserve"> </w:t>
      </w:r>
    </w:p>
    <w:p w14:paraId="4C253CA7" w14:textId="77777777" w:rsidR="00A97412" w:rsidRDefault="00000000">
      <w:pPr>
        <w:numPr>
          <w:ilvl w:val="1"/>
          <w:numId w:val="84"/>
        </w:numPr>
        <w:spacing w:after="187" w:line="267" w:lineRule="auto"/>
        <w:ind w:hanging="360"/>
      </w:pPr>
      <w:r>
        <w:rPr>
          <w:b/>
          <w:i/>
        </w:rPr>
        <w:t>S/MIME (</w:t>
      </w:r>
      <w:proofErr w:type="spellStart"/>
      <w:r>
        <w:rPr>
          <w:b/>
          <w:i/>
        </w:rPr>
        <w:t>segurización</w:t>
      </w:r>
      <w:proofErr w:type="spellEnd"/>
      <w:r>
        <w:rPr>
          <w:b/>
          <w:i/>
        </w:rPr>
        <w:t xml:space="preserve"> de la mensajería).</w:t>
      </w:r>
      <w:r>
        <w:t xml:space="preserve"> </w:t>
      </w:r>
    </w:p>
    <w:p w14:paraId="4B94A40A" w14:textId="77777777" w:rsidR="00A97412" w:rsidRDefault="00000000">
      <w:pPr>
        <w:numPr>
          <w:ilvl w:val="1"/>
          <w:numId w:val="84"/>
        </w:numPr>
        <w:spacing w:after="187" w:line="267" w:lineRule="auto"/>
        <w:ind w:hanging="360"/>
      </w:pPr>
      <w:r>
        <w:rPr>
          <w:b/>
          <w:i/>
        </w:rPr>
        <w:t>Compresión de la señalización.</w:t>
      </w:r>
      <w:r>
        <w:t xml:space="preserve"> </w:t>
      </w:r>
    </w:p>
    <w:p w14:paraId="2065F784" w14:textId="77777777" w:rsidR="00A97412" w:rsidRDefault="00000000">
      <w:pPr>
        <w:numPr>
          <w:ilvl w:val="1"/>
          <w:numId w:val="84"/>
        </w:numPr>
        <w:spacing w:after="187" w:line="267" w:lineRule="auto"/>
        <w:ind w:hanging="360"/>
      </w:pPr>
      <w:r>
        <w:rPr>
          <w:b/>
          <w:i/>
        </w:rPr>
        <w:t>Soporte de UDP, TCP y SCTP.</w:t>
      </w:r>
      <w:r>
        <w:t xml:space="preserve"> </w:t>
      </w:r>
    </w:p>
    <w:p w14:paraId="02D53B4E" w14:textId="77777777" w:rsidR="00A97412" w:rsidRDefault="00000000">
      <w:pPr>
        <w:numPr>
          <w:ilvl w:val="1"/>
          <w:numId w:val="84"/>
        </w:numPr>
        <w:spacing w:after="187" w:line="267" w:lineRule="auto"/>
        <w:ind w:hanging="360"/>
      </w:pPr>
      <w:r>
        <w:rPr>
          <w:b/>
          <w:i/>
        </w:rPr>
        <w:t>SBC (</w:t>
      </w:r>
      <w:proofErr w:type="spellStart"/>
      <w:r>
        <w:rPr>
          <w:b/>
          <w:i/>
        </w:rPr>
        <w:t>Session</w:t>
      </w:r>
      <w:proofErr w:type="spellEnd"/>
      <w:r>
        <w:rPr>
          <w:b/>
          <w:i/>
        </w:rPr>
        <w:t xml:space="preserve"> </w:t>
      </w:r>
      <w:proofErr w:type="spellStart"/>
      <w:r>
        <w:rPr>
          <w:b/>
          <w:i/>
        </w:rPr>
        <w:t>Border</w:t>
      </w:r>
      <w:proofErr w:type="spellEnd"/>
      <w:r>
        <w:rPr>
          <w:b/>
          <w:i/>
        </w:rPr>
        <w:t xml:space="preserve"> </w:t>
      </w:r>
      <w:proofErr w:type="spellStart"/>
      <w:r>
        <w:rPr>
          <w:b/>
          <w:i/>
        </w:rPr>
        <w:t>Controller</w:t>
      </w:r>
      <w:proofErr w:type="spellEnd"/>
      <w:r>
        <w:rPr>
          <w:b/>
          <w:i/>
        </w:rPr>
        <w:t>).</w:t>
      </w:r>
      <w:r>
        <w:t xml:space="preserve"> </w:t>
      </w:r>
    </w:p>
    <w:p w14:paraId="4950C33A" w14:textId="77777777" w:rsidR="00A97412" w:rsidRDefault="00000000">
      <w:pPr>
        <w:numPr>
          <w:ilvl w:val="1"/>
          <w:numId w:val="84"/>
        </w:numPr>
        <w:spacing w:after="187" w:line="267" w:lineRule="auto"/>
        <w:ind w:hanging="360"/>
      </w:pPr>
      <w:r>
        <w:rPr>
          <w:b/>
          <w:i/>
        </w:rPr>
        <w:t>IPv6.</w:t>
      </w:r>
      <w:r>
        <w:t xml:space="preserve"> </w:t>
      </w:r>
    </w:p>
    <w:p w14:paraId="3A5E6223" w14:textId="77777777" w:rsidR="00A97412" w:rsidRDefault="00000000">
      <w:pPr>
        <w:spacing w:after="0"/>
        <w:ind w:left="-5" w:hanging="10"/>
      </w:pPr>
      <w:r>
        <w:rPr>
          <w:color w:val="2F5496"/>
          <w:sz w:val="26"/>
        </w:rPr>
        <w:lastRenderedPageBreak/>
        <w:t xml:space="preserve">NAT TRAVERSAL: </w:t>
      </w:r>
    </w:p>
    <w:p w14:paraId="51E7AFEE" w14:textId="77777777" w:rsidR="00A97412" w:rsidRDefault="00000000">
      <w:pPr>
        <w:numPr>
          <w:ilvl w:val="1"/>
          <w:numId w:val="84"/>
        </w:numPr>
        <w:spacing w:after="187" w:line="267" w:lineRule="auto"/>
        <w:ind w:hanging="360"/>
      </w:pPr>
      <w:r>
        <w:rPr>
          <w:b/>
          <w:i/>
        </w:rPr>
        <w:t>Modos de funcionamiento de Firewalls:</w:t>
      </w:r>
      <w:r>
        <w:t xml:space="preserve"> </w:t>
      </w:r>
    </w:p>
    <w:p w14:paraId="405527C9" w14:textId="77777777" w:rsidR="00A97412" w:rsidRDefault="00000000">
      <w:pPr>
        <w:numPr>
          <w:ilvl w:val="1"/>
          <w:numId w:val="84"/>
        </w:numPr>
        <w:spacing w:after="185" w:line="267" w:lineRule="auto"/>
        <w:ind w:hanging="360"/>
      </w:pPr>
      <w:r>
        <w:t xml:space="preserve">Full </w:t>
      </w:r>
      <w:proofErr w:type="spellStart"/>
      <w:r>
        <w:t>cone</w:t>
      </w:r>
      <w:proofErr w:type="spellEnd"/>
      <w:r>
        <w:t xml:space="preserve"> NAT </w:t>
      </w:r>
    </w:p>
    <w:p w14:paraId="1DE41A32" w14:textId="77777777" w:rsidR="00A97412" w:rsidRDefault="00000000">
      <w:pPr>
        <w:numPr>
          <w:ilvl w:val="1"/>
          <w:numId w:val="84"/>
        </w:numPr>
        <w:spacing w:after="185" w:line="267" w:lineRule="auto"/>
        <w:ind w:hanging="360"/>
      </w:pPr>
      <w:proofErr w:type="spellStart"/>
      <w:r>
        <w:t>Restricted</w:t>
      </w:r>
      <w:proofErr w:type="spellEnd"/>
      <w:r>
        <w:t xml:space="preserve"> </w:t>
      </w:r>
      <w:proofErr w:type="spellStart"/>
      <w:r>
        <w:t>cone</w:t>
      </w:r>
      <w:proofErr w:type="spellEnd"/>
      <w:r>
        <w:t xml:space="preserve"> NAT </w:t>
      </w:r>
    </w:p>
    <w:p w14:paraId="52CDB147" w14:textId="77777777" w:rsidR="00A97412" w:rsidRDefault="00000000">
      <w:pPr>
        <w:numPr>
          <w:ilvl w:val="1"/>
          <w:numId w:val="84"/>
        </w:numPr>
        <w:spacing w:after="187" w:line="267" w:lineRule="auto"/>
        <w:ind w:hanging="360"/>
      </w:pPr>
      <w:r>
        <w:t xml:space="preserve">Port </w:t>
      </w:r>
      <w:proofErr w:type="spellStart"/>
      <w:r>
        <w:t>Restricted</w:t>
      </w:r>
      <w:proofErr w:type="spellEnd"/>
      <w:r>
        <w:t xml:space="preserve"> </w:t>
      </w:r>
      <w:proofErr w:type="spellStart"/>
      <w:r>
        <w:t>cone</w:t>
      </w:r>
      <w:proofErr w:type="spellEnd"/>
      <w:r>
        <w:t xml:space="preserve"> NAT </w:t>
      </w:r>
    </w:p>
    <w:p w14:paraId="3816C4B7" w14:textId="77777777" w:rsidR="00A97412" w:rsidRDefault="00000000">
      <w:pPr>
        <w:numPr>
          <w:ilvl w:val="1"/>
          <w:numId w:val="84"/>
        </w:numPr>
        <w:spacing w:after="184" w:line="267" w:lineRule="auto"/>
        <w:ind w:hanging="360"/>
      </w:pPr>
      <w:proofErr w:type="spellStart"/>
      <w:r>
        <w:t>Symmetric</w:t>
      </w:r>
      <w:proofErr w:type="spellEnd"/>
      <w:r>
        <w:t xml:space="preserve"> NAT </w:t>
      </w:r>
    </w:p>
    <w:p w14:paraId="5C8564BD" w14:textId="77777777" w:rsidR="00A97412" w:rsidRDefault="00000000">
      <w:pPr>
        <w:numPr>
          <w:ilvl w:val="1"/>
          <w:numId w:val="84"/>
        </w:numPr>
        <w:spacing w:after="187" w:line="267" w:lineRule="auto"/>
        <w:ind w:hanging="360"/>
      </w:pPr>
      <w:r>
        <w:rPr>
          <w:b/>
          <w:i/>
        </w:rPr>
        <w:t>Soluciones:</w:t>
      </w:r>
      <w:r>
        <w:t xml:space="preserve"> </w:t>
      </w:r>
    </w:p>
    <w:p w14:paraId="047692B6" w14:textId="77777777" w:rsidR="00A97412" w:rsidRDefault="00000000">
      <w:pPr>
        <w:numPr>
          <w:ilvl w:val="1"/>
          <w:numId w:val="84"/>
        </w:numPr>
        <w:spacing w:after="183" w:line="267" w:lineRule="auto"/>
        <w:ind w:hanging="360"/>
      </w:pPr>
      <w:r>
        <w:t xml:space="preserve">Señalización y RTP Simétricos </w:t>
      </w:r>
    </w:p>
    <w:p w14:paraId="53E700BF" w14:textId="77777777" w:rsidR="00A97412" w:rsidRDefault="00000000">
      <w:pPr>
        <w:numPr>
          <w:ilvl w:val="1"/>
          <w:numId w:val="84"/>
        </w:numPr>
        <w:spacing w:after="188" w:line="267" w:lineRule="auto"/>
        <w:ind w:hanging="360"/>
      </w:pPr>
      <w:r>
        <w:t xml:space="preserve">RTP Proxy </w:t>
      </w:r>
    </w:p>
    <w:p w14:paraId="601474CE" w14:textId="77777777" w:rsidR="00A97412" w:rsidRDefault="00000000">
      <w:pPr>
        <w:numPr>
          <w:ilvl w:val="1"/>
          <w:numId w:val="84"/>
        </w:numPr>
        <w:spacing w:after="185" w:line="267" w:lineRule="auto"/>
        <w:ind w:hanging="360"/>
      </w:pPr>
      <w:proofErr w:type="spellStart"/>
      <w:r>
        <w:t>Gateways</w:t>
      </w:r>
      <w:proofErr w:type="spellEnd"/>
      <w:r>
        <w:t xml:space="preserve"> de Aplicación </w:t>
      </w:r>
    </w:p>
    <w:p w14:paraId="0BD1DF60" w14:textId="77777777" w:rsidR="00A97412" w:rsidRDefault="00000000">
      <w:pPr>
        <w:numPr>
          <w:ilvl w:val="1"/>
          <w:numId w:val="84"/>
        </w:numPr>
        <w:spacing w:after="184" w:line="267" w:lineRule="auto"/>
        <w:ind w:hanging="360"/>
      </w:pPr>
      <w:r>
        <w:t xml:space="preserve">STUN (Simple </w:t>
      </w:r>
      <w:proofErr w:type="spellStart"/>
      <w:r>
        <w:t>Traversal</w:t>
      </w:r>
      <w:proofErr w:type="spellEnd"/>
      <w:r>
        <w:t xml:space="preserve"> </w:t>
      </w:r>
      <w:proofErr w:type="spellStart"/>
      <w:r>
        <w:t>of</w:t>
      </w:r>
      <w:proofErr w:type="spellEnd"/>
      <w:r>
        <w:t xml:space="preserve"> UDP </w:t>
      </w:r>
      <w:proofErr w:type="spellStart"/>
      <w:r>
        <w:t>through</w:t>
      </w:r>
      <w:proofErr w:type="spellEnd"/>
      <w:r>
        <w:t xml:space="preserve"> </w:t>
      </w:r>
      <w:proofErr w:type="spellStart"/>
      <w:r>
        <w:t>NATs</w:t>
      </w:r>
      <w:proofErr w:type="spellEnd"/>
      <w:r>
        <w:t xml:space="preserve">) </w:t>
      </w:r>
    </w:p>
    <w:p w14:paraId="0D7325DE" w14:textId="77777777" w:rsidR="00A97412" w:rsidRDefault="00000000">
      <w:pPr>
        <w:numPr>
          <w:ilvl w:val="1"/>
          <w:numId w:val="84"/>
        </w:numPr>
        <w:spacing w:after="154" w:line="267" w:lineRule="auto"/>
        <w:ind w:hanging="360"/>
      </w:pPr>
      <w:r>
        <w:t>TURN (</w:t>
      </w:r>
      <w:proofErr w:type="spellStart"/>
      <w:r>
        <w:t>Traversal</w:t>
      </w:r>
      <w:proofErr w:type="spellEnd"/>
      <w:r>
        <w:t xml:space="preserve"> </w:t>
      </w:r>
      <w:proofErr w:type="spellStart"/>
      <w:r>
        <w:t>Using</w:t>
      </w:r>
      <w:proofErr w:type="spellEnd"/>
      <w:r>
        <w:t xml:space="preserve"> </w:t>
      </w:r>
      <w:proofErr w:type="spellStart"/>
      <w:r>
        <w:t>Relay</w:t>
      </w:r>
      <w:proofErr w:type="spellEnd"/>
      <w:r>
        <w:t xml:space="preserve"> NAT)  </w:t>
      </w:r>
    </w:p>
    <w:p w14:paraId="15806DC6" w14:textId="77777777" w:rsidR="00A97412" w:rsidRDefault="00000000">
      <w:pPr>
        <w:spacing w:after="158"/>
      </w:pPr>
      <w:r>
        <w:t xml:space="preserve"> </w:t>
      </w:r>
    </w:p>
    <w:p w14:paraId="7AFFFA46" w14:textId="77777777" w:rsidR="00A97412" w:rsidRDefault="00000000">
      <w:r>
        <w:t xml:space="preserve"> </w:t>
      </w:r>
    </w:p>
    <w:p w14:paraId="49315C38" w14:textId="77777777" w:rsidR="00A97412" w:rsidRDefault="00000000">
      <w:pPr>
        <w:spacing w:after="0"/>
      </w:pPr>
      <w:r>
        <w:t xml:space="preserve"> </w:t>
      </w:r>
    </w:p>
    <w:p w14:paraId="05ABB5E0" w14:textId="77777777" w:rsidR="00A97412" w:rsidRDefault="00000000">
      <w:pPr>
        <w:spacing w:after="0"/>
        <w:ind w:left="11" w:right="2" w:hanging="10"/>
        <w:jc w:val="center"/>
      </w:pPr>
      <w:bookmarkStart w:id="3" w:name="_Hlk110010050"/>
      <w:r>
        <w:rPr>
          <w:color w:val="2F5496"/>
          <w:sz w:val="32"/>
        </w:rPr>
        <w:t xml:space="preserve">TP N4 PARTE 1 </w:t>
      </w:r>
    </w:p>
    <w:p w14:paraId="276D0A93" w14:textId="77777777" w:rsidR="00A97412" w:rsidRDefault="00000000">
      <w:pPr>
        <w:numPr>
          <w:ilvl w:val="0"/>
          <w:numId w:val="105"/>
        </w:numPr>
        <w:spacing w:after="159"/>
        <w:ind w:right="1399" w:hanging="232"/>
      </w:pPr>
      <w:r>
        <w:rPr>
          <w:b/>
        </w:rPr>
        <w:t xml:space="preserve">Dentro del Modelo de Protocolo Internet, los protocolos de transporte utilizados en la </w:t>
      </w:r>
    </w:p>
    <w:p w14:paraId="1D3B65B9" w14:textId="77777777" w:rsidR="00A97412" w:rsidRDefault="00000000">
      <w:pPr>
        <w:spacing w:after="159"/>
        <w:ind w:left="-5" w:right="1399" w:hanging="10"/>
      </w:pPr>
      <w:r>
        <w:rPr>
          <w:b/>
        </w:rPr>
        <w:t xml:space="preserve">capa Host a Host son IP y UDP. </w:t>
      </w:r>
    </w:p>
    <w:p w14:paraId="0ABA2627" w14:textId="77777777" w:rsidR="00A97412" w:rsidRDefault="00000000">
      <w:pPr>
        <w:spacing w:after="154" w:line="265" w:lineRule="auto"/>
        <w:ind w:left="1286" w:right="1273" w:hanging="10"/>
        <w:jc w:val="center"/>
      </w:pPr>
      <w:r>
        <w:t xml:space="preserve">FALSO </w:t>
      </w:r>
    </w:p>
    <w:p w14:paraId="225665A2" w14:textId="77777777" w:rsidR="00A97412" w:rsidRDefault="00000000">
      <w:pPr>
        <w:numPr>
          <w:ilvl w:val="0"/>
          <w:numId w:val="105"/>
        </w:numPr>
        <w:spacing w:after="159"/>
        <w:ind w:right="1399" w:hanging="232"/>
      </w:pPr>
      <w:r>
        <w:rPr>
          <w:b/>
        </w:rPr>
        <w:t xml:space="preserve">Dentro del Esquema del Protocolo TCP/ IP el/los componentes que intervienen en el </w:t>
      </w:r>
    </w:p>
    <w:p w14:paraId="6785CBEB" w14:textId="77777777" w:rsidR="00A97412" w:rsidRDefault="00000000">
      <w:pPr>
        <w:spacing w:after="159"/>
        <w:ind w:left="-5" w:right="1399" w:hanging="10"/>
      </w:pPr>
      <w:r>
        <w:rPr>
          <w:b/>
        </w:rPr>
        <w:t xml:space="preserve">proceso de la comunicación son: </w:t>
      </w:r>
    </w:p>
    <w:p w14:paraId="12ECEEEF" w14:textId="77777777" w:rsidR="00A97412" w:rsidRDefault="00000000">
      <w:pPr>
        <w:spacing w:after="0" w:line="401" w:lineRule="auto"/>
        <w:ind w:left="-15" w:right="2608" w:firstLine="3347"/>
      </w:pPr>
      <w:r>
        <w:t xml:space="preserve">TODAS LAS ANTERIORES SON CORRECTAS. </w:t>
      </w:r>
      <w:r>
        <w:rPr>
          <w:b/>
        </w:rPr>
        <w:t xml:space="preserve">3) En red LAN, la agrupación lógica de dispositivos y usuarios que están agrupados por función, aplicación o departamento sin tener en cuenta la ubicación del segmento </w:t>
      </w:r>
    </w:p>
    <w:p w14:paraId="26970444" w14:textId="77777777" w:rsidR="00A97412" w:rsidRDefault="00000000">
      <w:pPr>
        <w:spacing w:after="159"/>
        <w:ind w:left="-5" w:right="1399" w:hanging="10"/>
      </w:pPr>
      <w:r>
        <w:rPr>
          <w:b/>
        </w:rPr>
        <w:t xml:space="preserve">físico se la denomina: </w:t>
      </w:r>
    </w:p>
    <w:p w14:paraId="0A8B7C73" w14:textId="77777777" w:rsidR="00A97412" w:rsidRDefault="00000000">
      <w:pPr>
        <w:spacing w:after="154" w:line="265" w:lineRule="auto"/>
        <w:ind w:left="1286" w:right="1275" w:hanging="10"/>
        <w:jc w:val="center"/>
      </w:pPr>
      <w:r>
        <w:t xml:space="preserve">VLAN. </w:t>
      </w:r>
    </w:p>
    <w:p w14:paraId="2431EFCB" w14:textId="77777777" w:rsidR="00A97412" w:rsidRDefault="00000000">
      <w:pPr>
        <w:spacing w:after="158"/>
      </w:pPr>
      <w:r>
        <w:t xml:space="preserve"> </w:t>
      </w:r>
    </w:p>
    <w:p w14:paraId="2AC8F213" w14:textId="77777777" w:rsidR="00A97412" w:rsidRDefault="00000000">
      <w:pPr>
        <w:numPr>
          <w:ilvl w:val="0"/>
          <w:numId w:val="106"/>
        </w:numPr>
        <w:spacing w:after="0" w:line="402" w:lineRule="auto"/>
        <w:ind w:right="1765" w:hanging="232"/>
      </w:pPr>
      <w:r>
        <w:rPr>
          <w:b/>
        </w:rPr>
        <w:t xml:space="preserve">Dentro del Esquema del Protocolo TCP/ IP v4, el esquema de direccionamiento abstracto tiene como Objetivo: </w:t>
      </w:r>
    </w:p>
    <w:p w14:paraId="79FB86A2" w14:textId="77777777" w:rsidR="00A97412" w:rsidRDefault="00000000">
      <w:pPr>
        <w:spacing w:after="154" w:line="265" w:lineRule="auto"/>
        <w:ind w:left="1286" w:right="1271" w:hanging="10"/>
        <w:jc w:val="center"/>
      </w:pPr>
      <w:r>
        <w:t xml:space="preserve">AMBAS B Y C. </w:t>
      </w:r>
    </w:p>
    <w:p w14:paraId="4168FCD9" w14:textId="77777777" w:rsidR="00A97412" w:rsidRDefault="00000000">
      <w:pPr>
        <w:numPr>
          <w:ilvl w:val="0"/>
          <w:numId w:val="106"/>
        </w:numPr>
        <w:spacing w:after="159"/>
        <w:ind w:right="1765" w:hanging="232"/>
      </w:pPr>
      <w:r>
        <w:rPr>
          <w:b/>
        </w:rPr>
        <w:t xml:space="preserve">Dentro del Esquema del Protocolo TCP/ IP, cuando nos referimos a ARP estamos </w:t>
      </w:r>
    </w:p>
    <w:p w14:paraId="73B8DE61" w14:textId="77777777" w:rsidR="00A97412" w:rsidRDefault="00000000">
      <w:pPr>
        <w:spacing w:after="159"/>
        <w:ind w:left="-5" w:right="1399" w:hanging="10"/>
      </w:pPr>
      <w:proofErr w:type="gramStart"/>
      <w:r>
        <w:rPr>
          <w:b/>
        </w:rPr>
        <w:t>haciendo mención de</w:t>
      </w:r>
      <w:proofErr w:type="gramEnd"/>
      <w:r>
        <w:rPr>
          <w:b/>
        </w:rPr>
        <w:t xml:space="preserve">: </w:t>
      </w:r>
    </w:p>
    <w:p w14:paraId="16382F5E" w14:textId="77777777" w:rsidR="00A97412" w:rsidRDefault="00000000">
      <w:pPr>
        <w:spacing w:after="0" w:line="402" w:lineRule="auto"/>
        <w:ind w:left="-15" w:right="2858" w:firstLine="3092"/>
      </w:pPr>
      <w:r>
        <w:lastRenderedPageBreak/>
        <w:t xml:space="preserve">EL PROTOCOLO DE RESOLUCIÓN DE DIRECCIÓN. </w:t>
      </w:r>
      <w:r>
        <w:rPr>
          <w:b/>
        </w:rPr>
        <w:t xml:space="preserve">6) Dentro del Esquema del Protocolo TCP/ IP, cuando hablamos de un Puerto nos </w:t>
      </w:r>
    </w:p>
    <w:p w14:paraId="047DF401" w14:textId="77777777" w:rsidR="00A97412" w:rsidRDefault="00000000">
      <w:pPr>
        <w:spacing w:after="159"/>
        <w:ind w:left="-5" w:right="1399" w:hanging="10"/>
      </w:pPr>
      <w:r>
        <w:rPr>
          <w:b/>
        </w:rPr>
        <w:t xml:space="preserve">referimos a: </w:t>
      </w:r>
    </w:p>
    <w:p w14:paraId="6F068F72" w14:textId="77777777" w:rsidR="00A97412" w:rsidRDefault="00000000">
      <w:pPr>
        <w:spacing w:after="150" w:line="267" w:lineRule="auto"/>
        <w:ind w:left="3465" w:right="959" w:hanging="10"/>
      </w:pPr>
      <w:r>
        <w:t xml:space="preserve">IDENTIFICADOR ÚNICO DE UN SERVICIO </w:t>
      </w:r>
    </w:p>
    <w:p w14:paraId="69B9F462" w14:textId="77777777" w:rsidR="00A97412" w:rsidRDefault="00000000">
      <w:pPr>
        <w:numPr>
          <w:ilvl w:val="0"/>
          <w:numId w:val="107"/>
        </w:numPr>
        <w:spacing w:after="0" w:line="402" w:lineRule="auto"/>
        <w:ind w:right="1816" w:hanging="10"/>
      </w:pPr>
      <w:r>
        <w:rPr>
          <w:b/>
        </w:rPr>
        <w:t xml:space="preserve">Dentro del Modelo de Protocolo TCP/IP v4, la capa </w:t>
      </w:r>
      <w:proofErr w:type="spellStart"/>
      <w:r>
        <w:rPr>
          <w:b/>
        </w:rPr>
        <w:t>Interned</w:t>
      </w:r>
      <w:proofErr w:type="spellEnd"/>
      <w:r>
        <w:rPr>
          <w:b/>
        </w:rPr>
        <w:t xml:space="preserve"> cumple con las siguientes funciones: </w:t>
      </w:r>
    </w:p>
    <w:p w14:paraId="1DE14A11" w14:textId="77777777" w:rsidR="00A97412" w:rsidRDefault="00000000">
      <w:pPr>
        <w:spacing w:after="150" w:line="267" w:lineRule="auto"/>
        <w:ind w:left="3357" w:right="959" w:hanging="10"/>
      </w:pPr>
      <w:r>
        <w:t xml:space="preserve">TODAS LAS ANTERIORES SON CORRECTAS. </w:t>
      </w:r>
    </w:p>
    <w:p w14:paraId="66E32851" w14:textId="77777777" w:rsidR="00A97412" w:rsidRDefault="00000000">
      <w:pPr>
        <w:numPr>
          <w:ilvl w:val="0"/>
          <w:numId w:val="107"/>
        </w:numPr>
        <w:spacing w:after="0" w:line="402" w:lineRule="auto"/>
        <w:ind w:right="1816" w:hanging="10"/>
      </w:pPr>
      <w:r>
        <w:rPr>
          <w:b/>
        </w:rPr>
        <w:t xml:space="preserve">Dentro del Esquema del Protocolo TCP/ IP, el </w:t>
      </w:r>
      <w:proofErr w:type="spellStart"/>
      <w:r>
        <w:rPr>
          <w:b/>
        </w:rPr>
        <w:t>Router</w:t>
      </w:r>
      <w:proofErr w:type="spellEnd"/>
      <w:r>
        <w:rPr>
          <w:b/>
        </w:rPr>
        <w:t xml:space="preserve"> utiliza un protocolo que le permite informar a los </w:t>
      </w:r>
      <w:proofErr w:type="spellStart"/>
      <w:r>
        <w:rPr>
          <w:b/>
        </w:rPr>
        <w:t>Routers</w:t>
      </w:r>
      <w:proofErr w:type="spellEnd"/>
      <w:r>
        <w:rPr>
          <w:b/>
        </w:rPr>
        <w:t xml:space="preserve"> vecinos que se encuentra fuera de servicio o </w:t>
      </w:r>
    </w:p>
    <w:p w14:paraId="338EA9D5" w14:textId="77777777" w:rsidR="00A97412" w:rsidRDefault="00000000">
      <w:pPr>
        <w:spacing w:after="159"/>
        <w:ind w:left="-5" w:right="1399" w:hanging="10"/>
      </w:pPr>
      <w:r>
        <w:rPr>
          <w:b/>
        </w:rPr>
        <w:t xml:space="preserve">congestionado. Dicho protocolo corresponde a: </w:t>
      </w:r>
    </w:p>
    <w:p w14:paraId="03161445" w14:textId="77777777" w:rsidR="00A97412" w:rsidRDefault="00000000">
      <w:pPr>
        <w:spacing w:after="0" w:line="400" w:lineRule="auto"/>
        <w:ind w:left="-15" w:right="2543" w:firstLine="3203"/>
      </w:pPr>
      <w:r>
        <w:t xml:space="preserve">NINGUNA DE LAS ANTERIORES ES CORRECTA. </w:t>
      </w:r>
      <w:r>
        <w:rPr>
          <w:b/>
        </w:rPr>
        <w:t xml:space="preserve">9) El Esquema de Datagrama IP nace con la necesidad de trabajar con redes heterogéneas, y permite el paso de un cuadro de una red a otra respetando el paquete original de manera tal de encapsularlo y que el mismo no sea modificado mientras se </w:t>
      </w:r>
    </w:p>
    <w:p w14:paraId="01143DEA" w14:textId="77777777" w:rsidR="00A97412" w:rsidRDefault="00000000">
      <w:pPr>
        <w:spacing w:after="159"/>
        <w:ind w:left="-5" w:right="1399" w:hanging="10"/>
      </w:pPr>
      <w:r>
        <w:rPr>
          <w:b/>
        </w:rPr>
        <w:t>realice la transmisión:</w:t>
      </w:r>
      <w:r>
        <w:t xml:space="preserve"> </w:t>
      </w:r>
    </w:p>
    <w:p w14:paraId="0097D8E3" w14:textId="77777777" w:rsidR="00A97412" w:rsidRDefault="00000000">
      <w:pPr>
        <w:spacing w:after="154" w:line="265" w:lineRule="auto"/>
        <w:ind w:left="1286" w:right="1274" w:hanging="10"/>
        <w:jc w:val="center"/>
      </w:pPr>
      <w:r>
        <w:t xml:space="preserve">VERDADERO </w:t>
      </w:r>
    </w:p>
    <w:p w14:paraId="5C681A47" w14:textId="77777777" w:rsidR="00A97412" w:rsidRDefault="00000000">
      <w:pPr>
        <w:spacing w:after="159"/>
        <w:ind w:left="-5" w:right="1399" w:hanging="10"/>
      </w:pPr>
      <w:r>
        <w:rPr>
          <w:b/>
        </w:rPr>
        <w:t xml:space="preserve">10) Una red que tiene una combinación de Hardware y Software Heterogéneo, que entrega al usuario la apariencia de un sistema de comunicación integrado y uniforme </w:t>
      </w:r>
    </w:p>
    <w:p w14:paraId="20C50E1C" w14:textId="77777777" w:rsidR="00A97412" w:rsidRDefault="00000000">
      <w:pPr>
        <w:spacing w:after="159"/>
        <w:ind w:left="-5" w:right="1399" w:hanging="10"/>
      </w:pPr>
      <w:r>
        <w:rPr>
          <w:b/>
        </w:rPr>
        <w:t xml:space="preserve">al cual se conectan muchas computadoras se lo denomina: </w:t>
      </w:r>
    </w:p>
    <w:p w14:paraId="42BB1EF0" w14:textId="77777777" w:rsidR="00A97412" w:rsidRDefault="00000000">
      <w:pPr>
        <w:spacing w:after="210" w:line="265" w:lineRule="auto"/>
        <w:ind w:left="1286" w:right="1271" w:hanging="10"/>
        <w:jc w:val="center"/>
      </w:pPr>
      <w:r>
        <w:t xml:space="preserve">RED VIRTUAL. </w:t>
      </w:r>
    </w:p>
    <w:p w14:paraId="1F9EC411" w14:textId="77777777" w:rsidR="00A97412" w:rsidRDefault="00000000">
      <w:pPr>
        <w:spacing w:after="101"/>
        <w:ind w:left="13" w:hanging="10"/>
        <w:jc w:val="center"/>
      </w:pPr>
      <w:r>
        <w:rPr>
          <w:b/>
          <w:i/>
          <w:sz w:val="28"/>
          <w:u w:val="single" w:color="000000"/>
        </w:rPr>
        <w:t>TP N4 PARTE 2</w:t>
      </w:r>
      <w:r>
        <w:rPr>
          <w:b/>
          <w:i/>
          <w:sz w:val="28"/>
        </w:rPr>
        <w:t xml:space="preserve"> </w:t>
      </w:r>
    </w:p>
    <w:p w14:paraId="28D482B7" w14:textId="77777777" w:rsidR="00A97412" w:rsidRDefault="00000000">
      <w:pPr>
        <w:numPr>
          <w:ilvl w:val="0"/>
          <w:numId w:val="108"/>
        </w:numPr>
        <w:spacing w:after="0" w:line="400" w:lineRule="auto"/>
        <w:ind w:right="1399" w:hanging="232"/>
      </w:pPr>
      <w:r>
        <w:rPr>
          <w:b/>
        </w:rPr>
        <w:t xml:space="preserve">Un Cuadro de Tipo </w:t>
      </w:r>
      <w:proofErr w:type="spellStart"/>
      <w:r>
        <w:rPr>
          <w:b/>
        </w:rPr>
        <w:t>Identicable</w:t>
      </w:r>
      <w:proofErr w:type="spellEnd"/>
      <w:r>
        <w:rPr>
          <w:b/>
        </w:rPr>
        <w:t xml:space="preserve"> como unidad de transmisión de paquetes en una LAN está compuesto por una cantidad limitada de Bits, que tienen sus formatos de campos </w:t>
      </w:r>
    </w:p>
    <w:p w14:paraId="7BA76558" w14:textId="77777777" w:rsidR="00A97412" w:rsidRDefault="00000000">
      <w:pPr>
        <w:spacing w:after="159"/>
        <w:ind w:left="-5" w:right="1399" w:hanging="10"/>
      </w:pPr>
      <w:r>
        <w:rPr>
          <w:b/>
        </w:rPr>
        <w:t xml:space="preserve">como: </w:t>
      </w:r>
    </w:p>
    <w:p w14:paraId="5FE7CA04" w14:textId="77777777" w:rsidR="00A97412" w:rsidRDefault="00000000">
      <w:pPr>
        <w:spacing w:after="150" w:line="267" w:lineRule="auto"/>
        <w:ind w:left="3357" w:right="959" w:hanging="10"/>
      </w:pPr>
      <w:r>
        <w:t xml:space="preserve">TODAS LAS ANTERIORES SON CORRECTAS. </w:t>
      </w:r>
    </w:p>
    <w:p w14:paraId="5A3DEEC4" w14:textId="77777777" w:rsidR="00A97412" w:rsidRDefault="00000000">
      <w:pPr>
        <w:numPr>
          <w:ilvl w:val="0"/>
          <w:numId w:val="108"/>
        </w:numPr>
        <w:spacing w:after="0" w:line="402" w:lineRule="auto"/>
        <w:ind w:right="1399" w:hanging="232"/>
      </w:pPr>
      <w:r>
        <w:rPr>
          <w:b/>
        </w:rPr>
        <w:t xml:space="preserve">El protocolo simple de Gestión de Red utilizado por los monitores de red para relevar y controlar el desempeño de terminales en la misma se lo denomina: </w:t>
      </w:r>
    </w:p>
    <w:p w14:paraId="14FDC3F3" w14:textId="77777777" w:rsidR="00A97412" w:rsidRDefault="00000000">
      <w:pPr>
        <w:spacing w:after="154" w:line="265" w:lineRule="auto"/>
        <w:ind w:left="1286" w:right="1273" w:hanging="10"/>
        <w:jc w:val="center"/>
      </w:pPr>
      <w:r>
        <w:t xml:space="preserve">SNMP. </w:t>
      </w:r>
    </w:p>
    <w:p w14:paraId="66530696" w14:textId="77777777" w:rsidR="00A97412" w:rsidRDefault="00000000">
      <w:pPr>
        <w:numPr>
          <w:ilvl w:val="0"/>
          <w:numId w:val="108"/>
        </w:numPr>
        <w:spacing w:after="159"/>
        <w:ind w:right="1399" w:hanging="232"/>
      </w:pPr>
      <w:r>
        <w:rPr>
          <w:b/>
        </w:rPr>
        <w:t xml:space="preserve">Algunos cuadros no </w:t>
      </w:r>
      <w:proofErr w:type="spellStart"/>
      <w:r>
        <w:rPr>
          <w:b/>
        </w:rPr>
        <w:t>identicables</w:t>
      </w:r>
      <w:proofErr w:type="spellEnd"/>
      <w:r>
        <w:rPr>
          <w:b/>
        </w:rPr>
        <w:t xml:space="preserve"> se caracterizan por no incluir un campo de Tipo de </w:t>
      </w:r>
    </w:p>
    <w:p w14:paraId="1A308302" w14:textId="77777777" w:rsidR="00A97412" w:rsidRDefault="00000000">
      <w:pPr>
        <w:spacing w:after="159"/>
        <w:ind w:left="-5" w:right="1399" w:hanging="10"/>
      </w:pPr>
      <w:r>
        <w:rPr>
          <w:b/>
        </w:rPr>
        <w:t xml:space="preserve">cabecera de cuadro, por lo tanto, establecen previamente: </w:t>
      </w:r>
    </w:p>
    <w:p w14:paraId="521EA763" w14:textId="77777777" w:rsidR="00A97412" w:rsidRDefault="00000000">
      <w:pPr>
        <w:ind w:left="10" w:right="1787" w:hanging="10"/>
        <w:jc w:val="right"/>
      </w:pPr>
      <w:r>
        <w:t xml:space="preserve">ACUERDO ENTRE EMISOR Y RECEPTOR EN EL FORMATO DE DATOS A ENVIAR. </w:t>
      </w:r>
    </w:p>
    <w:p w14:paraId="7D085BA0" w14:textId="77777777" w:rsidR="00A97412" w:rsidRDefault="00000000">
      <w:pPr>
        <w:numPr>
          <w:ilvl w:val="0"/>
          <w:numId w:val="108"/>
        </w:numPr>
        <w:spacing w:after="159"/>
        <w:ind w:right="1399" w:hanging="232"/>
      </w:pPr>
      <w:r>
        <w:rPr>
          <w:b/>
        </w:rPr>
        <w:t xml:space="preserve">Dentro del Esquema del Protocolo TCP/ IP V4, cuando nos referimos a un host </w:t>
      </w:r>
    </w:p>
    <w:p w14:paraId="44B00116" w14:textId="77777777" w:rsidR="00A97412" w:rsidRDefault="00000000">
      <w:pPr>
        <w:spacing w:after="159"/>
        <w:ind w:left="-5" w:right="1399" w:hanging="10"/>
      </w:pPr>
      <w:r>
        <w:rPr>
          <w:b/>
        </w:rPr>
        <w:lastRenderedPageBreak/>
        <w:t xml:space="preserve">multibase o sistema autónomo estamos hablando de: </w:t>
      </w:r>
    </w:p>
    <w:p w14:paraId="2F267B7D" w14:textId="77777777" w:rsidR="00A97412" w:rsidRDefault="00000000">
      <w:pPr>
        <w:spacing w:after="0" w:line="401" w:lineRule="auto"/>
        <w:ind w:left="-15" w:right="2344" w:firstLine="2576"/>
      </w:pPr>
      <w:r>
        <w:t xml:space="preserve">UN HOST QUE SE CONECTA A VARIAS CONEXIONES DE RED. </w:t>
      </w:r>
      <w:r>
        <w:rPr>
          <w:b/>
        </w:rPr>
        <w:t xml:space="preserve">5) Dentro de una red de dominio con recursos compartidos, la acción de copiar los cuadros en las interfaces de red realizada por un concentrador se la denomina: </w:t>
      </w:r>
    </w:p>
    <w:p w14:paraId="725C43B9" w14:textId="77777777" w:rsidR="00A97412" w:rsidRDefault="00000000">
      <w:pPr>
        <w:spacing w:after="154" w:line="265" w:lineRule="auto"/>
        <w:ind w:left="1286" w:right="1273" w:hanging="10"/>
        <w:jc w:val="center"/>
      </w:pPr>
      <w:r>
        <w:t xml:space="preserve">DIFUSIÓN. </w:t>
      </w:r>
    </w:p>
    <w:p w14:paraId="589EFDD3" w14:textId="77777777" w:rsidR="00A97412" w:rsidRDefault="00000000">
      <w:pPr>
        <w:numPr>
          <w:ilvl w:val="0"/>
          <w:numId w:val="109"/>
        </w:numPr>
        <w:spacing w:after="0" w:line="401" w:lineRule="auto"/>
        <w:ind w:right="2234" w:hanging="10"/>
      </w:pPr>
      <w:r>
        <w:rPr>
          <w:b/>
        </w:rPr>
        <w:t xml:space="preserve">Dentro del Esquema del Protocolo TCP/ IPV4, la dirección IP corresponde a un número de 32 Bits asignado a un Host y usado para todas las comunicaciones con él; a su vez aplica un esquema de jerarquía de direcciones utilizando el </w:t>
      </w:r>
      <w:proofErr w:type="spellStart"/>
      <w:r>
        <w:rPr>
          <w:b/>
        </w:rPr>
        <w:t>prejo</w:t>
      </w:r>
      <w:proofErr w:type="spellEnd"/>
      <w:r>
        <w:rPr>
          <w:b/>
        </w:rPr>
        <w:t xml:space="preserve">, para </w:t>
      </w:r>
      <w:proofErr w:type="spellStart"/>
      <w:r>
        <w:rPr>
          <w:b/>
        </w:rPr>
        <w:t>identicar</w:t>
      </w:r>
      <w:proofErr w:type="spellEnd"/>
      <w:r>
        <w:rPr>
          <w:b/>
        </w:rPr>
        <w:t xml:space="preserve"> a la red física que está conectada y el sujo para </w:t>
      </w:r>
      <w:proofErr w:type="spellStart"/>
      <w:r>
        <w:rPr>
          <w:b/>
        </w:rPr>
        <w:t>identicar</w:t>
      </w:r>
      <w:proofErr w:type="spellEnd"/>
      <w:r>
        <w:rPr>
          <w:b/>
        </w:rPr>
        <w:t xml:space="preserve"> a cada host de la red. </w:t>
      </w:r>
    </w:p>
    <w:p w14:paraId="667C7DF6" w14:textId="77777777" w:rsidR="00A97412" w:rsidRDefault="00000000">
      <w:pPr>
        <w:spacing w:after="154" w:line="265" w:lineRule="auto"/>
        <w:ind w:left="1286" w:right="1274" w:hanging="10"/>
        <w:jc w:val="center"/>
      </w:pPr>
      <w:r>
        <w:t xml:space="preserve">VERDADERO </w:t>
      </w:r>
    </w:p>
    <w:p w14:paraId="50F93F4D" w14:textId="77777777" w:rsidR="00A97412" w:rsidRDefault="00000000">
      <w:pPr>
        <w:numPr>
          <w:ilvl w:val="0"/>
          <w:numId w:val="109"/>
        </w:numPr>
        <w:spacing w:after="0" w:line="400" w:lineRule="auto"/>
        <w:ind w:right="2234" w:hanging="10"/>
      </w:pPr>
      <w:r>
        <w:rPr>
          <w:b/>
        </w:rPr>
        <w:t xml:space="preserve">Una Red compartida topología estrella con un conmutador de capa 2 del modelo OSI se vale de direcciones para </w:t>
      </w:r>
      <w:proofErr w:type="spellStart"/>
      <w:r>
        <w:rPr>
          <w:b/>
        </w:rPr>
        <w:t>ltrar</w:t>
      </w:r>
      <w:proofErr w:type="spellEnd"/>
      <w:r>
        <w:rPr>
          <w:b/>
        </w:rPr>
        <w:t xml:space="preserve"> los cuadros de entrada a las distintas estaciones; para </w:t>
      </w:r>
    </w:p>
    <w:p w14:paraId="04FE4D42" w14:textId="77777777" w:rsidR="00A97412" w:rsidRDefault="00000000">
      <w:pPr>
        <w:spacing w:after="159"/>
        <w:ind w:left="-5" w:right="1399" w:hanging="10"/>
      </w:pPr>
      <w:r>
        <w:rPr>
          <w:b/>
        </w:rPr>
        <w:t xml:space="preserve">ello los formatos de direcciones corresponden a: </w:t>
      </w:r>
    </w:p>
    <w:p w14:paraId="2AE6A01D" w14:textId="77777777" w:rsidR="00A97412" w:rsidRDefault="00000000">
      <w:pPr>
        <w:spacing w:after="154" w:line="265" w:lineRule="auto"/>
        <w:ind w:left="1286" w:right="1275" w:hanging="10"/>
        <w:jc w:val="center"/>
      </w:pPr>
      <w:r>
        <w:t xml:space="preserve">DIRECCIONES FÍSICAS. </w:t>
      </w:r>
    </w:p>
    <w:p w14:paraId="6C9948C8" w14:textId="77777777" w:rsidR="00A97412" w:rsidRDefault="00000000">
      <w:pPr>
        <w:numPr>
          <w:ilvl w:val="0"/>
          <w:numId w:val="109"/>
        </w:numPr>
        <w:spacing w:after="0" w:line="402" w:lineRule="auto"/>
        <w:ind w:right="2234" w:hanging="10"/>
      </w:pPr>
      <w:r>
        <w:rPr>
          <w:b/>
        </w:rPr>
        <w:t xml:space="preserve">El </w:t>
      </w:r>
      <w:proofErr w:type="spellStart"/>
      <w:r>
        <w:rPr>
          <w:b/>
        </w:rPr>
        <w:t>Router</w:t>
      </w:r>
      <w:proofErr w:type="spellEnd"/>
      <w:r>
        <w:rPr>
          <w:b/>
        </w:rPr>
        <w:t xml:space="preserve"> fronterizo (intranet–extranet) que tiene dos o más conexiones balanceadas, dentro de un host o nodo multibase trabaja soportando bajo el protocolo: </w:t>
      </w:r>
    </w:p>
    <w:p w14:paraId="4F8A0F1A" w14:textId="77777777" w:rsidR="00A97412" w:rsidRDefault="00000000">
      <w:pPr>
        <w:spacing w:after="154" w:line="265" w:lineRule="auto"/>
        <w:ind w:left="1286" w:right="1273" w:hanging="10"/>
        <w:jc w:val="center"/>
      </w:pPr>
      <w:r>
        <w:t xml:space="preserve">BGP. </w:t>
      </w:r>
    </w:p>
    <w:p w14:paraId="7E722864" w14:textId="77777777" w:rsidR="00A97412" w:rsidRDefault="00000000">
      <w:pPr>
        <w:numPr>
          <w:ilvl w:val="0"/>
          <w:numId w:val="109"/>
        </w:numPr>
        <w:spacing w:after="159" w:line="402" w:lineRule="auto"/>
        <w:ind w:right="2234" w:hanging="10"/>
      </w:pPr>
      <w:r>
        <w:rPr>
          <w:b/>
        </w:rPr>
        <w:t xml:space="preserve">Dentro del Esquema del Protocolo TCP/ IP V4 De acuerdo con la cantidad máxima de redes y cantidad máxima de hosts por red se </w:t>
      </w:r>
      <w:proofErr w:type="spellStart"/>
      <w:r>
        <w:rPr>
          <w:b/>
        </w:rPr>
        <w:t>dene</w:t>
      </w:r>
      <w:proofErr w:type="spellEnd"/>
      <w:r>
        <w:rPr>
          <w:b/>
        </w:rPr>
        <w:t xml:space="preserve"> la clase de la red que estamos evaluando para ver si es clase A, B o C. </w:t>
      </w:r>
    </w:p>
    <w:p w14:paraId="7C847D42" w14:textId="77777777" w:rsidR="00A97412" w:rsidRDefault="00000000">
      <w:pPr>
        <w:spacing w:after="154" w:line="265" w:lineRule="auto"/>
        <w:ind w:left="1286" w:right="1274" w:hanging="10"/>
        <w:jc w:val="center"/>
      </w:pPr>
      <w:r>
        <w:t xml:space="preserve">VERDADERO </w:t>
      </w:r>
    </w:p>
    <w:p w14:paraId="01C653C7" w14:textId="77777777" w:rsidR="00A97412" w:rsidRDefault="00000000">
      <w:pPr>
        <w:numPr>
          <w:ilvl w:val="0"/>
          <w:numId w:val="109"/>
        </w:numPr>
        <w:spacing w:after="0" w:line="401" w:lineRule="auto"/>
        <w:ind w:right="2234" w:hanging="10"/>
      </w:pPr>
      <w:r>
        <w:rPr>
          <w:b/>
        </w:rPr>
        <w:t xml:space="preserve">La Interfaz de programación de aplicaciones que interactúa entre el Sistema Operativo y los Protocolos, que se diseñan para trabajar con aplicaciones concurrentes utilizando un grupo de protocolos y el servicio deseado se lo denomina: </w:t>
      </w:r>
    </w:p>
    <w:p w14:paraId="3088A414" w14:textId="77777777" w:rsidR="00A97412" w:rsidRDefault="00000000">
      <w:pPr>
        <w:spacing w:after="212" w:line="265" w:lineRule="auto"/>
        <w:ind w:left="1286" w:right="1273" w:hanging="10"/>
        <w:jc w:val="center"/>
      </w:pPr>
      <w:r>
        <w:t xml:space="preserve">API DE SOCKETS. </w:t>
      </w:r>
    </w:p>
    <w:p w14:paraId="050B623F" w14:textId="77777777" w:rsidR="00A97412" w:rsidRDefault="00000000">
      <w:pPr>
        <w:spacing w:after="101"/>
        <w:ind w:left="13" w:hanging="10"/>
        <w:jc w:val="center"/>
      </w:pPr>
      <w:r>
        <w:rPr>
          <w:b/>
          <w:i/>
          <w:sz w:val="28"/>
          <w:u w:val="single" w:color="000000"/>
        </w:rPr>
        <w:t>TP N4 PARTE 3</w:t>
      </w:r>
      <w:r>
        <w:rPr>
          <w:b/>
          <w:i/>
          <w:sz w:val="28"/>
        </w:rPr>
        <w:t xml:space="preserve"> </w:t>
      </w:r>
    </w:p>
    <w:p w14:paraId="20C4C03D" w14:textId="77777777" w:rsidR="00A97412" w:rsidRDefault="00000000">
      <w:pPr>
        <w:numPr>
          <w:ilvl w:val="0"/>
          <w:numId w:val="110"/>
        </w:numPr>
        <w:spacing w:after="159"/>
        <w:ind w:right="1780" w:hanging="232"/>
      </w:pPr>
      <w:r>
        <w:rPr>
          <w:b/>
        </w:rPr>
        <w:t xml:space="preserve">Los Protocolos más utilizados en Telefonía sobre IP corresponden a: </w:t>
      </w:r>
    </w:p>
    <w:p w14:paraId="370FA43A" w14:textId="77777777" w:rsidR="00A97412" w:rsidRDefault="00000000">
      <w:pPr>
        <w:spacing w:after="154" w:line="265" w:lineRule="auto"/>
        <w:ind w:left="1286" w:right="1271" w:hanging="10"/>
        <w:jc w:val="center"/>
      </w:pPr>
      <w:r>
        <w:t xml:space="preserve">AMBAS B Y D. </w:t>
      </w:r>
    </w:p>
    <w:p w14:paraId="6E1C0428" w14:textId="77777777" w:rsidR="00A97412" w:rsidRDefault="00000000">
      <w:pPr>
        <w:numPr>
          <w:ilvl w:val="0"/>
          <w:numId w:val="110"/>
        </w:numPr>
        <w:spacing w:after="159"/>
        <w:ind w:right="1780" w:hanging="232"/>
      </w:pPr>
      <w:r>
        <w:rPr>
          <w:b/>
        </w:rPr>
        <w:t xml:space="preserve">Dentro Protocolo de Internet Versión 6 Ipv6, la dirección posee 3 campos de </w:t>
      </w:r>
    </w:p>
    <w:p w14:paraId="43D8707C" w14:textId="77777777" w:rsidR="00A97412" w:rsidRDefault="00000000">
      <w:pPr>
        <w:spacing w:after="159"/>
        <w:ind w:left="-5" w:right="1399" w:hanging="10"/>
      </w:pPr>
      <w:r>
        <w:rPr>
          <w:b/>
        </w:rPr>
        <w:t xml:space="preserve">elementos hexadecimales que corresponden a. </w:t>
      </w:r>
    </w:p>
    <w:p w14:paraId="61602BEC" w14:textId="77777777" w:rsidR="00A97412" w:rsidRDefault="00000000">
      <w:pPr>
        <w:spacing w:after="154" w:line="265" w:lineRule="auto"/>
        <w:ind w:left="1286" w:right="1271" w:hanging="10"/>
        <w:jc w:val="center"/>
      </w:pPr>
      <w:r>
        <w:t xml:space="preserve">AMBAS A, C Y E. </w:t>
      </w:r>
    </w:p>
    <w:p w14:paraId="4181E5A2" w14:textId="77777777" w:rsidR="00A97412" w:rsidRDefault="00000000">
      <w:pPr>
        <w:numPr>
          <w:ilvl w:val="0"/>
          <w:numId w:val="110"/>
        </w:numPr>
        <w:spacing w:after="0" w:line="401" w:lineRule="auto"/>
        <w:ind w:right="1780" w:hanging="232"/>
      </w:pPr>
      <w:r>
        <w:rPr>
          <w:b/>
        </w:rPr>
        <w:lastRenderedPageBreak/>
        <w:t xml:space="preserve">El Protocolo de Internet Versión 6 Ipv6 posee un espacio de direcciones de 128 Bits. Los cambios en las cabeceras del Datagrama (Flujo Continuo de datos) permiten mejorar la calidad de transmisión de audio y video. </w:t>
      </w:r>
    </w:p>
    <w:p w14:paraId="2F535D15" w14:textId="77777777" w:rsidR="00A97412" w:rsidRDefault="00000000">
      <w:pPr>
        <w:spacing w:after="154" w:line="265" w:lineRule="auto"/>
        <w:ind w:left="1286" w:right="1274" w:hanging="10"/>
        <w:jc w:val="center"/>
      </w:pPr>
      <w:r>
        <w:t xml:space="preserve">VERDADERO </w:t>
      </w:r>
    </w:p>
    <w:p w14:paraId="2C26B151" w14:textId="77777777" w:rsidR="00A97412" w:rsidRDefault="00000000">
      <w:pPr>
        <w:numPr>
          <w:ilvl w:val="0"/>
          <w:numId w:val="110"/>
        </w:numPr>
        <w:spacing w:after="0" w:line="401" w:lineRule="auto"/>
        <w:ind w:right="1780" w:hanging="232"/>
      </w:pPr>
      <w:r>
        <w:rPr>
          <w:b/>
        </w:rPr>
        <w:t xml:space="preserve">El Esquema de Datagrama IP nace con la necesidad de trabajar con redes homogéneas, y permite el paso de un cuadro de una red a otra respetando el paquete original de manera tal de encapsularlo y que el mismo sea </w:t>
      </w:r>
      <w:proofErr w:type="spellStart"/>
      <w:r>
        <w:rPr>
          <w:b/>
        </w:rPr>
        <w:t>modicado</w:t>
      </w:r>
      <w:proofErr w:type="spellEnd"/>
      <w:r>
        <w:rPr>
          <w:b/>
        </w:rPr>
        <w:t xml:space="preserve"> mientras se realice la </w:t>
      </w:r>
    </w:p>
    <w:p w14:paraId="636D3D3A" w14:textId="77777777" w:rsidR="00A97412" w:rsidRDefault="00000000">
      <w:pPr>
        <w:spacing w:after="159"/>
        <w:ind w:left="-5" w:right="1399" w:hanging="10"/>
      </w:pPr>
      <w:r>
        <w:rPr>
          <w:b/>
        </w:rPr>
        <w:t xml:space="preserve">transmisión: </w:t>
      </w:r>
    </w:p>
    <w:p w14:paraId="70D2BAE0" w14:textId="77777777" w:rsidR="00A97412" w:rsidRDefault="00000000">
      <w:pPr>
        <w:spacing w:after="154" w:line="265" w:lineRule="auto"/>
        <w:ind w:left="1286" w:right="1273" w:hanging="10"/>
        <w:jc w:val="center"/>
      </w:pPr>
      <w:r>
        <w:t xml:space="preserve">FALSO </w:t>
      </w:r>
    </w:p>
    <w:p w14:paraId="5F58174A" w14:textId="77777777" w:rsidR="00A97412" w:rsidRDefault="00000000">
      <w:pPr>
        <w:numPr>
          <w:ilvl w:val="0"/>
          <w:numId w:val="110"/>
        </w:numPr>
        <w:spacing w:after="0" w:line="401" w:lineRule="auto"/>
        <w:ind w:right="1780" w:hanging="232"/>
      </w:pPr>
      <w:r>
        <w:rPr>
          <w:b/>
        </w:rPr>
        <w:t xml:space="preserve">Dentro del Esquema del Protocolo TCP/ IP V4 </w:t>
      </w:r>
      <w:proofErr w:type="gramStart"/>
      <w:r>
        <w:rPr>
          <w:b/>
        </w:rPr>
        <w:t>de acuerdo a</w:t>
      </w:r>
      <w:proofErr w:type="gramEnd"/>
      <w:r>
        <w:rPr>
          <w:b/>
        </w:rPr>
        <w:t xml:space="preserve"> la cantidad mínima de redes y cantidad mínima de hosts por red se </w:t>
      </w:r>
      <w:proofErr w:type="spellStart"/>
      <w:r>
        <w:rPr>
          <w:b/>
        </w:rPr>
        <w:t>dene</w:t>
      </w:r>
      <w:proofErr w:type="spellEnd"/>
      <w:r>
        <w:rPr>
          <w:b/>
        </w:rPr>
        <w:t xml:space="preserve"> la clase de la red que estamos evaluando para ver si es clase A, B o C. </w:t>
      </w:r>
    </w:p>
    <w:p w14:paraId="51824BB9" w14:textId="77777777" w:rsidR="00A97412" w:rsidRDefault="00000000">
      <w:pPr>
        <w:spacing w:after="154" w:line="265" w:lineRule="auto"/>
        <w:ind w:left="1286" w:right="1273" w:hanging="10"/>
        <w:jc w:val="center"/>
      </w:pPr>
      <w:r>
        <w:t xml:space="preserve">FALSO </w:t>
      </w:r>
    </w:p>
    <w:p w14:paraId="0E9FC9E2" w14:textId="77777777" w:rsidR="00A97412" w:rsidRDefault="00000000">
      <w:pPr>
        <w:numPr>
          <w:ilvl w:val="0"/>
          <w:numId w:val="110"/>
        </w:numPr>
        <w:spacing w:after="159"/>
        <w:ind w:right="1780" w:hanging="232"/>
      </w:pPr>
      <w:r>
        <w:rPr>
          <w:b/>
        </w:rPr>
        <w:t xml:space="preserve">El Protocolo de Internet versión 4 Ipv4 con los cambios tecnológicos permitió: </w:t>
      </w:r>
    </w:p>
    <w:p w14:paraId="23109621" w14:textId="77777777" w:rsidR="00A97412" w:rsidRDefault="00000000">
      <w:pPr>
        <w:spacing w:after="154" w:line="265" w:lineRule="auto"/>
        <w:ind w:left="1286" w:right="1271" w:hanging="10"/>
        <w:jc w:val="center"/>
      </w:pPr>
      <w:r>
        <w:t xml:space="preserve">AMBAS B Y C. </w:t>
      </w:r>
    </w:p>
    <w:p w14:paraId="4E5C3E36" w14:textId="77777777" w:rsidR="00A97412" w:rsidRDefault="00000000">
      <w:pPr>
        <w:numPr>
          <w:ilvl w:val="0"/>
          <w:numId w:val="110"/>
        </w:numPr>
        <w:spacing w:after="159"/>
        <w:ind w:right="1780" w:hanging="232"/>
      </w:pPr>
      <w:r>
        <w:rPr>
          <w:b/>
        </w:rPr>
        <w:t xml:space="preserve">El Proxy WAP traduce las peticiones WAP a peticiones Web, de forma que el cliente </w:t>
      </w:r>
    </w:p>
    <w:p w14:paraId="43CB8FBC" w14:textId="77777777" w:rsidR="00A97412" w:rsidRDefault="00000000">
      <w:pPr>
        <w:spacing w:after="0" w:line="401" w:lineRule="auto"/>
        <w:ind w:left="-5" w:right="2376" w:hanging="10"/>
      </w:pPr>
      <w:r>
        <w:rPr>
          <w:b/>
        </w:rPr>
        <w:t xml:space="preserve">WAP (el terminal inalámbrico) pueda realizar peticiones de información al servidor Web. Adicionalmente este Proxy </w:t>
      </w:r>
      <w:proofErr w:type="spellStart"/>
      <w:r>
        <w:rPr>
          <w:b/>
        </w:rPr>
        <w:t>codica</w:t>
      </w:r>
      <w:proofErr w:type="spellEnd"/>
      <w:r>
        <w:rPr>
          <w:b/>
        </w:rPr>
        <w:t xml:space="preserve"> las respuestas del servidor Web en un formato binario compacto, que es interpretable por el cliente. </w:t>
      </w:r>
    </w:p>
    <w:p w14:paraId="7355EB45" w14:textId="77777777" w:rsidR="00A97412" w:rsidRDefault="00000000">
      <w:pPr>
        <w:spacing w:after="154" w:line="265" w:lineRule="auto"/>
        <w:ind w:left="1286" w:right="1274" w:hanging="10"/>
        <w:jc w:val="center"/>
      </w:pPr>
      <w:r>
        <w:t xml:space="preserve">VERDADERO </w:t>
      </w:r>
    </w:p>
    <w:p w14:paraId="422FBD50" w14:textId="77777777" w:rsidR="00A97412" w:rsidRDefault="00000000">
      <w:pPr>
        <w:numPr>
          <w:ilvl w:val="0"/>
          <w:numId w:val="110"/>
        </w:numPr>
        <w:spacing w:after="159"/>
        <w:ind w:right="1780" w:hanging="232"/>
      </w:pPr>
      <w:r>
        <w:rPr>
          <w:b/>
        </w:rPr>
        <w:t xml:space="preserve">Dentro de la estructura del Protocolo H323 para telefonía IP, podemos decir que el </w:t>
      </w:r>
    </w:p>
    <w:p w14:paraId="3C7E7AA8" w14:textId="77777777" w:rsidR="00A97412" w:rsidRDefault="00000000">
      <w:pPr>
        <w:spacing w:after="159"/>
        <w:ind w:left="-5" w:right="1399" w:hanging="10"/>
      </w:pPr>
      <w:r>
        <w:rPr>
          <w:b/>
        </w:rPr>
        <w:t xml:space="preserve">Gatekeeper tiene la función de: </w:t>
      </w:r>
    </w:p>
    <w:p w14:paraId="5B345BA4" w14:textId="77777777" w:rsidR="00A97412" w:rsidRDefault="00000000">
      <w:pPr>
        <w:spacing w:after="150" w:line="267" w:lineRule="auto"/>
        <w:ind w:left="3623" w:right="959" w:hanging="10"/>
      </w:pPr>
      <w:r>
        <w:t xml:space="preserve">AUTORIZAR Y RUTEAR LA LLAMADA. </w:t>
      </w:r>
    </w:p>
    <w:p w14:paraId="02AC8FE7" w14:textId="77777777" w:rsidR="00A97412" w:rsidRDefault="00000000">
      <w:pPr>
        <w:numPr>
          <w:ilvl w:val="0"/>
          <w:numId w:val="110"/>
        </w:numPr>
        <w:spacing w:after="0" w:line="401" w:lineRule="auto"/>
        <w:ind w:right="1780" w:hanging="232"/>
      </w:pPr>
      <w:r>
        <w:rPr>
          <w:b/>
        </w:rPr>
        <w:t xml:space="preserve">Dentro del Esquema del Protocolo TCP/ IP V4, la dirección IP corresponde a un número de 34 Bits asignado a un Host y usado para todas las comunicaciones con él; a su vez aplica un esquema de jerarquía de direcciones utilizando el </w:t>
      </w:r>
      <w:proofErr w:type="spellStart"/>
      <w:r>
        <w:rPr>
          <w:b/>
        </w:rPr>
        <w:t>prejo</w:t>
      </w:r>
      <w:proofErr w:type="spellEnd"/>
      <w:r>
        <w:rPr>
          <w:b/>
        </w:rPr>
        <w:t xml:space="preserve">, para </w:t>
      </w:r>
      <w:proofErr w:type="spellStart"/>
      <w:r>
        <w:rPr>
          <w:b/>
        </w:rPr>
        <w:t>identicar</w:t>
      </w:r>
      <w:proofErr w:type="spellEnd"/>
      <w:r>
        <w:rPr>
          <w:b/>
        </w:rPr>
        <w:t xml:space="preserve"> a la red física que está conectada y el sujo para </w:t>
      </w:r>
      <w:proofErr w:type="spellStart"/>
      <w:r>
        <w:rPr>
          <w:b/>
        </w:rPr>
        <w:t>identicar</w:t>
      </w:r>
      <w:proofErr w:type="spellEnd"/>
      <w:r>
        <w:rPr>
          <w:b/>
        </w:rPr>
        <w:t xml:space="preserve"> a cada host de la red. </w:t>
      </w:r>
    </w:p>
    <w:p w14:paraId="311944EB" w14:textId="77777777" w:rsidR="00A97412" w:rsidRDefault="00000000">
      <w:pPr>
        <w:spacing w:after="154" w:line="265" w:lineRule="auto"/>
        <w:ind w:left="1286" w:right="1273" w:hanging="10"/>
        <w:jc w:val="center"/>
      </w:pPr>
      <w:r>
        <w:t xml:space="preserve">FALSO </w:t>
      </w:r>
    </w:p>
    <w:p w14:paraId="3175C776" w14:textId="77777777" w:rsidR="00A97412" w:rsidRDefault="00000000">
      <w:pPr>
        <w:numPr>
          <w:ilvl w:val="0"/>
          <w:numId w:val="110"/>
        </w:numPr>
        <w:spacing w:after="2" w:line="400" w:lineRule="auto"/>
        <w:ind w:right="1780" w:hanging="232"/>
      </w:pPr>
      <w:r>
        <w:rPr>
          <w:b/>
        </w:rPr>
        <w:t xml:space="preserve">El protocolo estándar utilizado para mostrar información en pequeñas pantallas a través de conexiones celulares, basado en Wireless </w:t>
      </w:r>
      <w:proofErr w:type="spellStart"/>
      <w:r>
        <w:rPr>
          <w:b/>
        </w:rPr>
        <w:t>Markup</w:t>
      </w:r>
      <w:proofErr w:type="spellEnd"/>
      <w:r>
        <w:rPr>
          <w:b/>
        </w:rPr>
        <w:t xml:space="preserve"> </w:t>
      </w:r>
      <w:proofErr w:type="spellStart"/>
      <w:r>
        <w:rPr>
          <w:b/>
        </w:rPr>
        <w:t>Language</w:t>
      </w:r>
      <w:proofErr w:type="spellEnd"/>
      <w:r>
        <w:rPr>
          <w:b/>
        </w:rPr>
        <w:t xml:space="preserve"> (WML) (similar al HTML), preparado para que el cliente y no requiera en sus dispositivos teclado o </w:t>
      </w:r>
    </w:p>
    <w:p w14:paraId="0E71CD6A" w14:textId="77777777" w:rsidR="00A97412" w:rsidRDefault="00000000">
      <w:pPr>
        <w:spacing w:after="159"/>
        <w:ind w:left="-5" w:right="1399" w:hanging="10"/>
      </w:pPr>
      <w:r>
        <w:rPr>
          <w:b/>
        </w:rPr>
        <w:t xml:space="preserve">Mouse se lo denomina: </w:t>
      </w:r>
    </w:p>
    <w:p w14:paraId="3EE2234A" w14:textId="77777777" w:rsidR="00A97412" w:rsidRDefault="00000000">
      <w:pPr>
        <w:spacing w:after="212" w:line="265" w:lineRule="auto"/>
        <w:ind w:left="1286" w:right="1274" w:hanging="10"/>
        <w:jc w:val="center"/>
      </w:pPr>
      <w:r>
        <w:lastRenderedPageBreak/>
        <w:t xml:space="preserve">WAP </w:t>
      </w:r>
    </w:p>
    <w:p w14:paraId="0470A82D" w14:textId="77777777" w:rsidR="00A97412" w:rsidRDefault="00000000">
      <w:pPr>
        <w:spacing w:after="101"/>
        <w:ind w:left="13" w:hanging="10"/>
        <w:jc w:val="center"/>
      </w:pPr>
      <w:r>
        <w:rPr>
          <w:b/>
          <w:i/>
          <w:sz w:val="28"/>
          <w:u w:val="single" w:color="000000"/>
        </w:rPr>
        <w:t>TP N4 PARTE 4</w:t>
      </w:r>
      <w:r>
        <w:rPr>
          <w:b/>
          <w:i/>
          <w:sz w:val="28"/>
        </w:rPr>
        <w:t xml:space="preserve"> </w:t>
      </w:r>
    </w:p>
    <w:p w14:paraId="70F0751A" w14:textId="77777777" w:rsidR="00A97412" w:rsidRDefault="00000000">
      <w:pPr>
        <w:numPr>
          <w:ilvl w:val="0"/>
          <w:numId w:val="111"/>
        </w:numPr>
        <w:spacing w:after="159"/>
        <w:ind w:right="1399" w:hanging="232"/>
      </w:pPr>
      <w:r>
        <w:rPr>
          <w:b/>
        </w:rPr>
        <w:t xml:space="preserve">Dada la dirección 157.89.0.64 y la máscara 255.255.0.0 ¿qué parte representa la </w:t>
      </w:r>
    </w:p>
    <w:p w14:paraId="53C94D79" w14:textId="77777777" w:rsidR="00A97412" w:rsidRDefault="00000000">
      <w:pPr>
        <w:spacing w:after="159"/>
        <w:ind w:left="-5" w:right="1399" w:hanging="10"/>
      </w:pPr>
      <w:r>
        <w:rPr>
          <w:b/>
        </w:rPr>
        <w:t xml:space="preserve">porción de host? </w:t>
      </w:r>
    </w:p>
    <w:p w14:paraId="6CADEB81" w14:textId="77777777" w:rsidR="00A97412" w:rsidRDefault="00000000">
      <w:pPr>
        <w:spacing w:after="150" w:line="267" w:lineRule="auto"/>
        <w:ind w:left="3213" w:right="959" w:hanging="10"/>
      </w:pPr>
      <w:r>
        <w:t xml:space="preserve">NINGUNA DE LAS ANTERIORES ES CORRECTA. </w:t>
      </w:r>
    </w:p>
    <w:p w14:paraId="673097D1" w14:textId="77777777" w:rsidR="00A97412" w:rsidRDefault="00000000">
      <w:pPr>
        <w:numPr>
          <w:ilvl w:val="0"/>
          <w:numId w:val="111"/>
        </w:numPr>
        <w:spacing w:after="159"/>
        <w:ind w:right="1399" w:hanging="232"/>
      </w:pPr>
      <w:r>
        <w:rPr>
          <w:b/>
        </w:rPr>
        <w:t xml:space="preserve">El Siguiente Rango de direcciones IPv4 172.16.0.0 — 172.31.0.0 Representa a: </w:t>
      </w:r>
    </w:p>
    <w:p w14:paraId="4E3D12C1" w14:textId="77777777" w:rsidR="00A97412" w:rsidRDefault="00000000">
      <w:pPr>
        <w:spacing w:after="154" w:line="265" w:lineRule="auto"/>
        <w:ind w:left="1286" w:right="1273" w:hanging="10"/>
        <w:jc w:val="center"/>
      </w:pPr>
      <w:r>
        <w:t xml:space="preserve">DIRECCIONES PRIVADAS. </w:t>
      </w:r>
    </w:p>
    <w:p w14:paraId="18054A30" w14:textId="77777777" w:rsidR="00A97412" w:rsidRDefault="00000000">
      <w:pPr>
        <w:numPr>
          <w:ilvl w:val="0"/>
          <w:numId w:val="111"/>
        </w:numPr>
        <w:spacing w:after="159"/>
        <w:ind w:right="1399" w:hanging="232"/>
      </w:pPr>
      <w:proofErr w:type="gramStart"/>
      <w:r>
        <w:rPr>
          <w:b/>
        </w:rPr>
        <w:t xml:space="preserve">¿Sobre qué </w:t>
      </w:r>
      <w:proofErr w:type="spellStart"/>
      <w:r>
        <w:rPr>
          <w:b/>
        </w:rPr>
        <w:t>Subnet</w:t>
      </w:r>
      <w:proofErr w:type="spellEnd"/>
      <w:r>
        <w:rPr>
          <w:b/>
        </w:rPr>
        <w:t xml:space="preserve"> está el host 200.</w:t>
      </w:r>
      <w:proofErr w:type="gramEnd"/>
      <w:r>
        <w:rPr>
          <w:b/>
        </w:rPr>
        <w:t xml:space="preserve">1.1.99/27? </w:t>
      </w:r>
    </w:p>
    <w:p w14:paraId="1DFBBF46" w14:textId="77777777" w:rsidR="00A97412" w:rsidRDefault="00000000">
      <w:pPr>
        <w:spacing w:after="154" w:line="265" w:lineRule="auto"/>
        <w:ind w:left="1286" w:right="1273" w:hanging="10"/>
        <w:jc w:val="center"/>
      </w:pPr>
      <w:r>
        <w:t xml:space="preserve">200.1.1.96 </w:t>
      </w:r>
    </w:p>
    <w:p w14:paraId="5DE59DDF" w14:textId="77777777" w:rsidR="00A97412" w:rsidRDefault="00000000">
      <w:pPr>
        <w:numPr>
          <w:ilvl w:val="0"/>
          <w:numId w:val="111"/>
        </w:numPr>
        <w:spacing w:after="159"/>
        <w:ind w:right="1399" w:hanging="232"/>
      </w:pPr>
      <w:proofErr w:type="gramStart"/>
      <w:r>
        <w:rPr>
          <w:b/>
        </w:rPr>
        <w:t>¿Cuál es el rango de direcciones válidas para la dirección IP 222.</w:t>
      </w:r>
      <w:proofErr w:type="gramEnd"/>
      <w:r>
        <w:rPr>
          <w:b/>
        </w:rPr>
        <w:t xml:space="preserve">37.2.50/24? </w:t>
      </w:r>
    </w:p>
    <w:p w14:paraId="4CE64BC1" w14:textId="77777777" w:rsidR="00A97412" w:rsidRDefault="00000000">
      <w:pPr>
        <w:spacing w:after="154" w:line="265" w:lineRule="auto"/>
        <w:ind w:left="1286" w:right="1273" w:hanging="10"/>
        <w:jc w:val="center"/>
      </w:pPr>
      <w:r>
        <w:t xml:space="preserve">222.37.2.1 — 222.37.2.254 </w:t>
      </w:r>
    </w:p>
    <w:p w14:paraId="39F4F97D" w14:textId="77777777" w:rsidR="00A97412" w:rsidRDefault="00000000">
      <w:pPr>
        <w:numPr>
          <w:ilvl w:val="0"/>
          <w:numId w:val="111"/>
        </w:numPr>
        <w:spacing w:after="159"/>
        <w:ind w:right="1399" w:hanging="232"/>
      </w:pPr>
      <w:proofErr w:type="spellStart"/>
      <w:r>
        <w:rPr>
          <w:b/>
        </w:rPr>
        <w:t>Identique</w:t>
      </w:r>
      <w:proofErr w:type="spellEnd"/>
      <w:r>
        <w:rPr>
          <w:b/>
        </w:rPr>
        <w:t xml:space="preserve"> la dirección de broadcast, dada la dirección IP 201.100.178.36 </w:t>
      </w:r>
    </w:p>
    <w:p w14:paraId="06140A1A" w14:textId="77777777" w:rsidR="00A97412" w:rsidRDefault="00000000">
      <w:pPr>
        <w:spacing w:after="154" w:line="265" w:lineRule="auto"/>
        <w:ind w:left="1286" w:right="1273" w:hanging="10"/>
        <w:jc w:val="center"/>
      </w:pPr>
      <w:r>
        <w:t xml:space="preserve">255.255.255.224 </w:t>
      </w:r>
    </w:p>
    <w:p w14:paraId="49D44B2E" w14:textId="77777777" w:rsidR="00A97412" w:rsidRDefault="00000000">
      <w:pPr>
        <w:spacing w:after="154" w:line="265" w:lineRule="auto"/>
        <w:ind w:left="1286" w:right="1273" w:hanging="10"/>
        <w:jc w:val="center"/>
      </w:pPr>
      <w:r>
        <w:t xml:space="preserve">201.100.178.63 </w:t>
      </w:r>
    </w:p>
    <w:p w14:paraId="70550557" w14:textId="77777777" w:rsidR="00A97412" w:rsidRDefault="00000000">
      <w:pPr>
        <w:numPr>
          <w:ilvl w:val="0"/>
          <w:numId w:val="111"/>
        </w:numPr>
        <w:spacing w:after="0" w:line="402" w:lineRule="auto"/>
        <w:ind w:right="1399" w:hanging="232"/>
      </w:pPr>
      <w:r>
        <w:rPr>
          <w:b/>
        </w:rPr>
        <w:t xml:space="preserve">Dada una dirección clase B y máscara 255.255.255.240 ¿cuál es el máximo número de hosts y subredes útiles? </w:t>
      </w:r>
    </w:p>
    <w:p w14:paraId="08BACE73" w14:textId="77777777" w:rsidR="00A97412" w:rsidRDefault="00000000">
      <w:pPr>
        <w:spacing w:after="154" w:line="265" w:lineRule="auto"/>
        <w:ind w:left="1286" w:right="1273" w:hanging="10"/>
        <w:jc w:val="center"/>
      </w:pPr>
      <w:r>
        <w:t xml:space="preserve">REDES = 4094; HOSTS = 14 </w:t>
      </w:r>
    </w:p>
    <w:p w14:paraId="018EBE5D" w14:textId="77777777" w:rsidR="00A97412" w:rsidRDefault="00000000">
      <w:pPr>
        <w:numPr>
          <w:ilvl w:val="0"/>
          <w:numId w:val="111"/>
        </w:numPr>
        <w:spacing w:after="159"/>
        <w:ind w:right="1399" w:hanging="232"/>
      </w:pPr>
      <w:r>
        <w:rPr>
          <w:b/>
        </w:rPr>
        <w:t xml:space="preserve">¿Qué clase de dirección tiene la menor cantidad de hosts para direccionar? </w:t>
      </w:r>
    </w:p>
    <w:p w14:paraId="5C29AC2F" w14:textId="77777777" w:rsidR="00A97412" w:rsidRDefault="00000000">
      <w:pPr>
        <w:spacing w:after="154" w:line="265" w:lineRule="auto"/>
        <w:ind w:left="1286" w:right="1273" w:hanging="10"/>
        <w:jc w:val="center"/>
      </w:pPr>
      <w:r>
        <w:t xml:space="preserve">CLASE C. </w:t>
      </w:r>
    </w:p>
    <w:p w14:paraId="45BF5BF8" w14:textId="77777777" w:rsidR="00A97412" w:rsidRDefault="00000000">
      <w:pPr>
        <w:numPr>
          <w:ilvl w:val="0"/>
          <w:numId w:val="111"/>
        </w:numPr>
        <w:spacing w:after="159"/>
        <w:ind w:right="1399" w:hanging="232"/>
      </w:pPr>
      <w:r>
        <w:rPr>
          <w:b/>
        </w:rPr>
        <w:t xml:space="preserve">¿Qué clase de dirección IP me brinda la mayor cantidad de redes? </w:t>
      </w:r>
    </w:p>
    <w:p w14:paraId="593816AE" w14:textId="77777777" w:rsidR="00A97412" w:rsidRDefault="00000000">
      <w:pPr>
        <w:spacing w:after="158"/>
      </w:pPr>
      <w:r>
        <w:t xml:space="preserve"> </w:t>
      </w:r>
    </w:p>
    <w:p w14:paraId="57CAE607" w14:textId="77777777" w:rsidR="00A97412" w:rsidRDefault="00000000">
      <w:pPr>
        <w:spacing w:after="154" w:line="265" w:lineRule="auto"/>
        <w:ind w:left="1286" w:right="1273" w:hanging="10"/>
        <w:jc w:val="center"/>
      </w:pPr>
      <w:r>
        <w:t xml:space="preserve">CLASE C. </w:t>
      </w:r>
    </w:p>
    <w:p w14:paraId="1DE78C10" w14:textId="77777777" w:rsidR="00A97412" w:rsidRDefault="00000000">
      <w:pPr>
        <w:numPr>
          <w:ilvl w:val="0"/>
          <w:numId w:val="111"/>
        </w:numPr>
        <w:spacing w:after="159"/>
        <w:ind w:right="1399" w:hanging="232"/>
      </w:pPr>
      <w:r>
        <w:rPr>
          <w:b/>
        </w:rPr>
        <w:t xml:space="preserve">Cuáles son los </w:t>
      </w:r>
      <w:proofErr w:type="gramStart"/>
      <w:r>
        <w:rPr>
          <w:b/>
        </w:rPr>
        <w:t>host válidos</w:t>
      </w:r>
      <w:proofErr w:type="gramEnd"/>
      <w:r>
        <w:rPr>
          <w:b/>
        </w:rPr>
        <w:t xml:space="preserve"> para 199.37.2.33/29? </w:t>
      </w:r>
    </w:p>
    <w:p w14:paraId="56F4FC68" w14:textId="23EAA57D" w:rsidR="00A97412" w:rsidRDefault="00000000">
      <w:pPr>
        <w:spacing w:after="154" w:line="265" w:lineRule="auto"/>
        <w:ind w:left="1286" w:right="1273" w:hanging="10"/>
        <w:jc w:val="center"/>
      </w:pPr>
      <w:r>
        <w:t xml:space="preserve">199.37.2.33 — 199.37.2.38 </w:t>
      </w:r>
    </w:p>
    <w:p w14:paraId="7BDB70AB" w14:textId="2AF88C2D" w:rsidR="002F0363" w:rsidRDefault="002F0363">
      <w:pPr>
        <w:spacing w:after="154" w:line="265" w:lineRule="auto"/>
        <w:ind w:left="1286" w:right="1273" w:hanging="10"/>
        <w:jc w:val="center"/>
      </w:pPr>
      <w:r>
        <w:t>TP N4 PARTE 5</w:t>
      </w:r>
    </w:p>
    <w:p w14:paraId="1C2659E4" w14:textId="74EB634B" w:rsidR="002F0363" w:rsidRDefault="002F0363" w:rsidP="002F0363">
      <w:pPr>
        <w:spacing w:after="154" w:line="265" w:lineRule="auto"/>
        <w:ind w:right="1273"/>
      </w:pPr>
      <w:r>
        <w:t>1)Cuales de las siguientes redes puede ser ruteada públicamente?</w:t>
      </w:r>
    </w:p>
    <w:p w14:paraId="054D30A2" w14:textId="3D5B3F43" w:rsidR="002F0363" w:rsidRDefault="002F0363" w:rsidP="002F0363">
      <w:pPr>
        <w:spacing w:after="154" w:line="265" w:lineRule="auto"/>
        <w:ind w:right="1273"/>
      </w:pPr>
      <w:r>
        <w:t>200.0.0.0</w:t>
      </w:r>
    </w:p>
    <w:p w14:paraId="7096C96D" w14:textId="2B7F82C3" w:rsidR="002F0363" w:rsidRDefault="002F0363" w:rsidP="002F0363">
      <w:pPr>
        <w:spacing w:after="154" w:line="265" w:lineRule="auto"/>
        <w:ind w:right="1273"/>
      </w:pPr>
      <w:r>
        <w:t>2)</w:t>
      </w:r>
      <w:proofErr w:type="spellStart"/>
      <w:r>
        <w:t>Indentifique</w:t>
      </w:r>
      <w:proofErr w:type="spellEnd"/>
      <w:r>
        <w:t xml:space="preserve"> la clase de direcciones IP con su mascara default</w:t>
      </w:r>
    </w:p>
    <w:p w14:paraId="55C83945" w14:textId="09A884A4" w:rsidR="002F0363" w:rsidRDefault="002F0363" w:rsidP="002F0363">
      <w:pPr>
        <w:spacing w:after="154" w:line="265" w:lineRule="auto"/>
        <w:ind w:right="1273"/>
      </w:pPr>
      <w:proofErr w:type="spellStart"/>
      <w:r>
        <w:t>Calse</w:t>
      </w:r>
      <w:proofErr w:type="spellEnd"/>
      <w:r>
        <w:t xml:space="preserve"> C: 255.255.255.0</w:t>
      </w:r>
    </w:p>
    <w:p w14:paraId="20F52EFE" w14:textId="753ABCF8" w:rsidR="002F0363" w:rsidRDefault="002F0363" w:rsidP="002F0363">
      <w:pPr>
        <w:spacing w:after="154" w:line="265" w:lineRule="auto"/>
        <w:ind w:right="1273"/>
      </w:pPr>
      <w:r>
        <w:t xml:space="preserve">3)Cual es el rango de direcciones </w:t>
      </w:r>
      <w:proofErr w:type="spellStart"/>
      <w:r>
        <w:t>validas</w:t>
      </w:r>
      <w:proofErr w:type="spellEnd"/>
      <w:r>
        <w:t xml:space="preserve"> para la dirección 161</w:t>
      </w:r>
      <w:r w:rsidR="006E4C41">
        <w:t xml:space="preserve">.37.2.50 con 12 bits de </w:t>
      </w:r>
      <w:proofErr w:type="spellStart"/>
      <w:r w:rsidR="006E4C41">
        <w:t>subnetting</w:t>
      </w:r>
      <w:proofErr w:type="spellEnd"/>
      <w:r w:rsidR="006E4C41">
        <w:t>?</w:t>
      </w:r>
    </w:p>
    <w:p w14:paraId="69706330" w14:textId="74A8C1CB" w:rsidR="006E4C41" w:rsidRDefault="006E4C41" w:rsidP="002F0363">
      <w:pPr>
        <w:spacing w:after="154" w:line="265" w:lineRule="auto"/>
        <w:ind w:right="1273"/>
      </w:pPr>
      <w:r>
        <w:t>161.37.2.49 – 161.37.2.62</w:t>
      </w:r>
    </w:p>
    <w:p w14:paraId="091F7EFD" w14:textId="587F699A" w:rsidR="006E4C41" w:rsidRDefault="006E4C41" w:rsidP="002F0363">
      <w:pPr>
        <w:spacing w:after="154" w:line="265" w:lineRule="auto"/>
        <w:ind w:right="1273"/>
      </w:pPr>
      <w:r>
        <w:lastRenderedPageBreak/>
        <w:t xml:space="preserve">4)La dirección IP 172.16.5.10 255.255.255.0 a que dirección de red pertenece ese host y </w:t>
      </w:r>
      <w:proofErr w:type="spellStart"/>
      <w:r>
        <w:t>cual</w:t>
      </w:r>
      <w:proofErr w:type="spellEnd"/>
      <w:r>
        <w:t xml:space="preserve"> es su dirección broadcast?</w:t>
      </w:r>
    </w:p>
    <w:p w14:paraId="2B031A21" w14:textId="1119F506" w:rsidR="006E4C41" w:rsidRDefault="006E4C41" w:rsidP="002F0363">
      <w:pPr>
        <w:spacing w:after="154" w:line="265" w:lineRule="auto"/>
        <w:ind w:right="1273"/>
      </w:pPr>
      <w:r>
        <w:t xml:space="preserve">5)Dada la dirección IP 140.90.109.120 con mascara 255.255.255.240. en que </w:t>
      </w:r>
      <w:proofErr w:type="spellStart"/>
      <w:r>
        <w:t>subnet</w:t>
      </w:r>
      <w:proofErr w:type="spellEnd"/>
      <w:r>
        <w:t xml:space="preserve"> </w:t>
      </w:r>
      <w:proofErr w:type="spellStart"/>
      <w:r>
        <w:t>esta</w:t>
      </w:r>
      <w:proofErr w:type="spellEnd"/>
      <w:r>
        <w:t>?</w:t>
      </w:r>
    </w:p>
    <w:p w14:paraId="2BD993B0" w14:textId="338E5027" w:rsidR="006E4C41" w:rsidRDefault="006E4C41" w:rsidP="002F0363">
      <w:pPr>
        <w:spacing w:after="154" w:line="265" w:lineRule="auto"/>
        <w:ind w:right="1273"/>
      </w:pPr>
      <w:r>
        <w:t>140.90.109.128</w:t>
      </w:r>
    </w:p>
    <w:p w14:paraId="75A5B5B7" w14:textId="2B9C5554" w:rsidR="006E4C41" w:rsidRDefault="006E4C41" w:rsidP="002F0363">
      <w:pPr>
        <w:spacing w:after="154" w:line="265" w:lineRule="auto"/>
        <w:ind w:right="1273"/>
      </w:pPr>
      <w:r>
        <w:t>6)</w:t>
      </w:r>
      <w:proofErr w:type="gramStart"/>
      <w:r>
        <w:t>Basados en la regla del primer octeto, cual es el rango de direcciones para la clase C?</w:t>
      </w:r>
      <w:proofErr w:type="gramEnd"/>
    </w:p>
    <w:p w14:paraId="27823209" w14:textId="019037C7" w:rsidR="00B95528" w:rsidRDefault="00B95528" w:rsidP="002F0363">
      <w:pPr>
        <w:spacing w:after="154" w:line="265" w:lineRule="auto"/>
        <w:ind w:right="1273"/>
      </w:pPr>
      <w:r>
        <w:t>192 – 223</w:t>
      </w:r>
    </w:p>
    <w:p w14:paraId="042E22E2" w14:textId="66164974" w:rsidR="00B95528" w:rsidRDefault="00B95528" w:rsidP="002F0363">
      <w:pPr>
        <w:spacing w:after="154" w:line="265" w:lineRule="auto"/>
        <w:ind w:right="1273"/>
      </w:pPr>
      <w:r>
        <w:t>7)Identifique la dirección de broadcast, dada la dirección IP 201.100.178.36 255.255.255.224</w:t>
      </w:r>
    </w:p>
    <w:p w14:paraId="000CDB5C" w14:textId="3BFCA290" w:rsidR="00B95528" w:rsidRDefault="00B95528" w:rsidP="002F0363">
      <w:pPr>
        <w:spacing w:after="154" w:line="265" w:lineRule="auto"/>
        <w:ind w:right="1273"/>
      </w:pPr>
      <w:r>
        <w:t>201.100.178.63</w:t>
      </w:r>
    </w:p>
    <w:p w14:paraId="65F553FD" w14:textId="1487EE7D" w:rsidR="00B95528" w:rsidRDefault="00B95528" w:rsidP="002F0363">
      <w:pPr>
        <w:spacing w:after="154" w:line="265" w:lineRule="auto"/>
        <w:ind w:right="1273"/>
      </w:pPr>
      <w:r>
        <w:t xml:space="preserve">8) Usted tiene la dirección IP 172.16.3.57 con 11 bits de </w:t>
      </w:r>
      <w:proofErr w:type="spellStart"/>
      <w:r>
        <w:t>subnet</w:t>
      </w:r>
      <w:proofErr w:type="spellEnd"/>
      <w:r>
        <w:t>, cual es el rango de direcciones validas?</w:t>
      </w:r>
    </w:p>
    <w:p w14:paraId="3DD4F18D" w14:textId="685F0E35" w:rsidR="00B95528" w:rsidRDefault="00B95528" w:rsidP="002F0363">
      <w:pPr>
        <w:spacing w:after="154" w:line="265" w:lineRule="auto"/>
        <w:ind w:right="1273"/>
      </w:pPr>
      <w:r>
        <w:t>172.16.3.33 a 172.16.3.62</w:t>
      </w:r>
    </w:p>
    <w:p w14:paraId="21B1073C" w14:textId="31964C8F" w:rsidR="00B95528" w:rsidRDefault="00B95528" w:rsidP="002F0363">
      <w:pPr>
        <w:spacing w:after="154" w:line="265" w:lineRule="auto"/>
        <w:ind w:right="1273"/>
      </w:pPr>
      <w:r>
        <w:t>10)Cual es la mascara de red correcta para la dirección 229.76.25.11/26</w:t>
      </w:r>
    </w:p>
    <w:p w14:paraId="6E03C909" w14:textId="155947FE" w:rsidR="00B95528" w:rsidRDefault="00B95528" w:rsidP="002F0363">
      <w:pPr>
        <w:spacing w:after="154" w:line="265" w:lineRule="auto"/>
        <w:ind w:right="1273"/>
      </w:pPr>
      <w:r>
        <w:t>255.255.255.192</w:t>
      </w:r>
    </w:p>
    <w:p w14:paraId="1D2B98F1" w14:textId="2C971BD6" w:rsidR="00B95528" w:rsidRDefault="00B95528" w:rsidP="002F0363">
      <w:pPr>
        <w:spacing w:after="154" w:line="265" w:lineRule="auto"/>
        <w:ind w:right="1273"/>
      </w:pPr>
    </w:p>
    <w:p w14:paraId="3C13A2C1" w14:textId="60B690BA" w:rsidR="00B95528" w:rsidRDefault="00B95528" w:rsidP="002F0363">
      <w:pPr>
        <w:spacing w:after="154" w:line="265" w:lineRule="auto"/>
        <w:ind w:right="1273"/>
      </w:pPr>
      <w:r>
        <w:t>TP 4 PARTE 6</w:t>
      </w:r>
    </w:p>
    <w:p w14:paraId="56DB2163" w14:textId="7ECD9B1F" w:rsidR="00B95528" w:rsidRDefault="00B95528" w:rsidP="00B95528">
      <w:pPr>
        <w:spacing w:after="154" w:line="265" w:lineRule="auto"/>
        <w:ind w:right="1273"/>
      </w:pPr>
      <w:proofErr w:type="gramStart"/>
      <w:r>
        <w:t>Protocolos de Rute dinámico, cual de las siguientes opciones es verdadera?</w:t>
      </w:r>
      <w:proofErr w:type="gramEnd"/>
    </w:p>
    <w:p w14:paraId="30C4FC7C" w14:textId="2C9D5FA0" w:rsidR="00B95528" w:rsidRDefault="00B95528" w:rsidP="00B95528">
      <w:pPr>
        <w:spacing w:after="154" w:line="265" w:lineRule="auto"/>
        <w:ind w:right="1273"/>
      </w:pPr>
      <w:r>
        <w:t>OSPF -Estado enlace</w:t>
      </w:r>
    </w:p>
    <w:p w14:paraId="2C6A59D0" w14:textId="099137B1" w:rsidR="00B95528" w:rsidRDefault="00B95528" w:rsidP="00B95528">
      <w:pPr>
        <w:spacing w:after="154" w:line="265" w:lineRule="auto"/>
        <w:ind w:right="1273"/>
      </w:pPr>
      <w:proofErr w:type="gramStart"/>
      <w:r>
        <w:t xml:space="preserve">Cual de los siguientes comandos se utiliza para poder ver la tabla Ruteo dentro de un </w:t>
      </w:r>
      <w:proofErr w:type="spellStart"/>
      <w:r>
        <w:t>Router</w:t>
      </w:r>
      <w:proofErr w:type="spellEnd"/>
      <w:r>
        <w:t>?</w:t>
      </w:r>
      <w:proofErr w:type="gramEnd"/>
    </w:p>
    <w:p w14:paraId="23122E2F" w14:textId="3C02C349" w:rsidR="00B95528" w:rsidRDefault="00B95528" w:rsidP="00B95528">
      <w:pPr>
        <w:spacing w:after="154" w:line="265" w:lineRule="auto"/>
        <w:ind w:right="1273"/>
      </w:pPr>
      <w:r>
        <w:t>Para ingresar en el modo de configuración global se de hacer desde</w:t>
      </w:r>
    </w:p>
    <w:p w14:paraId="510A95BE" w14:textId="7A5CFDCC" w:rsidR="00B95528" w:rsidRDefault="00B95528" w:rsidP="00B95528">
      <w:pPr>
        <w:spacing w:after="154" w:line="265" w:lineRule="auto"/>
        <w:ind w:right="1273"/>
      </w:pPr>
      <w:r>
        <w:t>Modo privilegiado</w:t>
      </w:r>
    </w:p>
    <w:p w14:paraId="5C816428" w14:textId="79EE6D23" w:rsidR="00B95528" w:rsidRDefault="00FC50DE" w:rsidP="00B95528">
      <w:pPr>
        <w:spacing w:after="154" w:line="265" w:lineRule="auto"/>
        <w:ind w:right="1273"/>
      </w:pPr>
      <w:r>
        <w:t>Cual de los siguientes comandos es correcto para pasar al modo usuario a modo privilegiado</w:t>
      </w:r>
    </w:p>
    <w:p w14:paraId="4ADDDC43" w14:textId="28B93DE4" w:rsidR="00FC50DE" w:rsidRDefault="00FC50DE" w:rsidP="00B95528">
      <w:pPr>
        <w:spacing w:after="154" w:line="265" w:lineRule="auto"/>
        <w:ind w:right="1273"/>
      </w:pPr>
      <w:proofErr w:type="spellStart"/>
      <w:r>
        <w:t>Enable</w:t>
      </w:r>
      <w:proofErr w:type="spellEnd"/>
    </w:p>
    <w:p w14:paraId="658809B3" w14:textId="5CCA17E7" w:rsidR="00FC50DE" w:rsidRDefault="00FC50DE" w:rsidP="00B95528">
      <w:pPr>
        <w:spacing w:after="154" w:line="265" w:lineRule="auto"/>
        <w:ind w:right="1273"/>
      </w:pPr>
      <w:proofErr w:type="gramStart"/>
      <w:r>
        <w:t xml:space="preserve">Protocolo de ruteo dinámico, cual de los siguientes comandos es </w:t>
      </w:r>
      <w:proofErr w:type="spellStart"/>
      <w:r>
        <w:t>valido</w:t>
      </w:r>
      <w:proofErr w:type="spellEnd"/>
      <w:r>
        <w:t xml:space="preserve"> para la configuración de enrutamiento dinámico?</w:t>
      </w:r>
      <w:proofErr w:type="gramEnd"/>
    </w:p>
    <w:p w14:paraId="5003E1AB" w14:textId="595473C3" w:rsidR="00FC50DE" w:rsidRDefault="00FC50DE" w:rsidP="00B95528">
      <w:pPr>
        <w:spacing w:after="154" w:line="265" w:lineRule="auto"/>
        <w:ind w:right="1273"/>
      </w:pPr>
      <w:r>
        <w:t>Network “Nro. De red”</w:t>
      </w:r>
    </w:p>
    <w:p w14:paraId="17E9F45B" w14:textId="29413239" w:rsidR="00FC50DE" w:rsidRDefault="00FC50DE" w:rsidP="00B95528">
      <w:pPr>
        <w:spacing w:after="154" w:line="265" w:lineRule="auto"/>
        <w:ind w:right="1273"/>
      </w:pPr>
      <w:proofErr w:type="gramStart"/>
      <w:r>
        <w:t xml:space="preserve">Protocolo de ruteo Dinámico, cual de los siguientes comandos es </w:t>
      </w:r>
      <w:proofErr w:type="spellStart"/>
      <w:r>
        <w:t>valido</w:t>
      </w:r>
      <w:proofErr w:type="spellEnd"/>
      <w:r>
        <w:t xml:space="preserve"> para la configuración de los protocolos de enrutamiento dinámico?</w:t>
      </w:r>
      <w:proofErr w:type="gramEnd"/>
    </w:p>
    <w:p w14:paraId="45308315" w14:textId="062F4FA9" w:rsidR="00FC50DE" w:rsidRDefault="00FC50DE" w:rsidP="00B95528">
      <w:pPr>
        <w:spacing w:after="154" w:line="265" w:lineRule="auto"/>
        <w:ind w:right="1273"/>
      </w:pPr>
      <w:proofErr w:type="spellStart"/>
      <w:r>
        <w:t>Router</w:t>
      </w:r>
      <w:proofErr w:type="spellEnd"/>
      <w:r>
        <w:t xml:space="preserve"> EIGRP200</w:t>
      </w:r>
    </w:p>
    <w:p w14:paraId="600FB393" w14:textId="6E3AB646" w:rsidR="00FC50DE" w:rsidRDefault="00FC50DE" w:rsidP="00B95528">
      <w:pPr>
        <w:spacing w:after="154" w:line="265" w:lineRule="auto"/>
        <w:ind w:right="1273"/>
      </w:pPr>
      <w:proofErr w:type="gramStart"/>
      <w:r>
        <w:t>Cual de las siguientes opciones es correcta respecto de los comandos para configurar una interfaz?</w:t>
      </w:r>
      <w:proofErr w:type="gramEnd"/>
    </w:p>
    <w:p w14:paraId="5D6F7E1C" w14:textId="79A610DB" w:rsidR="00FC50DE" w:rsidRDefault="00FC50DE" w:rsidP="00B95528">
      <w:pPr>
        <w:spacing w:after="154" w:line="265" w:lineRule="auto"/>
        <w:ind w:right="1273"/>
      </w:pPr>
      <w:r>
        <w:t>(</w:t>
      </w:r>
      <w:proofErr w:type="spellStart"/>
      <w:r>
        <w:t>Router_</w:t>
      </w:r>
      <w:proofErr w:type="gramStart"/>
      <w:r>
        <w:t>config</w:t>
      </w:r>
      <w:proofErr w:type="spellEnd"/>
      <w:r>
        <w:t>)#</w:t>
      </w:r>
      <w:proofErr w:type="gramEnd"/>
      <w:r>
        <w:t xml:space="preserve"> interface serial 0/0 (</w:t>
      </w:r>
      <w:proofErr w:type="spellStart"/>
      <w:r>
        <w:t>Router_config_if</w:t>
      </w:r>
      <w:proofErr w:type="spellEnd"/>
      <w:r>
        <w:t>) ….</w:t>
      </w:r>
    </w:p>
    <w:p w14:paraId="72E1A7C1" w14:textId="1EBEAD85" w:rsidR="00FC50DE" w:rsidRDefault="00FC50DE" w:rsidP="00B95528">
      <w:pPr>
        <w:spacing w:after="154" w:line="265" w:lineRule="auto"/>
        <w:ind w:right="1273"/>
      </w:pPr>
      <w:proofErr w:type="gramStart"/>
      <w:r>
        <w:t>Que redes debo configurar?</w:t>
      </w:r>
      <w:proofErr w:type="gramEnd"/>
    </w:p>
    <w:p w14:paraId="14138D74" w14:textId="1A46D303" w:rsidR="00FC50DE" w:rsidRDefault="00FC50DE" w:rsidP="00B95528">
      <w:pPr>
        <w:spacing w:after="154" w:line="265" w:lineRule="auto"/>
        <w:ind w:right="1273"/>
      </w:pPr>
      <w:r>
        <w:t xml:space="preserve">Las redes directamente conectadas al </w:t>
      </w:r>
      <w:proofErr w:type="spellStart"/>
      <w:r>
        <w:t>Router</w:t>
      </w:r>
      <w:proofErr w:type="spellEnd"/>
    </w:p>
    <w:p w14:paraId="0451CA1C" w14:textId="028274DB" w:rsidR="00FC50DE" w:rsidRDefault="00FC50DE" w:rsidP="00B95528">
      <w:pPr>
        <w:spacing w:after="154" w:line="265" w:lineRule="auto"/>
        <w:ind w:right="1273"/>
      </w:pPr>
      <w:proofErr w:type="gramStart"/>
      <w:r>
        <w:t>Dado el siguiente esquema determinar cual es la ruta estática correcta?</w:t>
      </w:r>
      <w:proofErr w:type="gramEnd"/>
    </w:p>
    <w:p w14:paraId="61C99447" w14:textId="68926DBD" w:rsidR="00FC50DE" w:rsidRDefault="00FC50DE" w:rsidP="00B95528">
      <w:pPr>
        <w:spacing w:after="154" w:line="265" w:lineRule="auto"/>
        <w:ind w:right="1273"/>
      </w:pPr>
      <w:proofErr w:type="spellStart"/>
      <w:r>
        <w:lastRenderedPageBreak/>
        <w:t>Ip</w:t>
      </w:r>
      <w:proofErr w:type="spellEnd"/>
      <w:r>
        <w:t xml:space="preserve"> </w:t>
      </w:r>
      <w:proofErr w:type="spellStart"/>
      <w:r>
        <w:t>route</w:t>
      </w:r>
      <w:proofErr w:type="spellEnd"/>
      <w:r>
        <w:t xml:space="preserve"> 20.0.0.0 255.0.0.0 172.168.1.1</w:t>
      </w:r>
    </w:p>
    <w:p w14:paraId="5488E09F" w14:textId="221E225C" w:rsidR="008942D3" w:rsidRDefault="008942D3" w:rsidP="00B95528">
      <w:pPr>
        <w:spacing w:after="154" w:line="265" w:lineRule="auto"/>
        <w:ind w:right="1273"/>
      </w:pPr>
    </w:p>
    <w:p w14:paraId="7918DACA" w14:textId="60E3E864" w:rsidR="008942D3" w:rsidRDefault="008942D3" w:rsidP="00B95528">
      <w:pPr>
        <w:spacing w:after="154" w:line="265" w:lineRule="auto"/>
        <w:ind w:right="1273"/>
      </w:pPr>
      <w:r>
        <w:t>TP5 PARTE 1</w:t>
      </w:r>
    </w:p>
    <w:p w14:paraId="225737DF" w14:textId="019C29A1" w:rsidR="008942D3" w:rsidRDefault="008942D3" w:rsidP="008942D3">
      <w:pPr>
        <w:spacing w:after="154" w:line="265" w:lineRule="auto"/>
        <w:ind w:right="1273"/>
      </w:pPr>
      <w:r>
        <w:t>-</w:t>
      </w:r>
      <w:r>
        <w:t>Dentro de una Red WAN, cuando nos referimos a SONET estamos hablando de:</w:t>
      </w:r>
    </w:p>
    <w:p w14:paraId="08CC58B1" w14:textId="77777777" w:rsidR="008942D3" w:rsidRDefault="008942D3" w:rsidP="008942D3">
      <w:pPr>
        <w:spacing w:after="154" w:line="265" w:lineRule="auto"/>
        <w:ind w:right="1273"/>
      </w:pPr>
      <w:r>
        <w:t>Un Protocolo de Transporte para Redes en Anillos de Fibra Óptica</w:t>
      </w:r>
    </w:p>
    <w:p w14:paraId="0F3C3423" w14:textId="29828576" w:rsidR="008942D3" w:rsidRDefault="008942D3" w:rsidP="008942D3">
      <w:pPr>
        <w:spacing w:after="154" w:line="265" w:lineRule="auto"/>
        <w:ind w:right="1273"/>
      </w:pPr>
      <w:r>
        <w:t>-</w:t>
      </w:r>
      <w:r>
        <w:t xml:space="preserve">La tecnología ISDN o lo que se denomina Red Digital de Servicios Integrados divide el ancho de banda en canales </w:t>
      </w:r>
      <w:proofErr w:type="gramStart"/>
      <w:r>
        <w:t>de acuerdo al</w:t>
      </w:r>
      <w:proofErr w:type="gramEnd"/>
      <w:r>
        <w:t xml:space="preserve"> siguiente detalle:</w:t>
      </w:r>
    </w:p>
    <w:p w14:paraId="0F46BB97" w14:textId="1B5F166E" w:rsidR="008942D3" w:rsidRDefault="008942D3" w:rsidP="008942D3">
      <w:pPr>
        <w:spacing w:after="154" w:line="265" w:lineRule="auto"/>
        <w:ind w:right="1273"/>
      </w:pPr>
      <w:r>
        <w:t>A</w:t>
      </w:r>
      <w:r>
        <w:t>mbas a y b.</w:t>
      </w:r>
    </w:p>
    <w:p w14:paraId="0F83FD46" w14:textId="72129A67" w:rsidR="00A97412" w:rsidRDefault="00000000" w:rsidP="008942D3">
      <w:pPr>
        <w:spacing w:after="154" w:line="265" w:lineRule="auto"/>
        <w:ind w:right="1273"/>
      </w:pPr>
      <w:r>
        <w:t xml:space="preserve"> </w:t>
      </w:r>
      <w:r w:rsidR="008942D3">
        <w:t>D</w:t>
      </w:r>
      <w:r w:rsidR="008942D3">
        <w:t>entro de una Red WAN, cuando nos referimos a xDSL estamos hablando de:</w:t>
      </w:r>
    </w:p>
    <w:p w14:paraId="4EBA533C" w14:textId="4C799F92" w:rsidR="008942D3" w:rsidRDefault="008942D3" w:rsidP="008942D3">
      <w:pPr>
        <w:spacing w:after="154" w:line="265" w:lineRule="auto"/>
        <w:ind w:right="1273"/>
      </w:pPr>
      <w:r>
        <w:t>Ambas a y d</w:t>
      </w:r>
    </w:p>
    <w:p w14:paraId="55981196" w14:textId="14247380" w:rsidR="00A97412" w:rsidRDefault="00000000">
      <w:pPr>
        <w:spacing w:after="161"/>
      </w:pPr>
      <w:r>
        <w:t xml:space="preserve"> </w:t>
      </w:r>
      <w:r w:rsidR="008942D3">
        <w:t>D</w:t>
      </w:r>
      <w:r w:rsidR="008942D3">
        <w:t>entro de las Redes WAN con tecnología ATM se realiza la verificación de errores en los nodos que origina:</w:t>
      </w:r>
    </w:p>
    <w:p w14:paraId="45E7994F" w14:textId="09CED565" w:rsidR="00A97412" w:rsidRDefault="00000000">
      <w:pPr>
        <w:spacing w:after="158"/>
      </w:pPr>
      <w:r>
        <w:t xml:space="preserve"> </w:t>
      </w:r>
      <w:r w:rsidR="008942D3">
        <w:t>Ambas b y c</w:t>
      </w:r>
    </w:p>
    <w:p w14:paraId="5EDD3943" w14:textId="1452E2DC" w:rsidR="008942D3" w:rsidRDefault="008942D3">
      <w:pPr>
        <w:spacing w:after="158"/>
      </w:pPr>
      <w:r>
        <w:t>La extensión aplicada de las redes Ethernet sobre un par de cable trenzado a distancias en Redes MAN de más de 1,800 metros se la denomina:</w:t>
      </w:r>
    </w:p>
    <w:p w14:paraId="60F1422A" w14:textId="38D8EE3C" w:rsidR="00A97412" w:rsidRDefault="00000000">
      <w:r>
        <w:t xml:space="preserve"> </w:t>
      </w:r>
      <w:r w:rsidR="008942D3">
        <w:t>LRE.</w:t>
      </w:r>
    </w:p>
    <w:p w14:paraId="6B62322C" w14:textId="2398BEE6" w:rsidR="008942D3" w:rsidRDefault="00000000">
      <w:pPr>
        <w:spacing w:after="158"/>
      </w:pPr>
      <w:r>
        <w:t xml:space="preserve"> </w:t>
      </w:r>
      <w:r w:rsidR="008942D3">
        <w:t xml:space="preserve">Las partes topológicas de una red de </w:t>
      </w:r>
      <w:proofErr w:type="spellStart"/>
      <w:r w:rsidR="008942D3">
        <w:t>Cablemodem</w:t>
      </w:r>
      <w:proofErr w:type="spellEnd"/>
      <w:r w:rsidR="008942D3">
        <w:t xml:space="preserve"> (HFC) como estructura de transporte de Video y Datos para Redes WAN de tipo híbrida corresponden a:</w:t>
      </w:r>
    </w:p>
    <w:p w14:paraId="74EE1264" w14:textId="6384B02B" w:rsidR="008942D3" w:rsidRDefault="008942D3">
      <w:pPr>
        <w:spacing w:after="158"/>
      </w:pPr>
      <w:r>
        <w:t>Ambas b, c, d y e.</w:t>
      </w:r>
    </w:p>
    <w:p w14:paraId="45306B25" w14:textId="4306FE74" w:rsidR="00A97412" w:rsidRDefault="00000000">
      <w:r>
        <w:t xml:space="preserve"> </w:t>
      </w:r>
      <w:r w:rsidR="008942D3">
        <w:t>TP 5 PARTE 2</w:t>
      </w:r>
    </w:p>
    <w:p w14:paraId="7E5C74DD" w14:textId="1EF279B9" w:rsidR="002258B8" w:rsidRDefault="002258B8">
      <w:r>
        <w:t>El protocolo plasmado en un documento de carácter legal por el que una compañía que presta un servicio de comunicaciones de transporte a otra, donde se compromete a prestar el mismo bajo unas determinadas condiciones y con unas prestaciones mínimas corresponde a</w:t>
      </w:r>
    </w:p>
    <w:p w14:paraId="57347683" w14:textId="04832053" w:rsidR="002258B8" w:rsidRDefault="002258B8">
      <w:r>
        <w:t>SLA</w:t>
      </w:r>
    </w:p>
    <w:p w14:paraId="357BCCD8" w14:textId="4764B1E2" w:rsidR="002258B8" w:rsidRDefault="002258B8">
      <w:r>
        <w:t xml:space="preserve">El </w:t>
      </w:r>
      <w:proofErr w:type="spellStart"/>
      <w:r>
        <w:t>Jitter</w:t>
      </w:r>
      <w:proofErr w:type="spellEnd"/>
      <w:r>
        <w:t xml:space="preserve"> es la variación en el tiempo en la llegada de los paquetes, causada por congestión de red, perdida de sincronización o por las diferentes rutas seguidas por los paquetes para llegar al destino y entre el punto inicial y final de la comunicación debiera ser inferior a 100 ms. Esta medida es parte del Protocolo:</w:t>
      </w:r>
    </w:p>
    <w:p w14:paraId="7D08FF64" w14:textId="19D00D26" w:rsidR="002258B8" w:rsidRDefault="002258B8">
      <w:r>
        <w:t>SLA</w:t>
      </w:r>
    </w:p>
    <w:p w14:paraId="5D952D0A" w14:textId="7A3EFA8B" w:rsidR="002258B8" w:rsidRDefault="002258B8">
      <w:r>
        <w:t>El Protocolo Normalizado que correspondía a los primeros tres niveles del modelo OSI (Física, Enlace y Red), que trabaja bajo a una topología que se la denomina malla, con modo de transmisión asincrónica y aplica detección y corrección de errores corresponde a:</w:t>
      </w:r>
    </w:p>
    <w:p w14:paraId="5D1E9A2F" w14:textId="77A90220" w:rsidR="002258B8" w:rsidRDefault="002258B8">
      <w:r>
        <w:t>X-25</w:t>
      </w:r>
    </w:p>
    <w:p w14:paraId="29C37EA3" w14:textId="507D5B34" w:rsidR="002258B8" w:rsidRDefault="002258B8">
      <w:r>
        <w:t>La tecnología HDSL es utilizada por las compañías de comunicaciones para entregar comunicaciones a Internet a centro de procesamiento de datos, con un ancho de banda superior a 1,54 MBPS, El canal ascendente y descendente de comunicaciones son del tipo:</w:t>
      </w:r>
    </w:p>
    <w:p w14:paraId="0996E8C9" w14:textId="303D3926" w:rsidR="002258B8" w:rsidRDefault="00000000">
      <w:pPr>
        <w:spacing w:after="158"/>
      </w:pPr>
      <w:r>
        <w:t xml:space="preserve"> </w:t>
      </w:r>
      <w:r w:rsidR="002258B8">
        <w:t>Ambas a y d</w:t>
      </w:r>
    </w:p>
    <w:p w14:paraId="37C64032" w14:textId="527829EE" w:rsidR="002258B8" w:rsidRDefault="002258B8">
      <w:pPr>
        <w:spacing w:after="158"/>
      </w:pPr>
      <w:r>
        <w:lastRenderedPageBreak/>
        <w:t xml:space="preserve">La Red WAN, creada como </w:t>
      </w:r>
      <w:proofErr w:type="spellStart"/>
      <w:r>
        <w:t>backbone</w:t>
      </w:r>
      <w:proofErr w:type="spellEnd"/>
      <w:r>
        <w:t xml:space="preserve"> primario para Internet 2, que posee servicios de conexión de alto rendimiento entre puntos de agregación regional, que comenzó a prestar servicios en enero de 1999 y es resultante del Proyecto UCAID corresponde a:</w:t>
      </w:r>
    </w:p>
    <w:p w14:paraId="1442BEC3" w14:textId="0CF28D68" w:rsidR="00A97412" w:rsidRDefault="00000000">
      <w:pPr>
        <w:spacing w:after="158"/>
      </w:pPr>
      <w:r>
        <w:t xml:space="preserve"> </w:t>
      </w:r>
      <w:r w:rsidR="002258B8">
        <w:t>ABILENE</w:t>
      </w:r>
    </w:p>
    <w:p w14:paraId="5F9CEB1F" w14:textId="6D66F35A" w:rsidR="00A97412" w:rsidRDefault="00000000">
      <w:r>
        <w:t xml:space="preserve"> </w:t>
      </w:r>
      <w:r w:rsidR="002258B8">
        <w:t>Cuando transportamos datos en un canal STM-4 para una portadora de WAN de acceso a Internet, que nos permite tener un ancho de banda de 622 MBPS, el tipo de tecnología utilizada corresponde a:</w:t>
      </w:r>
    </w:p>
    <w:p w14:paraId="2192A4A8" w14:textId="5F0C887B" w:rsidR="002258B8" w:rsidRDefault="002258B8">
      <w:r>
        <w:t>SONET</w:t>
      </w:r>
    </w:p>
    <w:p w14:paraId="7EDCBBE9" w14:textId="65A637AE" w:rsidR="002258B8" w:rsidRDefault="002258B8">
      <w:r>
        <w:t>La red de abonado, dentro de la estructura de cablemódem, es la última derivación de cable coaxial hasta la base de conexión de abonado. Para entregar la señal de Video y datos utiliza tecnología:</w:t>
      </w:r>
    </w:p>
    <w:p w14:paraId="34B2F8C3" w14:textId="27690355" w:rsidR="002258B8" w:rsidRDefault="002258B8">
      <w:pPr>
        <w:rPr>
          <w:u w:val="single"/>
        </w:rPr>
      </w:pPr>
      <w:r>
        <w:t>X-25</w:t>
      </w:r>
    </w:p>
    <w:p w14:paraId="02B197FE" w14:textId="7220A304" w:rsidR="00C2591B" w:rsidRDefault="00C2591B">
      <w:pPr>
        <w:rPr>
          <w:u w:val="single"/>
        </w:rPr>
      </w:pPr>
    </w:p>
    <w:p w14:paraId="691AD60D" w14:textId="45AB25C5" w:rsidR="00C2591B" w:rsidRDefault="00C2591B">
      <w:pPr>
        <w:rPr>
          <w:u w:val="single"/>
        </w:rPr>
      </w:pPr>
      <w:r>
        <w:rPr>
          <w:u w:val="single"/>
        </w:rPr>
        <w:t>TP 6 PARTE 1</w:t>
      </w:r>
    </w:p>
    <w:p w14:paraId="51D4C910" w14:textId="0C7FA6F1" w:rsidR="00C2591B" w:rsidRPr="002258B8" w:rsidRDefault="00C2591B">
      <w:pPr>
        <w:rPr>
          <w:u w:val="single"/>
        </w:rPr>
      </w:pPr>
      <w:r>
        <w:t xml:space="preserve">El </w:t>
      </w:r>
      <w:r>
        <w:t>Reverse Proxy Server es un componente que aplica técnicas para</w:t>
      </w:r>
    </w:p>
    <w:p w14:paraId="21F4EB84" w14:textId="3EAA3183" w:rsidR="00A97412" w:rsidRDefault="00000000">
      <w:pPr>
        <w:spacing w:after="158"/>
      </w:pPr>
      <w:r>
        <w:t xml:space="preserve"> </w:t>
      </w:r>
      <w:r w:rsidR="00C2591B">
        <w:t>Optimizar el correo electrónico.</w:t>
      </w:r>
    </w:p>
    <w:p w14:paraId="223A4210" w14:textId="7100B688" w:rsidR="00C2591B" w:rsidRDefault="00C2591B">
      <w:pPr>
        <w:spacing w:after="158"/>
      </w:pPr>
      <w:r>
        <w:t>El Servicio/protocolo de red de tipo Protocolo Cliente –Servidor en el que generalmente un servidor posee una lista de direcciones IP dinámicas y las va asignando a los clientes conforme éstas van estando libres, sabiendo en todo momento quién ha estado en posesión de esa IP, cuánto tiempo la ha tenido y a quién se la ha asignado después corresponde a:</w:t>
      </w:r>
    </w:p>
    <w:p w14:paraId="43676323" w14:textId="094E0322" w:rsidR="00C2591B" w:rsidRDefault="00C2591B">
      <w:pPr>
        <w:spacing w:after="158"/>
      </w:pPr>
      <w:r>
        <w:t>HDCP</w:t>
      </w:r>
    </w:p>
    <w:p w14:paraId="10DAE71A" w14:textId="5C61B569" w:rsidR="00C2591B" w:rsidRDefault="00C2591B">
      <w:pPr>
        <w:spacing w:after="158"/>
      </w:pPr>
      <w:r>
        <w:t>Dentro del Esquema del Protocolo TCP/ IP, y para identificar cada WWW, existe un sistema de nombres jerárquico que permite desarrollar el nombre a partir de una secuencia de segmentos alfanuméricos separados por puntos, teniendo la parte izquierda del mismo correspondiente al nombre de la computadora y los otros segmentos al grupo al cual pertenecen. Por lo tanto, nos estamos refiriendo al:</w:t>
      </w:r>
    </w:p>
    <w:p w14:paraId="19B22BB8" w14:textId="50240338" w:rsidR="00A97412" w:rsidRDefault="00000000" w:rsidP="00C2591B">
      <w:r>
        <w:t xml:space="preserve"> </w:t>
      </w:r>
      <w:r w:rsidR="00C2591B">
        <w:t>Sistema de Nombres de Dominio (DNS)</w:t>
      </w:r>
    </w:p>
    <w:p w14:paraId="109C59D5" w14:textId="58017B70" w:rsidR="00C2591B" w:rsidRDefault="00C2591B" w:rsidP="00C2591B">
      <w:r>
        <w:t>El Protocolo de red que permite el intercambio de datos utilizando un canal seguro entre dos dispositivos conectados en red y permite emulación de Terminal en modo Túnel se lo denomina:</w:t>
      </w:r>
    </w:p>
    <w:p w14:paraId="4BE96203" w14:textId="48364417" w:rsidR="00C2591B" w:rsidRDefault="00C2591B" w:rsidP="00C2591B">
      <w:r>
        <w:t>SSH</w:t>
      </w:r>
    </w:p>
    <w:p w14:paraId="64DF127A" w14:textId="0B047CAF" w:rsidR="00C2591B" w:rsidRDefault="00C2591B" w:rsidP="00C2591B">
      <w:r>
        <w:t>Dentro de los Servicios ofrecidos dentro de un dominio o nodo de Internet, cuando nos referimos al Servicio FTPS estamos hablando de</w:t>
      </w:r>
    </w:p>
    <w:p w14:paraId="462FEE2F" w14:textId="043FB692" w:rsidR="00C2591B" w:rsidRDefault="00C2591B" w:rsidP="00C2591B">
      <w:r>
        <w:t>Ninguna de las Anteriores es correcta</w:t>
      </w:r>
    </w:p>
    <w:p w14:paraId="1B4BBF55" w14:textId="43F7CD83" w:rsidR="00C2591B" w:rsidRDefault="00C2591B" w:rsidP="00C2591B"/>
    <w:p w14:paraId="1493E5D2" w14:textId="3045BE2C" w:rsidR="00C2591B" w:rsidRDefault="00C2591B" w:rsidP="00C2591B">
      <w:r>
        <w:t>) Dentro de los Servicios ofrecidos dentro de un dominio o nodo de Internet, el Sistema de Nombres de Dominio para realizar las comunicaciones a través de un firewall utiliza el Puerto:</w:t>
      </w:r>
    </w:p>
    <w:p w14:paraId="7E9D762C" w14:textId="73B420F0" w:rsidR="00C2591B" w:rsidRPr="00C2591B" w:rsidRDefault="00C2591B" w:rsidP="00C2591B">
      <w:pPr>
        <w:rPr>
          <w:u w:val="single"/>
        </w:rPr>
      </w:pPr>
      <w:r>
        <w:t>Puerto 53</w:t>
      </w:r>
    </w:p>
    <w:p w14:paraId="55703A9D" w14:textId="12BD36C0" w:rsidR="00C2591B" w:rsidRDefault="00000000" w:rsidP="00C2591B">
      <w:pPr>
        <w:spacing w:after="158"/>
      </w:pPr>
      <w:r>
        <w:t xml:space="preserve"> </w:t>
      </w:r>
      <w:r w:rsidR="00C2591B">
        <w:t xml:space="preserve">Dentro de los Servicios ofrecidos dentro de un dominio o nodo de Internet, el Protocolo Simple de Transferencia de Correo, para realizar las comunicaciones a través de un firewall utiliza el </w:t>
      </w:r>
      <w:proofErr w:type="spellStart"/>
      <w:r w:rsidR="00C2591B">
        <w:t>Puerto:</w:t>
      </w:r>
      <w:proofErr w:type="spellEnd"/>
    </w:p>
    <w:p w14:paraId="4F557354" w14:textId="7FEA18F2" w:rsidR="00A97412" w:rsidRDefault="00C2591B" w:rsidP="00C2591B">
      <w:pPr>
        <w:spacing w:after="158"/>
      </w:pPr>
      <w:r>
        <w:t>SMTP Puerto 25.</w:t>
      </w:r>
    </w:p>
    <w:p w14:paraId="52CBFAC4" w14:textId="7CC27F55" w:rsidR="00C2591B" w:rsidRDefault="00C2591B" w:rsidP="00C2591B">
      <w:pPr>
        <w:spacing w:after="158"/>
      </w:pPr>
      <w:r>
        <w:lastRenderedPageBreak/>
        <w:t>Dentro de los Servicios ofrecidos dentro de un dominio o nodo de Internet, cuando nos referimos al Servicio HTTPS estamos hablando de:</w:t>
      </w:r>
    </w:p>
    <w:p w14:paraId="4C9BEBB2" w14:textId="0CAA185E" w:rsidR="00C2591B" w:rsidRDefault="00C2591B" w:rsidP="00C2591B">
      <w:pPr>
        <w:spacing w:after="158"/>
      </w:pPr>
      <w:r>
        <w:t>Protocolo Simple de Transferencia de Hipertexto Seguro</w:t>
      </w:r>
    </w:p>
    <w:p w14:paraId="7475970D" w14:textId="008BAC3E" w:rsidR="00C2591B" w:rsidRDefault="00C2591B" w:rsidP="00C2591B">
      <w:pPr>
        <w:spacing w:after="158"/>
      </w:pPr>
      <w:r>
        <w:t>El Servicio/ Protocolo de Internet, que implementa un Servicio de directorio (</w:t>
      </w:r>
      <w:proofErr w:type="spellStart"/>
      <w:r>
        <w:t>metadirectorio</w:t>
      </w:r>
      <w:proofErr w:type="spellEnd"/>
      <w:r>
        <w:t>) Jerárquico y Distribuido, utilizado para administrar un repositorio centralizado de usuarios, aplicaciones y recursos y define permisos, configurados por el administrador para permitir el acceso a ciertos usuarios a la base de datos, y mantener información en privado corresponde a:</w:t>
      </w:r>
    </w:p>
    <w:p w14:paraId="095B7F9F" w14:textId="56FDD56D" w:rsidR="00C2591B" w:rsidRDefault="00C2591B" w:rsidP="00C2591B">
      <w:pPr>
        <w:spacing w:after="158"/>
      </w:pPr>
      <w:r>
        <w:t>LDAP</w:t>
      </w:r>
    </w:p>
    <w:p w14:paraId="62F19D06" w14:textId="6A21D4A1" w:rsidR="00C2591B" w:rsidRDefault="00C2591B" w:rsidP="00C2591B">
      <w:pPr>
        <w:spacing w:after="158"/>
      </w:pPr>
    </w:p>
    <w:p w14:paraId="2EE72272" w14:textId="41EBE483" w:rsidR="00C2591B" w:rsidRDefault="00C2591B" w:rsidP="00C2591B">
      <w:pPr>
        <w:spacing w:after="158"/>
      </w:pPr>
      <w:r>
        <w:t>TP6 PARTE 2</w:t>
      </w:r>
    </w:p>
    <w:p w14:paraId="11AA5A85" w14:textId="241C1799" w:rsidR="00C2591B" w:rsidRDefault="00C2591B" w:rsidP="00C2591B">
      <w:pPr>
        <w:spacing w:after="158"/>
      </w:pPr>
      <w:r>
        <w:t>Decimos que el modelo Internet está basado en una red de redes con arquitectura o paradigma cliente-servidor, que aparte de los componentes físicos, hardware, protocolos, y Sistemas operativos la interacción cliente servidor necesita de:</w:t>
      </w:r>
    </w:p>
    <w:p w14:paraId="64C21B13" w14:textId="4C7C21CD" w:rsidR="00C2591B" w:rsidRDefault="00C2591B" w:rsidP="00C2591B">
      <w:pPr>
        <w:spacing w:after="158"/>
      </w:pPr>
      <w:r>
        <w:t>Ambas a y b</w:t>
      </w:r>
    </w:p>
    <w:p w14:paraId="1C36346F" w14:textId="7A6AC07E" w:rsidR="00A97412" w:rsidRDefault="00000000">
      <w:r>
        <w:t xml:space="preserve"> </w:t>
      </w:r>
      <w:r w:rsidR="00C2591B">
        <w:t>El servicio que limita tiempos de acceso al uso de la red internet en lo que respecta a páginas Webs se lo denomina</w:t>
      </w:r>
    </w:p>
    <w:p w14:paraId="6C679503" w14:textId="0BEFDC97" w:rsidR="00C2591B" w:rsidRDefault="00C2591B">
      <w:r>
        <w:t xml:space="preserve">Monitor de </w:t>
      </w:r>
      <w:proofErr w:type="spellStart"/>
      <w:r>
        <w:t>pagina</w:t>
      </w:r>
      <w:proofErr w:type="spellEnd"/>
      <w:r>
        <w:t xml:space="preserve"> WEB</w:t>
      </w:r>
    </w:p>
    <w:p w14:paraId="0BEE35D8" w14:textId="7561C15F" w:rsidR="00C2591B" w:rsidRDefault="00C2591B">
      <w:r>
        <w:t xml:space="preserve">Dentro de los Servicios ofrecidos dentro de un dominio o nodo de Internet, El Firewall realiza una protección de nuestra red bloqueando las comunicaciones a través de los Puertos. Para configurar un servicio y poder ser ofrecido a través de </w:t>
      </w:r>
      <w:proofErr w:type="gramStart"/>
      <w:r>
        <w:t>los mismos</w:t>
      </w:r>
      <w:proofErr w:type="gramEnd"/>
      <w:r>
        <w:t xml:space="preserve"> debo hacer uso del:</w:t>
      </w:r>
    </w:p>
    <w:p w14:paraId="424458AA" w14:textId="442C3CA8" w:rsidR="00C2591B" w:rsidRDefault="00C2591B">
      <w:r>
        <w:t>Editor de Reglas</w:t>
      </w:r>
    </w:p>
    <w:p w14:paraId="701FD50A" w14:textId="1CC97A31" w:rsidR="00C2591B" w:rsidRDefault="0027388A">
      <w:r>
        <w:t>Dentro de los Servicios ofrecidos dentro de un dominio o nodo de Internet, cuando nos referimos al Servicio SSH estamos hablando de:</w:t>
      </w:r>
    </w:p>
    <w:p w14:paraId="78615FF9" w14:textId="0555459F" w:rsidR="0027388A" w:rsidRDefault="0027388A">
      <w:r>
        <w:t>El acceso en modo terminal remoto a un equipo computador por canal encriptado</w:t>
      </w:r>
    </w:p>
    <w:p w14:paraId="335C9AA3" w14:textId="2B045ADA" w:rsidR="0027388A" w:rsidRDefault="0027388A">
      <w:r>
        <w:t>El servicio RR-DNS (</w:t>
      </w:r>
      <w:proofErr w:type="gramStart"/>
      <w:r>
        <w:t>Round</w:t>
      </w:r>
      <w:proofErr w:type="gramEnd"/>
      <w:r>
        <w:t xml:space="preserve"> Robin DNS): es una herramienta que se utiliza para aplicar técnicas de:</w:t>
      </w:r>
    </w:p>
    <w:p w14:paraId="611E32D6" w14:textId="7CAAD618" w:rsidR="0027388A" w:rsidRDefault="0027388A">
      <w:r>
        <w:t>Balanceo de Carga</w:t>
      </w:r>
    </w:p>
    <w:p w14:paraId="40E446BD" w14:textId="107A896B" w:rsidR="0027388A" w:rsidRDefault="0027388A"/>
    <w:p w14:paraId="47F68FA8" w14:textId="0C65E218" w:rsidR="0027388A" w:rsidRDefault="0027388A">
      <w:r>
        <w:t>Aquel servicio que se encarga de validar y dar acceso remoto a usuarios a la Red Interna se lo denomina:</w:t>
      </w:r>
    </w:p>
    <w:p w14:paraId="3B9F7601" w14:textId="63112C94" w:rsidR="0027388A" w:rsidRDefault="0027388A">
      <w:r>
        <w:t>Access Server.</w:t>
      </w:r>
    </w:p>
    <w:p w14:paraId="24E81A63" w14:textId="13BDCF8C" w:rsidR="0027388A" w:rsidRDefault="0027388A">
      <w:r>
        <w:t xml:space="preserve">Dentro de los Servicios ofrecidos dentro de un dominio o nodo de Internet, aquel que limita el tamaño de los archivos </w:t>
      </w:r>
      <w:proofErr w:type="spellStart"/>
      <w:r>
        <w:t>atacheados</w:t>
      </w:r>
      <w:proofErr w:type="spellEnd"/>
      <w:r>
        <w:t xml:space="preserve"> en el servicio de correo electrónico comunicaciones corresponde a</w:t>
      </w:r>
    </w:p>
    <w:p w14:paraId="73CFE0F5" w14:textId="7596C3C2" w:rsidR="0027388A" w:rsidRDefault="0027388A">
      <w:r>
        <w:t>Monitor de Correo Electrónico</w:t>
      </w:r>
    </w:p>
    <w:p w14:paraId="33E0D4A0" w14:textId="78F10194" w:rsidR="0027388A" w:rsidRDefault="0027388A">
      <w:r>
        <w:t xml:space="preserve"> El servicio de internet que se encarga de Mantener un Cache Configurable (Activo/Pasivo) de los datos (páginas Webs)</w:t>
      </w:r>
    </w:p>
    <w:p w14:paraId="50D6863F" w14:textId="0E28D1C2" w:rsidR="0027388A" w:rsidRDefault="0027388A">
      <w:r>
        <w:t>Monitor de Ancho de Banda</w:t>
      </w:r>
    </w:p>
    <w:p w14:paraId="4F03AE75" w14:textId="5B489412" w:rsidR="0027388A" w:rsidRDefault="0027388A"/>
    <w:p w14:paraId="0A656104" w14:textId="2ABE483F" w:rsidR="0027388A" w:rsidRDefault="0027388A">
      <w:r>
        <w:t>TP7 PARTE 1</w:t>
      </w:r>
    </w:p>
    <w:p w14:paraId="60E6641D" w14:textId="381E7C40" w:rsidR="0027388A" w:rsidRDefault="0027388A">
      <w:r>
        <w:lastRenderedPageBreak/>
        <w:t>Cuando cambiamos de proveedor de comunicaciones (</w:t>
      </w:r>
      <w:proofErr w:type="spellStart"/>
      <w:r>
        <w:t>Telco</w:t>
      </w:r>
      <w:proofErr w:type="spellEnd"/>
      <w:r>
        <w:t>), dicha empresa nos asigna un rango de direcciones IP públicas a los efectos de identificar nuestros servicios en la red de Internet. Por lo tanto, para ello ocurra se debe modificar la configuración de:</w:t>
      </w:r>
    </w:p>
    <w:p w14:paraId="049172E7" w14:textId="09F3A1C9" w:rsidR="0027388A" w:rsidRDefault="0027388A">
      <w:r>
        <w:t>Registros DNS</w:t>
      </w:r>
    </w:p>
    <w:p w14:paraId="62926406" w14:textId="08422ABB" w:rsidR="0027388A" w:rsidRDefault="0027388A">
      <w:r>
        <w:t>El Componente de un nodo de Internet, que está compuesto por un conjunto de módems en línea con sus puertos conectados a accesos telefónicos unitarios o rotativos; que se encarga de filtrar los accesos bajo clave de identificación se lo denomina:</w:t>
      </w:r>
    </w:p>
    <w:p w14:paraId="6D6DF2DD" w14:textId="75EA35E8" w:rsidR="0027388A" w:rsidRDefault="0027388A">
      <w:r>
        <w:t>Access Server</w:t>
      </w:r>
    </w:p>
    <w:p w14:paraId="352309D5" w14:textId="07B2BFE9" w:rsidR="0027388A" w:rsidRDefault="0027388A">
      <w:r>
        <w:t>Una Computadora que se desempeña como Monitor de Red, compuesto por Hardware y Software, se caracteriza por ser:</w:t>
      </w:r>
    </w:p>
    <w:p w14:paraId="6F78F74D" w14:textId="2713120C" w:rsidR="0027388A" w:rsidRDefault="0027388A">
      <w:r>
        <w:t>Ambas a c y d</w:t>
      </w:r>
    </w:p>
    <w:p w14:paraId="21A82004" w14:textId="55C131B7" w:rsidR="0027388A" w:rsidRDefault="0027388A">
      <w:r>
        <w:t>El elemento de un nodo de Internet, compuesto por un computador (Hardware y Software) que realiza el servicio de cachear las páginas más accedidas dentro del tiempo de acceso para acelerar la respuesta a la solicitud del usuario se lo denomina:</w:t>
      </w:r>
    </w:p>
    <w:p w14:paraId="6F9D0CB9" w14:textId="49F561DF" w:rsidR="0027388A" w:rsidRDefault="0027388A">
      <w:r>
        <w:t>Ninguna de las Anteriores es correcta.</w:t>
      </w:r>
    </w:p>
    <w:p w14:paraId="65B890D6" w14:textId="64F4960F" w:rsidR="0027388A" w:rsidRDefault="0027388A">
      <w:r>
        <w:t>Para limitar el servicio de FTPS, dentro de un Dominio Respectivo, se debe modificar y acceder al</w:t>
      </w:r>
    </w:p>
    <w:p w14:paraId="162DB88F" w14:textId="2419B3BD" w:rsidR="0027388A" w:rsidRDefault="0027388A">
      <w:r>
        <w:t>Firewall</w:t>
      </w:r>
    </w:p>
    <w:p w14:paraId="0911286A" w14:textId="4C69C314" w:rsidR="0027388A" w:rsidRDefault="0027388A">
      <w:r>
        <w:t>Para poder bloquear un bombardeo de E-mails y aplicar la utilidad de filtro Spam se debe acceder al:</w:t>
      </w:r>
    </w:p>
    <w:p w14:paraId="1C705523" w14:textId="7302D71A" w:rsidR="0027388A" w:rsidRDefault="0027388A">
      <w:r>
        <w:t>Monitor de Correo Electrónico.</w:t>
      </w:r>
    </w:p>
    <w:p w14:paraId="4F02EFCA" w14:textId="2A7E1ED1" w:rsidR="0027388A" w:rsidRDefault="0027388A">
      <w:r>
        <w:t xml:space="preserve">El elemento de un nodo de Internet, compuesto por un computador (Hardware y Software) con interfaz de red </w:t>
      </w:r>
      <w:proofErr w:type="spellStart"/>
      <w:r>
        <w:t>multipuerto</w:t>
      </w:r>
      <w:proofErr w:type="spellEnd"/>
      <w:r>
        <w:t xml:space="preserve">, que habilita o deshabilita servicios en forma parcial/global </w:t>
      </w:r>
      <w:proofErr w:type="gramStart"/>
      <w:r>
        <w:t>de acuerdo a</w:t>
      </w:r>
      <w:proofErr w:type="gramEnd"/>
      <w:r>
        <w:t xml:space="preserve"> las políticas de la organización se lo denomina:</w:t>
      </w:r>
    </w:p>
    <w:p w14:paraId="1694B27C" w14:textId="3AE6212F" w:rsidR="0027388A" w:rsidRDefault="0027388A">
      <w:pPr>
        <w:rPr>
          <w:u w:val="single"/>
        </w:rPr>
      </w:pPr>
      <w:r>
        <w:t>Firewall</w:t>
      </w:r>
    </w:p>
    <w:p w14:paraId="2993D33B" w14:textId="26B65456" w:rsidR="0027388A" w:rsidRDefault="0027388A">
      <w:r>
        <w:t>Un grupo de computadores (servidores) interconectados que a su vez actúan como un único servidor, que están localizados conjuntamente en una posición física determinada, manejando las peticiones realizadas por los usuarios a través de Internet se lo denomina:</w:t>
      </w:r>
    </w:p>
    <w:p w14:paraId="3BCE328C" w14:textId="42552261" w:rsidR="00057E78" w:rsidRDefault="00057E78">
      <w:r>
        <w:t>Granja de Servidores.</w:t>
      </w:r>
    </w:p>
    <w:p w14:paraId="5714B3A3" w14:textId="71CEE19F" w:rsidR="00057E78" w:rsidRDefault="00057E78">
      <w:r>
        <w:t xml:space="preserve">Cuando configuramos a nuestros </w:t>
      </w:r>
      <w:proofErr w:type="spellStart"/>
      <w:r>
        <w:t>DNSs</w:t>
      </w:r>
      <w:proofErr w:type="spellEnd"/>
      <w:r>
        <w:t xml:space="preserve"> para realizar Asignación en forma cíclica respetando un orden a servicios </w:t>
      </w:r>
      <w:proofErr w:type="spellStart"/>
      <w:r>
        <w:t>WEBs</w:t>
      </w:r>
      <w:proofErr w:type="spellEnd"/>
      <w:r>
        <w:t>, estamos aplicando una técnica de:</w:t>
      </w:r>
    </w:p>
    <w:p w14:paraId="28B27312" w14:textId="1933FB09" w:rsidR="00057E78" w:rsidRDefault="00057E78">
      <w:r>
        <w:t>Balanceo de Carga.</w:t>
      </w:r>
    </w:p>
    <w:p w14:paraId="7A32361F" w14:textId="6507F536" w:rsidR="00057E78" w:rsidRDefault="00057E78">
      <w:r>
        <w:t>Para evitar el acceso de los usuarios a determinadas páginas de Internet que están prohibidas por la empresa se debe hacer uso y configurar el</w:t>
      </w:r>
    </w:p>
    <w:p w14:paraId="7D570CC1" w14:textId="69856B65" w:rsidR="00057E78" w:rsidRDefault="00057E78">
      <w:r>
        <w:t>Monitor de Página Web o W-Manager</w:t>
      </w:r>
    </w:p>
    <w:p w14:paraId="3E76039E" w14:textId="730A5177" w:rsidR="00057E78" w:rsidRDefault="00057E78">
      <w:r>
        <w:t>TP8 PARTE 1</w:t>
      </w:r>
    </w:p>
    <w:p w14:paraId="6DE43B89" w14:textId="1B6AA799" w:rsidR="00057E78" w:rsidRDefault="00057E78">
      <w:r>
        <w:t>) Dentro de la firma digital, La función o algoritmo aplicada a un mensaje de M bits, que da como resultado un Función de N bits y que constituye un resumen del mensaje original a transmitir dentro del sobre digital se la denomina:</w:t>
      </w:r>
    </w:p>
    <w:p w14:paraId="65AC5C17" w14:textId="3C22C347" w:rsidR="00057E78" w:rsidRDefault="00057E78">
      <w:r>
        <w:lastRenderedPageBreak/>
        <w:t>HASH</w:t>
      </w:r>
    </w:p>
    <w:p w14:paraId="1CAA4413" w14:textId="16139A46" w:rsidR="00057E78" w:rsidRDefault="00057E78">
      <w:r>
        <w:t xml:space="preserve">Existe un programa que permite verificar la ruta que realiza un conjunto de Paquetes o bloques de información a través de una Red de Internet. Dicho servicio debe estar bloqueado por nuestro Firewall para toda comunicación entrante </w:t>
      </w:r>
      <w:proofErr w:type="gramStart"/>
      <w:r>
        <w:t>e</w:t>
      </w:r>
      <w:proofErr w:type="gramEnd"/>
      <w:r>
        <w:t xml:space="preserve"> nuestra red. Este programa corresponde a:</w:t>
      </w:r>
    </w:p>
    <w:p w14:paraId="09121CD7" w14:textId="4AF5FB98" w:rsidR="00057E78" w:rsidRDefault="00057E78">
      <w:proofErr w:type="spellStart"/>
      <w:r>
        <w:t>TraceRoute</w:t>
      </w:r>
      <w:proofErr w:type="spellEnd"/>
    </w:p>
    <w:p w14:paraId="59C1CD5C" w14:textId="27D812D9" w:rsidR="00057E78" w:rsidRDefault="00057E78">
      <w:r>
        <w:t>La Norma técnica anunciada por VISA y MASTERCARD que incluye el uso de Certificados Digitales, que asegura y autentica la integridad de los participantes en una operación económica y su código aplica técnicas de criptografía manteniendo el carácter confidencial de la información se la denomina</w:t>
      </w:r>
    </w:p>
    <w:p w14:paraId="2757E6E0" w14:textId="33C85932" w:rsidR="00057E78" w:rsidRDefault="00057E78">
      <w:r>
        <w:t>SET</w:t>
      </w:r>
    </w:p>
    <w:p w14:paraId="2812B28D" w14:textId="58EAD221" w:rsidR="00057E78" w:rsidRDefault="00057E78">
      <w:r>
        <w:t>El conjunto de datos asociados a un mensaje digital que permite garantizar la identidad del firmante y la integridad del mensaje se lo denomina:</w:t>
      </w:r>
    </w:p>
    <w:p w14:paraId="438C318D" w14:textId="1365B6ED" w:rsidR="00057E78" w:rsidRDefault="00057E78">
      <w:r>
        <w:t>Firma Digital.</w:t>
      </w:r>
    </w:p>
    <w:p w14:paraId="2D96A732" w14:textId="3C091DFD" w:rsidR="00057E78" w:rsidRDefault="00057E78">
      <w:r>
        <w:t xml:space="preserve">El Protocolo IP </w:t>
      </w:r>
      <w:proofErr w:type="spellStart"/>
      <w:r>
        <w:t>Sec</w:t>
      </w:r>
      <w:proofErr w:type="spellEnd"/>
      <w:r>
        <w:t xml:space="preserve"> utilizado para realizar encriptación de datos aplicable a redes remotas y heterogéneas puede ser configurado como</w:t>
      </w:r>
    </w:p>
    <w:p w14:paraId="44D04EC6" w14:textId="4C40036C" w:rsidR="00057E78" w:rsidRDefault="00057E78">
      <w:r>
        <w:t>Modo Túnel.</w:t>
      </w:r>
    </w:p>
    <w:p w14:paraId="4ED02325" w14:textId="474E5426" w:rsidR="00057E78" w:rsidRDefault="00057E78">
      <w:r>
        <w:t>Dentro de los Beneficios del uso de la Firma Digital podemos destacar:</w:t>
      </w:r>
    </w:p>
    <w:p w14:paraId="22FF138B" w14:textId="112947EE" w:rsidR="00057E78" w:rsidRDefault="00057E78">
      <w:r>
        <w:t>Hay más de una respuesta correcta.</w:t>
      </w:r>
    </w:p>
    <w:p w14:paraId="77B9379F" w14:textId="1797B784" w:rsidR="00057E78" w:rsidRDefault="00057E78"/>
    <w:p w14:paraId="3267F408" w14:textId="4CB441CF" w:rsidR="00057E78" w:rsidRDefault="00057E78">
      <w:r>
        <w:t xml:space="preserve">El protocolo IP </w:t>
      </w:r>
      <w:proofErr w:type="spellStart"/>
      <w:r>
        <w:t>Sec</w:t>
      </w:r>
      <w:proofErr w:type="spellEnd"/>
      <w:r>
        <w:t xml:space="preserve"> cuando es configurado para transportar datos dentro de una red homogénea de tipo LAN en modo transporte encripta exclusivamente datos.</w:t>
      </w:r>
    </w:p>
    <w:p w14:paraId="3A4D7825" w14:textId="5B5F7724" w:rsidR="00057E78" w:rsidRDefault="00057E78">
      <w:r>
        <w:t>Verdadero</w:t>
      </w:r>
    </w:p>
    <w:p w14:paraId="786A8D2C" w14:textId="7DCA1347" w:rsidR="00057E78" w:rsidRDefault="00057E78">
      <w:r>
        <w:t xml:space="preserve">El ataque </w:t>
      </w:r>
      <w:proofErr w:type="spellStart"/>
      <w:r>
        <w:t>Syn</w:t>
      </w:r>
      <w:proofErr w:type="spellEnd"/>
      <w:r>
        <w:t xml:space="preserve"> </w:t>
      </w:r>
      <w:proofErr w:type="spellStart"/>
      <w:r>
        <w:t>Flood</w:t>
      </w:r>
      <w:proofErr w:type="spellEnd"/>
      <w:r>
        <w:t xml:space="preserve"> se basa con el comienzo de cientos de conexiones a un servidor, e interrumpiéndola inmediatamente. Corresponde a un tipo de ataque:</w:t>
      </w:r>
    </w:p>
    <w:p w14:paraId="4C529842" w14:textId="10A844AE" w:rsidR="00057E78" w:rsidRDefault="00057E78">
      <w:r>
        <w:t>Denegación de Servicio</w:t>
      </w:r>
    </w:p>
    <w:p w14:paraId="225F92F7" w14:textId="4795D9B5" w:rsidR="00057E78" w:rsidRDefault="00057E78"/>
    <w:p w14:paraId="5ACDD5A3" w14:textId="611F9080" w:rsidR="00057E78" w:rsidRDefault="00057E78">
      <w:r>
        <w:t>TP</w:t>
      </w:r>
      <w:r w:rsidR="000C092B">
        <w:t>8 PARTE 2</w:t>
      </w:r>
    </w:p>
    <w:p w14:paraId="12F77869" w14:textId="6F1EA1F7" w:rsidR="000C092B" w:rsidRDefault="000C092B">
      <w:r>
        <w:t xml:space="preserve">) El tipo de ataque informático que consiste en una técnica de </w:t>
      </w:r>
      <w:proofErr w:type="spellStart"/>
      <w:r>
        <w:t>sniffing</w:t>
      </w:r>
      <w:proofErr w:type="spellEnd"/>
      <w:r>
        <w:t xml:space="preserve"> de paquetes circulante e inyección de datos malignos para producir determinados resultados en comunicaciones inalámbricas se lo denomina:</w:t>
      </w:r>
    </w:p>
    <w:p w14:paraId="0538654A" w14:textId="1C63D57B" w:rsidR="000C092B" w:rsidRDefault="000C092B">
      <w:r>
        <w:t>Ninguna de las Anteriores es correcta.</w:t>
      </w:r>
    </w:p>
    <w:p w14:paraId="3D0195AB" w14:textId="250DD81A" w:rsidR="000C092B" w:rsidRDefault="000C092B">
      <w:r>
        <w:t xml:space="preserve">La técnica de </w:t>
      </w:r>
      <w:proofErr w:type="spellStart"/>
      <w:r>
        <w:t>Jamming</w:t>
      </w:r>
      <w:proofErr w:type="spellEnd"/>
      <w:r>
        <w:t xml:space="preserve"> o </w:t>
      </w:r>
      <w:proofErr w:type="spellStart"/>
      <w:r>
        <w:t>Flooding</w:t>
      </w:r>
      <w:proofErr w:type="spellEnd"/>
      <w:r>
        <w:t xml:space="preserve"> o inundación es una técnica que busca generar solicitudes maliciosas a un servicio de internet con la finalidad de hacer que el mismo se sature o entre en un modo de espera, de esta forma anula o limita su funcionamiento. Dicho ataque de acuerdo con su tipo corresponde a</w:t>
      </w:r>
    </w:p>
    <w:p w14:paraId="1F2836C3" w14:textId="5D0CDC62" w:rsidR="000C092B" w:rsidRDefault="000C092B">
      <w:r>
        <w:t>D</w:t>
      </w:r>
      <w:r>
        <w:t>enegación de Servicio</w:t>
      </w:r>
    </w:p>
    <w:p w14:paraId="588E101C" w14:textId="3073CDFB" w:rsidR="000C092B" w:rsidRDefault="000C092B">
      <w:r>
        <w:t>Cuando nos referimos a MAC SPOOFING podemos afirmar que:</w:t>
      </w:r>
    </w:p>
    <w:p w14:paraId="65B1DE0A" w14:textId="1AF42076" w:rsidR="000C092B" w:rsidRDefault="000C092B">
      <w:r>
        <w:t>Todas las Anteriores son Correctas.</w:t>
      </w:r>
    </w:p>
    <w:p w14:paraId="228E1EF8" w14:textId="044D20C1" w:rsidR="000C092B" w:rsidRDefault="000C092B">
      <w:r>
        <w:t>Un Programa Antivirus dentro de un entorno de red controlado debe cumplir con las siguientes funciones:</w:t>
      </w:r>
    </w:p>
    <w:p w14:paraId="1DEE3ED8" w14:textId="12779BC5" w:rsidR="000C092B" w:rsidRDefault="000C092B">
      <w:r>
        <w:lastRenderedPageBreak/>
        <w:t>) Ambas a y c</w:t>
      </w:r>
    </w:p>
    <w:p w14:paraId="119F9F6C" w14:textId="6F5309D2" w:rsidR="000C092B" w:rsidRDefault="000C092B">
      <w:r>
        <w:t>) El Programa malicioso que restringen el acceso a determinadas partes o archivo del sistema operativo infectado, reteniendo el control del equipo y que encripta la información almacenada en el mismo para que no pueda ser accedida; solicitando un rescate financiero en criptomonedas para que sean desactivados se lo denomina.</w:t>
      </w:r>
    </w:p>
    <w:p w14:paraId="5FAC9DA5" w14:textId="5D2F2738" w:rsidR="000C092B" w:rsidRDefault="000C092B">
      <w:proofErr w:type="spellStart"/>
      <w:r>
        <w:t>Keylogger</w:t>
      </w:r>
      <w:proofErr w:type="spellEnd"/>
    </w:p>
    <w:p w14:paraId="750081C2" w14:textId="5DD6E609" w:rsidR="000C092B" w:rsidRDefault="000C092B">
      <w:r>
        <w:t xml:space="preserve">Existe un tipo de peste o alimaña que funciona en su PC, sin su consentimiento o como parte de un consentimiento genérico, habitualmente se ejecuta en </w:t>
      </w:r>
      <w:proofErr w:type="spellStart"/>
      <w:r>
        <w:t>background</w:t>
      </w:r>
      <w:proofErr w:type="spellEnd"/>
      <w:r>
        <w:t xml:space="preserve"> y le abre ventanas emergentes en el programa navegador en concordancia con los sitios habituales que UD. visualiza. El tipo de </w:t>
      </w:r>
      <w:proofErr w:type="gramStart"/>
      <w:r>
        <w:t>malware</w:t>
      </w:r>
      <w:proofErr w:type="gramEnd"/>
      <w:r>
        <w:t xml:space="preserve"> corresponde a:</w:t>
      </w:r>
    </w:p>
    <w:p w14:paraId="1843C190" w14:textId="7FD7CDAF" w:rsidR="000C092B" w:rsidRDefault="000C092B">
      <w:r>
        <w:t>Spyware</w:t>
      </w:r>
    </w:p>
    <w:p w14:paraId="14FABF98" w14:textId="2BF771DB" w:rsidR="000C092B" w:rsidRDefault="000C092B">
      <w:r>
        <w:t xml:space="preserve">Cuando se realiza una </w:t>
      </w:r>
      <w:proofErr w:type="spellStart"/>
      <w:r>
        <w:t>ciberincursión</w:t>
      </w:r>
      <w:proofErr w:type="spellEnd"/>
      <w:r>
        <w:t xml:space="preserve"> que provoca el “DNS </w:t>
      </w:r>
      <w:proofErr w:type="spellStart"/>
      <w:r>
        <w:t>Hijacking</w:t>
      </w:r>
      <w:proofErr w:type="spellEnd"/>
      <w:r>
        <w:t xml:space="preserve">” y “DNS </w:t>
      </w:r>
      <w:proofErr w:type="spellStart"/>
      <w:r>
        <w:t>Poisoning</w:t>
      </w:r>
      <w:proofErr w:type="spellEnd"/>
      <w:r>
        <w:t>” que consisten en la publicación ilegitima de resolución de un dominio mediante la modificación de los registros de un servidor DNS, Dicho ataque corresponde a</w:t>
      </w:r>
    </w:p>
    <w:p w14:paraId="4ED7A97C" w14:textId="067E5115" w:rsidR="000C092B" w:rsidRDefault="000C092B">
      <w:proofErr w:type="spellStart"/>
      <w:r>
        <w:t>Pharming</w:t>
      </w:r>
      <w:proofErr w:type="spellEnd"/>
    </w:p>
    <w:p w14:paraId="36F934CC" w14:textId="0D241788" w:rsidR="000C092B" w:rsidRDefault="000C092B">
      <w:r>
        <w:t xml:space="preserve">) El Conficker (2008) era un virus que apareció en Ucrania e infectaba computadoras con sistemas Windows PC, Server 2003 y 2008. El </w:t>
      </w:r>
      <w:proofErr w:type="gramStart"/>
      <w:r>
        <w:t>Malware</w:t>
      </w:r>
      <w:proofErr w:type="gramEnd"/>
      <w:r>
        <w:t xml:space="preserve"> desactivaba Servicios de </w:t>
      </w:r>
      <w:proofErr w:type="spellStart"/>
      <w:r>
        <w:t>Update</w:t>
      </w:r>
      <w:proofErr w:type="spellEnd"/>
      <w:r>
        <w:t>, Windows Security Center, Sistema Antivirus Defender. A su vez bloqueaba cuentas de Usuario, inundaba ARP y volvía los controladores de dominio lentos. Usaba como modo de propagación las redes y los pendrives. El tipo de virus corresponde a:</w:t>
      </w:r>
    </w:p>
    <w:p w14:paraId="3CA77AE6" w14:textId="20842B80" w:rsidR="000C092B" w:rsidRDefault="000C092B">
      <w:r>
        <w:t>Gusano</w:t>
      </w:r>
    </w:p>
    <w:p w14:paraId="61441AD3" w14:textId="47BB4CE2" w:rsidR="000C092B" w:rsidRDefault="000C092B">
      <w:r>
        <w:t xml:space="preserve">Aquella incursión informática ilegal que tienen por objeto, el robo de datos personales de identidad e información de credenciales financieras; y a veces simula un sitio web para capturar datos de </w:t>
      </w:r>
      <w:proofErr w:type="spellStart"/>
      <w:r>
        <w:t>login</w:t>
      </w:r>
      <w:proofErr w:type="spellEnd"/>
      <w:r>
        <w:t xml:space="preserve"> con una pantalla de ingreso al sistema se la denomina:</w:t>
      </w:r>
    </w:p>
    <w:p w14:paraId="7781592F" w14:textId="0E88C10E" w:rsidR="000C092B" w:rsidRDefault="000C092B">
      <w:r>
        <w:t>Phishing</w:t>
      </w:r>
    </w:p>
    <w:p w14:paraId="2F630211" w14:textId="428F8AF6" w:rsidR="000C092B" w:rsidRDefault="000C092B">
      <w:r>
        <w:t>TP9 PARTE 1</w:t>
      </w:r>
    </w:p>
    <w:p w14:paraId="17D2D397" w14:textId="10253679" w:rsidR="000C092B" w:rsidRDefault="000C092B">
      <w:r>
        <w:t>La implementación de la tecnología 4G tiene consigo el empleo de las siguientes características</w:t>
      </w:r>
    </w:p>
    <w:p w14:paraId="41A134C3" w14:textId="55AADF5E" w:rsidR="000C092B" w:rsidRDefault="000C092B">
      <w:r>
        <w:t>Todas son correctas</w:t>
      </w:r>
    </w:p>
    <w:p w14:paraId="1747F384" w14:textId="4D8BCBB0" w:rsidR="000C092B" w:rsidRDefault="000C092B">
      <w:r>
        <w:t xml:space="preserve">La </w:t>
      </w:r>
      <w:proofErr w:type="spellStart"/>
      <w:r>
        <w:t>tecnologia</w:t>
      </w:r>
      <w:proofErr w:type="spellEnd"/>
      <w:r>
        <w:t xml:space="preserve"> Mimo que permite múltiples rutas de acceso a múltiples antenas que mejora […]</w:t>
      </w:r>
    </w:p>
    <w:p w14:paraId="1CADAB27" w14:textId="0AEC510C" w:rsidR="000C092B" w:rsidRDefault="000C092B">
      <w:r>
        <w:t>Verdadero</w:t>
      </w:r>
    </w:p>
    <w:p w14:paraId="26EDE7E4" w14:textId="0F8F30AB" w:rsidR="000C092B" w:rsidRDefault="000C092B">
      <w:r>
        <w:t>La tecnología de Celulares 4</w:t>
      </w:r>
      <w:proofErr w:type="gramStart"/>
      <w:r>
        <w:t>G  trajo</w:t>
      </w:r>
      <w:proofErr w:type="gramEnd"/>
      <w:r>
        <w:t xml:space="preserve"> consigo características de un gran aumento de ancho de banda, por la modulación </w:t>
      </w:r>
    </w:p>
    <w:p w14:paraId="034AD3A3" w14:textId="30EB43C9" w:rsidR="000C092B" w:rsidRDefault="000C092B">
      <w:r>
        <w:t>OFDM</w:t>
      </w:r>
    </w:p>
    <w:p w14:paraId="4C9434A9" w14:textId="1FBFD709" w:rsidR="000C092B" w:rsidRDefault="000C092B">
      <w:r>
        <w:t>Se puede detallar los siguientes conceptos que caracterizaron a la comunicación celular 1era Generación</w:t>
      </w:r>
    </w:p>
    <w:p w14:paraId="5292FA3F" w14:textId="67D7A972" w:rsidR="000C092B" w:rsidRDefault="00351C4D">
      <w:r>
        <w:t>Ambas a, c y e</w:t>
      </w:r>
    </w:p>
    <w:p w14:paraId="578C615D" w14:textId="3FA7A284" w:rsidR="00351C4D" w:rsidRDefault="00351C4D">
      <w:r>
        <w:t xml:space="preserve">El área delimitada donde se realiza la comunicación efectiva con un </w:t>
      </w:r>
      <w:proofErr w:type="spellStart"/>
      <w:r>
        <w:t>telefono</w:t>
      </w:r>
      <w:proofErr w:type="spellEnd"/>
      <w:r>
        <w:t xml:space="preserve"> […]</w:t>
      </w:r>
    </w:p>
    <w:p w14:paraId="1DD2B9C0" w14:textId="5F7A5B89" w:rsidR="00351C4D" w:rsidRDefault="00351C4D">
      <w:r>
        <w:t>CELDAS</w:t>
      </w:r>
    </w:p>
    <w:p w14:paraId="139CA7C8" w14:textId="4081E8BE" w:rsidR="00351C4D" w:rsidRDefault="00351C4D">
      <w:r>
        <w:t xml:space="preserve">Dentro de las distintas generaciones, el </w:t>
      </w:r>
      <w:proofErr w:type="spellStart"/>
      <w:r>
        <w:t>Smarthphone</w:t>
      </w:r>
      <w:proofErr w:type="spellEnd"/>
      <w:r>
        <w:t xml:space="preserve"> aparece en la </w:t>
      </w:r>
    </w:p>
    <w:p w14:paraId="52CA8AE7" w14:textId="7AF47CB0" w:rsidR="00351C4D" w:rsidRDefault="00351C4D">
      <w:r>
        <w:t>3era generación</w:t>
      </w:r>
    </w:p>
    <w:p w14:paraId="7586A536" w14:textId="30E94836" w:rsidR="00351C4D" w:rsidRDefault="00351C4D">
      <w:r>
        <w:lastRenderedPageBreak/>
        <w:t xml:space="preserve">En el sistema que nos permite realizar llamadas de voz sobre […] </w:t>
      </w:r>
      <w:proofErr w:type="spellStart"/>
      <w:r>
        <w:t>Sip</w:t>
      </w:r>
      <w:proofErr w:type="spellEnd"/>
      <w:r>
        <w:t xml:space="preserve"> se denomina</w:t>
      </w:r>
    </w:p>
    <w:p w14:paraId="0083FABD" w14:textId="5ECA1DBB" w:rsidR="00351C4D" w:rsidRDefault="00351C4D">
      <w:proofErr w:type="spellStart"/>
      <w:r>
        <w:t>VoLTE</w:t>
      </w:r>
      <w:proofErr w:type="spellEnd"/>
    </w:p>
    <w:p w14:paraId="0AE37AD5" w14:textId="5BBB8DFA" w:rsidR="00351C4D" w:rsidRDefault="0062371B">
      <w:r>
        <w:t>TP9 PARTE 2</w:t>
      </w:r>
    </w:p>
    <w:p w14:paraId="45429D37" w14:textId="17096823" w:rsidR="0062371B" w:rsidRPr="0062371B" w:rsidRDefault="0062371B">
      <w:pPr>
        <w:rPr>
          <w:u w:val="single"/>
        </w:rPr>
      </w:pPr>
      <w:r>
        <w:t xml:space="preserve">La red de transporte de datos </w:t>
      </w:r>
      <w:proofErr w:type="spellStart"/>
      <w:r>
        <w:t>mobiles</w:t>
      </w:r>
      <w:proofErr w:type="spellEnd"/>
    </w:p>
    <w:p w14:paraId="74175F44" w14:textId="6403FCEB" w:rsidR="0062371B" w:rsidRDefault="0062371B">
      <w:r>
        <w:t xml:space="preserve">Red de </w:t>
      </w:r>
      <w:proofErr w:type="spellStart"/>
      <w:r>
        <w:t>backhaul</w:t>
      </w:r>
      <w:proofErr w:type="spellEnd"/>
    </w:p>
    <w:p w14:paraId="080AC227" w14:textId="60090E84" w:rsidR="0062371B" w:rsidRDefault="0062371B">
      <w:r>
        <w:t xml:space="preserve">El tipo de acceso en esquema de 2 y 3 </w:t>
      </w:r>
      <w:proofErr w:type="spellStart"/>
      <w:r>
        <w:t>generacion</w:t>
      </w:r>
      <w:proofErr w:type="spellEnd"/>
    </w:p>
    <w:p w14:paraId="567ED863" w14:textId="7C62E03D" w:rsidR="0062371B" w:rsidRDefault="0062371B">
      <w:r>
        <w:t>CDMA</w:t>
      </w:r>
    </w:p>
    <w:p w14:paraId="78416E41" w14:textId="245697CD" w:rsidR="0062371B" w:rsidRDefault="0062371B">
      <w:r>
        <w:t>La tecnología LTE</w:t>
      </w:r>
    </w:p>
    <w:p w14:paraId="58772FCE" w14:textId="6E9B6D88" w:rsidR="0062371B" w:rsidRDefault="0062371B">
      <w:r>
        <w:t>OFDM/MIMO</w:t>
      </w:r>
    </w:p>
    <w:p w14:paraId="5BC5FD01" w14:textId="3EE0CA5C" w:rsidR="0062371B" w:rsidRDefault="0062371B">
      <w:r>
        <w:t>El primer teléfono celular prototipo</w:t>
      </w:r>
    </w:p>
    <w:p w14:paraId="50C004D0" w14:textId="5378CB10" w:rsidR="0062371B" w:rsidRDefault="0062371B">
      <w:proofErr w:type="spellStart"/>
      <w:r>
        <w:t>Simon</w:t>
      </w:r>
      <w:proofErr w:type="spellEnd"/>
    </w:p>
    <w:p w14:paraId="5C1312BB" w14:textId="77777777" w:rsidR="0062371B" w:rsidRDefault="0062371B"/>
    <w:p w14:paraId="0F51BB92" w14:textId="5FFE3C8F" w:rsidR="00057E78" w:rsidRPr="009C4001" w:rsidRDefault="00057E78"/>
    <w:p w14:paraId="668654C6" w14:textId="77777777" w:rsidR="00A97412" w:rsidRDefault="00000000">
      <w:pPr>
        <w:spacing w:after="158"/>
      </w:pPr>
      <w:r>
        <w:rPr>
          <w:i/>
        </w:rPr>
        <w:t xml:space="preserve"> </w:t>
      </w:r>
      <w:r>
        <w:t xml:space="preserve"> </w:t>
      </w:r>
    </w:p>
    <w:p w14:paraId="4A6F1096" w14:textId="77777777" w:rsidR="00A97412" w:rsidRDefault="00000000">
      <w:pPr>
        <w:spacing w:after="161"/>
      </w:pPr>
      <w:r>
        <w:t xml:space="preserve"> </w:t>
      </w:r>
    </w:p>
    <w:bookmarkEnd w:id="3"/>
    <w:p w14:paraId="21DC3079" w14:textId="77777777" w:rsidR="00A97412" w:rsidRDefault="00000000">
      <w:pPr>
        <w:spacing w:after="158"/>
      </w:pPr>
      <w:r>
        <w:t xml:space="preserve"> </w:t>
      </w:r>
    </w:p>
    <w:p w14:paraId="173C4D9A" w14:textId="77777777" w:rsidR="00A97412" w:rsidRDefault="00000000">
      <w:pPr>
        <w:spacing w:after="158"/>
      </w:pPr>
      <w:r>
        <w:t xml:space="preserve"> </w:t>
      </w:r>
    </w:p>
    <w:p w14:paraId="7F79D6E5" w14:textId="77777777" w:rsidR="00A97412" w:rsidRDefault="00000000">
      <w:r>
        <w:t xml:space="preserve"> </w:t>
      </w:r>
    </w:p>
    <w:p w14:paraId="00361A1D" w14:textId="77777777" w:rsidR="00A97412" w:rsidRDefault="00000000">
      <w:pPr>
        <w:spacing w:after="216"/>
      </w:pPr>
      <w:r>
        <w:t xml:space="preserve"> </w:t>
      </w:r>
    </w:p>
    <w:p w14:paraId="36947505" w14:textId="77777777" w:rsidR="00A97412" w:rsidRDefault="00000000">
      <w:pPr>
        <w:spacing w:after="0"/>
      </w:pPr>
      <w:r>
        <w:rPr>
          <w:color w:val="2F5496"/>
          <w:sz w:val="26"/>
        </w:rPr>
        <w:t xml:space="preserve"> </w:t>
      </w:r>
      <w:r>
        <w:rPr>
          <w:color w:val="2F5496"/>
          <w:sz w:val="26"/>
        </w:rPr>
        <w:tab/>
        <w:t xml:space="preserve"> </w:t>
      </w:r>
    </w:p>
    <w:p w14:paraId="785A1A47" w14:textId="77777777" w:rsidR="00A97412" w:rsidRDefault="00000000">
      <w:pPr>
        <w:spacing w:after="0"/>
      </w:pPr>
      <w:r>
        <w:t xml:space="preserve"> </w:t>
      </w:r>
    </w:p>
    <w:p w14:paraId="33AF1FBD" w14:textId="77777777" w:rsidR="00A97412" w:rsidRDefault="00000000">
      <w:pPr>
        <w:spacing w:after="123"/>
        <w:ind w:left="11" w:hanging="10"/>
        <w:jc w:val="center"/>
      </w:pPr>
      <w:r>
        <w:rPr>
          <w:b/>
          <w:sz w:val="30"/>
          <w:u w:val="single" w:color="000000"/>
        </w:rPr>
        <w:t>Redes WAN</w:t>
      </w:r>
      <w:r>
        <w:rPr>
          <w:b/>
          <w:sz w:val="30"/>
        </w:rPr>
        <w:t xml:space="preserve"> </w:t>
      </w:r>
    </w:p>
    <w:p w14:paraId="60615892" w14:textId="77777777" w:rsidR="00A97412" w:rsidRDefault="00000000">
      <w:pPr>
        <w:spacing w:after="168"/>
        <w:ind w:left="992" w:hanging="10"/>
      </w:pPr>
      <w:r>
        <w:rPr>
          <w:b/>
          <w:sz w:val="26"/>
          <w:u w:val="single" w:color="000000"/>
        </w:rPr>
        <w:t>Tipos de conexión:</w:t>
      </w:r>
      <w:r>
        <w:rPr>
          <w:b/>
          <w:sz w:val="26"/>
        </w:rPr>
        <w:t xml:space="preserve"> </w:t>
      </w:r>
    </w:p>
    <w:p w14:paraId="118FBAC0" w14:textId="77777777" w:rsidR="00A97412" w:rsidRDefault="00000000">
      <w:pPr>
        <w:numPr>
          <w:ilvl w:val="1"/>
          <w:numId w:val="111"/>
        </w:numPr>
        <w:spacing w:after="13" w:line="266" w:lineRule="auto"/>
        <w:ind w:right="44" w:hanging="360"/>
      </w:pPr>
      <w:r>
        <w:t xml:space="preserve">Conexión directa (Punto a Punto). </w:t>
      </w:r>
    </w:p>
    <w:p w14:paraId="51FC05D5" w14:textId="77777777" w:rsidR="00A97412" w:rsidRDefault="00000000">
      <w:pPr>
        <w:numPr>
          <w:ilvl w:val="1"/>
          <w:numId w:val="111"/>
        </w:numPr>
        <w:spacing w:after="0" w:line="266" w:lineRule="auto"/>
        <w:ind w:right="44" w:hanging="360"/>
      </w:pPr>
      <w:r>
        <w:t xml:space="preserve">Múltiples conexiones (Multipunto). </w:t>
      </w:r>
    </w:p>
    <w:p w14:paraId="4C788B0E" w14:textId="77777777" w:rsidR="00A97412" w:rsidRDefault="00000000">
      <w:pPr>
        <w:spacing w:after="199"/>
        <w:ind w:left="1702"/>
      </w:pPr>
      <w:r>
        <w:t xml:space="preserve"> </w:t>
      </w:r>
    </w:p>
    <w:p w14:paraId="477B6749" w14:textId="77777777" w:rsidR="00A97412" w:rsidRDefault="00000000">
      <w:pPr>
        <w:spacing w:after="168"/>
        <w:ind w:left="992" w:hanging="10"/>
      </w:pPr>
      <w:r>
        <w:rPr>
          <w:b/>
          <w:sz w:val="26"/>
          <w:u w:val="single" w:color="000000"/>
        </w:rPr>
        <w:t>Distribución geográfica:</w:t>
      </w:r>
      <w:r>
        <w:rPr>
          <w:b/>
          <w:sz w:val="26"/>
        </w:rPr>
        <w:t xml:space="preserve"> </w:t>
      </w:r>
    </w:p>
    <w:p w14:paraId="64363522" w14:textId="77777777" w:rsidR="00A97412" w:rsidRDefault="00000000">
      <w:pPr>
        <w:numPr>
          <w:ilvl w:val="1"/>
          <w:numId w:val="111"/>
        </w:numPr>
        <w:spacing w:after="13" w:line="266" w:lineRule="auto"/>
        <w:ind w:right="44" w:hanging="360"/>
      </w:pPr>
      <w:r>
        <w:t xml:space="preserve">PAN (Personal </w:t>
      </w:r>
      <w:proofErr w:type="spellStart"/>
      <w:r>
        <w:t>Area</w:t>
      </w:r>
      <w:proofErr w:type="spellEnd"/>
      <w:r>
        <w:t xml:space="preserve"> Network). </w:t>
      </w:r>
    </w:p>
    <w:p w14:paraId="0EA13C7C" w14:textId="77777777" w:rsidR="00A97412" w:rsidRDefault="00000000">
      <w:pPr>
        <w:numPr>
          <w:ilvl w:val="1"/>
          <w:numId w:val="111"/>
        </w:numPr>
        <w:spacing w:after="11" w:line="266" w:lineRule="auto"/>
        <w:ind w:right="44" w:hanging="360"/>
      </w:pPr>
      <w:r>
        <w:t xml:space="preserve">LAN (Local </w:t>
      </w:r>
      <w:proofErr w:type="spellStart"/>
      <w:r>
        <w:t>Area</w:t>
      </w:r>
      <w:proofErr w:type="spellEnd"/>
      <w:r>
        <w:t xml:space="preserve"> Network). </w:t>
      </w:r>
    </w:p>
    <w:p w14:paraId="5A9A206F" w14:textId="77777777" w:rsidR="00A97412" w:rsidRDefault="00000000">
      <w:pPr>
        <w:numPr>
          <w:ilvl w:val="1"/>
          <w:numId w:val="111"/>
        </w:numPr>
        <w:spacing w:after="13" w:line="266" w:lineRule="auto"/>
        <w:ind w:right="44" w:hanging="360"/>
      </w:pPr>
      <w:r>
        <w:t>MAN (</w:t>
      </w:r>
      <w:proofErr w:type="spellStart"/>
      <w:r>
        <w:t>Metropolitan</w:t>
      </w:r>
      <w:proofErr w:type="spellEnd"/>
      <w:r>
        <w:t xml:space="preserve"> </w:t>
      </w:r>
      <w:proofErr w:type="spellStart"/>
      <w:r>
        <w:t>Area</w:t>
      </w:r>
      <w:proofErr w:type="spellEnd"/>
      <w:r>
        <w:t xml:space="preserve"> Network). </w:t>
      </w:r>
    </w:p>
    <w:p w14:paraId="65DB35C9" w14:textId="77777777" w:rsidR="00A97412" w:rsidRDefault="00000000">
      <w:pPr>
        <w:numPr>
          <w:ilvl w:val="1"/>
          <w:numId w:val="111"/>
        </w:numPr>
        <w:spacing w:after="0" w:line="266" w:lineRule="auto"/>
        <w:ind w:right="44" w:hanging="360"/>
      </w:pPr>
      <w:r>
        <w:t xml:space="preserve">WAN (Wide </w:t>
      </w:r>
      <w:proofErr w:type="spellStart"/>
      <w:r>
        <w:t>Area</w:t>
      </w:r>
      <w:proofErr w:type="spellEnd"/>
      <w:r>
        <w:t xml:space="preserve"> Network). </w:t>
      </w:r>
    </w:p>
    <w:p w14:paraId="25AB5CB4" w14:textId="77777777" w:rsidR="00A97412" w:rsidRDefault="00000000">
      <w:pPr>
        <w:spacing w:after="196"/>
        <w:ind w:left="1702"/>
      </w:pPr>
      <w:r>
        <w:t xml:space="preserve"> </w:t>
      </w:r>
    </w:p>
    <w:p w14:paraId="3A102275" w14:textId="77777777" w:rsidR="00A97412" w:rsidRDefault="00000000">
      <w:pPr>
        <w:spacing w:after="170"/>
        <w:ind w:left="992" w:hanging="10"/>
      </w:pPr>
      <w:r>
        <w:rPr>
          <w:b/>
          <w:sz w:val="26"/>
          <w:u w:val="single" w:color="000000"/>
        </w:rPr>
        <w:t>Topología (conexión física y lógica):</w:t>
      </w:r>
      <w:r>
        <w:rPr>
          <w:b/>
          <w:sz w:val="26"/>
        </w:rPr>
        <w:t xml:space="preserve"> </w:t>
      </w:r>
    </w:p>
    <w:p w14:paraId="1806BDC5" w14:textId="77777777" w:rsidR="00A97412" w:rsidRDefault="00000000">
      <w:pPr>
        <w:numPr>
          <w:ilvl w:val="1"/>
          <w:numId w:val="111"/>
        </w:numPr>
        <w:spacing w:after="200" w:line="266" w:lineRule="auto"/>
        <w:ind w:right="44" w:hanging="360"/>
      </w:pPr>
      <w:r>
        <w:lastRenderedPageBreak/>
        <w:t xml:space="preserve">Topología o Red en Bus (es una red tipo serial). Ejemplo: Ethernet, que fue con lo que se inició en esta tecnología. </w:t>
      </w:r>
    </w:p>
    <w:p w14:paraId="55AAEB2F" w14:textId="77777777" w:rsidR="00A97412" w:rsidRDefault="00000000">
      <w:pPr>
        <w:numPr>
          <w:ilvl w:val="1"/>
          <w:numId w:val="111"/>
        </w:numPr>
        <w:spacing w:after="200" w:line="266" w:lineRule="auto"/>
        <w:ind w:right="44" w:hanging="360"/>
      </w:pPr>
      <w:r>
        <w:t xml:space="preserve">Topología o Red en Estrella. Ejemplo: Uso de ATM, un protocolo de transmisión. El centro de la estrella es un elemento activo. </w:t>
      </w:r>
    </w:p>
    <w:p w14:paraId="190D41E5" w14:textId="77777777" w:rsidR="00A97412" w:rsidRDefault="00000000">
      <w:pPr>
        <w:numPr>
          <w:ilvl w:val="1"/>
          <w:numId w:val="111"/>
        </w:numPr>
        <w:spacing w:after="153" w:line="266" w:lineRule="auto"/>
        <w:ind w:right="44" w:hanging="360"/>
      </w:pPr>
      <w:r>
        <w:t xml:space="preserve">Topología o Red en Anillo. Ejemplo: Uso de Token Ring o FDDI. </w:t>
      </w:r>
    </w:p>
    <w:p w14:paraId="2CA59D2C" w14:textId="77777777" w:rsidR="00A97412" w:rsidRDefault="00000000">
      <w:pPr>
        <w:numPr>
          <w:ilvl w:val="1"/>
          <w:numId w:val="111"/>
        </w:numPr>
        <w:spacing w:after="126" w:line="266" w:lineRule="auto"/>
        <w:ind w:right="44" w:hanging="360"/>
      </w:pPr>
      <w:r>
        <w:t xml:space="preserve">Topología o Red en Malla. </w:t>
      </w:r>
    </w:p>
    <w:p w14:paraId="688B768D" w14:textId="77777777" w:rsidR="00A97412" w:rsidRDefault="00000000">
      <w:pPr>
        <w:spacing w:after="199"/>
        <w:ind w:left="982"/>
      </w:pPr>
      <w:r>
        <w:t xml:space="preserve"> </w:t>
      </w:r>
    </w:p>
    <w:p w14:paraId="494FE9B2" w14:textId="77777777" w:rsidR="00A97412" w:rsidRDefault="00000000">
      <w:pPr>
        <w:spacing w:after="168"/>
        <w:ind w:left="992" w:hanging="10"/>
      </w:pPr>
      <w:r>
        <w:rPr>
          <w:b/>
          <w:sz w:val="26"/>
          <w:u w:val="single" w:color="000000"/>
        </w:rPr>
        <w:t>Organizaciones que definen los estándares en redes WAN:</w:t>
      </w:r>
      <w:r>
        <w:rPr>
          <w:b/>
          <w:sz w:val="26"/>
        </w:rPr>
        <w:t xml:space="preserve"> </w:t>
      </w:r>
    </w:p>
    <w:p w14:paraId="19C52FC7" w14:textId="77777777" w:rsidR="00A97412" w:rsidRDefault="00000000">
      <w:pPr>
        <w:numPr>
          <w:ilvl w:val="1"/>
          <w:numId w:val="111"/>
        </w:numPr>
        <w:spacing w:after="13" w:line="266" w:lineRule="auto"/>
        <w:ind w:right="44" w:hanging="360"/>
      </w:pPr>
      <w:r>
        <w:t xml:space="preserve">ITU-T: International </w:t>
      </w:r>
      <w:proofErr w:type="spellStart"/>
      <w:r>
        <w:t>Telecommunication</w:t>
      </w:r>
      <w:proofErr w:type="spellEnd"/>
      <w:r>
        <w:t xml:space="preserve"> </w:t>
      </w:r>
      <w:proofErr w:type="spellStart"/>
      <w:r>
        <w:t>Union</w:t>
      </w:r>
      <w:proofErr w:type="spellEnd"/>
      <w:r>
        <w:t xml:space="preserve">. </w:t>
      </w:r>
    </w:p>
    <w:p w14:paraId="3CC69E2A" w14:textId="77777777" w:rsidR="00A97412" w:rsidRDefault="00000000">
      <w:pPr>
        <w:numPr>
          <w:ilvl w:val="1"/>
          <w:numId w:val="111"/>
        </w:numPr>
        <w:spacing w:after="11" w:line="266" w:lineRule="auto"/>
        <w:ind w:right="44" w:hanging="360"/>
      </w:pPr>
      <w:r>
        <w:t xml:space="preserve">ISO: International </w:t>
      </w:r>
      <w:proofErr w:type="spellStart"/>
      <w:r>
        <w:t>Organization</w:t>
      </w:r>
      <w:proofErr w:type="spellEnd"/>
      <w:r>
        <w:t xml:space="preserve"> </w:t>
      </w:r>
      <w:proofErr w:type="spellStart"/>
      <w:r>
        <w:t>for</w:t>
      </w:r>
      <w:proofErr w:type="spellEnd"/>
      <w:r>
        <w:t xml:space="preserve"> </w:t>
      </w:r>
      <w:proofErr w:type="spellStart"/>
      <w:r>
        <w:t>Standarization</w:t>
      </w:r>
      <w:proofErr w:type="spellEnd"/>
      <w:r>
        <w:t xml:space="preserve">. </w:t>
      </w:r>
    </w:p>
    <w:p w14:paraId="2AAE85EE" w14:textId="77777777" w:rsidR="00A97412" w:rsidRDefault="00000000">
      <w:pPr>
        <w:numPr>
          <w:ilvl w:val="1"/>
          <w:numId w:val="111"/>
        </w:numPr>
        <w:spacing w:after="13" w:line="266" w:lineRule="auto"/>
        <w:ind w:right="44" w:hanging="360"/>
      </w:pPr>
      <w:r>
        <w:t xml:space="preserve">IETF: Internet </w:t>
      </w:r>
      <w:proofErr w:type="spellStart"/>
      <w:r>
        <w:t>Engineering</w:t>
      </w:r>
      <w:proofErr w:type="spellEnd"/>
      <w:r>
        <w:t xml:space="preserve"> </w:t>
      </w:r>
      <w:proofErr w:type="spellStart"/>
      <w:r>
        <w:t>Task</w:t>
      </w:r>
      <w:proofErr w:type="spellEnd"/>
      <w:r>
        <w:t xml:space="preserve"> </w:t>
      </w:r>
      <w:proofErr w:type="spellStart"/>
      <w:r>
        <w:t>Force</w:t>
      </w:r>
      <w:proofErr w:type="spellEnd"/>
      <w:r>
        <w:t xml:space="preserve">. </w:t>
      </w:r>
    </w:p>
    <w:p w14:paraId="0454B8AE" w14:textId="77777777" w:rsidR="00A97412" w:rsidRDefault="00000000">
      <w:pPr>
        <w:numPr>
          <w:ilvl w:val="1"/>
          <w:numId w:val="111"/>
        </w:numPr>
        <w:spacing w:after="13" w:line="266" w:lineRule="auto"/>
        <w:ind w:right="44" w:hanging="360"/>
      </w:pPr>
      <w:r>
        <w:t xml:space="preserve">EIA: Electronic Industries </w:t>
      </w:r>
      <w:proofErr w:type="spellStart"/>
      <w:r>
        <w:t>Association</w:t>
      </w:r>
      <w:proofErr w:type="spellEnd"/>
      <w:r>
        <w:t xml:space="preserve">. </w:t>
      </w:r>
    </w:p>
    <w:p w14:paraId="413DAE0C" w14:textId="77777777" w:rsidR="00A97412" w:rsidRDefault="00000000">
      <w:pPr>
        <w:numPr>
          <w:ilvl w:val="1"/>
          <w:numId w:val="111"/>
        </w:numPr>
        <w:spacing w:after="153" w:line="266" w:lineRule="auto"/>
        <w:ind w:right="44" w:hanging="360"/>
      </w:pPr>
      <w:r>
        <w:t xml:space="preserve">TIA: </w:t>
      </w:r>
      <w:proofErr w:type="spellStart"/>
      <w:r>
        <w:t>Telecommunications</w:t>
      </w:r>
      <w:proofErr w:type="spellEnd"/>
      <w:r>
        <w:t xml:space="preserve"> Industries </w:t>
      </w:r>
      <w:proofErr w:type="spellStart"/>
      <w:r>
        <w:t>Association</w:t>
      </w:r>
      <w:proofErr w:type="spellEnd"/>
      <w:r>
        <w:t xml:space="preserve">. </w:t>
      </w:r>
    </w:p>
    <w:p w14:paraId="764ADD18" w14:textId="77777777" w:rsidR="00A97412" w:rsidRDefault="00000000">
      <w:pPr>
        <w:ind w:left="982"/>
      </w:pPr>
      <w:r>
        <w:rPr>
          <w:sz w:val="26"/>
        </w:rPr>
        <w:t xml:space="preserve"> </w:t>
      </w:r>
    </w:p>
    <w:p w14:paraId="3110E0A6" w14:textId="77777777" w:rsidR="00A97412" w:rsidRDefault="00000000">
      <w:pPr>
        <w:spacing w:after="123"/>
        <w:ind w:left="992" w:hanging="10"/>
      </w:pPr>
      <w:r>
        <w:rPr>
          <w:b/>
          <w:sz w:val="26"/>
          <w:u w:val="single" w:color="000000"/>
        </w:rPr>
        <w:t>Evolución de redes de telecomunicaciones:</w:t>
      </w:r>
      <w:r>
        <w:rPr>
          <w:b/>
          <w:sz w:val="26"/>
        </w:rPr>
        <w:t xml:space="preserve"> </w:t>
      </w:r>
    </w:p>
    <w:p w14:paraId="6F870EC1" w14:textId="77777777" w:rsidR="00A97412" w:rsidRDefault="00000000">
      <w:pPr>
        <w:spacing w:after="0" w:line="266" w:lineRule="auto"/>
        <w:ind w:left="990" w:right="794" w:hanging="8"/>
      </w:pPr>
      <w:r>
        <w:rPr>
          <w:b/>
        </w:rPr>
        <w:t xml:space="preserve">1970: </w:t>
      </w:r>
      <w:r>
        <w:rPr>
          <w:u w:val="single" w:color="000000"/>
        </w:rPr>
        <w:t>Redes telefónicas</w:t>
      </w:r>
      <w:r>
        <w:t xml:space="preserve"> (que son WAN) que permitían interconectarse a distancias relativamente cortas mediante un </w:t>
      </w:r>
      <w:r>
        <w:rPr>
          <w:u w:val="single" w:color="000000"/>
        </w:rPr>
        <w:t>medio cableado</w:t>
      </w:r>
      <w:r>
        <w:t xml:space="preserve"> (desde la central hasta el usuario). </w:t>
      </w:r>
    </w:p>
    <w:p w14:paraId="2B4DE2C6" w14:textId="77777777" w:rsidR="00A97412" w:rsidRDefault="00000000">
      <w:pPr>
        <w:spacing w:after="0"/>
        <w:ind w:left="982"/>
      </w:pPr>
      <w:r>
        <w:rPr>
          <w:noProof/>
        </w:rPr>
        <mc:AlternateContent>
          <mc:Choice Requires="wpg">
            <w:drawing>
              <wp:inline distT="0" distB="0" distL="0" distR="0" wp14:anchorId="6F6DE0EE" wp14:editId="655AEE1D">
                <wp:extent cx="4830776" cy="2410968"/>
                <wp:effectExtent l="0" t="0" r="0" b="0"/>
                <wp:docPr id="280617" name="Group 280617"/>
                <wp:cNvGraphicFramePr/>
                <a:graphic xmlns:a="http://schemas.openxmlformats.org/drawingml/2006/main">
                  <a:graphicData uri="http://schemas.microsoft.com/office/word/2010/wordprocessingGroup">
                    <wpg:wgp>
                      <wpg:cNvGrpSpPr/>
                      <wpg:grpSpPr>
                        <a:xfrm>
                          <a:off x="0" y="0"/>
                          <a:ext cx="4830776" cy="2410968"/>
                          <a:chOff x="0" y="0"/>
                          <a:chExt cx="4830776" cy="2410968"/>
                        </a:xfrm>
                      </wpg:grpSpPr>
                      <wps:wsp>
                        <wps:cNvPr id="24195" name="Rectangle 24195"/>
                        <wps:cNvSpPr/>
                        <wps:spPr>
                          <a:xfrm>
                            <a:off x="0" y="109474"/>
                            <a:ext cx="42144" cy="189937"/>
                          </a:xfrm>
                          <a:prstGeom prst="rect">
                            <a:avLst/>
                          </a:prstGeom>
                          <a:ln>
                            <a:noFill/>
                          </a:ln>
                        </wps:spPr>
                        <wps:txbx>
                          <w:txbxContent>
                            <w:p w14:paraId="2CC3C96B" w14:textId="77777777" w:rsidR="00A97412" w:rsidRDefault="00000000">
                              <w:r>
                                <w:t xml:space="preserve"> </w:t>
                              </w:r>
                            </w:p>
                          </w:txbxContent>
                        </wps:txbx>
                        <wps:bodyPr horzOverflow="overflow" vert="horz" lIns="0" tIns="0" rIns="0" bIns="0" rtlCol="0">
                          <a:noAutofit/>
                        </wps:bodyPr>
                      </wps:wsp>
                      <wps:wsp>
                        <wps:cNvPr id="24196" name="Rectangle 24196"/>
                        <wps:cNvSpPr/>
                        <wps:spPr>
                          <a:xfrm>
                            <a:off x="0" y="394462"/>
                            <a:ext cx="42144" cy="189937"/>
                          </a:xfrm>
                          <a:prstGeom prst="rect">
                            <a:avLst/>
                          </a:prstGeom>
                          <a:ln>
                            <a:noFill/>
                          </a:ln>
                        </wps:spPr>
                        <wps:txbx>
                          <w:txbxContent>
                            <w:p w14:paraId="623F719A" w14:textId="77777777" w:rsidR="00A97412" w:rsidRDefault="00000000">
                              <w:r>
                                <w:rPr>
                                  <w:b/>
                                </w:rPr>
                                <w:t xml:space="preserve"> </w:t>
                              </w:r>
                            </w:p>
                          </w:txbxContent>
                        </wps:txbx>
                        <wps:bodyPr horzOverflow="overflow" vert="horz" lIns="0" tIns="0" rIns="0" bIns="0" rtlCol="0">
                          <a:noAutofit/>
                        </wps:bodyPr>
                      </wps:wsp>
                      <wps:wsp>
                        <wps:cNvPr id="24197" name="Rectangle 24197"/>
                        <wps:cNvSpPr/>
                        <wps:spPr>
                          <a:xfrm>
                            <a:off x="0" y="680974"/>
                            <a:ext cx="42144" cy="189937"/>
                          </a:xfrm>
                          <a:prstGeom prst="rect">
                            <a:avLst/>
                          </a:prstGeom>
                          <a:ln>
                            <a:noFill/>
                          </a:ln>
                        </wps:spPr>
                        <wps:txbx>
                          <w:txbxContent>
                            <w:p w14:paraId="1AAA88C2" w14:textId="77777777" w:rsidR="00A97412" w:rsidRDefault="00000000">
                              <w:r>
                                <w:rPr>
                                  <w:b/>
                                </w:rPr>
                                <w:t xml:space="preserve"> </w:t>
                              </w:r>
                            </w:p>
                          </w:txbxContent>
                        </wps:txbx>
                        <wps:bodyPr horzOverflow="overflow" vert="horz" lIns="0" tIns="0" rIns="0" bIns="0" rtlCol="0">
                          <a:noAutofit/>
                        </wps:bodyPr>
                      </wps:wsp>
                      <wps:wsp>
                        <wps:cNvPr id="24198" name="Rectangle 24198"/>
                        <wps:cNvSpPr/>
                        <wps:spPr>
                          <a:xfrm>
                            <a:off x="0" y="965962"/>
                            <a:ext cx="42144" cy="189937"/>
                          </a:xfrm>
                          <a:prstGeom prst="rect">
                            <a:avLst/>
                          </a:prstGeom>
                          <a:ln>
                            <a:noFill/>
                          </a:ln>
                        </wps:spPr>
                        <wps:txbx>
                          <w:txbxContent>
                            <w:p w14:paraId="7A1F845D" w14:textId="77777777" w:rsidR="00A97412" w:rsidRDefault="00000000">
                              <w:r>
                                <w:rPr>
                                  <w:b/>
                                </w:rPr>
                                <w:t xml:space="preserve"> </w:t>
                              </w:r>
                            </w:p>
                          </w:txbxContent>
                        </wps:txbx>
                        <wps:bodyPr horzOverflow="overflow" vert="horz" lIns="0" tIns="0" rIns="0" bIns="0" rtlCol="0">
                          <a:noAutofit/>
                        </wps:bodyPr>
                      </wps:wsp>
                      <wps:wsp>
                        <wps:cNvPr id="24199" name="Rectangle 24199"/>
                        <wps:cNvSpPr/>
                        <wps:spPr>
                          <a:xfrm>
                            <a:off x="0" y="1252424"/>
                            <a:ext cx="42144" cy="189936"/>
                          </a:xfrm>
                          <a:prstGeom prst="rect">
                            <a:avLst/>
                          </a:prstGeom>
                          <a:ln>
                            <a:noFill/>
                          </a:ln>
                        </wps:spPr>
                        <wps:txbx>
                          <w:txbxContent>
                            <w:p w14:paraId="13D3D340" w14:textId="77777777" w:rsidR="00A97412" w:rsidRDefault="00000000">
                              <w:r>
                                <w:rPr>
                                  <w:b/>
                                </w:rPr>
                                <w:t xml:space="preserve"> </w:t>
                              </w:r>
                            </w:p>
                          </w:txbxContent>
                        </wps:txbx>
                        <wps:bodyPr horzOverflow="overflow" vert="horz" lIns="0" tIns="0" rIns="0" bIns="0" rtlCol="0">
                          <a:noAutofit/>
                        </wps:bodyPr>
                      </wps:wsp>
                      <pic:pic xmlns:pic="http://schemas.openxmlformats.org/drawingml/2006/picture">
                        <pic:nvPicPr>
                          <pic:cNvPr id="24201" name="Picture 24201"/>
                          <pic:cNvPicPr/>
                        </pic:nvPicPr>
                        <pic:blipFill>
                          <a:blip r:embed="rId718"/>
                          <a:stretch>
                            <a:fillRect/>
                          </a:stretch>
                        </pic:blipFill>
                        <pic:spPr>
                          <a:xfrm>
                            <a:off x="568147" y="0"/>
                            <a:ext cx="4262628" cy="2410968"/>
                          </a:xfrm>
                          <a:prstGeom prst="rect">
                            <a:avLst/>
                          </a:prstGeom>
                        </pic:spPr>
                      </pic:pic>
                      <pic:pic xmlns:pic="http://schemas.openxmlformats.org/drawingml/2006/picture">
                        <pic:nvPicPr>
                          <pic:cNvPr id="24203" name="Picture 24203"/>
                          <pic:cNvPicPr/>
                        </pic:nvPicPr>
                        <pic:blipFill>
                          <a:blip r:embed="rId719"/>
                          <a:stretch>
                            <a:fillRect/>
                          </a:stretch>
                        </pic:blipFill>
                        <pic:spPr>
                          <a:xfrm>
                            <a:off x="632409" y="64135"/>
                            <a:ext cx="4079240" cy="2228850"/>
                          </a:xfrm>
                          <a:prstGeom prst="rect">
                            <a:avLst/>
                          </a:prstGeom>
                        </pic:spPr>
                      </pic:pic>
                      <wps:wsp>
                        <wps:cNvPr id="24204" name="Shape 24204"/>
                        <wps:cNvSpPr/>
                        <wps:spPr>
                          <a:xfrm>
                            <a:off x="613359" y="45085"/>
                            <a:ext cx="4117340" cy="2266950"/>
                          </a:xfrm>
                          <a:custGeom>
                            <a:avLst/>
                            <a:gdLst/>
                            <a:ahLst/>
                            <a:cxnLst/>
                            <a:rect l="0" t="0" r="0" b="0"/>
                            <a:pathLst>
                              <a:path w="4117340" h="2266950">
                                <a:moveTo>
                                  <a:pt x="0" y="2266950"/>
                                </a:moveTo>
                                <a:lnTo>
                                  <a:pt x="4117340" y="2266950"/>
                                </a:lnTo>
                                <a:lnTo>
                                  <a:pt x="4117340" y="0"/>
                                </a:lnTo>
                                <a:lnTo>
                                  <a:pt x="0" y="0"/>
                                </a:lnTo>
                                <a:close/>
                              </a:path>
                            </a:pathLst>
                          </a:custGeom>
                          <a:ln w="38100" cap="sq">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80617" style="width:380.376pt;height:189.84pt;mso-position-horizontal-relative:char;mso-position-vertical-relative:line" coordsize="48307,24109">
                <v:rect id="Rectangle 24195" style="position:absolute;width:421;height:1899;left:0;top:1094;" filled="f" stroked="f">
                  <v:textbox inset="0,0,0,0">
                    <w:txbxContent>
                      <w:p>
                        <w:pPr>
                          <w:spacing w:before="0" w:after="160" w:line="259" w:lineRule="auto"/>
                        </w:pPr>
                        <w:r>
                          <w:rPr>
                            <w:rFonts w:cs="Calibri" w:hAnsi="Calibri" w:eastAsia="Calibri" w:ascii="Calibri"/>
                            <w:sz w:val="22"/>
                          </w:rPr>
                          <w:t xml:space="preserve"> </w:t>
                        </w:r>
                      </w:p>
                    </w:txbxContent>
                  </v:textbox>
                </v:rect>
                <v:rect id="Rectangle 24196" style="position:absolute;width:421;height:1899;left:0;top:3944;" filled="f" stroked="f">
                  <v:textbox inset="0,0,0,0">
                    <w:txbxContent>
                      <w:p>
                        <w:pPr>
                          <w:spacing w:before="0" w:after="160" w:line="259" w:lineRule="auto"/>
                        </w:pPr>
                        <w:r>
                          <w:rPr>
                            <w:rFonts w:cs="Calibri" w:hAnsi="Calibri" w:eastAsia="Calibri" w:ascii="Calibri"/>
                            <w:b w:val="1"/>
                            <w:sz w:val="22"/>
                          </w:rPr>
                          <w:t xml:space="preserve"> </w:t>
                        </w:r>
                      </w:p>
                    </w:txbxContent>
                  </v:textbox>
                </v:rect>
                <v:rect id="Rectangle 24197" style="position:absolute;width:421;height:1899;left:0;top:6809;" filled="f" stroked="f">
                  <v:textbox inset="0,0,0,0">
                    <w:txbxContent>
                      <w:p>
                        <w:pPr>
                          <w:spacing w:before="0" w:after="160" w:line="259" w:lineRule="auto"/>
                        </w:pPr>
                        <w:r>
                          <w:rPr>
                            <w:rFonts w:cs="Calibri" w:hAnsi="Calibri" w:eastAsia="Calibri" w:ascii="Calibri"/>
                            <w:b w:val="1"/>
                            <w:sz w:val="22"/>
                          </w:rPr>
                          <w:t xml:space="preserve"> </w:t>
                        </w:r>
                      </w:p>
                    </w:txbxContent>
                  </v:textbox>
                </v:rect>
                <v:rect id="Rectangle 24198" style="position:absolute;width:421;height:1899;left:0;top:9659;" filled="f" stroked="f">
                  <v:textbox inset="0,0,0,0">
                    <w:txbxContent>
                      <w:p>
                        <w:pPr>
                          <w:spacing w:before="0" w:after="160" w:line="259" w:lineRule="auto"/>
                        </w:pPr>
                        <w:r>
                          <w:rPr>
                            <w:rFonts w:cs="Calibri" w:hAnsi="Calibri" w:eastAsia="Calibri" w:ascii="Calibri"/>
                            <w:b w:val="1"/>
                            <w:sz w:val="22"/>
                          </w:rPr>
                          <w:t xml:space="preserve"> </w:t>
                        </w:r>
                      </w:p>
                    </w:txbxContent>
                  </v:textbox>
                </v:rect>
                <v:rect id="Rectangle 24199" style="position:absolute;width:421;height:1899;left:0;top:12524;" filled="f" stroked="f">
                  <v:textbox inset="0,0,0,0">
                    <w:txbxContent>
                      <w:p>
                        <w:pPr>
                          <w:spacing w:before="0" w:after="160" w:line="259" w:lineRule="auto"/>
                        </w:pPr>
                        <w:r>
                          <w:rPr>
                            <w:rFonts w:cs="Calibri" w:hAnsi="Calibri" w:eastAsia="Calibri" w:ascii="Calibri"/>
                            <w:b w:val="1"/>
                            <w:sz w:val="22"/>
                          </w:rPr>
                          <w:t xml:space="preserve"> </w:t>
                        </w:r>
                      </w:p>
                    </w:txbxContent>
                  </v:textbox>
                </v:rect>
                <v:shape id="Picture 24201" style="position:absolute;width:42626;height:24109;left:5681;top:0;" filled="f">
                  <v:imagedata r:id="rId720"/>
                </v:shape>
                <v:shape id="Picture 24203" style="position:absolute;width:40792;height:22288;left:6324;top:641;" filled="f">
                  <v:imagedata r:id="rId721"/>
                </v:shape>
                <v:shape id="Shape 24204" style="position:absolute;width:41173;height:22669;left:6133;top:450;" coordsize="4117340,2266950" path="m0,2266950l4117340,2266950l4117340,0l0,0x">
                  <v:stroke weight="3pt" endcap="square" joinstyle="miter" miterlimit="10" on="true" color="#000000"/>
                  <v:fill on="false" color="#000000" opacity="0"/>
                </v:shape>
              </v:group>
            </w:pict>
          </mc:Fallback>
        </mc:AlternateContent>
      </w:r>
    </w:p>
    <w:p w14:paraId="660185B1" w14:textId="77777777" w:rsidR="00A97412" w:rsidRDefault="00000000">
      <w:pPr>
        <w:spacing w:after="153" w:line="266" w:lineRule="auto"/>
        <w:ind w:left="990" w:right="44" w:hanging="8"/>
      </w:pPr>
      <w:r>
        <w:t xml:space="preserve">Para mayores distancias se utilizaban medios inalámbricos como la microonda. </w:t>
      </w:r>
    </w:p>
    <w:p w14:paraId="6372C73E" w14:textId="77777777" w:rsidR="00A97412" w:rsidRDefault="00000000">
      <w:pPr>
        <w:spacing w:after="158"/>
        <w:ind w:left="982"/>
      </w:pPr>
      <w:r>
        <w:rPr>
          <w:b/>
        </w:rPr>
        <w:t xml:space="preserve"> </w:t>
      </w:r>
    </w:p>
    <w:p w14:paraId="45527D99" w14:textId="77777777" w:rsidR="00A97412" w:rsidRDefault="00000000">
      <w:pPr>
        <w:spacing w:after="153" w:line="266" w:lineRule="auto"/>
        <w:ind w:left="990" w:right="203" w:hanging="8"/>
      </w:pPr>
      <w:r>
        <w:rPr>
          <w:b/>
        </w:rPr>
        <w:t xml:space="preserve">1980: </w:t>
      </w:r>
      <w:r>
        <w:t xml:space="preserve">Aparece una red WAN con otro tipo de prestaciones, como la </w:t>
      </w:r>
      <w:r>
        <w:rPr>
          <w:u w:val="single" w:color="000000"/>
        </w:rPr>
        <w:t>transmisión de cable tipo</w:t>
      </w:r>
      <w:r>
        <w:t xml:space="preserve"> </w:t>
      </w:r>
      <w:r>
        <w:rPr>
          <w:u w:val="single" w:color="000000"/>
        </w:rPr>
        <w:t>broadcast</w:t>
      </w:r>
      <w:r>
        <w:t xml:space="preserve"> hacia los usuarios, siendo redes totalmente independientes. </w:t>
      </w:r>
    </w:p>
    <w:p w14:paraId="08A93BE4" w14:textId="77777777" w:rsidR="00A97412" w:rsidRDefault="00000000">
      <w:pPr>
        <w:spacing w:after="0" w:line="266" w:lineRule="auto"/>
        <w:ind w:left="990" w:right="858" w:hanging="8"/>
      </w:pPr>
      <w:proofErr w:type="spellStart"/>
      <w:r>
        <w:t>Tambien</w:t>
      </w:r>
      <w:proofErr w:type="spellEnd"/>
      <w:r>
        <w:t xml:space="preserve"> cambian las tecnologías en las centrales, con la </w:t>
      </w:r>
      <w:r>
        <w:rPr>
          <w:u w:val="single" w:color="000000"/>
        </w:rPr>
        <w:t>aparición de centrales digitales</w:t>
      </w:r>
      <w:r>
        <w:t xml:space="preserve"> (señales digitales), permitiendo mayor cantidad de usuarios en un ancho de banda. </w:t>
      </w:r>
    </w:p>
    <w:p w14:paraId="5F6B3D1E" w14:textId="77777777" w:rsidR="00A97412" w:rsidRDefault="00000000">
      <w:pPr>
        <w:spacing w:after="164"/>
        <w:ind w:left="2026"/>
      </w:pPr>
      <w:r>
        <w:rPr>
          <w:noProof/>
        </w:rPr>
        <w:lastRenderedPageBreak/>
        <mc:AlternateContent>
          <mc:Choice Requires="wpg">
            <w:drawing>
              <wp:inline distT="0" distB="0" distL="0" distR="0" wp14:anchorId="6C6DBEDA" wp14:editId="493F95C0">
                <wp:extent cx="4117277" cy="2427921"/>
                <wp:effectExtent l="0" t="0" r="0" b="0"/>
                <wp:docPr id="280582" name="Group 280582"/>
                <wp:cNvGraphicFramePr/>
                <a:graphic xmlns:a="http://schemas.openxmlformats.org/drawingml/2006/main">
                  <a:graphicData uri="http://schemas.microsoft.com/office/word/2010/wordprocessingGroup">
                    <wpg:wgp>
                      <wpg:cNvGrpSpPr/>
                      <wpg:grpSpPr>
                        <a:xfrm>
                          <a:off x="0" y="0"/>
                          <a:ext cx="4117277" cy="2427921"/>
                          <a:chOff x="0" y="0"/>
                          <a:chExt cx="4117277" cy="2427921"/>
                        </a:xfrm>
                      </wpg:grpSpPr>
                      <wps:wsp>
                        <wps:cNvPr id="24243" name="Rectangle 24243"/>
                        <wps:cNvSpPr/>
                        <wps:spPr>
                          <a:xfrm>
                            <a:off x="4085590" y="2285111"/>
                            <a:ext cx="42143" cy="189937"/>
                          </a:xfrm>
                          <a:prstGeom prst="rect">
                            <a:avLst/>
                          </a:prstGeom>
                          <a:ln>
                            <a:noFill/>
                          </a:ln>
                        </wps:spPr>
                        <wps:txbx>
                          <w:txbxContent>
                            <w:p w14:paraId="23B6CE56" w14:textId="77777777" w:rsidR="00A97412" w:rsidRDefault="00000000">
                              <w:r>
                                <w:t xml:space="preserve"> </w:t>
                              </w:r>
                            </w:p>
                          </w:txbxContent>
                        </wps:txbx>
                        <wps:bodyPr horzOverflow="overflow" vert="horz" lIns="0" tIns="0" rIns="0" bIns="0" rtlCol="0">
                          <a:noAutofit/>
                        </wps:bodyPr>
                      </wps:wsp>
                      <pic:pic xmlns:pic="http://schemas.openxmlformats.org/drawingml/2006/picture">
                        <pic:nvPicPr>
                          <pic:cNvPr id="24283" name="Picture 24283"/>
                          <pic:cNvPicPr/>
                        </pic:nvPicPr>
                        <pic:blipFill>
                          <a:blip r:embed="rId722"/>
                          <a:stretch>
                            <a:fillRect/>
                          </a:stretch>
                        </pic:blipFill>
                        <pic:spPr>
                          <a:xfrm>
                            <a:off x="0" y="0"/>
                            <a:ext cx="4064508" cy="2366772"/>
                          </a:xfrm>
                          <a:prstGeom prst="rect">
                            <a:avLst/>
                          </a:prstGeom>
                        </pic:spPr>
                      </pic:pic>
                      <pic:pic xmlns:pic="http://schemas.openxmlformats.org/drawingml/2006/picture">
                        <pic:nvPicPr>
                          <pic:cNvPr id="24285" name="Picture 24285"/>
                          <pic:cNvPicPr/>
                        </pic:nvPicPr>
                        <pic:blipFill>
                          <a:blip r:embed="rId723"/>
                          <a:stretch>
                            <a:fillRect/>
                          </a:stretch>
                        </pic:blipFill>
                        <pic:spPr>
                          <a:xfrm>
                            <a:off x="65024" y="64897"/>
                            <a:ext cx="3886200" cy="2187575"/>
                          </a:xfrm>
                          <a:prstGeom prst="rect">
                            <a:avLst/>
                          </a:prstGeom>
                        </pic:spPr>
                      </pic:pic>
                      <wps:wsp>
                        <wps:cNvPr id="24286" name="Shape 24286"/>
                        <wps:cNvSpPr/>
                        <wps:spPr>
                          <a:xfrm>
                            <a:off x="45974" y="45847"/>
                            <a:ext cx="3924300" cy="2225675"/>
                          </a:xfrm>
                          <a:custGeom>
                            <a:avLst/>
                            <a:gdLst/>
                            <a:ahLst/>
                            <a:cxnLst/>
                            <a:rect l="0" t="0" r="0" b="0"/>
                            <a:pathLst>
                              <a:path w="3924300" h="2225675">
                                <a:moveTo>
                                  <a:pt x="0" y="2225675"/>
                                </a:moveTo>
                                <a:lnTo>
                                  <a:pt x="3924300" y="2225675"/>
                                </a:lnTo>
                                <a:lnTo>
                                  <a:pt x="3924300" y="0"/>
                                </a:lnTo>
                                <a:lnTo>
                                  <a:pt x="0" y="0"/>
                                </a:lnTo>
                                <a:close/>
                              </a:path>
                            </a:pathLst>
                          </a:custGeom>
                          <a:ln w="38100" cap="sq">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80582" style="width:324.195pt;height:191.175pt;mso-position-horizontal-relative:char;mso-position-vertical-relative:line" coordsize="41172,24279">
                <v:rect id="Rectangle 24243" style="position:absolute;width:421;height:1899;left:40855;top:22851;" filled="f" stroked="f">
                  <v:textbox inset="0,0,0,0">
                    <w:txbxContent>
                      <w:p>
                        <w:pPr>
                          <w:spacing w:before="0" w:after="160" w:line="259" w:lineRule="auto"/>
                        </w:pPr>
                        <w:r>
                          <w:rPr>
                            <w:rFonts w:cs="Calibri" w:hAnsi="Calibri" w:eastAsia="Calibri" w:ascii="Calibri"/>
                            <w:sz w:val="22"/>
                          </w:rPr>
                          <w:t xml:space="preserve"> </w:t>
                        </w:r>
                      </w:p>
                    </w:txbxContent>
                  </v:textbox>
                </v:rect>
                <v:shape id="Picture 24283" style="position:absolute;width:40645;height:23667;left:0;top:0;" filled="f">
                  <v:imagedata r:id="rId724"/>
                </v:shape>
                <v:shape id="Picture 24285" style="position:absolute;width:38862;height:21875;left:650;top:648;" filled="f">
                  <v:imagedata r:id="rId725"/>
                </v:shape>
                <v:shape id="Shape 24286" style="position:absolute;width:39243;height:22256;left:459;top:458;" coordsize="3924300,2225675" path="m0,2225675l3924300,2225675l3924300,0l0,0x">
                  <v:stroke weight="3pt" endcap="square" joinstyle="miter" miterlimit="10" on="true" color="#000000"/>
                  <v:fill on="false" color="#000000" opacity="0"/>
                </v:shape>
              </v:group>
            </w:pict>
          </mc:Fallback>
        </mc:AlternateContent>
      </w:r>
    </w:p>
    <w:p w14:paraId="301496F2" w14:textId="77777777" w:rsidR="00A97412" w:rsidRDefault="00000000">
      <w:pPr>
        <w:spacing w:after="153" w:line="266" w:lineRule="auto"/>
        <w:ind w:left="990" w:right="903" w:hanging="8"/>
      </w:pPr>
      <w:r>
        <w:rPr>
          <w:b/>
        </w:rPr>
        <w:t xml:space="preserve">1990: </w:t>
      </w:r>
      <w:r>
        <w:t xml:space="preserve">Empieza el </w:t>
      </w:r>
      <w:r>
        <w:rPr>
          <w:u w:val="single" w:color="000000"/>
        </w:rPr>
        <w:t>uso de la fibra óptica</w:t>
      </w:r>
      <w:r>
        <w:t xml:space="preserve">, generalmente para la transmisión de cable durante toda esta década. </w:t>
      </w:r>
    </w:p>
    <w:p w14:paraId="20EF7CBC" w14:textId="77777777" w:rsidR="00A97412" w:rsidRDefault="00000000">
      <w:pPr>
        <w:spacing w:after="0" w:line="266" w:lineRule="auto"/>
        <w:ind w:left="990" w:right="44" w:hanging="8"/>
      </w:pPr>
      <w:r>
        <w:rPr>
          <w:u w:val="single" w:color="000000"/>
        </w:rPr>
        <w:t>Aparición de los primeros celulares</w:t>
      </w:r>
      <w:r>
        <w:t xml:space="preserve"> (ladrillo Motorola, celulares en vehículos). </w:t>
      </w:r>
    </w:p>
    <w:p w14:paraId="1E910254" w14:textId="77777777" w:rsidR="00A97412" w:rsidRDefault="00000000">
      <w:pPr>
        <w:spacing w:after="164"/>
        <w:ind w:left="2026"/>
      </w:pPr>
      <w:r>
        <w:rPr>
          <w:noProof/>
        </w:rPr>
        <mc:AlternateContent>
          <mc:Choice Requires="wpg">
            <w:drawing>
              <wp:inline distT="0" distB="0" distL="0" distR="0" wp14:anchorId="2760B799" wp14:editId="4470420C">
                <wp:extent cx="4117277" cy="2466656"/>
                <wp:effectExtent l="0" t="0" r="0" b="0"/>
                <wp:docPr id="280583" name="Group 280583"/>
                <wp:cNvGraphicFramePr/>
                <a:graphic xmlns:a="http://schemas.openxmlformats.org/drawingml/2006/main">
                  <a:graphicData uri="http://schemas.microsoft.com/office/word/2010/wordprocessingGroup">
                    <wpg:wgp>
                      <wpg:cNvGrpSpPr/>
                      <wpg:grpSpPr>
                        <a:xfrm>
                          <a:off x="0" y="0"/>
                          <a:ext cx="4117277" cy="2466656"/>
                          <a:chOff x="0" y="0"/>
                          <a:chExt cx="4117277" cy="2466656"/>
                        </a:xfrm>
                      </wpg:grpSpPr>
                      <wps:wsp>
                        <wps:cNvPr id="24265" name="Rectangle 24265"/>
                        <wps:cNvSpPr/>
                        <wps:spPr>
                          <a:xfrm>
                            <a:off x="4085590" y="2323847"/>
                            <a:ext cx="42143" cy="189936"/>
                          </a:xfrm>
                          <a:prstGeom prst="rect">
                            <a:avLst/>
                          </a:prstGeom>
                          <a:ln>
                            <a:noFill/>
                          </a:ln>
                        </wps:spPr>
                        <wps:txbx>
                          <w:txbxContent>
                            <w:p w14:paraId="76CACD2C" w14:textId="77777777" w:rsidR="00A97412" w:rsidRDefault="00000000">
                              <w:r>
                                <w:t xml:space="preserve"> </w:t>
                              </w:r>
                            </w:p>
                          </w:txbxContent>
                        </wps:txbx>
                        <wps:bodyPr horzOverflow="overflow" vert="horz" lIns="0" tIns="0" rIns="0" bIns="0" rtlCol="0">
                          <a:noAutofit/>
                        </wps:bodyPr>
                      </wps:wsp>
                      <pic:pic xmlns:pic="http://schemas.openxmlformats.org/drawingml/2006/picture">
                        <pic:nvPicPr>
                          <pic:cNvPr id="24288" name="Picture 24288"/>
                          <pic:cNvPicPr/>
                        </pic:nvPicPr>
                        <pic:blipFill>
                          <a:blip r:embed="rId726"/>
                          <a:stretch>
                            <a:fillRect/>
                          </a:stretch>
                        </pic:blipFill>
                        <pic:spPr>
                          <a:xfrm>
                            <a:off x="0" y="0"/>
                            <a:ext cx="4062984" cy="2414016"/>
                          </a:xfrm>
                          <a:prstGeom prst="rect">
                            <a:avLst/>
                          </a:prstGeom>
                        </pic:spPr>
                      </pic:pic>
                      <pic:pic xmlns:pic="http://schemas.openxmlformats.org/drawingml/2006/picture">
                        <pic:nvPicPr>
                          <pic:cNvPr id="24290" name="Picture 24290"/>
                          <pic:cNvPicPr/>
                        </pic:nvPicPr>
                        <pic:blipFill>
                          <a:blip r:embed="rId727"/>
                          <a:stretch>
                            <a:fillRect/>
                          </a:stretch>
                        </pic:blipFill>
                        <pic:spPr>
                          <a:xfrm>
                            <a:off x="65024" y="65151"/>
                            <a:ext cx="3883660" cy="2235073"/>
                          </a:xfrm>
                          <a:prstGeom prst="rect">
                            <a:avLst/>
                          </a:prstGeom>
                        </pic:spPr>
                      </pic:pic>
                      <wps:wsp>
                        <wps:cNvPr id="24291" name="Shape 24291"/>
                        <wps:cNvSpPr/>
                        <wps:spPr>
                          <a:xfrm>
                            <a:off x="45974" y="46101"/>
                            <a:ext cx="3921760" cy="2273173"/>
                          </a:xfrm>
                          <a:custGeom>
                            <a:avLst/>
                            <a:gdLst/>
                            <a:ahLst/>
                            <a:cxnLst/>
                            <a:rect l="0" t="0" r="0" b="0"/>
                            <a:pathLst>
                              <a:path w="3921760" h="2273173">
                                <a:moveTo>
                                  <a:pt x="0" y="2273173"/>
                                </a:moveTo>
                                <a:lnTo>
                                  <a:pt x="3921760" y="2273173"/>
                                </a:lnTo>
                                <a:lnTo>
                                  <a:pt x="3921760" y="0"/>
                                </a:lnTo>
                                <a:lnTo>
                                  <a:pt x="0" y="0"/>
                                </a:lnTo>
                                <a:close/>
                              </a:path>
                            </a:pathLst>
                          </a:custGeom>
                          <a:ln w="38100" cap="sq">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80583" style="width:324.195pt;height:194.225pt;mso-position-horizontal-relative:char;mso-position-vertical-relative:line" coordsize="41172,24666">
                <v:rect id="Rectangle 24265" style="position:absolute;width:421;height:1899;left:40855;top:23238;" filled="f" stroked="f">
                  <v:textbox inset="0,0,0,0">
                    <w:txbxContent>
                      <w:p>
                        <w:pPr>
                          <w:spacing w:before="0" w:after="160" w:line="259" w:lineRule="auto"/>
                        </w:pPr>
                        <w:r>
                          <w:rPr>
                            <w:rFonts w:cs="Calibri" w:hAnsi="Calibri" w:eastAsia="Calibri" w:ascii="Calibri"/>
                            <w:sz w:val="22"/>
                          </w:rPr>
                          <w:t xml:space="preserve"> </w:t>
                        </w:r>
                      </w:p>
                    </w:txbxContent>
                  </v:textbox>
                </v:rect>
                <v:shape id="Picture 24288" style="position:absolute;width:40629;height:24140;left:0;top:0;" filled="f">
                  <v:imagedata r:id="rId728"/>
                </v:shape>
                <v:shape id="Picture 24290" style="position:absolute;width:38836;height:22350;left:650;top:651;" filled="f">
                  <v:imagedata r:id="rId729"/>
                </v:shape>
                <v:shape id="Shape 24291" style="position:absolute;width:39217;height:22731;left:459;top:461;" coordsize="3921760,2273173" path="m0,2273173l3921760,2273173l3921760,0l0,0x">
                  <v:stroke weight="3pt" endcap="square" joinstyle="miter" miterlimit="10" on="true" color="#000000"/>
                  <v:fill on="false" color="#000000" opacity="0"/>
                </v:shape>
              </v:group>
            </w:pict>
          </mc:Fallback>
        </mc:AlternateContent>
      </w:r>
    </w:p>
    <w:p w14:paraId="3C1315AD" w14:textId="77777777" w:rsidR="00A97412" w:rsidRDefault="00000000">
      <w:pPr>
        <w:spacing w:after="153" w:line="266" w:lineRule="auto"/>
        <w:ind w:left="990" w:right="781" w:hanging="8"/>
      </w:pPr>
      <w:r>
        <w:rPr>
          <w:b/>
        </w:rPr>
        <w:t xml:space="preserve">1995: </w:t>
      </w:r>
      <w:r>
        <w:t xml:space="preserve">Surgimiento de internet (a fines de los 90 para el público). Conexiones de internet en la red de telefonía (telefonía móvil (no fija) y no móvil (fija)). </w:t>
      </w:r>
    </w:p>
    <w:p w14:paraId="43335A6D" w14:textId="77777777" w:rsidR="00A97412" w:rsidRDefault="00000000">
      <w:pPr>
        <w:spacing w:after="161" w:line="258" w:lineRule="auto"/>
        <w:ind w:left="992" w:right="42" w:hanging="10"/>
      </w:pPr>
      <w:r>
        <w:rPr>
          <w:u w:val="single" w:color="000000"/>
        </w:rPr>
        <w:t>Uso de señales digitales y bidireccionalidad en la red de cable</w:t>
      </w:r>
      <w:r>
        <w:t xml:space="preserve">, por ejemplo. </w:t>
      </w:r>
    </w:p>
    <w:p w14:paraId="2420D381" w14:textId="77777777" w:rsidR="00A97412" w:rsidRDefault="00000000">
      <w:pPr>
        <w:spacing w:after="166"/>
        <w:ind w:left="1877"/>
      </w:pPr>
      <w:r>
        <w:rPr>
          <w:noProof/>
        </w:rPr>
        <mc:AlternateContent>
          <mc:Choice Requires="wpg">
            <w:drawing>
              <wp:inline distT="0" distB="0" distL="0" distR="0" wp14:anchorId="21A29B8E" wp14:editId="76365E37">
                <wp:extent cx="4306253" cy="2540696"/>
                <wp:effectExtent l="0" t="0" r="0" b="0"/>
                <wp:docPr id="280399" name="Group 280399"/>
                <wp:cNvGraphicFramePr/>
                <a:graphic xmlns:a="http://schemas.openxmlformats.org/drawingml/2006/main">
                  <a:graphicData uri="http://schemas.microsoft.com/office/word/2010/wordprocessingGroup">
                    <wpg:wgp>
                      <wpg:cNvGrpSpPr/>
                      <wpg:grpSpPr>
                        <a:xfrm>
                          <a:off x="0" y="0"/>
                          <a:ext cx="4306253" cy="2540696"/>
                          <a:chOff x="0" y="0"/>
                          <a:chExt cx="4306253" cy="2540696"/>
                        </a:xfrm>
                      </wpg:grpSpPr>
                      <wps:wsp>
                        <wps:cNvPr id="24307" name="Rectangle 24307"/>
                        <wps:cNvSpPr/>
                        <wps:spPr>
                          <a:xfrm>
                            <a:off x="4274566" y="2397887"/>
                            <a:ext cx="42143" cy="189937"/>
                          </a:xfrm>
                          <a:prstGeom prst="rect">
                            <a:avLst/>
                          </a:prstGeom>
                          <a:ln>
                            <a:noFill/>
                          </a:ln>
                        </wps:spPr>
                        <wps:txbx>
                          <w:txbxContent>
                            <w:p w14:paraId="478D7BD8" w14:textId="77777777" w:rsidR="00A97412" w:rsidRDefault="00000000">
                              <w:r>
                                <w:t xml:space="preserve"> </w:t>
                              </w:r>
                            </w:p>
                          </w:txbxContent>
                        </wps:txbx>
                        <wps:bodyPr horzOverflow="overflow" vert="horz" lIns="0" tIns="0" rIns="0" bIns="0" rtlCol="0">
                          <a:noAutofit/>
                        </wps:bodyPr>
                      </wps:wsp>
                      <pic:pic xmlns:pic="http://schemas.openxmlformats.org/drawingml/2006/picture">
                        <pic:nvPicPr>
                          <pic:cNvPr id="24328" name="Picture 24328"/>
                          <pic:cNvPicPr/>
                        </pic:nvPicPr>
                        <pic:blipFill>
                          <a:blip r:embed="rId730"/>
                          <a:stretch>
                            <a:fillRect/>
                          </a:stretch>
                        </pic:blipFill>
                        <pic:spPr>
                          <a:xfrm>
                            <a:off x="0" y="0"/>
                            <a:ext cx="4247388" cy="2482596"/>
                          </a:xfrm>
                          <a:prstGeom prst="rect">
                            <a:avLst/>
                          </a:prstGeom>
                        </pic:spPr>
                      </pic:pic>
                      <pic:pic xmlns:pic="http://schemas.openxmlformats.org/drawingml/2006/picture">
                        <pic:nvPicPr>
                          <pic:cNvPr id="24330" name="Picture 24330"/>
                          <pic:cNvPicPr/>
                        </pic:nvPicPr>
                        <pic:blipFill>
                          <a:blip r:embed="rId731"/>
                          <a:stretch>
                            <a:fillRect/>
                          </a:stretch>
                        </pic:blipFill>
                        <pic:spPr>
                          <a:xfrm>
                            <a:off x="64262" y="64643"/>
                            <a:ext cx="4069080" cy="2304415"/>
                          </a:xfrm>
                          <a:prstGeom prst="rect">
                            <a:avLst/>
                          </a:prstGeom>
                        </pic:spPr>
                      </pic:pic>
                      <wps:wsp>
                        <wps:cNvPr id="24331" name="Shape 24331"/>
                        <wps:cNvSpPr/>
                        <wps:spPr>
                          <a:xfrm>
                            <a:off x="45212" y="45593"/>
                            <a:ext cx="4107180" cy="2342515"/>
                          </a:xfrm>
                          <a:custGeom>
                            <a:avLst/>
                            <a:gdLst/>
                            <a:ahLst/>
                            <a:cxnLst/>
                            <a:rect l="0" t="0" r="0" b="0"/>
                            <a:pathLst>
                              <a:path w="4107180" h="2342515">
                                <a:moveTo>
                                  <a:pt x="0" y="2342515"/>
                                </a:moveTo>
                                <a:lnTo>
                                  <a:pt x="4107180" y="2342515"/>
                                </a:lnTo>
                                <a:lnTo>
                                  <a:pt x="4107180" y="0"/>
                                </a:lnTo>
                                <a:lnTo>
                                  <a:pt x="0" y="0"/>
                                </a:lnTo>
                                <a:close/>
                              </a:path>
                            </a:pathLst>
                          </a:custGeom>
                          <a:ln w="38100" cap="sq">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80399" style="width:339.075pt;height:200.055pt;mso-position-horizontal-relative:char;mso-position-vertical-relative:line" coordsize="43062,25406">
                <v:rect id="Rectangle 24307" style="position:absolute;width:421;height:1899;left:42745;top:23978;" filled="f" stroked="f">
                  <v:textbox inset="0,0,0,0">
                    <w:txbxContent>
                      <w:p>
                        <w:pPr>
                          <w:spacing w:before="0" w:after="160" w:line="259" w:lineRule="auto"/>
                        </w:pPr>
                        <w:r>
                          <w:rPr>
                            <w:rFonts w:cs="Calibri" w:hAnsi="Calibri" w:eastAsia="Calibri" w:ascii="Calibri"/>
                            <w:sz w:val="22"/>
                          </w:rPr>
                          <w:t xml:space="preserve"> </w:t>
                        </w:r>
                      </w:p>
                    </w:txbxContent>
                  </v:textbox>
                </v:rect>
                <v:shape id="Picture 24328" style="position:absolute;width:42473;height:24825;left:0;top:0;" filled="f">
                  <v:imagedata r:id="rId732"/>
                </v:shape>
                <v:shape id="Picture 24330" style="position:absolute;width:40690;height:23044;left:642;top:646;" filled="f">
                  <v:imagedata r:id="rId733"/>
                </v:shape>
                <v:shape id="Shape 24331" style="position:absolute;width:41071;height:23425;left:452;top:455;" coordsize="4107180,2342515" path="m0,2342515l4107180,2342515l4107180,0l0,0x">
                  <v:stroke weight="3pt" endcap="square" joinstyle="miter" miterlimit="10" on="true" color="#000000"/>
                  <v:fill on="false" color="#000000" opacity="0"/>
                </v:shape>
              </v:group>
            </w:pict>
          </mc:Fallback>
        </mc:AlternateContent>
      </w:r>
    </w:p>
    <w:p w14:paraId="1A5EAF6B" w14:textId="77777777" w:rsidR="00A97412" w:rsidRDefault="00000000">
      <w:pPr>
        <w:spacing w:after="0" w:line="266" w:lineRule="auto"/>
        <w:ind w:left="990" w:right="44" w:hanging="8"/>
      </w:pPr>
      <w:r>
        <w:rPr>
          <w:b/>
        </w:rPr>
        <w:lastRenderedPageBreak/>
        <w:t xml:space="preserve">2000: </w:t>
      </w:r>
      <w:r>
        <w:t xml:space="preserve">Empieza a haber </w:t>
      </w:r>
      <w:r>
        <w:rPr>
          <w:u w:val="single" w:color="000000"/>
        </w:rPr>
        <w:t>convergencia entre los distintos elementos</w:t>
      </w:r>
      <w:r>
        <w:t xml:space="preserve">, ya sea la red de cable con conexiones de internet, variantes en los anchos de banda, nuevos dispositivos (módems xDSL). </w:t>
      </w:r>
    </w:p>
    <w:p w14:paraId="3D7C4E26" w14:textId="77777777" w:rsidR="00A97412" w:rsidRDefault="00000000">
      <w:pPr>
        <w:spacing w:after="164"/>
        <w:ind w:left="2086"/>
      </w:pPr>
      <w:r>
        <w:rPr>
          <w:noProof/>
        </w:rPr>
        <mc:AlternateContent>
          <mc:Choice Requires="wpg">
            <w:drawing>
              <wp:inline distT="0" distB="0" distL="0" distR="0" wp14:anchorId="1EC956B3" wp14:editId="2D0FC81A">
                <wp:extent cx="4041077" cy="2332162"/>
                <wp:effectExtent l="0" t="0" r="0" b="0"/>
                <wp:docPr id="280400" name="Group 280400"/>
                <wp:cNvGraphicFramePr/>
                <a:graphic xmlns:a="http://schemas.openxmlformats.org/drawingml/2006/main">
                  <a:graphicData uri="http://schemas.microsoft.com/office/word/2010/wordprocessingGroup">
                    <wpg:wgp>
                      <wpg:cNvGrpSpPr/>
                      <wpg:grpSpPr>
                        <a:xfrm>
                          <a:off x="0" y="0"/>
                          <a:ext cx="4041077" cy="2332162"/>
                          <a:chOff x="0" y="0"/>
                          <a:chExt cx="4041077" cy="2332162"/>
                        </a:xfrm>
                      </wpg:grpSpPr>
                      <wps:wsp>
                        <wps:cNvPr id="24318" name="Rectangle 24318"/>
                        <wps:cNvSpPr/>
                        <wps:spPr>
                          <a:xfrm>
                            <a:off x="4009390" y="2189353"/>
                            <a:ext cx="42143" cy="189937"/>
                          </a:xfrm>
                          <a:prstGeom prst="rect">
                            <a:avLst/>
                          </a:prstGeom>
                          <a:ln>
                            <a:noFill/>
                          </a:ln>
                        </wps:spPr>
                        <wps:txbx>
                          <w:txbxContent>
                            <w:p w14:paraId="152850FD" w14:textId="77777777" w:rsidR="00A97412" w:rsidRDefault="00000000">
                              <w:r>
                                <w:t xml:space="preserve"> </w:t>
                              </w:r>
                            </w:p>
                          </w:txbxContent>
                        </wps:txbx>
                        <wps:bodyPr horzOverflow="overflow" vert="horz" lIns="0" tIns="0" rIns="0" bIns="0" rtlCol="0">
                          <a:noAutofit/>
                        </wps:bodyPr>
                      </wps:wsp>
                      <pic:pic xmlns:pic="http://schemas.openxmlformats.org/drawingml/2006/picture">
                        <pic:nvPicPr>
                          <pic:cNvPr id="24333" name="Picture 24333"/>
                          <pic:cNvPicPr/>
                        </pic:nvPicPr>
                        <pic:blipFill>
                          <a:blip r:embed="rId734"/>
                          <a:stretch>
                            <a:fillRect/>
                          </a:stretch>
                        </pic:blipFill>
                        <pic:spPr>
                          <a:xfrm>
                            <a:off x="0" y="0"/>
                            <a:ext cx="3994404" cy="2267712"/>
                          </a:xfrm>
                          <a:prstGeom prst="rect">
                            <a:avLst/>
                          </a:prstGeom>
                        </pic:spPr>
                      </pic:pic>
                      <pic:pic xmlns:pic="http://schemas.openxmlformats.org/drawingml/2006/picture">
                        <pic:nvPicPr>
                          <pic:cNvPr id="24335" name="Picture 24335"/>
                          <pic:cNvPicPr/>
                        </pic:nvPicPr>
                        <pic:blipFill>
                          <a:blip r:embed="rId735"/>
                          <a:stretch>
                            <a:fillRect/>
                          </a:stretch>
                        </pic:blipFill>
                        <pic:spPr>
                          <a:xfrm>
                            <a:off x="65024" y="64135"/>
                            <a:ext cx="3815715" cy="2089150"/>
                          </a:xfrm>
                          <a:prstGeom prst="rect">
                            <a:avLst/>
                          </a:prstGeom>
                        </pic:spPr>
                      </pic:pic>
                      <wps:wsp>
                        <wps:cNvPr id="24336" name="Shape 24336"/>
                        <wps:cNvSpPr/>
                        <wps:spPr>
                          <a:xfrm>
                            <a:off x="45974" y="45084"/>
                            <a:ext cx="3853815" cy="2127251"/>
                          </a:xfrm>
                          <a:custGeom>
                            <a:avLst/>
                            <a:gdLst/>
                            <a:ahLst/>
                            <a:cxnLst/>
                            <a:rect l="0" t="0" r="0" b="0"/>
                            <a:pathLst>
                              <a:path w="3853815" h="2127251">
                                <a:moveTo>
                                  <a:pt x="0" y="2127251"/>
                                </a:moveTo>
                                <a:lnTo>
                                  <a:pt x="3853815" y="2127251"/>
                                </a:lnTo>
                                <a:lnTo>
                                  <a:pt x="3853815" y="0"/>
                                </a:lnTo>
                                <a:lnTo>
                                  <a:pt x="0" y="0"/>
                                </a:lnTo>
                                <a:close/>
                              </a:path>
                            </a:pathLst>
                          </a:custGeom>
                          <a:ln w="38100" cap="sq">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80400" style="width:318.195pt;height:183.635pt;mso-position-horizontal-relative:char;mso-position-vertical-relative:line" coordsize="40410,23321">
                <v:rect id="Rectangle 24318" style="position:absolute;width:421;height:1899;left:40093;top:21893;" filled="f" stroked="f">
                  <v:textbox inset="0,0,0,0">
                    <w:txbxContent>
                      <w:p>
                        <w:pPr>
                          <w:spacing w:before="0" w:after="160" w:line="259" w:lineRule="auto"/>
                        </w:pPr>
                        <w:r>
                          <w:rPr>
                            <w:rFonts w:cs="Calibri" w:hAnsi="Calibri" w:eastAsia="Calibri" w:ascii="Calibri"/>
                            <w:sz w:val="22"/>
                          </w:rPr>
                          <w:t xml:space="preserve"> </w:t>
                        </w:r>
                      </w:p>
                    </w:txbxContent>
                  </v:textbox>
                </v:rect>
                <v:shape id="Picture 24333" style="position:absolute;width:39944;height:22677;left:0;top:0;" filled="f">
                  <v:imagedata r:id="rId736"/>
                </v:shape>
                <v:shape id="Picture 24335" style="position:absolute;width:38157;height:20891;left:650;top:641;" filled="f">
                  <v:imagedata r:id="rId737"/>
                </v:shape>
                <v:shape id="Shape 24336" style="position:absolute;width:38538;height:21272;left:459;top:450;" coordsize="3853815,2127251" path="m0,2127251l3853815,2127251l3853815,0l0,0x">
                  <v:stroke weight="3pt" endcap="square" joinstyle="miter" miterlimit="10" on="true" color="#000000"/>
                  <v:fill on="false" color="#000000" opacity="0"/>
                </v:shape>
              </v:group>
            </w:pict>
          </mc:Fallback>
        </mc:AlternateContent>
      </w:r>
    </w:p>
    <w:p w14:paraId="64CEDD12" w14:textId="77777777" w:rsidR="00A97412" w:rsidRDefault="00000000">
      <w:pPr>
        <w:spacing w:after="0" w:line="266" w:lineRule="auto"/>
        <w:ind w:left="990" w:right="577" w:hanging="8"/>
      </w:pPr>
      <w:r>
        <w:rPr>
          <w:b/>
        </w:rPr>
        <w:t xml:space="preserve">2005: </w:t>
      </w:r>
      <w:r>
        <w:rPr>
          <w:u w:val="single" w:color="000000"/>
        </w:rPr>
        <w:t>Aparece el famoso Triple Play</w:t>
      </w:r>
      <w:r>
        <w:t xml:space="preserve"> que ofrecían las compañías telefónicas. Las compañías de cable empiezan a vender servicio de cable, internet y telefonía. </w:t>
      </w:r>
    </w:p>
    <w:p w14:paraId="6F03F080" w14:textId="77777777" w:rsidR="00A97412" w:rsidRDefault="00000000">
      <w:pPr>
        <w:spacing w:after="0"/>
        <w:ind w:left="2057"/>
      </w:pPr>
      <w:r>
        <w:rPr>
          <w:noProof/>
        </w:rPr>
        <mc:AlternateContent>
          <mc:Choice Requires="wpg">
            <w:drawing>
              <wp:inline distT="0" distB="0" distL="0" distR="0" wp14:anchorId="517C5454" wp14:editId="29BBEDEA">
                <wp:extent cx="4077653" cy="2350832"/>
                <wp:effectExtent l="0" t="0" r="0" b="0"/>
                <wp:docPr id="280401" name="Group 280401"/>
                <wp:cNvGraphicFramePr/>
                <a:graphic xmlns:a="http://schemas.openxmlformats.org/drawingml/2006/main">
                  <a:graphicData uri="http://schemas.microsoft.com/office/word/2010/wordprocessingGroup">
                    <wpg:wgp>
                      <wpg:cNvGrpSpPr/>
                      <wpg:grpSpPr>
                        <a:xfrm>
                          <a:off x="0" y="0"/>
                          <a:ext cx="4077653" cy="2350832"/>
                          <a:chOff x="0" y="0"/>
                          <a:chExt cx="4077653" cy="2350832"/>
                        </a:xfrm>
                      </wpg:grpSpPr>
                      <wps:wsp>
                        <wps:cNvPr id="24326" name="Rectangle 24326"/>
                        <wps:cNvSpPr/>
                        <wps:spPr>
                          <a:xfrm>
                            <a:off x="4045966" y="2208022"/>
                            <a:ext cx="42143" cy="189937"/>
                          </a:xfrm>
                          <a:prstGeom prst="rect">
                            <a:avLst/>
                          </a:prstGeom>
                          <a:ln>
                            <a:noFill/>
                          </a:ln>
                        </wps:spPr>
                        <wps:txbx>
                          <w:txbxContent>
                            <w:p w14:paraId="12E4B9B6" w14:textId="77777777" w:rsidR="00A97412" w:rsidRDefault="00000000">
                              <w:r>
                                <w:t xml:space="preserve"> </w:t>
                              </w:r>
                            </w:p>
                          </w:txbxContent>
                        </wps:txbx>
                        <wps:bodyPr horzOverflow="overflow" vert="horz" lIns="0" tIns="0" rIns="0" bIns="0" rtlCol="0">
                          <a:noAutofit/>
                        </wps:bodyPr>
                      </wps:wsp>
                      <pic:pic xmlns:pic="http://schemas.openxmlformats.org/drawingml/2006/picture">
                        <pic:nvPicPr>
                          <pic:cNvPr id="24338" name="Picture 24338"/>
                          <pic:cNvPicPr/>
                        </pic:nvPicPr>
                        <pic:blipFill>
                          <a:blip r:embed="rId738"/>
                          <a:stretch>
                            <a:fillRect/>
                          </a:stretch>
                        </pic:blipFill>
                        <pic:spPr>
                          <a:xfrm>
                            <a:off x="0" y="0"/>
                            <a:ext cx="4034028" cy="2298192"/>
                          </a:xfrm>
                          <a:prstGeom prst="rect">
                            <a:avLst/>
                          </a:prstGeom>
                        </pic:spPr>
                      </pic:pic>
                      <pic:pic xmlns:pic="http://schemas.openxmlformats.org/drawingml/2006/picture">
                        <pic:nvPicPr>
                          <pic:cNvPr id="24340" name="Picture 24340"/>
                          <pic:cNvPicPr/>
                        </pic:nvPicPr>
                        <pic:blipFill>
                          <a:blip r:embed="rId739"/>
                          <a:stretch>
                            <a:fillRect/>
                          </a:stretch>
                        </pic:blipFill>
                        <pic:spPr>
                          <a:xfrm>
                            <a:off x="64262" y="64515"/>
                            <a:ext cx="3855720" cy="2120520"/>
                          </a:xfrm>
                          <a:prstGeom prst="rect">
                            <a:avLst/>
                          </a:prstGeom>
                        </pic:spPr>
                      </pic:pic>
                      <wps:wsp>
                        <wps:cNvPr id="24341" name="Shape 24341"/>
                        <wps:cNvSpPr/>
                        <wps:spPr>
                          <a:xfrm>
                            <a:off x="45212" y="45465"/>
                            <a:ext cx="3893820" cy="2158620"/>
                          </a:xfrm>
                          <a:custGeom>
                            <a:avLst/>
                            <a:gdLst/>
                            <a:ahLst/>
                            <a:cxnLst/>
                            <a:rect l="0" t="0" r="0" b="0"/>
                            <a:pathLst>
                              <a:path w="3893820" h="2158620">
                                <a:moveTo>
                                  <a:pt x="0" y="2158620"/>
                                </a:moveTo>
                                <a:lnTo>
                                  <a:pt x="3893820" y="2158620"/>
                                </a:lnTo>
                                <a:lnTo>
                                  <a:pt x="3893820" y="0"/>
                                </a:lnTo>
                                <a:lnTo>
                                  <a:pt x="0" y="0"/>
                                </a:lnTo>
                                <a:close/>
                              </a:path>
                            </a:pathLst>
                          </a:custGeom>
                          <a:ln w="38100" cap="sq">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80401" style="width:321.075pt;height:185.105pt;mso-position-horizontal-relative:char;mso-position-vertical-relative:line" coordsize="40776,23508">
                <v:rect id="Rectangle 24326" style="position:absolute;width:421;height:1899;left:40459;top:22080;" filled="f" stroked="f">
                  <v:textbox inset="0,0,0,0">
                    <w:txbxContent>
                      <w:p>
                        <w:pPr>
                          <w:spacing w:before="0" w:after="160" w:line="259" w:lineRule="auto"/>
                        </w:pPr>
                        <w:r>
                          <w:rPr>
                            <w:rFonts w:cs="Calibri" w:hAnsi="Calibri" w:eastAsia="Calibri" w:ascii="Calibri"/>
                            <w:sz w:val="22"/>
                          </w:rPr>
                          <w:t xml:space="preserve"> </w:t>
                        </w:r>
                      </w:p>
                    </w:txbxContent>
                  </v:textbox>
                </v:rect>
                <v:shape id="Picture 24338" style="position:absolute;width:40340;height:22981;left:0;top:0;" filled="f">
                  <v:imagedata r:id="rId740"/>
                </v:shape>
                <v:shape id="Picture 24340" style="position:absolute;width:38557;height:21205;left:642;top:645;" filled="f">
                  <v:imagedata r:id="rId741"/>
                </v:shape>
                <v:shape id="Shape 24341" style="position:absolute;width:38938;height:21586;left:452;top:454;" coordsize="3893820,2158620" path="m0,2158620l3893820,2158620l3893820,0l0,0x">
                  <v:stroke weight="3pt" endcap="square" joinstyle="miter" miterlimit="10" on="true" color="#000000"/>
                  <v:fill on="false" color="#000000" opacity="0"/>
                </v:shape>
              </v:group>
            </w:pict>
          </mc:Fallback>
        </mc:AlternateContent>
      </w:r>
    </w:p>
    <w:p w14:paraId="052E4D19" w14:textId="77777777" w:rsidR="00A97412" w:rsidRDefault="00000000">
      <w:pPr>
        <w:spacing w:after="2" w:line="257" w:lineRule="auto"/>
        <w:ind w:left="967" w:right="1080"/>
        <w:jc w:val="both"/>
      </w:pPr>
      <w:r>
        <w:rPr>
          <w:b/>
        </w:rPr>
        <w:t xml:space="preserve">2007: </w:t>
      </w:r>
      <w:r>
        <w:t xml:space="preserve">La </w:t>
      </w:r>
      <w:r>
        <w:rPr>
          <w:u w:val="single" w:color="000000"/>
        </w:rPr>
        <w:t xml:space="preserve">tecnología </w:t>
      </w:r>
      <w:proofErr w:type="spellStart"/>
      <w:r>
        <w:rPr>
          <w:u w:val="single" w:color="000000"/>
        </w:rPr>
        <w:t>WiMax</w:t>
      </w:r>
      <w:proofErr w:type="spellEnd"/>
      <w:r>
        <w:t xml:space="preserve"> no se dio en Argentina. Es una tecnología inalámbrica utilizada en los enlaces troncales, y de ahí se reparte a los usuarios (como en los aeropuertos o en los </w:t>
      </w:r>
      <w:proofErr w:type="spellStart"/>
      <w:r>
        <w:t>HotSpots</w:t>
      </w:r>
      <w:proofErr w:type="spellEnd"/>
      <w:r>
        <w:t xml:space="preserve">).  </w:t>
      </w:r>
    </w:p>
    <w:p w14:paraId="5C506F74" w14:textId="77777777" w:rsidR="00A97412" w:rsidRDefault="00000000">
      <w:pPr>
        <w:spacing w:after="166"/>
        <w:ind w:left="2117"/>
      </w:pPr>
      <w:r>
        <w:rPr>
          <w:noProof/>
        </w:rPr>
        <mc:AlternateContent>
          <mc:Choice Requires="wpg">
            <w:drawing>
              <wp:inline distT="0" distB="0" distL="0" distR="0" wp14:anchorId="29A2E3DB" wp14:editId="690C04B9">
                <wp:extent cx="4001453" cy="2464496"/>
                <wp:effectExtent l="0" t="0" r="0" b="0"/>
                <wp:docPr id="280858" name="Group 280858"/>
                <wp:cNvGraphicFramePr/>
                <a:graphic xmlns:a="http://schemas.openxmlformats.org/drawingml/2006/main">
                  <a:graphicData uri="http://schemas.microsoft.com/office/word/2010/wordprocessingGroup">
                    <wpg:wgp>
                      <wpg:cNvGrpSpPr/>
                      <wpg:grpSpPr>
                        <a:xfrm>
                          <a:off x="0" y="0"/>
                          <a:ext cx="4001453" cy="2464496"/>
                          <a:chOff x="0" y="0"/>
                          <a:chExt cx="4001453" cy="2464496"/>
                        </a:xfrm>
                      </wpg:grpSpPr>
                      <wps:wsp>
                        <wps:cNvPr id="24363" name="Rectangle 24363"/>
                        <wps:cNvSpPr/>
                        <wps:spPr>
                          <a:xfrm>
                            <a:off x="3969766" y="2321686"/>
                            <a:ext cx="42143" cy="189937"/>
                          </a:xfrm>
                          <a:prstGeom prst="rect">
                            <a:avLst/>
                          </a:prstGeom>
                          <a:ln>
                            <a:noFill/>
                          </a:ln>
                        </wps:spPr>
                        <wps:txbx>
                          <w:txbxContent>
                            <w:p w14:paraId="248C4392" w14:textId="77777777" w:rsidR="00A97412" w:rsidRDefault="00000000">
                              <w:r>
                                <w:t xml:space="preserve"> </w:t>
                              </w:r>
                            </w:p>
                          </w:txbxContent>
                        </wps:txbx>
                        <wps:bodyPr horzOverflow="overflow" vert="horz" lIns="0" tIns="0" rIns="0" bIns="0" rtlCol="0">
                          <a:noAutofit/>
                        </wps:bodyPr>
                      </wps:wsp>
                      <pic:pic xmlns:pic="http://schemas.openxmlformats.org/drawingml/2006/picture">
                        <pic:nvPicPr>
                          <pic:cNvPr id="24431" name="Picture 24431"/>
                          <pic:cNvPicPr/>
                        </pic:nvPicPr>
                        <pic:blipFill>
                          <a:blip r:embed="rId742"/>
                          <a:stretch>
                            <a:fillRect/>
                          </a:stretch>
                        </pic:blipFill>
                        <pic:spPr>
                          <a:xfrm>
                            <a:off x="0" y="0"/>
                            <a:ext cx="3950208" cy="2414016"/>
                          </a:xfrm>
                          <a:prstGeom prst="rect">
                            <a:avLst/>
                          </a:prstGeom>
                        </pic:spPr>
                      </pic:pic>
                      <pic:pic xmlns:pic="http://schemas.openxmlformats.org/drawingml/2006/picture">
                        <pic:nvPicPr>
                          <pic:cNvPr id="24433" name="Picture 24433"/>
                          <pic:cNvPicPr/>
                        </pic:nvPicPr>
                        <pic:blipFill>
                          <a:blip r:embed="rId743"/>
                          <a:stretch>
                            <a:fillRect/>
                          </a:stretch>
                        </pic:blipFill>
                        <pic:spPr>
                          <a:xfrm>
                            <a:off x="64262" y="64516"/>
                            <a:ext cx="3772535" cy="2234946"/>
                          </a:xfrm>
                          <a:prstGeom prst="rect">
                            <a:avLst/>
                          </a:prstGeom>
                        </pic:spPr>
                      </pic:pic>
                      <wps:wsp>
                        <wps:cNvPr id="24434" name="Shape 24434"/>
                        <wps:cNvSpPr/>
                        <wps:spPr>
                          <a:xfrm>
                            <a:off x="45212" y="45466"/>
                            <a:ext cx="3810635" cy="2273046"/>
                          </a:xfrm>
                          <a:custGeom>
                            <a:avLst/>
                            <a:gdLst/>
                            <a:ahLst/>
                            <a:cxnLst/>
                            <a:rect l="0" t="0" r="0" b="0"/>
                            <a:pathLst>
                              <a:path w="3810635" h="2273046">
                                <a:moveTo>
                                  <a:pt x="0" y="2273046"/>
                                </a:moveTo>
                                <a:lnTo>
                                  <a:pt x="3810635" y="2273046"/>
                                </a:lnTo>
                                <a:lnTo>
                                  <a:pt x="3810635" y="0"/>
                                </a:lnTo>
                                <a:lnTo>
                                  <a:pt x="0" y="0"/>
                                </a:lnTo>
                                <a:close/>
                              </a:path>
                            </a:pathLst>
                          </a:custGeom>
                          <a:ln w="38100" cap="sq">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80858" style="width:315.075pt;height:194.055pt;mso-position-horizontal-relative:char;mso-position-vertical-relative:line" coordsize="40014,24644">
                <v:rect id="Rectangle 24363" style="position:absolute;width:421;height:1899;left:39697;top:23216;" filled="f" stroked="f">
                  <v:textbox inset="0,0,0,0">
                    <w:txbxContent>
                      <w:p>
                        <w:pPr>
                          <w:spacing w:before="0" w:after="160" w:line="259" w:lineRule="auto"/>
                        </w:pPr>
                        <w:r>
                          <w:rPr>
                            <w:rFonts w:cs="Calibri" w:hAnsi="Calibri" w:eastAsia="Calibri" w:ascii="Calibri"/>
                            <w:sz w:val="22"/>
                          </w:rPr>
                          <w:t xml:space="preserve"> </w:t>
                        </w:r>
                      </w:p>
                    </w:txbxContent>
                  </v:textbox>
                </v:rect>
                <v:shape id="Picture 24431" style="position:absolute;width:39502;height:24140;left:0;top:0;" filled="f">
                  <v:imagedata r:id="rId744"/>
                </v:shape>
                <v:shape id="Picture 24433" style="position:absolute;width:37725;height:22349;left:642;top:645;" filled="f">
                  <v:imagedata r:id="rId745"/>
                </v:shape>
                <v:shape id="Shape 24434" style="position:absolute;width:38106;height:22730;left:452;top:454;" coordsize="3810635,2273046" path="m0,2273046l3810635,2273046l3810635,0l0,0x">
                  <v:stroke weight="3pt" endcap="square" joinstyle="miter" miterlimit="10" on="true" color="#000000"/>
                  <v:fill on="false" color="#000000" opacity="0"/>
                </v:shape>
              </v:group>
            </w:pict>
          </mc:Fallback>
        </mc:AlternateContent>
      </w:r>
    </w:p>
    <w:p w14:paraId="14D097E6" w14:textId="77777777" w:rsidR="00A97412" w:rsidRDefault="00000000">
      <w:pPr>
        <w:spacing w:after="0" w:line="266" w:lineRule="auto"/>
        <w:ind w:left="990" w:right="959" w:hanging="8"/>
      </w:pPr>
      <w:r>
        <w:rPr>
          <w:b/>
        </w:rPr>
        <w:t xml:space="preserve">2010: </w:t>
      </w:r>
      <w:r>
        <w:t xml:space="preserve">Aparición de la siguiente generación: </w:t>
      </w:r>
      <w:r>
        <w:rPr>
          <w:u w:val="single" w:color="000000"/>
        </w:rPr>
        <w:t xml:space="preserve">NGN (Next </w:t>
      </w:r>
      <w:proofErr w:type="spellStart"/>
      <w:r>
        <w:rPr>
          <w:u w:val="single" w:color="000000"/>
        </w:rPr>
        <w:t>Generation</w:t>
      </w:r>
      <w:proofErr w:type="spellEnd"/>
      <w:r>
        <w:rPr>
          <w:u w:val="single" w:color="000000"/>
        </w:rPr>
        <w:t xml:space="preserve"> Network)</w:t>
      </w:r>
      <w:r>
        <w:t xml:space="preserve">. Para el proveedor de servicios todo termina siendo datos, siendo totalmente transparente al usuario. </w:t>
      </w:r>
    </w:p>
    <w:p w14:paraId="21601578" w14:textId="77777777" w:rsidR="00A97412" w:rsidRDefault="00000000">
      <w:pPr>
        <w:spacing w:after="128"/>
        <w:ind w:left="2057"/>
      </w:pPr>
      <w:r>
        <w:rPr>
          <w:noProof/>
        </w:rPr>
        <w:lastRenderedPageBreak/>
        <mc:AlternateContent>
          <mc:Choice Requires="wpg">
            <w:drawing>
              <wp:inline distT="0" distB="0" distL="0" distR="0" wp14:anchorId="0D1E27F1" wp14:editId="58EF1042">
                <wp:extent cx="4077653" cy="2294063"/>
                <wp:effectExtent l="0" t="0" r="0" b="0"/>
                <wp:docPr id="280859" name="Group 280859"/>
                <wp:cNvGraphicFramePr/>
                <a:graphic xmlns:a="http://schemas.openxmlformats.org/drawingml/2006/main">
                  <a:graphicData uri="http://schemas.microsoft.com/office/word/2010/wordprocessingGroup">
                    <wpg:wgp>
                      <wpg:cNvGrpSpPr/>
                      <wpg:grpSpPr>
                        <a:xfrm>
                          <a:off x="0" y="0"/>
                          <a:ext cx="4077653" cy="2294063"/>
                          <a:chOff x="0" y="0"/>
                          <a:chExt cx="4077653" cy="2294063"/>
                        </a:xfrm>
                      </wpg:grpSpPr>
                      <wps:wsp>
                        <wps:cNvPr id="24374" name="Rectangle 24374"/>
                        <wps:cNvSpPr/>
                        <wps:spPr>
                          <a:xfrm>
                            <a:off x="4045966" y="2151253"/>
                            <a:ext cx="42143" cy="189937"/>
                          </a:xfrm>
                          <a:prstGeom prst="rect">
                            <a:avLst/>
                          </a:prstGeom>
                          <a:ln>
                            <a:noFill/>
                          </a:ln>
                        </wps:spPr>
                        <wps:txbx>
                          <w:txbxContent>
                            <w:p w14:paraId="5545B85E" w14:textId="77777777" w:rsidR="00A97412" w:rsidRDefault="00000000">
                              <w:r>
                                <w:t xml:space="preserve"> </w:t>
                              </w:r>
                            </w:p>
                          </w:txbxContent>
                        </wps:txbx>
                        <wps:bodyPr horzOverflow="overflow" vert="horz" lIns="0" tIns="0" rIns="0" bIns="0" rtlCol="0">
                          <a:noAutofit/>
                        </wps:bodyPr>
                      </wps:wsp>
                      <pic:pic xmlns:pic="http://schemas.openxmlformats.org/drawingml/2006/picture">
                        <pic:nvPicPr>
                          <pic:cNvPr id="24436" name="Picture 24436"/>
                          <pic:cNvPicPr/>
                        </pic:nvPicPr>
                        <pic:blipFill>
                          <a:blip r:embed="rId746"/>
                          <a:stretch>
                            <a:fillRect/>
                          </a:stretch>
                        </pic:blipFill>
                        <pic:spPr>
                          <a:xfrm>
                            <a:off x="0" y="0"/>
                            <a:ext cx="4024884" cy="2241804"/>
                          </a:xfrm>
                          <a:prstGeom prst="rect">
                            <a:avLst/>
                          </a:prstGeom>
                        </pic:spPr>
                      </pic:pic>
                      <pic:pic xmlns:pic="http://schemas.openxmlformats.org/drawingml/2006/picture">
                        <pic:nvPicPr>
                          <pic:cNvPr id="24438" name="Picture 24438"/>
                          <pic:cNvPicPr/>
                        </pic:nvPicPr>
                        <pic:blipFill>
                          <a:blip r:embed="rId747"/>
                          <a:stretch>
                            <a:fillRect/>
                          </a:stretch>
                        </pic:blipFill>
                        <pic:spPr>
                          <a:xfrm>
                            <a:off x="64262" y="64136"/>
                            <a:ext cx="3847338" cy="2064385"/>
                          </a:xfrm>
                          <a:prstGeom prst="rect">
                            <a:avLst/>
                          </a:prstGeom>
                        </pic:spPr>
                      </pic:pic>
                      <wps:wsp>
                        <wps:cNvPr id="24439" name="Shape 24439"/>
                        <wps:cNvSpPr/>
                        <wps:spPr>
                          <a:xfrm>
                            <a:off x="45212" y="45086"/>
                            <a:ext cx="3885438" cy="2102485"/>
                          </a:xfrm>
                          <a:custGeom>
                            <a:avLst/>
                            <a:gdLst/>
                            <a:ahLst/>
                            <a:cxnLst/>
                            <a:rect l="0" t="0" r="0" b="0"/>
                            <a:pathLst>
                              <a:path w="3885438" h="2102485">
                                <a:moveTo>
                                  <a:pt x="0" y="2102485"/>
                                </a:moveTo>
                                <a:lnTo>
                                  <a:pt x="3885438" y="2102485"/>
                                </a:lnTo>
                                <a:lnTo>
                                  <a:pt x="3885438" y="0"/>
                                </a:lnTo>
                                <a:lnTo>
                                  <a:pt x="0" y="0"/>
                                </a:lnTo>
                                <a:close/>
                              </a:path>
                            </a:pathLst>
                          </a:custGeom>
                          <a:ln w="38100" cap="sq">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80859" style="width:321.075pt;height:180.635pt;mso-position-horizontal-relative:char;mso-position-vertical-relative:line" coordsize="40776,22940">
                <v:rect id="Rectangle 24374" style="position:absolute;width:421;height:1899;left:40459;top:21512;" filled="f" stroked="f">
                  <v:textbox inset="0,0,0,0">
                    <w:txbxContent>
                      <w:p>
                        <w:pPr>
                          <w:spacing w:before="0" w:after="160" w:line="259" w:lineRule="auto"/>
                        </w:pPr>
                        <w:r>
                          <w:rPr>
                            <w:rFonts w:cs="Calibri" w:hAnsi="Calibri" w:eastAsia="Calibri" w:ascii="Calibri"/>
                            <w:sz w:val="22"/>
                          </w:rPr>
                          <w:t xml:space="preserve"> </w:t>
                        </w:r>
                      </w:p>
                    </w:txbxContent>
                  </v:textbox>
                </v:rect>
                <v:shape id="Picture 24436" style="position:absolute;width:40248;height:22418;left:0;top:0;" filled="f">
                  <v:imagedata r:id="rId748"/>
                </v:shape>
                <v:shape id="Picture 24438" style="position:absolute;width:38473;height:20643;left:642;top:641;" filled="f">
                  <v:imagedata r:id="rId749"/>
                </v:shape>
                <v:shape id="Shape 24439" style="position:absolute;width:38854;height:21024;left:452;top:450;" coordsize="3885438,2102485" path="m0,2102485l3885438,2102485l3885438,0l0,0x">
                  <v:stroke weight="3pt" endcap="square" joinstyle="miter" miterlimit="10" on="true" color="#000000"/>
                  <v:fill on="false" color="#000000" opacity="0"/>
                </v:shape>
              </v:group>
            </w:pict>
          </mc:Fallback>
        </mc:AlternateContent>
      </w:r>
    </w:p>
    <w:p w14:paraId="7E2457EF" w14:textId="77777777" w:rsidR="00A97412" w:rsidRDefault="00000000">
      <w:pPr>
        <w:spacing w:after="387"/>
        <w:ind w:left="982"/>
      </w:pPr>
      <w:r>
        <w:rPr>
          <w:b/>
          <w:sz w:val="2"/>
        </w:rPr>
        <w:t xml:space="preserve"> </w:t>
      </w:r>
    </w:p>
    <w:p w14:paraId="534E66A1" w14:textId="77777777" w:rsidR="00A97412" w:rsidRDefault="00000000">
      <w:pPr>
        <w:spacing w:after="123"/>
        <w:ind w:left="992" w:hanging="10"/>
      </w:pPr>
      <w:r>
        <w:rPr>
          <w:b/>
          <w:sz w:val="26"/>
          <w:u w:val="single" w:color="000000"/>
        </w:rPr>
        <w:t>Redes WAN:</w:t>
      </w:r>
      <w:r>
        <w:rPr>
          <w:b/>
          <w:sz w:val="26"/>
        </w:rPr>
        <w:t xml:space="preserve"> </w:t>
      </w:r>
    </w:p>
    <w:p w14:paraId="01C4239B" w14:textId="77777777" w:rsidR="00A97412" w:rsidRDefault="00000000">
      <w:pPr>
        <w:spacing w:after="153" w:line="266" w:lineRule="auto"/>
        <w:ind w:left="990" w:right="44" w:hanging="8"/>
      </w:pPr>
      <w:r>
        <w:t xml:space="preserve">También se las denomina redes de larga distancia y cubren extensa área geográfica. </w:t>
      </w:r>
    </w:p>
    <w:p w14:paraId="5C96A11D" w14:textId="77777777" w:rsidR="00A97412" w:rsidRDefault="00000000">
      <w:pPr>
        <w:spacing w:after="153" w:line="266" w:lineRule="auto"/>
        <w:ind w:left="990" w:right="304" w:hanging="8"/>
      </w:pPr>
      <w:r>
        <w:t xml:space="preserve">Se diferencia de una LAN no solo de la distribución geográfica (tamaño de La red) sino por la capacidad de crecimiento (escalabilidad). Los anchos de banda fueron creciendo de manera importante. </w:t>
      </w:r>
    </w:p>
    <w:p w14:paraId="19AFAB09" w14:textId="77777777" w:rsidR="00A97412" w:rsidRDefault="00000000">
      <w:pPr>
        <w:spacing w:after="153" w:line="266" w:lineRule="auto"/>
        <w:ind w:left="990" w:right="44" w:hanging="8"/>
      </w:pPr>
      <w:r>
        <w:t xml:space="preserve">Permite gran capacidad de comunicación simultánea. </w:t>
      </w:r>
    </w:p>
    <w:p w14:paraId="0341260E" w14:textId="77777777" w:rsidR="00A97412" w:rsidRDefault="00000000">
      <w:pPr>
        <w:spacing w:after="153" w:line="266" w:lineRule="auto"/>
        <w:ind w:left="990" w:right="875" w:hanging="8"/>
      </w:pPr>
      <w:r>
        <w:t xml:space="preserve">Los </w:t>
      </w:r>
      <w:r>
        <w:rPr>
          <w:b/>
        </w:rPr>
        <w:t>nodos de conmutación</w:t>
      </w:r>
      <w:r>
        <w:t xml:space="preserve"> tienen enlaces multiplexados que pueden darse con 2 metodologías: división de frecuencia (FDM) y división de tiempo (TDM). </w:t>
      </w:r>
    </w:p>
    <w:p w14:paraId="755D99E2" w14:textId="77777777" w:rsidR="00A97412" w:rsidRDefault="00000000">
      <w:pPr>
        <w:spacing w:after="196"/>
        <w:ind w:left="982"/>
      </w:pPr>
      <w:r>
        <w:t xml:space="preserve"> </w:t>
      </w:r>
    </w:p>
    <w:p w14:paraId="22E57927" w14:textId="77777777" w:rsidR="00A97412" w:rsidRDefault="00000000">
      <w:pPr>
        <w:spacing w:after="0"/>
        <w:ind w:left="982"/>
      </w:pPr>
      <w:r>
        <w:rPr>
          <w:b/>
          <w:sz w:val="26"/>
        </w:rPr>
        <w:t xml:space="preserve"> </w:t>
      </w:r>
    </w:p>
    <w:p w14:paraId="586595EC" w14:textId="77777777" w:rsidR="00A97412" w:rsidRDefault="00000000">
      <w:pPr>
        <w:spacing w:after="123"/>
        <w:ind w:left="992" w:hanging="10"/>
      </w:pPr>
      <w:r>
        <w:rPr>
          <w:b/>
          <w:sz w:val="26"/>
          <w:u w:val="single" w:color="000000"/>
        </w:rPr>
        <w:t>Conmutación de Circuitos:</w:t>
      </w:r>
      <w:r>
        <w:rPr>
          <w:b/>
          <w:sz w:val="26"/>
        </w:rPr>
        <w:t xml:space="preserve"> </w:t>
      </w:r>
    </w:p>
    <w:p w14:paraId="4C3566E2" w14:textId="77777777" w:rsidR="00A97412" w:rsidRDefault="00000000">
      <w:pPr>
        <w:spacing w:after="197" w:line="266" w:lineRule="auto"/>
        <w:ind w:left="990" w:right="520" w:hanging="8"/>
      </w:pPr>
      <w:r>
        <w:t xml:space="preserve">Los elementos que lo conforman son los </w:t>
      </w:r>
      <w:r>
        <w:rPr>
          <w:b/>
        </w:rPr>
        <w:t>nodos</w:t>
      </w:r>
      <w:r>
        <w:t xml:space="preserve"> (elementos activos), los </w:t>
      </w:r>
      <w:r>
        <w:rPr>
          <w:b/>
        </w:rPr>
        <w:t>enlaces lógicos</w:t>
      </w:r>
      <w:r>
        <w:t xml:space="preserve"> y los </w:t>
      </w:r>
      <w:r>
        <w:rPr>
          <w:b/>
        </w:rPr>
        <w:t>canales sin retardos</w:t>
      </w:r>
      <w:r>
        <w:t xml:space="preserve">, por ejemplo, la red telefónica. Ejemplo: Uso de la operadora en telefonía. </w:t>
      </w:r>
    </w:p>
    <w:p w14:paraId="37B8D860" w14:textId="77777777" w:rsidR="00A97412" w:rsidRDefault="00000000">
      <w:pPr>
        <w:numPr>
          <w:ilvl w:val="0"/>
          <w:numId w:val="112"/>
        </w:numPr>
        <w:spacing w:after="13" w:line="266" w:lineRule="auto"/>
        <w:ind w:right="44" w:hanging="360"/>
      </w:pPr>
      <w:r>
        <w:t xml:space="preserve">Abonado (de extremo a extremo). </w:t>
      </w:r>
    </w:p>
    <w:p w14:paraId="4951A069" w14:textId="77777777" w:rsidR="00A97412" w:rsidRDefault="00000000">
      <w:pPr>
        <w:numPr>
          <w:ilvl w:val="0"/>
          <w:numId w:val="112"/>
        </w:numPr>
        <w:spacing w:after="11" w:line="266" w:lineRule="auto"/>
        <w:ind w:right="44" w:hanging="360"/>
      </w:pPr>
      <w:r>
        <w:t xml:space="preserve">Bucle Local. </w:t>
      </w:r>
    </w:p>
    <w:p w14:paraId="5B83A533" w14:textId="77777777" w:rsidR="00A97412" w:rsidRDefault="00000000">
      <w:pPr>
        <w:numPr>
          <w:ilvl w:val="0"/>
          <w:numId w:val="112"/>
        </w:numPr>
        <w:spacing w:after="14" w:line="266" w:lineRule="auto"/>
        <w:ind w:right="44" w:hanging="360"/>
      </w:pPr>
      <w:r>
        <w:t xml:space="preserve">Centrales. </w:t>
      </w:r>
    </w:p>
    <w:p w14:paraId="64657330" w14:textId="77777777" w:rsidR="00A97412" w:rsidRDefault="00000000">
      <w:pPr>
        <w:numPr>
          <w:ilvl w:val="0"/>
          <w:numId w:val="112"/>
        </w:numPr>
        <w:spacing w:after="126" w:line="266" w:lineRule="auto"/>
        <w:ind w:right="44" w:hanging="360"/>
      </w:pPr>
      <w:r>
        <w:t xml:space="preserve">Líneas Principales Multiplexadas. </w:t>
      </w:r>
    </w:p>
    <w:p w14:paraId="2300D43A" w14:textId="77777777" w:rsidR="00A97412" w:rsidRDefault="00000000">
      <w:pPr>
        <w:spacing w:after="200" w:line="266" w:lineRule="auto"/>
        <w:ind w:left="990" w:right="44" w:hanging="8"/>
      </w:pPr>
      <w:r>
        <w:t xml:space="preserve">Las </w:t>
      </w:r>
      <w:r>
        <w:rPr>
          <w:b/>
        </w:rPr>
        <w:t>fases</w:t>
      </w:r>
      <w:r>
        <w:t xml:space="preserve"> de una conmutación de circuitos son: </w:t>
      </w:r>
    </w:p>
    <w:p w14:paraId="71DA7C1A" w14:textId="77777777" w:rsidR="00A97412" w:rsidRDefault="00000000">
      <w:pPr>
        <w:numPr>
          <w:ilvl w:val="0"/>
          <w:numId w:val="112"/>
        </w:numPr>
        <w:spacing w:after="11" w:line="266" w:lineRule="auto"/>
        <w:ind w:right="44" w:hanging="360"/>
      </w:pPr>
      <w:r>
        <w:t xml:space="preserve">Establecimiento del circuito. </w:t>
      </w:r>
    </w:p>
    <w:p w14:paraId="65D7D2C6" w14:textId="77777777" w:rsidR="00A97412" w:rsidRDefault="00000000">
      <w:pPr>
        <w:numPr>
          <w:ilvl w:val="0"/>
          <w:numId w:val="112"/>
        </w:numPr>
        <w:spacing w:after="14" w:line="266" w:lineRule="auto"/>
        <w:ind w:right="44" w:hanging="360"/>
      </w:pPr>
      <w:r>
        <w:t xml:space="preserve">Transferencia de datos. </w:t>
      </w:r>
    </w:p>
    <w:p w14:paraId="23BDF456" w14:textId="77777777" w:rsidR="00A97412" w:rsidRDefault="00000000">
      <w:pPr>
        <w:numPr>
          <w:ilvl w:val="0"/>
          <w:numId w:val="112"/>
        </w:numPr>
        <w:spacing w:after="126" w:line="266" w:lineRule="auto"/>
        <w:ind w:right="44" w:hanging="360"/>
      </w:pPr>
      <w:r>
        <w:t xml:space="preserve">Desconexión del circuito. </w:t>
      </w:r>
    </w:p>
    <w:p w14:paraId="49534B21" w14:textId="77777777" w:rsidR="00A97412" w:rsidRDefault="00000000">
      <w:pPr>
        <w:spacing w:after="0" w:line="266" w:lineRule="auto"/>
        <w:ind w:left="990" w:right="448" w:hanging="8"/>
      </w:pPr>
      <w:r>
        <w:t xml:space="preserve">La división puede ser por </w:t>
      </w:r>
      <w:r>
        <w:rPr>
          <w:b/>
        </w:rPr>
        <w:t xml:space="preserve">espacio </w:t>
      </w:r>
      <w:r>
        <w:t xml:space="preserve">(utiliza una matriz de conexiones simple y varias matrices en etapa) o por </w:t>
      </w:r>
      <w:r>
        <w:rPr>
          <w:b/>
        </w:rPr>
        <w:t xml:space="preserve">tiempo </w:t>
      </w:r>
      <w:r>
        <w:t xml:space="preserve">(uso de TDM sincronía). </w:t>
      </w:r>
    </w:p>
    <w:p w14:paraId="1B75FA32" w14:textId="77777777" w:rsidR="00A97412" w:rsidRDefault="00000000">
      <w:pPr>
        <w:spacing w:after="387"/>
        <w:ind w:left="982"/>
      </w:pPr>
      <w:r>
        <w:rPr>
          <w:sz w:val="2"/>
        </w:rPr>
        <w:t xml:space="preserve"> </w:t>
      </w:r>
    </w:p>
    <w:p w14:paraId="180C1567" w14:textId="77777777" w:rsidR="00A97412" w:rsidRDefault="00000000">
      <w:pPr>
        <w:ind w:left="982"/>
      </w:pPr>
      <w:r>
        <w:rPr>
          <w:b/>
          <w:sz w:val="26"/>
        </w:rPr>
        <w:t xml:space="preserve"> </w:t>
      </w:r>
    </w:p>
    <w:p w14:paraId="229DBD9A" w14:textId="77777777" w:rsidR="00A97412" w:rsidRDefault="00000000">
      <w:pPr>
        <w:spacing w:after="123"/>
        <w:ind w:left="992" w:hanging="10"/>
      </w:pPr>
      <w:r>
        <w:rPr>
          <w:b/>
          <w:sz w:val="26"/>
          <w:u w:val="single" w:color="000000"/>
        </w:rPr>
        <w:t>Conmutación de paquetes:</w:t>
      </w:r>
      <w:r>
        <w:rPr>
          <w:b/>
          <w:sz w:val="26"/>
        </w:rPr>
        <w:t xml:space="preserve"> </w:t>
      </w:r>
    </w:p>
    <w:p w14:paraId="187F84BB" w14:textId="77777777" w:rsidR="00A97412" w:rsidRDefault="00000000">
      <w:pPr>
        <w:spacing w:after="153" w:line="266" w:lineRule="auto"/>
        <w:ind w:left="990" w:right="725" w:hanging="8"/>
      </w:pPr>
      <w:r>
        <w:lastRenderedPageBreak/>
        <w:t xml:space="preserve">Con este tipo de conmutación no es necesario reservar recursos, ya que </w:t>
      </w:r>
      <w:r>
        <w:rPr>
          <w:u w:val="single" w:color="000000"/>
        </w:rPr>
        <w:t>los elementos activos</w:t>
      </w:r>
      <w:r>
        <w:t xml:space="preserve"> </w:t>
      </w:r>
      <w:r>
        <w:rPr>
          <w:u w:val="single" w:color="000000"/>
        </w:rPr>
        <w:t>son los que encaminan estos paquetes</w:t>
      </w:r>
      <w:r>
        <w:t xml:space="preserve">, el nodo almacena y retransmite. El paquete va de nodo de nodo siguiendo algún camino. </w:t>
      </w:r>
    </w:p>
    <w:p w14:paraId="6F13ADDB" w14:textId="77777777" w:rsidR="00A97412" w:rsidRDefault="00000000">
      <w:pPr>
        <w:spacing w:after="153" w:line="266" w:lineRule="auto"/>
        <w:ind w:left="990" w:right="44" w:hanging="8"/>
      </w:pPr>
      <w:r>
        <w:t xml:space="preserve">Las técnicas utilizadas son datagramas y circuitos virtuales. </w:t>
      </w:r>
    </w:p>
    <w:p w14:paraId="6101A60A" w14:textId="77777777" w:rsidR="00A97412" w:rsidRDefault="00000000">
      <w:pPr>
        <w:spacing w:after="153" w:line="266" w:lineRule="auto"/>
        <w:ind w:left="990" w:right="924" w:hanging="8"/>
      </w:pPr>
      <w:r>
        <w:t xml:space="preserve">Los paquetes se encaminan independientemente de la fuente de origen o la trayectoria tomada antes en particular. Los </w:t>
      </w:r>
      <w:proofErr w:type="spellStart"/>
      <w:r>
        <w:t>routers</w:t>
      </w:r>
      <w:proofErr w:type="spellEnd"/>
      <w:r>
        <w:t xml:space="preserve"> deciden cual es </w:t>
      </w:r>
      <w:proofErr w:type="gramStart"/>
      <w:r>
        <w:t>el camino a seguir</w:t>
      </w:r>
      <w:proofErr w:type="gramEnd"/>
      <w:r>
        <w:t xml:space="preserve">. </w:t>
      </w:r>
    </w:p>
    <w:p w14:paraId="174BB4A9" w14:textId="77777777" w:rsidR="00A97412" w:rsidRDefault="00000000">
      <w:pPr>
        <w:spacing w:after="153" w:line="266" w:lineRule="auto"/>
        <w:ind w:left="990" w:right="44" w:hanging="8"/>
      </w:pPr>
      <w:r>
        <w:t xml:space="preserve">Aumenta la eficiencia porque todos los switches utilizan el mismo principio. </w:t>
      </w:r>
    </w:p>
    <w:p w14:paraId="4E5E87DE" w14:textId="77777777" w:rsidR="00A97412" w:rsidRDefault="00000000">
      <w:pPr>
        <w:spacing w:after="153" w:line="266" w:lineRule="auto"/>
        <w:ind w:left="990" w:right="805" w:hanging="8"/>
      </w:pPr>
      <w:r>
        <w:rPr>
          <w:u w:val="single" w:color="000000"/>
        </w:rPr>
        <w:t>Los nodos están interconectados por switches</w:t>
      </w:r>
      <w:r>
        <w:t xml:space="preserve"> (conmutadores de paquetes con varios conectores de entrada/salida) que hacen almacenamiento (buffer) y reenvío (store and forward). </w:t>
      </w:r>
    </w:p>
    <w:p w14:paraId="1B8F2CA3" w14:textId="77777777" w:rsidR="00A97412" w:rsidRDefault="00000000">
      <w:pPr>
        <w:spacing w:after="196"/>
        <w:ind w:left="982"/>
      </w:pPr>
      <w:r>
        <w:t xml:space="preserve"> </w:t>
      </w:r>
    </w:p>
    <w:p w14:paraId="5EB02CA6" w14:textId="77777777" w:rsidR="00A97412" w:rsidRDefault="00000000">
      <w:pPr>
        <w:spacing w:after="123"/>
        <w:ind w:left="992" w:hanging="10"/>
      </w:pPr>
      <w:r>
        <w:rPr>
          <w:b/>
          <w:sz w:val="26"/>
          <w:u w:val="single" w:color="000000"/>
        </w:rPr>
        <w:t>Tabla de enrutamientos (saltos):</w:t>
      </w:r>
      <w:r>
        <w:rPr>
          <w:b/>
          <w:sz w:val="26"/>
        </w:rPr>
        <w:t xml:space="preserve"> </w:t>
      </w:r>
    </w:p>
    <w:p w14:paraId="27ADC86E" w14:textId="77777777" w:rsidR="00A97412" w:rsidRDefault="00000000">
      <w:pPr>
        <w:spacing w:after="200" w:line="266" w:lineRule="auto"/>
        <w:ind w:left="990" w:right="44" w:hanging="8"/>
      </w:pPr>
      <w:r>
        <w:t xml:space="preserve">Pueden ser: </w:t>
      </w:r>
    </w:p>
    <w:p w14:paraId="50EEDB8F" w14:textId="77777777" w:rsidR="00A97412" w:rsidRDefault="00000000">
      <w:pPr>
        <w:numPr>
          <w:ilvl w:val="0"/>
          <w:numId w:val="113"/>
        </w:numPr>
        <w:spacing w:after="13" w:line="266" w:lineRule="auto"/>
        <w:ind w:right="44" w:hanging="360"/>
      </w:pPr>
      <w:r>
        <w:rPr>
          <w:b/>
        </w:rPr>
        <w:t>Estáticos:</w:t>
      </w:r>
      <w:r>
        <w:t xml:space="preserve"> Las rutas son calculadas y quedan fijas. </w:t>
      </w:r>
    </w:p>
    <w:p w14:paraId="7669CE3E" w14:textId="77777777" w:rsidR="00A97412" w:rsidRDefault="00000000">
      <w:pPr>
        <w:numPr>
          <w:ilvl w:val="0"/>
          <w:numId w:val="113"/>
        </w:numPr>
        <w:spacing w:after="0" w:line="266" w:lineRule="auto"/>
        <w:ind w:right="44" w:hanging="360"/>
      </w:pPr>
      <w:r>
        <w:rPr>
          <w:b/>
        </w:rPr>
        <w:t>Dinámicos:</w:t>
      </w:r>
      <w:r>
        <w:t xml:space="preserve"> Las rutas son calculadas y modificadas dinámicamente. </w:t>
      </w:r>
    </w:p>
    <w:p w14:paraId="541A23CC" w14:textId="77777777" w:rsidR="00A97412" w:rsidRDefault="00000000">
      <w:pPr>
        <w:ind w:left="1702"/>
      </w:pPr>
      <w:r>
        <w:t xml:space="preserve"> </w:t>
      </w:r>
    </w:p>
    <w:p w14:paraId="09DC2BF2" w14:textId="77777777" w:rsidR="00A97412" w:rsidRDefault="00000000">
      <w:pPr>
        <w:spacing w:after="204"/>
        <w:ind w:left="992" w:hanging="10"/>
      </w:pPr>
      <w:r>
        <w:t xml:space="preserve">Hay 2 tipos de </w:t>
      </w:r>
      <w:r>
        <w:rPr>
          <w:b/>
        </w:rPr>
        <w:t>protocolos de enrutamiento</w:t>
      </w:r>
      <w:r>
        <w:t xml:space="preserve">: </w:t>
      </w:r>
    </w:p>
    <w:p w14:paraId="5E8E866E" w14:textId="77777777" w:rsidR="00A97412" w:rsidRDefault="00000000">
      <w:pPr>
        <w:numPr>
          <w:ilvl w:val="0"/>
          <w:numId w:val="113"/>
        </w:numPr>
        <w:spacing w:after="197" w:line="266" w:lineRule="auto"/>
        <w:ind w:right="44" w:hanging="360"/>
      </w:pPr>
      <w:r>
        <w:rPr>
          <w:b/>
        </w:rPr>
        <w:t>Enrutados o enrutables:</w:t>
      </w:r>
      <w:r>
        <w:t xml:space="preserve"> Como el IP o IPX. Son los que van llegando en forma de paquetes o tramas hasta los </w:t>
      </w:r>
      <w:proofErr w:type="spellStart"/>
      <w:r>
        <w:t>routers</w:t>
      </w:r>
      <w:proofErr w:type="spellEnd"/>
      <w:r>
        <w:t xml:space="preserve">. </w:t>
      </w:r>
    </w:p>
    <w:p w14:paraId="1CC8078D" w14:textId="77777777" w:rsidR="00A97412" w:rsidRDefault="00000000">
      <w:pPr>
        <w:numPr>
          <w:ilvl w:val="0"/>
          <w:numId w:val="113"/>
        </w:numPr>
        <w:spacing w:after="0" w:line="266" w:lineRule="auto"/>
        <w:ind w:right="44" w:hanging="360"/>
      </w:pPr>
      <w:r>
        <w:rPr>
          <w:b/>
        </w:rPr>
        <w:t>De enrutamiento:</w:t>
      </w:r>
      <w:r>
        <w:t xml:space="preserve"> Administran los elementos activos, como los </w:t>
      </w:r>
      <w:proofErr w:type="spellStart"/>
      <w:r>
        <w:t>routers</w:t>
      </w:r>
      <w:proofErr w:type="spellEnd"/>
      <w:r>
        <w:t xml:space="preserve">. </w:t>
      </w:r>
    </w:p>
    <w:p w14:paraId="40D65AAE" w14:textId="77777777" w:rsidR="00A97412" w:rsidRDefault="00000000">
      <w:pPr>
        <w:spacing w:after="0"/>
        <w:ind w:left="1695"/>
      </w:pPr>
      <w:r>
        <w:rPr>
          <w:sz w:val="2"/>
        </w:rPr>
        <w:t xml:space="preserve"> </w:t>
      </w:r>
    </w:p>
    <w:p w14:paraId="7A61905C" w14:textId="77777777" w:rsidR="00A97412" w:rsidRDefault="00000000">
      <w:pPr>
        <w:spacing w:after="200" w:line="266" w:lineRule="auto"/>
        <w:ind w:left="990" w:right="44" w:hanging="8"/>
      </w:pPr>
      <w:r>
        <w:t xml:space="preserve">Los </w:t>
      </w:r>
      <w:proofErr w:type="spellStart"/>
      <w:r>
        <w:t>routers</w:t>
      </w:r>
      <w:proofErr w:type="spellEnd"/>
      <w:r>
        <w:t xml:space="preserve"> utilizan </w:t>
      </w:r>
      <w:r>
        <w:rPr>
          <w:b/>
        </w:rPr>
        <w:t xml:space="preserve">algoritmos de </w:t>
      </w:r>
      <w:proofErr w:type="spellStart"/>
      <w:r>
        <w:rPr>
          <w:b/>
        </w:rPr>
        <w:t>routeos</w:t>
      </w:r>
      <w:proofErr w:type="spellEnd"/>
      <w:r>
        <w:t xml:space="preserve">, algunos de ellos son: </w:t>
      </w:r>
    </w:p>
    <w:p w14:paraId="0BEC20BF" w14:textId="77777777" w:rsidR="00A97412" w:rsidRDefault="00000000">
      <w:pPr>
        <w:numPr>
          <w:ilvl w:val="0"/>
          <w:numId w:val="113"/>
        </w:numPr>
        <w:spacing w:after="200" w:line="266" w:lineRule="auto"/>
        <w:ind w:right="44" w:hanging="360"/>
      </w:pPr>
      <w:r>
        <w:rPr>
          <w:b/>
        </w:rPr>
        <w:t xml:space="preserve">Algoritmo de Dijkstra: </w:t>
      </w:r>
      <w:proofErr w:type="spellStart"/>
      <w:r>
        <w:t>Precalcula</w:t>
      </w:r>
      <w:proofErr w:type="spellEnd"/>
      <w:r>
        <w:t xml:space="preserve"> todas las rutas y define cual es la ruta más rápida. En una instancia inicial utiliza mucho procesador y memoria y los </w:t>
      </w:r>
      <w:proofErr w:type="spellStart"/>
      <w:r>
        <w:t>routers</w:t>
      </w:r>
      <w:proofErr w:type="spellEnd"/>
      <w:r>
        <w:t xml:space="preserve"> aprenden como llegar de la manera más rápida hacia el destino. </w:t>
      </w:r>
    </w:p>
    <w:p w14:paraId="7CB0F4A8" w14:textId="77777777" w:rsidR="00A97412" w:rsidRDefault="00000000">
      <w:pPr>
        <w:numPr>
          <w:ilvl w:val="0"/>
          <w:numId w:val="113"/>
        </w:numPr>
        <w:spacing w:after="200" w:line="266" w:lineRule="auto"/>
        <w:ind w:right="44" w:hanging="360"/>
      </w:pPr>
      <w:r>
        <w:rPr>
          <w:b/>
        </w:rPr>
        <w:t>Calculo Distribuido de Rutas</w:t>
      </w:r>
      <w:r>
        <w:t xml:space="preserve">: Informa el cálculo de rutas a vecinos, permitiendo adaptación permanente ante fallas. </w:t>
      </w:r>
    </w:p>
    <w:p w14:paraId="2BA6D6DB" w14:textId="77777777" w:rsidR="00A97412" w:rsidRDefault="00000000">
      <w:pPr>
        <w:numPr>
          <w:ilvl w:val="0"/>
          <w:numId w:val="113"/>
        </w:numPr>
        <w:spacing w:after="153" w:line="266" w:lineRule="auto"/>
        <w:ind w:right="44" w:hanging="360"/>
      </w:pPr>
      <w:r>
        <w:rPr>
          <w:b/>
        </w:rPr>
        <w:t>Enrutamiento Vector-distancia</w:t>
      </w:r>
      <w:r>
        <w:t xml:space="preserve">: Distancia de destino y suma de los pesos. </w:t>
      </w:r>
    </w:p>
    <w:p w14:paraId="3A8D52EB" w14:textId="77777777" w:rsidR="00A97412" w:rsidRDefault="00000000">
      <w:pPr>
        <w:numPr>
          <w:ilvl w:val="0"/>
          <w:numId w:val="113"/>
        </w:numPr>
        <w:spacing w:after="132"/>
        <w:ind w:right="44" w:hanging="360"/>
      </w:pPr>
      <w:r>
        <w:rPr>
          <w:b/>
        </w:rPr>
        <w:t xml:space="preserve">Enrutamiento por Estado de enlace (SPF). </w:t>
      </w:r>
    </w:p>
    <w:p w14:paraId="5AB2E686" w14:textId="77777777" w:rsidR="00A97412" w:rsidRDefault="00000000">
      <w:pPr>
        <w:spacing w:after="199"/>
        <w:ind w:left="982"/>
      </w:pPr>
      <w:r>
        <w:rPr>
          <w:b/>
        </w:rPr>
        <w:t xml:space="preserve"> </w:t>
      </w:r>
    </w:p>
    <w:p w14:paraId="1C4284C3" w14:textId="77777777" w:rsidR="00A97412" w:rsidRDefault="00000000">
      <w:pPr>
        <w:spacing w:after="123"/>
        <w:ind w:left="992" w:hanging="10"/>
      </w:pPr>
      <w:r>
        <w:rPr>
          <w:b/>
          <w:sz w:val="26"/>
          <w:u w:val="single" w:color="000000"/>
        </w:rPr>
        <w:t>ARPANET:</w:t>
      </w:r>
      <w:r>
        <w:rPr>
          <w:b/>
          <w:sz w:val="26"/>
        </w:rPr>
        <w:t xml:space="preserve"> </w:t>
      </w:r>
    </w:p>
    <w:p w14:paraId="3EEBFDC3" w14:textId="77777777" w:rsidR="00A97412" w:rsidRDefault="00000000">
      <w:pPr>
        <w:spacing w:after="153" w:line="266" w:lineRule="auto"/>
        <w:ind w:left="990" w:right="886" w:hanging="8"/>
      </w:pPr>
      <w:r>
        <w:t xml:space="preserve">Red de la Agencia de Investigación avanzada de proyectos (ARPA). Fue una de las primeras WAN de conmutación de paquetes (1969). </w:t>
      </w:r>
    </w:p>
    <w:p w14:paraId="7E730245" w14:textId="77777777" w:rsidR="00A97412" w:rsidRDefault="00000000">
      <w:pPr>
        <w:spacing w:after="0" w:line="266" w:lineRule="auto"/>
        <w:ind w:left="990" w:right="44" w:hanging="8"/>
      </w:pPr>
      <w:r>
        <w:t xml:space="preserve">Dejo de funcionar en 1990 para convertirse en Internet. </w:t>
      </w:r>
    </w:p>
    <w:p w14:paraId="1D2B0881" w14:textId="77777777" w:rsidR="00A97412" w:rsidRDefault="00000000">
      <w:pPr>
        <w:spacing w:after="0"/>
        <w:ind w:left="998"/>
      </w:pPr>
      <w:r>
        <w:rPr>
          <w:noProof/>
        </w:rPr>
        <w:lastRenderedPageBreak/>
        <mc:AlternateContent>
          <mc:Choice Requires="wpg">
            <w:drawing>
              <wp:inline distT="0" distB="0" distL="0" distR="0" wp14:anchorId="664F874B" wp14:editId="140647DA">
                <wp:extent cx="5622990" cy="3266374"/>
                <wp:effectExtent l="0" t="0" r="0" b="0"/>
                <wp:docPr id="281081" name="Group 281081"/>
                <wp:cNvGraphicFramePr/>
                <a:graphic xmlns:a="http://schemas.openxmlformats.org/drawingml/2006/main">
                  <a:graphicData uri="http://schemas.microsoft.com/office/word/2010/wordprocessingGroup">
                    <wpg:wgp>
                      <wpg:cNvGrpSpPr/>
                      <wpg:grpSpPr>
                        <a:xfrm>
                          <a:off x="0" y="0"/>
                          <a:ext cx="5622990" cy="3266374"/>
                          <a:chOff x="0" y="0"/>
                          <a:chExt cx="5622990" cy="3266374"/>
                        </a:xfrm>
                      </wpg:grpSpPr>
                      <wps:wsp>
                        <wps:cNvPr id="24744" name="Rectangle 24744"/>
                        <wps:cNvSpPr/>
                        <wps:spPr>
                          <a:xfrm>
                            <a:off x="5591302" y="3123565"/>
                            <a:ext cx="42144" cy="189937"/>
                          </a:xfrm>
                          <a:prstGeom prst="rect">
                            <a:avLst/>
                          </a:prstGeom>
                          <a:ln>
                            <a:noFill/>
                          </a:ln>
                        </wps:spPr>
                        <wps:txbx>
                          <w:txbxContent>
                            <w:p w14:paraId="26BD9596" w14:textId="77777777" w:rsidR="00A97412" w:rsidRDefault="00000000">
                              <w:r>
                                <w:t xml:space="preserve"> </w:t>
                              </w:r>
                            </w:p>
                          </w:txbxContent>
                        </wps:txbx>
                        <wps:bodyPr horzOverflow="overflow" vert="horz" lIns="0" tIns="0" rIns="0" bIns="0" rtlCol="0">
                          <a:noAutofit/>
                        </wps:bodyPr>
                      </wps:wsp>
                      <pic:pic xmlns:pic="http://schemas.openxmlformats.org/drawingml/2006/picture">
                        <pic:nvPicPr>
                          <pic:cNvPr id="24746" name="Picture 24746"/>
                          <pic:cNvPicPr/>
                        </pic:nvPicPr>
                        <pic:blipFill>
                          <a:blip r:embed="rId750"/>
                          <a:stretch>
                            <a:fillRect/>
                          </a:stretch>
                        </pic:blipFill>
                        <pic:spPr>
                          <a:xfrm>
                            <a:off x="0" y="0"/>
                            <a:ext cx="5579364" cy="3206496"/>
                          </a:xfrm>
                          <a:prstGeom prst="rect">
                            <a:avLst/>
                          </a:prstGeom>
                        </pic:spPr>
                      </pic:pic>
                      <pic:pic xmlns:pic="http://schemas.openxmlformats.org/drawingml/2006/picture">
                        <pic:nvPicPr>
                          <pic:cNvPr id="24748" name="Picture 24748"/>
                          <pic:cNvPicPr/>
                        </pic:nvPicPr>
                        <pic:blipFill>
                          <a:blip r:embed="rId751"/>
                          <a:stretch>
                            <a:fillRect/>
                          </a:stretch>
                        </pic:blipFill>
                        <pic:spPr>
                          <a:xfrm>
                            <a:off x="65151" y="65151"/>
                            <a:ext cx="5400040" cy="3027045"/>
                          </a:xfrm>
                          <a:prstGeom prst="rect">
                            <a:avLst/>
                          </a:prstGeom>
                        </pic:spPr>
                      </pic:pic>
                      <wps:wsp>
                        <wps:cNvPr id="24749" name="Shape 24749"/>
                        <wps:cNvSpPr/>
                        <wps:spPr>
                          <a:xfrm>
                            <a:off x="46101" y="46101"/>
                            <a:ext cx="5438140" cy="3065145"/>
                          </a:xfrm>
                          <a:custGeom>
                            <a:avLst/>
                            <a:gdLst/>
                            <a:ahLst/>
                            <a:cxnLst/>
                            <a:rect l="0" t="0" r="0" b="0"/>
                            <a:pathLst>
                              <a:path w="5438140" h="3065145">
                                <a:moveTo>
                                  <a:pt x="0" y="3065145"/>
                                </a:moveTo>
                                <a:lnTo>
                                  <a:pt x="5438140" y="3065145"/>
                                </a:lnTo>
                                <a:lnTo>
                                  <a:pt x="5438140" y="0"/>
                                </a:lnTo>
                                <a:lnTo>
                                  <a:pt x="0" y="0"/>
                                </a:lnTo>
                                <a:close/>
                              </a:path>
                            </a:pathLst>
                          </a:custGeom>
                          <a:ln w="38100" cap="sq">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81081" style="width:442.755pt;height:257.195pt;mso-position-horizontal-relative:char;mso-position-vertical-relative:line" coordsize="56229,32663">
                <v:rect id="Rectangle 24744" style="position:absolute;width:421;height:1899;left:55913;top:31235;" filled="f" stroked="f">
                  <v:textbox inset="0,0,0,0">
                    <w:txbxContent>
                      <w:p>
                        <w:pPr>
                          <w:spacing w:before="0" w:after="160" w:line="259" w:lineRule="auto"/>
                        </w:pPr>
                        <w:r>
                          <w:rPr>
                            <w:rFonts w:cs="Calibri" w:hAnsi="Calibri" w:eastAsia="Calibri" w:ascii="Calibri"/>
                            <w:sz w:val="22"/>
                          </w:rPr>
                          <w:t xml:space="preserve"> </w:t>
                        </w:r>
                      </w:p>
                    </w:txbxContent>
                  </v:textbox>
                </v:rect>
                <v:shape id="Picture 24746" style="position:absolute;width:55793;height:32064;left:0;top:0;" filled="f">
                  <v:imagedata r:id="rId752"/>
                </v:shape>
                <v:shape id="Picture 24748" style="position:absolute;width:54000;height:30270;left:651;top:651;" filled="f">
                  <v:imagedata r:id="rId753"/>
                </v:shape>
                <v:shape id="Shape 24749" style="position:absolute;width:54381;height:30651;left:461;top:461;" coordsize="5438140,3065145" path="m0,3065145l5438140,3065145l5438140,0l0,0x">
                  <v:stroke weight="3pt" endcap="square" joinstyle="miter" miterlimit="10" on="true" color="#000000"/>
                  <v:fill on="false" color="#000000" opacity="0"/>
                </v:shape>
              </v:group>
            </w:pict>
          </mc:Fallback>
        </mc:AlternateContent>
      </w:r>
    </w:p>
    <w:p w14:paraId="16F20506" w14:textId="77777777" w:rsidR="00A97412" w:rsidRDefault="00000000">
      <w:pPr>
        <w:spacing w:after="228"/>
        <w:ind w:left="982"/>
      </w:pPr>
      <w:r>
        <w:rPr>
          <w:noProof/>
        </w:rPr>
        <mc:AlternateContent>
          <mc:Choice Requires="wpg">
            <w:drawing>
              <wp:inline distT="0" distB="0" distL="0" distR="0" wp14:anchorId="4FFF367C" wp14:editId="0CDA070C">
                <wp:extent cx="5633353" cy="4077341"/>
                <wp:effectExtent l="0" t="0" r="0" b="0"/>
                <wp:docPr id="281258" name="Group 281258"/>
                <wp:cNvGraphicFramePr/>
                <a:graphic xmlns:a="http://schemas.openxmlformats.org/drawingml/2006/main">
                  <a:graphicData uri="http://schemas.microsoft.com/office/word/2010/wordprocessingGroup">
                    <wpg:wgp>
                      <wpg:cNvGrpSpPr/>
                      <wpg:grpSpPr>
                        <a:xfrm>
                          <a:off x="0" y="0"/>
                          <a:ext cx="5633353" cy="4077341"/>
                          <a:chOff x="0" y="0"/>
                          <a:chExt cx="5633353" cy="4077341"/>
                        </a:xfrm>
                      </wpg:grpSpPr>
                      <wps:wsp>
                        <wps:cNvPr id="24756" name="Rectangle 24756"/>
                        <wps:cNvSpPr/>
                        <wps:spPr>
                          <a:xfrm>
                            <a:off x="5601665" y="3655187"/>
                            <a:ext cx="42144" cy="189937"/>
                          </a:xfrm>
                          <a:prstGeom prst="rect">
                            <a:avLst/>
                          </a:prstGeom>
                          <a:ln>
                            <a:noFill/>
                          </a:ln>
                        </wps:spPr>
                        <wps:txbx>
                          <w:txbxContent>
                            <w:p w14:paraId="3F1D33C3" w14:textId="77777777" w:rsidR="00A97412" w:rsidRDefault="00000000">
                              <w:r>
                                <w:t xml:space="preserve"> </w:t>
                              </w:r>
                            </w:p>
                          </w:txbxContent>
                        </wps:txbx>
                        <wps:bodyPr horzOverflow="overflow" vert="horz" lIns="0" tIns="0" rIns="0" bIns="0" rtlCol="0">
                          <a:noAutofit/>
                        </wps:bodyPr>
                      </wps:wsp>
                      <wps:wsp>
                        <wps:cNvPr id="281239" name="Rectangle 281239"/>
                        <wps:cNvSpPr/>
                        <wps:spPr>
                          <a:xfrm>
                            <a:off x="0" y="3909695"/>
                            <a:ext cx="825938" cy="222969"/>
                          </a:xfrm>
                          <a:prstGeom prst="rect">
                            <a:avLst/>
                          </a:prstGeom>
                          <a:ln>
                            <a:noFill/>
                          </a:ln>
                        </wps:spPr>
                        <wps:txbx>
                          <w:txbxContent>
                            <w:p w14:paraId="6211357C" w14:textId="77777777" w:rsidR="00A97412" w:rsidRDefault="00000000">
                              <w:r>
                                <w:rPr>
                                  <w:b/>
                                  <w:sz w:val="26"/>
                                  <w:u w:val="single" w:color="000000"/>
                                </w:rPr>
                                <w:t>ABILENE:</w:t>
                              </w:r>
                            </w:p>
                          </w:txbxContent>
                        </wps:txbx>
                        <wps:bodyPr horzOverflow="overflow" vert="horz" lIns="0" tIns="0" rIns="0" bIns="0" rtlCol="0">
                          <a:noAutofit/>
                        </wps:bodyPr>
                      </wps:wsp>
                      <wps:wsp>
                        <wps:cNvPr id="281240" name="Rectangle 281240"/>
                        <wps:cNvSpPr/>
                        <wps:spPr>
                          <a:xfrm>
                            <a:off x="621741" y="3909695"/>
                            <a:ext cx="49473" cy="222969"/>
                          </a:xfrm>
                          <a:prstGeom prst="rect">
                            <a:avLst/>
                          </a:prstGeom>
                          <a:ln>
                            <a:noFill/>
                          </a:ln>
                        </wps:spPr>
                        <wps:txbx>
                          <w:txbxContent>
                            <w:p w14:paraId="607FD2E4" w14:textId="77777777" w:rsidR="00A97412" w:rsidRDefault="00000000">
                              <w:r>
                                <w:rPr>
                                  <w:b/>
                                  <w:sz w:val="26"/>
                                </w:rPr>
                                <w:t xml:space="preserve"> </w:t>
                              </w:r>
                            </w:p>
                          </w:txbxContent>
                        </wps:txbx>
                        <wps:bodyPr horzOverflow="overflow" vert="horz" lIns="0" tIns="0" rIns="0" bIns="0" rtlCol="0">
                          <a:noAutofit/>
                        </wps:bodyPr>
                      </wps:wsp>
                      <pic:pic xmlns:pic="http://schemas.openxmlformats.org/drawingml/2006/picture">
                        <pic:nvPicPr>
                          <pic:cNvPr id="24797" name="Picture 24797"/>
                          <pic:cNvPicPr/>
                        </pic:nvPicPr>
                        <pic:blipFill>
                          <a:blip r:embed="rId754"/>
                          <a:stretch>
                            <a:fillRect/>
                          </a:stretch>
                        </pic:blipFill>
                        <pic:spPr>
                          <a:xfrm>
                            <a:off x="10363" y="0"/>
                            <a:ext cx="5579364" cy="3744468"/>
                          </a:xfrm>
                          <a:prstGeom prst="rect">
                            <a:avLst/>
                          </a:prstGeom>
                        </pic:spPr>
                      </pic:pic>
                      <pic:pic xmlns:pic="http://schemas.openxmlformats.org/drawingml/2006/picture">
                        <pic:nvPicPr>
                          <pic:cNvPr id="24799" name="Picture 24799"/>
                          <pic:cNvPicPr/>
                        </pic:nvPicPr>
                        <pic:blipFill>
                          <a:blip r:embed="rId755"/>
                          <a:stretch>
                            <a:fillRect/>
                          </a:stretch>
                        </pic:blipFill>
                        <pic:spPr>
                          <a:xfrm>
                            <a:off x="75514" y="64643"/>
                            <a:ext cx="5400040" cy="3566160"/>
                          </a:xfrm>
                          <a:prstGeom prst="rect">
                            <a:avLst/>
                          </a:prstGeom>
                        </pic:spPr>
                      </pic:pic>
                      <wps:wsp>
                        <wps:cNvPr id="24800" name="Shape 24800"/>
                        <wps:cNvSpPr/>
                        <wps:spPr>
                          <a:xfrm>
                            <a:off x="56464" y="45594"/>
                            <a:ext cx="5438140" cy="3604260"/>
                          </a:xfrm>
                          <a:custGeom>
                            <a:avLst/>
                            <a:gdLst/>
                            <a:ahLst/>
                            <a:cxnLst/>
                            <a:rect l="0" t="0" r="0" b="0"/>
                            <a:pathLst>
                              <a:path w="5438140" h="3604260">
                                <a:moveTo>
                                  <a:pt x="0" y="3604260"/>
                                </a:moveTo>
                                <a:lnTo>
                                  <a:pt x="5438140" y="3604260"/>
                                </a:lnTo>
                                <a:lnTo>
                                  <a:pt x="5438140" y="0"/>
                                </a:lnTo>
                                <a:lnTo>
                                  <a:pt x="0" y="0"/>
                                </a:lnTo>
                                <a:close/>
                              </a:path>
                            </a:pathLst>
                          </a:custGeom>
                          <a:ln w="38100" cap="sq">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81258" style="width:443.571pt;height:321.05pt;mso-position-horizontal-relative:char;mso-position-vertical-relative:line" coordsize="56333,40773">
                <v:rect id="Rectangle 24756" style="position:absolute;width:421;height:1899;left:56016;top:36551;" filled="f" stroked="f">
                  <v:textbox inset="0,0,0,0">
                    <w:txbxContent>
                      <w:p>
                        <w:pPr>
                          <w:spacing w:before="0" w:after="160" w:line="259" w:lineRule="auto"/>
                        </w:pPr>
                        <w:r>
                          <w:rPr>
                            <w:rFonts w:cs="Calibri" w:hAnsi="Calibri" w:eastAsia="Calibri" w:ascii="Calibri"/>
                            <w:sz w:val="22"/>
                          </w:rPr>
                          <w:t xml:space="preserve"> </w:t>
                        </w:r>
                      </w:p>
                    </w:txbxContent>
                  </v:textbox>
                </v:rect>
                <v:rect id="Rectangle 281239" style="position:absolute;width:8259;height:2229;left:0;top:39096;" filled="f" stroked="f">
                  <v:textbox inset="0,0,0,0">
                    <w:txbxContent>
                      <w:p>
                        <w:pPr>
                          <w:spacing w:before="0" w:after="160" w:line="259" w:lineRule="auto"/>
                        </w:pPr>
                        <w:r>
                          <w:rPr>
                            <w:rFonts w:cs="Calibri" w:hAnsi="Calibri" w:eastAsia="Calibri" w:ascii="Calibri"/>
                            <w:b w:val="1"/>
                            <w:sz w:val="26"/>
                            <w:u w:val="single" w:color="000000"/>
                          </w:rPr>
                          <w:t xml:space="preserve">ABILENE:</w:t>
                        </w:r>
                      </w:p>
                    </w:txbxContent>
                  </v:textbox>
                </v:rect>
                <v:rect id="Rectangle 281240" style="position:absolute;width:494;height:2229;left:6217;top:39096;" filled="f" stroked="f">
                  <v:textbox inset="0,0,0,0">
                    <w:txbxContent>
                      <w:p>
                        <w:pPr>
                          <w:spacing w:before="0" w:after="160" w:line="259" w:lineRule="auto"/>
                        </w:pPr>
                        <w:r>
                          <w:rPr>
                            <w:rFonts w:cs="Calibri" w:hAnsi="Calibri" w:eastAsia="Calibri" w:ascii="Calibri"/>
                            <w:b w:val="1"/>
                            <w:sz w:val="26"/>
                          </w:rPr>
                          <w:t xml:space="preserve"> </w:t>
                        </w:r>
                      </w:p>
                    </w:txbxContent>
                  </v:textbox>
                </v:rect>
                <v:shape id="Picture 24797" style="position:absolute;width:55793;height:37444;left:103;top:0;" filled="f">
                  <v:imagedata r:id="rId756"/>
                </v:shape>
                <v:shape id="Picture 24799" style="position:absolute;width:54000;height:35661;left:755;top:646;" filled="f">
                  <v:imagedata r:id="rId757"/>
                </v:shape>
                <v:shape id="Shape 24800" style="position:absolute;width:54381;height:36042;left:564;top:455;" coordsize="5438140,3604260" path="m0,3604260l5438140,3604260l5438140,0l0,0x">
                  <v:stroke weight="3pt" endcap="square" joinstyle="miter" miterlimit="10" on="true" color="#000000"/>
                  <v:fill on="false" color="#000000" opacity="0"/>
                </v:shape>
              </v:group>
            </w:pict>
          </mc:Fallback>
        </mc:AlternateContent>
      </w:r>
    </w:p>
    <w:p w14:paraId="5DB76795" w14:textId="77777777" w:rsidR="00A97412" w:rsidRDefault="00000000">
      <w:pPr>
        <w:spacing w:after="153" w:line="266" w:lineRule="auto"/>
        <w:ind w:left="990" w:right="752" w:hanging="8"/>
      </w:pPr>
      <w:r>
        <w:t xml:space="preserve">Abilene Network era una red troncal de servicios de alto rendimiento creada por la comunidad de Internet 2 en 1999. En 2007, la Red Abilene se retiró y la red actualizada se conoció como la red Internet2. IPv6 y </w:t>
      </w:r>
      <w:proofErr w:type="spellStart"/>
      <w:r>
        <w:t>QoS</w:t>
      </w:r>
      <w:proofErr w:type="spellEnd"/>
      <w:r>
        <w:t xml:space="preserve">. </w:t>
      </w:r>
    </w:p>
    <w:p w14:paraId="600DA601" w14:textId="77777777" w:rsidR="00A97412" w:rsidRDefault="00000000">
      <w:pPr>
        <w:spacing w:after="109" w:line="266" w:lineRule="auto"/>
        <w:ind w:left="990" w:right="44" w:hanging="8"/>
      </w:pPr>
      <w:r>
        <w:t xml:space="preserve">Anchos de banda: OC 48 (2,5 Gbps) en 1999 y OC 192 (10 Gbps) en 2004. </w:t>
      </w:r>
    </w:p>
    <w:p w14:paraId="06A65D44" w14:textId="77777777" w:rsidR="00A97412" w:rsidRDefault="00000000">
      <w:pPr>
        <w:spacing w:after="0"/>
        <w:ind w:right="932"/>
        <w:jc w:val="right"/>
      </w:pPr>
      <w:r>
        <w:rPr>
          <w:noProof/>
        </w:rPr>
        <w:lastRenderedPageBreak/>
        <w:drawing>
          <wp:inline distT="0" distB="0" distL="0" distR="0" wp14:anchorId="234CFC3A" wp14:editId="5B74FEA2">
            <wp:extent cx="5397500" cy="3116580"/>
            <wp:effectExtent l="0" t="0" r="0" b="0"/>
            <wp:docPr id="24792" name="Picture 24792"/>
            <wp:cNvGraphicFramePr/>
            <a:graphic xmlns:a="http://schemas.openxmlformats.org/drawingml/2006/main">
              <a:graphicData uri="http://schemas.openxmlformats.org/drawingml/2006/picture">
                <pic:pic xmlns:pic="http://schemas.openxmlformats.org/drawingml/2006/picture">
                  <pic:nvPicPr>
                    <pic:cNvPr id="24792" name="Picture 24792"/>
                    <pic:cNvPicPr/>
                  </pic:nvPicPr>
                  <pic:blipFill>
                    <a:blip r:embed="rId267"/>
                    <a:stretch>
                      <a:fillRect/>
                    </a:stretch>
                  </pic:blipFill>
                  <pic:spPr>
                    <a:xfrm>
                      <a:off x="0" y="0"/>
                      <a:ext cx="5397500" cy="3116580"/>
                    </a:xfrm>
                    <a:prstGeom prst="rect">
                      <a:avLst/>
                    </a:prstGeom>
                  </pic:spPr>
                </pic:pic>
              </a:graphicData>
            </a:graphic>
          </wp:inline>
        </w:drawing>
      </w:r>
      <w:r>
        <w:t xml:space="preserve"> </w:t>
      </w:r>
    </w:p>
    <w:p w14:paraId="3754B892" w14:textId="77777777" w:rsidR="00A97412" w:rsidRDefault="00000000">
      <w:pPr>
        <w:spacing w:after="387"/>
        <w:ind w:left="982"/>
      </w:pPr>
      <w:r>
        <w:rPr>
          <w:b/>
          <w:sz w:val="2"/>
        </w:rPr>
        <w:t xml:space="preserve"> </w:t>
      </w:r>
    </w:p>
    <w:p w14:paraId="48397BBA" w14:textId="77777777" w:rsidR="00A97412" w:rsidRDefault="00000000">
      <w:pPr>
        <w:spacing w:after="0"/>
        <w:ind w:left="982"/>
      </w:pPr>
      <w:r>
        <w:rPr>
          <w:b/>
          <w:sz w:val="26"/>
        </w:rPr>
        <w:t xml:space="preserve"> </w:t>
      </w:r>
    </w:p>
    <w:p w14:paraId="604C5B5F" w14:textId="77777777" w:rsidR="00A97412" w:rsidRDefault="00000000">
      <w:pPr>
        <w:spacing w:after="0"/>
        <w:ind w:left="992" w:hanging="10"/>
      </w:pPr>
      <w:r>
        <w:rPr>
          <w:b/>
          <w:sz w:val="26"/>
          <w:u w:val="single" w:color="000000"/>
        </w:rPr>
        <w:t>Enlaces y opciones en una red WAN:</w:t>
      </w:r>
      <w:r>
        <w:rPr>
          <w:b/>
          <w:sz w:val="26"/>
        </w:rPr>
        <w:t xml:space="preserve"> </w:t>
      </w:r>
    </w:p>
    <w:p w14:paraId="6C5A2C51" w14:textId="77777777" w:rsidR="00A97412" w:rsidRDefault="00000000">
      <w:pPr>
        <w:spacing w:after="228"/>
        <w:ind w:left="982"/>
      </w:pPr>
      <w:r>
        <w:rPr>
          <w:noProof/>
        </w:rPr>
        <mc:AlternateContent>
          <mc:Choice Requires="wpg">
            <w:drawing>
              <wp:inline distT="0" distB="0" distL="0" distR="0" wp14:anchorId="32596438" wp14:editId="2A668A3E">
                <wp:extent cx="5633353" cy="3525653"/>
                <wp:effectExtent l="0" t="0" r="0" b="0"/>
                <wp:docPr id="281439" name="Group 281439"/>
                <wp:cNvGraphicFramePr/>
                <a:graphic xmlns:a="http://schemas.openxmlformats.org/drawingml/2006/main">
                  <a:graphicData uri="http://schemas.microsoft.com/office/word/2010/wordprocessingGroup">
                    <wpg:wgp>
                      <wpg:cNvGrpSpPr/>
                      <wpg:grpSpPr>
                        <a:xfrm>
                          <a:off x="0" y="0"/>
                          <a:ext cx="5633353" cy="3525653"/>
                          <a:chOff x="0" y="0"/>
                          <a:chExt cx="5633353" cy="3525653"/>
                        </a:xfrm>
                      </wpg:grpSpPr>
                      <wps:wsp>
                        <wps:cNvPr id="24808" name="Rectangle 24808"/>
                        <wps:cNvSpPr/>
                        <wps:spPr>
                          <a:xfrm>
                            <a:off x="5601665" y="3105023"/>
                            <a:ext cx="42144" cy="189937"/>
                          </a:xfrm>
                          <a:prstGeom prst="rect">
                            <a:avLst/>
                          </a:prstGeom>
                          <a:ln>
                            <a:noFill/>
                          </a:ln>
                        </wps:spPr>
                        <wps:txbx>
                          <w:txbxContent>
                            <w:p w14:paraId="4929E5E9" w14:textId="77777777" w:rsidR="00A97412" w:rsidRDefault="00000000">
                              <w:r>
                                <w:t xml:space="preserve"> </w:t>
                              </w:r>
                            </w:p>
                          </w:txbxContent>
                        </wps:txbx>
                        <wps:bodyPr horzOverflow="overflow" vert="horz" lIns="0" tIns="0" rIns="0" bIns="0" rtlCol="0">
                          <a:noAutofit/>
                        </wps:bodyPr>
                      </wps:wsp>
                      <wps:wsp>
                        <wps:cNvPr id="281370" name="Rectangle 281370"/>
                        <wps:cNvSpPr/>
                        <wps:spPr>
                          <a:xfrm>
                            <a:off x="0" y="3358007"/>
                            <a:ext cx="1340808" cy="222969"/>
                          </a:xfrm>
                          <a:prstGeom prst="rect">
                            <a:avLst/>
                          </a:prstGeom>
                          <a:ln>
                            <a:noFill/>
                          </a:ln>
                        </wps:spPr>
                        <wps:txbx>
                          <w:txbxContent>
                            <w:p w14:paraId="4CA17210" w14:textId="77777777" w:rsidR="00A97412" w:rsidRDefault="00000000">
                              <w:r>
                                <w:rPr>
                                  <w:b/>
                                  <w:sz w:val="26"/>
                                  <w:u w:val="single" w:color="000000"/>
                                </w:rPr>
                                <w:t>Protocolo X25:</w:t>
                              </w:r>
                            </w:p>
                          </w:txbxContent>
                        </wps:txbx>
                        <wps:bodyPr horzOverflow="overflow" vert="horz" lIns="0" tIns="0" rIns="0" bIns="0" rtlCol="0">
                          <a:noAutofit/>
                        </wps:bodyPr>
                      </wps:wsp>
                      <wps:wsp>
                        <wps:cNvPr id="281371" name="Rectangle 281371"/>
                        <wps:cNvSpPr/>
                        <wps:spPr>
                          <a:xfrm>
                            <a:off x="1010361" y="3358007"/>
                            <a:ext cx="49473" cy="222969"/>
                          </a:xfrm>
                          <a:prstGeom prst="rect">
                            <a:avLst/>
                          </a:prstGeom>
                          <a:ln>
                            <a:noFill/>
                          </a:ln>
                        </wps:spPr>
                        <wps:txbx>
                          <w:txbxContent>
                            <w:p w14:paraId="204ED6CE" w14:textId="77777777" w:rsidR="00A97412" w:rsidRDefault="00000000">
                              <w:r>
                                <w:rPr>
                                  <w:b/>
                                  <w:sz w:val="26"/>
                                </w:rPr>
                                <w:t xml:space="preserve"> </w:t>
                              </w:r>
                            </w:p>
                          </w:txbxContent>
                        </wps:txbx>
                        <wps:bodyPr horzOverflow="overflow" vert="horz" lIns="0" tIns="0" rIns="0" bIns="0" rtlCol="0">
                          <a:noAutofit/>
                        </wps:bodyPr>
                      </wps:wsp>
                      <pic:pic xmlns:pic="http://schemas.openxmlformats.org/drawingml/2006/picture">
                        <pic:nvPicPr>
                          <pic:cNvPr id="24859" name="Picture 24859"/>
                          <pic:cNvPicPr/>
                        </pic:nvPicPr>
                        <pic:blipFill>
                          <a:blip r:embed="rId758"/>
                          <a:stretch>
                            <a:fillRect/>
                          </a:stretch>
                        </pic:blipFill>
                        <pic:spPr>
                          <a:xfrm>
                            <a:off x="10363" y="0"/>
                            <a:ext cx="5579364" cy="3189732"/>
                          </a:xfrm>
                          <a:prstGeom prst="rect">
                            <a:avLst/>
                          </a:prstGeom>
                        </pic:spPr>
                      </pic:pic>
                      <pic:pic xmlns:pic="http://schemas.openxmlformats.org/drawingml/2006/picture">
                        <pic:nvPicPr>
                          <pic:cNvPr id="24861" name="Picture 24861"/>
                          <pic:cNvPicPr/>
                        </pic:nvPicPr>
                        <pic:blipFill>
                          <a:blip r:embed="rId759"/>
                          <a:stretch>
                            <a:fillRect/>
                          </a:stretch>
                        </pic:blipFill>
                        <pic:spPr>
                          <a:xfrm>
                            <a:off x="75514" y="65278"/>
                            <a:ext cx="5400040" cy="3011170"/>
                          </a:xfrm>
                          <a:prstGeom prst="rect">
                            <a:avLst/>
                          </a:prstGeom>
                        </pic:spPr>
                      </pic:pic>
                      <wps:wsp>
                        <wps:cNvPr id="24862" name="Shape 24862"/>
                        <wps:cNvSpPr/>
                        <wps:spPr>
                          <a:xfrm>
                            <a:off x="56464" y="46228"/>
                            <a:ext cx="5438140" cy="3049270"/>
                          </a:xfrm>
                          <a:custGeom>
                            <a:avLst/>
                            <a:gdLst/>
                            <a:ahLst/>
                            <a:cxnLst/>
                            <a:rect l="0" t="0" r="0" b="0"/>
                            <a:pathLst>
                              <a:path w="5438140" h="3049270">
                                <a:moveTo>
                                  <a:pt x="0" y="3049270"/>
                                </a:moveTo>
                                <a:lnTo>
                                  <a:pt x="5438140" y="3049270"/>
                                </a:lnTo>
                                <a:lnTo>
                                  <a:pt x="5438140" y="0"/>
                                </a:lnTo>
                                <a:lnTo>
                                  <a:pt x="0" y="0"/>
                                </a:lnTo>
                                <a:close/>
                              </a:path>
                            </a:pathLst>
                          </a:custGeom>
                          <a:ln w="38100" cap="sq">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81439" style="width:443.571pt;height:277.61pt;mso-position-horizontal-relative:char;mso-position-vertical-relative:line" coordsize="56333,35256">
                <v:rect id="Rectangle 24808" style="position:absolute;width:421;height:1899;left:56016;top:31050;" filled="f" stroked="f">
                  <v:textbox inset="0,0,0,0">
                    <w:txbxContent>
                      <w:p>
                        <w:pPr>
                          <w:spacing w:before="0" w:after="160" w:line="259" w:lineRule="auto"/>
                        </w:pPr>
                        <w:r>
                          <w:rPr>
                            <w:rFonts w:cs="Calibri" w:hAnsi="Calibri" w:eastAsia="Calibri" w:ascii="Calibri"/>
                            <w:sz w:val="22"/>
                          </w:rPr>
                          <w:t xml:space="preserve"> </w:t>
                        </w:r>
                      </w:p>
                    </w:txbxContent>
                  </v:textbox>
                </v:rect>
                <v:rect id="Rectangle 281370" style="position:absolute;width:13408;height:2229;left:0;top:33580;" filled="f" stroked="f">
                  <v:textbox inset="0,0,0,0">
                    <w:txbxContent>
                      <w:p>
                        <w:pPr>
                          <w:spacing w:before="0" w:after="160" w:line="259" w:lineRule="auto"/>
                        </w:pPr>
                        <w:r>
                          <w:rPr>
                            <w:rFonts w:cs="Calibri" w:hAnsi="Calibri" w:eastAsia="Calibri" w:ascii="Calibri"/>
                            <w:b w:val="1"/>
                            <w:sz w:val="26"/>
                            <w:u w:val="single" w:color="000000"/>
                          </w:rPr>
                          <w:t xml:space="preserve">Protocolo X25:</w:t>
                        </w:r>
                      </w:p>
                    </w:txbxContent>
                  </v:textbox>
                </v:rect>
                <v:rect id="Rectangle 281371" style="position:absolute;width:494;height:2229;left:10103;top:33580;" filled="f" stroked="f">
                  <v:textbox inset="0,0,0,0">
                    <w:txbxContent>
                      <w:p>
                        <w:pPr>
                          <w:spacing w:before="0" w:after="160" w:line="259" w:lineRule="auto"/>
                        </w:pPr>
                        <w:r>
                          <w:rPr>
                            <w:rFonts w:cs="Calibri" w:hAnsi="Calibri" w:eastAsia="Calibri" w:ascii="Calibri"/>
                            <w:b w:val="1"/>
                            <w:sz w:val="26"/>
                          </w:rPr>
                          <w:t xml:space="preserve"> </w:t>
                        </w:r>
                      </w:p>
                    </w:txbxContent>
                  </v:textbox>
                </v:rect>
                <v:shape id="Picture 24859" style="position:absolute;width:55793;height:31897;left:103;top:0;" filled="f">
                  <v:imagedata r:id="rId760"/>
                </v:shape>
                <v:shape id="Picture 24861" style="position:absolute;width:54000;height:30111;left:755;top:652;" filled="f">
                  <v:imagedata r:id="rId761"/>
                </v:shape>
                <v:shape id="Shape 24862" style="position:absolute;width:54381;height:30492;left:564;top:462;" coordsize="5438140,3049270" path="m0,3049270l5438140,3049270l5438140,0l0,0x">
                  <v:stroke weight="3pt" endcap="square" joinstyle="miter" miterlimit="10" on="true" color="#000000"/>
                  <v:fill on="false" color="#000000" opacity="0"/>
                </v:shape>
              </v:group>
            </w:pict>
          </mc:Fallback>
        </mc:AlternateContent>
      </w:r>
    </w:p>
    <w:p w14:paraId="5A631357" w14:textId="77777777" w:rsidR="00A97412" w:rsidRDefault="00000000">
      <w:pPr>
        <w:spacing w:after="153" w:line="266" w:lineRule="auto"/>
        <w:ind w:left="990" w:right="740" w:hanging="8"/>
      </w:pPr>
      <w:r>
        <w:t xml:space="preserve">Es un </w:t>
      </w:r>
      <w:r>
        <w:rPr>
          <w:u w:val="single" w:color="000000"/>
        </w:rPr>
        <w:t>protocolo</w:t>
      </w:r>
      <w:r>
        <w:t xml:space="preserve"> normalizado que correspondía a los primeros tres niveles del modelo OSI. Trabaja bajo a una topología malla y su modo de transmisión es asincrónica. </w:t>
      </w:r>
      <w:r>
        <w:rPr>
          <w:u w:val="single" w:color="000000"/>
        </w:rPr>
        <w:t>Aplica detección y</w:t>
      </w:r>
      <w:r>
        <w:t xml:space="preserve"> </w:t>
      </w:r>
      <w:r>
        <w:rPr>
          <w:u w:val="single" w:color="000000"/>
        </w:rPr>
        <w:t>corrección de errores</w:t>
      </w:r>
      <w:r>
        <w:t xml:space="preserve"> (chequeo, corrección, retransmisión). </w:t>
      </w:r>
    </w:p>
    <w:p w14:paraId="25E9CA72" w14:textId="77777777" w:rsidR="00A97412" w:rsidRDefault="00000000">
      <w:pPr>
        <w:spacing w:after="153" w:line="266" w:lineRule="auto"/>
        <w:ind w:left="990" w:right="583" w:hanging="8"/>
      </w:pPr>
      <w:r>
        <w:t xml:space="preserve">Si bien es seguro, hoy quedó obsoleto. Comenzó con un ancho de banda de 64 KBPS y en 1992 paso a tener 2 MBPS. </w:t>
      </w:r>
    </w:p>
    <w:p w14:paraId="15084917" w14:textId="77777777" w:rsidR="00A97412" w:rsidRDefault="00000000">
      <w:pPr>
        <w:spacing w:after="0" w:line="266" w:lineRule="auto"/>
        <w:ind w:left="990" w:right="630" w:hanging="8"/>
      </w:pPr>
      <w:r>
        <w:t xml:space="preserve">Es un </w:t>
      </w:r>
      <w:r>
        <w:rPr>
          <w:u w:val="single" w:color="000000"/>
        </w:rPr>
        <w:t>servicio conmutador de paquetes</w:t>
      </w:r>
      <w:r>
        <w:t xml:space="preserve"> ofrecido por portadores públicos casado en la norma CCITT X.25. Se utiliza para asistir a terminales remotos para conectar con </w:t>
      </w:r>
      <w:proofErr w:type="gramStart"/>
      <w:r>
        <w:t>sus host</w:t>
      </w:r>
      <w:proofErr w:type="gramEnd"/>
      <w:r>
        <w:t xml:space="preserve">. </w:t>
      </w:r>
    </w:p>
    <w:p w14:paraId="79E8AA61" w14:textId="77777777" w:rsidR="00A97412" w:rsidRDefault="00000000">
      <w:pPr>
        <w:spacing w:after="0"/>
        <w:ind w:left="998"/>
      </w:pPr>
      <w:r>
        <w:rPr>
          <w:noProof/>
        </w:rPr>
        <w:lastRenderedPageBreak/>
        <mc:AlternateContent>
          <mc:Choice Requires="wpg">
            <w:drawing>
              <wp:inline distT="0" distB="0" distL="0" distR="0" wp14:anchorId="3AD23475" wp14:editId="2D332E5E">
                <wp:extent cx="5622990" cy="3094493"/>
                <wp:effectExtent l="0" t="0" r="0" b="0"/>
                <wp:docPr id="281440" name="Group 281440"/>
                <wp:cNvGraphicFramePr/>
                <a:graphic xmlns:a="http://schemas.openxmlformats.org/drawingml/2006/main">
                  <a:graphicData uri="http://schemas.microsoft.com/office/word/2010/wordprocessingGroup">
                    <wpg:wgp>
                      <wpg:cNvGrpSpPr/>
                      <wpg:grpSpPr>
                        <a:xfrm>
                          <a:off x="0" y="0"/>
                          <a:ext cx="5622990" cy="3094493"/>
                          <a:chOff x="0" y="0"/>
                          <a:chExt cx="5622990" cy="3094493"/>
                        </a:xfrm>
                      </wpg:grpSpPr>
                      <wps:wsp>
                        <wps:cNvPr id="24857" name="Rectangle 24857"/>
                        <wps:cNvSpPr/>
                        <wps:spPr>
                          <a:xfrm>
                            <a:off x="5591302" y="2951684"/>
                            <a:ext cx="42144" cy="189936"/>
                          </a:xfrm>
                          <a:prstGeom prst="rect">
                            <a:avLst/>
                          </a:prstGeom>
                          <a:ln>
                            <a:noFill/>
                          </a:ln>
                        </wps:spPr>
                        <wps:txbx>
                          <w:txbxContent>
                            <w:p w14:paraId="2D5A604A" w14:textId="77777777" w:rsidR="00A97412" w:rsidRDefault="00000000">
                              <w:r>
                                <w:t xml:space="preserve"> </w:t>
                              </w:r>
                            </w:p>
                          </w:txbxContent>
                        </wps:txbx>
                        <wps:bodyPr horzOverflow="overflow" vert="horz" lIns="0" tIns="0" rIns="0" bIns="0" rtlCol="0">
                          <a:noAutofit/>
                        </wps:bodyPr>
                      </wps:wsp>
                      <pic:pic xmlns:pic="http://schemas.openxmlformats.org/drawingml/2006/picture">
                        <pic:nvPicPr>
                          <pic:cNvPr id="24864" name="Picture 24864"/>
                          <pic:cNvPicPr/>
                        </pic:nvPicPr>
                        <pic:blipFill>
                          <a:blip r:embed="rId762"/>
                          <a:stretch>
                            <a:fillRect/>
                          </a:stretch>
                        </pic:blipFill>
                        <pic:spPr>
                          <a:xfrm>
                            <a:off x="0" y="0"/>
                            <a:ext cx="5579364" cy="3037332"/>
                          </a:xfrm>
                          <a:prstGeom prst="rect">
                            <a:avLst/>
                          </a:prstGeom>
                        </pic:spPr>
                      </pic:pic>
                      <pic:pic xmlns:pic="http://schemas.openxmlformats.org/drawingml/2006/picture">
                        <pic:nvPicPr>
                          <pic:cNvPr id="24866" name="Picture 24866"/>
                          <pic:cNvPicPr/>
                        </pic:nvPicPr>
                        <pic:blipFill>
                          <a:blip r:embed="rId763"/>
                          <a:stretch>
                            <a:fillRect/>
                          </a:stretch>
                        </pic:blipFill>
                        <pic:spPr>
                          <a:xfrm>
                            <a:off x="65151" y="64770"/>
                            <a:ext cx="5400040" cy="2858770"/>
                          </a:xfrm>
                          <a:prstGeom prst="rect">
                            <a:avLst/>
                          </a:prstGeom>
                        </pic:spPr>
                      </pic:pic>
                      <wps:wsp>
                        <wps:cNvPr id="24867" name="Shape 24867"/>
                        <wps:cNvSpPr/>
                        <wps:spPr>
                          <a:xfrm>
                            <a:off x="46101" y="45720"/>
                            <a:ext cx="5438140" cy="2896870"/>
                          </a:xfrm>
                          <a:custGeom>
                            <a:avLst/>
                            <a:gdLst/>
                            <a:ahLst/>
                            <a:cxnLst/>
                            <a:rect l="0" t="0" r="0" b="0"/>
                            <a:pathLst>
                              <a:path w="5438140" h="2896870">
                                <a:moveTo>
                                  <a:pt x="0" y="2896870"/>
                                </a:moveTo>
                                <a:lnTo>
                                  <a:pt x="5438140" y="2896870"/>
                                </a:lnTo>
                                <a:lnTo>
                                  <a:pt x="5438140" y="0"/>
                                </a:lnTo>
                                <a:lnTo>
                                  <a:pt x="0" y="0"/>
                                </a:lnTo>
                                <a:close/>
                              </a:path>
                            </a:pathLst>
                          </a:custGeom>
                          <a:ln w="38100" cap="sq">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81440" style="width:442.755pt;height:243.661pt;mso-position-horizontal-relative:char;mso-position-vertical-relative:line" coordsize="56229,30944">
                <v:rect id="Rectangle 24857" style="position:absolute;width:421;height:1899;left:55913;top:29516;" filled="f" stroked="f">
                  <v:textbox inset="0,0,0,0">
                    <w:txbxContent>
                      <w:p>
                        <w:pPr>
                          <w:spacing w:before="0" w:after="160" w:line="259" w:lineRule="auto"/>
                        </w:pPr>
                        <w:r>
                          <w:rPr>
                            <w:rFonts w:cs="Calibri" w:hAnsi="Calibri" w:eastAsia="Calibri" w:ascii="Calibri"/>
                            <w:sz w:val="22"/>
                          </w:rPr>
                          <w:t xml:space="preserve"> </w:t>
                        </w:r>
                      </w:p>
                    </w:txbxContent>
                  </v:textbox>
                </v:rect>
                <v:shape id="Picture 24864" style="position:absolute;width:55793;height:30373;left:0;top:0;" filled="f">
                  <v:imagedata r:id="rId764"/>
                </v:shape>
                <v:shape id="Picture 24866" style="position:absolute;width:54000;height:28587;left:651;top:647;" filled="f">
                  <v:imagedata r:id="rId765"/>
                </v:shape>
                <v:shape id="Shape 24867" style="position:absolute;width:54381;height:28968;left:461;top:457;" coordsize="5438140,2896870" path="m0,2896870l5438140,2896870l5438140,0l0,0x">
                  <v:stroke weight="3pt" endcap="square" joinstyle="miter" miterlimit="10" on="true" color="#000000"/>
                  <v:fill on="false" color="#000000" opacity="0"/>
                </v:shape>
              </v:group>
            </w:pict>
          </mc:Fallback>
        </mc:AlternateContent>
      </w:r>
    </w:p>
    <w:p w14:paraId="6DDD3FD3" w14:textId="77777777" w:rsidR="00A97412" w:rsidRDefault="00000000">
      <w:pPr>
        <w:spacing w:after="123"/>
        <w:ind w:left="992" w:hanging="10"/>
      </w:pPr>
      <w:r>
        <w:rPr>
          <w:b/>
          <w:sz w:val="26"/>
          <w:u w:val="single" w:color="000000"/>
        </w:rPr>
        <w:t>ATM (Modo asincrónico de transmisión):</w:t>
      </w:r>
      <w:r>
        <w:rPr>
          <w:b/>
          <w:sz w:val="26"/>
        </w:rPr>
        <w:t xml:space="preserve"> </w:t>
      </w:r>
    </w:p>
    <w:p w14:paraId="5BE673C4" w14:textId="77777777" w:rsidR="00A97412" w:rsidRDefault="00000000">
      <w:pPr>
        <w:spacing w:after="153" w:line="266" w:lineRule="auto"/>
        <w:ind w:left="990" w:right="799" w:hanging="8"/>
      </w:pPr>
      <w:r>
        <w:t xml:space="preserve">Está basado en switches y equipos de hardware que transmiten a alta velocidad. Uso de hardware o módulos especiales/conversores que responden a la a dos normas (EEUU y </w:t>
      </w:r>
      <w:proofErr w:type="gramStart"/>
      <w:r>
        <w:t>Europea</w:t>
      </w:r>
      <w:proofErr w:type="gramEnd"/>
      <w:r>
        <w:t xml:space="preserve">). </w:t>
      </w:r>
    </w:p>
    <w:p w14:paraId="32F4189F" w14:textId="77777777" w:rsidR="00A97412" w:rsidRDefault="00000000">
      <w:pPr>
        <w:spacing w:after="153" w:line="266" w:lineRule="auto"/>
        <w:ind w:left="990" w:right="44" w:hanging="8"/>
      </w:pPr>
      <w:r>
        <w:t xml:space="preserve">Trabaja en las capas física, enlace y red del modelo OSI. </w:t>
      </w:r>
    </w:p>
    <w:p w14:paraId="59614D3F" w14:textId="77777777" w:rsidR="00A97412" w:rsidRDefault="00000000">
      <w:pPr>
        <w:spacing w:after="153" w:line="266" w:lineRule="auto"/>
        <w:ind w:left="990" w:right="855" w:hanging="8"/>
      </w:pPr>
      <w:r>
        <w:t xml:space="preserve">Es una </w:t>
      </w:r>
      <w:r>
        <w:rPr>
          <w:u w:val="single" w:color="000000"/>
        </w:rPr>
        <w:t>tecnología de transmisión de datos de alta velocidad</w:t>
      </w:r>
      <w:r>
        <w:t xml:space="preserve"> desarrollada por AT&amp;T y US </w:t>
      </w:r>
      <w:proofErr w:type="spellStart"/>
      <w:r>
        <w:t>Print</w:t>
      </w:r>
      <w:proofErr w:type="spellEnd"/>
      <w:r>
        <w:t xml:space="preserve">. Se pueden utilizar para redes privadas, interconexiones de LANS o WANS. </w:t>
      </w:r>
    </w:p>
    <w:p w14:paraId="04DD60A7" w14:textId="77777777" w:rsidR="00A97412" w:rsidRDefault="00000000">
      <w:pPr>
        <w:spacing w:after="153" w:line="266" w:lineRule="auto"/>
        <w:ind w:left="990" w:right="811" w:hanging="8"/>
      </w:pPr>
      <w:r>
        <w:t xml:space="preserve">Su ancho de banda </w:t>
      </w:r>
      <w:r>
        <w:rPr>
          <w:u w:val="single" w:color="000000"/>
        </w:rPr>
        <w:t>permite la transmisión de voz, vídeo y datos</w:t>
      </w:r>
      <w:r>
        <w:t xml:space="preserve">, opera dentro del nivel de enlace del modelo OSI, las velocidades de transferencia son escalables </w:t>
      </w:r>
      <w:proofErr w:type="gramStart"/>
      <w:r>
        <w:t>de acuerdo al</w:t>
      </w:r>
      <w:proofErr w:type="gramEnd"/>
      <w:r>
        <w:t xml:space="preserve"> medio físico utilizado. </w:t>
      </w:r>
    </w:p>
    <w:p w14:paraId="3BD19653" w14:textId="77777777" w:rsidR="00A97412" w:rsidRDefault="00000000">
      <w:pPr>
        <w:spacing w:after="153" w:line="266" w:lineRule="auto"/>
        <w:ind w:left="990" w:right="44" w:hanging="8"/>
      </w:pPr>
      <w:r>
        <w:t xml:space="preserve">La conmutación se hace a </w:t>
      </w:r>
      <w:r>
        <w:rPr>
          <w:b/>
        </w:rPr>
        <w:t>nivel de hardware</w:t>
      </w:r>
      <w:r>
        <w:t xml:space="preserve">. </w:t>
      </w:r>
    </w:p>
    <w:p w14:paraId="7280B5B5" w14:textId="77777777" w:rsidR="00A97412" w:rsidRDefault="00000000">
      <w:pPr>
        <w:spacing w:after="153" w:line="266" w:lineRule="auto"/>
        <w:ind w:left="990" w:right="816" w:hanging="8"/>
      </w:pPr>
      <w:r>
        <w:t xml:space="preserve">Los canales establecidos o conmutados se los denominan </w:t>
      </w:r>
      <w:r>
        <w:rPr>
          <w:b/>
        </w:rPr>
        <w:t>canales virtuales</w:t>
      </w:r>
      <w:r>
        <w:t xml:space="preserve"> y el trayecto </w:t>
      </w:r>
      <w:r>
        <w:rPr>
          <w:b/>
        </w:rPr>
        <w:t>circuitos virtuales</w:t>
      </w:r>
      <w:r>
        <w:t xml:space="preserve">. </w:t>
      </w:r>
    </w:p>
    <w:p w14:paraId="4EC7CC80" w14:textId="77777777" w:rsidR="00A97412" w:rsidRDefault="00000000">
      <w:pPr>
        <w:spacing w:after="197" w:line="266" w:lineRule="auto"/>
        <w:ind w:left="990" w:right="44" w:hanging="8"/>
      </w:pPr>
      <w:r>
        <w:t xml:space="preserve">Ventajas de los caminos virtuales: </w:t>
      </w:r>
    </w:p>
    <w:p w14:paraId="61FD2C21" w14:textId="77777777" w:rsidR="00A97412" w:rsidRDefault="00000000">
      <w:pPr>
        <w:numPr>
          <w:ilvl w:val="0"/>
          <w:numId w:val="114"/>
        </w:numPr>
        <w:spacing w:after="2" w:line="266" w:lineRule="auto"/>
        <w:ind w:right="44" w:hanging="360"/>
      </w:pPr>
      <w:r>
        <w:t xml:space="preserve">Arquitectura simplificada: </w:t>
      </w:r>
    </w:p>
    <w:p w14:paraId="4892E1D4" w14:textId="77777777" w:rsidR="00A97412" w:rsidRDefault="00000000">
      <w:pPr>
        <w:numPr>
          <w:ilvl w:val="1"/>
          <w:numId w:val="114"/>
        </w:numPr>
        <w:spacing w:after="197" w:line="266" w:lineRule="auto"/>
        <w:ind w:right="2060" w:hanging="360"/>
      </w:pPr>
      <w:r>
        <w:t xml:space="preserve">Lógica individual en un canal virtual. </w:t>
      </w:r>
      <w:r>
        <w:rPr>
          <w:rFonts w:ascii="Courier New" w:eastAsia="Courier New" w:hAnsi="Courier New" w:cs="Courier New"/>
        </w:rPr>
        <w:t>o</w:t>
      </w:r>
      <w:r>
        <w:rPr>
          <w:rFonts w:ascii="Arial" w:eastAsia="Arial" w:hAnsi="Arial" w:cs="Arial"/>
        </w:rPr>
        <w:t xml:space="preserve"> </w:t>
      </w:r>
      <w:r>
        <w:t xml:space="preserve">El camino virtual es un grupo de conexiones. </w:t>
      </w:r>
    </w:p>
    <w:p w14:paraId="45EE54D0" w14:textId="77777777" w:rsidR="00A97412" w:rsidRDefault="00000000">
      <w:pPr>
        <w:numPr>
          <w:ilvl w:val="0"/>
          <w:numId w:val="114"/>
        </w:numPr>
        <w:spacing w:after="13" w:line="266" w:lineRule="auto"/>
        <w:ind w:right="44" w:hanging="360"/>
      </w:pPr>
      <w:r>
        <w:t xml:space="preserve">Incremento de eficiencia y fiabilidad. </w:t>
      </w:r>
    </w:p>
    <w:p w14:paraId="63387E63" w14:textId="77777777" w:rsidR="00A97412" w:rsidRDefault="00000000">
      <w:pPr>
        <w:numPr>
          <w:ilvl w:val="0"/>
          <w:numId w:val="114"/>
        </w:numPr>
        <w:spacing w:after="11" w:line="266" w:lineRule="auto"/>
        <w:ind w:right="44" w:hanging="360"/>
      </w:pPr>
      <w:r>
        <w:t xml:space="preserve">El procesamiento/tiempo de conexión es menor. </w:t>
      </w:r>
    </w:p>
    <w:p w14:paraId="0955791B" w14:textId="77777777" w:rsidR="00A97412" w:rsidRDefault="00000000">
      <w:pPr>
        <w:numPr>
          <w:ilvl w:val="0"/>
          <w:numId w:val="114"/>
        </w:numPr>
        <w:spacing w:after="2" w:line="266" w:lineRule="auto"/>
        <w:ind w:right="44" w:hanging="360"/>
      </w:pPr>
      <w:r>
        <w:t xml:space="preserve">Servicios de red mejorados: </w:t>
      </w:r>
    </w:p>
    <w:p w14:paraId="2F13ABD2" w14:textId="77777777" w:rsidR="00A97412" w:rsidRDefault="00000000">
      <w:pPr>
        <w:numPr>
          <w:ilvl w:val="1"/>
          <w:numId w:val="114"/>
        </w:numPr>
        <w:spacing w:after="0" w:line="266" w:lineRule="auto"/>
        <w:ind w:right="2060" w:hanging="360"/>
      </w:pPr>
      <w:r>
        <w:t xml:space="preserve">Grupos de usuarios fijos (redes fijas de canales virtuales). </w:t>
      </w:r>
    </w:p>
    <w:p w14:paraId="20B354CF" w14:textId="77777777" w:rsidR="00A97412" w:rsidRDefault="00000000">
      <w:pPr>
        <w:spacing w:after="158"/>
        <w:ind w:left="2422"/>
      </w:pPr>
      <w:r>
        <w:t xml:space="preserve"> </w:t>
      </w:r>
    </w:p>
    <w:p w14:paraId="1AC9418C" w14:textId="77777777" w:rsidR="00A97412" w:rsidRDefault="00000000">
      <w:pPr>
        <w:spacing w:after="200" w:line="266" w:lineRule="auto"/>
        <w:ind w:left="990" w:right="44" w:hanging="8"/>
      </w:pPr>
      <w:r>
        <w:t xml:space="preserve">Se caracteriza por las siguientes particularidades: </w:t>
      </w:r>
    </w:p>
    <w:p w14:paraId="35E4621D" w14:textId="77777777" w:rsidR="00A97412" w:rsidRDefault="00000000">
      <w:pPr>
        <w:numPr>
          <w:ilvl w:val="0"/>
          <w:numId w:val="114"/>
        </w:numPr>
        <w:spacing w:after="200" w:line="266" w:lineRule="auto"/>
        <w:ind w:right="44" w:hanging="360"/>
      </w:pPr>
      <w:r>
        <w:t xml:space="preserve">Reúne los conceptos de conmutación de circuitos y de paquetes. Permite absorber todas las redes existentes con tendencia a una red global y única. </w:t>
      </w:r>
    </w:p>
    <w:p w14:paraId="1594CC9A" w14:textId="77777777" w:rsidR="00A97412" w:rsidRDefault="00000000">
      <w:pPr>
        <w:numPr>
          <w:ilvl w:val="0"/>
          <w:numId w:val="114"/>
        </w:numPr>
        <w:spacing w:after="153" w:line="266" w:lineRule="auto"/>
        <w:ind w:right="44" w:hanging="360"/>
      </w:pPr>
      <w:r>
        <w:lastRenderedPageBreak/>
        <w:t xml:space="preserve">Asincrónico se refiere a la discontinuidad entre celdas del mismo usuario.  </w:t>
      </w:r>
    </w:p>
    <w:p w14:paraId="0879F02A" w14:textId="77777777" w:rsidR="00A97412" w:rsidRDefault="00000000">
      <w:pPr>
        <w:numPr>
          <w:ilvl w:val="0"/>
          <w:numId w:val="114"/>
        </w:numPr>
        <w:spacing w:after="153" w:line="266" w:lineRule="auto"/>
        <w:ind w:right="44" w:hanging="360"/>
      </w:pPr>
      <w:proofErr w:type="spellStart"/>
      <w:r>
        <w:t>Routers</w:t>
      </w:r>
      <w:proofErr w:type="spellEnd"/>
      <w:r>
        <w:t xml:space="preserve"> que conectan a Redes ATM. </w:t>
      </w:r>
    </w:p>
    <w:p w14:paraId="48FF21EC" w14:textId="77777777" w:rsidR="00A97412" w:rsidRDefault="00000000">
      <w:pPr>
        <w:numPr>
          <w:ilvl w:val="0"/>
          <w:numId w:val="114"/>
        </w:numPr>
        <w:spacing w:after="174" w:line="266" w:lineRule="auto"/>
        <w:ind w:right="44" w:hanging="360"/>
      </w:pPr>
      <w:r>
        <w:t xml:space="preserve">Switches ATM o con módulos opcionales.  </w:t>
      </w:r>
    </w:p>
    <w:p w14:paraId="7EC52A14" w14:textId="77777777" w:rsidR="00A97412" w:rsidRDefault="00000000">
      <w:pPr>
        <w:numPr>
          <w:ilvl w:val="0"/>
          <w:numId w:val="114"/>
        </w:numPr>
        <w:spacing w:after="200" w:line="266" w:lineRule="auto"/>
        <w:ind w:right="44" w:hanging="360"/>
      </w:pPr>
      <w:r>
        <w:t xml:space="preserve">Switches de grupo de trabajo para introducir ATM a altas velocidades en computadoras de escritorio. </w:t>
      </w:r>
    </w:p>
    <w:p w14:paraId="6CEC4F2D" w14:textId="77777777" w:rsidR="00A97412" w:rsidRDefault="00000000">
      <w:pPr>
        <w:numPr>
          <w:ilvl w:val="0"/>
          <w:numId w:val="114"/>
        </w:numPr>
        <w:spacing w:after="153" w:line="266" w:lineRule="auto"/>
        <w:ind w:right="44" w:hanging="360"/>
      </w:pPr>
      <w:r>
        <w:t xml:space="preserve">Adaptadores ATM. </w:t>
      </w:r>
    </w:p>
    <w:p w14:paraId="40A672C0" w14:textId="77777777" w:rsidR="00A97412" w:rsidRDefault="00000000">
      <w:pPr>
        <w:numPr>
          <w:ilvl w:val="0"/>
          <w:numId w:val="114"/>
        </w:numPr>
        <w:spacing w:after="153" w:line="266" w:lineRule="auto"/>
        <w:ind w:right="44" w:hanging="360"/>
      </w:pPr>
      <w:r>
        <w:t xml:space="preserve">Tecnología de banda ancha de alta velocidad (1 Gbps). </w:t>
      </w:r>
    </w:p>
    <w:p w14:paraId="4C8CFDE6" w14:textId="77777777" w:rsidR="00A97412" w:rsidRDefault="00000000">
      <w:pPr>
        <w:numPr>
          <w:ilvl w:val="0"/>
          <w:numId w:val="114"/>
        </w:numPr>
        <w:spacing w:after="174" w:line="266" w:lineRule="auto"/>
        <w:ind w:right="44" w:hanging="360"/>
      </w:pPr>
      <w:r>
        <w:t xml:space="preserve">La conexión entre los conmutadores se realiza con medios de alta velocidad. </w:t>
      </w:r>
    </w:p>
    <w:p w14:paraId="57F54BB3" w14:textId="77777777" w:rsidR="00A97412" w:rsidRDefault="00000000">
      <w:pPr>
        <w:numPr>
          <w:ilvl w:val="0"/>
          <w:numId w:val="114"/>
        </w:numPr>
        <w:spacing w:after="153" w:line="266" w:lineRule="auto"/>
        <w:ind w:right="44" w:hanging="360"/>
      </w:pPr>
      <w:r>
        <w:t xml:space="preserve">Todos los paquetes (celdas) transmitidos tienen el mismo tamaño (longitud fija) evitando retardos en la comunicación. Examina cabecera de paquete e inmediatamente retransmite. </w:t>
      </w:r>
    </w:p>
    <w:p w14:paraId="7866087C" w14:textId="77777777" w:rsidR="00A97412" w:rsidRDefault="00A97412">
      <w:pPr>
        <w:sectPr w:rsidR="00A97412">
          <w:headerReference w:type="even" r:id="rId766"/>
          <w:headerReference w:type="default" r:id="rId767"/>
          <w:footerReference w:type="even" r:id="rId768"/>
          <w:footerReference w:type="default" r:id="rId769"/>
          <w:headerReference w:type="first" r:id="rId770"/>
          <w:footerReference w:type="first" r:id="rId771"/>
          <w:pgSz w:w="11906" w:h="16838"/>
          <w:pgMar w:top="56" w:right="720" w:bottom="190" w:left="720" w:header="720" w:footer="720" w:gutter="0"/>
          <w:cols w:space="720"/>
        </w:sectPr>
      </w:pPr>
    </w:p>
    <w:p w14:paraId="7D6083EA" w14:textId="77777777" w:rsidR="00A97412" w:rsidRDefault="00000000">
      <w:pPr>
        <w:spacing w:after="197" w:line="266" w:lineRule="auto"/>
        <w:ind w:left="721" w:right="44" w:hanging="8"/>
      </w:pPr>
      <w:r>
        <w:lastRenderedPageBreak/>
        <w:t xml:space="preserve">Las redes de este tipo contienen conmutadores ATM, dispositivos </w:t>
      </w:r>
      <w:proofErr w:type="spellStart"/>
      <w:r>
        <w:t>multipuerto</w:t>
      </w:r>
      <w:proofErr w:type="spellEnd"/>
      <w:r>
        <w:t xml:space="preserve"> que realizan conmutación de celdas. </w:t>
      </w:r>
    </w:p>
    <w:p w14:paraId="7AB1A669" w14:textId="77777777" w:rsidR="00A97412" w:rsidRDefault="00000000">
      <w:pPr>
        <w:numPr>
          <w:ilvl w:val="0"/>
          <w:numId w:val="114"/>
        </w:numPr>
        <w:spacing w:after="174" w:line="266" w:lineRule="auto"/>
        <w:ind w:right="44" w:hanging="360"/>
      </w:pPr>
      <w:r>
        <w:t xml:space="preserve">Colocan información a nivel de celda y la envían (paquete rápido). </w:t>
      </w:r>
    </w:p>
    <w:p w14:paraId="0C49F479" w14:textId="77777777" w:rsidR="00A97412" w:rsidRDefault="00000000">
      <w:pPr>
        <w:numPr>
          <w:ilvl w:val="0"/>
          <w:numId w:val="114"/>
        </w:numPr>
        <w:spacing w:after="0" w:line="266" w:lineRule="auto"/>
        <w:ind w:right="44" w:hanging="360"/>
      </w:pPr>
      <w:r>
        <w:t xml:space="preserve">En un nodo ATM se realizan verificaciones de errores, </w:t>
      </w:r>
      <w:r>
        <w:rPr>
          <w:u w:val="single" w:color="000000"/>
        </w:rPr>
        <w:t>sin corrección</w:t>
      </w:r>
      <w:r>
        <w:t xml:space="preserve"> para evitar evitan los atascos. Las </w:t>
      </w:r>
      <w:proofErr w:type="spellStart"/>
      <w:r>
        <w:t>perdidas</w:t>
      </w:r>
      <w:proofErr w:type="spellEnd"/>
      <w:r>
        <w:t xml:space="preserve"> y/o errores originan retransmisión de la celda. </w:t>
      </w:r>
    </w:p>
    <w:p w14:paraId="0C346FD8" w14:textId="77777777" w:rsidR="00A97412" w:rsidRDefault="00000000">
      <w:pPr>
        <w:spacing w:after="347"/>
      </w:pPr>
      <w:r>
        <w:rPr>
          <w:sz w:val="2"/>
        </w:rPr>
        <w:t xml:space="preserve"> </w:t>
      </w:r>
    </w:p>
    <w:p w14:paraId="52B3798D" w14:textId="77777777" w:rsidR="00A97412" w:rsidRDefault="00000000">
      <w:pPr>
        <w:spacing w:after="153" w:line="266" w:lineRule="auto"/>
        <w:ind w:left="-7" w:right="44" w:hanging="8"/>
      </w:pPr>
      <w:r>
        <w:t xml:space="preserve">Los sitios donde se aplica la tecnología ATM son los </w:t>
      </w:r>
      <w:r>
        <w:rPr>
          <w:b/>
        </w:rPr>
        <w:t>NAP (Network Access Point)</w:t>
      </w:r>
      <w:r>
        <w:t xml:space="preserve">. Son áreas en donde se procesan los datos con esta tecnología. </w:t>
      </w:r>
    </w:p>
    <w:p w14:paraId="4A4AE605" w14:textId="77777777" w:rsidR="00A97412" w:rsidRDefault="00000000">
      <w:pPr>
        <w:spacing w:after="196"/>
      </w:pPr>
      <w:r>
        <w:t xml:space="preserve"> </w:t>
      </w:r>
    </w:p>
    <w:p w14:paraId="366738D1" w14:textId="77777777" w:rsidR="00A97412" w:rsidRDefault="00000000">
      <w:pPr>
        <w:spacing w:after="123"/>
        <w:ind w:left="-5" w:hanging="10"/>
      </w:pPr>
      <w:r>
        <w:rPr>
          <w:b/>
          <w:sz w:val="26"/>
          <w:u w:val="single" w:color="000000"/>
        </w:rPr>
        <w:t>Tecnología ISDN o RDSI:</w:t>
      </w:r>
      <w:r>
        <w:rPr>
          <w:b/>
          <w:sz w:val="26"/>
        </w:rPr>
        <w:t xml:space="preserve"> </w:t>
      </w:r>
    </w:p>
    <w:p w14:paraId="30FB6C17" w14:textId="77777777" w:rsidR="00A97412" w:rsidRDefault="00000000">
      <w:pPr>
        <w:spacing w:after="153" w:line="266" w:lineRule="auto"/>
        <w:ind w:left="-7" w:right="44" w:hanging="8"/>
      </w:pPr>
      <w:r>
        <w:t xml:space="preserve">Es una red digital de servicios integrados. Utiliza conmutación tanto de paquetes como de circuitos. Integra bajo conmutadores el servicio de red de datos con el servicio telefónico de voz. </w:t>
      </w:r>
    </w:p>
    <w:p w14:paraId="386E70BE" w14:textId="77777777" w:rsidR="00A97412" w:rsidRDefault="00000000">
      <w:pPr>
        <w:spacing w:after="200" w:line="266" w:lineRule="auto"/>
        <w:ind w:left="-7" w:right="44" w:hanging="8"/>
      </w:pPr>
      <w:r>
        <w:t xml:space="preserve">Divide el ancho de banda en canales con los servicios de: </w:t>
      </w:r>
    </w:p>
    <w:p w14:paraId="7FE80050" w14:textId="77777777" w:rsidR="00A97412" w:rsidRDefault="00000000">
      <w:pPr>
        <w:numPr>
          <w:ilvl w:val="0"/>
          <w:numId w:val="114"/>
        </w:numPr>
        <w:spacing w:after="153" w:line="266" w:lineRule="auto"/>
        <w:ind w:right="44" w:hanging="360"/>
      </w:pPr>
      <w:r>
        <w:rPr>
          <w:b/>
        </w:rPr>
        <w:t>(D)</w:t>
      </w:r>
      <w:r>
        <w:t xml:space="preserve"> Digital de marcaje telefónico - Establecer conexiones. </w:t>
      </w:r>
    </w:p>
    <w:p w14:paraId="0260EE5C" w14:textId="77777777" w:rsidR="00A97412" w:rsidRDefault="00000000">
      <w:pPr>
        <w:numPr>
          <w:ilvl w:val="0"/>
          <w:numId w:val="114"/>
        </w:numPr>
        <w:spacing w:after="153" w:line="266" w:lineRule="auto"/>
        <w:ind w:right="44" w:hanging="360"/>
      </w:pPr>
      <w:r>
        <w:rPr>
          <w:b/>
        </w:rPr>
        <w:t>(B)</w:t>
      </w:r>
      <w:r>
        <w:t xml:space="preserve"> Datos de computadora/voz digitalizada (Modulación por codificación de pulso = amplitud). </w:t>
      </w:r>
    </w:p>
    <w:p w14:paraId="5BA4E51C" w14:textId="77777777" w:rsidR="00A97412" w:rsidRDefault="00000000">
      <w:r>
        <w:rPr>
          <w:b/>
        </w:rPr>
        <w:t xml:space="preserve"> </w:t>
      </w:r>
    </w:p>
    <w:p w14:paraId="5FF64B06" w14:textId="77777777" w:rsidR="00A97412" w:rsidRDefault="00000000">
      <w:pPr>
        <w:spacing w:after="204"/>
        <w:ind w:left="-5" w:hanging="10"/>
      </w:pPr>
      <w:r>
        <w:rPr>
          <w:b/>
        </w:rPr>
        <w:t>Tipos de acceso:</w:t>
      </w:r>
      <w:r>
        <w:t xml:space="preserve"> </w:t>
      </w:r>
    </w:p>
    <w:p w14:paraId="06A90C96" w14:textId="77777777" w:rsidR="00A97412" w:rsidRDefault="00000000">
      <w:pPr>
        <w:numPr>
          <w:ilvl w:val="0"/>
          <w:numId w:val="114"/>
        </w:numPr>
        <w:spacing w:after="200" w:line="266" w:lineRule="auto"/>
        <w:ind w:right="44" w:hanging="360"/>
      </w:pPr>
      <w:r>
        <w:rPr>
          <w:b/>
        </w:rPr>
        <w:t>Acceso Básico o BRI</w:t>
      </w:r>
      <w:r>
        <w:t xml:space="preserve"> </w:t>
      </w:r>
      <w:r>
        <w:rPr>
          <w:b/>
        </w:rPr>
        <w:t>(canales 2B+D):</w:t>
      </w:r>
      <w:r>
        <w:t xml:space="preserve"> Proporciona dos canales B y un canal D de 16Kbps multiplexados a través de la línea telefónica. De esta forma se dispone de una velocidad total de 144Kbps. Este es el tipo de servicio que encaja en las necesidades de usuarios individuales. </w:t>
      </w:r>
    </w:p>
    <w:p w14:paraId="1E547D15" w14:textId="77777777" w:rsidR="00A97412" w:rsidRDefault="00000000">
      <w:pPr>
        <w:numPr>
          <w:ilvl w:val="0"/>
          <w:numId w:val="114"/>
        </w:numPr>
        <w:spacing w:after="153" w:line="266" w:lineRule="auto"/>
        <w:ind w:right="44" w:hanging="360"/>
      </w:pPr>
      <w:r>
        <w:rPr>
          <w:b/>
        </w:rPr>
        <w:t>Acceso primario o PRI (canales H+D):</w:t>
      </w:r>
      <w:r>
        <w:t xml:space="preserve"> En </w:t>
      </w:r>
      <w:proofErr w:type="gramStart"/>
      <w:r>
        <w:t>EE.UU.</w:t>
      </w:r>
      <w:proofErr w:type="gramEnd"/>
      <w:r>
        <w:t xml:space="preserve"> suele tener 23 canales tipo B y un canal D de 64Kbps, alcanzando una velocidad global de 1536Kbps. </w:t>
      </w:r>
    </w:p>
    <w:p w14:paraId="2A4F5703" w14:textId="77777777" w:rsidR="00A97412" w:rsidRDefault="00000000">
      <w:pPr>
        <w:spacing w:after="0" w:line="266" w:lineRule="auto"/>
        <w:ind w:left="721" w:right="44" w:hanging="8"/>
      </w:pPr>
      <w:r>
        <w:t xml:space="preserve">En Europa el PRI </w:t>
      </w:r>
      <w:proofErr w:type="gramStart"/>
      <w:r>
        <w:t>consiste de</w:t>
      </w:r>
      <w:proofErr w:type="gramEnd"/>
      <w:r>
        <w:t xml:space="preserve"> 30 canales B y un canal D de 64Kbps, alcanzando una velocidad global de 1984Kbps. </w:t>
      </w:r>
    </w:p>
    <w:p w14:paraId="40C9D366" w14:textId="77777777" w:rsidR="00A97412" w:rsidRDefault="00000000">
      <w:pPr>
        <w:spacing w:after="0"/>
        <w:ind w:left="1189"/>
      </w:pPr>
      <w:r>
        <w:rPr>
          <w:noProof/>
        </w:rPr>
        <w:lastRenderedPageBreak/>
        <mc:AlternateContent>
          <mc:Choice Requires="wpg">
            <w:drawing>
              <wp:inline distT="0" distB="0" distL="0" distR="0" wp14:anchorId="1F869907" wp14:editId="09A962F6">
                <wp:extent cx="4375549" cy="2406966"/>
                <wp:effectExtent l="0" t="0" r="0" b="0"/>
                <wp:docPr id="281791" name="Group 281791"/>
                <wp:cNvGraphicFramePr/>
                <a:graphic xmlns:a="http://schemas.openxmlformats.org/drawingml/2006/main">
                  <a:graphicData uri="http://schemas.microsoft.com/office/word/2010/wordprocessingGroup">
                    <wpg:wgp>
                      <wpg:cNvGrpSpPr/>
                      <wpg:grpSpPr>
                        <a:xfrm>
                          <a:off x="0" y="0"/>
                          <a:ext cx="4375549" cy="2406966"/>
                          <a:chOff x="0" y="0"/>
                          <a:chExt cx="4375549" cy="2406966"/>
                        </a:xfrm>
                      </wpg:grpSpPr>
                      <wps:wsp>
                        <wps:cNvPr id="25261" name="Rectangle 25261"/>
                        <wps:cNvSpPr/>
                        <wps:spPr>
                          <a:xfrm>
                            <a:off x="4343863" y="2264156"/>
                            <a:ext cx="42143" cy="189937"/>
                          </a:xfrm>
                          <a:prstGeom prst="rect">
                            <a:avLst/>
                          </a:prstGeom>
                          <a:ln>
                            <a:noFill/>
                          </a:ln>
                        </wps:spPr>
                        <wps:txbx>
                          <w:txbxContent>
                            <w:p w14:paraId="71288ABA" w14:textId="77777777" w:rsidR="00A97412" w:rsidRDefault="00000000">
                              <w:r>
                                <w:t xml:space="preserve"> </w:t>
                              </w:r>
                            </w:p>
                          </w:txbxContent>
                        </wps:txbx>
                        <wps:bodyPr horzOverflow="overflow" vert="horz" lIns="0" tIns="0" rIns="0" bIns="0" rtlCol="0">
                          <a:noAutofit/>
                        </wps:bodyPr>
                      </wps:wsp>
                      <pic:pic xmlns:pic="http://schemas.openxmlformats.org/drawingml/2006/picture">
                        <pic:nvPicPr>
                          <pic:cNvPr id="306521" name="Picture 306521"/>
                          <pic:cNvPicPr/>
                        </pic:nvPicPr>
                        <pic:blipFill>
                          <a:blip r:embed="rId772"/>
                          <a:stretch>
                            <a:fillRect/>
                          </a:stretch>
                        </pic:blipFill>
                        <pic:spPr>
                          <a:xfrm>
                            <a:off x="35769" y="31293"/>
                            <a:ext cx="4264152" cy="2298192"/>
                          </a:xfrm>
                          <a:prstGeom prst="rect">
                            <a:avLst/>
                          </a:prstGeom>
                        </pic:spPr>
                      </pic:pic>
                      <pic:pic xmlns:pic="http://schemas.openxmlformats.org/drawingml/2006/picture">
                        <pic:nvPicPr>
                          <pic:cNvPr id="25264" name="Picture 25264"/>
                          <pic:cNvPicPr/>
                        </pic:nvPicPr>
                        <pic:blipFill>
                          <a:blip r:embed="rId773"/>
                          <a:stretch>
                            <a:fillRect/>
                          </a:stretch>
                        </pic:blipFill>
                        <pic:spPr>
                          <a:xfrm>
                            <a:off x="39068" y="39001"/>
                            <a:ext cx="4258411" cy="2289729"/>
                          </a:xfrm>
                          <a:prstGeom prst="rect">
                            <a:avLst/>
                          </a:prstGeom>
                        </pic:spPr>
                      </pic:pic>
                      <wps:wsp>
                        <wps:cNvPr id="25265" name="Shape 25265"/>
                        <wps:cNvSpPr/>
                        <wps:spPr>
                          <a:xfrm>
                            <a:off x="0" y="0"/>
                            <a:ext cx="2168257" cy="2367711"/>
                          </a:xfrm>
                          <a:custGeom>
                            <a:avLst/>
                            <a:gdLst/>
                            <a:ahLst/>
                            <a:cxnLst/>
                            <a:rect l="0" t="0" r="0" b="0"/>
                            <a:pathLst>
                              <a:path w="2168257" h="2367711">
                                <a:moveTo>
                                  <a:pt x="0" y="0"/>
                                </a:moveTo>
                                <a:lnTo>
                                  <a:pt x="2168257" y="0"/>
                                </a:lnTo>
                                <a:lnTo>
                                  <a:pt x="2168257" y="38981"/>
                                </a:lnTo>
                                <a:lnTo>
                                  <a:pt x="39068" y="38981"/>
                                </a:lnTo>
                                <a:lnTo>
                                  <a:pt x="39068" y="2328730"/>
                                </a:lnTo>
                                <a:lnTo>
                                  <a:pt x="2168257" y="2328730"/>
                                </a:lnTo>
                                <a:lnTo>
                                  <a:pt x="2168257" y="2367711"/>
                                </a:lnTo>
                                <a:lnTo>
                                  <a:pt x="0" y="2367711"/>
                                </a:lnTo>
                                <a:lnTo>
                                  <a:pt x="0" y="0"/>
                                </a:lnTo>
                                <a:close/>
                              </a:path>
                            </a:pathLst>
                          </a:custGeom>
                          <a:ln w="0" cap="flat">
                            <a:miter lim="127000"/>
                          </a:ln>
                        </wps:spPr>
                        <wps:style>
                          <a:lnRef idx="0">
                            <a:srgbClr val="000000">
                              <a:alpha val="0"/>
                            </a:srgbClr>
                          </a:lnRef>
                          <a:fillRef idx="1">
                            <a:srgbClr val="0000FF"/>
                          </a:fillRef>
                          <a:effectRef idx="0">
                            <a:scrgbClr r="0" g="0" b="0"/>
                          </a:effectRef>
                          <a:fontRef idx="none"/>
                        </wps:style>
                        <wps:bodyPr/>
                      </wps:wsp>
                      <wps:wsp>
                        <wps:cNvPr id="25266" name="Shape 25266"/>
                        <wps:cNvSpPr/>
                        <wps:spPr>
                          <a:xfrm>
                            <a:off x="2168257" y="0"/>
                            <a:ext cx="2168258" cy="2367711"/>
                          </a:xfrm>
                          <a:custGeom>
                            <a:avLst/>
                            <a:gdLst/>
                            <a:ahLst/>
                            <a:cxnLst/>
                            <a:rect l="0" t="0" r="0" b="0"/>
                            <a:pathLst>
                              <a:path w="2168258" h="2367711">
                                <a:moveTo>
                                  <a:pt x="0" y="0"/>
                                </a:moveTo>
                                <a:lnTo>
                                  <a:pt x="2168258" y="0"/>
                                </a:lnTo>
                                <a:lnTo>
                                  <a:pt x="2168258" y="2367711"/>
                                </a:lnTo>
                                <a:lnTo>
                                  <a:pt x="0" y="2367711"/>
                                </a:lnTo>
                                <a:lnTo>
                                  <a:pt x="0" y="2328730"/>
                                </a:lnTo>
                                <a:lnTo>
                                  <a:pt x="2129190" y="2328730"/>
                                </a:lnTo>
                                <a:lnTo>
                                  <a:pt x="2129190" y="38981"/>
                                </a:lnTo>
                                <a:lnTo>
                                  <a:pt x="0" y="38981"/>
                                </a:lnTo>
                                <a:lnTo>
                                  <a:pt x="0" y="0"/>
                                </a:lnTo>
                                <a:close/>
                              </a:path>
                            </a:pathLst>
                          </a:custGeom>
                          <a:ln w="0" cap="flat">
                            <a:miter lim="127000"/>
                          </a:ln>
                        </wps:spPr>
                        <wps:style>
                          <a:lnRef idx="0">
                            <a:srgbClr val="000000">
                              <a:alpha val="0"/>
                            </a:srgbClr>
                          </a:lnRef>
                          <a:fillRef idx="1">
                            <a:srgbClr val="0000FF"/>
                          </a:fillRef>
                          <a:effectRef idx="0">
                            <a:scrgbClr r="0" g="0" b="0"/>
                          </a:effectRef>
                          <a:fontRef idx="none"/>
                        </wps:style>
                        <wps:bodyPr/>
                      </wps:wsp>
                    </wpg:wgp>
                  </a:graphicData>
                </a:graphic>
              </wp:inline>
            </w:drawing>
          </mc:Choice>
          <mc:Fallback xmlns:a="http://schemas.openxmlformats.org/drawingml/2006/main">
            <w:pict>
              <v:group id="Group 281791" style="width:344.531pt;height:189.525pt;mso-position-horizontal-relative:char;mso-position-vertical-relative:line" coordsize="43755,24069">
                <v:rect id="Rectangle 25261" style="position:absolute;width:421;height:1899;left:43438;top:22641;" filled="f" stroked="f">
                  <v:textbox inset="0,0,0,0">
                    <w:txbxContent>
                      <w:p>
                        <w:pPr>
                          <w:spacing w:before="0" w:after="160" w:line="259" w:lineRule="auto"/>
                        </w:pPr>
                        <w:r>
                          <w:rPr>
                            <w:rFonts w:cs="Calibri" w:hAnsi="Calibri" w:eastAsia="Calibri" w:ascii="Calibri"/>
                            <w:sz w:val="22"/>
                          </w:rPr>
                          <w:t xml:space="preserve"> </w:t>
                        </w:r>
                      </w:p>
                    </w:txbxContent>
                  </v:textbox>
                </v:rect>
                <v:shape id="Picture 306521" style="position:absolute;width:42641;height:22981;left:357;top:312;" filled="f">
                  <v:imagedata r:id="rId774"/>
                </v:shape>
                <v:shape id="Picture 25264" style="position:absolute;width:42584;height:22897;left:390;top:390;" filled="f">
                  <v:imagedata r:id="rId775"/>
                </v:shape>
                <v:shape id="Shape 25265" style="position:absolute;width:21682;height:23677;left:0;top:0;" coordsize="2168257,2367711" path="m0,0l2168257,0l2168257,38981l39068,38981l39068,2328730l2168257,2328730l2168257,2367711l0,2367711l0,0x">
                  <v:stroke weight="0pt" endcap="flat" joinstyle="miter" miterlimit="10" on="false" color="#000000" opacity="0"/>
                  <v:fill on="true" color="#0000ff"/>
                </v:shape>
                <v:shape id="Shape 25266" style="position:absolute;width:21682;height:23677;left:21682;top:0;" coordsize="2168258,2367711" path="m0,0l2168258,0l2168258,2367711l0,2367711l0,2328730l2129190,2328730l2129190,38981l0,38981l0,0x">
                  <v:stroke weight="0pt" endcap="flat" joinstyle="miter" miterlimit="10" on="false" color="#000000" opacity="0"/>
                  <v:fill on="true" color="#0000ff"/>
                </v:shape>
              </v:group>
            </w:pict>
          </mc:Fallback>
        </mc:AlternateContent>
      </w:r>
    </w:p>
    <w:p w14:paraId="19BFCA92" w14:textId="77777777" w:rsidR="00A97412" w:rsidRDefault="00000000">
      <w:pPr>
        <w:spacing w:after="200" w:line="266" w:lineRule="auto"/>
        <w:ind w:left="721" w:right="44" w:hanging="8"/>
      </w:pPr>
      <w:r>
        <w:rPr>
          <w:b/>
        </w:rPr>
        <w:t>Canal B:</w:t>
      </w:r>
      <w:r>
        <w:t xml:space="preserve"> Los canales tipo B transmiten información a 64Kbps, y </w:t>
      </w:r>
      <w:r>
        <w:rPr>
          <w:u w:val="single" w:color="000000"/>
        </w:rPr>
        <w:t>se emplean para</w:t>
      </w:r>
      <w:r>
        <w:t xml:space="preserve"> </w:t>
      </w:r>
      <w:r>
        <w:rPr>
          <w:u w:val="single" w:color="000000"/>
        </w:rPr>
        <w:t>transportar cualquier tipo de información de los usuarios, ya sea voz o datos.</w:t>
      </w:r>
      <w:r>
        <w:t xml:space="preserve"> Estos canales no transportan información de control de la RDSI. Este tipo de canales sirve además como base para cualquier otro tipo de canales de datos de mayor capacidad, que se obtienen por combinación de canales tipo B. </w:t>
      </w:r>
    </w:p>
    <w:p w14:paraId="6DCB06B2" w14:textId="77777777" w:rsidR="00A97412" w:rsidRDefault="00000000">
      <w:pPr>
        <w:numPr>
          <w:ilvl w:val="0"/>
          <w:numId w:val="114"/>
        </w:numPr>
        <w:spacing w:after="200" w:line="266" w:lineRule="auto"/>
        <w:ind w:right="44" w:hanging="360"/>
      </w:pPr>
      <w:r>
        <w:rPr>
          <w:b/>
        </w:rPr>
        <w:t>Canal D:</w:t>
      </w:r>
      <w:r>
        <w:t xml:space="preserve"> Los canales tipo D </w:t>
      </w:r>
      <w:r>
        <w:rPr>
          <w:u w:val="single" w:color="000000"/>
        </w:rPr>
        <w:t>se utilizan principalmente para enviar información de</w:t>
      </w:r>
      <w:r>
        <w:t xml:space="preserve"> </w:t>
      </w:r>
      <w:r>
        <w:rPr>
          <w:u w:val="single" w:color="000000"/>
        </w:rPr>
        <w:t>control de la RDSI</w:t>
      </w:r>
      <w:r>
        <w:t xml:space="preserve">, como es el caso de los datos necesarios para establecer una llamada o para colgar. Por ello también se conoce un canal D como </w:t>
      </w:r>
      <w:r>
        <w:rPr>
          <w:u w:val="single" w:color="000000"/>
        </w:rPr>
        <w:t>"canal de</w:t>
      </w:r>
      <w:r>
        <w:t xml:space="preserve"> </w:t>
      </w:r>
      <w:r>
        <w:rPr>
          <w:u w:val="single" w:color="000000"/>
        </w:rPr>
        <w:t>señalización"</w:t>
      </w:r>
      <w:r>
        <w:t xml:space="preserve">. Los canales D también pueden transportar datos cuando no se utilizan para control. Estos canales trabajan a 16Kbps o 64kbps según el tipo de servicio contratado. </w:t>
      </w:r>
    </w:p>
    <w:p w14:paraId="20CCDBB1" w14:textId="77777777" w:rsidR="00A97412" w:rsidRDefault="00000000">
      <w:pPr>
        <w:numPr>
          <w:ilvl w:val="0"/>
          <w:numId w:val="114"/>
        </w:numPr>
        <w:spacing w:after="0" w:line="266" w:lineRule="auto"/>
        <w:ind w:right="44" w:hanging="360"/>
      </w:pPr>
      <w:r>
        <w:rPr>
          <w:b/>
        </w:rPr>
        <w:t>Canales H:</w:t>
      </w:r>
      <w:r>
        <w:t xml:space="preserve"> </w:t>
      </w:r>
      <w:r>
        <w:rPr>
          <w:u w:val="single" w:color="000000"/>
        </w:rPr>
        <w:t>Combinando varios canales B se obtienen canales tipo H</w:t>
      </w:r>
      <w:r>
        <w:t xml:space="preserve">, que también son canales para transportar solo datos de usuario, pero a </w:t>
      </w:r>
      <w:r>
        <w:rPr>
          <w:u w:val="single" w:color="000000"/>
        </w:rPr>
        <w:t>velocidades mucho mayores</w:t>
      </w:r>
      <w:r>
        <w:t xml:space="preserve">. Por ello se emplean para información como audio de alta calidad o vídeo. </w:t>
      </w:r>
    </w:p>
    <w:p w14:paraId="6E14E70C" w14:textId="77777777" w:rsidR="00A97412" w:rsidRDefault="00000000">
      <w:pPr>
        <w:spacing w:after="347"/>
      </w:pPr>
      <w:r>
        <w:rPr>
          <w:sz w:val="2"/>
        </w:rPr>
        <w:t xml:space="preserve"> </w:t>
      </w:r>
    </w:p>
    <w:p w14:paraId="32F097B8" w14:textId="77777777" w:rsidR="00A97412" w:rsidRDefault="00000000">
      <w:pPr>
        <w:spacing w:after="0" w:line="402" w:lineRule="auto"/>
        <w:ind w:left="-7" w:right="44" w:hanging="8"/>
      </w:pPr>
      <w:r>
        <w:t xml:space="preserve">Dentro del transporte contiene un valor de CRC para detección de errores en el receptor. Trabaja con TDM (multiplexación por división de tiempo). </w:t>
      </w:r>
    </w:p>
    <w:p w14:paraId="52F93819" w14:textId="77777777" w:rsidR="00A97412" w:rsidRDefault="00000000">
      <w:pPr>
        <w:spacing w:after="153" w:line="266" w:lineRule="auto"/>
        <w:ind w:left="-7" w:right="44" w:hanging="8"/>
      </w:pPr>
      <w:r>
        <w:t xml:space="preserve">Muchos fabricantes de hardware para ISDN permiten la agregación de canales utilizando protocolos propios. </w:t>
      </w:r>
    </w:p>
    <w:p w14:paraId="3DE9F125" w14:textId="77777777" w:rsidR="00A97412" w:rsidRDefault="00000000">
      <w:r>
        <w:t xml:space="preserve"> </w:t>
      </w:r>
    </w:p>
    <w:p w14:paraId="52D4FF04" w14:textId="77777777" w:rsidR="00A97412" w:rsidRDefault="00000000">
      <w:pPr>
        <w:spacing w:after="159"/>
        <w:ind w:left="-5" w:hanging="10"/>
      </w:pPr>
      <w:r>
        <w:rPr>
          <w:b/>
        </w:rPr>
        <w:t xml:space="preserve">Interfaz Usuario-Red </w:t>
      </w:r>
    </w:p>
    <w:p w14:paraId="50482FD8" w14:textId="77777777" w:rsidR="00A97412" w:rsidRDefault="00000000">
      <w:pPr>
        <w:spacing w:after="197" w:line="266" w:lineRule="auto"/>
        <w:ind w:left="-7" w:right="44" w:hanging="8"/>
      </w:pPr>
      <w:r>
        <w:t xml:space="preserve">Para definir los requisitos de acceso del usuario a RDSI, es muy importante comprender la configuración anticipada de los equipos del usuario y de las interfaces normalizadas necesarias. El primer paso es agrupar funciones que pueden existir en el equipo del usuario. </w:t>
      </w:r>
    </w:p>
    <w:p w14:paraId="7C6040D0" w14:textId="77777777" w:rsidR="00A97412" w:rsidRDefault="00000000">
      <w:pPr>
        <w:numPr>
          <w:ilvl w:val="0"/>
          <w:numId w:val="114"/>
        </w:numPr>
        <w:spacing w:after="153" w:line="266" w:lineRule="auto"/>
        <w:ind w:right="44" w:hanging="360"/>
      </w:pPr>
      <w:r>
        <w:t xml:space="preserve">Puntos de Referencia: puntos conceptuales usados para separar grupos de funciones. </w:t>
      </w:r>
    </w:p>
    <w:p w14:paraId="13A3797B" w14:textId="77777777" w:rsidR="00A97412" w:rsidRDefault="00000000">
      <w:pPr>
        <w:numPr>
          <w:ilvl w:val="0"/>
          <w:numId w:val="114"/>
        </w:numPr>
        <w:spacing w:after="0" w:line="266" w:lineRule="auto"/>
        <w:ind w:right="44" w:hanging="360"/>
      </w:pPr>
      <w:r>
        <w:t xml:space="preserve">Agrupaciones funcionales: ciertas disposiciones finitas de equipos físicos o combinaciones de equipos.  </w:t>
      </w:r>
    </w:p>
    <w:p w14:paraId="0178185D" w14:textId="77777777" w:rsidR="00A97412" w:rsidRDefault="00000000">
      <w:pPr>
        <w:spacing w:after="349"/>
      </w:pPr>
      <w:r>
        <w:rPr>
          <w:sz w:val="2"/>
        </w:rPr>
        <w:lastRenderedPageBreak/>
        <w:t xml:space="preserve"> </w:t>
      </w:r>
    </w:p>
    <w:p w14:paraId="774B4F7E" w14:textId="77777777" w:rsidR="00A97412" w:rsidRDefault="00000000">
      <w:pPr>
        <w:spacing w:after="197" w:line="266" w:lineRule="auto"/>
        <w:ind w:left="-7" w:right="44" w:hanging="8"/>
      </w:pPr>
      <w:r>
        <w:t xml:space="preserve">El equipo terminal es el equipo de abonado que usa RDSI. Se definen varios tipos de terminales: </w:t>
      </w:r>
    </w:p>
    <w:p w14:paraId="1F359F52" w14:textId="77777777" w:rsidR="00A97412" w:rsidRDefault="00000000">
      <w:pPr>
        <w:numPr>
          <w:ilvl w:val="0"/>
          <w:numId w:val="114"/>
        </w:numPr>
        <w:spacing w:after="197" w:line="266" w:lineRule="auto"/>
        <w:ind w:right="44" w:hanging="360"/>
      </w:pPr>
      <w:r>
        <w:t xml:space="preserve">El </w:t>
      </w:r>
      <w:r>
        <w:rPr>
          <w:b/>
        </w:rPr>
        <w:t>equipo terminal de tipo 1 (ET1)</w:t>
      </w:r>
      <w:r>
        <w:t xml:space="preserve"> son dispositivos que soportan la interfaz RDSI normalizada. Por ejemplo: teléfonos digitales, terminales de voz/datos integrados y equipos de fax digitales. </w:t>
      </w:r>
    </w:p>
    <w:p w14:paraId="672DC642" w14:textId="77777777" w:rsidR="00A97412" w:rsidRDefault="00000000">
      <w:pPr>
        <w:numPr>
          <w:ilvl w:val="0"/>
          <w:numId w:val="114"/>
        </w:numPr>
        <w:spacing w:after="200" w:line="266" w:lineRule="auto"/>
        <w:ind w:right="44" w:hanging="360"/>
      </w:pPr>
      <w:r>
        <w:t xml:space="preserve">El </w:t>
      </w:r>
      <w:r>
        <w:rPr>
          <w:b/>
        </w:rPr>
        <w:t>equipo terminal de tipo 2 (ET2)</w:t>
      </w:r>
      <w:r>
        <w:t xml:space="preserve"> contempla la existencia de equipos no RDSI. Por ejemplo, ordenadores huésped con una interfaz X.25. Tal equipo requiere un </w:t>
      </w:r>
      <w:r>
        <w:rPr>
          <w:b/>
        </w:rPr>
        <w:t>adaptador de terminal (AT)</w:t>
      </w:r>
      <w:r>
        <w:t xml:space="preserve"> para conectarse a la interfaz RDSI. </w:t>
      </w:r>
    </w:p>
    <w:p w14:paraId="621BB807" w14:textId="77777777" w:rsidR="00A97412" w:rsidRDefault="00000000">
      <w:pPr>
        <w:numPr>
          <w:ilvl w:val="0"/>
          <w:numId w:val="114"/>
        </w:numPr>
        <w:spacing w:after="197" w:line="266" w:lineRule="auto"/>
        <w:ind w:right="44" w:hanging="360"/>
      </w:pPr>
      <w:r>
        <w:rPr>
          <w:b/>
        </w:rPr>
        <w:t>TR1 (terminal de red):</w:t>
      </w:r>
      <w:r>
        <w:t xml:space="preserve"> Conecta la instalación del usuario con la central digital local a través del bucle de abonado. </w:t>
      </w:r>
    </w:p>
    <w:p w14:paraId="5C6FCD84" w14:textId="77777777" w:rsidR="00A97412" w:rsidRDefault="00000000">
      <w:pPr>
        <w:numPr>
          <w:ilvl w:val="0"/>
          <w:numId w:val="114"/>
        </w:numPr>
        <w:spacing w:after="153" w:line="266" w:lineRule="auto"/>
        <w:ind w:right="44" w:hanging="360"/>
      </w:pPr>
      <w:r>
        <w:rPr>
          <w:b/>
        </w:rPr>
        <w:t>TR2 (terminal de red):</w:t>
      </w:r>
      <w:r>
        <w:t xml:space="preserve"> Central digital que adapta los equipos terminales a la TR1. Sólo para accesos primarios donde existe una conexión física única entre cada ET y la TR2. </w:t>
      </w:r>
    </w:p>
    <w:p w14:paraId="482C2D26" w14:textId="77777777" w:rsidR="00A97412" w:rsidRDefault="00000000">
      <w:pPr>
        <w:spacing w:after="200" w:line="266" w:lineRule="auto"/>
        <w:ind w:left="721" w:right="44" w:hanging="8"/>
      </w:pPr>
      <w:r>
        <w:rPr>
          <w:b/>
        </w:rPr>
        <w:t>TL (terminal de línea):</w:t>
      </w:r>
      <w:r>
        <w:t xml:space="preserve"> Conecta la central local con el bucle de abonado. </w:t>
      </w:r>
    </w:p>
    <w:p w14:paraId="61CCEFBB" w14:textId="77777777" w:rsidR="00A97412" w:rsidRDefault="00000000">
      <w:pPr>
        <w:numPr>
          <w:ilvl w:val="0"/>
          <w:numId w:val="114"/>
        </w:numPr>
        <w:spacing w:after="0" w:line="266" w:lineRule="auto"/>
        <w:ind w:right="44" w:hanging="360"/>
      </w:pPr>
      <w:r>
        <w:rPr>
          <w:b/>
        </w:rPr>
        <w:t>TC (terminal de central):</w:t>
      </w:r>
      <w:r>
        <w:t xml:space="preserve"> Conecta el TL con las etapas de conmutación internas de la central. Además, lleva a cabo el tratamiento de la señalización del acceso de usuario. </w:t>
      </w:r>
    </w:p>
    <w:p w14:paraId="0E15CC7A" w14:textId="77777777" w:rsidR="00A97412" w:rsidRDefault="00000000">
      <w:pPr>
        <w:spacing w:after="228"/>
        <w:ind w:right="-70"/>
      </w:pPr>
      <w:r>
        <w:rPr>
          <w:noProof/>
        </w:rPr>
        <mc:AlternateContent>
          <mc:Choice Requires="wpg">
            <w:drawing>
              <wp:inline distT="0" distB="0" distL="0" distR="0" wp14:anchorId="42461A6F" wp14:editId="1670EE77">
                <wp:extent cx="5432243" cy="3638246"/>
                <wp:effectExtent l="0" t="0" r="0" b="0"/>
                <wp:docPr id="281879" name="Group 281879"/>
                <wp:cNvGraphicFramePr/>
                <a:graphic xmlns:a="http://schemas.openxmlformats.org/drawingml/2006/main">
                  <a:graphicData uri="http://schemas.microsoft.com/office/word/2010/wordprocessingGroup">
                    <wpg:wgp>
                      <wpg:cNvGrpSpPr/>
                      <wpg:grpSpPr>
                        <a:xfrm>
                          <a:off x="0" y="0"/>
                          <a:ext cx="5432243" cy="3638246"/>
                          <a:chOff x="0" y="0"/>
                          <a:chExt cx="5432243" cy="3638246"/>
                        </a:xfrm>
                      </wpg:grpSpPr>
                      <wps:wsp>
                        <wps:cNvPr id="25442" name="Rectangle 25442"/>
                        <wps:cNvSpPr/>
                        <wps:spPr>
                          <a:xfrm>
                            <a:off x="5400556" y="3098744"/>
                            <a:ext cx="42143" cy="189937"/>
                          </a:xfrm>
                          <a:prstGeom prst="rect">
                            <a:avLst/>
                          </a:prstGeom>
                          <a:ln>
                            <a:noFill/>
                          </a:ln>
                        </wps:spPr>
                        <wps:txbx>
                          <w:txbxContent>
                            <w:p w14:paraId="454CEC44" w14:textId="77777777" w:rsidR="00A97412" w:rsidRDefault="00000000">
                              <w:r>
                                <w:t xml:space="preserve"> </w:t>
                              </w:r>
                            </w:p>
                          </w:txbxContent>
                        </wps:txbx>
                        <wps:bodyPr horzOverflow="overflow" vert="horz" lIns="0" tIns="0" rIns="0" bIns="0" rtlCol="0">
                          <a:noAutofit/>
                        </wps:bodyPr>
                      </wps:wsp>
                      <wps:wsp>
                        <wps:cNvPr id="25443" name="Rectangle 25443"/>
                        <wps:cNvSpPr/>
                        <wps:spPr>
                          <a:xfrm>
                            <a:off x="59" y="3322772"/>
                            <a:ext cx="3665" cy="16516"/>
                          </a:xfrm>
                          <a:prstGeom prst="rect">
                            <a:avLst/>
                          </a:prstGeom>
                          <a:ln>
                            <a:noFill/>
                          </a:ln>
                        </wps:spPr>
                        <wps:txbx>
                          <w:txbxContent>
                            <w:p w14:paraId="2458C2C9" w14:textId="77777777" w:rsidR="00A97412" w:rsidRDefault="00000000">
                              <w:r>
                                <w:rPr>
                                  <w:b/>
                                  <w:sz w:val="2"/>
                                </w:rPr>
                                <w:t xml:space="preserve"> </w:t>
                              </w:r>
                            </w:p>
                          </w:txbxContent>
                        </wps:txbx>
                        <wps:bodyPr horzOverflow="overflow" vert="horz" lIns="0" tIns="0" rIns="0" bIns="0" rtlCol="0">
                          <a:noAutofit/>
                        </wps:bodyPr>
                      </wps:wsp>
                      <wps:wsp>
                        <wps:cNvPr id="281775" name="Rectangle 281775"/>
                        <wps:cNvSpPr/>
                        <wps:spPr>
                          <a:xfrm>
                            <a:off x="59" y="3470600"/>
                            <a:ext cx="1185165" cy="222969"/>
                          </a:xfrm>
                          <a:prstGeom prst="rect">
                            <a:avLst/>
                          </a:prstGeom>
                          <a:ln>
                            <a:noFill/>
                          </a:ln>
                        </wps:spPr>
                        <wps:txbx>
                          <w:txbxContent>
                            <w:p w14:paraId="247F4D68" w14:textId="77777777" w:rsidR="00A97412" w:rsidRDefault="00000000">
                              <w:proofErr w:type="spellStart"/>
                              <w:proofErr w:type="gramStart"/>
                              <w:r>
                                <w:rPr>
                                  <w:b/>
                                  <w:sz w:val="26"/>
                                  <w:u w:val="single" w:color="000000"/>
                                </w:rPr>
                                <w:t>Frame</w:t>
                              </w:r>
                              <w:proofErr w:type="spellEnd"/>
                              <w:proofErr w:type="gramEnd"/>
                              <w:r>
                                <w:rPr>
                                  <w:b/>
                                  <w:sz w:val="26"/>
                                  <w:u w:val="single" w:color="000000"/>
                                </w:rPr>
                                <w:t xml:space="preserve"> </w:t>
                              </w:r>
                              <w:proofErr w:type="spellStart"/>
                              <w:r>
                                <w:rPr>
                                  <w:b/>
                                  <w:sz w:val="26"/>
                                  <w:u w:val="single" w:color="000000"/>
                                </w:rPr>
                                <w:t>Relay</w:t>
                              </w:r>
                              <w:proofErr w:type="spellEnd"/>
                              <w:r>
                                <w:rPr>
                                  <w:b/>
                                  <w:sz w:val="26"/>
                                  <w:u w:val="single" w:color="000000"/>
                                </w:rPr>
                                <w:t>:</w:t>
                              </w:r>
                            </w:p>
                          </w:txbxContent>
                        </wps:txbx>
                        <wps:bodyPr horzOverflow="overflow" vert="horz" lIns="0" tIns="0" rIns="0" bIns="0" rtlCol="0">
                          <a:noAutofit/>
                        </wps:bodyPr>
                      </wps:wsp>
                      <wps:wsp>
                        <wps:cNvPr id="281776" name="Rectangle 281776"/>
                        <wps:cNvSpPr/>
                        <wps:spPr>
                          <a:xfrm>
                            <a:off x="893072" y="3470600"/>
                            <a:ext cx="49473" cy="222969"/>
                          </a:xfrm>
                          <a:prstGeom prst="rect">
                            <a:avLst/>
                          </a:prstGeom>
                          <a:ln>
                            <a:noFill/>
                          </a:ln>
                        </wps:spPr>
                        <wps:txbx>
                          <w:txbxContent>
                            <w:p w14:paraId="3E0B2F22" w14:textId="77777777" w:rsidR="00A97412" w:rsidRDefault="00000000">
                              <w:r>
                                <w:rPr>
                                  <w:b/>
                                  <w:sz w:val="26"/>
                                </w:rPr>
                                <w:t xml:space="preserve"> </w:t>
                              </w:r>
                            </w:p>
                          </w:txbxContent>
                        </wps:txbx>
                        <wps:bodyPr horzOverflow="overflow" vert="horz" lIns="0" tIns="0" rIns="0" bIns="0" rtlCol="0">
                          <a:noAutofit/>
                        </wps:bodyPr>
                      </wps:wsp>
                      <pic:pic xmlns:pic="http://schemas.openxmlformats.org/drawingml/2006/picture">
                        <pic:nvPicPr>
                          <pic:cNvPr id="306522" name="Picture 306522"/>
                          <pic:cNvPicPr/>
                        </pic:nvPicPr>
                        <pic:blipFill>
                          <a:blip r:embed="rId776"/>
                          <a:stretch>
                            <a:fillRect/>
                          </a:stretch>
                        </pic:blipFill>
                        <pic:spPr>
                          <a:xfrm>
                            <a:off x="38870" y="39441"/>
                            <a:ext cx="5318760" cy="3121152"/>
                          </a:xfrm>
                          <a:prstGeom prst="rect">
                            <a:avLst/>
                          </a:prstGeom>
                        </pic:spPr>
                      </pic:pic>
                      <pic:pic xmlns:pic="http://schemas.openxmlformats.org/drawingml/2006/picture">
                        <pic:nvPicPr>
                          <pic:cNvPr id="25558" name="Picture 25558"/>
                          <pic:cNvPicPr/>
                        </pic:nvPicPr>
                        <pic:blipFill>
                          <a:blip r:embed="rId777"/>
                          <a:stretch>
                            <a:fillRect/>
                          </a:stretch>
                        </pic:blipFill>
                        <pic:spPr>
                          <a:xfrm>
                            <a:off x="44254" y="44139"/>
                            <a:ext cx="5310548" cy="3113845"/>
                          </a:xfrm>
                          <a:prstGeom prst="rect">
                            <a:avLst/>
                          </a:prstGeom>
                        </pic:spPr>
                      </pic:pic>
                      <wps:wsp>
                        <wps:cNvPr id="25559" name="Shape 25559"/>
                        <wps:cNvSpPr/>
                        <wps:spPr>
                          <a:xfrm>
                            <a:off x="0" y="0"/>
                            <a:ext cx="2699510" cy="3202138"/>
                          </a:xfrm>
                          <a:custGeom>
                            <a:avLst/>
                            <a:gdLst/>
                            <a:ahLst/>
                            <a:cxnLst/>
                            <a:rect l="0" t="0" r="0" b="0"/>
                            <a:pathLst>
                              <a:path w="2699510" h="3202138">
                                <a:moveTo>
                                  <a:pt x="0" y="0"/>
                                </a:moveTo>
                                <a:lnTo>
                                  <a:pt x="2699510" y="0"/>
                                </a:lnTo>
                                <a:lnTo>
                                  <a:pt x="2699510" y="44156"/>
                                </a:lnTo>
                                <a:lnTo>
                                  <a:pt x="44254" y="44155"/>
                                </a:lnTo>
                                <a:lnTo>
                                  <a:pt x="44254" y="3157983"/>
                                </a:lnTo>
                                <a:lnTo>
                                  <a:pt x="2699510" y="3157983"/>
                                </a:lnTo>
                                <a:lnTo>
                                  <a:pt x="2699510" y="3202138"/>
                                </a:lnTo>
                                <a:lnTo>
                                  <a:pt x="0" y="3202138"/>
                                </a:lnTo>
                                <a:lnTo>
                                  <a:pt x="0" y="0"/>
                                </a:lnTo>
                                <a:close/>
                              </a:path>
                            </a:pathLst>
                          </a:custGeom>
                          <a:ln w="0" cap="flat">
                            <a:miter lim="127000"/>
                          </a:ln>
                        </wps:spPr>
                        <wps:style>
                          <a:lnRef idx="0">
                            <a:srgbClr val="000000">
                              <a:alpha val="0"/>
                            </a:srgbClr>
                          </a:lnRef>
                          <a:fillRef idx="1">
                            <a:srgbClr val="0000FF"/>
                          </a:fillRef>
                          <a:effectRef idx="0">
                            <a:scrgbClr r="0" g="0" b="0"/>
                          </a:effectRef>
                          <a:fontRef idx="none"/>
                        </wps:style>
                        <wps:bodyPr/>
                      </wps:wsp>
                      <wps:wsp>
                        <wps:cNvPr id="25560" name="Shape 25560"/>
                        <wps:cNvSpPr/>
                        <wps:spPr>
                          <a:xfrm>
                            <a:off x="2699510" y="0"/>
                            <a:ext cx="2699510" cy="3202138"/>
                          </a:xfrm>
                          <a:custGeom>
                            <a:avLst/>
                            <a:gdLst/>
                            <a:ahLst/>
                            <a:cxnLst/>
                            <a:rect l="0" t="0" r="0" b="0"/>
                            <a:pathLst>
                              <a:path w="2699510" h="3202138">
                                <a:moveTo>
                                  <a:pt x="0" y="0"/>
                                </a:moveTo>
                                <a:lnTo>
                                  <a:pt x="2699510" y="0"/>
                                </a:lnTo>
                                <a:lnTo>
                                  <a:pt x="2699510" y="3202138"/>
                                </a:lnTo>
                                <a:lnTo>
                                  <a:pt x="0" y="3202138"/>
                                </a:lnTo>
                                <a:lnTo>
                                  <a:pt x="0" y="3157983"/>
                                </a:lnTo>
                                <a:lnTo>
                                  <a:pt x="2655255" y="3157983"/>
                                </a:lnTo>
                                <a:lnTo>
                                  <a:pt x="2655255" y="44156"/>
                                </a:lnTo>
                                <a:lnTo>
                                  <a:pt x="0" y="44155"/>
                                </a:lnTo>
                                <a:lnTo>
                                  <a:pt x="0" y="0"/>
                                </a:lnTo>
                                <a:close/>
                              </a:path>
                            </a:pathLst>
                          </a:custGeom>
                          <a:ln w="0" cap="flat">
                            <a:miter lim="127000"/>
                          </a:ln>
                        </wps:spPr>
                        <wps:style>
                          <a:lnRef idx="0">
                            <a:srgbClr val="000000">
                              <a:alpha val="0"/>
                            </a:srgbClr>
                          </a:lnRef>
                          <a:fillRef idx="1">
                            <a:srgbClr val="0000FF"/>
                          </a:fillRef>
                          <a:effectRef idx="0">
                            <a:scrgbClr r="0" g="0" b="0"/>
                          </a:effectRef>
                          <a:fontRef idx="none"/>
                        </wps:style>
                        <wps:bodyPr/>
                      </wps:wsp>
                    </wpg:wgp>
                  </a:graphicData>
                </a:graphic>
              </wp:inline>
            </w:drawing>
          </mc:Choice>
          <mc:Fallback xmlns:a="http://schemas.openxmlformats.org/drawingml/2006/main">
            <w:pict>
              <v:group id="Group 281879" style="width:427.736pt;height:286.476pt;mso-position-horizontal-relative:char;mso-position-vertical-relative:line" coordsize="54322,36382">
                <v:rect id="Rectangle 25442" style="position:absolute;width:421;height:1899;left:54005;top:30987;" filled="f" stroked="f">
                  <v:textbox inset="0,0,0,0">
                    <w:txbxContent>
                      <w:p>
                        <w:pPr>
                          <w:spacing w:before="0" w:after="160" w:line="259" w:lineRule="auto"/>
                        </w:pPr>
                        <w:r>
                          <w:rPr>
                            <w:rFonts w:cs="Calibri" w:hAnsi="Calibri" w:eastAsia="Calibri" w:ascii="Calibri"/>
                            <w:sz w:val="22"/>
                          </w:rPr>
                          <w:t xml:space="preserve"> </w:t>
                        </w:r>
                      </w:p>
                    </w:txbxContent>
                  </v:textbox>
                </v:rect>
                <v:rect id="Rectangle 25443" style="position:absolute;width:36;height:165;left:0;top:33227;" filled="f" stroked="f">
                  <v:textbox inset="0,0,0,0">
                    <w:txbxContent>
                      <w:p>
                        <w:pPr>
                          <w:spacing w:before="0" w:after="160" w:line="259" w:lineRule="auto"/>
                        </w:pPr>
                        <w:r>
                          <w:rPr>
                            <w:rFonts w:cs="Calibri" w:hAnsi="Calibri" w:eastAsia="Calibri" w:ascii="Calibri"/>
                            <w:b w:val="1"/>
                            <w:sz w:val="2"/>
                          </w:rPr>
                          <w:t xml:space="preserve"> </w:t>
                        </w:r>
                      </w:p>
                    </w:txbxContent>
                  </v:textbox>
                </v:rect>
                <v:rect id="Rectangle 281775" style="position:absolute;width:11851;height:2229;left:0;top:34706;" filled="f" stroked="f">
                  <v:textbox inset="0,0,0,0">
                    <w:txbxContent>
                      <w:p>
                        <w:pPr>
                          <w:spacing w:before="0" w:after="160" w:line="259" w:lineRule="auto"/>
                        </w:pPr>
                        <w:r>
                          <w:rPr>
                            <w:rFonts w:cs="Calibri" w:hAnsi="Calibri" w:eastAsia="Calibri" w:ascii="Calibri"/>
                            <w:b w:val="1"/>
                            <w:sz w:val="26"/>
                            <w:u w:val="single" w:color="000000"/>
                          </w:rPr>
                          <w:t xml:space="preserve">Frame Relay:</w:t>
                        </w:r>
                      </w:p>
                    </w:txbxContent>
                  </v:textbox>
                </v:rect>
                <v:rect id="Rectangle 281776" style="position:absolute;width:494;height:2229;left:8930;top:34706;" filled="f" stroked="f">
                  <v:textbox inset="0,0,0,0">
                    <w:txbxContent>
                      <w:p>
                        <w:pPr>
                          <w:spacing w:before="0" w:after="160" w:line="259" w:lineRule="auto"/>
                        </w:pPr>
                        <w:r>
                          <w:rPr>
                            <w:rFonts w:cs="Calibri" w:hAnsi="Calibri" w:eastAsia="Calibri" w:ascii="Calibri"/>
                            <w:b w:val="1"/>
                            <w:sz w:val="26"/>
                          </w:rPr>
                          <w:t xml:space="preserve"> </w:t>
                        </w:r>
                      </w:p>
                    </w:txbxContent>
                  </v:textbox>
                </v:rect>
                <v:shape id="Picture 306522" style="position:absolute;width:53187;height:31211;left:388;top:394;" filled="f">
                  <v:imagedata r:id="rId778"/>
                </v:shape>
                <v:shape id="Picture 25558" style="position:absolute;width:53105;height:31138;left:442;top:441;" filled="f">
                  <v:imagedata r:id="rId779"/>
                </v:shape>
                <v:shape id="Shape 25559" style="position:absolute;width:26995;height:32021;left:0;top:0;" coordsize="2699510,3202138" path="m0,0l2699510,0l2699510,44156l44254,44155l44254,3157983l2699510,3157983l2699510,3202138l0,3202138l0,0x">
                  <v:stroke weight="0pt" endcap="flat" joinstyle="miter" miterlimit="10" on="false" color="#000000" opacity="0"/>
                  <v:fill on="true" color="#0000ff"/>
                </v:shape>
                <v:shape id="Shape 25560" style="position:absolute;width:26995;height:32021;left:26995;top:0;" coordsize="2699510,3202138" path="m0,0l2699510,0l2699510,3202138l0,3202138l0,3157983l2655255,3157983l2655255,44156l0,44155l0,0x">
                  <v:stroke weight="0pt" endcap="flat" joinstyle="miter" miterlimit="10" on="false" color="#000000" opacity="0"/>
                  <v:fill on="true" color="#0000ff"/>
                </v:shape>
              </v:group>
            </w:pict>
          </mc:Fallback>
        </mc:AlternateContent>
      </w:r>
    </w:p>
    <w:p w14:paraId="75521B3D" w14:textId="77777777" w:rsidR="00A97412" w:rsidRDefault="00000000">
      <w:pPr>
        <w:spacing w:after="161" w:line="258" w:lineRule="auto"/>
        <w:ind w:left="-5" w:right="42" w:hanging="10"/>
      </w:pPr>
      <w:proofErr w:type="spellStart"/>
      <w:proofErr w:type="gramStart"/>
      <w:r>
        <w:t>Frame</w:t>
      </w:r>
      <w:proofErr w:type="spellEnd"/>
      <w:proofErr w:type="gramEnd"/>
      <w:r>
        <w:t xml:space="preserve"> </w:t>
      </w:r>
      <w:proofErr w:type="spellStart"/>
      <w:r>
        <w:t>Relay</w:t>
      </w:r>
      <w:proofErr w:type="spellEnd"/>
      <w:r>
        <w:t xml:space="preserve"> es una </w:t>
      </w:r>
      <w:r>
        <w:rPr>
          <w:u w:val="single" w:color="000000"/>
        </w:rPr>
        <w:t>técnica de comunicación mediante retransmisión de tramas</w:t>
      </w:r>
      <w:r>
        <w:t xml:space="preserve"> para redes de circuito virtual, introducida en 1988. Es una </w:t>
      </w:r>
      <w:r>
        <w:rPr>
          <w:u w:val="single" w:color="000000"/>
        </w:rPr>
        <w:t>extensión de estándar ISDN</w:t>
      </w:r>
      <w:r>
        <w:t xml:space="preserve">. </w:t>
      </w:r>
    </w:p>
    <w:p w14:paraId="69EBF8D4" w14:textId="77777777" w:rsidR="00A97412" w:rsidRDefault="00000000">
      <w:pPr>
        <w:spacing w:after="153" w:line="266" w:lineRule="auto"/>
        <w:ind w:left="-7" w:right="44" w:hanging="8"/>
      </w:pPr>
      <w:r>
        <w:lastRenderedPageBreak/>
        <w:t xml:space="preserve">Es un </w:t>
      </w:r>
      <w:r>
        <w:rPr>
          <w:u w:val="single" w:color="000000"/>
        </w:rPr>
        <w:t>protocolo de transmisión de datos de alta velocidad</w:t>
      </w:r>
      <w:r>
        <w:t xml:space="preserve"> (1.5 Mbps) </w:t>
      </w:r>
      <w:r>
        <w:rPr>
          <w:u w:val="single" w:color="000000"/>
        </w:rPr>
        <w:t>a través de canales</w:t>
      </w:r>
      <w:r>
        <w:t xml:space="preserve"> </w:t>
      </w:r>
      <w:r>
        <w:rPr>
          <w:u w:val="single" w:color="000000"/>
        </w:rPr>
        <w:t>digitales</w:t>
      </w:r>
      <w:r>
        <w:t xml:space="preserve">. Se basa en conmutación de circuitos y se utiliza para líneas alquiladas de ancho de banda fijo. </w:t>
      </w:r>
    </w:p>
    <w:p w14:paraId="1CB5DF05" w14:textId="77777777" w:rsidR="00A97412" w:rsidRDefault="00000000">
      <w:pPr>
        <w:spacing w:after="153" w:line="266" w:lineRule="auto"/>
        <w:ind w:left="-7" w:right="44" w:hanging="8"/>
      </w:pPr>
      <w:r>
        <w:t xml:space="preserve">Transfiere </w:t>
      </w:r>
      <w:r>
        <w:rPr>
          <w:u w:val="single" w:color="000000"/>
        </w:rPr>
        <w:t>utilizando tecnología ATM</w:t>
      </w:r>
      <w:r>
        <w:t xml:space="preserve"> los paquetes denominados </w:t>
      </w:r>
      <w:proofErr w:type="spellStart"/>
      <w:r>
        <w:rPr>
          <w:b/>
        </w:rPr>
        <w:t>frames</w:t>
      </w:r>
      <w:proofErr w:type="spellEnd"/>
      <w:r>
        <w:rPr>
          <w:b/>
        </w:rPr>
        <w:t xml:space="preserve"> o tramas </w:t>
      </w:r>
      <w:r>
        <w:t xml:space="preserve">de tamaño variable. Solo hay chequeo y retransmisión. </w:t>
      </w:r>
    </w:p>
    <w:p w14:paraId="08397BEA" w14:textId="77777777" w:rsidR="00A97412" w:rsidRDefault="00000000">
      <w:pPr>
        <w:spacing w:after="153" w:line="266" w:lineRule="auto"/>
        <w:ind w:left="-7" w:right="44" w:hanging="8"/>
      </w:pPr>
      <w:r>
        <w:t xml:space="preserve">No tiene control de flujo en la transmisión, se controla en otro nivel. </w:t>
      </w:r>
    </w:p>
    <w:p w14:paraId="20538339" w14:textId="77777777" w:rsidR="00A97412" w:rsidRDefault="00000000">
      <w:pPr>
        <w:spacing w:after="153" w:line="266" w:lineRule="auto"/>
        <w:ind w:left="-7" w:right="44" w:hanging="8"/>
      </w:pPr>
      <w:r>
        <w:t xml:space="preserve">Es una tecnología estructurada </w:t>
      </w:r>
      <w:proofErr w:type="gramStart"/>
      <w:r>
        <w:t>de acuerdo al</w:t>
      </w:r>
      <w:proofErr w:type="gramEnd"/>
      <w:r>
        <w:t xml:space="preserve"> modelo OSI. </w:t>
      </w:r>
    </w:p>
    <w:p w14:paraId="3EDDD290" w14:textId="77777777" w:rsidR="00A97412" w:rsidRDefault="00000000">
      <w:pPr>
        <w:spacing w:after="200" w:line="266" w:lineRule="auto"/>
        <w:ind w:left="-7" w:right="44" w:hanging="8"/>
      </w:pPr>
      <w:r>
        <w:t xml:space="preserve">Las conexiones pueden ser del tipo: </w:t>
      </w:r>
    </w:p>
    <w:p w14:paraId="5EE3A245" w14:textId="77777777" w:rsidR="00A97412" w:rsidRDefault="00000000">
      <w:pPr>
        <w:numPr>
          <w:ilvl w:val="0"/>
          <w:numId w:val="114"/>
        </w:numPr>
        <w:spacing w:after="11" w:line="266" w:lineRule="auto"/>
        <w:ind w:right="44" w:hanging="360"/>
      </w:pPr>
      <w:r>
        <w:t xml:space="preserve">Permanente (PVC, </w:t>
      </w:r>
      <w:proofErr w:type="spellStart"/>
      <w:r>
        <w:t>Permanent</w:t>
      </w:r>
      <w:proofErr w:type="spellEnd"/>
      <w:r>
        <w:t xml:space="preserve"> Virtual </w:t>
      </w:r>
      <w:proofErr w:type="spellStart"/>
      <w:r>
        <w:t>Circuit</w:t>
      </w:r>
      <w:proofErr w:type="spellEnd"/>
      <w:r>
        <w:t xml:space="preserve">).  </w:t>
      </w:r>
    </w:p>
    <w:p w14:paraId="5DD5279A" w14:textId="77777777" w:rsidR="00A97412" w:rsidRDefault="00000000">
      <w:pPr>
        <w:numPr>
          <w:ilvl w:val="0"/>
          <w:numId w:val="114"/>
        </w:numPr>
        <w:spacing w:after="126" w:line="266" w:lineRule="auto"/>
        <w:ind w:right="44" w:hanging="360"/>
      </w:pPr>
      <w:r>
        <w:t xml:space="preserve">Conmutadas (SVC, </w:t>
      </w:r>
      <w:proofErr w:type="spellStart"/>
      <w:r>
        <w:t>Switched</w:t>
      </w:r>
      <w:proofErr w:type="spellEnd"/>
      <w:r>
        <w:t xml:space="preserve"> Virtual </w:t>
      </w:r>
      <w:proofErr w:type="spellStart"/>
      <w:r>
        <w:t>Circuit</w:t>
      </w:r>
      <w:proofErr w:type="spellEnd"/>
      <w:r>
        <w:t xml:space="preserve">). </w:t>
      </w:r>
    </w:p>
    <w:p w14:paraId="555D266C" w14:textId="77777777" w:rsidR="00A97412" w:rsidRDefault="00000000">
      <w:pPr>
        <w:spacing w:after="153" w:line="266" w:lineRule="auto"/>
        <w:ind w:left="-7" w:right="44" w:hanging="8"/>
      </w:pPr>
      <w:r>
        <w:t xml:space="preserve">Se utilizó bastante hasta que apareció internet. </w:t>
      </w:r>
    </w:p>
    <w:p w14:paraId="7197D127" w14:textId="77777777" w:rsidR="00A97412" w:rsidRDefault="00000000">
      <w:pPr>
        <w:spacing w:after="197" w:line="266" w:lineRule="auto"/>
        <w:ind w:left="-7" w:right="44" w:hanging="8"/>
      </w:pPr>
      <w:r>
        <w:t xml:space="preserve">Las </w:t>
      </w:r>
      <w:r>
        <w:rPr>
          <w:b/>
        </w:rPr>
        <w:t>aplicaciones/usos</w:t>
      </w:r>
      <w:r>
        <w:t xml:space="preserve"> que se podían dar en </w:t>
      </w:r>
      <w:proofErr w:type="spellStart"/>
      <w:proofErr w:type="gramStart"/>
      <w:r>
        <w:t>Frame</w:t>
      </w:r>
      <w:proofErr w:type="spellEnd"/>
      <w:proofErr w:type="gramEnd"/>
      <w:r>
        <w:t xml:space="preserve"> </w:t>
      </w:r>
      <w:proofErr w:type="spellStart"/>
      <w:r>
        <w:t>Relay</w:t>
      </w:r>
      <w:proofErr w:type="spellEnd"/>
      <w:r>
        <w:t xml:space="preserve"> son (prácticamente era de uso empresarial): </w:t>
      </w:r>
    </w:p>
    <w:p w14:paraId="683FAFCA" w14:textId="77777777" w:rsidR="00A97412" w:rsidRDefault="00000000">
      <w:pPr>
        <w:numPr>
          <w:ilvl w:val="0"/>
          <w:numId w:val="114"/>
        </w:numPr>
        <w:spacing w:after="14" w:line="266" w:lineRule="auto"/>
        <w:ind w:right="44" w:hanging="360"/>
      </w:pPr>
      <w:r>
        <w:t xml:space="preserve">Aplicaciones de CAD/CAM.  </w:t>
      </w:r>
    </w:p>
    <w:p w14:paraId="6E47C480" w14:textId="77777777" w:rsidR="00A97412" w:rsidRDefault="00000000">
      <w:pPr>
        <w:numPr>
          <w:ilvl w:val="0"/>
          <w:numId w:val="114"/>
        </w:numPr>
        <w:spacing w:after="11" w:line="266" w:lineRule="auto"/>
        <w:ind w:right="44" w:hanging="360"/>
      </w:pPr>
      <w:r>
        <w:t xml:space="preserve">Intercambio de información en tiempo real dentro del ámbito empresarial.  </w:t>
      </w:r>
    </w:p>
    <w:p w14:paraId="524A66D3" w14:textId="77777777" w:rsidR="00A97412" w:rsidRDefault="00000000">
      <w:pPr>
        <w:numPr>
          <w:ilvl w:val="0"/>
          <w:numId w:val="114"/>
        </w:numPr>
        <w:spacing w:after="153" w:line="266" w:lineRule="auto"/>
        <w:ind w:right="44" w:hanging="360"/>
      </w:pPr>
      <w:r>
        <w:t xml:space="preserve">Construcción de bases de datos distribuidas.  </w:t>
      </w:r>
    </w:p>
    <w:p w14:paraId="0B577E1A" w14:textId="77777777" w:rsidR="00A97412" w:rsidRDefault="00000000">
      <w:pPr>
        <w:spacing w:after="39" w:line="266" w:lineRule="auto"/>
        <w:ind w:left="728" w:right="44" w:hanging="8"/>
      </w:pPr>
      <w:r>
        <w:t xml:space="preserve">Correo electrónico.  </w:t>
      </w:r>
    </w:p>
    <w:p w14:paraId="368D6FEE" w14:textId="77777777" w:rsidR="00A97412" w:rsidRDefault="00000000">
      <w:pPr>
        <w:numPr>
          <w:ilvl w:val="0"/>
          <w:numId w:val="114"/>
        </w:numPr>
        <w:spacing w:after="13" w:line="266" w:lineRule="auto"/>
        <w:ind w:right="44" w:hanging="360"/>
      </w:pPr>
      <w:r>
        <w:t xml:space="preserve">Aplicaciones host-terminal.  </w:t>
      </w:r>
    </w:p>
    <w:p w14:paraId="6B0BD80C" w14:textId="77777777" w:rsidR="00A97412" w:rsidRDefault="00000000">
      <w:pPr>
        <w:numPr>
          <w:ilvl w:val="0"/>
          <w:numId w:val="114"/>
        </w:numPr>
        <w:spacing w:after="11" w:line="266" w:lineRule="auto"/>
        <w:ind w:right="44" w:hanging="360"/>
      </w:pPr>
      <w:r>
        <w:t xml:space="preserve">Aplicaciones cliente-servidor.  </w:t>
      </w:r>
    </w:p>
    <w:p w14:paraId="406C355A" w14:textId="77777777" w:rsidR="00A97412" w:rsidRDefault="00000000">
      <w:pPr>
        <w:numPr>
          <w:ilvl w:val="0"/>
          <w:numId w:val="114"/>
        </w:numPr>
        <w:spacing w:after="13" w:line="266" w:lineRule="auto"/>
        <w:ind w:right="44" w:hanging="360"/>
      </w:pPr>
      <w:r>
        <w:t xml:space="preserve">Acceso remoto a bases de datos.  </w:t>
      </w:r>
    </w:p>
    <w:p w14:paraId="1247943E" w14:textId="77777777" w:rsidR="00A97412" w:rsidRDefault="00000000">
      <w:pPr>
        <w:numPr>
          <w:ilvl w:val="0"/>
          <w:numId w:val="114"/>
        </w:numPr>
        <w:spacing w:after="13" w:line="266" w:lineRule="auto"/>
        <w:ind w:right="44" w:hanging="360"/>
      </w:pPr>
      <w:r>
        <w:t xml:space="preserve">Transferencia de ficheros e imágenes.  </w:t>
      </w:r>
    </w:p>
    <w:p w14:paraId="5F0EBA21" w14:textId="77777777" w:rsidR="00A97412" w:rsidRDefault="00000000">
      <w:pPr>
        <w:numPr>
          <w:ilvl w:val="0"/>
          <w:numId w:val="114"/>
        </w:numPr>
        <w:spacing w:after="0" w:line="266" w:lineRule="auto"/>
        <w:ind w:right="44" w:hanging="360"/>
      </w:pPr>
      <w:r>
        <w:t xml:space="preserve">Impresión remota. </w:t>
      </w:r>
    </w:p>
    <w:p w14:paraId="53077940" w14:textId="77777777" w:rsidR="00A97412" w:rsidRDefault="00000000">
      <w:pPr>
        <w:spacing w:after="387"/>
      </w:pPr>
      <w:r>
        <w:rPr>
          <w:sz w:val="2"/>
        </w:rPr>
        <w:t xml:space="preserve"> </w:t>
      </w:r>
    </w:p>
    <w:p w14:paraId="60C3705A" w14:textId="77777777" w:rsidR="00A97412" w:rsidRDefault="00000000">
      <w:pPr>
        <w:spacing w:after="123"/>
        <w:ind w:left="-5" w:hanging="10"/>
      </w:pPr>
      <w:r>
        <w:rPr>
          <w:b/>
          <w:sz w:val="26"/>
          <w:u w:val="single" w:color="000000"/>
        </w:rPr>
        <w:t xml:space="preserve">xDSL (Digital </w:t>
      </w:r>
      <w:proofErr w:type="spellStart"/>
      <w:r>
        <w:rPr>
          <w:b/>
          <w:sz w:val="26"/>
          <w:u w:val="single" w:color="000000"/>
        </w:rPr>
        <w:t>Subscriber</w:t>
      </w:r>
      <w:proofErr w:type="spellEnd"/>
      <w:r>
        <w:rPr>
          <w:b/>
          <w:sz w:val="26"/>
          <w:u w:val="single" w:color="000000"/>
        </w:rPr>
        <w:t xml:space="preserve"> Line):</w:t>
      </w:r>
      <w:r>
        <w:rPr>
          <w:b/>
          <w:sz w:val="26"/>
        </w:rPr>
        <w:t xml:space="preserve"> </w:t>
      </w:r>
    </w:p>
    <w:p w14:paraId="44BA204F" w14:textId="77777777" w:rsidR="00A97412" w:rsidRDefault="00000000">
      <w:pPr>
        <w:spacing w:after="153" w:line="266" w:lineRule="auto"/>
        <w:ind w:left="-7" w:right="44" w:hanging="8"/>
      </w:pPr>
      <w:r>
        <w:t xml:space="preserve">Luego del </w:t>
      </w:r>
      <w:proofErr w:type="spellStart"/>
      <w:proofErr w:type="gramStart"/>
      <w:r>
        <w:t>Frame</w:t>
      </w:r>
      <w:proofErr w:type="spellEnd"/>
      <w:proofErr w:type="gramEnd"/>
      <w:r>
        <w:t xml:space="preserve"> </w:t>
      </w:r>
      <w:proofErr w:type="spellStart"/>
      <w:r>
        <w:t>Relay</w:t>
      </w:r>
      <w:proofErr w:type="spellEnd"/>
      <w:r>
        <w:t xml:space="preserve"> apareció xDSL. Es una </w:t>
      </w:r>
      <w:r>
        <w:rPr>
          <w:u w:val="single" w:color="000000"/>
        </w:rPr>
        <w:t>tecnología estandarizada para comunicaciones</w:t>
      </w:r>
      <w:r>
        <w:t xml:space="preserve"> </w:t>
      </w:r>
      <w:r>
        <w:rPr>
          <w:u w:val="single" w:color="000000"/>
        </w:rPr>
        <w:t>digitales de alta velocidad</w:t>
      </w:r>
      <w:r>
        <w:t xml:space="preserve">. Es la principal tecnología de última milla en </w:t>
      </w:r>
      <w:proofErr w:type="spellStart"/>
      <w:r>
        <w:t>Cablemodem</w:t>
      </w:r>
      <w:proofErr w:type="spellEnd"/>
      <w:r>
        <w:t xml:space="preserve">. </w:t>
      </w:r>
    </w:p>
    <w:p w14:paraId="33765AF4" w14:textId="77777777" w:rsidR="00A97412" w:rsidRDefault="00000000">
      <w:pPr>
        <w:spacing w:after="153" w:line="266" w:lineRule="auto"/>
        <w:ind w:left="-7" w:right="44" w:hanging="8"/>
      </w:pPr>
      <w:r>
        <w:t xml:space="preserve">Utiliza la Multiplexación por División de Frecuencias (FDM) y tiene canal ascendente y descendente con distintas frecuencias. </w:t>
      </w:r>
    </w:p>
    <w:p w14:paraId="5E8C1DD4" w14:textId="77777777" w:rsidR="00A97412" w:rsidRDefault="00000000">
      <w:pPr>
        <w:spacing w:after="205" w:line="258" w:lineRule="auto"/>
        <w:ind w:left="-5" w:right="42" w:hanging="10"/>
      </w:pPr>
      <w:r>
        <w:rPr>
          <w:u w:val="single" w:color="000000"/>
        </w:rPr>
        <w:t xml:space="preserve">Utiliza equipos como módems digitales para líneas físicas, en pares telefónicos y </w:t>
      </w:r>
      <w:proofErr w:type="spellStart"/>
      <w:r>
        <w:rPr>
          <w:u w:val="single" w:color="000000"/>
        </w:rPr>
        <w:t>coaxiles</w:t>
      </w:r>
      <w:proofErr w:type="spellEnd"/>
      <w:r>
        <w:t xml:space="preserve">. La distancia máxima de transmisión es de 5,5 Km. </w:t>
      </w:r>
    </w:p>
    <w:p w14:paraId="40612A07" w14:textId="77777777" w:rsidR="00A97412" w:rsidRDefault="00000000">
      <w:pPr>
        <w:numPr>
          <w:ilvl w:val="0"/>
          <w:numId w:val="114"/>
        </w:numPr>
        <w:spacing w:after="153" w:line="266" w:lineRule="auto"/>
        <w:ind w:right="44" w:hanging="360"/>
      </w:pPr>
      <w:r>
        <w:rPr>
          <w:b/>
        </w:rPr>
        <w:t>ADSL (</w:t>
      </w:r>
      <w:proofErr w:type="spellStart"/>
      <w:r>
        <w:rPr>
          <w:b/>
        </w:rPr>
        <w:t>Asymmetrical</w:t>
      </w:r>
      <w:proofErr w:type="spellEnd"/>
      <w:r>
        <w:rPr>
          <w:b/>
        </w:rPr>
        <w:t xml:space="preserve"> Digital </w:t>
      </w:r>
      <w:proofErr w:type="spellStart"/>
      <w:r>
        <w:rPr>
          <w:b/>
        </w:rPr>
        <w:t>Subscriber</w:t>
      </w:r>
      <w:proofErr w:type="spellEnd"/>
      <w:r>
        <w:rPr>
          <w:b/>
        </w:rPr>
        <w:t xml:space="preserve"> Line):</w:t>
      </w:r>
      <w:r>
        <w:t xml:space="preserve"> Velocidades distintas en los sentidos </w:t>
      </w:r>
      <w:proofErr w:type="spellStart"/>
      <w:r>
        <w:t>ISPAbonado</w:t>
      </w:r>
      <w:proofErr w:type="spellEnd"/>
      <w:r>
        <w:t xml:space="preserve">. Esta tecnología se denomina asimétrica debido a que la velocidad de descarga y de subida de datos no es igual. Es muy apropiada para el transporte de Internet. </w:t>
      </w:r>
    </w:p>
    <w:p w14:paraId="6A962A7A" w14:textId="77777777" w:rsidR="00A97412" w:rsidRDefault="00000000">
      <w:pPr>
        <w:spacing w:after="197" w:line="266" w:lineRule="auto"/>
        <w:ind w:left="721" w:right="44" w:hanging="8"/>
      </w:pPr>
      <w:r>
        <w:t xml:space="preserve">En una línea ADSL se establecen </w:t>
      </w:r>
      <w:r>
        <w:rPr>
          <w:u w:val="single" w:color="000000"/>
        </w:rPr>
        <w:t>tres canales de comunicación</w:t>
      </w:r>
      <w:r>
        <w:t xml:space="preserve">, que son el de envío de datos, el de recepción de datos y el de servicio telefónico normal. </w:t>
      </w:r>
    </w:p>
    <w:p w14:paraId="1DE885A8" w14:textId="77777777" w:rsidR="00A97412" w:rsidRDefault="00000000">
      <w:pPr>
        <w:numPr>
          <w:ilvl w:val="0"/>
          <w:numId w:val="114"/>
        </w:numPr>
        <w:spacing w:after="197" w:line="266" w:lineRule="auto"/>
        <w:ind w:right="44" w:hanging="360"/>
      </w:pPr>
      <w:r>
        <w:rPr>
          <w:b/>
        </w:rPr>
        <w:lastRenderedPageBreak/>
        <w:t>RADSL (</w:t>
      </w:r>
      <w:proofErr w:type="spellStart"/>
      <w:r>
        <w:rPr>
          <w:b/>
        </w:rPr>
        <w:t>Rate</w:t>
      </w:r>
      <w:proofErr w:type="spellEnd"/>
      <w:r>
        <w:rPr>
          <w:b/>
        </w:rPr>
        <w:t>-Adaptive ADSL):</w:t>
      </w:r>
      <w:r>
        <w:t xml:space="preserve"> Permite ajustar la velocidad a la aplicación, automáticamente o por definición previa. </w:t>
      </w:r>
    </w:p>
    <w:p w14:paraId="7C5C30C1" w14:textId="77777777" w:rsidR="00A97412" w:rsidRDefault="00000000">
      <w:pPr>
        <w:numPr>
          <w:ilvl w:val="0"/>
          <w:numId w:val="114"/>
        </w:numPr>
        <w:spacing w:after="159"/>
        <w:ind w:right="44" w:hanging="360"/>
      </w:pPr>
      <w:r>
        <w:rPr>
          <w:b/>
        </w:rPr>
        <w:t>HDSL (High-bit-</w:t>
      </w:r>
      <w:proofErr w:type="spellStart"/>
      <w:r>
        <w:rPr>
          <w:b/>
        </w:rPr>
        <w:t>rate</w:t>
      </w:r>
      <w:proofErr w:type="spellEnd"/>
      <w:r>
        <w:rPr>
          <w:b/>
        </w:rPr>
        <w:t xml:space="preserve"> Digital </w:t>
      </w:r>
      <w:proofErr w:type="spellStart"/>
      <w:r>
        <w:rPr>
          <w:b/>
        </w:rPr>
        <w:t>Subscriber</w:t>
      </w:r>
      <w:proofErr w:type="spellEnd"/>
      <w:r>
        <w:rPr>
          <w:b/>
        </w:rPr>
        <w:t xml:space="preserve"> Line):</w:t>
      </w:r>
      <w:r>
        <w:t xml:space="preserve"> Para el transporte bidireccional simétrico. </w:t>
      </w:r>
    </w:p>
    <w:p w14:paraId="77C75B30" w14:textId="77777777" w:rsidR="00A97412" w:rsidRDefault="00000000">
      <w:pPr>
        <w:numPr>
          <w:ilvl w:val="0"/>
          <w:numId w:val="114"/>
        </w:numPr>
        <w:spacing w:after="198" w:line="266" w:lineRule="auto"/>
        <w:ind w:right="44" w:hanging="360"/>
      </w:pPr>
      <w:r>
        <w:rPr>
          <w:b/>
        </w:rPr>
        <w:t>SDSL (</w:t>
      </w:r>
      <w:proofErr w:type="spellStart"/>
      <w:r>
        <w:rPr>
          <w:b/>
        </w:rPr>
        <w:t>Symmetric</w:t>
      </w:r>
      <w:proofErr w:type="spellEnd"/>
      <w:r>
        <w:rPr>
          <w:b/>
        </w:rPr>
        <w:t xml:space="preserve"> Digital </w:t>
      </w:r>
      <w:proofErr w:type="spellStart"/>
      <w:r>
        <w:rPr>
          <w:b/>
        </w:rPr>
        <w:t>Subscriber</w:t>
      </w:r>
      <w:proofErr w:type="spellEnd"/>
      <w:r>
        <w:rPr>
          <w:b/>
        </w:rPr>
        <w:t xml:space="preserve"> Line):</w:t>
      </w:r>
      <w:r>
        <w:t xml:space="preserve"> </w:t>
      </w:r>
      <w:proofErr w:type="spellStart"/>
      <w:r>
        <w:t>DSLs</w:t>
      </w:r>
      <w:proofErr w:type="spellEnd"/>
      <w:r>
        <w:t xml:space="preserve"> simétricas con velocidades variables entre 160 kbit/s y 2048 kbit/s. Es una extensión de HDSL, se desarrolló para poder dar servicio a través de un único par trenzado. </w:t>
      </w:r>
    </w:p>
    <w:p w14:paraId="3602430A" w14:textId="77777777" w:rsidR="00A97412" w:rsidRDefault="00000000">
      <w:pPr>
        <w:numPr>
          <w:ilvl w:val="0"/>
          <w:numId w:val="114"/>
        </w:numPr>
        <w:spacing w:after="153" w:line="266" w:lineRule="auto"/>
        <w:ind w:right="44" w:hanging="360"/>
      </w:pPr>
      <w:r>
        <w:rPr>
          <w:b/>
        </w:rPr>
        <w:t>VDSL (</w:t>
      </w:r>
      <w:proofErr w:type="spellStart"/>
      <w:r>
        <w:rPr>
          <w:b/>
        </w:rPr>
        <w:t>Very</w:t>
      </w:r>
      <w:proofErr w:type="spellEnd"/>
      <w:r>
        <w:rPr>
          <w:b/>
        </w:rPr>
        <w:t>-High-Bit-</w:t>
      </w:r>
      <w:proofErr w:type="spellStart"/>
      <w:r>
        <w:rPr>
          <w:b/>
        </w:rPr>
        <w:t>Rate</w:t>
      </w:r>
      <w:proofErr w:type="spellEnd"/>
      <w:r>
        <w:rPr>
          <w:b/>
        </w:rPr>
        <w:t xml:space="preserve"> Digital </w:t>
      </w:r>
      <w:proofErr w:type="spellStart"/>
      <w:r>
        <w:rPr>
          <w:b/>
        </w:rPr>
        <w:t>Subscriber</w:t>
      </w:r>
      <w:proofErr w:type="spellEnd"/>
      <w:r>
        <w:rPr>
          <w:b/>
        </w:rPr>
        <w:t xml:space="preserve"> Line):</w:t>
      </w:r>
      <w:r>
        <w:t xml:space="preserve"> Está diseñado para soportar los servicios conocidos como "Triple Play", tales como voz, video, datos, televisión de alta definición (HDTV) y juegos interactivos. Es un esquema similar a ADSL. </w:t>
      </w:r>
    </w:p>
    <w:p w14:paraId="0FD2A131" w14:textId="77777777" w:rsidR="00A97412" w:rsidRDefault="00A97412">
      <w:pPr>
        <w:sectPr w:rsidR="00A97412">
          <w:headerReference w:type="even" r:id="rId780"/>
          <w:headerReference w:type="default" r:id="rId781"/>
          <w:footerReference w:type="even" r:id="rId782"/>
          <w:footerReference w:type="default" r:id="rId783"/>
          <w:headerReference w:type="first" r:id="rId784"/>
          <w:footerReference w:type="first" r:id="rId785"/>
          <w:pgSz w:w="11906" w:h="16838"/>
          <w:pgMar w:top="1471" w:right="1719" w:bottom="1374" w:left="1702" w:header="1437" w:footer="720" w:gutter="0"/>
          <w:cols w:space="720"/>
        </w:sectPr>
      </w:pPr>
    </w:p>
    <w:p w14:paraId="1E7E7E04" w14:textId="77777777" w:rsidR="00A97412" w:rsidRDefault="00000000">
      <w:pPr>
        <w:spacing w:after="128"/>
        <w:ind w:left="16" w:right="-317"/>
      </w:pPr>
      <w:r>
        <w:rPr>
          <w:noProof/>
        </w:rPr>
        <w:lastRenderedPageBreak/>
        <mc:AlternateContent>
          <mc:Choice Requires="wpg">
            <w:drawing>
              <wp:inline distT="0" distB="0" distL="0" distR="0" wp14:anchorId="0579126B" wp14:editId="10C4356B">
                <wp:extent cx="5622990" cy="3436809"/>
                <wp:effectExtent l="0" t="0" r="0" b="0"/>
                <wp:docPr id="282598" name="Group 282598"/>
                <wp:cNvGraphicFramePr/>
                <a:graphic xmlns:a="http://schemas.openxmlformats.org/drawingml/2006/main">
                  <a:graphicData uri="http://schemas.microsoft.com/office/word/2010/wordprocessingGroup">
                    <wpg:wgp>
                      <wpg:cNvGrpSpPr/>
                      <wpg:grpSpPr>
                        <a:xfrm>
                          <a:off x="0" y="0"/>
                          <a:ext cx="5622990" cy="3436809"/>
                          <a:chOff x="0" y="0"/>
                          <a:chExt cx="5622990" cy="3436809"/>
                        </a:xfrm>
                      </wpg:grpSpPr>
                      <wps:wsp>
                        <wps:cNvPr id="25756" name="Rectangle 25756"/>
                        <wps:cNvSpPr/>
                        <wps:spPr>
                          <a:xfrm>
                            <a:off x="5591302" y="3293999"/>
                            <a:ext cx="42144" cy="189937"/>
                          </a:xfrm>
                          <a:prstGeom prst="rect">
                            <a:avLst/>
                          </a:prstGeom>
                          <a:ln>
                            <a:noFill/>
                          </a:ln>
                        </wps:spPr>
                        <wps:txbx>
                          <w:txbxContent>
                            <w:p w14:paraId="217657B4" w14:textId="77777777" w:rsidR="00A97412" w:rsidRDefault="00000000">
                              <w:r>
                                <w:t xml:space="preserve"> </w:t>
                              </w:r>
                            </w:p>
                          </w:txbxContent>
                        </wps:txbx>
                        <wps:bodyPr horzOverflow="overflow" vert="horz" lIns="0" tIns="0" rIns="0" bIns="0" rtlCol="0">
                          <a:noAutofit/>
                        </wps:bodyPr>
                      </wps:wsp>
                      <pic:pic xmlns:pic="http://schemas.openxmlformats.org/drawingml/2006/picture">
                        <pic:nvPicPr>
                          <pic:cNvPr id="25805" name="Picture 25805"/>
                          <pic:cNvPicPr/>
                        </pic:nvPicPr>
                        <pic:blipFill>
                          <a:blip r:embed="rId786"/>
                          <a:stretch>
                            <a:fillRect/>
                          </a:stretch>
                        </pic:blipFill>
                        <pic:spPr>
                          <a:xfrm>
                            <a:off x="0" y="0"/>
                            <a:ext cx="5579364" cy="3380233"/>
                          </a:xfrm>
                          <a:prstGeom prst="rect">
                            <a:avLst/>
                          </a:prstGeom>
                        </pic:spPr>
                      </pic:pic>
                      <pic:pic xmlns:pic="http://schemas.openxmlformats.org/drawingml/2006/picture">
                        <pic:nvPicPr>
                          <pic:cNvPr id="25807" name="Picture 25807"/>
                          <pic:cNvPicPr/>
                        </pic:nvPicPr>
                        <pic:blipFill>
                          <a:blip r:embed="rId787"/>
                          <a:stretch>
                            <a:fillRect/>
                          </a:stretch>
                        </pic:blipFill>
                        <pic:spPr>
                          <a:xfrm>
                            <a:off x="65151" y="64643"/>
                            <a:ext cx="5400040" cy="3201670"/>
                          </a:xfrm>
                          <a:prstGeom prst="rect">
                            <a:avLst/>
                          </a:prstGeom>
                        </pic:spPr>
                      </pic:pic>
                      <wps:wsp>
                        <wps:cNvPr id="25808" name="Shape 25808"/>
                        <wps:cNvSpPr/>
                        <wps:spPr>
                          <a:xfrm>
                            <a:off x="46101" y="45593"/>
                            <a:ext cx="5438140" cy="3239770"/>
                          </a:xfrm>
                          <a:custGeom>
                            <a:avLst/>
                            <a:gdLst/>
                            <a:ahLst/>
                            <a:cxnLst/>
                            <a:rect l="0" t="0" r="0" b="0"/>
                            <a:pathLst>
                              <a:path w="5438140" h="3239770">
                                <a:moveTo>
                                  <a:pt x="0" y="3239770"/>
                                </a:moveTo>
                                <a:lnTo>
                                  <a:pt x="5438140" y="3239770"/>
                                </a:lnTo>
                                <a:lnTo>
                                  <a:pt x="5438140" y="0"/>
                                </a:lnTo>
                                <a:lnTo>
                                  <a:pt x="0" y="0"/>
                                </a:lnTo>
                                <a:close/>
                              </a:path>
                            </a:pathLst>
                          </a:custGeom>
                          <a:ln w="38100" cap="sq">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82598" style="width:442.755pt;height:270.615pt;mso-position-horizontal-relative:char;mso-position-vertical-relative:line" coordsize="56229,34368">
                <v:rect id="Rectangle 25756" style="position:absolute;width:421;height:1899;left:55913;top:32939;" filled="f" stroked="f">
                  <v:textbox inset="0,0,0,0">
                    <w:txbxContent>
                      <w:p>
                        <w:pPr>
                          <w:spacing w:before="0" w:after="160" w:line="259" w:lineRule="auto"/>
                        </w:pPr>
                        <w:r>
                          <w:rPr>
                            <w:rFonts w:cs="Calibri" w:hAnsi="Calibri" w:eastAsia="Calibri" w:ascii="Calibri"/>
                            <w:sz w:val="22"/>
                          </w:rPr>
                          <w:t xml:space="preserve"> </w:t>
                        </w:r>
                      </w:p>
                    </w:txbxContent>
                  </v:textbox>
                </v:rect>
                <v:shape id="Picture 25805" style="position:absolute;width:55793;height:33802;left:0;top:0;" filled="f">
                  <v:imagedata r:id="rId788"/>
                </v:shape>
                <v:shape id="Picture 25807" style="position:absolute;width:54000;height:32016;left:651;top:646;" filled="f">
                  <v:imagedata r:id="rId789"/>
                </v:shape>
                <v:shape id="Shape 25808" style="position:absolute;width:54381;height:32397;left:461;top:455;" coordsize="5438140,3239770" path="m0,3239770l5438140,3239770l5438140,0l0,0x">
                  <v:stroke weight="3pt" endcap="square" joinstyle="miter" miterlimit="10" on="true" color="#000000"/>
                  <v:fill on="false" color="#000000" opacity="0"/>
                </v:shape>
              </v:group>
            </w:pict>
          </mc:Fallback>
        </mc:AlternateContent>
      </w:r>
    </w:p>
    <w:p w14:paraId="75B50F2E" w14:textId="77777777" w:rsidR="00A97412" w:rsidRDefault="00000000">
      <w:pPr>
        <w:spacing w:after="349"/>
      </w:pPr>
      <w:r>
        <w:rPr>
          <w:sz w:val="2"/>
        </w:rPr>
        <w:t xml:space="preserve"> </w:t>
      </w:r>
    </w:p>
    <w:p w14:paraId="3E144C99" w14:textId="77777777" w:rsidR="00A97412" w:rsidRDefault="00000000">
      <w:pPr>
        <w:spacing w:after="200" w:line="266" w:lineRule="auto"/>
        <w:ind w:left="-7" w:right="44" w:hanging="8"/>
      </w:pPr>
      <w:r>
        <w:t xml:space="preserve">xDSL puede utilizar algunas de estas modulaciones: </w:t>
      </w:r>
    </w:p>
    <w:p w14:paraId="2BCB7136" w14:textId="77777777" w:rsidR="00A97412" w:rsidRDefault="00000000">
      <w:pPr>
        <w:numPr>
          <w:ilvl w:val="0"/>
          <w:numId w:val="114"/>
        </w:numPr>
        <w:spacing w:after="153" w:line="266" w:lineRule="auto"/>
        <w:ind w:right="44" w:hanging="360"/>
      </w:pPr>
      <w:r>
        <w:rPr>
          <w:b/>
        </w:rPr>
        <w:t xml:space="preserve">Modulación 2B1Q: </w:t>
      </w:r>
      <w:r>
        <w:t xml:space="preserve">Esta tecnología de modulación digital es bastante utilizada actualmente en ISDN. </w:t>
      </w:r>
    </w:p>
    <w:p w14:paraId="36C2E01C" w14:textId="77777777" w:rsidR="00A97412" w:rsidRDefault="00000000">
      <w:pPr>
        <w:spacing w:after="198" w:line="266" w:lineRule="auto"/>
        <w:ind w:left="721" w:right="44" w:hanging="8"/>
      </w:pPr>
      <w:r>
        <w:t xml:space="preserve">Utiliza modulación por amplitud de pulsos (PAM), que consiste en tomar 2 elementos binarios (22 = 4 combinaciones) y codificarlos en un elemento cuaternario (41 = 4 combinaciones). La ocupación del espectro en el caso de codificar una señal de 2 Mbit/s es de 0 a 584 kHz. </w:t>
      </w:r>
    </w:p>
    <w:p w14:paraId="6D1C748D" w14:textId="77777777" w:rsidR="00A97412" w:rsidRDefault="00000000">
      <w:pPr>
        <w:numPr>
          <w:ilvl w:val="0"/>
          <w:numId w:val="114"/>
        </w:numPr>
        <w:spacing w:after="0" w:line="266" w:lineRule="auto"/>
        <w:ind w:right="44" w:hanging="360"/>
      </w:pPr>
      <w:r>
        <w:rPr>
          <w:b/>
        </w:rPr>
        <w:t>Modulación CAP (</w:t>
      </w:r>
      <w:proofErr w:type="spellStart"/>
      <w:r>
        <w:rPr>
          <w:b/>
        </w:rPr>
        <w:t>Carrierless</w:t>
      </w:r>
      <w:proofErr w:type="spellEnd"/>
      <w:r>
        <w:rPr>
          <w:b/>
        </w:rPr>
        <w:t xml:space="preserve"> </w:t>
      </w:r>
      <w:proofErr w:type="spellStart"/>
      <w:r>
        <w:rPr>
          <w:b/>
        </w:rPr>
        <w:t>Amplitude</w:t>
      </w:r>
      <w:proofErr w:type="spellEnd"/>
      <w:r>
        <w:rPr>
          <w:b/>
        </w:rPr>
        <w:t xml:space="preserve"> </w:t>
      </w:r>
      <w:proofErr w:type="spellStart"/>
      <w:r>
        <w:rPr>
          <w:b/>
        </w:rPr>
        <w:t>Phase</w:t>
      </w:r>
      <w:proofErr w:type="spellEnd"/>
      <w:r>
        <w:rPr>
          <w:b/>
        </w:rPr>
        <w:t>):</w:t>
      </w:r>
      <w:r>
        <w:t xml:space="preserve"> Tecnología desarrollada en la década de 80. Es un sistema de única portadora que codifica la señal binaria de 2 Mbit/s según un diagrama de 32 puntos con modulación en amplitud y fase. Basada en técnicas de multiplexación. </w:t>
      </w:r>
    </w:p>
    <w:p w14:paraId="77B03204" w14:textId="77777777" w:rsidR="00A97412" w:rsidRDefault="00000000">
      <w:pPr>
        <w:spacing w:after="0"/>
        <w:ind w:left="209"/>
      </w:pPr>
      <w:r>
        <w:rPr>
          <w:noProof/>
        </w:rPr>
        <w:lastRenderedPageBreak/>
        <mc:AlternateContent>
          <mc:Choice Requires="wpg">
            <w:drawing>
              <wp:inline distT="0" distB="0" distL="0" distR="0" wp14:anchorId="5241F33B" wp14:editId="471D0276">
                <wp:extent cx="5165070" cy="2781184"/>
                <wp:effectExtent l="0" t="0" r="0" b="0"/>
                <wp:docPr id="282599" name="Group 282599"/>
                <wp:cNvGraphicFramePr/>
                <a:graphic xmlns:a="http://schemas.openxmlformats.org/drawingml/2006/main">
                  <a:graphicData uri="http://schemas.microsoft.com/office/word/2010/wordprocessingGroup">
                    <wpg:wgp>
                      <wpg:cNvGrpSpPr/>
                      <wpg:grpSpPr>
                        <a:xfrm>
                          <a:off x="0" y="0"/>
                          <a:ext cx="5165070" cy="2781184"/>
                          <a:chOff x="0" y="0"/>
                          <a:chExt cx="5165070" cy="2781184"/>
                        </a:xfrm>
                      </wpg:grpSpPr>
                      <wps:wsp>
                        <wps:cNvPr id="25802" name="Rectangle 25802"/>
                        <wps:cNvSpPr/>
                        <wps:spPr>
                          <a:xfrm>
                            <a:off x="319575" y="0"/>
                            <a:ext cx="3665" cy="16516"/>
                          </a:xfrm>
                          <a:prstGeom prst="rect">
                            <a:avLst/>
                          </a:prstGeom>
                          <a:ln>
                            <a:noFill/>
                          </a:ln>
                        </wps:spPr>
                        <wps:txbx>
                          <w:txbxContent>
                            <w:p w14:paraId="6ACBCFBB" w14:textId="77777777" w:rsidR="00A97412" w:rsidRDefault="00000000">
                              <w:r>
                                <w:rPr>
                                  <w:sz w:val="2"/>
                                </w:rPr>
                                <w:t xml:space="preserve"> </w:t>
                              </w:r>
                            </w:p>
                          </w:txbxContent>
                        </wps:txbx>
                        <wps:bodyPr horzOverflow="overflow" vert="horz" lIns="0" tIns="0" rIns="0" bIns="0" rtlCol="0">
                          <a:noAutofit/>
                        </wps:bodyPr>
                      </wps:wsp>
                      <wps:wsp>
                        <wps:cNvPr id="25803" name="Rectangle 25803"/>
                        <wps:cNvSpPr/>
                        <wps:spPr>
                          <a:xfrm>
                            <a:off x="5133383" y="2638374"/>
                            <a:ext cx="42143" cy="189937"/>
                          </a:xfrm>
                          <a:prstGeom prst="rect">
                            <a:avLst/>
                          </a:prstGeom>
                          <a:ln>
                            <a:noFill/>
                          </a:ln>
                        </wps:spPr>
                        <wps:txbx>
                          <w:txbxContent>
                            <w:p w14:paraId="4F23AE96" w14:textId="77777777" w:rsidR="00A97412" w:rsidRDefault="00000000">
                              <w:r>
                                <w:t xml:space="preserve"> </w:t>
                              </w:r>
                            </w:p>
                          </w:txbxContent>
                        </wps:txbx>
                        <wps:bodyPr horzOverflow="overflow" vert="horz" lIns="0" tIns="0" rIns="0" bIns="0" rtlCol="0">
                          <a:noAutofit/>
                        </wps:bodyPr>
                      </wps:wsp>
                      <pic:pic xmlns:pic="http://schemas.openxmlformats.org/drawingml/2006/picture">
                        <pic:nvPicPr>
                          <pic:cNvPr id="25810" name="Picture 25810"/>
                          <pic:cNvPicPr/>
                        </pic:nvPicPr>
                        <pic:blipFill>
                          <a:blip r:embed="rId790"/>
                          <a:stretch>
                            <a:fillRect/>
                          </a:stretch>
                        </pic:blipFill>
                        <pic:spPr>
                          <a:xfrm>
                            <a:off x="46240" y="159354"/>
                            <a:ext cx="5040193" cy="2536973"/>
                          </a:xfrm>
                          <a:prstGeom prst="rect">
                            <a:avLst/>
                          </a:prstGeom>
                        </pic:spPr>
                      </pic:pic>
                      <wps:wsp>
                        <wps:cNvPr id="25811" name="Shape 25811"/>
                        <wps:cNvSpPr/>
                        <wps:spPr>
                          <a:xfrm>
                            <a:off x="0" y="113247"/>
                            <a:ext cx="2566317" cy="2629206"/>
                          </a:xfrm>
                          <a:custGeom>
                            <a:avLst/>
                            <a:gdLst/>
                            <a:ahLst/>
                            <a:cxnLst/>
                            <a:rect l="0" t="0" r="0" b="0"/>
                            <a:pathLst>
                              <a:path w="2566317" h="2629206">
                                <a:moveTo>
                                  <a:pt x="0" y="0"/>
                                </a:moveTo>
                                <a:lnTo>
                                  <a:pt x="2566317" y="0"/>
                                </a:lnTo>
                                <a:lnTo>
                                  <a:pt x="2566317" y="46127"/>
                                </a:lnTo>
                                <a:lnTo>
                                  <a:pt x="46240" y="46127"/>
                                </a:lnTo>
                                <a:lnTo>
                                  <a:pt x="46240" y="2583079"/>
                                </a:lnTo>
                                <a:lnTo>
                                  <a:pt x="2566317" y="2583079"/>
                                </a:lnTo>
                                <a:lnTo>
                                  <a:pt x="2566317" y="2629206"/>
                                </a:lnTo>
                                <a:lnTo>
                                  <a:pt x="0" y="2629206"/>
                                </a:lnTo>
                                <a:lnTo>
                                  <a:pt x="0" y="0"/>
                                </a:lnTo>
                                <a:close/>
                              </a:path>
                            </a:pathLst>
                          </a:custGeom>
                          <a:ln w="0" cap="sq">
                            <a:miter lim="127000"/>
                          </a:ln>
                        </wps:spPr>
                        <wps:style>
                          <a:lnRef idx="0">
                            <a:srgbClr val="000000">
                              <a:alpha val="0"/>
                            </a:srgbClr>
                          </a:lnRef>
                          <a:fillRef idx="1">
                            <a:srgbClr val="3333CC"/>
                          </a:fillRef>
                          <a:effectRef idx="0">
                            <a:scrgbClr r="0" g="0" b="0"/>
                          </a:effectRef>
                          <a:fontRef idx="none"/>
                        </wps:style>
                        <wps:bodyPr/>
                      </wps:wsp>
                      <wps:wsp>
                        <wps:cNvPr id="25812" name="Shape 25812"/>
                        <wps:cNvSpPr/>
                        <wps:spPr>
                          <a:xfrm>
                            <a:off x="2566317" y="113247"/>
                            <a:ext cx="2566317" cy="2629206"/>
                          </a:xfrm>
                          <a:custGeom>
                            <a:avLst/>
                            <a:gdLst/>
                            <a:ahLst/>
                            <a:cxnLst/>
                            <a:rect l="0" t="0" r="0" b="0"/>
                            <a:pathLst>
                              <a:path w="2566317" h="2629206">
                                <a:moveTo>
                                  <a:pt x="0" y="0"/>
                                </a:moveTo>
                                <a:lnTo>
                                  <a:pt x="2566317" y="0"/>
                                </a:lnTo>
                                <a:lnTo>
                                  <a:pt x="2566317" y="2629206"/>
                                </a:lnTo>
                                <a:lnTo>
                                  <a:pt x="0" y="2629206"/>
                                </a:lnTo>
                                <a:lnTo>
                                  <a:pt x="0" y="2583079"/>
                                </a:lnTo>
                                <a:lnTo>
                                  <a:pt x="2520077" y="2583079"/>
                                </a:lnTo>
                                <a:lnTo>
                                  <a:pt x="2520077" y="46127"/>
                                </a:lnTo>
                                <a:lnTo>
                                  <a:pt x="0" y="46127"/>
                                </a:lnTo>
                                <a:lnTo>
                                  <a:pt x="0" y="0"/>
                                </a:lnTo>
                                <a:close/>
                              </a:path>
                            </a:pathLst>
                          </a:custGeom>
                          <a:ln w="0" cap="sq">
                            <a:miter lim="127000"/>
                          </a:ln>
                        </wps:spPr>
                        <wps:style>
                          <a:lnRef idx="0">
                            <a:srgbClr val="000000">
                              <a:alpha val="0"/>
                            </a:srgbClr>
                          </a:lnRef>
                          <a:fillRef idx="1">
                            <a:srgbClr val="3333CC"/>
                          </a:fillRef>
                          <a:effectRef idx="0">
                            <a:scrgbClr r="0" g="0" b="0"/>
                          </a:effectRef>
                          <a:fontRef idx="none"/>
                        </wps:style>
                        <wps:bodyPr/>
                      </wps:wsp>
                    </wpg:wgp>
                  </a:graphicData>
                </a:graphic>
              </wp:inline>
            </w:drawing>
          </mc:Choice>
          <mc:Fallback xmlns:a="http://schemas.openxmlformats.org/drawingml/2006/main">
            <w:pict>
              <v:group id="Group 282599" style="width:406.698pt;height:218.991pt;mso-position-horizontal-relative:char;mso-position-vertical-relative:line" coordsize="51650,27811">
                <v:rect id="Rectangle 25802" style="position:absolute;width:36;height:165;left:3195;top:0;" filled="f" stroked="f">
                  <v:textbox inset="0,0,0,0">
                    <w:txbxContent>
                      <w:p>
                        <w:pPr>
                          <w:spacing w:before="0" w:after="160" w:line="259" w:lineRule="auto"/>
                        </w:pPr>
                        <w:r>
                          <w:rPr>
                            <w:rFonts w:cs="Calibri" w:hAnsi="Calibri" w:eastAsia="Calibri" w:ascii="Calibri"/>
                            <w:sz w:val="2"/>
                          </w:rPr>
                          <w:t xml:space="preserve"> </w:t>
                        </w:r>
                      </w:p>
                    </w:txbxContent>
                  </v:textbox>
                </v:rect>
                <v:rect id="Rectangle 25803" style="position:absolute;width:421;height:1899;left:51333;top:26383;" filled="f" stroked="f">
                  <v:textbox inset="0,0,0,0">
                    <w:txbxContent>
                      <w:p>
                        <w:pPr>
                          <w:spacing w:before="0" w:after="160" w:line="259" w:lineRule="auto"/>
                        </w:pPr>
                        <w:r>
                          <w:rPr>
                            <w:rFonts w:cs="Calibri" w:hAnsi="Calibri" w:eastAsia="Calibri" w:ascii="Calibri"/>
                            <w:sz w:val="22"/>
                          </w:rPr>
                          <w:t xml:space="preserve"> </w:t>
                        </w:r>
                      </w:p>
                    </w:txbxContent>
                  </v:textbox>
                </v:rect>
                <v:shape id="Picture 25810" style="position:absolute;width:50401;height:25369;left:462;top:1593;" filled="f">
                  <v:imagedata r:id="rId791"/>
                </v:shape>
                <v:shape id="Shape 25811" style="position:absolute;width:25663;height:26292;left:0;top:1132;" coordsize="2566317,2629206" path="m0,0l2566317,0l2566317,46127l46240,46127l46240,2583079l2566317,2583079l2566317,2629206l0,2629206l0,0x">
                  <v:stroke weight="0pt" endcap="square" joinstyle="miter" miterlimit="10" on="false" color="#000000" opacity="0"/>
                  <v:fill on="true" color="#3333cc"/>
                </v:shape>
                <v:shape id="Shape 25812" style="position:absolute;width:25663;height:26292;left:25663;top:1132;" coordsize="2566317,2629206" path="m0,0l2566317,0l2566317,2629206l0,2629206l0,2583079l2520077,2583079l2520077,46127l0,46127l0,0x">
                  <v:stroke weight="0pt" endcap="square" joinstyle="miter" miterlimit="10" on="false" color="#000000" opacity="0"/>
                  <v:fill on="true" color="#3333cc"/>
                </v:shape>
              </v:group>
            </w:pict>
          </mc:Fallback>
        </mc:AlternateContent>
      </w:r>
    </w:p>
    <w:p w14:paraId="3D7BB9C4" w14:textId="77777777" w:rsidR="00A97412" w:rsidRDefault="00000000">
      <w:pPr>
        <w:spacing w:after="123"/>
        <w:ind w:left="-5" w:hanging="10"/>
      </w:pPr>
      <w:r>
        <w:rPr>
          <w:b/>
          <w:sz w:val="26"/>
          <w:u w:val="single" w:color="000000"/>
        </w:rPr>
        <w:t>PDH-T-CARRIER (</w:t>
      </w:r>
      <w:proofErr w:type="spellStart"/>
      <w:r>
        <w:rPr>
          <w:b/>
          <w:sz w:val="26"/>
          <w:u w:val="single" w:color="000000"/>
        </w:rPr>
        <w:t>Plesiochronous</w:t>
      </w:r>
      <w:proofErr w:type="spellEnd"/>
      <w:r>
        <w:rPr>
          <w:b/>
          <w:sz w:val="26"/>
          <w:u w:val="single" w:color="000000"/>
        </w:rPr>
        <w:t xml:space="preserve"> Digital </w:t>
      </w:r>
      <w:proofErr w:type="spellStart"/>
      <w:r>
        <w:rPr>
          <w:b/>
          <w:sz w:val="26"/>
          <w:u w:val="single" w:color="000000"/>
        </w:rPr>
        <w:t>Hierarchy</w:t>
      </w:r>
      <w:proofErr w:type="spellEnd"/>
      <w:r>
        <w:rPr>
          <w:b/>
          <w:sz w:val="26"/>
          <w:u w:val="single" w:color="000000"/>
        </w:rPr>
        <w:t xml:space="preserve"> T Carrier) - Modo</w:t>
      </w:r>
      <w:r>
        <w:rPr>
          <w:b/>
          <w:sz w:val="26"/>
        </w:rPr>
        <w:t xml:space="preserve"> </w:t>
      </w:r>
      <w:proofErr w:type="spellStart"/>
      <w:r>
        <w:rPr>
          <w:b/>
          <w:sz w:val="26"/>
          <w:u w:val="single" w:color="000000"/>
        </w:rPr>
        <w:t>Plesincrónico</w:t>
      </w:r>
      <w:proofErr w:type="spellEnd"/>
      <w:r>
        <w:rPr>
          <w:b/>
          <w:sz w:val="26"/>
          <w:u w:val="single" w:color="000000"/>
        </w:rPr>
        <w:t xml:space="preserve"> de Transmisión de Datos</w:t>
      </w:r>
      <w:r>
        <w:rPr>
          <w:b/>
          <w:sz w:val="26"/>
        </w:rPr>
        <w:t xml:space="preserve"> </w:t>
      </w:r>
    </w:p>
    <w:p w14:paraId="4E9266D9" w14:textId="77777777" w:rsidR="00A97412" w:rsidRDefault="00000000">
      <w:pPr>
        <w:spacing w:after="153" w:line="266" w:lineRule="auto"/>
        <w:ind w:left="-7" w:right="44" w:hanging="8"/>
      </w:pPr>
      <w:r>
        <w:t xml:space="preserve">Es un </w:t>
      </w:r>
      <w:r>
        <w:rPr>
          <w:u w:val="single" w:color="000000"/>
        </w:rPr>
        <w:t>protocolo de transporte para redes de comunicación digital</w:t>
      </w:r>
      <w:r>
        <w:t xml:space="preserve"> introducido por AT&amp;T en 1983 que comenzó a funcionar a mediados de 1990. </w:t>
      </w:r>
    </w:p>
    <w:p w14:paraId="61807A15" w14:textId="77777777" w:rsidR="00A97412" w:rsidRDefault="00000000">
      <w:pPr>
        <w:spacing w:after="153" w:line="266" w:lineRule="auto"/>
        <w:ind w:left="-7" w:right="44" w:hanging="8"/>
      </w:pPr>
      <w:r>
        <w:t xml:space="preserve">Basado una </w:t>
      </w:r>
      <w:r>
        <w:rPr>
          <w:b/>
        </w:rPr>
        <w:t>comunicación casi sincrónica</w:t>
      </w:r>
      <w:r>
        <w:t xml:space="preserve"> donde los equipos involucrados en el circuito no transmiten todos a la misma velocidad. </w:t>
      </w:r>
    </w:p>
    <w:p w14:paraId="18D85D02" w14:textId="77777777" w:rsidR="00A97412" w:rsidRDefault="00000000">
      <w:pPr>
        <w:spacing w:after="153" w:line="266" w:lineRule="auto"/>
        <w:ind w:left="-7" w:right="44" w:hanging="8"/>
      </w:pPr>
      <w:r>
        <w:t xml:space="preserve">Utilizada sobre canales de comunicación Punto a Punto. </w:t>
      </w:r>
    </w:p>
    <w:p w14:paraId="3F74E65A" w14:textId="77777777" w:rsidR="00A97412" w:rsidRDefault="00000000">
      <w:pPr>
        <w:spacing w:after="153" w:line="266" w:lineRule="auto"/>
        <w:ind w:left="-7" w:right="44" w:hanging="8"/>
      </w:pPr>
      <w:r>
        <w:t xml:space="preserve">Existen 3 estándares correspondientes a </w:t>
      </w:r>
      <w:proofErr w:type="gramStart"/>
      <w:r>
        <w:t>EEUU</w:t>
      </w:r>
      <w:proofErr w:type="gramEnd"/>
      <w:r>
        <w:t xml:space="preserve"> (T), Europa (E1) y Japón (J). </w:t>
      </w:r>
    </w:p>
    <w:p w14:paraId="02B5CF42" w14:textId="77777777" w:rsidR="00A97412" w:rsidRDefault="00000000">
      <w:pPr>
        <w:spacing w:after="153" w:line="266" w:lineRule="auto"/>
        <w:ind w:left="-7" w:right="44" w:hanging="8"/>
      </w:pPr>
      <w:r>
        <w:t xml:space="preserve">Trabaja sobre canales con multiplexación por división de tiempo. Aplica modulación PCM (amplitud) en sus canales digitales. </w:t>
      </w:r>
    </w:p>
    <w:p w14:paraId="13DCD22C" w14:textId="77777777" w:rsidR="00A97412" w:rsidRDefault="00000000">
      <w:pPr>
        <w:spacing w:after="196"/>
      </w:pPr>
      <w:r>
        <w:t xml:space="preserve"> </w:t>
      </w:r>
    </w:p>
    <w:p w14:paraId="1977A87F" w14:textId="77777777" w:rsidR="00A97412" w:rsidRDefault="00000000">
      <w:pPr>
        <w:spacing w:after="0"/>
        <w:ind w:left="-5" w:hanging="10"/>
      </w:pPr>
      <w:r>
        <w:rPr>
          <w:b/>
          <w:sz w:val="26"/>
          <w:u w:val="single" w:color="000000"/>
        </w:rPr>
        <w:t>SDH-SONET (</w:t>
      </w:r>
      <w:proofErr w:type="spellStart"/>
      <w:r>
        <w:rPr>
          <w:b/>
          <w:sz w:val="26"/>
          <w:u w:val="single" w:color="000000"/>
        </w:rPr>
        <w:t>Synchronous</w:t>
      </w:r>
      <w:proofErr w:type="spellEnd"/>
      <w:r>
        <w:rPr>
          <w:b/>
          <w:sz w:val="26"/>
          <w:u w:val="single" w:color="000000"/>
        </w:rPr>
        <w:t xml:space="preserve"> Digital </w:t>
      </w:r>
      <w:proofErr w:type="spellStart"/>
      <w:r>
        <w:rPr>
          <w:b/>
          <w:sz w:val="26"/>
          <w:u w:val="single" w:color="000000"/>
        </w:rPr>
        <w:t>Hierarchy</w:t>
      </w:r>
      <w:proofErr w:type="spellEnd"/>
      <w:r>
        <w:rPr>
          <w:b/>
          <w:sz w:val="26"/>
          <w:u w:val="single" w:color="000000"/>
        </w:rPr>
        <w:t xml:space="preserve"> – </w:t>
      </w:r>
      <w:proofErr w:type="spellStart"/>
      <w:r>
        <w:rPr>
          <w:b/>
          <w:sz w:val="26"/>
          <w:u w:val="single" w:color="000000"/>
        </w:rPr>
        <w:t>Synchronous</w:t>
      </w:r>
      <w:proofErr w:type="spellEnd"/>
      <w:r>
        <w:rPr>
          <w:b/>
          <w:sz w:val="26"/>
          <w:u w:val="single" w:color="000000"/>
        </w:rPr>
        <w:t xml:space="preserve"> </w:t>
      </w:r>
      <w:proofErr w:type="spellStart"/>
      <w:r>
        <w:rPr>
          <w:b/>
          <w:sz w:val="26"/>
          <w:u w:val="single" w:color="000000"/>
        </w:rPr>
        <w:t>Optical</w:t>
      </w:r>
      <w:proofErr w:type="spellEnd"/>
      <w:r>
        <w:rPr>
          <w:b/>
          <w:sz w:val="26"/>
          <w:u w:val="single" w:color="000000"/>
        </w:rPr>
        <w:t xml:space="preserve"> Network):</w:t>
      </w:r>
      <w:r>
        <w:rPr>
          <w:b/>
          <w:sz w:val="26"/>
        </w:rPr>
        <w:t xml:space="preserve"> </w:t>
      </w:r>
    </w:p>
    <w:p w14:paraId="1E87D7B2" w14:textId="77777777" w:rsidR="00A97412" w:rsidRDefault="00000000">
      <w:pPr>
        <w:spacing w:after="166"/>
        <w:ind w:left="862"/>
      </w:pPr>
      <w:r>
        <w:rPr>
          <w:noProof/>
        </w:rPr>
        <mc:AlternateContent>
          <mc:Choice Requires="wpg">
            <w:drawing>
              <wp:inline distT="0" distB="0" distL="0" distR="0" wp14:anchorId="3EF45583" wp14:editId="3E816AF7">
                <wp:extent cx="4337836" cy="2633862"/>
                <wp:effectExtent l="0" t="0" r="0" b="0"/>
                <wp:docPr id="282882" name="Group 282882"/>
                <wp:cNvGraphicFramePr/>
                <a:graphic xmlns:a="http://schemas.openxmlformats.org/drawingml/2006/main">
                  <a:graphicData uri="http://schemas.microsoft.com/office/word/2010/wordprocessingGroup">
                    <wpg:wgp>
                      <wpg:cNvGrpSpPr/>
                      <wpg:grpSpPr>
                        <a:xfrm>
                          <a:off x="0" y="0"/>
                          <a:ext cx="4337836" cy="2633862"/>
                          <a:chOff x="0" y="0"/>
                          <a:chExt cx="4337836" cy="2633862"/>
                        </a:xfrm>
                      </wpg:grpSpPr>
                      <wps:wsp>
                        <wps:cNvPr id="25888" name="Rectangle 25888"/>
                        <wps:cNvSpPr/>
                        <wps:spPr>
                          <a:xfrm>
                            <a:off x="4306149" y="2491052"/>
                            <a:ext cx="42143" cy="189937"/>
                          </a:xfrm>
                          <a:prstGeom prst="rect">
                            <a:avLst/>
                          </a:prstGeom>
                          <a:ln>
                            <a:noFill/>
                          </a:ln>
                        </wps:spPr>
                        <wps:txbx>
                          <w:txbxContent>
                            <w:p w14:paraId="03C67AB3" w14:textId="77777777" w:rsidR="00A97412" w:rsidRDefault="00000000">
                              <w:r>
                                <w:t xml:space="preserve"> </w:t>
                              </w:r>
                            </w:p>
                          </w:txbxContent>
                        </wps:txbx>
                        <wps:bodyPr horzOverflow="overflow" vert="horz" lIns="0" tIns="0" rIns="0" bIns="0" rtlCol="0">
                          <a:noAutofit/>
                        </wps:bodyPr>
                      </wps:wsp>
                      <pic:pic xmlns:pic="http://schemas.openxmlformats.org/drawingml/2006/picture">
                        <pic:nvPicPr>
                          <pic:cNvPr id="306523" name="Picture 306523"/>
                          <pic:cNvPicPr/>
                        </pic:nvPicPr>
                        <pic:blipFill>
                          <a:blip r:embed="rId792"/>
                          <a:stretch>
                            <a:fillRect/>
                          </a:stretch>
                        </pic:blipFill>
                        <pic:spPr>
                          <a:xfrm>
                            <a:off x="31075" y="33983"/>
                            <a:ext cx="4227576" cy="2526792"/>
                          </a:xfrm>
                          <a:prstGeom prst="rect">
                            <a:avLst/>
                          </a:prstGeom>
                        </pic:spPr>
                      </pic:pic>
                      <pic:pic xmlns:pic="http://schemas.openxmlformats.org/drawingml/2006/picture">
                        <pic:nvPicPr>
                          <pic:cNvPr id="25970" name="Picture 25970"/>
                          <pic:cNvPicPr/>
                        </pic:nvPicPr>
                        <pic:blipFill>
                          <a:blip r:embed="rId793"/>
                          <a:stretch>
                            <a:fillRect/>
                          </a:stretch>
                        </pic:blipFill>
                        <pic:spPr>
                          <a:xfrm>
                            <a:off x="38715" y="38648"/>
                            <a:ext cx="4219986" cy="2517765"/>
                          </a:xfrm>
                          <a:prstGeom prst="rect">
                            <a:avLst/>
                          </a:prstGeom>
                        </pic:spPr>
                      </pic:pic>
                      <wps:wsp>
                        <wps:cNvPr id="25971" name="Shape 25971"/>
                        <wps:cNvSpPr/>
                        <wps:spPr>
                          <a:xfrm>
                            <a:off x="0" y="0"/>
                            <a:ext cx="2148693" cy="2595028"/>
                          </a:xfrm>
                          <a:custGeom>
                            <a:avLst/>
                            <a:gdLst/>
                            <a:ahLst/>
                            <a:cxnLst/>
                            <a:rect l="0" t="0" r="0" b="0"/>
                            <a:pathLst>
                              <a:path w="2148693" h="2595028">
                                <a:moveTo>
                                  <a:pt x="0" y="0"/>
                                </a:moveTo>
                                <a:lnTo>
                                  <a:pt x="2148693" y="0"/>
                                </a:lnTo>
                                <a:lnTo>
                                  <a:pt x="2148693" y="38616"/>
                                </a:lnTo>
                                <a:lnTo>
                                  <a:pt x="38715" y="38616"/>
                                </a:lnTo>
                                <a:lnTo>
                                  <a:pt x="38715" y="2556412"/>
                                </a:lnTo>
                                <a:lnTo>
                                  <a:pt x="2148693" y="2556412"/>
                                </a:lnTo>
                                <a:lnTo>
                                  <a:pt x="2148693" y="2595028"/>
                                </a:lnTo>
                                <a:lnTo>
                                  <a:pt x="0" y="2595028"/>
                                </a:lnTo>
                                <a:lnTo>
                                  <a:pt x="0" y="0"/>
                                </a:lnTo>
                                <a:close/>
                              </a:path>
                            </a:pathLst>
                          </a:custGeom>
                          <a:ln w="0" cap="flat">
                            <a:miter lim="127000"/>
                          </a:ln>
                        </wps:spPr>
                        <wps:style>
                          <a:lnRef idx="0">
                            <a:srgbClr val="000000">
                              <a:alpha val="0"/>
                            </a:srgbClr>
                          </a:lnRef>
                          <a:fillRef idx="1">
                            <a:srgbClr val="000080"/>
                          </a:fillRef>
                          <a:effectRef idx="0">
                            <a:scrgbClr r="0" g="0" b="0"/>
                          </a:effectRef>
                          <a:fontRef idx="none"/>
                        </wps:style>
                        <wps:bodyPr/>
                      </wps:wsp>
                      <wps:wsp>
                        <wps:cNvPr id="25972" name="Shape 25972"/>
                        <wps:cNvSpPr/>
                        <wps:spPr>
                          <a:xfrm>
                            <a:off x="2148693" y="0"/>
                            <a:ext cx="2148693" cy="2595027"/>
                          </a:xfrm>
                          <a:custGeom>
                            <a:avLst/>
                            <a:gdLst/>
                            <a:ahLst/>
                            <a:cxnLst/>
                            <a:rect l="0" t="0" r="0" b="0"/>
                            <a:pathLst>
                              <a:path w="2148693" h="2595027">
                                <a:moveTo>
                                  <a:pt x="0" y="0"/>
                                </a:moveTo>
                                <a:lnTo>
                                  <a:pt x="2148693" y="0"/>
                                </a:lnTo>
                                <a:lnTo>
                                  <a:pt x="2148693" y="2595027"/>
                                </a:lnTo>
                                <a:lnTo>
                                  <a:pt x="0" y="2595027"/>
                                </a:lnTo>
                                <a:lnTo>
                                  <a:pt x="0" y="2556412"/>
                                </a:lnTo>
                                <a:lnTo>
                                  <a:pt x="2109977" y="2556412"/>
                                </a:lnTo>
                                <a:lnTo>
                                  <a:pt x="2109977" y="38616"/>
                                </a:lnTo>
                                <a:lnTo>
                                  <a:pt x="0" y="38616"/>
                                </a:lnTo>
                                <a:lnTo>
                                  <a:pt x="0" y="0"/>
                                </a:lnTo>
                                <a:close/>
                              </a:path>
                            </a:pathLst>
                          </a:custGeom>
                          <a:ln w="0" cap="flat">
                            <a:miter lim="127000"/>
                          </a:ln>
                        </wps:spPr>
                        <wps:style>
                          <a:lnRef idx="0">
                            <a:srgbClr val="000000">
                              <a:alpha val="0"/>
                            </a:srgbClr>
                          </a:lnRef>
                          <a:fillRef idx="1">
                            <a:srgbClr val="000080"/>
                          </a:fillRef>
                          <a:effectRef idx="0">
                            <a:scrgbClr r="0" g="0" b="0"/>
                          </a:effectRef>
                          <a:fontRef idx="none"/>
                        </wps:style>
                        <wps:bodyPr/>
                      </wps:wsp>
                    </wpg:wgp>
                  </a:graphicData>
                </a:graphic>
              </wp:inline>
            </w:drawing>
          </mc:Choice>
          <mc:Fallback xmlns:a="http://schemas.openxmlformats.org/drawingml/2006/main">
            <w:pict>
              <v:group id="Group 282882" style="width:341.562pt;height:207.391pt;mso-position-horizontal-relative:char;mso-position-vertical-relative:line" coordsize="43378,26338">
                <v:rect id="Rectangle 25888" style="position:absolute;width:421;height:1899;left:43061;top:24910;" filled="f" stroked="f">
                  <v:textbox inset="0,0,0,0">
                    <w:txbxContent>
                      <w:p>
                        <w:pPr>
                          <w:spacing w:before="0" w:after="160" w:line="259" w:lineRule="auto"/>
                        </w:pPr>
                        <w:r>
                          <w:rPr>
                            <w:rFonts w:cs="Calibri" w:hAnsi="Calibri" w:eastAsia="Calibri" w:ascii="Calibri"/>
                            <w:sz w:val="22"/>
                          </w:rPr>
                          <w:t xml:space="preserve"> </w:t>
                        </w:r>
                      </w:p>
                    </w:txbxContent>
                  </v:textbox>
                </v:rect>
                <v:shape id="Picture 306523" style="position:absolute;width:42275;height:25267;left:310;top:339;" filled="f">
                  <v:imagedata r:id="rId794"/>
                </v:shape>
                <v:shape id="Picture 25970" style="position:absolute;width:42199;height:25177;left:387;top:386;" filled="f">
                  <v:imagedata r:id="rId795"/>
                </v:shape>
                <v:shape id="Shape 25971" style="position:absolute;width:21486;height:25950;left:0;top:0;" coordsize="2148693,2595028" path="m0,0l2148693,0l2148693,38616l38715,38616l38715,2556412l2148693,2556412l2148693,2595028l0,2595028l0,0x">
                  <v:stroke weight="0pt" endcap="flat" joinstyle="miter" miterlimit="10" on="false" color="#000000" opacity="0"/>
                  <v:fill on="true" color="#000080"/>
                </v:shape>
                <v:shape id="Shape 25972" style="position:absolute;width:21486;height:25950;left:21486;top:0;" coordsize="2148693,2595027" path="m0,0l2148693,0l2148693,2595027l0,2595027l0,2556412l2109977,2556412l2109977,38616l0,38616l0,0x">
                  <v:stroke weight="0pt" endcap="flat" joinstyle="miter" miterlimit="10" on="false" color="#000000" opacity="0"/>
                  <v:fill on="true" color="#000080"/>
                </v:shape>
              </v:group>
            </w:pict>
          </mc:Fallback>
        </mc:AlternateContent>
      </w:r>
    </w:p>
    <w:p w14:paraId="5C6A8D0C" w14:textId="77777777" w:rsidR="00A97412" w:rsidRDefault="00000000">
      <w:pPr>
        <w:spacing w:after="161" w:line="258" w:lineRule="auto"/>
        <w:ind w:left="-5" w:right="42" w:hanging="10"/>
      </w:pPr>
      <w:r>
        <w:lastRenderedPageBreak/>
        <w:t xml:space="preserve">Es un </w:t>
      </w:r>
      <w:r>
        <w:rPr>
          <w:u w:val="single" w:color="000000"/>
        </w:rPr>
        <w:t>protocolo de transporte para redes de anillos de fibra óptica</w:t>
      </w:r>
      <w:r>
        <w:t xml:space="preserve"> basado en una estructura de </w:t>
      </w:r>
      <w:r>
        <w:rPr>
          <w:b/>
        </w:rPr>
        <w:t>comunicación sincrónica</w:t>
      </w:r>
      <w:r>
        <w:t xml:space="preserve">. </w:t>
      </w:r>
    </w:p>
    <w:p w14:paraId="7EB1E6D6" w14:textId="77777777" w:rsidR="00A97412" w:rsidRDefault="00000000">
      <w:pPr>
        <w:spacing w:after="153" w:line="266" w:lineRule="auto"/>
        <w:ind w:left="-7" w:right="44" w:hanging="8"/>
      </w:pPr>
      <w:r>
        <w:t xml:space="preserve">Se utiliza en las redes troncales de fibra y anillos WAN y en la mayoría de las topologías híbridas de </w:t>
      </w:r>
      <w:proofErr w:type="spellStart"/>
      <w:r>
        <w:t>Cablemodem</w:t>
      </w:r>
      <w:proofErr w:type="spellEnd"/>
      <w:r>
        <w:t xml:space="preserve">. </w:t>
      </w:r>
    </w:p>
    <w:p w14:paraId="09F1AC03" w14:textId="77777777" w:rsidR="00A97412" w:rsidRDefault="00000000">
      <w:pPr>
        <w:spacing w:after="153" w:line="266" w:lineRule="auto"/>
        <w:ind w:left="-7" w:right="44" w:hanging="8"/>
      </w:pPr>
      <w:r>
        <w:t xml:space="preserve">Se ubica en la capa enlace del modelo OSI. </w:t>
      </w:r>
    </w:p>
    <w:p w14:paraId="1760A3C4" w14:textId="77777777" w:rsidR="00A97412" w:rsidRDefault="00000000">
      <w:pPr>
        <w:spacing w:after="206"/>
        <w:ind w:left="-5" w:hanging="10"/>
      </w:pPr>
      <w:r>
        <w:t xml:space="preserve">El </w:t>
      </w:r>
      <w:r>
        <w:rPr>
          <w:b/>
        </w:rPr>
        <w:t>modelo de referencia de las redes SDH o su arquitectura</w:t>
      </w:r>
      <w:r>
        <w:t xml:space="preserve"> se separa en cuatro capas: </w:t>
      </w:r>
    </w:p>
    <w:p w14:paraId="71776447" w14:textId="77777777" w:rsidR="00A97412" w:rsidRDefault="00000000">
      <w:pPr>
        <w:numPr>
          <w:ilvl w:val="0"/>
          <w:numId w:val="115"/>
        </w:numPr>
        <w:spacing w:after="200" w:line="266" w:lineRule="auto"/>
        <w:ind w:right="44" w:hanging="355"/>
      </w:pPr>
      <w:r>
        <w:rPr>
          <w:b/>
        </w:rPr>
        <w:t>Física:</w:t>
      </w:r>
      <w:r>
        <w:t xml:space="preserve"> Características físicas de la red. Señales eléctricas de entrada, tipo de fibra, ventana de trabajo del láser, etc. </w:t>
      </w:r>
    </w:p>
    <w:p w14:paraId="0C4EDBFA" w14:textId="77777777" w:rsidR="00A97412" w:rsidRDefault="00000000">
      <w:pPr>
        <w:numPr>
          <w:ilvl w:val="0"/>
          <w:numId w:val="115"/>
        </w:numPr>
        <w:spacing w:after="200" w:line="266" w:lineRule="auto"/>
        <w:ind w:right="44" w:hanging="355"/>
      </w:pPr>
      <w:r>
        <w:rPr>
          <w:b/>
        </w:rPr>
        <w:t>Sección:</w:t>
      </w:r>
      <w:r>
        <w:t xml:space="preserve"> Parte de red comprendida entre dos regeneradores de señal ópticos o eléctricos. </w:t>
      </w:r>
    </w:p>
    <w:p w14:paraId="4859B3C0" w14:textId="77777777" w:rsidR="00A97412" w:rsidRDefault="00000000">
      <w:pPr>
        <w:numPr>
          <w:ilvl w:val="0"/>
          <w:numId w:val="115"/>
        </w:numPr>
        <w:spacing w:after="153" w:line="266" w:lineRule="auto"/>
        <w:ind w:right="44" w:hanging="355"/>
      </w:pPr>
      <w:r>
        <w:rPr>
          <w:b/>
        </w:rPr>
        <w:t>Línea:</w:t>
      </w:r>
      <w:r>
        <w:t xml:space="preserve"> Parte de red comprendida entre dos equipos multiplexores. </w:t>
      </w:r>
    </w:p>
    <w:p w14:paraId="3451B3DA" w14:textId="77777777" w:rsidR="00A97412" w:rsidRDefault="00000000">
      <w:pPr>
        <w:numPr>
          <w:ilvl w:val="0"/>
          <w:numId w:val="115"/>
        </w:numPr>
        <w:spacing w:after="153" w:line="266" w:lineRule="auto"/>
        <w:ind w:right="44" w:hanging="355"/>
      </w:pPr>
      <w:r>
        <w:rPr>
          <w:b/>
        </w:rPr>
        <w:t>Trayecto:</w:t>
      </w:r>
      <w:r>
        <w:t xml:space="preserve"> Parte de red comprendida entre los dos extremos de la transmisión. </w:t>
      </w:r>
    </w:p>
    <w:p w14:paraId="3D6D89A3" w14:textId="77777777" w:rsidR="00A97412" w:rsidRDefault="00000000">
      <w:pPr>
        <w:spacing w:after="234"/>
      </w:pPr>
      <w:r>
        <w:rPr>
          <w:noProof/>
        </w:rPr>
        <mc:AlternateContent>
          <mc:Choice Requires="wpg">
            <w:drawing>
              <wp:inline distT="0" distB="0" distL="0" distR="0" wp14:anchorId="05F1608C" wp14:editId="18119408">
                <wp:extent cx="5432205" cy="3333332"/>
                <wp:effectExtent l="0" t="0" r="0" b="0"/>
                <wp:docPr id="282361" name="Group 282361"/>
                <wp:cNvGraphicFramePr/>
                <a:graphic xmlns:a="http://schemas.openxmlformats.org/drawingml/2006/main">
                  <a:graphicData uri="http://schemas.microsoft.com/office/word/2010/wordprocessingGroup">
                    <wpg:wgp>
                      <wpg:cNvGrpSpPr/>
                      <wpg:grpSpPr>
                        <a:xfrm>
                          <a:off x="0" y="0"/>
                          <a:ext cx="5432205" cy="3333332"/>
                          <a:chOff x="0" y="0"/>
                          <a:chExt cx="5432205" cy="3333332"/>
                        </a:xfrm>
                      </wpg:grpSpPr>
                      <wps:wsp>
                        <wps:cNvPr id="25984" name="Rectangle 25984"/>
                        <wps:cNvSpPr/>
                        <wps:spPr>
                          <a:xfrm>
                            <a:off x="5400518" y="2942110"/>
                            <a:ext cx="42143" cy="189937"/>
                          </a:xfrm>
                          <a:prstGeom prst="rect">
                            <a:avLst/>
                          </a:prstGeom>
                          <a:ln>
                            <a:noFill/>
                          </a:ln>
                        </wps:spPr>
                        <wps:txbx>
                          <w:txbxContent>
                            <w:p w14:paraId="5A534987" w14:textId="77777777" w:rsidR="00A97412" w:rsidRDefault="00000000">
                              <w:r>
                                <w:t xml:space="preserve"> </w:t>
                              </w:r>
                            </w:p>
                          </w:txbxContent>
                        </wps:txbx>
                        <wps:bodyPr horzOverflow="overflow" vert="horz" lIns="0" tIns="0" rIns="0" bIns="0" rtlCol="0">
                          <a:noAutofit/>
                        </wps:bodyPr>
                      </wps:wsp>
                      <wps:wsp>
                        <wps:cNvPr id="25985" name="Rectangle 25985"/>
                        <wps:cNvSpPr/>
                        <wps:spPr>
                          <a:xfrm>
                            <a:off x="20" y="3190522"/>
                            <a:ext cx="42144" cy="189937"/>
                          </a:xfrm>
                          <a:prstGeom prst="rect">
                            <a:avLst/>
                          </a:prstGeom>
                          <a:ln>
                            <a:noFill/>
                          </a:ln>
                        </wps:spPr>
                        <wps:txbx>
                          <w:txbxContent>
                            <w:p w14:paraId="3F267CC1" w14:textId="77777777" w:rsidR="00A97412" w:rsidRDefault="00000000">
                              <w:r>
                                <w:t xml:space="preserve"> </w:t>
                              </w:r>
                            </w:p>
                          </w:txbxContent>
                        </wps:txbx>
                        <wps:bodyPr horzOverflow="overflow" vert="horz" lIns="0" tIns="0" rIns="0" bIns="0" rtlCol="0">
                          <a:noAutofit/>
                        </wps:bodyPr>
                      </wps:wsp>
                      <pic:pic xmlns:pic="http://schemas.openxmlformats.org/drawingml/2006/picture">
                        <pic:nvPicPr>
                          <pic:cNvPr id="26107" name="Picture 26107"/>
                          <pic:cNvPicPr/>
                        </pic:nvPicPr>
                        <pic:blipFill>
                          <a:blip r:embed="rId796"/>
                          <a:stretch>
                            <a:fillRect/>
                          </a:stretch>
                        </pic:blipFill>
                        <pic:spPr>
                          <a:xfrm>
                            <a:off x="46949" y="46883"/>
                            <a:ext cx="5305260" cy="2951280"/>
                          </a:xfrm>
                          <a:prstGeom prst="rect">
                            <a:avLst/>
                          </a:prstGeom>
                        </pic:spPr>
                      </pic:pic>
                      <wps:wsp>
                        <wps:cNvPr id="26108" name="Shape 26108"/>
                        <wps:cNvSpPr/>
                        <wps:spPr>
                          <a:xfrm>
                            <a:off x="0" y="0"/>
                            <a:ext cx="2699560" cy="3045007"/>
                          </a:xfrm>
                          <a:custGeom>
                            <a:avLst/>
                            <a:gdLst/>
                            <a:ahLst/>
                            <a:cxnLst/>
                            <a:rect l="0" t="0" r="0" b="0"/>
                            <a:pathLst>
                              <a:path w="2699560" h="3045007">
                                <a:moveTo>
                                  <a:pt x="0" y="0"/>
                                </a:moveTo>
                                <a:lnTo>
                                  <a:pt x="2699560" y="0"/>
                                </a:lnTo>
                                <a:lnTo>
                                  <a:pt x="2699560" y="46846"/>
                                </a:lnTo>
                                <a:lnTo>
                                  <a:pt x="46949" y="46846"/>
                                </a:lnTo>
                                <a:lnTo>
                                  <a:pt x="46949" y="2998162"/>
                                </a:lnTo>
                                <a:lnTo>
                                  <a:pt x="2699560" y="2998162"/>
                                </a:lnTo>
                                <a:lnTo>
                                  <a:pt x="2699560" y="3045007"/>
                                </a:lnTo>
                                <a:lnTo>
                                  <a:pt x="0" y="3045007"/>
                                </a:lnTo>
                                <a:lnTo>
                                  <a:pt x="0" y="0"/>
                                </a:lnTo>
                                <a:close/>
                              </a:path>
                            </a:pathLst>
                          </a:custGeom>
                          <a:ln w="0" cap="flat">
                            <a:miter lim="127000"/>
                          </a:ln>
                        </wps:spPr>
                        <wps:style>
                          <a:lnRef idx="0">
                            <a:srgbClr val="000000">
                              <a:alpha val="0"/>
                            </a:srgbClr>
                          </a:lnRef>
                          <a:fillRef idx="1">
                            <a:srgbClr val="3333CC"/>
                          </a:fillRef>
                          <a:effectRef idx="0">
                            <a:scrgbClr r="0" g="0" b="0"/>
                          </a:effectRef>
                          <a:fontRef idx="none"/>
                        </wps:style>
                        <wps:bodyPr/>
                      </wps:wsp>
                      <wps:wsp>
                        <wps:cNvPr id="26109" name="Shape 26109"/>
                        <wps:cNvSpPr/>
                        <wps:spPr>
                          <a:xfrm>
                            <a:off x="2699560" y="0"/>
                            <a:ext cx="2699560" cy="3045007"/>
                          </a:xfrm>
                          <a:custGeom>
                            <a:avLst/>
                            <a:gdLst/>
                            <a:ahLst/>
                            <a:cxnLst/>
                            <a:rect l="0" t="0" r="0" b="0"/>
                            <a:pathLst>
                              <a:path w="2699560" h="3045007">
                                <a:moveTo>
                                  <a:pt x="0" y="0"/>
                                </a:moveTo>
                                <a:lnTo>
                                  <a:pt x="2699560" y="0"/>
                                </a:lnTo>
                                <a:lnTo>
                                  <a:pt x="2699560" y="3045007"/>
                                </a:lnTo>
                                <a:lnTo>
                                  <a:pt x="0" y="3045007"/>
                                </a:lnTo>
                                <a:lnTo>
                                  <a:pt x="0" y="2998162"/>
                                </a:lnTo>
                                <a:lnTo>
                                  <a:pt x="2652610" y="2998162"/>
                                </a:lnTo>
                                <a:lnTo>
                                  <a:pt x="2652610" y="46846"/>
                                </a:lnTo>
                                <a:lnTo>
                                  <a:pt x="0" y="46846"/>
                                </a:lnTo>
                                <a:lnTo>
                                  <a:pt x="0" y="0"/>
                                </a:lnTo>
                                <a:close/>
                              </a:path>
                            </a:pathLst>
                          </a:custGeom>
                          <a:ln w="0" cap="flat">
                            <a:miter lim="127000"/>
                          </a:ln>
                        </wps:spPr>
                        <wps:style>
                          <a:lnRef idx="0">
                            <a:srgbClr val="000000">
                              <a:alpha val="0"/>
                            </a:srgbClr>
                          </a:lnRef>
                          <a:fillRef idx="1">
                            <a:srgbClr val="3333CC"/>
                          </a:fillRef>
                          <a:effectRef idx="0">
                            <a:scrgbClr r="0" g="0" b="0"/>
                          </a:effectRef>
                          <a:fontRef idx="none"/>
                        </wps:style>
                        <wps:bodyPr/>
                      </wps:wsp>
                    </wpg:wgp>
                  </a:graphicData>
                </a:graphic>
              </wp:inline>
            </w:drawing>
          </mc:Choice>
          <mc:Fallback xmlns:a="http://schemas.openxmlformats.org/drawingml/2006/main">
            <w:pict>
              <v:group id="Group 282361" style="width:427.733pt;height:262.467pt;mso-position-horizontal-relative:char;mso-position-vertical-relative:line" coordsize="54322,33333">
                <v:rect id="Rectangle 25984" style="position:absolute;width:421;height:1899;left:54005;top:29421;" filled="f" stroked="f">
                  <v:textbox inset="0,0,0,0">
                    <w:txbxContent>
                      <w:p>
                        <w:pPr>
                          <w:spacing w:before="0" w:after="160" w:line="259" w:lineRule="auto"/>
                        </w:pPr>
                        <w:r>
                          <w:rPr>
                            <w:rFonts w:cs="Calibri" w:hAnsi="Calibri" w:eastAsia="Calibri" w:ascii="Calibri"/>
                            <w:sz w:val="22"/>
                          </w:rPr>
                          <w:t xml:space="preserve"> </w:t>
                        </w:r>
                      </w:p>
                    </w:txbxContent>
                  </v:textbox>
                </v:rect>
                <v:rect id="Rectangle 25985" style="position:absolute;width:421;height:1899;left:0;top:31905;" filled="f" stroked="f">
                  <v:textbox inset="0,0,0,0">
                    <w:txbxContent>
                      <w:p>
                        <w:pPr>
                          <w:spacing w:before="0" w:after="160" w:line="259" w:lineRule="auto"/>
                        </w:pPr>
                        <w:r>
                          <w:rPr>
                            <w:rFonts w:cs="Calibri" w:hAnsi="Calibri" w:eastAsia="Calibri" w:ascii="Calibri"/>
                            <w:sz w:val="22"/>
                          </w:rPr>
                          <w:t xml:space="preserve"> </w:t>
                        </w:r>
                      </w:p>
                    </w:txbxContent>
                  </v:textbox>
                </v:rect>
                <v:shape id="Picture 26107" style="position:absolute;width:53052;height:29512;left:469;top:468;" filled="f">
                  <v:imagedata r:id="rId797"/>
                </v:shape>
                <v:shape id="Shape 26108" style="position:absolute;width:26995;height:30450;left:0;top:0;" coordsize="2699560,3045007" path="m0,0l2699560,0l2699560,46846l46949,46846l46949,2998162l2699560,2998162l2699560,3045007l0,3045007l0,0x">
                  <v:stroke weight="0pt" endcap="flat" joinstyle="miter" miterlimit="10" on="false" color="#000000" opacity="0"/>
                  <v:fill on="true" color="#3333cc"/>
                </v:shape>
                <v:shape id="Shape 26109" style="position:absolute;width:26995;height:30450;left:26995;top:0;" coordsize="2699560,3045007" path="m0,0l2699560,0l2699560,3045007l0,3045007l0,2998162l2652610,2998162l2652610,46846l0,46846l0,0x">
                  <v:stroke weight="0pt" endcap="flat" joinstyle="miter" miterlimit="10" on="false" color="#000000" opacity="0"/>
                  <v:fill on="true" color="#3333cc"/>
                </v:shape>
              </v:group>
            </w:pict>
          </mc:Fallback>
        </mc:AlternateContent>
      </w:r>
    </w:p>
    <w:p w14:paraId="2E460B15" w14:textId="77777777" w:rsidR="00A97412" w:rsidRDefault="00000000">
      <w:pPr>
        <w:spacing w:after="123"/>
        <w:ind w:left="-5" w:hanging="10"/>
      </w:pPr>
      <w:r>
        <w:rPr>
          <w:b/>
          <w:sz w:val="26"/>
          <w:u w:val="single" w:color="000000"/>
        </w:rPr>
        <w:t xml:space="preserve">LRE – Long </w:t>
      </w:r>
      <w:proofErr w:type="spellStart"/>
      <w:r>
        <w:rPr>
          <w:b/>
          <w:sz w:val="26"/>
          <w:u w:val="single" w:color="000000"/>
        </w:rPr>
        <w:t>Reach</w:t>
      </w:r>
      <w:proofErr w:type="spellEnd"/>
      <w:r>
        <w:rPr>
          <w:b/>
          <w:sz w:val="26"/>
          <w:u w:val="single" w:color="000000"/>
        </w:rPr>
        <w:t xml:space="preserve"> Ethernet:</w:t>
      </w:r>
      <w:r>
        <w:rPr>
          <w:b/>
          <w:sz w:val="26"/>
        </w:rPr>
        <w:t xml:space="preserve"> </w:t>
      </w:r>
    </w:p>
    <w:p w14:paraId="5023E870" w14:textId="77777777" w:rsidR="00A97412" w:rsidRDefault="00000000">
      <w:pPr>
        <w:spacing w:after="153" w:line="266" w:lineRule="auto"/>
        <w:ind w:left="-7" w:right="44" w:hanging="8"/>
      </w:pPr>
      <w:r>
        <w:t xml:space="preserve">Es una </w:t>
      </w:r>
      <w:r>
        <w:rPr>
          <w:u w:val="single" w:color="000000"/>
        </w:rPr>
        <w:t>extensión aplicada de las redes Ethernet</w:t>
      </w:r>
      <w:r>
        <w:t xml:space="preserve"> sobre un par de cable trenzado a distancias de más de 1,800 metros (</w:t>
      </w:r>
      <w:proofErr w:type="spellStart"/>
      <w:r>
        <w:t>LANs</w:t>
      </w:r>
      <w:proofErr w:type="spellEnd"/>
      <w:r>
        <w:t xml:space="preserve"> / </w:t>
      </w:r>
      <w:proofErr w:type="spellStart"/>
      <w:r>
        <w:t>MANs</w:t>
      </w:r>
      <w:proofErr w:type="spellEnd"/>
      <w:r>
        <w:t xml:space="preserve">).  </w:t>
      </w:r>
    </w:p>
    <w:p w14:paraId="0C98F94A" w14:textId="77777777" w:rsidR="00A97412" w:rsidRDefault="00000000">
      <w:pPr>
        <w:spacing w:after="161" w:line="258" w:lineRule="auto"/>
        <w:ind w:left="-5" w:right="42" w:hanging="10"/>
      </w:pPr>
      <w:r>
        <w:rPr>
          <w:u w:val="single" w:color="000000"/>
        </w:rPr>
        <w:t>Encapsula los paquetes Ethernet para una transmisión robusta y de alta frecuencia a través de</w:t>
      </w:r>
      <w:r>
        <w:t xml:space="preserve"> </w:t>
      </w:r>
      <w:r>
        <w:rPr>
          <w:u w:val="single" w:color="000000"/>
        </w:rPr>
        <w:t>líneas telefónicas.</w:t>
      </w:r>
      <w:r>
        <w:t xml:space="preserve"> </w:t>
      </w:r>
    </w:p>
    <w:p w14:paraId="63A0553C" w14:textId="77777777" w:rsidR="00A97412" w:rsidRDefault="00000000">
      <w:pPr>
        <w:spacing w:after="153" w:line="266" w:lineRule="auto"/>
        <w:ind w:left="-7" w:right="44" w:hanging="8"/>
      </w:pPr>
      <w:r>
        <w:t xml:space="preserve">Es de </w:t>
      </w:r>
      <w:r>
        <w:rPr>
          <w:u w:val="single" w:color="000000"/>
        </w:rPr>
        <w:t>alta velocidad y muy flexible</w:t>
      </w:r>
      <w:r>
        <w:t xml:space="preserve">. Sus variables incluyen velocidades de 5 Mbps, 10 Mbps y 15 Mbps (dependiendo de la distancia de acceso).  </w:t>
      </w:r>
    </w:p>
    <w:p w14:paraId="18F2D855" w14:textId="77777777" w:rsidR="00A97412" w:rsidRDefault="00000000">
      <w:pPr>
        <w:spacing w:after="153" w:line="266" w:lineRule="auto"/>
        <w:ind w:left="-7" w:right="44" w:hanging="8"/>
      </w:pPr>
      <w:r>
        <w:t xml:space="preserve">Transmisión simultánea en tiempo real de datos, voz y video para aplicaciones integradas como voz, datos, video y </w:t>
      </w:r>
      <w:proofErr w:type="spellStart"/>
      <w:r>
        <w:t>multicasting</w:t>
      </w:r>
      <w:proofErr w:type="spellEnd"/>
      <w:r>
        <w:t xml:space="preserve">. </w:t>
      </w:r>
    </w:p>
    <w:p w14:paraId="3762002F" w14:textId="77777777" w:rsidR="00A97412" w:rsidRDefault="00000000">
      <w:pPr>
        <w:spacing w:after="199"/>
      </w:pPr>
      <w:r>
        <w:lastRenderedPageBreak/>
        <w:t xml:space="preserve"> </w:t>
      </w:r>
    </w:p>
    <w:p w14:paraId="45ADD39B" w14:textId="77777777" w:rsidR="00A97412" w:rsidRDefault="00000000">
      <w:pPr>
        <w:spacing w:after="123"/>
        <w:ind w:left="-5" w:hanging="10"/>
      </w:pPr>
      <w:proofErr w:type="spellStart"/>
      <w:r>
        <w:rPr>
          <w:b/>
          <w:sz w:val="26"/>
          <w:u w:val="single" w:color="000000"/>
        </w:rPr>
        <w:t>Cablemodem</w:t>
      </w:r>
      <w:proofErr w:type="spellEnd"/>
      <w:r>
        <w:rPr>
          <w:b/>
          <w:sz w:val="26"/>
          <w:u w:val="single" w:color="000000"/>
        </w:rPr>
        <w:t xml:space="preserve"> – HFC (</w:t>
      </w:r>
      <w:proofErr w:type="spellStart"/>
      <w:r>
        <w:rPr>
          <w:b/>
          <w:sz w:val="26"/>
          <w:u w:val="single" w:color="000000"/>
        </w:rPr>
        <w:t>Hybrid</w:t>
      </w:r>
      <w:proofErr w:type="spellEnd"/>
      <w:r>
        <w:rPr>
          <w:b/>
          <w:sz w:val="26"/>
          <w:u w:val="single" w:color="000000"/>
        </w:rPr>
        <w:t xml:space="preserve"> </w:t>
      </w:r>
      <w:proofErr w:type="spellStart"/>
      <w:r>
        <w:rPr>
          <w:b/>
          <w:sz w:val="26"/>
          <w:u w:val="single" w:color="000000"/>
        </w:rPr>
        <w:t>Fiber</w:t>
      </w:r>
      <w:proofErr w:type="spellEnd"/>
      <w:r>
        <w:rPr>
          <w:b/>
          <w:sz w:val="26"/>
          <w:u w:val="single" w:color="000000"/>
        </w:rPr>
        <w:t>-Coaxial):</w:t>
      </w:r>
      <w:r>
        <w:rPr>
          <w:b/>
          <w:sz w:val="26"/>
        </w:rPr>
        <w:t xml:space="preserve"> </w:t>
      </w:r>
    </w:p>
    <w:p w14:paraId="389BB48E" w14:textId="77777777" w:rsidR="00A97412" w:rsidRDefault="00000000">
      <w:pPr>
        <w:spacing w:after="161" w:line="258" w:lineRule="auto"/>
        <w:ind w:left="-5" w:right="42" w:hanging="10"/>
      </w:pPr>
      <w:r>
        <w:t xml:space="preserve">HFC es una </w:t>
      </w:r>
      <w:r>
        <w:rPr>
          <w:u w:val="single" w:color="000000"/>
        </w:rPr>
        <w:t>red de telecomunicaciones por cable de banda ancha (audio, datos y video).</w:t>
      </w:r>
      <w:r>
        <w:t xml:space="preserve"> </w:t>
      </w:r>
    </w:p>
    <w:p w14:paraId="486A7DDB" w14:textId="77777777" w:rsidR="00A97412" w:rsidRDefault="00000000">
      <w:pPr>
        <w:spacing w:after="161" w:line="258" w:lineRule="auto"/>
        <w:ind w:left="-5" w:right="42" w:hanging="10"/>
      </w:pPr>
      <w:r>
        <w:t xml:space="preserve">Es una </w:t>
      </w:r>
      <w:r>
        <w:rPr>
          <w:u w:val="single" w:color="000000"/>
        </w:rPr>
        <w:t>tecnología con una topología de tipo híbrida y tiene soporte de transmisión de señales</w:t>
      </w:r>
      <w:r>
        <w:t xml:space="preserve"> </w:t>
      </w:r>
      <w:r>
        <w:rPr>
          <w:u w:val="single" w:color="000000"/>
        </w:rPr>
        <w:t>de fibra óptica y cable coaxial</w:t>
      </w:r>
      <w:r>
        <w:t xml:space="preserve">. </w:t>
      </w:r>
    </w:p>
    <w:p w14:paraId="386B2555" w14:textId="77777777" w:rsidR="00A97412" w:rsidRDefault="00000000">
      <w:pPr>
        <w:spacing w:after="153" w:line="266" w:lineRule="auto"/>
        <w:ind w:left="-7" w:right="44" w:hanging="8"/>
      </w:pPr>
      <w:r>
        <w:t xml:space="preserve">Es una red de fibra óptica que incorpora tanto fibra óptica como cable coaxial para crear una red de banda ancha. </w:t>
      </w:r>
    </w:p>
    <w:p w14:paraId="01840181" w14:textId="77777777" w:rsidR="00A97412" w:rsidRDefault="00000000">
      <w:pPr>
        <w:spacing w:after="153" w:line="266" w:lineRule="auto"/>
        <w:ind w:left="-7" w:right="44" w:hanging="8"/>
      </w:pPr>
      <w:r>
        <w:t xml:space="preserve">La plataforma digital utiliza la modulación 64-QAM (Modulación de Amplitud en Cuadratura). </w:t>
      </w:r>
    </w:p>
    <w:p w14:paraId="403A5A40" w14:textId="77777777" w:rsidR="00A97412" w:rsidRDefault="00000000">
      <w:pPr>
        <w:spacing w:after="188" w:line="266" w:lineRule="auto"/>
        <w:ind w:left="-7" w:right="44" w:hanging="8"/>
      </w:pPr>
      <w:r>
        <w:t xml:space="preserve">El </w:t>
      </w:r>
      <w:r>
        <w:rPr>
          <w:b/>
        </w:rPr>
        <w:t>soporte</w:t>
      </w:r>
      <w:r>
        <w:t xml:space="preserve"> tiene 4 partes claramente diferenciadas.  </w:t>
      </w:r>
    </w:p>
    <w:p w14:paraId="19A51F6C" w14:textId="77777777" w:rsidR="00A97412" w:rsidRDefault="00000000">
      <w:pPr>
        <w:numPr>
          <w:ilvl w:val="0"/>
          <w:numId w:val="116"/>
        </w:numPr>
        <w:spacing w:after="153" w:line="266" w:lineRule="auto"/>
        <w:ind w:right="44" w:hanging="360"/>
      </w:pPr>
      <w:r>
        <w:rPr>
          <w:b/>
        </w:rPr>
        <w:t xml:space="preserve">Cabecera: </w:t>
      </w:r>
      <w:r>
        <w:t xml:space="preserve">Centro de control del sistema, monitoriza la red y supervisa su funcionamiento. Las señales de video, audio y datos que forman los canales de televisión digital se multiplexan para formar el flujo de transporte. </w:t>
      </w:r>
    </w:p>
    <w:p w14:paraId="6EB32CD3" w14:textId="77777777" w:rsidR="00A97412" w:rsidRDefault="00000000">
      <w:pPr>
        <w:spacing w:after="0"/>
        <w:ind w:left="1433"/>
      </w:pPr>
      <w:r>
        <w:t xml:space="preserve"> </w:t>
      </w:r>
    </w:p>
    <w:p w14:paraId="6ACB9C80" w14:textId="77777777" w:rsidR="00A97412" w:rsidRDefault="00000000">
      <w:pPr>
        <w:numPr>
          <w:ilvl w:val="0"/>
          <w:numId w:val="116"/>
        </w:numPr>
        <w:spacing w:after="0" w:line="266" w:lineRule="auto"/>
        <w:ind w:right="44" w:hanging="360"/>
      </w:pPr>
      <w:r>
        <w:rPr>
          <w:b/>
        </w:rPr>
        <w:t xml:space="preserve">Red Troncal: </w:t>
      </w:r>
      <w:r>
        <w:t xml:space="preserve">Estructura de anillos de fibra óptica que une un conjunto de nodos primarios. Emplea tecnología </w:t>
      </w:r>
      <w:r>
        <w:rPr>
          <w:u w:val="single" w:color="000000"/>
        </w:rPr>
        <w:t>SDH y PDH</w:t>
      </w:r>
      <w:r>
        <w:t xml:space="preserve"> que permite constituir redes de alta velocidad. </w:t>
      </w:r>
    </w:p>
    <w:p w14:paraId="203FD276" w14:textId="77777777" w:rsidR="00A97412" w:rsidRDefault="00000000">
      <w:pPr>
        <w:spacing w:after="383"/>
      </w:pPr>
      <w:r>
        <w:rPr>
          <w:sz w:val="2"/>
        </w:rPr>
        <w:t xml:space="preserve"> </w:t>
      </w:r>
    </w:p>
    <w:p w14:paraId="4B79CB5D" w14:textId="77777777" w:rsidR="00A97412" w:rsidRDefault="00000000">
      <w:pPr>
        <w:numPr>
          <w:ilvl w:val="0"/>
          <w:numId w:val="116"/>
        </w:numPr>
        <w:spacing w:after="0" w:line="266" w:lineRule="auto"/>
        <w:ind w:right="44" w:hanging="360"/>
      </w:pPr>
      <w:r>
        <w:rPr>
          <w:b/>
        </w:rPr>
        <w:t xml:space="preserve">Red de Distribución: </w:t>
      </w:r>
      <w:r>
        <w:t xml:space="preserve">Tienen nodos secundarios que convierten las señales ópticas en eléctricas, cada nodo da servicios a 500 hogares. Distribuyen la señal a través de una estructura bus coaxial. Controla el ruido y la distorsión del canal descendente. </w:t>
      </w:r>
    </w:p>
    <w:p w14:paraId="1A7B881A" w14:textId="77777777" w:rsidR="00A97412" w:rsidRDefault="00000000">
      <w:pPr>
        <w:spacing w:after="383"/>
      </w:pPr>
      <w:r>
        <w:rPr>
          <w:b/>
          <w:sz w:val="2"/>
        </w:rPr>
        <w:t xml:space="preserve"> </w:t>
      </w:r>
    </w:p>
    <w:p w14:paraId="102114B5" w14:textId="77777777" w:rsidR="00A97412" w:rsidRDefault="00000000">
      <w:pPr>
        <w:numPr>
          <w:ilvl w:val="0"/>
          <w:numId w:val="116"/>
        </w:numPr>
        <w:spacing w:after="153" w:line="266" w:lineRule="auto"/>
        <w:ind w:right="44" w:hanging="360"/>
      </w:pPr>
      <w:r>
        <w:rPr>
          <w:b/>
        </w:rPr>
        <w:t xml:space="preserve">Red de Abonado: </w:t>
      </w:r>
      <w:r>
        <w:t xml:space="preserve">Ultima derivación de cable coaxial hasta la base de conexión de abonado. La distribución es asimétrica tanto del canal descendente como el ascendente. </w:t>
      </w:r>
    </w:p>
    <w:p w14:paraId="60240D43" w14:textId="77777777" w:rsidR="00A97412" w:rsidRDefault="00000000">
      <w:pPr>
        <w:spacing w:after="197"/>
      </w:pPr>
      <w:r>
        <w:t xml:space="preserve"> </w:t>
      </w:r>
    </w:p>
    <w:p w14:paraId="621DB54E" w14:textId="77777777" w:rsidR="00A97412" w:rsidRDefault="00000000">
      <w:pPr>
        <w:spacing w:after="123"/>
        <w:ind w:left="-5" w:hanging="10"/>
      </w:pPr>
      <w:r>
        <w:rPr>
          <w:b/>
          <w:sz w:val="26"/>
          <w:u w:val="single" w:color="000000"/>
        </w:rPr>
        <w:t xml:space="preserve">MPLS (Multi </w:t>
      </w:r>
      <w:proofErr w:type="spellStart"/>
      <w:r>
        <w:rPr>
          <w:b/>
          <w:sz w:val="26"/>
          <w:u w:val="single" w:color="000000"/>
        </w:rPr>
        <w:t>Protocol</w:t>
      </w:r>
      <w:proofErr w:type="spellEnd"/>
      <w:r>
        <w:rPr>
          <w:b/>
          <w:sz w:val="26"/>
          <w:u w:val="single" w:color="000000"/>
        </w:rPr>
        <w:t xml:space="preserve"> </w:t>
      </w:r>
      <w:proofErr w:type="spellStart"/>
      <w:r>
        <w:rPr>
          <w:b/>
          <w:sz w:val="26"/>
          <w:u w:val="single" w:color="000000"/>
        </w:rPr>
        <w:t>Label</w:t>
      </w:r>
      <w:proofErr w:type="spellEnd"/>
      <w:r>
        <w:rPr>
          <w:b/>
          <w:sz w:val="26"/>
          <w:u w:val="single" w:color="000000"/>
        </w:rPr>
        <w:t xml:space="preserve"> </w:t>
      </w:r>
      <w:proofErr w:type="spellStart"/>
      <w:r>
        <w:rPr>
          <w:b/>
          <w:sz w:val="26"/>
          <w:u w:val="single" w:color="000000"/>
        </w:rPr>
        <w:t>Switching</w:t>
      </w:r>
      <w:proofErr w:type="spellEnd"/>
      <w:r>
        <w:rPr>
          <w:b/>
          <w:sz w:val="26"/>
          <w:u w:val="single" w:color="000000"/>
        </w:rPr>
        <w:t>):</w:t>
      </w:r>
      <w:r>
        <w:rPr>
          <w:b/>
          <w:sz w:val="26"/>
        </w:rPr>
        <w:t xml:space="preserve"> </w:t>
      </w:r>
    </w:p>
    <w:p w14:paraId="28C155BE" w14:textId="77777777" w:rsidR="00A97412" w:rsidRDefault="00000000">
      <w:pPr>
        <w:spacing w:after="161" w:line="258" w:lineRule="auto"/>
        <w:ind w:left="-5" w:right="42" w:hanging="10"/>
      </w:pPr>
      <w:r>
        <w:t xml:space="preserve">Es una </w:t>
      </w:r>
      <w:r>
        <w:rPr>
          <w:u w:val="single" w:color="000000"/>
        </w:rPr>
        <w:t>tecnología que permite, mediante un etiquetado, agrupar y generar un camino desde</w:t>
      </w:r>
      <w:r>
        <w:t xml:space="preserve"> </w:t>
      </w:r>
      <w:r>
        <w:rPr>
          <w:u w:val="single" w:color="000000"/>
        </w:rPr>
        <w:t>un origen a un destino.</w:t>
      </w:r>
      <w:r>
        <w:t xml:space="preserve"> </w:t>
      </w:r>
    </w:p>
    <w:p w14:paraId="1C031CC9" w14:textId="77777777" w:rsidR="00A97412" w:rsidRDefault="00000000">
      <w:pPr>
        <w:spacing w:after="153" w:line="266" w:lineRule="auto"/>
        <w:ind w:left="-7" w:right="44" w:hanging="8"/>
      </w:pPr>
      <w:r>
        <w:t xml:space="preserve">Los paquetes MPLS son enviados después de una búsqueda por etiquetas en vez de una búsqueda dentro de una tabla IP. </w:t>
      </w:r>
    </w:p>
    <w:p w14:paraId="3E741ECA" w14:textId="77777777" w:rsidR="00A97412" w:rsidRDefault="00000000">
      <w:pPr>
        <w:spacing w:after="1" w:line="258" w:lineRule="auto"/>
        <w:ind w:left="-5" w:right="42" w:hanging="10"/>
      </w:pPr>
      <w:r>
        <w:rPr>
          <w:u w:val="single" w:color="000000"/>
        </w:rPr>
        <w:t>Agrega etiquetas al paquete para enrutarlo y no se utiliza la IP de origen y destino.</w:t>
      </w:r>
      <w:r>
        <w:t xml:space="preserve"> </w:t>
      </w:r>
    </w:p>
    <w:p w14:paraId="07CE0813" w14:textId="77777777" w:rsidR="00A97412" w:rsidRDefault="00000000">
      <w:pPr>
        <w:spacing w:after="349"/>
      </w:pPr>
      <w:r>
        <w:rPr>
          <w:b/>
          <w:sz w:val="2"/>
        </w:rPr>
        <w:t xml:space="preserve"> </w:t>
      </w:r>
    </w:p>
    <w:p w14:paraId="06186878" w14:textId="77777777" w:rsidR="00A97412" w:rsidRDefault="00000000">
      <w:pPr>
        <w:spacing w:after="204"/>
        <w:ind w:left="-5" w:hanging="10"/>
      </w:pPr>
      <w:r>
        <w:rPr>
          <w:b/>
        </w:rPr>
        <w:t xml:space="preserve">Tabla de enrutamiento: </w:t>
      </w:r>
    </w:p>
    <w:p w14:paraId="716C7378" w14:textId="77777777" w:rsidR="00A97412" w:rsidRDefault="00000000">
      <w:pPr>
        <w:numPr>
          <w:ilvl w:val="0"/>
          <w:numId w:val="117"/>
        </w:numPr>
        <w:spacing w:after="14" w:line="266" w:lineRule="auto"/>
        <w:ind w:right="44" w:hanging="360"/>
      </w:pPr>
      <w:r>
        <w:t xml:space="preserve">Interfaz de entrada. </w:t>
      </w:r>
    </w:p>
    <w:p w14:paraId="6896C56B" w14:textId="77777777" w:rsidR="00A97412" w:rsidRDefault="00000000">
      <w:pPr>
        <w:numPr>
          <w:ilvl w:val="0"/>
          <w:numId w:val="117"/>
        </w:numPr>
        <w:spacing w:after="11" w:line="266" w:lineRule="auto"/>
        <w:ind w:right="44" w:hanging="360"/>
      </w:pPr>
      <w:r>
        <w:t xml:space="preserve">Etiqueta de entrada. </w:t>
      </w:r>
    </w:p>
    <w:p w14:paraId="7B207967" w14:textId="77777777" w:rsidR="00A97412" w:rsidRDefault="00000000">
      <w:pPr>
        <w:numPr>
          <w:ilvl w:val="0"/>
          <w:numId w:val="117"/>
        </w:numPr>
        <w:spacing w:after="14" w:line="266" w:lineRule="auto"/>
        <w:ind w:right="44" w:hanging="360"/>
      </w:pPr>
      <w:r>
        <w:lastRenderedPageBreak/>
        <w:t xml:space="preserve">Interfaz de salida. </w:t>
      </w:r>
    </w:p>
    <w:p w14:paraId="27DE54F6" w14:textId="77777777" w:rsidR="00A97412" w:rsidRDefault="00000000">
      <w:pPr>
        <w:numPr>
          <w:ilvl w:val="0"/>
          <w:numId w:val="117"/>
        </w:numPr>
        <w:spacing w:after="0" w:line="266" w:lineRule="auto"/>
        <w:ind w:right="44" w:hanging="360"/>
      </w:pPr>
      <w:r>
        <w:t xml:space="preserve">Etiqueta de salida. </w:t>
      </w:r>
    </w:p>
    <w:p w14:paraId="176E349E" w14:textId="77777777" w:rsidR="00A97412" w:rsidRDefault="00000000">
      <w:pPr>
        <w:spacing w:after="349"/>
      </w:pPr>
      <w:r>
        <w:rPr>
          <w:b/>
          <w:sz w:val="2"/>
        </w:rPr>
        <w:t xml:space="preserve"> </w:t>
      </w:r>
    </w:p>
    <w:p w14:paraId="79E53D4E" w14:textId="77777777" w:rsidR="00A97412" w:rsidRDefault="00000000">
      <w:pPr>
        <w:spacing w:after="153" w:line="266" w:lineRule="auto"/>
        <w:ind w:left="-7" w:right="44" w:hanging="8"/>
      </w:pPr>
      <w:r>
        <w:rPr>
          <w:b/>
        </w:rPr>
        <w:t xml:space="preserve">LSP - </w:t>
      </w:r>
      <w:proofErr w:type="spellStart"/>
      <w:r>
        <w:rPr>
          <w:b/>
        </w:rPr>
        <w:t>Label</w:t>
      </w:r>
      <w:proofErr w:type="spellEnd"/>
      <w:r>
        <w:rPr>
          <w:b/>
        </w:rPr>
        <w:t xml:space="preserve"> Switch </w:t>
      </w:r>
      <w:proofErr w:type="spellStart"/>
      <w:r>
        <w:rPr>
          <w:b/>
        </w:rPr>
        <w:t>Pad</w:t>
      </w:r>
      <w:proofErr w:type="spellEnd"/>
      <w:r>
        <w:rPr>
          <w:b/>
        </w:rPr>
        <w:t>:</w:t>
      </w:r>
      <w:r>
        <w:t xml:space="preserve"> Es el </w:t>
      </w:r>
      <w:r>
        <w:rPr>
          <w:u w:val="single" w:color="000000"/>
        </w:rPr>
        <w:t xml:space="preserve">camino designado entre </w:t>
      </w:r>
      <w:proofErr w:type="spellStart"/>
      <w:r>
        <w:rPr>
          <w:u w:val="single" w:color="000000"/>
        </w:rPr>
        <w:t>routers</w:t>
      </w:r>
      <w:proofErr w:type="spellEnd"/>
      <w:r>
        <w:rPr>
          <w:u w:val="single" w:color="000000"/>
        </w:rPr>
        <w:t xml:space="preserve"> MPLS</w:t>
      </w:r>
      <w:r>
        <w:t xml:space="preserve">. Si hay 2 rutas con igual cantidad de saltos, entonces se hace un </w:t>
      </w:r>
      <w:proofErr w:type="spellStart"/>
      <w:r>
        <w:t>balanceo</w:t>
      </w:r>
      <w:proofErr w:type="spellEnd"/>
      <w:r>
        <w:t xml:space="preserve"> entre las 2 rutas. </w:t>
      </w:r>
    </w:p>
    <w:p w14:paraId="6A6DC41B" w14:textId="77777777" w:rsidR="00A97412" w:rsidRDefault="00000000">
      <w:pPr>
        <w:spacing w:after="200" w:line="266" w:lineRule="auto"/>
        <w:ind w:left="-7" w:right="44" w:hanging="8"/>
      </w:pPr>
      <w:r>
        <w:t xml:space="preserve">Características: </w:t>
      </w:r>
    </w:p>
    <w:p w14:paraId="100939DF" w14:textId="77777777" w:rsidR="00A97412" w:rsidRDefault="00000000">
      <w:pPr>
        <w:numPr>
          <w:ilvl w:val="0"/>
          <w:numId w:val="117"/>
        </w:numPr>
        <w:spacing w:after="153" w:line="266" w:lineRule="auto"/>
        <w:ind w:right="44" w:hanging="360"/>
      </w:pPr>
      <w:r>
        <w:t xml:space="preserve">Está definido en el RFC 3031. </w:t>
      </w:r>
    </w:p>
    <w:p w14:paraId="4CFDCF5E" w14:textId="77777777" w:rsidR="00A97412" w:rsidRDefault="00000000">
      <w:pPr>
        <w:numPr>
          <w:ilvl w:val="0"/>
          <w:numId w:val="117"/>
        </w:numPr>
        <w:spacing w:after="153" w:line="266" w:lineRule="auto"/>
        <w:ind w:right="44" w:hanging="360"/>
      </w:pPr>
      <w:r>
        <w:t xml:space="preserve">Opera en la capa de enlace de datos y de red. </w:t>
      </w:r>
    </w:p>
    <w:p w14:paraId="40091B32" w14:textId="77777777" w:rsidR="00A97412" w:rsidRDefault="00000000">
      <w:pPr>
        <w:numPr>
          <w:ilvl w:val="0"/>
          <w:numId w:val="117"/>
        </w:numPr>
        <w:spacing w:after="175" w:line="266" w:lineRule="auto"/>
        <w:ind w:right="44" w:hanging="360"/>
      </w:pPr>
      <w:r>
        <w:t xml:space="preserve">Proporciona circuitos virtuales en las redes IP. </w:t>
      </w:r>
    </w:p>
    <w:p w14:paraId="38652308" w14:textId="77777777" w:rsidR="00A97412" w:rsidRDefault="00000000">
      <w:pPr>
        <w:numPr>
          <w:ilvl w:val="0"/>
          <w:numId w:val="117"/>
        </w:numPr>
        <w:spacing w:after="153" w:line="266" w:lineRule="auto"/>
        <w:ind w:right="44" w:hanging="360"/>
      </w:pPr>
      <w:r>
        <w:t xml:space="preserve">Es independiente del protocolo que se use en los extremos. </w:t>
      </w:r>
    </w:p>
    <w:p w14:paraId="1AFDC9E4" w14:textId="77777777" w:rsidR="00A97412" w:rsidRDefault="00000000">
      <w:pPr>
        <w:numPr>
          <w:ilvl w:val="0"/>
          <w:numId w:val="117"/>
        </w:numPr>
        <w:spacing w:after="161" w:line="258" w:lineRule="auto"/>
        <w:ind w:right="44" w:hanging="360"/>
      </w:pPr>
      <w:r>
        <w:rPr>
          <w:u w:val="single" w:color="000000"/>
        </w:rPr>
        <w:t xml:space="preserve">El camino esta prefijado desde el origen (como en ATM – </w:t>
      </w:r>
      <w:proofErr w:type="spellStart"/>
      <w:proofErr w:type="gramStart"/>
      <w:r>
        <w:rPr>
          <w:u w:val="single" w:color="000000"/>
        </w:rPr>
        <w:t>Frame</w:t>
      </w:r>
      <w:proofErr w:type="spellEnd"/>
      <w:proofErr w:type="gramEnd"/>
      <w:r>
        <w:rPr>
          <w:u w:val="single" w:color="000000"/>
        </w:rPr>
        <w:t xml:space="preserve"> </w:t>
      </w:r>
      <w:proofErr w:type="spellStart"/>
      <w:r>
        <w:rPr>
          <w:u w:val="single" w:color="000000"/>
        </w:rPr>
        <w:t>Relay</w:t>
      </w:r>
      <w:proofErr w:type="spellEnd"/>
      <w:r>
        <w:rPr>
          <w:u w:val="single" w:color="000000"/>
        </w:rPr>
        <w:t>).</w:t>
      </w:r>
      <w:r>
        <w:t xml:space="preserve"> </w:t>
      </w:r>
    </w:p>
    <w:p w14:paraId="1536FD75" w14:textId="77777777" w:rsidR="00A97412" w:rsidRDefault="00000000">
      <w:pPr>
        <w:numPr>
          <w:ilvl w:val="0"/>
          <w:numId w:val="117"/>
        </w:numPr>
        <w:spacing w:after="197" w:line="266" w:lineRule="auto"/>
        <w:ind w:right="44" w:hanging="360"/>
      </w:pPr>
      <w:r>
        <w:t xml:space="preserve">Soluciona el problema de procesamiento que presentan los </w:t>
      </w:r>
      <w:proofErr w:type="spellStart"/>
      <w:r>
        <w:t>routers</w:t>
      </w:r>
      <w:proofErr w:type="spellEnd"/>
      <w:r>
        <w:t xml:space="preserve"> externos IP (grandes tablas de enrutamiento: IP + interfaz). </w:t>
      </w:r>
    </w:p>
    <w:p w14:paraId="79A62BDF" w14:textId="77777777" w:rsidR="00A97412" w:rsidRDefault="00000000">
      <w:pPr>
        <w:numPr>
          <w:ilvl w:val="0"/>
          <w:numId w:val="117"/>
        </w:numPr>
        <w:spacing w:after="3" w:line="266" w:lineRule="auto"/>
        <w:ind w:right="44" w:hanging="360"/>
      </w:pPr>
      <w:r>
        <w:t xml:space="preserve">Introduce mejoras a IP: </w:t>
      </w:r>
    </w:p>
    <w:p w14:paraId="76EDF6F4" w14:textId="77777777" w:rsidR="00A97412" w:rsidRDefault="00000000">
      <w:pPr>
        <w:spacing w:after="153" w:line="266" w:lineRule="auto"/>
        <w:ind w:left="1090" w:right="3374" w:hanging="8"/>
      </w:pPr>
      <w:r>
        <w:rPr>
          <w:rFonts w:ascii="Courier New" w:eastAsia="Courier New" w:hAnsi="Courier New" w:cs="Courier New"/>
        </w:rPr>
        <w:t>o</w:t>
      </w:r>
      <w:r>
        <w:rPr>
          <w:rFonts w:ascii="Arial" w:eastAsia="Arial" w:hAnsi="Arial" w:cs="Arial"/>
        </w:rPr>
        <w:t xml:space="preserve"> </w:t>
      </w:r>
      <w:r>
        <w:t xml:space="preserve">Redes privadas virtuales. </w:t>
      </w:r>
      <w:r>
        <w:rPr>
          <w:rFonts w:ascii="Courier New" w:eastAsia="Courier New" w:hAnsi="Courier New" w:cs="Courier New"/>
        </w:rPr>
        <w:t>o</w:t>
      </w:r>
      <w:r>
        <w:rPr>
          <w:rFonts w:ascii="Arial" w:eastAsia="Arial" w:hAnsi="Arial" w:cs="Arial"/>
        </w:rPr>
        <w:t xml:space="preserve"> </w:t>
      </w:r>
      <w:r>
        <w:t xml:space="preserve">Ingeniería de tráfico. </w:t>
      </w:r>
      <w:r>
        <w:rPr>
          <w:rFonts w:ascii="Courier New" w:eastAsia="Courier New" w:hAnsi="Courier New" w:cs="Courier New"/>
        </w:rPr>
        <w:t>o</w:t>
      </w:r>
      <w:r>
        <w:rPr>
          <w:rFonts w:ascii="Arial" w:eastAsia="Arial" w:hAnsi="Arial" w:cs="Arial"/>
        </w:rPr>
        <w:t xml:space="preserve"> </w:t>
      </w:r>
      <w:r>
        <w:t xml:space="preserve">Mecanismos de protección frente a fallas. </w:t>
      </w:r>
    </w:p>
    <w:p w14:paraId="2227F30B" w14:textId="77777777" w:rsidR="00A97412" w:rsidRDefault="00000000">
      <w:pPr>
        <w:spacing w:after="117"/>
        <w:ind w:left="-5" w:hanging="10"/>
      </w:pPr>
      <w:r>
        <w:rPr>
          <w:b/>
        </w:rPr>
        <w:t xml:space="preserve">IP + MPLS: </w:t>
      </w:r>
    </w:p>
    <w:p w14:paraId="71A39EF8" w14:textId="77777777" w:rsidR="00A97412" w:rsidRDefault="00000000">
      <w:pPr>
        <w:spacing w:after="144"/>
        <w:ind w:left="-1"/>
        <w:jc w:val="right"/>
      </w:pPr>
      <w:r>
        <w:rPr>
          <w:noProof/>
        </w:rPr>
        <w:drawing>
          <wp:inline distT="0" distB="0" distL="0" distR="0" wp14:anchorId="7568C115" wp14:editId="4EC43C16">
            <wp:extent cx="5400040" cy="601980"/>
            <wp:effectExtent l="0" t="0" r="0" b="0"/>
            <wp:docPr id="26471" name="Picture 26471"/>
            <wp:cNvGraphicFramePr/>
            <a:graphic xmlns:a="http://schemas.openxmlformats.org/drawingml/2006/main">
              <a:graphicData uri="http://schemas.openxmlformats.org/drawingml/2006/picture">
                <pic:pic xmlns:pic="http://schemas.openxmlformats.org/drawingml/2006/picture">
                  <pic:nvPicPr>
                    <pic:cNvPr id="26471" name="Picture 26471"/>
                    <pic:cNvPicPr/>
                  </pic:nvPicPr>
                  <pic:blipFill>
                    <a:blip r:embed="rId798"/>
                    <a:stretch>
                      <a:fillRect/>
                    </a:stretch>
                  </pic:blipFill>
                  <pic:spPr>
                    <a:xfrm>
                      <a:off x="0" y="0"/>
                      <a:ext cx="5400040" cy="601980"/>
                    </a:xfrm>
                    <a:prstGeom prst="rect">
                      <a:avLst/>
                    </a:prstGeom>
                  </pic:spPr>
                </pic:pic>
              </a:graphicData>
            </a:graphic>
          </wp:inline>
        </w:drawing>
      </w:r>
      <w:r>
        <w:rPr>
          <w:b/>
        </w:rPr>
        <w:t xml:space="preserve"> </w:t>
      </w:r>
    </w:p>
    <w:p w14:paraId="2D169638" w14:textId="77777777" w:rsidR="00A97412" w:rsidRDefault="00000000">
      <w:pPr>
        <w:numPr>
          <w:ilvl w:val="0"/>
          <w:numId w:val="117"/>
        </w:numPr>
        <w:spacing w:after="174" w:line="266" w:lineRule="auto"/>
        <w:ind w:right="44" w:hanging="360"/>
      </w:pPr>
      <w:proofErr w:type="spellStart"/>
      <w:r>
        <w:rPr>
          <w:b/>
        </w:rPr>
        <w:t>Label</w:t>
      </w:r>
      <w:proofErr w:type="spellEnd"/>
      <w:r>
        <w:rPr>
          <w:b/>
        </w:rPr>
        <w:t xml:space="preserve"> (20 bits):</w:t>
      </w:r>
      <w:r>
        <w:t xml:space="preserve"> Es la identificación de la etiqueta.  </w:t>
      </w:r>
    </w:p>
    <w:p w14:paraId="568D9B37" w14:textId="77777777" w:rsidR="00A97412" w:rsidRDefault="00000000">
      <w:pPr>
        <w:numPr>
          <w:ilvl w:val="0"/>
          <w:numId w:val="117"/>
        </w:numPr>
        <w:spacing w:after="153" w:line="266" w:lineRule="auto"/>
        <w:ind w:right="44" w:hanging="360"/>
      </w:pPr>
      <w:proofErr w:type="spellStart"/>
      <w:r>
        <w:rPr>
          <w:b/>
        </w:rPr>
        <w:t>Exp</w:t>
      </w:r>
      <w:proofErr w:type="spellEnd"/>
      <w:r>
        <w:rPr>
          <w:b/>
        </w:rPr>
        <w:t xml:space="preserve"> (3 bits):</w:t>
      </w:r>
      <w:r>
        <w:t xml:space="preserve"> Usado en servicios diferenciados.  </w:t>
      </w:r>
    </w:p>
    <w:p w14:paraId="118861A7" w14:textId="77777777" w:rsidR="00A97412" w:rsidRDefault="00000000">
      <w:pPr>
        <w:numPr>
          <w:ilvl w:val="0"/>
          <w:numId w:val="117"/>
        </w:numPr>
        <w:spacing w:after="200" w:line="266" w:lineRule="auto"/>
        <w:ind w:right="44" w:hanging="360"/>
      </w:pPr>
      <w:r>
        <w:rPr>
          <w:b/>
        </w:rPr>
        <w:t>S (1 bit):</w:t>
      </w:r>
      <w:r>
        <w:t xml:space="preserve"> </w:t>
      </w:r>
      <w:proofErr w:type="spellStart"/>
      <w:r>
        <w:t>Stack</w:t>
      </w:r>
      <w:proofErr w:type="spellEnd"/>
      <w:r>
        <w:t xml:space="preserve">, sirve para el apilado jerárquico de etiquetas. Cuando S=0 indica que hay más etiquetas añadidas al paquete. Cuando S=1 estamos en el fondo de la jerarquía. </w:t>
      </w:r>
    </w:p>
    <w:p w14:paraId="381700E3" w14:textId="77777777" w:rsidR="00A97412" w:rsidRDefault="00000000">
      <w:pPr>
        <w:numPr>
          <w:ilvl w:val="0"/>
          <w:numId w:val="117"/>
        </w:numPr>
        <w:spacing w:after="0" w:line="266" w:lineRule="auto"/>
        <w:ind w:right="44" w:hanging="360"/>
      </w:pPr>
      <w:r>
        <w:rPr>
          <w:b/>
        </w:rPr>
        <w:t>TTL - Time-</w:t>
      </w:r>
      <w:proofErr w:type="spellStart"/>
      <w:r>
        <w:rPr>
          <w:b/>
        </w:rPr>
        <w:t>to</w:t>
      </w:r>
      <w:proofErr w:type="spellEnd"/>
      <w:r>
        <w:rPr>
          <w:b/>
        </w:rPr>
        <w:t>-Live (8 bits):</w:t>
      </w:r>
      <w:r>
        <w:t xml:space="preserve"> Misma funcionalidad que en IP, se decrementa en cada enrutador y al llegar al valor de 0, el paquete es descartado. </w:t>
      </w:r>
    </w:p>
    <w:p w14:paraId="6589C74D" w14:textId="77777777" w:rsidR="00A97412" w:rsidRDefault="00000000">
      <w:pPr>
        <w:spacing w:after="347"/>
      </w:pPr>
      <w:r>
        <w:rPr>
          <w:b/>
          <w:sz w:val="2"/>
        </w:rPr>
        <w:t xml:space="preserve"> </w:t>
      </w:r>
    </w:p>
    <w:p w14:paraId="71AFAFB5" w14:textId="77777777" w:rsidR="00A97412" w:rsidRDefault="00000000">
      <w:pPr>
        <w:spacing w:after="206"/>
        <w:ind w:left="-5" w:hanging="10"/>
      </w:pPr>
      <w:r>
        <w:rPr>
          <w:b/>
        </w:rPr>
        <w:t xml:space="preserve">Etiquetas: </w:t>
      </w:r>
    </w:p>
    <w:p w14:paraId="7BF4B1AE" w14:textId="77777777" w:rsidR="00A97412" w:rsidRDefault="00000000">
      <w:pPr>
        <w:numPr>
          <w:ilvl w:val="0"/>
          <w:numId w:val="117"/>
        </w:numPr>
        <w:spacing w:after="153" w:line="266" w:lineRule="auto"/>
        <w:ind w:right="44" w:hanging="360"/>
      </w:pPr>
      <w:proofErr w:type="spellStart"/>
      <w:r>
        <w:rPr>
          <w:b/>
        </w:rPr>
        <w:t>Label</w:t>
      </w:r>
      <w:proofErr w:type="spellEnd"/>
      <w:r>
        <w:rPr>
          <w:b/>
        </w:rPr>
        <w:t xml:space="preserve"> 1:</w:t>
      </w:r>
      <w:r>
        <w:t xml:space="preserve"> Etiqueta obligatoria MPLS. </w:t>
      </w:r>
    </w:p>
    <w:p w14:paraId="75515505" w14:textId="77777777" w:rsidR="00A97412" w:rsidRDefault="00000000">
      <w:pPr>
        <w:numPr>
          <w:ilvl w:val="0"/>
          <w:numId w:val="117"/>
        </w:numPr>
        <w:spacing w:after="197" w:line="266" w:lineRule="auto"/>
        <w:ind w:right="44" w:hanging="360"/>
      </w:pPr>
      <w:proofErr w:type="spellStart"/>
      <w:r>
        <w:rPr>
          <w:b/>
        </w:rPr>
        <w:t>Label</w:t>
      </w:r>
      <w:proofErr w:type="spellEnd"/>
      <w:r>
        <w:rPr>
          <w:b/>
        </w:rPr>
        <w:t xml:space="preserve"> 2:</w:t>
      </w:r>
      <w:r>
        <w:t xml:space="preserve"> Etiqueta utilizada para establecer </w:t>
      </w:r>
      <w:proofErr w:type="spellStart"/>
      <w:r>
        <w:t>VPNs</w:t>
      </w:r>
      <w:proofErr w:type="spellEnd"/>
      <w:r>
        <w:t xml:space="preserve"> en MPLS. Solo es leída por los </w:t>
      </w:r>
      <w:proofErr w:type="spellStart"/>
      <w:r>
        <w:t>routers</w:t>
      </w:r>
      <w:proofErr w:type="spellEnd"/>
      <w:r>
        <w:t xml:space="preserve"> de los extremos. </w:t>
      </w:r>
    </w:p>
    <w:p w14:paraId="4C37A7E9" w14:textId="77777777" w:rsidR="00A97412" w:rsidRDefault="00000000">
      <w:pPr>
        <w:numPr>
          <w:ilvl w:val="0"/>
          <w:numId w:val="117"/>
        </w:numPr>
        <w:spacing w:after="153" w:line="266" w:lineRule="auto"/>
        <w:ind w:right="44" w:hanging="360"/>
      </w:pPr>
      <w:proofErr w:type="spellStart"/>
      <w:r>
        <w:rPr>
          <w:b/>
        </w:rPr>
        <w:t>Label</w:t>
      </w:r>
      <w:proofErr w:type="spellEnd"/>
      <w:r>
        <w:rPr>
          <w:b/>
        </w:rPr>
        <w:t xml:space="preserve"> 3:</w:t>
      </w:r>
      <w:r>
        <w:t xml:space="preserve"> Utilizado para el protocolo RSVP. Permite seleccionar un camino que no es el de menor saltos, sino que es más eficiente. </w:t>
      </w:r>
    </w:p>
    <w:p w14:paraId="0E3182AB" w14:textId="77777777" w:rsidR="00A97412" w:rsidRDefault="00000000">
      <w:pPr>
        <w:spacing w:after="161"/>
      </w:pPr>
      <w:r>
        <w:lastRenderedPageBreak/>
        <w:t xml:space="preserve"> </w:t>
      </w:r>
    </w:p>
    <w:p w14:paraId="1C6E989D" w14:textId="77777777" w:rsidR="00A97412" w:rsidRDefault="00000000">
      <w:pPr>
        <w:spacing w:after="153" w:line="266" w:lineRule="auto"/>
        <w:ind w:left="-7" w:right="44" w:hanging="8"/>
      </w:pPr>
      <w:r>
        <w:t xml:space="preserve">El </w:t>
      </w:r>
      <w:r>
        <w:rPr>
          <w:b/>
        </w:rPr>
        <w:t>uso de MPLS con ATM</w:t>
      </w:r>
      <w:r>
        <w:t xml:space="preserve"> presenta un problema, ya que no se pueden agregar las etiquetas al mensaje, dado que ATM usa celdas de longitud fija. </w:t>
      </w:r>
    </w:p>
    <w:p w14:paraId="59E1853E" w14:textId="77777777" w:rsidR="00A97412" w:rsidRDefault="00000000">
      <w:pPr>
        <w:spacing w:after="196"/>
      </w:pPr>
      <w:r>
        <w:t xml:space="preserve"> </w:t>
      </w:r>
    </w:p>
    <w:p w14:paraId="3BC17CEE" w14:textId="77777777" w:rsidR="00A97412" w:rsidRDefault="00000000">
      <w:pPr>
        <w:spacing w:after="123"/>
        <w:ind w:left="-5" w:hanging="10"/>
      </w:pPr>
      <w:r>
        <w:rPr>
          <w:b/>
          <w:sz w:val="26"/>
          <w:u w:val="single" w:color="000000"/>
        </w:rPr>
        <w:t>SLA (</w:t>
      </w:r>
      <w:proofErr w:type="spellStart"/>
      <w:r>
        <w:rPr>
          <w:b/>
          <w:sz w:val="26"/>
          <w:u w:val="single" w:color="000000"/>
        </w:rPr>
        <w:t>Service</w:t>
      </w:r>
      <w:proofErr w:type="spellEnd"/>
      <w:r>
        <w:rPr>
          <w:b/>
          <w:sz w:val="26"/>
          <w:u w:val="single" w:color="000000"/>
        </w:rPr>
        <w:t xml:space="preserve"> </w:t>
      </w:r>
      <w:proofErr w:type="spellStart"/>
      <w:r>
        <w:rPr>
          <w:b/>
          <w:sz w:val="26"/>
          <w:u w:val="single" w:color="000000"/>
        </w:rPr>
        <w:t>Level</w:t>
      </w:r>
      <w:proofErr w:type="spellEnd"/>
      <w:r>
        <w:rPr>
          <w:b/>
          <w:sz w:val="26"/>
          <w:u w:val="single" w:color="000000"/>
        </w:rPr>
        <w:t xml:space="preserve"> </w:t>
      </w:r>
      <w:proofErr w:type="spellStart"/>
      <w:r>
        <w:rPr>
          <w:b/>
          <w:sz w:val="26"/>
          <w:u w:val="single" w:color="000000"/>
        </w:rPr>
        <w:t>Agreement</w:t>
      </w:r>
      <w:proofErr w:type="spellEnd"/>
      <w:r>
        <w:rPr>
          <w:b/>
          <w:sz w:val="26"/>
          <w:u w:val="single" w:color="000000"/>
        </w:rPr>
        <w:t>) – ANS (Acuerdo de Nivel de Servicio):</w:t>
      </w:r>
      <w:r>
        <w:rPr>
          <w:b/>
          <w:sz w:val="26"/>
        </w:rPr>
        <w:t xml:space="preserve"> </w:t>
      </w:r>
    </w:p>
    <w:p w14:paraId="08E29566" w14:textId="77777777" w:rsidR="00A97412" w:rsidRDefault="00000000">
      <w:pPr>
        <w:spacing w:after="161" w:line="258" w:lineRule="auto"/>
        <w:ind w:left="-5" w:right="42" w:hanging="10"/>
      </w:pPr>
      <w:r>
        <w:t xml:space="preserve">Un SLA es un </w:t>
      </w:r>
      <w:r>
        <w:rPr>
          <w:u w:val="single" w:color="000000"/>
        </w:rPr>
        <w:t>protocolo plasmado normalmente en un documento de carácter legal por el que</w:t>
      </w:r>
      <w:r>
        <w:t xml:space="preserve"> </w:t>
      </w:r>
      <w:r>
        <w:rPr>
          <w:u w:val="single" w:color="000000"/>
        </w:rPr>
        <w:t>una compañía que presta un servicio a otra se compromete a prestar el mismo bajo unas</w:t>
      </w:r>
      <w:r>
        <w:t xml:space="preserve"> </w:t>
      </w:r>
      <w:r>
        <w:rPr>
          <w:u w:val="single" w:color="000000"/>
        </w:rPr>
        <w:t>determinadas condiciones y con unas prestaciones mínimas.</w:t>
      </w:r>
      <w:r>
        <w:t xml:space="preserve"> </w:t>
      </w:r>
    </w:p>
    <w:p w14:paraId="778A22D9" w14:textId="77777777" w:rsidR="00A97412" w:rsidRDefault="00000000">
      <w:pPr>
        <w:spacing w:after="153" w:line="266" w:lineRule="auto"/>
        <w:ind w:left="-7" w:right="44" w:hanging="8"/>
      </w:pPr>
      <w:r>
        <w:t xml:space="preserve">SLA también es una referencia a la hora de </w:t>
      </w:r>
      <w:r>
        <w:rPr>
          <w:u w:val="single" w:color="000000"/>
        </w:rPr>
        <w:t>establecer parámetros de calidad del servicio</w:t>
      </w:r>
      <w:r>
        <w:t xml:space="preserve"> (</w:t>
      </w:r>
      <w:proofErr w:type="spellStart"/>
      <w:r>
        <w:t>QoS</w:t>
      </w:r>
      <w:proofErr w:type="spellEnd"/>
      <w:r>
        <w:t xml:space="preserve">, nivel de satisfacción) basados en indicadores objetivos que obvian impresiones y percepciones más subjetivas y personales. </w:t>
      </w:r>
    </w:p>
    <w:p w14:paraId="0967D2E6" w14:textId="77777777" w:rsidR="00A97412" w:rsidRDefault="00000000">
      <w:pPr>
        <w:spacing w:after="153" w:line="266" w:lineRule="auto"/>
        <w:ind w:left="-7" w:right="44" w:hanging="8"/>
      </w:pPr>
      <w:r>
        <w:t xml:space="preserve">Es un contrato (o acuerdo de servicio) que se establece entre un usuario y un proveedor de servicio. </w:t>
      </w:r>
    </w:p>
    <w:p w14:paraId="6F1282F7" w14:textId="77777777" w:rsidR="00A97412" w:rsidRDefault="00000000">
      <w:pPr>
        <w:spacing w:after="197" w:line="266" w:lineRule="auto"/>
        <w:ind w:left="-7" w:right="44" w:hanging="8"/>
      </w:pPr>
      <w:r>
        <w:t xml:space="preserve">Está compuesto por diferentes </w:t>
      </w:r>
      <w:r>
        <w:rPr>
          <w:b/>
        </w:rPr>
        <w:t>secciones</w:t>
      </w:r>
      <w:r>
        <w:t xml:space="preserve">: </w:t>
      </w:r>
    </w:p>
    <w:p w14:paraId="34372D86" w14:textId="77777777" w:rsidR="00A97412" w:rsidRDefault="00000000">
      <w:pPr>
        <w:numPr>
          <w:ilvl w:val="0"/>
          <w:numId w:val="118"/>
        </w:numPr>
        <w:spacing w:after="4" w:line="266" w:lineRule="auto"/>
        <w:ind w:right="44" w:hanging="360"/>
      </w:pPr>
      <w:r>
        <w:t xml:space="preserve">Categorías: </w:t>
      </w:r>
    </w:p>
    <w:p w14:paraId="43DA47D2" w14:textId="77777777" w:rsidR="00A97412" w:rsidRDefault="00000000">
      <w:pPr>
        <w:numPr>
          <w:ilvl w:val="1"/>
          <w:numId w:val="118"/>
        </w:numPr>
        <w:spacing w:after="27" w:line="266" w:lineRule="auto"/>
        <w:ind w:left="1087" w:right="4920" w:hanging="8"/>
      </w:pPr>
      <w:r>
        <w:t xml:space="preserve">Disponibilidad. </w:t>
      </w:r>
      <w:r>
        <w:rPr>
          <w:rFonts w:ascii="Courier New" w:eastAsia="Courier New" w:hAnsi="Courier New" w:cs="Courier New"/>
        </w:rPr>
        <w:t>o</w:t>
      </w:r>
      <w:r>
        <w:rPr>
          <w:rFonts w:ascii="Arial" w:eastAsia="Arial" w:hAnsi="Arial" w:cs="Arial"/>
        </w:rPr>
        <w:t xml:space="preserve"> </w:t>
      </w:r>
      <w:r>
        <w:t xml:space="preserve">Calidad de Servicio. </w:t>
      </w:r>
    </w:p>
    <w:p w14:paraId="28020A79" w14:textId="77777777" w:rsidR="00A97412" w:rsidRDefault="00000000">
      <w:pPr>
        <w:numPr>
          <w:ilvl w:val="1"/>
          <w:numId w:val="118"/>
        </w:numPr>
        <w:spacing w:after="153" w:line="266" w:lineRule="auto"/>
        <w:ind w:left="1087" w:right="4920" w:hanging="8"/>
      </w:pPr>
      <w:r>
        <w:t xml:space="preserve">Administración del servicio. </w:t>
      </w:r>
      <w:r>
        <w:rPr>
          <w:rFonts w:ascii="Courier New" w:eastAsia="Courier New" w:hAnsi="Courier New" w:cs="Courier New"/>
        </w:rPr>
        <w:t>o</w:t>
      </w:r>
      <w:r>
        <w:rPr>
          <w:rFonts w:ascii="Arial" w:eastAsia="Arial" w:hAnsi="Arial" w:cs="Arial"/>
        </w:rPr>
        <w:t xml:space="preserve"> </w:t>
      </w:r>
      <w:r>
        <w:t xml:space="preserve">Seguridad del servicio. </w:t>
      </w:r>
    </w:p>
    <w:p w14:paraId="71588CDC" w14:textId="77777777" w:rsidR="00A97412" w:rsidRDefault="00000000">
      <w:pPr>
        <w:numPr>
          <w:ilvl w:val="0"/>
          <w:numId w:val="118"/>
        </w:numPr>
        <w:spacing w:after="174" w:line="266" w:lineRule="auto"/>
        <w:ind w:right="44" w:hanging="360"/>
      </w:pPr>
      <w:r>
        <w:t xml:space="preserve">Indicadores: BER – </w:t>
      </w:r>
      <w:proofErr w:type="spellStart"/>
      <w:r>
        <w:t>Jitter</w:t>
      </w:r>
      <w:proofErr w:type="spellEnd"/>
      <w:r>
        <w:t xml:space="preserve"> – </w:t>
      </w:r>
      <w:proofErr w:type="spellStart"/>
      <w:r>
        <w:t>Delay</w:t>
      </w:r>
      <w:proofErr w:type="spellEnd"/>
      <w:r>
        <w:t xml:space="preserve"> – tiempo de respuesta. </w:t>
      </w:r>
    </w:p>
    <w:p w14:paraId="6D20CA02" w14:textId="77777777" w:rsidR="00A97412" w:rsidRDefault="00000000">
      <w:pPr>
        <w:numPr>
          <w:ilvl w:val="0"/>
          <w:numId w:val="118"/>
        </w:numPr>
        <w:spacing w:after="153" w:line="266" w:lineRule="auto"/>
        <w:ind w:right="44" w:hanging="360"/>
      </w:pPr>
      <w:r>
        <w:t xml:space="preserve">Nivel de acuerdo: valor del indicador. </w:t>
      </w:r>
    </w:p>
    <w:p w14:paraId="1DF292C2" w14:textId="77777777" w:rsidR="00A97412" w:rsidRDefault="00000000">
      <w:pPr>
        <w:numPr>
          <w:ilvl w:val="0"/>
          <w:numId w:val="118"/>
        </w:numPr>
        <w:spacing w:after="153" w:line="266" w:lineRule="auto"/>
        <w:ind w:right="44" w:hanging="360"/>
      </w:pPr>
      <w:r>
        <w:t xml:space="preserve">Métrica: definición de cada indicador. </w:t>
      </w:r>
    </w:p>
    <w:p w14:paraId="7DF4E2D5" w14:textId="77777777" w:rsidR="00A97412" w:rsidRDefault="00000000">
      <w:pPr>
        <w:numPr>
          <w:ilvl w:val="0"/>
          <w:numId w:val="118"/>
        </w:numPr>
        <w:spacing w:after="175" w:line="266" w:lineRule="auto"/>
        <w:ind w:right="44" w:hanging="360"/>
      </w:pPr>
      <w:r>
        <w:t xml:space="preserve">Penalidades. </w:t>
      </w:r>
    </w:p>
    <w:p w14:paraId="36AEF4B9" w14:textId="77777777" w:rsidR="00A97412" w:rsidRDefault="00000000">
      <w:pPr>
        <w:numPr>
          <w:ilvl w:val="0"/>
          <w:numId w:val="118"/>
        </w:numPr>
        <w:spacing w:after="0" w:line="266" w:lineRule="auto"/>
        <w:ind w:right="44" w:hanging="360"/>
      </w:pPr>
      <w:r>
        <w:t xml:space="preserve">Medio de comprobación. </w:t>
      </w:r>
    </w:p>
    <w:p w14:paraId="70EF340C" w14:textId="77777777" w:rsidR="00A97412" w:rsidRDefault="00000000">
      <w:pPr>
        <w:spacing w:after="349"/>
      </w:pPr>
      <w:r>
        <w:rPr>
          <w:sz w:val="2"/>
        </w:rPr>
        <w:t xml:space="preserve"> </w:t>
      </w:r>
    </w:p>
    <w:p w14:paraId="23AC9E35" w14:textId="77777777" w:rsidR="00A97412" w:rsidRDefault="00000000">
      <w:pPr>
        <w:spacing w:after="153" w:line="266" w:lineRule="auto"/>
        <w:ind w:left="-7" w:right="44" w:hanging="8"/>
      </w:pPr>
      <w:proofErr w:type="spellStart"/>
      <w:r>
        <w:rPr>
          <w:b/>
        </w:rPr>
        <w:t>Jitter</w:t>
      </w:r>
      <w:proofErr w:type="spellEnd"/>
      <w:r>
        <w:t xml:space="preserve"> es un efecto de las redes de datos no orientadas a conexión y basadas en conmutación de paquetes. </w:t>
      </w:r>
    </w:p>
    <w:p w14:paraId="303E15D2" w14:textId="77777777" w:rsidR="00A97412" w:rsidRDefault="00000000">
      <w:pPr>
        <w:spacing w:after="153" w:line="266" w:lineRule="auto"/>
        <w:ind w:left="-7" w:right="44" w:hanging="8"/>
      </w:pPr>
      <w:r>
        <w:t xml:space="preserve">Como la información se discretiza en paquetes cada uno de los paquetes puede seguir una ruta distinta para llegar al destino. </w:t>
      </w:r>
    </w:p>
    <w:p w14:paraId="58D7E677" w14:textId="77777777" w:rsidR="00A97412" w:rsidRDefault="00000000">
      <w:pPr>
        <w:spacing w:after="153" w:line="266" w:lineRule="auto"/>
        <w:ind w:left="-7" w:right="44" w:hanging="8"/>
      </w:pPr>
      <w:r>
        <w:t xml:space="preserve">Se define técnicamente como la </w:t>
      </w:r>
      <w:r>
        <w:rPr>
          <w:u w:val="single" w:color="000000"/>
        </w:rPr>
        <w:t>variación en el tiempo en la llegada de los paquetes</w:t>
      </w:r>
      <w:r>
        <w:t xml:space="preserve">, causada por congestión de red, perdida de sincronización o por las diferentes rutas seguidas por los paquetes para llegar al destino. </w:t>
      </w:r>
    </w:p>
    <w:p w14:paraId="6DB14084" w14:textId="77777777" w:rsidR="00A97412" w:rsidRDefault="00000000">
      <w:pPr>
        <w:spacing w:after="153" w:line="266" w:lineRule="auto"/>
        <w:ind w:left="-7" w:right="44" w:hanging="8"/>
      </w:pPr>
      <w:r>
        <w:t xml:space="preserve">El </w:t>
      </w:r>
      <w:proofErr w:type="spellStart"/>
      <w:r>
        <w:t>Jitter</w:t>
      </w:r>
      <w:proofErr w:type="spellEnd"/>
      <w:r>
        <w:t xml:space="preserve"> entre el punto inicial y final de la comunicación debiera ser inferior a 100 ms. </w:t>
      </w:r>
    </w:p>
    <w:p w14:paraId="4404E743" w14:textId="77777777" w:rsidR="00A97412" w:rsidRDefault="00000000">
      <w:pPr>
        <w:spacing w:after="200" w:line="266" w:lineRule="auto"/>
        <w:ind w:left="-7" w:right="44" w:hanging="8"/>
      </w:pPr>
      <w:r>
        <w:t xml:space="preserve">Ejemplo de los diferentes tiempos que se establecen en un SLA (nivel de compromiso): </w:t>
      </w:r>
    </w:p>
    <w:p w14:paraId="0B28D0FB" w14:textId="77777777" w:rsidR="00A97412" w:rsidRDefault="00000000">
      <w:pPr>
        <w:numPr>
          <w:ilvl w:val="0"/>
          <w:numId w:val="118"/>
        </w:numPr>
        <w:spacing w:after="11" w:line="266" w:lineRule="auto"/>
        <w:ind w:right="44" w:hanging="360"/>
      </w:pPr>
      <w:r>
        <w:t xml:space="preserve">El tiempo mínimo medio entre fallas por mes será de, por ejemplo, 30 horas. </w:t>
      </w:r>
    </w:p>
    <w:p w14:paraId="37E5E648" w14:textId="77777777" w:rsidR="00A97412" w:rsidRDefault="00000000">
      <w:pPr>
        <w:numPr>
          <w:ilvl w:val="0"/>
          <w:numId w:val="118"/>
        </w:numPr>
        <w:spacing w:after="13" w:line="266" w:lineRule="auto"/>
        <w:ind w:right="44" w:hanging="360"/>
      </w:pPr>
      <w:r>
        <w:lastRenderedPageBreak/>
        <w:t xml:space="preserve">El tiempo mínimo entre fallas por mes será de, por ejemplo, 15 horas. </w:t>
      </w:r>
    </w:p>
    <w:p w14:paraId="09C01B5F" w14:textId="77777777" w:rsidR="00A97412" w:rsidRDefault="00000000">
      <w:pPr>
        <w:numPr>
          <w:ilvl w:val="0"/>
          <w:numId w:val="118"/>
        </w:numPr>
        <w:spacing w:after="153" w:line="266" w:lineRule="auto"/>
        <w:ind w:right="44" w:hanging="360"/>
      </w:pPr>
      <w:r>
        <w:t xml:space="preserve">El tiempo máximo de restauración del servicio será menor a, por ejemplo, 3 horas. </w:t>
      </w:r>
      <w:r>
        <w:br w:type="page"/>
      </w:r>
    </w:p>
    <w:p w14:paraId="29E6BC5E" w14:textId="77777777" w:rsidR="00A97412" w:rsidRDefault="00000000">
      <w:pPr>
        <w:spacing w:after="0"/>
        <w:ind w:left="11" w:right="53" w:hanging="10"/>
        <w:jc w:val="center"/>
      </w:pPr>
      <w:r>
        <w:rPr>
          <w:b/>
          <w:sz w:val="30"/>
          <w:u w:val="single" w:color="000000"/>
        </w:rPr>
        <w:lastRenderedPageBreak/>
        <w:t>Topologías de centro de cómputos</w:t>
      </w:r>
      <w:r>
        <w:rPr>
          <w:b/>
          <w:sz w:val="30"/>
        </w:rPr>
        <w:t xml:space="preserve"> </w:t>
      </w:r>
    </w:p>
    <w:p w14:paraId="13D5261D" w14:textId="77777777" w:rsidR="00A97412" w:rsidRDefault="00000000">
      <w:pPr>
        <w:spacing w:after="347"/>
      </w:pPr>
      <w:r>
        <w:rPr>
          <w:sz w:val="2"/>
        </w:rPr>
        <w:t xml:space="preserve"> </w:t>
      </w:r>
    </w:p>
    <w:p w14:paraId="7323D058" w14:textId="77777777" w:rsidR="00A97412" w:rsidRDefault="00000000">
      <w:pPr>
        <w:spacing w:after="0" w:line="266" w:lineRule="auto"/>
        <w:ind w:left="-7" w:right="44" w:hanging="8"/>
      </w:pPr>
      <w:r>
        <w:t xml:space="preserve">Todo empezó con la </w:t>
      </w:r>
      <w:r>
        <w:rPr>
          <w:b/>
        </w:rPr>
        <w:t>arquitectura cliente servidor</w:t>
      </w:r>
      <w:r>
        <w:t xml:space="preserve">, pero la red desarrollo otros servicios más </w:t>
      </w:r>
    </w:p>
    <w:p w14:paraId="3FFCA772" w14:textId="77777777" w:rsidR="00A97412" w:rsidRDefault="00000000">
      <w:pPr>
        <w:spacing w:after="0" w:line="266" w:lineRule="auto"/>
        <w:ind w:left="-7" w:right="44" w:hanging="8"/>
      </w:pPr>
      <w:r>
        <w:t xml:space="preserve">completos como el Cloud Computing, donde todo está dentro de una misma red (procesamiento, recursos, etc.). </w:t>
      </w:r>
    </w:p>
    <w:p w14:paraId="5AB09468" w14:textId="77777777" w:rsidR="00A97412" w:rsidRDefault="00000000">
      <w:pPr>
        <w:spacing w:after="388"/>
      </w:pPr>
      <w:r>
        <w:rPr>
          <w:sz w:val="2"/>
        </w:rPr>
        <w:t xml:space="preserve"> </w:t>
      </w:r>
    </w:p>
    <w:p w14:paraId="433A4B5F" w14:textId="77777777" w:rsidR="00A97412" w:rsidRDefault="00000000">
      <w:pPr>
        <w:spacing w:after="123"/>
        <w:ind w:left="-5" w:hanging="10"/>
      </w:pPr>
      <w:r>
        <w:rPr>
          <w:b/>
          <w:sz w:val="26"/>
          <w:u w:val="single" w:color="000000"/>
        </w:rPr>
        <w:t>Arquitectura de Cloud Computing (la nube):</w:t>
      </w:r>
      <w:r>
        <w:t xml:space="preserve"> </w:t>
      </w:r>
    </w:p>
    <w:p w14:paraId="2E6A6370" w14:textId="77777777" w:rsidR="00A97412" w:rsidRDefault="00000000">
      <w:pPr>
        <w:spacing w:after="153" w:line="266" w:lineRule="auto"/>
        <w:ind w:left="-7" w:right="44" w:hanging="8"/>
      </w:pPr>
      <w:r>
        <w:t xml:space="preserve">Más allá de ser una tecnología, involucra un ecosistema de herramientas, aplicaciones e infraestructura que soporta una genial y moderna forma de trabajo. </w:t>
      </w:r>
    </w:p>
    <w:p w14:paraId="4275970E" w14:textId="77777777" w:rsidR="00A97412" w:rsidRDefault="00000000">
      <w:pPr>
        <w:spacing w:after="201" w:line="266" w:lineRule="auto"/>
        <w:ind w:left="-7" w:right="44" w:hanging="8"/>
      </w:pPr>
      <w:r>
        <w:t xml:space="preserve">La nube es un espacio que, de forma sencilla, permite sincronizar nuestro trabajo, contenido o archivos, en cualquier dispositivo que esté enlazado a esta. Es la forma de: </w:t>
      </w:r>
    </w:p>
    <w:p w14:paraId="3430C5FC" w14:textId="77777777" w:rsidR="00A97412" w:rsidRDefault="00000000">
      <w:pPr>
        <w:numPr>
          <w:ilvl w:val="0"/>
          <w:numId w:val="118"/>
        </w:numPr>
        <w:spacing w:after="11" w:line="266" w:lineRule="auto"/>
        <w:ind w:right="44" w:hanging="360"/>
      </w:pPr>
      <w:r>
        <w:t xml:space="preserve">Tener todos los archivos sincronizados en todos los equipos. </w:t>
      </w:r>
    </w:p>
    <w:p w14:paraId="4E281C7A" w14:textId="77777777" w:rsidR="00A97412" w:rsidRDefault="00000000">
      <w:pPr>
        <w:numPr>
          <w:ilvl w:val="0"/>
          <w:numId w:val="118"/>
        </w:numPr>
        <w:spacing w:after="13" w:line="266" w:lineRule="auto"/>
        <w:ind w:right="44" w:hanging="360"/>
      </w:pPr>
      <w:r>
        <w:t xml:space="preserve">Respaldar toda la información en un lugar externo a un equipo. </w:t>
      </w:r>
    </w:p>
    <w:p w14:paraId="73D95C8B" w14:textId="77777777" w:rsidR="00A97412" w:rsidRDefault="00000000">
      <w:pPr>
        <w:numPr>
          <w:ilvl w:val="0"/>
          <w:numId w:val="118"/>
        </w:numPr>
        <w:spacing w:after="12" w:line="267" w:lineRule="auto"/>
        <w:ind w:right="44" w:hanging="360"/>
      </w:pPr>
      <w:r>
        <w:t xml:space="preserve">Consumir recursos de “otra computadora compartida” en lugar de la nuestra. </w:t>
      </w:r>
    </w:p>
    <w:p w14:paraId="74C033BC" w14:textId="77777777" w:rsidR="00A97412" w:rsidRDefault="00000000">
      <w:pPr>
        <w:numPr>
          <w:ilvl w:val="0"/>
          <w:numId w:val="118"/>
        </w:numPr>
        <w:spacing w:after="11" w:line="266" w:lineRule="auto"/>
        <w:ind w:right="44" w:hanging="360"/>
      </w:pPr>
      <w:r>
        <w:t xml:space="preserve">Trabajar con contenidos que no tenemos físicamente en nuestro equipo. </w:t>
      </w:r>
    </w:p>
    <w:p w14:paraId="0C8D9B3A" w14:textId="77777777" w:rsidR="00A97412" w:rsidRDefault="00000000">
      <w:pPr>
        <w:numPr>
          <w:ilvl w:val="0"/>
          <w:numId w:val="118"/>
        </w:numPr>
        <w:spacing w:after="128" w:line="266" w:lineRule="auto"/>
        <w:ind w:right="44" w:hanging="360"/>
      </w:pPr>
      <w:r>
        <w:t xml:space="preserve">Trabajar de forma colaborativa, simultánea e incluso remota. </w:t>
      </w:r>
    </w:p>
    <w:p w14:paraId="2F88B126" w14:textId="77777777" w:rsidR="00A97412" w:rsidRDefault="00000000">
      <w:pPr>
        <w:spacing w:after="196"/>
      </w:pPr>
      <w:r>
        <w:t xml:space="preserve"> </w:t>
      </w:r>
    </w:p>
    <w:p w14:paraId="2A00D7AC" w14:textId="77777777" w:rsidR="00A97412" w:rsidRDefault="00000000">
      <w:pPr>
        <w:spacing w:after="123"/>
        <w:ind w:left="-5" w:hanging="10"/>
      </w:pPr>
      <w:r>
        <w:rPr>
          <w:b/>
          <w:sz w:val="26"/>
          <w:u w:val="single" w:color="000000"/>
        </w:rPr>
        <w:t>Centro de Comunicaciones (centros de cómputos) y Redes:</w:t>
      </w:r>
      <w:r>
        <w:rPr>
          <w:b/>
          <w:sz w:val="26"/>
        </w:rPr>
        <w:t xml:space="preserve"> </w:t>
      </w:r>
    </w:p>
    <w:p w14:paraId="7D5EA54B" w14:textId="77777777" w:rsidR="00A97412" w:rsidRDefault="00000000">
      <w:pPr>
        <w:spacing w:after="153" w:line="266" w:lineRule="auto"/>
        <w:ind w:left="-7" w:right="44" w:hanging="8"/>
      </w:pPr>
      <w:r>
        <w:t xml:space="preserve">Un centro de datos es una instalación utilizada para alojar sistemas de computación y componentes relacionados. </w:t>
      </w:r>
    </w:p>
    <w:p w14:paraId="32F816D9" w14:textId="77777777" w:rsidR="00A97412" w:rsidRDefault="00000000">
      <w:pPr>
        <w:spacing w:after="197" w:line="266" w:lineRule="auto"/>
        <w:ind w:left="-7" w:right="44" w:hanging="8"/>
      </w:pPr>
      <w:r>
        <w:t xml:space="preserve">Existen algunas </w:t>
      </w:r>
      <w:r>
        <w:rPr>
          <w:b/>
        </w:rPr>
        <w:t>tendencias</w:t>
      </w:r>
      <w:r>
        <w:t xml:space="preserve"> en los centros de cómputos: </w:t>
      </w:r>
    </w:p>
    <w:p w14:paraId="72914C2F" w14:textId="77777777" w:rsidR="00A97412" w:rsidRDefault="00000000">
      <w:pPr>
        <w:numPr>
          <w:ilvl w:val="0"/>
          <w:numId w:val="118"/>
        </w:numPr>
        <w:spacing w:after="197" w:line="266" w:lineRule="auto"/>
        <w:ind w:right="44" w:hanging="360"/>
      </w:pPr>
      <w:r>
        <w:t xml:space="preserve">Conexiones de comunicaciones de datos redundantes: la mayoría trabajan con </w:t>
      </w:r>
      <w:proofErr w:type="spellStart"/>
      <w:r>
        <w:t>routers</w:t>
      </w:r>
      <w:proofErr w:type="spellEnd"/>
      <w:r>
        <w:t xml:space="preserve"> que permiten 2 conexiones redundantes. </w:t>
      </w:r>
    </w:p>
    <w:p w14:paraId="4B24A09C" w14:textId="77777777" w:rsidR="00A97412" w:rsidRDefault="00000000">
      <w:pPr>
        <w:numPr>
          <w:ilvl w:val="0"/>
          <w:numId w:val="118"/>
        </w:numPr>
        <w:spacing w:after="197" w:line="266" w:lineRule="auto"/>
        <w:ind w:right="44" w:hanging="360"/>
      </w:pPr>
      <w:r>
        <w:t xml:space="preserve">Servidores virtuales de alta velocidad denominadas granjas de servidores o clústeres de servidores. </w:t>
      </w:r>
    </w:p>
    <w:p w14:paraId="57324C20" w14:textId="77777777" w:rsidR="00A97412" w:rsidRDefault="00000000">
      <w:pPr>
        <w:numPr>
          <w:ilvl w:val="0"/>
          <w:numId w:val="118"/>
        </w:numPr>
        <w:spacing w:after="153" w:line="266" w:lineRule="auto"/>
        <w:ind w:right="44" w:hanging="360"/>
      </w:pPr>
      <w:r>
        <w:t xml:space="preserve">Sistemas de almacenamiento redundante – SAN (Storage </w:t>
      </w:r>
      <w:proofErr w:type="spellStart"/>
      <w:r>
        <w:t>Area</w:t>
      </w:r>
      <w:proofErr w:type="spellEnd"/>
      <w:r>
        <w:t xml:space="preserve"> Network). </w:t>
      </w:r>
    </w:p>
    <w:p w14:paraId="3F9F3E18" w14:textId="77777777" w:rsidR="00A97412" w:rsidRDefault="00000000">
      <w:pPr>
        <w:numPr>
          <w:ilvl w:val="0"/>
          <w:numId w:val="118"/>
        </w:numPr>
        <w:spacing w:after="174" w:line="266" w:lineRule="auto"/>
        <w:ind w:right="44" w:hanging="360"/>
      </w:pPr>
      <w:r>
        <w:t>Fuentes de alimentación redundantes o de respaldo (</w:t>
      </w:r>
      <w:proofErr w:type="spellStart"/>
      <w:r>
        <w:t>UPSs</w:t>
      </w:r>
      <w:proofErr w:type="spellEnd"/>
      <w:r>
        <w:t xml:space="preserve"> / Generadores). </w:t>
      </w:r>
    </w:p>
    <w:p w14:paraId="5B1DE9B8" w14:textId="77777777" w:rsidR="00A97412" w:rsidRDefault="00000000">
      <w:pPr>
        <w:numPr>
          <w:ilvl w:val="0"/>
          <w:numId w:val="118"/>
        </w:numPr>
        <w:spacing w:after="201" w:line="266" w:lineRule="auto"/>
        <w:ind w:right="44" w:hanging="360"/>
      </w:pPr>
      <w:r>
        <w:t xml:space="preserve">Controles ambientales integrales (accesos restringidos, uso de aire acondicionado y sistemas de extinción de incendios). </w:t>
      </w:r>
    </w:p>
    <w:p w14:paraId="259C313B" w14:textId="77777777" w:rsidR="00A97412" w:rsidRDefault="00000000">
      <w:pPr>
        <w:numPr>
          <w:ilvl w:val="0"/>
          <w:numId w:val="118"/>
        </w:numPr>
        <w:spacing w:after="126" w:line="266" w:lineRule="auto"/>
        <w:ind w:right="44" w:hanging="360"/>
      </w:pPr>
      <w:r>
        <w:t xml:space="preserve">Dispositivos de seguridad (cámaras). </w:t>
      </w:r>
    </w:p>
    <w:p w14:paraId="741961CC" w14:textId="77777777" w:rsidR="00A97412" w:rsidRDefault="00000000">
      <w:pPr>
        <w:spacing w:after="196"/>
      </w:pPr>
      <w:r>
        <w:t xml:space="preserve"> </w:t>
      </w:r>
    </w:p>
    <w:p w14:paraId="0CC9C640" w14:textId="77777777" w:rsidR="00A97412" w:rsidRDefault="00000000">
      <w:pPr>
        <w:spacing w:after="123"/>
        <w:ind w:left="-5" w:hanging="10"/>
      </w:pPr>
      <w:r>
        <w:rPr>
          <w:b/>
          <w:sz w:val="26"/>
          <w:u w:val="single" w:color="000000"/>
        </w:rPr>
        <w:t>DNS – Sistema de Nombres de Dominio:</w:t>
      </w:r>
      <w:r>
        <w:rPr>
          <w:b/>
          <w:sz w:val="26"/>
        </w:rPr>
        <w:t xml:space="preserve"> </w:t>
      </w:r>
    </w:p>
    <w:p w14:paraId="33C73189" w14:textId="77777777" w:rsidR="00A97412" w:rsidRDefault="00000000">
      <w:pPr>
        <w:spacing w:after="161" w:line="258" w:lineRule="auto"/>
        <w:ind w:left="-5" w:right="42" w:hanging="10"/>
      </w:pPr>
      <w:r>
        <w:t xml:space="preserve">Es un </w:t>
      </w:r>
      <w:r>
        <w:rPr>
          <w:u w:val="single" w:color="000000"/>
        </w:rPr>
        <w:t>servicio constituido por uno o varios servidores alojados en un centro de cómputo</w:t>
      </w:r>
      <w:r>
        <w:t xml:space="preserve">. </w:t>
      </w:r>
    </w:p>
    <w:p w14:paraId="7BC415A7" w14:textId="77777777" w:rsidR="00A97412" w:rsidRDefault="00000000">
      <w:pPr>
        <w:spacing w:after="153" w:line="266" w:lineRule="auto"/>
        <w:ind w:left="-7" w:right="44" w:hanging="8"/>
      </w:pPr>
      <w:r>
        <w:lastRenderedPageBreak/>
        <w:t xml:space="preserve">Está compuesto por un conjunto de protocolos y servicios sobre una red TCP/IP que permite a los usuarios de red utilizar nombres jerárquicos sencillos para comunicarse con otros equipos, en vez de memorizar y usar sus direcciones IP. </w:t>
      </w:r>
    </w:p>
    <w:p w14:paraId="2C7FB369" w14:textId="77777777" w:rsidR="00A97412" w:rsidRDefault="00000000">
      <w:pPr>
        <w:spacing w:after="197" w:line="266" w:lineRule="auto"/>
        <w:ind w:left="-7" w:right="44" w:hanging="8"/>
      </w:pPr>
      <w:r>
        <w:t xml:space="preserve">Un servidor de nombres de dominios (DNS) es un servicio que permite a los usuarios de red entregar una URL y recibir una dirección IP para realizar la conexión. Trabajan </w:t>
      </w:r>
      <w:proofErr w:type="gramStart"/>
      <w:r>
        <w:t>el forma jerárquica</w:t>
      </w:r>
      <w:proofErr w:type="gramEnd"/>
      <w:r>
        <w:t xml:space="preserve"> y se estructuran de acuerdo a la topología / tipo de red: </w:t>
      </w:r>
    </w:p>
    <w:p w14:paraId="3A1293D8" w14:textId="77777777" w:rsidR="00A97412" w:rsidRDefault="00000000">
      <w:pPr>
        <w:numPr>
          <w:ilvl w:val="0"/>
          <w:numId w:val="118"/>
        </w:numPr>
        <w:spacing w:after="14" w:line="266" w:lineRule="auto"/>
        <w:ind w:right="44" w:hanging="360"/>
      </w:pPr>
      <w:r>
        <w:t xml:space="preserve">DNS primario (Extranet). </w:t>
      </w:r>
    </w:p>
    <w:p w14:paraId="75BE90FE" w14:textId="77777777" w:rsidR="00A97412" w:rsidRDefault="00000000">
      <w:pPr>
        <w:numPr>
          <w:ilvl w:val="0"/>
          <w:numId w:val="118"/>
        </w:numPr>
        <w:spacing w:after="126" w:line="266" w:lineRule="auto"/>
        <w:ind w:right="44" w:hanging="360"/>
      </w:pPr>
      <w:proofErr w:type="spellStart"/>
      <w:r>
        <w:t>DNSs</w:t>
      </w:r>
      <w:proofErr w:type="spellEnd"/>
      <w:r>
        <w:t xml:space="preserve"> secundarios (dentro de la Intranet). </w:t>
      </w:r>
    </w:p>
    <w:p w14:paraId="2ACD6413" w14:textId="77777777" w:rsidR="00A97412" w:rsidRDefault="00000000">
      <w:pPr>
        <w:spacing w:after="153" w:line="266" w:lineRule="auto"/>
        <w:ind w:left="-7" w:right="44" w:hanging="8"/>
      </w:pPr>
      <w:r>
        <w:t xml:space="preserve">Es </w:t>
      </w:r>
      <w:r>
        <w:rPr>
          <w:u w:val="single" w:color="000000"/>
        </w:rPr>
        <w:t>usado en Internet y en redes privadas actuales</w:t>
      </w:r>
      <w:r>
        <w:t xml:space="preserve">. Normalmente se utilizan varios DNS para navegar tanto hacia fuera como hacia dentro de la red (un sitio tiene un DNS externo y uno interno, es un tema de seguridad). Servicios como navegadores, servidores web, FTP y Telnet utilizan DNS. </w:t>
      </w:r>
    </w:p>
    <w:p w14:paraId="2484F3DD" w14:textId="77777777" w:rsidR="00A97412" w:rsidRDefault="00000000">
      <w:pPr>
        <w:spacing w:after="161" w:line="258" w:lineRule="auto"/>
        <w:ind w:left="-5" w:right="42" w:hanging="10"/>
      </w:pPr>
      <w:r>
        <w:rPr>
          <w:u w:val="single" w:color="000000"/>
        </w:rPr>
        <w:t>La resolución de cada nombre de dominio es delegada al servidor DNS del ISP designado</w:t>
      </w:r>
      <w:r>
        <w:t xml:space="preserve"> como administrador por la entidad registrante. </w:t>
      </w:r>
    </w:p>
    <w:p w14:paraId="1B8C194A" w14:textId="77777777" w:rsidR="00A97412" w:rsidRDefault="00000000">
      <w:pPr>
        <w:spacing w:after="200" w:line="266" w:lineRule="auto"/>
        <w:ind w:left="-7" w:right="44" w:hanging="8"/>
      </w:pPr>
      <w:r>
        <w:t xml:space="preserve">DNS define: </w:t>
      </w:r>
    </w:p>
    <w:p w14:paraId="68B2E19B" w14:textId="77777777" w:rsidR="00A97412" w:rsidRDefault="00000000">
      <w:pPr>
        <w:numPr>
          <w:ilvl w:val="0"/>
          <w:numId w:val="118"/>
        </w:numPr>
        <w:spacing w:after="11" w:line="266" w:lineRule="auto"/>
        <w:ind w:right="44" w:hanging="360"/>
      </w:pPr>
      <w:r>
        <w:t xml:space="preserve">Un modelo de base de datos para almacenar información sobre direcciones.  </w:t>
      </w:r>
    </w:p>
    <w:p w14:paraId="3185DA37" w14:textId="77777777" w:rsidR="00A97412" w:rsidRDefault="00000000">
      <w:pPr>
        <w:numPr>
          <w:ilvl w:val="0"/>
          <w:numId w:val="118"/>
        </w:numPr>
        <w:spacing w:after="39" w:line="266" w:lineRule="auto"/>
        <w:ind w:right="44" w:hanging="360"/>
      </w:pPr>
      <w:r>
        <w:t xml:space="preserve">Un mecanismo para preguntar y actualizar información sobre direcciones en la base de datos. </w:t>
      </w:r>
    </w:p>
    <w:p w14:paraId="771140D3" w14:textId="77777777" w:rsidR="00A97412" w:rsidRDefault="00000000">
      <w:pPr>
        <w:numPr>
          <w:ilvl w:val="0"/>
          <w:numId w:val="118"/>
        </w:numPr>
        <w:spacing w:after="126" w:line="266" w:lineRule="auto"/>
        <w:ind w:right="44" w:hanging="360"/>
      </w:pPr>
      <w:r>
        <w:t xml:space="preserve">Un mecanismo para replicar información entre servidores. </w:t>
      </w:r>
    </w:p>
    <w:p w14:paraId="6BF0DE7A" w14:textId="77777777" w:rsidR="00A97412" w:rsidRDefault="00000000">
      <w:pPr>
        <w:spacing w:after="158"/>
      </w:pPr>
      <w:r>
        <w:t xml:space="preserve"> </w:t>
      </w:r>
    </w:p>
    <w:p w14:paraId="1293EA08" w14:textId="77777777" w:rsidR="00A97412" w:rsidRDefault="00000000">
      <w:pPr>
        <w:spacing w:after="161" w:line="258" w:lineRule="auto"/>
        <w:ind w:left="-5" w:right="42" w:hanging="10"/>
      </w:pPr>
      <w:r>
        <w:t xml:space="preserve">Una </w:t>
      </w:r>
      <w:r>
        <w:rPr>
          <w:b/>
        </w:rPr>
        <w:t>zona DNS</w:t>
      </w:r>
      <w:r>
        <w:t xml:space="preserve"> es una </w:t>
      </w:r>
      <w:r>
        <w:rPr>
          <w:u w:val="single" w:color="000000"/>
        </w:rPr>
        <w:t>porción del espacio de nombres DNS sobre la que un servidor DNS tiene</w:t>
      </w:r>
      <w:r>
        <w:t xml:space="preserve"> </w:t>
      </w:r>
      <w:r>
        <w:rPr>
          <w:u w:val="single" w:color="000000"/>
        </w:rPr>
        <w:t>autoridad.</w:t>
      </w:r>
      <w:r>
        <w:t xml:space="preserve"> </w:t>
      </w:r>
    </w:p>
    <w:p w14:paraId="4F85E42F" w14:textId="77777777" w:rsidR="00A97412" w:rsidRDefault="00000000">
      <w:pPr>
        <w:spacing w:after="208" w:line="258" w:lineRule="auto"/>
        <w:ind w:left="-5" w:right="42" w:hanging="10"/>
      </w:pPr>
      <w:r>
        <w:t xml:space="preserve">Dentro de una zona DNS, hay </w:t>
      </w:r>
      <w:r>
        <w:rPr>
          <w:b/>
        </w:rPr>
        <w:t>registros de recurso (RR)</w:t>
      </w:r>
      <w:r>
        <w:t xml:space="preserve"> que </w:t>
      </w:r>
      <w:r>
        <w:rPr>
          <w:u w:val="single" w:color="000000"/>
        </w:rPr>
        <w:t>definen los hosts y otro tipo de</w:t>
      </w:r>
      <w:r>
        <w:t xml:space="preserve"> </w:t>
      </w:r>
      <w:r>
        <w:rPr>
          <w:u w:val="single" w:color="000000"/>
        </w:rPr>
        <w:t>información que completan la base de datos de la zona</w:t>
      </w:r>
      <w:r>
        <w:t xml:space="preserve">. Hay varios tipos de zona: </w:t>
      </w:r>
    </w:p>
    <w:p w14:paraId="5E8FD084" w14:textId="77777777" w:rsidR="00A97412" w:rsidRDefault="00000000">
      <w:pPr>
        <w:numPr>
          <w:ilvl w:val="0"/>
          <w:numId w:val="118"/>
        </w:numPr>
        <w:spacing w:after="198" w:line="266" w:lineRule="auto"/>
        <w:ind w:right="44" w:hanging="360"/>
      </w:pPr>
      <w:r>
        <w:rPr>
          <w:b/>
        </w:rPr>
        <w:t>Zonas primarias:</w:t>
      </w:r>
      <w:r>
        <w:t xml:space="preserve"> Contienen la </w:t>
      </w:r>
      <w:r>
        <w:rPr>
          <w:u w:val="single" w:color="000000"/>
        </w:rPr>
        <w:t>copia principal</w:t>
      </w:r>
      <w:r>
        <w:t xml:space="preserve"> de los RR de la zona. </w:t>
      </w:r>
      <w:r>
        <w:rPr>
          <w:u w:val="single" w:color="000000"/>
        </w:rPr>
        <w:t>Los cambios y</w:t>
      </w:r>
      <w:r>
        <w:t xml:space="preserve"> </w:t>
      </w:r>
      <w:r>
        <w:rPr>
          <w:u w:val="single" w:color="000000"/>
        </w:rPr>
        <w:t>actualizaciones de la zona se producen en la zona primaria.</w:t>
      </w:r>
      <w:r>
        <w:t xml:space="preserve"> Si queremos crear un nuevo dominio DNS tendremos que crear una zona primaria. La zona DNS primaria </w:t>
      </w:r>
      <w:r>
        <w:rPr>
          <w:u w:val="single" w:color="000000"/>
        </w:rPr>
        <w:t>se</w:t>
      </w:r>
      <w:r>
        <w:t xml:space="preserve"> </w:t>
      </w:r>
      <w:r>
        <w:rPr>
          <w:u w:val="single" w:color="000000"/>
        </w:rPr>
        <w:t>almacena en un archivo local del servidor</w:t>
      </w:r>
      <w:r>
        <w:t xml:space="preserve">. </w:t>
      </w:r>
    </w:p>
    <w:p w14:paraId="4E3F31F1" w14:textId="77777777" w:rsidR="00A97412" w:rsidRDefault="00000000">
      <w:pPr>
        <w:numPr>
          <w:ilvl w:val="0"/>
          <w:numId w:val="118"/>
        </w:numPr>
        <w:spacing w:after="198" w:line="266" w:lineRule="auto"/>
        <w:ind w:right="44" w:hanging="360"/>
      </w:pPr>
      <w:r>
        <w:rPr>
          <w:b/>
        </w:rPr>
        <w:t>Zonas secundarias:</w:t>
      </w:r>
      <w:r>
        <w:t xml:space="preserve"> Las zonas secundarias son </w:t>
      </w:r>
      <w:r>
        <w:rPr>
          <w:u w:val="single" w:color="000000"/>
        </w:rPr>
        <w:t>copias no editables de las zonas</w:t>
      </w:r>
      <w:r>
        <w:t xml:space="preserve"> </w:t>
      </w:r>
      <w:r>
        <w:rPr>
          <w:u w:val="single" w:color="000000"/>
        </w:rPr>
        <w:t>primarias. Se usan para balanceo de carga y tolerancia a fallos.</w:t>
      </w:r>
      <w:r>
        <w:t xml:space="preserve"> Periódicamente, según la configuración, la DNS primaria realiza una "transferencia de zona" a la secundaria. Si la DNS primaria cae, durante un tiempo, la DNS secundaria asumirá las respuestas, aunque pasado un periodo de tiempo especificado por el administrador (TTL o Time </w:t>
      </w:r>
      <w:proofErr w:type="spellStart"/>
      <w:r>
        <w:t>To</w:t>
      </w:r>
      <w:proofErr w:type="spellEnd"/>
      <w:r>
        <w:t xml:space="preserve"> Live), la zona secundaria caducará. Antes de que esto ocurra, la DNS primaria debe ser rearmada. </w:t>
      </w:r>
    </w:p>
    <w:p w14:paraId="696BCA28" w14:textId="77777777" w:rsidR="00A97412" w:rsidRDefault="00000000">
      <w:pPr>
        <w:numPr>
          <w:ilvl w:val="0"/>
          <w:numId w:val="118"/>
        </w:numPr>
        <w:spacing w:after="132"/>
        <w:ind w:right="44" w:hanging="360"/>
      </w:pPr>
      <w:r>
        <w:rPr>
          <w:b/>
        </w:rPr>
        <w:t xml:space="preserve">Zonas integradas con Active </w:t>
      </w:r>
      <w:proofErr w:type="spellStart"/>
      <w:r>
        <w:rPr>
          <w:b/>
        </w:rPr>
        <w:t>Directory</w:t>
      </w:r>
      <w:proofErr w:type="spellEnd"/>
      <w:r>
        <w:rPr>
          <w:b/>
        </w:rPr>
        <w:t xml:space="preserve">. </w:t>
      </w:r>
    </w:p>
    <w:p w14:paraId="6737580A" w14:textId="77777777" w:rsidR="00A97412" w:rsidRDefault="00000000">
      <w:r>
        <w:t xml:space="preserve"> </w:t>
      </w:r>
    </w:p>
    <w:p w14:paraId="51396CF8" w14:textId="77777777" w:rsidR="00A97412" w:rsidRDefault="00000000">
      <w:pPr>
        <w:spacing w:after="153" w:line="266" w:lineRule="auto"/>
        <w:ind w:left="-7" w:right="44" w:hanging="8"/>
      </w:pPr>
      <w:r>
        <w:lastRenderedPageBreak/>
        <w:t xml:space="preserve">El </w:t>
      </w:r>
      <w:r>
        <w:rPr>
          <w:b/>
        </w:rPr>
        <w:t>nombre</w:t>
      </w:r>
      <w:r>
        <w:t xml:space="preserve"> consta de una secuencia de segmentos alfanuméricos separados por puntos, siendo la parte más significativa a la derecha y la parte izquierda corresponde al nombre de una computadora. Los otros segmentos del nombre corresponden al grupo al cual pertenecen.     </w:t>
      </w:r>
    </w:p>
    <w:p w14:paraId="2316512B" w14:textId="77777777" w:rsidR="00A97412" w:rsidRDefault="00000000">
      <w:pPr>
        <w:spacing w:after="153" w:line="266" w:lineRule="auto"/>
        <w:ind w:left="-7" w:right="44" w:hanging="8"/>
      </w:pPr>
      <w:r>
        <w:t xml:space="preserve">Existe una </w:t>
      </w:r>
      <w:r>
        <w:rPr>
          <w:b/>
        </w:rPr>
        <w:t>estructura jerárquica</w:t>
      </w:r>
      <w:r>
        <w:t xml:space="preserve"> </w:t>
      </w:r>
      <w:r>
        <w:rPr>
          <w:b/>
        </w:rPr>
        <w:t>para la designación del nombre</w:t>
      </w:r>
      <w:r>
        <w:t xml:space="preserve"> asignado a una estación o dispositivo en la red: </w:t>
      </w:r>
    </w:p>
    <w:p w14:paraId="2A34A7C1" w14:textId="77777777" w:rsidR="00A97412" w:rsidRDefault="00000000">
      <w:pPr>
        <w:spacing w:after="165"/>
        <w:ind w:left="16" w:right="-317"/>
      </w:pPr>
      <w:r>
        <w:rPr>
          <w:noProof/>
        </w:rPr>
        <mc:AlternateContent>
          <mc:Choice Requires="wpg">
            <w:drawing>
              <wp:inline distT="0" distB="0" distL="0" distR="0" wp14:anchorId="594202C4" wp14:editId="5470ECD2">
                <wp:extent cx="5622990" cy="2369628"/>
                <wp:effectExtent l="0" t="0" r="0" b="0"/>
                <wp:docPr id="284064" name="Group 284064"/>
                <wp:cNvGraphicFramePr/>
                <a:graphic xmlns:a="http://schemas.openxmlformats.org/drawingml/2006/main">
                  <a:graphicData uri="http://schemas.microsoft.com/office/word/2010/wordprocessingGroup">
                    <wpg:wgp>
                      <wpg:cNvGrpSpPr/>
                      <wpg:grpSpPr>
                        <a:xfrm>
                          <a:off x="0" y="0"/>
                          <a:ext cx="5622990" cy="2369628"/>
                          <a:chOff x="0" y="0"/>
                          <a:chExt cx="5622990" cy="2369628"/>
                        </a:xfrm>
                      </wpg:grpSpPr>
                      <wps:wsp>
                        <wps:cNvPr id="27004" name="Rectangle 27004"/>
                        <wps:cNvSpPr/>
                        <wps:spPr>
                          <a:xfrm>
                            <a:off x="5591302" y="2226818"/>
                            <a:ext cx="42144" cy="189937"/>
                          </a:xfrm>
                          <a:prstGeom prst="rect">
                            <a:avLst/>
                          </a:prstGeom>
                          <a:ln>
                            <a:noFill/>
                          </a:ln>
                        </wps:spPr>
                        <wps:txbx>
                          <w:txbxContent>
                            <w:p w14:paraId="31423996" w14:textId="77777777" w:rsidR="00A97412" w:rsidRDefault="00000000">
                              <w:r>
                                <w:t xml:space="preserve"> </w:t>
                              </w:r>
                            </w:p>
                          </w:txbxContent>
                        </wps:txbx>
                        <wps:bodyPr horzOverflow="overflow" vert="horz" lIns="0" tIns="0" rIns="0" bIns="0" rtlCol="0">
                          <a:noAutofit/>
                        </wps:bodyPr>
                      </wps:wsp>
                      <pic:pic xmlns:pic="http://schemas.openxmlformats.org/drawingml/2006/picture">
                        <pic:nvPicPr>
                          <pic:cNvPr id="27129" name="Picture 27129"/>
                          <pic:cNvPicPr/>
                        </pic:nvPicPr>
                        <pic:blipFill>
                          <a:blip r:embed="rId799"/>
                          <a:stretch>
                            <a:fillRect/>
                          </a:stretch>
                        </pic:blipFill>
                        <pic:spPr>
                          <a:xfrm>
                            <a:off x="0" y="0"/>
                            <a:ext cx="5583936" cy="2318004"/>
                          </a:xfrm>
                          <a:prstGeom prst="rect">
                            <a:avLst/>
                          </a:prstGeom>
                        </pic:spPr>
                      </pic:pic>
                      <pic:pic xmlns:pic="http://schemas.openxmlformats.org/drawingml/2006/picture">
                        <pic:nvPicPr>
                          <pic:cNvPr id="27131" name="Picture 27131"/>
                          <pic:cNvPicPr/>
                        </pic:nvPicPr>
                        <pic:blipFill>
                          <a:blip r:embed="rId800"/>
                          <a:stretch>
                            <a:fillRect/>
                          </a:stretch>
                        </pic:blipFill>
                        <pic:spPr>
                          <a:xfrm>
                            <a:off x="65151" y="64643"/>
                            <a:ext cx="5400040" cy="2134235"/>
                          </a:xfrm>
                          <a:prstGeom prst="rect">
                            <a:avLst/>
                          </a:prstGeom>
                        </pic:spPr>
                      </pic:pic>
                      <wps:wsp>
                        <wps:cNvPr id="27132" name="Shape 27132"/>
                        <wps:cNvSpPr/>
                        <wps:spPr>
                          <a:xfrm>
                            <a:off x="46101" y="45593"/>
                            <a:ext cx="5438140" cy="2172335"/>
                          </a:xfrm>
                          <a:custGeom>
                            <a:avLst/>
                            <a:gdLst/>
                            <a:ahLst/>
                            <a:cxnLst/>
                            <a:rect l="0" t="0" r="0" b="0"/>
                            <a:pathLst>
                              <a:path w="5438140" h="2172335">
                                <a:moveTo>
                                  <a:pt x="0" y="2172335"/>
                                </a:moveTo>
                                <a:lnTo>
                                  <a:pt x="5438140" y="2172335"/>
                                </a:lnTo>
                                <a:lnTo>
                                  <a:pt x="5438140" y="0"/>
                                </a:lnTo>
                                <a:lnTo>
                                  <a:pt x="0" y="0"/>
                                </a:lnTo>
                                <a:close/>
                              </a:path>
                            </a:pathLst>
                          </a:custGeom>
                          <a:ln w="38100" cap="sq">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84064" style="width:442.755pt;height:186.585pt;mso-position-horizontal-relative:char;mso-position-vertical-relative:line" coordsize="56229,23696">
                <v:rect id="Rectangle 27004" style="position:absolute;width:421;height:1899;left:55913;top:22268;" filled="f" stroked="f">
                  <v:textbox inset="0,0,0,0">
                    <w:txbxContent>
                      <w:p>
                        <w:pPr>
                          <w:spacing w:before="0" w:after="160" w:line="259" w:lineRule="auto"/>
                        </w:pPr>
                        <w:r>
                          <w:rPr>
                            <w:rFonts w:cs="Calibri" w:hAnsi="Calibri" w:eastAsia="Calibri" w:ascii="Calibri"/>
                            <w:sz w:val="22"/>
                          </w:rPr>
                          <w:t xml:space="preserve"> </w:t>
                        </w:r>
                      </w:p>
                    </w:txbxContent>
                  </v:textbox>
                </v:rect>
                <v:shape id="Picture 27129" style="position:absolute;width:55839;height:23180;left:0;top:0;" filled="f">
                  <v:imagedata r:id="rId801"/>
                </v:shape>
                <v:shape id="Picture 27131" style="position:absolute;width:54000;height:21342;left:651;top:646;" filled="f">
                  <v:imagedata r:id="rId802"/>
                </v:shape>
                <v:shape id="Shape 27132" style="position:absolute;width:54381;height:21723;left:461;top:455;" coordsize="5438140,2172335" path="m0,2172335l5438140,2172335l5438140,0l0,0x">
                  <v:stroke weight="3pt" endcap="square" joinstyle="miter" miterlimit="10" on="true" color="#000000"/>
                  <v:fill on="false" color="#000000" opacity="0"/>
                </v:shape>
              </v:group>
            </w:pict>
          </mc:Fallback>
        </mc:AlternateContent>
      </w:r>
    </w:p>
    <w:p w14:paraId="41145561" w14:textId="77777777" w:rsidR="00A97412" w:rsidRDefault="00000000">
      <w:pPr>
        <w:spacing w:after="153" w:line="266" w:lineRule="auto"/>
        <w:ind w:left="-7" w:right="44" w:hanging="8"/>
      </w:pPr>
      <w:r>
        <w:t xml:space="preserve">Debido a los desafíos asociados con la administración de direcciones estáticas, los dispositivos de usuarios finales a menudo poseen direcciones dinámicamente asignadas, utilizando el </w:t>
      </w:r>
      <w:r>
        <w:rPr>
          <w:b/>
        </w:rPr>
        <w:t>DHCP</w:t>
      </w:r>
      <w:r>
        <w:t xml:space="preserve">. </w:t>
      </w:r>
    </w:p>
    <w:p w14:paraId="441C41E8" w14:textId="77777777" w:rsidR="00A97412" w:rsidRDefault="00000000">
      <w:pPr>
        <w:spacing w:after="153" w:line="266" w:lineRule="auto"/>
        <w:ind w:left="-7" w:right="44" w:hanging="8"/>
      </w:pPr>
      <w:r>
        <w:t xml:space="preserve">El </w:t>
      </w:r>
      <w:r>
        <w:rPr>
          <w:u w:val="single" w:color="000000"/>
        </w:rPr>
        <w:t>DHCP permite la asignación automática de información de direccionamiento</w:t>
      </w:r>
      <w:r>
        <w:t xml:space="preserve"> como la dirección IP, la máscara de subred, </w:t>
      </w:r>
      <w:proofErr w:type="gramStart"/>
      <w:r>
        <w:t>el versión</w:t>
      </w:r>
      <w:proofErr w:type="gramEnd"/>
      <w:r>
        <w:t xml:space="preserve"> por defecto y otra información de configuración. </w:t>
      </w:r>
    </w:p>
    <w:p w14:paraId="0B1928B1" w14:textId="77777777" w:rsidR="00A97412" w:rsidRDefault="00000000">
      <w:pPr>
        <w:spacing w:after="161" w:line="258" w:lineRule="auto"/>
        <w:ind w:left="-5" w:right="42" w:hanging="10"/>
      </w:pPr>
      <w:r>
        <w:rPr>
          <w:u w:val="single" w:color="000000"/>
        </w:rPr>
        <w:t>La configuración del servidor DHCP requiere que un bloque de direcciones, llamado conjunto</w:t>
      </w:r>
      <w:r>
        <w:t xml:space="preserve"> </w:t>
      </w:r>
      <w:r>
        <w:rPr>
          <w:u w:val="single" w:color="000000"/>
        </w:rPr>
        <w:t>de direcciones, para ser asignado a los clientes DHCP en una red.</w:t>
      </w:r>
      <w:r>
        <w:t xml:space="preserve"> Las direcciones asignadas a este pool deben ser planificadas de manera que se excluyan las direcciones utilizadas para otros tipos de dispositivos. </w:t>
      </w:r>
    </w:p>
    <w:p w14:paraId="5F3AC5BF" w14:textId="77777777" w:rsidR="00A97412" w:rsidRDefault="00000000">
      <w:pPr>
        <w:spacing w:after="161"/>
      </w:pPr>
      <w:r>
        <w:t xml:space="preserve"> </w:t>
      </w:r>
    </w:p>
    <w:p w14:paraId="6CC11A1C" w14:textId="77777777" w:rsidR="00A97412" w:rsidRDefault="00000000">
      <w:pPr>
        <w:spacing w:after="161" w:line="258" w:lineRule="auto"/>
        <w:ind w:left="-5" w:right="42" w:hanging="10"/>
      </w:pPr>
      <w:r>
        <w:t xml:space="preserve">En los DNS existe una </w:t>
      </w:r>
      <w:r>
        <w:rPr>
          <w:u w:val="single" w:color="000000"/>
        </w:rPr>
        <w:t>estructura geográfica de registro identificando al país.</w:t>
      </w:r>
      <w:r>
        <w:t xml:space="preserve"> </w:t>
      </w:r>
    </w:p>
    <w:p w14:paraId="47138953" w14:textId="77777777" w:rsidR="00A97412" w:rsidRDefault="00000000">
      <w:pPr>
        <w:spacing w:after="153" w:line="266" w:lineRule="auto"/>
        <w:ind w:left="-7" w:right="44" w:hanging="8"/>
      </w:pPr>
      <w:r>
        <w:t>Las organizaciones propietarias del domino registrado con direcciones IP ante NIC local/</w:t>
      </w:r>
      <w:proofErr w:type="spellStart"/>
      <w:r>
        <w:t>InterNIC</w:t>
      </w:r>
      <w:proofErr w:type="spellEnd"/>
      <w:r>
        <w:t xml:space="preserve"> pueden decidir si agregan alguna estructura jerárquica adicional. </w:t>
      </w:r>
    </w:p>
    <w:p w14:paraId="53881762" w14:textId="77777777" w:rsidR="00A97412" w:rsidRDefault="00000000">
      <w:pPr>
        <w:spacing w:after="153" w:line="266" w:lineRule="auto"/>
        <w:ind w:left="-7" w:right="44" w:hanging="8"/>
      </w:pPr>
      <w:r>
        <w:t xml:space="preserve">Cada servidor sabe cómo llegar a la raíz y los mismos son autoridades de los nombres de inferior jerarquía. </w:t>
      </w:r>
    </w:p>
    <w:p w14:paraId="26F5E976" w14:textId="77777777" w:rsidR="00A97412" w:rsidRDefault="00000000">
      <w:pPr>
        <w:ind w:right="3"/>
        <w:jc w:val="center"/>
      </w:pPr>
      <w:r>
        <w:t xml:space="preserve"> </w:t>
      </w:r>
    </w:p>
    <w:p w14:paraId="430A2C0F" w14:textId="77777777" w:rsidR="00A97412" w:rsidRDefault="00000000">
      <w:pPr>
        <w:spacing w:after="161" w:line="258" w:lineRule="auto"/>
        <w:ind w:left="-5" w:right="42" w:hanging="10"/>
      </w:pPr>
      <w:r>
        <w:rPr>
          <w:u w:val="single" w:color="000000"/>
        </w:rPr>
        <w:t>Resolución del nombre utilizando resolutor:</w:t>
      </w:r>
      <w:r>
        <w:t xml:space="preserve"> </w:t>
      </w:r>
    </w:p>
    <w:p w14:paraId="78490D45" w14:textId="77777777" w:rsidR="00A97412" w:rsidRDefault="00000000">
      <w:pPr>
        <w:spacing w:after="161" w:line="258" w:lineRule="auto"/>
        <w:ind w:left="-5" w:right="42" w:hanging="10"/>
      </w:pPr>
      <w:r>
        <w:t xml:space="preserve">Un </w:t>
      </w:r>
      <w:r>
        <w:rPr>
          <w:b/>
        </w:rPr>
        <w:t>resolutor</w:t>
      </w:r>
      <w:r>
        <w:t xml:space="preserve"> es un proceso que </w:t>
      </w:r>
      <w:r>
        <w:rPr>
          <w:u w:val="single" w:color="000000"/>
        </w:rPr>
        <w:t>gestiona el proceso de consulta y recepción</w:t>
      </w:r>
      <w:r>
        <w:t xml:space="preserve"> de respuesta </w:t>
      </w:r>
      <w:r>
        <w:rPr>
          <w:u w:val="single" w:color="000000"/>
        </w:rPr>
        <w:t>de</w:t>
      </w:r>
      <w:r>
        <w:t xml:space="preserve"> </w:t>
      </w:r>
      <w:r>
        <w:rPr>
          <w:u w:val="single" w:color="000000"/>
        </w:rPr>
        <w:t>datos DNS</w:t>
      </w:r>
      <w:r>
        <w:t xml:space="preserve">. Los resolutores </w:t>
      </w:r>
      <w:r>
        <w:rPr>
          <w:u w:val="single" w:color="000000"/>
        </w:rPr>
        <w:t>están presentes en los clientes y en los servidores</w:t>
      </w:r>
      <w:r>
        <w:t xml:space="preserve"> que intentan responder a consultas de clientes. </w:t>
      </w:r>
    </w:p>
    <w:p w14:paraId="258EF765" w14:textId="77777777" w:rsidR="00A97412" w:rsidRDefault="00000000">
      <w:pPr>
        <w:spacing w:after="153" w:line="266" w:lineRule="auto"/>
        <w:ind w:left="-7" w:right="44" w:hanging="8"/>
      </w:pPr>
      <w:r>
        <w:lastRenderedPageBreak/>
        <w:t xml:space="preserve">Es un </w:t>
      </w:r>
      <w:r>
        <w:rPr>
          <w:u w:val="single" w:color="000000"/>
        </w:rPr>
        <w:t>componente del sistema operativo del cliente y servidor que realiza solicitudes de DNS</w:t>
      </w:r>
      <w:r>
        <w:t xml:space="preserve">. El software toma la cadena de caracteres y devuelve el listado de direcciones que corresponden al nombre especificado. </w:t>
      </w:r>
    </w:p>
    <w:p w14:paraId="78B5A3BF" w14:textId="77777777" w:rsidR="00A97412" w:rsidRDefault="00000000">
      <w:pPr>
        <w:spacing w:after="153" w:line="266" w:lineRule="auto"/>
        <w:ind w:left="-7" w:right="44" w:hanging="8"/>
      </w:pPr>
      <w:r>
        <w:t xml:space="preserve">Cada resolutor se configura con la lista del servidor local de nombres de dominio (NIC). </w:t>
      </w:r>
    </w:p>
    <w:p w14:paraId="6B57D038" w14:textId="77777777" w:rsidR="00A97412" w:rsidRDefault="00000000">
      <w:pPr>
        <w:spacing w:after="158"/>
      </w:pPr>
      <w:r>
        <w:t xml:space="preserve"> </w:t>
      </w:r>
    </w:p>
    <w:p w14:paraId="22DBDBAC" w14:textId="77777777" w:rsidR="00A97412" w:rsidRDefault="00000000">
      <w:pPr>
        <w:spacing w:after="158"/>
      </w:pPr>
      <w:r>
        <w:t xml:space="preserve"> </w:t>
      </w:r>
    </w:p>
    <w:p w14:paraId="67871B8A" w14:textId="77777777" w:rsidR="00A97412" w:rsidRDefault="00000000">
      <w:pPr>
        <w:spacing w:after="0"/>
      </w:pPr>
      <w:r>
        <w:t xml:space="preserve"> </w:t>
      </w:r>
    </w:p>
    <w:p w14:paraId="453876F7" w14:textId="77777777" w:rsidR="00A97412" w:rsidRDefault="00000000">
      <w:pPr>
        <w:spacing w:after="161" w:line="258" w:lineRule="auto"/>
        <w:ind w:left="-5" w:right="42" w:hanging="10"/>
      </w:pPr>
      <w:proofErr w:type="spellStart"/>
      <w:r>
        <w:rPr>
          <w:u w:val="single" w:color="000000"/>
        </w:rPr>
        <w:t>InterNIC</w:t>
      </w:r>
      <w:proofErr w:type="spellEnd"/>
      <w:r>
        <w:rPr>
          <w:u w:val="single" w:color="000000"/>
        </w:rPr>
        <w:t xml:space="preserve"> - Servicio de base de datos y de directorio:</w:t>
      </w:r>
      <w:r>
        <w:t xml:space="preserve"> </w:t>
      </w:r>
    </w:p>
    <w:p w14:paraId="2238C8E9" w14:textId="77777777" w:rsidR="00A97412" w:rsidRDefault="00000000">
      <w:pPr>
        <w:spacing w:after="153" w:line="266" w:lineRule="auto"/>
        <w:ind w:left="-7" w:right="44" w:hanging="8"/>
      </w:pPr>
      <w:r>
        <w:rPr>
          <w:b/>
        </w:rPr>
        <w:t xml:space="preserve">Internet Network </w:t>
      </w:r>
      <w:proofErr w:type="spellStart"/>
      <w:r>
        <w:rPr>
          <w:b/>
        </w:rPr>
        <w:t>Information</w:t>
      </w:r>
      <w:proofErr w:type="spellEnd"/>
      <w:r>
        <w:rPr>
          <w:b/>
        </w:rPr>
        <w:t xml:space="preserve"> Center</w:t>
      </w:r>
      <w:r>
        <w:t xml:space="preserve"> </w:t>
      </w:r>
      <w:r>
        <w:rPr>
          <w:b/>
        </w:rPr>
        <w:t>(</w:t>
      </w:r>
      <w:proofErr w:type="spellStart"/>
      <w:r>
        <w:rPr>
          <w:b/>
        </w:rPr>
        <w:t>InterNIC</w:t>
      </w:r>
      <w:proofErr w:type="spellEnd"/>
      <w:r>
        <w:rPr>
          <w:b/>
        </w:rPr>
        <w:t>)</w:t>
      </w:r>
      <w:r>
        <w:t xml:space="preserve"> es un </w:t>
      </w:r>
      <w:r>
        <w:rPr>
          <w:u w:val="single" w:color="000000"/>
        </w:rPr>
        <w:t>servicio internacional</w:t>
      </w:r>
      <w:r>
        <w:t xml:space="preserve"> y fuente de información de documentos de Internet. </w:t>
      </w:r>
    </w:p>
    <w:p w14:paraId="77804AB0" w14:textId="77777777" w:rsidR="00A97412" w:rsidRDefault="00000000">
      <w:pPr>
        <w:spacing w:after="153" w:line="266" w:lineRule="auto"/>
        <w:ind w:left="-7" w:right="44" w:hanging="8"/>
      </w:pPr>
      <w:r>
        <w:rPr>
          <w:u w:val="single" w:color="000000"/>
        </w:rPr>
        <w:t xml:space="preserve">El </w:t>
      </w:r>
      <w:r>
        <w:rPr>
          <w:b/>
          <w:u w:val="single" w:color="000000"/>
        </w:rPr>
        <w:t>ICANN</w:t>
      </w:r>
      <w:r>
        <w:rPr>
          <w:u w:val="single" w:color="000000"/>
        </w:rPr>
        <w:t xml:space="preserve"> es el que está encargado del </w:t>
      </w:r>
      <w:proofErr w:type="spellStart"/>
      <w:r>
        <w:rPr>
          <w:u w:val="single" w:color="000000"/>
        </w:rPr>
        <w:t>InterNIC</w:t>
      </w:r>
      <w:proofErr w:type="spellEnd"/>
      <w:r>
        <w:t xml:space="preserve">, administrando los elementos técnicos que conforman todo el sistema DNS. Esto lo hace a través de una institución llamada </w:t>
      </w:r>
      <w:r>
        <w:rPr>
          <w:b/>
        </w:rPr>
        <w:t>IANA</w:t>
      </w:r>
      <w:r>
        <w:t xml:space="preserve">, </w:t>
      </w:r>
      <w:r>
        <w:rPr>
          <w:u w:val="single" w:color="000000"/>
        </w:rPr>
        <w:t>encargada del registro de direcciones IP y nombres de dominio.</w:t>
      </w:r>
      <w:r>
        <w:t xml:space="preserve"> </w:t>
      </w:r>
    </w:p>
    <w:p w14:paraId="0FBE3D0C" w14:textId="77777777" w:rsidR="00A97412" w:rsidRDefault="00000000">
      <w:pPr>
        <w:spacing w:after="153" w:line="266" w:lineRule="auto"/>
        <w:ind w:left="-7" w:right="44" w:hanging="8"/>
      </w:pPr>
      <w:r>
        <w:t xml:space="preserve">La </w:t>
      </w:r>
      <w:proofErr w:type="spellStart"/>
      <w:r>
        <w:t>InterNIC</w:t>
      </w:r>
      <w:proofErr w:type="spellEnd"/>
      <w:r>
        <w:t xml:space="preserve"> delega sus funciones en los NIC de cada país. </w:t>
      </w:r>
    </w:p>
    <w:p w14:paraId="1038B99F" w14:textId="77777777" w:rsidR="00A97412" w:rsidRDefault="00000000">
      <w:pPr>
        <w:spacing w:after="153" w:line="266" w:lineRule="auto"/>
        <w:ind w:left="-7" w:right="44" w:hanging="8"/>
      </w:pPr>
      <w:proofErr w:type="spellStart"/>
      <w:r>
        <w:t>NICar</w:t>
      </w:r>
      <w:proofErr w:type="spellEnd"/>
      <w:r>
        <w:t xml:space="preserve"> depende de la </w:t>
      </w:r>
      <w:proofErr w:type="gramStart"/>
      <w:r>
        <w:t>Secretaria</w:t>
      </w:r>
      <w:proofErr w:type="gramEnd"/>
      <w:r>
        <w:t xml:space="preserve"> Legal y Técnica de la Presidencia de la Nación. </w:t>
      </w:r>
    </w:p>
    <w:p w14:paraId="6B35CE71" w14:textId="77777777" w:rsidR="00A97412" w:rsidRDefault="00000000">
      <w:pPr>
        <w:spacing w:after="158"/>
      </w:pPr>
      <w:r>
        <w:t xml:space="preserve"> </w:t>
      </w:r>
    </w:p>
    <w:p w14:paraId="0A3DC269" w14:textId="77777777" w:rsidR="00A97412" w:rsidRDefault="00000000">
      <w:pPr>
        <w:spacing w:after="161" w:line="258" w:lineRule="auto"/>
        <w:ind w:left="-5" w:right="42" w:hanging="10"/>
      </w:pPr>
      <w:r>
        <w:rPr>
          <w:u w:val="single" w:color="000000"/>
        </w:rPr>
        <w:t>Registros DNS:</w:t>
      </w:r>
      <w:r>
        <w:t xml:space="preserve"> </w:t>
      </w:r>
    </w:p>
    <w:p w14:paraId="7E57E545" w14:textId="77777777" w:rsidR="00A97412" w:rsidRDefault="00000000">
      <w:pPr>
        <w:spacing w:after="161" w:line="258" w:lineRule="auto"/>
        <w:ind w:left="-5" w:right="42" w:hanging="10"/>
      </w:pPr>
      <w:r>
        <w:t>Un</w:t>
      </w:r>
      <w:r>
        <w:rPr>
          <w:b/>
        </w:rPr>
        <w:t xml:space="preserve"> registro</w:t>
      </w:r>
      <w:r>
        <w:t xml:space="preserve"> es la manera de </w:t>
      </w:r>
      <w:r>
        <w:rPr>
          <w:u w:val="single" w:color="000000"/>
        </w:rPr>
        <w:t>establecer la relación entre el dominio y la dirección IP</w:t>
      </w:r>
      <w:r>
        <w:t xml:space="preserve">. </w:t>
      </w:r>
    </w:p>
    <w:p w14:paraId="0D0391F0" w14:textId="77777777" w:rsidR="00A97412" w:rsidRDefault="00000000">
      <w:pPr>
        <w:spacing w:after="197" w:line="266" w:lineRule="auto"/>
        <w:ind w:left="-7" w:right="44" w:hanging="8"/>
      </w:pPr>
      <w:r>
        <w:t xml:space="preserve">Los diferentes tipos de entradas de registro son: </w:t>
      </w:r>
    </w:p>
    <w:p w14:paraId="5D02600E" w14:textId="77777777" w:rsidR="00A97412" w:rsidRDefault="00000000">
      <w:pPr>
        <w:numPr>
          <w:ilvl w:val="0"/>
          <w:numId w:val="119"/>
        </w:numPr>
        <w:spacing w:after="174" w:line="266" w:lineRule="auto"/>
        <w:ind w:right="44" w:hanging="360"/>
      </w:pPr>
      <w:r>
        <w:rPr>
          <w:b/>
        </w:rPr>
        <w:t>Registro A:</w:t>
      </w:r>
      <w:r>
        <w:t xml:space="preserve"> Este registro se utiliza para convertir nombres de host en direcciones IP. </w:t>
      </w:r>
    </w:p>
    <w:p w14:paraId="3F2BD7F2" w14:textId="77777777" w:rsidR="00A97412" w:rsidRDefault="00000000">
      <w:pPr>
        <w:numPr>
          <w:ilvl w:val="0"/>
          <w:numId w:val="119"/>
        </w:numPr>
        <w:spacing w:after="200" w:line="266" w:lineRule="auto"/>
        <w:ind w:right="44" w:hanging="360"/>
      </w:pPr>
      <w:r>
        <w:rPr>
          <w:b/>
        </w:rPr>
        <w:t>Registro CNAME:</w:t>
      </w:r>
      <w:r>
        <w:t xml:space="preserve"> Se utiliza para crear nombres de host adicionales (alias), y para crear diferentes servicios bajo una misma dirección IP. </w:t>
      </w:r>
    </w:p>
    <w:p w14:paraId="1008371C" w14:textId="77777777" w:rsidR="00A97412" w:rsidRDefault="00000000">
      <w:pPr>
        <w:numPr>
          <w:ilvl w:val="0"/>
          <w:numId w:val="119"/>
        </w:numPr>
        <w:spacing w:after="200" w:line="266" w:lineRule="auto"/>
        <w:ind w:right="44" w:hanging="360"/>
      </w:pPr>
      <w:r>
        <w:rPr>
          <w:b/>
        </w:rPr>
        <w:t>Registro NS:</w:t>
      </w:r>
      <w:r>
        <w:t xml:space="preserve"> Indica los servidores de DNS autorizados para el dominio, es decir, a quién hay que preguntar para saber acerca de los registros de midominio.info. </w:t>
      </w:r>
    </w:p>
    <w:p w14:paraId="2636D8A2" w14:textId="77777777" w:rsidR="00A97412" w:rsidRDefault="00000000">
      <w:pPr>
        <w:numPr>
          <w:ilvl w:val="0"/>
          <w:numId w:val="119"/>
        </w:numPr>
        <w:spacing w:after="200" w:line="266" w:lineRule="auto"/>
        <w:ind w:right="44" w:hanging="360"/>
      </w:pPr>
      <w:r>
        <w:rPr>
          <w:b/>
        </w:rPr>
        <w:t>Registro MX:</w:t>
      </w:r>
      <w:r>
        <w:t xml:space="preserve"> Se utiliza para asociar un nombre de dominio a una lista de servidores de correo para la recepción de emails. Nos interesa si queremos realizar redirecciones de nuestro correo o utilizar nuestro correo electrónico con otro proveedor. </w:t>
      </w:r>
    </w:p>
    <w:p w14:paraId="21217FD1" w14:textId="77777777" w:rsidR="00A97412" w:rsidRDefault="00000000">
      <w:pPr>
        <w:numPr>
          <w:ilvl w:val="0"/>
          <w:numId w:val="119"/>
        </w:numPr>
        <w:spacing w:after="0" w:line="266" w:lineRule="auto"/>
        <w:ind w:right="44" w:hanging="360"/>
      </w:pPr>
      <w:r>
        <w:rPr>
          <w:b/>
        </w:rPr>
        <w:t>Registro SPF:</w:t>
      </w:r>
      <w:r>
        <w:t xml:space="preserve"> Define qué servidores están autorizados para enviar correo electrónico con nuestro dominio. </w:t>
      </w:r>
    </w:p>
    <w:p w14:paraId="1D313AE9" w14:textId="77777777" w:rsidR="00A97412" w:rsidRDefault="00000000">
      <w:pPr>
        <w:spacing w:after="0"/>
        <w:ind w:left="504"/>
      </w:pPr>
      <w:r>
        <w:rPr>
          <w:noProof/>
        </w:rPr>
        <w:lastRenderedPageBreak/>
        <mc:AlternateContent>
          <mc:Choice Requires="wpg">
            <w:drawing>
              <wp:inline distT="0" distB="0" distL="0" distR="0" wp14:anchorId="0B3A2968" wp14:editId="51532A96">
                <wp:extent cx="4803077" cy="3287152"/>
                <wp:effectExtent l="0" t="0" r="0" b="0"/>
                <wp:docPr id="284315" name="Group 284315"/>
                <wp:cNvGraphicFramePr/>
                <a:graphic xmlns:a="http://schemas.openxmlformats.org/drawingml/2006/main">
                  <a:graphicData uri="http://schemas.microsoft.com/office/word/2010/wordprocessingGroup">
                    <wpg:wgp>
                      <wpg:cNvGrpSpPr/>
                      <wpg:grpSpPr>
                        <a:xfrm>
                          <a:off x="0" y="0"/>
                          <a:ext cx="4803077" cy="3287152"/>
                          <a:chOff x="0" y="0"/>
                          <a:chExt cx="4803077" cy="3287152"/>
                        </a:xfrm>
                      </wpg:grpSpPr>
                      <wps:wsp>
                        <wps:cNvPr id="27269" name="Rectangle 27269"/>
                        <wps:cNvSpPr/>
                        <wps:spPr>
                          <a:xfrm>
                            <a:off x="2379599" y="0"/>
                            <a:ext cx="42143" cy="189937"/>
                          </a:xfrm>
                          <a:prstGeom prst="rect">
                            <a:avLst/>
                          </a:prstGeom>
                          <a:ln>
                            <a:noFill/>
                          </a:ln>
                        </wps:spPr>
                        <wps:txbx>
                          <w:txbxContent>
                            <w:p w14:paraId="4D24976E" w14:textId="77777777" w:rsidR="00A97412" w:rsidRDefault="00000000">
                              <w:r>
                                <w:t xml:space="preserve"> </w:t>
                              </w:r>
                            </w:p>
                          </w:txbxContent>
                        </wps:txbx>
                        <wps:bodyPr horzOverflow="overflow" vert="horz" lIns="0" tIns="0" rIns="0" bIns="0" rtlCol="0">
                          <a:noAutofit/>
                        </wps:bodyPr>
                      </wps:wsp>
                      <wps:wsp>
                        <wps:cNvPr id="27270" name="Rectangle 27270"/>
                        <wps:cNvSpPr/>
                        <wps:spPr>
                          <a:xfrm>
                            <a:off x="4771390" y="3144343"/>
                            <a:ext cx="42143" cy="189936"/>
                          </a:xfrm>
                          <a:prstGeom prst="rect">
                            <a:avLst/>
                          </a:prstGeom>
                          <a:ln>
                            <a:noFill/>
                          </a:ln>
                        </wps:spPr>
                        <wps:txbx>
                          <w:txbxContent>
                            <w:p w14:paraId="0EDD6C2E" w14:textId="77777777" w:rsidR="00A97412" w:rsidRDefault="00000000">
                              <w:r>
                                <w:t xml:space="preserve"> </w:t>
                              </w:r>
                            </w:p>
                          </w:txbxContent>
                        </wps:txbx>
                        <wps:bodyPr horzOverflow="overflow" vert="horz" lIns="0" tIns="0" rIns="0" bIns="0" rtlCol="0">
                          <a:noAutofit/>
                        </wps:bodyPr>
                      </wps:wsp>
                      <pic:pic xmlns:pic="http://schemas.openxmlformats.org/drawingml/2006/picture">
                        <pic:nvPicPr>
                          <pic:cNvPr id="27272" name="Picture 27272"/>
                          <pic:cNvPicPr/>
                        </pic:nvPicPr>
                        <pic:blipFill>
                          <a:blip r:embed="rId803"/>
                          <a:stretch>
                            <a:fillRect/>
                          </a:stretch>
                        </pic:blipFill>
                        <pic:spPr>
                          <a:xfrm>
                            <a:off x="0" y="268859"/>
                            <a:ext cx="4751832" cy="2953512"/>
                          </a:xfrm>
                          <a:prstGeom prst="rect">
                            <a:avLst/>
                          </a:prstGeom>
                        </pic:spPr>
                      </pic:pic>
                      <pic:pic xmlns:pic="http://schemas.openxmlformats.org/drawingml/2006/picture">
                        <pic:nvPicPr>
                          <pic:cNvPr id="27274" name="Picture 27274"/>
                          <pic:cNvPicPr/>
                        </pic:nvPicPr>
                        <pic:blipFill>
                          <a:blip r:embed="rId804"/>
                          <a:stretch>
                            <a:fillRect/>
                          </a:stretch>
                        </pic:blipFill>
                        <pic:spPr>
                          <a:xfrm>
                            <a:off x="65024" y="333172"/>
                            <a:ext cx="4572508" cy="2774950"/>
                          </a:xfrm>
                          <a:prstGeom prst="rect">
                            <a:avLst/>
                          </a:prstGeom>
                        </pic:spPr>
                      </pic:pic>
                      <wps:wsp>
                        <wps:cNvPr id="27275" name="Shape 27275"/>
                        <wps:cNvSpPr/>
                        <wps:spPr>
                          <a:xfrm>
                            <a:off x="45974" y="314122"/>
                            <a:ext cx="4610608" cy="2813050"/>
                          </a:xfrm>
                          <a:custGeom>
                            <a:avLst/>
                            <a:gdLst/>
                            <a:ahLst/>
                            <a:cxnLst/>
                            <a:rect l="0" t="0" r="0" b="0"/>
                            <a:pathLst>
                              <a:path w="4610608" h="2813050">
                                <a:moveTo>
                                  <a:pt x="0" y="2813050"/>
                                </a:moveTo>
                                <a:lnTo>
                                  <a:pt x="4610608" y="2813050"/>
                                </a:lnTo>
                                <a:lnTo>
                                  <a:pt x="4610608" y="0"/>
                                </a:lnTo>
                                <a:lnTo>
                                  <a:pt x="0" y="0"/>
                                </a:lnTo>
                                <a:close/>
                              </a:path>
                            </a:pathLst>
                          </a:custGeom>
                          <a:ln w="38100" cap="sq">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84315" style="width:378.195pt;height:258.831pt;mso-position-horizontal-relative:char;mso-position-vertical-relative:line" coordsize="48030,32871">
                <v:rect id="Rectangle 27269" style="position:absolute;width:421;height:1899;left:23795;top:0;" filled="f" stroked="f">
                  <v:textbox inset="0,0,0,0">
                    <w:txbxContent>
                      <w:p>
                        <w:pPr>
                          <w:spacing w:before="0" w:after="160" w:line="259" w:lineRule="auto"/>
                        </w:pPr>
                        <w:r>
                          <w:rPr>
                            <w:rFonts w:cs="Calibri" w:hAnsi="Calibri" w:eastAsia="Calibri" w:ascii="Calibri"/>
                            <w:sz w:val="22"/>
                          </w:rPr>
                          <w:t xml:space="preserve"> </w:t>
                        </w:r>
                      </w:p>
                    </w:txbxContent>
                  </v:textbox>
                </v:rect>
                <v:rect id="Rectangle 27270" style="position:absolute;width:421;height:1899;left:47713;top:31443;" filled="f" stroked="f">
                  <v:textbox inset="0,0,0,0">
                    <w:txbxContent>
                      <w:p>
                        <w:pPr>
                          <w:spacing w:before="0" w:after="160" w:line="259" w:lineRule="auto"/>
                        </w:pPr>
                        <w:r>
                          <w:rPr>
                            <w:rFonts w:cs="Calibri" w:hAnsi="Calibri" w:eastAsia="Calibri" w:ascii="Calibri"/>
                            <w:sz w:val="22"/>
                          </w:rPr>
                          <w:t xml:space="preserve"> </w:t>
                        </w:r>
                      </w:p>
                    </w:txbxContent>
                  </v:textbox>
                </v:rect>
                <v:shape id="Picture 27272" style="position:absolute;width:47518;height:29535;left:0;top:2688;" filled="f">
                  <v:imagedata r:id="rId805"/>
                </v:shape>
                <v:shape id="Picture 27274" style="position:absolute;width:45725;height:27749;left:650;top:3331;" filled="f">
                  <v:imagedata r:id="rId806"/>
                </v:shape>
                <v:shape id="Shape 27275" style="position:absolute;width:46106;height:28130;left:459;top:3141;" coordsize="4610608,2813050" path="m0,2813050l4610608,2813050l4610608,0l0,0x">
                  <v:stroke weight="3pt" endcap="square" joinstyle="miter" miterlimit="10" on="true" color="#000000"/>
                  <v:fill on="false" color="#000000" opacity="0"/>
                </v:shape>
              </v:group>
            </w:pict>
          </mc:Fallback>
        </mc:AlternateContent>
      </w:r>
    </w:p>
    <w:p w14:paraId="04ADC926" w14:textId="77777777" w:rsidR="00A97412" w:rsidRDefault="00000000">
      <w:pPr>
        <w:spacing w:after="123"/>
        <w:ind w:left="-5" w:hanging="10"/>
      </w:pPr>
      <w:r>
        <w:rPr>
          <w:b/>
          <w:sz w:val="26"/>
          <w:u w:val="single" w:color="000000"/>
        </w:rPr>
        <w:t>Servicios de Internet:</w:t>
      </w:r>
      <w:r>
        <w:rPr>
          <w:b/>
          <w:sz w:val="26"/>
        </w:rPr>
        <w:t xml:space="preserve"> </w:t>
      </w:r>
    </w:p>
    <w:p w14:paraId="1A0A7BBE" w14:textId="77777777" w:rsidR="00A97412" w:rsidRDefault="00000000">
      <w:pPr>
        <w:spacing w:after="197" w:line="266" w:lineRule="auto"/>
        <w:ind w:left="-7" w:right="44" w:hanging="8"/>
      </w:pPr>
      <w:r>
        <w:t xml:space="preserve">Un servicio de Internet se identifica con: </w:t>
      </w:r>
    </w:p>
    <w:p w14:paraId="1F39DFB3" w14:textId="77777777" w:rsidR="00A97412" w:rsidRDefault="00000000">
      <w:pPr>
        <w:numPr>
          <w:ilvl w:val="0"/>
          <w:numId w:val="119"/>
        </w:numPr>
        <w:spacing w:after="14" w:line="266" w:lineRule="auto"/>
        <w:ind w:right="44" w:hanging="360"/>
      </w:pPr>
      <w:r>
        <w:t xml:space="preserve">Dirección IP. </w:t>
      </w:r>
    </w:p>
    <w:p w14:paraId="0A4787EF" w14:textId="77777777" w:rsidR="00A97412" w:rsidRDefault="00000000">
      <w:pPr>
        <w:numPr>
          <w:ilvl w:val="0"/>
          <w:numId w:val="119"/>
        </w:numPr>
        <w:spacing w:after="11" w:line="266" w:lineRule="auto"/>
        <w:ind w:right="44" w:hanging="360"/>
      </w:pPr>
      <w:r>
        <w:t xml:space="preserve">Nombre de dominio único, registrado en nic.ar, por ejemplo. </w:t>
      </w:r>
    </w:p>
    <w:p w14:paraId="75368E3F" w14:textId="77777777" w:rsidR="00A97412" w:rsidRDefault="00000000">
      <w:pPr>
        <w:numPr>
          <w:ilvl w:val="0"/>
          <w:numId w:val="119"/>
        </w:numPr>
        <w:spacing w:after="39" w:line="266" w:lineRule="auto"/>
        <w:ind w:right="44" w:hanging="360"/>
      </w:pPr>
      <w:r>
        <w:t xml:space="preserve">Puerto asociado a cada servicio solicitado (se puede controlar con un Firewall), con una escucha permanente en cada puerto. </w:t>
      </w:r>
    </w:p>
    <w:p w14:paraId="48FC1074" w14:textId="77777777" w:rsidR="00A97412" w:rsidRDefault="00000000">
      <w:pPr>
        <w:numPr>
          <w:ilvl w:val="0"/>
          <w:numId w:val="119"/>
        </w:numPr>
        <w:spacing w:after="0" w:line="266" w:lineRule="auto"/>
        <w:ind w:right="44" w:hanging="360"/>
      </w:pPr>
      <w:r>
        <w:t xml:space="preserve">Un servicio puede tener varios servidores. </w:t>
      </w:r>
    </w:p>
    <w:p w14:paraId="09101EDE" w14:textId="77777777" w:rsidR="00A97412" w:rsidRDefault="00000000">
      <w:pPr>
        <w:spacing w:after="158"/>
      </w:pPr>
      <w:r>
        <w:t xml:space="preserve"> </w:t>
      </w:r>
    </w:p>
    <w:p w14:paraId="4A7CCD44" w14:textId="77777777" w:rsidR="00A97412" w:rsidRDefault="00000000">
      <w:pPr>
        <w:spacing w:after="153" w:line="266" w:lineRule="auto"/>
        <w:ind w:left="-7" w:right="44" w:hanging="8"/>
      </w:pPr>
      <w:r>
        <w:t xml:space="preserve">Un </w:t>
      </w:r>
      <w:r>
        <w:rPr>
          <w:b/>
        </w:rPr>
        <w:t>puerto</w:t>
      </w:r>
      <w:r>
        <w:t xml:space="preserve"> es un </w:t>
      </w:r>
      <w:r>
        <w:rPr>
          <w:u w:val="single" w:color="000000"/>
        </w:rPr>
        <w:t>identificador único de un servicio específico, utilizado por TCP para identificar</w:t>
      </w:r>
      <w:r>
        <w:t xml:space="preserve"> </w:t>
      </w:r>
      <w:r>
        <w:rPr>
          <w:u w:val="single" w:color="000000"/>
        </w:rPr>
        <w:t>los servicios</w:t>
      </w:r>
      <w:r>
        <w:t xml:space="preserve">. El protocolo usa el identificador para dirigir las solicitudes de entrada al servidor adecuado. Los servicios, normalmente, son identificados con un número entero de 32 bits (IPv4). </w:t>
      </w:r>
    </w:p>
    <w:p w14:paraId="30DB8065" w14:textId="77777777" w:rsidR="00A97412" w:rsidRDefault="00000000">
      <w:pPr>
        <w:spacing w:after="0" w:line="266" w:lineRule="auto"/>
        <w:ind w:left="-7" w:right="44" w:hanging="8"/>
      </w:pPr>
      <w:r>
        <w:t xml:space="preserve">Un puerto identifica a un servicio a través del protocolo TCP. </w:t>
      </w:r>
    </w:p>
    <w:p w14:paraId="6FD98299" w14:textId="77777777" w:rsidR="00A97412" w:rsidRDefault="00000000">
      <w:pPr>
        <w:spacing w:after="166"/>
        <w:ind w:left="1195"/>
      </w:pPr>
      <w:r>
        <w:rPr>
          <w:noProof/>
        </w:rPr>
        <mc:AlternateContent>
          <mc:Choice Requires="wpg">
            <w:drawing>
              <wp:inline distT="0" distB="0" distL="0" distR="0" wp14:anchorId="7E9591FB" wp14:editId="4B0E540D">
                <wp:extent cx="3925253" cy="2083751"/>
                <wp:effectExtent l="0" t="0" r="0" b="0"/>
                <wp:docPr id="284561" name="Group 284561"/>
                <wp:cNvGraphicFramePr/>
                <a:graphic xmlns:a="http://schemas.openxmlformats.org/drawingml/2006/main">
                  <a:graphicData uri="http://schemas.microsoft.com/office/word/2010/wordprocessingGroup">
                    <wpg:wgp>
                      <wpg:cNvGrpSpPr/>
                      <wpg:grpSpPr>
                        <a:xfrm>
                          <a:off x="0" y="0"/>
                          <a:ext cx="3925253" cy="2083751"/>
                          <a:chOff x="0" y="0"/>
                          <a:chExt cx="3925253" cy="2083751"/>
                        </a:xfrm>
                      </wpg:grpSpPr>
                      <wps:wsp>
                        <wps:cNvPr id="27327" name="Rectangle 27327"/>
                        <wps:cNvSpPr/>
                        <wps:spPr>
                          <a:xfrm>
                            <a:off x="3893566" y="1940941"/>
                            <a:ext cx="42143" cy="189937"/>
                          </a:xfrm>
                          <a:prstGeom prst="rect">
                            <a:avLst/>
                          </a:prstGeom>
                          <a:ln>
                            <a:noFill/>
                          </a:ln>
                        </wps:spPr>
                        <wps:txbx>
                          <w:txbxContent>
                            <w:p w14:paraId="14912D81" w14:textId="77777777" w:rsidR="00A97412" w:rsidRDefault="00000000">
                              <w:r>
                                <w:t xml:space="preserve"> </w:t>
                              </w:r>
                            </w:p>
                          </w:txbxContent>
                        </wps:txbx>
                        <wps:bodyPr horzOverflow="overflow" vert="horz" lIns="0" tIns="0" rIns="0" bIns="0" rtlCol="0">
                          <a:noAutofit/>
                        </wps:bodyPr>
                      </wps:wsp>
                      <pic:pic xmlns:pic="http://schemas.openxmlformats.org/drawingml/2006/picture">
                        <pic:nvPicPr>
                          <pic:cNvPr id="27418" name="Picture 27418"/>
                          <pic:cNvPicPr/>
                        </pic:nvPicPr>
                        <pic:blipFill>
                          <a:blip r:embed="rId807"/>
                          <a:stretch>
                            <a:fillRect/>
                          </a:stretch>
                        </pic:blipFill>
                        <pic:spPr>
                          <a:xfrm>
                            <a:off x="0" y="0"/>
                            <a:ext cx="3880104" cy="2019300"/>
                          </a:xfrm>
                          <a:prstGeom prst="rect">
                            <a:avLst/>
                          </a:prstGeom>
                        </pic:spPr>
                      </pic:pic>
                      <pic:pic xmlns:pic="http://schemas.openxmlformats.org/drawingml/2006/picture">
                        <pic:nvPicPr>
                          <pic:cNvPr id="27420" name="Picture 27420"/>
                          <pic:cNvPicPr/>
                        </pic:nvPicPr>
                        <pic:blipFill>
                          <a:blip r:embed="rId808"/>
                          <a:stretch>
                            <a:fillRect/>
                          </a:stretch>
                        </pic:blipFill>
                        <pic:spPr>
                          <a:xfrm>
                            <a:off x="64262" y="64135"/>
                            <a:ext cx="3701288" cy="1841500"/>
                          </a:xfrm>
                          <a:prstGeom prst="rect">
                            <a:avLst/>
                          </a:prstGeom>
                        </pic:spPr>
                      </pic:pic>
                      <wps:wsp>
                        <wps:cNvPr id="27421" name="Shape 27421"/>
                        <wps:cNvSpPr/>
                        <wps:spPr>
                          <a:xfrm>
                            <a:off x="45212" y="45086"/>
                            <a:ext cx="3739388" cy="1879600"/>
                          </a:xfrm>
                          <a:custGeom>
                            <a:avLst/>
                            <a:gdLst/>
                            <a:ahLst/>
                            <a:cxnLst/>
                            <a:rect l="0" t="0" r="0" b="0"/>
                            <a:pathLst>
                              <a:path w="3739388" h="1879600">
                                <a:moveTo>
                                  <a:pt x="0" y="1879600"/>
                                </a:moveTo>
                                <a:lnTo>
                                  <a:pt x="3739388" y="1879600"/>
                                </a:lnTo>
                                <a:lnTo>
                                  <a:pt x="3739388" y="0"/>
                                </a:lnTo>
                                <a:lnTo>
                                  <a:pt x="0" y="0"/>
                                </a:lnTo>
                                <a:close/>
                              </a:path>
                            </a:pathLst>
                          </a:custGeom>
                          <a:ln w="38100" cap="sq">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84561" style="width:309.075pt;height:164.075pt;mso-position-horizontal-relative:char;mso-position-vertical-relative:line" coordsize="39252,20837">
                <v:rect id="Rectangle 27327" style="position:absolute;width:421;height:1899;left:38935;top:19409;" filled="f" stroked="f">
                  <v:textbox inset="0,0,0,0">
                    <w:txbxContent>
                      <w:p>
                        <w:pPr>
                          <w:spacing w:before="0" w:after="160" w:line="259" w:lineRule="auto"/>
                        </w:pPr>
                        <w:r>
                          <w:rPr>
                            <w:rFonts w:cs="Calibri" w:hAnsi="Calibri" w:eastAsia="Calibri" w:ascii="Calibri"/>
                            <w:sz w:val="22"/>
                          </w:rPr>
                          <w:t xml:space="preserve"> </w:t>
                        </w:r>
                      </w:p>
                    </w:txbxContent>
                  </v:textbox>
                </v:rect>
                <v:shape id="Picture 27418" style="position:absolute;width:38801;height:20193;left:0;top:0;" filled="f">
                  <v:imagedata r:id="rId809"/>
                </v:shape>
                <v:shape id="Picture 27420" style="position:absolute;width:37012;height:18415;left:642;top:641;" filled="f">
                  <v:imagedata r:id="rId810"/>
                </v:shape>
                <v:shape id="Shape 27421" style="position:absolute;width:37393;height:18796;left:452;top:450;" coordsize="3739388,1879600" path="m0,1879600l3739388,1879600l3739388,0l0,0x">
                  <v:stroke weight="3pt" endcap="square" joinstyle="miter" miterlimit="10" on="true" color="#000000"/>
                  <v:fill on="false" color="#000000" opacity="0"/>
                </v:shape>
              </v:group>
            </w:pict>
          </mc:Fallback>
        </mc:AlternateContent>
      </w:r>
    </w:p>
    <w:p w14:paraId="0674149B" w14:textId="77777777" w:rsidR="00A97412" w:rsidRDefault="00000000">
      <w:pPr>
        <w:spacing w:after="153" w:line="266" w:lineRule="auto"/>
        <w:ind w:left="-7" w:right="44" w:hanging="8"/>
      </w:pPr>
      <w:r>
        <w:t xml:space="preserve">En la imagen faltaría WWW (web Internet) y WWW2 (web Internet2). Todos son servicios. </w:t>
      </w:r>
    </w:p>
    <w:p w14:paraId="2E473CE0" w14:textId="77777777" w:rsidR="00A97412" w:rsidRDefault="00000000">
      <w:pPr>
        <w:spacing w:after="158"/>
      </w:pPr>
      <w:r>
        <w:rPr>
          <w:b/>
        </w:rPr>
        <w:t xml:space="preserve"> </w:t>
      </w:r>
    </w:p>
    <w:p w14:paraId="7DF72A8C" w14:textId="77777777" w:rsidR="00A97412" w:rsidRDefault="00000000">
      <w:pPr>
        <w:spacing w:after="159"/>
        <w:ind w:left="-5" w:hanging="10"/>
      </w:pPr>
      <w:proofErr w:type="spellStart"/>
      <w:r>
        <w:rPr>
          <w:b/>
        </w:rPr>
        <w:lastRenderedPageBreak/>
        <w:t>Wais</w:t>
      </w:r>
      <w:proofErr w:type="spellEnd"/>
      <w:r>
        <w:rPr>
          <w:b/>
        </w:rPr>
        <w:t xml:space="preserve"> (Wide </w:t>
      </w:r>
      <w:proofErr w:type="spellStart"/>
      <w:r>
        <w:rPr>
          <w:b/>
        </w:rPr>
        <w:t>Area</w:t>
      </w:r>
      <w:proofErr w:type="spellEnd"/>
      <w:r>
        <w:rPr>
          <w:b/>
        </w:rPr>
        <w:t xml:space="preserve"> </w:t>
      </w:r>
      <w:proofErr w:type="spellStart"/>
      <w:r>
        <w:rPr>
          <w:b/>
        </w:rPr>
        <w:t>Information</w:t>
      </w:r>
      <w:proofErr w:type="spellEnd"/>
      <w:r>
        <w:rPr>
          <w:b/>
        </w:rPr>
        <w:t xml:space="preserve"> Server) </w:t>
      </w:r>
    </w:p>
    <w:p w14:paraId="0E284083" w14:textId="77777777" w:rsidR="00A97412" w:rsidRDefault="00000000">
      <w:pPr>
        <w:spacing w:after="153" w:line="266" w:lineRule="auto"/>
        <w:ind w:left="-7" w:right="44" w:hanging="8"/>
      </w:pPr>
      <w:r>
        <w:t xml:space="preserve">Es un </w:t>
      </w:r>
      <w:r>
        <w:rPr>
          <w:u w:val="single" w:color="000000"/>
        </w:rPr>
        <w:t>servicio que mostraba información de bases de datos indexadas</w:t>
      </w:r>
      <w:r>
        <w:t xml:space="preserve">. Busca un tópico en todas las bases de datos disponibles en la red. </w:t>
      </w:r>
    </w:p>
    <w:p w14:paraId="393F9A9C" w14:textId="77777777" w:rsidR="00A97412" w:rsidRDefault="00000000">
      <w:pPr>
        <w:spacing w:after="153" w:line="266" w:lineRule="auto"/>
        <w:ind w:left="-7" w:right="44" w:hanging="8"/>
      </w:pPr>
      <w:r>
        <w:t xml:space="preserve">Se basaba en el protocolo ANSI Z39.50 y puede accederse a través de Telnet (protocolo que permite el acceso en modo línea de comando, hoy está prohibido en internet) o WWW. </w:t>
      </w:r>
    </w:p>
    <w:p w14:paraId="581B3547" w14:textId="77777777" w:rsidR="00A97412" w:rsidRDefault="00000000">
      <w:pPr>
        <w:spacing w:after="153" w:line="266" w:lineRule="auto"/>
        <w:ind w:left="-7" w:right="44" w:hanging="8"/>
      </w:pPr>
      <w:r>
        <w:t xml:space="preserve">El servidor mantiene un índice global de todo el mundo lo que </w:t>
      </w:r>
      <w:r>
        <w:rPr>
          <w:u w:val="single" w:color="000000"/>
        </w:rPr>
        <w:t>permite una búsqueda de alto</w:t>
      </w:r>
      <w:r>
        <w:t xml:space="preserve"> </w:t>
      </w:r>
      <w:r>
        <w:rPr>
          <w:u w:val="single" w:color="000000"/>
        </w:rPr>
        <w:t>detalle</w:t>
      </w:r>
      <w:r>
        <w:t xml:space="preserve">. </w:t>
      </w:r>
    </w:p>
    <w:p w14:paraId="26D7C022" w14:textId="77777777" w:rsidR="00A97412" w:rsidRDefault="00000000">
      <w:r>
        <w:t xml:space="preserve"> </w:t>
      </w:r>
    </w:p>
    <w:p w14:paraId="3DF29BF0" w14:textId="77777777" w:rsidR="00A97412" w:rsidRDefault="00000000">
      <w:pPr>
        <w:spacing w:after="159"/>
        <w:ind w:left="-5" w:hanging="10"/>
      </w:pPr>
      <w:r>
        <w:rPr>
          <w:b/>
        </w:rPr>
        <w:t xml:space="preserve">Gopher </w:t>
      </w:r>
    </w:p>
    <w:p w14:paraId="1F5519E2" w14:textId="77777777" w:rsidR="00A97412" w:rsidRDefault="00000000">
      <w:pPr>
        <w:spacing w:after="205" w:line="258" w:lineRule="auto"/>
        <w:ind w:left="-5" w:right="42" w:hanging="10"/>
      </w:pPr>
      <w:r>
        <w:rPr>
          <w:u w:val="single" w:color="000000"/>
        </w:rPr>
        <w:t>Otro servicio de distribución de información</w:t>
      </w:r>
      <w:r>
        <w:t xml:space="preserve">. Gopher </w:t>
      </w:r>
      <w:r>
        <w:rPr>
          <w:u w:val="single" w:color="000000"/>
        </w:rPr>
        <w:t>permitía visualizar directorios y bajar</w:t>
      </w:r>
      <w:r>
        <w:t xml:space="preserve"> </w:t>
      </w:r>
      <w:r>
        <w:rPr>
          <w:u w:val="single" w:color="000000"/>
        </w:rPr>
        <w:t>información</w:t>
      </w:r>
      <w:r>
        <w:t xml:space="preserve">. Posee una interfaz basada en menú y trabaja con los siguientes componentes: </w:t>
      </w:r>
    </w:p>
    <w:p w14:paraId="1ECEC8D2" w14:textId="77777777" w:rsidR="00A97412" w:rsidRDefault="00000000">
      <w:pPr>
        <w:numPr>
          <w:ilvl w:val="0"/>
          <w:numId w:val="120"/>
        </w:numPr>
        <w:spacing w:after="13" w:line="266" w:lineRule="auto"/>
        <w:ind w:right="44" w:hanging="360"/>
      </w:pPr>
      <w:r>
        <w:rPr>
          <w:b/>
        </w:rPr>
        <w:t xml:space="preserve">Ítems: </w:t>
      </w:r>
      <w:r>
        <w:t xml:space="preserve">Directorios, archivos de texto, una imagen o búsqueda. </w:t>
      </w:r>
    </w:p>
    <w:p w14:paraId="7DFAF255" w14:textId="77777777" w:rsidR="00A97412" w:rsidRDefault="00000000">
      <w:pPr>
        <w:numPr>
          <w:ilvl w:val="0"/>
          <w:numId w:val="120"/>
        </w:numPr>
        <w:spacing w:after="153" w:line="266" w:lineRule="auto"/>
        <w:ind w:right="44" w:hanging="360"/>
      </w:pPr>
      <w:r>
        <w:rPr>
          <w:b/>
        </w:rPr>
        <w:t>Documento:</w:t>
      </w:r>
      <w:r>
        <w:t xml:space="preserve"> Información incluida en un ítem. </w:t>
      </w:r>
    </w:p>
    <w:p w14:paraId="1F2FA31D" w14:textId="77777777" w:rsidR="00A97412" w:rsidRDefault="00000000">
      <w:pPr>
        <w:numPr>
          <w:ilvl w:val="0"/>
          <w:numId w:val="120"/>
        </w:numPr>
        <w:spacing w:after="14" w:line="266" w:lineRule="auto"/>
        <w:ind w:right="44" w:hanging="360"/>
      </w:pPr>
      <w:proofErr w:type="spellStart"/>
      <w:r>
        <w:rPr>
          <w:b/>
        </w:rPr>
        <w:t>Bookmark</w:t>
      </w:r>
      <w:proofErr w:type="spellEnd"/>
      <w:r>
        <w:t xml:space="preserve">: Señalador o entrada de menú asociada. </w:t>
      </w:r>
    </w:p>
    <w:p w14:paraId="0191494F" w14:textId="77777777" w:rsidR="00A97412" w:rsidRDefault="00000000">
      <w:pPr>
        <w:numPr>
          <w:ilvl w:val="0"/>
          <w:numId w:val="120"/>
        </w:numPr>
        <w:spacing w:after="126" w:line="266" w:lineRule="auto"/>
        <w:ind w:right="44" w:hanging="360"/>
      </w:pPr>
      <w:r>
        <w:rPr>
          <w:b/>
        </w:rPr>
        <w:t>Server</w:t>
      </w:r>
      <w:r>
        <w:t xml:space="preserve">: Servidor de documentos. </w:t>
      </w:r>
    </w:p>
    <w:p w14:paraId="3DB610E6" w14:textId="77777777" w:rsidR="00A97412" w:rsidRDefault="00000000">
      <w:r>
        <w:t xml:space="preserve"> </w:t>
      </w:r>
    </w:p>
    <w:p w14:paraId="0CB3200D" w14:textId="77777777" w:rsidR="00A97412" w:rsidRDefault="00000000">
      <w:pPr>
        <w:spacing w:after="159"/>
        <w:ind w:left="-5" w:hanging="10"/>
      </w:pPr>
      <w:r>
        <w:rPr>
          <w:b/>
        </w:rPr>
        <w:t xml:space="preserve">Archie </w:t>
      </w:r>
    </w:p>
    <w:p w14:paraId="4EE13F28" w14:textId="77777777" w:rsidR="00A97412" w:rsidRDefault="00000000">
      <w:pPr>
        <w:spacing w:after="153" w:line="266" w:lineRule="auto"/>
        <w:ind w:left="-7" w:right="44" w:hanging="8"/>
      </w:pPr>
      <w:r>
        <w:rPr>
          <w:u w:val="single" w:color="000000"/>
        </w:rPr>
        <w:t>Antes de la WWW</w:t>
      </w:r>
      <w:r>
        <w:t xml:space="preserve"> para poder bajar archivos de todo tipo se utilizó el servicio FTP bajo Archie. </w:t>
      </w:r>
    </w:p>
    <w:p w14:paraId="3240B05B" w14:textId="77777777" w:rsidR="00A97412" w:rsidRDefault="00000000">
      <w:pPr>
        <w:spacing w:after="161" w:line="258" w:lineRule="auto"/>
        <w:ind w:left="-5" w:right="42" w:hanging="10"/>
      </w:pPr>
      <w:r>
        <w:rPr>
          <w:u w:val="single" w:color="000000"/>
        </w:rPr>
        <w:t>Permite la localización de información y transferirlos utilizando FTP.</w:t>
      </w:r>
      <w:r>
        <w:t xml:space="preserve"> </w:t>
      </w:r>
    </w:p>
    <w:p w14:paraId="76BA7031" w14:textId="77777777" w:rsidR="00A97412" w:rsidRDefault="00000000">
      <w:pPr>
        <w:spacing w:after="153" w:line="266" w:lineRule="auto"/>
        <w:ind w:left="-7" w:right="44" w:hanging="8"/>
      </w:pPr>
      <w:r>
        <w:t xml:space="preserve">Las búsquedas también pueden encararse a través de telnet o correo electrónico. </w:t>
      </w:r>
    </w:p>
    <w:p w14:paraId="696EFF89" w14:textId="77777777" w:rsidR="00A97412" w:rsidRDefault="00000000">
      <w:pPr>
        <w:spacing w:after="153" w:line="266" w:lineRule="auto"/>
        <w:ind w:left="-7" w:right="44" w:hanging="8"/>
      </w:pPr>
      <w:r>
        <w:t xml:space="preserve">Trabaja con </w:t>
      </w:r>
      <w:r>
        <w:rPr>
          <w:u w:val="single" w:color="000000"/>
        </w:rPr>
        <w:t>arquitectura cliente-servidor</w:t>
      </w:r>
      <w:r>
        <w:t xml:space="preserve">, necesita de la interfaz de cliente para el usuario. </w:t>
      </w:r>
    </w:p>
    <w:p w14:paraId="624E0ECC" w14:textId="77777777" w:rsidR="00A97412" w:rsidRDefault="00000000">
      <w:pPr>
        <w:spacing w:after="161" w:line="258" w:lineRule="auto"/>
        <w:ind w:left="-5" w:right="42" w:hanging="10"/>
      </w:pPr>
      <w:r>
        <w:t xml:space="preserve">Es </w:t>
      </w:r>
      <w:r>
        <w:rPr>
          <w:u w:val="single" w:color="000000"/>
        </w:rPr>
        <w:t>descendiente del servicio Gopher</w:t>
      </w:r>
      <w:r>
        <w:t xml:space="preserve">. </w:t>
      </w:r>
    </w:p>
    <w:p w14:paraId="679A94C1" w14:textId="77777777" w:rsidR="00A97412" w:rsidRDefault="00000000">
      <w:pPr>
        <w:spacing w:after="153" w:line="266" w:lineRule="auto"/>
        <w:ind w:left="-7" w:right="44" w:hanging="8"/>
      </w:pPr>
      <w:r>
        <w:t xml:space="preserve">Es un protocolo que interpreta ficheros de una máquina remota. Puede interpretar texto, imágenes, sonidos y secuencias de video, para ello utiliza HTML. </w:t>
      </w:r>
    </w:p>
    <w:p w14:paraId="3049987D" w14:textId="77777777" w:rsidR="00A97412" w:rsidRDefault="00000000">
      <w:r>
        <w:t xml:space="preserve"> </w:t>
      </w:r>
    </w:p>
    <w:p w14:paraId="126BCE3A" w14:textId="77777777" w:rsidR="00A97412" w:rsidRDefault="00000000">
      <w:pPr>
        <w:spacing w:after="159"/>
        <w:ind w:left="-5" w:hanging="10"/>
      </w:pPr>
      <w:r>
        <w:rPr>
          <w:b/>
        </w:rPr>
        <w:t xml:space="preserve">WWW </w:t>
      </w:r>
    </w:p>
    <w:p w14:paraId="4CD3403D" w14:textId="77777777" w:rsidR="00A97412" w:rsidRDefault="00000000">
      <w:pPr>
        <w:spacing w:after="153" w:line="266" w:lineRule="auto"/>
        <w:ind w:left="-7" w:right="44" w:hanging="8"/>
      </w:pPr>
      <w:r>
        <w:t xml:space="preserve">La </w:t>
      </w:r>
      <w:proofErr w:type="spellStart"/>
      <w:r>
        <w:t>World</w:t>
      </w:r>
      <w:proofErr w:type="spellEnd"/>
      <w:r>
        <w:t xml:space="preserve"> Wide Web es un </w:t>
      </w:r>
      <w:r>
        <w:rPr>
          <w:u w:val="single" w:color="000000"/>
        </w:rPr>
        <w:t>sistema interconectado de páginas web públicas accesibles a través</w:t>
      </w:r>
      <w:r>
        <w:t xml:space="preserve"> </w:t>
      </w:r>
      <w:r>
        <w:rPr>
          <w:u w:val="single" w:color="000000"/>
        </w:rPr>
        <w:t>de Internet</w:t>
      </w:r>
      <w:r>
        <w:t xml:space="preserve">. La Web no es lo mismo que el Internet: la Web es una de las muchas aplicaciones construidas sobre Internet. </w:t>
      </w:r>
    </w:p>
    <w:p w14:paraId="5F5454B3" w14:textId="77777777" w:rsidR="00A97412" w:rsidRDefault="00000000">
      <w:pPr>
        <w:spacing w:after="153" w:line="266" w:lineRule="auto"/>
        <w:ind w:left="-7" w:right="44" w:hanging="8"/>
      </w:pPr>
      <w:r>
        <w:t xml:space="preserve">Colección de ficheros o páginas web que incluyen información en forma de textos, gráficos, sonidos y video además de links o vínculos con otros ficheros. </w:t>
      </w:r>
    </w:p>
    <w:p w14:paraId="4142507D" w14:textId="77777777" w:rsidR="00A97412" w:rsidRDefault="00000000">
      <w:pPr>
        <w:spacing w:after="153" w:line="266" w:lineRule="auto"/>
        <w:ind w:left="-7" w:right="44" w:hanging="8"/>
      </w:pPr>
      <w:r>
        <w:t xml:space="preserve">Los ficheros son identificados por una URL que especifica el protocolo de transferencia, la dirección de Internet de la máquina y el nombre del fichero. </w:t>
      </w:r>
    </w:p>
    <w:p w14:paraId="28168FBF" w14:textId="77777777" w:rsidR="00A97412" w:rsidRDefault="00000000">
      <w:pPr>
        <w:spacing w:after="153" w:line="266" w:lineRule="auto"/>
        <w:ind w:left="-7" w:right="44" w:hanging="8"/>
      </w:pPr>
      <w:r>
        <w:lastRenderedPageBreak/>
        <w:t xml:space="preserve">El </w:t>
      </w:r>
      <w:r>
        <w:rPr>
          <w:b/>
        </w:rPr>
        <w:t>visualizador (navegador)</w:t>
      </w:r>
      <w:r>
        <w:t xml:space="preserve"> es un </w:t>
      </w:r>
      <w:r>
        <w:rPr>
          <w:u w:val="single" w:color="000000"/>
        </w:rPr>
        <w:t>programa interactivo que permite al usuario ver la</w:t>
      </w:r>
      <w:r>
        <w:t xml:space="preserve"> </w:t>
      </w:r>
      <w:r>
        <w:rPr>
          <w:u w:val="single" w:color="000000"/>
        </w:rPr>
        <w:t>información de la WWW</w:t>
      </w:r>
      <w:r>
        <w:t xml:space="preserve">. La información tiene objetos seleccionables para que el usuario vea otra información. </w:t>
      </w:r>
    </w:p>
    <w:p w14:paraId="04955F0B" w14:textId="77777777" w:rsidR="00A97412" w:rsidRDefault="00000000">
      <w:pPr>
        <w:spacing w:after="153" w:line="266" w:lineRule="auto"/>
        <w:ind w:left="-7" w:right="44" w:hanging="8"/>
      </w:pPr>
      <w:r>
        <w:t xml:space="preserve">La mayoría tiene una interfaz para apuntar y seleccionar elementos de hipertexto/hipermedia. </w:t>
      </w:r>
    </w:p>
    <w:p w14:paraId="716BD580" w14:textId="77777777" w:rsidR="00A97412" w:rsidRDefault="00000000">
      <w:pPr>
        <w:spacing w:after="158"/>
      </w:pPr>
      <w:r>
        <w:t xml:space="preserve"> </w:t>
      </w:r>
    </w:p>
    <w:p w14:paraId="50EA8BA8" w14:textId="77777777" w:rsidR="00A97412" w:rsidRDefault="00000000">
      <w:pPr>
        <w:spacing w:after="159"/>
        <w:ind w:left="-5" w:hanging="10"/>
      </w:pPr>
      <w:r>
        <w:rPr>
          <w:b/>
        </w:rPr>
        <w:t xml:space="preserve">FTP </w:t>
      </w:r>
    </w:p>
    <w:p w14:paraId="50FC851F" w14:textId="77777777" w:rsidR="00A97412" w:rsidRDefault="00000000">
      <w:pPr>
        <w:spacing w:after="161" w:line="258" w:lineRule="auto"/>
        <w:ind w:left="-5" w:right="42" w:hanging="10"/>
      </w:pPr>
      <w:r>
        <w:t xml:space="preserve">Es un </w:t>
      </w:r>
      <w:r>
        <w:rPr>
          <w:u w:val="single" w:color="000000"/>
        </w:rPr>
        <w:t>repositorio que permite transferir archivos</w:t>
      </w:r>
      <w:r>
        <w:t xml:space="preserve">. </w:t>
      </w:r>
    </w:p>
    <w:p w14:paraId="028BCEFB" w14:textId="77777777" w:rsidR="00A97412" w:rsidRDefault="00000000">
      <w:pPr>
        <w:spacing w:after="153" w:line="266" w:lineRule="auto"/>
        <w:ind w:left="-7" w:right="44" w:hanging="8"/>
      </w:pPr>
      <w:r>
        <w:t xml:space="preserve">El servicio FTP </w:t>
      </w:r>
      <w:r>
        <w:rPr>
          <w:u w:val="single" w:color="000000"/>
        </w:rPr>
        <w:t>permite la utilización de un sistema de archivos remotos como si fuera local</w:t>
      </w:r>
      <w:r>
        <w:t xml:space="preserve"> </w:t>
      </w:r>
      <w:r>
        <w:rPr>
          <w:u w:val="single" w:color="000000"/>
        </w:rPr>
        <w:t>mediante el protocolo FTP</w:t>
      </w:r>
      <w:r>
        <w:t xml:space="preserve">, el cual utiliza una conexión de control (puerto 21) y otra para transferencia de los datos (puerto 20 o superior a 1023). </w:t>
      </w:r>
    </w:p>
    <w:p w14:paraId="4890290F" w14:textId="77777777" w:rsidR="00A97412" w:rsidRDefault="00000000">
      <w:pPr>
        <w:spacing w:after="153" w:line="266" w:lineRule="auto"/>
        <w:ind w:left="-7" w:right="44" w:hanging="8"/>
      </w:pPr>
      <w:r>
        <w:t xml:space="preserve">Es una aplicación que opera sobre TCP y se utiliza para operaciones básicas sobre archivos y transferencias en redes WAN. </w:t>
      </w:r>
    </w:p>
    <w:p w14:paraId="5D83EEEE" w14:textId="77777777" w:rsidR="00A97412" w:rsidRDefault="00000000">
      <w:pPr>
        <w:spacing w:after="153" w:line="266" w:lineRule="auto"/>
        <w:ind w:left="-7" w:right="44" w:hanging="8"/>
      </w:pPr>
      <w:r>
        <w:t xml:space="preserve">Normalmente, para acceso a un host solicita nombre de usuario y contraseña. Las contraseñas las envía encriptadas, pero no hay encriptación en los datos (se transfiere en texto plano). </w:t>
      </w:r>
    </w:p>
    <w:p w14:paraId="29720012" w14:textId="77777777" w:rsidR="00A97412" w:rsidRDefault="00000000">
      <w:pPr>
        <w:spacing w:after="153" w:line="266" w:lineRule="auto"/>
        <w:ind w:left="-7" w:right="44" w:hanging="8"/>
      </w:pPr>
      <w:r>
        <w:t xml:space="preserve">Establece un canal lógico entre </w:t>
      </w:r>
      <w:proofErr w:type="gramStart"/>
      <w:r>
        <w:t>ambos host</w:t>
      </w:r>
      <w:proofErr w:type="gramEnd"/>
      <w:r>
        <w:t xml:space="preserve">. </w:t>
      </w:r>
    </w:p>
    <w:p w14:paraId="157983B0" w14:textId="77777777" w:rsidR="00A97412" w:rsidRDefault="00000000">
      <w:pPr>
        <w:spacing w:after="159"/>
        <w:ind w:left="-5" w:hanging="10"/>
      </w:pPr>
      <w:r>
        <w:rPr>
          <w:b/>
        </w:rPr>
        <w:t xml:space="preserve">TFTP (Trivial File Transfer </w:t>
      </w:r>
      <w:proofErr w:type="spellStart"/>
      <w:r>
        <w:rPr>
          <w:b/>
        </w:rPr>
        <w:t>Protocol</w:t>
      </w:r>
      <w:proofErr w:type="spellEnd"/>
      <w:r>
        <w:rPr>
          <w:b/>
        </w:rPr>
        <w:t xml:space="preserve">) </w:t>
      </w:r>
    </w:p>
    <w:p w14:paraId="71BDC5E9" w14:textId="77777777" w:rsidR="00A97412" w:rsidRDefault="00000000">
      <w:pPr>
        <w:spacing w:after="161" w:line="258" w:lineRule="auto"/>
        <w:ind w:left="-5" w:right="42" w:hanging="10"/>
      </w:pPr>
      <w:r>
        <w:t xml:space="preserve">Es un </w:t>
      </w:r>
      <w:r>
        <w:rPr>
          <w:u w:val="single" w:color="000000"/>
        </w:rPr>
        <w:t>protocolo de transferencia muy simple</w:t>
      </w:r>
      <w:r>
        <w:t xml:space="preserve"> semejante a una </w:t>
      </w:r>
      <w:r>
        <w:rPr>
          <w:u w:val="single" w:color="000000"/>
        </w:rPr>
        <w:t>versión básica de FTP</w:t>
      </w:r>
      <w:r>
        <w:t xml:space="preserve">. TFTP </w:t>
      </w:r>
      <w:r>
        <w:rPr>
          <w:u w:val="single" w:color="000000"/>
        </w:rPr>
        <w:t>a</w:t>
      </w:r>
      <w:r>
        <w:t xml:space="preserve"> </w:t>
      </w:r>
      <w:r>
        <w:rPr>
          <w:u w:val="single" w:color="000000"/>
        </w:rPr>
        <w:t>menudo se utiliza para transferir pequeños archivos</w:t>
      </w:r>
      <w:r>
        <w:t xml:space="preserve"> entre computadoras en una red. </w:t>
      </w:r>
    </w:p>
    <w:p w14:paraId="185E66B8" w14:textId="77777777" w:rsidR="00A97412" w:rsidRDefault="00000000">
      <w:pPr>
        <w:spacing w:after="153" w:line="266" w:lineRule="auto"/>
        <w:ind w:left="-7" w:right="44" w:hanging="8"/>
      </w:pPr>
      <w:r>
        <w:t xml:space="preserve">Es una </w:t>
      </w:r>
      <w:r>
        <w:rPr>
          <w:u w:val="single" w:color="000000"/>
        </w:rPr>
        <w:t xml:space="preserve">variante del protocolo </w:t>
      </w:r>
      <w:proofErr w:type="gramStart"/>
      <w:r>
        <w:rPr>
          <w:u w:val="single" w:color="000000"/>
        </w:rPr>
        <w:t>FTP</w:t>
      </w:r>
      <w:proofErr w:type="gramEnd"/>
      <w:r>
        <w:rPr>
          <w:u w:val="single" w:color="000000"/>
        </w:rPr>
        <w:t xml:space="preserve"> pero mucho más simplificado</w:t>
      </w:r>
      <w:r>
        <w:t xml:space="preserve">, que prescinde de la conexión de control (utiliza </w:t>
      </w:r>
      <w:r>
        <w:rPr>
          <w:u w:val="single" w:color="000000"/>
        </w:rPr>
        <w:t>UDP</w:t>
      </w:r>
      <w:r>
        <w:t xml:space="preserve">). </w:t>
      </w:r>
    </w:p>
    <w:p w14:paraId="78976A0C" w14:textId="77777777" w:rsidR="00A97412" w:rsidRDefault="00000000">
      <w:pPr>
        <w:spacing w:after="161" w:line="258" w:lineRule="auto"/>
        <w:ind w:left="-5" w:right="42" w:hanging="10"/>
      </w:pPr>
      <w:r>
        <w:t xml:space="preserve">Está diseñado para realizar </w:t>
      </w:r>
      <w:r>
        <w:rPr>
          <w:u w:val="single" w:color="000000"/>
        </w:rPr>
        <w:t>transporte de archivos en forma sencilla</w:t>
      </w:r>
      <w:r>
        <w:t xml:space="preserve">. </w:t>
      </w:r>
    </w:p>
    <w:p w14:paraId="63CC39F4" w14:textId="77777777" w:rsidR="00A97412" w:rsidRDefault="00000000">
      <w:pPr>
        <w:spacing w:after="161" w:line="258" w:lineRule="auto"/>
        <w:ind w:left="-5" w:right="42" w:hanging="10"/>
      </w:pPr>
      <w:r>
        <w:rPr>
          <w:u w:val="single" w:color="000000"/>
        </w:rPr>
        <w:t>Sin autenticaciones de seguridad.</w:t>
      </w:r>
      <w:r>
        <w:t xml:space="preserve"> </w:t>
      </w:r>
    </w:p>
    <w:p w14:paraId="2CD83F8D" w14:textId="77777777" w:rsidR="00A97412" w:rsidRDefault="00000000">
      <w:pPr>
        <w:spacing w:after="153" w:line="266" w:lineRule="auto"/>
        <w:ind w:left="-7" w:right="44" w:hanging="8"/>
      </w:pPr>
      <w:r>
        <w:t xml:space="preserve">Se utiliza para anular la carga de trabajo de FTP. Es muy eficiente. </w:t>
      </w:r>
    </w:p>
    <w:p w14:paraId="7F0ACC00" w14:textId="77777777" w:rsidR="00A97412" w:rsidRDefault="00000000">
      <w:pPr>
        <w:spacing w:after="153" w:line="266" w:lineRule="auto"/>
        <w:ind w:left="-7" w:right="44" w:hanging="8"/>
      </w:pPr>
      <w:r>
        <w:t xml:space="preserve">Es usado normalmente dentro de una LAN (arriesgado en una WAN). </w:t>
      </w:r>
    </w:p>
    <w:p w14:paraId="5C411CA7" w14:textId="77777777" w:rsidR="00A97412" w:rsidRDefault="00000000">
      <w:pPr>
        <w:spacing w:after="158"/>
      </w:pPr>
      <w:r>
        <w:t xml:space="preserve"> </w:t>
      </w:r>
    </w:p>
    <w:p w14:paraId="48F507DC" w14:textId="77777777" w:rsidR="00A97412" w:rsidRDefault="00000000">
      <w:pPr>
        <w:spacing w:after="159"/>
        <w:ind w:left="-5" w:hanging="10"/>
      </w:pPr>
      <w:r>
        <w:rPr>
          <w:b/>
        </w:rPr>
        <w:t xml:space="preserve">SFTP y FTPS </w:t>
      </w:r>
    </w:p>
    <w:p w14:paraId="7B3B70EA" w14:textId="77777777" w:rsidR="00A97412" w:rsidRDefault="00000000">
      <w:pPr>
        <w:spacing w:after="200" w:line="266" w:lineRule="auto"/>
        <w:ind w:left="-7" w:right="44" w:hanging="8"/>
      </w:pPr>
      <w:r>
        <w:t xml:space="preserve">Es un protocolo de transferencia de archivos </w:t>
      </w:r>
      <w:r>
        <w:rPr>
          <w:u w:val="single" w:color="000000"/>
        </w:rPr>
        <w:t>seguro</w:t>
      </w:r>
      <w:r>
        <w:t xml:space="preserve"> para conexiones remotas, con la información encriptada. Utiliza los puertos: </w:t>
      </w:r>
    </w:p>
    <w:p w14:paraId="3267B3B9" w14:textId="77777777" w:rsidR="00A97412" w:rsidRDefault="00000000">
      <w:pPr>
        <w:numPr>
          <w:ilvl w:val="0"/>
          <w:numId w:val="121"/>
        </w:numPr>
        <w:spacing w:after="13" w:line="266" w:lineRule="auto"/>
        <w:ind w:right="44" w:hanging="360"/>
      </w:pPr>
      <w:r>
        <w:t xml:space="preserve">SSH en el puerto 22 (SFTP). </w:t>
      </w:r>
    </w:p>
    <w:p w14:paraId="4F669DA4" w14:textId="77777777" w:rsidR="00A97412" w:rsidRDefault="00000000">
      <w:pPr>
        <w:numPr>
          <w:ilvl w:val="0"/>
          <w:numId w:val="121"/>
        </w:numPr>
        <w:spacing w:after="126" w:line="266" w:lineRule="auto"/>
        <w:ind w:right="44" w:hanging="360"/>
      </w:pPr>
      <w:r>
        <w:t xml:space="preserve">SSL / TLS en el puerto 990 (FTPS). </w:t>
      </w:r>
    </w:p>
    <w:p w14:paraId="2EBA89D3" w14:textId="77777777" w:rsidR="00A97412" w:rsidRDefault="00000000">
      <w:pPr>
        <w:spacing w:after="153" w:line="266" w:lineRule="auto"/>
        <w:ind w:left="-7" w:right="44" w:hanging="8"/>
      </w:pPr>
      <w:r>
        <w:t xml:space="preserve">FTPS autentica su conexión utilizando un ID de usuario o una contraseña, un certificado, o ambos. </w:t>
      </w:r>
    </w:p>
    <w:p w14:paraId="4546370C" w14:textId="77777777" w:rsidR="00A97412" w:rsidRDefault="00000000">
      <w:pPr>
        <w:spacing w:after="153" w:line="266" w:lineRule="auto"/>
        <w:ind w:left="-7" w:right="44" w:hanging="8"/>
      </w:pPr>
      <w:r>
        <w:t xml:space="preserve">Sincronizan a usuarios que estén habilitados en un Active </w:t>
      </w:r>
      <w:proofErr w:type="spellStart"/>
      <w:r>
        <w:t>Directory</w:t>
      </w:r>
      <w:proofErr w:type="spellEnd"/>
      <w:r>
        <w:t xml:space="preserve">. </w:t>
      </w:r>
    </w:p>
    <w:p w14:paraId="31BAA792" w14:textId="77777777" w:rsidR="00A97412" w:rsidRDefault="00000000">
      <w:pPr>
        <w:spacing w:after="153" w:line="266" w:lineRule="auto"/>
        <w:ind w:left="-7" w:right="44" w:hanging="8"/>
      </w:pPr>
      <w:r>
        <w:t xml:space="preserve">Puede trabajar con certificados SSL / X509, claves públicas, claves privadas SSH o tokens. </w:t>
      </w:r>
    </w:p>
    <w:p w14:paraId="60BB4834" w14:textId="77777777" w:rsidR="00A97412" w:rsidRDefault="00000000">
      <w:pPr>
        <w:spacing w:after="153" w:line="266" w:lineRule="auto"/>
        <w:ind w:left="-7" w:right="44" w:hanging="8"/>
      </w:pPr>
      <w:r>
        <w:rPr>
          <w:u w:val="single" w:color="000000"/>
        </w:rPr>
        <w:lastRenderedPageBreak/>
        <w:t>Mientras FTPS suma una capa al protocolo FTP, SFTP es un protocolo completamente diferente</w:t>
      </w:r>
      <w:r>
        <w:t xml:space="preserve"> </w:t>
      </w:r>
      <w:r>
        <w:rPr>
          <w:u w:val="single" w:color="000000"/>
        </w:rPr>
        <w:t>basado en el protocolo de red SSH (</w:t>
      </w:r>
      <w:proofErr w:type="spellStart"/>
      <w:r>
        <w:rPr>
          <w:u w:val="single" w:color="000000"/>
        </w:rPr>
        <w:t>Secure</w:t>
      </w:r>
      <w:proofErr w:type="spellEnd"/>
      <w:r>
        <w:rPr>
          <w:u w:val="single" w:color="000000"/>
        </w:rPr>
        <w:t xml:space="preserve"> Shell).</w:t>
      </w:r>
      <w:r>
        <w:t xml:space="preserve"> A diferencia de FTP y FTPS, SFTP utiliza solo una conexión y encripta tanto la información de autenticación como los datos de archivos que están siendo transferidos. SFTP proporciona dos métodos para autenticar conexiones. </w:t>
      </w:r>
    </w:p>
    <w:p w14:paraId="0BCDEDA0" w14:textId="77777777" w:rsidR="00A97412" w:rsidRDefault="00000000">
      <w:pPr>
        <w:spacing w:after="153" w:line="266" w:lineRule="auto"/>
        <w:ind w:left="-7" w:right="44" w:hanging="8"/>
      </w:pPr>
      <w:r>
        <w:t xml:space="preserve">Una de las principales </w:t>
      </w:r>
      <w:r>
        <w:rPr>
          <w:b/>
        </w:rPr>
        <w:t xml:space="preserve">diferencias </w:t>
      </w:r>
      <w:r>
        <w:t xml:space="preserve">entre FTPS y SFTP es que FTPS utiliza múltiples números de puerto. SFTP necesita un único número de puerto para todas las comunicaciones SFTP, lo que facilita su protección. </w:t>
      </w:r>
    </w:p>
    <w:p w14:paraId="7621DAD4" w14:textId="77777777" w:rsidR="00A97412" w:rsidRDefault="00000000">
      <w:r>
        <w:t xml:space="preserve"> </w:t>
      </w:r>
    </w:p>
    <w:p w14:paraId="0BD4F0B4" w14:textId="77777777" w:rsidR="00A97412" w:rsidRDefault="00000000">
      <w:pPr>
        <w:spacing w:after="159"/>
        <w:ind w:left="-5" w:hanging="10"/>
      </w:pPr>
      <w:r>
        <w:rPr>
          <w:b/>
        </w:rPr>
        <w:t xml:space="preserve">SMTP </w:t>
      </w:r>
    </w:p>
    <w:p w14:paraId="0322DC45" w14:textId="77777777" w:rsidR="00A97412" w:rsidRDefault="00000000">
      <w:pPr>
        <w:spacing w:after="153" w:line="266" w:lineRule="auto"/>
        <w:ind w:left="-7" w:right="44" w:hanging="8"/>
      </w:pPr>
      <w:r>
        <w:t xml:space="preserve">Protocolo simple de transferencia de correo orientado a la conexión. </w:t>
      </w:r>
    </w:p>
    <w:p w14:paraId="6B69035A" w14:textId="77777777" w:rsidR="00A97412" w:rsidRDefault="00000000">
      <w:pPr>
        <w:spacing w:after="153" w:line="266" w:lineRule="auto"/>
        <w:ind w:left="-7" w:right="44" w:hanging="8"/>
      </w:pPr>
      <w:r>
        <w:t xml:space="preserve">Utiliza los Puertos 25 y 587 para conectividad entre cliente y el servicio de transporte. Los puertos 25, 465 y 475 son utilizados para el transporte al buzón de correos. </w:t>
      </w:r>
    </w:p>
    <w:p w14:paraId="36B28E0E" w14:textId="77777777" w:rsidR="00A97412" w:rsidRDefault="00000000">
      <w:pPr>
        <w:spacing w:after="197" w:line="266" w:lineRule="auto"/>
        <w:ind w:left="-7" w:right="44" w:hanging="8"/>
      </w:pPr>
      <w:r>
        <w:t xml:space="preserve">Una transacción SMTP tiene 3 secuencias: </w:t>
      </w:r>
    </w:p>
    <w:p w14:paraId="7B009150" w14:textId="77777777" w:rsidR="00A97412" w:rsidRDefault="00000000">
      <w:pPr>
        <w:numPr>
          <w:ilvl w:val="0"/>
          <w:numId w:val="122"/>
        </w:numPr>
        <w:spacing w:after="13" w:line="266" w:lineRule="auto"/>
        <w:ind w:right="44" w:hanging="360"/>
      </w:pPr>
      <w:r>
        <w:t xml:space="preserve">MAIL: Dirección remitente/retorno. </w:t>
      </w:r>
    </w:p>
    <w:p w14:paraId="5FD3AF49" w14:textId="77777777" w:rsidR="00A97412" w:rsidRDefault="00000000">
      <w:pPr>
        <w:numPr>
          <w:ilvl w:val="0"/>
          <w:numId w:val="122"/>
        </w:numPr>
        <w:spacing w:after="13" w:line="266" w:lineRule="auto"/>
        <w:ind w:right="44" w:hanging="360"/>
      </w:pPr>
      <w:r>
        <w:t xml:space="preserve">RCPT: Destinatario del mensaje. </w:t>
      </w:r>
    </w:p>
    <w:p w14:paraId="56F85BDC" w14:textId="77777777" w:rsidR="00A97412" w:rsidRDefault="00000000">
      <w:pPr>
        <w:numPr>
          <w:ilvl w:val="0"/>
          <w:numId w:val="122"/>
        </w:numPr>
        <w:spacing w:after="126" w:line="266" w:lineRule="auto"/>
        <w:ind w:right="44" w:hanging="360"/>
      </w:pPr>
      <w:r>
        <w:t xml:space="preserve">DATA: </w:t>
      </w:r>
      <w:proofErr w:type="spellStart"/>
      <w:r>
        <w:t>Envio</w:t>
      </w:r>
      <w:proofErr w:type="spellEnd"/>
      <w:r>
        <w:t xml:space="preserve"> de mensaje de texto. </w:t>
      </w:r>
    </w:p>
    <w:p w14:paraId="10E8E6AF" w14:textId="77777777" w:rsidR="00A97412" w:rsidRDefault="00000000">
      <w:pPr>
        <w:spacing w:after="0"/>
      </w:pPr>
      <w:r>
        <w:t xml:space="preserve"> </w:t>
      </w:r>
    </w:p>
    <w:p w14:paraId="51E6804B" w14:textId="77777777" w:rsidR="00A97412" w:rsidRDefault="00000000">
      <w:pPr>
        <w:spacing w:after="153" w:line="266" w:lineRule="auto"/>
        <w:ind w:left="-7" w:right="44" w:hanging="8"/>
      </w:pPr>
      <w:proofErr w:type="gramStart"/>
      <w:r>
        <w:t>El servicios</w:t>
      </w:r>
      <w:proofErr w:type="gramEnd"/>
      <w:r>
        <w:t xml:space="preserve"> SMTP tiene un servidor denominado </w:t>
      </w:r>
      <w:r>
        <w:rPr>
          <w:b/>
        </w:rPr>
        <w:t>MTA (agente de transferencia de correo)</w:t>
      </w:r>
      <w:r>
        <w:t xml:space="preserve">, el más conocido es </w:t>
      </w:r>
      <w:proofErr w:type="spellStart"/>
      <w:r>
        <w:t>Sendmail</w:t>
      </w:r>
      <w:proofErr w:type="spellEnd"/>
      <w:r>
        <w:t xml:space="preserve"> (Unix). </w:t>
      </w:r>
    </w:p>
    <w:p w14:paraId="12D4AA58" w14:textId="77777777" w:rsidR="00A97412" w:rsidRDefault="00000000">
      <w:pPr>
        <w:spacing w:after="153" w:line="266" w:lineRule="auto"/>
        <w:ind w:left="-7" w:right="44" w:hanging="8"/>
      </w:pPr>
      <w:r>
        <w:t xml:space="preserve">El </w:t>
      </w:r>
      <w:r>
        <w:rPr>
          <w:u w:val="single" w:color="000000"/>
        </w:rPr>
        <w:t>MTA envía y recibe paquetes desde/hasta otros servidores de correo</w:t>
      </w:r>
      <w:r>
        <w:t xml:space="preserve">. Proporciona una interfaz para que las aplicaciones accedan al sistema de correo y proporciona a los usuarios buzones de correo dotados de una dirección. </w:t>
      </w:r>
    </w:p>
    <w:p w14:paraId="0397B76E" w14:textId="77777777" w:rsidR="00A97412" w:rsidRDefault="00000000">
      <w:pPr>
        <w:spacing w:after="161" w:line="258" w:lineRule="auto"/>
        <w:ind w:left="-5" w:right="42" w:hanging="10"/>
      </w:pPr>
      <w:r>
        <w:rPr>
          <w:u w:val="single" w:color="000000"/>
        </w:rPr>
        <w:t>Existen 2 archivos fundamentales dentro de un servidor MTA, la configuración del usuario y un</w:t>
      </w:r>
      <w:r>
        <w:t xml:space="preserve"> </w:t>
      </w:r>
      <w:r>
        <w:rPr>
          <w:u w:val="single" w:color="000000"/>
        </w:rPr>
        <w:t>buzón de correo electrónico.</w:t>
      </w:r>
      <w:r>
        <w:t xml:space="preserve"> </w:t>
      </w:r>
    </w:p>
    <w:p w14:paraId="6E64B90C" w14:textId="77777777" w:rsidR="00A97412" w:rsidRDefault="00000000">
      <w:pPr>
        <w:spacing w:after="158"/>
      </w:pPr>
      <w:r>
        <w:t xml:space="preserve"> </w:t>
      </w:r>
    </w:p>
    <w:p w14:paraId="291BE324" w14:textId="77777777" w:rsidR="00A97412" w:rsidRDefault="00000000">
      <w:pPr>
        <w:spacing w:after="159"/>
        <w:ind w:left="-5" w:hanging="10"/>
      </w:pPr>
      <w:r>
        <w:rPr>
          <w:b/>
        </w:rPr>
        <w:t xml:space="preserve">POP3 (protocolo de oficina de correo) </w:t>
      </w:r>
    </w:p>
    <w:p w14:paraId="2DE5B791" w14:textId="77777777" w:rsidR="00A97412" w:rsidRDefault="00000000">
      <w:pPr>
        <w:spacing w:after="161" w:line="258" w:lineRule="auto"/>
        <w:ind w:left="-5" w:right="42" w:hanging="10"/>
      </w:pPr>
      <w:r>
        <w:rPr>
          <w:u w:val="single" w:color="000000"/>
        </w:rPr>
        <w:t>El usuario final va a tener una bandeja de correo electrónico llamado POP3.</w:t>
      </w:r>
      <w:r>
        <w:t xml:space="preserve"> </w:t>
      </w:r>
    </w:p>
    <w:p w14:paraId="60C00732" w14:textId="77777777" w:rsidR="00A97412" w:rsidRDefault="00000000">
      <w:pPr>
        <w:spacing w:after="161" w:line="258" w:lineRule="auto"/>
        <w:ind w:left="-5" w:right="42" w:hanging="10"/>
      </w:pPr>
      <w:r>
        <w:rPr>
          <w:u w:val="single" w:color="000000"/>
        </w:rPr>
        <w:t>Se utiliza en clientes locales de correo para obtener los mensajes de correo electrónico</w:t>
      </w:r>
      <w:r>
        <w:t xml:space="preserve"> </w:t>
      </w:r>
      <w:r>
        <w:rPr>
          <w:u w:val="single" w:color="000000"/>
        </w:rPr>
        <w:t>almacenados en un servidor remoto</w:t>
      </w:r>
      <w:r>
        <w:t xml:space="preserve">, denominado servidor POP. Es un protocolo de nivel de aplicación en el Modelo OSI. </w:t>
      </w:r>
    </w:p>
    <w:p w14:paraId="41E0FAFB" w14:textId="77777777" w:rsidR="00A97412" w:rsidRDefault="00000000">
      <w:pPr>
        <w:spacing w:after="153" w:line="266" w:lineRule="auto"/>
        <w:ind w:left="-7" w:right="44" w:hanging="8"/>
      </w:pPr>
      <w:r>
        <w:rPr>
          <w:u w:val="single" w:color="000000"/>
        </w:rPr>
        <w:t xml:space="preserve">El </w:t>
      </w:r>
      <w:r>
        <w:rPr>
          <w:b/>
          <w:u w:val="single" w:color="000000"/>
        </w:rPr>
        <w:t>agente de usuario (UA, usuario final)</w:t>
      </w:r>
      <w:r>
        <w:rPr>
          <w:u w:val="single" w:color="000000"/>
        </w:rPr>
        <w:t xml:space="preserve"> utiliza POP 3 para comunicarse con el MTA</w:t>
      </w:r>
      <w:r>
        <w:t xml:space="preserve">. El UA envía y recibe paquetes desde/hasta otros servidores. </w:t>
      </w:r>
    </w:p>
    <w:p w14:paraId="6F0945A6" w14:textId="77777777" w:rsidR="00A97412" w:rsidRDefault="00000000">
      <w:pPr>
        <w:spacing w:after="153" w:line="266" w:lineRule="auto"/>
        <w:ind w:left="-7" w:right="44" w:hanging="8"/>
      </w:pPr>
      <w:r>
        <w:t xml:space="preserve">POP3 no trabaja en tiempo real (carga de la red). </w:t>
      </w:r>
    </w:p>
    <w:p w14:paraId="51C1E2AC" w14:textId="77777777" w:rsidR="00A97412" w:rsidRDefault="00000000">
      <w:pPr>
        <w:spacing w:after="0" w:line="266" w:lineRule="auto"/>
        <w:ind w:left="-7" w:right="44" w:hanging="8"/>
      </w:pPr>
      <w:r>
        <w:t xml:space="preserve">Este es un servicio propio para transferir información a una computadora. </w:t>
      </w:r>
    </w:p>
    <w:p w14:paraId="1621B395" w14:textId="77777777" w:rsidR="00A97412" w:rsidRDefault="00000000">
      <w:pPr>
        <w:spacing w:after="165"/>
        <w:ind w:left="729"/>
      </w:pPr>
      <w:r>
        <w:rPr>
          <w:noProof/>
        </w:rPr>
        <w:lastRenderedPageBreak/>
        <mc:AlternateContent>
          <mc:Choice Requires="wpg">
            <w:drawing>
              <wp:inline distT="0" distB="0" distL="0" distR="0" wp14:anchorId="7FBB58F3" wp14:editId="51506780">
                <wp:extent cx="4516565" cy="2751262"/>
                <wp:effectExtent l="0" t="0" r="0" b="0"/>
                <wp:docPr id="285080" name="Group 285080"/>
                <wp:cNvGraphicFramePr/>
                <a:graphic xmlns:a="http://schemas.openxmlformats.org/drawingml/2006/main">
                  <a:graphicData uri="http://schemas.microsoft.com/office/word/2010/wordprocessingGroup">
                    <wpg:wgp>
                      <wpg:cNvGrpSpPr/>
                      <wpg:grpSpPr>
                        <a:xfrm>
                          <a:off x="0" y="0"/>
                          <a:ext cx="4516565" cy="2751262"/>
                          <a:chOff x="0" y="0"/>
                          <a:chExt cx="4516565" cy="2751262"/>
                        </a:xfrm>
                      </wpg:grpSpPr>
                      <wps:wsp>
                        <wps:cNvPr id="27931" name="Rectangle 27931"/>
                        <wps:cNvSpPr/>
                        <wps:spPr>
                          <a:xfrm>
                            <a:off x="4484878" y="2608453"/>
                            <a:ext cx="42143" cy="189936"/>
                          </a:xfrm>
                          <a:prstGeom prst="rect">
                            <a:avLst/>
                          </a:prstGeom>
                          <a:ln>
                            <a:noFill/>
                          </a:ln>
                        </wps:spPr>
                        <wps:txbx>
                          <w:txbxContent>
                            <w:p w14:paraId="2243E8B0" w14:textId="77777777" w:rsidR="00A97412" w:rsidRDefault="00000000">
                              <w:r>
                                <w:t xml:space="preserve"> </w:t>
                              </w:r>
                            </w:p>
                          </w:txbxContent>
                        </wps:txbx>
                        <wps:bodyPr horzOverflow="overflow" vert="horz" lIns="0" tIns="0" rIns="0" bIns="0" rtlCol="0">
                          <a:noAutofit/>
                        </wps:bodyPr>
                      </wps:wsp>
                      <pic:pic xmlns:pic="http://schemas.openxmlformats.org/drawingml/2006/picture">
                        <pic:nvPicPr>
                          <pic:cNvPr id="27974" name="Picture 27974"/>
                          <pic:cNvPicPr/>
                        </pic:nvPicPr>
                        <pic:blipFill>
                          <a:blip r:embed="rId811"/>
                          <a:stretch>
                            <a:fillRect/>
                          </a:stretch>
                        </pic:blipFill>
                        <pic:spPr>
                          <a:xfrm>
                            <a:off x="0" y="0"/>
                            <a:ext cx="4472940" cy="2689860"/>
                          </a:xfrm>
                          <a:prstGeom prst="rect">
                            <a:avLst/>
                          </a:prstGeom>
                        </pic:spPr>
                      </pic:pic>
                      <pic:pic xmlns:pic="http://schemas.openxmlformats.org/drawingml/2006/picture">
                        <pic:nvPicPr>
                          <pic:cNvPr id="27976" name="Picture 27976"/>
                          <pic:cNvPicPr/>
                        </pic:nvPicPr>
                        <pic:blipFill>
                          <a:blip r:embed="rId812"/>
                          <a:stretch>
                            <a:fillRect/>
                          </a:stretch>
                        </pic:blipFill>
                        <pic:spPr>
                          <a:xfrm>
                            <a:off x="64643" y="63881"/>
                            <a:ext cx="4294886" cy="2512060"/>
                          </a:xfrm>
                          <a:prstGeom prst="rect">
                            <a:avLst/>
                          </a:prstGeom>
                        </pic:spPr>
                      </pic:pic>
                      <wps:wsp>
                        <wps:cNvPr id="27977" name="Shape 27977"/>
                        <wps:cNvSpPr/>
                        <wps:spPr>
                          <a:xfrm>
                            <a:off x="45593" y="44831"/>
                            <a:ext cx="4332986" cy="2550160"/>
                          </a:xfrm>
                          <a:custGeom>
                            <a:avLst/>
                            <a:gdLst/>
                            <a:ahLst/>
                            <a:cxnLst/>
                            <a:rect l="0" t="0" r="0" b="0"/>
                            <a:pathLst>
                              <a:path w="4332986" h="2550160">
                                <a:moveTo>
                                  <a:pt x="0" y="2550160"/>
                                </a:moveTo>
                                <a:lnTo>
                                  <a:pt x="4332986" y="2550160"/>
                                </a:lnTo>
                                <a:lnTo>
                                  <a:pt x="4332986" y="0"/>
                                </a:lnTo>
                                <a:lnTo>
                                  <a:pt x="0" y="0"/>
                                </a:lnTo>
                                <a:close/>
                              </a:path>
                            </a:pathLst>
                          </a:custGeom>
                          <a:ln w="38100" cap="sq">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85080" style="width:355.635pt;height:216.635pt;mso-position-horizontal-relative:char;mso-position-vertical-relative:line" coordsize="45165,27512">
                <v:rect id="Rectangle 27931" style="position:absolute;width:421;height:1899;left:44848;top:26084;" filled="f" stroked="f">
                  <v:textbox inset="0,0,0,0">
                    <w:txbxContent>
                      <w:p>
                        <w:pPr>
                          <w:spacing w:before="0" w:after="160" w:line="259" w:lineRule="auto"/>
                        </w:pPr>
                        <w:r>
                          <w:rPr>
                            <w:rFonts w:cs="Calibri" w:hAnsi="Calibri" w:eastAsia="Calibri" w:ascii="Calibri"/>
                            <w:sz w:val="22"/>
                          </w:rPr>
                          <w:t xml:space="preserve"> </w:t>
                        </w:r>
                      </w:p>
                    </w:txbxContent>
                  </v:textbox>
                </v:rect>
                <v:shape id="Picture 27974" style="position:absolute;width:44729;height:26898;left:0;top:0;" filled="f">
                  <v:imagedata r:id="rId813"/>
                </v:shape>
                <v:shape id="Picture 27976" style="position:absolute;width:42948;height:25120;left:646;top:638;" filled="f">
                  <v:imagedata r:id="rId814"/>
                </v:shape>
                <v:shape id="Shape 27977" style="position:absolute;width:43329;height:25501;left:455;top:448;" coordsize="4332986,2550160" path="m0,2550160l4332986,2550160l4332986,0l0,0x">
                  <v:stroke weight="3pt" endcap="square" joinstyle="miter" miterlimit="10" on="true" color="#000000"/>
                  <v:fill on="false" color="#000000" opacity="0"/>
                </v:shape>
              </v:group>
            </w:pict>
          </mc:Fallback>
        </mc:AlternateContent>
      </w:r>
    </w:p>
    <w:p w14:paraId="25F31F77" w14:textId="77777777" w:rsidR="00A97412" w:rsidRDefault="00000000">
      <w:pPr>
        <w:spacing w:after="153" w:line="266" w:lineRule="auto"/>
        <w:ind w:left="-7" w:right="44" w:hanging="8"/>
      </w:pPr>
      <w:r>
        <w:t xml:space="preserve">Dentro del servidor MTA existe un programa llamado </w:t>
      </w:r>
      <w:r>
        <w:rPr>
          <w:b/>
        </w:rPr>
        <w:t>relevador de correo electrónico</w:t>
      </w:r>
      <w:r>
        <w:t xml:space="preserve">, que configura el buzón de correos. </w:t>
      </w:r>
    </w:p>
    <w:p w14:paraId="7B0AE4E1" w14:textId="77777777" w:rsidR="00A97412" w:rsidRDefault="00000000">
      <w:r>
        <w:t xml:space="preserve"> </w:t>
      </w:r>
    </w:p>
    <w:p w14:paraId="6BFB84F8" w14:textId="77777777" w:rsidR="00A97412" w:rsidRDefault="00000000">
      <w:pPr>
        <w:spacing w:after="159"/>
        <w:ind w:left="-5" w:hanging="10"/>
      </w:pPr>
      <w:proofErr w:type="spellStart"/>
      <w:r>
        <w:rPr>
          <w:b/>
        </w:rPr>
        <w:t>Webmail</w:t>
      </w:r>
      <w:proofErr w:type="spellEnd"/>
      <w:r>
        <w:rPr>
          <w:b/>
        </w:rPr>
        <w:t xml:space="preserve"> </w:t>
      </w:r>
    </w:p>
    <w:p w14:paraId="2B291A67" w14:textId="77777777" w:rsidR="00A97412" w:rsidRDefault="00000000">
      <w:pPr>
        <w:spacing w:after="161" w:line="258" w:lineRule="auto"/>
        <w:ind w:left="-5" w:right="42" w:hanging="10"/>
      </w:pPr>
      <w:r>
        <w:rPr>
          <w:u w:val="single" w:color="000000"/>
        </w:rPr>
        <w:t>Correo electrónico en sitios web</w:t>
      </w:r>
      <w:r>
        <w:t xml:space="preserve">. El acceso a cuenta se hace a través de un </w:t>
      </w:r>
      <w:r>
        <w:rPr>
          <w:u w:val="single" w:color="000000"/>
        </w:rPr>
        <w:t>navegador web</w:t>
      </w:r>
      <w:r>
        <w:t xml:space="preserve">. </w:t>
      </w:r>
    </w:p>
    <w:p w14:paraId="62E6A214" w14:textId="77777777" w:rsidR="00A97412" w:rsidRDefault="00000000">
      <w:pPr>
        <w:spacing w:after="161" w:line="258" w:lineRule="auto"/>
        <w:ind w:left="-5" w:right="42" w:hanging="10"/>
      </w:pPr>
      <w:r>
        <w:rPr>
          <w:u w:val="single" w:color="000000"/>
        </w:rPr>
        <w:t>Administración de correo electrónico a través de Internet.</w:t>
      </w:r>
      <w:r>
        <w:t xml:space="preserve"> </w:t>
      </w:r>
    </w:p>
    <w:p w14:paraId="44E4D01A" w14:textId="77777777" w:rsidR="00A97412" w:rsidRDefault="00000000">
      <w:pPr>
        <w:spacing w:after="153" w:line="266" w:lineRule="auto"/>
        <w:ind w:left="-7" w:right="44" w:hanging="8"/>
      </w:pPr>
      <w:r>
        <w:t xml:space="preserve">Tiene un espacio de almacenamiento limitado. </w:t>
      </w:r>
    </w:p>
    <w:p w14:paraId="1910526F" w14:textId="77777777" w:rsidR="00A97412" w:rsidRDefault="00000000">
      <w:pPr>
        <w:spacing w:after="153" w:line="266" w:lineRule="auto"/>
        <w:ind w:left="-7" w:right="44" w:hanging="8"/>
      </w:pPr>
      <w:r>
        <w:t xml:space="preserve">Puede replicar con Servidor SMTP. </w:t>
      </w:r>
    </w:p>
    <w:p w14:paraId="22372FC3" w14:textId="77777777" w:rsidR="00A97412" w:rsidRDefault="00000000">
      <w:pPr>
        <w:spacing w:after="153" w:line="266" w:lineRule="auto"/>
        <w:ind w:left="-7" w:right="44" w:hanging="8"/>
      </w:pPr>
      <w:r>
        <w:t xml:space="preserve">Privacidad mediante nombre de usuario y contraseña. </w:t>
      </w:r>
    </w:p>
    <w:p w14:paraId="3A301199" w14:textId="77777777" w:rsidR="00A97412" w:rsidRDefault="00000000">
      <w:r>
        <w:t xml:space="preserve"> </w:t>
      </w:r>
    </w:p>
    <w:p w14:paraId="611FF88A" w14:textId="77777777" w:rsidR="00A97412" w:rsidRDefault="00000000">
      <w:pPr>
        <w:spacing w:after="159"/>
        <w:ind w:left="-5" w:hanging="10"/>
      </w:pPr>
      <w:r>
        <w:rPr>
          <w:b/>
        </w:rPr>
        <w:t xml:space="preserve">Servicio DHCP (Dynamic Host </w:t>
      </w:r>
      <w:proofErr w:type="spellStart"/>
      <w:r>
        <w:rPr>
          <w:b/>
        </w:rPr>
        <w:t>Configuration</w:t>
      </w:r>
      <w:proofErr w:type="spellEnd"/>
      <w:r>
        <w:rPr>
          <w:b/>
        </w:rPr>
        <w:t xml:space="preserve"> </w:t>
      </w:r>
      <w:proofErr w:type="spellStart"/>
      <w:r>
        <w:rPr>
          <w:b/>
        </w:rPr>
        <w:t>Protocol</w:t>
      </w:r>
      <w:proofErr w:type="spellEnd"/>
      <w:r>
        <w:rPr>
          <w:b/>
        </w:rPr>
        <w:t xml:space="preserve">) </w:t>
      </w:r>
    </w:p>
    <w:p w14:paraId="228EBDCC" w14:textId="77777777" w:rsidR="00A97412" w:rsidRDefault="00000000">
      <w:pPr>
        <w:spacing w:after="161" w:line="258" w:lineRule="auto"/>
        <w:ind w:left="-5" w:right="42" w:hanging="10"/>
      </w:pPr>
      <w:r>
        <w:t xml:space="preserve">Es un </w:t>
      </w:r>
      <w:r>
        <w:rPr>
          <w:u w:val="single" w:color="000000"/>
        </w:rPr>
        <w:t>servicio de asignación automática de direcciones IP. Posee una lista de direcciones IP</w:t>
      </w:r>
      <w:r>
        <w:t xml:space="preserve"> </w:t>
      </w:r>
      <w:r>
        <w:rPr>
          <w:u w:val="single" w:color="000000"/>
        </w:rPr>
        <w:t>dinámicas y las va asignando a los clientes conforme éstas van estando libres.</w:t>
      </w:r>
      <w:r>
        <w:t xml:space="preserve"> </w:t>
      </w:r>
    </w:p>
    <w:p w14:paraId="5913F1A8" w14:textId="77777777" w:rsidR="00A97412" w:rsidRDefault="00000000">
      <w:pPr>
        <w:spacing w:after="153" w:line="266" w:lineRule="auto"/>
        <w:ind w:left="-7" w:right="44" w:hanging="8"/>
      </w:pPr>
      <w:r>
        <w:t xml:space="preserve">Asigna parámetros como la máscara de subred, puerta de enlace, etc. </w:t>
      </w:r>
    </w:p>
    <w:p w14:paraId="6D2A9CDC" w14:textId="77777777" w:rsidR="00A97412" w:rsidRDefault="00000000">
      <w:pPr>
        <w:spacing w:after="153" w:line="266" w:lineRule="auto"/>
        <w:ind w:left="-7" w:right="44" w:hanging="8"/>
      </w:pPr>
      <w:r>
        <w:t xml:space="preserve">Mantiene estado de la posesión de esa IP, cuánto tiempo la ha tenido y a quién se la ha asignado después. </w:t>
      </w:r>
    </w:p>
    <w:p w14:paraId="16D0942B" w14:textId="77777777" w:rsidR="00A97412" w:rsidRDefault="00000000">
      <w:pPr>
        <w:spacing w:after="158"/>
      </w:pPr>
      <w:r>
        <w:t xml:space="preserve"> </w:t>
      </w:r>
    </w:p>
    <w:p w14:paraId="5AD0ECFE" w14:textId="77777777" w:rsidR="00A97412" w:rsidRDefault="00000000">
      <w:pPr>
        <w:spacing w:after="159"/>
        <w:ind w:left="-5" w:hanging="10"/>
      </w:pPr>
      <w:r>
        <w:rPr>
          <w:b/>
        </w:rPr>
        <w:t xml:space="preserve">Telnet </w:t>
      </w:r>
    </w:p>
    <w:p w14:paraId="1C20AF08" w14:textId="77777777" w:rsidR="00A97412" w:rsidRDefault="00000000">
      <w:pPr>
        <w:spacing w:after="161" w:line="258" w:lineRule="auto"/>
        <w:ind w:left="-5" w:right="42" w:hanging="10"/>
      </w:pPr>
      <w:r>
        <w:t xml:space="preserve">Es un </w:t>
      </w:r>
      <w:r>
        <w:rPr>
          <w:u w:val="single" w:color="000000"/>
        </w:rPr>
        <w:t xml:space="preserve">servicio que permitía por </w:t>
      </w:r>
      <w:proofErr w:type="gramStart"/>
      <w:r>
        <w:rPr>
          <w:u w:val="single" w:color="000000"/>
        </w:rPr>
        <w:t>línea</w:t>
      </w:r>
      <w:proofErr w:type="gramEnd"/>
      <w:r>
        <w:rPr>
          <w:u w:val="single" w:color="000000"/>
        </w:rPr>
        <w:t xml:space="preserve"> de comando acceder en forma remota a un servidor. IETF</w:t>
      </w:r>
      <w:r>
        <w:t xml:space="preserve"> </w:t>
      </w:r>
      <w:r>
        <w:rPr>
          <w:u w:val="single" w:color="000000"/>
        </w:rPr>
        <w:t>caducó y prohibió este servicio.</w:t>
      </w:r>
      <w:r>
        <w:t xml:space="preserve"> </w:t>
      </w:r>
    </w:p>
    <w:p w14:paraId="2CE788D2" w14:textId="77777777" w:rsidR="00A97412" w:rsidRDefault="00000000">
      <w:pPr>
        <w:spacing w:after="153" w:line="266" w:lineRule="auto"/>
        <w:ind w:left="-7" w:right="44" w:hanging="8"/>
      </w:pPr>
      <w:r>
        <w:t xml:space="preserve">Es un protocolo de red que </w:t>
      </w:r>
      <w:r>
        <w:rPr>
          <w:u w:val="single" w:color="000000"/>
        </w:rPr>
        <w:t>permite acceder a otra máquina para manejarla remotamente</w:t>
      </w:r>
      <w:r>
        <w:t xml:space="preserve">. También es el nombre del programa informático que implementa el cliente. Para que la conexión funcione, como en todos los servicios de Internet, la máquina a la que se acceda debe </w:t>
      </w:r>
      <w:r>
        <w:lastRenderedPageBreak/>
        <w:t xml:space="preserve">tener un programa especial que reciba y gestione las conexiones. El puerto que se utiliza generalmente es el 23. </w:t>
      </w:r>
    </w:p>
    <w:p w14:paraId="49789BA2" w14:textId="77777777" w:rsidR="00A97412" w:rsidRDefault="00000000">
      <w:pPr>
        <w:spacing w:after="153" w:line="266" w:lineRule="auto"/>
        <w:ind w:left="-7" w:right="44" w:hanging="8"/>
      </w:pPr>
      <w:r>
        <w:t xml:space="preserve">Es una </w:t>
      </w:r>
      <w:r>
        <w:rPr>
          <w:b/>
        </w:rPr>
        <w:t>característica crítica</w:t>
      </w:r>
      <w:r>
        <w:t xml:space="preserve"> de un sistema de computación, porque </w:t>
      </w:r>
      <w:r>
        <w:rPr>
          <w:u w:val="single" w:color="000000"/>
        </w:rPr>
        <w:t>se transmite en texto</w:t>
      </w:r>
      <w:r>
        <w:t xml:space="preserve"> </w:t>
      </w:r>
      <w:r>
        <w:rPr>
          <w:u w:val="single" w:color="000000"/>
        </w:rPr>
        <w:t>plano</w:t>
      </w:r>
      <w:r>
        <w:t xml:space="preserve">. Si no se cierra el puerto y no se evitan las comunicaciones Telnet puede haber puertas externas abiertas que pueden ocasionar problemas de seguridad. </w:t>
      </w:r>
    </w:p>
    <w:p w14:paraId="32F76A4C" w14:textId="77777777" w:rsidR="00A97412" w:rsidRDefault="00000000">
      <w:pPr>
        <w:spacing w:after="153" w:line="266" w:lineRule="auto"/>
        <w:ind w:left="-7" w:right="44" w:hanging="8"/>
      </w:pPr>
      <w:r>
        <w:t xml:space="preserve">Puede realizarse mediante conexión telefónica. </w:t>
      </w:r>
    </w:p>
    <w:p w14:paraId="58B5B448" w14:textId="77777777" w:rsidR="00A97412" w:rsidRDefault="00000000">
      <w:pPr>
        <w:spacing w:after="158"/>
      </w:pPr>
      <w:r>
        <w:t xml:space="preserve"> </w:t>
      </w:r>
    </w:p>
    <w:p w14:paraId="4DD223B8" w14:textId="77777777" w:rsidR="00A97412" w:rsidRDefault="00000000">
      <w:pPr>
        <w:spacing w:after="159"/>
        <w:ind w:left="-5" w:hanging="10"/>
      </w:pPr>
      <w:proofErr w:type="spellStart"/>
      <w:r>
        <w:rPr>
          <w:b/>
        </w:rPr>
        <w:t>Secure</w:t>
      </w:r>
      <w:proofErr w:type="spellEnd"/>
      <w:r>
        <w:rPr>
          <w:b/>
        </w:rPr>
        <w:t xml:space="preserve"> Shell o SSH </w:t>
      </w:r>
    </w:p>
    <w:p w14:paraId="11B12376" w14:textId="77777777" w:rsidR="00A97412" w:rsidRDefault="00000000">
      <w:pPr>
        <w:spacing w:after="161" w:line="258" w:lineRule="auto"/>
        <w:ind w:left="-5" w:right="42" w:hanging="10"/>
      </w:pPr>
      <w:r>
        <w:rPr>
          <w:u w:val="single" w:color="000000"/>
        </w:rPr>
        <w:t>Protocolo de red que permite el intercambio de datos utilizando un canal seguro entre dos</w:t>
      </w:r>
      <w:r>
        <w:t xml:space="preserve"> </w:t>
      </w:r>
      <w:r>
        <w:rPr>
          <w:u w:val="single" w:color="000000"/>
        </w:rPr>
        <w:t>dispositivos conectados en red.</w:t>
      </w:r>
      <w:r>
        <w:t xml:space="preserve"> </w:t>
      </w:r>
    </w:p>
    <w:p w14:paraId="53AA22A2" w14:textId="77777777" w:rsidR="00A97412" w:rsidRDefault="00000000">
      <w:pPr>
        <w:spacing w:after="153" w:line="266" w:lineRule="auto"/>
        <w:ind w:left="-7" w:right="44" w:hanging="8"/>
      </w:pPr>
      <w:r>
        <w:t xml:space="preserve">Emulación de terminal en modo túnel. </w:t>
      </w:r>
    </w:p>
    <w:p w14:paraId="40FF869B" w14:textId="77777777" w:rsidR="00A97412" w:rsidRDefault="00000000">
      <w:pPr>
        <w:spacing w:after="153" w:line="266" w:lineRule="auto"/>
        <w:ind w:left="-7" w:right="44" w:hanging="8"/>
      </w:pPr>
      <w:r>
        <w:t xml:space="preserve">Puede realizarse mediante conexión telefónica.  </w:t>
      </w:r>
    </w:p>
    <w:p w14:paraId="25DBB569" w14:textId="77777777" w:rsidR="00A97412" w:rsidRDefault="00000000">
      <w:pPr>
        <w:spacing w:after="161" w:line="258" w:lineRule="auto"/>
        <w:ind w:left="-5" w:right="42" w:hanging="10"/>
      </w:pPr>
      <w:r>
        <w:t xml:space="preserve">SSH </w:t>
      </w:r>
      <w:r>
        <w:rPr>
          <w:u w:val="single" w:color="000000"/>
        </w:rPr>
        <w:t>es utilizado habitualmente para entrar en una máquina remota y ejecutar comandos</w:t>
      </w:r>
      <w:r>
        <w:t xml:space="preserve"> (acceso en modo terminal remoto). Utiliza el puerto 22. </w:t>
      </w:r>
    </w:p>
    <w:p w14:paraId="78CB5375" w14:textId="77777777" w:rsidR="00A97412" w:rsidRDefault="00000000">
      <w:pPr>
        <w:spacing w:after="153" w:line="266" w:lineRule="auto"/>
        <w:ind w:left="-7" w:right="44" w:hanging="8"/>
      </w:pPr>
      <w:r>
        <w:t xml:space="preserve">SSH utiliza la criptografía de clave pública para autenticar el ordenador remoto y permitir autenticar al usuario. </w:t>
      </w:r>
    </w:p>
    <w:p w14:paraId="2B4DB94C" w14:textId="77777777" w:rsidR="00A97412" w:rsidRDefault="00000000">
      <w:pPr>
        <w:spacing w:after="158"/>
      </w:pPr>
      <w:r>
        <w:t xml:space="preserve"> </w:t>
      </w:r>
    </w:p>
    <w:p w14:paraId="5FCA73F2" w14:textId="77777777" w:rsidR="00A97412" w:rsidRDefault="00000000">
      <w:pPr>
        <w:spacing w:after="207" w:line="258" w:lineRule="auto"/>
        <w:ind w:left="-5" w:right="42" w:hanging="10"/>
      </w:pPr>
      <w:r>
        <w:rPr>
          <w:u w:val="single" w:color="000000"/>
        </w:rPr>
        <w:t>Autentifica los dos extremos de la conexión</w:t>
      </w:r>
      <w:r>
        <w:t xml:space="preserve">: </w:t>
      </w:r>
    </w:p>
    <w:p w14:paraId="74CEF4DC" w14:textId="77777777" w:rsidR="00A97412" w:rsidRDefault="00000000">
      <w:pPr>
        <w:numPr>
          <w:ilvl w:val="0"/>
          <w:numId w:val="123"/>
        </w:numPr>
        <w:spacing w:after="11" w:line="266" w:lineRule="auto"/>
        <w:ind w:right="76" w:hanging="360"/>
      </w:pPr>
      <w:r>
        <w:t xml:space="preserve">El servidor se autentica ante el cliente con un certificado. </w:t>
      </w:r>
    </w:p>
    <w:p w14:paraId="429495FB" w14:textId="77777777" w:rsidR="00A97412" w:rsidRDefault="00000000">
      <w:pPr>
        <w:numPr>
          <w:ilvl w:val="0"/>
          <w:numId w:val="123"/>
        </w:numPr>
        <w:spacing w:after="159" w:line="257" w:lineRule="auto"/>
        <w:ind w:right="76" w:hanging="360"/>
      </w:pPr>
      <w:r>
        <w:t xml:space="preserve">El cliente se autentica ante el servidor mediante usuario y </w:t>
      </w:r>
      <w:proofErr w:type="spellStart"/>
      <w:proofErr w:type="gramStart"/>
      <w:r>
        <w:t>password</w:t>
      </w:r>
      <w:proofErr w:type="spellEnd"/>
      <w:proofErr w:type="gramEnd"/>
      <w:r>
        <w:t xml:space="preserve"> o certificados. </w:t>
      </w:r>
    </w:p>
    <w:p w14:paraId="594A93FA" w14:textId="77777777" w:rsidR="00A97412" w:rsidRDefault="00000000">
      <w:pPr>
        <w:spacing w:after="153" w:line="266" w:lineRule="auto"/>
        <w:ind w:left="-7" w:right="44" w:hanging="8"/>
      </w:pPr>
      <w:r>
        <w:t xml:space="preserve">No se transmiten usuarios ni </w:t>
      </w:r>
      <w:proofErr w:type="spellStart"/>
      <w:r>
        <w:t>passwords</w:t>
      </w:r>
      <w:proofErr w:type="spellEnd"/>
      <w:r>
        <w:t xml:space="preserve"> en claro. La información transmitida viaja también encriptada. </w:t>
      </w:r>
    </w:p>
    <w:p w14:paraId="1D1BB6D6" w14:textId="77777777" w:rsidR="00A97412" w:rsidRDefault="00000000">
      <w:pPr>
        <w:spacing w:after="158"/>
      </w:pPr>
      <w:r>
        <w:t xml:space="preserve"> </w:t>
      </w:r>
    </w:p>
    <w:p w14:paraId="4B42017D" w14:textId="77777777" w:rsidR="00A97412" w:rsidRDefault="00000000">
      <w:pPr>
        <w:spacing w:after="159"/>
        <w:ind w:left="-5" w:hanging="10"/>
      </w:pPr>
      <w:r>
        <w:rPr>
          <w:b/>
        </w:rPr>
        <w:t xml:space="preserve">Chat </w:t>
      </w:r>
    </w:p>
    <w:p w14:paraId="3E3FF8C5" w14:textId="77777777" w:rsidR="00A97412" w:rsidRDefault="00000000">
      <w:pPr>
        <w:spacing w:after="161" w:line="258" w:lineRule="auto"/>
        <w:ind w:left="-5" w:right="42" w:hanging="10"/>
      </w:pPr>
      <w:r>
        <w:rPr>
          <w:u w:val="single" w:color="000000"/>
        </w:rPr>
        <w:t>Protocolo mundial que se utiliza para comunicar intercambiando mensajes de texto en</w:t>
      </w:r>
      <w:r>
        <w:t xml:space="preserve"> </w:t>
      </w:r>
      <w:r>
        <w:rPr>
          <w:u w:val="single" w:color="000000"/>
        </w:rPr>
        <w:t>Internet</w:t>
      </w:r>
      <w:r>
        <w:t xml:space="preserve">. Por medio del chat se realiza una </w:t>
      </w:r>
      <w:r>
        <w:rPr>
          <w:u w:val="single" w:color="000000"/>
        </w:rPr>
        <w:t>comunicación en tiempo real para intercambiar</w:t>
      </w:r>
      <w:r>
        <w:t xml:space="preserve"> </w:t>
      </w:r>
      <w:r>
        <w:rPr>
          <w:u w:val="single" w:color="000000"/>
        </w:rPr>
        <w:t>mensajes.</w:t>
      </w:r>
      <w:r>
        <w:t xml:space="preserve"> </w:t>
      </w:r>
    </w:p>
    <w:p w14:paraId="373767AC" w14:textId="77777777" w:rsidR="00A97412" w:rsidRDefault="00000000">
      <w:pPr>
        <w:spacing w:after="237"/>
      </w:pPr>
      <w:r>
        <w:t xml:space="preserve"> </w:t>
      </w:r>
    </w:p>
    <w:p w14:paraId="6390FD9C" w14:textId="77777777" w:rsidR="00A97412" w:rsidRDefault="00000000">
      <w:pPr>
        <w:spacing w:after="0"/>
        <w:ind w:left="11" w:right="57" w:hanging="10"/>
        <w:jc w:val="center"/>
      </w:pPr>
      <w:r>
        <w:rPr>
          <w:b/>
          <w:sz w:val="30"/>
          <w:u w:val="single" w:color="000000"/>
        </w:rPr>
        <w:t>Componentes de un host de Internet</w:t>
      </w:r>
      <w:r>
        <w:rPr>
          <w:b/>
          <w:sz w:val="30"/>
        </w:rPr>
        <w:t xml:space="preserve"> </w:t>
      </w:r>
    </w:p>
    <w:p w14:paraId="4C5E387E" w14:textId="77777777" w:rsidR="00A97412" w:rsidRDefault="00000000">
      <w:pPr>
        <w:spacing w:after="388"/>
      </w:pPr>
      <w:r>
        <w:rPr>
          <w:b/>
          <w:sz w:val="2"/>
        </w:rPr>
        <w:t xml:space="preserve"> </w:t>
      </w:r>
    </w:p>
    <w:p w14:paraId="55AA060D" w14:textId="77777777" w:rsidR="00A97412" w:rsidRDefault="00000000">
      <w:pPr>
        <w:spacing w:after="123"/>
        <w:ind w:left="-5" w:hanging="10"/>
      </w:pPr>
      <w:r>
        <w:rPr>
          <w:b/>
          <w:sz w:val="26"/>
          <w:u w:val="single" w:color="000000"/>
        </w:rPr>
        <w:t>Encaminador dinámico (</w:t>
      </w:r>
      <w:proofErr w:type="spellStart"/>
      <w:r>
        <w:rPr>
          <w:b/>
          <w:sz w:val="26"/>
          <w:u w:val="single" w:color="000000"/>
        </w:rPr>
        <w:t>router</w:t>
      </w:r>
      <w:proofErr w:type="spellEnd"/>
      <w:r>
        <w:rPr>
          <w:b/>
          <w:sz w:val="26"/>
          <w:u w:val="single" w:color="000000"/>
        </w:rPr>
        <w:t xml:space="preserve"> fronterizo):</w:t>
      </w:r>
      <w:r>
        <w:rPr>
          <w:b/>
          <w:sz w:val="26"/>
        </w:rPr>
        <w:t xml:space="preserve"> </w:t>
      </w:r>
    </w:p>
    <w:p w14:paraId="76B6F71D" w14:textId="77777777" w:rsidR="00A97412" w:rsidRDefault="00000000">
      <w:pPr>
        <w:spacing w:after="153" w:line="266" w:lineRule="auto"/>
        <w:ind w:left="-7" w:right="44" w:hanging="8"/>
      </w:pPr>
      <w:r>
        <w:t xml:space="preserve">Permite realizar la conexión contra la red telefónica. </w:t>
      </w:r>
    </w:p>
    <w:p w14:paraId="6432FDEE" w14:textId="77777777" w:rsidR="00A97412" w:rsidRDefault="00000000">
      <w:pPr>
        <w:spacing w:after="161" w:line="258" w:lineRule="auto"/>
        <w:ind w:left="-5" w:right="42" w:hanging="10"/>
      </w:pPr>
      <w:r>
        <w:rPr>
          <w:u w:val="single" w:color="000000"/>
        </w:rPr>
        <w:t>Permite el enrutamiento punto a punto de los paquetes entre la red y el nodo</w:t>
      </w:r>
      <w:r>
        <w:t xml:space="preserve">. Trabaja en la capa red (3). </w:t>
      </w:r>
    </w:p>
    <w:p w14:paraId="134490F8" w14:textId="77777777" w:rsidR="00A97412" w:rsidRDefault="00000000">
      <w:pPr>
        <w:spacing w:after="153" w:line="266" w:lineRule="auto"/>
        <w:ind w:left="-7" w:right="44" w:hanging="8"/>
      </w:pPr>
      <w:r>
        <w:lastRenderedPageBreak/>
        <w:t xml:space="preserve">Se lo denomina fronterizo y </w:t>
      </w:r>
      <w:r>
        <w:rPr>
          <w:u w:val="single" w:color="000000"/>
        </w:rPr>
        <w:t>utiliza el encaminamiento bajo búsqueda en tabla</w:t>
      </w:r>
      <w:r>
        <w:t xml:space="preserve"> (estas suelen ser dinámicas, pero también existen las estáticas). </w:t>
      </w:r>
    </w:p>
    <w:p w14:paraId="487A3716" w14:textId="77777777" w:rsidR="00A97412" w:rsidRDefault="00000000">
      <w:pPr>
        <w:spacing w:after="153" w:line="266" w:lineRule="auto"/>
        <w:ind w:left="-7" w:right="44" w:hanging="8"/>
      </w:pPr>
      <w:r>
        <w:t xml:space="preserve">Selecciona las rutas de los paquetes basados en estas rutas. </w:t>
      </w:r>
    </w:p>
    <w:p w14:paraId="13A01B4A" w14:textId="77777777" w:rsidR="00A97412" w:rsidRDefault="00000000">
      <w:pPr>
        <w:spacing w:after="153" w:line="266" w:lineRule="auto"/>
        <w:ind w:left="-7" w:right="44" w:hanging="8"/>
      </w:pPr>
      <w:r>
        <w:t xml:space="preserve">El proveedor del servicio le asigna una dirección IP. </w:t>
      </w:r>
    </w:p>
    <w:p w14:paraId="0043A6A0" w14:textId="77777777" w:rsidR="00A97412" w:rsidRDefault="00000000">
      <w:pPr>
        <w:spacing w:after="161" w:line="258" w:lineRule="auto"/>
        <w:ind w:left="-5" w:right="42" w:hanging="10"/>
      </w:pPr>
      <w:r>
        <w:rPr>
          <w:u w:val="single" w:color="000000"/>
        </w:rPr>
        <w:t>Examina los paquetes de datos entrantes y selecciona las rutas basadas en la información en</w:t>
      </w:r>
      <w:r>
        <w:t xml:space="preserve"> </w:t>
      </w:r>
      <w:r>
        <w:rPr>
          <w:u w:val="single" w:color="000000"/>
        </w:rPr>
        <w:t>las tablas de enrutamiento.</w:t>
      </w:r>
      <w:r>
        <w:t xml:space="preserve"> </w:t>
      </w:r>
    </w:p>
    <w:p w14:paraId="3E5BF934" w14:textId="77777777" w:rsidR="00A97412" w:rsidRDefault="00000000">
      <w:pPr>
        <w:spacing w:after="197" w:line="266" w:lineRule="auto"/>
        <w:ind w:left="-7" w:right="44" w:hanging="8"/>
      </w:pPr>
      <w:r>
        <w:t xml:space="preserve">Utiliza protocolos de enrutamiento </w:t>
      </w:r>
      <w:proofErr w:type="gramStart"/>
      <w:r>
        <w:t>como</w:t>
      </w:r>
      <w:proofErr w:type="gramEnd"/>
      <w:r>
        <w:t xml:space="preserve"> por ejemplo: </w:t>
      </w:r>
    </w:p>
    <w:p w14:paraId="697418C1" w14:textId="77777777" w:rsidR="00A97412" w:rsidRDefault="00000000">
      <w:pPr>
        <w:numPr>
          <w:ilvl w:val="0"/>
          <w:numId w:val="124"/>
        </w:numPr>
        <w:spacing w:after="13" w:line="266" w:lineRule="auto"/>
        <w:ind w:right="44" w:hanging="360"/>
      </w:pPr>
      <w:r>
        <w:t xml:space="preserve">RIP – IGRP = Interiores. </w:t>
      </w:r>
    </w:p>
    <w:p w14:paraId="25E69CAD" w14:textId="77777777" w:rsidR="00A97412" w:rsidRDefault="00000000">
      <w:pPr>
        <w:numPr>
          <w:ilvl w:val="0"/>
          <w:numId w:val="124"/>
        </w:numPr>
        <w:spacing w:after="126" w:line="266" w:lineRule="auto"/>
        <w:ind w:right="44" w:hanging="360"/>
      </w:pPr>
      <w:r>
        <w:t xml:space="preserve">EGP – BGP = Exteriores. </w:t>
      </w:r>
    </w:p>
    <w:p w14:paraId="1B15564B" w14:textId="77777777" w:rsidR="00A97412" w:rsidRDefault="00000000">
      <w:pPr>
        <w:spacing w:after="153" w:line="266" w:lineRule="auto"/>
        <w:ind w:left="-7" w:right="44" w:hanging="8"/>
      </w:pPr>
      <w:r>
        <w:t xml:space="preserve">Para el cálculo de la mejor ruta utilizan distintas métricas como número de saltos, retardos, etc. </w:t>
      </w:r>
    </w:p>
    <w:p w14:paraId="1C9C2CA0" w14:textId="77777777" w:rsidR="00A97412" w:rsidRDefault="00000000">
      <w:pPr>
        <w:spacing w:after="196"/>
      </w:pPr>
      <w:r>
        <w:t xml:space="preserve"> </w:t>
      </w:r>
    </w:p>
    <w:p w14:paraId="2E68C480" w14:textId="77777777" w:rsidR="00A97412" w:rsidRDefault="00000000">
      <w:pPr>
        <w:spacing w:after="123"/>
        <w:ind w:left="-5" w:hanging="10"/>
      </w:pPr>
      <w:r>
        <w:rPr>
          <w:b/>
          <w:sz w:val="26"/>
          <w:u w:val="single" w:color="000000"/>
        </w:rPr>
        <w:t>NAS - Network Access Server (servidor de acceso a la red):</w:t>
      </w:r>
      <w:r>
        <w:rPr>
          <w:b/>
          <w:sz w:val="26"/>
        </w:rPr>
        <w:t xml:space="preserve"> </w:t>
      </w:r>
    </w:p>
    <w:p w14:paraId="04473C31" w14:textId="77777777" w:rsidR="00A97412" w:rsidRDefault="00000000">
      <w:pPr>
        <w:spacing w:after="153" w:line="266" w:lineRule="auto"/>
        <w:ind w:left="-7" w:right="44" w:hanging="8"/>
      </w:pPr>
      <w:r>
        <w:t xml:space="preserve">Un Access Server (NAS) está destinado a actuar como una </w:t>
      </w:r>
      <w:r>
        <w:rPr>
          <w:u w:val="single" w:color="000000"/>
        </w:rPr>
        <w:t>puerta de entrada para proteger el</w:t>
      </w:r>
      <w:r>
        <w:t xml:space="preserve"> </w:t>
      </w:r>
      <w:r>
        <w:rPr>
          <w:u w:val="single" w:color="000000"/>
        </w:rPr>
        <w:t>acceso a un recurso protegido</w:t>
      </w:r>
      <w:r>
        <w:t xml:space="preserve">. Esto puede ser cualquier cosa desde una red telefónica, impresoras, o Internet. </w:t>
      </w:r>
    </w:p>
    <w:p w14:paraId="3BDCE789" w14:textId="77777777" w:rsidR="00A97412" w:rsidRDefault="00000000">
      <w:pPr>
        <w:spacing w:after="161" w:line="258" w:lineRule="auto"/>
        <w:ind w:left="-5" w:right="42" w:hanging="10"/>
      </w:pPr>
      <w:r>
        <w:rPr>
          <w:u w:val="single" w:color="000000"/>
        </w:rPr>
        <w:t>El cliente se conecta al NAS</w:t>
      </w:r>
      <w:r>
        <w:t xml:space="preserve">. El NAS a su vez se conecta con otro recurso preguntándole si las </w:t>
      </w:r>
      <w:r>
        <w:rPr>
          <w:u w:val="single" w:color="000000"/>
        </w:rPr>
        <w:t>credenciales suministradas por el cliente</w:t>
      </w:r>
      <w:r>
        <w:t xml:space="preserve"> son válidas. Basado en la respuesta el </w:t>
      </w:r>
      <w:r>
        <w:rPr>
          <w:u w:val="single" w:color="000000"/>
        </w:rPr>
        <w:t>NAS permite o</w:t>
      </w:r>
      <w:r>
        <w:t xml:space="preserve"> </w:t>
      </w:r>
      <w:r>
        <w:rPr>
          <w:u w:val="single" w:color="000000"/>
        </w:rPr>
        <w:t>impide el acceso a los recursos protegidos</w:t>
      </w:r>
      <w:r>
        <w:t xml:space="preserve">. </w:t>
      </w:r>
    </w:p>
    <w:p w14:paraId="24AB5467" w14:textId="77777777" w:rsidR="00A97412" w:rsidRDefault="00000000">
      <w:pPr>
        <w:spacing w:after="153" w:line="266" w:lineRule="auto"/>
        <w:ind w:left="-7" w:right="44" w:hanging="8"/>
      </w:pPr>
      <w:r>
        <w:t xml:space="preserve">El NAS no contiene información acerca de qué clientes pueden conectarse o qué credenciales son válidas. Todos los NAS envían las credenciales suministradas por el cliente a un recurso que sabrá cómo procesar las credenciales. </w:t>
      </w:r>
    </w:p>
    <w:p w14:paraId="5BD1C0E4" w14:textId="77777777" w:rsidR="00A97412" w:rsidRDefault="00000000">
      <w:pPr>
        <w:spacing w:after="153" w:line="266" w:lineRule="auto"/>
        <w:ind w:left="-7" w:right="44" w:hanging="8"/>
      </w:pPr>
      <w:r>
        <w:t xml:space="preserve">Se encarga de filtrar los accesos remotos vía módem a través de un software de seguridad que almacena a los accesos con su clave de autenticación. </w:t>
      </w:r>
    </w:p>
    <w:p w14:paraId="18E1E3FD" w14:textId="77777777" w:rsidR="00A97412" w:rsidRDefault="00000000">
      <w:pPr>
        <w:spacing w:after="153" w:line="266" w:lineRule="auto"/>
        <w:ind w:left="-7" w:right="44" w:hanging="8"/>
      </w:pPr>
      <w:r>
        <w:t xml:space="preserve">Normalmente lo componen una cantidad de módems en línea conectados a accesos telefónicos unitarios o rotativos. </w:t>
      </w:r>
    </w:p>
    <w:p w14:paraId="2CF42FBC" w14:textId="77777777" w:rsidR="00A97412" w:rsidRDefault="00000000">
      <w:pPr>
        <w:spacing w:after="153" w:line="266" w:lineRule="auto"/>
        <w:ind w:left="-7" w:right="44" w:hanging="8"/>
      </w:pPr>
      <w:r>
        <w:t xml:space="preserve">Se le asigna un rango de direcciones IP fijas que le permita asignar a cada usuario una dirección dinámica en el momento de la conexión. </w:t>
      </w:r>
    </w:p>
    <w:p w14:paraId="2ED81C6F" w14:textId="77777777" w:rsidR="00A97412" w:rsidRDefault="00000000">
      <w:pPr>
        <w:spacing w:after="196"/>
      </w:pPr>
      <w:r>
        <w:t xml:space="preserve"> </w:t>
      </w:r>
    </w:p>
    <w:p w14:paraId="33C79FB3" w14:textId="77777777" w:rsidR="00A97412" w:rsidRDefault="00000000">
      <w:pPr>
        <w:spacing w:after="123"/>
        <w:ind w:left="-5" w:hanging="10"/>
      </w:pPr>
      <w:proofErr w:type="spellStart"/>
      <w:r>
        <w:rPr>
          <w:b/>
          <w:sz w:val="26"/>
          <w:u w:val="single" w:color="000000"/>
        </w:rPr>
        <w:t>Radius</w:t>
      </w:r>
      <w:proofErr w:type="spellEnd"/>
      <w:r>
        <w:rPr>
          <w:b/>
          <w:sz w:val="26"/>
          <w:u w:val="single" w:color="000000"/>
        </w:rPr>
        <w:t xml:space="preserve"> (Remote </w:t>
      </w:r>
      <w:proofErr w:type="spellStart"/>
      <w:r>
        <w:rPr>
          <w:b/>
          <w:sz w:val="26"/>
          <w:u w:val="single" w:color="000000"/>
        </w:rPr>
        <w:t>Authentication</w:t>
      </w:r>
      <w:proofErr w:type="spellEnd"/>
      <w:r>
        <w:rPr>
          <w:b/>
          <w:sz w:val="26"/>
          <w:u w:val="single" w:color="000000"/>
        </w:rPr>
        <w:t xml:space="preserve"> Dial-In </w:t>
      </w:r>
      <w:proofErr w:type="spellStart"/>
      <w:r>
        <w:rPr>
          <w:b/>
          <w:sz w:val="26"/>
          <w:u w:val="single" w:color="000000"/>
        </w:rPr>
        <w:t>User</w:t>
      </w:r>
      <w:proofErr w:type="spellEnd"/>
      <w:r>
        <w:rPr>
          <w:b/>
          <w:sz w:val="26"/>
          <w:u w:val="single" w:color="000000"/>
        </w:rPr>
        <w:t xml:space="preserve"> </w:t>
      </w:r>
      <w:proofErr w:type="spellStart"/>
      <w:r>
        <w:rPr>
          <w:b/>
          <w:sz w:val="26"/>
          <w:u w:val="single" w:color="000000"/>
        </w:rPr>
        <w:t>Service</w:t>
      </w:r>
      <w:proofErr w:type="spellEnd"/>
      <w:r>
        <w:rPr>
          <w:b/>
          <w:sz w:val="26"/>
          <w:u w:val="single" w:color="000000"/>
        </w:rPr>
        <w:t>):</w:t>
      </w:r>
      <w:r>
        <w:rPr>
          <w:b/>
          <w:sz w:val="26"/>
        </w:rPr>
        <w:t xml:space="preserve"> </w:t>
      </w:r>
    </w:p>
    <w:p w14:paraId="0C46538C" w14:textId="77777777" w:rsidR="00A97412" w:rsidRDefault="00000000">
      <w:pPr>
        <w:spacing w:after="153" w:line="266" w:lineRule="auto"/>
        <w:ind w:left="-7" w:right="44" w:hanging="8"/>
      </w:pPr>
      <w:r>
        <w:t xml:space="preserve">Es un </w:t>
      </w:r>
      <w:r>
        <w:rPr>
          <w:u w:val="single" w:color="000000"/>
        </w:rPr>
        <w:t>software de administración y control para servidores de acceso remoto (RAS)</w:t>
      </w:r>
      <w:r>
        <w:t xml:space="preserve">. Autentica las acciones de acceso remoto sobre los RAS mediante las llamadas, protocolos y filtros. </w:t>
      </w:r>
    </w:p>
    <w:p w14:paraId="00FFDA36" w14:textId="77777777" w:rsidR="00A97412" w:rsidRDefault="00000000">
      <w:pPr>
        <w:spacing w:after="153" w:line="266" w:lineRule="auto"/>
        <w:ind w:left="-7" w:right="44" w:hanging="8"/>
      </w:pPr>
      <w:r>
        <w:t xml:space="preserve">Es un software nativo dentro de cualquiera de los servidores que constituyen una instalación Internet. Actúa complementándose con todos los protocolos que constituyen la pila TCP/IP. </w:t>
      </w:r>
    </w:p>
    <w:p w14:paraId="7262ED81" w14:textId="77777777" w:rsidR="00A97412" w:rsidRDefault="00000000">
      <w:pPr>
        <w:spacing w:after="206"/>
        <w:ind w:left="-5" w:hanging="10"/>
      </w:pPr>
      <w:r>
        <w:rPr>
          <w:b/>
        </w:rPr>
        <w:t xml:space="preserve">Características: </w:t>
      </w:r>
    </w:p>
    <w:p w14:paraId="583E6E4A" w14:textId="77777777" w:rsidR="00A97412" w:rsidRDefault="00000000">
      <w:pPr>
        <w:numPr>
          <w:ilvl w:val="0"/>
          <w:numId w:val="125"/>
        </w:numPr>
        <w:spacing w:after="9" w:line="266" w:lineRule="auto"/>
        <w:ind w:right="44" w:hanging="360"/>
      </w:pPr>
      <w:r>
        <w:lastRenderedPageBreak/>
        <w:t xml:space="preserve">Soporta la seguridad adicional de los servidores proxy. </w:t>
      </w:r>
      <w:r>
        <w:rPr>
          <w:rFonts w:ascii="Segoe UI Symbol" w:eastAsia="Segoe UI Symbol" w:hAnsi="Segoe UI Symbol" w:cs="Segoe UI Symbol"/>
        </w:rPr>
        <w:t>•</w:t>
      </w:r>
      <w:r>
        <w:rPr>
          <w:rFonts w:ascii="Arial" w:eastAsia="Arial" w:hAnsi="Arial" w:cs="Arial"/>
        </w:rPr>
        <w:t xml:space="preserve"> </w:t>
      </w:r>
      <w:r>
        <w:rPr>
          <w:rFonts w:ascii="Arial" w:eastAsia="Arial" w:hAnsi="Arial" w:cs="Arial"/>
        </w:rPr>
        <w:tab/>
      </w:r>
      <w:r>
        <w:t xml:space="preserve">El tiempo de respuesta de autenticación es inmediato. </w:t>
      </w:r>
    </w:p>
    <w:p w14:paraId="6E19FEFF" w14:textId="77777777" w:rsidR="00A97412" w:rsidRDefault="00000000">
      <w:pPr>
        <w:numPr>
          <w:ilvl w:val="0"/>
          <w:numId w:val="125"/>
        </w:numPr>
        <w:spacing w:after="11" w:line="266" w:lineRule="auto"/>
        <w:ind w:right="44" w:hanging="360"/>
      </w:pPr>
      <w:r>
        <w:t xml:space="preserve">Asigna direcciones IP dinámicas en el momento de la conexión. </w:t>
      </w:r>
    </w:p>
    <w:p w14:paraId="76586EF9" w14:textId="77777777" w:rsidR="00A97412" w:rsidRDefault="00000000">
      <w:pPr>
        <w:numPr>
          <w:ilvl w:val="0"/>
          <w:numId w:val="125"/>
        </w:numPr>
        <w:spacing w:after="13" w:line="266" w:lineRule="auto"/>
        <w:ind w:right="44" w:hanging="360"/>
      </w:pPr>
      <w:r>
        <w:t xml:space="preserve">Mantiene una base de datos con el nombre de usuario y </w:t>
      </w:r>
      <w:proofErr w:type="gramStart"/>
      <w:r>
        <w:t xml:space="preserve">su </w:t>
      </w:r>
      <w:proofErr w:type="spellStart"/>
      <w:r>
        <w:t>password</w:t>
      </w:r>
      <w:proofErr w:type="spellEnd"/>
      <w:proofErr w:type="gramEnd"/>
      <w:r>
        <w:t xml:space="preserve">. </w:t>
      </w:r>
    </w:p>
    <w:p w14:paraId="39A64DDA" w14:textId="77777777" w:rsidR="00A97412" w:rsidRDefault="00000000">
      <w:pPr>
        <w:numPr>
          <w:ilvl w:val="0"/>
          <w:numId w:val="125"/>
        </w:numPr>
        <w:spacing w:after="13" w:line="266" w:lineRule="auto"/>
        <w:ind w:right="44" w:hanging="360"/>
      </w:pPr>
      <w:r>
        <w:t xml:space="preserve">Simplifica y consolida la administración de usuarios de acceso remoto al nodo. </w:t>
      </w:r>
    </w:p>
    <w:p w14:paraId="3C0586BA" w14:textId="77777777" w:rsidR="00A97412" w:rsidRDefault="00000000">
      <w:pPr>
        <w:numPr>
          <w:ilvl w:val="0"/>
          <w:numId w:val="125"/>
        </w:numPr>
        <w:spacing w:after="11" w:line="266" w:lineRule="auto"/>
        <w:ind w:right="44" w:hanging="360"/>
      </w:pPr>
      <w:r>
        <w:t xml:space="preserve">Facilita el seguimiento y documentación de accesos remotos. </w:t>
      </w:r>
    </w:p>
    <w:p w14:paraId="3B0E61F1" w14:textId="77777777" w:rsidR="00A97412" w:rsidRDefault="00000000">
      <w:pPr>
        <w:numPr>
          <w:ilvl w:val="0"/>
          <w:numId w:val="125"/>
        </w:numPr>
        <w:spacing w:after="128" w:line="266" w:lineRule="auto"/>
        <w:ind w:right="44" w:hanging="360"/>
      </w:pPr>
      <w:r>
        <w:t xml:space="preserve">Administración y configuración bajo entorno Windows. </w:t>
      </w:r>
    </w:p>
    <w:p w14:paraId="31D02242" w14:textId="77777777" w:rsidR="00A97412" w:rsidRDefault="00000000">
      <w:pPr>
        <w:spacing w:after="153" w:line="266" w:lineRule="auto"/>
        <w:ind w:left="-7" w:right="44" w:hanging="8"/>
      </w:pPr>
      <w:r>
        <w:rPr>
          <w:u w:val="single" w:color="000000"/>
        </w:rPr>
        <w:t xml:space="preserve">Permiten configuración, comunicación y autenticación en </w:t>
      </w:r>
      <w:proofErr w:type="spellStart"/>
      <w:r>
        <w:rPr>
          <w:u w:val="single" w:color="000000"/>
        </w:rPr>
        <w:t>VPNs</w:t>
      </w:r>
      <w:proofErr w:type="spellEnd"/>
      <w:r>
        <w:rPr>
          <w:u w:val="single" w:color="000000"/>
        </w:rPr>
        <w:t xml:space="preserve"> usando L2TP</w:t>
      </w:r>
      <w:r>
        <w:t xml:space="preserve"> (</w:t>
      </w:r>
      <w:proofErr w:type="spellStart"/>
      <w:r>
        <w:t>Layer</w:t>
      </w:r>
      <w:proofErr w:type="spellEnd"/>
      <w:r>
        <w:t xml:space="preserve"> 2 </w:t>
      </w:r>
      <w:proofErr w:type="spellStart"/>
      <w:r>
        <w:t>Tunneling</w:t>
      </w:r>
      <w:proofErr w:type="spellEnd"/>
      <w:r>
        <w:t xml:space="preserve"> </w:t>
      </w:r>
      <w:proofErr w:type="spellStart"/>
      <w:r>
        <w:t>Protocol</w:t>
      </w:r>
      <w:proofErr w:type="spellEnd"/>
      <w:r>
        <w:t xml:space="preserve">), que permite actualizar los servicios </w:t>
      </w:r>
      <w:proofErr w:type="spellStart"/>
      <w:r>
        <w:t>Radius</w:t>
      </w:r>
      <w:proofErr w:type="spellEnd"/>
      <w:r>
        <w:t xml:space="preserve"> contra el directorio activo. Es un protocolo de </w:t>
      </w:r>
      <w:proofErr w:type="spellStart"/>
      <w:r>
        <w:t>tunneling</w:t>
      </w:r>
      <w:proofErr w:type="spellEnd"/>
      <w:r>
        <w:t xml:space="preserve"> para usuarios remotos. </w:t>
      </w:r>
      <w:proofErr w:type="gramStart"/>
      <w:r>
        <w:t>De acuerdo al</w:t>
      </w:r>
      <w:proofErr w:type="gramEnd"/>
      <w:r>
        <w:t xml:space="preserve"> usuario y configuración dentro de la VPN los paquetes son dirigidos aplicando </w:t>
      </w:r>
      <w:proofErr w:type="spellStart"/>
      <w:r>
        <w:t>Tunneling</w:t>
      </w:r>
      <w:proofErr w:type="spellEnd"/>
      <w:r>
        <w:t xml:space="preserve"> en forma dinámica en el momento de la conexión dial-up. </w:t>
      </w:r>
    </w:p>
    <w:p w14:paraId="18BF114D" w14:textId="77777777" w:rsidR="00A97412" w:rsidRDefault="00000000">
      <w:pPr>
        <w:spacing w:after="237"/>
      </w:pPr>
      <w:r>
        <w:t xml:space="preserve"> </w:t>
      </w:r>
    </w:p>
    <w:p w14:paraId="750769D9" w14:textId="77777777" w:rsidR="00A97412" w:rsidRDefault="00000000">
      <w:pPr>
        <w:spacing w:after="84"/>
        <w:ind w:left="11" w:right="55" w:hanging="10"/>
        <w:jc w:val="center"/>
      </w:pPr>
      <w:r>
        <w:rPr>
          <w:b/>
          <w:sz w:val="30"/>
          <w:u w:val="single" w:color="000000"/>
        </w:rPr>
        <w:t>Firewall</w:t>
      </w:r>
      <w:r>
        <w:rPr>
          <w:b/>
          <w:sz w:val="30"/>
        </w:rPr>
        <w:t xml:space="preserve"> </w:t>
      </w:r>
    </w:p>
    <w:p w14:paraId="3874907C" w14:textId="77777777" w:rsidR="00A97412" w:rsidRDefault="00000000">
      <w:pPr>
        <w:spacing w:after="161" w:line="258" w:lineRule="auto"/>
        <w:ind w:left="-5" w:right="42" w:hanging="10"/>
      </w:pPr>
      <w:r>
        <w:t xml:space="preserve">Es un </w:t>
      </w:r>
      <w:r>
        <w:rPr>
          <w:u w:val="single" w:color="000000"/>
        </w:rPr>
        <w:t>servidor que permite proteger toda la arquitectura de un centro de cómputos, evitando</w:t>
      </w:r>
      <w:r>
        <w:t xml:space="preserve"> </w:t>
      </w:r>
      <w:r>
        <w:rPr>
          <w:u w:val="single" w:color="000000"/>
        </w:rPr>
        <w:t>conexiones no deseadas.</w:t>
      </w:r>
      <w:r>
        <w:t xml:space="preserve"> </w:t>
      </w:r>
    </w:p>
    <w:p w14:paraId="6AD7B930" w14:textId="77777777" w:rsidR="00A97412" w:rsidRDefault="00000000">
      <w:pPr>
        <w:spacing w:after="153" w:line="266" w:lineRule="auto"/>
        <w:ind w:left="-7" w:right="44" w:hanging="8"/>
      </w:pPr>
      <w:r>
        <w:t xml:space="preserve">Es un servidor con interfaz de red </w:t>
      </w:r>
      <w:proofErr w:type="spellStart"/>
      <w:r>
        <w:t>multipuerto</w:t>
      </w:r>
      <w:proofErr w:type="spellEnd"/>
      <w:r>
        <w:t xml:space="preserve"> (divide las zonas de trabajo en zonas de seguridad) que </w:t>
      </w:r>
      <w:r>
        <w:rPr>
          <w:u w:val="single" w:color="000000"/>
        </w:rPr>
        <w:t>limita los servicios/procesos de una red</w:t>
      </w:r>
      <w:r>
        <w:t xml:space="preserve"> con respecto al resto de los componentes de Internet. </w:t>
      </w:r>
    </w:p>
    <w:p w14:paraId="70E865F6" w14:textId="77777777" w:rsidR="00A97412" w:rsidRDefault="00000000">
      <w:pPr>
        <w:spacing w:after="161" w:line="258" w:lineRule="auto"/>
        <w:ind w:left="-5" w:right="42" w:hanging="10"/>
      </w:pPr>
      <w:r>
        <w:rPr>
          <w:u w:val="single" w:color="000000"/>
        </w:rPr>
        <w:t xml:space="preserve">Habilita y deshabita servicios en forma parcial/global </w:t>
      </w:r>
      <w:proofErr w:type="gramStart"/>
      <w:r>
        <w:rPr>
          <w:u w:val="single" w:color="000000"/>
        </w:rPr>
        <w:t>de acuerdo a</w:t>
      </w:r>
      <w:proofErr w:type="gramEnd"/>
      <w:r>
        <w:rPr>
          <w:u w:val="single" w:color="000000"/>
        </w:rPr>
        <w:t xml:space="preserve"> las políticas establecidas</w:t>
      </w:r>
      <w:r>
        <w:t xml:space="preserve"> en la administración del nodo. </w:t>
      </w:r>
    </w:p>
    <w:p w14:paraId="1E9C9491" w14:textId="77777777" w:rsidR="00A97412" w:rsidRDefault="00000000">
      <w:pPr>
        <w:spacing w:after="161" w:line="258" w:lineRule="auto"/>
        <w:ind w:left="-5" w:right="42" w:hanging="10"/>
      </w:pPr>
      <w:r>
        <w:t xml:space="preserve">Es un servidor específico </w:t>
      </w:r>
      <w:r>
        <w:rPr>
          <w:u w:val="single" w:color="000000"/>
        </w:rPr>
        <w:t>compuesto por Hardware y Software que actúa como barrera de</w:t>
      </w:r>
      <w:r>
        <w:t xml:space="preserve"> </w:t>
      </w:r>
      <w:r>
        <w:rPr>
          <w:u w:val="single" w:color="000000"/>
        </w:rPr>
        <w:t>seguridad de los recursos informáticos de una organización</w:t>
      </w:r>
      <w:r>
        <w:t xml:space="preserve">. Barrera de seguridad entre la Intranet y la Extranet. </w:t>
      </w:r>
    </w:p>
    <w:p w14:paraId="77FC3E70" w14:textId="77777777" w:rsidR="00A97412" w:rsidRDefault="00000000">
      <w:pPr>
        <w:spacing w:after="153" w:line="266" w:lineRule="auto"/>
        <w:ind w:left="-7" w:right="44" w:hanging="8"/>
      </w:pPr>
      <w:r>
        <w:t xml:space="preserve">Se encuentra ubicado inmediatamente después del </w:t>
      </w:r>
      <w:proofErr w:type="spellStart"/>
      <w:r>
        <w:t>router</w:t>
      </w:r>
      <w:proofErr w:type="spellEnd"/>
      <w:r>
        <w:t xml:space="preserve"> fronterizo. </w:t>
      </w:r>
    </w:p>
    <w:p w14:paraId="22F43EA2" w14:textId="77777777" w:rsidR="00A97412" w:rsidRDefault="00000000">
      <w:pPr>
        <w:spacing w:after="153" w:line="266" w:lineRule="auto"/>
        <w:ind w:left="-7" w:right="44" w:hanging="8"/>
      </w:pPr>
      <w:r>
        <w:t xml:space="preserve">Puede albergar el DNS externo. </w:t>
      </w:r>
    </w:p>
    <w:p w14:paraId="0F138EB8" w14:textId="77777777" w:rsidR="00A97412" w:rsidRDefault="00000000">
      <w:pPr>
        <w:spacing w:after="161" w:line="258" w:lineRule="auto"/>
        <w:ind w:left="-5" w:right="42" w:hanging="10"/>
      </w:pPr>
      <w:r>
        <w:rPr>
          <w:u w:val="single" w:color="000000"/>
        </w:rPr>
        <w:t>Cada paquete que entra o sale de la red es inspeccionado y lo acepta o rechaza basándose en</w:t>
      </w:r>
      <w:r>
        <w:t xml:space="preserve"> </w:t>
      </w:r>
      <w:r>
        <w:rPr>
          <w:u w:val="single" w:color="000000"/>
        </w:rPr>
        <w:t>las reglas definidas por el usuario (</w:t>
      </w:r>
      <w:r>
        <w:rPr>
          <w:b/>
          <w:u w:val="single" w:color="000000"/>
        </w:rPr>
        <w:t>software editor de reglas</w:t>
      </w:r>
      <w:r>
        <w:rPr>
          <w:u w:val="single" w:color="000000"/>
        </w:rPr>
        <w:t>).</w:t>
      </w:r>
      <w:r>
        <w:t xml:space="preserve"> </w:t>
      </w:r>
    </w:p>
    <w:p w14:paraId="7C56CF5B" w14:textId="77777777" w:rsidR="00A97412" w:rsidRDefault="00000000">
      <w:pPr>
        <w:spacing w:after="153" w:line="266" w:lineRule="auto"/>
        <w:ind w:left="-7" w:right="44" w:hanging="8"/>
      </w:pPr>
      <w:r>
        <w:t xml:space="preserve">La regla básica es asegurar que todas las comunicaciones entre la Extranet y la Intranet se realicen conformes a las políticas de seguridad de la organización. </w:t>
      </w:r>
    </w:p>
    <w:p w14:paraId="295DBDD6" w14:textId="77777777" w:rsidR="00A97412" w:rsidRDefault="00000000">
      <w:pPr>
        <w:spacing w:after="200" w:line="266" w:lineRule="auto"/>
        <w:ind w:left="-7" w:right="44" w:hanging="8"/>
      </w:pPr>
      <w:r>
        <w:t xml:space="preserve">Técnicas utilizadas: </w:t>
      </w:r>
    </w:p>
    <w:p w14:paraId="0C488440" w14:textId="77777777" w:rsidR="00A97412" w:rsidRDefault="00000000">
      <w:pPr>
        <w:numPr>
          <w:ilvl w:val="0"/>
          <w:numId w:val="126"/>
        </w:numPr>
        <w:spacing w:after="11" w:line="266" w:lineRule="auto"/>
        <w:ind w:right="44" w:hanging="360"/>
      </w:pPr>
      <w:r>
        <w:t xml:space="preserve">Filtros a nivel paquete. </w:t>
      </w:r>
    </w:p>
    <w:p w14:paraId="550645FE" w14:textId="77777777" w:rsidR="00A97412" w:rsidRDefault="00000000">
      <w:pPr>
        <w:numPr>
          <w:ilvl w:val="0"/>
          <w:numId w:val="126"/>
        </w:numPr>
        <w:spacing w:after="14" w:line="266" w:lineRule="auto"/>
        <w:ind w:right="44" w:hanging="360"/>
      </w:pPr>
      <w:r>
        <w:t xml:space="preserve">Filtros a nivel circuito. </w:t>
      </w:r>
    </w:p>
    <w:p w14:paraId="6CB80AB2" w14:textId="77777777" w:rsidR="00A97412" w:rsidRDefault="00000000">
      <w:pPr>
        <w:numPr>
          <w:ilvl w:val="0"/>
          <w:numId w:val="126"/>
        </w:numPr>
        <w:spacing w:after="14" w:line="266" w:lineRule="auto"/>
        <w:ind w:right="44" w:hanging="360"/>
      </w:pPr>
      <w:r>
        <w:t xml:space="preserve">Filtros a nivel aplicación. </w:t>
      </w:r>
    </w:p>
    <w:p w14:paraId="6B7F3E4E" w14:textId="77777777" w:rsidR="00A97412" w:rsidRDefault="00000000">
      <w:pPr>
        <w:numPr>
          <w:ilvl w:val="0"/>
          <w:numId w:val="126"/>
        </w:numPr>
        <w:spacing w:after="0" w:line="266" w:lineRule="auto"/>
        <w:ind w:right="44" w:hanging="360"/>
      </w:pPr>
      <w:proofErr w:type="gramStart"/>
      <w:r>
        <w:t>Filtros dinámico</w:t>
      </w:r>
      <w:proofErr w:type="gramEnd"/>
      <w:r>
        <w:t xml:space="preserve"> a nivel paquete. </w:t>
      </w:r>
    </w:p>
    <w:p w14:paraId="0B86290E" w14:textId="77777777" w:rsidR="00A97412" w:rsidRDefault="00000000">
      <w:pPr>
        <w:spacing w:after="347"/>
      </w:pPr>
      <w:r>
        <w:rPr>
          <w:sz w:val="2"/>
        </w:rPr>
        <w:t xml:space="preserve"> </w:t>
      </w:r>
    </w:p>
    <w:p w14:paraId="34E1B529" w14:textId="77777777" w:rsidR="00A97412" w:rsidRDefault="00000000">
      <w:pPr>
        <w:spacing w:after="199" w:line="266" w:lineRule="auto"/>
        <w:ind w:left="-7" w:right="44" w:hanging="8"/>
      </w:pPr>
      <w:r>
        <w:t xml:space="preserve">Un Firewall suele tener un mínimo de </w:t>
      </w:r>
      <w:r>
        <w:rPr>
          <w:b/>
        </w:rPr>
        <w:t>tres zonas</w:t>
      </w:r>
      <w:r>
        <w:t xml:space="preserve">, aunque las primeras implementaciones sólo incluían dos: </w:t>
      </w:r>
    </w:p>
    <w:p w14:paraId="51EFACC7" w14:textId="77777777" w:rsidR="00A97412" w:rsidRDefault="00000000">
      <w:pPr>
        <w:numPr>
          <w:ilvl w:val="0"/>
          <w:numId w:val="126"/>
        </w:numPr>
        <w:spacing w:after="12" w:line="266" w:lineRule="auto"/>
        <w:ind w:right="44" w:hanging="360"/>
      </w:pPr>
      <w:r>
        <w:lastRenderedPageBreak/>
        <w:t xml:space="preserve">Interior. </w:t>
      </w:r>
    </w:p>
    <w:p w14:paraId="72C421AF" w14:textId="77777777" w:rsidR="00A97412" w:rsidRDefault="00000000">
      <w:pPr>
        <w:numPr>
          <w:ilvl w:val="0"/>
          <w:numId w:val="126"/>
        </w:numPr>
        <w:spacing w:after="15" w:line="266" w:lineRule="auto"/>
        <w:ind w:right="44" w:hanging="360"/>
      </w:pPr>
      <w:r>
        <w:t xml:space="preserve">Exterior. </w:t>
      </w:r>
    </w:p>
    <w:p w14:paraId="694D3D25" w14:textId="77777777" w:rsidR="00A97412" w:rsidRDefault="00000000">
      <w:pPr>
        <w:numPr>
          <w:ilvl w:val="0"/>
          <w:numId w:val="126"/>
        </w:numPr>
        <w:spacing w:after="0" w:line="266" w:lineRule="auto"/>
        <w:ind w:right="44" w:hanging="360"/>
      </w:pPr>
      <w:r>
        <w:t xml:space="preserve">DMZ (zona desmilitarizada). </w:t>
      </w:r>
    </w:p>
    <w:p w14:paraId="532F96F9" w14:textId="77777777" w:rsidR="00A97412" w:rsidRDefault="00000000">
      <w:pPr>
        <w:spacing w:after="349"/>
      </w:pPr>
      <w:r>
        <w:rPr>
          <w:sz w:val="2"/>
        </w:rPr>
        <w:t xml:space="preserve"> </w:t>
      </w:r>
    </w:p>
    <w:p w14:paraId="63BFA2D3" w14:textId="77777777" w:rsidR="00A97412" w:rsidRDefault="00000000">
      <w:pPr>
        <w:spacing w:after="197" w:line="266" w:lineRule="auto"/>
        <w:ind w:left="-7" w:right="44" w:hanging="8"/>
      </w:pPr>
      <w:r>
        <w:t xml:space="preserve">Un Firewall: </w:t>
      </w:r>
    </w:p>
    <w:p w14:paraId="49D666B9" w14:textId="77777777" w:rsidR="00A97412" w:rsidRDefault="00000000">
      <w:pPr>
        <w:numPr>
          <w:ilvl w:val="0"/>
          <w:numId w:val="126"/>
        </w:numPr>
        <w:spacing w:after="13" w:line="266" w:lineRule="auto"/>
        <w:ind w:right="44" w:hanging="360"/>
      </w:pPr>
      <w:r>
        <w:t xml:space="preserve">Filtra tráfico dependiendo de reglas predefinidas. </w:t>
      </w:r>
    </w:p>
    <w:p w14:paraId="412F9A87" w14:textId="77777777" w:rsidR="00A97412" w:rsidRDefault="00000000">
      <w:pPr>
        <w:numPr>
          <w:ilvl w:val="0"/>
          <w:numId w:val="126"/>
        </w:numPr>
        <w:spacing w:after="13" w:line="266" w:lineRule="auto"/>
        <w:ind w:right="44" w:hanging="360"/>
      </w:pPr>
      <w:r>
        <w:t xml:space="preserve">No protege de ataques internos. </w:t>
      </w:r>
    </w:p>
    <w:p w14:paraId="5A480648" w14:textId="77777777" w:rsidR="00A97412" w:rsidRDefault="00000000">
      <w:pPr>
        <w:numPr>
          <w:ilvl w:val="0"/>
          <w:numId w:val="126"/>
        </w:numPr>
        <w:spacing w:after="11" w:line="266" w:lineRule="auto"/>
        <w:ind w:right="44" w:hanging="360"/>
      </w:pPr>
      <w:r>
        <w:t xml:space="preserve">No protege de accesos no autorizados. </w:t>
      </w:r>
    </w:p>
    <w:p w14:paraId="1825DED0" w14:textId="77777777" w:rsidR="00A97412" w:rsidRDefault="00000000">
      <w:pPr>
        <w:numPr>
          <w:ilvl w:val="0"/>
          <w:numId w:val="126"/>
        </w:numPr>
        <w:spacing w:after="126" w:line="266" w:lineRule="auto"/>
        <w:ind w:right="44" w:hanging="360"/>
      </w:pPr>
      <w:r>
        <w:t xml:space="preserve">No protege de todos los ataques dañinos. </w:t>
      </w:r>
    </w:p>
    <w:p w14:paraId="7FE17F31" w14:textId="77777777" w:rsidR="00A97412" w:rsidRDefault="00000000">
      <w:pPr>
        <w:spacing w:after="237"/>
      </w:pPr>
      <w:r>
        <w:t xml:space="preserve"> </w:t>
      </w:r>
    </w:p>
    <w:p w14:paraId="08D96C65" w14:textId="77777777" w:rsidR="00A97412" w:rsidRDefault="00000000">
      <w:pPr>
        <w:spacing w:after="84"/>
        <w:ind w:left="11" w:right="56" w:hanging="10"/>
        <w:jc w:val="center"/>
      </w:pPr>
      <w:r>
        <w:rPr>
          <w:b/>
          <w:sz w:val="30"/>
          <w:u w:val="single" w:color="000000"/>
        </w:rPr>
        <w:t>Proxy Server</w:t>
      </w:r>
      <w:r>
        <w:rPr>
          <w:b/>
          <w:sz w:val="30"/>
        </w:rPr>
        <w:t xml:space="preserve"> </w:t>
      </w:r>
    </w:p>
    <w:p w14:paraId="18202042" w14:textId="77777777" w:rsidR="00A97412" w:rsidRDefault="00000000">
      <w:pPr>
        <w:spacing w:after="153" w:line="266" w:lineRule="auto"/>
        <w:ind w:left="-7" w:right="44" w:hanging="8"/>
      </w:pPr>
      <w:r>
        <w:t xml:space="preserve">Es un </w:t>
      </w:r>
      <w:r>
        <w:rPr>
          <w:u w:val="single" w:color="000000"/>
        </w:rPr>
        <w:t>servidor encargado</w:t>
      </w:r>
      <w:r>
        <w:t xml:space="preserve">, entre otras cosas, </w:t>
      </w:r>
      <w:r>
        <w:rPr>
          <w:u w:val="single" w:color="000000"/>
        </w:rPr>
        <w:t>de centralizar el tráfico entre Internet y una red</w:t>
      </w:r>
      <w:r>
        <w:t xml:space="preserve"> </w:t>
      </w:r>
      <w:r>
        <w:rPr>
          <w:u w:val="single" w:color="000000"/>
        </w:rPr>
        <w:t>privada</w:t>
      </w:r>
      <w:r>
        <w:t xml:space="preserve">, de forma que evita que cada una de las máquinas de la red interior tenga que disponer necesariamente de una conexión directa a la red. Al mismo tiempo </w:t>
      </w:r>
      <w:r>
        <w:rPr>
          <w:u w:val="single" w:color="000000"/>
        </w:rPr>
        <w:t>contiene</w:t>
      </w:r>
      <w:r>
        <w:t xml:space="preserve"> </w:t>
      </w:r>
      <w:r>
        <w:rPr>
          <w:u w:val="single" w:color="000000"/>
        </w:rPr>
        <w:t>mecanismos de seguridad que impiden accesos no autorizados desde el exterior hacia la red</w:t>
      </w:r>
      <w:r>
        <w:t xml:space="preserve"> </w:t>
      </w:r>
      <w:r>
        <w:rPr>
          <w:u w:val="single" w:color="000000"/>
        </w:rPr>
        <w:t>privada.</w:t>
      </w:r>
      <w:r>
        <w:t xml:space="preserve">  </w:t>
      </w:r>
    </w:p>
    <w:p w14:paraId="238234FB" w14:textId="77777777" w:rsidR="00A97412" w:rsidRDefault="00000000">
      <w:pPr>
        <w:spacing w:after="161" w:line="258" w:lineRule="auto"/>
        <w:ind w:left="-5" w:right="42" w:hanging="10"/>
      </w:pPr>
      <w:r>
        <w:t xml:space="preserve">Es un </w:t>
      </w:r>
      <w:proofErr w:type="spellStart"/>
      <w:r>
        <w:rPr>
          <w:u w:val="single" w:color="000000"/>
        </w:rPr>
        <w:t>gestionador</w:t>
      </w:r>
      <w:proofErr w:type="spellEnd"/>
      <w:r>
        <w:rPr>
          <w:u w:val="single" w:color="000000"/>
        </w:rPr>
        <w:t xml:space="preserve"> de comunicaciones entre Internet e Intranet</w:t>
      </w:r>
      <w:r>
        <w:t xml:space="preserve"> de una LAN. </w:t>
      </w:r>
    </w:p>
    <w:p w14:paraId="55375314" w14:textId="77777777" w:rsidR="00A97412" w:rsidRDefault="00000000">
      <w:pPr>
        <w:spacing w:after="153" w:line="266" w:lineRule="auto"/>
        <w:ind w:left="-7" w:right="44" w:hanging="8"/>
      </w:pPr>
      <w:r>
        <w:t xml:space="preserve">Proporciona protección a nuestra LAN </w:t>
      </w:r>
      <w:r>
        <w:rPr>
          <w:u w:val="single" w:color="000000"/>
        </w:rPr>
        <w:t>utilizando NAT</w:t>
      </w:r>
      <w:r>
        <w:t xml:space="preserve"> (Administrador de Traducciones de Red). </w:t>
      </w:r>
    </w:p>
    <w:p w14:paraId="467B148F" w14:textId="77777777" w:rsidR="00A97412" w:rsidRDefault="00000000">
      <w:pPr>
        <w:spacing w:after="153" w:line="266" w:lineRule="auto"/>
        <w:ind w:left="-7" w:right="44" w:hanging="8"/>
      </w:pPr>
      <w:r>
        <w:t xml:space="preserve">Proporciona restricciones de servicios parciales a nivel individual. </w:t>
      </w:r>
    </w:p>
    <w:p w14:paraId="7AD09A2C" w14:textId="77777777" w:rsidR="00A97412" w:rsidRDefault="00000000">
      <w:pPr>
        <w:spacing w:after="161" w:line="258" w:lineRule="auto"/>
        <w:ind w:left="-5" w:right="42" w:hanging="10"/>
      </w:pPr>
      <w:r>
        <w:rPr>
          <w:u w:val="single" w:color="000000"/>
        </w:rPr>
        <w:t>Aislamiento completo de la Intranet.</w:t>
      </w:r>
      <w:r>
        <w:t xml:space="preserve"> </w:t>
      </w:r>
    </w:p>
    <w:p w14:paraId="2FB77D3A" w14:textId="77777777" w:rsidR="00A97412" w:rsidRDefault="00000000">
      <w:pPr>
        <w:spacing w:after="153" w:line="266" w:lineRule="auto"/>
        <w:ind w:left="-7" w:right="44" w:hanging="8"/>
      </w:pPr>
      <w:r>
        <w:t xml:space="preserve">Puede mantener un cache configurable de los datos más solicitados o recientemente recuperados para mejorar la performance de respuesta ante solicitudes. </w:t>
      </w:r>
    </w:p>
    <w:p w14:paraId="2D4BDBA2" w14:textId="77777777" w:rsidR="00A97412" w:rsidRDefault="00000000">
      <w:pPr>
        <w:spacing w:after="153" w:line="266" w:lineRule="auto"/>
        <w:ind w:left="-7" w:right="44" w:hanging="8"/>
      </w:pPr>
      <w:r>
        <w:t xml:space="preserve">Asocia los puertos 8080-80 como las peticiones del usuario. </w:t>
      </w:r>
    </w:p>
    <w:p w14:paraId="5235AD38" w14:textId="77777777" w:rsidR="00A97412" w:rsidRDefault="00000000">
      <w:pPr>
        <w:spacing w:after="153" w:line="266" w:lineRule="auto"/>
        <w:ind w:left="-7" w:right="44" w:hanging="8"/>
      </w:pPr>
      <w:r>
        <w:t xml:space="preserve">El servicio se basa en </w:t>
      </w:r>
      <w:proofErr w:type="gramStart"/>
      <w:r>
        <w:t>HTTP</w:t>
      </w:r>
      <w:proofErr w:type="gramEnd"/>
      <w:r>
        <w:t xml:space="preserve"> pero admite FTP, Gopher y SSL (datos encriptados). </w:t>
      </w:r>
    </w:p>
    <w:p w14:paraId="70430F3D" w14:textId="77777777" w:rsidR="00A97412" w:rsidRDefault="00000000">
      <w:pPr>
        <w:spacing w:after="84"/>
        <w:ind w:left="11" w:right="51" w:hanging="10"/>
        <w:jc w:val="center"/>
      </w:pPr>
      <w:r>
        <w:rPr>
          <w:b/>
          <w:sz w:val="30"/>
          <w:u w:val="single" w:color="000000"/>
        </w:rPr>
        <w:t>LDAP Server</w:t>
      </w:r>
      <w:r>
        <w:rPr>
          <w:b/>
          <w:sz w:val="30"/>
        </w:rPr>
        <w:t xml:space="preserve"> </w:t>
      </w:r>
    </w:p>
    <w:p w14:paraId="57AC8574" w14:textId="77777777" w:rsidR="00A97412" w:rsidRDefault="00000000">
      <w:pPr>
        <w:spacing w:after="153" w:line="266" w:lineRule="auto"/>
        <w:ind w:left="-7" w:right="44" w:hanging="8"/>
      </w:pPr>
      <w:r>
        <w:t>LDAP (</w:t>
      </w:r>
      <w:proofErr w:type="spellStart"/>
      <w:r>
        <w:t>Lightweight</w:t>
      </w:r>
      <w:proofErr w:type="spellEnd"/>
      <w:r>
        <w:t xml:space="preserve"> </w:t>
      </w:r>
      <w:proofErr w:type="spellStart"/>
      <w:r>
        <w:t>Directory</w:t>
      </w:r>
      <w:proofErr w:type="spellEnd"/>
      <w:r>
        <w:t xml:space="preserve"> Access </w:t>
      </w:r>
      <w:proofErr w:type="spellStart"/>
      <w:r>
        <w:t>Protocol</w:t>
      </w:r>
      <w:proofErr w:type="spellEnd"/>
      <w:r>
        <w:t xml:space="preserve">) es un </w:t>
      </w:r>
      <w:r>
        <w:rPr>
          <w:u w:val="single" w:color="000000"/>
        </w:rPr>
        <w:t>servicio de Internet que implementa un</w:t>
      </w:r>
      <w:r>
        <w:t xml:space="preserve"> </w:t>
      </w:r>
      <w:r>
        <w:rPr>
          <w:u w:val="single" w:color="000000"/>
        </w:rPr>
        <w:t xml:space="preserve">directorio jerárquico y distribuido. </w:t>
      </w:r>
      <w:r>
        <w:t xml:space="preserve">Es un repositorio centralizado de usuarios, aplicaciones y recursos. </w:t>
      </w:r>
    </w:p>
    <w:p w14:paraId="10889B5E" w14:textId="77777777" w:rsidR="00A97412" w:rsidRDefault="00000000">
      <w:pPr>
        <w:spacing w:after="161" w:line="258" w:lineRule="auto"/>
        <w:ind w:left="-5" w:right="42" w:hanging="10"/>
      </w:pPr>
      <w:r>
        <w:rPr>
          <w:u w:val="single" w:color="000000"/>
        </w:rPr>
        <w:t>Define permisos configurados por el administrador para permitir el acceso a ciertos usuarios a</w:t>
      </w:r>
      <w:r>
        <w:t xml:space="preserve"> </w:t>
      </w:r>
      <w:r>
        <w:rPr>
          <w:u w:val="single" w:color="000000"/>
        </w:rPr>
        <w:t>la base de datos, y mantener información en privado.</w:t>
      </w:r>
      <w:r>
        <w:t xml:space="preserve"> </w:t>
      </w:r>
    </w:p>
    <w:p w14:paraId="63BD3206" w14:textId="77777777" w:rsidR="00A97412" w:rsidRDefault="00000000">
      <w:pPr>
        <w:spacing w:after="153" w:line="266" w:lineRule="auto"/>
        <w:ind w:left="-7" w:right="44" w:hanging="8"/>
      </w:pPr>
      <w:r>
        <w:t xml:space="preserve">Control de acceso a recursos a través de reglas de provisionamiento. </w:t>
      </w:r>
    </w:p>
    <w:p w14:paraId="6C34F7F4" w14:textId="77777777" w:rsidR="00A97412" w:rsidRDefault="00000000">
      <w:pPr>
        <w:spacing w:after="153" w:line="266" w:lineRule="auto"/>
        <w:ind w:left="-7" w:right="44" w:hanging="8"/>
      </w:pPr>
      <w:r>
        <w:t xml:space="preserve">Utiliza canales seguros para comunicarse con el cliente. </w:t>
      </w:r>
    </w:p>
    <w:p w14:paraId="47193B6F" w14:textId="77777777" w:rsidR="00A97412" w:rsidRDefault="00000000">
      <w:pPr>
        <w:spacing w:after="153" w:line="266" w:lineRule="auto"/>
        <w:ind w:left="-7" w:right="44" w:hanging="8"/>
      </w:pPr>
      <w:r>
        <w:t xml:space="preserve">Tres tipos de autenticación: Sin autenticación, autenticación simple y usando SASL o SSL/TLS. </w:t>
      </w:r>
    </w:p>
    <w:p w14:paraId="2E09EB77" w14:textId="77777777" w:rsidR="00A97412" w:rsidRDefault="00000000">
      <w:pPr>
        <w:spacing w:after="237"/>
      </w:pPr>
      <w:r>
        <w:t xml:space="preserve"> </w:t>
      </w:r>
    </w:p>
    <w:p w14:paraId="4D9AFB69" w14:textId="77777777" w:rsidR="00A97412" w:rsidRDefault="00000000">
      <w:pPr>
        <w:spacing w:after="84"/>
        <w:ind w:left="11" w:right="53" w:hanging="10"/>
        <w:jc w:val="center"/>
      </w:pPr>
      <w:r>
        <w:rPr>
          <w:b/>
          <w:sz w:val="30"/>
          <w:u w:val="single" w:color="000000"/>
        </w:rPr>
        <w:lastRenderedPageBreak/>
        <w:t>Web Server</w:t>
      </w:r>
      <w:r>
        <w:rPr>
          <w:b/>
          <w:sz w:val="30"/>
        </w:rPr>
        <w:t xml:space="preserve"> </w:t>
      </w:r>
    </w:p>
    <w:p w14:paraId="4DABDA6A" w14:textId="77777777" w:rsidR="00A97412" w:rsidRDefault="00000000">
      <w:pPr>
        <w:spacing w:after="153" w:line="266" w:lineRule="auto"/>
        <w:ind w:left="-7" w:right="44" w:hanging="8"/>
      </w:pPr>
      <w:r>
        <w:rPr>
          <w:u w:val="single" w:color="000000"/>
        </w:rPr>
        <w:t>Colección de ficheros o páginas web</w:t>
      </w:r>
      <w:r>
        <w:t xml:space="preserve"> que incluyen información en forma de textos, gráficos, sonidos y video además de links o vínculos con otros ficheros. </w:t>
      </w:r>
    </w:p>
    <w:p w14:paraId="54E6E43B" w14:textId="77777777" w:rsidR="00A97412" w:rsidRDefault="00000000">
      <w:pPr>
        <w:spacing w:after="153" w:line="266" w:lineRule="auto"/>
        <w:ind w:left="-7" w:right="44" w:hanging="8"/>
      </w:pPr>
      <w:r>
        <w:t xml:space="preserve">Dependiendo de la configuración del Proxy o Firewall puede ser interno o externo. </w:t>
      </w:r>
    </w:p>
    <w:p w14:paraId="38CE8F77" w14:textId="77777777" w:rsidR="00A97412" w:rsidRDefault="00000000">
      <w:pPr>
        <w:spacing w:after="161" w:line="258" w:lineRule="auto"/>
        <w:ind w:left="-5" w:right="42" w:hanging="10"/>
      </w:pPr>
      <w:r>
        <w:rPr>
          <w:u w:val="single" w:color="000000"/>
        </w:rPr>
        <w:t>Acepta peticiones HTTP desde clientes web y envía la información solicitada.</w:t>
      </w:r>
      <w:r>
        <w:t xml:space="preserve"> </w:t>
      </w:r>
    </w:p>
    <w:p w14:paraId="67628E83" w14:textId="77777777" w:rsidR="00A97412" w:rsidRDefault="00000000">
      <w:pPr>
        <w:spacing w:after="153" w:line="266" w:lineRule="auto"/>
        <w:ind w:left="-7" w:right="44" w:hanging="8"/>
      </w:pPr>
      <w:r>
        <w:t xml:space="preserve">Almacena información detallada acerca de las peticiones de los clientes y las respuestas del servidor. </w:t>
      </w:r>
    </w:p>
    <w:p w14:paraId="4B021FF7" w14:textId="77777777" w:rsidR="00A97412" w:rsidRDefault="00000000">
      <w:pPr>
        <w:spacing w:after="153" w:line="266" w:lineRule="auto"/>
        <w:ind w:left="-7" w:right="44" w:hanging="8"/>
      </w:pPr>
      <w:r>
        <w:t xml:space="preserve">Funcionalidades: Autenticación, manejo de contenido estático y dinámico, HTTPS, compresión, limitación de ancho de banda. </w:t>
      </w:r>
    </w:p>
    <w:p w14:paraId="2B91218C" w14:textId="77777777" w:rsidR="00A97412" w:rsidRDefault="00000000">
      <w:pPr>
        <w:spacing w:after="237"/>
      </w:pPr>
      <w:r>
        <w:t xml:space="preserve"> </w:t>
      </w:r>
    </w:p>
    <w:p w14:paraId="79C0B107" w14:textId="77777777" w:rsidR="00A97412" w:rsidRDefault="00000000">
      <w:pPr>
        <w:spacing w:after="84"/>
        <w:ind w:left="11" w:right="54" w:hanging="10"/>
        <w:jc w:val="center"/>
      </w:pPr>
      <w:r>
        <w:rPr>
          <w:b/>
          <w:sz w:val="30"/>
          <w:u w:val="single" w:color="000000"/>
        </w:rPr>
        <w:t>Mail Server o Servicio de correo</w:t>
      </w:r>
      <w:r>
        <w:rPr>
          <w:b/>
          <w:sz w:val="30"/>
        </w:rPr>
        <w:t xml:space="preserve"> </w:t>
      </w:r>
    </w:p>
    <w:p w14:paraId="70544A15" w14:textId="77777777" w:rsidR="00A97412" w:rsidRDefault="00000000">
      <w:pPr>
        <w:spacing w:after="161" w:line="258" w:lineRule="auto"/>
        <w:ind w:left="-5" w:right="42" w:hanging="10"/>
      </w:pPr>
      <w:r>
        <w:t xml:space="preserve">Un Mail Server es una </w:t>
      </w:r>
      <w:r>
        <w:rPr>
          <w:u w:val="single" w:color="000000"/>
        </w:rPr>
        <w:t>aplicación informática que permite enviar correos de unos usuarios a</w:t>
      </w:r>
      <w:r>
        <w:t xml:space="preserve"> </w:t>
      </w:r>
      <w:r>
        <w:rPr>
          <w:u w:val="single" w:color="000000"/>
        </w:rPr>
        <w:t>otros, con independencia de la red que dichos usuarios estén utilizando.</w:t>
      </w:r>
      <w:r>
        <w:t xml:space="preserve"> Utiliza el protocolo SMTP. </w:t>
      </w:r>
    </w:p>
    <w:p w14:paraId="6CAB013C" w14:textId="77777777" w:rsidR="00A97412" w:rsidRDefault="00000000">
      <w:pPr>
        <w:spacing w:after="197" w:line="266" w:lineRule="auto"/>
        <w:ind w:left="-7" w:right="44" w:hanging="8"/>
      </w:pPr>
      <w:r>
        <w:t xml:space="preserve">El MTA (Agente de Transferencia de Correo): </w:t>
      </w:r>
    </w:p>
    <w:p w14:paraId="775B5381" w14:textId="77777777" w:rsidR="00A97412" w:rsidRDefault="00000000">
      <w:pPr>
        <w:numPr>
          <w:ilvl w:val="0"/>
          <w:numId w:val="127"/>
        </w:numPr>
        <w:spacing w:after="13" w:line="266" w:lineRule="auto"/>
        <w:ind w:right="44" w:hanging="360"/>
      </w:pPr>
      <w:r>
        <w:t xml:space="preserve">Envía y recibe paquetes desde/hasta otros servidores de correo.  </w:t>
      </w:r>
    </w:p>
    <w:p w14:paraId="059F6DAF" w14:textId="77777777" w:rsidR="00A97412" w:rsidRDefault="00000000">
      <w:pPr>
        <w:numPr>
          <w:ilvl w:val="0"/>
          <w:numId w:val="127"/>
        </w:numPr>
        <w:spacing w:after="14" w:line="266" w:lineRule="auto"/>
        <w:ind w:right="44" w:hanging="360"/>
      </w:pPr>
      <w:r>
        <w:t xml:space="preserve">Proporciona una interfaz para las aplicaciones accedan al sistema de correo. </w:t>
      </w:r>
    </w:p>
    <w:p w14:paraId="503F82C1" w14:textId="77777777" w:rsidR="00A97412" w:rsidRDefault="00000000">
      <w:pPr>
        <w:numPr>
          <w:ilvl w:val="0"/>
          <w:numId w:val="127"/>
        </w:numPr>
        <w:spacing w:after="125" w:line="266" w:lineRule="auto"/>
        <w:ind w:right="44" w:hanging="360"/>
      </w:pPr>
      <w:r>
        <w:t xml:space="preserve">Proporciona a los usuarios buzones de correo dotados de una dirección. </w:t>
      </w:r>
    </w:p>
    <w:p w14:paraId="2F87F816" w14:textId="77777777" w:rsidR="00A97412" w:rsidRDefault="00000000">
      <w:pPr>
        <w:spacing w:after="235"/>
      </w:pPr>
      <w:r>
        <w:t xml:space="preserve"> </w:t>
      </w:r>
    </w:p>
    <w:p w14:paraId="0E4532E5" w14:textId="77777777" w:rsidR="00A97412" w:rsidRDefault="00000000">
      <w:pPr>
        <w:spacing w:after="84"/>
        <w:ind w:left="11" w:right="54" w:hanging="10"/>
        <w:jc w:val="center"/>
      </w:pPr>
      <w:r>
        <w:rPr>
          <w:b/>
          <w:sz w:val="30"/>
          <w:u w:val="single" w:color="000000"/>
        </w:rPr>
        <w:t>Antivirus</w:t>
      </w:r>
      <w:r>
        <w:rPr>
          <w:b/>
          <w:sz w:val="30"/>
        </w:rPr>
        <w:t xml:space="preserve"> </w:t>
      </w:r>
    </w:p>
    <w:p w14:paraId="0FBE38F0" w14:textId="77777777" w:rsidR="00A97412" w:rsidRDefault="00000000">
      <w:pPr>
        <w:spacing w:after="153" w:line="266" w:lineRule="auto"/>
        <w:ind w:left="-7" w:right="44" w:hanging="8"/>
      </w:pPr>
      <w:r>
        <w:t xml:space="preserve">Otro servicio que tiene un centro de cómputos es el antivirus de borde, el cual puede también estar dentro de un </w:t>
      </w:r>
      <w:proofErr w:type="spellStart"/>
      <w:r>
        <w:t>endpoint</w:t>
      </w:r>
      <w:proofErr w:type="spellEnd"/>
      <w:r>
        <w:t xml:space="preserve">. </w:t>
      </w:r>
    </w:p>
    <w:p w14:paraId="0F9AF614" w14:textId="77777777" w:rsidR="00A97412" w:rsidRDefault="00000000">
      <w:pPr>
        <w:spacing w:after="161" w:line="258" w:lineRule="auto"/>
        <w:ind w:left="-5" w:right="42" w:hanging="10"/>
      </w:pPr>
      <w:r>
        <w:t xml:space="preserve">Es un </w:t>
      </w:r>
      <w:r>
        <w:rPr>
          <w:u w:val="single" w:color="000000"/>
        </w:rPr>
        <w:t>programa de chequeo de archivos de tráfico entrante y saliente trabajando sobre</w:t>
      </w:r>
      <w:r>
        <w:t xml:space="preserve"> </w:t>
      </w:r>
      <w:r>
        <w:rPr>
          <w:u w:val="single" w:color="000000"/>
        </w:rPr>
        <w:t>servicios</w:t>
      </w:r>
      <w:r>
        <w:t xml:space="preserve"> FTP, HTTP y MAIL. </w:t>
      </w:r>
    </w:p>
    <w:p w14:paraId="46DF1B28" w14:textId="77777777" w:rsidR="00A97412" w:rsidRDefault="00000000">
      <w:pPr>
        <w:spacing w:after="0" w:line="266" w:lineRule="auto"/>
        <w:ind w:left="-7" w:right="44" w:hanging="8"/>
      </w:pPr>
      <w:r>
        <w:t xml:space="preserve">Los antivirus tienen también una </w:t>
      </w:r>
      <w:r>
        <w:rPr>
          <w:b/>
        </w:rPr>
        <w:t>consola de trabajo</w:t>
      </w:r>
      <w:r>
        <w:t xml:space="preserve"> que permiten resumir cuantos equipos tuvieron problemas, cuantos no, que tipo de </w:t>
      </w:r>
      <w:proofErr w:type="gramStart"/>
      <w:r>
        <w:t>malware</w:t>
      </w:r>
      <w:proofErr w:type="gramEnd"/>
      <w:r>
        <w:t xml:space="preserve"> hubo, etc. Permiten </w:t>
      </w:r>
      <w:r>
        <w:rPr>
          <w:u w:val="single" w:color="000000"/>
        </w:rPr>
        <w:t>establecer</w:t>
      </w:r>
      <w:r>
        <w:t xml:space="preserve"> </w:t>
      </w:r>
      <w:r>
        <w:rPr>
          <w:u w:val="single" w:color="000000"/>
        </w:rPr>
        <w:t>estadísticas</w:t>
      </w:r>
      <w:r>
        <w:t xml:space="preserve">. </w:t>
      </w:r>
    </w:p>
    <w:p w14:paraId="7821A8B7" w14:textId="77777777" w:rsidR="00A97412" w:rsidRDefault="00000000">
      <w:pPr>
        <w:spacing w:after="242"/>
        <w:ind w:right="-317"/>
      </w:pPr>
      <w:r>
        <w:rPr>
          <w:noProof/>
        </w:rPr>
        <w:lastRenderedPageBreak/>
        <mc:AlternateContent>
          <mc:Choice Requires="wpg">
            <w:drawing>
              <wp:inline distT="0" distB="0" distL="0" distR="0" wp14:anchorId="149F71D8" wp14:editId="43DF24DD">
                <wp:extent cx="5633353" cy="3779709"/>
                <wp:effectExtent l="0" t="0" r="0" b="0"/>
                <wp:docPr id="287628" name="Group 287628"/>
                <wp:cNvGraphicFramePr/>
                <a:graphic xmlns:a="http://schemas.openxmlformats.org/drawingml/2006/main">
                  <a:graphicData uri="http://schemas.microsoft.com/office/word/2010/wordprocessingGroup">
                    <wpg:wgp>
                      <wpg:cNvGrpSpPr/>
                      <wpg:grpSpPr>
                        <a:xfrm>
                          <a:off x="0" y="0"/>
                          <a:ext cx="5633353" cy="3779709"/>
                          <a:chOff x="0" y="0"/>
                          <a:chExt cx="5633353" cy="3779709"/>
                        </a:xfrm>
                      </wpg:grpSpPr>
                      <wps:wsp>
                        <wps:cNvPr id="28921" name="Rectangle 28921"/>
                        <wps:cNvSpPr/>
                        <wps:spPr>
                          <a:xfrm>
                            <a:off x="5601665" y="3388487"/>
                            <a:ext cx="42144" cy="189937"/>
                          </a:xfrm>
                          <a:prstGeom prst="rect">
                            <a:avLst/>
                          </a:prstGeom>
                          <a:ln>
                            <a:noFill/>
                          </a:ln>
                        </wps:spPr>
                        <wps:txbx>
                          <w:txbxContent>
                            <w:p w14:paraId="695A64EA" w14:textId="77777777" w:rsidR="00A97412" w:rsidRDefault="00000000">
                              <w:r>
                                <w:t xml:space="preserve"> </w:t>
                              </w:r>
                            </w:p>
                          </w:txbxContent>
                        </wps:txbx>
                        <wps:bodyPr horzOverflow="overflow" vert="horz" lIns="0" tIns="0" rIns="0" bIns="0" rtlCol="0">
                          <a:noAutofit/>
                        </wps:bodyPr>
                      </wps:wsp>
                      <wps:wsp>
                        <wps:cNvPr id="28922" name="Rectangle 28922"/>
                        <wps:cNvSpPr/>
                        <wps:spPr>
                          <a:xfrm>
                            <a:off x="0" y="3636899"/>
                            <a:ext cx="42144" cy="189937"/>
                          </a:xfrm>
                          <a:prstGeom prst="rect">
                            <a:avLst/>
                          </a:prstGeom>
                          <a:ln>
                            <a:noFill/>
                          </a:ln>
                        </wps:spPr>
                        <wps:txbx>
                          <w:txbxContent>
                            <w:p w14:paraId="2D03241F" w14:textId="77777777" w:rsidR="00A97412" w:rsidRDefault="00000000">
                              <w:r>
                                <w:t xml:space="preserve"> </w:t>
                              </w:r>
                            </w:p>
                          </w:txbxContent>
                        </wps:txbx>
                        <wps:bodyPr horzOverflow="overflow" vert="horz" lIns="0" tIns="0" rIns="0" bIns="0" rtlCol="0">
                          <a:noAutofit/>
                        </wps:bodyPr>
                      </wps:wsp>
                      <pic:pic xmlns:pic="http://schemas.openxmlformats.org/drawingml/2006/picture">
                        <pic:nvPicPr>
                          <pic:cNvPr id="29027" name="Picture 29027"/>
                          <pic:cNvPicPr/>
                        </pic:nvPicPr>
                        <pic:blipFill>
                          <a:blip r:embed="rId815"/>
                          <a:stretch>
                            <a:fillRect/>
                          </a:stretch>
                        </pic:blipFill>
                        <pic:spPr>
                          <a:xfrm>
                            <a:off x="10363" y="0"/>
                            <a:ext cx="5579364" cy="3479292"/>
                          </a:xfrm>
                          <a:prstGeom prst="rect">
                            <a:avLst/>
                          </a:prstGeom>
                        </pic:spPr>
                      </pic:pic>
                      <pic:pic xmlns:pic="http://schemas.openxmlformats.org/drawingml/2006/picture">
                        <pic:nvPicPr>
                          <pic:cNvPr id="29029" name="Picture 29029"/>
                          <pic:cNvPicPr/>
                        </pic:nvPicPr>
                        <pic:blipFill>
                          <a:blip r:embed="rId816"/>
                          <a:stretch>
                            <a:fillRect/>
                          </a:stretch>
                        </pic:blipFill>
                        <pic:spPr>
                          <a:xfrm>
                            <a:off x="75514" y="64516"/>
                            <a:ext cx="5400040" cy="3300730"/>
                          </a:xfrm>
                          <a:prstGeom prst="rect">
                            <a:avLst/>
                          </a:prstGeom>
                        </pic:spPr>
                      </pic:pic>
                      <wps:wsp>
                        <wps:cNvPr id="29030" name="Shape 29030"/>
                        <wps:cNvSpPr/>
                        <wps:spPr>
                          <a:xfrm>
                            <a:off x="56464" y="45466"/>
                            <a:ext cx="5438140" cy="3338830"/>
                          </a:xfrm>
                          <a:custGeom>
                            <a:avLst/>
                            <a:gdLst/>
                            <a:ahLst/>
                            <a:cxnLst/>
                            <a:rect l="0" t="0" r="0" b="0"/>
                            <a:pathLst>
                              <a:path w="5438140" h="3338830">
                                <a:moveTo>
                                  <a:pt x="0" y="3338830"/>
                                </a:moveTo>
                                <a:lnTo>
                                  <a:pt x="5438140" y="3338830"/>
                                </a:lnTo>
                                <a:lnTo>
                                  <a:pt x="5438140" y="0"/>
                                </a:lnTo>
                                <a:lnTo>
                                  <a:pt x="0" y="0"/>
                                </a:lnTo>
                                <a:close/>
                              </a:path>
                            </a:pathLst>
                          </a:custGeom>
                          <a:ln w="38100" cap="sq">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87628" style="width:443.571pt;height:297.615pt;mso-position-horizontal-relative:char;mso-position-vertical-relative:line" coordsize="56333,37797">
                <v:rect id="Rectangle 28921" style="position:absolute;width:421;height:1899;left:56016;top:33884;" filled="f" stroked="f">
                  <v:textbox inset="0,0,0,0">
                    <w:txbxContent>
                      <w:p>
                        <w:pPr>
                          <w:spacing w:before="0" w:after="160" w:line="259" w:lineRule="auto"/>
                        </w:pPr>
                        <w:r>
                          <w:rPr>
                            <w:rFonts w:cs="Calibri" w:hAnsi="Calibri" w:eastAsia="Calibri" w:ascii="Calibri"/>
                            <w:sz w:val="22"/>
                          </w:rPr>
                          <w:t xml:space="preserve"> </w:t>
                        </w:r>
                      </w:p>
                    </w:txbxContent>
                  </v:textbox>
                </v:rect>
                <v:rect id="Rectangle 28922" style="position:absolute;width:421;height:1899;left:0;top:36368;" filled="f" stroked="f">
                  <v:textbox inset="0,0,0,0">
                    <w:txbxContent>
                      <w:p>
                        <w:pPr>
                          <w:spacing w:before="0" w:after="160" w:line="259" w:lineRule="auto"/>
                        </w:pPr>
                        <w:r>
                          <w:rPr>
                            <w:rFonts w:cs="Calibri" w:hAnsi="Calibri" w:eastAsia="Calibri" w:ascii="Calibri"/>
                            <w:sz w:val="22"/>
                          </w:rPr>
                          <w:t xml:space="preserve"> </w:t>
                        </w:r>
                      </w:p>
                    </w:txbxContent>
                  </v:textbox>
                </v:rect>
                <v:shape id="Picture 29027" style="position:absolute;width:55793;height:34792;left:103;top:0;" filled="f">
                  <v:imagedata r:id="rId817"/>
                </v:shape>
                <v:shape id="Picture 29029" style="position:absolute;width:54000;height:33007;left:755;top:645;" filled="f">
                  <v:imagedata r:id="rId818"/>
                </v:shape>
                <v:shape id="Shape 29030" style="position:absolute;width:54381;height:33388;left:564;top:454;" coordsize="5438140,3338830" path="m0,3338830l5438140,3338830l5438140,0l0,0x">
                  <v:stroke weight="3pt" endcap="square" joinstyle="miter" miterlimit="10" on="true" color="#000000"/>
                  <v:fill on="false" color="#000000" opacity="0"/>
                </v:shape>
              </v:group>
            </w:pict>
          </mc:Fallback>
        </mc:AlternateContent>
      </w:r>
    </w:p>
    <w:p w14:paraId="3E5276DB" w14:textId="77777777" w:rsidR="00A97412" w:rsidRDefault="00000000">
      <w:pPr>
        <w:spacing w:after="84"/>
        <w:ind w:left="11" w:right="54" w:hanging="10"/>
        <w:jc w:val="center"/>
      </w:pPr>
      <w:r>
        <w:rPr>
          <w:b/>
          <w:sz w:val="30"/>
          <w:u w:val="single" w:color="000000"/>
        </w:rPr>
        <w:t>Monitor Web (Web Manager)</w:t>
      </w:r>
      <w:r>
        <w:rPr>
          <w:b/>
          <w:sz w:val="30"/>
        </w:rPr>
        <w:t xml:space="preserve"> </w:t>
      </w:r>
    </w:p>
    <w:p w14:paraId="7CA68B7E" w14:textId="77777777" w:rsidR="00A97412" w:rsidRDefault="00000000">
      <w:pPr>
        <w:spacing w:after="161" w:line="258" w:lineRule="auto"/>
        <w:ind w:left="-5" w:right="42" w:hanging="10"/>
      </w:pPr>
      <w:r>
        <w:rPr>
          <w:u w:val="single" w:color="000000"/>
        </w:rPr>
        <w:t>Bloquea el acceso a usuarios o grupos a sitios web no productivos o no aceptados por las</w:t>
      </w:r>
      <w:r>
        <w:t xml:space="preserve"> </w:t>
      </w:r>
      <w:r>
        <w:rPr>
          <w:u w:val="single" w:color="000000"/>
        </w:rPr>
        <w:t>políticas de la empresa.</w:t>
      </w:r>
      <w:r>
        <w:t xml:space="preserve"> El administrador define la política seleccionando aquellas categorías que son aceptables o no. Esto le otorga la </w:t>
      </w:r>
      <w:r>
        <w:rPr>
          <w:u w:val="single" w:color="000000"/>
        </w:rPr>
        <w:t>posibilidad de filtrar cientos de miles de sitios web y</w:t>
      </w:r>
      <w:r>
        <w:t xml:space="preserve"> </w:t>
      </w:r>
      <w:r>
        <w:rPr>
          <w:u w:val="single" w:color="000000"/>
        </w:rPr>
        <w:t>su actualización es automática</w:t>
      </w:r>
      <w:r>
        <w:t xml:space="preserve">. </w:t>
      </w:r>
    </w:p>
    <w:p w14:paraId="1C425C1C" w14:textId="77777777" w:rsidR="00A97412" w:rsidRDefault="00000000">
      <w:pPr>
        <w:spacing w:after="153" w:line="266" w:lineRule="auto"/>
        <w:ind w:left="-7" w:right="44" w:hanging="8"/>
      </w:pPr>
      <w:r>
        <w:t>Utilizan un motor de filtrado de sitios web e interactúa con una base de datos de categorías de sitios para limitar accesos (</w:t>
      </w:r>
      <w:proofErr w:type="spellStart"/>
      <w:r>
        <w:rPr>
          <w:b/>
        </w:rPr>
        <w:t>CyberPatrol</w:t>
      </w:r>
      <w:proofErr w:type="spellEnd"/>
      <w:r>
        <w:t xml:space="preserve">). </w:t>
      </w:r>
    </w:p>
    <w:p w14:paraId="38D4510D" w14:textId="77777777" w:rsidR="00A97412" w:rsidRDefault="00000000">
      <w:pPr>
        <w:spacing w:after="204"/>
        <w:ind w:left="-5" w:hanging="10"/>
      </w:pPr>
      <w:r>
        <w:rPr>
          <w:b/>
        </w:rPr>
        <w:t xml:space="preserve">Características: </w:t>
      </w:r>
    </w:p>
    <w:p w14:paraId="44362003" w14:textId="77777777" w:rsidR="00A97412" w:rsidRDefault="00000000">
      <w:pPr>
        <w:numPr>
          <w:ilvl w:val="0"/>
          <w:numId w:val="128"/>
        </w:numPr>
        <w:spacing w:after="206" w:line="258" w:lineRule="auto"/>
        <w:ind w:right="44" w:hanging="360"/>
      </w:pPr>
      <w:r>
        <w:rPr>
          <w:u w:val="single" w:color="000000"/>
        </w:rPr>
        <w:t>Registra en detalle todo el tráfico web de la empresa y guarda los registros</w:t>
      </w:r>
      <w:r>
        <w:t xml:space="preserve"> </w:t>
      </w:r>
      <w:r>
        <w:rPr>
          <w:u w:val="single" w:color="000000"/>
        </w:rPr>
        <w:t>relacionados.</w:t>
      </w:r>
      <w:r>
        <w:t xml:space="preserve">  </w:t>
      </w:r>
    </w:p>
    <w:p w14:paraId="6B76E715" w14:textId="77777777" w:rsidR="00A97412" w:rsidRDefault="00000000">
      <w:pPr>
        <w:numPr>
          <w:ilvl w:val="0"/>
          <w:numId w:val="128"/>
        </w:numPr>
        <w:spacing w:after="161" w:line="258" w:lineRule="auto"/>
        <w:ind w:right="44" w:hanging="360"/>
      </w:pPr>
      <w:r>
        <w:rPr>
          <w:u w:val="single" w:color="000000"/>
        </w:rPr>
        <w:t>Configura límites de tiempo</w:t>
      </w:r>
      <w:r>
        <w:t xml:space="preserve"> y volúmenes de información </w:t>
      </w:r>
      <w:r>
        <w:rPr>
          <w:u w:val="single" w:color="000000"/>
        </w:rPr>
        <w:t>para cada usuario/grupos.</w:t>
      </w:r>
      <w:r>
        <w:t xml:space="preserve"> </w:t>
      </w:r>
    </w:p>
    <w:p w14:paraId="4B8C0238" w14:textId="77777777" w:rsidR="00A97412" w:rsidRDefault="00000000">
      <w:pPr>
        <w:numPr>
          <w:ilvl w:val="0"/>
          <w:numId w:val="128"/>
        </w:numPr>
        <w:spacing w:after="161" w:line="258" w:lineRule="auto"/>
        <w:ind w:right="44" w:hanging="360"/>
      </w:pPr>
      <w:r>
        <w:rPr>
          <w:u w:val="single" w:color="000000"/>
        </w:rPr>
        <w:t>Bloquea el acceso a sitios web maliciosos</w:t>
      </w:r>
      <w:r>
        <w:t xml:space="preserve"> según la reputación. </w:t>
      </w:r>
    </w:p>
    <w:p w14:paraId="553E0645" w14:textId="77777777" w:rsidR="00A97412" w:rsidRDefault="00000000">
      <w:pPr>
        <w:numPr>
          <w:ilvl w:val="0"/>
          <w:numId w:val="128"/>
        </w:numPr>
        <w:spacing w:after="198" w:line="266" w:lineRule="auto"/>
        <w:ind w:right="44" w:hanging="360"/>
      </w:pPr>
      <w:r>
        <w:rPr>
          <w:u w:val="single" w:color="000000"/>
        </w:rPr>
        <w:t xml:space="preserve">Bloquea las amenazas de </w:t>
      </w:r>
      <w:proofErr w:type="gramStart"/>
      <w:r>
        <w:rPr>
          <w:u w:val="single" w:color="000000"/>
        </w:rPr>
        <w:t>malware</w:t>
      </w:r>
      <w:proofErr w:type="gramEnd"/>
      <w:r>
        <w:t xml:space="preserve">, incluidos los spyware y ataques de día cero. Protege todo el tráfico web previniendo el ingreso a la red de virus y códigos maliciosos. </w:t>
      </w:r>
    </w:p>
    <w:p w14:paraId="47835C6F" w14:textId="77777777" w:rsidR="00A97412" w:rsidRDefault="00000000">
      <w:pPr>
        <w:numPr>
          <w:ilvl w:val="0"/>
          <w:numId w:val="128"/>
        </w:numPr>
        <w:spacing w:after="174" w:line="266" w:lineRule="auto"/>
        <w:ind w:right="44" w:hanging="360"/>
      </w:pPr>
      <w:r>
        <w:t xml:space="preserve">Activa la limpieza automática de archivos de spyware y </w:t>
      </w:r>
      <w:proofErr w:type="gramStart"/>
      <w:r>
        <w:t>malware</w:t>
      </w:r>
      <w:proofErr w:type="gramEnd"/>
      <w:r>
        <w:t xml:space="preserve">. </w:t>
      </w:r>
    </w:p>
    <w:p w14:paraId="157DE039" w14:textId="77777777" w:rsidR="00A97412" w:rsidRDefault="00000000">
      <w:pPr>
        <w:numPr>
          <w:ilvl w:val="0"/>
          <w:numId w:val="128"/>
        </w:numPr>
        <w:spacing w:after="153" w:line="266" w:lineRule="auto"/>
        <w:ind w:right="44" w:hanging="360"/>
      </w:pPr>
      <w:r>
        <w:t xml:space="preserve">Protege frente a las instalaciones automáticas mediante el análisis de código móvil. </w:t>
      </w:r>
    </w:p>
    <w:p w14:paraId="190FB2A4" w14:textId="77777777" w:rsidR="00A97412" w:rsidRDefault="00000000">
      <w:pPr>
        <w:spacing w:after="6"/>
        <w:ind w:left="580"/>
      </w:pPr>
      <w:r>
        <w:rPr>
          <w:noProof/>
        </w:rPr>
        <w:lastRenderedPageBreak/>
        <mc:AlternateContent>
          <mc:Choice Requires="wpg">
            <w:drawing>
              <wp:inline distT="0" distB="0" distL="0" distR="0" wp14:anchorId="6296115E" wp14:editId="3225303F">
                <wp:extent cx="4707065" cy="5595321"/>
                <wp:effectExtent l="0" t="0" r="0" b="0"/>
                <wp:docPr id="288007" name="Group 288007"/>
                <wp:cNvGraphicFramePr/>
                <a:graphic xmlns:a="http://schemas.openxmlformats.org/drawingml/2006/main">
                  <a:graphicData uri="http://schemas.microsoft.com/office/word/2010/wordprocessingGroup">
                    <wpg:wgp>
                      <wpg:cNvGrpSpPr/>
                      <wpg:grpSpPr>
                        <a:xfrm>
                          <a:off x="0" y="0"/>
                          <a:ext cx="4707065" cy="5595321"/>
                          <a:chOff x="0" y="0"/>
                          <a:chExt cx="4707065" cy="5595321"/>
                        </a:xfrm>
                      </wpg:grpSpPr>
                      <wps:wsp>
                        <wps:cNvPr id="29036" name="Rectangle 29036"/>
                        <wps:cNvSpPr/>
                        <wps:spPr>
                          <a:xfrm>
                            <a:off x="4675378" y="5452511"/>
                            <a:ext cx="42143" cy="189937"/>
                          </a:xfrm>
                          <a:prstGeom prst="rect">
                            <a:avLst/>
                          </a:prstGeom>
                          <a:ln>
                            <a:noFill/>
                          </a:ln>
                        </wps:spPr>
                        <wps:txbx>
                          <w:txbxContent>
                            <w:p w14:paraId="09719640" w14:textId="77777777" w:rsidR="00A97412" w:rsidRDefault="00000000">
                              <w:r>
                                <w:t xml:space="preserve"> </w:t>
                              </w:r>
                            </w:p>
                          </w:txbxContent>
                        </wps:txbx>
                        <wps:bodyPr horzOverflow="overflow" vert="horz" lIns="0" tIns="0" rIns="0" bIns="0" rtlCol="0">
                          <a:noAutofit/>
                        </wps:bodyPr>
                      </wps:wsp>
                      <pic:pic xmlns:pic="http://schemas.openxmlformats.org/drawingml/2006/picture">
                        <pic:nvPicPr>
                          <pic:cNvPr id="306524" name="Picture 306524"/>
                          <pic:cNvPicPr/>
                        </pic:nvPicPr>
                        <pic:blipFill>
                          <a:blip r:embed="rId819"/>
                          <a:stretch>
                            <a:fillRect/>
                          </a:stretch>
                        </pic:blipFill>
                        <pic:spPr>
                          <a:xfrm>
                            <a:off x="286004" y="31262"/>
                            <a:ext cx="4078224" cy="2478024"/>
                          </a:xfrm>
                          <a:prstGeom prst="rect">
                            <a:avLst/>
                          </a:prstGeom>
                        </pic:spPr>
                      </pic:pic>
                      <pic:pic xmlns:pic="http://schemas.openxmlformats.org/drawingml/2006/picture">
                        <pic:nvPicPr>
                          <pic:cNvPr id="29124" name="Picture 29124"/>
                          <pic:cNvPicPr/>
                        </pic:nvPicPr>
                        <pic:blipFill>
                          <a:blip r:embed="rId820"/>
                          <a:stretch>
                            <a:fillRect/>
                          </a:stretch>
                        </pic:blipFill>
                        <pic:spPr>
                          <a:xfrm>
                            <a:off x="292972" y="37983"/>
                            <a:ext cx="4071527" cy="2470052"/>
                          </a:xfrm>
                          <a:prstGeom prst="rect">
                            <a:avLst/>
                          </a:prstGeom>
                        </pic:spPr>
                      </pic:pic>
                      <wps:wsp>
                        <wps:cNvPr id="29125" name="Shape 29125"/>
                        <wps:cNvSpPr/>
                        <wps:spPr>
                          <a:xfrm>
                            <a:off x="254920" y="0"/>
                            <a:ext cx="2073799" cy="2546034"/>
                          </a:xfrm>
                          <a:custGeom>
                            <a:avLst/>
                            <a:gdLst/>
                            <a:ahLst/>
                            <a:cxnLst/>
                            <a:rect l="0" t="0" r="0" b="0"/>
                            <a:pathLst>
                              <a:path w="2073799" h="2546034">
                                <a:moveTo>
                                  <a:pt x="0" y="0"/>
                                </a:moveTo>
                                <a:lnTo>
                                  <a:pt x="2073799" y="0"/>
                                </a:lnTo>
                                <a:lnTo>
                                  <a:pt x="2073799" y="38001"/>
                                </a:lnTo>
                                <a:lnTo>
                                  <a:pt x="38052" y="38001"/>
                                </a:lnTo>
                                <a:lnTo>
                                  <a:pt x="38052" y="2508033"/>
                                </a:lnTo>
                                <a:lnTo>
                                  <a:pt x="2073799" y="2508033"/>
                                </a:lnTo>
                                <a:lnTo>
                                  <a:pt x="2073799" y="2546034"/>
                                </a:lnTo>
                                <a:lnTo>
                                  <a:pt x="0" y="2546034"/>
                                </a:lnTo>
                                <a:lnTo>
                                  <a:pt x="0" y="0"/>
                                </a:lnTo>
                                <a:close/>
                              </a:path>
                            </a:pathLst>
                          </a:custGeom>
                          <a:ln w="0" cap="flat">
                            <a:miter lim="127000"/>
                          </a:ln>
                        </wps:spPr>
                        <wps:style>
                          <a:lnRef idx="0">
                            <a:srgbClr val="000000">
                              <a:alpha val="0"/>
                            </a:srgbClr>
                          </a:lnRef>
                          <a:fillRef idx="1">
                            <a:srgbClr val="000080"/>
                          </a:fillRef>
                          <a:effectRef idx="0">
                            <a:scrgbClr r="0" g="0" b="0"/>
                          </a:effectRef>
                          <a:fontRef idx="none"/>
                        </wps:style>
                        <wps:bodyPr/>
                      </wps:wsp>
                      <wps:wsp>
                        <wps:cNvPr id="29126" name="Shape 29126"/>
                        <wps:cNvSpPr/>
                        <wps:spPr>
                          <a:xfrm>
                            <a:off x="2328720" y="0"/>
                            <a:ext cx="2073799" cy="2546034"/>
                          </a:xfrm>
                          <a:custGeom>
                            <a:avLst/>
                            <a:gdLst/>
                            <a:ahLst/>
                            <a:cxnLst/>
                            <a:rect l="0" t="0" r="0" b="0"/>
                            <a:pathLst>
                              <a:path w="2073799" h="2546034">
                                <a:moveTo>
                                  <a:pt x="0" y="0"/>
                                </a:moveTo>
                                <a:lnTo>
                                  <a:pt x="2073799" y="0"/>
                                </a:lnTo>
                                <a:lnTo>
                                  <a:pt x="2073799" y="2546034"/>
                                </a:lnTo>
                                <a:lnTo>
                                  <a:pt x="0" y="2546034"/>
                                </a:lnTo>
                                <a:lnTo>
                                  <a:pt x="0" y="2508033"/>
                                </a:lnTo>
                                <a:lnTo>
                                  <a:pt x="2035748" y="2508033"/>
                                </a:lnTo>
                                <a:lnTo>
                                  <a:pt x="2035748" y="38001"/>
                                </a:lnTo>
                                <a:lnTo>
                                  <a:pt x="0" y="38001"/>
                                </a:lnTo>
                                <a:lnTo>
                                  <a:pt x="0" y="0"/>
                                </a:lnTo>
                                <a:close/>
                              </a:path>
                            </a:pathLst>
                          </a:custGeom>
                          <a:ln w="0" cap="flat">
                            <a:miter lim="127000"/>
                          </a:ln>
                        </wps:spPr>
                        <wps:style>
                          <a:lnRef idx="0">
                            <a:srgbClr val="000000">
                              <a:alpha val="0"/>
                            </a:srgbClr>
                          </a:lnRef>
                          <a:fillRef idx="1">
                            <a:srgbClr val="000080"/>
                          </a:fillRef>
                          <a:effectRef idx="0">
                            <a:scrgbClr r="0" g="0" b="0"/>
                          </a:effectRef>
                          <a:fontRef idx="none"/>
                        </wps:style>
                        <wps:bodyPr/>
                      </wps:wsp>
                      <pic:pic xmlns:pic="http://schemas.openxmlformats.org/drawingml/2006/picture">
                        <pic:nvPicPr>
                          <pic:cNvPr id="29128" name="Picture 29128"/>
                          <pic:cNvPicPr/>
                        </pic:nvPicPr>
                        <pic:blipFill>
                          <a:blip r:embed="rId821"/>
                          <a:stretch>
                            <a:fillRect/>
                          </a:stretch>
                        </pic:blipFill>
                        <pic:spPr>
                          <a:xfrm>
                            <a:off x="0" y="2577358"/>
                            <a:ext cx="4654296" cy="2951988"/>
                          </a:xfrm>
                          <a:prstGeom prst="rect">
                            <a:avLst/>
                          </a:prstGeom>
                        </pic:spPr>
                      </pic:pic>
                      <pic:pic xmlns:pic="http://schemas.openxmlformats.org/drawingml/2006/picture">
                        <pic:nvPicPr>
                          <pic:cNvPr id="29130" name="Picture 29130"/>
                          <pic:cNvPicPr/>
                        </pic:nvPicPr>
                        <pic:blipFill>
                          <a:blip r:embed="rId822"/>
                          <a:stretch>
                            <a:fillRect/>
                          </a:stretch>
                        </pic:blipFill>
                        <pic:spPr>
                          <a:xfrm>
                            <a:off x="63881" y="2641747"/>
                            <a:ext cx="4476623" cy="2773680"/>
                          </a:xfrm>
                          <a:prstGeom prst="rect">
                            <a:avLst/>
                          </a:prstGeom>
                        </pic:spPr>
                      </pic:pic>
                      <wps:wsp>
                        <wps:cNvPr id="29131" name="Shape 29131"/>
                        <wps:cNvSpPr/>
                        <wps:spPr>
                          <a:xfrm>
                            <a:off x="44831" y="2622697"/>
                            <a:ext cx="4514723" cy="2811780"/>
                          </a:xfrm>
                          <a:custGeom>
                            <a:avLst/>
                            <a:gdLst/>
                            <a:ahLst/>
                            <a:cxnLst/>
                            <a:rect l="0" t="0" r="0" b="0"/>
                            <a:pathLst>
                              <a:path w="4514723" h="2811780">
                                <a:moveTo>
                                  <a:pt x="0" y="2811780"/>
                                </a:moveTo>
                                <a:lnTo>
                                  <a:pt x="4514723" y="2811780"/>
                                </a:lnTo>
                                <a:lnTo>
                                  <a:pt x="4514723" y="0"/>
                                </a:lnTo>
                                <a:lnTo>
                                  <a:pt x="0" y="0"/>
                                </a:lnTo>
                                <a:close/>
                              </a:path>
                            </a:pathLst>
                          </a:custGeom>
                          <a:ln w="38100" cap="sq">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88007" style="width:370.635pt;height:440.576pt;mso-position-horizontal-relative:char;mso-position-vertical-relative:line" coordsize="47070,55953">
                <v:rect id="Rectangle 29036" style="position:absolute;width:421;height:1899;left:46753;top:54525;" filled="f" stroked="f">
                  <v:textbox inset="0,0,0,0">
                    <w:txbxContent>
                      <w:p>
                        <w:pPr>
                          <w:spacing w:before="0" w:after="160" w:line="259" w:lineRule="auto"/>
                        </w:pPr>
                        <w:r>
                          <w:rPr>
                            <w:rFonts w:cs="Calibri" w:hAnsi="Calibri" w:eastAsia="Calibri" w:ascii="Calibri"/>
                            <w:sz w:val="22"/>
                          </w:rPr>
                          <w:t xml:space="preserve"> </w:t>
                        </w:r>
                      </w:p>
                    </w:txbxContent>
                  </v:textbox>
                </v:rect>
                <v:shape id="Picture 306524" style="position:absolute;width:40782;height:24780;left:2860;top:312;" filled="f">
                  <v:imagedata r:id="rId823"/>
                </v:shape>
                <v:shape id="Picture 29124" style="position:absolute;width:40715;height:24700;left:2929;top:379;" filled="f">
                  <v:imagedata r:id="rId824"/>
                </v:shape>
                <v:shape id="Shape 29125" style="position:absolute;width:20737;height:25460;left:2549;top:0;" coordsize="2073799,2546034" path="m0,0l2073799,0l2073799,38001l38052,38001l38052,2508033l2073799,2508033l2073799,2546034l0,2546034l0,0x">
                  <v:stroke weight="0pt" endcap="flat" joinstyle="miter" miterlimit="10" on="false" color="#000000" opacity="0"/>
                  <v:fill on="true" color="#000080"/>
                </v:shape>
                <v:shape id="Shape 29126" style="position:absolute;width:20737;height:25460;left:23287;top:0;" coordsize="2073799,2546034" path="m0,0l2073799,0l2073799,2546034l0,2546034l0,2508033l2035748,2508033l2035748,38001l0,38001l0,0x">
                  <v:stroke weight="0pt" endcap="flat" joinstyle="miter" miterlimit="10" on="false" color="#000000" opacity="0"/>
                  <v:fill on="true" color="#000080"/>
                </v:shape>
                <v:shape id="Picture 29128" style="position:absolute;width:46542;height:29519;left:0;top:25773;" filled="f">
                  <v:imagedata r:id="rId825"/>
                </v:shape>
                <v:shape id="Picture 29130" style="position:absolute;width:44766;height:27736;left:638;top:26417;" filled="f">
                  <v:imagedata r:id="rId826"/>
                </v:shape>
                <v:shape id="Shape 29131" style="position:absolute;width:45147;height:28117;left:448;top:26226;" coordsize="4514723,2811780" path="m0,2811780l4514723,2811780l4514723,0l0,0x">
                  <v:stroke weight="3pt" endcap="square" joinstyle="miter" miterlimit="10" on="true" color="#000000"/>
                  <v:fill on="false" color="#000000" opacity="0"/>
                </v:shape>
              </v:group>
            </w:pict>
          </mc:Fallback>
        </mc:AlternateContent>
      </w:r>
    </w:p>
    <w:p w14:paraId="0A44FF72" w14:textId="77777777" w:rsidR="00A97412" w:rsidRDefault="00000000">
      <w:pPr>
        <w:spacing w:after="74"/>
      </w:pPr>
      <w:r>
        <w:t xml:space="preserve"> </w:t>
      </w:r>
    </w:p>
    <w:p w14:paraId="14085EEE" w14:textId="77777777" w:rsidR="00A97412" w:rsidRDefault="00000000">
      <w:pPr>
        <w:spacing w:after="84"/>
        <w:ind w:left="11" w:right="51" w:hanging="10"/>
        <w:jc w:val="center"/>
      </w:pPr>
      <w:r>
        <w:rPr>
          <w:b/>
          <w:sz w:val="30"/>
          <w:u w:val="single" w:color="000000"/>
        </w:rPr>
        <w:t>Monitor de Correo Electrónico (E-Manager)</w:t>
      </w:r>
      <w:r>
        <w:rPr>
          <w:b/>
          <w:sz w:val="30"/>
        </w:rPr>
        <w:t xml:space="preserve"> </w:t>
      </w:r>
    </w:p>
    <w:p w14:paraId="202E91E0" w14:textId="77777777" w:rsidR="00A97412" w:rsidRDefault="00000000">
      <w:pPr>
        <w:spacing w:after="205" w:line="258" w:lineRule="auto"/>
        <w:ind w:left="-5" w:right="42" w:hanging="10"/>
      </w:pPr>
      <w:r>
        <w:t xml:space="preserve">Es un </w:t>
      </w:r>
      <w:r>
        <w:rPr>
          <w:u w:val="single" w:color="000000"/>
        </w:rPr>
        <w:t>programa asociado al servidor de correo</w:t>
      </w:r>
      <w:r>
        <w:t xml:space="preserve"> encargado del: </w:t>
      </w:r>
    </w:p>
    <w:p w14:paraId="359F07CE" w14:textId="77777777" w:rsidR="00A97412" w:rsidRDefault="00000000">
      <w:pPr>
        <w:numPr>
          <w:ilvl w:val="0"/>
          <w:numId w:val="128"/>
        </w:numPr>
        <w:spacing w:after="13" w:line="266" w:lineRule="auto"/>
        <w:ind w:right="44" w:hanging="360"/>
      </w:pPr>
      <w:r>
        <w:t xml:space="preserve">Filtro de contenidos (material confidencial o inapropiado). </w:t>
      </w:r>
    </w:p>
    <w:p w14:paraId="30FB43FA" w14:textId="77777777" w:rsidR="00A97412" w:rsidRDefault="00000000">
      <w:pPr>
        <w:numPr>
          <w:ilvl w:val="0"/>
          <w:numId w:val="128"/>
        </w:numPr>
        <w:spacing w:after="11" w:line="266" w:lineRule="auto"/>
        <w:ind w:right="44" w:hanging="360"/>
      </w:pPr>
      <w:r>
        <w:t xml:space="preserve">Filtro de </w:t>
      </w:r>
      <w:proofErr w:type="spellStart"/>
      <w:r>
        <w:t>atacheados</w:t>
      </w:r>
      <w:proofErr w:type="spellEnd"/>
      <w:r>
        <w:t xml:space="preserve">. </w:t>
      </w:r>
    </w:p>
    <w:p w14:paraId="326B9501" w14:textId="77777777" w:rsidR="00A97412" w:rsidRDefault="00000000">
      <w:pPr>
        <w:numPr>
          <w:ilvl w:val="0"/>
          <w:numId w:val="128"/>
        </w:numPr>
        <w:spacing w:after="14" w:line="266" w:lineRule="auto"/>
        <w:ind w:right="44" w:hanging="360"/>
      </w:pPr>
      <w:r>
        <w:t xml:space="preserve">Filtro Spam: Bloqueador de E-Mails no solicitados. </w:t>
      </w:r>
    </w:p>
    <w:p w14:paraId="64401044" w14:textId="77777777" w:rsidR="00A97412" w:rsidRDefault="00000000">
      <w:pPr>
        <w:numPr>
          <w:ilvl w:val="0"/>
          <w:numId w:val="128"/>
        </w:numPr>
        <w:spacing w:after="126" w:line="266" w:lineRule="auto"/>
        <w:ind w:right="44" w:hanging="360"/>
      </w:pPr>
      <w:r>
        <w:t xml:space="preserve">Administración de E-Mails: Monitor de patrones de tráfico. </w:t>
      </w:r>
    </w:p>
    <w:p w14:paraId="08BCF6CB" w14:textId="77777777" w:rsidR="00A97412" w:rsidRDefault="00000000">
      <w:pPr>
        <w:spacing w:after="237"/>
      </w:pPr>
      <w:r>
        <w:t xml:space="preserve"> </w:t>
      </w:r>
    </w:p>
    <w:p w14:paraId="54548769" w14:textId="77777777" w:rsidR="00A97412" w:rsidRDefault="00000000">
      <w:pPr>
        <w:spacing w:after="82"/>
        <w:ind w:left="214"/>
      </w:pPr>
      <w:proofErr w:type="spellStart"/>
      <w:r>
        <w:rPr>
          <w:b/>
          <w:sz w:val="30"/>
          <w:u w:val="single" w:color="000000"/>
        </w:rPr>
        <w:t>Bandwindth</w:t>
      </w:r>
      <w:proofErr w:type="spellEnd"/>
      <w:r>
        <w:rPr>
          <w:b/>
          <w:sz w:val="30"/>
          <w:u w:val="single" w:color="000000"/>
        </w:rPr>
        <w:t xml:space="preserve"> Manager (B-Manager) - Monitor de Ancho de Banda</w:t>
      </w:r>
      <w:r>
        <w:rPr>
          <w:b/>
          <w:sz w:val="30"/>
        </w:rPr>
        <w:t xml:space="preserve"> </w:t>
      </w:r>
    </w:p>
    <w:p w14:paraId="49DBB3CA" w14:textId="77777777" w:rsidR="00A97412" w:rsidRDefault="00000000">
      <w:pPr>
        <w:spacing w:after="153" w:line="266" w:lineRule="auto"/>
        <w:ind w:left="-7" w:right="44" w:hanging="8"/>
      </w:pPr>
      <w:r>
        <w:rPr>
          <w:u w:val="single" w:color="000000"/>
        </w:rPr>
        <w:t>Sistema de máquina virtual utilizado para administrar ancho de banda</w:t>
      </w:r>
      <w:r>
        <w:t xml:space="preserve">. Esto permite tener </w:t>
      </w:r>
      <w:r>
        <w:rPr>
          <w:u w:val="single" w:color="000000"/>
        </w:rPr>
        <w:t>distintas categorías de usuarios</w:t>
      </w:r>
      <w:r>
        <w:t xml:space="preserve"> (básicos, medianos o premium, por ejemplo) para garantizar un determinado ancho de banda a cada uno, priorizando las conexiones. </w:t>
      </w:r>
    </w:p>
    <w:p w14:paraId="0C8D34C3" w14:textId="77777777" w:rsidR="00A97412" w:rsidRDefault="00000000">
      <w:pPr>
        <w:spacing w:after="0"/>
      </w:pPr>
      <w:r>
        <w:t xml:space="preserve"> </w:t>
      </w:r>
    </w:p>
    <w:p w14:paraId="202DD14B" w14:textId="77777777" w:rsidR="00A97412" w:rsidRDefault="00000000">
      <w:pPr>
        <w:spacing w:after="207"/>
        <w:ind w:left="-5" w:hanging="10"/>
      </w:pPr>
      <w:r>
        <w:rPr>
          <w:b/>
        </w:rPr>
        <w:lastRenderedPageBreak/>
        <w:t xml:space="preserve">Características: </w:t>
      </w:r>
    </w:p>
    <w:p w14:paraId="18C2E36B" w14:textId="77777777" w:rsidR="00A97412" w:rsidRDefault="00000000">
      <w:pPr>
        <w:numPr>
          <w:ilvl w:val="0"/>
          <w:numId w:val="128"/>
        </w:numPr>
        <w:spacing w:after="153" w:line="266" w:lineRule="auto"/>
        <w:ind w:right="44" w:hanging="360"/>
      </w:pPr>
      <w:r>
        <w:t xml:space="preserve">Trabaja sobre el canal adjudicando ancho de banda </w:t>
      </w:r>
      <w:proofErr w:type="gramStart"/>
      <w:r>
        <w:t>de acuerdo a</w:t>
      </w:r>
      <w:proofErr w:type="gramEnd"/>
      <w:r>
        <w:t xml:space="preserve"> las políticas de uso.  </w:t>
      </w:r>
    </w:p>
    <w:p w14:paraId="079B4A0E" w14:textId="77777777" w:rsidR="00A97412" w:rsidRDefault="00000000">
      <w:pPr>
        <w:numPr>
          <w:ilvl w:val="0"/>
          <w:numId w:val="128"/>
        </w:numPr>
        <w:spacing w:after="153" w:line="266" w:lineRule="auto"/>
        <w:ind w:right="44" w:hanging="360"/>
      </w:pPr>
      <w:r>
        <w:t xml:space="preserve">Editor integrado de políticas de uso del canal. </w:t>
      </w:r>
    </w:p>
    <w:p w14:paraId="6B74A7D1" w14:textId="77777777" w:rsidR="00A97412" w:rsidRDefault="00000000">
      <w:pPr>
        <w:numPr>
          <w:ilvl w:val="0"/>
          <w:numId w:val="128"/>
        </w:numPr>
        <w:spacing w:after="174" w:line="266" w:lineRule="auto"/>
        <w:ind w:right="44" w:hanging="360"/>
      </w:pPr>
      <w:r>
        <w:t xml:space="preserve">Adjudica en forma general o particular a usuarios conectados. </w:t>
      </w:r>
    </w:p>
    <w:p w14:paraId="7556E79F" w14:textId="77777777" w:rsidR="00A97412" w:rsidRDefault="00000000">
      <w:pPr>
        <w:numPr>
          <w:ilvl w:val="0"/>
          <w:numId w:val="128"/>
        </w:numPr>
        <w:spacing w:after="153" w:line="266" w:lineRule="auto"/>
        <w:ind w:right="44" w:hanging="360"/>
      </w:pPr>
      <w:r>
        <w:t xml:space="preserve">Trabaja sobre algún servidor del nodo Internet o del ISP.  </w:t>
      </w:r>
    </w:p>
    <w:p w14:paraId="2200B1C7" w14:textId="77777777" w:rsidR="00A97412" w:rsidRDefault="00000000">
      <w:pPr>
        <w:numPr>
          <w:ilvl w:val="0"/>
          <w:numId w:val="128"/>
        </w:numPr>
        <w:spacing w:after="153" w:line="266" w:lineRule="auto"/>
        <w:ind w:right="44" w:hanging="360"/>
      </w:pPr>
      <w:r>
        <w:t xml:space="preserve">Monitoreo gráfico en tiempo real. </w:t>
      </w:r>
    </w:p>
    <w:p w14:paraId="0FB0F23E" w14:textId="77777777" w:rsidR="00A97412" w:rsidRDefault="00000000">
      <w:pPr>
        <w:numPr>
          <w:ilvl w:val="0"/>
          <w:numId w:val="128"/>
        </w:numPr>
        <w:spacing w:after="174" w:line="266" w:lineRule="auto"/>
        <w:ind w:right="44" w:hanging="360"/>
      </w:pPr>
      <w:r>
        <w:t xml:space="preserve">Sus políticas son complementarias a las de un Firewall. </w:t>
      </w:r>
    </w:p>
    <w:p w14:paraId="1249EAED" w14:textId="77777777" w:rsidR="00A97412" w:rsidRDefault="00000000">
      <w:pPr>
        <w:numPr>
          <w:ilvl w:val="0"/>
          <w:numId w:val="128"/>
        </w:numPr>
        <w:spacing w:after="201" w:line="266" w:lineRule="auto"/>
        <w:ind w:right="44" w:hanging="360"/>
      </w:pPr>
      <w:r>
        <w:t xml:space="preserve">El uso apropiado evita la congestión del canal cortando procesos que ocupan mucho ancho de banda. </w:t>
      </w:r>
    </w:p>
    <w:p w14:paraId="38C634A1" w14:textId="77777777" w:rsidR="00A97412" w:rsidRDefault="00000000">
      <w:pPr>
        <w:numPr>
          <w:ilvl w:val="0"/>
          <w:numId w:val="128"/>
        </w:numPr>
        <w:spacing w:after="0" w:line="266" w:lineRule="auto"/>
        <w:ind w:right="44" w:hanging="360"/>
      </w:pPr>
      <w:r>
        <w:t xml:space="preserve">Puede operar en combinación con </w:t>
      </w:r>
      <w:proofErr w:type="spellStart"/>
      <w:r>
        <w:t>VPNs</w:t>
      </w:r>
      <w:proofErr w:type="spellEnd"/>
      <w:r>
        <w:t xml:space="preserve">, y NAT en caso de tener Intranets. </w:t>
      </w:r>
    </w:p>
    <w:p w14:paraId="26DDD69D" w14:textId="77777777" w:rsidR="00A97412" w:rsidRDefault="00000000">
      <w:pPr>
        <w:spacing w:after="219"/>
        <w:ind w:left="16" w:right="-317"/>
      </w:pPr>
      <w:r>
        <w:rPr>
          <w:noProof/>
        </w:rPr>
        <mc:AlternateContent>
          <mc:Choice Requires="wpg">
            <w:drawing>
              <wp:inline distT="0" distB="0" distL="0" distR="0" wp14:anchorId="57B8A658" wp14:editId="61D2666B">
                <wp:extent cx="5622990" cy="3626711"/>
                <wp:effectExtent l="0" t="0" r="0" b="0"/>
                <wp:docPr id="287052" name="Group 287052"/>
                <wp:cNvGraphicFramePr/>
                <a:graphic xmlns:a="http://schemas.openxmlformats.org/drawingml/2006/main">
                  <a:graphicData uri="http://schemas.microsoft.com/office/word/2010/wordprocessingGroup">
                    <wpg:wgp>
                      <wpg:cNvGrpSpPr/>
                      <wpg:grpSpPr>
                        <a:xfrm>
                          <a:off x="0" y="0"/>
                          <a:ext cx="5622990" cy="3626711"/>
                          <a:chOff x="0" y="0"/>
                          <a:chExt cx="5622990" cy="3626711"/>
                        </a:xfrm>
                      </wpg:grpSpPr>
                      <wps:wsp>
                        <wps:cNvPr id="29195" name="Rectangle 29195"/>
                        <wps:cNvSpPr/>
                        <wps:spPr>
                          <a:xfrm>
                            <a:off x="5591302" y="3388741"/>
                            <a:ext cx="42144" cy="189937"/>
                          </a:xfrm>
                          <a:prstGeom prst="rect">
                            <a:avLst/>
                          </a:prstGeom>
                          <a:ln>
                            <a:noFill/>
                          </a:ln>
                        </wps:spPr>
                        <wps:txbx>
                          <w:txbxContent>
                            <w:p w14:paraId="6EEB731B" w14:textId="77777777" w:rsidR="00A97412" w:rsidRDefault="00000000">
                              <w:r>
                                <w:t xml:space="preserve"> </w:t>
                              </w:r>
                            </w:p>
                          </w:txbxContent>
                        </wps:txbx>
                        <wps:bodyPr horzOverflow="overflow" vert="horz" lIns="0" tIns="0" rIns="0" bIns="0" rtlCol="0">
                          <a:noAutofit/>
                        </wps:bodyPr>
                      </wps:wsp>
                      <wps:wsp>
                        <wps:cNvPr id="29196" name="Rectangle 29196"/>
                        <wps:cNvSpPr/>
                        <wps:spPr>
                          <a:xfrm>
                            <a:off x="2688971" y="3614293"/>
                            <a:ext cx="3664" cy="16516"/>
                          </a:xfrm>
                          <a:prstGeom prst="rect">
                            <a:avLst/>
                          </a:prstGeom>
                          <a:ln>
                            <a:noFill/>
                          </a:ln>
                        </wps:spPr>
                        <wps:txbx>
                          <w:txbxContent>
                            <w:p w14:paraId="2CC2CEC2" w14:textId="77777777" w:rsidR="00A97412" w:rsidRDefault="00000000">
                              <w:r>
                                <w:rPr>
                                  <w:sz w:val="2"/>
                                </w:rPr>
                                <w:t xml:space="preserve"> </w:t>
                              </w:r>
                            </w:p>
                          </w:txbxContent>
                        </wps:txbx>
                        <wps:bodyPr horzOverflow="overflow" vert="horz" lIns="0" tIns="0" rIns="0" bIns="0" rtlCol="0">
                          <a:noAutofit/>
                        </wps:bodyPr>
                      </wps:wsp>
                      <pic:pic xmlns:pic="http://schemas.openxmlformats.org/drawingml/2006/picture">
                        <pic:nvPicPr>
                          <pic:cNvPr id="29258" name="Picture 29258"/>
                          <pic:cNvPicPr/>
                        </pic:nvPicPr>
                        <pic:blipFill>
                          <a:blip r:embed="rId827"/>
                          <a:stretch>
                            <a:fillRect/>
                          </a:stretch>
                        </pic:blipFill>
                        <pic:spPr>
                          <a:xfrm>
                            <a:off x="0" y="0"/>
                            <a:ext cx="5579364" cy="3479292"/>
                          </a:xfrm>
                          <a:prstGeom prst="rect">
                            <a:avLst/>
                          </a:prstGeom>
                        </pic:spPr>
                      </pic:pic>
                      <pic:pic xmlns:pic="http://schemas.openxmlformats.org/drawingml/2006/picture">
                        <pic:nvPicPr>
                          <pic:cNvPr id="29260" name="Picture 29260"/>
                          <pic:cNvPicPr/>
                        </pic:nvPicPr>
                        <pic:blipFill>
                          <a:blip r:embed="rId828"/>
                          <a:stretch>
                            <a:fillRect/>
                          </a:stretch>
                        </pic:blipFill>
                        <pic:spPr>
                          <a:xfrm>
                            <a:off x="65151" y="64008"/>
                            <a:ext cx="5400040" cy="3300730"/>
                          </a:xfrm>
                          <a:prstGeom prst="rect">
                            <a:avLst/>
                          </a:prstGeom>
                        </pic:spPr>
                      </pic:pic>
                      <wps:wsp>
                        <wps:cNvPr id="29261" name="Shape 29261"/>
                        <wps:cNvSpPr/>
                        <wps:spPr>
                          <a:xfrm>
                            <a:off x="46101" y="44958"/>
                            <a:ext cx="5438140" cy="3338830"/>
                          </a:xfrm>
                          <a:custGeom>
                            <a:avLst/>
                            <a:gdLst/>
                            <a:ahLst/>
                            <a:cxnLst/>
                            <a:rect l="0" t="0" r="0" b="0"/>
                            <a:pathLst>
                              <a:path w="5438140" h="3338830">
                                <a:moveTo>
                                  <a:pt x="0" y="3338830"/>
                                </a:moveTo>
                                <a:lnTo>
                                  <a:pt x="5438140" y="3338830"/>
                                </a:lnTo>
                                <a:lnTo>
                                  <a:pt x="5438140" y="0"/>
                                </a:lnTo>
                                <a:lnTo>
                                  <a:pt x="0" y="0"/>
                                </a:lnTo>
                                <a:close/>
                              </a:path>
                            </a:pathLst>
                          </a:custGeom>
                          <a:ln w="38100" cap="sq">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87052" style="width:442.755pt;height:285.568pt;mso-position-horizontal-relative:char;mso-position-vertical-relative:line" coordsize="56229,36267">
                <v:rect id="Rectangle 29195" style="position:absolute;width:421;height:1899;left:55913;top:33887;" filled="f" stroked="f">
                  <v:textbox inset="0,0,0,0">
                    <w:txbxContent>
                      <w:p>
                        <w:pPr>
                          <w:spacing w:before="0" w:after="160" w:line="259" w:lineRule="auto"/>
                        </w:pPr>
                        <w:r>
                          <w:rPr>
                            <w:rFonts w:cs="Calibri" w:hAnsi="Calibri" w:eastAsia="Calibri" w:ascii="Calibri"/>
                            <w:sz w:val="22"/>
                          </w:rPr>
                          <w:t xml:space="preserve"> </w:t>
                        </w:r>
                      </w:p>
                    </w:txbxContent>
                  </v:textbox>
                </v:rect>
                <v:rect id="Rectangle 29196" style="position:absolute;width:36;height:165;left:26889;top:36142;" filled="f" stroked="f">
                  <v:textbox inset="0,0,0,0">
                    <w:txbxContent>
                      <w:p>
                        <w:pPr>
                          <w:spacing w:before="0" w:after="160" w:line="259" w:lineRule="auto"/>
                        </w:pPr>
                        <w:r>
                          <w:rPr>
                            <w:rFonts w:cs="Calibri" w:hAnsi="Calibri" w:eastAsia="Calibri" w:ascii="Calibri"/>
                            <w:sz w:val="2"/>
                          </w:rPr>
                          <w:t xml:space="preserve"> </w:t>
                        </w:r>
                      </w:p>
                    </w:txbxContent>
                  </v:textbox>
                </v:rect>
                <v:shape id="Picture 29258" style="position:absolute;width:55793;height:34792;left:0;top:0;" filled="f">
                  <v:imagedata r:id="rId829"/>
                </v:shape>
                <v:shape id="Picture 29260" style="position:absolute;width:54000;height:33007;left:651;top:640;" filled="f">
                  <v:imagedata r:id="rId830"/>
                </v:shape>
                <v:shape id="Shape 29261" style="position:absolute;width:54381;height:33388;left:461;top:449;" coordsize="5438140,3338830" path="m0,3338830l5438140,3338830l5438140,0l0,0x">
                  <v:stroke weight="3pt" endcap="square" joinstyle="miter" miterlimit="10" on="true" color="#000000"/>
                  <v:fill on="false" color="#000000" opacity="0"/>
                </v:shape>
              </v:group>
            </w:pict>
          </mc:Fallback>
        </mc:AlternateContent>
      </w:r>
    </w:p>
    <w:p w14:paraId="277EFB83" w14:textId="77777777" w:rsidR="00A97412" w:rsidRDefault="00000000">
      <w:pPr>
        <w:spacing w:after="84"/>
        <w:ind w:left="11" w:right="54" w:hanging="10"/>
        <w:jc w:val="center"/>
      </w:pPr>
      <w:r>
        <w:rPr>
          <w:b/>
          <w:sz w:val="30"/>
          <w:u w:val="single" w:color="000000"/>
        </w:rPr>
        <w:t>Diodo de Datos</w:t>
      </w:r>
      <w:r>
        <w:rPr>
          <w:b/>
          <w:sz w:val="30"/>
        </w:rPr>
        <w:t xml:space="preserve"> </w:t>
      </w:r>
    </w:p>
    <w:p w14:paraId="4D838617" w14:textId="77777777" w:rsidR="00A97412" w:rsidRDefault="00000000">
      <w:pPr>
        <w:spacing w:after="153" w:line="266" w:lineRule="auto"/>
        <w:ind w:left="-7" w:right="44" w:hanging="8"/>
      </w:pPr>
      <w:r>
        <w:t xml:space="preserve">Es un tipo de </w:t>
      </w:r>
      <w:r>
        <w:rPr>
          <w:u w:val="single" w:color="000000"/>
        </w:rPr>
        <w:t>servicio de hardware</w:t>
      </w:r>
      <w:r>
        <w:t xml:space="preserve">, un dispositivo que </w:t>
      </w:r>
      <w:r>
        <w:rPr>
          <w:u w:val="single" w:color="000000"/>
        </w:rPr>
        <w:t>separa y protege dos redes asegurando</w:t>
      </w:r>
      <w:r>
        <w:t xml:space="preserve"> </w:t>
      </w:r>
      <w:r>
        <w:rPr>
          <w:u w:val="single" w:color="000000"/>
        </w:rPr>
        <w:t>la unidireccionalidad en el flujo de información</w:t>
      </w:r>
      <w:r>
        <w:t xml:space="preserve"> permitiendo que la información de una red llegue a otra red (pero no viceversa). Dicho de otra manera, asegura la unidireccionalidad en el tránsito de información de dos redes o dos servidores, haciendo inviable la transmisión de información en el sentido opuesto. </w:t>
      </w:r>
    </w:p>
    <w:p w14:paraId="49BBEE5B" w14:textId="77777777" w:rsidR="00A97412" w:rsidRDefault="00000000">
      <w:pPr>
        <w:spacing w:after="153" w:line="266" w:lineRule="auto"/>
        <w:ind w:left="-7" w:right="44" w:hanging="8"/>
      </w:pPr>
      <w:r>
        <w:t xml:space="preserve">Es un </w:t>
      </w:r>
      <w:r>
        <w:rPr>
          <w:u w:val="single" w:color="000000"/>
        </w:rPr>
        <w:t>dispositivo de protección</w:t>
      </w:r>
      <w:r>
        <w:t xml:space="preserve"> de perímetro utilizados habitualmente en interconexiones entre sistemas con diferentes categorías o políticas de seguridad. </w:t>
      </w:r>
    </w:p>
    <w:p w14:paraId="49B3F645" w14:textId="77777777" w:rsidR="00A97412" w:rsidRDefault="00000000">
      <w:pPr>
        <w:spacing w:after="161" w:line="258" w:lineRule="auto"/>
        <w:ind w:left="-5" w:right="42" w:hanging="10"/>
      </w:pPr>
      <w:r>
        <w:t xml:space="preserve">Los casos de uso puede ser la </w:t>
      </w:r>
      <w:r>
        <w:rPr>
          <w:u w:val="single" w:color="000000"/>
        </w:rPr>
        <w:t>entrada de información a la red interna</w:t>
      </w:r>
      <w:r>
        <w:t xml:space="preserve"> o la </w:t>
      </w:r>
      <w:r>
        <w:rPr>
          <w:u w:val="single" w:color="000000"/>
        </w:rPr>
        <w:t>salida de</w:t>
      </w:r>
      <w:r>
        <w:t xml:space="preserve"> </w:t>
      </w:r>
      <w:r>
        <w:rPr>
          <w:u w:val="single" w:color="000000"/>
        </w:rPr>
        <w:t>información desde la red interna</w:t>
      </w:r>
      <w:r>
        <w:t xml:space="preserve">. </w:t>
      </w:r>
    </w:p>
    <w:p w14:paraId="17FB8D69" w14:textId="77777777" w:rsidR="00A97412" w:rsidRDefault="00000000">
      <w:pPr>
        <w:spacing w:after="84"/>
        <w:ind w:left="11" w:right="51" w:hanging="10"/>
        <w:jc w:val="center"/>
      </w:pPr>
      <w:r>
        <w:rPr>
          <w:b/>
          <w:sz w:val="30"/>
          <w:u w:val="single" w:color="000000"/>
        </w:rPr>
        <w:lastRenderedPageBreak/>
        <w:t>Procesador Front-</w:t>
      </w:r>
      <w:proofErr w:type="spellStart"/>
      <w:r>
        <w:rPr>
          <w:b/>
          <w:sz w:val="30"/>
          <w:u w:val="single" w:color="000000"/>
        </w:rPr>
        <w:t>End</w:t>
      </w:r>
      <w:proofErr w:type="spellEnd"/>
      <w:r>
        <w:rPr>
          <w:b/>
          <w:sz w:val="30"/>
          <w:u w:val="single" w:color="000000"/>
        </w:rPr>
        <w:t xml:space="preserve"> (FEP) - Comunicaciones Unificadas</w:t>
      </w:r>
      <w:r>
        <w:rPr>
          <w:b/>
          <w:sz w:val="30"/>
        </w:rPr>
        <w:t xml:space="preserve"> </w:t>
      </w:r>
    </w:p>
    <w:p w14:paraId="286CAE8B" w14:textId="77777777" w:rsidR="00A97412" w:rsidRDefault="00000000">
      <w:pPr>
        <w:spacing w:after="153" w:line="266" w:lineRule="auto"/>
        <w:ind w:left="-7" w:right="44" w:hanging="8"/>
      </w:pPr>
      <w:r>
        <w:t xml:space="preserve">Hoy en día estos FEP mutaron a servidores de acceso o de videoconferencia. </w:t>
      </w:r>
    </w:p>
    <w:p w14:paraId="6C70C337" w14:textId="77777777" w:rsidR="00A97412" w:rsidRDefault="00000000">
      <w:pPr>
        <w:spacing w:after="161" w:line="258" w:lineRule="auto"/>
        <w:ind w:left="-5" w:right="42" w:hanging="10"/>
      </w:pPr>
      <w:r>
        <w:t xml:space="preserve">Es una </w:t>
      </w:r>
      <w:r>
        <w:rPr>
          <w:u w:val="single" w:color="000000"/>
        </w:rPr>
        <w:t>plataforma de comunicaciones de presencia, mensajería instantánea, conferencia y voz</w:t>
      </w:r>
      <w:r>
        <w:t xml:space="preserve"> </w:t>
      </w:r>
      <w:r>
        <w:rPr>
          <w:u w:val="single" w:color="000000"/>
        </w:rPr>
        <w:t>para organizaciones distribuidas en WAN.</w:t>
      </w:r>
      <w:r>
        <w:t xml:space="preserve"> </w:t>
      </w:r>
    </w:p>
    <w:p w14:paraId="3CFE0214" w14:textId="77777777" w:rsidR="00A97412" w:rsidRDefault="00000000">
      <w:pPr>
        <w:spacing w:after="153" w:line="266" w:lineRule="auto"/>
        <w:ind w:left="-7" w:right="44" w:hanging="8"/>
      </w:pPr>
      <w:r>
        <w:t xml:space="preserve">Sobre una base de usuarios (directorio) integra mensajes existentes en la organización y la infraestructura de telefonía. </w:t>
      </w:r>
    </w:p>
    <w:p w14:paraId="77A27EB9" w14:textId="77777777" w:rsidR="00A97412" w:rsidRDefault="00000000">
      <w:pPr>
        <w:spacing w:after="153" w:line="266" w:lineRule="auto"/>
        <w:ind w:left="-7" w:right="44" w:hanging="8"/>
      </w:pPr>
      <w:r>
        <w:t xml:space="preserve">Permite a los usuarios realizar, recibir, reenviar o redireccionar las llamadas directamente desde su PC, teléfono fijo o teléfono móvil. </w:t>
      </w:r>
    </w:p>
    <w:p w14:paraId="2FE467A9" w14:textId="77777777" w:rsidR="00A97412" w:rsidRDefault="00000000">
      <w:pPr>
        <w:spacing w:after="153" w:line="266" w:lineRule="auto"/>
        <w:ind w:left="-7" w:right="44" w:hanging="8"/>
      </w:pPr>
      <w:r>
        <w:t xml:space="preserve">Se utilizan para validar usuarios mediante un certificado digital. </w:t>
      </w:r>
    </w:p>
    <w:p w14:paraId="686979F6" w14:textId="77777777" w:rsidR="00A97412" w:rsidRDefault="00000000">
      <w:pPr>
        <w:spacing w:after="200" w:line="266" w:lineRule="auto"/>
        <w:ind w:left="-7" w:right="44" w:hanging="8"/>
      </w:pPr>
      <w:r>
        <w:t xml:space="preserve">Un FEP permite: </w:t>
      </w:r>
    </w:p>
    <w:p w14:paraId="3178BBB8" w14:textId="77777777" w:rsidR="00A97412" w:rsidRDefault="00000000">
      <w:pPr>
        <w:numPr>
          <w:ilvl w:val="0"/>
          <w:numId w:val="129"/>
        </w:numPr>
        <w:spacing w:after="200" w:line="266" w:lineRule="auto"/>
        <w:ind w:right="43" w:hanging="355"/>
      </w:pPr>
      <w:r>
        <w:rPr>
          <w:u w:val="single" w:color="000000"/>
        </w:rPr>
        <w:t>Mensajería instantánea</w:t>
      </w:r>
      <w:r>
        <w:t xml:space="preserve">: Comunicación en tiempo real de persona a persona mediante texto, voz y video, a través de una organización. </w:t>
      </w:r>
    </w:p>
    <w:p w14:paraId="7FC64427" w14:textId="77777777" w:rsidR="00A97412" w:rsidRDefault="00000000">
      <w:pPr>
        <w:numPr>
          <w:ilvl w:val="0"/>
          <w:numId w:val="129"/>
        </w:numPr>
        <w:spacing w:after="161" w:line="258" w:lineRule="auto"/>
        <w:ind w:right="43" w:hanging="355"/>
      </w:pPr>
      <w:r>
        <w:rPr>
          <w:u w:val="single" w:color="000000"/>
        </w:rPr>
        <w:t>Conferencias Web</w:t>
      </w:r>
      <w:r>
        <w:t xml:space="preserve">. </w:t>
      </w:r>
    </w:p>
    <w:p w14:paraId="743182DA" w14:textId="77777777" w:rsidR="00A97412" w:rsidRDefault="00000000">
      <w:pPr>
        <w:numPr>
          <w:ilvl w:val="0"/>
          <w:numId w:val="129"/>
        </w:numPr>
        <w:spacing w:after="161" w:line="258" w:lineRule="auto"/>
        <w:ind w:right="43" w:hanging="355"/>
      </w:pPr>
      <w:r>
        <w:rPr>
          <w:u w:val="single" w:color="000000"/>
        </w:rPr>
        <w:t>E-mail y calendarios compartidos y contactos.</w:t>
      </w:r>
      <w:r>
        <w:t xml:space="preserve"> </w:t>
      </w:r>
    </w:p>
    <w:p w14:paraId="2A75DA9C" w14:textId="77777777" w:rsidR="00A97412" w:rsidRDefault="00000000">
      <w:pPr>
        <w:numPr>
          <w:ilvl w:val="0"/>
          <w:numId w:val="129"/>
        </w:numPr>
        <w:spacing w:after="3" w:line="266" w:lineRule="auto"/>
        <w:ind w:right="43" w:hanging="355"/>
      </w:pPr>
      <w:r>
        <w:rPr>
          <w:u w:val="single" w:color="000000"/>
        </w:rPr>
        <w:t>E-Manager</w:t>
      </w:r>
      <w:r>
        <w:t xml:space="preserve"> (Protección/preservación E-Mail): </w:t>
      </w:r>
    </w:p>
    <w:p w14:paraId="06505E6E" w14:textId="77777777" w:rsidR="00A97412" w:rsidRDefault="00000000">
      <w:pPr>
        <w:numPr>
          <w:ilvl w:val="1"/>
          <w:numId w:val="129"/>
        </w:numPr>
        <w:spacing w:after="28" w:line="266" w:lineRule="auto"/>
        <w:ind w:right="5033" w:hanging="8"/>
      </w:pPr>
      <w:proofErr w:type="gramStart"/>
      <w:r>
        <w:t>Filtrado  (</w:t>
      </w:r>
      <w:proofErr w:type="gramEnd"/>
      <w:r>
        <w:t xml:space="preserve">Spam). </w:t>
      </w:r>
      <w:r>
        <w:rPr>
          <w:rFonts w:ascii="Courier New" w:eastAsia="Courier New" w:hAnsi="Courier New" w:cs="Courier New"/>
        </w:rPr>
        <w:t>o</w:t>
      </w:r>
      <w:r>
        <w:rPr>
          <w:rFonts w:ascii="Arial" w:eastAsia="Arial" w:hAnsi="Arial" w:cs="Arial"/>
        </w:rPr>
        <w:t xml:space="preserve"> </w:t>
      </w:r>
      <w:r>
        <w:t>Archivo (</w:t>
      </w:r>
      <w:proofErr w:type="spellStart"/>
      <w:r>
        <w:t>backup</w:t>
      </w:r>
      <w:proofErr w:type="spellEnd"/>
      <w:r>
        <w:t xml:space="preserve">). </w:t>
      </w:r>
    </w:p>
    <w:p w14:paraId="54434793" w14:textId="77777777" w:rsidR="00A97412" w:rsidRDefault="00000000">
      <w:pPr>
        <w:numPr>
          <w:ilvl w:val="1"/>
          <w:numId w:val="129"/>
        </w:numPr>
        <w:spacing w:after="153" w:line="266" w:lineRule="auto"/>
        <w:ind w:right="5033" w:hanging="8"/>
      </w:pPr>
      <w:r>
        <w:t xml:space="preserve">Continuidad (Replicando). </w:t>
      </w:r>
      <w:r>
        <w:rPr>
          <w:rFonts w:ascii="Courier New" w:eastAsia="Courier New" w:hAnsi="Courier New" w:cs="Courier New"/>
        </w:rPr>
        <w:t>o</w:t>
      </w:r>
      <w:r>
        <w:rPr>
          <w:rFonts w:ascii="Arial" w:eastAsia="Arial" w:hAnsi="Arial" w:cs="Arial"/>
        </w:rPr>
        <w:t xml:space="preserve"> </w:t>
      </w:r>
      <w:r>
        <w:t xml:space="preserve">Cifrado (TLS). </w:t>
      </w:r>
    </w:p>
    <w:p w14:paraId="341DB349" w14:textId="77777777" w:rsidR="00A97412" w:rsidRDefault="00000000">
      <w:pPr>
        <w:spacing w:after="235"/>
      </w:pPr>
      <w:r>
        <w:t xml:space="preserve"> </w:t>
      </w:r>
    </w:p>
    <w:p w14:paraId="7273CC09" w14:textId="77777777" w:rsidR="00A97412" w:rsidRDefault="00000000">
      <w:pPr>
        <w:spacing w:after="84"/>
        <w:ind w:left="11" w:right="57" w:hanging="10"/>
        <w:jc w:val="center"/>
      </w:pPr>
      <w:r>
        <w:rPr>
          <w:b/>
          <w:sz w:val="30"/>
          <w:u w:val="single" w:color="000000"/>
        </w:rPr>
        <w:t>Balanceo de carga</w:t>
      </w:r>
      <w:r>
        <w:rPr>
          <w:b/>
          <w:sz w:val="30"/>
        </w:rPr>
        <w:t xml:space="preserve"> </w:t>
      </w:r>
    </w:p>
    <w:p w14:paraId="5F677146" w14:textId="77777777" w:rsidR="00A97412" w:rsidRDefault="00000000">
      <w:pPr>
        <w:spacing w:after="153" w:line="266" w:lineRule="auto"/>
        <w:ind w:left="-7" w:right="44" w:hanging="8"/>
      </w:pPr>
      <w:r>
        <w:t xml:space="preserve">Cuando un sitio se recarga de conexiones y se cae (exceso de sesiones o peticiones), es necesario un sistema que balancee la carga de trabajo para evitar estos problemas. </w:t>
      </w:r>
    </w:p>
    <w:p w14:paraId="1E717BF3" w14:textId="77777777" w:rsidR="00A97412" w:rsidRDefault="00000000">
      <w:pPr>
        <w:spacing w:after="153" w:line="266" w:lineRule="auto"/>
        <w:ind w:left="-7" w:right="44" w:hanging="8"/>
      </w:pPr>
      <w:r>
        <w:t xml:space="preserve">El balanceo de carga es un </w:t>
      </w:r>
      <w:r>
        <w:rPr>
          <w:u w:val="single" w:color="000000"/>
        </w:rPr>
        <w:t>servicio</w:t>
      </w:r>
      <w:r>
        <w:t xml:space="preserve"> que puede constituirse de varias maneras </w:t>
      </w:r>
      <w:r>
        <w:rPr>
          <w:u w:val="single" w:color="000000"/>
        </w:rPr>
        <w:t>que permite</w:t>
      </w:r>
      <w:r>
        <w:t xml:space="preserve"> </w:t>
      </w:r>
      <w:r>
        <w:rPr>
          <w:u w:val="single" w:color="000000"/>
        </w:rPr>
        <w:t>balancear los accesos para evitar la sobrecarga en servicios</w:t>
      </w:r>
      <w:r>
        <w:t xml:space="preserve">, en los cuales algunos están replicados. </w:t>
      </w:r>
    </w:p>
    <w:p w14:paraId="02ACD3E0" w14:textId="77777777" w:rsidR="00A97412" w:rsidRDefault="00000000">
      <w:pPr>
        <w:spacing w:after="161" w:line="258" w:lineRule="auto"/>
        <w:ind w:left="-5" w:right="42" w:hanging="10"/>
      </w:pPr>
      <w:r>
        <w:t xml:space="preserve">Es una </w:t>
      </w:r>
      <w:r>
        <w:rPr>
          <w:u w:val="single" w:color="000000"/>
        </w:rPr>
        <w:t>técnica de balanceo de solicitud de pedidos para optimizar el flujo de información y la</w:t>
      </w:r>
      <w:r>
        <w:t xml:space="preserve"> </w:t>
      </w:r>
      <w:r>
        <w:rPr>
          <w:u w:val="single" w:color="000000"/>
        </w:rPr>
        <w:t>carga de procesamiento.</w:t>
      </w:r>
      <w:r>
        <w:t xml:space="preserve"> </w:t>
      </w:r>
    </w:p>
    <w:p w14:paraId="3B48ED80" w14:textId="77777777" w:rsidR="00A97412" w:rsidRDefault="00000000">
      <w:pPr>
        <w:spacing w:after="161" w:line="258" w:lineRule="auto"/>
        <w:ind w:left="-5" w:right="42" w:hanging="10"/>
      </w:pPr>
      <w:r>
        <w:rPr>
          <w:u w:val="single" w:color="000000"/>
        </w:rPr>
        <w:t>Los pedidos dejan de ser asignados a un único servidor para ser distribuidos en varios</w:t>
      </w:r>
      <w:r>
        <w:t xml:space="preserve"> </w:t>
      </w:r>
      <w:r>
        <w:rPr>
          <w:u w:val="single" w:color="000000"/>
        </w:rPr>
        <w:t>servidores</w:t>
      </w:r>
      <w:r>
        <w:t xml:space="preserve"> ante las peticiones y/o sesiones web. </w:t>
      </w:r>
    </w:p>
    <w:p w14:paraId="77CC1905" w14:textId="77777777" w:rsidR="00A97412" w:rsidRDefault="00000000">
      <w:pPr>
        <w:spacing w:after="153" w:line="266" w:lineRule="auto"/>
        <w:ind w:left="-7" w:right="44" w:hanging="8"/>
      </w:pPr>
      <w:r>
        <w:t xml:space="preserve">Permite preconfigurar redistribución de solicitudes ante tareas de mantenimiento o contingencia por caídas (redundancia).  </w:t>
      </w:r>
    </w:p>
    <w:p w14:paraId="6BE8DDA2" w14:textId="77777777" w:rsidR="00A97412" w:rsidRDefault="00000000">
      <w:pPr>
        <w:spacing w:after="153" w:line="266" w:lineRule="auto"/>
        <w:ind w:left="-7" w:right="44" w:hanging="8"/>
      </w:pPr>
      <w:r>
        <w:t xml:space="preserve">Asegura una distribución de carga pareja para </w:t>
      </w:r>
      <w:r>
        <w:rPr>
          <w:u w:val="single" w:color="000000"/>
        </w:rPr>
        <w:t>brindar un servicio más rápido</w:t>
      </w:r>
      <w:r>
        <w:t xml:space="preserve">. </w:t>
      </w:r>
    </w:p>
    <w:p w14:paraId="5F8B83C4" w14:textId="77777777" w:rsidR="00A97412" w:rsidRDefault="00000000">
      <w:r>
        <w:t xml:space="preserve"> </w:t>
      </w:r>
    </w:p>
    <w:p w14:paraId="064AD00C" w14:textId="77777777" w:rsidR="00A97412" w:rsidRDefault="00000000">
      <w:pPr>
        <w:spacing w:after="0"/>
      </w:pPr>
      <w:r>
        <w:t xml:space="preserve"> </w:t>
      </w:r>
    </w:p>
    <w:p w14:paraId="7F1C07AA" w14:textId="77777777" w:rsidR="00A97412" w:rsidRDefault="00000000">
      <w:pPr>
        <w:spacing w:after="207"/>
        <w:ind w:left="-5" w:hanging="10"/>
      </w:pPr>
      <w:r>
        <w:lastRenderedPageBreak/>
        <w:t xml:space="preserve">Existen varios </w:t>
      </w:r>
      <w:r>
        <w:rPr>
          <w:b/>
        </w:rPr>
        <w:t>tipos de balanceo (técnicas)</w:t>
      </w:r>
      <w:r>
        <w:t xml:space="preserve">: </w:t>
      </w:r>
    </w:p>
    <w:p w14:paraId="715F0482" w14:textId="77777777" w:rsidR="00A97412" w:rsidRDefault="00000000">
      <w:pPr>
        <w:numPr>
          <w:ilvl w:val="0"/>
          <w:numId w:val="130"/>
        </w:numPr>
        <w:spacing w:after="161" w:line="258" w:lineRule="auto"/>
        <w:ind w:right="21" w:hanging="358"/>
      </w:pPr>
      <w:r>
        <w:rPr>
          <w:b/>
        </w:rPr>
        <w:t>RR-DNS (</w:t>
      </w:r>
      <w:proofErr w:type="gramStart"/>
      <w:r>
        <w:rPr>
          <w:b/>
        </w:rPr>
        <w:t>Round</w:t>
      </w:r>
      <w:proofErr w:type="gramEnd"/>
      <w:r>
        <w:rPr>
          <w:b/>
        </w:rPr>
        <w:t xml:space="preserve"> Robin DNS):</w:t>
      </w:r>
      <w:r>
        <w:t xml:space="preserve"> Se aplica una </w:t>
      </w:r>
      <w:r>
        <w:rPr>
          <w:u w:val="single" w:color="000000"/>
        </w:rPr>
        <w:t>técnica de Round Robin</w:t>
      </w:r>
      <w:r>
        <w:t xml:space="preserve"> sobre un servidor DNS particular </w:t>
      </w:r>
      <w:r>
        <w:rPr>
          <w:u w:val="single" w:color="000000"/>
        </w:rPr>
        <w:t>que determina a qué servidor asignara la petición, en función de su</w:t>
      </w:r>
      <w:r>
        <w:t xml:space="preserve"> </w:t>
      </w:r>
      <w:r>
        <w:rPr>
          <w:u w:val="single" w:color="000000"/>
        </w:rPr>
        <w:t>disponibilidad.</w:t>
      </w:r>
      <w:r>
        <w:t xml:space="preserve"> </w:t>
      </w:r>
    </w:p>
    <w:p w14:paraId="653CE3E3" w14:textId="77777777" w:rsidR="00A97412" w:rsidRDefault="00000000">
      <w:pPr>
        <w:spacing w:after="186" w:line="266" w:lineRule="auto"/>
        <w:ind w:left="728" w:right="44" w:hanging="8"/>
      </w:pPr>
      <w:r>
        <w:t xml:space="preserve">Estas asignaciones pueden realizarse a partir de dos características a analizar: </w:t>
      </w:r>
    </w:p>
    <w:p w14:paraId="6BFF749F" w14:textId="77777777" w:rsidR="00A97412" w:rsidRDefault="00000000">
      <w:pPr>
        <w:numPr>
          <w:ilvl w:val="1"/>
          <w:numId w:val="130"/>
        </w:numPr>
        <w:spacing w:after="185" w:line="266" w:lineRule="auto"/>
        <w:ind w:right="44" w:hanging="360"/>
      </w:pPr>
      <w:r>
        <w:rPr>
          <w:b/>
        </w:rPr>
        <w:t>Por sesión:</w:t>
      </w:r>
      <w:r>
        <w:t xml:space="preserve"> El servidor asigna la conexión de un usuario en un momento determinado a una dirección IP (la que toque en el RR) y mantiene la asignación hasta que el usuario finalice la sesión de HTTP hacia el mismo. </w:t>
      </w:r>
    </w:p>
    <w:p w14:paraId="4229ECF3" w14:textId="77777777" w:rsidR="00A97412" w:rsidRDefault="00000000">
      <w:pPr>
        <w:numPr>
          <w:ilvl w:val="1"/>
          <w:numId w:val="130"/>
        </w:numPr>
        <w:spacing w:after="197" w:line="266" w:lineRule="auto"/>
        <w:ind w:right="44" w:hanging="360"/>
      </w:pPr>
      <w:r>
        <w:rPr>
          <w:b/>
        </w:rPr>
        <w:t>Por IP:</w:t>
      </w:r>
      <w:r>
        <w:t xml:space="preserve"> El servidor DNS puede tener asignado el método de RR para direccionar la solicitud en función de la ubicación geográfica de la dirección IP origen, para así mejorar los tiempos de transmisión y evitar “</w:t>
      </w:r>
      <w:proofErr w:type="spellStart"/>
      <w:r>
        <w:t>hops</w:t>
      </w:r>
      <w:proofErr w:type="spellEnd"/>
      <w:r>
        <w:t xml:space="preserve">” innecesarios. </w:t>
      </w:r>
    </w:p>
    <w:p w14:paraId="5D740369" w14:textId="77777777" w:rsidR="00A97412" w:rsidRDefault="00000000">
      <w:pPr>
        <w:numPr>
          <w:ilvl w:val="0"/>
          <w:numId w:val="130"/>
        </w:numPr>
        <w:spacing w:after="161" w:line="258" w:lineRule="auto"/>
        <w:ind w:right="21" w:hanging="358"/>
      </w:pPr>
      <w:r>
        <w:rPr>
          <w:b/>
        </w:rPr>
        <w:t xml:space="preserve">Reverse Proxy Server: </w:t>
      </w:r>
      <w:r>
        <w:t>Como su nombre lo indica, s</w:t>
      </w:r>
      <w:r>
        <w:rPr>
          <w:u w:val="single" w:color="000000"/>
        </w:rPr>
        <w:t>u funcionamiento es inverso al de</w:t>
      </w:r>
      <w:r>
        <w:t xml:space="preserve"> </w:t>
      </w:r>
      <w:r>
        <w:rPr>
          <w:u w:val="single" w:color="000000"/>
        </w:rPr>
        <w:t>un servidor proxy</w:t>
      </w:r>
      <w:r>
        <w:t xml:space="preserve">, ya que </w:t>
      </w:r>
      <w:r>
        <w:rPr>
          <w:u w:val="single" w:color="000000"/>
        </w:rPr>
        <w:t>realiza solicitudes de una red no segura a una que si lo es</w:t>
      </w:r>
      <w:r>
        <w:t>.</w:t>
      </w:r>
      <w:r>
        <w:rPr>
          <w:b/>
        </w:rPr>
        <w:t xml:space="preserve"> </w:t>
      </w:r>
    </w:p>
    <w:p w14:paraId="46B3CAE1" w14:textId="77777777" w:rsidR="00A97412" w:rsidRDefault="00000000">
      <w:pPr>
        <w:spacing w:after="150" w:line="267" w:lineRule="auto"/>
        <w:ind w:left="730" w:hanging="10"/>
      </w:pPr>
      <w:r>
        <w:t xml:space="preserve">Basan su performance en un método llamado: “Cache de asignación”, donde se mantiene un log de “a quien le dieron” la conexión anterior. </w:t>
      </w:r>
    </w:p>
    <w:p w14:paraId="7A7AFD9D" w14:textId="77777777" w:rsidR="00A97412" w:rsidRDefault="00000000">
      <w:pPr>
        <w:spacing w:after="153" w:line="266" w:lineRule="auto"/>
        <w:ind w:left="728" w:right="44" w:hanging="8"/>
      </w:pPr>
      <w:r>
        <w:t xml:space="preserve">Pueden ser configurados para que mantengan un monitoreo de la cantidad de sesiones que están atendiendo cada uno de sus servidores para ver a cuál asignar la próxima petición. </w:t>
      </w:r>
    </w:p>
    <w:p w14:paraId="5B60751B" w14:textId="77777777" w:rsidR="00A97412" w:rsidRDefault="00000000">
      <w:pPr>
        <w:spacing w:after="34"/>
        <w:ind w:left="730" w:hanging="10"/>
      </w:pPr>
      <w:r>
        <w:rPr>
          <w:b/>
        </w:rPr>
        <w:t xml:space="preserve">Ventajas: </w:t>
      </w:r>
    </w:p>
    <w:p w14:paraId="1E797D6E" w14:textId="77777777" w:rsidR="00A97412" w:rsidRDefault="00000000">
      <w:pPr>
        <w:numPr>
          <w:ilvl w:val="1"/>
          <w:numId w:val="130"/>
        </w:numPr>
        <w:spacing w:after="27" w:line="266" w:lineRule="auto"/>
        <w:ind w:right="44" w:hanging="360"/>
      </w:pPr>
      <w:r>
        <w:t xml:space="preserve">Fácil Implementación. </w:t>
      </w:r>
      <w:r>
        <w:rPr>
          <w:rFonts w:ascii="Courier New" w:eastAsia="Courier New" w:hAnsi="Courier New" w:cs="Courier New"/>
        </w:rPr>
        <w:t>o</w:t>
      </w:r>
      <w:r>
        <w:rPr>
          <w:rFonts w:ascii="Arial" w:eastAsia="Arial" w:hAnsi="Arial" w:cs="Arial"/>
        </w:rPr>
        <w:t xml:space="preserve"> </w:t>
      </w:r>
      <w:r>
        <w:t xml:space="preserve">Configuración adecuada del DNS. </w:t>
      </w:r>
      <w:r>
        <w:rPr>
          <w:rFonts w:ascii="Courier New" w:eastAsia="Courier New" w:hAnsi="Courier New" w:cs="Courier New"/>
        </w:rPr>
        <w:t>o</w:t>
      </w:r>
      <w:r>
        <w:rPr>
          <w:rFonts w:ascii="Arial" w:eastAsia="Arial" w:hAnsi="Arial" w:cs="Arial"/>
        </w:rPr>
        <w:t xml:space="preserve"> </w:t>
      </w:r>
      <w:r>
        <w:t xml:space="preserve">Persistencia y redundancia en la disponibilidad de los servicios. </w:t>
      </w:r>
    </w:p>
    <w:p w14:paraId="35CD98AA" w14:textId="77777777" w:rsidR="00A97412" w:rsidRDefault="00000000">
      <w:pPr>
        <w:numPr>
          <w:ilvl w:val="1"/>
          <w:numId w:val="130"/>
        </w:numPr>
        <w:spacing w:after="153" w:line="266" w:lineRule="auto"/>
        <w:ind w:right="44" w:hanging="360"/>
      </w:pPr>
      <w:r>
        <w:t xml:space="preserve">Evita ataques directos de tipo </w:t>
      </w:r>
      <w:proofErr w:type="spellStart"/>
      <w:r>
        <w:t>DDoS</w:t>
      </w:r>
      <w:proofErr w:type="spellEnd"/>
      <w:r>
        <w:t xml:space="preserve"> sobre los servidores web. </w:t>
      </w:r>
    </w:p>
    <w:p w14:paraId="2B6671F9" w14:textId="77777777" w:rsidR="00A97412" w:rsidRDefault="00000000">
      <w:pPr>
        <w:spacing w:after="24" w:line="266" w:lineRule="auto"/>
        <w:ind w:left="1080" w:right="336" w:hanging="360"/>
      </w:pPr>
      <w:r>
        <w:rPr>
          <w:b/>
        </w:rPr>
        <w:t>Desventajas:</w:t>
      </w:r>
      <w:r>
        <w:t xml:space="preserve"> </w:t>
      </w:r>
      <w:r>
        <w:rPr>
          <w:rFonts w:ascii="Courier New" w:eastAsia="Courier New" w:hAnsi="Courier New" w:cs="Courier New"/>
        </w:rPr>
        <w:t>o</w:t>
      </w:r>
      <w:r>
        <w:rPr>
          <w:rFonts w:ascii="Arial" w:eastAsia="Arial" w:hAnsi="Arial" w:cs="Arial"/>
        </w:rPr>
        <w:t xml:space="preserve"> </w:t>
      </w:r>
      <w:r>
        <w:t xml:space="preserve">Se requiere equipamiento extra, o al menos un procesador e interfaz de red asignados de forma exclusiva. </w:t>
      </w:r>
    </w:p>
    <w:p w14:paraId="142F2A7C" w14:textId="77777777" w:rsidR="00A97412" w:rsidRDefault="00000000">
      <w:pPr>
        <w:numPr>
          <w:ilvl w:val="1"/>
          <w:numId w:val="130"/>
        </w:numPr>
        <w:spacing w:after="0" w:line="266" w:lineRule="auto"/>
        <w:ind w:right="44" w:hanging="360"/>
      </w:pPr>
      <w:r>
        <w:t xml:space="preserve">Puede sufrir ataque </w:t>
      </w:r>
      <w:proofErr w:type="spellStart"/>
      <w:r>
        <w:t>DDoS</w:t>
      </w:r>
      <w:proofErr w:type="spellEnd"/>
      <w:r>
        <w:t xml:space="preserve"> al servicio DNS. </w:t>
      </w:r>
    </w:p>
    <w:p w14:paraId="707DA665" w14:textId="77777777" w:rsidR="00A97412" w:rsidRDefault="00000000">
      <w:pPr>
        <w:spacing w:after="43"/>
        <w:ind w:left="720"/>
      </w:pPr>
      <w:r>
        <w:t xml:space="preserve"> </w:t>
      </w:r>
    </w:p>
    <w:p w14:paraId="1F65583F" w14:textId="77777777" w:rsidR="00A97412" w:rsidRDefault="00000000">
      <w:pPr>
        <w:numPr>
          <w:ilvl w:val="0"/>
          <w:numId w:val="130"/>
        </w:numPr>
        <w:spacing w:after="159"/>
        <w:ind w:right="21" w:hanging="358"/>
      </w:pPr>
      <w:r>
        <w:rPr>
          <w:b/>
        </w:rPr>
        <w:t xml:space="preserve">Servicios avanzados de redes y </w:t>
      </w:r>
      <w:proofErr w:type="spellStart"/>
      <w:r>
        <w:rPr>
          <w:b/>
        </w:rPr>
        <w:t>clustering</w:t>
      </w:r>
      <w:proofErr w:type="spellEnd"/>
      <w:r>
        <w:rPr>
          <w:b/>
        </w:rPr>
        <w:t xml:space="preserve">. </w:t>
      </w:r>
    </w:p>
    <w:p w14:paraId="0DF71D91" w14:textId="77777777" w:rsidR="00A97412" w:rsidRDefault="00000000">
      <w:pPr>
        <w:numPr>
          <w:ilvl w:val="0"/>
          <w:numId w:val="130"/>
        </w:numPr>
        <w:spacing w:after="159"/>
        <w:ind w:right="21" w:hanging="358"/>
      </w:pPr>
      <w:proofErr w:type="spellStart"/>
      <w:r>
        <w:rPr>
          <w:b/>
        </w:rPr>
        <w:t>Routers</w:t>
      </w:r>
      <w:proofErr w:type="spellEnd"/>
      <w:r>
        <w:rPr>
          <w:b/>
        </w:rPr>
        <w:t xml:space="preserve"> de capa 4. </w:t>
      </w:r>
    </w:p>
    <w:p w14:paraId="5C35EB63" w14:textId="77777777" w:rsidR="00A97412" w:rsidRDefault="00000000">
      <w:r>
        <w:rPr>
          <w:b/>
          <w:sz w:val="26"/>
        </w:rPr>
        <w:t xml:space="preserve"> </w:t>
      </w:r>
    </w:p>
    <w:p w14:paraId="1B941926" w14:textId="77777777" w:rsidR="00A97412" w:rsidRDefault="00000000">
      <w:pPr>
        <w:spacing w:after="123"/>
        <w:ind w:left="-5" w:hanging="10"/>
      </w:pPr>
      <w:r>
        <w:rPr>
          <w:b/>
          <w:sz w:val="26"/>
          <w:u w:val="single" w:color="000000"/>
        </w:rPr>
        <w:t>Balanceo en peticiones:</w:t>
      </w:r>
      <w:r>
        <w:rPr>
          <w:b/>
          <w:sz w:val="26"/>
        </w:rPr>
        <w:t xml:space="preserve"> </w:t>
      </w:r>
    </w:p>
    <w:p w14:paraId="1B9574AA" w14:textId="77777777" w:rsidR="00A97412" w:rsidRDefault="00000000">
      <w:pPr>
        <w:spacing w:after="153" w:line="266" w:lineRule="auto"/>
        <w:ind w:left="-7" w:right="44" w:hanging="8"/>
      </w:pPr>
      <w:r>
        <w:rPr>
          <w:u w:val="single" w:color="000000"/>
        </w:rPr>
        <w:t>Sistema</w:t>
      </w:r>
      <w:r>
        <w:t xml:space="preserve"> con grado de análisis </w:t>
      </w:r>
      <w:r>
        <w:rPr>
          <w:u w:val="single" w:color="000000"/>
        </w:rPr>
        <w:t>que resuelve la petición de usuario y asigna el servidor que lo</w:t>
      </w:r>
      <w:r>
        <w:t xml:space="preserve"> </w:t>
      </w:r>
      <w:r>
        <w:rPr>
          <w:u w:val="single" w:color="000000"/>
        </w:rPr>
        <w:t>atenderá.</w:t>
      </w:r>
      <w:r>
        <w:t xml:space="preserve"> El usuario no posee información acerca de cuál será el servidor que finalmente resolverá su petición. </w:t>
      </w:r>
    </w:p>
    <w:p w14:paraId="4FA95787" w14:textId="77777777" w:rsidR="00A97412" w:rsidRDefault="00000000">
      <w:pPr>
        <w:spacing w:after="153" w:line="266" w:lineRule="auto"/>
        <w:ind w:left="-7" w:right="44" w:hanging="8"/>
      </w:pPr>
      <w:r>
        <w:t xml:space="preserve">Aumenta la disponibilidad. </w:t>
      </w:r>
    </w:p>
    <w:p w14:paraId="2E8FB19B" w14:textId="77777777" w:rsidR="00A97412" w:rsidRDefault="00000000">
      <w:pPr>
        <w:spacing w:after="153" w:line="266" w:lineRule="auto"/>
        <w:ind w:left="-7" w:right="44" w:hanging="8"/>
      </w:pPr>
      <w:r>
        <w:t xml:space="preserve">Costo computacional: Paquetes de datos, administración de tablas, etc. </w:t>
      </w:r>
    </w:p>
    <w:p w14:paraId="599D5FCC" w14:textId="77777777" w:rsidR="00A97412" w:rsidRDefault="00000000">
      <w:pPr>
        <w:spacing w:after="153" w:line="266" w:lineRule="auto"/>
        <w:ind w:left="-7" w:right="44" w:hanging="8"/>
      </w:pPr>
      <w:r>
        <w:t xml:space="preserve">Soluciones a nivel de Hardware / Software. </w:t>
      </w:r>
    </w:p>
    <w:p w14:paraId="057102CF" w14:textId="77777777" w:rsidR="00A97412" w:rsidRDefault="00000000">
      <w:pPr>
        <w:spacing w:after="159"/>
        <w:ind w:left="-5" w:hanging="10"/>
      </w:pPr>
      <w:r>
        <w:rPr>
          <w:b/>
        </w:rPr>
        <w:t xml:space="preserve">Switch por contenido: </w:t>
      </w:r>
    </w:p>
    <w:p w14:paraId="5B856FAD" w14:textId="77777777" w:rsidR="00A97412" w:rsidRDefault="00000000">
      <w:pPr>
        <w:spacing w:after="161" w:line="258" w:lineRule="auto"/>
        <w:ind w:left="-5" w:right="42" w:hanging="10"/>
      </w:pPr>
      <w:r>
        <w:rPr>
          <w:u w:val="single" w:color="000000"/>
        </w:rPr>
        <w:lastRenderedPageBreak/>
        <w:t>Switch de capa 4 a 7</w:t>
      </w:r>
      <w:r>
        <w:t xml:space="preserve"> que bajo el protocolo TCP/IP </w:t>
      </w:r>
      <w:r>
        <w:rPr>
          <w:u w:val="single" w:color="000000"/>
        </w:rPr>
        <w:t xml:space="preserve">analiza contenido de paquetes y </w:t>
      </w:r>
      <w:proofErr w:type="gramStart"/>
      <w:r>
        <w:rPr>
          <w:u w:val="single" w:color="000000"/>
        </w:rPr>
        <w:t>de acuerdo</w:t>
      </w:r>
      <w:r>
        <w:t xml:space="preserve"> </w:t>
      </w:r>
      <w:r>
        <w:rPr>
          <w:u w:val="single" w:color="000000"/>
        </w:rPr>
        <w:t>al</w:t>
      </w:r>
      <w:proofErr w:type="gramEnd"/>
      <w:r>
        <w:rPr>
          <w:u w:val="single" w:color="000000"/>
        </w:rPr>
        <w:t xml:space="preserve"> contenido redireccionan pedidos dentro de una LAN.</w:t>
      </w:r>
      <w:r>
        <w:t xml:space="preserve"> </w:t>
      </w:r>
    </w:p>
    <w:p w14:paraId="291A2DB2" w14:textId="77777777" w:rsidR="00A97412" w:rsidRDefault="00000000">
      <w:pPr>
        <w:spacing w:after="150" w:line="267" w:lineRule="auto"/>
        <w:ind w:left="10" w:hanging="10"/>
      </w:pPr>
      <w:r>
        <w:rPr>
          <w:u w:val="single" w:color="000000"/>
        </w:rPr>
        <w:t>Conmutación basada en contenidos</w:t>
      </w:r>
      <w:r>
        <w:t xml:space="preserve">: Poseen “reglas de filtrado básicas” pudiéndose definir otras manualmente. </w:t>
      </w:r>
    </w:p>
    <w:p w14:paraId="6C57C414" w14:textId="77777777" w:rsidR="00A97412" w:rsidRDefault="00000000">
      <w:pPr>
        <w:spacing w:after="153" w:line="266" w:lineRule="auto"/>
        <w:ind w:left="-7" w:right="44" w:hanging="8"/>
      </w:pPr>
      <w:r>
        <w:t xml:space="preserve">Asumen la función de directores locales y </w:t>
      </w:r>
      <w:r>
        <w:rPr>
          <w:u w:val="single" w:color="000000"/>
        </w:rPr>
        <w:t>se configuran en par</w:t>
      </w:r>
      <w:r>
        <w:t xml:space="preserve"> (primario – secundario) para prever caídas o contingencias. </w:t>
      </w:r>
    </w:p>
    <w:p w14:paraId="7E0A18DD" w14:textId="77777777" w:rsidR="00A97412" w:rsidRDefault="00000000">
      <w:pPr>
        <w:spacing w:after="153" w:line="266" w:lineRule="auto"/>
        <w:ind w:left="-7" w:right="44" w:hanging="8"/>
      </w:pPr>
      <w:r>
        <w:t xml:space="preserve">Se puede controlar ancho de banda usado por cliente (estadísticas de tiempos). </w:t>
      </w:r>
    </w:p>
    <w:p w14:paraId="6468E22D" w14:textId="77777777" w:rsidR="00A97412" w:rsidRDefault="00000000">
      <w:pPr>
        <w:spacing w:after="153" w:line="266" w:lineRule="auto"/>
        <w:ind w:left="-7" w:right="44" w:hanging="8"/>
      </w:pPr>
      <w:r>
        <w:t xml:space="preserve">Redefinir </w:t>
      </w:r>
      <w:proofErr w:type="spellStart"/>
      <w:r>
        <w:t>sub-granjas</w:t>
      </w:r>
      <w:proofErr w:type="spellEnd"/>
      <w:r>
        <w:t xml:space="preserve"> </w:t>
      </w:r>
      <w:proofErr w:type="gramStart"/>
      <w:r>
        <w:t>de acuerdo a</w:t>
      </w:r>
      <w:proofErr w:type="gramEnd"/>
      <w:r>
        <w:t xml:space="preserve"> la aplicación. </w:t>
      </w:r>
    </w:p>
    <w:p w14:paraId="26B9B6FC" w14:textId="77777777" w:rsidR="00A97412" w:rsidRDefault="00000000">
      <w:pPr>
        <w:spacing w:after="153" w:line="266" w:lineRule="auto"/>
        <w:ind w:left="-7" w:right="44" w:hanging="8"/>
      </w:pPr>
      <w:proofErr w:type="spellStart"/>
      <w:r>
        <w:t>Analisis</w:t>
      </w:r>
      <w:proofErr w:type="spellEnd"/>
      <w:r>
        <w:t xml:space="preserve"> sobre puertos TCP, </w:t>
      </w:r>
      <w:proofErr w:type="spellStart"/>
      <w:r>
        <w:t>URLs</w:t>
      </w:r>
      <w:proofErr w:type="spellEnd"/>
      <w:r>
        <w:t xml:space="preserve">, HTTP Cabecera y Cookies, SSL </w:t>
      </w:r>
      <w:proofErr w:type="spellStart"/>
      <w:r>
        <w:t>Session</w:t>
      </w:r>
      <w:proofErr w:type="spellEnd"/>
      <w:r>
        <w:t xml:space="preserve"> ID, etc. </w:t>
      </w:r>
    </w:p>
    <w:p w14:paraId="3DADA4D5" w14:textId="77777777" w:rsidR="00A97412" w:rsidRDefault="00000000">
      <w:pPr>
        <w:spacing w:after="158"/>
      </w:pPr>
      <w:r>
        <w:t xml:space="preserve"> </w:t>
      </w:r>
    </w:p>
    <w:p w14:paraId="49995D90" w14:textId="77777777" w:rsidR="00A97412" w:rsidRDefault="00000000">
      <w:pPr>
        <w:spacing w:after="159"/>
        <w:ind w:left="-5" w:hanging="10"/>
      </w:pPr>
      <w:r>
        <w:rPr>
          <w:b/>
        </w:rPr>
        <w:t xml:space="preserve">Aplicación Bajo S.O. (software embebido): </w:t>
      </w:r>
    </w:p>
    <w:p w14:paraId="1BA74384" w14:textId="77777777" w:rsidR="00A97412" w:rsidRDefault="00000000">
      <w:pPr>
        <w:spacing w:after="161" w:line="258" w:lineRule="auto"/>
        <w:ind w:left="-5" w:right="42" w:hanging="10"/>
      </w:pPr>
      <w:r>
        <w:t xml:space="preserve">Es un </w:t>
      </w:r>
      <w:r>
        <w:rPr>
          <w:u w:val="single" w:color="000000"/>
        </w:rPr>
        <w:t>filtro instalado en el servidor web que permite balancear carga</w:t>
      </w:r>
      <w:r>
        <w:t xml:space="preserve"> y toma los servidores en </w:t>
      </w:r>
      <w:proofErr w:type="spellStart"/>
      <w:r>
        <w:t>clustering</w:t>
      </w:r>
      <w:proofErr w:type="spellEnd"/>
      <w:r>
        <w:t xml:space="preserve">. </w:t>
      </w:r>
      <w:r>
        <w:rPr>
          <w:u w:val="single" w:color="000000"/>
        </w:rPr>
        <w:t>Se instalan en par, dando una contingencia ante caídas</w:t>
      </w:r>
      <w:r>
        <w:t xml:space="preserve">. </w:t>
      </w:r>
    </w:p>
    <w:p w14:paraId="7AD5EF7F" w14:textId="77777777" w:rsidR="00A97412" w:rsidRDefault="00000000">
      <w:pPr>
        <w:spacing w:after="153" w:line="266" w:lineRule="auto"/>
        <w:ind w:left="-7" w:right="44" w:hanging="8"/>
      </w:pPr>
      <w:r>
        <w:t xml:space="preserve">Nodos en </w:t>
      </w:r>
      <w:proofErr w:type="spellStart"/>
      <w:r>
        <w:t>clustering</w:t>
      </w:r>
      <w:proofErr w:type="spellEnd"/>
      <w:r>
        <w:t xml:space="preserve"> (una subred). Cuando el </w:t>
      </w:r>
      <w:proofErr w:type="spellStart"/>
      <w:proofErr w:type="gramStart"/>
      <w:r>
        <w:t>cluster</w:t>
      </w:r>
      <w:proofErr w:type="spellEnd"/>
      <w:proofErr w:type="gramEnd"/>
      <w:r>
        <w:t xml:space="preserve"> es muy numeroso (</w:t>
      </w:r>
      <w:proofErr w:type="spellStart"/>
      <w:r>
        <w:t>subgranja</w:t>
      </w:r>
      <w:proofErr w:type="spellEnd"/>
      <w:r>
        <w:t xml:space="preserve">) se lo combina con un DNS Local aplicando RR-DNS. </w:t>
      </w:r>
      <w:r>
        <w:br w:type="page"/>
      </w:r>
    </w:p>
    <w:p w14:paraId="7C51E573" w14:textId="77777777" w:rsidR="00A97412" w:rsidRDefault="00000000">
      <w:pPr>
        <w:spacing w:after="123"/>
        <w:ind w:left="-5" w:hanging="10"/>
      </w:pPr>
      <w:r>
        <w:rPr>
          <w:b/>
          <w:sz w:val="26"/>
          <w:u w:val="single" w:color="000000"/>
        </w:rPr>
        <w:lastRenderedPageBreak/>
        <w:t>Amenazas de Seguridad:</w:t>
      </w:r>
      <w:r>
        <w:rPr>
          <w:b/>
          <w:sz w:val="26"/>
        </w:rPr>
        <w:t xml:space="preserve"> </w:t>
      </w:r>
    </w:p>
    <w:p w14:paraId="6CDC78F7" w14:textId="77777777" w:rsidR="00A97412" w:rsidRDefault="00000000">
      <w:pPr>
        <w:spacing w:after="153" w:line="266" w:lineRule="auto"/>
        <w:ind w:left="-7" w:right="44" w:hanging="8"/>
      </w:pPr>
      <w:r>
        <w:t xml:space="preserve">Las comunicaciones y la información que deseamos mantener privadas están protegidas (con políticas de acceso, firewalls, encriptación de datos, etc.) de quienes la utilizarían sin autorización (ladrones de identidad, delincuentes, estafadores, competidores, impostores). </w:t>
      </w:r>
    </w:p>
    <w:p w14:paraId="6119963D" w14:textId="77777777" w:rsidR="00A97412" w:rsidRDefault="00000000">
      <w:pPr>
        <w:spacing w:after="204"/>
        <w:ind w:left="-5" w:hanging="10"/>
      </w:pPr>
      <w:r>
        <w:t xml:space="preserve">Las </w:t>
      </w:r>
      <w:r>
        <w:rPr>
          <w:b/>
        </w:rPr>
        <w:t>amenazas externas más comunes a las redes</w:t>
      </w:r>
      <w:r>
        <w:t xml:space="preserve"> incluyen las siguientes: </w:t>
      </w:r>
    </w:p>
    <w:p w14:paraId="2DA57B67" w14:textId="77777777" w:rsidR="00A97412" w:rsidRDefault="00000000">
      <w:pPr>
        <w:numPr>
          <w:ilvl w:val="0"/>
          <w:numId w:val="131"/>
        </w:numPr>
        <w:spacing w:after="13" w:line="266" w:lineRule="auto"/>
        <w:ind w:right="44" w:hanging="360"/>
      </w:pPr>
      <w:r>
        <w:t xml:space="preserve">Virus, gusanos y caballos de Troya. </w:t>
      </w:r>
    </w:p>
    <w:p w14:paraId="407BDEB5" w14:textId="77777777" w:rsidR="00A97412" w:rsidRDefault="00000000">
      <w:pPr>
        <w:numPr>
          <w:ilvl w:val="0"/>
          <w:numId w:val="131"/>
        </w:numPr>
        <w:spacing w:after="11" w:line="266" w:lineRule="auto"/>
        <w:ind w:right="44" w:hanging="360"/>
      </w:pPr>
      <w:r>
        <w:t xml:space="preserve">Spyware y adware. </w:t>
      </w:r>
    </w:p>
    <w:p w14:paraId="6B1B99BF" w14:textId="77777777" w:rsidR="00A97412" w:rsidRDefault="00000000">
      <w:pPr>
        <w:numPr>
          <w:ilvl w:val="0"/>
          <w:numId w:val="131"/>
        </w:numPr>
        <w:spacing w:after="12" w:line="267" w:lineRule="auto"/>
        <w:ind w:right="44" w:hanging="360"/>
      </w:pPr>
      <w:r>
        <w:t xml:space="preserve">Ataques de día cero, también llamados “ataques de hora cero”. </w:t>
      </w:r>
    </w:p>
    <w:p w14:paraId="1CE625FB" w14:textId="77777777" w:rsidR="00A97412" w:rsidRDefault="00000000">
      <w:pPr>
        <w:numPr>
          <w:ilvl w:val="0"/>
          <w:numId w:val="131"/>
        </w:numPr>
        <w:spacing w:after="13" w:line="266" w:lineRule="auto"/>
        <w:ind w:right="44" w:hanging="360"/>
      </w:pPr>
      <w:r>
        <w:t xml:space="preserve">Ataques de piratas informáticos. </w:t>
      </w:r>
    </w:p>
    <w:p w14:paraId="444BCFBF" w14:textId="77777777" w:rsidR="00A97412" w:rsidRDefault="00000000">
      <w:pPr>
        <w:numPr>
          <w:ilvl w:val="0"/>
          <w:numId w:val="131"/>
        </w:numPr>
        <w:spacing w:after="11" w:line="266" w:lineRule="auto"/>
        <w:ind w:right="44" w:hanging="360"/>
      </w:pPr>
      <w:r>
        <w:t xml:space="preserve">Ataques por denegación de servicio. </w:t>
      </w:r>
    </w:p>
    <w:p w14:paraId="2B6DA9C1" w14:textId="77777777" w:rsidR="00A97412" w:rsidRDefault="00000000">
      <w:pPr>
        <w:numPr>
          <w:ilvl w:val="0"/>
          <w:numId w:val="131"/>
        </w:numPr>
        <w:spacing w:after="14" w:line="266" w:lineRule="auto"/>
        <w:ind w:right="44" w:hanging="360"/>
      </w:pPr>
      <w:r>
        <w:t xml:space="preserve">Interceptación y robo de datos. </w:t>
      </w:r>
    </w:p>
    <w:p w14:paraId="29162303" w14:textId="77777777" w:rsidR="00A97412" w:rsidRDefault="00000000">
      <w:pPr>
        <w:numPr>
          <w:ilvl w:val="0"/>
          <w:numId w:val="131"/>
        </w:numPr>
        <w:spacing w:after="0" w:line="266" w:lineRule="auto"/>
        <w:ind w:right="44" w:hanging="360"/>
      </w:pPr>
      <w:r>
        <w:t xml:space="preserve">Robo de identidad. </w:t>
      </w:r>
    </w:p>
    <w:p w14:paraId="5149F205" w14:textId="77777777" w:rsidR="00A97412" w:rsidRDefault="00000000">
      <w:pPr>
        <w:spacing w:after="158"/>
        <w:ind w:left="720"/>
      </w:pPr>
      <w:r>
        <w:t xml:space="preserve"> </w:t>
      </w:r>
    </w:p>
    <w:p w14:paraId="1CD6920B" w14:textId="77777777" w:rsidR="00A97412" w:rsidRDefault="00000000">
      <w:pPr>
        <w:spacing w:after="197" w:line="266" w:lineRule="auto"/>
        <w:ind w:left="-7" w:right="44" w:hanging="8"/>
      </w:pPr>
      <w:r>
        <w:t xml:space="preserve">Por lo general, los </w:t>
      </w:r>
      <w:r>
        <w:rPr>
          <w:b/>
        </w:rPr>
        <w:t>componentes de seguridad de red</w:t>
      </w:r>
      <w:r>
        <w:t xml:space="preserve"> incluyen lo siguiente: </w:t>
      </w:r>
    </w:p>
    <w:p w14:paraId="6EAD7CDF" w14:textId="77777777" w:rsidR="00A97412" w:rsidRDefault="00000000">
      <w:pPr>
        <w:numPr>
          <w:ilvl w:val="0"/>
          <w:numId w:val="131"/>
        </w:numPr>
        <w:spacing w:after="13" w:line="266" w:lineRule="auto"/>
        <w:ind w:right="44" w:hanging="360"/>
      </w:pPr>
      <w:r>
        <w:t xml:space="preserve">Sistemas de firewall dedicados. </w:t>
      </w:r>
    </w:p>
    <w:p w14:paraId="109C5ECA" w14:textId="77777777" w:rsidR="00A97412" w:rsidRDefault="00000000">
      <w:pPr>
        <w:numPr>
          <w:ilvl w:val="0"/>
          <w:numId w:val="131"/>
        </w:numPr>
        <w:spacing w:after="14" w:line="266" w:lineRule="auto"/>
        <w:ind w:right="44" w:hanging="360"/>
      </w:pPr>
      <w:r>
        <w:t xml:space="preserve">Filtrado de firewall. </w:t>
      </w:r>
    </w:p>
    <w:p w14:paraId="59ED34E3" w14:textId="77777777" w:rsidR="00A97412" w:rsidRDefault="00000000">
      <w:pPr>
        <w:numPr>
          <w:ilvl w:val="0"/>
          <w:numId w:val="131"/>
        </w:numPr>
        <w:spacing w:after="11" w:line="266" w:lineRule="auto"/>
        <w:ind w:right="44" w:hanging="360"/>
      </w:pPr>
      <w:r>
        <w:t xml:space="preserve">Software antivirus y antispyware.  </w:t>
      </w:r>
    </w:p>
    <w:p w14:paraId="7C12C992" w14:textId="77777777" w:rsidR="00A97412" w:rsidRDefault="00000000">
      <w:pPr>
        <w:numPr>
          <w:ilvl w:val="0"/>
          <w:numId w:val="131"/>
        </w:numPr>
        <w:spacing w:after="13" w:line="266" w:lineRule="auto"/>
        <w:ind w:right="44" w:hanging="360"/>
      </w:pPr>
      <w:r>
        <w:t xml:space="preserve">Sistemas de prevención de intrusión (IPS).  </w:t>
      </w:r>
    </w:p>
    <w:p w14:paraId="77CBCF76" w14:textId="77777777" w:rsidR="00A97412" w:rsidRDefault="00000000">
      <w:pPr>
        <w:numPr>
          <w:ilvl w:val="0"/>
          <w:numId w:val="131"/>
        </w:numPr>
        <w:spacing w:after="121" w:line="266" w:lineRule="auto"/>
        <w:ind w:right="44" w:hanging="360"/>
      </w:pPr>
      <w:r>
        <w:t xml:space="preserve">Redes privadas virtuales (VPN) </w:t>
      </w:r>
      <w:r>
        <w:rPr>
          <w:rFonts w:ascii="Segoe UI Symbol" w:eastAsia="Segoe UI Symbol" w:hAnsi="Segoe UI Symbol" w:cs="Segoe UI Symbol"/>
        </w:rPr>
        <w:t>•</w:t>
      </w:r>
      <w:r>
        <w:rPr>
          <w:rFonts w:ascii="Arial" w:eastAsia="Arial" w:hAnsi="Arial" w:cs="Arial"/>
        </w:rPr>
        <w:t xml:space="preserve"> </w:t>
      </w:r>
      <w:r>
        <w:rPr>
          <w:rFonts w:ascii="Arial" w:eastAsia="Arial" w:hAnsi="Arial" w:cs="Arial"/>
        </w:rPr>
        <w:tab/>
      </w:r>
      <w:r>
        <w:t xml:space="preserve">Listas de control de acceso (ACL). </w:t>
      </w:r>
    </w:p>
    <w:p w14:paraId="60E2D195" w14:textId="77777777" w:rsidR="00A97412" w:rsidRDefault="00000000">
      <w:pPr>
        <w:spacing w:after="158"/>
      </w:pPr>
      <w:r>
        <w:t xml:space="preserve"> </w:t>
      </w:r>
    </w:p>
    <w:p w14:paraId="788F3ABC" w14:textId="77777777" w:rsidR="00A97412" w:rsidRDefault="00000000">
      <w:pPr>
        <w:spacing w:after="153" w:line="266" w:lineRule="auto"/>
        <w:ind w:left="-7" w:right="44" w:hanging="8"/>
      </w:pPr>
      <w:r>
        <w:rPr>
          <w:b/>
        </w:rPr>
        <w:t xml:space="preserve">Conficker (2008, uno de los primeros virus): </w:t>
      </w:r>
      <w:r>
        <w:t xml:space="preserve">Aparición en Ucrania. Ataca W2000, XP, Vista, Server 2003 y 2008. </w:t>
      </w:r>
    </w:p>
    <w:p w14:paraId="29CD36EF" w14:textId="77777777" w:rsidR="00A97412" w:rsidRDefault="00000000">
      <w:pPr>
        <w:spacing w:after="153" w:line="266" w:lineRule="auto"/>
        <w:ind w:left="-7" w:right="44" w:hanging="8"/>
      </w:pPr>
      <w:r>
        <w:t xml:space="preserve">Desactiva servicios de </w:t>
      </w:r>
      <w:proofErr w:type="spellStart"/>
      <w:r>
        <w:t>Update</w:t>
      </w:r>
      <w:proofErr w:type="spellEnd"/>
      <w:r>
        <w:t xml:space="preserve">, Windows Security Center, Defender, etc. </w:t>
      </w:r>
    </w:p>
    <w:p w14:paraId="40C13362" w14:textId="77777777" w:rsidR="00A97412" w:rsidRDefault="00000000">
      <w:pPr>
        <w:spacing w:after="153" w:line="266" w:lineRule="auto"/>
        <w:ind w:left="-7" w:right="44" w:hanging="8"/>
      </w:pPr>
      <w:r>
        <w:t xml:space="preserve">Bloquea cuentas de usuario, inunda ARP (Escaneo), vuelve los controladores de dominio lentos. </w:t>
      </w:r>
    </w:p>
    <w:p w14:paraId="4EDD1828" w14:textId="77777777" w:rsidR="00A97412" w:rsidRDefault="00000000">
      <w:pPr>
        <w:spacing w:after="153" w:line="266" w:lineRule="auto"/>
        <w:ind w:left="-7" w:right="44" w:hanging="8"/>
      </w:pPr>
      <w:r>
        <w:t xml:space="preserve">Hace inaccesibles actualizaciones de Antivirus y Parches de Windows. </w:t>
      </w:r>
    </w:p>
    <w:p w14:paraId="12F4A368" w14:textId="77777777" w:rsidR="00A97412" w:rsidRDefault="00000000">
      <w:pPr>
        <w:spacing w:after="158"/>
      </w:pPr>
      <w:r>
        <w:t xml:space="preserve"> </w:t>
      </w:r>
    </w:p>
    <w:p w14:paraId="4E2D7D56" w14:textId="77777777" w:rsidR="00A97412" w:rsidRDefault="00000000">
      <w:pPr>
        <w:spacing w:after="153" w:line="266" w:lineRule="auto"/>
        <w:ind w:left="-7" w:right="44" w:hanging="8"/>
      </w:pPr>
      <w:r>
        <w:rPr>
          <w:b/>
        </w:rPr>
        <w:t xml:space="preserve">Stuxnet (2010 – 2011): </w:t>
      </w:r>
      <w:r>
        <w:t xml:space="preserve">Gusano informático descubierto en Bielorrusia dedicado a espiar y programar sistemas industriales (SCADA). </w:t>
      </w:r>
    </w:p>
    <w:p w14:paraId="422E1AB1" w14:textId="77777777" w:rsidR="00A97412" w:rsidRDefault="00000000">
      <w:pPr>
        <w:spacing w:after="153" w:line="266" w:lineRule="auto"/>
        <w:ind w:left="-7" w:right="44" w:hanging="8"/>
      </w:pPr>
      <w:r>
        <w:t xml:space="preserve">Ataca los sistemas de control y monitoreo de infraestructura crítica (centrales nucleares). </w:t>
      </w:r>
    </w:p>
    <w:p w14:paraId="7DC2D8F4" w14:textId="77777777" w:rsidR="00A97412" w:rsidRDefault="00000000">
      <w:pPr>
        <w:spacing w:after="153" w:line="266" w:lineRule="auto"/>
        <w:ind w:left="-7" w:right="44" w:hanging="8"/>
      </w:pPr>
      <w:r>
        <w:t xml:space="preserve">Es capaz de reprogramar </w:t>
      </w:r>
      <w:proofErr w:type="spellStart"/>
      <w:r>
        <w:t>PLCs</w:t>
      </w:r>
      <w:proofErr w:type="spellEnd"/>
      <w:r>
        <w:t xml:space="preserve"> (Circuitos Lógicos Programables). </w:t>
      </w:r>
    </w:p>
    <w:p w14:paraId="370A14FB" w14:textId="77777777" w:rsidR="00A97412" w:rsidRDefault="00000000">
      <w:pPr>
        <w:spacing w:after="153" w:line="266" w:lineRule="auto"/>
        <w:ind w:left="-7" w:right="44" w:hanging="8"/>
      </w:pPr>
      <w:proofErr w:type="spellStart"/>
      <w:r>
        <w:t>Rootkit</w:t>
      </w:r>
      <w:proofErr w:type="spellEnd"/>
      <w:r>
        <w:t xml:space="preserve">: Programa de acceso de privilegios </w:t>
      </w:r>
      <w:proofErr w:type="spellStart"/>
      <w:r>
        <w:t>Root</w:t>
      </w:r>
      <w:proofErr w:type="spellEnd"/>
      <w:r>
        <w:t xml:space="preserve"> y comanda accesos para extraer datos. </w:t>
      </w:r>
    </w:p>
    <w:p w14:paraId="18D3C344" w14:textId="77777777" w:rsidR="00A97412" w:rsidRDefault="00000000">
      <w:pPr>
        <w:spacing w:after="153" w:line="266" w:lineRule="auto"/>
        <w:ind w:left="-7" w:right="44" w:hanging="8"/>
      </w:pPr>
      <w:proofErr w:type="spellStart"/>
      <w:r>
        <w:t>Kapersky</w:t>
      </w:r>
      <w:proofErr w:type="spellEnd"/>
      <w:r>
        <w:t xml:space="preserve">: Prototipo del Arma Cibernética producido para la Central nucleares </w:t>
      </w:r>
      <w:proofErr w:type="gramStart"/>
      <w:r>
        <w:t>Iraní</w:t>
      </w:r>
      <w:proofErr w:type="gramEnd"/>
      <w:r>
        <w:t xml:space="preserve"> </w:t>
      </w:r>
      <w:proofErr w:type="spellStart"/>
      <w:r>
        <w:t>Natantz</w:t>
      </w:r>
      <w:proofErr w:type="spellEnd"/>
      <w:r>
        <w:t xml:space="preserve">. </w:t>
      </w:r>
    </w:p>
    <w:p w14:paraId="0EF6D8A1" w14:textId="77777777" w:rsidR="00A97412" w:rsidRDefault="00000000">
      <w:pPr>
        <w:spacing w:after="153" w:line="266" w:lineRule="auto"/>
        <w:ind w:left="-7" w:right="44" w:hanging="8"/>
      </w:pPr>
      <w:r>
        <w:t xml:space="preserve">En 2012 infectó a la Petrolera </w:t>
      </w:r>
      <w:proofErr w:type="spellStart"/>
      <w:r>
        <w:t>Chevron</w:t>
      </w:r>
      <w:proofErr w:type="spellEnd"/>
      <w:r>
        <w:t xml:space="preserve">. </w:t>
      </w:r>
    </w:p>
    <w:p w14:paraId="2EE1528F" w14:textId="77777777" w:rsidR="00A97412" w:rsidRDefault="00000000">
      <w:r>
        <w:t xml:space="preserve"> </w:t>
      </w:r>
    </w:p>
    <w:p w14:paraId="15290906" w14:textId="77777777" w:rsidR="00A97412" w:rsidRDefault="00000000">
      <w:pPr>
        <w:spacing w:after="0"/>
      </w:pPr>
      <w:r>
        <w:rPr>
          <w:b/>
        </w:rPr>
        <w:t xml:space="preserve"> </w:t>
      </w:r>
    </w:p>
    <w:p w14:paraId="624BF32F" w14:textId="77777777" w:rsidR="00A97412" w:rsidRDefault="00000000">
      <w:pPr>
        <w:spacing w:after="206"/>
        <w:ind w:left="-5" w:hanging="10"/>
      </w:pPr>
      <w:r>
        <w:rPr>
          <w:b/>
        </w:rPr>
        <w:lastRenderedPageBreak/>
        <w:t xml:space="preserve">Seguridad informática: </w:t>
      </w:r>
    </w:p>
    <w:p w14:paraId="16BD4145" w14:textId="77777777" w:rsidR="00A97412" w:rsidRDefault="00000000">
      <w:pPr>
        <w:numPr>
          <w:ilvl w:val="0"/>
          <w:numId w:val="132"/>
        </w:numPr>
        <w:spacing w:after="11" w:line="266" w:lineRule="auto"/>
        <w:ind w:right="44" w:hanging="360"/>
      </w:pPr>
      <w:r>
        <w:t xml:space="preserve">Integridad de la Información. </w:t>
      </w:r>
    </w:p>
    <w:p w14:paraId="757DBCD2" w14:textId="77777777" w:rsidR="00A97412" w:rsidRDefault="00000000">
      <w:pPr>
        <w:numPr>
          <w:ilvl w:val="0"/>
          <w:numId w:val="132"/>
        </w:numPr>
        <w:spacing w:after="13" w:line="266" w:lineRule="auto"/>
        <w:ind w:right="44" w:hanging="360"/>
      </w:pPr>
      <w:r>
        <w:t xml:space="preserve">Operatividad de la Información. </w:t>
      </w:r>
    </w:p>
    <w:p w14:paraId="73C1AC70" w14:textId="77777777" w:rsidR="00A97412" w:rsidRDefault="00000000">
      <w:pPr>
        <w:numPr>
          <w:ilvl w:val="0"/>
          <w:numId w:val="132"/>
        </w:numPr>
        <w:spacing w:after="126" w:line="266" w:lineRule="auto"/>
        <w:ind w:right="44" w:hanging="360"/>
      </w:pPr>
      <w:r>
        <w:t xml:space="preserve">Confidencialidad de la Información. </w:t>
      </w:r>
    </w:p>
    <w:p w14:paraId="6801311B" w14:textId="77777777" w:rsidR="00A97412" w:rsidRDefault="00000000">
      <w:pPr>
        <w:spacing w:after="199"/>
      </w:pPr>
      <w:r>
        <w:t xml:space="preserve"> </w:t>
      </w:r>
    </w:p>
    <w:p w14:paraId="10C5D2B8" w14:textId="77777777" w:rsidR="00A97412" w:rsidRDefault="00000000">
      <w:pPr>
        <w:spacing w:after="123"/>
        <w:ind w:left="-5" w:hanging="10"/>
      </w:pPr>
      <w:r>
        <w:rPr>
          <w:b/>
          <w:sz w:val="26"/>
          <w:u w:val="single" w:color="000000"/>
        </w:rPr>
        <w:t>Seguridad en Internet:</w:t>
      </w:r>
      <w:r>
        <w:rPr>
          <w:b/>
          <w:sz w:val="26"/>
        </w:rPr>
        <w:t xml:space="preserve"> </w:t>
      </w:r>
    </w:p>
    <w:p w14:paraId="1031A4A1" w14:textId="77777777" w:rsidR="00A97412" w:rsidRDefault="00000000">
      <w:pPr>
        <w:spacing w:after="153" w:line="266" w:lineRule="auto"/>
        <w:ind w:left="-7" w:right="44" w:hanging="8"/>
      </w:pPr>
      <w:r>
        <w:t xml:space="preserve">Internet representa riesgos de seguridad importantes que las organizaciones ignoran o subestiman por su propia cuenta y riesgo. </w:t>
      </w:r>
    </w:p>
    <w:p w14:paraId="5B85686A" w14:textId="77777777" w:rsidR="00A97412" w:rsidRDefault="00000000">
      <w:pPr>
        <w:spacing w:after="153" w:line="266" w:lineRule="auto"/>
        <w:ind w:left="-7" w:right="44" w:hanging="8"/>
      </w:pPr>
      <w:r>
        <w:t xml:space="preserve">Estar conectado a la red pública implica estar expuesto a permanentes ataques de diferente índole: virus, </w:t>
      </w:r>
      <w:proofErr w:type="spellStart"/>
      <w:r>
        <w:t>spoofing</w:t>
      </w:r>
      <w:proofErr w:type="spellEnd"/>
      <w:r>
        <w:t xml:space="preserve">, </w:t>
      </w:r>
      <w:proofErr w:type="spellStart"/>
      <w:r>
        <w:t>sync</w:t>
      </w:r>
      <w:proofErr w:type="spellEnd"/>
      <w:r>
        <w:t xml:space="preserve"> </w:t>
      </w:r>
      <w:proofErr w:type="spellStart"/>
      <w:r>
        <w:t>flooding</w:t>
      </w:r>
      <w:proofErr w:type="spellEnd"/>
      <w:r>
        <w:t xml:space="preserve">, DoS, entre otros. </w:t>
      </w:r>
    </w:p>
    <w:p w14:paraId="28037FA1" w14:textId="77777777" w:rsidR="00A97412" w:rsidRDefault="00000000">
      <w:pPr>
        <w:spacing w:after="197" w:line="266" w:lineRule="auto"/>
        <w:ind w:left="-7" w:right="44" w:hanging="8"/>
      </w:pPr>
      <w:r>
        <w:t xml:space="preserve">Los ataques pueden producir </w:t>
      </w:r>
      <w:r>
        <w:rPr>
          <w:b/>
        </w:rPr>
        <w:t>pérdidas</w:t>
      </w:r>
      <w:r>
        <w:t xml:space="preserve">: </w:t>
      </w:r>
    </w:p>
    <w:p w14:paraId="29440427" w14:textId="77777777" w:rsidR="00A97412" w:rsidRDefault="00000000">
      <w:pPr>
        <w:numPr>
          <w:ilvl w:val="0"/>
          <w:numId w:val="132"/>
        </w:numPr>
        <w:spacing w:after="13" w:line="266" w:lineRule="auto"/>
        <w:ind w:right="44" w:hanging="360"/>
      </w:pPr>
      <w:r>
        <w:t>Imagen corporativa (</w:t>
      </w:r>
      <w:proofErr w:type="spellStart"/>
      <w:r>
        <w:t>Ej</w:t>
      </w:r>
      <w:proofErr w:type="spellEnd"/>
      <w:r>
        <w:t xml:space="preserve">: deface de páginas web). </w:t>
      </w:r>
    </w:p>
    <w:p w14:paraId="31601CA4" w14:textId="77777777" w:rsidR="00A97412" w:rsidRDefault="00000000">
      <w:pPr>
        <w:numPr>
          <w:ilvl w:val="0"/>
          <w:numId w:val="132"/>
        </w:numPr>
        <w:spacing w:after="11" w:line="266" w:lineRule="auto"/>
        <w:ind w:right="44" w:hanging="360"/>
      </w:pPr>
      <w:r>
        <w:t xml:space="preserve">Económicas (Robo de información, transferencias de dinero). </w:t>
      </w:r>
    </w:p>
    <w:p w14:paraId="4F379C90" w14:textId="77777777" w:rsidR="00A97412" w:rsidRDefault="00000000">
      <w:pPr>
        <w:numPr>
          <w:ilvl w:val="0"/>
          <w:numId w:val="132"/>
        </w:numPr>
        <w:spacing w:after="0" w:line="266" w:lineRule="auto"/>
        <w:ind w:right="44" w:hanging="360"/>
      </w:pPr>
      <w:r>
        <w:t xml:space="preserve">Infecciones de </w:t>
      </w:r>
      <w:proofErr w:type="gramStart"/>
      <w:r>
        <w:t>Malware</w:t>
      </w:r>
      <w:proofErr w:type="gramEnd"/>
      <w:r>
        <w:t xml:space="preserve">. </w:t>
      </w:r>
    </w:p>
    <w:p w14:paraId="237E2A1D" w14:textId="77777777" w:rsidR="00A97412" w:rsidRDefault="00000000">
      <w:pPr>
        <w:spacing w:after="347"/>
      </w:pPr>
      <w:r>
        <w:rPr>
          <w:b/>
          <w:sz w:val="2"/>
        </w:rPr>
        <w:t xml:space="preserve"> </w:t>
      </w:r>
    </w:p>
    <w:p w14:paraId="3A22604B" w14:textId="77777777" w:rsidR="00A97412" w:rsidRDefault="00000000">
      <w:pPr>
        <w:spacing w:after="159"/>
        <w:ind w:left="-5" w:hanging="10"/>
      </w:pPr>
      <w:r>
        <w:rPr>
          <w:b/>
        </w:rPr>
        <w:t xml:space="preserve">Tendencias actuales de riesgos en Internet: </w:t>
      </w:r>
    </w:p>
    <w:p w14:paraId="53D4FB35" w14:textId="77777777" w:rsidR="00A97412" w:rsidRDefault="00000000">
      <w:pPr>
        <w:spacing w:after="153" w:line="266" w:lineRule="auto"/>
        <w:ind w:left="-7" w:right="44" w:hanging="8"/>
      </w:pPr>
      <w:r>
        <w:t xml:space="preserve">Año tras año son encontradas vulnerabilidades en cantidades exponenciales respecto de años anteriores. La cantidad de vulnerabilidades en los </w:t>
      </w:r>
      <w:proofErr w:type="gramStart"/>
      <w:r>
        <w:t>software existentes</w:t>
      </w:r>
      <w:proofErr w:type="gramEnd"/>
      <w:r>
        <w:t xml:space="preserve"> resulta enorme. </w:t>
      </w:r>
    </w:p>
    <w:p w14:paraId="2CB5F18D" w14:textId="77777777" w:rsidR="00A97412" w:rsidRDefault="00000000">
      <w:pPr>
        <w:spacing w:after="151" w:line="267" w:lineRule="auto"/>
        <w:ind w:left="10" w:right="959" w:hanging="10"/>
      </w:pPr>
      <w:r>
        <w:t>A raíz de la cantidad de vulnerabilidades surgen figuras como “</w:t>
      </w:r>
      <w:proofErr w:type="spellStart"/>
      <w:r>
        <w:t>Patch</w:t>
      </w:r>
      <w:proofErr w:type="spellEnd"/>
      <w:r>
        <w:t xml:space="preserve"> Manager” en las estructuras de TI. </w:t>
      </w:r>
    </w:p>
    <w:p w14:paraId="5B008B22" w14:textId="77777777" w:rsidR="00A97412" w:rsidRDefault="00000000">
      <w:pPr>
        <w:spacing w:after="153" w:line="266" w:lineRule="auto"/>
        <w:ind w:left="-7" w:right="44" w:hanging="8"/>
      </w:pPr>
      <w:r>
        <w:t xml:space="preserve">Las actualizaciones, parches y </w:t>
      </w:r>
      <w:proofErr w:type="spellStart"/>
      <w:r>
        <w:t>service</w:t>
      </w:r>
      <w:proofErr w:type="spellEnd"/>
      <w:r>
        <w:t xml:space="preserve"> packs lanzados al mercado por los fabricantes de software provocaron que el trabajo de los administradores de sistemas se vuelva una pesadilla. La aplicación de </w:t>
      </w:r>
      <w:proofErr w:type="gramStart"/>
      <w:r>
        <w:t>estos,</w:t>
      </w:r>
      <w:proofErr w:type="gramEnd"/>
      <w:r>
        <w:t xml:space="preserve"> es un trabajo tiempo completo, requiere un intensivo trabajo de testeo, prueba e implementación, lo que dificulta esta tarea. Grandes problemas se presentan muchas veces, por </w:t>
      </w:r>
      <w:proofErr w:type="gramStart"/>
      <w:r>
        <w:t>ejemplo</w:t>
      </w:r>
      <w:proofErr w:type="gramEnd"/>
      <w:r>
        <w:t xml:space="preserve"> un parche arregla A pero “desarregla” B. </w:t>
      </w:r>
    </w:p>
    <w:p w14:paraId="3EE67A2F" w14:textId="77777777" w:rsidR="00A97412" w:rsidRDefault="00000000">
      <w:pPr>
        <w:spacing w:after="153" w:line="266" w:lineRule="auto"/>
        <w:ind w:left="-7" w:right="44" w:hanging="8"/>
      </w:pPr>
      <w:r>
        <w:t xml:space="preserve">Hay un escaso tiempo desde que se descubre y se anuncia una vulnerabilidad hasta el momento en que los hackers saben cómo aprovecharla. Los ataques son cada vez más eficaces llegando a poder infectar 300.000 equipos en 14 minutos (virus </w:t>
      </w:r>
      <w:proofErr w:type="spellStart"/>
      <w:r>
        <w:t>MyDoom</w:t>
      </w:r>
      <w:proofErr w:type="spellEnd"/>
      <w:r>
        <w:t xml:space="preserve"> en enero de 2004). La rápida propagación de estas amenazas hace muy difícil responder con la suficiente rapidez para evitar los daños. La tendencia en referencia a daños económicos es cada vez más elevada. </w:t>
      </w:r>
    </w:p>
    <w:p w14:paraId="2AEA26F5" w14:textId="77777777" w:rsidR="00A97412" w:rsidRDefault="00000000">
      <w:pPr>
        <w:spacing w:after="190" w:line="266" w:lineRule="auto"/>
        <w:ind w:left="-7" w:right="44" w:hanging="8"/>
      </w:pPr>
      <w:r>
        <w:t xml:space="preserve">Para una </w:t>
      </w:r>
      <w:r>
        <w:rPr>
          <w:b/>
        </w:rPr>
        <w:t xml:space="preserve">defensa en profundidad </w:t>
      </w:r>
      <w:r>
        <w:t xml:space="preserve">es necesario contar con </w:t>
      </w:r>
      <w:r>
        <w:rPr>
          <w:u w:val="single" w:color="000000"/>
        </w:rPr>
        <w:t>prevención, detección y reacción</w:t>
      </w:r>
      <w:r>
        <w:t xml:space="preserve">. </w:t>
      </w:r>
    </w:p>
    <w:p w14:paraId="73E53C39" w14:textId="77777777" w:rsidR="00A97412" w:rsidRDefault="00000000">
      <w:pPr>
        <w:spacing w:after="162"/>
      </w:pPr>
      <w:r>
        <w:rPr>
          <w:b/>
          <w:sz w:val="26"/>
        </w:rPr>
        <w:t xml:space="preserve"> </w:t>
      </w:r>
    </w:p>
    <w:p w14:paraId="3C4451E4" w14:textId="77777777" w:rsidR="00A97412" w:rsidRDefault="00000000">
      <w:pPr>
        <w:spacing w:after="123"/>
        <w:ind w:left="-5" w:hanging="10"/>
      </w:pPr>
      <w:r>
        <w:rPr>
          <w:b/>
          <w:sz w:val="26"/>
          <w:u w:val="single" w:color="000000"/>
        </w:rPr>
        <w:t>Seguridad de la Información:</w:t>
      </w:r>
      <w:r>
        <w:rPr>
          <w:b/>
          <w:sz w:val="26"/>
        </w:rPr>
        <w:t xml:space="preserve"> </w:t>
      </w:r>
    </w:p>
    <w:p w14:paraId="240662FC" w14:textId="77777777" w:rsidR="00A97412" w:rsidRDefault="00000000">
      <w:pPr>
        <w:spacing w:after="197" w:line="266" w:lineRule="auto"/>
        <w:ind w:left="-7" w:right="44" w:hanging="8"/>
      </w:pPr>
      <w:r>
        <w:t xml:space="preserve">La seguridad de la información se caracteriza como la preservación de:  </w:t>
      </w:r>
    </w:p>
    <w:p w14:paraId="24101825" w14:textId="77777777" w:rsidR="00A97412" w:rsidRDefault="00000000">
      <w:pPr>
        <w:numPr>
          <w:ilvl w:val="0"/>
          <w:numId w:val="133"/>
        </w:numPr>
        <w:spacing w:after="153" w:line="266" w:lineRule="auto"/>
        <w:ind w:right="44" w:hanging="360"/>
      </w:pPr>
      <w:r>
        <w:rPr>
          <w:b/>
        </w:rPr>
        <w:t>Confidencialidad:</w:t>
      </w:r>
      <w:r>
        <w:t xml:space="preserve"> Asegurándose de que la información sea accesible solamente a aquellas personas autorizadas para tener acceso.  </w:t>
      </w:r>
    </w:p>
    <w:p w14:paraId="187AF891" w14:textId="77777777" w:rsidR="00A97412" w:rsidRDefault="00000000">
      <w:pPr>
        <w:numPr>
          <w:ilvl w:val="0"/>
          <w:numId w:val="133"/>
        </w:numPr>
        <w:spacing w:after="197" w:line="266" w:lineRule="auto"/>
        <w:ind w:right="44" w:hanging="360"/>
      </w:pPr>
      <w:r>
        <w:rPr>
          <w:b/>
        </w:rPr>
        <w:lastRenderedPageBreak/>
        <w:t>Integridad:</w:t>
      </w:r>
      <w:r>
        <w:t xml:space="preserve"> Salvaguardar la exactitud de la totalidad de la información y de los métodos de proceso.  </w:t>
      </w:r>
    </w:p>
    <w:p w14:paraId="409EA433" w14:textId="77777777" w:rsidR="00A97412" w:rsidRDefault="00000000">
      <w:pPr>
        <w:numPr>
          <w:ilvl w:val="0"/>
          <w:numId w:val="133"/>
        </w:numPr>
        <w:spacing w:after="200" w:line="266" w:lineRule="auto"/>
        <w:ind w:right="44" w:hanging="360"/>
      </w:pPr>
      <w:r>
        <w:rPr>
          <w:b/>
        </w:rPr>
        <w:t>Disponibilidad:</w:t>
      </w:r>
      <w:r>
        <w:t xml:space="preserve"> Asegurando que los usuarios autorizados tengan acceso a la información cuando ésta sea requerida.  </w:t>
      </w:r>
    </w:p>
    <w:p w14:paraId="210E03FB" w14:textId="77777777" w:rsidR="00A97412" w:rsidRDefault="00000000">
      <w:pPr>
        <w:numPr>
          <w:ilvl w:val="0"/>
          <w:numId w:val="133"/>
        </w:numPr>
        <w:spacing w:after="200" w:line="266" w:lineRule="auto"/>
        <w:ind w:right="44" w:hanging="360"/>
      </w:pPr>
      <w:r>
        <w:rPr>
          <w:b/>
        </w:rPr>
        <w:t>Oportunidad:</w:t>
      </w:r>
      <w:r>
        <w:t xml:space="preserve"> Asegurar que la información esté disponible en el momento en que esta sea solicitada.  </w:t>
      </w:r>
    </w:p>
    <w:p w14:paraId="31BB8AA7" w14:textId="77777777" w:rsidR="00A97412" w:rsidRDefault="00000000">
      <w:pPr>
        <w:numPr>
          <w:ilvl w:val="0"/>
          <w:numId w:val="133"/>
        </w:numPr>
        <w:spacing w:after="0" w:line="266" w:lineRule="auto"/>
        <w:ind w:right="44" w:hanging="360"/>
      </w:pPr>
      <w:r>
        <w:rPr>
          <w:b/>
        </w:rPr>
        <w:t>Autenticidad:</w:t>
      </w:r>
      <w:r>
        <w:t xml:space="preserve"> Asegurar que la información recibida sea de quien dice ser. </w:t>
      </w:r>
    </w:p>
    <w:p w14:paraId="02C2F3AD" w14:textId="77777777" w:rsidR="00A97412" w:rsidRDefault="00000000">
      <w:pPr>
        <w:spacing w:after="349"/>
      </w:pPr>
      <w:r>
        <w:rPr>
          <w:sz w:val="2"/>
        </w:rPr>
        <w:t xml:space="preserve"> </w:t>
      </w:r>
    </w:p>
    <w:p w14:paraId="0C0AE082" w14:textId="77777777" w:rsidR="00A97412" w:rsidRDefault="00000000">
      <w:pPr>
        <w:spacing w:after="204"/>
        <w:ind w:left="-5" w:hanging="10"/>
      </w:pPr>
      <w:r>
        <w:rPr>
          <w:b/>
        </w:rPr>
        <w:t xml:space="preserve">Principios fundamentales: </w:t>
      </w:r>
    </w:p>
    <w:p w14:paraId="18539899" w14:textId="77777777" w:rsidR="00A97412" w:rsidRDefault="00000000">
      <w:pPr>
        <w:numPr>
          <w:ilvl w:val="0"/>
          <w:numId w:val="133"/>
        </w:numPr>
        <w:spacing w:after="14" w:line="266" w:lineRule="auto"/>
        <w:ind w:right="44" w:hanging="360"/>
      </w:pPr>
      <w:r>
        <w:t xml:space="preserve">Principio del eslabón más débil. </w:t>
      </w:r>
    </w:p>
    <w:p w14:paraId="5A11E6FC" w14:textId="77777777" w:rsidR="00A97412" w:rsidRDefault="00000000">
      <w:pPr>
        <w:numPr>
          <w:ilvl w:val="0"/>
          <w:numId w:val="133"/>
        </w:numPr>
        <w:spacing w:after="11" w:line="266" w:lineRule="auto"/>
        <w:ind w:right="44" w:hanging="360"/>
      </w:pPr>
      <w:r>
        <w:t xml:space="preserve">Defensa en profundidad. </w:t>
      </w:r>
    </w:p>
    <w:p w14:paraId="7BD73217" w14:textId="77777777" w:rsidR="00A97412" w:rsidRDefault="00000000">
      <w:pPr>
        <w:numPr>
          <w:ilvl w:val="0"/>
          <w:numId w:val="133"/>
        </w:numPr>
        <w:spacing w:after="13" w:line="266" w:lineRule="auto"/>
        <w:ind w:right="44" w:hanging="360"/>
      </w:pPr>
      <w:r>
        <w:t xml:space="preserve">Punto de control centralizado. </w:t>
      </w:r>
    </w:p>
    <w:p w14:paraId="09A98B1A" w14:textId="77777777" w:rsidR="00A97412" w:rsidRDefault="00000000">
      <w:pPr>
        <w:numPr>
          <w:ilvl w:val="0"/>
          <w:numId w:val="133"/>
        </w:numPr>
        <w:spacing w:after="11" w:line="266" w:lineRule="auto"/>
        <w:ind w:right="44" w:hanging="360"/>
      </w:pPr>
      <w:r>
        <w:t xml:space="preserve">Seguridad en caso de fallo. </w:t>
      </w:r>
    </w:p>
    <w:p w14:paraId="484A29E7" w14:textId="77777777" w:rsidR="00A97412" w:rsidRDefault="00000000">
      <w:pPr>
        <w:numPr>
          <w:ilvl w:val="0"/>
          <w:numId w:val="133"/>
        </w:numPr>
        <w:spacing w:after="13" w:line="266" w:lineRule="auto"/>
        <w:ind w:right="44" w:hanging="360"/>
      </w:pPr>
      <w:r>
        <w:t xml:space="preserve">Participación universal. </w:t>
      </w:r>
    </w:p>
    <w:p w14:paraId="60366B5E" w14:textId="77777777" w:rsidR="00A97412" w:rsidRDefault="00000000">
      <w:pPr>
        <w:numPr>
          <w:ilvl w:val="0"/>
          <w:numId w:val="133"/>
        </w:numPr>
        <w:spacing w:after="14" w:line="266" w:lineRule="auto"/>
        <w:ind w:right="44" w:hanging="360"/>
      </w:pPr>
      <w:r>
        <w:t xml:space="preserve">Simplicidad. </w:t>
      </w:r>
    </w:p>
    <w:p w14:paraId="22C1D6EF" w14:textId="77777777" w:rsidR="00A97412" w:rsidRDefault="00000000">
      <w:pPr>
        <w:numPr>
          <w:ilvl w:val="0"/>
          <w:numId w:val="133"/>
        </w:numPr>
        <w:spacing w:after="11" w:line="266" w:lineRule="auto"/>
        <w:ind w:right="44" w:hanging="360"/>
      </w:pPr>
      <w:r>
        <w:t xml:space="preserve">Principio de menor privilegio. </w:t>
      </w:r>
    </w:p>
    <w:p w14:paraId="015F43E1" w14:textId="77777777" w:rsidR="00A97412" w:rsidRDefault="00000000">
      <w:pPr>
        <w:numPr>
          <w:ilvl w:val="0"/>
          <w:numId w:val="133"/>
        </w:numPr>
        <w:spacing w:after="128" w:line="266" w:lineRule="auto"/>
        <w:ind w:right="44" w:hanging="360"/>
      </w:pPr>
      <w:r>
        <w:t xml:space="preserve">La seguridad no se obtiene a través de la oscuridad. </w:t>
      </w:r>
    </w:p>
    <w:p w14:paraId="3EBBB2EE" w14:textId="77777777" w:rsidR="00A97412" w:rsidRDefault="00000000">
      <w:pPr>
        <w:spacing w:after="196"/>
      </w:pPr>
      <w:r>
        <w:t xml:space="preserve"> </w:t>
      </w:r>
    </w:p>
    <w:p w14:paraId="41CC2409" w14:textId="77777777" w:rsidR="00A97412" w:rsidRDefault="00000000">
      <w:pPr>
        <w:spacing w:after="170"/>
        <w:ind w:left="-5" w:hanging="10"/>
      </w:pPr>
      <w:r>
        <w:rPr>
          <w:b/>
          <w:sz w:val="26"/>
          <w:u w:val="single" w:color="000000"/>
        </w:rPr>
        <w:t>Blancos de infraestructura:</w:t>
      </w:r>
      <w:r>
        <w:rPr>
          <w:b/>
          <w:sz w:val="26"/>
        </w:rPr>
        <w:t xml:space="preserve"> </w:t>
      </w:r>
    </w:p>
    <w:p w14:paraId="4F8F4ED3" w14:textId="77777777" w:rsidR="00A97412" w:rsidRDefault="00000000">
      <w:pPr>
        <w:numPr>
          <w:ilvl w:val="0"/>
          <w:numId w:val="133"/>
        </w:numPr>
        <w:spacing w:after="11" w:line="266" w:lineRule="auto"/>
        <w:ind w:right="44" w:hanging="360"/>
      </w:pPr>
      <w:r>
        <w:t xml:space="preserve">Web Servers / Web </w:t>
      </w:r>
      <w:proofErr w:type="spellStart"/>
      <w:r>
        <w:t>Services</w:t>
      </w:r>
      <w:proofErr w:type="spellEnd"/>
      <w:r>
        <w:t xml:space="preserve">. </w:t>
      </w:r>
    </w:p>
    <w:p w14:paraId="47CFE186" w14:textId="77777777" w:rsidR="00A97412" w:rsidRDefault="00000000">
      <w:pPr>
        <w:numPr>
          <w:ilvl w:val="0"/>
          <w:numId w:val="133"/>
        </w:numPr>
        <w:spacing w:after="13" w:line="266" w:lineRule="auto"/>
        <w:ind w:right="44" w:hanging="360"/>
      </w:pPr>
      <w:proofErr w:type="spellStart"/>
      <w:r>
        <w:t>DataBase</w:t>
      </w:r>
      <w:proofErr w:type="spellEnd"/>
      <w:r>
        <w:t xml:space="preserve"> Servers. </w:t>
      </w:r>
    </w:p>
    <w:p w14:paraId="0D0BA89A" w14:textId="77777777" w:rsidR="00A97412" w:rsidRDefault="00000000">
      <w:pPr>
        <w:numPr>
          <w:ilvl w:val="0"/>
          <w:numId w:val="133"/>
        </w:numPr>
        <w:spacing w:after="11" w:line="266" w:lineRule="auto"/>
        <w:ind w:right="44" w:hanging="360"/>
      </w:pPr>
      <w:r>
        <w:t xml:space="preserve">E-mail servers. </w:t>
      </w:r>
    </w:p>
    <w:p w14:paraId="134FC409" w14:textId="77777777" w:rsidR="00A97412" w:rsidRDefault="00000000">
      <w:pPr>
        <w:numPr>
          <w:ilvl w:val="0"/>
          <w:numId w:val="133"/>
        </w:numPr>
        <w:spacing w:after="15" w:line="266" w:lineRule="auto"/>
        <w:ind w:right="44" w:hanging="360"/>
      </w:pPr>
      <w:proofErr w:type="spellStart"/>
      <w:r>
        <w:t>Routers</w:t>
      </w:r>
      <w:proofErr w:type="spellEnd"/>
      <w:r>
        <w:t xml:space="preserve">. </w:t>
      </w:r>
    </w:p>
    <w:p w14:paraId="76204790" w14:textId="77777777" w:rsidR="00A97412" w:rsidRDefault="00000000">
      <w:pPr>
        <w:numPr>
          <w:ilvl w:val="0"/>
          <w:numId w:val="133"/>
        </w:numPr>
        <w:spacing w:after="13" w:line="266" w:lineRule="auto"/>
        <w:ind w:right="44" w:hanging="360"/>
      </w:pPr>
      <w:r>
        <w:t xml:space="preserve">LDAP / </w:t>
      </w:r>
      <w:proofErr w:type="spellStart"/>
      <w:r>
        <w:t>Identity</w:t>
      </w:r>
      <w:proofErr w:type="spellEnd"/>
      <w:r>
        <w:t xml:space="preserve"> </w:t>
      </w:r>
      <w:proofErr w:type="spellStart"/>
      <w:r>
        <w:t>services</w:t>
      </w:r>
      <w:proofErr w:type="spellEnd"/>
      <w:r>
        <w:t xml:space="preserve">. </w:t>
      </w:r>
    </w:p>
    <w:p w14:paraId="4F66454A" w14:textId="77777777" w:rsidR="00A97412" w:rsidRDefault="00000000">
      <w:pPr>
        <w:numPr>
          <w:ilvl w:val="0"/>
          <w:numId w:val="133"/>
        </w:numPr>
        <w:spacing w:after="13" w:line="266" w:lineRule="auto"/>
        <w:ind w:right="44" w:hanging="360"/>
      </w:pPr>
      <w:r>
        <w:t xml:space="preserve">DNS. </w:t>
      </w:r>
    </w:p>
    <w:p w14:paraId="217D09F7" w14:textId="77777777" w:rsidR="00A97412" w:rsidRDefault="00000000">
      <w:pPr>
        <w:numPr>
          <w:ilvl w:val="0"/>
          <w:numId w:val="133"/>
        </w:numPr>
        <w:spacing w:after="14" w:line="266" w:lineRule="auto"/>
        <w:ind w:right="44" w:hanging="360"/>
      </w:pPr>
      <w:r>
        <w:t xml:space="preserve">FTP </w:t>
      </w:r>
      <w:proofErr w:type="spellStart"/>
      <w:r>
        <w:t>Services</w:t>
      </w:r>
      <w:proofErr w:type="spellEnd"/>
      <w:r>
        <w:t xml:space="preserve">. </w:t>
      </w:r>
    </w:p>
    <w:p w14:paraId="54F419A7" w14:textId="77777777" w:rsidR="00A97412" w:rsidRDefault="00000000">
      <w:pPr>
        <w:numPr>
          <w:ilvl w:val="0"/>
          <w:numId w:val="133"/>
        </w:numPr>
        <w:spacing w:after="14" w:line="266" w:lineRule="auto"/>
        <w:ind w:right="44" w:hanging="360"/>
      </w:pPr>
      <w:r>
        <w:t xml:space="preserve">Clientes. </w:t>
      </w:r>
    </w:p>
    <w:p w14:paraId="3388FC1A" w14:textId="77777777" w:rsidR="00A97412" w:rsidRDefault="00000000">
      <w:pPr>
        <w:numPr>
          <w:ilvl w:val="0"/>
          <w:numId w:val="133"/>
        </w:numPr>
        <w:spacing w:after="127" w:line="266" w:lineRule="auto"/>
        <w:ind w:right="44" w:hanging="360"/>
      </w:pPr>
      <w:r>
        <w:t xml:space="preserve">Wireless. </w:t>
      </w:r>
    </w:p>
    <w:p w14:paraId="293C4285" w14:textId="77777777" w:rsidR="00A97412" w:rsidRDefault="00000000">
      <w:pPr>
        <w:spacing w:after="203"/>
        <w:ind w:left="-5" w:hanging="10"/>
      </w:pPr>
      <w:r>
        <w:t xml:space="preserve">La </w:t>
      </w:r>
      <w:r>
        <w:rPr>
          <w:b/>
        </w:rPr>
        <w:t>secuencia de ataque</w:t>
      </w:r>
      <w:r>
        <w:t xml:space="preserve"> consiste en: </w:t>
      </w:r>
    </w:p>
    <w:p w14:paraId="07D0B054" w14:textId="77777777" w:rsidR="00A97412" w:rsidRDefault="00000000">
      <w:pPr>
        <w:numPr>
          <w:ilvl w:val="0"/>
          <w:numId w:val="133"/>
        </w:numPr>
        <w:spacing w:after="3" w:line="266" w:lineRule="auto"/>
        <w:ind w:right="44" w:hanging="360"/>
      </w:pPr>
      <w:r>
        <w:t xml:space="preserve">Reconocimiento: </w:t>
      </w:r>
    </w:p>
    <w:p w14:paraId="6C0928FB" w14:textId="77777777" w:rsidR="00A97412" w:rsidRDefault="00000000">
      <w:pPr>
        <w:numPr>
          <w:ilvl w:val="1"/>
          <w:numId w:val="133"/>
        </w:numPr>
        <w:spacing w:after="36" w:line="266" w:lineRule="auto"/>
        <w:ind w:right="44" w:hanging="360"/>
      </w:pPr>
      <w:r>
        <w:t xml:space="preserve">Ingeniería Social. </w:t>
      </w:r>
    </w:p>
    <w:p w14:paraId="3676144E" w14:textId="77777777" w:rsidR="00A97412" w:rsidRDefault="00000000">
      <w:pPr>
        <w:numPr>
          <w:ilvl w:val="1"/>
          <w:numId w:val="133"/>
        </w:numPr>
        <w:spacing w:after="31" w:line="266" w:lineRule="auto"/>
        <w:ind w:right="44" w:hanging="360"/>
      </w:pPr>
      <w:r>
        <w:t xml:space="preserve">DNS Bases: </w:t>
      </w:r>
    </w:p>
    <w:p w14:paraId="6AF5B632" w14:textId="77777777" w:rsidR="00A97412" w:rsidRDefault="00000000">
      <w:pPr>
        <w:numPr>
          <w:ilvl w:val="2"/>
          <w:numId w:val="133"/>
        </w:numPr>
        <w:spacing w:after="27" w:line="266" w:lineRule="auto"/>
        <w:ind w:left="2160" w:right="2151" w:hanging="361"/>
      </w:pPr>
      <w:r>
        <w:t xml:space="preserve">Intento de transferencia de zona. </w:t>
      </w:r>
    </w:p>
    <w:p w14:paraId="6F5B8F67" w14:textId="77777777" w:rsidR="00A97412" w:rsidRDefault="00000000">
      <w:pPr>
        <w:numPr>
          <w:ilvl w:val="2"/>
          <w:numId w:val="133"/>
        </w:numPr>
        <w:spacing w:after="192" w:line="266" w:lineRule="auto"/>
        <w:ind w:left="2160" w:right="2151" w:hanging="361"/>
      </w:pPr>
      <w:r>
        <w:t xml:space="preserve">Enumeración de zona. </w:t>
      </w:r>
      <w:r>
        <w:rPr>
          <w:rFonts w:ascii="Wingdings" w:eastAsia="Wingdings" w:hAnsi="Wingdings" w:cs="Wingdings"/>
        </w:rPr>
        <w:t>▪</w:t>
      </w:r>
      <w:r>
        <w:rPr>
          <w:rFonts w:ascii="Arial" w:eastAsia="Arial" w:hAnsi="Arial" w:cs="Arial"/>
        </w:rPr>
        <w:t xml:space="preserve"> </w:t>
      </w:r>
      <w:r>
        <w:rPr>
          <w:rFonts w:ascii="Arial" w:eastAsia="Arial" w:hAnsi="Arial" w:cs="Arial"/>
        </w:rPr>
        <w:tab/>
      </w:r>
      <w:r>
        <w:t xml:space="preserve">Investigar lacnic.net. </w:t>
      </w:r>
    </w:p>
    <w:p w14:paraId="26994A58" w14:textId="77777777" w:rsidR="00A97412" w:rsidRDefault="00000000">
      <w:pPr>
        <w:numPr>
          <w:ilvl w:val="0"/>
          <w:numId w:val="133"/>
        </w:numPr>
        <w:spacing w:after="2" w:line="266" w:lineRule="auto"/>
        <w:ind w:right="44" w:hanging="360"/>
      </w:pPr>
      <w:r>
        <w:t xml:space="preserve">Huellas de S.O. y Aplicaciones: </w:t>
      </w:r>
    </w:p>
    <w:p w14:paraId="61C5E969" w14:textId="77777777" w:rsidR="00A97412" w:rsidRDefault="00000000">
      <w:pPr>
        <w:numPr>
          <w:ilvl w:val="1"/>
          <w:numId w:val="133"/>
        </w:numPr>
        <w:spacing w:after="197" w:line="266" w:lineRule="auto"/>
        <w:ind w:right="44" w:hanging="360"/>
      </w:pPr>
      <w:r>
        <w:t xml:space="preserve">Actividad inusual en servidores. </w:t>
      </w:r>
      <w:r>
        <w:rPr>
          <w:rFonts w:ascii="Courier New" w:eastAsia="Courier New" w:hAnsi="Courier New" w:cs="Courier New"/>
        </w:rPr>
        <w:t>o</w:t>
      </w:r>
      <w:r>
        <w:rPr>
          <w:rFonts w:ascii="Arial" w:eastAsia="Arial" w:hAnsi="Arial" w:cs="Arial"/>
        </w:rPr>
        <w:t xml:space="preserve"> </w:t>
      </w:r>
      <w:r>
        <w:t>Escaneo (</w:t>
      </w:r>
      <w:proofErr w:type="spellStart"/>
      <w:r>
        <w:t>Ports</w:t>
      </w:r>
      <w:proofErr w:type="spellEnd"/>
      <w:r>
        <w:t xml:space="preserve">, Robo, 802 y Bluetooth). </w:t>
      </w:r>
    </w:p>
    <w:p w14:paraId="00983A04" w14:textId="77777777" w:rsidR="00A97412" w:rsidRDefault="00000000">
      <w:pPr>
        <w:numPr>
          <w:ilvl w:val="0"/>
          <w:numId w:val="133"/>
        </w:numPr>
        <w:spacing w:after="153" w:line="266" w:lineRule="auto"/>
        <w:ind w:right="44" w:hanging="360"/>
      </w:pPr>
      <w:r>
        <w:t xml:space="preserve">Investigación y construcción de una herramienta. </w:t>
      </w:r>
    </w:p>
    <w:p w14:paraId="6AF648E6" w14:textId="77777777" w:rsidR="00A97412" w:rsidRDefault="00000000">
      <w:pPr>
        <w:numPr>
          <w:ilvl w:val="0"/>
          <w:numId w:val="133"/>
        </w:numPr>
        <w:spacing w:after="153" w:line="266" w:lineRule="auto"/>
        <w:ind w:right="44" w:hanging="360"/>
      </w:pPr>
      <w:r>
        <w:lastRenderedPageBreak/>
        <w:t xml:space="preserve">Explotar la vulnerabilidad. </w:t>
      </w:r>
    </w:p>
    <w:p w14:paraId="05578829" w14:textId="77777777" w:rsidR="00A97412" w:rsidRDefault="00000000">
      <w:pPr>
        <w:spacing w:after="123"/>
        <w:ind w:left="-5" w:hanging="10"/>
      </w:pPr>
      <w:r>
        <w:rPr>
          <w:b/>
          <w:sz w:val="26"/>
          <w:u w:val="single" w:color="000000"/>
        </w:rPr>
        <w:t>¿Por qué triunfan los ataques?</w:t>
      </w:r>
      <w:r>
        <w:rPr>
          <w:b/>
          <w:sz w:val="26"/>
        </w:rPr>
        <w:t xml:space="preserve"> </w:t>
      </w:r>
    </w:p>
    <w:p w14:paraId="0A0F3B6E" w14:textId="77777777" w:rsidR="00A97412" w:rsidRDefault="00000000">
      <w:pPr>
        <w:spacing w:after="153" w:line="266" w:lineRule="auto"/>
        <w:ind w:left="-7" w:right="44" w:hanging="8"/>
      </w:pPr>
      <w:r>
        <w:t xml:space="preserve">La operación normal de la seguridad puede encargarse aproximadamente del 95% de la infraestructura de IT.  </w:t>
      </w:r>
    </w:p>
    <w:p w14:paraId="056796B9" w14:textId="77777777" w:rsidR="00A97412" w:rsidRDefault="00000000">
      <w:pPr>
        <w:spacing w:after="197" w:line="266" w:lineRule="auto"/>
        <w:ind w:left="-7" w:right="44" w:hanging="8"/>
      </w:pPr>
      <w:r>
        <w:t xml:space="preserve">Existen 3 brechas importantes: </w:t>
      </w:r>
    </w:p>
    <w:p w14:paraId="720DEDAD" w14:textId="77777777" w:rsidR="00A97412" w:rsidRDefault="00000000">
      <w:pPr>
        <w:numPr>
          <w:ilvl w:val="0"/>
          <w:numId w:val="133"/>
        </w:numPr>
        <w:spacing w:after="197" w:line="266" w:lineRule="auto"/>
        <w:ind w:right="44" w:hanging="360"/>
      </w:pPr>
      <w:r>
        <w:t xml:space="preserve">La </w:t>
      </w:r>
      <w:r>
        <w:rPr>
          <w:b/>
        </w:rPr>
        <w:t>ventana de vulnerabilidad</w:t>
      </w:r>
      <w:r>
        <w:t xml:space="preserve"> entre el surgimiento de un incidente y la aplicación de la solución (como un parche). </w:t>
      </w:r>
    </w:p>
    <w:p w14:paraId="1B640813" w14:textId="77777777" w:rsidR="00A97412" w:rsidRDefault="00000000">
      <w:pPr>
        <w:numPr>
          <w:ilvl w:val="0"/>
          <w:numId w:val="133"/>
        </w:numPr>
        <w:spacing w:after="197" w:line="266" w:lineRule="auto"/>
        <w:ind w:right="44" w:hanging="360"/>
      </w:pPr>
      <w:r>
        <w:rPr>
          <w:b/>
        </w:rPr>
        <w:t>Sistemas no controlados:</w:t>
      </w:r>
      <w:r>
        <w:t xml:space="preserve"> Son aquellos que son </w:t>
      </w:r>
      <w:proofErr w:type="gramStart"/>
      <w:r>
        <w:t>ajenos</w:t>
      </w:r>
      <w:proofErr w:type="gramEnd"/>
      <w:r>
        <w:t xml:space="preserve"> pero inevitablemente interactúan con los propios. Pueden no poseer todas las actualizaciones y software de seguridad adecuados para la prevención de incidentes. </w:t>
      </w:r>
    </w:p>
    <w:p w14:paraId="67968F0D" w14:textId="77777777" w:rsidR="00A97412" w:rsidRDefault="00000000">
      <w:pPr>
        <w:numPr>
          <w:ilvl w:val="0"/>
          <w:numId w:val="133"/>
        </w:numPr>
        <w:spacing w:after="153" w:line="266" w:lineRule="auto"/>
        <w:ind w:right="44" w:hanging="360"/>
      </w:pPr>
      <w:r>
        <w:rPr>
          <w:b/>
        </w:rPr>
        <w:t>Ataques rápidos</w:t>
      </w:r>
      <w:r>
        <w:t xml:space="preserve">: Se esparcen más rápido de lo que pueden reaccionar o responderlos. Pueden ser procesos, tecnologías o personas. </w:t>
      </w:r>
    </w:p>
    <w:p w14:paraId="15FAD0DF" w14:textId="77777777" w:rsidR="00A97412" w:rsidRDefault="00000000">
      <w:pPr>
        <w:spacing w:after="199"/>
      </w:pPr>
      <w:r>
        <w:t xml:space="preserve"> </w:t>
      </w:r>
    </w:p>
    <w:p w14:paraId="522BCB1C" w14:textId="77777777" w:rsidR="00A97412" w:rsidRDefault="00000000">
      <w:pPr>
        <w:spacing w:after="123"/>
        <w:ind w:left="-5" w:hanging="10"/>
      </w:pPr>
      <w:r>
        <w:rPr>
          <w:b/>
          <w:sz w:val="26"/>
          <w:u w:val="single" w:color="000000"/>
        </w:rPr>
        <w:t>Políticas de Seguridad:</w:t>
      </w:r>
      <w:r>
        <w:rPr>
          <w:b/>
          <w:sz w:val="26"/>
        </w:rPr>
        <w:t xml:space="preserve"> </w:t>
      </w:r>
    </w:p>
    <w:p w14:paraId="751BD1AD" w14:textId="77777777" w:rsidR="00A97412" w:rsidRDefault="00000000">
      <w:pPr>
        <w:spacing w:after="153" w:line="266" w:lineRule="auto"/>
        <w:ind w:left="-7" w:right="44" w:hanging="8"/>
      </w:pPr>
      <w:r>
        <w:t xml:space="preserve">Es un conjunto de decisiones que, tomadas en conjunto, definen una postura respecto a la seguridad. </w:t>
      </w:r>
    </w:p>
    <w:p w14:paraId="4747D840" w14:textId="77777777" w:rsidR="00A97412" w:rsidRDefault="00000000">
      <w:pPr>
        <w:spacing w:after="153" w:line="266" w:lineRule="auto"/>
        <w:ind w:left="-7" w:right="44" w:hanging="8"/>
      </w:pPr>
      <w:r>
        <w:t xml:space="preserve">Define los alcances y límites de uso de los servicios de la red para un comportamiento aceptable y cual debería ser la respuesta en cada caso. </w:t>
      </w:r>
    </w:p>
    <w:p w14:paraId="2A3FF993" w14:textId="77777777" w:rsidR="00A97412" w:rsidRDefault="00000000">
      <w:pPr>
        <w:spacing w:after="153" w:line="266" w:lineRule="auto"/>
        <w:ind w:left="-7" w:right="44" w:hanging="8"/>
      </w:pPr>
      <w:r>
        <w:t xml:space="preserve">Debe ser aprobada al más alto nivel ejecutivo. </w:t>
      </w:r>
    </w:p>
    <w:p w14:paraId="73564C93" w14:textId="77777777" w:rsidR="00A97412" w:rsidRDefault="00000000">
      <w:pPr>
        <w:spacing w:after="197"/>
      </w:pPr>
      <w:r>
        <w:t xml:space="preserve"> </w:t>
      </w:r>
    </w:p>
    <w:p w14:paraId="50C48AE1" w14:textId="77777777" w:rsidR="00A97412" w:rsidRDefault="00000000">
      <w:pPr>
        <w:spacing w:after="123"/>
        <w:ind w:left="-5" w:hanging="10"/>
      </w:pPr>
      <w:r>
        <w:rPr>
          <w:b/>
          <w:sz w:val="26"/>
          <w:u w:val="single" w:color="000000"/>
        </w:rPr>
        <w:t>Planeamiento de seguridad:</w:t>
      </w:r>
      <w:r>
        <w:rPr>
          <w:b/>
          <w:sz w:val="26"/>
        </w:rPr>
        <w:t xml:space="preserve"> </w:t>
      </w:r>
    </w:p>
    <w:p w14:paraId="1F10ADBC" w14:textId="77777777" w:rsidR="00A97412" w:rsidRDefault="00000000">
      <w:pPr>
        <w:spacing w:after="197" w:line="266" w:lineRule="auto"/>
        <w:ind w:left="-7" w:right="44" w:hanging="8"/>
      </w:pPr>
      <w:r>
        <w:t xml:space="preserve">Un plan de gerenciamiento de seguridad debe contar con: </w:t>
      </w:r>
    </w:p>
    <w:p w14:paraId="5DE5D086" w14:textId="77777777" w:rsidR="00A97412" w:rsidRDefault="00000000">
      <w:pPr>
        <w:numPr>
          <w:ilvl w:val="0"/>
          <w:numId w:val="133"/>
        </w:numPr>
        <w:spacing w:after="14" w:line="266" w:lineRule="auto"/>
        <w:ind w:right="44" w:hanging="360"/>
      </w:pPr>
      <w:r>
        <w:t xml:space="preserve">Definición funcional. </w:t>
      </w:r>
    </w:p>
    <w:p w14:paraId="547D8C9B" w14:textId="77777777" w:rsidR="00A97412" w:rsidRDefault="00000000">
      <w:pPr>
        <w:numPr>
          <w:ilvl w:val="0"/>
          <w:numId w:val="133"/>
        </w:numPr>
        <w:spacing w:after="11" w:line="266" w:lineRule="auto"/>
        <w:ind w:right="44" w:hanging="360"/>
      </w:pPr>
      <w:r>
        <w:t xml:space="preserve">Resumen de Intención/Alcance. </w:t>
      </w:r>
    </w:p>
    <w:p w14:paraId="6F87EDAC" w14:textId="77777777" w:rsidR="00A97412" w:rsidRDefault="00000000">
      <w:pPr>
        <w:numPr>
          <w:ilvl w:val="0"/>
          <w:numId w:val="133"/>
        </w:numPr>
        <w:spacing w:after="13" w:line="266" w:lineRule="auto"/>
        <w:ind w:right="44" w:hanging="360"/>
      </w:pPr>
      <w:r>
        <w:t xml:space="preserve">Diseño de la documentación. </w:t>
      </w:r>
    </w:p>
    <w:p w14:paraId="4CB5D7BE" w14:textId="77777777" w:rsidR="00A97412" w:rsidRDefault="00000000">
      <w:pPr>
        <w:numPr>
          <w:ilvl w:val="0"/>
          <w:numId w:val="133"/>
        </w:numPr>
        <w:spacing w:after="13" w:line="266" w:lineRule="auto"/>
        <w:ind w:right="44" w:hanging="360"/>
      </w:pPr>
      <w:r>
        <w:t xml:space="preserve">Precondiciones de trabajo (Relevamiento). </w:t>
      </w:r>
    </w:p>
    <w:p w14:paraId="77228264" w14:textId="77777777" w:rsidR="00A97412" w:rsidRDefault="00000000">
      <w:pPr>
        <w:numPr>
          <w:ilvl w:val="0"/>
          <w:numId w:val="133"/>
        </w:numPr>
        <w:spacing w:after="11" w:line="266" w:lineRule="auto"/>
        <w:ind w:right="44" w:hanging="360"/>
      </w:pPr>
      <w:r>
        <w:t xml:space="preserve">Resultados de análisis del relevamiento, conclusiones. </w:t>
      </w:r>
    </w:p>
    <w:p w14:paraId="01F12587" w14:textId="77777777" w:rsidR="00A97412" w:rsidRDefault="00000000">
      <w:pPr>
        <w:numPr>
          <w:ilvl w:val="0"/>
          <w:numId w:val="133"/>
        </w:numPr>
        <w:spacing w:after="2" w:line="266" w:lineRule="auto"/>
        <w:ind w:right="44" w:hanging="360"/>
      </w:pPr>
      <w:r>
        <w:t xml:space="preserve">Definición de políticas de seguridad, estándares y procedimientos. </w:t>
      </w:r>
    </w:p>
    <w:p w14:paraId="1B394E70" w14:textId="77777777" w:rsidR="00A97412" w:rsidRDefault="00000000">
      <w:pPr>
        <w:numPr>
          <w:ilvl w:val="1"/>
          <w:numId w:val="133"/>
        </w:numPr>
        <w:spacing w:after="197" w:line="266" w:lineRule="auto"/>
        <w:ind w:right="44" w:hanging="360"/>
      </w:pPr>
      <w:r>
        <w:t xml:space="preserve">Manejo de usuarios, contraseñas y accesos. </w:t>
      </w:r>
      <w:r>
        <w:rPr>
          <w:rFonts w:ascii="Courier New" w:eastAsia="Courier New" w:hAnsi="Courier New" w:cs="Courier New"/>
        </w:rPr>
        <w:t>o</w:t>
      </w:r>
      <w:r>
        <w:rPr>
          <w:rFonts w:ascii="Arial" w:eastAsia="Arial" w:hAnsi="Arial" w:cs="Arial"/>
        </w:rPr>
        <w:t xml:space="preserve"> </w:t>
      </w:r>
      <w:r>
        <w:t xml:space="preserve">Rutinas de recupero de desastre. </w:t>
      </w:r>
    </w:p>
    <w:p w14:paraId="0082E07B" w14:textId="77777777" w:rsidR="00A97412" w:rsidRDefault="00000000">
      <w:pPr>
        <w:numPr>
          <w:ilvl w:val="0"/>
          <w:numId w:val="133"/>
        </w:numPr>
        <w:spacing w:after="13" w:line="266" w:lineRule="auto"/>
        <w:ind w:right="44" w:hanging="360"/>
      </w:pPr>
      <w:r>
        <w:t xml:space="preserve">Recomendaciones y plan de seguridad física. </w:t>
      </w:r>
    </w:p>
    <w:p w14:paraId="37EA853B" w14:textId="77777777" w:rsidR="00A97412" w:rsidRDefault="00000000">
      <w:pPr>
        <w:numPr>
          <w:ilvl w:val="0"/>
          <w:numId w:val="133"/>
        </w:numPr>
        <w:spacing w:after="10" w:line="266" w:lineRule="auto"/>
        <w:ind w:right="44" w:hanging="360"/>
      </w:pPr>
      <w:r>
        <w:t xml:space="preserve">Recomendaciones de </w:t>
      </w:r>
      <w:proofErr w:type="spellStart"/>
      <w:r>
        <w:t>segurización</w:t>
      </w:r>
      <w:proofErr w:type="spellEnd"/>
      <w:r>
        <w:t xml:space="preserve"> extendida. </w:t>
      </w:r>
    </w:p>
    <w:p w14:paraId="3B060B44" w14:textId="77777777" w:rsidR="00A97412" w:rsidRDefault="00000000">
      <w:pPr>
        <w:numPr>
          <w:ilvl w:val="0"/>
          <w:numId w:val="133"/>
        </w:numPr>
        <w:spacing w:after="3" w:line="266" w:lineRule="auto"/>
        <w:ind w:right="44" w:hanging="360"/>
      </w:pPr>
      <w:r>
        <w:t xml:space="preserve">Apéndices: </w:t>
      </w:r>
    </w:p>
    <w:p w14:paraId="71EB050B" w14:textId="77777777" w:rsidR="00A97412" w:rsidRDefault="00000000">
      <w:pPr>
        <w:numPr>
          <w:ilvl w:val="1"/>
          <w:numId w:val="133"/>
        </w:numPr>
        <w:spacing w:after="34" w:line="266" w:lineRule="auto"/>
        <w:ind w:right="44" w:hanging="360"/>
      </w:pPr>
      <w:r>
        <w:t xml:space="preserve">Cumplir con las mejores prácticas de la industria. </w:t>
      </w:r>
    </w:p>
    <w:p w14:paraId="602D72ED" w14:textId="77777777" w:rsidR="00A97412" w:rsidRDefault="00000000">
      <w:pPr>
        <w:numPr>
          <w:ilvl w:val="1"/>
          <w:numId w:val="133"/>
        </w:numPr>
        <w:spacing w:after="34" w:line="266" w:lineRule="auto"/>
        <w:ind w:right="44" w:hanging="360"/>
      </w:pPr>
      <w:r>
        <w:t xml:space="preserve">Cumplir con los estándares de los S.O. que se utilizan. </w:t>
      </w:r>
    </w:p>
    <w:p w14:paraId="4A9ED8B8" w14:textId="77777777" w:rsidR="00A97412" w:rsidRDefault="00000000">
      <w:pPr>
        <w:numPr>
          <w:ilvl w:val="1"/>
          <w:numId w:val="133"/>
        </w:numPr>
        <w:spacing w:after="0" w:line="266" w:lineRule="auto"/>
        <w:ind w:right="44" w:hanging="360"/>
      </w:pPr>
      <w:r>
        <w:t xml:space="preserve">Evaluación de riesgos perimetrales o circundantes (de las 3ras partes que interactúan con nuestra red o computador). </w:t>
      </w:r>
    </w:p>
    <w:p w14:paraId="4AECF6E4" w14:textId="77777777" w:rsidR="00A97412" w:rsidRDefault="00000000">
      <w:pPr>
        <w:spacing w:after="196"/>
        <w:ind w:left="1440"/>
      </w:pPr>
      <w:r>
        <w:lastRenderedPageBreak/>
        <w:t xml:space="preserve"> </w:t>
      </w:r>
    </w:p>
    <w:p w14:paraId="7FC85FD1" w14:textId="77777777" w:rsidR="00A97412" w:rsidRDefault="00000000">
      <w:pPr>
        <w:spacing w:after="0"/>
      </w:pPr>
      <w:r>
        <w:rPr>
          <w:b/>
          <w:sz w:val="26"/>
        </w:rPr>
        <w:t xml:space="preserve"> </w:t>
      </w:r>
    </w:p>
    <w:p w14:paraId="4510D0B5" w14:textId="77777777" w:rsidR="00A97412" w:rsidRDefault="00000000">
      <w:pPr>
        <w:spacing w:after="123"/>
        <w:ind w:left="-5" w:hanging="10"/>
      </w:pPr>
      <w:r>
        <w:rPr>
          <w:b/>
          <w:sz w:val="26"/>
          <w:u w:val="single" w:color="000000"/>
        </w:rPr>
        <w:t>Proactividad vs. Reactividad:</w:t>
      </w:r>
      <w:r>
        <w:rPr>
          <w:b/>
          <w:sz w:val="26"/>
        </w:rPr>
        <w:t xml:space="preserve"> </w:t>
      </w:r>
    </w:p>
    <w:p w14:paraId="31238C4B" w14:textId="77777777" w:rsidR="00A97412" w:rsidRDefault="00000000">
      <w:pPr>
        <w:spacing w:after="153" w:line="266" w:lineRule="auto"/>
        <w:ind w:left="-7" w:right="44" w:hanging="8"/>
      </w:pPr>
      <w:r>
        <w:t xml:space="preserve">La utilización de </w:t>
      </w:r>
      <w:r>
        <w:rPr>
          <w:u w:val="single" w:color="000000"/>
        </w:rPr>
        <w:t>software reactivo</w:t>
      </w:r>
      <w:r>
        <w:t xml:space="preserve"> (como Antivirus, Anti-Spam, Parches de seguridad, Herramientas de remoción, etc.) no es suficiente. Es necesario utilizar </w:t>
      </w:r>
      <w:proofErr w:type="gramStart"/>
      <w:r>
        <w:rPr>
          <w:u w:val="single" w:color="000000"/>
        </w:rPr>
        <w:t>software proactivos</w:t>
      </w:r>
      <w:proofErr w:type="gramEnd"/>
      <w:r>
        <w:t xml:space="preserve"> para detectar vulnerabilidades y posibles fallas en los sistemas de computadoras. Pero fundamentalmente, es necesario tener una </w:t>
      </w:r>
      <w:r>
        <w:rPr>
          <w:u w:val="single" w:color="000000"/>
        </w:rPr>
        <w:t>actitud proactiva</w:t>
      </w:r>
      <w:r>
        <w:t xml:space="preserve">, es decir, no esperar la falla, sino tratar de evitarla lo antes posible. </w:t>
      </w:r>
    </w:p>
    <w:p w14:paraId="3BC9D93C" w14:textId="77777777" w:rsidR="00A97412" w:rsidRDefault="00000000">
      <w:pPr>
        <w:spacing w:after="199"/>
      </w:pPr>
      <w:r>
        <w:t xml:space="preserve"> </w:t>
      </w:r>
    </w:p>
    <w:p w14:paraId="499FB148" w14:textId="77777777" w:rsidR="00A97412" w:rsidRDefault="00000000">
      <w:pPr>
        <w:spacing w:after="123"/>
        <w:ind w:left="-5" w:hanging="10"/>
      </w:pPr>
      <w:r>
        <w:rPr>
          <w:b/>
          <w:sz w:val="26"/>
          <w:u w:val="single" w:color="000000"/>
        </w:rPr>
        <w:t>Modelo de N-</w:t>
      </w:r>
      <w:proofErr w:type="spellStart"/>
      <w:r>
        <w:rPr>
          <w:b/>
          <w:sz w:val="26"/>
          <w:u w:val="single" w:color="000000"/>
        </w:rPr>
        <w:t>Tiers</w:t>
      </w:r>
      <w:proofErr w:type="spellEnd"/>
      <w:r>
        <w:rPr>
          <w:b/>
          <w:sz w:val="26"/>
          <w:u w:val="single" w:color="000000"/>
        </w:rPr>
        <w:t xml:space="preserve"> (N-Capas):</w:t>
      </w:r>
      <w:r>
        <w:rPr>
          <w:b/>
          <w:sz w:val="26"/>
        </w:rPr>
        <w:t xml:space="preserve"> </w:t>
      </w:r>
    </w:p>
    <w:p w14:paraId="0E60F2DF" w14:textId="77777777" w:rsidR="00A97412" w:rsidRDefault="00000000">
      <w:pPr>
        <w:spacing w:after="153" w:line="266" w:lineRule="auto"/>
        <w:ind w:left="-7" w:right="44" w:hanging="8"/>
      </w:pPr>
      <w:r>
        <w:t xml:space="preserve">Es un concepto utilizado en Arquitectura Cliente-Servidor en redes de procesamiento de datos distribuidas. </w:t>
      </w:r>
    </w:p>
    <w:p w14:paraId="38521514" w14:textId="77777777" w:rsidR="00A97412" w:rsidRDefault="00000000">
      <w:pPr>
        <w:spacing w:after="161" w:line="258" w:lineRule="auto"/>
        <w:ind w:left="-5" w:right="42" w:hanging="10"/>
      </w:pPr>
      <w:r>
        <w:t xml:space="preserve">Nace con la necesidad de </w:t>
      </w:r>
      <w:r>
        <w:rPr>
          <w:u w:val="single" w:color="000000"/>
        </w:rPr>
        <w:t>compartir aplicaciones distribuidas en distintas computadoras y que</w:t>
      </w:r>
      <w:r>
        <w:t xml:space="preserve"> </w:t>
      </w:r>
      <w:r>
        <w:rPr>
          <w:u w:val="single" w:color="000000"/>
        </w:rPr>
        <w:t>las mismas otorguen servicios a través de Internet.</w:t>
      </w:r>
      <w:r>
        <w:t xml:space="preserve"> </w:t>
      </w:r>
    </w:p>
    <w:p w14:paraId="3FFF5F5B" w14:textId="77777777" w:rsidR="00A97412" w:rsidRDefault="00000000">
      <w:pPr>
        <w:spacing w:after="161" w:line="258" w:lineRule="auto"/>
        <w:ind w:left="-5" w:right="42" w:hanging="10"/>
      </w:pPr>
      <w:r>
        <w:rPr>
          <w:u w:val="single" w:color="000000"/>
        </w:rPr>
        <w:t>Normaliza las aplicaciones distribuyéndolas en capas para que el procesamiento sea seguro y</w:t>
      </w:r>
      <w:r>
        <w:t xml:space="preserve"> </w:t>
      </w:r>
      <w:r>
        <w:rPr>
          <w:u w:val="single" w:color="000000"/>
        </w:rPr>
        <w:t>confiable.</w:t>
      </w:r>
      <w:r>
        <w:t xml:space="preserve"> </w:t>
      </w:r>
    </w:p>
    <w:p w14:paraId="42F9FDA6" w14:textId="77777777" w:rsidR="00A97412" w:rsidRDefault="00000000">
      <w:pPr>
        <w:spacing w:after="204"/>
        <w:ind w:left="-5" w:hanging="10"/>
      </w:pPr>
      <w:r>
        <w:rPr>
          <w:b/>
        </w:rPr>
        <w:t xml:space="preserve">Ejemplos: </w:t>
      </w:r>
    </w:p>
    <w:p w14:paraId="0B84B01C" w14:textId="77777777" w:rsidR="00A97412" w:rsidRDefault="00000000">
      <w:pPr>
        <w:numPr>
          <w:ilvl w:val="0"/>
          <w:numId w:val="134"/>
        </w:numPr>
        <w:spacing w:after="153" w:line="266" w:lineRule="auto"/>
        <w:ind w:right="44" w:hanging="360"/>
      </w:pPr>
      <w:proofErr w:type="spellStart"/>
      <w:r>
        <w:rPr>
          <w:b/>
        </w:rPr>
        <w:t>Tier</w:t>
      </w:r>
      <w:proofErr w:type="spellEnd"/>
      <w:r>
        <w:rPr>
          <w:b/>
        </w:rPr>
        <w:t xml:space="preserve"> </w:t>
      </w:r>
      <w:proofErr w:type="spellStart"/>
      <w:r>
        <w:rPr>
          <w:b/>
        </w:rPr>
        <w:t>One</w:t>
      </w:r>
      <w:proofErr w:type="spellEnd"/>
      <w:r>
        <w:rPr>
          <w:b/>
        </w:rPr>
        <w:t xml:space="preserve"> / Una Capa:</w:t>
      </w:r>
      <w:r>
        <w:t xml:space="preserve"> Aplicaciones corriendo en un único servidor. </w:t>
      </w:r>
    </w:p>
    <w:p w14:paraId="7C64DDBD" w14:textId="77777777" w:rsidR="00A97412" w:rsidRDefault="00000000">
      <w:pPr>
        <w:numPr>
          <w:ilvl w:val="0"/>
          <w:numId w:val="134"/>
        </w:numPr>
        <w:spacing w:after="197" w:line="266" w:lineRule="auto"/>
        <w:ind w:right="44" w:hanging="360"/>
      </w:pPr>
      <w:proofErr w:type="spellStart"/>
      <w:r>
        <w:rPr>
          <w:b/>
        </w:rPr>
        <w:t>Tier</w:t>
      </w:r>
      <w:proofErr w:type="spellEnd"/>
      <w:r>
        <w:rPr>
          <w:b/>
        </w:rPr>
        <w:t xml:space="preserve"> </w:t>
      </w:r>
      <w:proofErr w:type="spellStart"/>
      <w:r>
        <w:rPr>
          <w:b/>
        </w:rPr>
        <w:t>Two</w:t>
      </w:r>
      <w:proofErr w:type="spellEnd"/>
      <w:r>
        <w:rPr>
          <w:b/>
        </w:rPr>
        <w:t xml:space="preserve"> / Dos Capas:</w:t>
      </w:r>
      <w:r>
        <w:t xml:space="preserve"> Aplicaciones corriendo en dos computadoras: un servidor y un cliente. </w:t>
      </w:r>
    </w:p>
    <w:p w14:paraId="449B8502" w14:textId="77777777" w:rsidR="00A97412" w:rsidRDefault="00000000">
      <w:pPr>
        <w:numPr>
          <w:ilvl w:val="0"/>
          <w:numId w:val="134"/>
        </w:numPr>
        <w:spacing w:after="153" w:line="266" w:lineRule="auto"/>
        <w:ind w:right="44" w:hanging="360"/>
      </w:pPr>
      <w:proofErr w:type="spellStart"/>
      <w:r>
        <w:rPr>
          <w:b/>
        </w:rPr>
        <w:t>Tier</w:t>
      </w:r>
      <w:proofErr w:type="spellEnd"/>
      <w:r>
        <w:rPr>
          <w:b/>
        </w:rPr>
        <w:t xml:space="preserve"> </w:t>
      </w:r>
      <w:proofErr w:type="spellStart"/>
      <w:r>
        <w:rPr>
          <w:b/>
        </w:rPr>
        <w:t>Three</w:t>
      </w:r>
      <w:proofErr w:type="spellEnd"/>
      <w:r>
        <w:rPr>
          <w:b/>
        </w:rPr>
        <w:t xml:space="preserve"> / Tres Capas:</w:t>
      </w:r>
      <w:r>
        <w:t xml:space="preserve"> Aplicaciones corriendo en dos computadoras y una base de datos: un servidor, un cliente y una base de datos que entrega datos a dicha aplicación. </w:t>
      </w:r>
    </w:p>
    <w:p w14:paraId="1D4A868E" w14:textId="77777777" w:rsidR="00A97412" w:rsidRDefault="00000000">
      <w:pPr>
        <w:spacing w:after="199"/>
      </w:pPr>
      <w:r>
        <w:t xml:space="preserve"> </w:t>
      </w:r>
    </w:p>
    <w:p w14:paraId="4F18AD7B" w14:textId="77777777" w:rsidR="00A97412" w:rsidRDefault="00000000">
      <w:pPr>
        <w:spacing w:after="123"/>
        <w:ind w:left="-5" w:hanging="10"/>
      </w:pPr>
      <w:r>
        <w:rPr>
          <w:b/>
          <w:sz w:val="26"/>
          <w:u w:val="single" w:color="000000"/>
        </w:rPr>
        <w:t>Seguridad en el transporte:</w:t>
      </w:r>
      <w:r>
        <w:rPr>
          <w:b/>
          <w:sz w:val="26"/>
        </w:rPr>
        <w:t xml:space="preserve"> </w:t>
      </w:r>
    </w:p>
    <w:p w14:paraId="00C434DC" w14:textId="77777777" w:rsidR="00A97412" w:rsidRDefault="00000000">
      <w:pPr>
        <w:spacing w:after="153" w:line="266" w:lineRule="auto"/>
        <w:ind w:left="-7" w:right="44" w:hanging="8"/>
      </w:pPr>
      <w:r>
        <w:t xml:space="preserve">Para mantener la integridad de la información/mensajes se hace necesario aplicar medidas especiales durante el transporte entre el remitente y en destinatario. </w:t>
      </w:r>
    </w:p>
    <w:p w14:paraId="022C81FD" w14:textId="77777777" w:rsidR="00A97412" w:rsidRDefault="00000000">
      <w:pPr>
        <w:spacing w:after="153" w:line="266" w:lineRule="auto"/>
        <w:ind w:left="-7" w:right="44" w:hanging="8"/>
      </w:pPr>
      <w:r>
        <w:t xml:space="preserve">Los protocolos de red tradicionales no ofrecen garantías suficientes de seguridad para Internet. </w:t>
      </w:r>
    </w:p>
    <w:p w14:paraId="008384E2" w14:textId="77777777" w:rsidR="00A97412" w:rsidRDefault="00000000">
      <w:pPr>
        <w:spacing w:after="161"/>
      </w:pPr>
      <w:r>
        <w:t xml:space="preserve"> </w:t>
      </w:r>
    </w:p>
    <w:p w14:paraId="508D7308" w14:textId="77777777" w:rsidR="00A97412" w:rsidRDefault="00000000">
      <w:pPr>
        <w:spacing w:after="204"/>
        <w:ind w:left="-5" w:hanging="10"/>
      </w:pPr>
      <w:r>
        <w:rPr>
          <w:b/>
        </w:rPr>
        <w:t xml:space="preserve">Conceptos de seguridad: </w:t>
      </w:r>
    </w:p>
    <w:p w14:paraId="5D82C973" w14:textId="77777777" w:rsidR="00A97412" w:rsidRDefault="00000000">
      <w:pPr>
        <w:numPr>
          <w:ilvl w:val="0"/>
          <w:numId w:val="134"/>
        </w:numPr>
        <w:spacing w:after="197" w:line="266" w:lineRule="auto"/>
        <w:ind w:right="44" w:hanging="360"/>
      </w:pPr>
      <w:r>
        <w:rPr>
          <w:b/>
        </w:rPr>
        <w:t>Criptografía:</w:t>
      </w:r>
      <w:r>
        <w:t xml:space="preserve"> Es el arte de transformar mensajes de modo tal que sean ilegibles para todos aquellos a los que no se les confiere el modo de acceder a los mismos. </w:t>
      </w:r>
    </w:p>
    <w:p w14:paraId="7D772A59" w14:textId="77777777" w:rsidR="00A97412" w:rsidRDefault="00000000">
      <w:pPr>
        <w:numPr>
          <w:ilvl w:val="0"/>
          <w:numId w:val="134"/>
        </w:numPr>
        <w:spacing w:after="174" w:line="266" w:lineRule="auto"/>
        <w:ind w:right="44" w:hanging="360"/>
      </w:pPr>
      <w:r>
        <w:rPr>
          <w:b/>
        </w:rPr>
        <w:t>Criptoanálisis:</w:t>
      </w:r>
      <w:r>
        <w:t xml:space="preserve"> Es el estudio de las técnicas para quebrar mensajes </w:t>
      </w:r>
      <w:proofErr w:type="spellStart"/>
      <w:r>
        <w:t>criptografiados</w:t>
      </w:r>
      <w:proofErr w:type="spellEnd"/>
      <w:r>
        <w:t xml:space="preserve">. </w:t>
      </w:r>
    </w:p>
    <w:p w14:paraId="5FA095E9" w14:textId="77777777" w:rsidR="00A97412" w:rsidRDefault="00000000">
      <w:pPr>
        <w:numPr>
          <w:ilvl w:val="0"/>
          <w:numId w:val="134"/>
        </w:numPr>
        <w:spacing w:after="153" w:line="266" w:lineRule="auto"/>
        <w:ind w:right="44" w:hanging="360"/>
      </w:pPr>
      <w:r>
        <w:rPr>
          <w:b/>
        </w:rPr>
        <w:t>Criptología:</w:t>
      </w:r>
      <w:r>
        <w:t xml:space="preserve"> Es el estudio de la Criptografía y el Criptoanálisis. </w:t>
      </w:r>
    </w:p>
    <w:p w14:paraId="2EA3F5F8" w14:textId="77777777" w:rsidR="00A97412" w:rsidRDefault="00000000">
      <w:pPr>
        <w:numPr>
          <w:ilvl w:val="0"/>
          <w:numId w:val="134"/>
        </w:numPr>
        <w:spacing w:after="153" w:line="266" w:lineRule="auto"/>
        <w:ind w:right="44" w:hanging="360"/>
      </w:pPr>
      <w:r>
        <w:rPr>
          <w:b/>
        </w:rPr>
        <w:t>Texto plano:</w:t>
      </w:r>
      <w:r>
        <w:t xml:space="preserve"> Es un mensaje original. </w:t>
      </w:r>
    </w:p>
    <w:p w14:paraId="631FFB44" w14:textId="77777777" w:rsidR="00A97412" w:rsidRDefault="00000000">
      <w:pPr>
        <w:numPr>
          <w:ilvl w:val="0"/>
          <w:numId w:val="134"/>
        </w:numPr>
        <w:spacing w:after="153" w:line="266" w:lineRule="auto"/>
        <w:ind w:right="44" w:hanging="360"/>
      </w:pPr>
      <w:r>
        <w:rPr>
          <w:b/>
        </w:rPr>
        <w:lastRenderedPageBreak/>
        <w:t>Texto cifrado:</w:t>
      </w:r>
      <w:r>
        <w:t xml:space="preserve"> Es el resultado de </w:t>
      </w:r>
      <w:proofErr w:type="spellStart"/>
      <w:r>
        <w:t>criptografiar</w:t>
      </w:r>
      <w:proofErr w:type="spellEnd"/>
      <w:r>
        <w:t xml:space="preserve"> un texto plano. </w:t>
      </w:r>
    </w:p>
    <w:p w14:paraId="5CF7472D" w14:textId="77777777" w:rsidR="00A97412" w:rsidRDefault="00000000">
      <w:pPr>
        <w:numPr>
          <w:ilvl w:val="0"/>
          <w:numId w:val="134"/>
        </w:numPr>
        <w:spacing w:after="197" w:line="266" w:lineRule="auto"/>
        <w:ind w:right="44" w:hanging="360"/>
      </w:pPr>
      <w:proofErr w:type="spellStart"/>
      <w:r>
        <w:rPr>
          <w:b/>
        </w:rPr>
        <w:t>Encripción</w:t>
      </w:r>
      <w:proofErr w:type="spellEnd"/>
      <w:r>
        <w:rPr>
          <w:b/>
        </w:rPr>
        <w:t>:</w:t>
      </w:r>
      <w:r>
        <w:t xml:space="preserve"> Es cualquier procedimiento para transformar un texto plano en un texto cifrado. </w:t>
      </w:r>
    </w:p>
    <w:p w14:paraId="157283A2" w14:textId="77777777" w:rsidR="00A97412" w:rsidRDefault="00000000">
      <w:pPr>
        <w:numPr>
          <w:ilvl w:val="0"/>
          <w:numId w:val="134"/>
        </w:numPr>
        <w:spacing w:after="153" w:line="266" w:lineRule="auto"/>
        <w:ind w:right="44" w:hanging="360"/>
      </w:pPr>
      <w:proofErr w:type="spellStart"/>
      <w:r>
        <w:rPr>
          <w:b/>
        </w:rPr>
        <w:t>Desencripción</w:t>
      </w:r>
      <w:proofErr w:type="spellEnd"/>
      <w:r>
        <w:rPr>
          <w:b/>
        </w:rPr>
        <w:t>:</w:t>
      </w:r>
      <w:r>
        <w:t xml:space="preserve"> Es el procedimiento de transformar un texto cifrado en el correspondiente texto plano. </w:t>
      </w:r>
    </w:p>
    <w:p w14:paraId="6530A21C" w14:textId="77777777" w:rsidR="00A97412" w:rsidRDefault="00000000">
      <w:pPr>
        <w:spacing w:after="196"/>
        <w:ind w:left="713"/>
      </w:pPr>
      <w:r>
        <w:t xml:space="preserve"> </w:t>
      </w:r>
    </w:p>
    <w:p w14:paraId="15C7F839" w14:textId="77777777" w:rsidR="00A97412" w:rsidRDefault="00000000">
      <w:pPr>
        <w:spacing w:after="123"/>
        <w:ind w:left="-5" w:hanging="10"/>
      </w:pPr>
      <w:r>
        <w:rPr>
          <w:b/>
          <w:sz w:val="26"/>
          <w:u w:val="single" w:color="000000"/>
        </w:rPr>
        <w:t>X.509 - Estándar para Certificación Digital:</w:t>
      </w:r>
      <w:r>
        <w:rPr>
          <w:b/>
          <w:sz w:val="26"/>
        </w:rPr>
        <w:t xml:space="preserve"> </w:t>
      </w:r>
    </w:p>
    <w:p w14:paraId="338A5356" w14:textId="77777777" w:rsidR="00A97412" w:rsidRDefault="00000000">
      <w:pPr>
        <w:spacing w:after="153" w:line="266" w:lineRule="auto"/>
        <w:ind w:left="-7" w:right="44" w:hanging="8"/>
      </w:pPr>
      <w:r>
        <w:t xml:space="preserve">Es una pieza electrónica que prueba la identidad de su propietario, así como el derecho a acceder a la información. Prueba la identidad del destinatario previsto. </w:t>
      </w:r>
    </w:p>
    <w:p w14:paraId="5CABDFA9" w14:textId="77777777" w:rsidR="00A97412" w:rsidRDefault="00000000">
      <w:pPr>
        <w:spacing w:after="153" w:line="266" w:lineRule="auto"/>
        <w:ind w:left="-7" w:right="44" w:hanging="8"/>
      </w:pPr>
      <w:r>
        <w:t xml:space="preserve">Los certificados digitales autentican usuarios y servidores. Guardan el formato de la Norma X.509. </w:t>
      </w:r>
    </w:p>
    <w:p w14:paraId="48B032EE" w14:textId="77777777" w:rsidR="00A97412" w:rsidRDefault="00000000">
      <w:pPr>
        <w:spacing w:after="153" w:line="266" w:lineRule="auto"/>
        <w:ind w:left="-7" w:right="44" w:hanging="8"/>
      </w:pPr>
      <w:r>
        <w:t xml:space="preserve">X.509 es un formato estándar para certificados de clave pública, documentos digitales que asocian de forma segura pares de claves criptográficas con identidades como sitios web, individuos u organizaciones. </w:t>
      </w:r>
    </w:p>
    <w:p w14:paraId="2A9EBAD1" w14:textId="77777777" w:rsidR="00A97412" w:rsidRDefault="00000000">
      <w:pPr>
        <w:spacing w:after="153" w:line="266" w:lineRule="auto"/>
        <w:ind w:left="-7" w:right="44" w:hanging="8"/>
      </w:pPr>
      <w:r>
        <w:t>El certificado digital X.509 consiste en un formato estandarizado que se usa para los certificados de clave púbica (</w:t>
      </w:r>
      <w:proofErr w:type="spellStart"/>
      <w:r>
        <w:t>Public</w:t>
      </w:r>
      <w:proofErr w:type="spellEnd"/>
      <w:r>
        <w:t xml:space="preserve"> Key </w:t>
      </w:r>
      <w:proofErr w:type="spellStart"/>
      <w:r>
        <w:t>Infraestructure</w:t>
      </w:r>
      <w:proofErr w:type="spellEnd"/>
      <w:r>
        <w:t xml:space="preserve"> o PKI). Dicho de otra manera, un certificado X.509 v3 es un documento que ha sido codificado o firmado de manera digital. </w:t>
      </w:r>
    </w:p>
    <w:p w14:paraId="26719C0D" w14:textId="77777777" w:rsidR="00A97412" w:rsidRDefault="00000000">
      <w:pPr>
        <w:spacing w:after="197" w:line="266" w:lineRule="auto"/>
        <w:ind w:left="-7" w:right="44" w:hanging="8"/>
      </w:pPr>
      <w:r>
        <w:t xml:space="preserve">Los </w:t>
      </w:r>
      <w:r>
        <w:rPr>
          <w:b/>
        </w:rPr>
        <w:t>usos más comunes</w:t>
      </w:r>
      <w:r>
        <w:t xml:space="preserve"> del certificado electrónico x.509.v3 son los siguientes: </w:t>
      </w:r>
    </w:p>
    <w:p w14:paraId="6F7C5412" w14:textId="77777777" w:rsidR="00A97412" w:rsidRDefault="00000000">
      <w:pPr>
        <w:numPr>
          <w:ilvl w:val="0"/>
          <w:numId w:val="134"/>
        </w:numPr>
        <w:spacing w:after="13" w:line="266" w:lineRule="auto"/>
        <w:ind w:right="44" w:hanging="360"/>
      </w:pPr>
      <w:r>
        <w:t xml:space="preserve">Para la navegación web encriptada mediante protocolos SSL y certificado HTTPS. </w:t>
      </w:r>
    </w:p>
    <w:p w14:paraId="0FB21CF8" w14:textId="77777777" w:rsidR="00A97412" w:rsidRDefault="00000000">
      <w:pPr>
        <w:numPr>
          <w:ilvl w:val="0"/>
          <w:numId w:val="134"/>
        </w:numPr>
        <w:spacing w:after="40" w:line="266" w:lineRule="auto"/>
        <w:ind w:right="44" w:hanging="360"/>
      </w:pPr>
      <w:r>
        <w:t xml:space="preserve">Correos electrónicos cifrados y firmados electrónicamente a través del protocolo S/MIME. </w:t>
      </w:r>
    </w:p>
    <w:p w14:paraId="3F0E1542" w14:textId="77777777" w:rsidR="00A97412" w:rsidRDefault="00000000">
      <w:pPr>
        <w:numPr>
          <w:ilvl w:val="0"/>
          <w:numId w:val="134"/>
        </w:numPr>
        <w:spacing w:after="13" w:line="266" w:lineRule="auto"/>
        <w:ind w:right="44" w:hanging="360"/>
      </w:pPr>
      <w:r>
        <w:t xml:space="preserve">Firma de documentos electrónicos.  </w:t>
      </w:r>
    </w:p>
    <w:p w14:paraId="1A52638A" w14:textId="77777777" w:rsidR="00A97412" w:rsidRDefault="00000000">
      <w:pPr>
        <w:numPr>
          <w:ilvl w:val="0"/>
          <w:numId w:val="134"/>
        </w:numPr>
        <w:spacing w:after="11" w:line="266" w:lineRule="auto"/>
        <w:ind w:right="44" w:hanging="360"/>
      </w:pPr>
      <w:r>
        <w:t xml:space="preserve">Autenticación de clientes. </w:t>
      </w:r>
    </w:p>
    <w:p w14:paraId="65C16173" w14:textId="77777777" w:rsidR="00A97412" w:rsidRDefault="00000000">
      <w:pPr>
        <w:numPr>
          <w:ilvl w:val="0"/>
          <w:numId w:val="134"/>
        </w:numPr>
        <w:spacing w:after="128" w:line="266" w:lineRule="auto"/>
        <w:ind w:right="44" w:hanging="360"/>
      </w:pPr>
      <w:r>
        <w:t xml:space="preserve">Identificación por vías electrónicas por parte de gobiernos o administraciones públicas. </w:t>
      </w:r>
    </w:p>
    <w:p w14:paraId="46C45B15" w14:textId="77777777" w:rsidR="00A97412" w:rsidRDefault="00000000">
      <w:pPr>
        <w:spacing w:after="196"/>
      </w:pPr>
      <w:r>
        <w:t xml:space="preserve"> </w:t>
      </w:r>
    </w:p>
    <w:p w14:paraId="75E71A74" w14:textId="77777777" w:rsidR="00A97412" w:rsidRDefault="00000000">
      <w:pPr>
        <w:spacing w:after="123"/>
        <w:ind w:left="-5" w:hanging="10"/>
      </w:pPr>
      <w:r>
        <w:rPr>
          <w:b/>
          <w:sz w:val="26"/>
          <w:u w:val="single" w:color="000000"/>
        </w:rPr>
        <w:t>Protocolos de transporte seguros:</w:t>
      </w:r>
      <w:r>
        <w:rPr>
          <w:b/>
          <w:sz w:val="26"/>
        </w:rPr>
        <w:t xml:space="preserve"> </w:t>
      </w:r>
    </w:p>
    <w:p w14:paraId="3DEECE93" w14:textId="77777777" w:rsidR="00A97412" w:rsidRDefault="00000000">
      <w:pPr>
        <w:spacing w:after="159"/>
        <w:ind w:left="-5" w:hanging="10"/>
      </w:pPr>
      <w:r>
        <w:rPr>
          <w:b/>
        </w:rPr>
        <w:t>SSL (</w:t>
      </w:r>
      <w:proofErr w:type="spellStart"/>
      <w:r>
        <w:rPr>
          <w:b/>
        </w:rPr>
        <w:t>Secure</w:t>
      </w:r>
      <w:proofErr w:type="spellEnd"/>
      <w:r>
        <w:rPr>
          <w:b/>
        </w:rPr>
        <w:t xml:space="preserve"> Sockets </w:t>
      </w:r>
      <w:proofErr w:type="spellStart"/>
      <w:r>
        <w:rPr>
          <w:b/>
        </w:rPr>
        <w:t>Layer</w:t>
      </w:r>
      <w:proofErr w:type="spellEnd"/>
      <w:r>
        <w:rPr>
          <w:b/>
        </w:rPr>
        <w:t xml:space="preserve">): </w:t>
      </w:r>
    </w:p>
    <w:p w14:paraId="0D77AFC0" w14:textId="77777777" w:rsidR="00A97412" w:rsidRDefault="00000000">
      <w:pPr>
        <w:spacing w:after="153" w:line="266" w:lineRule="auto"/>
        <w:ind w:left="-7" w:right="44" w:hanging="8"/>
      </w:pPr>
      <w:r>
        <w:t xml:space="preserve">Es un protocolo de transporte desarrollado por Netscape para transmisión de información privada vía Internet. </w:t>
      </w:r>
    </w:p>
    <w:p w14:paraId="439E2421" w14:textId="77777777" w:rsidR="00A97412" w:rsidRDefault="00000000">
      <w:pPr>
        <w:spacing w:after="153" w:line="266" w:lineRule="auto"/>
        <w:ind w:left="-7" w:right="44" w:hanging="8"/>
      </w:pPr>
      <w:r>
        <w:t xml:space="preserve">Utiliza métodos de encriptación basado en la RSA (Tecnología de Clave pública encriptada). </w:t>
      </w:r>
    </w:p>
    <w:p w14:paraId="24DCD57D" w14:textId="77777777" w:rsidR="00A97412" w:rsidRDefault="00000000">
      <w:pPr>
        <w:spacing w:after="153" w:line="266" w:lineRule="auto"/>
        <w:ind w:left="-7" w:right="44" w:hanging="8"/>
      </w:pPr>
      <w:r>
        <w:t xml:space="preserve">Se ubica entre TCP/IP y HTTP y realiza la autenticación con el servidor y el cliente (X.509). Se ejecuta en una capa entre los protocolos de aplicación (HTTP, SMTP) y sobre el protocolo de transporte TCP. </w:t>
      </w:r>
    </w:p>
    <w:p w14:paraId="46F6EB89" w14:textId="77777777" w:rsidR="00A97412" w:rsidRDefault="00000000">
      <w:pPr>
        <w:spacing w:after="153" w:line="266" w:lineRule="auto"/>
        <w:ind w:left="-7" w:right="44" w:hanging="8"/>
      </w:pPr>
      <w:r>
        <w:t xml:space="preserve">Capa de sockets seguros. Trabaja a nivel de sockets (puertos). </w:t>
      </w:r>
    </w:p>
    <w:p w14:paraId="09B6B96B" w14:textId="77777777" w:rsidR="00A97412" w:rsidRDefault="00000000">
      <w:pPr>
        <w:spacing w:after="153" w:line="266" w:lineRule="auto"/>
        <w:ind w:left="-7" w:right="44" w:hanging="8"/>
      </w:pPr>
      <w:r>
        <w:t xml:space="preserve">Identifica mutuamente cliente y servidor. </w:t>
      </w:r>
    </w:p>
    <w:p w14:paraId="41F3FEC2" w14:textId="77777777" w:rsidR="00A97412" w:rsidRDefault="00000000">
      <w:pPr>
        <w:spacing w:after="153" w:line="266" w:lineRule="auto"/>
        <w:ind w:left="-7" w:right="44" w:hanging="8"/>
      </w:pPr>
      <w:r>
        <w:t xml:space="preserve">Encripta todos los datos para asegurar la privacidad. </w:t>
      </w:r>
    </w:p>
    <w:p w14:paraId="48813DDB" w14:textId="77777777" w:rsidR="00A97412" w:rsidRDefault="00000000">
      <w:pPr>
        <w:spacing w:after="153" w:line="266" w:lineRule="auto"/>
        <w:ind w:left="-7" w:right="44" w:hanging="8"/>
      </w:pPr>
      <w:r>
        <w:lastRenderedPageBreak/>
        <w:t xml:space="preserve">Atiende exclusivamente a la confidencialidad de la información en el momento de la transacción entre el cliente y el servidor. </w:t>
      </w:r>
    </w:p>
    <w:p w14:paraId="212ECB2F" w14:textId="77777777" w:rsidR="00A97412" w:rsidRDefault="00000000">
      <w:pPr>
        <w:spacing w:after="153" w:line="266" w:lineRule="auto"/>
        <w:ind w:left="-7" w:right="44" w:hanging="8"/>
      </w:pPr>
      <w:r>
        <w:t xml:space="preserve">No opera sobre la información que se guarda en el servidor. </w:t>
      </w:r>
    </w:p>
    <w:p w14:paraId="1B358EA3" w14:textId="77777777" w:rsidR="00A97412" w:rsidRDefault="00000000">
      <w:pPr>
        <w:spacing w:after="0" w:line="266" w:lineRule="auto"/>
        <w:ind w:left="-7" w:right="44" w:hanging="8"/>
      </w:pPr>
      <w:r>
        <w:t xml:space="preserve">Es un estándar aprobado por IETF - RFC 2246. </w:t>
      </w:r>
    </w:p>
    <w:p w14:paraId="70ADBE68" w14:textId="77777777" w:rsidR="00A97412" w:rsidRDefault="00000000">
      <w:pPr>
        <w:spacing w:after="128"/>
        <w:ind w:left="16" w:right="-317"/>
      </w:pPr>
      <w:r>
        <w:rPr>
          <w:noProof/>
        </w:rPr>
        <mc:AlternateContent>
          <mc:Choice Requires="wpg">
            <w:drawing>
              <wp:inline distT="0" distB="0" distL="0" distR="0" wp14:anchorId="5FAFF8A7" wp14:editId="7CE2FA14">
                <wp:extent cx="5622990" cy="3436809"/>
                <wp:effectExtent l="0" t="0" r="0" b="0"/>
                <wp:docPr id="288286" name="Group 288286"/>
                <wp:cNvGraphicFramePr/>
                <a:graphic xmlns:a="http://schemas.openxmlformats.org/drawingml/2006/main">
                  <a:graphicData uri="http://schemas.microsoft.com/office/word/2010/wordprocessingGroup">
                    <wpg:wgp>
                      <wpg:cNvGrpSpPr/>
                      <wpg:grpSpPr>
                        <a:xfrm>
                          <a:off x="0" y="0"/>
                          <a:ext cx="5622990" cy="3436809"/>
                          <a:chOff x="0" y="0"/>
                          <a:chExt cx="5622990" cy="3436809"/>
                        </a:xfrm>
                      </wpg:grpSpPr>
                      <wps:wsp>
                        <wps:cNvPr id="30693" name="Rectangle 30693"/>
                        <wps:cNvSpPr/>
                        <wps:spPr>
                          <a:xfrm>
                            <a:off x="5591302" y="3293999"/>
                            <a:ext cx="42144" cy="189937"/>
                          </a:xfrm>
                          <a:prstGeom prst="rect">
                            <a:avLst/>
                          </a:prstGeom>
                          <a:ln>
                            <a:noFill/>
                          </a:ln>
                        </wps:spPr>
                        <wps:txbx>
                          <w:txbxContent>
                            <w:p w14:paraId="56A585CD" w14:textId="77777777" w:rsidR="00A97412" w:rsidRDefault="00000000">
                              <w:r>
                                <w:t xml:space="preserve"> </w:t>
                              </w:r>
                            </w:p>
                          </w:txbxContent>
                        </wps:txbx>
                        <wps:bodyPr horzOverflow="overflow" vert="horz" lIns="0" tIns="0" rIns="0" bIns="0" rtlCol="0">
                          <a:noAutofit/>
                        </wps:bodyPr>
                      </wps:wsp>
                      <pic:pic xmlns:pic="http://schemas.openxmlformats.org/drawingml/2006/picture">
                        <pic:nvPicPr>
                          <pic:cNvPr id="30762" name="Picture 30762"/>
                          <pic:cNvPicPr/>
                        </pic:nvPicPr>
                        <pic:blipFill>
                          <a:blip r:embed="rId831"/>
                          <a:stretch>
                            <a:fillRect/>
                          </a:stretch>
                        </pic:blipFill>
                        <pic:spPr>
                          <a:xfrm>
                            <a:off x="0" y="0"/>
                            <a:ext cx="5583936" cy="3377185"/>
                          </a:xfrm>
                          <a:prstGeom prst="rect">
                            <a:avLst/>
                          </a:prstGeom>
                        </pic:spPr>
                      </pic:pic>
                      <pic:pic xmlns:pic="http://schemas.openxmlformats.org/drawingml/2006/picture">
                        <pic:nvPicPr>
                          <pic:cNvPr id="30764" name="Picture 30764"/>
                          <pic:cNvPicPr/>
                        </pic:nvPicPr>
                        <pic:blipFill>
                          <a:blip r:embed="rId832"/>
                          <a:stretch>
                            <a:fillRect/>
                          </a:stretch>
                        </pic:blipFill>
                        <pic:spPr>
                          <a:xfrm>
                            <a:off x="65398" y="67127"/>
                            <a:ext cx="5379049" cy="3174755"/>
                          </a:xfrm>
                          <a:prstGeom prst="rect">
                            <a:avLst/>
                          </a:prstGeom>
                        </pic:spPr>
                      </pic:pic>
                      <wps:wsp>
                        <wps:cNvPr id="30765" name="Shape 30765"/>
                        <wps:cNvSpPr/>
                        <wps:spPr>
                          <a:xfrm>
                            <a:off x="46101" y="45339"/>
                            <a:ext cx="5438140" cy="3232785"/>
                          </a:xfrm>
                          <a:custGeom>
                            <a:avLst/>
                            <a:gdLst/>
                            <a:ahLst/>
                            <a:cxnLst/>
                            <a:rect l="0" t="0" r="0" b="0"/>
                            <a:pathLst>
                              <a:path w="5438140" h="3232785">
                                <a:moveTo>
                                  <a:pt x="0" y="3232785"/>
                                </a:moveTo>
                                <a:lnTo>
                                  <a:pt x="5438140" y="3232785"/>
                                </a:lnTo>
                                <a:lnTo>
                                  <a:pt x="5438140" y="0"/>
                                </a:lnTo>
                                <a:lnTo>
                                  <a:pt x="0" y="0"/>
                                </a:lnTo>
                                <a:close/>
                              </a:path>
                            </a:pathLst>
                          </a:custGeom>
                          <a:ln w="38100" cap="sq">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88286" style="width:442.755pt;height:270.615pt;mso-position-horizontal-relative:char;mso-position-vertical-relative:line" coordsize="56229,34368">
                <v:rect id="Rectangle 30693" style="position:absolute;width:421;height:1899;left:55913;top:32939;" filled="f" stroked="f">
                  <v:textbox inset="0,0,0,0">
                    <w:txbxContent>
                      <w:p>
                        <w:pPr>
                          <w:spacing w:before="0" w:after="160" w:line="259" w:lineRule="auto"/>
                        </w:pPr>
                        <w:r>
                          <w:rPr>
                            <w:rFonts w:cs="Calibri" w:hAnsi="Calibri" w:eastAsia="Calibri" w:ascii="Calibri"/>
                            <w:sz w:val="22"/>
                          </w:rPr>
                          <w:t xml:space="preserve"> </w:t>
                        </w:r>
                      </w:p>
                    </w:txbxContent>
                  </v:textbox>
                </v:rect>
                <v:shape id="Picture 30762" style="position:absolute;width:55839;height:33771;left:0;top:0;" filled="f">
                  <v:imagedata r:id="rId833"/>
                </v:shape>
                <v:shape id="Picture 30764" style="position:absolute;width:53790;height:31747;left:653;top:671;" filled="f">
                  <v:imagedata r:id="rId834"/>
                </v:shape>
                <v:shape id="Shape 30765" style="position:absolute;width:54381;height:32327;left:461;top:453;" coordsize="5438140,3232785" path="m0,3232785l5438140,3232785l5438140,0l0,0x">
                  <v:stroke weight="3pt" endcap="square" joinstyle="miter" miterlimit="10" on="true" color="#000000"/>
                  <v:fill on="false" color="#000000" opacity="0"/>
                </v:shape>
              </v:group>
            </w:pict>
          </mc:Fallback>
        </mc:AlternateContent>
      </w:r>
    </w:p>
    <w:p w14:paraId="546E88A7" w14:textId="77777777" w:rsidR="00A97412" w:rsidRDefault="00000000">
      <w:pPr>
        <w:spacing w:after="349"/>
      </w:pPr>
      <w:r>
        <w:rPr>
          <w:b/>
          <w:sz w:val="2"/>
        </w:rPr>
        <w:t xml:space="preserve"> </w:t>
      </w:r>
    </w:p>
    <w:p w14:paraId="2F7D45A9" w14:textId="77777777" w:rsidR="00A97412" w:rsidRDefault="00000000">
      <w:pPr>
        <w:spacing w:after="159"/>
        <w:ind w:left="-5" w:hanging="10"/>
      </w:pPr>
      <w:r>
        <w:rPr>
          <w:b/>
        </w:rPr>
        <w:t>TLS (</w:t>
      </w:r>
      <w:proofErr w:type="spellStart"/>
      <w:r>
        <w:rPr>
          <w:b/>
        </w:rPr>
        <w:t>Transport</w:t>
      </w:r>
      <w:proofErr w:type="spellEnd"/>
      <w:r>
        <w:rPr>
          <w:b/>
        </w:rPr>
        <w:t xml:space="preserve"> </w:t>
      </w:r>
      <w:proofErr w:type="spellStart"/>
      <w:r>
        <w:rPr>
          <w:b/>
        </w:rPr>
        <w:t>Layer</w:t>
      </w:r>
      <w:proofErr w:type="spellEnd"/>
      <w:r>
        <w:rPr>
          <w:b/>
        </w:rPr>
        <w:t xml:space="preserve"> Security): </w:t>
      </w:r>
    </w:p>
    <w:p w14:paraId="73E639CF" w14:textId="77777777" w:rsidR="00A97412" w:rsidRDefault="00000000">
      <w:pPr>
        <w:spacing w:after="153" w:line="266" w:lineRule="auto"/>
        <w:ind w:left="-7" w:right="44" w:hanging="8"/>
      </w:pPr>
      <w:r>
        <w:t xml:space="preserve">Es la evolución del protocolo SSL (RFC 2246). TLS es una versión mejorada de SSL. Funciona de un modo muy parecido a SSL, </w:t>
      </w:r>
      <w:r>
        <w:rPr>
          <w:u w:val="single" w:color="000000"/>
        </w:rPr>
        <w:t>utilizando cifrado que protege la transferencia de datos e</w:t>
      </w:r>
      <w:r>
        <w:t xml:space="preserve"> </w:t>
      </w:r>
      <w:r>
        <w:rPr>
          <w:u w:val="single" w:color="000000"/>
        </w:rPr>
        <w:t>información.</w:t>
      </w:r>
      <w:r>
        <w:t xml:space="preserve"> </w:t>
      </w:r>
    </w:p>
    <w:p w14:paraId="6244BD19" w14:textId="77777777" w:rsidR="00A97412" w:rsidRDefault="00000000">
      <w:pPr>
        <w:spacing w:after="153" w:line="266" w:lineRule="auto"/>
        <w:ind w:left="-7" w:right="44" w:hanging="8"/>
      </w:pPr>
      <w:r>
        <w:t xml:space="preserve">Circuito privado virtual entre dos puertos IP. Opcionalmente, asegura la autenticidad de una o ambas partes y la confidencialidad de los datos transmitidos.  </w:t>
      </w:r>
    </w:p>
    <w:p w14:paraId="02174E83" w14:textId="77777777" w:rsidR="00A97412" w:rsidRDefault="00000000">
      <w:pPr>
        <w:spacing w:after="200" w:line="266" w:lineRule="auto"/>
        <w:ind w:left="-7" w:right="44" w:hanging="8"/>
      </w:pPr>
      <w:r>
        <w:t xml:space="preserve">Establece una sesión: </w:t>
      </w:r>
    </w:p>
    <w:p w14:paraId="532BB6AE" w14:textId="77777777" w:rsidR="00A97412" w:rsidRDefault="00000000">
      <w:pPr>
        <w:numPr>
          <w:ilvl w:val="0"/>
          <w:numId w:val="135"/>
        </w:numPr>
        <w:spacing w:after="13" w:line="266" w:lineRule="auto"/>
        <w:ind w:right="44" w:hanging="360"/>
      </w:pPr>
      <w:r>
        <w:t xml:space="preserve">Acuerdo de algoritmos. </w:t>
      </w:r>
    </w:p>
    <w:p w14:paraId="4F0C08CE" w14:textId="77777777" w:rsidR="00A97412" w:rsidRDefault="00000000">
      <w:pPr>
        <w:numPr>
          <w:ilvl w:val="0"/>
          <w:numId w:val="135"/>
        </w:numPr>
        <w:spacing w:after="11" w:line="266" w:lineRule="auto"/>
        <w:ind w:right="44" w:hanging="360"/>
      </w:pPr>
      <w:r>
        <w:t xml:space="preserve">Realiza autenticación. </w:t>
      </w:r>
    </w:p>
    <w:p w14:paraId="1BBA9E48" w14:textId="77777777" w:rsidR="00A97412" w:rsidRDefault="00000000">
      <w:pPr>
        <w:numPr>
          <w:ilvl w:val="0"/>
          <w:numId w:val="135"/>
        </w:numPr>
        <w:spacing w:after="0" w:line="266" w:lineRule="auto"/>
        <w:ind w:right="44" w:hanging="360"/>
      </w:pPr>
      <w:r>
        <w:t xml:space="preserve">Compartir secretos. </w:t>
      </w:r>
    </w:p>
    <w:p w14:paraId="6156E2A8" w14:textId="77777777" w:rsidR="00A97412" w:rsidRDefault="00000000">
      <w:pPr>
        <w:spacing w:after="0"/>
        <w:ind w:left="720"/>
      </w:pPr>
      <w:r>
        <w:t xml:space="preserve"> </w:t>
      </w:r>
    </w:p>
    <w:p w14:paraId="5D423134" w14:textId="77777777" w:rsidR="00A97412" w:rsidRDefault="00000000">
      <w:pPr>
        <w:spacing w:after="161" w:line="258" w:lineRule="auto"/>
        <w:ind w:left="-5" w:right="42" w:hanging="10"/>
      </w:pPr>
      <w:r>
        <w:rPr>
          <w:u w:val="single" w:color="000000"/>
        </w:rPr>
        <w:t>Permite la transferencia de datos de aplicación asegurando privacidad e integridad.</w:t>
      </w:r>
      <w:r>
        <w:t xml:space="preserve"> </w:t>
      </w:r>
    </w:p>
    <w:p w14:paraId="4F66807D" w14:textId="77777777" w:rsidR="00A97412" w:rsidRDefault="00000000">
      <w:pPr>
        <w:spacing w:after="197" w:line="266" w:lineRule="auto"/>
        <w:ind w:left="-7" w:right="44" w:hanging="8"/>
      </w:pPr>
      <w:r>
        <w:t xml:space="preserve">El protocolo se debe emplear para establecer una conexión segura entre dos partes. Tiene 2 niveles: </w:t>
      </w:r>
    </w:p>
    <w:p w14:paraId="2A5C2B21" w14:textId="77777777" w:rsidR="00A97412" w:rsidRDefault="00000000">
      <w:pPr>
        <w:numPr>
          <w:ilvl w:val="0"/>
          <w:numId w:val="135"/>
        </w:numPr>
        <w:spacing w:after="13" w:line="266" w:lineRule="auto"/>
        <w:ind w:right="44" w:hanging="360"/>
      </w:pPr>
      <w:r>
        <w:t xml:space="preserve">Protocolo de registro TLS (TLS </w:t>
      </w:r>
      <w:proofErr w:type="spellStart"/>
      <w:r>
        <w:t>Record</w:t>
      </w:r>
      <w:proofErr w:type="spellEnd"/>
      <w:r>
        <w:t xml:space="preserve"> </w:t>
      </w:r>
      <w:proofErr w:type="spellStart"/>
      <w:r>
        <w:t>Protocol</w:t>
      </w:r>
      <w:proofErr w:type="spellEnd"/>
      <w:r>
        <w:t xml:space="preserve">).  </w:t>
      </w:r>
    </w:p>
    <w:p w14:paraId="2CEF6429" w14:textId="77777777" w:rsidR="00A97412" w:rsidRDefault="00000000">
      <w:pPr>
        <w:numPr>
          <w:ilvl w:val="0"/>
          <w:numId w:val="135"/>
        </w:numPr>
        <w:spacing w:after="0" w:line="266" w:lineRule="auto"/>
        <w:ind w:right="44" w:hanging="360"/>
      </w:pPr>
      <w:r>
        <w:t xml:space="preserve">Protocolo de mutuo acuerdo TLS (TLS </w:t>
      </w:r>
      <w:proofErr w:type="spellStart"/>
      <w:r>
        <w:t>Handshake</w:t>
      </w:r>
      <w:proofErr w:type="spellEnd"/>
      <w:r>
        <w:t xml:space="preserve"> </w:t>
      </w:r>
      <w:proofErr w:type="spellStart"/>
      <w:r>
        <w:t>Protocol</w:t>
      </w:r>
      <w:proofErr w:type="spellEnd"/>
      <w:r>
        <w:t xml:space="preserve">). </w:t>
      </w:r>
    </w:p>
    <w:p w14:paraId="76E24432" w14:textId="77777777" w:rsidR="00A97412" w:rsidRDefault="00000000">
      <w:pPr>
        <w:spacing w:after="349"/>
      </w:pPr>
      <w:r>
        <w:rPr>
          <w:sz w:val="2"/>
        </w:rPr>
        <w:t xml:space="preserve"> </w:t>
      </w:r>
    </w:p>
    <w:p w14:paraId="615F210E" w14:textId="77777777" w:rsidR="00A97412" w:rsidRDefault="00000000">
      <w:pPr>
        <w:spacing w:after="153" w:line="266" w:lineRule="auto"/>
        <w:ind w:left="-7" w:right="44" w:hanging="8"/>
      </w:pPr>
      <w:r>
        <w:lastRenderedPageBreak/>
        <w:t xml:space="preserve">Utiliza cifrado simétrico y un certificado X.509 v3 por parte del interlocutor. </w:t>
      </w:r>
    </w:p>
    <w:p w14:paraId="19840FB2" w14:textId="77777777" w:rsidR="00A97412" w:rsidRDefault="00000000">
      <w:r>
        <w:t xml:space="preserve"> </w:t>
      </w:r>
    </w:p>
    <w:p w14:paraId="7A5AF1EF" w14:textId="77777777" w:rsidR="00A97412" w:rsidRDefault="00000000">
      <w:pPr>
        <w:spacing w:after="0"/>
      </w:pPr>
      <w:r>
        <w:t xml:space="preserve"> </w:t>
      </w:r>
    </w:p>
    <w:p w14:paraId="0E00489A" w14:textId="77777777" w:rsidR="00A97412" w:rsidRDefault="00000000">
      <w:pPr>
        <w:spacing w:after="200" w:line="266" w:lineRule="auto"/>
        <w:ind w:left="-7" w:right="44" w:hanging="8"/>
      </w:pPr>
      <w:r>
        <w:t xml:space="preserve">Los </w:t>
      </w:r>
      <w:r>
        <w:rPr>
          <w:b/>
        </w:rPr>
        <w:t>objetivos</w:t>
      </w:r>
      <w:r>
        <w:t xml:space="preserve"> del protocolo son varios:  </w:t>
      </w:r>
    </w:p>
    <w:p w14:paraId="3BEDE947" w14:textId="77777777" w:rsidR="00A97412" w:rsidRDefault="00000000">
      <w:pPr>
        <w:numPr>
          <w:ilvl w:val="0"/>
          <w:numId w:val="135"/>
        </w:numPr>
        <w:spacing w:after="200" w:line="266" w:lineRule="auto"/>
        <w:ind w:right="44" w:hanging="360"/>
      </w:pPr>
      <w:r>
        <w:rPr>
          <w:b/>
        </w:rPr>
        <w:t>Seguridad criptográfica:</w:t>
      </w:r>
      <w:r>
        <w:t xml:space="preserve"> El protocolo se debe emplear para establecer una conexión segura entre dos partes.  </w:t>
      </w:r>
    </w:p>
    <w:p w14:paraId="311B1E83" w14:textId="77777777" w:rsidR="00A97412" w:rsidRDefault="00000000">
      <w:pPr>
        <w:numPr>
          <w:ilvl w:val="0"/>
          <w:numId w:val="135"/>
        </w:numPr>
        <w:spacing w:after="197" w:line="266" w:lineRule="auto"/>
        <w:ind w:right="44" w:hanging="360"/>
      </w:pPr>
      <w:r>
        <w:rPr>
          <w:b/>
        </w:rPr>
        <w:t>Interoperabilidad:</w:t>
      </w:r>
      <w:r>
        <w:t xml:space="preserve"> Aplicaciones distintas deben poder intercambiar parámetros criptográficos sin necesidad de que ninguna de las dos conozca el código de la otra.  </w:t>
      </w:r>
    </w:p>
    <w:p w14:paraId="786E59A2" w14:textId="77777777" w:rsidR="00A97412" w:rsidRDefault="00000000">
      <w:pPr>
        <w:numPr>
          <w:ilvl w:val="0"/>
          <w:numId w:val="135"/>
        </w:numPr>
        <w:spacing w:after="197" w:line="266" w:lineRule="auto"/>
        <w:ind w:right="44" w:hanging="360"/>
      </w:pPr>
      <w:r>
        <w:rPr>
          <w:b/>
        </w:rPr>
        <w:t>Extensibilidad:</w:t>
      </w:r>
      <w:r>
        <w:t xml:space="preserve"> El protocolo permite la incorporación de nuevos algoritmos criptográficos.  </w:t>
      </w:r>
    </w:p>
    <w:p w14:paraId="3C719815" w14:textId="77777777" w:rsidR="00A97412" w:rsidRDefault="00000000">
      <w:pPr>
        <w:numPr>
          <w:ilvl w:val="0"/>
          <w:numId w:val="135"/>
        </w:numPr>
        <w:spacing w:after="0" w:line="266" w:lineRule="auto"/>
        <w:ind w:right="44" w:hanging="360"/>
      </w:pPr>
      <w:r>
        <w:rPr>
          <w:b/>
        </w:rPr>
        <w:t>Eficiencia:</w:t>
      </w:r>
      <w:r>
        <w:t xml:space="preserve"> Los algoritmos criptográficos son costosos computacionalmente, por lo que el protocolo incluye un esquema de cache de sesiones para reducir el número de sesiones que deben inicializarse desde cero (usando criptografía de clave pública). </w:t>
      </w:r>
    </w:p>
    <w:p w14:paraId="6CE43DC2" w14:textId="77777777" w:rsidR="00A97412" w:rsidRDefault="00000000">
      <w:pPr>
        <w:spacing w:after="386"/>
      </w:pPr>
      <w:r>
        <w:rPr>
          <w:b/>
          <w:sz w:val="2"/>
        </w:rPr>
        <w:t xml:space="preserve"> </w:t>
      </w:r>
    </w:p>
    <w:p w14:paraId="0B223D68" w14:textId="77777777" w:rsidR="00A97412" w:rsidRDefault="00000000">
      <w:pPr>
        <w:spacing w:after="123"/>
        <w:ind w:left="-5" w:hanging="10"/>
      </w:pPr>
      <w:r>
        <w:rPr>
          <w:b/>
          <w:sz w:val="26"/>
          <w:u w:val="single" w:color="000000"/>
        </w:rPr>
        <w:t xml:space="preserve">S-HTTP - </w:t>
      </w:r>
      <w:proofErr w:type="spellStart"/>
      <w:r>
        <w:rPr>
          <w:b/>
          <w:sz w:val="26"/>
          <w:u w:val="single" w:color="000000"/>
        </w:rPr>
        <w:t>Secure</w:t>
      </w:r>
      <w:proofErr w:type="spellEnd"/>
      <w:r>
        <w:rPr>
          <w:b/>
          <w:sz w:val="26"/>
          <w:u w:val="single" w:color="000000"/>
        </w:rPr>
        <w:t xml:space="preserve"> HTTP - HTTPS:</w:t>
      </w:r>
      <w:r>
        <w:rPr>
          <w:b/>
          <w:sz w:val="26"/>
        </w:rPr>
        <w:t xml:space="preserve"> </w:t>
      </w:r>
    </w:p>
    <w:p w14:paraId="3B9A710F" w14:textId="77777777" w:rsidR="00A97412" w:rsidRDefault="00000000">
      <w:pPr>
        <w:spacing w:after="153" w:line="266" w:lineRule="auto"/>
        <w:ind w:left="-7" w:right="44" w:hanging="8"/>
      </w:pPr>
      <w:r>
        <w:t xml:space="preserve">Es una extensión del protocolo HTTP. Es un protocolo de comunicaciones diseñado para el envío de mensajes individuales seguros solo con conexiones HTTP. Es un estándar aprobado por IETF (Internet </w:t>
      </w:r>
      <w:proofErr w:type="spellStart"/>
      <w:r>
        <w:t>Engineering</w:t>
      </w:r>
      <w:proofErr w:type="spellEnd"/>
      <w:r>
        <w:t xml:space="preserve"> </w:t>
      </w:r>
      <w:proofErr w:type="spellStart"/>
      <w:r>
        <w:t>Task</w:t>
      </w:r>
      <w:proofErr w:type="spellEnd"/>
      <w:r>
        <w:t xml:space="preserve"> </w:t>
      </w:r>
      <w:proofErr w:type="spellStart"/>
      <w:r>
        <w:t>Force</w:t>
      </w:r>
      <w:proofErr w:type="spellEnd"/>
      <w:r>
        <w:t xml:space="preserve">). </w:t>
      </w:r>
    </w:p>
    <w:p w14:paraId="2EF021B8" w14:textId="77777777" w:rsidR="00A97412" w:rsidRDefault="00000000">
      <w:pPr>
        <w:spacing w:after="153" w:line="266" w:lineRule="auto"/>
        <w:ind w:left="-7" w:right="44" w:hanging="8"/>
      </w:pPr>
      <w:r>
        <w:t xml:space="preserve">Trabaja a nivel de aplicación, utiliza el método de encriptación PEM (Correo de privacidad mejorada). Trabaja junto con TLS (antes SSL). </w:t>
      </w:r>
    </w:p>
    <w:p w14:paraId="4D4A5E71" w14:textId="77777777" w:rsidR="00A97412" w:rsidRDefault="00000000">
      <w:pPr>
        <w:spacing w:after="153" w:line="266" w:lineRule="auto"/>
        <w:ind w:left="-7" w:right="44" w:hanging="8"/>
      </w:pPr>
      <w:r>
        <w:t xml:space="preserve">No maneja ni voz ni datos corrientes. </w:t>
      </w:r>
    </w:p>
    <w:p w14:paraId="391603A5" w14:textId="77777777" w:rsidR="00A97412" w:rsidRDefault="00000000">
      <w:pPr>
        <w:spacing w:after="153" w:line="266" w:lineRule="auto"/>
        <w:ind w:left="-7" w:right="44" w:hanging="8"/>
      </w:pPr>
      <w:r>
        <w:t xml:space="preserve">Tiene un canal de cifrado apropiado para que el protocolo HTTP pueda traficar información sensible. El nivel de cifrado depende del navegador y del servidor remoto. </w:t>
      </w:r>
    </w:p>
    <w:p w14:paraId="1C96AEAE" w14:textId="77777777" w:rsidR="00A97412" w:rsidRDefault="00000000">
      <w:pPr>
        <w:spacing w:after="153" w:line="266" w:lineRule="auto"/>
        <w:ind w:left="-7" w:right="44" w:hanging="8"/>
      </w:pPr>
      <w:r>
        <w:t xml:space="preserve">Es utilizado principalmente en entidades bancarias y otras operaciones que requieran contraseñas y/o envío de datos personales. </w:t>
      </w:r>
    </w:p>
    <w:p w14:paraId="5BB8059A" w14:textId="77777777" w:rsidR="00A97412" w:rsidRDefault="00000000">
      <w:pPr>
        <w:spacing w:after="38" w:line="266" w:lineRule="auto"/>
        <w:ind w:left="-7" w:right="44" w:hanging="8"/>
      </w:pPr>
      <w:r>
        <w:t xml:space="preserve">Al igual que SSL, permite tanto el cifrado como la autenticación digital. </w:t>
      </w:r>
    </w:p>
    <w:p w14:paraId="3DBBCE38" w14:textId="77777777" w:rsidR="00A97412" w:rsidRDefault="00000000">
      <w:pPr>
        <w:spacing w:after="311"/>
      </w:pPr>
      <w:r>
        <w:rPr>
          <w:sz w:val="10"/>
        </w:rPr>
        <w:t xml:space="preserve"> </w:t>
      </w:r>
    </w:p>
    <w:p w14:paraId="68E31C0C" w14:textId="77777777" w:rsidR="00A97412" w:rsidRDefault="00000000">
      <w:pPr>
        <w:spacing w:after="123"/>
        <w:ind w:left="-5" w:hanging="10"/>
      </w:pPr>
      <w:r>
        <w:rPr>
          <w:b/>
          <w:sz w:val="26"/>
          <w:u w:val="single" w:color="000000"/>
        </w:rPr>
        <w:t>S/MIME (</w:t>
      </w:r>
      <w:proofErr w:type="spellStart"/>
      <w:r>
        <w:rPr>
          <w:b/>
          <w:sz w:val="26"/>
          <w:u w:val="single" w:color="000000"/>
        </w:rPr>
        <w:t>Secure</w:t>
      </w:r>
      <w:proofErr w:type="spellEnd"/>
      <w:r>
        <w:rPr>
          <w:b/>
          <w:sz w:val="26"/>
          <w:u w:val="single" w:color="000000"/>
        </w:rPr>
        <w:t xml:space="preserve"> </w:t>
      </w:r>
      <w:proofErr w:type="spellStart"/>
      <w:r>
        <w:rPr>
          <w:b/>
          <w:sz w:val="26"/>
          <w:u w:val="single" w:color="000000"/>
        </w:rPr>
        <w:t>Multipurpose</w:t>
      </w:r>
      <w:proofErr w:type="spellEnd"/>
      <w:r>
        <w:rPr>
          <w:b/>
          <w:sz w:val="26"/>
          <w:u w:val="single" w:color="000000"/>
        </w:rPr>
        <w:t xml:space="preserve"> Internet Mail </w:t>
      </w:r>
      <w:proofErr w:type="spellStart"/>
      <w:r>
        <w:rPr>
          <w:b/>
          <w:sz w:val="26"/>
          <w:u w:val="single" w:color="000000"/>
        </w:rPr>
        <w:t>Extension</w:t>
      </w:r>
      <w:proofErr w:type="spellEnd"/>
      <w:r>
        <w:rPr>
          <w:b/>
          <w:sz w:val="26"/>
          <w:u w:val="single" w:color="000000"/>
        </w:rPr>
        <w:t>):</w:t>
      </w:r>
      <w:r>
        <w:rPr>
          <w:b/>
          <w:sz w:val="26"/>
        </w:rPr>
        <w:t xml:space="preserve"> </w:t>
      </w:r>
    </w:p>
    <w:p w14:paraId="6BB7F32A" w14:textId="77777777" w:rsidR="00A97412" w:rsidRDefault="00000000">
      <w:pPr>
        <w:spacing w:after="153" w:line="266" w:lineRule="auto"/>
        <w:ind w:left="-7" w:right="44" w:hanging="8"/>
      </w:pPr>
      <w:r>
        <w:t xml:space="preserve">Es un protocolo de mensajería segura. Trabaja a nivel de aplicación con certificados digitales de modo que el remitente/emisor queda autenticado. Utiliza tecnologías de encriptado. </w:t>
      </w:r>
    </w:p>
    <w:p w14:paraId="0AF8874D" w14:textId="77777777" w:rsidR="00A97412" w:rsidRDefault="00000000">
      <w:pPr>
        <w:spacing w:after="153" w:line="266" w:lineRule="auto"/>
        <w:ind w:left="-7" w:right="44" w:hanging="8"/>
      </w:pPr>
      <w:r>
        <w:t xml:space="preserve">Es un estándar aprobado por IETF y es utilizado por navegadores. </w:t>
      </w:r>
    </w:p>
    <w:p w14:paraId="7B6B3DF5" w14:textId="77777777" w:rsidR="00A97412" w:rsidRDefault="00000000">
      <w:pPr>
        <w:spacing w:after="39" w:line="266" w:lineRule="auto"/>
        <w:ind w:left="-7" w:right="44" w:hanging="8"/>
      </w:pPr>
      <w:r>
        <w:t xml:space="preserve">Usa formatos X.509 para los certificados digitales de autenticación. </w:t>
      </w:r>
    </w:p>
    <w:p w14:paraId="5C34C78E" w14:textId="77777777" w:rsidR="00A97412" w:rsidRDefault="00000000">
      <w:pPr>
        <w:spacing w:after="311"/>
      </w:pPr>
      <w:r>
        <w:rPr>
          <w:sz w:val="10"/>
        </w:rPr>
        <w:t xml:space="preserve"> </w:t>
      </w:r>
    </w:p>
    <w:p w14:paraId="6FD86D9F" w14:textId="77777777" w:rsidR="00A97412" w:rsidRDefault="00000000">
      <w:pPr>
        <w:spacing w:after="123"/>
        <w:ind w:left="-5" w:hanging="10"/>
      </w:pPr>
      <w:r>
        <w:rPr>
          <w:b/>
          <w:sz w:val="26"/>
          <w:u w:val="single" w:color="000000"/>
        </w:rPr>
        <w:t>SET (Transacciones Electrónicas Seguras):</w:t>
      </w:r>
      <w:r>
        <w:rPr>
          <w:b/>
          <w:sz w:val="26"/>
        </w:rPr>
        <w:t xml:space="preserve"> </w:t>
      </w:r>
    </w:p>
    <w:p w14:paraId="5CF26133" w14:textId="77777777" w:rsidR="00A97412" w:rsidRDefault="00000000">
      <w:pPr>
        <w:spacing w:after="161" w:line="258" w:lineRule="auto"/>
        <w:ind w:left="-5" w:right="42" w:hanging="10"/>
      </w:pPr>
      <w:r>
        <w:rPr>
          <w:u w:val="single" w:color="000000"/>
        </w:rPr>
        <w:lastRenderedPageBreak/>
        <w:t>Transacciones electrónicas seguras en redes abiertas como Internet.</w:t>
      </w:r>
      <w:r>
        <w:t xml:space="preserve"> Está </w:t>
      </w:r>
      <w:r>
        <w:rPr>
          <w:u w:val="single" w:color="000000"/>
        </w:rPr>
        <w:t>basado en la</w:t>
      </w:r>
      <w:r>
        <w:t xml:space="preserve"> </w:t>
      </w:r>
      <w:r>
        <w:rPr>
          <w:u w:val="single" w:color="000000"/>
        </w:rPr>
        <w:t>criptografía más segura</w:t>
      </w:r>
      <w:r>
        <w:t xml:space="preserve">, la criptografía de llaves públicas y privadas RSA. </w:t>
      </w:r>
    </w:p>
    <w:p w14:paraId="5987C5DB" w14:textId="77777777" w:rsidR="00A97412" w:rsidRDefault="00000000">
      <w:pPr>
        <w:spacing w:after="153" w:line="266" w:lineRule="auto"/>
        <w:ind w:left="-7" w:right="44" w:hanging="8"/>
      </w:pPr>
      <w:r>
        <w:t xml:space="preserve">Norma técnica anunciada por Visa y </w:t>
      </w:r>
      <w:proofErr w:type="spellStart"/>
      <w:r>
        <w:t>Mastercard</w:t>
      </w:r>
      <w:proofErr w:type="spellEnd"/>
      <w:r>
        <w:t xml:space="preserve"> en 1998 que incluye el uso de certificados digitales. </w:t>
      </w:r>
      <w:r>
        <w:rPr>
          <w:u w:val="single" w:color="000000"/>
        </w:rPr>
        <w:t>Asegura y autentica la integridad de los participantes en una operación económica.</w:t>
      </w:r>
      <w:r>
        <w:t xml:space="preserve"> </w:t>
      </w:r>
    </w:p>
    <w:p w14:paraId="48BE44B7" w14:textId="77777777" w:rsidR="00A97412" w:rsidRDefault="00000000">
      <w:pPr>
        <w:spacing w:after="153" w:line="266" w:lineRule="auto"/>
        <w:ind w:left="-7" w:right="44" w:hanging="8"/>
      </w:pPr>
      <w:r>
        <w:t xml:space="preserve">Su código aplica técnicas de criptografía manteniendo el carácter confidencial de la información. </w:t>
      </w:r>
    </w:p>
    <w:p w14:paraId="465EF85F" w14:textId="77777777" w:rsidR="00A97412" w:rsidRDefault="00000000">
      <w:pPr>
        <w:spacing w:after="123"/>
        <w:ind w:left="-5" w:hanging="10"/>
      </w:pPr>
      <w:r>
        <w:rPr>
          <w:b/>
          <w:sz w:val="26"/>
          <w:u w:val="single" w:color="000000"/>
        </w:rPr>
        <w:t>IPSEC (IP Security):</w:t>
      </w:r>
      <w:r>
        <w:rPr>
          <w:b/>
          <w:sz w:val="26"/>
        </w:rPr>
        <w:t xml:space="preserve"> </w:t>
      </w:r>
    </w:p>
    <w:p w14:paraId="446B30D3" w14:textId="77777777" w:rsidR="00A97412" w:rsidRDefault="00000000">
      <w:pPr>
        <w:spacing w:after="0" w:line="266" w:lineRule="auto"/>
        <w:ind w:left="-7" w:right="44" w:hanging="8"/>
      </w:pPr>
      <w:r>
        <w:t xml:space="preserve">Es un conjunto de protocolos para soportar seguridad de intercambio de paquetes en </w:t>
      </w:r>
      <w:proofErr w:type="spellStart"/>
      <w:r>
        <w:t>VPNs</w:t>
      </w:r>
      <w:proofErr w:type="spellEnd"/>
      <w:r>
        <w:t xml:space="preserve">. </w:t>
      </w:r>
    </w:p>
    <w:p w14:paraId="5F3CE019" w14:textId="77777777" w:rsidR="00A97412" w:rsidRDefault="00000000">
      <w:pPr>
        <w:spacing w:after="197" w:line="266" w:lineRule="auto"/>
        <w:ind w:left="-7" w:right="44" w:hanging="8"/>
      </w:pPr>
      <w:r>
        <w:t xml:space="preserve">Puede utilizar certificación digital. Fue desarrollado por el IETF con dos modos de encriptación: </w:t>
      </w:r>
    </w:p>
    <w:p w14:paraId="3D6E09EE" w14:textId="77777777" w:rsidR="00A97412" w:rsidRDefault="00000000">
      <w:pPr>
        <w:numPr>
          <w:ilvl w:val="0"/>
          <w:numId w:val="136"/>
        </w:numPr>
        <w:spacing w:after="13" w:line="266" w:lineRule="auto"/>
        <w:ind w:right="44" w:hanging="360"/>
      </w:pPr>
      <w:r>
        <w:rPr>
          <w:b/>
        </w:rPr>
        <w:t>Modo Transporte:</w:t>
      </w:r>
      <w:r>
        <w:t xml:space="preserve"> Encripta solo datos. </w:t>
      </w:r>
    </w:p>
    <w:p w14:paraId="417FCA0D" w14:textId="77777777" w:rsidR="00A97412" w:rsidRDefault="00000000">
      <w:pPr>
        <w:numPr>
          <w:ilvl w:val="0"/>
          <w:numId w:val="136"/>
        </w:numPr>
        <w:spacing w:after="126" w:line="266" w:lineRule="auto"/>
        <w:ind w:right="44" w:hanging="360"/>
      </w:pPr>
      <w:r>
        <w:rPr>
          <w:b/>
        </w:rPr>
        <w:t>Modo Túnel:</w:t>
      </w:r>
      <w:r>
        <w:t xml:space="preserve"> Encripta cabecera y datos. </w:t>
      </w:r>
    </w:p>
    <w:p w14:paraId="5E771F5A" w14:textId="77777777" w:rsidR="00A97412" w:rsidRDefault="00000000">
      <w:pPr>
        <w:spacing w:after="196"/>
      </w:pPr>
      <w:r>
        <w:t xml:space="preserve"> </w:t>
      </w:r>
    </w:p>
    <w:p w14:paraId="1AFA963D" w14:textId="77777777" w:rsidR="00A97412" w:rsidRDefault="00000000">
      <w:pPr>
        <w:spacing w:after="123"/>
        <w:ind w:left="-5" w:hanging="10"/>
      </w:pPr>
      <w:proofErr w:type="spellStart"/>
      <w:r>
        <w:rPr>
          <w:b/>
          <w:sz w:val="26"/>
          <w:u w:val="single" w:color="000000"/>
        </w:rPr>
        <w:t>Tunneling</w:t>
      </w:r>
      <w:proofErr w:type="spellEnd"/>
      <w:r>
        <w:rPr>
          <w:b/>
          <w:sz w:val="26"/>
          <w:u w:val="single" w:color="000000"/>
        </w:rPr>
        <w:t xml:space="preserve"> PPTP (Point </w:t>
      </w:r>
      <w:proofErr w:type="spellStart"/>
      <w:r>
        <w:rPr>
          <w:b/>
          <w:sz w:val="26"/>
          <w:u w:val="single" w:color="000000"/>
        </w:rPr>
        <w:t>to</w:t>
      </w:r>
      <w:proofErr w:type="spellEnd"/>
      <w:r>
        <w:rPr>
          <w:b/>
          <w:sz w:val="26"/>
          <w:u w:val="single" w:color="000000"/>
        </w:rPr>
        <w:t xml:space="preserve"> Point </w:t>
      </w:r>
      <w:proofErr w:type="spellStart"/>
      <w:r>
        <w:rPr>
          <w:b/>
          <w:sz w:val="26"/>
          <w:u w:val="single" w:color="000000"/>
        </w:rPr>
        <w:t>Tunneling</w:t>
      </w:r>
      <w:proofErr w:type="spellEnd"/>
      <w:r>
        <w:rPr>
          <w:b/>
          <w:sz w:val="26"/>
          <w:u w:val="single" w:color="000000"/>
        </w:rPr>
        <w:t xml:space="preserve"> </w:t>
      </w:r>
      <w:proofErr w:type="spellStart"/>
      <w:r>
        <w:rPr>
          <w:b/>
          <w:sz w:val="26"/>
          <w:u w:val="single" w:color="000000"/>
        </w:rPr>
        <w:t>Protocol</w:t>
      </w:r>
      <w:proofErr w:type="spellEnd"/>
      <w:r>
        <w:rPr>
          <w:b/>
          <w:sz w:val="26"/>
          <w:u w:val="single" w:color="000000"/>
        </w:rPr>
        <w:t>):</w:t>
      </w:r>
      <w:r>
        <w:rPr>
          <w:b/>
          <w:sz w:val="26"/>
        </w:rPr>
        <w:t xml:space="preserve"> </w:t>
      </w:r>
    </w:p>
    <w:p w14:paraId="1A627422" w14:textId="77777777" w:rsidR="00A97412" w:rsidRDefault="00000000">
      <w:pPr>
        <w:spacing w:after="153" w:line="266" w:lineRule="auto"/>
        <w:ind w:left="-7" w:right="44" w:hanging="8"/>
      </w:pPr>
      <w:r>
        <w:t xml:space="preserve">Protocolo de encapsulamiento utilizado en comunicaciones remotas. Se utiliza en redes LAN o redes con servidores de acceso remoto (RAS). </w:t>
      </w:r>
    </w:p>
    <w:p w14:paraId="4E0E0B40" w14:textId="77777777" w:rsidR="00A97412" w:rsidRDefault="00000000">
      <w:pPr>
        <w:spacing w:after="161" w:line="258" w:lineRule="auto"/>
        <w:ind w:left="-5" w:right="42" w:hanging="10"/>
      </w:pPr>
      <w:r>
        <w:rPr>
          <w:u w:val="single" w:color="000000"/>
        </w:rPr>
        <w:t>Utiliza un túnel para que paquetes de un protocolo se transporten a través de una red que</w:t>
      </w:r>
      <w:r>
        <w:t xml:space="preserve"> </w:t>
      </w:r>
      <w:r>
        <w:rPr>
          <w:u w:val="single" w:color="000000"/>
        </w:rPr>
        <w:t>utilice otro protocolo.</w:t>
      </w:r>
      <w:r>
        <w:t xml:space="preserve"> El túnel establecido por medio de PPTP constituye un canal de VPN sobre infraestructura pública. </w:t>
      </w:r>
    </w:p>
    <w:p w14:paraId="0BD27A5C" w14:textId="77777777" w:rsidR="00A97412" w:rsidRDefault="00000000">
      <w:pPr>
        <w:spacing w:after="153" w:line="266" w:lineRule="auto"/>
        <w:ind w:left="-7" w:right="44" w:hanging="8"/>
      </w:pPr>
      <w:r>
        <w:t xml:space="preserve">El paquete de protocolo origen puede ser encapsulado dentro de paquetes IP. </w:t>
      </w:r>
      <w:r>
        <w:rPr>
          <w:u w:val="single" w:color="000000"/>
        </w:rPr>
        <w:t>El</w:t>
      </w:r>
      <w:r>
        <w:t xml:space="preserve"> </w:t>
      </w:r>
      <w:r>
        <w:rPr>
          <w:u w:val="single" w:color="000000"/>
        </w:rPr>
        <w:t>encapsulamiento incluye un método de encriptación.</w:t>
      </w:r>
      <w:r>
        <w:t xml:space="preserve"> </w:t>
      </w:r>
    </w:p>
    <w:p w14:paraId="24ACC250" w14:textId="77777777" w:rsidR="00A97412" w:rsidRDefault="00000000">
      <w:pPr>
        <w:spacing w:after="196"/>
      </w:pPr>
      <w:r>
        <w:t xml:space="preserve"> </w:t>
      </w:r>
    </w:p>
    <w:p w14:paraId="12A734F5" w14:textId="77777777" w:rsidR="00A97412" w:rsidRDefault="00000000">
      <w:pPr>
        <w:spacing w:after="123"/>
        <w:ind w:left="-5" w:hanging="10"/>
      </w:pPr>
      <w:r>
        <w:rPr>
          <w:b/>
          <w:sz w:val="26"/>
          <w:u w:val="single" w:color="000000"/>
        </w:rPr>
        <w:t xml:space="preserve">SLIP (Serial Line Internet </w:t>
      </w:r>
      <w:proofErr w:type="spellStart"/>
      <w:r>
        <w:rPr>
          <w:b/>
          <w:sz w:val="26"/>
          <w:u w:val="single" w:color="000000"/>
        </w:rPr>
        <w:t>Protocol</w:t>
      </w:r>
      <w:proofErr w:type="spellEnd"/>
      <w:r>
        <w:rPr>
          <w:b/>
          <w:sz w:val="26"/>
          <w:u w:val="single" w:color="000000"/>
        </w:rPr>
        <w:t xml:space="preserve">) - PPP (Point </w:t>
      </w:r>
      <w:proofErr w:type="spellStart"/>
      <w:r>
        <w:rPr>
          <w:b/>
          <w:sz w:val="26"/>
          <w:u w:val="single" w:color="000000"/>
        </w:rPr>
        <w:t>to</w:t>
      </w:r>
      <w:proofErr w:type="spellEnd"/>
      <w:r>
        <w:rPr>
          <w:b/>
          <w:sz w:val="26"/>
          <w:u w:val="single" w:color="000000"/>
        </w:rPr>
        <w:t xml:space="preserve"> Point </w:t>
      </w:r>
      <w:proofErr w:type="spellStart"/>
      <w:r>
        <w:rPr>
          <w:b/>
          <w:sz w:val="26"/>
          <w:u w:val="single" w:color="000000"/>
        </w:rPr>
        <w:t>Protocol</w:t>
      </w:r>
      <w:proofErr w:type="spellEnd"/>
      <w:r>
        <w:rPr>
          <w:b/>
          <w:sz w:val="26"/>
          <w:u w:val="single" w:color="000000"/>
        </w:rPr>
        <w:t>):</w:t>
      </w:r>
      <w:r>
        <w:rPr>
          <w:b/>
          <w:sz w:val="26"/>
        </w:rPr>
        <w:t xml:space="preserve"> </w:t>
      </w:r>
    </w:p>
    <w:p w14:paraId="33A74FD4" w14:textId="77777777" w:rsidR="00A97412" w:rsidRDefault="00000000">
      <w:pPr>
        <w:spacing w:after="161" w:line="258" w:lineRule="auto"/>
        <w:ind w:left="-5" w:right="42" w:hanging="10"/>
      </w:pPr>
      <w:r>
        <w:t xml:space="preserve">Son </w:t>
      </w:r>
      <w:r>
        <w:rPr>
          <w:u w:val="single" w:color="000000"/>
        </w:rPr>
        <w:t>estándares de Internet para la transmisión de paquetes de protocolo IP a través de línea</w:t>
      </w:r>
      <w:r>
        <w:t xml:space="preserve"> </w:t>
      </w:r>
      <w:r>
        <w:rPr>
          <w:u w:val="single" w:color="000000"/>
        </w:rPr>
        <w:t>serie en modo Full-</w:t>
      </w:r>
      <w:proofErr w:type="spellStart"/>
      <w:r>
        <w:rPr>
          <w:u w:val="single" w:color="000000"/>
        </w:rPr>
        <w:t>Duplex</w:t>
      </w:r>
      <w:proofErr w:type="spellEnd"/>
      <w:r>
        <w:rPr>
          <w:u w:val="single" w:color="000000"/>
        </w:rPr>
        <w:t xml:space="preserve"> (línea telefónica). Recibe y transmite los paquetes IP.</w:t>
      </w:r>
      <w:r>
        <w:t xml:space="preserve"> </w:t>
      </w:r>
    </w:p>
    <w:p w14:paraId="34AE5407" w14:textId="77777777" w:rsidR="00A97412" w:rsidRDefault="00000000">
      <w:pPr>
        <w:spacing w:after="153" w:line="266" w:lineRule="auto"/>
        <w:ind w:left="-7" w:right="44" w:hanging="8"/>
      </w:pPr>
      <w:r>
        <w:t xml:space="preserve">El más reciente y utilizado es PPP. </w:t>
      </w:r>
    </w:p>
    <w:p w14:paraId="1EDA6C7B" w14:textId="77777777" w:rsidR="00A97412" w:rsidRDefault="00000000">
      <w:pPr>
        <w:spacing w:after="153" w:line="266" w:lineRule="auto"/>
        <w:ind w:left="-7" w:right="44" w:hanging="8"/>
      </w:pPr>
      <w:r>
        <w:t>Para establecer la conexión punto a punto cada terminal dialoga con los paquetes del Protocolo LCP (</w:t>
      </w:r>
      <w:proofErr w:type="gramStart"/>
      <w:r>
        <w:t>Link</w:t>
      </w:r>
      <w:proofErr w:type="gramEnd"/>
      <w:r>
        <w:t xml:space="preserve"> Control </w:t>
      </w:r>
      <w:proofErr w:type="spellStart"/>
      <w:r>
        <w:t>Protocol</w:t>
      </w:r>
      <w:proofErr w:type="spellEnd"/>
      <w:r>
        <w:t xml:space="preserve">), para luego ser autenticado. </w:t>
      </w:r>
    </w:p>
    <w:p w14:paraId="3C807FA7" w14:textId="77777777" w:rsidR="00A97412" w:rsidRDefault="00000000">
      <w:pPr>
        <w:spacing w:after="153" w:line="266" w:lineRule="auto"/>
        <w:ind w:left="-7" w:right="44" w:hanging="8"/>
      </w:pPr>
      <w:r>
        <w:t xml:space="preserve">Para realizar el intercambio de la conexión utiliza el Protocolo NCP (Network Control </w:t>
      </w:r>
      <w:proofErr w:type="spellStart"/>
      <w:r>
        <w:t>Protocol</w:t>
      </w:r>
      <w:proofErr w:type="spellEnd"/>
      <w:r>
        <w:t xml:space="preserve">). </w:t>
      </w:r>
    </w:p>
    <w:p w14:paraId="28AE02C2" w14:textId="77777777" w:rsidR="00A97412" w:rsidRDefault="00000000">
      <w:pPr>
        <w:spacing w:after="199"/>
      </w:pPr>
      <w:r>
        <w:t xml:space="preserve"> </w:t>
      </w:r>
    </w:p>
    <w:p w14:paraId="36ACA531" w14:textId="77777777" w:rsidR="00A97412" w:rsidRDefault="00000000">
      <w:pPr>
        <w:spacing w:after="123"/>
        <w:ind w:left="-5" w:hanging="10"/>
      </w:pPr>
      <w:r>
        <w:rPr>
          <w:b/>
          <w:sz w:val="26"/>
          <w:u w:val="single" w:color="000000"/>
        </w:rPr>
        <w:t xml:space="preserve">PAP (PPP </w:t>
      </w:r>
      <w:proofErr w:type="spellStart"/>
      <w:r>
        <w:rPr>
          <w:b/>
          <w:sz w:val="26"/>
          <w:u w:val="single" w:color="000000"/>
        </w:rPr>
        <w:t>Autentication</w:t>
      </w:r>
      <w:proofErr w:type="spellEnd"/>
      <w:r>
        <w:rPr>
          <w:b/>
          <w:sz w:val="26"/>
          <w:u w:val="single" w:color="000000"/>
        </w:rPr>
        <w:t xml:space="preserve"> </w:t>
      </w:r>
      <w:proofErr w:type="spellStart"/>
      <w:r>
        <w:rPr>
          <w:b/>
          <w:sz w:val="26"/>
          <w:u w:val="single" w:color="000000"/>
        </w:rPr>
        <w:t>Protocol</w:t>
      </w:r>
      <w:proofErr w:type="spellEnd"/>
      <w:r>
        <w:rPr>
          <w:b/>
          <w:sz w:val="26"/>
          <w:u w:val="single" w:color="000000"/>
        </w:rPr>
        <w:t>) – CHAP (</w:t>
      </w:r>
      <w:proofErr w:type="spellStart"/>
      <w:r>
        <w:rPr>
          <w:b/>
          <w:sz w:val="26"/>
          <w:u w:val="single" w:color="000000"/>
        </w:rPr>
        <w:t>Challenge</w:t>
      </w:r>
      <w:proofErr w:type="spellEnd"/>
      <w:r>
        <w:rPr>
          <w:b/>
          <w:sz w:val="26"/>
          <w:u w:val="single" w:color="000000"/>
        </w:rPr>
        <w:t xml:space="preserve"> </w:t>
      </w:r>
      <w:proofErr w:type="spellStart"/>
      <w:r>
        <w:rPr>
          <w:b/>
          <w:sz w:val="26"/>
          <w:u w:val="single" w:color="000000"/>
        </w:rPr>
        <w:t>Handshake</w:t>
      </w:r>
      <w:proofErr w:type="spellEnd"/>
      <w:r>
        <w:rPr>
          <w:b/>
          <w:sz w:val="26"/>
          <w:u w:val="single" w:color="000000"/>
        </w:rPr>
        <w:t xml:space="preserve"> </w:t>
      </w:r>
      <w:proofErr w:type="spellStart"/>
      <w:r>
        <w:rPr>
          <w:b/>
          <w:sz w:val="26"/>
          <w:u w:val="single" w:color="000000"/>
        </w:rPr>
        <w:t>Autentication</w:t>
      </w:r>
      <w:proofErr w:type="spellEnd"/>
      <w:r>
        <w:rPr>
          <w:b/>
          <w:sz w:val="26"/>
        </w:rPr>
        <w:t xml:space="preserve"> </w:t>
      </w:r>
      <w:proofErr w:type="spellStart"/>
      <w:r>
        <w:rPr>
          <w:b/>
          <w:sz w:val="26"/>
          <w:u w:val="single" w:color="000000"/>
        </w:rPr>
        <w:t>Protocol</w:t>
      </w:r>
      <w:proofErr w:type="spellEnd"/>
      <w:r>
        <w:rPr>
          <w:b/>
          <w:sz w:val="26"/>
          <w:u w:val="single" w:color="000000"/>
        </w:rPr>
        <w:t>):</w:t>
      </w:r>
      <w:r>
        <w:rPr>
          <w:b/>
          <w:sz w:val="26"/>
        </w:rPr>
        <w:t xml:space="preserve"> </w:t>
      </w:r>
    </w:p>
    <w:p w14:paraId="184A250A" w14:textId="77777777" w:rsidR="00A97412" w:rsidRDefault="00000000">
      <w:pPr>
        <w:spacing w:after="237" w:line="258" w:lineRule="auto"/>
        <w:ind w:left="-5" w:right="42" w:hanging="10"/>
      </w:pPr>
      <w:r>
        <w:t xml:space="preserve">Son </w:t>
      </w:r>
      <w:r>
        <w:rPr>
          <w:u w:val="single" w:color="000000"/>
        </w:rPr>
        <w:t xml:space="preserve">protocolos encargados de autenticar al usuario en lo que respecta a </w:t>
      </w:r>
      <w:proofErr w:type="spellStart"/>
      <w:r>
        <w:rPr>
          <w:u w:val="single" w:color="000000"/>
        </w:rPr>
        <w:t>login</w:t>
      </w:r>
      <w:proofErr w:type="spellEnd"/>
      <w:r>
        <w:rPr>
          <w:u w:val="single" w:color="000000"/>
        </w:rPr>
        <w:t xml:space="preserve"> y </w:t>
      </w:r>
      <w:proofErr w:type="spellStart"/>
      <w:proofErr w:type="gramStart"/>
      <w:r>
        <w:rPr>
          <w:u w:val="single" w:color="000000"/>
        </w:rPr>
        <w:t>password</w:t>
      </w:r>
      <w:proofErr w:type="spellEnd"/>
      <w:proofErr w:type="gramEnd"/>
      <w:r>
        <w:rPr>
          <w:u w:val="single" w:color="000000"/>
        </w:rPr>
        <w:t xml:space="preserve"> para</w:t>
      </w:r>
      <w:r>
        <w:t xml:space="preserve"> </w:t>
      </w:r>
      <w:r>
        <w:rPr>
          <w:u w:val="single" w:color="000000"/>
        </w:rPr>
        <w:t>que se realice la conexión PPP.</w:t>
      </w:r>
      <w:r>
        <w:t xml:space="preserve"> CHAP es el más seguro de los dos, ya que PAP transmite en texto claro (no encripta). </w:t>
      </w:r>
    </w:p>
    <w:p w14:paraId="6F7BBB1C" w14:textId="77777777" w:rsidR="00A97412" w:rsidRDefault="00000000">
      <w:pPr>
        <w:spacing w:after="161"/>
      </w:pPr>
      <w:r>
        <w:rPr>
          <w:b/>
          <w:sz w:val="30"/>
        </w:rPr>
        <w:t xml:space="preserve"> </w:t>
      </w:r>
    </w:p>
    <w:p w14:paraId="78C61023" w14:textId="77777777" w:rsidR="00A97412" w:rsidRDefault="00000000">
      <w:pPr>
        <w:spacing w:after="84"/>
        <w:ind w:left="11" w:right="55" w:hanging="10"/>
        <w:jc w:val="center"/>
      </w:pPr>
      <w:r>
        <w:rPr>
          <w:b/>
          <w:sz w:val="30"/>
          <w:u w:val="single" w:color="000000"/>
        </w:rPr>
        <w:lastRenderedPageBreak/>
        <w:t>Seguridad Wireless</w:t>
      </w:r>
      <w:r>
        <w:rPr>
          <w:b/>
          <w:sz w:val="30"/>
        </w:rPr>
        <w:t xml:space="preserve"> </w:t>
      </w:r>
    </w:p>
    <w:p w14:paraId="61660F5D" w14:textId="77777777" w:rsidR="00A97412" w:rsidRDefault="00000000">
      <w:pPr>
        <w:spacing w:after="153" w:line="266" w:lineRule="auto"/>
        <w:ind w:left="-7" w:right="44" w:hanging="8"/>
      </w:pPr>
      <w:r>
        <w:t xml:space="preserve">Esquemas de encriptación de datos para comunicaciones inalámbricas con </w:t>
      </w:r>
      <w:r>
        <w:rPr>
          <w:b/>
        </w:rPr>
        <w:t xml:space="preserve">WEP (56bit y 128bit), WPA o WPA2. </w:t>
      </w:r>
    </w:p>
    <w:p w14:paraId="23685E58" w14:textId="77777777" w:rsidR="00A97412" w:rsidRDefault="00000000">
      <w:pPr>
        <w:spacing w:after="153" w:line="266" w:lineRule="auto"/>
        <w:ind w:left="-7" w:right="44" w:hanging="8"/>
      </w:pPr>
      <w:r>
        <w:t xml:space="preserve">Existen varios métodos que van desde el uso casero al corporativo: PSK (Pre </w:t>
      </w:r>
      <w:proofErr w:type="spellStart"/>
      <w:r>
        <w:t>Shared</w:t>
      </w:r>
      <w:proofErr w:type="spellEnd"/>
      <w:r>
        <w:t xml:space="preserve"> Key), </w:t>
      </w:r>
      <w:proofErr w:type="spellStart"/>
      <w:r>
        <w:t>Radius</w:t>
      </w:r>
      <w:proofErr w:type="spellEnd"/>
      <w:r>
        <w:t xml:space="preserve">, etc. </w:t>
      </w:r>
    </w:p>
    <w:p w14:paraId="75F81D99" w14:textId="77777777" w:rsidR="00A97412" w:rsidRDefault="00000000">
      <w:pPr>
        <w:spacing w:after="123"/>
        <w:ind w:left="-5" w:hanging="10"/>
      </w:pPr>
      <w:r>
        <w:rPr>
          <w:b/>
          <w:sz w:val="26"/>
          <w:u w:val="single" w:color="000000"/>
        </w:rPr>
        <w:t xml:space="preserve">WEP - </w:t>
      </w:r>
      <w:proofErr w:type="spellStart"/>
      <w:r>
        <w:rPr>
          <w:b/>
          <w:sz w:val="26"/>
          <w:u w:val="single" w:color="000000"/>
        </w:rPr>
        <w:t>Wired</w:t>
      </w:r>
      <w:proofErr w:type="spellEnd"/>
      <w:r>
        <w:rPr>
          <w:b/>
          <w:sz w:val="26"/>
          <w:u w:val="single" w:color="000000"/>
        </w:rPr>
        <w:t xml:space="preserve"> </w:t>
      </w:r>
      <w:proofErr w:type="spellStart"/>
      <w:r>
        <w:rPr>
          <w:b/>
          <w:sz w:val="26"/>
          <w:u w:val="single" w:color="000000"/>
        </w:rPr>
        <w:t>Equivalency</w:t>
      </w:r>
      <w:proofErr w:type="spellEnd"/>
      <w:r>
        <w:rPr>
          <w:b/>
          <w:sz w:val="26"/>
          <w:u w:val="single" w:color="000000"/>
        </w:rPr>
        <w:t xml:space="preserve"> </w:t>
      </w:r>
      <w:proofErr w:type="spellStart"/>
      <w:r>
        <w:rPr>
          <w:b/>
          <w:sz w:val="26"/>
          <w:u w:val="single" w:color="000000"/>
        </w:rPr>
        <w:t>Privacy</w:t>
      </w:r>
      <w:proofErr w:type="spellEnd"/>
      <w:r>
        <w:rPr>
          <w:b/>
          <w:sz w:val="26"/>
          <w:u w:val="single" w:color="000000"/>
        </w:rPr>
        <w:t xml:space="preserve"> (totalmente inseguro):</w:t>
      </w:r>
      <w:r>
        <w:rPr>
          <w:b/>
          <w:sz w:val="26"/>
        </w:rPr>
        <w:t xml:space="preserve"> </w:t>
      </w:r>
    </w:p>
    <w:p w14:paraId="4A94694C" w14:textId="77777777" w:rsidR="00A97412" w:rsidRDefault="00000000">
      <w:pPr>
        <w:spacing w:after="161" w:line="258" w:lineRule="auto"/>
        <w:ind w:left="-5" w:right="42" w:hanging="10"/>
      </w:pPr>
      <w:r>
        <w:t xml:space="preserve">“Privacidad equivalente a cableado”. Es el </w:t>
      </w:r>
      <w:r>
        <w:rPr>
          <w:u w:val="single" w:color="000000"/>
        </w:rPr>
        <w:t>primer estándar de encriptación inalámbrico con el</w:t>
      </w:r>
      <w:r>
        <w:t xml:space="preserve"> </w:t>
      </w:r>
      <w:r>
        <w:rPr>
          <w:u w:val="single" w:color="000000"/>
        </w:rPr>
        <w:t>objetivo de proveer confidencialidad, control de acceso e integridad.</w:t>
      </w:r>
      <w:r>
        <w:t xml:space="preserve"> </w:t>
      </w:r>
    </w:p>
    <w:p w14:paraId="3A98660C" w14:textId="77777777" w:rsidR="00A97412" w:rsidRDefault="00000000">
      <w:pPr>
        <w:spacing w:after="153" w:line="266" w:lineRule="auto"/>
        <w:ind w:left="-7" w:right="44" w:hanging="8"/>
      </w:pPr>
      <w:r>
        <w:t>WEP encripta los datos con el cifrado RC4 que es un cifrado simétrico que utiliza un conjunto de bits (</w:t>
      </w:r>
      <w:proofErr w:type="spellStart"/>
      <w:r>
        <w:t>keystream</w:t>
      </w:r>
      <w:proofErr w:type="spellEnd"/>
      <w:r>
        <w:t xml:space="preserve">) que se combinan con el mensaje con un XOR para producir un mensaje cifrado. </w:t>
      </w:r>
    </w:p>
    <w:p w14:paraId="038FA13F" w14:textId="77777777" w:rsidR="00A97412" w:rsidRDefault="00000000">
      <w:pPr>
        <w:spacing w:after="153" w:line="266" w:lineRule="auto"/>
        <w:ind w:left="-7" w:right="44" w:hanging="8"/>
      </w:pPr>
      <w:r>
        <w:t>Para reproducir el mensaje, el destinatario procesa el mensaje cifrado utilizando la misma clave (</w:t>
      </w:r>
      <w:proofErr w:type="spellStart"/>
      <w:r>
        <w:t>keystream</w:t>
      </w:r>
      <w:proofErr w:type="spellEnd"/>
      <w:r>
        <w:t xml:space="preserve">). </w:t>
      </w:r>
    </w:p>
    <w:p w14:paraId="38299AEB" w14:textId="77777777" w:rsidR="00A97412" w:rsidRDefault="00000000">
      <w:pPr>
        <w:spacing w:after="153" w:line="266" w:lineRule="auto"/>
        <w:ind w:left="-7" w:right="44" w:hanging="8"/>
      </w:pPr>
      <w:r>
        <w:t xml:space="preserve">Una de las inseguridades más conocidas y publicitadas en el ámbito de las redes inalámbricas es la que se provoca con la utilización del protocolo de autenticación WEP.  El uso de este esquema de autenticación implica que la red es un paso más lejos de ser completamente abierta, pero que ese paso es bastante estrecho. WEP es bueno solo cuando es utilizado en transmisiones de datos entre redes compuestas por Access </w:t>
      </w:r>
      <w:proofErr w:type="spellStart"/>
      <w:r>
        <w:t>Points</w:t>
      </w:r>
      <w:proofErr w:type="spellEnd"/>
      <w:r>
        <w:t xml:space="preserve">, las redes cableadas no pueden utilizar este protocolo de encriptación. </w:t>
      </w:r>
    </w:p>
    <w:p w14:paraId="2F290995" w14:textId="77777777" w:rsidR="00A97412" w:rsidRDefault="00000000">
      <w:pPr>
        <w:spacing w:after="161" w:line="258" w:lineRule="auto"/>
        <w:ind w:left="-5" w:right="42" w:hanging="10"/>
      </w:pPr>
      <w:r>
        <w:rPr>
          <w:u w:val="single" w:color="000000"/>
        </w:rPr>
        <w:t>La utilización de WEP es problemática, pues ofrece una sensación de falsa seguridad debido a</w:t>
      </w:r>
      <w:r>
        <w:t xml:space="preserve"> </w:t>
      </w:r>
      <w:r>
        <w:rPr>
          <w:u w:val="single" w:color="000000"/>
        </w:rPr>
        <w:t>los VI demasiado pequeños utilizados y el hecho que las claves WEP son estáticas.</w:t>
      </w:r>
      <w:r>
        <w:t xml:space="preserve"> </w:t>
      </w:r>
    </w:p>
    <w:p w14:paraId="5461554C" w14:textId="77777777" w:rsidR="00A97412" w:rsidRDefault="00000000">
      <w:pPr>
        <w:spacing w:after="161" w:line="258" w:lineRule="auto"/>
        <w:ind w:left="-5" w:right="42" w:hanging="10"/>
      </w:pPr>
      <w:r>
        <w:t xml:space="preserve">Los paquetes de clave, entonces, son similares, y </w:t>
      </w:r>
      <w:r>
        <w:rPr>
          <w:u w:val="single" w:color="000000"/>
        </w:rPr>
        <w:t>un atacante solo debe recolectar la cantidad</w:t>
      </w:r>
      <w:r>
        <w:t xml:space="preserve"> </w:t>
      </w:r>
      <w:r>
        <w:rPr>
          <w:u w:val="single" w:color="000000"/>
        </w:rPr>
        <w:t>suficiente de paquetes de datos para descifrar la clave en cuestión.</w:t>
      </w:r>
      <w:r>
        <w:t xml:space="preserve"> </w:t>
      </w:r>
    </w:p>
    <w:p w14:paraId="351218FB" w14:textId="77777777" w:rsidR="00A97412" w:rsidRDefault="00000000">
      <w:pPr>
        <w:spacing w:after="197" w:line="266" w:lineRule="auto"/>
        <w:ind w:left="-7" w:right="44" w:hanging="8"/>
      </w:pPr>
      <w:r>
        <w:t xml:space="preserve">Está basado en: </w:t>
      </w:r>
    </w:p>
    <w:p w14:paraId="12551CE5" w14:textId="77777777" w:rsidR="00A97412" w:rsidRDefault="00000000">
      <w:pPr>
        <w:numPr>
          <w:ilvl w:val="0"/>
          <w:numId w:val="137"/>
        </w:numPr>
        <w:spacing w:after="13" w:line="266" w:lineRule="auto"/>
        <w:ind w:right="44" w:hanging="360"/>
      </w:pPr>
      <w:r>
        <w:t xml:space="preserve">Claves de 64, 128 o 256 bits.  </w:t>
      </w:r>
    </w:p>
    <w:p w14:paraId="66422A25" w14:textId="77777777" w:rsidR="00A97412" w:rsidRDefault="00000000">
      <w:pPr>
        <w:numPr>
          <w:ilvl w:val="0"/>
          <w:numId w:val="137"/>
        </w:numPr>
        <w:spacing w:after="11" w:line="266" w:lineRule="auto"/>
        <w:ind w:right="44" w:hanging="360"/>
      </w:pPr>
      <w:r>
        <w:t xml:space="preserve">RC4, algoritmo de cifrado de datos. </w:t>
      </w:r>
    </w:p>
    <w:p w14:paraId="1357CD0C" w14:textId="77777777" w:rsidR="00A97412" w:rsidRDefault="00000000">
      <w:pPr>
        <w:numPr>
          <w:ilvl w:val="0"/>
          <w:numId w:val="137"/>
        </w:numPr>
        <w:spacing w:after="13" w:line="266" w:lineRule="auto"/>
        <w:ind w:right="44" w:hanging="360"/>
      </w:pPr>
      <w:r>
        <w:t xml:space="preserve">Vector de inicialización de 24bits. </w:t>
      </w:r>
    </w:p>
    <w:p w14:paraId="2A6205A6" w14:textId="77777777" w:rsidR="00A97412" w:rsidRDefault="00000000">
      <w:pPr>
        <w:numPr>
          <w:ilvl w:val="0"/>
          <w:numId w:val="137"/>
        </w:numPr>
        <w:spacing w:after="0" w:line="266" w:lineRule="auto"/>
        <w:ind w:right="44" w:hanging="360"/>
      </w:pPr>
      <w:r>
        <w:t xml:space="preserve">CRC, algoritmo de chequeo de integridad. </w:t>
      </w:r>
    </w:p>
    <w:p w14:paraId="0D7F854D" w14:textId="77777777" w:rsidR="00A97412" w:rsidRDefault="00000000">
      <w:pPr>
        <w:spacing w:after="349"/>
      </w:pPr>
      <w:r>
        <w:rPr>
          <w:sz w:val="2"/>
        </w:rPr>
        <w:t xml:space="preserve"> </w:t>
      </w:r>
    </w:p>
    <w:p w14:paraId="7029A633" w14:textId="77777777" w:rsidR="00A97412" w:rsidRDefault="00000000">
      <w:pPr>
        <w:spacing w:after="204"/>
        <w:ind w:left="-5" w:hanging="10"/>
      </w:pPr>
      <w:r>
        <w:rPr>
          <w:b/>
        </w:rPr>
        <w:t xml:space="preserve">Ventajas: </w:t>
      </w:r>
    </w:p>
    <w:p w14:paraId="08D9DA75" w14:textId="77777777" w:rsidR="00A97412" w:rsidRDefault="00000000">
      <w:pPr>
        <w:numPr>
          <w:ilvl w:val="0"/>
          <w:numId w:val="137"/>
        </w:numPr>
        <w:spacing w:after="128" w:line="266" w:lineRule="auto"/>
        <w:ind w:right="44" w:hanging="360"/>
      </w:pPr>
      <w:r>
        <w:t xml:space="preserve">Soportado por todos los equipos, fácil de implementar. </w:t>
      </w:r>
    </w:p>
    <w:p w14:paraId="289E6B95" w14:textId="77777777" w:rsidR="00A97412" w:rsidRDefault="00000000">
      <w:pPr>
        <w:spacing w:after="204"/>
        <w:ind w:left="-5" w:hanging="10"/>
      </w:pPr>
      <w:r>
        <w:rPr>
          <w:b/>
        </w:rPr>
        <w:t xml:space="preserve">Defectos: </w:t>
      </w:r>
    </w:p>
    <w:p w14:paraId="60920BFE" w14:textId="77777777" w:rsidR="00A97412" w:rsidRDefault="00000000">
      <w:pPr>
        <w:numPr>
          <w:ilvl w:val="0"/>
          <w:numId w:val="137"/>
        </w:numPr>
        <w:spacing w:after="153" w:line="266" w:lineRule="auto"/>
        <w:ind w:right="44" w:hanging="360"/>
      </w:pPr>
      <w:r>
        <w:t xml:space="preserve">Vectores de inicialización pequeños, pueden encontrarse dos mensajes con el mismo. </w:t>
      </w:r>
    </w:p>
    <w:p w14:paraId="5DE2F972" w14:textId="77777777" w:rsidR="00A97412" w:rsidRDefault="00000000">
      <w:pPr>
        <w:numPr>
          <w:ilvl w:val="0"/>
          <w:numId w:val="137"/>
        </w:numPr>
        <w:spacing w:after="198" w:line="266" w:lineRule="auto"/>
        <w:ind w:right="44" w:hanging="360"/>
      </w:pPr>
      <w:r>
        <w:t xml:space="preserve">Aumentar los tamaños de las claves de cifrado sólo aumenta el tiempo necesario para romperlo. </w:t>
      </w:r>
    </w:p>
    <w:p w14:paraId="67887303" w14:textId="77777777" w:rsidR="00A97412" w:rsidRDefault="00000000">
      <w:pPr>
        <w:numPr>
          <w:ilvl w:val="0"/>
          <w:numId w:val="137"/>
        </w:numPr>
        <w:spacing w:after="128" w:line="266" w:lineRule="auto"/>
        <w:ind w:right="44" w:hanging="360"/>
      </w:pPr>
      <w:r>
        <w:t xml:space="preserve">Clave de encriptación estática. </w:t>
      </w:r>
    </w:p>
    <w:p w14:paraId="78B129CE" w14:textId="77777777" w:rsidR="00A97412" w:rsidRDefault="00000000">
      <w:pPr>
        <w:spacing w:after="196"/>
      </w:pPr>
      <w:r>
        <w:lastRenderedPageBreak/>
        <w:t xml:space="preserve"> </w:t>
      </w:r>
    </w:p>
    <w:p w14:paraId="3F9DBD5F" w14:textId="77777777" w:rsidR="00A97412" w:rsidRDefault="00000000">
      <w:pPr>
        <w:spacing w:after="123"/>
        <w:ind w:left="-5" w:hanging="10"/>
      </w:pPr>
      <w:r>
        <w:rPr>
          <w:b/>
          <w:sz w:val="26"/>
          <w:u w:val="single" w:color="000000"/>
        </w:rPr>
        <w:t>WPA (</w:t>
      </w:r>
      <w:proofErr w:type="spellStart"/>
      <w:r>
        <w:rPr>
          <w:b/>
          <w:sz w:val="26"/>
          <w:u w:val="single" w:color="000000"/>
        </w:rPr>
        <w:t>Wi</w:t>
      </w:r>
      <w:proofErr w:type="spellEnd"/>
      <w:r>
        <w:rPr>
          <w:b/>
          <w:sz w:val="26"/>
          <w:u w:val="single" w:color="000000"/>
        </w:rPr>
        <w:t xml:space="preserve">-Fi </w:t>
      </w:r>
      <w:proofErr w:type="spellStart"/>
      <w:r>
        <w:rPr>
          <w:b/>
          <w:sz w:val="26"/>
          <w:u w:val="single" w:color="000000"/>
        </w:rPr>
        <w:t>Protected</w:t>
      </w:r>
      <w:proofErr w:type="spellEnd"/>
      <w:r>
        <w:rPr>
          <w:b/>
          <w:sz w:val="26"/>
          <w:u w:val="single" w:color="000000"/>
        </w:rPr>
        <w:t xml:space="preserve"> Access, no es recomendable utilizarlo):</w:t>
      </w:r>
      <w:r>
        <w:rPr>
          <w:b/>
          <w:sz w:val="26"/>
        </w:rPr>
        <w:t xml:space="preserve"> </w:t>
      </w:r>
    </w:p>
    <w:p w14:paraId="2176B0F7" w14:textId="77777777" w:rsidR="00A97412" w:rsidRDefault="00000000">
      <w:pPr>
        <w:spacing w:after="161" w:line="258" w:lineRule="auto"/>
        <w:ind w:left="-5" w:right="42" w:hanging="10"/>
      </w:pPr>
      <w:r>
        <w:t xml:space="preserve">WPA </w:t>
      </w:r>
      <w:r>
        <w:rPr>
          <w:u w:val="single" w:color="000000"/>
        </w:rPr>
        <w:t>fue desarrollado con el objetivo de fortalecer el protocolo WEP solucionando todas las</w:t>
      </w:r>
      <w:r>
        <w:t xml:space="preserve"> </w:t>
      </w:r>
      <w:r>
        <w:rPr>
          <w:u w:val="single" w:color="000000"/>
        </w:rPr>
        <w:t>debilidades de su antecesor</w:t>
      </w:r>
      <w:r>
        <w:t xml:space="preserve"> (fue un reemplazo temporario). </w:t>
      </w:r>
    </w:p>
    <w:p w14:paraId="616FCA32" w14:textId="77777777" w:rsidR="00A97412" w:rsidRDefault="00000000">
      <w:pPr>
        <w:spacing w:after="153" w:line="266" w:lineRule="auto"/>
        <w:ind w:left="-7" w:right="44" w:hanging="8"/>
      </w:pPr>
      <w:r>
        <w:t xml:space="preserve">Es contundente la superioridad de este método de encriptación de datos frente a su predecesor o par en la actualidad. Es real que la dificultad para crackear o romper una encriptación realizada con método WPA es extremadamente difícil, pero no imposible. </w:t>
      </w:r>
    </w:p>
    <w:p w14:paraId="18ACD189" w14:textId="77777777" w:rsidR="00A97412" w:rsidRDefault="00000000">
      <w:pPr>
        <w:spacing w:after="161" w:line="258" w:lineRule="auto"/>
        <w:ind w:left="-5" w:right="42" w:hanging="10"/>
      </w:pPr>
      <w:r>
        <w:rPr>
          <w:u w:val="single" w:color="000000"/>
        </w:rPr>
        <w:t>La clave WPA varia a lo largo del tiempo, a diferencia de WEP que es estática.</w:t>
      </w:r>
      <w:r>
        <w:t xml:space="preserve"> </w:t>
      </w:r>
    </w:p>
    <w:p w14:paraId="38EF216D" w14:textId="77777777" w:rsidR="00A97412" w:rsidRDefault="00000000">
      <w:pPr>
        <w:spacing w:after="153" w:line="266" w:lineRule="auto"/>
        <w:ind w:left="-7" w:right="44" w:hanging="8"/>
      </w:pPr>
      <w:r>
        <w:t xml:space="preserve">Tiene protección contra ataques de "repetición" (replay </w:t>
      </w:r>
      <w:proofErr w:type="spellStart"/>
      <w:r>
        <w:t>attacks</w:t>
      </w:r>
      <w:proofErr w:type="spellEnd"/>
      <w:r>
        <w:t xml:space="preserve">). </w:t>
      </w:r>
    </w:p>
    <w:p w14:paraId="48E23654" w14:textId="77777777" w:rsidR="00A97412" w:rsidRDefault="00000000">
      <w:pPr>
        <w:spacing w:after="200" w:line="266" w:lineRule="auto"/>
        <w:ind w:left="-7" w:right="44" w:hanging="8"/>
      </w:pPr>
      <w:r>
        <w:t xml:space="preserve">Tiene dos modos de operación: </w:t>
      </w:r>
    </w:p>
    <w:p w14:paraId="294B054A" w14:textId="77777777" w:rsidR="00A97412" w:rsidRDefault="00000000">
      <w:pPr>
        <w:numPr>
          <w:ilvl w:val="0"/>
          <w:numId w:val="137"/>
        </w:numPr>
        <w:spacing w:after="11" w:line="266" w:lineRule="auto"/>
        <w:ind w:right="44" w:hanging="360"/>
      </w:pPr>
      <w:r>
        <w:rPr>
          <w:b/>
        </w:rPr>
        <w:t>Servidor de autenticación (</w:t>
      </w:r>
      <w:proofErr w:type="spellStart"/>
      <w:r>
        <w:rPr>
          <w:b/>
        </w:rPr>
        <w:t>Radius</w:t>
      </w:r>
      <w:proofErr w:type="spellEnd"/>
      <w:r>
        <w:rPr>
          <w:b/>
        </w:rPr>
        <w:t>):</w:t>
      </w:r>
      <w:r>
        <w:t xml:space="preserve"> Distribuye claves diferentes a cada usuario. </w:t>
      </w:r>
    </w:p>
    <w:p w14:paraId="3E16BA61" w14:textId="77777777" w:rsidR="00A97412" w:rsidRDefault="00000000">
      <w:pPr>
        <w:numPr>
          <w:ilvl w:val="0"/>
          <w:numId w:val="137"/>
        </w:numPr>
        <w:spacing w:after="0"/>
        <w:ind w:right="44" w:hanging="360"/>
      </w:pPr>
      <w:r>
        <w:rPr>
          <w:b/>
        </w:rPr>
        <w:t xml:space="preserve">Clave </w:t>
      </w:r>
      <w:proofErr w:type="spellStart"/>
      <w:r>
        <w:rPr>
          <w:b/>
        </w:rPr>
        <w:t>pre-compartida</w:t>
      </w:r>
      <w:proofErr w:type="spellEnd"/>
      <w:r>
        <w:rPr>
          <w:b/>
        </w:rPr>
        <w:t xml:space="preserve"> (Pre-</w:t>
      </w:r>
      <w:proofErr w:type="spellStart"/>
      <w:r>
        <w:rPr>
          <w:b/>
        </w:rPr>
        <w:t>Shared</w:t>
      </w:r>
      <w:proofErr w:type="spellEnd"/>
      <w:r>
        <w:rPr>
          <w:b/>
        </w:rPr>
        <w:t xml:space="preserve"> Key, PSK):</w:t>
      </w:r>
      <w:r>
        <w:t xml:space="preserve"> Menos seguro, de uso hogareño. </w:t>
      </w:r>
    </w:p>
    <w:p w14:paraId="08F8F48E" w14:textId="77777777" w:rsidR="00A97412" w:rsidRDefault="00000000">
      <w:pPr>
        <w:spacing w:after="158"/>
        <w:ind w:left="720"/>
      </w:pPr>
      <w:r>
        <w:t xml:space="preserve"> </w:t>
      </w:r>
    </w:p>
    <w:p w14:paraId="51CAB2D8" w14:textId="77777777" w:rsidR="00A97412" w:rsidRDefault="00000000">
      <w:pPr>
        <w:spacing w:after="159"/>
        <w:ind w:left="-5" w:hanging="10"/>
      </w:pPr>
      <w:r>
        <w:rPr>
          <w:b/>
        </w:rPr>
        <w:t>WPA con servidor de autenticación (</w:t>
      </w:r>
      <w:proofErr w:type="spellStart"/>
      <w:r>
        <w:rPr>
          <w:b/>
        </w:rPr>
        <w:t>Radius</w:t>
      </w:r>
      <w:proofErr w:type="spellEnd"/>
      <w:r>
        <w:rPr>
          <w:b/>
        </w:rPr>
        <w:t xml:space="preserve">): </w:t>
      </w:r>
    </w:p>
    <w:p w14:paraId="683BD857" w14:textId="77777777" w:rsidR="00A97412" w:rsidRDefault="00000000">
      <w:pPr>
        <w:spacing w:after="153" w:line="266" w:lineRule="auto"/>
        <w:ind w:left="-7" w:right="44" w:hanging="8"/>
      </w:pPr>
      <w:r>
        <w:t xml:space="preserve">El servidor de autenticación luego de aceptar las credenciales del </w:t>
      </w:r>
      <w:proofErr w:type="gramStart"/>
      <w:r>
        <w:t>usuario,</w:t>
      </w:r>
      <w:proofErr w:type="gramEnd"/>
      <w:r>
        <w:t xml:space="preserve"> utiliza 802.1X para </w:t>
      </w:r>
      <w:r>
        <w:rPr>
          <w:u w:val="single" w:color="000000"/>
        </w:rPr>
        <w:t>producir una clave única maestra para esa sesión</w:t>
      </w:r>
      <w:r>
        <w:t xml:space="preserve">.  </w:t>
      </w:r>
    </w:p>
    <w:p w14:paraId="5AE77392" w14:textId="77777777" w:rsidR="00A97412" w:rsidRDefault="00000000">
      <w:pPr>
        <w:spacing w:after="161" w:line="258" w:lineRule="auto"/>
        <w:ind w:left="-5" w:right="42" w:hanging="10"/>
      </w:pPr>
      <w:r>
        <w:t xml:space="preserve">TKIP distribuye esta clave al Access Point y al cliente, creando un sistema jerárquico de administración de claves, y </w:t>
      </w:r>
      <w:r>
        <w:rPr>
          <w:u w:val="single" w:color="000000"/>
        </w:rPr>
        <w:t>utiliza este par de claves únicas para generar dinámicamente claves</w:t>
      </w:r>
      <w:r>
        <w:t xml:space="preserve"> </w:t>
      </w:r>
      <w:r>
        <w:rPr>
          <w:u w:val="single" w:color="000000"/>
        </w:rPr>
        <w:t>de inscripción de datos únicas, las cuales encriptan todos los paquetes que son transmitidos en</w:t>
      </w:r>
      <w:r>
        <w:t xml:space="preserve"> </w:t>
      </w:r>
      <w:r>
        <w:rPr>
          <w:u w:val="single" w:color="000000"/>
        </w:rPr>
        <w:t xml:space="preserve">forma </w:t>
      </w:r>
      <w:proofErr w:type="spellStart"/>
      <w:r>
        <w:rPr>
          <w:u w:val="single" w:color="000000"/>
        </w:rPr>
        <w:t>wireless</w:t>
      </w:r>
      <w:proofErr w:type="spellEnd"/>
      <w:r>
        <w:rPr>
          <w:u w:val="single" w:color="000000"/>
        </w:rPr>
        <w:t xml:space="preserve"> durante la sesión del usuario.</w:t>
      </w:r>
      <w:r>
        <w:t xml:space="preserve"> </w:t>
      </w:r>
    </w:p>
    <w:p w14:paraId="7C498C71" w14:textId="77777777" w:rsidR="00A97412" w:rsidRDefault="00000000">
      <w:pPr>
        <w:spacing w:after="153" w:line="266" w:lineRule="auto"/>
        <w:ind w:left="-7" w:right="44" w:hanging="8"/>
      </w:pPr>
      <w:r>
        <w:t xml:space="preserve">Cuando un usuario solicita el acceso a la red, el cliente envía las credenciales del usuario al servidor de autenticación a través del AP.  </w:t>
      </w:r>
    </w:p>
    <w:p w14:paraId="2C9DB42D" w14:textId="77777777" w:rsidR="00A97412" w:rsidRDefault="00000000">
      <w:pPr>
        <w:spacing w:after="153" w:line="266" w:lineRule="auto"/>
        <w:ind w:left="-7" w:right="44" w:hanging="8"/>
      </w:pPr>
      <w:r>
        <w:t xml:space="preserve">Si el servidor acepta las credenciales del usuario, la clave TKIP maestra es enviada tanto al cliente como al AP.  </w:t>
      </w:r>
    </w:p>
    <w:p w14:paraId="3915F631" w14:textId="77777777" w:rsidR="00A97412" w:rsidRDefault="00000000">
      <w:pPr>
        <w:spacing w:after="153" w:line="266" w:lineRule="auto"/>
        <w:ind w:left="-7" w:right="44" w:hanging="8"/>
      </w:pPr>
      <w:r>
        <w:t xml:space="preserve">Se completa el proceso instalando las claves entre el AP y el cliente. </w:t>
      </w:r>
    </w:p>
    <w:p w14:paraId="1A929975" w14:textId="77777777" w:rsidR="00A97412" w:rsidRDefault="00000000">
      <w:pPr>
        <w:spacing w:after="161"/>
      </w:pPr>
      <w:r>
        <w:t xml:space="preserve"> </w:t>
      </w:r>
    </w:p>
    <w:p w14:paraId="0515E750" w14:textId="77777777" w:rsidR="00A97412" w:rsidRDefault="00000000">
      <w:pPr>
        <w:spacing w:after="159"/>
        <w:ind w:left="-5" w:hanging="10"/>
      </w:pPr>
      <w:r>
        <w:rPr>
          <w:b/>
        </w:rPr>
        <w:t>WPA sin servidor de autenticación (</w:t>
      </w:r>
      <w:proofErr w:type="spellStart"/>
      <w:r>
        <w:rPr>
          <w:b/>
        </w:rPr>
        <w:t>Radius</w:t>
      </w:r>
      <w:proofErr w:type="spellEnd"/>
      <w:r>
        <w:rPr>
          <w:b/>
        </w:rPr>
        <w:t>) – Pre-</w:t>
      </w:r>
      <w:proofErr w:type="spellStart"/>
      <w:r>
        <w:rPr>
          <w:b/>
        </w:rPr>
        <w:t>Shared</w:t>
      </w:r>
      <w:proofErr w:type="spellEnd"/>
      <w:r>
        <w:rPr>
          <w:b/>
        </w:rPr>
        <w:t xml:space="preserve"> Key: </w:t>
      </w:r>
    </w:p>
    <w:p w14:paraId="34579851" w14:textId="77777777" w:rsidR="00A97412" w:rsidRDefault="00000000">
      <w:pPr>
        <w:spacing w:after="161" w:line="258" w:lineRule="auto"/>
        <w:ind w:left="-5" w:right="42" w:hanging="10"/>
      </w:pPr>
      <w:r>
        <w:rPr>
          <w:u w:val="single" w:color="000000"/>
        </w:rPr>
        <w:t xml:space="preserve">Usuarios hogareños y las pequeñas empresas que no tienen servidor </w:t>
      </w:r>
      <w:proofErr w:type="spellStart"/>
      <w:r>
        <w:rPr>
          <w:u w:val="single" w:color="000000"/>
        </w:rPr>
        <w:t>Radius</w:t>
      </w:r>
      <w:proofErr w:type="spellEnd"/>
      <w:r>
        <w:rPr>
          <w:u w:val="single" w:color="000000"/>
        </w:rPr>
        <w:t>.</w:t>
      </w:r>
      <w:r>
        <w:t xml:space="preserve"> Para estos casos, WPA provee la opción de utilizar Pre-</w:t>
      </w:r>
      <w:proofErr w:type="spellStart"/>
      <w:r>
        <w:t>Shared</w:t>
      </w:r>
      <w:proofErr w:type="spellEnd"/>
      <w:r>
        <w:t xml:space="preserve"> Key (PSK). </w:t>
      </w:r>
    </w:p>
    <w:p w14:paraId="1F7B345E" w14:textId="77777777" w:rsidR="00A97412" w:rsidRDefault="00000000">
      <w:pPr>
        <w:spacing w:after="161" w:line="258" w:lineRule="auto"/>
        <w:ind w:left="-5" w:right="42" w:hanging="10"/>
      </w:pPr>
      <w:r>
        <w:rPr>
          <w:u w:val="single" w:color="000000"/>
        </w:rPr>
        <w:t>La diferencia básicamente radica en que la contraseña es manualmente ingresada en los</w:t>
      </w:r>
      <w:r>
        <w:t xml:space="preserve"> </w:t>
      </w:r>
      <w:r>
        <w:rPr>
          <w:u w:val="single" w:color="000000"/>
        </w:rPr>
        <w:t xml:space="preserve">clientes y en los Access </w:t>
      </w:r>
      <w:proofErr w:type="spellStart"/>
      <w:r>
        <w:rPr>
          <w:u w:val="single" w:color="000000"/>
        </w:rPr>
        <w:t>Points</w:t>
      </w:r>
      <w:proofErr w:type="spellEnd"/>
      <w:r>
        <w:rPr>
          <w:u w:val="single" w:color="000000"/>
        </w:rPr>
        <w:t xml:space="preserve"> y es utilizada para la autenticación.</w:t>
      </w:r>
      <w:r>
        <w:t xml:space="preserve"> </w:t>
      </w:r>
    </w:p>
    <w:p w14:paraId="5494C4ED" w14:textId="77777777" w:rsidR="00A97412" w:rsidRDefault="00000000">
      <w:pPr>
        <w:spacing w:after="196"/>
      </w:pPr>
      <w:r>
        <w:t xml:space="preserve"> </w:t>
      </w:r>
    </w:p>
    <w:p w14:paraId="6A539C93" w14:textId="77777777" w:rsidR="00A97412" w:rsidRDefault="00000000">
      <w:pPr>
        <w:spacing w:after="123"/>
        <w:ind w:left="-5" w:hanging="10"/>
      </w:pPr>
      <w:r>
        <w:rPr>
          <w:b/>
          <w:sz w:val="26"/>
          <w:u w:val="single" w:color="000000"/>
        </w:rPr>
        <w:t>WPA 2 (</w:t>
      </w:r>
      <w:proofErr w:type="spellStart"/>
      <w:r>
        <w:rPr>
          <w:b/>
          <w:sz w:val="26"/>
          <w:u w:val="single" w:color="000000"/>
        </w:rPr>
        <w:t>Wi</w:t>
      </w:r>
      <w:proofErr w:type="spellEnd"/>
      <w:r>
        <w:rPr>
          <w:b/>
          <w:sz w:val="26"/>
          <w:u w:val="single" w:color="000000"/>
        </w:rPr>
        <w:t xml:space="preserve">-Fi </w:t>
      </w:r>
      <w:proofErr w:type="spellStart"/>
      <w:r>
        <w:rPr>
          <w:b/>
          <w:sz w:val="26"/>
          <w:u w:val="single" w:color="000000"/>
        </w:rPr>
        <w:t>Protected</w:t>
      </w:r>
      <w:proofErr w:type="spellEnd"/>
      <w:r>
        <w:rPr>
          <w:b/>
          <w:sz w:val="26"/>
          <w:u w:val="single" w:color="000000"/>
        </w:rPr>
        <w:t xml:space="preserve"> Access 2, usado actualmente):</w:t>
      </w:r>
      <w:r>
        <w:rPr>
          <w:b/>
          <w:sz w:val="26"/>
        </w:rPr>
        <w:t xml:space="preserve"> </w:t>
      </w:r>
    </w:p>
    <w:p w14:paraId="24AAA37F" w14:textId="77777777" w:rsidR="00A97412" w:rsidRDefault="00000000">
      <w:pPr>
        <w:spacing w:after="153" w:line="266" w:lineRule="auto"/>
        <w:ind w:left="-7" w:right="44" w:hanging="8"/>
      </w:pPr>
      <w:r>
        <w:t xml:space="preserve">Este protocolo de encriptación forma parte del estándar IEEE 802.11i. Reemplaza formalmente a WEP y otras funcionalidades originalmente creadas en el estándar original 802.11i.  </w:t>
      </w:r>
    </w:p>
    <w:p w14:paraId="414F0EC9" w14:textId="77777777" w:rsidR="00A97412" w:rsidRDefault="00000000">
      <w:pPr>
        <w:spacing w:after="153" w:line="266" w:lineRule="auto"/>
        <w:ind w:left="-7" w:right="44" w:hanging="8"/>
      </w:pPr>
      <w:r>
        <w:lastRenderedPageBreak/>
        <w:t xml:space="preserve">Es un </w:t>
      </w:r>
      <w:r>
        <w:rPr>
          <w:u w:val="single" w:color="000000"/>
        </w:rPr>
        <w:t>nuevo algoritmo basado en AES</w:t>
      </w:r>
      <w:r>
        <w:t xml:space="preserve"> (</w:t>
      </w:r>
      <w:proofErr w:type="spellStart"/>
      <w:r>
        <w:t>Advanced</w:t>
      </w:r>
      <w:proofErr w:type="spellEnd"/>
      <w:r>
        <w:t xml:space="preserve"> </w:t>
      </w:r>
      <w:proofErr w:type="spellStart"/>
      <w:r>
        <w:t>Encryption</w:t>
      </w:r>
      <w:proofErr w:type="spellEnd"/>
      <w:r>
        <w:t xml:space="preserve"> Standard, sucesor de DES – Data </w:t>
      </w:r>
      <w:proofErr w:type="spellStart"/>
      <w:r>
        <w:t>Encryption</w:t>
      </w:r>
      <w:proofErr w:type="spellEnd"/>
      <w:r>
        <w:t xml:space="preserve"> Standard). </w:t>
      </w:r>
    </w:p>
    <w:p w14:paraId="10F71215" w14:textId="77777777" w:rsidR="00A97412" w:rsidRDefault="00000000">
      <w:pPr>
        <w:spacing w:after="161" w:line="258" w:lineRule="auto"/>
        <w:ind w:left="-5" w:right="42" w:hanging="10"/>
      </w:pPr>
      <w:r>
        <w:rPr>
          <w:u w:val="single" w:color="000000"/>
        </w:rPr>
        <w:t>AES es un esquema de cifrado por bloques adoptado como un estándar de cifrado por el</w:t>
      </w:r>
      <w:r>
        <w:t xml:space="preserve"> </w:t>
      </w:r>
      <w:r>
        <w:rPr>
          <w:u w:val="single" w:color="000000"/>
        </w:rPr>
        <w:t xml:space="preserve">gobierno de </w:t>
      </w:r>
      <w:proofErr w:type="gramStart"/>
      <w:r>
        <w:rPr>
          <w:u w:val="single" w:color="000000"/>
        </w:rPr>
        <w:t>EEUU</w:t>
      </w:r>
      <w:proofErr w:type="gramEnd"/>
      <w:r>
        <w:rPr>
          <w:u w:val="single" w:color="000000"/>
        </w:rPr>
        <w:t xml:space="preserve"> el Instituto Nacional de Estándares y Tecnología (NIST).</w:t>
      </w:r>
      <w:r>
        <w:t xml:space="preserve"> </w:t>
      </w:r>
    </w:p>
    <w:p w14:paraId="717D7A08" w14:textId="77777777" w:rsidR="00A97412" w:rsidRDefault="00000000">
      <w:pPr>
        <w:spacing w:after="153" w:line="266" w:lineRule="auto"/>
        <w:ind w:left="-7" w:right="44" w:hanging="8"/>
      </w:pPr>
      <w:r>
        <w:t xml:space="preserve">Requerimientos de inscripción más fuertes. </w:t>
      </w:r>
    </w:p>
    <w:p w14:paraId="75BF6CE7" w14:textId="77777777" w:rsidR="00A97412" w:rsidRDefault="00000000">
      <w:r>
        <w:t xml:space="preserve"> </w:t>
      </w:r>
    </w:p>
    <w:p w14:paraId="4BC1DE9E" w14:textId="77777777" w:rsidR="00A97412" w:rsidRDefault="00000000">
      <w:pPr>
        <w:spacing w:after="0"/>
      </w:pPr>
      <w:r>
        <w:t xml:space="preserve"> </w:t>
      </w:r>
    </w:p>
    <w:p w14:paraId="6786213F" w14:textId="77777777" w:rsidR="00A97412" w:rsidRDefault="00000000">
      <w:pPr>
        <w:spacing w:after="200" w:line="266" w:lineRule="auto"/>
        <w:ind w:left="-7" w:right="44" w:hanging="8"/>
      </w:pPr>
      <w:r>
        <w:t xml:space="preserve">Agrega dos mejoras para soportar el </w:t>
      </w:r>
      <w:proofErr w:type="spellStart"/>
      <w:r>
        <w:t>roaming</w:t>
      </w:r>
      <w:proofErr w:type="spellEnd"/>
      <w:r>
        <w:t xml:space="preserve"> de los clientes que se mueven entre los diferentes Access </w:t>
      </w:r>
      <w:proofErr w:type="spellStart"/>
      <w:r>
        <w:t>Points</w:t>
      </w:r>
      <w:proofErr w:type="spellEnd"/>
      <w:r>
        <w:t xml:space="preserve">: </w:t>
      </w:r>
    </w:p>
    <w:p w14:paraId="1FB66387" w14:textId="77777777" w:rsidR="00A97412" w:rsidRDefault="00000000">
      <w:pPr>
        <w:numPr>
          <w:ilvl w:val="0"/>
          <w:numId w:val="138"/>
        </w:numPr>
        <w:spacing w:after="205" w:line="258" w:lineRule="auto"/>
        <w:ind w:right="42" w:hanging="355"/>
      </w:pPr>
      <w:r>
        <w:rPr>
          <w:u w:val="single" w:color="000000"/>
        </w:rPr>
        <w:t xml:space="preserve">El soporte </w:t>
      </w:r>
      <w:proofErr w:type="spellStart"/>
      <w:r>
        <w:rPr>
          <w:u w:val="single" w:color="000000"/>
        </w:rPr>
        <w:t>caching</w:t>
      </w:r>
      <w:proofErr w:type="spellEnd"/>
      <w:r>
        <w:rPr>
          <w:u w:val="single" w:color="000000"/>
        </w:rPr>
        <w:t xml:space="preserve"> de la clave PMK</w:t>
      </w:r>
      <w:r>
        <w:t xml:space="preserve"> (</w:t>
      </w:r>
      <w:proofErr w:type="spellStart"/>
      <w:r>
        <w:t>Pair-wise</w:t>
      </w:r>
      <w:proofErr w:type="spellEnd"/>
      <w:r>
        <w:t xml:space="preserve"> </w:t>
      </w:r>
      <w:proofErr w:type="gramStart"/>
      <w:r>
        <w:t>Master</w:t>
      </w:r>
      <w:proofErr w:type="gramEnd"/>
      <w:r>
        <w:t xml:space="preserve"> </w:t>
      </w:r>
      <w:proofErr w:type="spellStart"/>
      <w:r>
        <w:t>key</w:t>
      </w:r>
      <w:proofErr w:type="spellEnd"/>
      <w:r>
        <w:t xml:space="preserve">) </w:t>
      </w:r>
      <w:r>
        <w:rPr>
          <w:u w:val="single" w:color="000000"/>
        </w:rPr>
        <w:t>utilizada en cada sesión</w:t>
      </w:r>
      <w:r>
        <w:t xml:space="preserve"> </w:t>
      </w:r>
      <w:r>
        <w:rPr>
          <w:u w:val="single" w:color="000000"/>
        </w:rPr>
        <w:t>entre el AP y el cliente permiten reconectar al cliente a un Access Point que ya haya</w:t>
      </w:r>
      <w:r>
        <w:t xml:space="preserve"> </w:t>
      </w:r>
      <w:r>
        <w:rPr>
          <w:u w:val="single" w:color="000000"/>
        </w:rPr>
        <w:t xml:space="preserve">utilizado sin la necesidad de </w:t>
      </w:r>
      <w:proofErr w:type="spellStart"/>
      <w:r>
        <w:rPr>
          <w:u w:val="single" w:color="000000"/>
        </w:rPr>
        <w:t>re-autenticar</w:t>
      </w:r>
      <w:proofErr w:type="spellEnd"/>
      <w:r>
        <w:rPr>
          <w:u w:val="single" w:color="000000"/>
        </w:rPr>
        <w:t>.</w:t>
      </w:r>
      <w:r>
        <w:t xml:space="preserve"> </w:t>
      </w:r>
    </w:p>
    <w:p w14:paraId="3314EC43" w14:textId="77777777" w:rsidR="00A97412" w:rsidRDefault="00000000">
      <w:pPr>
        <w:numPr>
          <w:ilvl w:val="0"/>
          <w:numId w:val="138"/>
        </w:numPr>
        <w:spacing w:after="161" w:line="258" w:lineRule="auto"/>
        <w:ind w:right="42" w:hanging="355"/>
      </w:pPr>
      <w:r>
        <w:rPr>
          <w:u w:val="single" w:color="000000"/>
        </w:rPr>
        <w:t xml:space="preserve">El soporte de </w:t>
      </w:r>
      <w:proofErr w:type="spellStart"/>
      <w:r>
        <w:rPr>
          <w:u w:val="single" w:color="000000"/>
        </w:rPr>
        <w:t>pre-autenticación</w:t>
      </w:r>
      <w:proofErr w:type="spellEnd"/>
      <w:r>
        <w:rPr>
          <w:u w:val="single" w:color="000000"/>
        </w:rPr>
        <w:t xml:space="preserve"> en WPA2 permite a un cliente </w:t>
      </w:r>
      <w:proofErr w:type="spellStart"/>
      <w:r>
        <w:rPr>
          <w:u w:val="single" w:color="000000"/>
        </w:rPr>
        <w:t>pre-autenticar</w:t>
      </w:r>
      <w:proofErr w:type="spellEnd"/>
      <w:r>
        <w:rPr>
          <w:u w:val="single" w:color="000000"/>
        </w:rPr>
        <w:t xml:space="preserve"> con el</w:t>
      </w:r>
      <w:r>
        <w:t xml:space="preserve"> </w:t>
      </w:r>
      <w:r>
        <w:rPr>
          <w:u w:val="single" w:color="000000"/>
        </w:rPr>
        <w:t>Access Point al que se dirige mientras mantiene la conexión con el Access Point que</w:t>
      </w:r>
      <w:r>
        <w:t xml:space="preserve"> </w:t>
      </w:r>
      <w:r>
        <w:rPr>
          <w:u w:val="single" w:color="000000"/>
        </w:rPr>
        <w:t>abandona.</w:t>
      </w:r>
      <w:r>
        <w:t xml:space="preserve"> </w:t>
      </w:r>
    </w:p>
    <w:p w14:paraId="44B8A559" w14:textId="77777777" w:rsidR="00A97412" w:rsidRDefault="00000000">
      <w:pPr>
        <w:spacing w:after="0"/>
      </w:pPr>
      <w:r>
        <w:t xml:space="preserve"> </w:t>
      </w:r>
    </w:p>
    <w:p w14:paraId="7AAC2D75" w14:textId="77777777" w:rsidR="00A97412" w:rsidRDefault="00000000">
      <w:pPr>
        <w:spacing w:after="166"/>
        <w:ind w:right="-317"/>
      </w:pPr>
      <w:r>
        <w:rPr>
          <w:noProof/>
        </w:rPr>
        <mc:AlternateContent>
          <mc:Choice Requires="wpg">
            <w:drawing>
              <wp:inline distT="0" distB="0" distL="0" distR="0" wp14:anchorId="2AA0C22F" wp14:editId="744654B8">
                <wp:extent cx="5633353" cy="3447476"/>
                <wp:effectExtent l="0" t="0" r="0" b="0"/>
                <wp:docPr id="292523" name="Group 292523"/>
                <wp:cNvGraphicFramePr/>
                <a:graphic xmlns:a="http://schemas.openxmlformats.org/drawingml/2006/main">
                  <a:graphicData uri="http://schemas.microsoft.com/office/word/2010/wordprocessingGroup">
                    <wpg:wgp>
                      <wpg:cNvGrpSpPr/>
                      <wpg:grpSpPr>
                        <a:xfrm>
                          <a:off x="0" y="0"/>
                          <a:ext cx="5633353" cy="3447476"/>
                          <a:chOff x="0" y="0"/>
                          <a:chExt cx="5633353" cy="3447476"/>
                        </a:xfrm>
                      </wpg:grpSpPr>
                      <wps:wsp>
                        <wps:cNvPr id="292448" name="Rectangle 292448"/>
                        <wps:cNvSpPr/>
                        <wps:spPr>
                          <a:xfrm>
                            <a:off x="0" y="0"/>
                            <a:ext cx="961003" cy="222969"/>
                          </a:xfrm>
                          <a:prstGeom prst="rect">
                            <a:avLst/>
                          </a:prstGeom>
                          <a:ln>
                            <a:noFill/>
                          </a:ln>
                        </wps:spPr>
                        <wps:txbx>
                          <w:txbxContent>
                            <w:p w14:paraId="6A34C969" w14:textId="77777777" w:rsidR="00A97412" w:rsidRDefault="00000000">
                              <w:r>
                                <w:rPr>
                                  <w:b/>
                                  <w:sz w:val="26"/>
                                  <w:u w:val="single" w:color="000000"/>
                                </w:rPr>
                                <w:t xml:space="preserve">Seguridad </w:t>
                              </w:r>
                            </w:p>
                          </w:txbxContent>
                        </wps:txbx>
                        <wps:bodyPr horzOverflow="overflow" vert="horz" lIns="0" tIns="0" rIns="0" bIns="0" rtlCol="0">
                          <a:noAutofit/>
                        </wps:bodyPr>
                      </wps:wsp>
                      <wps:wsp>
                        <wps:cNvPr id="292446" name="Rectangle 292446"/>
                        <wps:cNvSpPr/>
                        <wps:spPr>
                          <a:xfrm>
                            <a:off x="722325" y="0"/>
                            <a:ext cx="227007" cy="222969"/>
                          </a:xfrm>
                          <a:prstGeom prst="rect">
                            <a:avLst/>
                          </a:prstGeom>
                          <a:ln>
                            <a:noFill/>
                          </a:ln>
                        </wps:spPr>
                        <wps:txbx>
                          <w:txbxContent>
                            <w:p w14:paraId="0832C892" w14:textId="77777777" w:rsidR="00A97412" w:rsidRDefault="00000000">
                              <w:r>
                                <w:rPr>
                                  <w:b/>
                                  <w:sz w:val="26"/>
                                  <w:u w:val="single" w:color="000000"/>
                                </w:rPr>
                                <w:t>en</w:t>
                              </w:r>
                            </w:p>
                          </w:txbxContent>
                        </wps:txbx>
                        <wps:bodyPr horzOverflow="overflow" vert="horz" lIns="0" tIns="0" rIns="0" bIns="0" rtlCol="0">
                          <a:noAutofit/>
                        </wps:bodyPr>
                      </wps:wsp>
                      <wps:wsp>
                        <wps:cNvPr id="292449" name="Rectangle 292449"/>
                        <wps:cNvSpPr/>
                        <wps:spPr>
                          <a:xfrm>
                            <a:off x="894537" y="0"/>
                            <a:ext cx="49473" cy="222969"/>
                          </a:xfrm>
                          <a:prstGeom prst="rect">
                            <a:avLst/>
                          </a:prstGeom>
                          <a:ln>
                            <a:noFill/>
                          </a:ln>
                        </wps:spPr>
                        <wps:txbx>
                          <w:txbxContent>
                            <w:p w14:paraId="413A6294" w14:textId="77777777" w:rsidR="00A97412" w:rsidRDefault="00000000">
                              <w:r>
                                <w:rPr>
                                  <w:b/>
                                  <w:sz w:val="26"/>
                                  <w:u w:val="single" w:color="000000"/>
                                </w:rPr>
                                <w:t xml:space="preserve"> </w:t>
                              </w:r>
                            </w:p>
                          </w:txbxContent>
                        </wps:txbx>
                        <wps:bodyPr horzOverflow="overflow" vert="horz" lIns="0" tIns="0" rIns="0" bIns="0" rtlCol="0">
                          <a:noAutofit/>
                        </wps:bodyPr>
                      </wps:wsp>
                      <wps:wsp>
                        <wps:cNvPr id="292450" name="Rectangle 292450"/>
                        <wps:cNvSpPr/>
                        <wps:spPr>
                          <a:xfrm>
                            <a:off x="931113" y="0"/>
                            <a:ext cx="392282" cy="222969"/>
                          </a:xfrm>
                          <a:prstGeom prst="rect">
                            <a:avLst/>
                          </a:prstGeom>
                          <a:ln>
                            <a:noFill/>
                          </a:ln>
                        </wps:spPr>
                        <wps:txbx>
                          <w:txbxContent>
                            <w:p w14:paraId="18637121" w14:textId="77777777" w:rsidR="00A97412" w:rsidRDefault="00000000">
                              <w:r>
                                <w:rPr>
                                  <w:b/>
                                  <w:sz w:val="26"/>
                                  <w:u w:val="single" w:color="000000"/>
                                </w:rPr>
                                <w:t>el m</w:t>
                              </w:r>
                            </w:p>
                          </w:txbxContent>
                        </wps:txbx>
                        <wps:bodyPr horzOverflow="overflow" vert="horz" lIns="0" tIns="0" rIns="0" bIns="0" rtlCol="0">
                          <a:noAutofit/>
                        </wps:bodyPr>
                      </wps:wsp>
                      <wps:wsp>
                        <wps:cNvPr id="292451" name="Rectangle 292451"/>
                        <wps:cNvSpPr/>
                        <wps:spPr>
                          <a:xfrm>
                            <a:off x="1226769" y="0"/>
                            <a:ext cx="876943" cy="222969"/>
                          </a:xfrm>
                          <a:prstGeom prst="rect">
                            <a:avLst/>
                          </a:prstGeom>
                          <a:ln>
                            <a:noFill/>
                          </a:ln>
                        </wps:spPr>
                        <wps:txbx>
                          <w:txbxContent>
                            <w:p w14:paraId="72E19EB9" w14:textId="77777777" w:rsidR="00A97412" w:rsidRDefault="00000000">
                              <w:proofErr w:type="spellStart"/>
                              <w:r>
                                <w:rPr>
                                  <w:b/>
                                  <w:sz w:val="26"/>
                                  <w:u w:val="single" w:color="000000"/>
                                </w:rPr>
                                <w:t>odelo</w:t>
                              </w:r>
                              <w:proofErr w:type="spellEnd"/>
                              <w:r>
                                <w:rPr>
                                  <w:b/>
                                  <w:sz w:val="26"/>
                                  <w:u w:val="single" w:color="000000"/>
                                </w:rPr>
                                <w:t xml:space="preserve"> OSI</w:t>
                              </w:r>
                            </w:p>
                          </w:txbxContent>
                        </wps:txbx>
                        <wps:bodyPr horzOverflow="overflow" vert="horz" lIns="0" tIns="0" rIns="0" bIns="0" rtlCol="0">
                          <a:noAutofit/>
                        </wps:bodyPr>
                      </wps:wsp>
                      <wps:wsp>
                        <wps:cNvPr id="292447" name="Rectangle 292447"/>
                        <wps:cNvSpPr/>
                        <wps:spPr>
                          <a:xfrm>
                            <a:off x="1887042" y="0"/>
                            <a:ext cx="60419" cy="222969"/>
                          </a:xfrm>
                          <a:prstGeom prst="rect">
                            <a:avLst/>
                          </a:prstGeom>
                          <a:ln>
                            <a:noFill/>
                          </a:ln>
                        </wps:spPr>
                        <wps:txbx>
                          <w:txbxContent>
                            <w:p w14:paraId="272F3EAD" w14:textId="77777777" w:rsidR="00A97412" w:rsidRDefault="00000000">
                              <w:r>
                                <w:rPr>
                                  <w:b/>
                                  <w:sz w:val="26"/>
                                  <w:u w:val="single" w:color="000000"/>
                                </w:rPr>
                                <w:t>:</w:t>
                              </w:r>
                            </w:p>
                          </w:txbxContent>
                        </wps:txbx>
                        <wps:bodyPr horzOverflow="overflow" vert="horz" lIns="0" tIns="0" rIns="0" bIns="0" rtlCol="0">
                          <a:noAutofit/>
                        </wps:bodyPr>
                      </wps:wsp>
                      <wps:wsp>
                        <wps:cNvPr id="31523" name="Rectangle 31523"/>
                        <wps:cNvSpPr/>
                        <wps:spPr>
                          <a:xfrm>
                            <a:off x="1934286" y="0"/>
                            <a:ext cx="49473" cy="222969"/>
                          </a:xfrm>
                          <a:prstGeom prst="rect">
                            <a:avLst/>
                          </a:prstGeom>
                          <a:ln>
                            <a:noFill/>
                          </a:ln>
                        </wps:spPr>
                        <wps:txbx>
                          <w:txbxContent>
                            <w:p w14:paraId="1BE162C4" w14:textId="77777777" w:rsidR="00A97412" w:rsidRDefault="00000000">
                              <w:r>
                                <w:rPr>
                                  <w:b/>
                                  <w:sz w:val="26"/>
                                </w:rPr>
                                <w:t xml:space="preserve"> </w:t>
                              </w:r>
                            </w:p>
                          </w:txbxContent>
                        </wps:txbx>
                        <wps:bodyPr horzOverflow="overflow" vert="horz" lIns="0" tIns="0" rIns="0" bIns="0" rtlCol="0">
                          <a:noAutofit/>
                        </wps:bodyPr>
                      </wps:wsp>
                      <wps:wsp>
                        <wps:cNvPr id="31525" name="Rectangle 31525"/>
                        <wps:cNvSpPr/>
                        <wps:spPr>
                          <a:xfrm>
                            <a:off x="5601665" y="3304667"/>
                            <a:ext cx="42144" cy="189937"/>
                          </a:xfrm>
                          <a:prstGeom prst="rect">
                            <a:avLst/>
                          </a:prstGeom>
                          <a:ln>
                            <a:noFill/>
                          </a:ln>
                        </wps:spPr>
                        <wps:txbx>
                          <w:txbxContent>
                            <w:p w14:paraId="203777B4" w14:textId="77777777" w:rsidR="00A97412" w:rsidRDefault="00000000">
                              <w:r>
                                <w:t xml:space="preserve"> </w:t>
                              </w:r>
                            </w:p>
                          </w:txbxContent>
                        </wps:txbx>
                        <wps:bodyPr horzOverflow="overflow" vert="horz" lIns="0" tIns="0" rIns="0" bIns="0" rtlCol="0">
                          <a:noAutofit/>
                        </wps:bodyPr>
                      </wps:wsp>
                      <pic:pic xmlns:pic="http://schemas.openxmlformats.org/drawingml/2006/picture">
                        <pic:nvPicPr>
                          <pic:cNvPr id="31559" name="Picture 31559"/>
                          <pic:cNvPicPr/>
                        </pic:nvPicPr>
                        <pic:blipFill>
                          <a:blip r:embed="rId835"/>
                          <a:stretch>
                            <a:fillRect/>
                          </a:stretch>
                        </pic:blipFill>
                        <pic:spPr>
                          <a:xfrm>
                            <a:off x="10363" y="296925"/>
                            <a:ext cx="5579364" cy="3089148"/>
                          </a:xfrm>
                          <a:prstGeom prst="rect">
                            <a:avLst/>
                          </a:prstGeom>
                        </pic:spPr>
                      </pic:pic>
                      <pic:pic xmlns:pic="http://schemas.openxmlformats.org/drawingml/2006/picture">
                        <pic:nvPicPr>
                          <pic:cNvPr id="31561" name="Picture 31561"/>
                          <pic:cNvPicPr/>
                        </pic:nvPicPr>
                        <pic:blipFill>
                          <a:blip r:embed="rId836"/>
                          <a:stretch>
                            <a:fillRect/>
                          </a:stretch>
                        </pic:blipFill>
                        <pic:spPr>
                          <a:xfrm>
                            <a:off x="75514" y="360934"/>
                            <a:ext cx="5400040" cy="2910840"/>
                          </a:xfrm>
                          <a:prstGeom prst="rect">
                            <a:avLst/>
                          </a:prstGeom>
                        </pic:spPr>
                      </pic:pic>
                      <wps:wsp>
                        <wps:cNvPr id="31562" name="Shape 31562"/>
                        <wps:cNvSpPr/>
                        <wps:spPr>
                          <a:xfrm>
                            <a:off x="56464" y="341884"/>
                            <a:ext cx="5438140" cy="2948940"/>
                          </a:xfrm>
                          <a:custGeom>
                            <a:avLst/>
                            <a:gdLst/>
                            <a:ahLst/>
                            <a:cxnLst/>
                            <a:rect l="0" t="0" r="0" b="0"/>
                            <a:pathLst>
                              <a:path w="5438140" h="2948940">
                                <a:moveTo>
                                  <a:pt x="0" y="2948940"/>
                                </a:moveTo>
                                <a:lnTo>
                                  <a:pt x="5438140" y="2948940"/>
                                </a:lnTo>
                                <a:lnTo>
                                  <a:pt x="5438140" y="0"/>
                                </a:lnTo>
                                <a:lnTo>
                                  <a:pt x="0" y="0"/>
                                </a:lnTo>
                                <a:close/>
                              </a:path>
                            </a:pathLst>
                          </a:custGeom>
                          <a:ln w="38100" cap="sq">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92523" style="width:443.571pt;height:271.455pt;mso-position-horizontal-relative:char;mso-position-vertical-relative:line" coordsize="56333,34474">
                <v:rect id="Rectangle 292448" style="position:absolute;width:9610;height:2229;left:0;top:0;" filled="f" stroked="f">
                  <v:textbox inset="0,0,0,0">
                    <w:txbxContent>
                      <w:p>
                        <w:pPr>
                          <w:spacing w:before="0" w:after="160" w:line="259" w:lineRule="auto"/>
                        </w:pPr>
                        <w:r>
                          <w:rPr>
                            <w:rFonts w:cs="Calibri" w:hAnsi="Calibri" w:eastAsia="Calibri" w:ascii="Calibri"/>
                            <w:b w:val="1"/>
                            <w:sz w:val="26"/>
                            <w:u w:val="single" w:color="000000"/>
                          </w:rPr>
                          <w:t xml:space="preserve">Seguridad </w:t>
                        </w:r>
                      </w:p>
                    </w:txbxContent>
                  </v:textbox>
                </v:rect>
                <v:rect id="Rectangle 292446" style="position:absolute;width:2270;height:2229;left:7223;top:0;" filled="f" stroked="f">
                  <v:textbox inset="0,0,0,0">
                    <w:txbxContent>
                      <w:p>
                        <w:pPr>
                          <w:spacing w:before="0" w:after="160" w:line="259" w:lineRule="auto"/>
                        </w:pPr>
                        <w:r>
                          <w:rPr>
                            <w:rFonts w:cs="Calibri" w:hAnsi="Calibri" w:eastAsia="Calibri" w:ascii="Calibri"/>
                            <w:b w:val="1"/>
                            <w:sz w:val="26"/>
                            <w:u w:val="single" w:color="000000"/>
                          </w:rPr>
                          <w:t xml:space="preserve">en</w:t>
                        </w:r>
                      </w:p>
                    </w:txbxContent>
                  </v:textbox>
                </v:rect>
                <v:rect id="Rectangle 292449" style="position:absolute;width:494;height:2229;left:8945;top:0;" filled="f" stroked="f">
                  <v:textbox inset="0,0,0,0">
                    <w:txbxContent>
                      <w:p>
                        <w:pPr>
                          <w:spacing w:before="0" w:after="160" w:line="259" w:lineRule="auto"/>
                        </w:pPr>
                        <w:r>
                          <w:rPr>
                            <w:rFonts w:cs="Calibri" w:hAnsi="Calibri" w:eastAsia="Calibri" w:ascii="Calibri"/>
                            <w:b w:val="1"/>
                            <w:sz w:val="26"/>
                            <w:u w:val="single" w:color="000000"/>
                          </w:rPr>
                          <w:t xml:space="preserve"> </w:t>
                        </w:r>
                      </w:p>
                    </w:txbxContent>
                  </v:textbox>
                </v:rect>
                <v:rect id="Rectangle 292450" style="position:absolute;width:3922;height:2229;left:9311;top:0;" filled="f" stroked="f">
                  <v:textbox inset="0,0,0,0">
                    <w:txbxContent>
                      <w:p>
                        <w:pPr>
                          <w:spacing w:before="0" w:after="160" w:line="259" w:lineRule="auto"/>
                        </w:pPr>
                        <w:r>
                          <w:rPr>
                            <w:rFonts w:cs="Calibri" w:hAnsi="Calibri" w:eastAsia="Calibri" w:ascii="Calibri"/>
                            <w:b w:val="1"/>
                            <w:sz w:val="26"/>
                            <w:u w:val="single" w:color="000000"/>
                          </w:rPr>
                          <w:t xml:space="preserve">el m</w:t>
                        </w:r>
                      </w:p>
                    </w:txbxContent>
                  </v:textbox>
                </v:rect>
                <v:rect id="Rectangle 292451" style="position:absolute;width:8769;height:2229;left:12267;top:0;" filled="f" stroked="f">
                  <v:textbox inset="0,0,0,0">
                    <w:txbxContent>
                      <w:p>
                        <w:pPr>
                          <w:spacing w:before="0" w:after="160" w:line="259" w:lineRule="auto"/>
                        </w:pPr>
                        <w:r>
                          <w:rPr>
                            <w:rFonts w:cs="Calibri" w:hAnsi="Calibri" w:eastAsia="Calibri" w:ascii="Calibri"/>
                            <w:b w:val="1"/>
                            <w:sz w:val="26"/>
                            <w:u w:val="single" w:color="000000"/>
                          </w:rPr>
                          <w:t xml:space="preserve">odelo OSI</w:t>
                        </w:r>
                      </w:p>
                    </w:txbxContent>
                  </v:textbox>
                </v:rect>
                <v:rect id="Rectangle 292447" style="position:absolute;width:604;height:2229;left:18870;top:0;" filled="f" stroked="f">
                  <v:textbox inset="0,0,0,0">
                    <w:txbxContent>
                      <w:p>
                        <w:pPr>
                          <w:spacing w:before="0" w:after="160" w:line="259" w:lineRule="auto"/>
                        </w:pPr>
                        <w:r>
                          <w:rPr>
                            <w:rFonts w:cs="Calibri" w:hAnsi="Calibri" w:eastAsia="Calibri" w:ascii="Calibri"/>
                            <w:b w:val="1"/>
                            <w:sz w:val="26"/>
                            <w:u w:val="single" w:color="000000"/>
                          </w:rPr>
                          <w:t xml:space="preserve">:</w:t>
                        </w:r>
                      </w:p>
                    </w:txbxContent>
                  </v:textbox>
                </v:rect>
                <v:rect id="Rectangle 31523" style="position:absolute;width:494;height:2229;left:19342;top:0;" filled="f" stroked="f">
                  <v:textbox inset="0,0,0,0">
                    <w:txbxContent>
                      <w:p>
                        <w:pPr>
                          <w:spacing w:before="0" w:after="160" w:line="259" w:lineRule="auto"/>
                        </w:pPr>
                        <w:r>
                          <w:rPr>
                            <w:rFonts w:cs="Calibri" w:hAnsi="Calibri" w:eastAsia="Calibri" w:ascii="Calibri"/>
                            <w:b w:val="1"/>
                            <w:sz w:val="26"/>
                          </w:rPr>
                          <w:t xml:space="preserve"> </w:t>
                        </w:r>
                      </w:p>
                    </w:txbxContent>
                  </v:textbox>
                </v:rect>
                <v:rect id="Rectangle 31525" style="position:absolute;width:421;height:1899;left:56016;top:33046;" filled="f" stroked="f">
                  <v:textbox inset="0,0,0,0">
                    <w:txbxContent>
                      <w:p>
                        <w:pPr>
                          <w:spacing w:before="0" w:after="160" w:line="259" w:lineRule="auto"/>
                        </w:pPr>
                        <w:r>
                          <w:rPr>
                            <w:rFonts w:cs="Calibri" w:hAnsi="Calibri" w:eastAsia="Calibri" w:ascii="Calibri"/>
                            <w:sz w:val="22"/>
                          </w:rPr>
                          <w:t xml:space="preserve"> </w:t>
                        </w:r>
                      </w:p>
                    </w:txbxContent>
                  </v:textbox>
                </v:rect>
                <v:shape id="Picture 31559" style="position:absolute;width:55793;height:30891;left:103;top:2969;" filled="f">
                  <v:imagedata r:id="rId837"/>
                </v:shape>
                <v:shape id="Picture 31561" style="position:absolute;width:54000;height:29108;left:755;top:3609;" filled="f">
                  <v:imagedata r:id="rId838"/>
                </v:shape>
                <v:shape id="Shape 31562" style="position:absolute;width:54381;height:29489;left:564;top:3418;" coordsize="5438140,2948940" path="m0,2948940l5438140,2948940l5438140,0l0,0x">
                  <v:stroke weight="3pt" endcap="square" joinstyle="miter" miterlimit="10" on="true" color="#000000"/>
                  <v:fill on="false" color="#000000" opacity="0"/>
                </v:shape>
              </v:group>
            </w:pict>
          </mc:Fallback>
        </mc:AlternateContent>
      </w:r>
    </w:p>
    <w:p w14:paraId="3A58D173" w14:textId="77777777" w:rsidR="00A97412" w:rsidRDefault="00000000">
      <w:pPr>
        <w:spacing w:after="235"/>
      </w:pPr>
      <w:r>
        <w:t xml:space="preserve"> </w:t>
      </w:r>
    </w:p>
    <w:p w14:paraId="7C67EAA3" w14:textId="77777777" w:rsidR="00A97412" w:rsidRDefault="00000000">
      <w:pPr>
        <w:spacing w:after="120"/>
        <w:ind w:left="11" w:right="56" w:hanging="10"/>
        <w:jc w:val="center"/>
      </w:pPr>
      <w:r>
        <w:rPr>
          <w:b/>
          <w:sz w:val="30"/>
          <w:u w:val="single" w:color="000000"/>
        </w:rPr>
        <w:t>Configuración de Nodo de Internet</w:t>
      </w:r>
      <w:r>
        <w:rPr>
          <w:b/>
          <w:sz w:val="30"/>
        </w:rPr>
        <w:t xml:space="preserve"> </w:t>
      </w:r>
    </w:p>
    <w:p w14:paraId="39A16275" w14:textId="77777777" w:rsidR="00A97412" w:rsidRDefault="00000000">
      <w:pPr>
        <w:spacing w:after="123"/>
        <w:ind w:left="-5" w:hanging="10"/>
      </w:pPr>
      <w:r>
        <w:rPr>
          <w:b/>
          <w:sz w:val="26"/>
          <w:u w:val="single" w:color="000000"/>
        </w:rPr>
        <w:t>Topología y zonas:</w:t>
      </w:r>
      <w:r>
        <w:rPr>
          <w:b/>
          <w:sz w:val="26"/>
        </w:rPr>
        <w:t xml:space="preserve"> </w:t>
      </w:r>
    </w:p>
    <w:p w14:paraId="7F4AE410" w14:textId="77777777" w:rsidR="00A97412" w:rsidRDefault="00000000">
      <w:pPr>
        <w:spacing w:after="161" w:line="258" w:lineRule="auto"/>
        <w:ind w:left="-5" w:right="42" w:hanging="10"/>
      </w:pPr>
      <w:r>
        <w:rPr>
          <w:u w:val="single" w:color="000000"/>
        </w:rPr>
        <w:t>Son secciones aisladas a través de un dispositivo Firewall.</w:t>
      </w:r>
      <w:r>
        <w:t xml:space="preserve"> Habitualmente existen 3 zonas básicas: </w:t>
      </w:r>
      <w:proofErr w:type="spellStart"/>
      <w:r>
        <w:rPr>
          <w:b/>
        </w:rPr>
        <w:t>Inside</w:t>
      </w:r>
      <w:proofErr w:type="spellEnd"/>
      <w:r>
        <w:rPr>
          <w:b/>
        </w:rPr>
        <w:t xml:space="preserve">, DMZ, </w:t>
      </w:r>
      <w:proofErr w:type="spellStart"/>
      <w:r>
        <w:rPr>
          <w:b/>
        </w:rPr>
        <w:t>Outside</w:t>
      </w:r>
      <w:proofErr w:type="spellEnd"/>
      <w:r>
        <w:t xml:space="preserve">. </w:t>
      </w:r>
    </w:p>
    <w:p w14:paraId="771C378A" w14:textId="77777777" w:rsidR="00A97412" w:rsidRDefault="00000000">
      <w:pPr>
        <w:spacing w:after="161" w:line="258" w:lineRule="auto"/>
        <w:ind w:left="-5" w:right="42" w:hanging="10"/>
      </w:pPr>
      <w:r>
        <w:rPr>
          <w:u w:val="single" w:color="000000"/>
        </w:rPr>
        <w:lastRenderedPageBreak/>
        <w:t>Cada una de estas zonas posee un nivel de seguridad distinto, yendo de mayor a menor nivel</w:t>
      </w:r>
      <w:r>
        <w:t xml:space="preserve"> </w:t>
      </w:r>
      <w:r>
        <w:rPr>
          <w:u w:val="single" w:color="000000"/>
        </w:rPr>
        <w:t>respectivamente.</w:t>
      </w:r>
      <w:r>
        <w:t xml:space="preserve"> </w:t>
      </w:r>
    </w:p>
    <w:p w14:paraId="108BA18C" w14:textId="77777777" w:rsidR="00A97412" w:rsidRDefault="00000000">
      <w:pPr>
        <w:spacing w:after="161" w:line="258" w:lineRule="auto"/>
        <w:ind w:left="-5" w:right="42" w:hanging="10"/>
      </w:pPr>
      <w:r>
        <w:rPr>
          <w:u w:val="single" w:color="000000"/>
        </w:rPr>
        <w:t>Estas zonas deben ser definidas en función de los servicios que debe prestar cada equipo</w:t>
      </w:r>
      <w:r>
        <w:t xml:space="preserve"> </w:t>
      </w:r>
      <w:r>
        <w:rPr>
          <w:u w:val="single" w:color="000000"/>
        </w:rPr>
        <w:t>conectado a las mismas, considerando los accesos seguros y no seguros que deben soportar.</w:t>
      </w:r>
      <w:r>
        <w:t xml:space="preserve"> </w:t>
      </w:r>
    </w:p>
    <w:p w14:paraId="57C12770" w14:textId="77777777" w:rsidR="00A97412" w:rsidRDefault="00000000">
      <w:pPr>
        <w:spacing w:after="153" w:line="266" w:lineRule="auto"/>
        <w:ind w:left="-7" w:right="44" w:hanging="8"/>
      </w:pPr>
      <w:r>
        <w:t xml:space="preserve">Estas zonas pueden ser asiladas de forma física (Diferentes </w:t>
      </w:r>
      <w:proofErr w:type="spellStart"/>
      <w:r>
        <w:t>NICs</w:t>
      </w:r>
      <w:proofErr w:type="spellEnd"/>
      <w:r>
        <w:t xml:space="preserve">) o lógica (VLANS). </w:t>
      </w:r>
    </w:p>
    <w:p w14:paraId="2812DAA4" w14:textId="77777777" w:rsidR="00A97412" w:rsidRDefault="00000000">
      <w:pPr>
        <w:spacing w:after="225"/>
        <w:ind w:left="-9"/>
      </w:pPr>
      <w:r>
        <w:rPr>
          <w:noProof/>
        </w:rPr>
        <w:drawing>
          <wp:inline distT="0" distB="0" distL="0" distR="0" wp14:anchorId="492D1A45" wp14:editId="6255939E">
            <wp:extent cx="5404104" cy="3361945"/>
            <wp:effectExtent l="0" t="0" r="0" b="0"/>
            <wp:docPr id="306525" name="Picture 306525"/>
            <wp:cNvGraphicFramePr/>
            <a:graphic xmlns:a="http://schemas.openxmlformats.org/drawingml/2006/main">
              <a:graphicData uri="http://schemas.openxmlformats.org/drawingml/2006/picture">
                <pic:pic xmlns:pic="http://schemas.openxmlformats.org/drawingml/2006/picture">
                  <pic:nvPicPr>
                    <pic:cNvPr id="306525" name="Picture 306525"/>
                    <pic:cNvPicPr/>
                  </pic:nvPicPr>
                  <pic:blipFill>
                    <a:blip r:embed="rId839"/>
                    <a:stretch>
                      <a:fillRect/>
                    </a:stretch>
                  </pic:blipFill>
                  <pic:spPr>
                    <a:xfrm>
                      <a:off x="0" y="0"/>
                      <a:ext cx="5404104" cy="3361945"/>
                    </a:xfrm>
                    <a:prstGeom prst="rect">
                      <a:avLst/>
                    </a:prstGeom>
                  </pic:spPr>
                </pic:pic>
              </a:graphicData>
            </a:graphic>
          </wp:inline>
        </w:drawing>
      </w:r>
    </w:p>
    <w:p w14:paraId="765A8F14" w14:textId="77777777" w:rsidR="00A97412" w:rsidRDefault="00000000">
      <w:pPr>
        <w:spacing w:after="158"/>
      </w:pPr>
      <w:r>
        <w:t xml:space="preserve"> </w:t>
      </w:r>
    </w:p>
    <w:p w14:paraId="0B2FF9BD" w14:textId="77777777" w:rsidR="00A97412" w:rsidRDefault="00000000">
      <w:pPr>
        <w:spacing w:after="159"/>
        <w:ind w:left="-5" w:hanging="10"/>
      </w:pPr>
      <w:r>
        <w:rPr>
          <w:b/>
        </w:rPr>
        <w:t xml:space="preserve">Zona </w:t>
      </w:r>
      <w:proofErr w:type="spellStart"/>
      <w:r>
        <w:rPr>
          <w:b/>
        </w:rPr>
        <w:t>Outside</w:t>
      </w:r>
      <w:proofErr w:type="spellEnd"/>
      <w:r>
        <w:rPr>
          <w:b/>
        </w:rPr>
        <w:t xml:space="preserve">: </w:t>
      </w:r>
    </w:p>
    <w:p w14:paraId="4A8C8AB8" w14:textId="77777777" w:rsidR="00A97412" w:rsidRDefault="00000000">
      <w:pPr>
        <w:spacing w:after="153" w:line="266" w:lineRule="auto"/>
        <w:ind w:left="-7" w:right="44" w:hanging="8"/>
      </w:pPr>
      <w:r>
        <w:t xml:space="preserve">Es el área no segura. </w:t>
      </w:r>
    </w:p>
    <w:p w14:paraId="0CB2A47E" w14:textId="77777777" w:rsidR="00A97412" w:rsidRDefault="00000000">
      <w:pPr>
        <w:spacing w:after="153" w:line="266" w:lineRule="auto"/>
        <w:ind w:left="-7" w:right="44" w:hanging="8"/>
      </w:pPr>
      <w:r>
        <w:t xml:space="preserve">Los dispositivos que se encuentran conectados a esta sección o zona se encuentran fuera del control de los administradores de seguridad o de la compañía. </w:t>
      </w:r>
    </w:p>
    <w:p w14:paraId="3C5D1B9D" w14:textId="77777777" w:rsidR="00A97412" w:rsidRDefault="00000000">
      <w:pPr>
        <w:spacing w:after="153" w:line="266" w:lineRule="auto"/>
        <w:ind w:left="-7" w:right="44" w:hanging="8"/>
      </w:pPr>
      <w:r>
        <w:t xml:space="preserve">Puede ser origen de conexiones con malas intenciones, por lo que deben proveerse los mecanismos de defensa y restricciones adecuados para evitar intrusiones o accesos indebidos. </w:t>
      </w:r>
    </w:p>
    <w:p w14:paraId="5AF92575" w14:textId="77777777" w:rsidR="00A97412" w:rsidRDefault="00000000">
      <w:r>
        <w:t xml:space="preserve"> </w:t>
      </w:r>
    </w:p>
    <w:p w14:paraId="231EE806" w14:textId="77777777" w:rsidR="00A97412" w:rsidRDefault="00000000">
      <w:pPr>
        <w:spacing w:after="159"/>
        <w:ind w:left="-5" w:hanging="10"/>
      </w:pPr>
      <w:r>
        <w:rPr>
          <w:b/>
        </w:rPr>
        <w:t xml:space="preserve">Zona </w:t>
      </w:r>
      <w:proofErr w:type="spellStart"/>
      <w:r>
        <w:rPr>
          <w:b/>
        </w:rPr>
        <w:t>Inside</w:t>
      </w:r>
      <w:proofErr w:type="spellEnd"/>
      <w:r>
        <w:rPr>
          <w:b/>
        </w:rPr>
        <w:t xml:space="preserve">: </w:t>
      </w:r>
    </w:p>
    <w:p w14:paraId="73B804F2" w14:textId="77777777" w:rsidR="00A97412" w:rsidRDefault="00000000">
      <w:pPr>
        <w:spacing w:after="153" w:line="266" w:lineRule="auto"/>
        <w:ind w:left="-7" w:right="44" w:hanging="8"/>
      </w:pPr>
      <w:r>
        <w:t xml:space="preserve">Es la zona más segura de la red. </w:t>
      </w:r>
    </w:p>
    <w:p w14:paraId="75A29ECA" w14:textId="77777777" w:rsidR="00A97412" w:rsidRDefault="00000000">
      <w:pPr>
        <w:spacing w:after="153" w:line="266" w:lineRule="auto"/>
        <w:ind w:left="-7" w:right="44" w:hanging="8"/>
      </w:pPr>
      <w:r>
        <w:t xml:space="preserve">Se distingue por la configuración restrictiva respecto de las otras zonas de seguridad. </w:t>
      </w:r>
    </w:p>
    <w:p w14:paraId="7AB2945B" w14:textId="77777777" w:rsidR="00A97412" w:rsidRDefault="00000000">
      <w:pPr>
        <w:spacing w:after="153" w:line="266" w:lineRule="auto"/>
        <w:ind w:left="-7" w:right="44" w:hanging="8"/>
      </w:pPr>
      <w:r>
        <w:rPr>
          <w:u w:val="single" w:color="000000"/>
        </w:rPr>
        <w:t>Nunca</w:t>
      </w:r>
      <w:r>
        <w:t xml:space="preserve"> debe poder ser accedida desde el exterior en forma directa. </w:t>
      </w:r>
    </w:p>
    <w:p w14:paraId="2FF25355" w14:textId="77777777" w:rsidR="00A97412" w:rsidRDefault="00000000">
      <w:pPr>
        <w:spacing w:after="153" w:line="266" w:lineRule="auto"/>
        <w:ind w:left="-7" w:right="44" w:hanging="8"/>
      </w:pPr>
      <w:r>
        <w:t xml:space="preserve">En esta zona pueden residir los Servidores de Correo Electrónico Interno (SMTP), el servidor proxy, el servidor web interno, el servidor de nombre de dominio interno (DNS Interno), etc. </w:t>
      </w:r>
    </w:p>
    <w:p w14:paraId="7E73A97C" w14:textId="77777777" w:rsidR="00A97412" w:rsidRDefault="00000000">
      <w:pPr>
        <w:spacing w:after="0"/>
      </w:pPr>
      <w:r>
        <w:t xml:space="preserve"> </w:t>
      </w:r>
    </w:p>
    <w:p w14:paraId="3639F06F" w14:textId="77777777" w:rsidR="00A97412" w:rsidRDefault="00000000">
      <w:pPr>
        <w:spacing w:after="225"/>
        <w:ind w:left="-9"/>
      </w:pPr>
      <w:r>
        <w:rPr>
          <w:noProof/>
        </w:rPr>
        <w:lastRenderedPageBreak/>
        <w:drawing>
          <wp:inline distT="0" distB="0" distL="0" distR="0" wp14:anchorId="080D0A57" wp14:editId="77525B55">
            <wp:extent cx="5404104" cy="3401568"/>
            <wp:effectExtent l="0" t="0" r="0" b="0"/>
            <wp:docPr id="306527" name="Picture 306527"/>
            <wp:cNvGraphicFramePr/>
            <a:graphic xmlns:a="http://schemas.openxmlformats.org/drawingml/2006/main">
              <a:graphicData uri="http://schemas.openxmlformats.org/drawingml/2006/picture">
                <pic:pic xmlns:pic="http://schemas.openxmlformats.org/drawingml/2006/picture">
                  <pic:nvPicPr>
                    <pic:cNvPr id="306527" name="Picture 306527"/>
                    <pic:cNvPicPr/>
                  </pic:nvPicPr>
                  <pic:blipFill>
                    <a:blip r:embed="rId840"/>
                    <a:stretch>
                      <a:fillRect/>
                    </a:stretch>
                  </pic:blipFill>
                  <pic:spPr>
                    <a:xfrm>
                      <a:off x="0" y="0"/>
                      <a:ext cx="5404104" cy="3401568"/>
                    </a:xfrm>
                    <a:prstGeom prst="rect">
                      <a:avLst/>
                    </a:prstGeom>
                  </pic:spPr>
                </pic:pic>
              </a:graphicData>
            </a:graphic>
          </wp:inline>
        </w:drawing>
      </w:r>
    </w:p>
    <w:p w14:paraId="67C9ABDD" w14:textId="77777777" w:rsidR="00A97412" w:rsidRDefault="00000000">
      <w:r>
        <w:t xml:space="preserve"> </w:t>
      </w:r>
    </w:p>
    <w:p w14:paraId="3ED31973" w14:textId="77777777" w:rsidR="00A97412" w:rsidRDefault="00000000">
      <w:pPr>
        <w:spacing w:after="159"/>
        <w:ind w:left="-5" w:hanging="10"/>
      </w:pPr>
      <w:r>
        <w:rPr>
          <w:b/>
        </w:rPr>
        <w:t xml:space="preserve">Zona DMZ: </w:t>
      </w:r>
    </w:p>
    <w:p w14:paraId="4384144A" w14:textId="77777777" w:rsidR="00A97412" w:rsidRDefault="00000000">
      <w:pPr>
        <w:spacing w:after="153" w:line="266" w:lineRule="auto"/>
        <w:ind w:left="-7" w:right="44" w:hanging="8"/>
      </w:pPr>
      <w:r>
        <w:t xml:space="preserve">Es donde se alojan los equipos que podrán ser accedidos desde el exterior y el interior de la red. </w:t>
      </w:r>
    </w:p>
    <w:p w14:paraId="3D0B279C" w14:textId="77777777" w:rsidR="00A97412" w:rsidRDefault="00000000">
      <w:pPr>
        <w:spacing w:after="153" w:line="266" w:lineRule="auto"/>
        <w:ind w:left="-7" w:right="44" w:hanging="8"/>
      </w:pPr>
      <w:r>
        <w:t xml:space="preserve">Se caracteriza por poseer cierta flexibilidad en las políticas de servicios en comparación a la zona </w:t>
      </w:r>
      <w:proofErr w:type="spellStart"/>
      <w:r>
        <w:t>Inside</w:t>
      </w:r>
      <w:proofErr w:type="spellEnd"/>
      <w:r>
        <w:t xml:space="preserve"> (Inflexible).  </w:t>
      </w:r>
    </w:p>
    <w:p w14:paraId="6FFB6582" w14:textId="77777777" w:rsidR="00A97412" w:rsidRDefault="00000000">
      <w:pPr>
        <w:spacing w:after="153" w:line="266" w:lineRule="auto"/>
        <w:ind w:left="-7" w:right="44" w:hanging="8"/>
      </w:pPr>
      <w:r>
        <w:t xml:space="preserve">En esta zona pueden residir los servidores de correo electrónico externo (SMTP), el servidor web externo, </w:t>
      </w:r>
      <w:proofErr w:type="spellStart"/>
      <w:r>
        <w:t>webmail</w:t>
      </w:r>
      <w:proofErr w:type="spellEnd"/>
      <w:r>
        <w:t xml:space="preserve">, etc. </w:t>
      </w:r>
    </w:p>
    <w:p w14:paraId="1A722444" w14:textId="77777777" w:rsidR="00A97412" w:rsidRDefault="00000000">
      <w:pPr>
        <w:spacing w:after="158"/>
      </w:pPr>
      <w:r>
        <w:t xml:space="preserve"> </w:t>
      </w:r>
    </w:p>
    <w:p w14:paraId="27E5F7E2" w14:textId="77777777" w:rsidR="00A97412" w:rsidRDefault="00000000">
      <w:pPr>
        <w:spacing w:after="159"/>
        <w:ind w:left="-5" w:hanging="10"/>
      </w:pPr>
      <w:r>
        <w:rPr>
          <w:b/>
        </w:rPr>
        <w:t xml:space="preserve">Otras Zonas: </w:t>
      </w:r>
    </w:p>
    <w:p w14:paraId="3C634EE7" w14:textId="77777777" w:rsidR="00A97412" w:rsidRDefault="00000000">
      <w:pPr>
        <w:spacing w:after="153" w:line="266" w:lineRule="auto"/>
        <w:ind w:left="-7" w:right="44" w:hanging="8"/>
      </w:pPr>
      <w:r>
        <w:t xml:space="preserve">Son aquellas que contienen equipos que, aun cuando pertenecen a la institución, no se consideran suficientemente seguros como para ser integrados dentro de la red institucional.  </w:t>
      </w:r>
    </w:p>
    <w:p w14:paraId="48D6B76E" w14:textId="77777777" w:rsidR="00A97412" w:rsidRDefault="00000000">
      <w:pPr>
        <w:spacing w:after="153" w:line="266" w:lineRule="auto"/>
        <w:ind w:left="-7" w:right="44" w:hanging="8"/>
      </w:pPr>
      <w:r>
        <w:t xml:space="preserve">En esta zona pueden residir los servidores de acceso remoto para usuarios externos conectados por módem, máquinas para capacitación, etc. </w:t>
      </w:r>
    </w:p>
    <w:p w14:paraId="7047C3AF" w14:textId="77777777" w:rsidR="00A97412" w:rsidRDefault="00000000">
      <w:pPr>
        <w:spacing w:after="225"/>
        <w:ind w:left="-9"/>
      </w:pPr>
      <w:r>
        <w:rPr>
          <w:noProof/>
        </w:rPr>
        <w:lastRenderedPageBreak/>
        <w:drawing>
          <wp:inline distT="0" distB="0" distL="0" distR="0" wp14:anchorId="2D86C0C5" wp14:editId="259E06D5">
            <wp:extent cx="5404104" cy="3383280"/>
            <wp:effectExtent l="0" t="0" r="0" b="0"/>
            <wp:docPr id="306529" name="Picture 306529"/>
            <wp:cNvGraphicFramePr/>
            <a:graphic xmlns:a="http://schemas.openxmlformats.org/drawingml/2006/main">
              <a:graphicData uri="http://schemas.openxmlformats.org/drawingml/2006/picture">
                <pic:pic xmlns:pic="http://schemas.openxmlformats.org/drawingml/2006/picture">
                  <pic:nvPicPr>
                    <pic:cNvPr id="306529" name="Picture 306529"/>
                    <pic:cNvPicPr/>
                  </pic:nvPicPr>
                  <pic:blipFill>
                    <a:blip r:embed="rId841"/>
                    <a:stretch>
                      <a:fillRect/>
                    </a:stretch>
                  </pic:blipFill>
                  <pic:spPr>
                    <a:xfrm>
                      <a:off x="0" y="0"/>
                      <a:ext cx="5404104" cy="3383280"/>
                    </a:xfrm>
                    <a:prstGeom prst="rect">
                      <a:avLst/>
                    </a:prstGeom>
                  </pic:spPr>
                </pic:pic>
              </a:graphicData>
            </a:graphic>
          </wp:inline>
        </w:drawing>
      </w:r>
    </w:p>
    <w:p w14:paraId="0C2B10C8" w14:textId="77777777" w:rsidR="00A97412" w:rsidRDefault="00000000">
      <w:r>
        <w:t xml:space="preserve"> </w:t>
      </w:r>
    </w:p>
    <w:p w14:paraId="6B2F740A" w14:textId="77777777" w:rsidR="00A97412" w:rsidRDefault="00000000">
      <w:pPr>
        <w:spacing w:after="159"/>
        <w:ind w:left="-5" w:hanging="10"/>
      </w:pPr>
      <w:r>
        <w:rPr>
          <w:b/>
        </w:rPr>
        <w:t xml:space="preserve">Zona de Sistemas </w:t>
      </w:r>
      <w:proofErr w:type="spellStart"/>
      <w:r>
        <w:rPr>
          <w:b/>
        </w:rPr>
        <w:t>Legacy</w:t>
      </w:r>
      <w:proofErr w:type="spellEnd"/>
      <w:r>
        <w:rPr>
          <w:b/>
        </w:rPr>
        <w:t xml:space="preserve">: </w:t>
      </w:r>
    </w:p>
    <w:p w14:paraId="168383FE" w14:textId="77777777" w:rsidR="00A97412" w:rsidRDefault="00000000">
      <w:pPr>
        <w:spacing w:after="153" w:line="266" w:lineRule="auto"/>
        <w:ind w:left="-7" w:right="44" w:hanging="8"/>
      </w:pPr>
      <w:r>
        <w:t xml:space="preserve">Corresponde a la parte de la topología del nodo que contiene a la red con servidores de sistemas que perduran en el tiempo y son los </w:t>
      </w:r>
      <w:r>
        <w:rPr>
          <w:u w:val="single" w:color="000000"/>
        </w:rPr>
        <w:t>sistemas administrativos y de gestión más</w:t>
      </w:r>
      <w:r>
        <w:t xml:space="preserve"> </w:t>
      </w:r>
      <w:r>
        <w:rPr>
          <w:u w:val="single" w:color="000000"/>
        </w:rPr>
        <w:t>sensibles de la organización.</w:t>
      </w:r>
      <w:r>
        <w:t xml:space="preserve"> </w:t>
      </w:r>
    </w:p>
    <w:p w14:paraId="4E6B7187" w14:textId="77777777" w:rsidR="00A97412" w:rsidRDefault="00000000">
      <w:pPr>
        <w:spacing w:after="161" w:line="258" w:lineRule="auto"/>
        <w:ind w:left="-5" w:right="42" w:hanging="10"/>
      </w:pPr>
      <w:r>
        <w:rPr>
          <w:u w:val="single" w:color="000000"/>
        </w:rPr>
        <w:t>Es la zona de mayor seguridad dentro de la topología de la red.</w:t>
      </w:r>
      <w:r>
        <w:t xml:space="preserve"> </w:t>
      </w:r>
    </w:p>
    <w:p w14:paraId="0AEF221C" w14:textId="77777777" w:rsidR="00A97412" w:rsidRDefault="00000000">
      <w:pPr>
        <w:spacing w:after="153" w:line="266" w:lineRule="auto"/>
        <w:ind w:left="-7" w:right="44" w:hanging="8"/>
      </w:pPr>
      <w:r>
        <w:t xml:space="preserve">Puede estar protegido por un Firewall, Proxy o Servidor de transacciones seguras. </w:t>
      </w:r>
    </w:p>
    <w:p w14:paraId="12FC4C63" w14:textId="77777777" w:rsidR="00A97412" w:rsidRDefault="00000000">
      <w:pPr>
        <w:spacing w:after="158"/>
      </w:pPr>
      <w:r>
        <w:t xml:space="preserve"> </w:t>
      </w:r>
    </w:p>
    <w:p w14:paraId="740B3EFD" w14:textId="77777777" w:rsidR="00A97412" w:rsidRDefault="00000000">
      <w:pPr>
        <w:spacing w:after="159"/>
        <w:ind w:left="-5" w:hanging="10"/>
      </w:pPr>
      <w:r>
        <w:rPr>
          <w:b/>
        </w:rPr>
        <w:t xml:space="preserve">Servidor Web de Transacciones Seguras: </w:t>
      </w:r>
    </w:p>
    <w:p w14:paraId="6E7C659F" w14:textId="77777777" w:rsidR="00A97412" w:rsidRDefault="00000000">
      <w:pPr>
        <w:spacing w:after="161" w:line="258" w:lineRule="auto"/>
        <w:ind w:left="-5" w:right="42" w:hanging="10"/>
      </w:pPr>
      <w:r>
        <w:rPr>
          <w:u w:val="single" w:color="000000"/>
        </w:rPr>
        <w:t>Posee un sistema operativo asegurado que permite resguardar dentro de esta zona servidores</w:t>
      </w:r>
      <w:r>
        <w:t xml:space="preserve"> </w:t>
      </w:r>
      <w:proofErr w:type="spellStart"/>
      <w:r>
        <w:rPr>
          <w:u w:val="single" w:color="000000"/>
        </w:rPr>
        <w:t>legacy</w:t>
      </w:r>
      <w:proofErr w:type="spellEnd"/>
      <w:r>
        <w:rPr>
          <w:u w:val="single" w:color="000000"/>
        </w:rPr>
        <w:t xml:space="preserve"> con sistemas críticos (financieros, administrativos, logísticos).</w:t>
      </w:r>
      <w:r>
        <w:t xml:space="preserve"> </w:t>
      </w:r>
    </w:p>
    <w:p w14:paraId="35536C63" w14:textId="77777777" w:rsidR="00A97412" w:rsidRDefault="00000000">
      <w:pPr>
        <w:spacing w:after="153" w:line="266" w:lineRule="auto"/>
        <w:ind w:left="-7" w:right="44" w:hanging="8"/>
      </w:pPr>
      <w:r>
        <w:t xml:space="preserve">Prohíbe todos los servicios de Internet que accedan a esta zona y pongan en peligro la operatividad de </w:t>
      </w:r>
      <w:proofErr w:type="gramStart"/>
      <w:r>
        <w:t>los mismos</w:t>
      </w:r>
      <w:proofErr w:type="gramEnd"/>
      <w:r>
        <w:t xml:space="preserve">.  </w:t>
      </w:r>
    </w:p>
    <w:p w14:paraId="5C71F3E5" w14:textId="77777777" w:rsidR="00A97412" w:rsidRDefault="00000000">
      <w:pPr>
        <w:spacing w:after="153" w:line="266" w:lineRule="auto"/>
        <w:ind w:left="-7" w:right="44" w:hanging="8"/>
      </w:pPr>
      <w:r>
        <w:t xml:space="preserve">Ejemplos: FTP, Telnet. </w:t>
      </w:r>
    </w:p>
    <w:p w14:paraId="1AA6818B" w14:textId="77777777" w:rsidR="00A97412" w:rsidRDefault="00000000">
      <w:pPr>
        <w:spacing w:after="153" w:line="266" w:lineRule="auto"/>
        <w:ind w:left="-7" w:right="44" w:hanging="8"/>
      </w:pPr>
      <w:r>
        <w:t xml:space="preserve">Es un </w:t>
      </w:r>
      <w:r>
        <w:rPr>
          <w:u w:val="single" w:color="000000"/>
        </w:rPr>
        <w:t>servidor de seguridad</w:t>
      </w:r>
      <w:r>
        <w:t xml:space="preserve"> para nodos de Internet </w:t>
      </w:r>
      <w:r>
        <w:rPr>
          <w:u w:val="single" w:color="000000"/>
        </w:rPr>
        <w:t xml:space="preserve">diseñado para proteger los sistemas </w:t>
      </w:r>
      <w:proofErr w:type="spellStart"/>
      <w:r>
        <w:rPr>
          <w:u w:val="single" w:color="000000"/>
        </w:rPr>
        <w:t>legacy</w:t>
      </w:r>
      <w:proofErr w:type="spellEnd"/>
      <w:r>
        <w:t xml:space="preserve"> </w:t>
      </w:r>
      <w:r>
        <w:rPr>
          <w:u w:val="single" w:color="000000"/>
        </w:rPr>
        <w:t>y las bases de datos</w:t>
      </w:r>
      <w:r>
        <w:t xml:space="preserve"> puestas a disposición para consultas de usuarios de Internet. </w:t>
      </w:r>
    </w:p>
    <w:p w14:paraId="00C473D0" w14:textId="77777777" w:rsidR="00A97412" w:rsidRDefault="00000000">
      <w:pPr>
        <w:spacing w:after="153" w:line="266" w:lineRule="auto"/>
        <w:ind w:left="-7" w:right="44" w:hanging="8"/>
      </w:pPr>
      <w:r>
        <w:t xml:space="preserve">Consiste en un computador con una interfaz de red de doble boca, que hace de pasarela (Gateway) entre la zona de Intranet / Internet y la zona de seguridad en la red definida a tal efecto. </w:t>
      </w:r>
    </w:p>
    <w:p w14:paraId="0B9B9C87" w14:textId="77777777" w:rsidR="00A97412" w:rsidRDefault="00000000">
      <w:pPr>
        <w:spacing w:after="158"/>
      </w:pPr>
      <w:r>
        <w:t xml:space="preserve"> </w:t>
      </w:r>
    </w:p>
    <w:p w14:paraId="6BD08FBA" w14:textId="77777777" w:rsidR="00A97412" w:rsidRDefault="00000000">
      <w:pPr>
        <w:spacing w:after="0"/>
      </w:pPr>
      <w:r>
        <w:t xml:space="preserve"> </w:t>
      </w:r>
    </w:p>
    <w:p w14:paraId="3B26D01D" w14:textId="77777777" w:rsidR="00A97412" w:rsidRDefault="00000000">
      <w:pPr>
        <w:spacing w:after="159"/>
        <w:ind w:left="-5" w:hanging="10"/>
      </w:pPr>
      <w:r>
        <w:rPr>
          <w:b/>
        </w:rPr>
        <w:lastRenderedPageBreak/>
        <w:t xml:space="preserve">Servidor Web de Transacciones Intermedias: </w:t>
      </w:r>
    </w:p>
    <w:p w14:paraId="5B0ABC3B" w14:textId="77777777" w:rsidR="00A97412" w:rsidRDefault="00000000">
      <w:pPr>
        <w:spacing w:after="153" w:line="266" w:lineRule="auto"/>
        <w:ind w:left="-7" w:right="44" w:hanging="8"/>
      </w:pPr>
      <w:proofErr w:type="gramStart"/>
      <w:r>
        <w:t>En caso que</w:t>
      </w:r>
      <w:proofErr w:type="gramEnd"/>
      <w:r>
        <w:t xml:space="preserve"> el usuario de Internet necesite acceder a servicios de esta zona se debe establecer un </w:t>
      </w:r>
      <w:r>
        <w:rPr>
          <w:u w:val="single" w:color="000000"/>
        </w:rPr>
        <w:t>servidor intermedio web que atienda las consultas de usuarios y solicite los datos a los</w:t>
      </w:r>
      <w:r>
        <w:t xml:space="preserve"> </w:t>
      </w:r>
      <w:r>
        <w:rPr>
          <w:u w:val="single" w:color="000000"/>
        </w:rPr>
        <w:t xml:space="preserve">sistemas </w:t>
      </w:r>
      <w:proofErr w:type="spellStart"/>
      <w:r>
        <w:rPr>
          <w:u w:val="single" w:color="000000"/>
        </w:rPr>
        <w:t>legacy</w:t>
      </w:r>
      <w:proofErr w:type="spellEnd"/>
      <w:r>
        <w:t xml:space="preserve"> cumpliendo así con la teoría del modelo de N-capas. </w:t>
      </w:r>
    </w:p>
    <w:p w14:paraId="45E3F927" w14:textId="77777777" w:rsidR="00A97412" w:rsidRDefault="00000000">
      <w:pPr>
        <w:spacing w:after="161" w:line="258" w:lineRule="auto"/>
        <w:ind w:left="-5" w:right="42" w:hanging="10"/>
      </w:pPr>
      <w:r>
        <w:rPr>
          <w:u w:val="single" w:color="000000"/>
        </w:rPr>
        <w:t>Ningún usuario habilitado a realizar consultas podrá acceder directamente a los servidores</w:t>
      </w:r>
      <w:r>
        <w:t xml:space="preserve"> </w:t>
      </w:r>
      <w:proofErr w:type="spellStart"/>
      <w:r>
        <w:rPr>
          <w:u w:val="single" w:color="000000"/>
        </w:rPr>
        <w:t>legacy</w:t>
      </w:r>
      <w:proofErr w:type="spellEnd"/>
      <w:r>
        <w:rPr>
          <w:u w:val="single" w:color="000000"/>
        </w:rPr>
        <w:t>, teniendo que comunicarse obligatoriamente a través de este servidor de Web</w:t>
      </w:r>
      <w:r>
        <w:t xml:space="preserve"> </w:t>
      </w:r>
      <w:r>
        <w:rPr>
          <w:u w:val="single" w:color="000000"/>
        </w:rPr>
        <w:t>Intermedio.</w:t>
      </w:r>
      <w:r>
        <w:t xml:space="preserve"> </w:t>
      </w:r>
    </w:p>
    <w:p w14:paraId="55DA1F37" w14:textId="77777777" w:rsidR="00A97412" w:rsidRDefault="00000000">
      <w:pPr>
        <w:spacing w:after="153" w:line="266" w:lineRule="auto"/>
        <w:ind w:left="-7" w:right="44" w:hanging="8"/>
      </w:pPr>
      <w:r>
        <w:t xml:space="preserve">Este servidor intercambia </w:t>
      </w:r>
      <w:proofErr w:type="gramStart"/>
      <w:r>
        <w:t>los set</w:t>
      </w:r>
      <w:proofErr w:type="gramEnd"/>
      <w:r>
        <w:t xml:space="preserve"> de datos necesarios para cumplir con las consultas solicitadas y las entrega a los usuarios como una página web.  </w:t>
      </w:r>
    </w:p>
    <w:p w14:paraId="2BEC56DA" w14:textId="77777777" w:rsidR="00A97412" w:rsidRDefault="00000000">
      <w:pPr>
        <w:spacing w:after="153" w:line="266" w:lineRule="auto"/>
        <w:ind w:left="-7" w:right="44" w:hanging="8"/>
      </w:pPr>
      <w:r>
        <w:t xml:space="preserve">Por lo </w:t>
      </w:r>
      <w:proofErr w:type="gramStart"/>
      <w:r>
        <w:t>tanto</w:t>
      </w:r>
      <w:proofErr w:type="gramEnd"/>
      <w:r>
        <w:t xml:space="preserve"> es mandatorio definir con autorización de los usuarios que sistemas se podrán acceder y que usuarios están autorizados a realizar dichas consultas. </w:t>
      </w:r>
    </w:p>
    <w:p w14:paraId="24CCA2D1" w14:textId="77777777" w:rsidR="00A97412" w:rsidRDefault="00000000">
      <w:pPr>
        <w:spacing w:after="158"/>
      </w:pPr>
      <w:r>
        <w:t xml:space="preserve"> </w:t>
      </w:r>
    </w:p>
    <w:p w14:paraId="598EF98D" w14:textId="77777777" w:rsidR="00A97412" w:rsidRDefault="00000000">
      <w:pPr>
        <w:spacing w:after="0"/>
        <w:ind w:left="-5" w:hanging="10"/>
      </w:pPr>
      <w:r>
        <w:rPr>
          <w:b/>
        </w:rPr>
        <w:t xml:space="preserve">Políticas de Restricción de Servicios: </w:t>
      </w:r>
    </w:p>
    <w:tbl>
      <w:tblPr>
        <w:tblStyle w:val="TableGrid"/>
        <w:tblW w:w="5273" w:type="dxa"/>
        <w:tblInd w:w="360" w:type="dxa"/>
        <w:tblCellMar>
          <w:top w:w="33" w:type="dxa"/>
          <w:left w:w="0" w:type="dxa"/>
          <w:bottom w:w="0" w:type="dxa"/>
          <w:right w:w="0" w:type="dxa"/>
        </w:tblCellMar>
        <w:tblLook w:val="04A0" w:firstRow="1" w:lastRow="0" w:firstColumn="1" w:lastColumn="0" w:noHBand="0" w:noVBand="1"/>
      </w:tblPr>
      <w:tblGrid>
        <w:gridCol w:w="1765"/>
        <w:gridCol w:w="3508"/>
      </w:tblGrid>
      <w:tr w:rsidR="00A97412" w14:paraId="296E6761" w14:textId="77777777">
        <w:trPr>
          <w:trHeight w:val="281"/>
        </w:trPr>
        <w:tc>
          <w:tcPr>
            <w:tcW w:w="1765" w:type="dxa"/>
            <w:tcBorders>
              <w:top w:val="nil"/>
              <w:left w:val="nil"/>
              <w:bottom w:val="nil"/>
              <w:right w:val="nil"/>
            </w:tcBorders>
          </w:tcPr>
          <w:p w14:paraId="5D0876F4" w14:textId="77777777" w:rsidR="00A97412" w:rsidRDefault="00000000">
            <w:pPr>
              <w:tabs>
                <w:tab w:val="center" w:pos="522"/>
                <w:tab w:val="center" w:pos="1056"/>
              </w:tabs>
              <w:spacing w:after="0"/>
            </w:pPr>
            <w:r>
              <w:rPr>
                <w:rFonts w:ascii="Segoe UI Symbol" w:eastAsia="Segoe UI Symbol" w:hAnsi="Segoe UI Symbol" w:cs="Segoe UI Symbol"/>
              </w:rPr>
              <w:t>•</w:t>
            </w:r>
            <w:r>
              <w:rPr>
                <w:rFonts w:ascii="Arial" w:eastAsia="Arial" w:hAnsi="Arial" w:cs="Arial"/>
              </w:rPr>
              <w:t xml:space="preserve"> </w:t>
            </w:r>
            <w:r>
              <w:rPr>
                <w:rFonts w:ascii="Arial" w:eastAsia="Arial" w:hAnsi="Arial" w:cs="Arial"/>
              </w:rPr>
              <w:tab/>
            </w:r>
            <w:r>
              <w:t xml:space="preserve">FTP </w:t>
            </w:r>
            <w:r>
              <w:tab/>
              <w:t xml:space="preserve"> </w:t>
            </w:r>
          </w:p>
        </w:tc>
        <w:tc>
          <w:tcPr>
            <w:tcW w:w="3509" w:type="dxa"/>
            <w:tcBorders>
              <w:top w:val="nil"/>
              <w:left w:val="nil"/>
              <w:bottom w:val="nil"/>
              <w:right w:val="nil"/>
            </w:tcBorders>
          </w:tcPr>
          <w:p w14:paraId="28C85B97" w14:textId="77777777" w:rsidR="00A97412" w:rsidRDefault="00000000">
            <w:pPr>
              <w:tabs>
                <w:tab w:val="center" w:pos="1155"/>
              </w:tabs>
              <w:spacing w:after="0"/>
            </w:pPr>
            <w:r>
              <w:rPr>
                <w:rFonts w:ascii="Wingdings" w:eastAsia="Wingdings" w:hAnsi="Wingdings" w:cs="Wingdings"/>
              </w:rPr>
              <w:t>→</w:t>
            </w:r>
            <w:r>
              <w:t xml:space="preserve"> </w:t>
            </w:r>
            <w:r>
              <w:tab/>
              <w:t xml:space="preserve">Seguridad </w:t>
            </w:r>
          </w:p>
        </w:tc>
      </w:tr>
      <w:tr w:rsidR="00A97412" w14:paraId="70177F35" w14:textId="77777777">
        <w:trPr>
          <w:trHeight w:val="301"/>
        </w:trPr>
        <w:tc>
          <w:tcPr>
            <w:tcW w:w="1765" w:type="dxa"/>
            <w:tcBorders>
              <w:top w:val="nil"/>
              <w:left w:val="nil"/>
              <w:bottom w:val="nil"/>
              <w:right w:val="nil"/>
            </w:tcBorders>
          </w:tcPr>
          <w:p w14:paraId="0B80BE92" w14:textId="77777777" w:rsidR="00A97412" w:rsidRDefault="00000000">
            <w:pPr>
              <w:tabs>
                <w:tab w:val="center" w:pos="693"/>
              </w:tabs>
              <w:spacing w:after="0"/>
            </w:pPr>
            <w:r>
              <w:rPr>
                <w:rFonts w:ascii="Segoe UI Symbol" w:eastAsia="Segoe UI Symbol" w:hAnsi="Segoe UI Symbol" w:cs="Segoe UI Symbol"/>
              </w:rPr>
              <w:t>•</w:t>
            </w:r>
            <w:r>
              <w:rPr>
                <w:rFonts w:ascii="Arial" w:eastAsia="Arial" w:hAnsi="Arial" w:cs="Arial"/>
              </w:rPr>
              <w:t xml:space="preserve"> </w:t>
            </w:r>
            <w:r>
              <w:rPr>
                <w:rFonts w:ascii="Arial" w:eastAsia="Arial" w:hAnsi="Arial" w:cs="Arial"/>
              </w:rPr>
              <w:tab/>
            </w:r>
            <w:r>
              <w:t xml:space="preserve">TELNET  </w:t>
            </w:r>
          </w:p>
        </w:tc>
        <w:tc>
          <w:tcPr>
            <w:tcW w:w="3509" w:type="dxa"/>
            <w:tcBorders>
              <w:top w:val="nil"/>
              <w:left w:val="nil"/>
              <w:bottom w:val="nil"/>
              <w:right w:val="nil"/>
            </w:tcBorders>
          </w:tcPr>
          <w:p w14:paraId="651BA1B5" w14:textId="77777777" w:rsidR="00A97412" w:rsidRDefault="00000000">
            <w:pPr>
              <w:tabs>
                <w:tab w:val="center" w:pos="1144"/>
              </w:tabs>
              <w:spacing w:after="0"/>
            </w:pPr>
            <w:r>
              <w:rPr>
                <w:rFonts w:ascii="Wingdings" w:eastAsia="Wingdings" w:hAnsi="Wingdings" w:cs="Wingdings"/>
              </w:rPr>
              <w:t>→</w:t>
            </w:r>
            <w:r>
              <w:t xml:space="preserve"> </w:t>
            </w:r>
            <w:r>
              <w:tab/>
              <w:t xml:space="preserve">Prohibido </w:t>
            </w:r>
          </w:p>
        </w:tc>
      </w:tr>
      <w:tr w:rsidR="00A97412" w14:paraId="35DC33C2" w14:textId="77777777">
        <w:trPr>
          <w:trHeight w:val="301"/>
        </w:trPr>
        <w:tc>
          <w:tcPr>
            <w:tcW w:w="1765" w:type="dxa"/>
            <w:tcBorders>
              <w:top w:val="nil"/>
              <w:left w:val="nil"/>
              <w:bottom w:val="nil"/>
              <w:right w:val="nil"/>
            </w:tcBorders>
          </w:tcPr>
          <w:p w14:paraId="50780804" w14:textId="77777777" w:rsidR="00A97412" w:rsidRDefault="00000000">
            <w:pPr>
              <w:tabs>
                <w:tab w:val="center" w:pos="530"/>
                <w:tab w:val="center" w:pos="1056"/>
              </w:tabs>
              <w:spacing w:after="0"/>
            </w:pPr>
            <w:r>
              <w:rPr>
                <w:rFonts w:ascii="Segoe UI Symbol" w:eastAsia="Segoe UI Symbol" w:hAnsi="Segoe UI Symbol" w:cs="Segoe UI Symbol"/>
              </w:rPr>
              <w:t>•</w:t>
            </w:r>
            <w:r>
              <w:rPr>
                <w:rFonts w:ascii="Arial" w:eastAsia="Arial" w:hAnsi="Arial" w:cs="Arial"/>
              </w:rPr>
              <w:t xml:space="preserve"> </w:t>
            </w:r>
            <w:r>
              <w:rPr>
                <w:rFonts w:ascii="Arial" w:eastAsia="Arial" w:hAnsi="Arial" w:cs="Arial"/>
              </w:rPr>
              <w:tab/>
            </w:r>
            <w:proofErr w:type="gramStart"/>
            <w:r>
              <w:t xml:space="preserve">SSH  </w:t>
            </w:r>
            <w:r>
              <w:tab/>
            </w:r>
            <w:proofErr w:type="gramEnd"/>
            <w:r>
              <w:t xml:space="preserve"> </w:t>
            </w:r>
          </w:p>
        </w:tc>
        <w:tc>
          <w:tcPr>
            <w:tcW w:w="3509" w:type="dxa"/>
            <w:tcBorders>
              <w:top w:val="nil"/>
              <w:left w:val="nil"/>
              <w:bottom w:val="nil"/>
              <w:right w:val="nil"/>
            </w:tcBorders>
          </w:tcPr>
          <w:p w14:paraId="27D873B8" w14:textId="77777777" w:rsidR="00A97412" w:rsidRDefault="00000000">
            <w:pPr>
              <w:tabs>
                <w:tab w:val="center" w:pos="1217"/>
              </w:tabs>
              <w:spacing w:after="0"/>
            </w:pPr>
            <w:r>
              <w:rPr>
                <w:rFonts w:ascii="Wingdings" w:eastAsia="Wingdings" w:hAnsi="Wingdings" w:cs="Wingdings"/>
              </w:rPr>
              <w:t>→</w:t>
            </w:r>
            <w:r>
              <w:t xml:space="preserve"> </w:t>
            </w:r>
            <w:r>
              <w:tab/>
              <w:t xml:space="preserve">Restringido </w:t>
            </w:r>
          </w:p>
        </w:tc>
      </w:tr>
      <w:tr w:rsidR="00A97412" w14:paraId="3C644639" w14:textId="77777777">
        <w:trPr>
          <w:trHeight w:val="301"/>
        </w:trPr>
        <w:tc>
          <w:tcPr>
            <w:tcW w:w="1765" w:type="dxa"/>
            <w:tcBorders>
              <w:top w:val="nil"/>
              <w:left w:val="nil"/>
              <w:bottom w:val="nil"/>
              <w:right w:val="nil"/>
            </w:tcBorders>
          </w:tcPr>
          <w:p w14:paraId="5BBA721E" w14:textId="77777777" w:rsidR="00A97412" w:rsidRDefault="00000000">
            <w:pPr>
              <w:tabs>
                <w:tab w:val="center" w:pos="773"/>
              </w:tabs>
              <w:spacing w:after="0"/>
            </w:pPr>
            <w:r>
              <w:rPr>
                <w:rFonts w:ascii="Segoe UI Symbol" w:eastAsia="Segoe UI Symbol" w:hAnsi="Segoe UI Symbol" w:cs="Segoe UI Symbol"/>
              </w:rPr>
              <w:t>•</w:t>
            </w:r>
            <w:r>
              <w:rPr>
                <w:rFonts w:ascii="Arial" w:eastAsia="Arial" w:hAnsi="Arial" w:cs="Arial"/>
              </w:rPr>
              <w:t xml:space="preserve"> </w:t>
            </w:r>
            <w:r>
              <w:rPr>
                <w:rFonts w:ascii="Arial" w:eastAsia="Arial" w:hAnsi="Arial" w:cs="Arial"/>
              </w:rPr>
              <w:tab/>
            </w:r>
            <w:r>
              <w:t xml:space="preserve">IRC – ICQ  </w:t>
            </w:r>
          </w:p>
        </w:tc>
        <w:tc>
          <w:tcPr>
            <w:tcW w:w="3509" w:type="dxa"/>
            <w:tcBorders>
              <w:top w:val="nil"/>
              <w:left w:val="nil"/>
              <w:bottom w:val="nil"/>
              <w:right w:val="nil"/>
            </w:tcBorders>
          </w:tcPr>
          <w:p w14:paraId="1AB8BE2B" w14:textId="77777777" w:rsidR="00A97412" w:rsidRDefault="00000000">
            <w:pPr>
              <w:tabs>
                <w:tab w:val="center" w:pos="1434"/>
              </w:tabs>
              <w:spacing w:after="0"/>
            </w:pPr>
            <w:r>
              <w:rPr>
                <w:rFonts w:ascii="Wingdings" w:eastAsia="Wingdings" w:hAnsi="Wingdings" w:cs="Wingdings"/>
              </w:rPr>
              <w:t>→</w:t>
            </w:r>
            <w:r>
              <w:t xml:space="preserve"> </w:t>
            </w:r>
            <w:r>
              <w:tab/>
              <w:t xml:space="preserve">Ancho de banda </w:t>
            </w:r>
          </w:p>
        </w:tc>
      </w:tr>
      <w:tr w:rsidR="00A97412" w14:paraId="21520491" w14:textId="77777777">
        <w:trPr>
          <w:trHeight w:val="301"/>
        </w:trPr>
        <w:tc>
          <w:tcPr>
            <w:tcW w:w="1765" w:type="dxa"/>
            <w:tcBorders>
              <w:top w:val="nil"/>
              <w:left w:val="nil"/>
              <w:bottom w:val="nil"/>
              <w:right w:val="nil"/>
            </w:tcBorders>
          </w:tcPr>
          <w:p w14:paraId="6DE6C0EF" w14:textId="77777777" w:rsidR="00A97412" w:rsidRDefault="00000000">
            <w:pPr>
              <w:tabs>
                <w:tab w:val="center" w:pos="912"/>
              </w:tabs>
              <w:spacing w:after="0"/>
            </w:pPr>
            <w:r>
              <w:rPr>
                <w:rFonts w:ascii="Segoe UI Symbol" w:eastAsia="Segoe UI Symbol" w:hAnsi="Segoe UI Symbol" w:cs="Segoe UI Symbol"/>
              </w:rPr>
              <w:t>•</w:t>
            </w:r>
            <w:r>
              <w:rPr>
                <w:rFonts w:ascii="Arial" w:eastAsia="Arial" w:hAnsi="Arial" w:cs="Arial"/>
              </w:rPr>
              <w:t xml:space="preserve"> </w:t>
            </w:r>
            <w:r>
              <w:rPr>
                <w:rFonts w:ascii="Arial" w:eastAsia="Arial" w:hAnsi="Arial" w:cs="Arial"/>
              </w:rPr>
              <w:tab/>
            </w:r>
            <w:r>
              <w:t xml:space="preserve">REAL AUDIO </w:t>
            </w:r>
          </w:p>
        </w:tc>
        <w:tc>
          <w:tcPr>
            <w:tcW w:w="3509" w:type="dxa"/>
            <w:tcBorders>
              <w:top w:val="nil"/>
              <w:left w:val="nil"/>
              <w:bottom w:val="nil"/>
              <w:right w:val="nil"/>
            </w:tcBorders>
          </w:tcPr>
          <w:p w14:paraId="488494EC" w14:textId="77777777" w:rsidR="00A97412" w:rsidRDefault="00000000">
            <w:pPr>
              <w:tabs>
                <w:tab w:val="center" w:pos="1434"/>
              </w:tabs>
              <w:spacing w:after="0"/>
            </w:pPr>
            <w:r>
              <w:rPr>
                <w:rFonts w:ascii="Wingdings" w:eastAsia="Wingdings" w:hAnsi="Wingdings" w:cs="Wingdings"/>
              </w:rPr>
              <w:t>→</w:t>
            </w:r>
            <w:r>
              <w:t xml:space="preserve"> </w:t>
            </w:r>
            <w:r>
              <w:tab/>
              <w:t xml:space="preserve">Ancho de banda </w:t>
            </w:r>
          </w:p>
        </w:tc>
      </w:tr>
      <w:tr w:rsidR="00A97412" w14:paraId="534095CD" w14:textId="77777777">
        <w:trPr>
          <w:trHeight w:val="302"/>
        </w:trPr>
        <w:tc>
          <w:tcPr>
            <w:tcW w:w="1765" w:type="dxa"/>
            <w:tcBorders>
              <w:top w:val="nil"/>
              <w:left w:val="nil"/>
              <w:bottom w:val="nil"/>
              <w:right w:val="nil"/>
            </w:tcBorders>
          </w:tcPr>
          <w:p w14:paraId="6285F88E" w14:textId="77777777" w:rsidR="00A97412" w:rsidRDefault="00000000">
            <w:pPr>
              <w:tabs>
                <w:tab w:val="center" w:pos="840"/>
              </w:tabs>
              <w:spacing w:after="0"/>
            </w:pPr>
            <w:r>
              <w:rPr>
                <w:rFonts w:ascii="Segoe UI Symbol" w:eastAsia="Segoe UI Symbol" w:hAnsi="Segoe UI Symbol" w:cs="Segoe UI Symbol"/>
              </w:rPr>
              <w:t>•</w:t>
            </w:r>
            <w:r>
              <w:rPr>
                <w:rFonts w:ascii="Arial" w:eastAsia="Arial" w:hAnsi="Arial" w:cs="Arial"/>
              </w:rPr>
              <w:t xml:space="preserve"> </w:t>
            </w:r>
            <w:r>
              <w:rPr>
                <w:rFonts w:ascii="Arial" w:eastAsia="Arial" w:hAnsi="Arial" w:cs="Arial"/>
              </w:rPr>
              <w:tab/>
            </w:r>
            <w:r>
              <w:t xml:space="preserve">File </w:t>
            </w:r>
            <w:proofErr w:type="spellStart"/>
            <w:r>
              <w:t>Mgmt</w:t>
            </w:r>
            <w:proofErr w:type="spellEnd"/>
            <w:r>
              <w:t xml:space="preserve">.   </w:t>
            </w:r>
          </w:p>
        </w:tc>
        <w:tc>
          <w:tcPr>
            <w:tcW w:w="3509" w:type="dxa"/>
            <w:tcBorders>
              <w:top w:val="nil"/>
              <w:left w:val="nil"/>
              <w:bottom w:val="nil"/>
              <w:right w:val="nil"/>
            </w:tcBorders>
          </w:tcPr>
          <w:p w14:paraId="489D3D2C" w14:textId="77777777" w:rsidR="00A97412" w:rsidRDefault="00000000">
            <w:pPr>
              <w:tabs>
                <w:tab w:val="right" w:pos="3509"/>
              </w:tabs>
              <w:spacing w:after="0"/>
            </w:pPr>
            <w:r>
              <w:rPr>
                <w:rFonts w:ascii="Wingdings" w:eastAsia="Wingdings" w:hAnsi="Wingdings" w:cs="Wingdings"/>
              </w:rPr>
              <w:t>→</w:t>
            </w:r>
            <w:r>
              <w:t xml:space="preserve"> </w:t>
            </w:r>
            <w:r>
              <w:tab/>
              <w:t xml:space="preserve">Restricción de lugares y cuotas </w:t>
            </w:r>
          </w:p>
        </w:tc>
      </w:tr>
      <w:tr w:rsidR="00A97412" w14:paraId="12551C4A" w14:textId="77777777">
        <w:trPr>
          <w:trHeight w:val="301"/>
        </w:trPr>
        <w:tc>
          <w:tcPr>
            <w:tcW w:w="1765" w:type="dxa"/>
            <w:tcBorders>
              <w:top w:val="nil"/>
              <w:left w:val="nil"/>
              <w:bottom w:val="nil"/>
              <w:right w:val="nil"/>
            </w:tcBorders>
          </w:tcPr>
          <w:p w14:paraId="6FBFCAFD" w14:textId="77777777" w:rsidR="00A97412" w:rsidRDefault="00000000">
            <w:pPr>
              <w:tabs>
                <w:tab w:val="center" w:pos="882"/>
              </w:tabs>
              <w:spacing w:after="0"/>
            </w:pPr>
            <w:r>
              <w:rPr>
                <w:rFonts w:ascii="Segoe UI Symbol" w:eastAsia="Segoe UI Symbol" w:hAnsi="Segoe UI Symbol" w:cs="Segoe UI Symbol"/>
              </w:rPr>
              <w:t>•</w:t>
            </w:r>
            <w:r>
              <w:rPr>
                <w:rFonts w:ascii="Arial" w:eastAsia="Arial" w:hAnsi="Arial" w:cs="Arial"/>
              </w:rPr>
              <w:t xml:space="preserve"> </w:t>
            </w:r>
            <w:r>
              <w:rPr>
                <w:rFonts w:ascii="Arial" w:eastAsia="Arial" w:hAnsi="Arial" w:cs="Arial"/>
              </w:rPr>
              <w:tab/>
            </w:r>
            <w:r>
              <w:t xml:space="preserve">Mail </w:t>
            </w:r>
            <w:proofErr w:type="spellStart"/>
            <w:r>
              <w:t>Mgmt</w:t>
            </w:r>
            <w:proofErr w:type="spellEnd"/>
            <w:r>
              <w:t xml:space="preserve">.   </w:t>
            </w:r>
          </w:p>
        </w:tc>
        <w:tc>
          <w:tcPr>
            <w:tcW w:w="3509" w:type="dxa"/>
            <w:tcBorders>
              <w:top w:val="nil"/>
              <w:left w:val="nil"/>
              <w:bottom w:val="nil"/>
              <w:right w:val="nil"/>
            </w:tcBorders>
          </w:tcPr>
          <w:p w14:paraId="2BDB2CDE" w14:textId="77777777" w:rsidR="00A97412" w:rsidRDefault="00000000">
            <w:pPr>
              <w:tabs>
                <w:tab w:val="center" w:pos="1877"/>
              </w:tabs>
              <w:spacing w:after="0"/>
            </w:pPr>
            <w:r>
              <w:rPr>
                <w:rFonts w:ascii="Wingdings" w:eastAsia="Wingdings" w:hAnsi="Wingdings" w:cs="Wingdings"/>
              </w:rPr>
              <w:t>→</w:t>
            </w:r>
            <w:r>
              <w:t xml:space="preserve"> </w:t>
            </w:r>
            <w:r>
              <w:tab/>
              <w:t xml:space="preserve">Restricción de </w:t>
            </w:r>
            <w:proofErr w:type="spellStart"/>
            <w:r>
              <w:t>atacheados</w:t>
            </w:r>
            <w:proofErr w:type="spellEnd"/>
            <w:r>
              <w:t xml:space="preserve"> </w:t>
            </w:r>
          </w:p>
        </w:tc>
      </w:tr>
      <w:tr w:rsidR="00A97412" w14:paraId="2EB6ECE9" w14:textId="77777777">
        <w:trPr>
          <w:trHeight w:val="301"/>
        </w:trPr>
        <w:tc>
          <w:tcPr>
            <w:tcW w:w="1765" w:type="dxa"/>
            <w:tcBorders>
              <w:top w:val="nil"/>
              <w:left w:val="nil"/>
              <w:bottom w:val="nil"/>
              <w:right w:val="nil"/>
            </w:tcBorders>
          </w:tcPr>
          <w:p w14:paraId="662AFBFA" w14:textId="77777777" w:rsidR="00A97412" w:rsidRDefault="00000000">
            <w:pPr>
              <w:tabs>
                <w:tab w:val="center" w:pos="882"/>
              </w:tabs>
              <w:spacing w:after="0"/>
            </w:pPr>
            <w:r>
              <w:rPr>
                <w:rFonts w:ascii="Segoe UI Symbol" w:eastAsia="Segoe UI Symbol" w:hAnsi="Segoe UI Symbol" w:cs="Segoe UI Symbol"/>
              </w:rPr>
              <w:t>•</w:t>
            </w:r>
            <w:r>
              <w:rPr>
                <w:rFonts w:ascii="Arial" w:eastAsia="Arial" w:hAnsi="Arial" w:cs="Arial"/>
              </w:rPr>
              <w:t xml:space="preserve"> </w:t>
            </w:r>
            <w:r>
              <w:rPr>
                <w:rFonts w:ascii="Arial" w:eastAsia="Arial" w:hAnsi="Arial" w:cs="Arial"/>
              </w:rPr>
              <w:tab/>
            </w:r>
            <w:r>
              <w:t xml:space="preserve">Mail </w:t>
            </w:r>
            <w:proofErr w:type="spellStart"/>
            <w:r>
              <w:t>Mgmt</w:t>
            </w:r>
            <w:proofErr w:type="spellEnd"/>
            <w:r>
              <w:t xml:space="preserve">.    </w:t>
            </w:r>
          </w:p>
        </w:tc>
        <w:tc>
          <w:tcPr>
            <w:tcW w:w="3509" w:type="dxa"/>
            <w:tcBorders>
              <w:top w:val="nil"/>
              <w:left w:val="nil"/>
              <w:bottom w:val="nil"/>
              <w:right w:val="nil"/>
            </w:tcBorders>
          </w:tcPr>
          <w:p w14:paraId="1A118F66" w14:textId="77777777" w:rsidR="00A97412" w:rsidRDefault="00000000">
            <w:pPr>
              <w:tabs>
                <w:tab w:val="center" w:pos="1620"/>
              </w:tabs>
              <w:spacing w:after="0"/>
            </w:pPr>
            <w:r>
              <w:rPr>
                <w:rFonts w:ascii="Wingdings" w:eastAsia="Wingdings" w:hAnsi="Wingdings" w:cs="Wingdings"/>
              </w:rPr>
              <w:t>→</w:t>
            </w:r>
            <w:r>
              <w:t xml:space="preserve"> </w:t>
            </w:r>
            <w:r>
              <w:tab/>
              <w:t xml:space="preserve">Filtro Spam activado </w:t>
            </w:r>
          </w:p>
        </w:tc>
      </w:tr>
      <w:tr w:rsidR="00A97412" w14:paraId="048B322A" w14:textId="77777777">
        <w:trPr>
          <w:trHeight w:val="303"/>
        </w:trPr>
        <w:tc>
          <w:tcPr>
            <w:tcW w:w="1765" w:type="dxa"/>
            <w:tcBorders>
              <w:top w:val="nil"/>
              <w:left w:val="nil"/>
              <w:bottom w:val="nil"/>
              <w:right w:val="nil"/>
            </w:tcBorders>
          </w:tcPr>
          <w:p w14:paraId="3AAB6A9B" w14:textId="77777777" w:rsidR="00A97412" w:rsidRDefault="00000000">
            <w:pPr>
              <w:tabs>
                <w:tab w:val="center" w:pos="823"/>
              </w:tabs>
              <w:spacing w:after="0"/>
            </w:pPr>
            <w:r>
              <w:rPr>
                <w:rFonts w:ascii="Segoe UI Symbol" w:eastAsia="Segoe UI Symbol" w:hAnsi="Segoe UI Symbol" w:cs="Segoe UI Symbol"/>
              </w:rPr>
              <w:t>•</w:t>
            </w:r>
            <w:r>
              <w:rPr>
                <w:rFonts w:ascii="Arial" w:eastAsia="Arial" w:hAnsi="Arial" w:cs="Arial"/>
              </w:rPr>
              <w:t xml:space="preserve"> </w:t>
            </w:r>
            <w:r>
              <w:rPr>
                <w:rFonts w:ascii="Arial" w:eastAsia="Arial" w:hAnsi="Arial" w:cs="Arial"/>
              </w:rPr>
              <w:tab/>
            </w:r>
            <w:proofErr w:type="spellStart"/>
            <w:r>
              <w:t>Bw</w:t>
            </w:r>
            <w:proofErr w:type="spellEnd"/>
            <w:r>
              <w:t xml:space="preserve"> </w:t>
            </w:r>
            <w:proofErr w:type="spellStart"/>
            <w:r>
              <w:t>Mgmt</w:t>
            </w:r>
            <w:proofErr w:type="spellEnd"/>
            <w:r>
              <w:t xml:space="preserve">. </w:t>
            </w:r>
          </w:p>
        </w:tc>
        <w:tc>
          <w:tcPr>
            <w:tcW w:w="3509" w:type="dxa"/>
            <w:tcBorders>
              <w:top w:val="nil"/>
              <w:left w:val="nil"/>
              <w:bottom w:val="nil"/>
              <w:right w:val="nil"/>
            </w:tcBorders>
          </w:tcPr>
          <w:p w14:paraId="5D258C7B" w14:textId="77777777" w:rsidR="00A97412" w:rsidRDefault="00000000">
            <w:pPr>
              <w:tabs>
                <w:tab w:val="right" w:pos="3509"/>
              </w:tabs>
              <w:spacing w:after="0"/>
            </w:pPr>
            <w:r>
              <w:rPr>
                <w:rFonts w:ascii="Wingdings" w:eastAsia="Wingdings" w:hAnsi="Wingdings" w:cs="Wingdings"/>
              </w:rPr>
              <w:t>→</w:t>
            </w:r>
            <w:r>
              <w:t xml:space="preserve"> </w:t>
            </w:r>
            <w:r>
              <w:tab/>
              <w:t xml:space="preserve">Restricción de ancho de banda </w:t>
            </w:r>
          </w:p>
        </w:tc>
      </w:tr>
      <w:tr w:rsidR="00A97412" w14:paraId="5C20A732" w14:textId="77777777">
        <w:trPr>
          <w:trHeight w:val="281"/>
        </w:trPr>
        <w:tc>
          <w:tcPr>
            <w:tcW w:w="1765" w:type="dxa"/>
            <w:tcBorders>
              <w:top w:val="nil"/>
              <w:left w:val="nil"/>
              <w:bottom w:val="nil"/>
              <w:right w:val="nil"/>
            </w:tcBorders>
          </w:tcPr>
          <w:p w14:paraId="6B1022D0" w14:textId="77777777" w:rsidR="00A97412" w:rsidRDefault="00000000">
            <w:pPr>
              <w:tabs>
                <w:tab w:val="center" w:pos="758"/>
              </w:tabs>
              <w:spacing w:after="0"/>
            </w:pPr>
            <w:r>
              <w:rPr>
                <w:rFonts w:ascii="Segoe UI Symbol" w:eastAsia="Segoe UI Symbol" w:hAnsi="Segoe UI Symbol" w:cs="Segoe UI Symbol"/>
              </w:rPr>
              <w:t>•</w:t>
            </w:r>
            <w:r>
              <w:rPr>
                <w:rFonts w:ascii="Arial" w:eastAsia="Arial" w:hAnsi="Arial" w:cs="Arial"/>
              </w:rPr>
              <w:t xml:space="preserve"> </w:t>
            </w:r>
            <w:r>
              <w:rPr>
                <w:rFonts w:ascii="Arial" w:eastAsia="Arial" w:hAnsi="Arial" w:cs="Arial"/>
              </w:rPr>
              <w:tab/>
            </w:r>
            <w:r>
              <w:t xml:space="preserve">Antivirus     </w:t>
            </w:r>
          </w:p>
        </w:tc>
        <w:tc>
          <w:tcPr>
            <w:tcW w:w="3509" w:type="dxa"/>
            <w:tcBorders>
              <w:top w:val="nil"/>
              <w:left w:val="nil"/>
              <w:bottom w:val="nil"/>
              <w:right w:val="nil"/>
            </w:tcBorders>
          </w:tcPr>
          <w:p w14:paraId="6514702F" w14:textId="77777777" w:rsidR="00A97412" w:rsidRDefault="00000000">
            <w:pPr>
              <w:tabs>
                <w:tab w:val="right" w:pos="3509"/>
              </w:tabs>
              <w:spacing w:after="0"/>
            </w:pPr>
            <w:r>
              <w:rPr>
                <w:rFonts w:ascii="Wingdings" w:eastAsia="Wingdings" w:hAnsi="Wingdings" w:cs="Wingdings"/>
              </w:rPr>
              <w:t>→</w:t>
            </w:r>
            <w:r>
              <w:t xml:space="preserve"> </w:t>
            </w:r>
            <w:r>
              <w:tab/>
              <w:t xml:space="preserve">HTTP, MAIL, FTP y aplicaciones </w:t>
            </w:r>
          </w:p>
        </w:tc>
      </w:tr>
    </w:tbl>
    <w:p w14:paraId="6BBB071F" w14:textId="77777777" w:rsidR="00A97412" w:rsidRDefault="00000000">
      <w:pPr>
        <w:spacing w:after="158"/>
      </w:pPr>
      <w:r>
        <w:t xml:space="preserve"> </w:t>
      </w:r>
    </w:p>
    <w:p w14:paraId="010D27ED" w14:textId="77777777" w:rsidR="00A97412" w:rsidRDefault="00000000">
      <w:pPr>
        <w:spacing w:after="159"/>
        <w:ind w:left="-5" w:hanging="10"/>
      </w:pPr>
      <w:r>
        <w:rPr>
          <w:b/>
        </w:rPr>
        <w:t xml:space="preserve">Sistemas de detección de intrusos: </w:t>
      </w:r>
    </w:p>
    <w:p w14:paraId="70C165B8" w14:textId="77777777" w:rsidR="00A97412" w:rsidRDefault="00000000">
      <w:pPr>
        <w:spacing w:after="153" w:line="266" w:lineRule="auto"/>
        <w:ind w:left="-7" w:right="44" w:hanging="8"/>
      </w:pPr>
      <w:r>
        <w:t xml:space="preserve">Los sistemas de detección de intrusos (IDS/IPS – </w:t>
      </w:r>
      <w:proofErr w:type="spellStart"/>
      <w:r>
        <w:t>Intrusion</w:t>
      </w:r>
      <w:proofErr w:type="spellEnd"/>
      <w:r>
        <w:t xml:space="preserve"> </w:t>
      </w:r>
      <w:proofErr w:type="spellStart"/>
      <w:r>
        <w:t>Detection</w:t>
      </w:r>
      <w:proofErr w:type="spellEnd"/>
      <w:r>
        <w:t>/</w:t>
      </w:r>
      <w:proofErr w:type="spellStart"/>
      <w:r>
        <w:t>Prevention</w:t>
      </w:r>
      <w:proofErr w:type="spellEnd"/>
      <w:r>
        <w:t xml:space="preserve"> </w:t>
      </w:r>
      <w:proofErr w:type="spellStart"/>
      <w:r>
        <w:t>Systems</w:t>
      </w:r>
      <w:proofErr w:type="spellEnd"/>
      <w:r>
        <w:t xml:space="preserve">) </w:t>
      </w:r>
      <w:r>
        <w:rPr>
          <w:u w:val="single" w:color="000000"/>
        </w:rPr>
        <w:t>permiten detectar ataques, registrarlos y dar aviso en la medida que se produzcan.</w:t>
      </w:r>
      <w:r>
        <w:t xml:space="preserve"> </w:t>
      </w:r>
    </w:p>
    <w:p w14:paraId="46682DA5" w14:textId="77777777" w:rsidR="00A97412" w:rsidRDefault="00000000">
      <w:pPr>
        <w:spacing w:after="161" w:line="258" w:lineRule="auto"/>
        <w:ind w:left="-5" w:right="42" w:hanging="10"/>
      </w:pPr>
      <w:r>
        <w:rPr>
          <w:u w:val="single" w:color="000000"/>
        </w:rPr>
        <w:t>Identifican el tráfico que viola las políticas de seguridad</w:t>
      </w:r>
      <w:r>
        <w:t xml:space="preserve"> a través de análisis de protocolo y búsquedas de contenido </w:t>
      </w:r>
      <w:r>
        <w:rPr>
          <w:u w:val="single" w:color="000000"/>
        </w:rPr>
        <w:t>pudiendo finalizar de manera automática cualquier sesión</w:t>
      </w:r>
      <w:r>
        <w:t xml:space="preserve"> </w:t>
      </w:r>
      <w:r>
        <w:rPr>
          <w:u w:val="single" w:color="000000"/>
        </w:rPr>
        <w:t>transgresora.</w:t>
      </w:r>
      <w:r>
        <w:t xml:space="preserve"> </w:t>
      </w:r>
    </w:p>
    <w:p w14:paraId="25ABE43E" w14:textId="77777777" w:rsidR="00A97412" w:rsidRDefault="00000000">
      <w:pPr>
        <w:spacing w:after="161" w:line="258" w:lineRule="auto"/>
        <w:ind w:left="-5" w:right="42" w:hanging="10"/>
      </w:pPr>
      <w:r>
        <w:rPr>
          <w:u w:val="single" w:color="000000"/>
        </w:rPr>
        <w:t>Es también un programa encargado de vigilar y auditar los puertos disponibles en un nodo de</w:t>
      </w:r>
      <w:r>
        <w:t xml:space="preserve"> </w:t>
      </w:r>
      <w:r>
        <w:rPr>
          <w:u w:val="single" w:color="000000"/>
        </w:rPr>
        <w:t>Internet.</w:t>
      </w:r>
      <w:r>
        <w:t xml:space="preserve"> </w:t>
      </w:r>
    </w:p>
    <w:p w14:paraId="4E5FD512" w14:textId="77777777" w:rsidR="00A97412" w:rsidRDefault="00000000">
      <w:pPr>
        <w:spacing w:after="153" w:line="266" w:lineRule="auto"/>
        <w:ind w:left="-7" w:right="44" w:hanging="8"/>
      </w:pPr>
      <w:r>
        <w:t xml:space="preserve">Sobre los accesos indebidos o servicios prohibidos de intentos de usuarios no autorizados, genera las alertas necesarias registrando la información respectiva de la solicitud o incursión. </w:t>
      </w:r>
    </w:p>
    <w:p w14:paraId="4D7DF65E" w14:textId="77777777" w:rsidR="00A97412" w:rsidRDefault="00000000">
      <w:pPr>
        <w:spacing w:after="153" w:line="266" w:lineRule="auto"/>
        <w:ind w:left="-7" w:right="44" w:hanging="8"/>
      </w:pPr>
      <w:r>
        <w:t xml:space="preserve">A través de una consola de gestión centralizada permiten monitorear y controlar toda la </w:t>
      </w:r>
      <w:proofErr w:type="gramStart"/>
      <w:r>
        <w:t>red</w:t>
      </w:r>
      <w:proofErr w:type="gramEnd"/>
      <w:r>
        <w:t xml:space="preserve"> así como definir reglas y políticas. </w:t>
      </w:r>
    </w:p>
    <w:p w14:paraId="74616463" w14:textId="77777777" w:rsidR="00A97412" w:rsidRDefault="00000000">
      <w:pPr>
        <w:spacing w:after="153" w:line="266" w:lineRule="auto"/>
        <w:ind w:left="-7" w:right="44" w:hanging="8"/>
      </w:pPr>
      <w:r>
        <w:t xml:space="preserve">Manejan en forma automática la gestión e instalación de parches. </w:t>
      </w:r>
    </w:p>
    <w:p w14:paraId="57552DEA" w14:textId="77777777" w:rsidR="00A97412" w:rsidRDefault="00000000">
      <w:pPr>
        <w:spacing w:after="0"/>
      </w:pPr>
      <w:r>
        <w:t xml:space="preserve"> </w:t>
      </w:r>
    </w:p>
    <w:p w14:paraId="79CF3EE6" w14:textId="77777777" w:rsidR="00A97412" w:rsidRDefault="00000000">
      <w:pPr>
        <w:spacing w:after="159"/>
        <w:ind w:left="-5" w:hanging="10"/>
      </w:pPr>
      <w:r>
        <w:rPr>
          <w:b/>
        </w:rPr>
        <w:lastRenderedPageBreak/>
        <w:t xml:space="preserve">Políticas de Restricción de Servicios: </w:t>
      </w:r>
    </w:p>
    <w:p w14:paraId="1EACF60B" w14:textId="77777777" w:rsidR="00A97412" w:rsidRDefault="00000000">
      <w:pPr>
        <w:spacing w:after="153" w:line="266" w:lineRule="auto"/>
        <w:ind w:left="-7" w:right="44" w:hanging="8"/>
      </w:pPr>
      <w:r>
        <w:t xml:space="preserve">El </w:t>
      </w:r>
      <w:r>
        <w:rPr>
          <w:b/>
        </w:rPr>
        <w:t>Protocolo Sencillo de Administración de Redes (SNMP)</w:t>
      </w:r>
      <w:r>
        <w:t xml:space="preserve"> </w:t>
      </w:r>
      <w:r>
        <w:rPr>
          <w:u w:val="single" w:color="000000"/>
        </w:rPr>
        <w:t>puede utilizarse para examinar la</w:t>
      </w:r>
      <w:r>
        <w:t xml:space="preserve"> </w:t>
      </w:r>
      <w:r>
        <w:rPr>
          <w:u w:val="single" w:color="000000"/>
        </w:rPr>
        <w:t>tabla de ruteo en un dispositivo</w:t>
      </w:r>
      <w:r>
        <w:t xml:space="preserve">, esto sirve para aprender los detalles más íntimos acerca del objetivo de la topología de red perteneciente a una organización. Es un servicio prohibido para usuarios externos con respecto a los servidores de los nodos y topologías de Intranet. </w:t>
      </w:r>
    </w:p>
    <w:p w14:paraId="6C67BA77" w14:textId="77777777" w:rsidR="00A97412" w:rsidRDefault="00000000">
      <w:pPr>
        <w:spacing w:after="153" w:line="266" w:lineRule="auto"/>
        <w:ind w:left="-7" w:right="44" w:hanging="8"/>
      </w:pPr>
      <w:proofErr w:type="spellStart"/>
      <w:r>
        <w:rPr>
          <w:b/>
        </w:rPr>
        <w:t>TraceRoute</w:t>
      </w:r>
      <w:proofErr w:type="spellEnd"/>
      <w:r>
        <w:rPr>
          <w:b/>
        </w:rPr>
        <w:t xml:space="preserve"> </w:t>
      </w:r>
      <w:r>
        <w:t xml:space="preserve">puede utilizarse para relevar el número de redes intermedias y los ruteadores en torno al servidor especifico. </w:t>
      </w:r>
      <w:r>
        <w:rPr>
          <w:u w:val="single" w:color="000000"/>
        </w:rPr>
        <w:t>Por medio de dicho programa se puede verificar la ruta que realiza</w:t>
      </w:r>
      <w:r>
        <w:t xml:space="preserve"> </w:t>
      </w:r>
      <w:r>
        <w:rPr>
          <w:u w:val="single" w:color="000000"/>
        </w:rPr>
        <w:t>un conjunto de paquetes o bloques de información a través de una red de Internet.</w:t>
      </w:r>
      <w:r>
        <w:t xml:space="preserve"> Los nodos de Internet prohíben el uso de dicho programa a través de sus servidores o su Intranet. </w:t>
      </w:r>
    </w:p>
    <w:p w14:paraId="62696974" w14:textId="77777777" w:rsidR="00A97412" w:rsidRDefault="00000000">
      <w:pPr>
        <w:spacing w:after="161" w:line="258" w:lineRule="auto"/>
        <w:ind w:left="-5" w:right="42" w:hanging="10"/>
      </w:pPr>
      <w:r>
        <w:rPr>
          <w:b/>
        </w:rPr>
        <w:t xml:space="preserve">Whois </w:t>
      </w:r>
      <w:r>
        <w:t xml:space="preserve">es un </w:t>
      </w:r>
      <w:r>
        <w:rPr>
          <w:u w:val="single" w:color="000000"/>
        </w:rPr>
        <w:t>servicio de información que provee datos acerca de todos los dominios DNS y el</w:t>
      </w:r>
      <w:r>
        <w:t xml:space="preserve"> </w:t>
      </w:r>
      <w:r>
        <w:rPr>
          <w:u w:val="single" w:color="000000"/>
        </w:rPr>
        <w:t>administrador del sistema responsable para cada dominio.</w:t>
      </w:r>
      <w:r>
        <w:t xml:space="preserve"> No obstante que esta información normalmente es anticuada. </w:t>
      </w:r>
    </w:p>
    <w:p w14:paraId="00FF7BA9" w14:textId="77777777" w:rsidR="00A97412" w:rsidRDefault="00000000">
      <w:pPr>
        <w:spacing w:after="153" w:line="266" w:lineRule="auto"/>
        <w:ind w:left="-7" w:right="44" w:hanging="8"/>
      </w:pPr>
      <w:r>
        <w:rPr>
          <w:b/>
        </w:rPr>
        <w:t>Ping</w:t>
      </w:r>
      <w:r>
        <w:t xml:space="preserve"> es un </w:t>
      </w:r>
      <w:r>
        <w:rPr>
          <w:u w:val="single" w:color="000000"/>
        </w:rPr>
        <w:t>software que puede ser empleado para localizar un servidor particular y determinar</w:t>
      </w:r>
      <w:r>
        <w:t xml:space="preserve"> </w:t>
      </w:r>
      <w:r>
        <w:rPr>
          <w:u w:val="single" w:color="000000"/>
        </w:rPr>
        <w:t>si se puede alcanzar.</w:t>
      </w:r>
      <w:r>
        <w:t xml:space="preserve"> Esta simple herramienta puede ser usada como un </w:t>
      </w:r>
      <w:r>
        <w:rPr>
          <w:u w:val="single" w:color="000000"/>
        </w:rPr>
        <w:t>programa de escaneo</w:t>
      </w:r>
      <w:r>
        <w:t xml:space="preserve"> que por medio de solitudes a la dirección de un servidor haga posible construir una lista de los servidores que actualmente son residentes en la red. </w:t>
      </w:r>
    </w:p>
    <w:p w14:paraId="6437A0D0" w14:textId="77777777" w:rsidR="00A97412" w:rsidRDefault="00000000">
      <w:pPr>
        <w:spacing w:after="153" w:line="266" w:lineRule="auto"/>
        <w:ind w:left="-7" w:right="44" w:hanging="8"/>
      </w:pPr>
      <w:r>
        <w:rPr>
          <w:b/>
        </w:rPr>
        <w:t>Rutinas Anti-</w:t>
      </w:r>
      <w:proofErr w:type="spellStart"/>
      <w:r>
        <w:rPr>
          <w:b/>
        </w:rPr>
        <w:t>Spoofing</w:t>
      </w:r>
      <w:proofErr w:type="spellEnd"/>
      <w:r>
        <w:rPr>
          <w:b/>
        </w:rPr>
        <w:t xml:space="preserve">: </w:t>
      </w:r>
      <w:r>
        <w:t xml:space="preserve">Los Firewall están dotados de una regla que evita el procedimiento que cambia la fuente de origen de un conjunto de datos en una red, por </w:t>
      </w:r>
      <w:proofErr w:type="gramStart"/>
      <w:r>
        <w:t>ejemplo</w:t>
      </w:r>
      <w:proofErr w:type="gramEnd"/>
      <w:r>
        <w:t xml:space="preserve"> adoptando otra identidad de remitente para engañar al mismo. Esta regla se la denomina </w:t>
      </w:r>
      <w:r>
        <w:rPr>
          <w:u w:val="single" w:color="000000"/>
        </w:rPr>
        <w:t xml:space="preserve">Zero </w:t>
      </w:r>
      <w:proofErr w:type="spellStart"/>
      <w:r>
        <w:rPr>
          <w:u w:val="single" w:color="000000"/>
        </w:rPr>
        <w:t>Spoofing</w:t>
      </w:r>
      <w:proofErr w:type="spellEnd"/>
      <w:r>
        <w:t xml:space="preserve"> y es activada para identificar correctamente a corresponsales y remitentes para que no oculten su identidad o procedencia dentro de la red. </w:t>
      </w:r>
    </w:p>
    <w:p w14:paraId="45214206" w14:textId="77777777" w:rsidR="00A97412" w:rsidRDefault="00000000">
      <w:pPr>
        <w:spacing w:after="237"/>
      </w:pPr>
      <w:r>
        <w:t xml:space="preserve"> </w:t>
      </w:r>
    </w:p>
    <w:p w14:paraId="27EECC27" w14:textId="77777777" w:rsidR="00A97412" w:rsidRDefault="00000000">
      <w:pPr>
        <w:spacing w:after="120"/>
        <w:ind w:left="11" w:right="55" w:hanging="10"/>
        <w:jc w:val="center"/>
      </w:pPr>
      <w:r>
        <w:rPr>
          <w:b/>
          <w:sz w:val="30"/>
          <w:u w:val="single" w:color="000000"/>
        </w:rPr>
        <w:t>Ataques y amenazas</w:t>
      </w:r>
      <w:r>
        <w:rPr>
          <w:b/>
          <w:sz w:val="30"/>
        </w:rPr>
        <w:t xml:space="preserve"> </w:t>
      </w:r>
    </w:p>
    <w:p w14:paraId="0F1AC432" w14:textId="77777777" w:rsidR="00A97412" w:rsidRDefault="00000000">
      <w:pPr>
        <w:spacing w:after="123"/>
        <w:ind w:left="-5" w:hanging="10"/>
      </w:pPr>
      <w:r>
        <w:rPr>
          <w:b/>
          <w:sz w:val="26"/>
          <w:u w:val="single" w:color="000000"/>
        </w:rPr>
        <w:t>Denegación de Servicio (DoS):</w:t>
      </w:r>
      <w:r>
        <w:rPr>
          <w:b/>
          <w:sz w:val="26"/>
        </w:rPr>
        <w:t xml:space="preserve"> </w:t>
      </w:r>
    </w:p>
    <w:p w14:paraId="10E56558" w14:textId="77777777" w:rsidR="00A97412" w:rsidRDefault="00000000">
      <w:pPr>
        <w:spacing w:after="161" w:line="258" w:lineRule="auto"/>
        <w:ind w:left="-5" w:right="42" w:hanging="10"/>
      </w:pPr>
      <w:r>
        <w:t xml:space="preserve">Un ataque DoS es un </w:t>
      </w:r>
      <w:r>
        <w:rPr>
          <w:u w:val="single" w:color="000000"/>
        </w:rPr>
        <w:t>ataque a un sistema de computadoras o red que causa que un servicio o</w:t>
      </w:r>
      <w:r>
        <w:t xml:space="preserve"> </w:t>
      </w:r>
      <w:r>
        <w:rPr>
          <w:u w:val="single" w:color="000000"/>
        </w:rPr>
        <w:t>recurso sea inaccesible a los usuarios legítimos.</w:t>
      </w:r>
      <w:r>
        <w:t xml:space="preserve"> </w:t>
      </w:r>
    </w:p>
    <w:p w14:paraId="4B6D96C4" w14:textId="77777777" w:rsidR="00A97412" w:rsidRDefault="00000000">
      <w:pPr>
        <w:spacing w:after="153" w:line="266" w:lineRule="auto"/>
        <w:ind w:left="-7" w:right="44" w:hanging="8"/>
      </w:pPr>
      <w:r>
        <w:t xml:space="preserve">Intenta corromper/saturar los recursos de un sistema por medio de peticiones para lograr la desactivación o impedir el acceso a otros usuarios. </w:t>
      </w:r>
    </w:p>
    <w:p w14:paraId="463DC714" w14:textId="77777777" w:rsidR="00A97412" w:rsidRDefault="00000000">
      <w:pPr>
        <w:spacing w:after="153" w:line="266" w:lineRule="auto"/>
        <w:ind w:left="-7" w:right="44" w:hanging="8"/>
      </w:pPr>
      <w:r>
        <w:t xml:space="preserve">Busca la imposibilidad de la víctima de acceder y/o permitir el acceso a un recurso determinado. </w:t>
      </w:r>
    </w:p>
    <w:p w14:paraId="4B0B16FE" w14:textId="77777777" w:rsidR="00A97412" w:rsidRDefault="00000000">
      <w:pPr>
        <w:spacing w:after="153" w:line="266" w:lineRule="auto"/>
        <w:ind w:left="-7" w:right="44" w:hanging="8"/>
      </w:pPr>
      <w:r>
        <w:t xml:space="preserve">Provoca la pérdida de la conectividad de la red por el consumo del ancho de banda de la red de la víctima o sobrecarga de los recursos computacionales del sistema. </w:t>
      </w:r>
    </w:p>
    <w:p w14:paraId="037DE81E" w14:textId="77777777" w:rsidR="00A97412" w:rsidRDefault="00000000">
      <w:pPr>
        <w:spacing w:after="206"/>
        <w:ind w:left="-5" w:hanging="10"/>
      </w:pPr>
      <w:r>
        <w:rPr>
          <w:b/>
        </w:rPr>
        <w:t xml:space="preserve">Un ataque DoS puede generar: </w:t>
      </w:r>
    </w:p>
    <w:p w14:paraId="103E7236" w14:textId="77777777" w:rsidR="00A97412" w:rsidRDefault="00000000">
      <w:pPr>
        <w:numPr>
          <w:ilvl w:val="0"/>
          <w:numId w:val="139"/>
        </w:numPr>
        <w:spacing w:after="200" w:line="266" w:lineRule="auto"/>
        <w:ind w:right="44" w:hanging="360"/>
      </w:pPr>
      <w:r>
        <w:t xml:space="preserve">Un consumo de recursos computacionales, tales como ancho de banda, espacio de disco, o tiempo de procesador. </w:t>
      </w:r>
    </w:p>
    <w:p w14:paraId="46B034A5" w14:textId="77777777" w:rsidR="00A97412" w:rsidRDefault="00000000">
      <w:pPr>
        <w:numPr>
          <w:ilvl w:val="0"/>
          <w:numId w:val="139"/>
        </w:numPr>
        <w:spacing w:after="200" w:line="266" w:lineRule="auto"/>
        <w:ind w:right="44" w:hanging="360"/>
      </w:pPr>
      <w:r>
        <w:t xml:space="preserve">Una alteración de información de configuración, tales como información de rutas de encaminamiento. </w:t>
      </w:r>
    </w:p>
    <w:p w14:paraId="70E06C2A" w14:textId="77777777" w:rsidR="00A97412" w:rsidRDefault="00000000">
      <w:pPr>
        <w:numPr>
          <w:ilvl w:val="0"/>
          <w:numId w:val="139"/>
        </w:numPr>
        <w:spacing w:after="159" w:line="257" w:lineRule="auto"/>
        <w:ind w:right="44" w:hanging="360"/>
      </w:pPr>
      <w:r>
        <w:t xml:space="preserve">Una alteración de información de estado, tales como interrupción de sesiones TCP. </w:t>
      </w:r>
    </w:p>
    <w:p w14:paraId="6CA2795F" w14:textId="77777777" w:rsidR="00A97412" w:rsidRDefault="00000000">
      <w:pPr>
        <w:numPr>
          <w:ilvl w:val="0"/>
          <w:numId w:val="139"/>
        </w:numPr>
        <w:spacing w:after="175" w:line="266" w:lineRule="auto"/>
        <w:ind w:right="44" w:hanging="360"/>
      </w:pPr>
      <w:r>
        <w:lastRenderedPageBreak/>
        <w:t xml:space="preserve">Una interrupción de componentes físicos de red. </w:t>
      </w:r>
    </w:p>
    <w:p w14:paraId="301723EE" w14:textId="77777777" w:rsidR="00A97412" w:rsidRDefault="00000000">
      <w:pPr>
        <w:numPr>
          <w:ilvl w:val="0"/>
          <w:numId w:val="139"/>
        </w:numPr>
        <w:spacing w:after="0" w:line="266" w:lineRule="auto"/>
        <w:ind w:right="44" w:hanging="360"/>
      </w:pPr>
      <w:r>
        <w:t xml:space="preserve">Una obstrucción de medios de comunicación entre usuarios de un servicio y la víctima, de manera que no puedan comunicarse adecuadamente. </w:t>
      </w:r>
    </w:p>
    <w:p w14:paraId="02CA2307" w14:textId="77777777" w:rsidR="00A97412" w:rsidRDefault="00000000">
      <w:pPr>
        <w:spacing w:after="347"/>
        <w:ind w:left="713"/>
      </w:pPr>
      <w:r>
        <w:rPr>
          <w:sz w:val="2"/>
        </w:rPr>
        <w:t xml:space="preserve"> </w:t>
      </w:r>
    </w:p>
    <w:p w14:paraId="1FAE748C" w14:textId="77777777" w:rsidR="00A97412" w:rsidRDefault="00000000">
      <w:pPr>
        <w:spacing w:after="206"/>
        <w:ind w:left="-5" w:hanging="10"/>
      </w:pPr>
      <w:r>
        <w:rPr>
          <w:b/>
        </w:rPr>
        <w:t xml:space="preserve">Algunos ataques DoS son: </w:t>
      </w:r>
    </w:p>
    <w:p w14:paraId="02B9F0C3" w14:textId="77777777" w:rsidR="00A97412" w:rsidRDefault="00000000">
      <w:pPr>
        <w:numPr>
          <w:ilvl w:val="0"/>
          <w:numId w:val="139"/>
        </w:numPr>
        <w:spacing w:after="11" w:line="266" w:lineRule="auto"/>
        <w:ind w:right="44" w:hanging="360"/>
      </w:pPr>
      <w:r>
        <w:t xml:space="preserve">Inundación SYN (SYN </w:t>
      </w:r>
      <w:proofErr w:type="spellStart"/>
      <w:r>
        <w:t>Flood</w:t>
      </w:r>
      <w:proofErr w:type="spellEnd"/>
      <w:r>
        <w:t xml:space="preserve">). </w:t>
      </w:r>
    </w:p>
    <w:p w14:paraId="32562169" w14:textId="77777777" w:rsidR="00A97412" w:rsidRDefault="00000000">
      <w:pPr>
        <w:numPr>
          <w:ilvl w:val="0"/>
          <w:numId w:val="139"/>
        </w:numPr>
        <w:spacing w:after="13" w:line="266" w:lineRule="auto"/>
        <w:ind w:right="44" w:hanging="360"/>
      </w:pPr>
      <w:r>
        <w:t xml:space="preserve">Inundación ICMP (ICMP </w:t>
      </w:r>
      <w:proofErr w:type="spellStart"/>
      <w:r>
        <w:t>Flood</w:t>
      </w:r>
      <w:proofErr w:type="spellEnd"/>
      <w:r>
        <w:t xml:space="preserve">). </w:t>
      </w:r>
    </w:p>
    <w:p w14:paraId="2D4C984F" w14:textId="77777777" w:rsidR="00A97412" w:rsidRDefault="00000000">
      <w:pPr>
        <w:numPr>
          <w:ilvl w:val="0"/>
          <w:numId w:val="139"/>
        </w:numPr>
        <w:spacing w:after="14" w:line="266" w:lineRule="auto"/>
        <w:ind w:right="44" w:hanging="360"/>
      </w:pPr>
      <w:r>
        <w:t xml:space="preserve">SMURF (ICMP </w:t>
      </w:r>
      <w:proofErr w:type="spellStart"/>
      <w:r>
        <w:t>Flood</w:t>
      </w:r>
      <w:proofErr w:type="spellEnd"/>
      <w:r>
        <w:t xml:space="preserve">). </w:t>
      </w:r>
    </w:p>
    <w:p w14:paraId="6E7BCD09" w14:textId="77777777" w:rsidR="00A97412" w:rsidRDefault="00000000">
      <w:pPr>
        <w:numPr>
          <w:ilvl w:val="0"/>
          <w:numId w:val="139"/>
        </w:numPr>
        <w:spacing w:after="11" w:line="266" w:lineRule="auto"/>
        <w:ind w:right="44" w:hanging="360"/>
      </w:pPr>
      <w:r>
        <w:t xml:space="preserve">Inundación UDP (UDP </w:t>
      </w:r>
      <w:proofErr w:type="spellStart"/>
      <w:r>
        <w:t>Flood</w:t>
      </w:r>
      <w:proofErr w:type="spellEnd"/>
      <w:r>
        <w:t xml:space="preserve">). </w:t>
      </w:r>
    </w:p>
    <w:p w14:paraId="1E75D745" w14:textId="77777777" w:rsidR="00A97412" w:rsidRDefault="00000000">
      <w:pPr>
        <w:numPr>
          <w:ilvl w:val="0"/>
          <w:numId w:val="139"/>
        </w:numPr>
        <w:spacing w:after="14" w:line="266" w:lineRule="auto"/>
        <w:ind w:right="44" w:hanging="360"/>
      </w:pPr>
      <w:r>
        <w:t>Peer-</w:t>
      </w:r>
      <w:proofErr w:type="spellStart"/>
      <w:r>
        <w:t>to</w:t>
      </w:r>
      <w:proofErr w:type="spellEnd"/>
      <w:r>
        <w:t xml:space="preserve">-peer. </w:t>
      </w:r>
    </w:p>
    <w:p w14:paraId="29D0356E" w14:textId="77777777" w:rsidR="00A97412" w:rsidRDefault="00000000">
      <w:pPr>
        <w:numPr>
          <w:ilvl w:val="0"/>
          <w:numId w:val="139"/>
        </w:numPr>
        <w:spacing w:after="14" w:line="266" w:lineRule="auto"/>
        <w:ind w:right="44" w:hanging="360"/>
      </w:pPr>
      <w:r>
        <w:t xml:space="preserve">Utilización de recursos. </w:t>
      </w:r>
    </w:p>
    <w:p w14:paraId="339E7BC0" w14:textId="77777777" w:rsidR="00A97412" w:rsidRDefault="00000000">
      <w:pPr>
        <w:numPr>
          <w:ilvl w:val="0"/>
          <w:numId w:val="139"/>
        </w:numPr>
        <w:spacing w:after="11" w:line="266" w:lineRule="auto"/>
        <w:ind w:right="44" w:hanging="360"/>
      </w:pPr>
      <w:r>
        <w:t xml:space="preserve">A nivel de aplicación. </w:t>
      </w:r>
    </w:p>
    <w:p w14:paraId="61FE56D4" w14:textId="77777777" w:rsidR="00A97412" w:rsidRDefault="00000000">
      <w:pPr>
        <w:numPr>
          <w:ilvl w:val="0"/>
          <w:numId w:val="139"/>
        </w:numPr>
        <w:spacing w:after="14" w:line="266" w:lineRule="auto"/>
        <w:ind w:right="44" w:hanging="360"/>
      </w:pPr>
      <w:r>
        <w:t xml:space="preserve">Degradación de servicio. </w:t>
      </w:r>
    </w:p>
    <w:p w14:paraId="7555FA4C" w14:textId="77777777" w:rsidR="00A97412" w:rsidRDefault="00000000">
      <w:pPr>
        <w:numPr>
          <w:ilvl w:val="0"/>
          <w:numId w:val="139"/>
        </w:numPr>
        <w:spacing w:after="13" w:line="266" w:lineRule="auto"/>
        <w:ind w:right="44" w:hanging="360"/>
      </w:pPr>
      <w:proofErr w:type="spellStart"/>
      <w:r>
        <w:t>Slowloris</w:t>
      </w:r>
      <w:proofErr w:type="spellEnd"/>
      <w:r>
        <w:t xml:space="preserve"> (HTTP </w:t>
      </w:r>
      <w:proofErr w:type="spellStart"/>
      <w:r>
        <w:t>requests</w:t>
      </w:r>
      <w:proofErr w:type="spellEnd"/>
      <w:r>
        <w:t xml:space="preserve"> parciales. </w:t>
      </w:r>
      <w:proofErr w:type="spellStart"/>
      <w:r>
        <w:t>low-rate</w:t>
      </w:r>
      <w:proofErr w:type="spellEnd"/>
      <w:r>
        <w:t xml:space="preserve">). </w:t>
      </w:r>
    </w:p>
    <w:p w14:paraId="7E703C67" w14:textId="77777777" w:rsidR="00A97412" w:rsidRDefault="00000000">
      <w:pPr>
        <w:numPr>
          <w:ilvl w:val="0"/>
          <w:numId w:val="139"/>
        </w:numPr>
        <w:spacing w:after="127" w:line="266" w:lineRule="auto"/>
        <w:ind w:right="44" w:hanging="360"/>
      </w:pPr>
      <w:proofErr w:type="spellStart"/>
      <w:r>
        <w:t>BotNet</w:t>
      </w:r>
      <w:proofErr w:type="spellEnd"/>
      <w:r>
        <w:t xml:space="preserve">. </w:t>
      </w:r>
    </w:p>
    <w:p w14:paraId="32CA32EE" w14:textId="77777777" w:rsidR="00A97412" w:rsidRDefault="00000000">
      <w:pPr>
        <w:spacing w:after="158"/>
      </w:pPr>
      <w:r>
        <w:t xml:space="preserve"> </w:t>
      </w:r>
    </w:p>
    <w:p w14:paraId="1210A383" w14:textId="77777777" w:rsidR="00A97412" w:rsidRDefault="00000000">
      <w:pPr>
        <w:spacing w:after="159"/>
        <w:ind w:left="-5" w:hanging="10"/>
      </w:pPr>
      <w:proofErr w:type="spellStart"/>
      <w:r>
        <w:rPr>
          <w:b/>
        </w:rPr>
        <w:t>Jamming</w:t>
      </w:r>
      <w:proofErr w:type="spellEnd"/>
      <w:r>
        <w:rPr>
          <w:b/>
        </w:rPr>
        <w:t xml:space="preserve"> o </w:t>
      </w:r>
      <w:proofErr w:type="spellStart"/>
      <w:r>
        <w:rPr>
          <w:b/>
        </w:rPr>
        <w:t>Flooding</w:t>
      </w:r>
      <w:proofErr w:type="spellEnd"/>
      <w:r>
        <w:rPr>
          <w:b/>
        </w:rPr>
        <w:t xml:space="preserve"> (</w:t>
      </w:r>
      <w:proofErr w:type="spellStart"/>
      <w:r>
        <w:rPr>
          <w:b/>
        </w:rPr>
        <w:t>DDoS</w:t>
      </w:r>
      <w:proofErr w:type="spellEnd"/>
      <w:r>
        <w:rPr>
          <w:b/>
        </w:rPr>
        <w:t xml:space="preserve">): </w:t>
      </w:r>
    </w:p>
    <w:p w14:paraId="235DA445" w14:textId="77777777" w:rsidR="00A97412" w:rsidRDefault="00000000">
      <w:pPr>
        <w:spacing w:after="161" w:line="258" w:lineRule="auto"/>
        <w:ind w:left="-5" w:right="42" w:hanging="10"/>
      </w:pPr>
      <w:r>
        <w:t xml:space="preserve">La técnica de </w:t>
      </w:r>
      <w:proofErr w:type="spellStart"/>
      <w:r>
        <w:t>Flooding</w:t>
      </w:r>
      <w:proofErr w:type="spellEnd"/>
      <w:r>
        <w:t xml:space="preserve"> o inundación </w:t>
      </w:r>
      <w:r>
        <w:rPr>
          <w:u w:val="single" w:color="000000"/>
        </w:rPr>
        <w:t>busca generar solicitudes maliciosas a un servicio con la</w:t>
      </w:r>
      <w:r>
        <w:t xml:space="preserve"> </w:t>
      </w:r>
      <w:r>
        <w:rPr>
          <w:u w:val="single" w:color="000000"/>
        </w:rPr>
        <w:t>finalidad de hacer que el mismo se sature o entre en un modo de espera, de esta forma anula</w:t>
      </w:r>
      <w:r>
        <w:t xml:space="preserve"> </w:t>
      </w:r>
      <w:r>
        <w:rPr>
          <w:u w:val="single" w:color="000000"/>
        </w:rPr>
        <w:t>o limita su funcionamiento.</w:t>
      </w:r>
      <w:r>
        <w:t xml:space="preserve"> </w:t>
      </w:r>
    </w:p>
    <w:p w14:paraId="5A73B013" w14:textId="77777777" w:rsidR="00A97412" w:rsidRDefault="00000000">
      <w:pPr>
        <w:spacing w:after="153" w:line="266" w:lineRule="auto"/>
        <w:ind w:left="-7" w:right="44" w:hanging="8"/>
      </w:pPr>
      <w:r>
        <w:t xml:space="preserve">Son ataques que </w:t>
      </w:r>
      <w:r>
        <w:rPr>
          <w:u w:val="single" w:color="000000"/>
        </w:rPr>
        <w:t>saturan los recursos del sistema</w:t>
      </w:r>
      <w:r>
        <w:t xml:space="preserve">, como memoria, disco o red. </w:t>
      </w:r>
    </w:p>
    <w:p w14:paraId="2336ADE8" w14:textId="77777777" w:rsidR="00A97412" w:rsidRDefault="00000000">
      <w:pPr>
        <w:spacing w:after="153" w:line="266" w:lineRule="auto"/>
        <w:ind w:left="-7" w:right="44" w:hanging="8"/>
      </w:pPr>
      <w:r>
        <w:t xml:space="preserve">Se producen mediante peticiones de conexión utilizando una IP falsa. </w:t>
      </w:r>
    </w:p>
    <w:p w14:paraId="03BA716E" w14:textId="77777777" w:rsidR="00A97412" w:rsidRDefault="00000000">
      <w:pPr>
        <w:spacing w:after="153" w:line="267" w:lineRule="auto"/>
        <w:ind w:left="10" w:hanging="10"/>
      </w:pPr>
      <w:r>
        <w:t xml:space="preserve">Los más conocidos de este tipo son el “ping de la muerte” (bloqueando el equipo) o el envío de cientos de mails al mismo tiempo. </w:t>
      </w:r>
    </w:p>
    <w:p w14:paraId="229E3BC4" w14:textId="77777777" w:rsidR="00A97412" w:rsidRDefault="00000000">
      <w:pPr>
        <w:spacing w:after="158"/>
      </w:pPr>
      <w:r>
        <w:t xml:space="preserve"> </w:t>
      </w:r>
    </w:p>
    <w:p w14:paraId="2B678786" w14:textId="77777777" w:rsidR="00A97412" w:rsidRDefault="00000000">
      <w:pPr>
        <w:spacing w:after="159"/>
        <w:ind w:left="-5" w:hanging="10"/>
      </w:pPr>
      <w:proofErr w:type="spellStart"/>
      <w:r>
        <w:rPr>
          <w:b/>
        </w:rPr>
        <w:t>Syn</w:t>
      </w:r>
      <w:proofErr w:type="spellEnd"/>
      <w:r>
        <w:rPr>
          <w:b/>
        </w:rPr>
        <w:t xml:space="preserve"> </w:t>
      </w:r>
      <w:proofErr w:type="spellStart"/>
      <w:r>
        <w:rPr>
          <w:b/>
        </w:rPr>
        <w:t>Flood</w:t>
      </w:r>
      <w:proofErr w:type="spellEnd"/>
      <w:r>
        <w:rPr>
          <w:b/>
        </w:rPr>
        <w:t xml:space="preserve"> (DoS): </w:t>
      </w:r>
    </w:p>
    <w:p w14:paraId="3DC6F7CC" w14:textId="77777777" w:rsidR="00A97412" w:rsidRDefault="00000000">
      <w:pPr>
        <w:spacing w:after="161" w:line="258" w:lineRule="auto"/>
        <w:ind w:left="-5" w:right="42" w:hanging="10"/>
      </w:pPr>
      <w:r>
        <w:t xml:space="preserve">El ataque se basa con el comienzo de </w:t>
      </w:r>
      <w:r>
        <w:rPr>
          <w:u w:val="single" w:color="000000"/>
        </w:rPr>
        <w:t>cientos de conexiones a un servidor, e interrumpiéndola</w:t>
      </w:r>
      <w:r>
        <w:t xml:space="preserve"> </w:t>
      </w:r>
      <w:r>
        <w:rPr>
          <w:u w:val="single" w:color="000000"/>
        </w:rPr>
        <w:t>inmediatamente.</w:t>
      </w:r>
      <w:r>
        <w:t xml:space="preserve"> </w:t>
      </w:r>
    </w:p>
    <w:p w14:paraId="151D17F7" w14:textId="77777777" w:rsidR="00A97412" w:rsidRDefault="00000000">
      <w:pPr>
        <w:spacing w:after="158"/>
      </w:pPr>
      <w:r>
        <w:t xml:space="preserve"> </w:t>
      </w:r>
    </w:p>
    <w:p w14:paraId="182D23D1" w14:textId="77777777" w:rsidR="00A97412" w:rsidRDefault="00000000">
      <w:pPr>
        <w:spacing w:after="159"/>
        <w:ind w:left="-5" w:hanging="10"/>
      </w:pPr>
      <w:proofErr w:type="spellStart"/>
      <w:r>
        <w:rPr>
          <w:b/>
        </w:rPr>
        <w:t>BotNet</w:t>
      </w:r>
      <w:proofErr w:type="spellEnd"/>
      <w:r>
        <w:rPr>
          <w:b/>
        </w:rPr>
        <w:t xml:space="preserve"> (DoS): </w:t>
      </w:r>
    </w:p>
    <w:p w14:paraId="16C3CE89" w14:textId="77777777" w:rsidR="00A97412" w:rsidRDefault="00000000">
      <w:pPr>
        <w:spacing w:after="161" w:line="258" w:lineRule="auto"/>
        <w:ind w:left="-5" w:right="42" w:hanging="10"/>
      </w:pPr>
      <w:r>
        <w:t xml:space="preserve">Es un </w:t>
      </w:r>
      <w:r>
        <w:rPr>
          <w:u w:val="single" w:color="000000"/>
        </w:rPr>
        <w:t xml:space="preserve">conjunto o red de robots informáticos, terminales o </w:t>
      </w:r>
      <w:proofErr w:type="spellStart"/>
      <w:r>
        <w:rPr>
          <w:u w:val="single" w:color="000000"/>
        </w:rPr>
        <w:t>bots</w:t>
      </w:r>
      <w:proofErr w:type="spellEnd"/>
      <w:r>
        <w:rPr>
          <w:u w:val="single" w:color="000000"/>
        </w:rPr>
        <w:t>, que se ejecutan de manera</w:t>
      </w:r>
      <w:r>
        <w:t xml:space="preserve"> </w:t>
      </w:r>
      <w:r>
        <w:rPr>
          <w:u w:val="single" w:color="000000"/>
        </w:rPr>
        <w:t>autónoma y automática.</w:t>
      </w:r>
      <w:r>
        <w:t xml:space="preserve"> Ejecutan software que permite su control total o parcial desde ubicaciones remotas. </w:t>
      </w:r>
    </w:p>
    <w:p w14:paraId="70D72DCA" w14:textId="77777777" w:rsidR="00A97412" w:rsidRDefault="00000000">
      <w:pPr>
        <w:spacing w:after="153" w:line="266" w:lineRule="auto"/>
        <w:ind w:left="-7" w:right="44" w:hanging="8"/>
      </w:pPr>
      <w:r>
        <w:t xml:space="preserve">Las terminales se denominan </w:t>
      </w:r>
      <w:proofErr w:type="spellStart"/>
      <w:r>
        <w:t>bots</w:t>
      </w:r>
      <w:proofErr w:type="spellEnd"/>
      <w:r>
        <w:t xml:space="preserve"> o </w:t>
      </w:r>
      <w:proofErr w:type="spellStart"/>
      <w:r>
        <w:t>zombies</w:t>
      </w:r>
      <w:proofErr w:type="spellEnd"/>
      <w:r>
        <w:t xml:space="preserve">.  </w:t>
      </w:r>
    </w:p>
    <w:p w14:paraId="0A049E4A" w14:textId="77777777" w:rsidR="00A97412" w:rsidRDefault="00000000">
      <w:pPr>
        <w:spacing w:after="161" w:line="258" w:lineRule="auto"/>
        <w:ind w:left="-5" w:right="42" w:hanging="10"/>
      </w:pPr>
      <w:r>
        <w:rPr>
          <w:u w:val="single" w:color="000000"/>
        </w:rPr>
        <w:t xml:space="preserve">El atacante de la </w:t>
      </w:r>
      <w:proofErr w:type="spellStart"/>
      <w:r>
        <w:rPr>
          <w:u w:val="single" w:color="000000"/>
        </w:rPr>
        <w:t>botnet</w:t>
      </w:r>
      <w:proofErr w:type="spellEnd"/>
      <w:r>
        <w:rPr>
          <w:u w:val="single" w:color="000000"/>
        </w:rPr>
        <w:t xml:space="preserve"> puede controlar todos los terminales/servidores infectados de forma</w:t>
      </w:r>
      <w:r>
        <w:t xml:space="preserve"> </w:t>
      </w:r>
      <w:r>
        <w:rPr>
          <w:u w:val="single" w:color="000000"/>
        </w:rPr>
        <w:t>remota.</w:t>
      </w:r>
      <w:r>
        <w:t xml:space="preserve"> </w:t>
      </w:r>
    </w:p>
    <w:p w14:paraId="6E3932C1" w14:textId="77777777" w:rsidR="00A97412" w:rsidRDefault="00000000">
      <w:pPr>
        <w:spacing w:after="0"/>
      </w:pPr>
      <w:r>
        <w:lastRenderedPageBreak/>
        <w:t xml:space="preserve"> </w:t>
      </w:r>
    </w:p>
    <w:p w14:paraId="235D06F5" w14:textId="77777777" w:rsidR="00A97412" w:rsidRDefault="00000000">
      <w:pPr>
        <w:spacing w:after="128"/>
        <w:ind w:left="16" w:right="-317"/>
      </w:pPr>
      <w:r>
        <w:rPr>
          <w:noProof/>
        </w:rPr>
        <mc:AlternateContent>
          <mc:Choice Requires="wpg">
            <w:drawing>
              <wp:inline distT="0" distB="0" distL="0" distR="0" wp14:anchorId="3A78D4DF" wp14:editId="488B5164">
                <wp:extent cx="5622990" cy="3703509"/>
                <wp:effectExtent l="0" t="0" r="0" b="0"/>
                <wp:docPr id="292711" name="Group 292711"/>
                <wp:cNvGraphicFramePr/>
                <a:graphic xmlns:a="http://schemas.openxmlformats.org/drawingml/2006/main">
                  <a:graphicData uri="http://schemas.microsoft.com/office/word/2010/wordprocessingGroup">
                    <wpg:wgp>
                      <wpg:cNvGrpSpPr/>
                      <wpg:grpSpPr>
                        <a:xfrm>
                          <a:off x="0" y="0"/>
                          <a:ext cx="5622990" cy="3703509"/>
                          <a:chOff x="0" y="0"/>
                          <a:chExt cx="5622990" cy="3703509"/>
                        </a:xfrm>
                      </wpg:grpSpPr>
                      <wps:wsp>
                        <wps:cNvPr id="34403" name="Rectangle 34403"/>
                        <wps:cNvSpPr/>
                        <wps:spPr>
                          <a:xfrm>
                            <a:off x="5591302" y="3560699"/>
                            <a:ext cx="42144" cy="189937"/>
                          </a:xfrm>
                          <a:prstGeom prst="rect">
                            <a:avLst/>
                          </a:prstGeom>
                          <a:ln>
                            <a:noFill/>
                          </a:ln>
                        </wps:spPr>
                        <wps:txbx>
                          <w:txbxContent>
                            <w:p w14:paraId="659AC965" w14:textId="77777777" w:rsidR="00A97412" w:rsidRDefault="00000000">
                              <w:r>
                                <w:t xml:space="preserve"> </w:t>
                              </w:r>
                            </w:p>
                          </w:txbxContent>
                        </wps:txbx>
                        <wps:bodyPr horzOverflow="overflow" vert="horz" lIns="0" tIns="0" rIns="0" bIns="0" rtlCol="0">
                          <a:noAutofit/>
                        </wps:bodyPr>
                      </wps:wsp>
                      <pic:pic xmlns:pic="http://schemas.openxmlformats.org/drawingml/2006/picture">
                        <pic:nvPicPr>
                          <pic:cNvPr id="34467" name="Picture 34467"/>
                          <pic:cNvPicPr/>
                        </pic:nvPicPr>
                        <pic:blipFill>
                          <a:blip r:embed="rId842"/>
                          <a:stretch>
                            <a:fillRect/>
                          </a:stretch>
                        </pic:blipFill>
                        <pic:spPr>
                          <a:xfrm>
                            <a:off x="0" y="0"/>
                            <a:ext cx="5579364" cy="3637788"/>
                          </a:xfrm>
                          <a:prstGeom prst="rect">
                            <a:avLst/>
                          </a:prstGeom>
                        </pic:spPr>
                      </pic:pic>
                      <pic:pic xmlns:pic="http://schemas.openxmlformats.org/drawingml/2006/picture">
                        <pic:nvPicPr>
                          <pic:cNvPr id="34469" name="Picture 34469"/>
                          <pic:cNvPicPr/>
                        </pic:nvPicPr>
                        <pic:blipFill>
                          <a:blip r:embed="rId843"/>
                          <a:stretch>
                            <a:fillRect/>
                          </a:stretch>
                        </pic:blipFill>
                        <pic:spPr>
                          <a:xfrm>
                            <a:off x="65151" y="64643"/>
                            <a:ext cx="5400040" cy="3459480"/>
                          </a:xfrm>
                          <a:prstGeom prst="rect">
                            <a:avLst/>
                          </a:prstGeom>
                        </pic:spPr>
                      </pic:pic>
                      <wps:wsp>
                        <wps:cNvPr id="34470" name="Shape 34470"/>
                        <wps:cNvSpPr/>
                        <wps:spPr>
                          <a:xfrm>
                            <a:off x="46101" y="45593"/>
                            <a:ext cx="5438140" cy="3497580"/>
                          </a:xfrm>
                          <a:custGeom>
                            <a:avLst/>
                            <a:gdLst/>
                            <a:ahLst/>
                            <a:cxnLst/>
                            <a:rect l="0" t="0" r="0" b="0"/>
                            <a:pathLst>
                              <a:path w="5438140" h="3497580">
                                <a:moveTo>
                                  <a:pt x="0" y="3497580"/>
                                </a:moveTo>
                                <a:lnTo>
                                  <a:pt x="5438140" y="3497580"/>
                                </a:lnTo>
                                <a:lnTo>
                                  <a:pt x="5438140" y="0"/>
                                </a:lnTo>
                                <a:lnTo>
                                  <a:pt x="0" y="0"/>
                                </a:lnTo>
                                <a:close/>
                              </a:path>
                            </a:pathLst>
                          </a:custGeom>
                          <a:ln w="38100" cap="sq">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92711" style="width:442.755pt;height:291.615pt;mso-position-horizontal-relative:char;mso-position-vertical-relative:line" coordsize="56229,37035">
                <v:rect id="Rectangle 34403" style="position:absolute;width:421;height:1899;left:55913;top:35606;" filled="f" stroked="f">
                  <v:textbox inset="0,0,0,0">
                    <w:txbxContent>
                      <w:p>
                        <w:pPr>
                          <w:spacing w:before="0" w:after="160" w:line="259" w:lineRule="auto"/>
                        </w:pPr>
                        <w:r>
                          <w:rPr>
                            <w:rFonts w:cs="Calibri" w:hAnsi="Calibri" w:eastAsia="Calibri" w:ascii="Calibri"/>
                            <w:sz w:val="22"/>
                          </w:rPr>
                          <w:t xml:space="preserve"> </w:t>
                        </w:r>
                      </w:p>
                    </w:txbxContent>
                  </v:textbox>
                </v:rect>
                <v:shape id="Picture 34467" style="position:absolute;width:55793;height:36377;left:0;top:0;" filled="f">
                  <v:imagedata r:id="rId844"/>
                </v:shape>
                <v:shape id="Picture 34469" style="position:absolute;width:54000;height:34594;left:651;top:646;" filled="f">
                  <v:imagedata r:id="rId845"/>
                </v:shape>
                <v:shape id="Shape 34470" style="position:absolute;width:54381;height:34975;left:461;top:455;" coordsize="5438140,3497580" path="m0,3497580l5438140,3497580l5438140,0l0,0x">
                  <v:stroke weight="3pt" endcap="square" joinstyle="miter" miterlimit="10" on="true" color="#000000"/>
                  <v:fill on="false" color="#000000" opacity="0"/>
                </v:shape>
              </v:group>
            </w:pict>
          </mc:Fallback>
        </mc:AlternateContent>
      </w:r>
    </w:p>
    <w:p w14:paraId="42E0ADC2" w14:textId="77777777" w:rsidR="00A97412" w:rsidRDefault="00000000">
      <w:pPr>
        <w:spacing w:after="349"/>
      </w:pPr>
      <w:r>
        <w:rPr>
          <w:b/>
          <w:sz w:val="2"/>
        </w:rPr>
        <w:t xml:space="preserve"> </w:t>
      </w:r>
    </w:p>
    <w:p w14:paraId="4076D3A1" w14:textId="77777777" w:rsidR="00A97412" w:rsidRDefault="00000000">
      <w:pPr>
        <w:spacing w:after="159"/>
        <w:ind w:left="-5" w:hanging="10"/>
      </w:pPr>
      <w:proofErr w:type="spellStart"/>
      <w:r>
        <w:rPr>
          <w:b/>
        </w:rPr>
        <w:t>Connection</w:t>
      </w:r>
      <w:proofErr w:type="spellEnd"/>
      <w:r>
        <w:rPr>
          <w:b/>
        </w:rPr>
        <w:t xml:space="preserve"> </w:t>
      </w:r>
      <w:proofErr w:type="spellStart"/>
      <w:r>
        <w:rPr>
          <w:b/>
        </w:rPr>
        <w:t>Flood</w:t>
      </w:r>
      <w:proofErr w:type="spellEnd"/>
      <w:r>
        <w:rPr>
          <w:b/>
        </w:rPr>
        <w:t>:</w:t>
      </w:r>
      <w:r>
        <w:t xml:space="preserve"> </w:t>
      </w:r>
    </w:p>
    <w:p w14:paraId="29A18D66" w14:textId="77777777" w:rsidR="00A97412" w:rsidRDefault="00000000">
      <w:pPr>
        <w:spacing w:after="153" w:line="266" w:lineRule="auto"/>
        <w:ind w:left="-7" w:right="44" w:hanging="8"/>
      </w:pPr>
      <w:r>
        <w:t xml:space="preserve">Se basa en la característica de los ISP de tener un tope máximo de conexiones por falta de balanceo de carga. </w:t>
      </w:r>
    </w:p>
    <w:p w14:paraId="35BA4797" w14:textId="77777777" w:rsidR="00A97412" w:rsidRDefault="00000000">
      <w:pPr>
        <w:spacing w:after="158"/>
      </w:pPr>
      <w:r>
        <w:t xml:space="preserve"> </w:t>
      </w:r>
    </w:p>
    <w:p w14:paraId="465934E9" w14:textId="77777777" w:rsidR="00A97412" w:rsidRDefault="00000000">
      <w:pPr>
        <w:spacing w:after="159"/>
        <w:ind w:left="-5" w:hanging="10"/>
      </w:pPr>
      <w:r>
        <w:rPr>
          <w:b/>
        </w:rPr>
        <w:t xml:space="preserve">Mail </w:t>
      </w:r>
      <w:proofErr w:type="spellStart"/>
      <w:r>
        <w:rPr>
          <w:b/>
        </w:rPr>
        <w:t>Bombing</w:t>
      </w:r>
      <w:proofErr w:type="spellEnd"/>
      <w:r>
        <w:rPr>
          <w:b/>
        </w:rPr>
        <w:t xml:space="preserve">: </w:t>
      </w:r>
    </w:p>
    <w:p w14:paraId="674FAC4E" w14:textId="77777777" w:rsidR="00A97412" w:rsidRDefault="00000000">
      <w:pPr>
        <w:spacing w:after="161" w:line="258" w:lineRule="auto"/>
        <w:ind w:left="-5" w:right="42" w:hanging="10"/>
      </w:pPr>
      <w:r>
        <w:rPr>
          <w:u w:val="single" w:color="000000"/>
        </w:rPr>
        <w:t>Envío masivo de mails a un mismo destinatario saturando la casilla de mail.</w:t>
      </w:r>
      <w:r>
        <w:t xml:space="preserve"> </w:t>
      </w:r>
    </w:p>
    <w:p w14:paraId="7692081F" w14:textId="77777777" w:rsidR="00A97412" w:rsidRDefault="00000000">
      <w:pPr>
        <w:spacing w:after="158"/>
      </w:pPr>
      <w:r>
        <w:t xml:space="preserve"> </w:t>
      </w:r>
    </w:p>
    <w:p w14:paraId="5B4E7AA8" w14:textId="77777777" w:rsidR="00A97412" w:rsidRDefault="00000000">
      <w:pPr>
        <w:spacing w:after="159"/>
        <w:ind w:left="-5" w:hanging="10"/>
      </w:pPr>
      <w:r>
        <w:rPr>
          <w:b/>
        </w:rPr>
        <w:t xml:space="preserve">Mail </w:t>
      </w:r>
      <w:proofErr w:type="spellStart"/>
      <w:r>
        <w:rPr>
          <w:b/>
        </w:rPr>
        <w:t>Spamming</w:t>
      </w:r>
      <w:proofErr w:type="spellEnd"/>
      <w:r>
        <w:rPr>
          <w:b/>
        </w:rPr>
        <w:t xml:space="preserve">: </w:t>
      </w:r>
    </w:p>
    <w:p w14:paraId="6CC4605C" w14:textId="77777777" w:rsidR="00A97412" w:rsidRDefault="00000000">
      <w:pPr>
        <w:spacing w:after="153" w:line="266" w:lineRule="auto"/>
        <w:ind w:left="-7" w:right="44" w:hanging="8"/>
      </w:pPr>
      <w:r>
        <w:t xml:space="preserve">Es </w:t>
      </w:r>
      <w:r>
        <w:rPr>
          <w:u w:val="single" w:color="000000"/>
        </w:rPr>
        <w:t>enviar publicidad sin la previa autorización del usuario.</w:t>
      </w:r>
      <w:r>
        <w:t xml:space="preserve"> El concepto de </w:t>
      </w:r>
      <w:proofErr w:type="spellStart"/>
      <w:r>
        <w:t>spamming</w:t>
      </w:r>
      <w:proofErr w:type="spellEnd"/>
      <w:r>
        <w:t xml:space="preserve"> se aplica a blogs, redes sociales y telefonía móvil. </w:t>
      </w:r>
    </w:p>
    <w:p w14:paraId="44B1A7C0" w14:textId="77777777" w:rsidR="00A97412" w:rsidRDefault="00000000">
      <w:pPr>
        <w:spacing w:after="197"/>
      </w:pPr>
      <w:r>
        <w:t xml:space="preserve"> </w:t>
      </w:r>
    </w:p>
    <w:p w14:paraId="6E7D542D" w14:textId="77777777" w:rsidR="00A97412" w:rsidRDefault="00000000">
      <w:pPr>
        <w:spacing w:after="123"/>
        <w:ind w:left="-5" w:hanging="10"/>
      </w:pPr>
      <w:r>
        <w:rPr>
          <w:b/>
          <w:sz w:val="26"/>
          <w:u w:val="single" w:color="000000"/>
        </w:rPr>
        <w:t xml:space="preserve">Port </w:t>
      </w:r>
      <w:proofErr w:type="spellStart"/>
      <w:r>
        <w:rPr>
          <w:b/>
          <w:sz w:val="26"/>
          <w:u w:val="single" w:color="000000"/>
        </w:rPr>
        <w:t>Scanning</w:t>
      </w:r>
      <w:proofErr w:type="spellEnd"/>
      <w:r>
        <w:rPr>
          <w:b/>
          <w:sz w:val="26"/>
          <w:u w:val="single" w:color="000000"/>
        </w:rPr>
        <w:t xml:space="preserve"> (Escaneo de Puertos):</w:t>
      </w:r>
      <w:r>
        <w:rPr>
          <w:b/>
          <w:sz w:val="26"/>
        </w:rPr>
        <w:t xml:space="preserve"> </w:t>
      </w:r>
    </w:p>
    <w:p w14:paraId="591343F9" w14:textId="77777777" w:rsidR="00A97412" w:rsidRDefault="00000000">
      <w:pPr>
        <w:spacing w:after="153" w:line="266" w:lineRule="auto"/>
        <w:ind w:left="-7" w:right="44" w:hanging="8"/>
      </w:pPr>
      <w:r>
        <w:rPr>
          <w:u w:val="single" w:color="000000"/>
        </w:rPr>
        <w:t>Se busca encontrar puertos abiertos</w:t>
      </w:r>
      <w:r>
        <w:t xml:space="preserve"> mediante un escaneo de IP, realizado por rangos o a una IP en particular. </w:t>
      </w:r>
    </w:p>
    <w:p w14:paraId="53238A96" w14:textId="77777777" w:rsidR="00A97412" w:rsidRDefault="00000000">
      <w:pPr>
        <w:spacing w:after="153" w:line="266" w:lineRule="auto"/>
        <w:ind w:left="-7" w:right="44" w:hanging="8"/>
      </w:pPr>
      <w:r>
        <w:t xml:space="preserve">Los Firewalls actuales identifican el escaneo de puertos consecutivos y detienen el ataque, aunque hay escaneos no consecutivos y alternativos entre IP para despistar a los dispositivos de seguridad. </w:t>
      </w:r>
    </w:p>
    <w:p w14:paraId="1588823F" w14:textId="77777777" w:rsidR="00A97412" w:rsidRDefault="00000000">
      <w:pPr>
        <w:spacing w:after="158"/>
      </w:pPr>
      <w:r>
        <w:lastRenderedPageBreak/>
        <w:t xml:space="preserve"> </w:t>
      </w:r>
    </w:p>
    <w:p w14:paraId="30F977FD" w14:textId="77777777" w:rsidR="00A97412" w:rsidRDefault="00000000">
      <w:pPr>
        <w:spacing w:after="0"/>
      </w:pPr>
      <w:r>
        <w:t xml:space="preserve"> </w:t>
      </w:r>
    </w:p>
    <w:p w14:paraId="6D7CFB3A" w14:textId="77777777" w:rsidR="00A97412" w:rsidRDefault="00000000">
      <w:pPr>
        <w:spacing w:after="207"/>
        <w:ind w:left="-5" w:hanging="10"/>
      </w:pPr>
      <w:r>
        <w:rPr>
          <w:b/>
        </w:rPr>
        <w:t xml:space="preserve">Tipos de escaneo: </w:t>
      </w:r>
    </w:p>
    <w:p w14:paraId="6EBEC37F" w14:textId="77777777" w:rsidR="00A97412" w:rsidRDefault="00000000">
      <w:pPr>
        <w:numPr>
          <w:ilvl w:val="0"/>
          <w:numId w:val="140"/>
        </w:numPr>
        <w:spacing w:after="153" w:line="266" w:lineRule="auto"/>
        <w:ind w:right="44" w:hanging="360"/>
      </w:pPr>
      <w:r>
        <w:rPr>
          <w:b/>
        </w:rPr>
        <w:t xml:space="preserve">Conexión </w:t>
      </w:r>
      <w:proofErr w:type="spellStart"/>
      <w:proofErr w:type="gramStart"/>
      <w:r>
        <w:rPr>
          <w:b/>
        </w:rPr>
        <w:t>TCPconnect</w:t>
      </w:r>
      <w:proofErr w:type="spellEnd"/>
      <w:r>
        <w:rPr>
          <w:b/>
        </w:rPr>
        <w:t>(</w:t>
      </w:r>
      <w:proofErr w:type="gramEnd"/>
      <w:r>
        <w:rPr>
          <w:b/>
        </w:rPr>
        <w:t>):</w:t>
      </w:r>
      <w:r>
        <w:t xml:space="preserve"> Búsqueda de un puerto abierto. </w:t>
      </w:r>
    </w:p>
    <w:p w14:paraId="275EE0D7" w14:textId="77777777" w:rsidR="00A97412" w:rsidRDefault="00000000">
      <w:pPr>
        <w:numPr>
          <w:ilvl w:val="0"/>
          <w:numId w:val="140"/>
        </w:numPr>
        <w:spacing w:after="197" w:line="266" w:lineRule="auto"/>
        <w:ind w:right="44" w:hanging="360"/>
      </w:pPr>
      <w:r>
        <w:rPr>
          <w:b/>
        </w:rPr>
        <w:t xml:space="preserve">FTP </w:t>
      </w:r>
      <w:proofErr w:type="spellStart"/>
      <w:r>
        <w:rPr>
          <w:b/>
        </w:rPr>
        <w:t>Bounce</w:t>
      </w:r>
      <w:proofErr w:type="spellEnd"/>
      <w:r>
        <w:rPr>
          <w:b/>
        </w:rPr>
        <w:t xml:space="preserve"> </w:t>
      </w:r>
      <w:proofErr w:type="spellStart"/>
      <w:r>
        <w:rPr>
          <w:b/>
        </w:rPr>
        <w:t>Attack</w:t>
      </w:r>
      <w:proofErr w:type="spellEnd"/>
      <w:r>
        <w:rPr>
          <w:b/>
        </w:rPr>
        <w:t>:</w:t>
      </w:r>
      <w:r>
        <w:t xml:space="preserve"> Conexión mediante FTP desde un servidor Proxy para dificultar conocer origen del ataque. </w:t>
      </w:r>
    </w:p>
    <w:p w14:paraId="7DE45BC3" w14:textId="77777777" w:rsidR="00A97412" w:rsidRDefault="00000000">
      <w:pPr>
        <w:numPr>
          <w:ilvl w:val="0"/>
          <w:numId w:val="140"/>
        </w:numPr>
        <w:spacing w:after="197" w:line="266" w:lineRule="auto"/>
        <w:ind w:right="44" w:hanging="360"/>
      </w:pPr>
      <w:r>
        <w:rPr>
          <w:b/>
        </w:rPr>
        <w:t>TCP SYN:</w:t>
      </w:r>
      <w:r>
        <w:t xml:space="preserve"> Envío de un paquete de comienzo de comunicación determinando puertos abiertos. </w:t>
      </w:r>
    </w:p>
    <w:p w14:paraId="3CA148DE" w14:textId="77777777" w:rsidR="00A97412" w:rsidRDefault="00000000">
      <w:pPr>
        <w:numPr>
          <w:ilvl w:val="0"/>
          <w:numId w:val="140"/>
        </w:numPr>
        <w:spacing w:after="197" w:line="266" w:lineRule="auto"/>
        <w:ind w:right="44" w:hanging="360"/>
      </w:pPr>
      <w:r>
        <w:rPr>
          <w:b/>
        </w:rPr>
        <w:t xml:space="preserve">TCP FIN </w:t>
      </w:r>
      <w:proofErr w:type="spellStart"/>
      <w:r>
        <w:rPr>
          <w:b/>
        </w:rPr>
        <w:t>Stealth</w:t>
      </w:r>
      <w:proofErr w:type="spellEnd"/>
      <w:r>
        <w:rPr>
          <w:b/>
        </w:rPr>
        <w:t xml:space="preserve"> Port </w:t>
      </w:r>
      <w:proofErr w:type="spellStart"/>
      <w:r>
        <w:rPr>
          <w:b/>
        </w:rPr>
        <w:t>Scanning</w:t>
      </w:r>
      <w:proofErr w:type="spellEnd"/>
      <w:r>
        <w:rPr>
          <w:b/>
        </w:rPr>
        <w:t>:</w:t>
      </w:r>
      <w:r>
        <w:t xml:space="preserve"> Envío de un paquete de fin de comunicación para conocer puertos abiertos o cerrados. </w:t>
      </w:r>
    </w:p>
    <w:p w14:paraId="12753E66" w14:textId="77777777" w:rsidR="00A97412" w:rsidRDefault="00000000">
      <w:pPr>
        <w:numPr>
          <w:ilvl w:val="0"/>
          <w:numId w:val="140"/>
        </w:numPr>
        <w:spacing w:after="198" w:line="266" w:lineRule="auto"/>
        <w:ind w:right="44" w:hanging="360"/>
      </w:pPr>
      <w:r>
        <w:rPr>
          <w:b/>
        </w:rPr>
        <w:t xml:space="preserve">Escaneo de Fragmentación: </w:t>
      </w:r>
      <w:r>
        <w:t xml:space="preserve">Transmisión de pequeños paquetes para monitorear la red. </w:t>
      </w:r>
    </w:p>
    <w:p w14:paraId="36E7890D" w14:textId="77777777" w:rsidR="00A97412" w:rsidRDefault="00000000">
      <w:pPr>
        <w:numPr>
          <w:ilvl w:val="0"/>
          <w:numId w:val="140"/>
        </w:numPr>
        <w:spacing w:after="173" w:line="267" w:lineRule="auto"/>
        <w:ind w:right="44" w:hanging="360"/>
      </w:pPr>
      <w:proofErr w:type="spellStart"/>
      <w:r>
        <w:rPr>
          <w:b/>
        </w:rPr>
        <w:t>Eavesdropping-Packet</w:t>
      </w:r>
      <w:proofErr w:type="spellEnd"/>
      <w:r>
        <w:rPr>
          <w:b/>
        </w:rPr>
        <w:t xml:space="preserve"> </w:t>
      </w:r>
      <w:proofErr w:type="spellStart"/>
      <w:r>
        <w:rPr>
          <w:b/>
        </w:rPr>
        <w:t>Sniffing</w:t>
      </w:r>
      <w:proofErr w:type="spellEnd"/>
      <w:r>
        <w:rPr>
          <w:b/>
        </w:rPr>
        <w:t xml:space="preserve">: </w:t>
      </w:r>
      <w:r>
        <w:t xml:space="preserve">se “olfatea” los paquetes para detectar </w:t>
      </w:r>
      <w:proofErr w:type="spellStart"/>
      <w:r>
        <w:t>IP’s</w:t>
      </w:r>
      <w:proofErr w:type="spellEnd"/>
      <w:r>
        <w:t xml:space="preserve">. </w:t>
      </w:r>
    </w:p>
    <w:p w14:paraId="6B8181D3" w14:textId="77777777" w:rsidR="00A97412" w:rsidRDefault="00000000">
      <w:pPr>
        <w:numPr>
          <w:ilvl w:val="0"/>
          <w:numId w:val="140"/>
        </w:numPr>
        <w:spacing w:after="153" w:line="266" w:lineRule="auto"/>
        <w:ind w:right="44" w:hanging="360"/>
      </w:pPr>
      <w:proofErr w:type="spellStart"/>
      <w:r>
        <w:rPr>
          <w:b/>
        </w:rPr>
        <w:t>Snooping-Downloading</w:t>
      </w:r>
      <w:proofErr w:type="spellEnd"/>
      <w:r>
        <w:rPr>
          <w:b/>
        </w:rPr>
        <w:t xml:space="preserve">: </w:t>
      </w:r>
      <w:r>
        <w:t xml:space="preserve">ídem al anterior y además se hacen copias locales de los paquetes. </w:t>
      </w:r>
    </w:p>
    <w:p w14:paraId="625E6E24" w14:textId="77777777" w:rsidR="00A97412" w:rsidRDefault="00000000">
      <w:pPr>
        <w:spacing w:after="196"/>
      </w:pPr>
      <w:r>
        <w:t xml:space="preserve"> </w:t>
      </w:r>
    </w:p>
    <w:p w14:paraId="5BB449E5" w14:textId="77777777" w:rsidR="00A97412" w:rsidRDefault="00000000">
      <w:pPr>
        <w:spacing w:after="123"/>
        <w:ind w:left="-5" w:hanging="10"/>
      </w:pPr>
      <w:r>
        <w:rPr>
          <w:b/>
          <w:sz w:val="26"/>
          <w:u w:val="single" w:color="000000"/>
        </w:rPr>
        <w:t>Autenticación:</w:t>
      </w:r>
      <w:r>
        <w:rPr>
          <w:b/>
          <w:sz w:val="26"/>
        </w:rPr>
        <w:t xml:space="preserve"> </w:t>
      </w:r>
    </w:p>
    <w:p w14:paraId="2E83C8D5" w14:textId="77777777" w:rsidR="00A97412" w:rsidRDefault="00000000">
      <w:pPr>
        <w:spacing w:after="0" w:line="258" w:lineRule="auto"/>
        <w:ind w:left="-5" w:right="42" w:hanging="10"/>
      </w:pPr>
      <w:r>
        <w:t xml:space="preserve">Estos ataques se caracterizan por la </w:t>
      </w:r>
      <w:r>
        <w:rPr>
          <w:u w:val="single" w:color="000000"/>
        </w:rPr>
        <w:t>disponibilidad de credenciales reales por parte de un</w:t>
      </w:r>
      <w:r>
        <w:t xml:space="preserve"> </w:t>
      </w:r>
      <w:r>
        <w:rPr>
          <w:u w:val="single" w:color="000000"/>
        </w:rPr>
        <w:t>atacante malintencionado. Se toman sesiones ya establecidas por la victima o se obtiene su</w:t>
      </w:r>
      <w:r>
        <w:t xml:space="preserve"> </w:t>
      </w:r>
      <w:r>
        <w:rPr>
          <w:u w:val="single" w:color="000000"/>
        </w:rPr>
        <w:t xml:space="preserve">nombre de usuario y </w:t>
      </w:r>
      <w:proofErr w:type="spellStart"/>
      <w:proofErr w:type="gramStart"/>
      <w:r>
        <w:rPr>
          <w:u w:val="single" w:color="000000"/>
        </w:rPr>
        <w:t>password</w:t>
      </w:r>
      <w:proofErr w:type="spellEnd"/>
      <w:proofErr w:type="gramEnd"/>
      <w:r>
        <w:rPr>
          <w:u w:val="single" w:color="000000"/>
        </w:rPr>
        <w:t>.</w:t>
      </w:r>
      <w:r>
        <w:t xml:space="preserve"> </w:t>
      </w:r>
    </w:p>
    <w:p w14:paraId="10BC69C6" w14:textId="77777777" w:rsidR="00A97412" w:rsidRDefault="00000000">
      <w:pPr>
        <w:spacing w:after="349"/>
      </w:pPr>
      <w:r>
        <w:rPr>
          <w:sz w:val="2"/>
        </w:rPr>
        <w:t xml:space="preserve"> </w:t>
      </w:r>
    </w:p>
    <w:p w14:paraId="273294F7" w14:textId="77777777" w:rsidR="00A97412" w:rsidRDefault="00000000">
      <w:pPr>
        <w:spacing w:after="206"/>
        <w:ind w:left="-5" w:hanging="10"/>
      </w:pPr>
      <w:r>
        <w:rPr>
          <w:b/>
        </w:rPr>
        <w:t xml:space="preserve">Ataques de autenticación: </w:t>
      </w:r>
    </w:p>
    <w:p w14:paraId="5A899EDF" w14:textId="77777777" w:rsidR="00A97412" w:rsidRDefault="00000000">
      <w:pPr>
        <w:numPr>
          <w:ilvl w:val="0"/>
          <w:numId w:val="140"/>
        </w:numPr>
        <w:spacing w:after="200" w:line="266" w:lineRule="auto"/>
        <w:ind w:right="44" w:hanging="360"/>
      </w:pPr>
      <w:proofErr w:type="spellStart"/>
      <w:r>
        <w:rPr>
          <w:b/>
        </w:rPr>
        <w:t>Hoping</w:t>
      </w:r>
      <w:proofErr w:type="spellEnd"/>
      <w:r>
        <w:rPr>
          <w:b/>
        </w:rPr>
        <w:t>:</w:t>
      </w:r>
      <w:r>
        <w:t xml:space="preserve"> El atacante ingresa en un sistema ajeno, luego a otro, a otro, para hacer imposible la verdadera localización. </w:t>
      </w:r>
    </w:p>
    <w:p w14:paraId="6CA0B45D" w14:textId="77777777" w:rsidR="00A97412" w:rsidRDefault="00000000">
      <w:pPr>
        <w:numPr>
          <w:ilvl w:val="0"/>
          <w:numId w:val="140"/>
        </w:numPr>
        <w:spacing w:after="200" w:line="266" w:lineRule="auto"/>
        <w:ind w:right="44" w:hanging="360"/>
      </w:pPr>
      <w:r>
        <w:rPr>
          <w:b/>
        </w:rPr>
        <w:t xml:space="preserve">IP </w:t>
      </w:r>
      <w:proofErr w:type="spellStart"/>
      <w:r>
        <w:rPr>
          <w:b/>
        </w:rPr>
        <w:t>Session</w:t>
      </w:r>
      <w:proofErr w:type="spellEnd"/>
      <w:r>
        <w:rPr>
          <w:b/>
        </w:rPr>
        <w:t xml:space="preserve"> </w:t>
      </w:r>
      <w:proofErr w:type="spellStart"/>
      <w:r>
        <w:rPr>
          <w:b/>
        </w:rPr>
        <w:t>Hijacking</w:t>
      </w:r>
      <w:proofErr w:type="spellEnd"/>
      <w:r>
        <w:rPr>
          <w:b/>
        </w:rPr>
        <w:t>:</w:t>
      </w:r>
      <w:r>
        <w:t xml:space="preserve"> Una vez que el usuario verdadero ingresa al sistema, se toma esa conexión sin restricciones de seguridad. </w:t>
      </w:r>
    </w:p>
    <w:p w14:paraId="6C344E71" w14:textId="77777777" w:rsidR="00A97412" w:rsidRDefault="00000000">
      <w:pPr>
        <w:numPr>
          <w:ilvl w:val="0"/>
          <w:numId w:val="140"/>
        </w:numPr>
        <w:spacing w:after="200" w:line="266" w:lineRule="auto"/>
        <w:ind w:right="44" w:hanging="360"/>
      </w:pPr>
      <w:r>
        <w:rPr>
          <w:b/>
        </w:rPr>
        <w:t xml:space="preserve">Obtención de </w:t>
      </w:r>
      <w:proofErr w:type="spellStart"/>
      <w:r>
        <w:rPr>
          <w:b/>
        </w:rPr>
        <w:t>passwords</w:t>
      </w:r>
      <w:proofErr w:type="spellEnd"/>
      <w:r>
        <w:rPr>
          <w:b/>
        </w:rPr>
        <w:t>:</w:t>
      </w:r>
      <w:r>
        <w:t xml:space="preserve"> Se obtiene la </w:t>
      </w:r>
      <w:proofErr w:type="spellStart"/>
      <w:proofErr w:type="gramStart"/>
      <w:r>
        <w:t>password</w:t>
      </w:r>
      <w:proofErr w:type="spellEnd"/>
      <w:proofErr w:type="gramEnd"/>
      <w:r>
        <w:t xml:space="preserve"> mediante técnicas de espionaje y aprovechando la poca frecuencia de cambios de </w:t>
      </w:r>
      <w:proofErr w:type="spellStart"/>
      <w:r>
        <w:t>password</w:t>
      </w:r>
      <w:proofErr w:type="spellEnd"/>
      <w:r>
        <w:t xml:space="preserve">. </w:t>
      </w:r>
    </w:p>
    <w:p w14:paraId="2DB22C3A" w14:textId="77777777" w:rsidR="00A97412" w:rsidRDefault="00000000">
      <w:pPr>
        <w:numPr>
          <w:ilvl w:val="0"/>
          <w:numId w:val="140"/>
        </w:numPr>
        <w:spacing w:after="201" w:line="266" w:lineRule="auto"/>
        <w:ind w:right="44" w:hanging="360"/>
      </w:pPr>
      <w:proofErr w:type="spellStart"/>
      <w:r>
        <w:rPr>
          <w:b/>
        </w:rPr>
        <w:t>BackDoors</w:t>
      </w:r>
      <w:proofErr w:type="spellEnd"/>
      <w:r>
        <w:rPr>
          <w:b/>
        </w:rPr>
        <w:t>:</w:t>
      </w:r>
      <w:r>
        <w:t xml:space="preserve"> Se utiliza un código puesto en sistemas finales para ingresar sin restricciones de seguridad. </w:t>
      </w:r>
      <w:r>
        <w:rPr>
          <w:u w:val="single" w:color="000000"/>
        </w:rPr>
        <w:t>Permite saltearse métodos de autenticación para realizar</w:t>
      </w:r>
      <w:r>
        <w:t xml:space="preserve"> </w:t>
      </w:r>
      <w:r>
        <w:rPr>
          <w:u w:val="single" w:color="000000"/>
        </w:rPr>
        <w:t>determinadas tareas.</w:t>
      </w:r>
      <w:r>
        <w:t xml:space="preserve"> </w:t>
      </w:r>
    </w:p>
    <w:p w14:paraId="27578B8F" w14:textId="77777777" w:rsidR="00A97412" w:rsidRDefault="00000000">
      <w:pPr>
        <w:numPr>
          <w:ilvl w:val="0"/>
          <w:numId w:val="140"/>
        </w:numPr>
        <w:spacing w:after="153" w:line="266" w:lineRule="auto"/>
        <w:ind w:right="44" w:hanging="360"/>
      </w:pPr>
      <w:proofErr w:type="spellStart"/>
      <w:r>
        <w:rPr>
          <w:b/>
        </w:rPr>
        <w:t>Exploits</w:t>
      </w:r>
      <w:proofErr w:type="spellEnd"/>
      <w:r>
        <w:rPr>
          <w:b/>
        </w:rPr>
        <w:t>:</w:t>
      </w:r>
      <w:r>
        <w:t xml:space="preserve"> Son programas que aprovechan la debilidad, fallo o error de un sistema para ingresar al mismo. </w:t>
      </w:r>
    </w:p>
    <w:p w14:paraId="6491A24C" w14:textId="77777777" w:rsidR="00A97412" w:rsidRDefault="00000000">
      <w:pPr>
        <w:spacing w:after="196"/>
      </w:pPr>
      <w:r>
        <w:t xml:space="preserve"> </w:t>
      </w:r>
    </w:p>
    <w:p w14:paraId="420C2409" w14:textId="77777777" w:rsidR="00A97412" w:rsidRDefault="00000000">
      <w:pPr>
        <w:spacing w:after="123"/>
        <w:ind w:left="-5" w:hanging="10"/>
      </w:pPr>
      <w:r>
        <w:rPr>
          <w:b/>
          <w:sz w:val="26"/>
          <w:u w:val="single" w:color="000000"/>
        </w:rPr>
        <w:lastRenderedPageBreak/>
        <w:t>Phishing:</w:t>
      </w:r>
      <w:r>
        <w:rPr>
          <w:b/>
          <w:sz w:val="26"/>
        </w:rPr>
        <w:t xml:space="preserve"> </w:t>
      </w:r>
    </w:p>
    <w:p w14:paraId="66CF52B8" w14:textId="77777777" w:rsidR="00A97412" w:rsidRDefault="00000000">
      <w:pPr>
        <w:spacing w:after="153" w:line="266" w:lineRule="auto"/>
        <w:ind w:left="-7" w:right="44" w:hanging="8"/>
      </w:pPr>
      <w:r>
        <w:t xml:space="preserve">Tienen por objetivo el robo de datos personales, de identidad, e información de credenciales financieras. </w:t>
      </w:r>
    </w:p>
    <w:p w14:paraId="3AA55ACD" w14:textId="77777777" w:rsidR="00A97412" w:rsidRDefault="00000000">
      <w:pPr>
        <w:spacing w:after="153" w:line="266" w:lineRule="auto"/>
        <w:ind w:left="-7" w:right="44" w:hanging="8"/>
      </w:pPr>
      <w:r>
        <w:t xml:space="preserve">Se simula un sitio web para capturar datos de </w:t>
      </w:r>
      <w:proofErr w:type="spellStart"/>
      <w:r>
        <w:t>login</w:t>
      </w:r>
      <w:proofErr w:type="spellEnd"/>
      <w:r>
        <w:t xml:space="preserve"> con una pantalla de ingreso al sistema. </w:t>
      </w:r>
    </w:p>
    <w:p w14:paraId="74992AE8" w14:textId="77777777" w:rsidR="00A97412" w:rsidRDefault="00000000">
      <w:pPr>
        <w:spacing w:after="161" w:line="258" w:lineRule="auto"/>
        <w:ind w:left="-5" w:right="42" w:hanging="10"/>
      </w:pPr>
      <w:r>
        <w:rPr>
          <w:u w:val="single" w:color="000000"/>
        </w:rPr>
        <w:t>Utilizan en combinación ingeniería social y tecnología</w:t>
      </w:r>
      <w:r>
        <w:t xml:space="preserve"> para alcanzar sus objetivos. </w:t>
      </w:r>
    </w:p>
    <w:p w14:paraId="33100E94" w14:textId="77777777" w:rsidR="00A97412" w:rsidRDefault="00000000">
      <w:pPr>
        <w:spacing w:after="153" w:line="266" w:lineRule="auto"/>
        <w:ind w:left="-7" w:right="44" w:hanging="8"/>
      </w:pPr>
      <w:r>
        <w:t xml:space="preserve">El phishing no se presenta exclusivamente para los robos de identidad directa, también se manifiesta en la instalación de software malicioso. </w:t>
      </w:r>
    </w:p>
    <w:p w14:paraId="0A0C06D4" w14:textId="77777777" w:rsidR="00A97412" w:rsidRDefault="00000000">
      <w:pPr>
        <w:spacing w:after="197" w:line="266" w:lineRule="auto"/>
        <w:ind w:left="-7" w:right="44" w:hanging="8"/>
      </w:pPr>
      <w:r>
        <w:t xml:space="preserve">Algunos ejemplos utilizados son: </w:t>
      </w:r>
    </w:p>
    <w:p w14:paraId="0A6EBC4D" w14:textId="77777777" w:rsidR="00A97412" w:rsidRDefault="00000000">
      <w:pPr>
        <w:numPr>
          <w:ilvl w:val="0"/>
          <w:numId w:val="140"/>
        </w:numPr>
        <w:spacing w:after="13" w:line="266" w:lineRule="auto"/>
        <w:ind w:right="44" w:hanging="360"/>
      </w:pPr>
      <w:r>
        <w:t xml:space="preserve">Emails falsificados y forjados. </w:t>
      </w:r>
    </w:p>
    <w:p w14:paraId="553A7BCF" w14:textId="77777777" w:rsidR="00A97412" w:rsidRDefault="00000000">
      <w:pPr>
        <w:numPr>
          <w:ilvl w:val="0"/>
          <w:numId w:val="140"/>
        </w:numPr>
        <w:spacing w:after="12" w:line="267" w:lineRule="auto"/>
        <w:ind w:right="44" w:hanging="360"/>
      </w:pPr>
      <w:r>
        <w:t xml:space="preserve">Llamadas telefónicas para “corroborar” información. </w:t>
      </w:r>
    </w:p>
    <w:p w14:paraId="3FACA9FD" w14:textId="77777777" w:rsidR="00A97412" w:rsidRDefault="00000000">
      <w:pPr>
        <w:numPr>
          <w:ilvl w:val="0"/>
          <w:numId w:val="140"/>
        </w:numPr>
        <w:spacing w:after="153" w:line="266" w:lineRule="auto"/>
        <w:ind w:right="44" w:hanging="360"/>
      </w:pPr>
      <w:r>
        <w:t xml:space="preserve">Robo de identidad autoritativa para la obtención de información por niveles menores. </w:t>
      </w:r>
    </w:p>
    <w:p w14:paraId="5E021711" w14:textId="77777777" w:rsidR="00A97412" w:rsidRDefault="00000000">
      <w:r>
        <w:rPr>
          <w:b/>
          <w:sz w:val="26"/>
        </w:rPr>
        <w:t xml:space="preserve"> </w:t>
      </w:r>
    </w:p>
    <w:p w14:paraId="113BBDF2" w14:textId="77777777" w:rsidR="00A97412" w:rsidRDefault="00000000">
      <w:pPr>
        <w:spacing w:after="123"/>
        <w:ind w:left="-5" w:hanging="10"/>
      </w:pPr>
      <w:proofErr w:type="spellStart"/>
      <w:r>
        <w:rPr>
          <w:b/>
          <w:sz w:val="26"/>
          <w:u w:val="single" w:color="000000"/>
        </w:rPr>
        <w:t>Pharming</w:t>
      </w:r>
      <w:proofErr w:type="spellEnd"/>
      <w:r>
        <w:rPr>
          <w:b/>
          <w:sz w:val="26"/>
          <w:u w:val="single" w:color="000000"/>
        </w:rPr>
        <w:t>:</w:t>
      </w:r>
      <w:r>
        <w:rPr>
          <w:b/>
          <w:sz w:val="26"/>
        </w:rPr>
        <w:t xml:space="preserve"> </w:t>
      </w:r>
    </w:p>
    <w:p w14:paraId="3BF2AD6E" w14:textId="77777777" w:rsidR="00A97412" w:rsidRDefault="00000000">
      <w:pPr>
        <w:spacing w:after="153" w:line="266" w:lineRule="auto"/>
        <w:ind w:left="-7" w:right="44" w:hanging="8"/>
      </w:pPr>
      <w:r>
        <w:t xml:space="preserve">Consiste en el </w:t>
      </w:r>
      <w:r>
        <w:rPr>
          <w:u w:val="single" w:color="000000"/>
        </w:rPr>
        <w:t>robo de identidad</w:t>
      </w:r>
      <w:r>
        <w:t xml:space="preserve">, pero no de un usuario, sino </w:t>
      </w:r>
      <w:r>
        <w:rPr>
          <w:u w:val="single" w:color="000000"/>
        </w:rPr>
        <w:t>de un sitio web.</w:t>
      </w:r>
      <w:r>
        <w:t xml:space="preserve"> </w:t>
      </w:r>
    </w:p>
    <w:p w14:paraId="67F4177F" w14:textId="77777777" w:rsidR="00A97412" w:rsidRDefault="00000000">
      <w:pPr>
        <w:spacing w:after="153" w:line="266" w:lineRule="auto"/>
        <w:ind w:left="-7" w:right="44" w:hanging="8"/>
      </w:pPr>
      <w:r>
        <w:t xml:space="preserve">Utilizan técnicas de </w:t>
      </w:r>
      <w:r>
        <w:rPr>
          <w:u w:val="single" w:color="000000"/>
        </w:rPr>
        <w:t xml:space="preserve">“DNS </w:t>
      </w:r>
      <w:proofErr w:type="spellStart"/>
      <w:r>
        <w:rPr>
          <w:u w:val="single" w:color="000000"/>
        </w:rPr>
        <w:t>Hijacking</w:t>
      </w:r>
      <w:proofErr w:type="spellEnd"/>
      <w:r>
        <w:rPr>
          <w:u w:val="single" w:color="000000"/>
        </w:rPr>
        <w:t xml:space="preserve">” y “DNS </w:t>
      </w:r>
      <w:proofErr w:type="spellStart"/>
      <w:r>
        <w:rPr>
          <w:u w:val="single" w:color="000000"/>
        </w:rPr>
        <w:t>Poisoning</w:t>
      </w:r>
      <w:proofErr w:type="spellEnd"/>
      <w:r>
        <w:rPr>
          <w:u w:val="single" w:color="000000"/>
        </w:rPr>
        <w:t>”</w:t>
      </w:r>
      <w:r>
        <w:t xml:space="preserve"> que consisten en la publicación ilegitima de resolución de un dominio mediante la </w:t>
      </w:r>
      <w:r>
        <w:rPr>
          <w:u w:val="single" w:color="000000"/>
        </w:rPr>
        <w:t>modificación de los registros de un servidor</w:t>
      </w:r>
      <w:r>
        <w:t xml:space="preserve"> </w:t>
      </w:r>
      <w:r>
        <w:rPr>
          <w:u w:val="single" w:color="000000"/>
        </w:rPr>
        <w:t>DNS.</w:t>
      </w:r>
      <w:r>
        <w:t xml:space="preserve"> </w:t>
      </w:r>
    </w:p>
    <w:p w14:paraId="1A36485E" w14:textId="77777777" w:rsidR="00A97412" w:rsidRDefault="00000000">
      <w:pPr>
        <w:spacing w:after="159"/>
        <w:ind w:left="-5" w:hanging="10"/>
      </w:pPr>
      <w:r>
        <w:rPr>
          <w:u w:val="single" w:color="000000"/>
        </w:rPr>
        <w:t>Otra técnica es registrar un dominio parecido y “pescar” a los desprevenidos.</w:t>
      </w:r>
      <w:r>
        <w:t xml:space="preserve"> </w:t>
      </w:r>
    </w:p>
    <w:p w14:paraId="2F8300D6" w14:textId="77777777" w:rsidR="00A97412" w:rsidRDefault="00000000">
      <w:pPr>
        <w:spacing w:after="153" w:line="266" w:lineRule="auto"/>
        <w:ind w:left="-7" w:right="44" w:hanging="8"/>
      </w:pPr>
      <w:r>
        <w:t xml:space="preserve">Por ejemplo, si un atacante ganara acceso a mi DNS podría cambiar el apuntamiento de un dominio como www.mibanco.com con un IP A, hacia un IP X. Cuando yo intente entrar a www.mibanco.com en realidad estaré viendo la página que el atacante me quiera mostrar, pues para mi DNS, el nombre de dominio mibanco.com resolverá al IP X en lugar de la IP original que es el A. </w:t>
      </w:r>
    </w:p>
    <w:p w14:paraId="4FC3DE8B" w14:textId="77777777" w:rsidR="00A97412" w:rsidRDefault="00000000">
      <w:pPr>
        <w:spacing w:after="196"/>
      </w:pPr>
      <w:r>
        <w:t xml:space="preserve"> </w:t>
      </w:r>
    </w:p>
    <w:p w14:paraId="283D5B4E" w14:textId="77777777" w:rsidR="00A97412" w:rsidRDefault="00000000">
      <w:pPr>
        <w:spacing w:after="123"/>
        <w:ind w:left="-5" w:hanging="10"/>
      </w:pPr>
      <w:proofErr w:type="spellStart"/>
      <w:r>
        <w:rPr>
          <w:b/>
          <w:sz w:val="26"/>
          <w:u w:val="single" w:color="000000"/>
        </w:rPr>
        <w:t>Spoofing</w:t>
      </w:r>
      <w:proofErr w:type="spellEnd"/>
      <w:r>
        <w:rPr>
          <w:b/>
          <w:sz w:val="26"/>
          <w:u w:val="single" w:color="000000"/>
        </w:rPr>
        <w:t>:</w:t>
      </w:r>
      <w:r>
        <w:rPr>
          <w:b/>
          <w:sz w:val="26"/>
        </w:rPr>
        <w:t xml:space="preserve"> </w:t>
      </w:r>
    </w:p>
    <w:p w14:paraId="54E48CE3" w14:textId="77777777" w:rsidR="00A97412" w:rsidRDefault="00000000">
      <w:pPr>
        <w:spacing w:after="161" w:line="258" w:lineRule="auto"/>
        <w:ind w:left="-5" w:right="42" w:hanging="10"/>
      </w:pPr>
      <w:r>
        <w:t xml:space="preserve">Consiste en </w:t>
      </w:r>
      <w:r>
        <w:rPr>
          <w:u w:val="single" w:color="000000"/>
        </w:rPr>
        <w:t>sustituir la fuente origen por datos adulterados, adoptando una identidad falsa.</w:t>
      </w:r>
      <w:r>
        <w:t xml:space="preserve"> </w:t>
      </w:r>
    </w:p>
    <w:p w14:paraId="5EFDBA3A" w14:textId="77777777" w:rsidR="00A97412" w:rsidRDefault="00000000">
      <w:pPr>
        <w:spacing w:after="161" w:line="258" w:lineRule="auto"/>
        <w:ind w:left="-5" w:right="42" w:hanging="10"/>
      </w:pPr>
      <w:r>
        <w:t xml:space="preserve">La </w:t>
      </w:r>
      <w:r>
        <w:rPr>
          <w:b/>
        </w:rPr>
        <w:t>suplantación de identidad</w:t>
      </w:r>
      <w:r>
        <w:t xml:space="preserve"> </w:t>
      </w:r>
      <w:r>
        <w:rPr>
          <w:b/>
        </w:rPr>
        <w:t xml:space="preserve">o </w:t>
      </w:r>
      <w:proofErr w:type="spellStart"/>
      <w:r>
        <w:rPr>
          <w:b/>
        </w:rPr>
        <w:t>spoofing</w:t>
      </w:r>
      <w:proofErr w:type="spellEnd"/>
      <w:r>
        <w:t xml:space="preserve"> hace referencia al uso de técnicas a través de las cuales </w:t>
      </w:r>
      <w:r>
        <w:rPr>
          <w:u w:val="single" w:color="000000"/>
        </w:rPr>
        <w:t>un atacante se hace pasar por una entidad distinta a través de la falsificación de los</w:t>
      </w:r>
      <w:r>
        <w:t xml:space="preserve"> </w:t>
      </w:r>
      <w:r>
        <w:rPr>
          <w:u w:val="single" w:color="000000"/>
        </w:rPr>
        <w:t>datos en una comunicación.</w:t>
      </w:r>
      <w:r>
        <w:t xml:space="preserve"> </w:t>
      </w:r>
    </w:p>
    <w:p w14:paraId="46DE3423" w14:textId="77777777" w:rsidR="00A97412" w:rsidRDefault="00000000">
      <w:pPr>
        <w:spacing w:after="161" w:line="258" w:lineRule="auto"/>
        <w:ind w:left="-5" w:right="42" w:hanging="10"/>
      </w:pPr>
      <w:r>
        <w:t xml:space="preserve">Consiste en </w:t>
      </w:r>
      <w:r>
        <w:rPr>
          <w:u w:val="single" w:color="000000"/>
        </w:rPr>
        <w:t>usurpar una identidad electrónica para ocultar la propia identidad y así cometer</w:t>
      </w:r>
      <w:r>
        <w:t xml:space="preserve"> </w:t>
      </w:r>
      <w:r>
        <w:rPr>
          <w:u w:val="single" w:color="000000"/>
        </w:rPr>
        <w:t>delitos en Internet.</w:t>
      </w:r>
      <w:r>
        <w:t xml:space="preserve"> </w:t>
      </w:r>
    </w:p>
    <w:p w14:paraId="55830039" w14:textId="77777777" w:rsidR="00A97412" w:rsidRDefault="00000000">
      <w:pPr>
        <w:spacing w:after="153" w:line="266" w:lineRule="auto"/>
        <w:ind w:left="-7" w:right="44" w:hanging="8"/>
      </w:pPr>
      <w:r>
        <w:t xml:space="preserve">El objetivo es engañar a la seguridad para conseguir acceso a recursos de un tercer sistema que ha establecido algún tipo de confianza basada en el nombre o la dirección IP del host suplantado (Firewall/Filtro de Red). </w:t>
      </w:r>
    </w:p>
    <w:p w14:paraId="1DAC7EEC" w14:textId="77777777" w:rsidR="00A97412" w:rsidRDefault="00000000">
      <w:pPr>
        <w:spacing w:after="206"/>
        <w:ind w:left="-5" w:hanging="10"/>
      </w:pPr>
      <w:r>
        <w:rPr>
          <w:b/>
        </w:rPr>
        <w:t xml:space="preserve">Tipos de </w:t>
      </w:r>
      <w:proofErr w:type="spellStart"/>
      <w:r>
        <w:rPr>
          <w:b/>
        </w:rPr>
        <w:t>Spoofing</w:t>
      </w:r>
      <w:proofErr w:type="spellEnd"/>
      <w:r>
        <w:rPr>
          <w:b/>
        </w:rPr>
        <w:t xml:space="preserve">: </w:t>
      </w:r>
    </w:p>
    <w:p w14:paraId="7D8DF301" w14:textId="77777777" w:rsidR="00A97412" w:rsidRDefault="00000000">
      <w:pPr>
        <w:numPr>
          <w:ilvl w:val="0"/>
          <w:numId w:val="141"/>
        </w:numPr>
        <w:spacing w:after="12" w:line="266" w:lineRule="auto"/>
        <w:ind w:right="44" w:hanging="360"/>
      </w:pPr>
      <w:r>
        <w:t xml:space="preserve">IP </w:t>
      </w:r>
      <w:proofErr w:type="spellStart"/>
      <w:r>
        <w:t>spoofing</w:t>
      </w:r>
      <w:proofErr w:type="spellEnd"/>
      <w:r>
        <w:t xml:space="preserve">. </w:t>
      </w:r>
    </w:p>
    <w:p w14:paraId="49B0744F" w14:textId="77777777" w:rsidR="00A97412" w:rsidRDefault="00000000">
      <w:pPr>
        <w:numPr>
          <w:ilvl w:val="0"/>
          <w:numId w:val="141"/>
        </w:numPr>
        <w:spacing w:after="14" w:line="266" w:lineRule="auto"/>
        <w:ind w:right="44" w:hanging="360"/>
      </w:pPr>
      <w:r>
        <w:lastRenderedPageBreak/>
        <w:t xml:space="preserve">ARP </w:t>
      </w:r>
      <w:proofErr w:type="spellStart"/>
      <w:r>
        <w:t>spoofing</w:t>
      </w:r>
      <w:proofErr w:type="spellEnd"/>
      <w:r>
        <w:t xml:space="preserve">. </w:t>
      </w:r>
    </w:p>
    <w:p w14:paraId="116AD9C9" w14:textId="77777777" w:rsidR="00A97412" w:rsidRDefault="00000000">
      <w:pPr>
        <w:numPr>
          <w:ilvl w:val="0"/>
          <w:numId w:val="141"/>
        </w:numPr>
        <w:spacing w:after="14" w:line="266" w:lineRule="auto"/>
        <w:ind w:right="44" w:hanging="360"/>
      </w:pPr>
      <w:r>
        <w:t xml:space="preserve">DNS </w:t>
      </w:r>
      <w:proofErr w:type="spellStart"/>
      <w:r>
        <w:t>spoofing</w:t>
      </w:r>
      <w:proofErr w:type="spellEnd"/>
      <w:r>
        <w:t xml:space="preserve">. </w:t>
      </w:r>
    </w:p>
    <w:p w14:paraId="4B31BAC0" w14:textId="77777777" w:rsidR="00A97412" w:rsidRDefault="00000000">
      <w:pPr>
        <w:numPr>
          <w:ilvl w:val="0"/>
          <w:numId w:val="141"/>
        </w:numPr>
        <w:spacing w:after="11" w:line="266" w:lineRule="auto"/>
        <w:ind w:right="44" w:hanging="360"/>
      </w:pPr>
      <w:r>
        <w:t xml:space="preserve">Web </w:t>
      </w:r>
      <w:proofErr w:type="spellStart"/>
      <w:r>
        <w:t>spoofing</w:t>
      </w:r>
      <w:proofErr w:type="spellEnd"/>
      <w:r>
        <w:t xml:space="preserve">. </w:t>
      </w:r>
    </w:p>
    <w:p w14:paraId="4DD64392" w14:textId="77777777" w:rsidR="00A97412" w:rsidRDefault="00000000">
      <w:pPr>
        <w:numPr>
          <w:ilvl w:val="0"/>
          <w:numId w:val="141"/>
        </w:numPr>
        <w:spacing w:after="14" w:line="266" w:lineRule="auto"/>
        <w:ind w:right="44" w:hanging="360"/>
      </w:pPr>
      <w:r>
        <w:t xml:space="preserve">E-mail </w:t>
      </w:r>
      <w:proofErr w:type="spellStart"/>
      <w:r>
        <w:t>spoofing</w:t>
      </w:r>
      <w:proofErr w:type="spellEnd"/>
      <w:r>
        <w:t xml:space="preserve">. </w:t>
      </w:r>
    </w:p>
    <w:p w14:paraId="2FEB207E" w14:textId="77777777" w:rsidR="00A97412" w:rsidRDefault="00000000">
      <w:pPr>
        <w:numPr>
          <w:ilvl w:val="0"/>
          <w:numId w:val="141"/>
        </w:numPr>
        <w:spacing w:after="153" w:line="266" w:lineRule="auto"/>
        <w:ind w:right="44" w:hanging="360"/>
      </w:pPr>
      <w:proofErr w:type="spellStart"/>
      <w:r>
        <w:t>Fake</w:t>
      </w:r>
      <w:proofErr w:type="spellEnd"/>
      <w:r>
        <w:t xml:space="preserve">-mail: otra forma de </w:t>
      </w:r>
      <w:proofErr w:type="spellStart"/>
      <w:r>
        <w:t>spoofing</w:t>
      </w:r>
      <w:proofErr w:type="spellEnd"/>
      <w:r>
        <w:t xml:space="preserve">, que consta con el envío de mail con un remitente falso. </w:t>
      </w:r>
    </w:p>
    <w:p w14:paraId="6A4A3D30" w14:textId="77777777" w:rsidR="00A97412" w:rsidRDefault="00000000">
      <w:pPr>
        <w:spacing w:after="206"/>
        <w:ind w:left="-5" w:hanging="10"/>
      </w:pPr>
      <w:proofErr w:type="gramStart"/>
      <w:r>
        <w:rPr>
          <w:b/>
        </w:rPr>
        <w:t>Identificadores a suplantar</w:t>
      </w:r>
      <w:proofErr w:type="gramEnd"/>
      <w:r>
        <w:rPr>
          <w:b/>
        </w:rPr>
        <w:t xml:space="preserve">: </w:t>
      </w:r>
    </w:p>
    <w:p w14:paraId="3D1A5C37" w14:textId="77777777" w:rsidR="00A97412" w:rsidRDefault="00000000">
      <w:pPr>
        <w:numPr>
          <w:ilvl w:val="0"/>
          <w:numId w:val="141"/>
        </w:numPr>
        <w:spacing w:after="199" w:line="266" w:lineRule="auto"/>
        <w:ind w:right="44" w:hanging="360"/>
      </w:pPr>
      <w:r>
        <w:t xml:space="preserve">Servicio </w:t>
      </w:r>
      <w:r>
        <w:rPr>
          <w:rFonts w:ascii="Wingdings" w:eastAsia="Wingdings" w:hAnsi="Wingdings" w:cs="Wingdings"/>
        </w:rPr>
        <w:t>→</w:t>
      </w:r>
      <w:r>
        <w:t xml:space="preserve"> Nombres de dominio, direcciones correo electrónico, nombres de recursos compartidos. </w:t>
      </w:r>
    </w:p>
    <w:p w14:paraId="37507489" w14:textId="77777777" w:rsidR="00A97412" w:rsidRDefault="00000000">
      <w:pPr>
        <w:numPr>
          <w:ilvl w:val="0"/>
          <w:numId w:val="141"/>
        </w:numPr>
        <w:spacing w:after="153" w:line="266" w:lineRule="auto"/>
        <w:ind w:right="44" w:hanging="360"/>
      </w:pPr>
      <w:r>
        <w:t xml:space="preserve">Red </w:t>
      </w:r>
      <w:r>
        <w:rPr>
          <w:rFonts w:ascii="Wingdings" w:eastAsia="Wingdings" w:hAnsi="Wingdings" w:cs="Wingdings"/>
        </w:rPr>
        <w:t>→</w:t>
      </w:r>
      <w:r>
        <w:t xml:space="preserve"> Dirección IP. </w:t>
      </w:r>
    </w:p>
    <w:p w14:paraId="24937B58" w14:textId="77777777" w:rsidR="00A97412" w:rsidRDefault="00000000">
      <w:pPr>
        <w:numPr>
          <w:ilvl w:val="0"/>
          <w:numId w:val="141"/>
        </w:numPr>
        <w:spacing w:after="129" w:line="266" w:lineRule="auto"/>
        <w:ind w:right="44" w:hanging="360"/>
      </w:pPr>
      <w:r>
        <w:t xml:space="preserve">Enlace </w:t>
      </w:r>
      <w:r>
        <w:rPr>
          <w:rFonts w:ascii="Wingdings" w:eastAsia="Wingdings" w:hAnsi="Wingdings" w:cs="Wingdings"/>
        </w:rPr>
        <w:t>→</w:t>
      </w:r>
      <w:r>
        <w:t xml:space="preserve"> Dirección MAC. </w:t>
      </w:r>
    </w:p>
    <w:p w14:paraId="48EFB510" w14:textId="77777777" w:rsidR="00A97412" w:rsidRDefault="00000000">
      <w:pPr>
        <w:spacing w:after="196"/>
      </w:pPr>
      <w:r>
        <w:t xml:space="preserve"> </w:t>
      </w:r>
    </w:p>
    <w:p w14:paraId="2F01F557" w14:textId="77777777" w:rsidR="00A97412" w:rsidRDefault="00000000">
      <w:pPr>
        <w:spacing w:after="123"/>
        <w:ind w:left="-5" w:hanging="10"/>
      </w:pPr>
      <w:proofErr w:type="spellStart"/>
      <w:r>
        <w:rPr>
          <w:b/>
          <w:sz w:val="26"/>
          <w:u w:val="single" w:color="000000"/>
        </w:rPr>
        <w:t>Ransomware</w:t>
      </w:r>
      <w:proofErr w:type="spellEnd"/>
      <w:r>
        <w:rPr>
          <w:b/>
          <w:sz w:val="26"/>
          <w:u w:val="single" w:color="000000"/>
        </w:rPr>
        <w:t>:</w:t>
      </w:r>
      <w:r>
        <w:rPr>
          <w:b/>
          <w:sz w:val="26"/>
        </w:rPr>
        <w:t xml:space="preserve"> </w:t>
      </w:r>
    </w:p>
    <w:p w14:paraId="792DCBDD" w14:textId="77777777" w:rsidR="00A97412" w:rsidRDefault="00000000">
      <w:pPr>
        <w:spacing w:after="206" w:line="258" w:lineRule="auto"/>
        <w:ind w:left="-5" w:right="42" w:hanging="10"/>
      </w:pPr>
      <w:r>
        <w:t>“Secuestro de Datos”. Son programas que r</w:t>
      </w:r>
      <w:r>
        <w:rPr>
          <w:u w:val="single" w:color="000000"/>
        </w:rPr>
        <w:t>estringen el acceso a determinadas partes o</w:t>
      </w:r>
      <w:r>
        <w:t xml:space="preserve"> </w:t>
      </w:r>
      <w:r>
        <w:rPr>
          <w:u w:val="single" w:color="000000"/>
        </w:rPr>
        <w:t>archivo del sistema operativo infectado</w:t>
      </w:r>
      <w:r>
        <w:t xml:space="preserve">: </w:t>
      </w:r>
    </w:p>
    <w:p w14:paraId="6CF2E581" w14:textId="77777777" w:rsidR="00A97412" w:rsidRDefault="00000000">
      <w:pPr>
        <w:numPr>
          <w:ilvl w:val="0"/>
          <w:numId w:val="141"/>
        </w:numPr>
        <w:spacing w:after="14" w:line="266" w:lineRule="auto"/>
        <w:ind w:right="44" w:hanging="360"/>
      </w:pPr>
      <w:r>
        <w:t xml:space="preserve">Retienen el control del equipo. </w:t>
      </w:r>
    </w:p>
    <w:p w14:paraId="3D5B6865" w14:textId="77777777" w:rsidR="00A97412" w:rsidRDefault="00000000">
      <w:pPr>
        <w:numPr>
          <w:ilvl w:val="0"/>
          <w:numId w:val="141"/>
        </w:numPr>
        <w:spacing w:after="13" w:line="266" w:lineRule="auto"/>
        <w:ind w:right="44" w:hanging="360"/>
      </w:pPr>
      <w:r>
        <w:t xml:space="preserve">Encriptan la información almacenada en el mismo para que no pueda ser accedida. </w:t>
      </w:r>
    </w:p>
    <w:p w14:paraId="76C0BF22" w14:textId="77777777" w:rsidR="00A97412" w:rsidRDefault="00000000">
      <w:pPr>
        <w:numPr>
          <w:ilvl w:val="0"/>
          <w:numId w:val="141"/>
        </w:numPr>
        <w:spacing w:after="125" w:line="266" w:lineRule="auto"/>
        <w:ind w:right="44" w:hanging="360"/>
      </w:pPr>
      <w:r>
        <w:t xml:space="preserve">Solicitan un rescate financiero en criptomonedas para que sean desactivados.  </w:t>
      </w:r>
    </w:p>
    <w:p w14:paraId="5B717063" w14:textId="77777777" w:rsidR="00A97412" w:rsidRDefault="00000000">
      <w:pPr>
        <w:spacing w:after="153" w:line="266" w:lineRule="auto"/>
        <w:ind w:left="-7" w:right="44" w:hanging="8"/>
      </w:pPr>
      <w:r>
        <w:t xml:space="preserve">Algunos ejemplos son: </w:t>
      </w:r>
      <w:proofErr w:type="spellStart"/>
      <w:r>
        <w:t>Peyta</w:t>
      </w:r>
      <w:proofErr w:type="spellEnd"/>
      <w:r>
        <w:t xml:space="preserve">, </w:t>
      </w:r>
      <w:proofErr w:type="spellStart"/>
      <w:r>
        <w:t>Reveton</w:t>
      </w:r>
      <w:proofErr w:type="spellEnd"/>
      <w:r>
        <w:t xml:space="preserve">, </w:t>
      </w:r>
      <w:proofErr w:type="spellStart"/>
      <w:r>
        <w:t>Cryptolocker</w:t>
      </w:r>
      <w:proofErr w:type="spellEnd"/>
      <w:r>
        <w:t xml:space="preserve">, </w:t>
      </w:r>
      <w:proofErr w:type="spellStart"/>
      <w:r>
        <w:t>TorrentLocker</w:t>
      </w:r>
      <w:proofErr w:type="spellEnd"/>
      <w:r>
        <w:t xml:space="preserve">, </w:t>
      </w:r>
      <w:proofErr w:type="spellStart"/>
      <w:r>
        <w:t>Cryptowall</w:t>
      </w:r>
      <w:proofErr w:type="spellEnd"/>
      <w:r>
        <w:t xml:space="preserve">, </w:t>
      </w:r>
      <w:proofErr w:type="spellStart"/>
      <w:r>
        <w:t>TeslaCrypt</w:t>
      </w:r>
      <w:proofErr w:type="spellEnd"/>
      <w:r>
        <w:t xml:space="preserve">, Mamba, WannaCry, etc. </w:t>
      </w:r>
    </w:p>
    <w:p w14:paraId="29F17BAE" w14:textId="77777777" w:rsidR="00A97412" w:rsidRDefault="00000000">
      <w:pPr>
        <w:spacing w:after="199"/>
      </w:pPr>
      <w:r>
        <w:t xml:space="preserve"> </w:t>
      </w:r>
    </w:p>
    <w:p w14:paraId="30228366" w14:textId="77777777" w:rsidR="00A97412" w:rsidRDefault="00000000">
      <w:pPr>
        <w:spacing w:after="123"/>
        <w:ind w:left="-5" w:hanging="10"/>
      </w:pPr>
      <w:r>
        <w:rPr>
          <w:b/>
          <w:sz w:val="26"/>
          <w:u w:val="single" w:color="000000"/>
        </w:rPr>
        <w:t>Ataques Wireless:</w:t>
      </w:r>
      <w:r>
        <w:rPr>
          <w:b/>
          <w:sz w:val="26"/>
        </w:rPr>
        <w:t xml:space="preserve"> </w:t>
      </w:r>
    </w:p>
    <w:p w14:paraId="3717BAF2" w14:textId="77777777" w:rsidR="00A97412" w:rsidRDefault="00000000">
      <w:pPr>
        <w:spacing w:after="0" w:line="266" w:lineRule="auto"/>
        <w:ind w:left="-7" w:right="44" w:hanging="8"/>
      </w:pPr>
      <w:r>
        <w:rPr>
          <w:b/>
        </w:rPr>
        <w:t xml:space="preserve">Man in </w:t>
      </w:r>
      <w:proofErr w:type="spellStart"/>
      <w:r>
        <w:rPr>
          <w:b/>
        </w:rPr>
        <w:t>the</w:t>
      </w:r>
      <w:proofErr w:type="spellEnd"/>
      <w:r>
        <w:rPr>
          <w:b/>
        </w:rPr>
        <w:t xml:space="preserve"> </w:t>
      </w:r>
      <w:proofErr w:type="spellStart"/>
      <w:r>
        <w:rPr>
          <w:b/>
        </w:rPr>
        <w:t>Middle</w:t>
      </w:r>
      <w:proofErr w:type="spellEnd"/>
      <w:r>
        <w:rPr>
          <w:b/>
        </w:rPr>
        <w:t xml:space="preserve">: </w:t>
      </w:r>
      <w:r>
        <w:t xml:space="preserve">Consiste en una </w:t>
      </w:r>
      <w:r>
        <w:rPr>
          <w:u w:val="single" w:color="000000"/>
        </w:rPr>
        <w:t xml:space="preserve">técnica de </w:t>
      </w:r>
      <w:proofErr w:type="spellStart"/>
      <w:r>
        <w:rPr>
          <w:u w:val="single" w:color="000000"/>
        </w:rPr>
        <w:t>sniffing</w:t>
      </w:r>
      <w:proofErr w:type="spellEnd"/>
      <w:r>
        <w:rPr>
          <w:u w:val="single" w:color="000000"/>
        </w:rPr>
        <w:t xml:space="preserve"> de paquetes</w:t>
      </w:r>
      <w:r>
        <w:t xml:space="preserve"> circulante e </w:t>
      </w:r>
      <w:r>
        <w:rPr>
          <w:u w:val="single" w:color="000000"/>
        </w:rPr>
        <w:t>inyección de</w:t>
      </w:r>
      <w:r>
        <w:t xml:space="preserve"> </w:t>
      </w:r>
      <w:r>
        <w:rPr>
          <w:u w:val="single" w:color="000000"/>
        </w:rPr>
        <w:t>datos malignos</w:t>
      </w:r>
      <w:r>
        <w:t xml:space="preserve"> para producir determinados resultados. </w:t>
      </w:r>
    </w:p>
    <w:p w14:paraId="246B960E" w14:textId="77777777" w:rsidR="00A97412" w:rsidRDefault="00000000">
      <w:pPr>
        <w:spacing w:after="349"/>
      </w:pPr>
      <w:r>
        <w:rPr>
          <w:sz w:val="2"/>
        </w:rPr>
        <w:t xml:space="preserve"> </w:t>
      </w:r>
    </w:p>
    <w:p w14:paraId="4E685D25" w14:textId="77777777" w:rsidR="00A97412" w:rsidRDefault="00000000">
      <w:pPr>
        <w:spacing w:after="0" w:line="266" w:lineRule="auto"/>
        <w:ind w:left="-7" w:right="44" w:hanging="8"/>
      </w:pPr>
      <w:r>
        <w:rPr>
          <w:b/>
        </w:rPr>
        <w:t xml:space="preserve">ARP </w:t>
      </w:r>
      <w:proofErr w:type="spellStart"/>
      <w:r>
        <w:rPr>
          <w:b/>
        </w:rPr>
        <w:t>Poisoning</w:t>
      </w:r>
      <w:proofErr w:type="spellEnd"/>
      <w:r>
        <w:rPr>
          <w:b/>
        </w:rPr>
        <w:t>:</w:t>
      </w:r>
      <w:r>
        <w:t xml:space="preserve"> Envenenamiento de las tablas de ARP existentes mediante el reclamo de direcciones IP asignadas a otras direcciones físicas. </w:t>
      </w:r>
    </w:p>
    <w:p w14:paraId="14CA27EA" w14:textId="77777777" w:rsidR="00A97412" w:rsidRDefault="00000000">
      <w:pPr>
        <w:spacing w:after="349"/>
      </w:pPr>
      <w:r>
        <w:rPr>
          <w:sz w:val="2"/>
        </w:rPr>
        <w:t xml:space="preserve"> </w:t>
      </w:r>
    </w:p>
    <w:p w14:paraId="2A69FCD3" w14:textId="77777777" w:rsidR="00A97412" w:rsidRDefault="00000000">
      <w:pPr>
        <w:spacing w:after="0" w:line="266" w:lineRule="auto"/>
        <w:ind w:left="-7" w:right="44" w:hanging="8"/>
      </w:pPr>
      <w:r>
        <w:rPr>
          <w:b/>
        </w:rPr>
        <w:t xml:space="preserve">WEP/WPA </w:t>
      </w:r>
      <w:proofErr w:type="spellStart"/>
      <w:r>
        <w:rPr>
          <w:b/>
        </w:rPr>
        <w:t>header</w:t>
      </w:r>
      <w:proofErr w:type="spellEnd"/>
      <w:r>
        <w:rPr>
          <w:b/>
        </w:rPr>
        <w:t xml:space="preserve"> </w:t>
      </w:r>
      <w:proofErr w:type="spellStart"/>
      <w:r>
        <w:rPr>
          <w:b/>
        </w:rPr>
        <w:t>sniffing</w:t>
      </w:r>
      <w:proofErr w:type="spellEnd"/>
      <w:r>
        <w:rPr>
          <w:b/>
        </w:rPr>
        <w:t xml:space="preserve">: </w:t>
      </w:r>
      <w:r>
        <w:t>Un atacante puede generar a propósito la reconexión de los clientes ya conectados mediante diferentes técnicas, logrando así que se regenere el “</w:t>
      </w:r>
      <w:proofErr w:type="spellStart"/>
      <w:r>
        <w:t>handshake</w:t>
      </w:r>
      <w:proofErr w:type="spellEnd"/>
      <w:r>
        <w:t xml:space="preserve">” de conexión inicial (el cual no es encriptado). </w:t>
      </w:r>
    </w:p>
    <w:p w14:paraId="3F14E2B3" w14:textId="77777777" w:rsidR="00A97412" w:rsidRDefault="00000000">
      <w:pPr>
        <w:spacing w:after="347"/>
      </w:pPr>
      <w:r>
        <w:rPr>
          <w:sz w:val="2"/>
        </w:rPr>
        <w:t xml:space="preserve"> </w:t>
      </w:r>
    </w:p>
    <w:p w14:paraId="1F49C1C6" w14:textId="77777777" w:rsidR="00A97412" w:rsidRDefault="00000000">
      <w:pPr>
        <w:spacing w:after="0" w:line="266" w:lineRule="auto"/>
        <w:ind w:left="-7" w:right="44" w:hanging="8"/>
      </w:pPr>
      <w:proofErr w:type="spellStart"/>
      <w:r>
        <w:rPr>
          <w:b/>
        </w:rPr>
        <w:t>DDoS</w:t>
      </w:r>
      <w:proofErr w:type="spellEnd"/>
      <w:r>
        <w:rPr>
          <w:b/>
        </w:rPr>
        <w:t>:</w:t>
      </w:r>
      <w:r>
        <w:t xml:space="preserve"> Son utilizados para </w:t>
      </w:r>
      <w:r>
        <w:rPr>
          <w:u w:val="single" w:color="000000"/>
        </w:rPr>
        <w:t>inhabilitar dispositivos momentáneamente y obligar a los clientes</w:t>
      </w:r>
      <w:r>
        <w:t xml:space="preserve"> </w:t>
      </w:r>
      <w:r>
        <w:rPr>
          <w:u w:val="single" w:color="000000"/>
        </w:rPr>
        <w:t>auténticos a solicitar una reconexión a la red</w:t>
      </w:r>
      <w:r>
        <w:t xml:space="preserve">. Ocurre cuando se bombardea un AP con pedidos y mensajes falsos y este no tiene capacidad para dar servicios a los usuarios legítimos. </w:t>
      </w:r>
    </w:p>
    <w:p w14:paraId="6B9B8D1D" w14:textId="77777777" w:rsidR="00A97412" w:rsidRDefault="00000000">
      <w:pPr>
        <w:spacing w:after="350"/>
      </w:pPr>
      <w:r>
        <w:rPr>
          <w:sz w:val="2"/>
        </w:rPr>
        <w:t xml:space="preserve"> </w:t>
      </w:r>
    </w:p>
    <w:p w14:paraId="4981769D" w14:textId="77777777" w:rsidR="00A97412" w:rsidRDefault="00000000">
      <w:pPr>
        <w:spacing w:after="12" w:line="267" w:lineRule="auto"/>
        <w:ind w:left="10" w:hanging="10"/>
      </w:pPr>
      <w:r>
        <w:rPr>
          <w:b/>
        </w:rPr>
        <w:lastRenderedPageBreak/>
        <w:t xml:space="preserve">Robo de identidad (MAC </w:t>
      </w:r>
      <w:proofErr w:type="spellStart"/>
      <w:r>
        <w:rPr>
          <w:b/>
        </w:rPr>
        <w:t>Spoofing</w:t>
      </w:r>
      <w:proofErr w:type="spellEnd"/>
      <w:r>
        <w:rPr>
          <w:b/>
        </w:rPr>
        <w:t>):</w:t>
      </w:r>
      <w:r>
        <w:t xml:space="preserve"> “Escuchar” el tráfico de red e identificar la dirección MAC de una computadora para clonarla. </w:t>
      </w:r>
    </w:p>
    <w:p w14:paraId="06B0403A" w14:textId="77777777" w:rsidR="00A97412" w:rsidRDefault="00000000">
      <w:pPr>
        <w:spacing w:after="349"/>
      </w:pPr>
      <w:r>
        <w:rPr>
          <w:sz w:val="2"/>
        </w:rPr>
        <w:t xml:space="preserve"> </w:t>
      </w:r>
    </w:p>
    <w:p w14:paraId="329CA6B8" w14:textId="77777777" w:rsidR="00A97412" w:rsidRDefault="00000000">
      <w:pPr>
        <w:spacing w:after="153" w:line="266" w:lineRule="auto"/>
        <w:ind w:left="-7" w:right="44" w:hanging="8"/>
      </w:pPr>
      <w:r>
        <w:rPr>
          <w:b/>
        </w:rPr>
        <w:t>Inyección de red:</w:t>
      </w:r>
      <w:r>
        <w:t xml:space="preserve"> Inyectar comandos de reconfiguración que afecten a </w:t>
      </w:r>
      <w:proofErr w:type="spellStart"/>
      <w:r>
        <w:t>routers</w:t>
      </w:r>
      <w:proofErr w:type="spellEnd"/>
      <w:r>
        <w:t xml:space="preserve">, switches. Ocurre en un AP expuesto a tráfico no filtrado. </w:t>
      </w:r>
    </w:p>
    <w:p w14:paraId="3EB4BCC8" w14:textId="77777777" w:rsidR="00A97412" w:rsidRDefault="00000000">
      <w:pPr>
        <w:spacing w:after="158"/>
      </w:pPr>
      <w:r>
        <w:t xml:space="preserve"> </w:t>
      </w:r>
    </w:p>
    <w:p w14:paraId="36BB19A0" w14:textId="77777777" w:rsidR="00A97412" w:rsidRDefault="00000000">
      <w:r>
        <w:t xml:space="preserve"> </w:t>
      </w:r>
    </w:p>
    <w:p w14:paraId="42D2E837" w14:textId="77777777" w:rsidR="00A97412" w:rsidRDefault="00000000">
      <w:pPr>
        <w:spacing w:after="0"/>
      </w:pPr>
      <w:r>
        <w:t xml:space="preserve"> </w:t>
      </w:r>
    </w:p>
    <w:p w14:paraId="30235EB2" w14:textId="77777777" w:rsidR="00A97412" w:rsidRDefault="00000000">
      <w:pPr>
        <w:spacing w:after="123"/>
        <w:ind w:left="11" w:right="56" w:hanging="10"/>
        <w:jc w:val="center"/>
      </w:pPr>
      <w:r>
        <w:rPr>
          <w:b/>
          <w:sz w:val="30"/>
          <w:u w:val="single" w:color="000000"/>
        </w:rPr>
        <w:t xml:space="preserve">Virus y </w:t>
      </w:r>
      <w:proofErr w:type="gramStart"/>
      <w:r>
        <w:rPr>
          <w:b/>
          <w:sz w:val="30"/>
          <w:u w:val="single" w:color="000000"/>
        </w:rPr>
        <w:t>Malware</w:t>
      </w:r>
      <w:proofErr w:type="gramEnd"/>
      <w:r>
        <w:rPr>
          <w:b/>
          <w:sz w:val="30"/>
        </w:rPr>
        <w:t xml:space="preserve"> </w:t>
      </w:r>
    </w:p>
    <w:p w14:paraId="57F4AEE6" w14:textId="77777777" w:rsidR="00A97412" w:rsidRDefault="00000000">
      <w:pPr>
        <w:spacing w:after="123"/>
        <w:ind w:left="-5" w:hanging="10"/>
      </w:pPr>
      <w:r>
        <w:rPr>
          <w:b/>
          <w:sz w:val="26"/>
          <w:u w:val="single" w:color="000000"/>
        </w:rPr>
        <w:t>Virus:</w:t>
      </w:r>
      <w:r>
        <w:rPr>
          <w:b/>
          <w:sz w:val="26"/>
        </w:rPr>
        <w:t xml:space="preserve"> </w:t>
      </w:r>
    </w:p>
    <w:p w14:paraId="60E69E65" w14:textId="77777777" w:rsidR="00A97412" w:rsidRDefault="00000000">
      <w:pPr>
        <w:spacing w:after="153" w:line="266" w:lineRule="auto"/>
        <w:ind w:left="-7" w:right="44" w:hanging="8"/>
      </w:pPr>
      <w:r>
        <w:t>Es un programa de terminal que puede infectar otros programas modificándolos para incluir una copia de sí mismo</w:t>
      </w:r>
      <w:r>
        <w:rPr>
          <w:u w:val="single" w:color="000000"/>
        </w:rPr>
        <w:t>. Tienen la función de propagarse, replicándose, y algunos contienen</w:t>
      </w:r>
      <w:r>
        <w:t xml:space="preserve"> </w:t>
      </w:r>
      <w:r>
        <w:rPr>
          <w:u w:val="single" w:color="000000"/>
        </w:rPr>
        <w:t>además una carga dañina.</w:t>
      </w:r>
      <w:r>
        <w:t xml:space="preserve"> </w:t>
      </w:r>
    </w:p>
    <w:p w14:paraId="0A5777AA" w14:textId="77777777" w:rsidR="00A97412" w:rsidRDefault="00000000">
      <w:pPr>
        <w:spacing w:after="161" w:line="258" w:lineRule="auto"/>
        <w:ind w:left="-5" w:right="42" w:hanging="10"/>
      </w:pPr>
      <w:r>
        <w:rPr>
          <w:u w:val="single" w:color="000000"/>
        </w:rPr>
        <w:t>Se adjuntan a programas o archivos e insertan su propio código</w:t>
      </w:r>
      <w:r>
        <w:t xml:space="preserve"> “genético” dentro de ellos para propagarse. </w:t>
      </w:r>
    </w:p>
    <w:p w14:paraId="5896689B" w14:textId="77777777" w:rsidR="00A97412" w:rsidRDefault="00000000">
      <w:pPr>
        <w:spacing w:after="153" w:line="266" w:lineRule="auto"/>
        <w:ind w:left="-7" w:right="44" w:hanging="8"/>
      </w:pPr>
      <w:r>
        <w:t xml:space="preserve">Puede provocar desde una simple broma hasta daños importantes en los sistemas o bloquear las redes informáticas generando tráfico inútil. </w:t>
      </w:r>
    </w:p>
    <w:p w14:paraId="1D37F6D3" w14:textId="77777777" w:rsidR="00A97412" w:rsidRDefault="00000000">
      <w:pPr>
        <w:spacing w:after="0" w:line="266" w:lineRule="auto"/>
        <w:ind w:left="-7" w:right="44" w:hanging="8"/>
      </w:pPr>
      <w:r>
        <w:t xml:space="preserve">Los virus inician su dispersión debido a una ejecución intencional (inocente) que provoca la infección y propagación de este software malintencionado. Se pueden prevenir. </w:t>
      </w:r>
    </w:p>
    <w:p w14:paraId="0704C171" w14:textId="77777777" w:rsidR="00A97412" w:rsidRDefault="00000000">
      <w:pPr>
        <w:spacing w:after="347"/>
      </w:pPr>
      <w:r>
        <w:rPr>
          <w:sz w:val="2"/>
        </w:rPr>
        <w:t xml:space="preserve"> </w:t>
      </w:r>
    </w:p>
    <w:p w14:paraId="5C7DB5C9" w14:textId="77777777" w:rsidR="00A97412" w:rsidRDefault="00000000">
      <w:pPr>
        <w:spacing w:after="159"/>
        <w:ind w:left="-5" w:hanging="10"/>
      </w:pPr>
      <w:r>
        <w:rPr>
          <w:b/>
        </w:rPr>
        <w:t xml:space="preserve">Prevención de virus: </w:t>
      </w:r>
    </w:p>
    <w:p w14:paraId="5DB3C087" w14:textId="77777777" w:rsidR="00A97412" w:rsidRDefault="00000000">
      <w:pPr>
        <w:spacing w:after="161" w:line="258" w:lineRule="auto"/>
        <w:ind w:left="-5" w:right="42" w:hanging="10"/>
      </w:pPr>
      <w:r>
        <w:rPr>
          <w:u w:val="single" w:color="000000"/>
        </w:rPr>
        <w:t>Educación a usuarios – Software Antivirus – Aplicación de políticas de seguridad.</w:t>
      </w:r>
      <w:r>
        <w:t xml:space="preserve"> </w:t>
      </w:r>
    </w:p>
    <w:p w14:paraId="53EDD315" w14:textId="77777777" w:rsidR="00A97412" w:rsidRDefault="00000000">
      <w:pPr>
        <w:spacing w:after="153" w:line="266" w:lineRule="auto"/>
        <w:ind w:left="-7" w:right="44" w:hanging="8"/>
      </w:pPr>
      <w:r>
        <w:rPr>
          <w:u w:val="single" w:color="000000"/>
        </w:rPr>
        <w:t>El 50% de los casos de infecciones de virus se debe a una ejecución autorizada por el usuario.</w:t>
      </w:r>
      <w:r>
        <w:t xml:space="preserve"> Las aplicaciones de </w:t>
      </w:r>
      <w:proofErr w:type="gramStart"/>
      <w:r>
        <w:t>seguridad,</w:t>
      </w:r>
      <w:proofErr w:type="gramEnd"/>
      <w:r>
        <w:t xml:space="preserve"> no presentan ninguna ventaja si el usuario no es educado respecto de los virus informáticos. </w:t>
      </w:r>
    </w:p>
    <w:p w14:paraId="65C7B6E0" w14:textId="77777777" w:rsidR="00A97412" w:rsidRDefault="00000000">
      <w:pPr>
        <w:spacing w:after="153" w:line="266" w:lineRule="auto"/>
        <w:ind w:left="-7" w:right="44" w:hanging="8"/>
      </w:pPr>
      <w:r>
        <w:t xml:space="preserve">Las políticas de seguridad resultan fundamentales. </w:t>
      </w:r>
    </w:p>
    <w:p w14:paraId="39BF9EF2" w14:textId="77777777" w:rsidR="00A97412" w:rsidRDefault="00000000">
      <w:pPr>
        <w:spacing w:after="199"/>
      </w:pPr>
      <w:r>
        <w:t xml:space="preserve"> </w:t>
      </w:r>
    </w:p>
    <w:p w14:paraId="07416F27" w14:textId="77777777" w:rsidR="00A97412" w:rsidRDefault="00000000">
      <w:pPr>
        <w:spacing w:after="123"/>
        <w:ind w:left="-5" w:hanging="10"/>
      </w:pPr>
      <w:r>
        <w:rPr>
          <w:b/>
          <w:sz w:val="26"/>
          <w:u w:val="single" w:color="000000"/>
        </w:rPr>
        <w:t>Gusano (</w:t>
      </w:r>
      <w:proofErr w:type="spellStart"/>
      <w:r>
        <w:rPr>
          <w:b/>
          <w:sz w:val="26"/>
          <w:u w:val="single" w:color="000000"/>
        </w:rPr>
        <w:t>worms</w:t>
      </w:r>
      <w:proofErr w:type="spellEnd"/>
      <w:r>
        <w:rPr>
          <w:b/>
          <w:sz w:val="26"/>
          <w:u w:val="single" w:color="000000"/>
        </w:rPr>
        <w:t>):</w:t>
      </w:r>
      <w:r>
        <w:rPr>
          <w:b/>
          <w:sz w:val="26"/>
        </w:rPr>
        <w:t xml:space="preserve"> </w:t>
      </w:r>
    </w:p>
    <w:p w14:paraId="7451D859" w14:textId="77777777" w:rsidR="00A97412" w:rsidRDefault="00000000">
      <w:pPr>
        <w:spacing w:after="161" w:line="258" w:lineRule="auto"/>
        <w:ind w:left="-5" w:right="42" w:hanging="10"/>
      </w:pPr>
      <w:r>
        <w:t xml:space="preserve">Es un </w:t>
      </w:r>
      <w:proofErr w:type="gramStart"/>
      <w:r>
        <w:rPr>
          <w:u w:val="single" w:color="000000"/>
        </w:rPr>
        <w:t>malware</w:t>
      </w:r>
      <w:proofErr w:type="gramEnd"/>
      <w:r>
        <w:rPr>
          <w:u w:val="single" w:color="000000"/>
        </w:rPr>
        <w:t xml:space="preserve"> que tiene la propiedad de residir en memoria y duplicarse a sí mismo</w:t>
      </w:r>
      <w:r>
        <w:t xml:space="preserve">, consumiendo recursos. La velocidad de propagación y transmisión de estos </w:t>
      </w:r>
      <w:r>
        <w:rPr>
          <w:u w:val="single" w:color="000000"/>
        </w:rPr>
        <w:t>puede provocar</w:t>
      </w:r>
      <w:r>
        <w:t xml:space="preserve"> </w:t>
      </w:r>
      <w:r>
        <w:rPr>
          <w:u w:val="single" w:color="000000"/>
        </w:rPr>
        <w:t>saturaciones de sistema y de la red</w:t>
      </w:r>
      <w:r>
        <w:t xml:space="preserve">. </w:t>
      </w:r>
    </w:p>
    <w:p w14:paraId="02E5BC7B" w14:textId="77777777" w:rsidR="00A97412" w:rsidRDefault="00000000">
      <w:pPr>
        <w:spacing w:after="153" w:line="266" w:lineRule="auto"/>
        <w:ind w:left="-7" w:right="44" w:hanging="8"/>
      </w:pPr>
      <w:r>
        <w:rPr>
          <w:u w:val="single" w:color="000000"/>
        </w:rPr>
        <w:t>No requieren intervención del usuario</w:t>
      </w:r>
      <w:r>
        <w:t xml:space="preserve"> y se transmiten generalmente por fallas o “agujeros” de seguridad existentes, los cuales aprovechan para vulnerar los sistemas. </w:t>
      </w:r>
    </w:p>
    <w:p w14:paraId="427C6EC2" w14:textId="77777777" w:rsidR="00A97412" w:rsidRDefault="00000000">
      <w:pPr>
        <w:spacing w:after="153" w:line="266" w:lineRule="auto"/>
        <w:ind w:left="-7" w:right="44" w:hanging="8"/>
      </w:pPr>
      <w:r>
        <w:t xml:space="preserve">La infección de una sola estación puede significar el contagio de toda una red. </w:t>
      </w:r>
    </w:p>
    <w:p w14:paraId="3AB1EB89" w14:textId="77777777" w:rsidR="00A97412" w:rsidRDefault="00000000">
      <w:pPr>
        <w:spacing w:after="196"/>
      </w:pPr>
      <w:r>
        <w:t xml:space="preserve"> </w:t>
      </w:r>
    </w:p>
    <w:p w14:paraId="56A5B631" w14:textId="77777777" w:rsidR="00A97412" w:rsidRDefault="00000000">
      <w:pPr>
        <w:spacing w:after="123"/>
        <w:ind w:left="-5" w:hanging="10"/>
      </w:pPr>
      <w:proofErr w:type="spellStart"/>
      <w:r>
        <w:rPr>
          <w:b/>
          <w:sz w:val="26"/>
          <w:u w:val="single" w:color="000000"/>
        </w:rPr>
        <w:lastRenderedPageBreak/>
        <w:t>Trojans</w:t>
      </w:r>
      <w:proofErr w:type="spellEnd"/>
      <w:r>
        <w:rPr>
          <w:b/>
          <w:sz w:val="26"/>
          <w:u w:val="single" w:color="000000"/>
        </w:rPr>
        <w:t xml:space="preserve"> (Troyanos – Caballos de Troya):</w:t>
      </w:r>
      <w:r>
        <w:rPr>
          <w:b/>
          <w:sz w:val="26"/>
        </w:rPr>
        <w:t xml:space="preserve"> </w:t>
      </w:r>
    </w:p>
    <w:p w14:paraId="2E4B6452" w14:textId="77777777" w:rsidR="00A97412" w:rsidRDefault="00000000">
      <w:pPr>
        <w:spacing w:after="153" w:line="266" w:lineRule="auto"/>
        <w:ind w:left="-7" w:right="44" w:hanging="8"/>
      </w:pPr>
      <w:r>
        <w:t xml:space="preserve">Un troyano es un </w:t>
      </w:r>
      <w:proofErr w:type="gramStart"/>
      <w:r>
        <w:rPr>
          <w:u w:val="single" w:color="000000"/>
        </w:rPr>
        <w:t>malware</w:t>
      </w:r>
      <w:proofErr w:type="gramEnd"/>
      <w:r>
        <w:rPr>
          <w:u w:val="single" w:color="000000"/>
        </w:rPr>
        <w:t xml:space="preserve"> escondido dentro de una aplicación que aparenta ser legítima</w:t>
      </w:r>
      <w:r>
        <w:t xml:space="preserve">. En la mayoría de los casos los usuarios no se percatan que tienen uno instalado en su máquina, y el nivel de daños que pueden provocar varia ampliamente. </w:t>
      </w:r>
    </w:p>
    <w:p w14:paraId="1D54748F" w14:textId="77777777" w:rsidR="00A97412" w:rsidRDefault="00000000">
      <w:pPr>
        <w:spacing w:after="161" w:line="258" w:lineRule="auto"/>
        <w:ind w:left="-5" w:right="42" w:hanging="10"/>
      </w:pPr>
      <w:r>
        <w:rPr>
          <w:u w:val="single" w:color="000000"/>
        </w:rPr>
        <w:t>Abren puertas traseras (</w:t>
      </w:r>
      <w:proofErr w:type="spellStart"/>
      <w:r>
        <w:rPr>
          <w:u w:val="single" w:color="000000"/>
        </w:rPr>
        <w:t>backdoors</w:t>
      </w:r>
      <w:proofErr w:type="spellEnd"/>
      <w:r>
        <w:rPr>
          <w:u w:val="single" w:color="000000"/>
        </w:rPr>
        <w:t>) que son utilizadas para acceder a las computadoras víctima</w:t>
      </w:r>
      <w:r>
        <w:t xml:space="preserve"> </w:t>
      </w:r>
      <w:r>
        <w:rPr>
          <w:u w:val="single" w:color="000000"/>
        </w:rPr>
        <w:t xml:space="preserve">de forma remota y usarlas como </w:t>
      </w:r>
      <w:proofErr w:type="spellStart"/>
      <w:r>
        <w:rPr>
          <w:u w:val="single" w:color="000000"/>
        </w:rPr>
        <w:t>zombies</w:t>
      </w:r>
      <w:proofErr w:type="spellEnd"/>
      <w:r>
        <w:rPr>
          <w:u w:val="single" w:color="000000"/>
        </w:rPr>
        <w:t>.</w:t>
      </w:r>
      <w:r>
        <w:t xml:space="preserve"> </w:t>
      </w:r>
    </w:p>
    <w:p w14:paraId="4C085276" w14:textId="77777777" w:rsidR="00A97412" w:rsidRDefault="00000000">
      <w:pPr>
        <w:spacing w:after="153" w:line="266" w:lineRule="auto"/>
        <w:ind w:left="-7" w:right="44" w:hanging="8"/>
      </w:pPr>
      <w:r>
        <w:t xml:space="preserve">Pueden expandirse masivamente por ordenadores no protegidos (sin Firewall).  </w:t>
      </w:r>
    </w:p>
    <w:p w14:paraId="765061C4" w14:textId="77777777" w:rsidR="00A97412" w:rsidRDefault="00000000">
      <w:pPr>
        <w:spacing w:after="153" w:line="266" w:lineRule="auto"/>
        <w:ind w:left="-7" w:right="44" w:hanging="8"/>
      </w:pPr>
      <w:r>
        <w:t xml:space="preserve">Las terminales/computadoras infectadas son utilizados por el </w:t>
      </w:r>
      <w:proofErr w:type="spellStart"/>
      <w:r>
        <w:t>spammer</w:t>
      </w:r>
      <w:proofErr w:type="spellEnd"/>
      <w:r>
        <w:t xml:space="preserve"> como </w:t>
      </w:r>
      <w:proofErr w:type="spellStart"/>
      <w:r>
        <w:t>zombies</w:t>
      </w:r>
      <w:proofErr w:type="spellEnd"/>
      <w:r>
        <w:t xml:space="preserve">, que envían spam a sus órdenes, pudiendo incluso rastrear los discos duros o correos nuevos (sobre todo cadenas) en busca de más direcciones. </w:t>
      </w:r>
    </w:p>
    <w:p w14:paraId="04C3816F" w14:textId="77777777" w:rsidR="00A97412" w:rsidRDefault="00000000">
      <w:pPr>
        <w:spacing w:after="153" w:line="266" w:lineRule="auto"/>
        <w:ind w:left="-7" w:right="44" w:hanging="8"/>
      </w:pPr>
      <w:r>
        <w:rPr>
          <w:u w:val="single" w:color="000000"/>
        </w:rPr>
        <w:t>El usuario ignora haber sido infectado</w:t>
      </w:r>
      <w:r>
        <w:t xml:space="preserve"> y al ser identificado como </w:t>
      </w:r>
      <w:proofErr w:type="spellStart"/>
      <w:r>
        <w:t>spammer</w:t>
      </w:r>
      <w:proofErr w:type="spellEnd"/>
      <w:r>
        <w:t xml:space="preserve"> por los servidores a los que envía spam sin saberlo, lo que puede conducir a que no se le deje acceder a determinadas páginas o servicios. </w:t>
      </w:r>
    </w:p>
    <w:p w14:paraId="5B494216" w14:textId="77777777" w:rsidR="00A97412" w:rsidRDefault="00000000">
      <w:pPr>
        <w:spacing w:after="153" w:line="266" w:lineRule="auto"/>
        <w:ind w:left="-7" w:right="44" w:hanging="8"/>
      </w:pPr>
      <w:r>
        <w:t xml:space="preserve">Actualmente, el 40% de los mensajes de spam se envían de esta forma. </w:t>
      </w:r>
    </w:p>
    <w:p w14:paraId="247919C4" w14:textId="77777777" w:rsidR="00A97412" w:rsidRDefault="00000000">
      <w:pPr>
        <w:spacing w:after="196"/>
      </w:pPr>
      <w:r>
        <w:t xml:space="preserve"> </w:t>
      </w:r>
    </w:p>
    <w:p w14:paraId="54DE2A86" w14:textId="77777777" w:rsidR="00A97412" w:rsidRDefault="00000000">
      <w:pPr>
        <w:spacing w:after="123"/>
        <w:ind w:left="-5" w:hanging="10"/>
      </w:pPr>
      <w:r>
        <w:rPr>
          <w:b/>
          <w:sz w:val="26"/>
          <w:u w:val="single" w:color="000000"/>
        </w:rPr>
        <w:t>Antivirus:</w:t>
      </w:r>
      <w:r>
        <w:rPr>
          <w:b/>
          <w:sz w:val="26"/>
        </w:rPr>
        <w:t xml:space="preserve"> </w:t>
      </w:r>
    </w:p>
    <w:p w14:paraId="6A124AF7" w14:textId="77777777" w:rsidR="00A97412" w:rsidRDefault="00000000">
      <w:pPr>
        <w:spacing w:after="161" w:line="258" w:lineRule="auto"/>
        <w:ind w:left="-5" w:right="42" w:hanging="10"/>
      </w:pPr>
      <w:r>
        <w:t xml:space="preserve">Su función primordial es la </w:t>
      </w:r>
      <w:r>
        <w:rPr>
          <w:u w:val="single" w:color="000000"/>
        </w:rPr>
        <w:t>prevención de ejecución de código malicioso y su replicación en</w:t>
      </w:r>
      <w:r>
        <w:t xml:space="preserve"> </w:t>
      </w:r>
      <w:r>
        <w:rPr>
          <w:u w:val="single" w:color="000000"/>
        </w:rPr>
        <w:t>memoria. Analizan desde archivos hasta comunicaciones</w:t>
      </w:r>
      <w:r>
        <w:t xml:space="preserve"> (E-mail, trafico web, etc.) </w:t>
      </w:r>
    </w:p>
    <w:p w14:paraId="5AD2E256" w14:textId="77777777" w:rsidR="00A97412" w:rsidRDefault="00000000">
      <w:pPr>
        <w:spacing w:after="153" w:line="266" w:lineRule="auto"/>
        <w:ind w:left="-7" w:right="44" w:hanging="8"/>
      </w:pPr>
      <w:r>
        <w:t xml:space="preserve">Son una necesidad básica de cualquier computadora, desde hogareñas hasta servidores corporativos. </w:t>
      </w:r>
    </w:p>
    <w:p w14:paraId="6741D9B4" w14:textId="77777777" w:rsidR="00A97412" w:rsidRDefault="00000000">
      <w:pPr>
        <w:spacing w:after="153" w:line="266" w:lineRule="auto"/>
        <w:ind w:left="-7" w:right="44" w:hanging="8"/>
      </w:pPr>
      <w:r>
        <w:t xml:space="preserve">La defensa de estos ante un virus informático depende de la brecha de tiempo entre el reporte del incidente de seguridad y la respuesta y solución por parte del fabricante. </w:t>
      </w:r>
    </w:p>
    <w:p w14:paraId="6449ADC6" w14:textId="77777777" w:rsidR="00A97412" w:rsidRDefault="00000000">
      <w:pPr>
        <w:spacing w:after="153" w:line="266" w:lineRule="auto"/>
        <w:ind w:left="-7" w:right="44" w:hanging="8"/>
      </w:pPr>
      <w:r>
        <w:t xml:space="preserve">Las diferentes empresas de seguridad se atribuyen la mejor detección, pero la realidad es que el </w:t>
      </w:r>
      <w:r>
        <w:rPr>
          <w:u w:val="single" w:color="000000"/>
        </w:rPr>
        <w:t>disponer de un antivirus instalado no asegura la protección total de una computadora o</w:t>
      </w:r>
      <w:r>
        <w:t xml:space="preserve"> </w:t>
      </w:r>
      <w:r>
        <w:rPr>
          <w:u w:val="single" w:color="000000"/>
        </w:rPr>
        <w:t>servidor.</w:t>
      </w:r>
      <w:r>
        <w:t xml:space="preserve"> </w:t>
      </w:r>
    </w:p>
    <w:p w14:paraId="799C6788" w14:textId="77777777" w:rsidR="00A97412" w:rsidRDefault="00000000">
      <w:pPr>
        <w:spacing w:after="153" w:line="266" w:lineRule="auto"/>
        <w:ind w:left="-7" w:right="44" w:hanging="8"/>
      </w:pPr>
      <w:r>
        <w:t xml:space="preserve">No protegen la computadora de vulnerabilidades particulares de algunas aplicaciones de servicio, sin </w:t>
      </w:r>
      <w:proofErr w:type="gramStart"/>
      <w:r>
        <w:t>embargo</w:t>
      </w:r>
      <w:proofErr w:type="gramEnd"/>
      <w:r>
        <w:t xml:space="preserve"> generalmente si lo hacen con los servicios estándar del S.O. </w:t>
      </w:r>
    </w:p>
    <w:p w14:paraId="003CCE1D" w14:textId="77777777" w:rsidR="00A97412" w:rsidRDefault="00000000">
      <w:pPr>
        <w:spacing w:after="159"/>
        <w:ind w:left="-5" w:hanging="10"/>
      </w:pPr>
      <w:proofErr w:type="spellStart"/>
      <w:r>
        <w:rPr>
          <w:b/>
        </w:rPr>
        <w:t>Appliances</w:t>
      </w:r>
      <w:proofErr w:type="spellEnd"/>
      <w:r>
        <w:rPr>
          <w:b/>
        </w:rPr>
        <w:t xml:space="preserve"> Antivirus: </w:t>
      </w:r>
    </w:p>
    <w:p w14:paraId="37BBCBD5" w14:textId="77777777" w:rsidR="00A97412" w:rsidRDefault="00000000">
      <w:pPr>
        <w:spacing w:after="153" w:line="266" w:lineRule="auto"/>
        <w:ind w:left="-7" w:right="44" w:hanging="8"/>
      </w:pPr>
      <w:r>
        <w:t xml:space="preserve">Son </w:t>
      </w:r>
      <w:r>
        <w:rPr>
          <w:u w:val="single" w:color="000000"/>
        </w:rPr>
        <w:t>dispositivos de hardware avocados al análisis de protocolos y aplicaciones en particular</w:t>
      </w:r>
      <w:r>
        <w:t xml:space="preserve">. Proveen una independencia en cuanto a capacidad de procesamiento de las computadoras que protegen. </w:t>
      </w:r>
    </w:p>
    <w:p w14:paraId="3A87850B" w14:textId="77777777" w:rsidR="00A97412" w:rsidRDefault="00000000">
      <w:pPr>
        <w:spacing w:after="161" w:line="258" w:lineRule="auto"/>
        <w:ind w:left="-5" w:right="42" w:hanging="10"/>
      </w:pPr>
      <w:r>
        <w:t xml:space="preserve">Están colocados de forma perimetral, ya que </w:t>
      </w:r>
      <w:r>
        <w:rPr>
          <w:u w:val="single" w:color="000000"/>
        </w:rPr>
        <w:t>no pueden actuar directamente sobre las</w:t>
      </w:r>
      <w:r>
        <w:t xml:space="preserve"> </w:t>
      </w:r>
      <w:r>
        <w:rPr>
          <w:u w:val="single" w:color="000000"/>
        </w:rPr>
        <w:t>estaciones de trabajo sino sobre las comunicaciones que se llevan a cabo en la red.</w:t>
      </w:r>
      <w:r>
        <w:t xml:space="preserve"> </w:t>
      </w:r>
    </w:p>
    <w:p w14:paraId="7C07D6FA" w14:textId="77777777" w:rsidR="00A97412" w:rsidRDefault="00000000">
      <w:pPr>
        <w:spacing w:after="153" w:line="266" w:lineRule="auto"/>
        <w:ind w:left="-7" w:right="44" w:hanging="8"/>
      </w:pPr>
      <w:r>
        <w:t xml:space="preserve">Son independientes del sistema operativo usado en la estación de trabajo. </w:t>
      </w:r>
    </w:p>
    <w:p w14:paraId="53CF28CF" w14:textId="77777777" w:rsidR="00A97412" w:rsidRDefault="00000000">
      <w:pPr>
        <w:spacing w:after="206"/>
        <w:ind w:left="-5" w:hanging="10"/>
      </w:pPr>
      <w:r>
        <w:rPr>
          <w:b/>
        </w:rPr>
        <w:t xml:space="preserve">Política Antivirus: </w:t>
      </w:r>
    </w:p>
    <w:p w14:paraId="4D5D6DEE" w14:textId="77777777" w:rsidR="00A97412" w:rsidRDefault="00000000">
      <w:pPr>
        <w:numPr>
          <w:ilvl w:val="0"/>
          <w:numId w:val="142"/>
        </w:numPr>
        <w:spacing w:after="200" w:line="266" w:lineRule="auto"/>
        <w:ind w:right="44" w:hanging="360"/>
      </w:pPr>
      <w:r>
        <w:t xml:space="preserve">Ejecutar siempre el antivirus corporativo y mantener actualizados tanto el </w:t>
      </w:r>
      <w:proofErr w:type="spellStart"/>
      <w:r>
        <w:t>engine</w:t>
      </w:r>
      <w:proofErr w:type="spellEnd"/>
      <w:r>
        <w:t xml:space="preserve"> como los patrones de virus. </w:t>
      </w:r>
    </w:p>
    <w:p w14:paraId="144F3069" w14:textId="77777777" w:rsidR="00A97412" w:rsidRDefault="00000000">
      <w:pPr>
        <w:numPr>
          <w:ilvl w:val="0"/>
          <w:numId w:val="142"/>
        </w:numPr>
        <w:spacing w:after="200" w:line="266" w:lineRule="auto"/>
        <w:ind w:right="44" w:hanging="360"/>
      </w:pPr>
      <w:r>
        <w:lastRenderedPageBreak/>
        <w:t xml:space="preserve">Nunca abrir archivos o macros de remitente desconocido, no confiable sospechoso. Borrarlos y vaciarlos de la papelera. </w:t>
      </w:r>
    </w:p>
    <w:p w14:paraId="3D00E3AB" w14:textId="77777777" w:rsidR="00A97412" w:rsidRDefault="00000000">
      <w:pPr>
        <w:numPr>
          <w:ilvl w:val="0"/>
          <w:numId w:val="142"/>
        </w:numPr>
        <w:spacing w:after="153" w:line="266" w:lineRule="auto"/>
        <w:ind w:right="44" w:hanging="360"/>
      </w:pPr>
      <w:r>
        <w:t xml:space="preserve">Eliminar el spam, cadenas de correo y correo basura similar, sin reenviar. </w:t>
      </w:r>
    </w:p>
    <w:p w14:paraId="662AE173" w14:textId="77777777" w:rsidR="00A97412" w:rsidRDefault="00000000">
      <w:pPr>
        <w:numPr>
          <w:ilvl w:val="0"/>
          <w:numId w:val="142"/>
        </w:numPr>
        <w:spacing w:after="197" w:line="266" w:lineRule="auto"/>
        <w:ind w:right="44" w:hanging="360"/>
      </w:pPr>
      <w:r>
        <w:t xml:space="preserve">Nunca descargar archivos de fuentes sospechosas. En la media de lo posible, ejecutar solamente los programas descargados de la URL original o de la intranet corporativa. </w:t>
      </w:r>
    </w:p>
    <w:p w14:paraId="1617D9D0" w14:textId="77777777" w:rsidR="00A97412" w:rsidRDefault="00000000">
      <w:pPr>
        <w:numPr>
          <w:ilvl w:val="0"/>
          <w:numId w:val="142"/>
        </w:numPr>
        <w:spacing w:after="153" w:line="266" w:lineRule="auto"/>
        <w:ind w:right="44" w:hanging="360"/>
      </w:pPr>
      <w:r>
        <w:t xml:space="preserve">Evitar las carpetas compartidas salvo que sea requisito indispensable. </w:t>
      </w:r>
    </w:p>
    <w:p w14:paraId="2C0BBCA8" w14:textId="77777777" w:rsidR="00A97412" w:rsidRDefault="00000000">
      <w:pPr>
        <w:numPr>
          <w:ilvl w:val="0"/>
          <w:numId w:val="142"/>
        </w:numPr>
        <w:spacing w:after="174" w:line="266" w:lineRule="auto"/>
        <w:ind w:right="44" w:hanging="360"/>
      </w:pPr>
      <w:r>
        <w:t xml:space="preserve">Pasar siempre el antivirus a los dispositivos USB.  </w:t>
      </w:r>
    </w:p>
    <w:p w14:paraId="5951466E" w14:textId="77777777" w:rsidR="00A97412" w:rsidRDefault="00000000">
      <w:pPr>
        <w:numPr>
          <w:ilvl w:val="0"/>
          <w:numId w:val="142"/>
        </w:numPr>
        <w:spacing w:after="200" w:line="266" w:lineRule="auto"/>
        <w:ind w:right="44" w:hanging="360"/>
      </w:pPr>
      <w:r>
        <w:t xml:space="preserve">Hacer copia de seguridad regular de los datos críticos y de las configuraciones, y almacenarlos en lugar seguro. </w:t>
      </w:r>
    </w:p>
    <w:p w14:paraId="1E07DC27" w14:textId="77777777" w:rsidR="00A97412" w:rsidRDefault="00000000">
      <w:pPr>
        <w:numPr>
          <w:ilvl w:val="0"/>
          <w:numId w:val="142"/>
        </w:numPr>
        <w:spacing w:after="200" w:line="266" w:lineRule="auto"/>
        <w:ind w:right="44" w:hanging="360"/>
      </w:pPr>
      <w:r>
        <w:t xml:space="preserve">En caso de conflicto de pruebas de aplicaciones con el antivirus, pasarlo primero antes de deshabilitarlo. Pasar posteriormente la prueba e inmediatamente volver a activar el antivirus. </w:t>
      </w:r>
    </w:p>
    <w:p w14:paraId="2E95971D" w14:textId="77777777" w:rsidR="00A97412" w:rsidRDefault="00000000">
      <w:pPr>
        <w:numPr>
          <w:ilvl w:val="0"/>
          <w:numId w:val="142"/>
        </w:numPr>
        <w:spacing w:after="153" w:line="266" w:lineRule="auto"/>
        <w:ind w:right="44" w:hanging="360"/>
      </w:pPr>
      <w:r>
        <w:t xml:space="preserve">Comprobar la política frecuentemente, debido a que prácticamente a diario se descubren nuevas formas de infección que podrían requerir un cambio en el procedimiento. </w:t>
      </w:r>
    </w:p>
    <w:p w14:paraId="3BD3104C" w14:textId="77777777" w:rsidR="00A97412" w:rsidRDefault="00000000">
      <w:pPr>
        <w:spacing w:after="199"/>
      </w:pPr>
      <w:r>
        <w:t xml:space="preserve"> </w:t>
      </w:r>
    </w:p>
    <w:p w14:paraId="2B250881" w14:textId="77777777" w:rsidR="00A97412" w:rsidRDefault="00000000">
      <w:pPr>
        <w:spacing w:after="123"/>
        <w:ind w:left="-5" w:hanging="10"/>
      </w:pPr>
      <w:r>
        <w:rPr>
          <w:b/>
          <w:sz w:val="26"/>
          <w:u w:val="single" w:color="000000"/>
        </w:rPr>
        <w:t>Spyware:</w:t>
      </w:r>
      <w:r>
        <w:rPr>
          <w:b/>
          <w:sz w:val="26"/>
        </w:rPr>
        <w:t xml:space="preserve"> </w:t>
      </w:r>
    </w:p>
    <w:p w14:paraId="46C40EFC" w14:textId="77777777" w:rsidR="00A97412" w:rsidRDefault="00000000">
      <w:pPr>
        <w:spacing w:after="161" w:line="258" w:lineRule="auto"/>
        <w:ind w:left="-5" w:right="42" w:hanging="10"/>
      </w:pPr>
      <w:r>
        <w:t xml:space="preserve">Se llama </w:t>
      </w:r>
      <w:r>
        <w:rPr>
          <w:b/>
        </w:rPr>
        <w:t>“</w:t>
      </w:r>
      <w:proofErr w:type="spellStart"/>
      <w:r>
        <w:rPr>
          <w:b/>
        </w:rPr>
        <w:t>pest</w:t>
      </w:r>
      <w:proofErr w:type="spellEnd"/>
      <w:r>
        <w:rPr>
          <w:b/>
        </w:rPr>
        <w:t>” (peste o alimaña)</w:t>
      </w:r>
      <w:r>
        <w:t xml:space="preserve"> a </w:t>
      </w:r>
      <w:r>
        <w:rPr>
          <w:u w:val="single" w:color="000000"/>
        </w:rPr>
        <w:t>toda aplicación instalada en el PC de un usuario, sin su</w:t>
      </w:r>
      <w:r>
        <w:t xml:space="preserve"> </w:t>
      </w:r>
      <w:r>
        <w:rPr>
          <w:u w:val="single" w:color="000000"/>
        </w:rPr>
        <w:t>consentimiento</w:t>
      </w:r>
      <w:r>
        <w:t xml:space="preserve"> o como parte de un consentimiento genérico, </w:t>
      </w:r>
      <w:r>
        <w:rPr>
          <w:u w:val="single" w:color="000000"/>
        </w:rPr>
        <w:t>que habitualmente se ejecuta</w:t>
      </w:r>
      <w:r>
        <w:t xml:space="preserve"> </w:t>
      </w:r>
      <w:r>
        <w:rPr>
          <w:u w:val="single" w:color="000000"/>
        </w:rPr>
        <w:t xml:space="preserve">en </w:t>
      </w:r>
      <w:proofErr w:type="spellStart"/>
      <w:r>
        <w:rPr>
          <w:u w:val="single" w:color="000000"/>
        </w:rPr>
        <w:t>background</w:t>
      </w:r>
      <w:proofErr w:type="spellEnd"/>
      <w:r>
        <w:rPr>
          <w:u w:val="single" w:color="000000"/>
        </w:rPr>
        <w:t xml:space="preserve"> y es resistente a su desinstalación.</w:t>
      </w:r>
      <w:r>
        <w:t xml:space="preserve"> El objetivo suele ser ilícito o por lo menos no acordado con el usuario. </w:t>
      </w:r>
    </w:p>
    <w:p w14:paraId="6A7FB661" w14:textId="77777777" w:rsidR="00A97412" w:rsidRDefault="00000000">
      <w:pPr>
        <w:spacing w:after="161" w:line="258" w:lineRule="auto"/>
        <w:ind w:left="-5" w:right="42" w:hanging="10"/>
      </w:pPr>
      <w:r>
        <w:t xml:space="preserve">Los </w:t>
      </w:r>
      <w:r>
        <w:rPr>
          <w:b/>
        </w:rPr>
        <w:t>Spyware</w:t>
      </w:r>
      <w:r>
        <w:t xml:space="preserve"> son </w:t>
      </w:r>
      <w:r>
        <w:rPr>
          <w:u w:val="single" w:color="000000"/>
        </w:rPr>
        <w:t>aplicaciones cuyo objetivo es enviar información del sistema donde reside</w:t>
      </w:r>
      <w:r>
        <w:t xml:space="preserve"> mediante la utilización de la conexión de red en forma oculta </w:t>
      </w:r>
      <w:r>
        <w:rPr>
          <w:u w:val="single" w:color="000000"/>
        </w:rPr>
        <w:t>a empresas de publicidad en</w:t>
      </w:r>
      <w:r>
        <w:t xml:space="preserve"> </w:t>
      </w:r>
      <w:r>
        <w:rPr>
          <w:u w:val="single" w:color="000000"/>
        </w:rPr>
        <w:t>Internet.</w:t>
      </w:r>
      <w:r>
        <w:t xml:space="preserve"> </w:t>
      </w:r>
    </w:p>
    <w:p w14:paraId="4084A977" w14:textId="77777777" w:rsidR="00A97412" w:rsidRDefault="00000000">
      <w:pPr>
        <w:spacing w:after="161" w:line="258" w:lineRule="auto"/>
        <w:ind w:left="-5" w:right="42" w:hanging="10"/>
      </w:pPr>
      <w:r>
        <w:t xml:space="preserve">Su objetivo principal es el </w:t>
      </w:r>
      <w:proofErr w:type="spellStart"/>
      <w:r>
        <w:rPr>
          <w:u w:val="single" w:color="000000"/>
        </w:rPr>
        <w:t>envio</w:t>
      </w:r>
      <w:proofErr w:type="spellEnd"/>
      <w:r>
        <w:rPr>
          <w:u w:val="single" w:color="000000"/>
        </w:rPr>
        <w:t xml:space="preserve"> de información de los usuarios en cuanto al comportamiento</w:t>
      </w:r>
      <w:r>
        <w:t xml:space="preserve"> </w:t>
      </w:r>
      <w:r>
        <w:rPr>
          <w:u w:val="single" w:color="000000"/>
        </w:rPr>
        <w:t>de navegación web y hábitos de consumos</w:t>
      </w:r>
      <w:r>
        <w:t xml:space="preserve"> (compras online, hábitos de registro en páginas, </w:t>
      </w:r>
      <w:proofErr w:type="spellStart"/>
      <w:r>
        <w:t>newsfeeds</w:t>
      </w:r>
      <w:proofErr w:type="spellEnd"/>
      <w:r>
        <w:t xml:space="preserve">, seguimiento de banners publicitarios) </w:t>
      </w:r>
      <w:r>
        <w:rPr>
          <w:u w:val="single" w:color="000000"/>
        </w:rPr>
        <w:t>sin que el usuario tome conocimiento de</w:t>
      </w:r>
      <w:r>
        <w:t xml:space="preserve"> </w:t>
      </w:r>
      <w:r>
        <w:rPr>
          <w:u w:val="single" w:color="000000"/>
        </w:rPr>
        <w:t>esto</w:t>
      </w:r>
      <w:r>
        <w:t xml:space="preserve">. En función del análisis de este comportamiento </w:t>
      </w:r>
      <w:r>
        <w:rPr>
          <w:u w:val="single" w:color="000000"/>
        </w:rPr>
        <w:t>las empresas dueñas de este software</w:t>
      </w:r>
      <w:r>
        <w:t xml:space="preserve"> </w:t>
      </w:r>
      <w:r>
        <w:rPr>
          <w:u w:val="single" w:color="000000"/>
        </w:rPr>
        <w:t>envían al cliente un aviso publicitario acorde a esa información.</w:t>
      </w:r>
      <w:r>
        <w:t xml:space="preserve"> </w:t>
      </w:r>
    </w:p>
    <w:p w14:paraId="3C66083B" w14:textId="77777777" w:rsidR="00A97412" w:rsidRDefault="00000000">
      <w:pPr>
        <w:spacing w:after="153" w:line="266" w:lineRule="auto"/>
        <w:ind w:left="-7" w:right="44" w:hanging="8"/>
      </w:pPr>
      <w:r>
        <w:t xml:space="preserve">Muchas veces, estos avisos publicitarios surgen en forma de </w:t>
      </w:r>
      <w:proofErr w:type="spellStart"/>
      <w:r>
        <w:t>popups</w:t>
      </w:r>
      <w:proofErr w:type="spellEnd"/>
      <w:r>
        <w:t xml:space="preserve">. </w:t>
      </w:r>
    </w:p>
    <w:p w14:paraId="31569CA5" w14:textId="77777777" w:rsidR="00A97412" w:rsidRDefault="00000000">
      <w:pPr>
        <w:spacing w:after="153" w:line="266" w:lineRule="auto"/>
        <w:ind w:left="-7" w:right="44" w:hanging="8"/>
      </w:pPr>
      <w:r>
        <w:t xml:space="preserve">Es </w:t>
      </w:r>
      <w:r>
        <w:rPr>
          <w:u w:val="single" w:color="000000"/>
        </w:rPr>
        <w:t>software ilegitimo, contenido dentro de otro software útil o legitimado por el usuario</w:t>
      </w:r>
      <w:r>
        <w:t xml:space="preserve">. En algunos casos este software no solicita el consentimiento del usuario para instalarse. </w:t>
      </w:r>
    </w:p>
    <w:p w14:paraId="62C43E48" w14:textId="77777777" w:rsidR="00A97412" w:rsidRDefault="00000000">
      <w:pPr>
        <w:spacing w:after="153" w:line="266" w:lineRule="auto"/>
        <w:ind w:left="-7" w:right="44" w:hanging="8"/>
      </w:pPr>
      <w:r>
        <w:t xml:space="preserve">Teniendo una gran </w:t>
      </w:r>
      <w:r>
        <w:rPr>
          <w:u w:val="single" w:color="000000"/>
        </w:rPr>
        <w:t>similitud con los Troyanos</w:t>
      </w:r>
      <w:r>
        <w:t xml:space="preserve">, estos programas no presentan un peligro (manipulación o daño) para el sistema afectado, pero si </w:t>
      </w:r>
      <w:r>
        <w:rPr>
          <w:u w:val="single" w:color="000000"/>
        </w:rPr>
        <w:t>violan la privacidad de la información</w:t>
      </w:r>
      <w:r>
        <w:t xml:space="preserve">. </w:t>
      </w:r>
    </w:p>
    <w:p w14:paraId="1D962FEB" w14:textId="77777777" w:rsidR="00A97412" w:rsidRDefault="00000000">
      <w:pPr>
        <w:spacing w:after="153" w:line="266" w:lineRule="auto"/>
        <w:ind w:left="-7" w:right="44" w:hanging="8"/>
      </w:pPr>
      <w:r>
        <w:t xml:space="preserve">Se introducen en los sistemas por un medio simple: la instalación de productos shareware por decisión propia de los usuarios que brindan alguna supuesta utilidad. </w:t>
      </w:r>
    </w:p>
    <w:p w14:paraId="25B90318" w14:textId="77777777" w:rsidR="00A97412" w:rsidRDefault="00000000">
      <w:pPr>
        <w:spacing w:after="153" w:line="266" w:lineRule="auto"/>
        <w:ind w:left="-7" w:right="44" w:hanging="8"/>
      </w:pPr>
      <w:r>
        <w:lastRenderedPageBreak/>
        <w:t>Son bibliotecas de vínculos dinámicos (.</w:t>
      </w:r>
      <w:proofErr w:type="spellStart"/>
      <w:r>
        <w:t>dll</w:t>
      </w:r>
      <w:proofErr w:type="spellEnd"/>
      <w:r>
        <w:t xml:space="preserve">) con la funcionalidad de </w:t>
      </w:r>
      <w:r>
        <w:rPr>
          <w:u w:val="single" w:color="000000"/>
        </w:rPr>
        <w:t>informar las webs visitadas</w:t>
      </w:r>
      <w:r>
        <w:t xml:space="preserve">, duración, banners, direcciones de mail, además modifican la </w:t>
      </w:r>
      <w:proofErr w:type="spellStart"/>
      <w:r>
        <w:t>registry</w:t>
      </w:r>
      <w:proofErr w:type="spellEnd"/>
      <w:r>
        <w:t xml:space="preserve"> para actuar. </w:t>
      </w:r>
    </w:p>
    <w:p w14:paraId="45B87673" w14:textId="77777777" w:rsidR="00A97412" w:rsidRDefault="00000000">
      <w:pPr>
        <w:spacing w:after="153" w:line="266" w:lineRule="auto"/>
        <w:ind w:left="-7" w:right="44" w:hanging="8"/>
      </w:pPr>
      <w:r>
        <w:t xml:space="preserve">La diferencia de funcionamiento con un </w:t>
      </w:r>
      <w:proofErr w:type="gramStart"/>
      <w:r>
        <w:t>virus,</w:t>
      </w:r>
      <w:proofErr w:type="gramEnd"/>
      <w:r>
        <w:t xml:space="preserve"> es que el Spyware generalmente no posee capacidades de replicarse a sí mismo. </w:t>
      </w:r>
    </w:p>
    <w:p w14:paraId="50A50599" w14:textId="77777777" w:rsidR="00A97412" w:rsidRDefault="00000000">
      <w:pPr>
        <w:spacing w:after="158"/>
      </w:pPr>
      <w:r>
        <w:t xml:space="preserve"> </w:t>
      </w:r>
    </w:p>
    <w:p w14:paraId="65D4A708" w14:textId="77777777" w:rsidR="00A97412" w:rsidRDefault="00000000">
      <w:pPr>
        <w:spacing w:after="159"/>
        <w:ind w:left="-5" w:hanging="10"/>
      </w:pPr>
      <w:r>
        <w:rPr>
          <w:b/>
        </w:rPr>
        <w:t xml:space="preserve">Software Anti-Spyware: </w:t>
      </w:r>
    </w:p>
    <w:p w14:paraId="2A18BFB0" w14:textId="77777777" w:rsidR="00A97412" w:rsidRDefault="00000000">
      <w:pPr>
        <w:spacing w:after="153" w:line="266" w:lineRule="auto"/>
        <w:ind w:left="-7" w:right="44" w:hanging="8"/>
      </w:pPr>
      <w:r>
        <w:t xml:space="preserve">El objetivo de este software es la </w:t>
      </w:r>
      <w:r>
        <w:rPr>
          <w:u w:val="single" w:color="000000"/>
        </w:rPr>
        <w:t>remover y prevenir la ejecución del software espía o</w:t>
      </w:r>
      <w:r>
        <w:t xml:space="preserve"> </w:t>
      </w:r>
      <w:r>
        <w:rPr>
          <w:u w:val="single" w:color="000000"/>
        </w:rPr>
        <w:t>spyware</w:t>
      </w:r>
      <w:r>
        <w:t xml:space="preserve">, que se han convertido en una importante preocupación en cuanto a materia de seguridad de la información, el 90% de las máquinas conectadas a Internet están infectadas con este software y que el 86% ha sufrido pérdidas económicas debido al Spyware. </w:t>
      </w:r>
    </w:p>
    <w:p w14:paraId="127E9E5A" w14:textId="77777777" w:rsidR="00A97412" w:rsidRDefault="00000000">
      <w:pPr>
        <w:spacing w:after="196"/>
      </w:pPr>
      <w:r>
        <w:t xml:space="preserve"> </w:t>
      </w:r>
    </w:p>
    <w:p w14:paraId="1E8DAD40" w14:textId="77777777" w:rsidR="00A97412" w:rsidRDefault="00000000">
      <w:pPr>
        <w:spacing w:after="123"/>
        <w:ind w:left="-5" w:hanging="10"/>
      </w:pPr>
      <w:proofErr w:type="spellStart"/>
      <w:r>
        <w:rPr>
          <w:b/>
          <w:sz w:val="26"/>
          <w:u w:val="single" w:color="000000"/>
        </w:rPr>
        <w:t>Keylogger</w:t>
      </w:r>
      <w:proofErr w:type="spellEnd"/>
      <w:r>
        <w:rPr>
          <w:b/>
          <w:sz w:val="26"/>
          <w:u w:val="single" w:color="000000"/>
        </w:rPr>
        <w:t>:</w:t>
      </w:r>
      <w:r>
        <w:rPr>
          <w:b/>
          <w:sz w:val="26"/>
        </w:rPr>
        <w:t xml:space="preserve"> </w:t>
      </w:r>
    </w:p>
    <w:p w14:paraId="3C3C3FD3" w14:textId="77777777" w:rsidR="00A97412" w:rsidRDefault="00000000">
      <w:pPr>
        <w:spacing w:after="161" w:line="258" w:lineRule="auto"/>
        <w:ind w:left="-5" w:right="42" w:hanging="10"/>
      </w:pPr>
      <w:r>
        <w:t xml:space="preserve">Es un </w:t>
      </w:r>
      <w:r>
        <w:rPr>
          <w:u w:val="single" w:color="000000"/>
        </w:rPr>
        <w:t>software o hardware específico que se encarga de registrar las pulsaciones que se</w:t>
      </w:r>
      <w:r>
        <w:t xml:space="preserve"> </w:t>
      </w:r>
      <w:r>
        <w:rPr>
          <w:u w:val="single" w:color="000000"/>
        </w:rPr>
        <w:t>realizan en el teclado, para posteriormente memorizarlas en un archivo o enviarlas a través de</w:t>
      </w:r>
      <w:r>
        <w:t xml:space="preserve"> </w:t>
      </w:r>
      <w:r>
        <w:rPr>
          <w:u w:val="single" w:color="000000"/>
        </w:rPr>
        <w:t>internet.</w:t>
      </w:r>
      <w:r>
        <w:t xml:space="preserve"> </w:t>
      </w:r>
    </w:p>
    <w:p w14:paraId="6E6957BE" w14:textId="77777777" w:rsidR="00A97412" w:rsidRDefault="00000000">
      <w:pPr>
        <w:spacing w:after="199"/>
      </w:pPr>
      <w:r>
        <w:t xml:space="preserve"> </w:t>
      </w:r>
    </w:p>
    <w:p w14:paraId="5A5808E9" w14:textId="77777777" w:rsidR="00A97412" w:rsidRDefault="00000000">
      <w:pPr>
        <w:spacing w:after="123"/>
        <w:ind w:left="-5" w:hanging="10"/>
      </w:pPr>
      <w:r>
        <w:rPr>
          <w:b/>
          <w:sz w:val="26"/>
          <w:u w:val="single" w:color="000000"/>
        </w:rPr>
        <w:t>SPAM:</w:t>
      </w:r>
      <w:r>
        <w:rPr>
          <w:b/>
          <w:sz w:val="26"/>
        </w:rPr>
        <w:t xml:space="preserve"> </w:t>
      </w:r>
    </w:p>
    <w:p w14:paraId="7E5ABA44" w14:textId="77777777" w:rsidR="00A97412" w:rsidRDefault="00000000">
      <w:pPr>
        <w:spacing w:after="153" w:line="266" w:lineRule="auto"/>
        <w:ind w:left="-7" w:right="44" w:hanging="8"/>
      </w:pPr>
      <w:r>
        <w:t xml:space="preserve">Son </w:t>
      </w:r>
      <w:r>
        <w:rPr>
          <w:u w:val="single" w:color="000000"/>
        </w:rPr>
        <w:t>mensajes no solicitados, habitualmente de tipo publicitario, enviados en cantidades</w:t>
      </w:r>
      <w:r>
        <w:t xml:space="preserve"> </w:t>
      </w:r>
      <w:r>
        <w:rPr>
          <w:u w:val="single" w:color="000000"/>
        </w:rPr>
        <w:t>masivas.</w:t>
      </w:r>
      <w:r>
        <w:t xml:space="preserve"> Aunque se puede hacer por distintas vías, la más utilizada entre el público en general es la basada en el correo electrónico. </w:t>
      </w:r>
    </w:p>
    <w:p w14:paraId="79A8CAEB" w14:textId="77777777" w:rsidR="00A97412" w:rsidRDefault="00000000">
      <w:pPr>
        <w:spacing w:after="153" w:line="266" w:lineRule="auto"/>
        <w:ind w:left="-7" w:right="44" w:hanging="8"/>
      </w:pPr>
      <w:r>
        <w:t xml:space="preserve">Generalmente </w:t>
      </w:r>
      <w:proofErr w:type="gramStart"/>
      <w:r>
        <w:t>el origen de estos correos son</w:t>
      </w:r>
      <w:proofErr w:type="gramEnd"/>
      <w:r>
        <w:t xml:space="preserve"> servidores fantasma y las direcciones de remitente son falsas. </w:t>
      </w:r>
    </w:p>
    <w:p w14:paraId="5B7DA244" w14:textId="77777777" w:rsidR="00A97412" w:rsidRDefault="00000000">
      <w:pPr>
        <w:spacing w:after="0" w:line="402" w:lineRule="auto"/>
        <w:ind w:left="-5" w:right="42" w:hanging="10"/>
      </w:pPr>
      <w:r>
        <w:t xml:space="preserve">Este tipo de </w:t>
      </w:r>
      <w:proofErr w:type="spellStart"/>
      <w:r>
        <w:t>envio</w:t>
      </w:r>
      <w:proofErr w:type="spellEnd"/>
      <w:r>
        <w:t xml:space="preserve"> de correo masivo </w:t>
      </w:r>
      <w:r>
        <w:rPr>
          <w:u w:val="single" w:color="000000"/>
        </w:rPr>
        <w:t>son utilizados para el fraude electrónico tipo phishing</w:t>
      </w:r>
      <w:r>
        <w:t xml:space="preserve">. </w:t>
      </w:r>
      <w:r>
        <w:rPr>
          <w:b/>
        </w:rPr>
        <w:t xml:space="preserve">Software y </w:t>
      </w:r>
      <w:proofErr w:type="spellStart"/>
      <w:r>
        <w:rPr>
          <w:b/>
        </w:rPr>
        <w:t>Appliances</w:t>
      </w:r>
      <w:proofErr w:type="spellEnd"/>
      <w:r>
        <w:rPr>
          <w:b/>
        </w:rPr>
        <w:t xml:space="preserve"> </w:t>
      </w:r>
      <w:proofErr w:type="spellStart"/>
      <w:r>
        <w:rPr>
          <w:b/>
        </w:rPr>
        <w:t>AntiSpam</w:t>
      </w:r>
      <w:proofErr w:type="spellEnd"/>
      <w:r>
        <w:rPr>
          <w:b/>
        </w:rPr>
        <w:t xml:space="preserve">: </w:t>
      </w:r>
    </w:p>
    <w:p w14:paraId="7DC6DF25" w14:textId="77777777" w:rsidR="00A97412" w:rsidRDefault="00000000">
      <w:pPr>
        <w:spacing w:after="153" w:line="266" w:lineRule="auto"/>
        <w:ind w:left="-7" w:right="44" w:hanging="8"/>
      </w:pPr>
      <w:r>
        <w:t xml:space="preserve">Su función es la del </w:t>
      </w:r>
      <w:r>
        <w:rPr>
          <w:u w:val="single" w:color="000000"/>
        </w:rPr>
        <w:t>análisis de del contenido de los correos electrónicos</w:t>
      </w:r>
      <w:r>
        <w:t xml:space="preserve"> para clasificarlos y determinar si estos cumplen con los requisitos para ser clasificados como SPAM y separarlos de los mails legítimos. </w:t>
      </w:r>
    </w:p>
    <w:p w14:paraId="516B837B" w14:textId="77777777" w:rsidR="00A97412" w:rsidRDefault="00000000">
      <w:pPr>
        <w:spacing w:after="161" w:line="258" w:lineRule="auto"/>
        <w:ind w:left="-5" w:right="42" w:hanging="10"/>
      </w:pPr>
      <w:r>
        <w:t xml:space="preserve">Este tipo de aplicaciones </w:t>
      </w:r>
      <w:r>
        <w:rPr>
          <w:u w:val="single" w:color="000000"/>
        </w:rPr>
        <w:t>trabajan sobre los protocolos de correo electrónico (Pop3, ESMTP,</w:t>
      </w:r>
      <w:r>
        <w:t xml:space="preserve"> </w:t>
      </w:r>
      <w:r>
        <w:rPr>
          <w:u w:val="single" w:color="000000"/>
        </w:rPr>
        <w:t>SMTP, IMAP, etc.).</w:t>
      </w:r>
      <w:r>
        <w:t xml:space="preserve"> </w:t>
      </w:r>
    </w:p>
    <w:p w14:paraId="249FD509" w14:textId="77777777" w:rsidR="00A97412" w:rsidRDefault="00000000">
      <w:pPr>
        <w:spacing w:after="159"/>
        <w:ind w:left="-5" w:hanging="10"/>
      </w:pPr>
      <w:r>
        <w:rPr>
          <w:u w:val="single" w:color="000000"/>
        </w:rPr>
        <w:t>Existen listas de bloqueo llamadas “</w:t>
      </w:r>
      <w:proofErr w:type="spellStart"/>
      <w:r>
        <w:rPr>
          <w:u w:val="single" w:color="000000"/>
        </w:rPr>
        <w:t>blacklists</w:t>
      </w:r>
      <w:proofErr w:type="spellEnd"/>
      <w:r>
        <w:rPr>
          <w:u w:val="single" w:color="000000"/>
        </w:rPr>
        <w:t>” donde figuran listados de direcciones de mail,</w:t>
      </w:r>
      <w:r>
        <w:t xml:space="preserve"> </w:t>
      </w:r>
      <w:r>
        <w:rPr>
          <w:u w:val="single" w:color="000000"/>
        </w:rPr>
        <w:t>dominios, y proveedores de Internet que realizan SPAM.</w:t>
      </w:r>
      <w:r>
        <w:t xml:space="preserve"> </w:t>
      </w:r>
    </w:p>
    <w:p w14:paraId="22BC7B76" w14:textId="77777777" w:rsidR="00A97412" w:rsidRDefault="00000000">
      <w:pPr>
        <w:spacing w:after="0" w:line="266" w:lineRule="auto"/>
        <w:ind w:left="-7" w:right="44" w:hanging="8"/>
      </w:pPr>
      <w:r>
        <w:t xml:space="preserve">También pueden ser identificados por bloque de dirección IP (generalmente asociado a un </w:t>
      </w:r>
    </w:p>
    <w:p w14:paraId="33D91265" w14:textId="77777777" w:rsidR="00A97412" w:rsidRDefault="00000000">
      <w:pPr>
        <w:spacing w:after="153" w:line="266" w:lineRule="auto"/>
        <w:ind w:left="-7" w:right="44" w:hanging="8"/>
      </w:pPr>
      <w:r>
        <w:t xml:space="preserve">ISP). </w:t>
      </w:r>
    </w:p>
    <w:p w14:paraId="29A36CD5" w14:textId="77777777" w:rsidR="00A97412" w:rsidRDefault="00000000">
      <w:pPr>
        <w:spacing w:after="196"/>
      </w:pPr>
      <w:r>
        <w:t xml:space="preserve"> </w:t>
      </w:r>
    </w:p>
    <w:p w14:paraId="7D92ED6F" w14:textId="77777777" w:rsidR="00A97412" w:rsidRDefault="00000000">
      <w:pPr>
        <w:spacing w:after="123"/>
        <w:ind w:left="-5" w:hanging="10"/>
      </w:pPr>
      <w:r>
        <w:rPr>
          <w:b/>
          <w:sz w:val="26"/>
          <w:u w:val="single" w:color="000000"/>
        </w:rPr>
        <w:t>Centro de operaciones de seguridad (SOC):</w:t>
      </w:r>
      <w:r>
        <w:rPr>
          <w:b/>
          <w:sz w:val="26"/>
        </w:rPr>
        <w:t xml:space="preserve"> </w:t>
      </w:r>
    </w:p>
    <w:p w14:paraId="08ABB529" w14:textId="77777777" w:rsidR="00A97412" w:rsidRDefault="00000000">
      <w:pPr>
        <w:spacing w:after="161" w:line="258" w:lineRule="auto"/>
        <w:ind w:left="-5" w:right="42" w:hanging="10"/>
      </w:pPr>
      <w:r>
        <w:lastRenderedPageBreak/>
        <w:t xml:space="preserve">Es una </w:t>
      </w:r>
      <w:r>
        <w:rPr>
          <w:u w:val="single" w:color="000000"/>
        </w:rPr>
        <w:t>unidad centralizada compuesta por personas capacitadas, procesos y tecnologías que</w:t>
      </w:r>
      <w:r>
        <w:t xml:space="preserve"> </w:t>
      </w:r>
      <w:r>
        <w:rPr>
          <w:u w:val="single" w:color="000000"/>
        </w:rPr>
        <w:t>trabajan en conjunto para brindar capacidades de seguridad integrales.</w:t>
      </w:r>
      <w:r>
        <w:t xml:space="preserve"> </w:t>
      </w:r>
    </w:p>
    <w:p w14:paraId="3E51A6DC" w14:textId="77777777" w:rsidR="00A97412" w:rsidRDefault="00000000">
      <w:pPr>
        <w:spacing w:after="161" w:line="258" w:lineRule="auto"/>
        <w:ind w:left="-5" w:right="42" w:hanging="10"/>
      </w:pPr>
      <w:r>
        <w:rPr>
          <w:u w:val="single" w:color="000000"/>
        </w:rPr>
        <w:t>Incluyen la prevención, detección e investigación, y respuesta a amenazas e incidentes de</w:t>
      </w:r>
      <w:r>
        <w:t xml:space="preserve"> </w:t>
      </w:r>
      <w:r>
        <w:rPr>
          <w:u w:val="single" w:color="000000"/>
        </w:rPr>
        <w:t>ciberseguridad.</w:t>
      </w:r>
      <w:r>
        <w:t xml:space="preserve"> </w:t>
      </w:r>
    </w:p>
    <w:p w14:paraId="5D7B0BE7" w14:textId="77777777" w:rsidR="00A97412" w:rsidRDefault="00000000">
      <w:pPr>
        <w:spacing w:after="153" w:line="266" w:lineRule="auto"/>
        <w:ind w:left="-7" w:right="44" w:hanging="8"/>
      </w:pPr>
      <w:r>
        <w:t xml:space="preserve">Visibilidad centralizada de toda la actividad que ocurre en su entorno. </w:t>
      </w:r>
    </w:p>
    <w:p w14:paraId="54848FC8" w14:textId="77777777" w:rsidR="00A97412" w:rsidRDefault="00000000">
      <w:pPr>
        <w:spacing w:after="200" w:line="266" w:lineRule="auto"/>
        <w:ind w:left="-7" w:right="44" w:hanging="8"/>
      </w:pPr>
      <w:r>
        <w:t xml:space="preserve">Un SOC proporciona las siguientes capacidades: </w:t>
      </w:r>
    </w:p>
    <w:p w14:paraId="7C8CD6F3" w14:textId="77777777" w:rsidR="00A97412" w:rsidRDefault="00000000">
      <w:pPr>
        <w:numPr>
          <w:ilvl w:val="0"/>
          <w:numId w:val="143"/>
        </w:numPr>
        <w:spacing w:after="11" w:line="266" w:lineRule="auto"/>
        <w:ind w:right="44" w:hanging="360"/>
      </w:pPr>
      <w:r>
        <w:t xml:space="preserve">Detección y respuesta de amenazas en tiempo real. </w:t>
      </w:r>
    </w:p>
    <w:p w14:paraId="421F2CAD" w14:textId="77777777" w:rsidR="00A97412" w:rsidRDefault="00000000">
      <w:pPr>
        <w:numPr>
          <w:ilvl w:val="0"/>
          <w:numId w:val="143"/>
        </w:numPr>
        <w:spacing w:after="13" w:line="266" w:lineRule="auto"/>
        <w:ind w:right="44" w:hanging="360"/>
      </w:pPr>
      <w:r>
        <w:t xml:space="preserve">Supervisión 24x7 de los datos del registro del sistema y del tráfico de la red. </w:t>
      </w:r>
    </w:p>
    <w:p w14:paraId="4101C130" w14:textId="77777777" w:rsidR="00A97412" w:rsidRDefault="00000000">
      <w:pPr>
        <w:numPr>
          <w:ilvl w:val="0"/>
          <w:numId w:val="143"/>
        </w:numPr>
        <w:spacing w:after="153" w:line="266" w:lineRule="auto"/>
        <w:ind w:right="44" w:hanging="360"/>
      </w:pPr>
      <w:r>
        <w:t xml:space="preserve">Una visión integral y centralizada de la postura de seguridad de una empresa. </w:t>
      </w:r>
    </w:p>
    <w:p w14:paraId="7B5D2E31" w14:textId="77777777" w:rsidR="00A97412" w:rsidRDefault="00000000">
      <w:pPr>
        <w:numPr>
          <w:ilvl w:val="0"/>
          <w:numId w:val="143"/>
        </w:numPr>
        <w:spacing w:after="14" w:line="266" w:lineRule="auto"/>
        <w:ind w:right="44" w:hanging="360"/>
      </w:pPr>
      <w:r>
        <w:t xml:space="preserve">Caza e investigación de amenazas. </w:t>
      </w:r>
    </w:p>
    <w:p w14:paraId="40C21340" w14:textId="77777777" w:rsidR="00A97412" w:rsidRDefault="00000000">
      <w:pPr>
        <w:numPr>
          <w:ilvl w:val="0"/>
          <w:numId w:val="143"/>
        </w:numPr>
        <w:spacing w:after="126" w:line="266" w:lineRule="auto"/>
        <w:ind w:right="44" w:hanging="360"/>
      </w:pPr>
      <w:r>
        <w:t xml:space="preserve">Administración de usuarios, aplicaciones y procesos. </w:t>
      </w:r>
    </w:p>
    <w:p w14:paraId="7069450E" w14:textId="77777777" w:rsidR="00A97412" w:rsidRDefault="00000000">
      <w:pPr>
        <w:spacing w:after="199"/>
      </w:pPr>
      <w:r>
        <w:t xml:space="preserve"> </w:t>
      </w:r>
    </w:p>
    <w:p w14:paraId="118B1CE1" w14:textId="77777777" w:rsidR="00A97412" w:rsidRDefault="00000000">
      <w:pPr>
        <w:spacing w:after="123"/>
        <w:ind w:left="-5" w:hanging="10"/>
      </w:pPr>
      <w:r>
        <w:rPr>
          <w:b/>
          <w:sz w:val="26"/>
          <w:u w:val="single" w:color="000000"/>
        </w:rPr>
        <w:t>Monitores de seguridad (</w:t>
      </w:r>
      <w:proofErr w:type="spellStart"/>
      <w:r>
        <w:rPr>
          <w:b/>
          <w:sz w:val="26"/>
          <w:u w:val="single" w:color="000000"/>
        </w:rPr>
        <w:t>Endpoints</w:t>
      </w:r>
      <w:proofErr w:type="spellEnd"/>
      <w:r>
        <w:rPr>
          <w:b/>
          <w:sz w:val="26"/>
          <w:u w:val="single" w:color="000000"/>
        </w:rPr>
        <w:t xml:space="preserve"> – DLP):</w:t>
      </w:r>
      <w:r>
        <w:rPr>
          <w:b/>
          <w:sz w:val="26"/>
        </w:rPr>
        <w:t xml:space="preserve"> </w:t>
      </w:r>
    </w:p>
    <w:p w14:paraId="20DFA1B5" w14:textId="77777777" w:rsidR="00A97412" w:rsidRDefault="00000000">
      <w:pPr>
        <w:spacing w:after="161" w:line="258" w:lineRule="auto"/>
        <w:ind w:left="-5" w:right="42" w:hanging="10"/>
      </w:pPr>
      <w:r>
        <w:rPr>
          <w:u w:val="single" w:color="000000"/>
        </w:rPr>
        <w:t>Monitorizan centralizadamente la red, detectan dispositivos conectados y realizan varias</w:t>
      </w:r>
      <w:r>
        <w:t xml:space="preserve"> </w:t>
      </w:r>
      <w:r>
        <w:rPr>
          <w:u w:val="single" w:color="000000"/>
        </w:rPr>
        <w:t>tareas, como impedir la introducción de software malicioso o no autorizado.</w:t>
      </w:r>
      <w:r>
        <w:t xml:space="preserve"> </w:t>
      </w:r>
    </w:p>
    <w:p w14:paraId="3E4B588C" w14:textId="77777777" w:rsidR="00A97412" w:rsidRDefault="00000000">
      <w:pPr>
        <w:spacing w:after="153" w:line="266" w:lineRule="auto"/>
        <w:ind w:left="-7" w:right="44" w:hanging="8"/>
      </w:pPr>
      <w:r>
        <w:t xml:space="preserve">Los </w:t>
      </w:r>
      <w:r>
        <w:rPr>
          <w:b/>
        </w:rPr>
        <w:t xml:space="preserve">sistemas de ciberseguridad </w:t>
      </w:r>
      <w:proofErr w:type="spellStart"/>
      <w:r>
        <w:rPr>
          <w:b/>
        </w:rPr>
        <w:t>Endpoint</w:t>
      </w:r>
      <w:proofErr w:type="spellEnd"/>
      <w:r>
        <w:t xml:space="preserve">, que se pueden adquirir como software o como un dispositivo dedicado, </w:t>
      </w:r>
      <w:r>
        <w:rPr>
          <w:u w:val="single" w:color="000000"/>
        </w:rPr>
        <w:t>sirven para descubrir, gestionar y controlar los dispositivos que solicitan</w:t>
      </w:r>
      <w:r>
        <w:t xml:space="preserve"> </w:t>
      </w:r>
      <w:r>
        <w:rPr>
          <w:u w:val="single" w:color="000000"/>
        </w:rPr>
        <w:t>acceso a la red corporativa de nuestra empresa.</w:t>
      </w:r>
      <w:r>
        <w:t xml:space="preserve"> Evita la fuga y el robo de información mediante el control integral del acceso a dispositivos portátiles de almacenamiento con mínimo esfuerzo administrativo. Protege automáticamente equipos detectados desplegando un agente y una directiva de bloqueo predefinida. </w:t>
      </w:r>
    </w:p>
    <w:p w14:paraId="6B90CABF" w14:textId="77777777" w:rsidR="00A97412" w:rsidRDefault="00000000">
      <w:pPr>
        <w:spacing w:after="235"/>
      </w:pPr>
      <w:r>
        <w:t xml:space="preserve"> </w:t>
      </w:r>
    </w:p>
    <w:p w14:paraId="2CBF0410" w14:textId="77777777" w:rsidR="00A97412" w:rsidRDefault="00000000">
      <w:pPr>
        <w:spacing w:after="84"/>
        <w:ind w:left="11" w:right="53" w:hanging="10"/>
        <w:jc w:val="center"/>
      </w:pPr>
      <w:r>
        <w:rPr>
          <w:b/>
          <w:sz w:val="30"/>
          <w:u w:val="single" w:color="000000"/>
        </w:rPr>
        <w:t>Firewall Personal</w:t>
      </w:r>
      <w:r>
        <w:rPr>
          <w:b/>
          <w:sz w:val="30"/>
        </w:rPr>
        <w:t xml:space="preserve"> </w:t>
      </w:r>
    </w:p>
    <w:p w14:paraId="370BAB43" w14:textId="77777777" w:rsidR="00A97412" w:rsidRDefault="00000000">
      <w:pPr>
        <w:spacing w:after="161" w:line="258" w:lineRule="auto"/>
        <w:ind w:left="-5" w:right="42" w:hanging="10"/>
      </w:pPr>
      <w:r>
        <w:t xml:space="preserve">Es una </w:t>
      </w:r>
      <w:r>
        <w:rPr>
          <w:u w:val="single" w:color="000000"/>
        </w:rPr>
        <w:t>barrera de seguridad para el acceso a las comunicaciones de la terminal</w:t>
      </w:r>
      <w:r>
        <w:t xml:space="preserve">. Proporciona un balance óptimo entre seguridad y accesibilidad. </w:t>
      </w:r>
      <w:r>
        <w:rPr>
          <w:u w:val="single" w:color="000000"/>
        </w:rPr>
        <w:t>Habilita o deshabilita el acceso a servicios.</w:t>
      </w:r>
      <w:r>
        <w:t xml:space="preserve"> </w:t>
      </w:r>
    </w:p>
    <w:p w14:paraId="55B5EDD3" w14:textId="77777777" w:rsidR="00A97412" w:rsidRDefault="00000000">
      <w:pPr>
        <w:spacing w:after="159"/>
        <w:ind w:left="-5" w:hanging="10"/>
      </w:pPr>
      <w:r>
        <w:rPr>
          <w:b/>
        </w:rPr>
        <w:t xml:space="preserve">Control de puertos: </w:t>
      </w:r>
    </w:p>
    <w:p w14:paraId="3F71923E" w14:textId="77777777" w:rsidR="00A97412" w:rsidRDefault="00000000">
      <w:pPr>
        <w:spacing w:after="0" w:line="266" w:lineRule="auto"/>
        <w:ind w:left="-7" w:right="44" w:hanging="8"/>
      </w:pPr>
      <w:r>
        <w:t xml:space="preserve">Los Firewalls actuales </w:t>
      </w:r>
      <w:r>
        <w:rPr>
          <w:u w:val="single" w:color="000000"/>
        </w:rPr>
        <w:t>controlan los puertos</w:t>
      </w:r>
      <w:r>
        <w:t xml:space="preserve"> actuando sobre los paquetes y aplicaciones. </w:t>
      </w:r>
    </w:p>
    <w:p w14:paraId="03041F28" w14:textId="77777777" w:rsidR="00A97412" w:rsidRDefault="00000000">
      <w:pPr>
        <w:spacing w:after="153" w:line="266" w:lineRule="auto"/>
        <w:ind w:left="-7" w:right="44" w:hanging="8"/>
      </w:pPr>
      <w:r>
        <w:t xml:space="preserve">Consiste en controlar puertos abiertos mediante una aplicación de seguridad en memoria.  </w:t>
      </w:r>
    </w:p>
    <w:p w14:paraId="502BF1B6" w14:textId="77777777" w:rsidR="00A97412" w:rsidRDefault="00000000">
      <w:pPr>
        <w:spacing w:after="153" w:line="266" w:lineRule="auto"/>
        <w:ind w:left="-7" w:right="44" w:hanging="8"/>
      </w:pPr>
      <w:r>
        <w:t xml:space="preserve">Pueden configurarse en forma manual o automática. </w:t>
      </w:r>
    </w:p>
    <w:p w14:paraId="40E4A517" w14:textId="77777777" w:rsidR="00A97412" w:rsidRDefault="00000000">
      <w:pPr>
        <w:spacing w:after="237"/>
      </w:pPr>
      <w:r>
        <w:t xml:space="preserve"> </w:t>
      </w:r>
    </w:p>
    <w:p w14:paraId="1E9E4943" w14:textId="77777777" w:rsidR="00A97412" w:rsidRDefault="00000000">
      <w:pPr>
        <w:spacing w:after="84"/>
        <w:ind w:left="11" w:right="55" w:hanging="10"/>
        <w:jc w:val="center"/>
      </w:pPr>
      <w:r>
        <w:rPr>
          <w:b/>
          <w:sz w:val="30"/>
          <w:u w:val="single" w:color="000000"/>
        </w:rPr>
        <w:t>Firma digital</w:t>
      </w:r>
      <w:r>
        <w:rPr>
          <w:b/>
          <w:sz w:val="30"/>
        </w:rPr>
        <w:t xml:space="preserve"> </w:t>
      </w:r>
    </w:p>
    <w:p w14:paraId="396D4404" w14:textId="77777777" w:rsidR="00A97412" w:rsidRDefault="00000000">
      <w:pPr>
        <w:spacing w:after="161" w:line="258" w:lineRule="auto"/>
        <w:ind w:left="-5" w:right="42" w:hanging="10"/>
      </w:pPr>
      <w:r>
        <w:t xml:space="preserve">Es un </w:t>
      </w:r>
      <w:r>
        <w:rPr>
          <w:u w:val="single" w:color="000000"/>
        </w:rPr>
        <w:t>conjunto de datos asociados a un mensaje digital que permite garantizar la identidad del</w:t>
      </w:r>
      <w:r>
        <w:t xml:space="preserve"> </w:t>
      </w:r>
      <w:r>
        <w:rPr>
          <w:u w:val="single" w:color="000000"/>
        </w:rPr>
        <w:t>firmante y la integridad del mensaje. Sus beneficios son la garantía de procedencia, seguridad</w:t>
      </w:r>
      <w:r>
        <w:t xml:space="preserve"> </w:t>
      </w:r>
      <w:r>
        <w:rPr>
          <w:u w:val="single" w:color="000000"/>
        </w:rPr>
        <w:t>de no intervención, e identificación del firmante.</w:t>
      </w:r>
      <w:r>
        <w:t xml:space="preserve"> </w:t>
      </w:r>
    </w:p>
    <w:p w14:paraId="2FD71B88" w14:textId="77777777" w:rsidR="00A97412" w:rsidRDefault="00000000">
      <w:pPr>
        <w:spacing w:after="153" w:line="266" w:lineRule="auto"/>
        <w:ind w:left="-7" w:right="44" w:hanging="8"/>
      </w:pPr>
      <w:r>
        <w:t xml:space="preserve">No es una firma escrita, es un software basado en algoritmos (como </w:t>
      </w:r>
      <w:proofErr w:type="spellStart"/>
      <w:r>
        <w:t>Diffie</w:t>
      </w:r>
      <w:proofErr w:type="spellEnd"/>
      <w:r>
        <w:t xml:space="preserve"> Hellman, RSA, DSA, PGP, etc.). </w:t>
      </w:r>
    </w:p>
    <w:p w14:paraId="6A47EE38" w14:textId="77777777" w:rsidR="00A97412" w:rsidRDefault="00000000">
      <w:pPr>
        <w:spacing w:after="200" w:line="266" w:lineRule="auto"/>
        <w:ind w:left="-7" w:right="44" w:hanging="8"/>
      </w:pPr>
      <w:r>
        <w:lastRenderedPageBreak/>
        <w:t xml:space="preserve">Todos los algoritmos se basan en un mismo método: </w:t>
      </w:r>
    </w:p>
    <w:p w14:paraId="648AD4ED" w14:textId="77777777" w:rsidR="00A97412" w:rsidRDefault="00000000">
      <w:pPr>
        <w:numPr>
          <w:ilvl w:val="0"/>
          <w:numId w:val="144"/>
        </w:numPr>
        <w:spacing w:after="11" w:line="266" w:lineRule="auto"/>
        <w:ind w:right="44" w:hanging="360"/>
      </w:pPr>
      <w:r>
        <w:t xml:space="preserve">Se utilizan dos claves, una pública y otra privada. </w:t>
      </w:r>
    </w:p>
    <w:p w14:paraId="3D17683B" w14:textId="77777777" w:rsidR="00A97412" w:rsidRDefault="00000000">
      <w:pPr>
        <w:numPr>
          <w:ilvl w:val="0"/>
          <w:numId w:val="144"/>
        </w:numPr>
        <w:spacing w:after="13" w:line="266" w:lineRule="auto"/>
        <w:ind w:right="44" w:hanging="360"/>
      </w:pPr>
      <w:r>
        <w:t xml:space="preserve">Encriptado/Desencriptado de claves. </w:t>
      </w:r>
    </w:p>
    <w:p w14:paraId="46067AFF" w14:textId="77777777" w:rsidR="00A97412" w:rsidRDefault="00000000">
      <w:pPr>
        <w:numPr>
          <w:ilvl w:val="0"/>
          <w:numId w:val="144"/>
        </w:numPr>
        <w:spacing w:after="126" w:line="266" w:lineRule="auto"/>
        <w:ind w:right="44" w:hanging="360"/>
      </w:pPr>
      <w:r>
        <w:t xml:space="preserve">Operaciones matemáticas con números primos. </w:t>
      </w:r>
    </w:p>
    <w:p w14:paraId="01A96122" w14:textId="77777777" w:rsidR="00A97412" w:rsidRDefault="00000000">
      <w:pPr>
        <w:spacing w:after="206"/>
        <w:ind w:left="-5" w:hanging="10"/>
      </w:pPr>
      <w:r>
        <w:rPr>
          <w:b/>
        </w:rPr>
        <w:t>Aplicaciones de Firma Digital:</w:t>
      </w:r>
      <w:r>
        <w:t xml:space="preserve"> </w:t>
      </w:r>
    </w:p>
    <w:p w14:paraId="59FFF652" w14:textId="77777777" w:rsidR="00A97412" w:rsidRDefault="00000000">
      <w:pPr>
        <w:numPr>
          <w:ilvl w:val="0"/>
          <w:numId w:val="144"/>
        </w:numPr>
        <w:spacing w:after="11" w:line="266" w:lineRule="auto"/>
        <w:ind w:right="44" w:hanging="360"/>
      </w:pPr>
      <w:r>
        <w:t xml:space="preserve">Mensajes con autenticidad asegurada. </w:t>
      </w:r>
    </w:p>
    <w:p w14:paraId="4B997EA2" w14:textId="77777777" w:rsidR="00A97412" w:rsidRDefault="00000000">
      <w:pPr>
        <w:numPr>
          <w:ilvl w:val="0"/>
          <w:numId w:val="144"/>
        </w:numPr>
        <w:spacing w:after="13" w:line="266" w:lineRule="auto"/>
        <w:ind w:right="44" w:hanging="360"/>
      </w:pPr>
      <w:r>
        <w:t xml:space="preserve">Contratos comerciales electrónicos. </w:t>
      </w:r>
    </w:p>
    <w:p w14:paraId="5A9BDFCC" w14:textId="77777777" w:rsidR="00A97412" w:rsidRDefault="00000000">
      <w:pPr>
        <w:numPr>
          <w:ilvl w:val="0"/>
          <w:numId w:val="144"/>
        </w:numPr>
        <w:spacing w:after="14" w:line="266" w:lineRule="auto"/>
        <w:ind w:right="44" w:hanging="360"/>
      </w:pPr>
      <w:r>
        <w:t xml:space="preserve">Factura electrónica. </w:t>
      </w:r>
    </w:p>
    <w:p w14:paraId="28E571DF" w14:textId="77777777" w:rsidR="00A97412" w:rsidRDefault="00000000">
      <w:pPr>
        <w:numPr>
          <w:ilvl w:val="0"/>
          <w:numId w:val="144"/>
        </w:numPr>
        <w:spacing w:after="11" w:line="266" w:lineRule="auto"/>
        <w:ind w:right="44" w:hanging="360"/>
      </w:pPr>
      <w:r>
        <w:t xml:space="preserve">Transacciones comerciales electrónicas. </w:t>
      </w:r>
    </w:p>
    <w:p w14:paraId="054E4CE9" w14:textId="77777777" w:rsidR="00A97412" w:rsidRDefault="00000000">
      <w:pPr>
        <w:numPr>
          <w:ilvl w:val="0"/>
          <w:numId w:val="144"/>
        </w:numPr>
        <w:spacing w:after="153" w:line="266" w:lineRule="auto"/>
        <w:ind w:right="44" w:hanging="360"/>
      </w:pPr>
      <w:r>
        <w:t xml:space="preserve">Dinero electrónico. </w:t>
      </w:r>
    </w:p>
    <w:p w14:paraId="27E93268" w14:textId="77777777" w:rsidR="00A97412" w:rsidRDefault="00000000">
      <w:pPr>
        <w:spacing w:after="206"/>
        <w:ind w:left="-5" w:hanging="10"/>
      </w:pPr>
      <w:r>
        <w:rPr>
          <w:b/>
        </w:rPr>
        <w:t xml:space="preserve">Seguridad de la Firma Digital: </w:t>
      </w:r>
    </w:p>
    <w:p w14:paraId="383F7641" w14:textId="77777777" w:rsidR="00A97412" w:rsidRDefault="00000000">
      <w:pPr>
        <w:numPr>
          <w:ilvl w:val="0"/>
          <w:numId w:val="144"/>
        </w:numPr>
        <w:spacing w:after="12" w:line="266" w:lineRule="auto"/>
        <w:ind w:right="44" w:hanging="360"/>
      </w:pPr>
      <w:r>
        <w:t xml:space="preserve">Autenticación. </w:t>
      </w:r>
    </w:p>
    <w:p w14:paraId="75A87779" w14:textId="77777777" w:rsidR="00A97412" w:rsidRDefault="00000000">
      <w:pPr>
        <w:numPr>
          <w:ilvl w:val="0"/>
          <w:numId w:val="144"/>
        </w:numPr>
        <w:spacing w:after="13" w:line="266" w:lineRule="auto"/>
        <w:ind w:right="44" w:hanging="360"/>
      </w:pPr>
      <w:r>
        <w:t xml:space="preserve">Imposibilidad de suplantación. </w:t>
      </w:r>
    </w:p>
    <w:p w14:paraId="5AFC5152" w14:textId="77777777" w:rsidR="00A97412" w:rsidRDefault="00000000">
      <w:pPr>
        <w:numPr>
          <w:ilvl w:val="0"/>
          <w:numId w:val="144"/>
        </w:numPr>
        <w:spacing w:after="14" w:line="266" w:lineRule="auto"/>
        <w:ind w:right="44" w:hanging="360"/>
      </w:pPr>
      <w:r>
        <w:t xml:space="preserve">Integridad. </w:t>
      </w:r>
    </w:p>
    <w:p w14:paraId="1CC89414" w14:textId="77777777" w:rsidR="00A97412" w:rsidRDefault="00000000">
      <w:pPr>
        <w:numPr>
          <w:ilvl w:val="0"/>
          <w:numId w:val="144"/>
        </w:numPr>
        <w:spacing w:after="12" w:line="266" w:lineRule="auto"/>
        <w:ind w:right="44" w:hanging="360"/>
      </w:pPr>
      <w:r>
        <w:t xml:space="preserve">No repudio. </w:t>
      </w:r>
    </w:p>
    <w:p w14:paraId="55E57C36" w14:textId="77777777" w:rsidR="00A97412" w:rsidRDefault="00000000">
      <w:pPr>
        <w:numPr>
          <w:ilvl w:val="0"/>
          <w:numId w:val="144"/>
        </w:numPr>
        <w:spacing w:after="14" w:line="266" w:lineRule="auto"/>
        <w:ind w:right="44" w:hanging="360"/>
      </w:pPr>
      <w:r>
        <w:t xml:space="preserve">Auditabilidad. </w:t>
      </w:r>
    </w:p>
    <w:p w14:paraId="5FDAFF41" w14:textId="77777777" w:rsidR="00A97412" w:rsidRDefault="00000000">
      <w:pPr>
        <w:numPr>
          <w:ilvl w:val="0"/>
          <w:numId w:val="144"/>
        </w:numPr>
        <w:spacing w:after="126" w:line="266" w:lineRule="auto"/>
        <w:ind w:right="44" w:hanging="360"/>
      </w:pPr>
      <w:r>
        <w:t xml:space="preserve">Acuerdo de claves secretas. </w:t>
      </w:r>
    </w:p>
    <w:p w14:paraId="6F7F4012" w14:textId="77777777" w:rsidR="00A97412" w:rsidRDefault="00000000">
      <w:r>
        <w:t xml:space="preserve"> </w:t>
      </w:r>
    </w:p>
    <w:p w14:paraId="7FC9DC1C" w14:textId="77777777" w:rsidR="00A97412" w:rsidRDefault="00000000">
      <w:pPr>
        <w:spacing w:after="197" w:line="266" w:lineRule="auto"/>
        <w:ind w:left="-7" w:right="44" w:hanging="8"/>
      </w:pPr>
      <w:r>
        <w:t xml:space="preserve">El remitente se encarga de: </w:t>
      </w:r>
    </w:p>
    <w:p w14:paraId="7E0E1BD3" w14:textId="77777777" w:rsidR="00A97412" w:rsidRDefault="00000000">
      <w:pPr>
        <w:numPr>
          <w:ilvl w:val="0"/>
          <w:numId w:val="144"/>
        </w:numPr>
        <w:spacing w:after="14" w:line="266" w:lineRule="auto"/>
        <w:ind w:right="44" w:hanging="360"/>
      </w:pPr>
      <w:r>
        <w:t xml:space="preserve">Escritura del mensaje. </w:t>
      </w:r>
    </w:p>
    <w:p w14:paraId="7E4E5F04" w14:textId="77777777" w:rsidR="00A97412" w:rsidRDefault="00000000">
      <w:pPr>
        <w:numPr>
          <w:ilvl w:val="0"/>
          <w:numId w:val="144"/>
        </w:numPr>
        <w:spacing w:after="11" w:line="266" w:lineRule="auto"/>
        <w:ind w:right="44" w:hanging="360"/>
      </w:pPr>
      <w:proofErr w:type="spellStart"/>
      <w:r>
        <w:t>Hashing</w:t>
      </w:r>
      <w:proofErr w:type="spellEnd"/>
      <w:r>
        <w:t xml:space="preserve"> del texto (con un algoritmo). </w:t>
      </w:r>
    </w:p>
    <w:p w14:paraId="1FA015EA" w14:textId="77777777" w:rsidR="00A97412" w:rsidRDefault="00000000">
      <w:pPr>
        <w:numPr>
          <w:ilvl w:val="0"/>
          <w:numId w:val="144"/>
        </w:numPr>
        <w:spacing w:after="13" w:line="266" w:lineRule="auto"/>
        <w:ind w:right="44" w:hanging="360"/>
      </w:pPr>
      <w:r>
        <w:t xml:space="preserve">Encriptación con clave privada. </w:t>
      </w:r>
    </w:p>
    <w:p w14:paraId="5B75766A" w14:textId="77777777" w:rsidR="00A97412" w:rsidRDefault="00000000">
      <w:pPr>
        <w:numPr>
          <w:ilvl w:val="0"/>
          <w:numId w:val="144"/>
        </w:numPr>
        <w:spacing w:after="14" w:line="266" w:lineRule="auto"/>
        <w:ind w:right="44" w:hanging="360"/>
      </w:pPr>
      <w:r>
        <w:t xml:space="preserve">Firma Digital. </w:t>
      </w:r>
    </w:p>
    <w:p w14:paraId="444CBA7E" w14:textId="77777777" w:rsidR="00A97412" w:rsidRDefault="00000000">
      <w:pPr>
        <w:numPr>
          <w:ilvl w:val="0"/>
          <w:numId w:val="144"/>
        </w:numPr>
        <w:spacing w:after="126" w:line="266" w:lineRule="auto"/>
        <w:ind w:right="44" w:hanging="360"/>
      </w:pPr>
      <w:r>
        <w:t xml:space="preserve">Envío del texto con la Firma Digital. </w:t>
      </w:r>
    </w:p>
    <w:p w14:paraId="4E9B4286" w14:textId="77777777" w:rsidR="00A97412" w:rsidRDefault="00000000">
      <w:pPr>
        <w:spacing w:after="197" w:line="266" w:lineRule="auto"/>
        <w:ind w:left="-7" w:right="44" w:hanging="8"/>
      </w:pPr>
      <w:r>
        <w:t xml:space="preserve">Y el destinatario de: </w:t>
      </w:r>
    </w:p>
    <w:p w14:paraId="3553E4D9" w14:textId="77777777" w:rsidR="00A97412" w:rsidRDefault="00000000">
      <w:pPr>
        <w:numPr>
          <w:ilvl w:val="0"/>
          <w:numId w:val="145"/>
        </w:numPr>
        <w:spacing w:after="13" w:line="266" w:lineRule="auto"/>
        <w:ind w:right="44" w:hanging="360"/>
      </w:pPr>
      <w:r>
        <w:t xml:space="preserve">Recepción del texto del mensaje y firma. </w:t>
      </w:r>
    </w:p>
    <w:p w14:paraId="6E7F2E53" w14:textId="77777777" w:rsidR="00A97412" w:rsidRDefault="00000000">
      <w:pPr>
        <w:numPr>
          <w:ilvl w:val="0"/>
          <w:numId w:val="145"/>
        </w:numPr>
        <w:spacing w:after="13" w:line="266" w:lineRule="auto"/>
        <w:ind w:right="44" w:hanging="360"/>
      </w:pPr>
      <w:proofErr w:type="spellStart"/>
      <w:r>
        <w:t>Hashing</w:t>
      </w:r>
      <w:proofErr w:type="spellEnd"/>
      <w:r>
        <w:t xml:space="preserve"> del texto (con la clave pública). </w:t>
      </w:r>
    </w:p>
    <w:p w14:paraId="202109A9" w14:textId="77777777" w:rsidR="00A97412" w:rsidRDefault="00000000">
      <w:pPr>
        <w:numPr>
          <w:ilvl w:val="0"/>
          <w:numId w:val="145"/>
        </w:numPr>
        <w:spacing w:after="11" w:line="266" w:lineRule="auto"/>
        <w:ind w:right="44" w:hanging="360"/>
      </w:pPr>
      <w:r>
        <w:t xml:space="preserve">Desencriptado de la firma. </w:t>
      </w:r>
    </w:p>
    <w:p w14:paraId="2E7C5443" w14:textId="77777777" w:rsidR="00A97412" w:rsidRDefault="00000000">
      <w:pPr>
        <w:numPr>
          <w:ilvl w:val="0"/>
          <w:numId w:val="145"/>
        </w:numPr>
        <w:spacing w:after="13" w:line="266" w:lineRule="auto"/>
        <w:ind w:right="44" w:hanging="360"/>
      </w:pPr>
      <w:r>
        <w:t xml:space="preserve">Comparación de los mensajes (igualdad de mensajes). </w:t>
      </w:r>
    </w:p>
    <w:p w14:paraId="72B96D32" w14:textId="77777777" w:rsidR="00A97412" w:rsidRDefault="00000000">
      <w:pPr>
        <w:numPr>
          <w:ilvl w:val="0"/>
          <w:numId w:val="145"/>
        </w:numPr>
        <w:spacing w:after="14" w:line="266" w:lineRule="auto"/>
        <w:ind w:right="44" w:hanging="360"/>
      </w:pPr>
      <w:r>
        <w:t xml:space="preserve">Remitente válido. </w:t>
      </w:r>
    </w:p>
    <w:p w14:paraId="4E9F15B8" w14:textId="77777777" w:rsidR="00A97412" w:rsidRDefault="00000000">
      <w:pPr>
        <w:numPr>
          <w:ilvl w:val="0"/>
          <w:numId w:val="145"/>
        </w:numPr>
        <w:spacing w:after="0" w:line="266" w:lineRule="auto"/>
        <w:ind w:right="44" w:hanging="360"/>
      </w:pPr>
      <w:r>
        <w:t xml:space="preserve">Mensaje sin alteraciones. </w:t>
      </w:r>
    </w:p>
    <w:p w14:paraId="481105BD" w14:textId="77777777" w:rsidR="00A97412" w:rsidRDefault="00000000">
      <w:pPr>
        <w:spacing w:after="349"/>
      </w:pPr>
      <w:r>
        <w:rPr>
          <w:sz w:val="2"/>
        </w:rPr>
        <w:t xml:space="preserve"> </w:t>
      </w:r>
    </w:p>
    <w:p w14:paraId="501611F4" w14:textId="77777777" w:rsidR="00A97412" w:rsidRDefault="00000000">
      <w:pPr>
        <w:spacing w:after="204"/>
        <w:ind w:left="-5" w:hanging="10"/>
      </w:pPr>
      <w:r>
        <w:rPr>
          <w:b/>
        </w:rPr>
        <w:t xml:space="preserve">Métodos criptográficos: </w:t>
      </w:r>
    </w:p>
    <w:p w14:paraId="79BBA5DD" w14:textId="77777777" w:rsidR="00A97412" w:rsidRDefault="00000000">
      <w:pPr>
        <w:numPr>
          <w:ilvl w:val="0"/>
          <w:numId w:val="145"/>
        </w:numPr>
        <w:spacing w:after="200" w:line="266" w:lineRule="auto"/>
        <w:ind w:right="44" w:hanging="360"/>
      </w:pPr>
      <w:r>
        <w:rPr>
          <w:b/>
        </w:rPr>
        <w:t>Método simétrico:</w:t>
      </w:r>
      <w:r>
        <w:t xml:space="preserve"> Es un algoritmo de encriptación tal que </w:t>
      </w:r>
      <w:r>
        <w:rPr>
          <w:u w:val="single" w:color="000000"/>
        </w:rPr>
        <w:t>la clave para encriptar es la</w:t>
      </w:r>
      <w:r>
        <w:t xml:space="preserve"> </w:t>
      </w:r>
      <w:r>
        <w:rPr>
          <w:u w:val="single" w:color="000000"/>
        </w:rPr>
        <w:t>misma que para desencriptar</w:t>
      </w:r>
      <w:r>
        <w:t xml:space="preserve">. Algunos de estos algoritmos son: DES, 3DES, RC2, RC4, IDEA, etc. </w:t>
      </w:r>
    </w:p>
    <w:p w14:paraId="2ED70287" w14:textId="77777777" w:rsidR="00A97412" w:rsidRDefault="00000000">
      <w:pPr>
        <w:numPr>
          <w:ilvl w:val="0"/>
          <w:numId w:val="145"/>
        </w:numPr>
        <w:spacing w:after="0" w:line="266" w:lineRule="auto"/>
        <w:ind w:right="44" w:hanging="360"/>
      </w:pPr>
      <w:r>
        <w:rPr>
          <w:b/>
        </w:rPr>
        <w:t>Método asimétrico:</w:t>
      </w:r>
      <w:r>
        <w:t xml:space="preserve"> Es un algoritmo que </w:t>
      </w:r>
      <w:r>
        <w:rPr>
          <w:u w:val="single" w:color="000000"/>
        </w:rPr>
        <w:t>utiliza claves distintas para encriptar y para</w:t>
      </w:r>
      <w:r>
        <w:t xml:space="preserve"> </w:t>
      </w:r>
      <w:r>
        <w:rPr>
          <w:u w:val="single" w:color="000000"/>
        </w:rPr>
        <w:t>desencriptar</w:t>
      </w:r>
      <w:r>
        <w:t xml:space="preserve">. Son los únicos métodos que permiten identificar al emisor de un </w:t>
      </w:r>
      <w:r>
        <w:lastRenderedPageBreak/>
        <w:t xml:space="preserve">mensaje, y por lo tanto los únicos que permiten implementar la firma digital. Algunos de estos algoritmos son: RSA, DSA, etc. </w:t>
      </w:r>
    </w:p>
    <w:p w14:paraId="0988B69C" w14:textId="77777777" w:rsidR="00A97412" w:rsidRDefault="00000000">
      <w:pPr>
        <w:spacing w:after="349"/>
        <w:ind w:left="720"/>
      </w:pPr>
      <w:r>
        <w:rPr>
          <w:sz w:val="2"/>
        </w:rPr>
        <w:t xml:space="preserve"> </w:t>
      </w:r>
    </w:p>
    <w:p w14:paraId="5CD22FAC" w14:textId="77777777" w:rsidR="00A97412" w:rsidRDefault="00000000">
      <w:pPr>
        <w:spacing w:after="204"/>
        <w:ind w:left="-5" w:hanging="10"/>
      </w:pPr>
      <w:r>
        <w:rPr>
          <w:b/>
        </w:rPr>
        <w:t xml:space="preserve">Ventajas y desventajas de los algoritmos simétricos y asimétricos: </w:t>
      </w:r>
    </w:p>
    <w:p w14:paraId="067BD1C0" w14:textId="77777777" w:rsidR="00A97412" w:rsidRDefault="00000000">
      <w:pPr>
        <w:numPr>
          <w:ilvl w:val="0"/>
          <w:numId w:val="145"/>
        </w:numPr>
        <w:spacing w:after="197" w:line="266" w:lineRule="auto"/>
        <w:ind w:right="44" w:hanging="360"/>
      </w:pPr>
      <w:r>
        <w:t xml:space="preserve">Los </w:t>
      </w:r>
      <w:r>
        <w:rPr>
          <w:b/>
        </w:rPr>
        <w:t>algoritmos simétricos</w:t>
      </w:r>
      <w:r>
        <w:t xml:space="preserve"> son mucho más rápidos que los asimétricos, pero tienen el problema de que es necesario distribuir las claves, dado que el emisor y el receptor deben usar las mismas en cada comunicación. </w:t>
      </w:r>
    </w:p>
    <w:p w14:paraId="572A5451" w14:textId="77777777" w:rsidR="00A97412" w:rsidRDefault="00000000">
      <w:pPr>
        <w:numPr>
          <w:ilvl w:val="0"/>
          <w:numId w:val="145"/>
        </w:numPr>
        <w:spacing w:after="197" w:line="266" w:lineRule="auto"/>
        <w:ind w:right="44" w:hanging="360"/>
      </w:pPr>
      <w:r>
        <w:t xml:space="preserve">Los </w:t>
      </w:r>
      <w:r>
        <w:rPr>
          <w:b/>
        </w:rPr>
        <w:t>métodos asimétricos</w:t>
      </w:r>
      <w:r>
        <w:t xml:space="preserve"> usan claves distintas, con lo que se evita el problema de la distribución, pero son lentos.  </w:t>
      </w:r>
    </w:p>
    <w:p w14:paraId="0DF18FA8" w14:textId="77777777" w:rsidR="00A97412" w:rsidRDefault="00000000">
      <w:pPr>
        <w:numPr>
          <w:ilvl w:val="0"/>
          <w:numId w:val="145"/>
        </w:numPr>
        <w:spacing w:after="190" w:line="266" w:lineRule="auto"/>
        <w:ind w:right="44" w:hanging="360"/>
      </w:pPr>
      <w:r>
        <w:t xml:space="preserve">La solución usada universalmente es llegar a claves comunes con un método asimétrico y luego cambiar a uno simétrico para la transmisión masiva. </w:t>
      </w:r>
    </w:p>
    <w:p w14:paraId="0720C68C" w14:textId="77777777" w:rsidR="00A97412" w:rsidRDefault="00000000">
      <w:pPr>
        <w:spacing w:after="0"/>
      </w:pPr>
      <w:r>
        <w:rPr>
          <w:b/>
          <w:sz w:val="26"/>
        </w:rPr>
        <w:t xml:space="preserve"> </w:t>
      </w:r>
    </w:p>
    <w:p w14:paraId="0F6DAA46" w14:textId="77777777" w:rsidR="00A97412" w:rsidRDefault="00000000">
      <w:pPr>
        <w:spacing w:after="123"/>
        <w:ind w:left="-5" w:hanging="10"/>
      </w:pPr>
      <w:r>
        <w:rPr>
          <w:b/>
          <w:sz w:val="26"/>
          <w:u w:val="single" w:color="000000"/>
        </w:rPr>
        <w:t>Firma electrónica:</w:t>
      </w:r>
      <w:r>
        <w:rPr>
          <w:b/>
          <w:sz w:val="26"/>
        </w:rPr>
        <w:t xml:space="preserve"> </w:t>
      </w:r>
    </w:p>
    <w:p w14:paraId="7D2A08DB" w14:textId="77777777" w:rsidR="00A97412" w:rsidRDefault="00000000">
      <w:pPr>
        <w:spacing w:after="1" w:line="258" w:lineRule="auto"/>
        <w:ind w:left="-5" w:right="42" w:hanging="10"/>
      </w:pPr>
      <w:r>
        <w:t xml:space="preserve">La firma electrónica </w:t>
      </w:r>
      <w:r>
        <w:rPr>
          <w:u w:val="single" w:color="000000"/>
        </w:rPr>
        <w:t>es una manera de representación y confirmación de la identidad de un</w:t>
      </w:r>
      <w:r>
        <w:t xml:space="preserve"> </w:t>
      </w:r>
      <w:r>
        <w:rPr>
          <w:u w:val="single" w:color="000000"/>
        </w:rPr>
        <w:t>sujeto en el medio electrónico</w:t>
      </w:r>
      <w:r>
        <w:t xml:space="preserve">. Técnicamente, es un conjunto de datos únicos encriptados. </w:t>
      </w:r>
    </w:p>
    <w:p w14:paraId="50A2BA0F" w14:textId="77777777" w:rsidR="00A97412" w:rsidRDefault="00000000">
      <w:pPr>
        <w:spacing w:after="349"/>
      </w:pPr>
      <w:r>
        <w:rPr>
          <w:b/>
          <w:sz w:val="2"/>
        </w:rPr>
        <w:t xml:space="preserve"> </w:t>
      </w:r>
    </w:p>
    <w:p w14:paraId="0DC8BF13" w14:textId="77777777" w:rsidR="00A97412" w:rsidRDefault="00000000">
      <w:pPr>
        <w:spacing w:after="0"/>
        <w:ind w:left="-5" w:hanging="10"/>
      </w:pPr>
      <w:r>
        <w:rPr>
          <w:b/>
        </w:rPr>
        <w:t xml:space="preserve">Diferencias entre una firma digital y una firma electrónica: </w:t>
      </w:r>
    </w:p>
    <w:tbl>
      <w:tblPr>
        <w:tblStyle w:val="TableGrid"/>
        <w:tblW w:w="9189" w:type="dxa"/>
        <w:tblInd w:w="12" w:type="dxa"/>
        <w:tblCellMar>
          <w:top w:w="122" w:type="dxa"/>
          <w:left w:w="142" w:type="dxa"/>
          <w:bottom w:w="0" w:type="dxa"/>
          <w:right w:w="112" w:type="dxa"/>
        </w:tblCellMar>
        <w:tblLook w:val="04A0" w:firstRow="1" w:lastRow="0" w:firstColumn="1" w:lastColumn="0" w:noHBand="0" w:noVBand="1"/>
      </w:tblPr>
      <w:tblGrid>
        <w:gridCol w:w="4424"/>
        <w:gridCol w:w="4765"/>
      </w:tblGrid>
      <w:tr w:rsidR="00A97412" w14:paraId="6D9B1993" w14:textId="77777777">
        <w:trPr>
          <w:trHeight w:val="585"/>
        </w:trPr>
        <w:tc>
          <w:tcPr>
            <w:tcW w:w="4424" w:type="dxa"/>
            <w:tcBorders>
              <w:top w:val="single" w:sz="8" w:space="0" w:color="000000"/>
              <w:left w:val="single" w:sz="8" w:space="0" w:color="000000"/>
              <w:bottom w:val="single" w:sz="8" w:space="0" w:color="000000"/>
              <w:right w:val="single" w:sz="8" w:space="0" w:color="000000"/>
            </w:tcBorders>
            <w:shd w:val="clear" w:color="auto" w:fill="3333CC"/>
          </w:tcPr>
          <w:p w14:paraId="6956E569" w14:textId="77777777" w:rsidR="00A97412" w:rsidRDefault="00000000">
            <w:pPr>
              <w:spacing w:after="0"/>
            </w:pPr>
            <w:r>
              <w:rPr>
                <w:color w:val="FFFFFF"/>
              </w:rPr>
              <w:t xml:space="preserve">FIRMA ELECTRÓNICA </w:t>
            </w:r>
          </w:p>
        </w:tc>
        <w:tc>
          <w:tcPr>
            <w:tcW w:w="4765" w:type="dxa"/>
            <w:tcBorders>
              <w:top w:val="single" w:sz="8" w:space="0" w:color="000000"/>
              <w:left w:val="single" w:sz="8" w:space="0" w:color="000000"/>
              <w:bottom w:val="single" w:sz="8" w:space="0" w:color="000000"/>
              <w:right w:val="single" w:sz="8" w:space="0" w:color="000000"/>
            </w:tcBorders>
            <w:shd w:val="clear" w:color="auto" w:fill="3333CC"/>
          </w:tcPr>
          <w:p w14:paraId="45ABDF1C" w14:textId="77777777" w:rsidR="00A97412" w:rsidRDefault="00000000">
            <w:pPr>
              <w:spacing w:after="0"/>
              <w:ind w:left="3"/>
            </w:pPr>
            <w:r>
              <w:rPr>
                <w:color w:val="FFFFFF"/>
              </w:rPr>
              <w:t xml:space="preserve">FIRMA DIGITAL </w:t>
            </w:r>
          </w:p>
        </w:tc>
      </w:tr>
      <w:tr w:rsidR="00A97412" w14:paraId="7272EB31" w14:textId="77777777">
        <w:trPr>
          <w:trHeight w:val="668"/>
        </w:trPr>
        <w:tc>
          <w:tcPr>
            <w:tcW w:w="4424" w:type="dxa"/>
            <w:tcBorders>
              <w:top w:val="single" w:sz="8" w:space="0" w:color="000000"/>
              <w:left w:val="single" w:sz="8" w:space="0" w:color="000000"/>
              <w:bottom w:val="double" w:sz="29" w:space="0" w:color="ADADEB"/>
              <w:right w:val="single" w:sz="8" w:space="0" w:color="000000"/>
            </w:tcBorders>
            <w:shd w:val="clear" w:color="auto" w:fill="ADADEB"/>
          </w:tcPr>
          <w:p w14:paraId="72310586" w14:textId="77777777" w:rsidR="00A97412" w:rsidRDefault="00000000">
            <w:pPr>
              <w:spacing w:after="0"/>
            </w:pPr>
            <w:r>
              <w:rPr>
                <w:i/>
              </w:rPr>
              <w:t>No hay transformación.</w:t>
            </w:r>
            <w:r>
              <w:t xml:space="preserve"> </w:t>
            </w:r>
          </w:p>
        </w:tc>
        <w:tc>
          <w:tcPr>
            <w:tcW w:w="4765" w:type="dxa"/>
            <w:tcBorders>
              <w:top w:val="single" w:sz="8" w:space="0" w:color="000000"/>
              <w:left w:val="single" w:sz="8" w:space="0" w:color="000000"/>
              <w:bottom w:val="double" w:sz="29" w:space="0" w:color="ADADEB"/>
              <w:right w:val="single" w:sz="8" w:space="0" w:color="000000"/>
            </w:tcBorders>
            <w:shd w:val="clear" w:color="auto" w:fill="ADADEB"/>
          </w:tcPr>
          <w:p w14:paraId="5DADDFE3" w14:textId="77777777" w:rsidR="00A97412" w:rsidRDefault="00000000">
            <w:pPr>
              <w:spacing w:after="0"/>
              <w:ind w:left="3"/>
            </w:pPr>
            <w:r>
              <w:rPr>
                <w:i/>
              </w:rPr>
              <w:t>Es la transformación de la firma de un mensaje.</w:t>
            </w:r>
            <w:r>
              <w:t xml:space="preserve"> </w:t>
            </w:r>
          </w:p>
        </w:tc>
      </w:tr>
      <w:tr w:rsidR="00A97412" w14:paraId="6119ACA1" w14:textId="77777777">
        <w:trPr>
          <w:trHeight w:val="614"/>
        </w:trPr>
        <w:tc>
          <w:tcPr>
            <w:tcW w:w="4424" w:type="dxa"/>
            <w:tcBorders>
              <w:top w:val="double" w:sz="29" w:space="0" w:color="ADADEB"/>
              <w:left w:val="single" w:sz="8" w:space="0" w:color="000000"/>
              <w:bottom w:val="single" w:sz="8" w:space="0" w:color="000000"/>
              <w:right w:val="single" w:sz="8" w:space="0" w:color="000000"/>
            </w:tcBorders>
            <w:shd w:val="clear" w:color="auto" w:fill="ADADEB"/>
          </w:tcPr>
          <w:p w14:paraId="3DB5ADF0" w14:textId="77777777" w:rsidR="00A97412" w:rsidRDefault="00000000">
            <w:pPr>
              <w:spacing w:after="0"/>
            </w:pPr>
            <w:r>
              <w:rPr>
                <w:i/>
              </w:rPr>
              <w:t>No se usan claves.</w:t>
            </w:r>
            <w:r>
              <w:t xml:space="preserve"> </w:t>
            </w:r>
          </w:p>
        </w:tc>
        <w:tc>
          <w:tcPr>
            <w:tcW w:w="4765" w:type="dxa"/>
            <w:tcBorders>
              <w:top w:val="double" w:sz="29" w:space="0" w:color="ADADEB"/>
              <w:left w:val="single" w:sz="8" w:space="0" w:color="000000"/>
              <w:bottom w:val="single" w:sz="8" w:space="0" w:color="000000"/>
              <w:right w:val="single" w:sz="8" w:space="0" w:color="000000"/>
            </w:tcBorders>
            <w:shd w:val="clear" w:color="auto" w:fill="ADADEB"/>
          </w:tcPr>
          <w:p w14:paraId="7DDEA2D4" w14:textId="77777777" w:rsidR="00A97412" w:rsidRDefault="00000000">
            <w:pPr>
              <w:spacing w:after="0"/>
              <w:ind w:left="3"/>
            </w:pPr>
            <w:r>
              <w:rPr>
                <w:i/>
              </w:rPr>
              <w:t>Se utiliza una clave pública y otra privada.</w:t>
            </w:r>
            <w:r>
              <w:t xml:space="preserve"> </w:t>
            </w:r>
          </w:p>
        </w:tc>
      </w:tr>
      <w:tr w:rsidR="00A97412" w14:paraId="4621FFC5" w14:textId="77777777">
        <w:trPr>
          <w:trHeight w:val="930"/>
        </w:trPr>
        <w:tc>
          <w:tcPr>
            <w:tcW w:w="4424" w:type="dxa"/>
            <w:tcBorders>
              <w:top w:val="single" w:sz="8" w:space="0" w:color="000000"/>
              <w:left w:val="single" w:sz="8" w:space="0" w:color="000000"/>
              <w:bottom w:val="double" w:sz="29" w:space="0" w:color="ADADEB"/>
              <w:right w:val="single" w:sz="8" w:space="0" w:color="000000"/>
            </w:tcBorders>
            <w:shd w:val="clear" w:color="auto" w:fill="ADADEB"/>
          </w:tcPr>
          <w:p w14:paraId="31008204" w14:textId="77777777" w:rsidR="00A97412" w:rsidRDefault="00000000">
            <w:pPr>
              <w:spacing w:after="0"/>
            </w:pPr>
            <w:r>
              <w:rPr>
                <w:i/>
              </w:rPr>
              <w:t>Se utiliza para identificar a su emisor (signatario).</w:t>
            </w:r>
            <w:r>
              <w:t xml:space="preserve"> </w:t>
            </w:r>
          </w:p>
        </w:tc>
        <w:tc>
          <w:tcPr>
            <w:tcW w:w="4765" w:type="dxa"/>
            <w:tcBorders>
              <w:top w:val="single" w:sz="8" w:space="0" w:color="000000"/>
              <w:left w:val="single" w:sz="8" w:space="0" w:color="000000"/>
              <w:bottom w:val="double" w:sz="29" w:space="0" w:color="ADADEB"/>
              <w:right w:val="single" w:sz="8" w:space="0" w:color="000000"/>
            </w:tcBorders>
            <w:shd w:val="clear" w:color="auto" w:fill="ADADEB"/>
          </w:tcPr>
          <w:p w14:paraId="7B88B202" w14:textId="77777777" w:rsidR="00A97412" w:rsidRDefault="00000000">
            <w:pPr>
              <w:spacing w:after="0"/>
              <w:ind w:left="3"/>
            </w:pPr>
            <w:r>
              <w:rPr>
                <w:i/>
              </w:rPr>
              <w:t>Asegura la autoría.</w:t>
            </w:r>
            <w:r>
              <w:t xml:space="preserve"> </w:t>
            </w:r>
          </w:p>
        </w:tc>
      </w:tr>
      <w:tr w:rsidR="00A97412" w14:paraId="5F5E6010" w14:textId="77777777">
        <w:trPr>
          <w:trHeight w:val="614"/>
        </w:trPr>
        <w:tc>
          <w:tcPr>
            <w:tcW w:w="4424" w:type="dxa"/>
            <w:tcBorders>
              <w:top w:val="double" w:sz="29" w:space="0" w:color="ADADEB"/>
              <w:left w:val="single" w:sz="8" w:space="0" w:color="000000"/>
              <w:bottom w:val="double" w:sz="29" w:space="0" w:color="ADADEB"/>
              <w:right w:val="single" w:sz="8" w:space="0" w:color="000000"/>
            </w:tcBorders>
            <w:shd w:val="clear" w:color="auto" w:fill="ADADEB"/>
          </w:tcPr>
          <w:p w14:paraId="215E0AF3" w14:textId="77777777" w:rsidR="00A97412" w:rsidRDefault="00000000">
            <w:pPr>
              <w:spacing w:after="0"/>
            </w:pPr>
            <w:r>
              <w:rPr>
                <w:i/>
              </w:rPr>
              <w:t>No asegura su integridad.</w:t>
            </w:r>
            <w:r>
              <w:t xml:space="preserve"> </w:t>
            </w:r>
          </w:p>
        </w:tc>
        <w:tc>
          <w:tcPr>
            <w:tcW w:w="4765" w:type="dxa"/>
            <w:tcBorders>
              <w:top w:val="double" w:sz="29" w:space="0" w:color="ADADEB"/>
              <w:left w:val="single" w:sz="8" w:space="0" w:color="000000"/>
              <w:bottom w:val="double" w:sz="29" w:space="0" w:color="ADADEB"/>
              <w:right w:val="single" w:sz="8" w:space="0" w:color="000000"/>
            </w:tcBorders>
            <w:shd w:val="clear" w:color="auto" w:fill="ADADEB"/>
          </w:tcPr>
          <w:p w14:paraId="2FD6D2B6" w14:textId="77777777" w:rsidR="00A97412" w:rsidRDefault="00000000">
            <w:pPr>
              <w:spacing w:after="0"/>
              <w:ind w:left="3"/>
            </w:pPr>
            <w:r>
              <w:rPr>
                <w:i/>
              </w:rPr>
              <w:t>Asegura la integridad del mensaje.</w:t>
            </w:r>
            <w:r>
              <w:t xml:space="preserve"> </w:t>
            </w:r>
          </w:p>
        </w:tc>
      </w:tr>
      <w:tr w:rsidR="00A97412" w14:paraId="13625AA0" w14:textId="77777777">
        <w:trPr>
          <w:trHeight w:val="878"/>
        </w:trPr>
        <w:tc>
          <w:tcPr>
            <w:tcW w:w="4424" w:type="dxa"/>
            <w:tcBorders>
              <w:top w:val="double" w:sz="29" w:space="0" w:color="ADADEB"/>
              <w:left w:val="single" w:sz="8" w:space="0" w:color="000000"/>
              <w:bottom w:val="single" w:sz="8" w:space="0" w:color="000000"/>
              <w:right w:val="single" w:sz="8" w:space="0" w:color="000000"/>
            </w:tcBorders>
            <w:shd w:val="clear" w:color="auto" w:fill="ADADEB"/>
          </w:tcPr>
          <w:p w14:paraId="42983EBF" w14:textId="77777777" w:rsidR="00A97412" w:rsidRDefault="00000000">
            <w:pPr>
              <w:spacing w:after="0"/>
              <w:ind w:right="17"/>
            </w:pPr>
            <w:r>
              <w:rPr>
                <w:i/>
              </w:rPr>
              <w:t>Puede ser la representación electrónica de una firma hológrafa.</w:t>
            </w:r>
            <w:r>
              <w:t xml:space="preserve"> </w:t>
            </w:r>
          </w:p>
        </w:tc>
        <w:tc>
          <w:tcPr>
            <w:tcW w:w="4765" w:type="dxa"/>
            <w:tcBorders>
              <w:top w:val="double" w:sz="29" w:space="0" w:color="ADADEB"/>
              <w:left w:val="single" w:sz="8" w:space="0" w:color="000000"/>
              <w:bottom w:val="single" w:sz="8" w:space="0" w:color="000000"/>
              <w:right w:val="single" w:sz="8" w:space="0" w:color="000000"/>
            </w:tcBorders>
            <w:shd w:val="clear" w:color="auto" w:fill="ADADEB"/>
          </w:tcPr>
          <w:p w14:paraId="65AC05AB" w14:textId="77777777" w:rsidR="00A97412" w:rsidRDefault="00000000">
            <w:pPr>
              <w:spacing w:after="0"/>
              <w:ind w:left="3" w:right="19"/>
            </w:pPr>
            <w:r>
              <w:rPr>
                <w:i/>
              </w:rPr>
              <w:t>No es una representación electrónica de una firma hológrafa.</w:t>
            </w:r>
            <w:r>
              <w:t xml:space="preserve"> </w:t>
            </w:r>
          </w:p>
        </w:tc>
      </w:tr>
      <w:tr w:rsidR="00A97412" w14:paraId="03B85CC9" w14:textId="77777777">
        <w:trPr>
          <w:trHeight w:val="929"/>
        </w:trPr>
        <w:tc>
          <w:tcPr>
            <w:tcW w:w="4424" w:type="dxa"/>
            <w:tcBorders>
              <w:top w:val="single" w:sz="8" w:space="0" w:color="000000"/>
              <w:left w:val="single" w:sz="8" w:space="0" w:color="000000"/>
              <w:bottom w:val="double" w:sz="29" w:space="0" w:color="ADADEB"/>
              <w:right w:val="single" w:sz="8" w:space="0" w:color="000000"/>
            </w:tcBorders>
            <w:shd w:val="clear" w:color="auto" w:fill="ADADEB"/>
          </w:tcPr>
          <w:p w14:paraId="3F3B5603" w14:textId="77777777" w:rsidR="00A97412" w:rsidRDefault="00000000">
            <w:pPr>
              <w:spacing w:after="0"/>
            </w:pPr>
            <w:r>
              <w:rPr>
                <w:i/>
              </w:rPr>
              <w:t>Puede ser estampada por medio de elementos de Digitalización.</w:t>
            </w:r>
            <w:r>
              <w:t xml:space="preserve"> </w:t>
            </w:r>
          </w:p>
        </w:tc>
        <w:tc>
          <w:tcPr>
            <w:tcW w:w="4765" w:type="dxa"/>
            <w:tcBorders>
              <w:top w:val="single" w:sz="8" w:space="0" w:color="000000"/>
              <w:left w:val="single" w:sz="8" w:space="0" w:color="000000"/>
              <w:bottom w:val="double" w:sz="29" w:space="0" w:color="ADADEB"/>
              <w:right w:val="single" w:sz="8" w:space="0" w:color="000000"/>
            </w:tcBorders>
            <w:shd w:val="clear" w:color="auto" w:fill="ADADEB"/>
          </w:tcPr>
          <w:p w14:paraId="625F792B" w14:textId="77777777" w:rsidR="00A97412" w:rsidRDefault="00000000">
            <w:pPr>
              <w:spacing w:after="0"/>
              <w:ind w:left="3"/>
            </w:pPr>
            <w:r>
              <w:rPr>
                <w:i/>
              </w:rPr>
              <w:t>Es una subcategoría dentro de la firma electrónica.</w:t>
            </w:r>
            <w:r>
              <w:t xml:space="preserve"> </w:t>
            </w:r>
          </w:p>
        </w:tc>
      </w:tr>
      <w:tr w:rsidR="00A97412" w14:paraId="63131A8C" w14:textId="77777777">
        <w:trPr>
          <w:trHeight w:val="1169"/>
        </w:trPr>
        <w:tc>
          <w:tcPr>
            <w:tcW w:w="4424" w:type="dxa"/>
            <w:tcBorders>
              <w:top w:val="double" w:sz="29" w:space="0" w:color="ADADEB"/>
              <w:left w:val="single" w:sz="8" w:space="0" w:color="000000"/>
              <w:bottom w:val="single" w:sz="8" w:space="0" w:color="000000"/>
              <w:right w:val="single" w:sz="8" w:space="0" w:color="000000"/>
            </w:tcBorders>
            <w:shd w:val="clear" w:color="auto" w:fill="ADADEB"/>
          </w:tcPr>
          <w:p w14:paraId="52CC4FA7" w14:textId="77777777" w:rsidR="00A97412" w:rsidRDefault="00000000">
            <w:pPr>
              <w:spacing w:after="0"/>
            </w:pPr>
            <w:r>
              <w:rPr>
                <w:i/>
              </w:rPr>
              <w:lastRenderedPageBreak/>
              <w:t>Lo electrónico se vincula con otras tecnologías como la mecánica, magnética, eléctrica, óptica.</w:t>
            </w:r>
            <w:r>
              <w:t xml:space="preserve"> </w:t>
            </w:r>
          </w:p>
        </w:tc>
        <w:tc>
          <w:tcPr>
            <w:tcW w:w="4765" w:type="dxa"/>
            <w:tcBorders>
              <w:top w:val="double" w:sz="29" w:space="0" w:color="ADADEB"/>
              <w:left w:val="single" w:sz="8" w:space="0" w:color="000000"/>
              <w:bottom w:val="single" w:sz="8" w:space="0" w:color="000000"/>
              <w:right w:val="single" w:sz="8" w:space="0" w:color="000000"/>
            </w:tcBorders>
            <w:shd w:val="clear" w:color="auto" w:fill="ADADEB"/>
          </w:tcPr>
          <w:p w14:paraId="0318A232" w14:textId="77777777" w:rsidR="00A97412" w:rsidRDefault="00000000">
            <w:pPr>
              <w:spacing w:after="0"/>
              <w:ind w:left="3"/>
            </w:pPr>
            <w:r>
              <w:rPr>
                <w:i/>
              </w:rPr>
              <w:t>No se vincula con otra tecnología especifica.</w:t>
            </w:r>
            <w:r>
              <w:t xml:space="preserve"> </w:t>
            </w:r>
          </w:p>
        </w:tc>
      </w:tr>
      <w:tr w:rsidR="00A97412" w14:paraId="02956688" w14:textId="77777777">
        <w:trPr>
          <w:trHeight w:val="900"/>
        </w:trPr>
        <w:tc>
          <w:tcPr>
            <w:tcW w:w="4424" w:type="dxa"/>
            <w:tcBorders>
              <w:top w:val="single" w:sz="8" w:space="0" w:color="000000"/>
              <w:left w:val="single" w:sz="8" w:space="0" w:color="000000"/>
              <w:bottom w:val="single" w:sz="8" w:space="0" w:color="000000"/>
              <w:right w:val="single" w:sz="8" w:space="0" w:color="000000"/>
            </w:tcBorders>
            <w:shd w:val="clear" w:color="auto" w:fill="ADADEB"/>
            <w:vAlign w:val="center"/>
          </w:tcPr>
          <w:p w14:paraId="6EEE6A84" w14:textId="77777777" w:rsidR="00A97412" w:rsidRDefault="00000000">
            <w:pPr>
              <w:spacing w:after="0"/>
            </w:pPr>
            <w:r>
              <w:rPr>
                <w:i/>
              </w:rPr>
              <w:t>En caso de ser desconocida corresponde a quien la invoca acreditar su validez.</w:t>
            </w:r>
            <w:r>
              <w:t xml:space="preserve"> </w:t>
            </w:r>
          </w:p>
        </w:tc>
        <w:tc>
          <w:tcPr>
            <w:tcW w:w="4765" w:type="dxa"/>
            <w:tcBorders>
              <w:top w:val="single" w:sz="8" w:space="0" w:color="000000"/>
              <w:left w:val="single" w:sz="8" w:space="0" w:color="000000"/>
              <w:bottom w:val="single" w:sz="8" w:space="0" w:color="000000"/>
              <w:right w:val="single" w:sz="8" w:space="0" w:color="000000"/>
            </w:tcBorders>
            <w:shd w:val="clear" w:color="auto" w:fill="ADADEB"/>
          </w:tcPr>
          <w:p w14:paraId="4B792BE2" w14:textId="77777777" w:rsidR="00A97412" w:rsidRDefault="00000000">
            <w:pPr>
              <w:spacing w:after="0"/>
              <w:ind w:left="3"/>
            </w:pPr>
            <w:r>
              <w:rPr>
                <w:i/>
              </w:rPr>
              <w:t>Se presume válido, salvo prueba en contrario.</w:t>
            </w:r>
            <w:r>
              <w:t xml:space="preserve"> </w:t>
            </w:r>
          </w:p>
        </w:tc>
      </w:tr>
    </w:tbl>
    <w:p w14:paraId="388B1253" w14:textId="77777777" w:rsidR="00A97412" w:rsidRDefault="00000000">
      <w:pPr>
        <w:spacing w:after="162"/>
      </w:pPr>
      <w:r>
        <w:rPr>
          <w:b/>
          <w:sz w:val="26"/>
        </w:rPr>
        <w:t xml:space="preserve"> </w:t>
      </w:r>
    </w:p>
    <w:p w14:paraId="4A4AC65B" w14:textId="77777777" w:rsidR="00A97412" w:rsidRDefault="00000000">
      <w:pPr>
        <w:spacing w:after="123"/>
        <w:ind w:left="-5" w:hanging="10"/>
      </w:pPr>
      <w:r>
        <w:rPr>
          <w:b/>
          <w:sz w:val="26"/>
          <w:u w:val="single" w:color="000000"/>
        </w:rPr>
        <w:t>Certificado de Seguridad:</w:t>
      </w:r>
      <w:r>
        <w:rPr>
          <w:b/>
          <w:sz w:val="26"/>
        </w:rPr>
        <w:t xml:space="preserve"> </w:t>
      </w:r>
    </w:p>
    <w:p w14:paraId="31A8777D" w14:textId="77777777" w:rsidR="00A97412" w:rsidRDefault="00000000">
      <w:pPr>
        <w:spacing w:after="153" w:line="266" w:lineRule="auto"/>
        <w:ind w:left="-7" w:right="44" w:hanging="8"/>
      </w:pPr>
      <w:r>
        <w:t xml:space="preserve">Imagine que envía cartas por correo en un sobre transparente, cualquiera que tenga acceso a él podrá ver los datos. Si parece valiosa, pueden hacerse con esa información o modificarla. </w:t>
      </w:r>
    </w:p>
    <w:p w14:paraId="26FCB580" w14:textId="77777777" w:rsidR="00A97412" w:rsidRDefault="00000000">
      <w:pPr>
        <w:spacing w:after="153" w:line="266" w:lineRule="auto"/>
        <w:ind w:left="-7" w:right="44" w:hanging="8"/>
      </w:pPr>
      <w:r>
        <w:t xml:space="preserve">La </w:t>
      </w:r>
      <w:r>
        <w:rPr>
          <w:b/>
        </w:rPr>
        <w:t>autoridad de certificación</w:t>
      </w:r>
      <w:r>
        <w:t xml:space="preserve"> es la </w:t>
      </w:r>
      <w:r>
        <w:rPr>
          <w:u w:val="single" w:color="000000"/>
        </w:rPr>
        <w:t>encargada de emitir los certificados</w:t>
      </w:r>
      <w:r>
        <w:t xml:space="preserve">, verifican el nombre de dominio y la existencia de su empresa, la propiedad del nombre de dominio y su potestad para solicitar el certificado. </w:t>
      </w:r>
      <w:r>
        <w:rPr>
          <w:u w:val="single" w:color="000000"/>
        </w:rPr>
        <w:t>Una entidad autorizada, denominada autoridad de certificación, es la</w:t>
      </w:r>
      <w:r>
        <w:t xml:space="preserve"> </w:t>
      </w:r>
      <w:r>
        <w:rPr>
          <w:u w:val="single" w:color="000000"/>
        </w:rPr>
        <w:t>encargada de emitir los certificados SSL.</w:t>
      </w:r>
      <w:r>
        <w:t xml:space="preserve"> </w:t>
      </w:r>
    </w:p>
    <w:p w14:paraId="47CBC717" w14:textId="77777777" w:rsidR="00A97412" w:rsidRDefault="00000000">
      <w:pPr>
        <w:spacing w:after="153" w:line="266" w:lineRule="auto"/>
        <w:ind w:left="-7" w:right="44" w:hanging="8"/>
      </w:pPr>
      <w:r>
        <w:t xml:space="preserve">Un </w:t>
      </w:r>
      <w:r>
        <w:rPr>
          <w:b/>
        </w:rPr>
        <w:t>certificado SSL</w:t>
      </w:r>
      <w:r>
        <w:t xml:space="preserve"> </w:t>
      </w:r>
      <w:r>
        <w:rPr>
          <w:u w:val="single" w:color="000000"/>
        </w:rPr>
        <w:t>establece un canal de comunicaciones privado que permite cifrar los datos</w:t>
      </w:r>
      <w:r>
        <w:t xml:space="preserve"> </w:t>
      </w:r>
      <w:r>
        <w:rPr>
          <w:u w:val="single" w:color="000000"/>
        </w:rPr>
        <w:t>durante su transmisión</w:t>
      </w:r>
      <w:r>
        <w:t xml:space="preserve">. El cifrado codifica los datos, fundamentalmente creando un sobre que preserva la confidencialidad del mensaje. </w:t>
      </w:r>
    </w:p>
    <w:p w14:paraId="6FA1A428" w14:textId="77777777" w:rsidR="00A97412" w:rsidRDefault="00A97412">
      <w:pPr>
        <w:sectPr w:rsidR="00A97412">
          <w:headerReference w:type="even" r:id="rId846"/>
          <w:headerReference w:type="default" r:id="rId847"/>
          <w:footerReference w:type="even" r:id="rId848"/>
          <w:footerReference w:type="default" r:id="rId849"/>
          <w:headerReference w:type="first" r:id="rId850"/>
          <w:footerReference w:type="first" r:id="rId851"/>
          <w:pgSz w:w="11906" w:h="16838"/>
          <w:pgMar w:top="1413" w:right="1650" w:bottom="1429" w:left="1702" w:header="720" w:footer="720" w:gutter="0"/>
          <w:cols w:space="720"/>
        </w:sectPr>
      </w:pPr>
    </w:p>
    <w:p w14:paraId="27237477" w14:textId="77777777" w:rsidR="00A97412" w:rsidRDefault="00000000">
      <w:pPr>
        <w:spacing w:after="158"/>
        <w:ind w:left="-5" w:hanging="10"/>
      </w:pPr>
      <w:r>
        <w:rPr>
          <w:b/>
        </w:rPr>
        <w:lastRenderedPageBreak/>
        <w:t xml:space="preserve">MOBILE </w:t>
      </w:r>
    </w:p>
    <w:p w14:paraId="1637BC4B" w14:textId="77777777" w:rsidR="00A97412" w:rsidRDefault="00000000">
      <w:pPr>
        <w:spacing w:after="109" w:line="249" w:lineRule="auto"/>
        <w:ind w:left="10" w:hanging="10"/>
        <w:jc w:val="both"/>
      </w:pPr>
      <w:r>
        <w:rPr>
          <w:b/>
        </w:rPr>
        <w:t>MOBILE</w:t>
      </w:r>
      <w:r>
        <w:t xml:space="preserve"> .......................................................................................................................................... 2 </w:t>
      </w:r>
    </w:p>
    <w:p w14:paraId="733F5286" w14:textId="77777777" w:rsidR="00A97412" w:rsidRDefault="00000000">
      <w:pPr>
        <w:spacing w:after="107" w:line="249" w:lineRule="auto"/>
        <w:ind w:left="231" w:hanging="10"/>
        <w:jc w:val="both"/>
      </w:pPr>
      <w:r>
        <w:rPr>
          <w:b/>
        </w:rPr>
        <w:t>TELEFONIA CELULAR</w:t>
      </w:r>
      <w:r>
        <w:t xml:space="preserve"> ................................................................................................................. 2 </w:t>
      </w:r>
    </w:p>
    <w:p w14:paraId="5F4DD13E" w14:textId="77777777" w:rsidR="00A97412" w:rsidRDefault="00000000">
      <w:pPr>
        <w:spacing w:after="109" w:line="249" w:lineRule="auto"/>
        <w:ind w:left="231" w:hanging="10"/>
        <w:jc w:val="both"/>
      </w:pPr>
      <w:r>
        <w:rPr>
          <w:b/>
        </w:rPr>
        <w:t>NECESIDADES DE COMUNICACIÓN</w:t>
      </w:r>
      <w:r>
        <w:t xml:space="preserve"> .......................................................................................... 2 </w:t>
      </w:r>
    </w:p>
    <w:p w14:paraId="47612D63" w14:textId="77777777" w:rsidR="00A97412" w:rsidRDefault="00000000">
      <w:pPr>
        <w:spacing w:after="107" w:line="249" w:lineRule="auto"/>
        <w:ind w:left="231" w:hanging="10"/>
        <w:jc w:val="both"/>
      </w:pPr>
      <w:r>
        <w:rPr>
          <w:b/>
        </w:rPr>
        <w:t>ETAPAS DE UNA COMUNICACIÓN:</w:t>
      </w:r>
      <w:r>
        <w:t xml:space="preserve"> .......................................................................................... 2 </w:t>
      </w:r>
    </w:p>
    <w:p w14:paraId="7616FE16" w14:textId="77777777" w:rsidR="00A97412" w:rsidRDefault="00000000">
      <w:pPr>
        <w:spacing w:after="107" w:line="249" w:lineRule="auto"/>
        <w:ind w:left="231" w:hanging="10"/>
        <w:jc w:val="both"/>
      </w:pPr>
      <w:r>
        <w:rPr>
          <w:b/>
        </w:rPr>
        <w:t>PRIMERAS TECNOLOGIAS: HANDIE</w:t>
      </w:r>
      <w:r>
        <w:t xml:space="preserve"> .......................................................................................... 4 </w:t>
      </w:r>
    </w:p>
    <w:p w14:paraId="6B1E8B00" w14:textId="77777777" w:rsidR="00A97412" w:rsidRDefault="00000000">
      <w:pPr>
        <w:spacing w:after="109" w:line="249" w:lineRule="auto"/>
        <w:ind w:left="231" w:hanging="10"/>
        <w:jc w:val="both"/>
      </w:pPr>
      <w:r>
        <w:rPr>
          <w:b/>
        </w:rPr>
        <w:t>DENOMINACION: GENERACIONES</w:t>
      </w:r>
      <w:r>
        <w:t xml:space="preserve"> ........................................................................................... 5 </w:t>
      </w:r>
    </w:p>
    <w:p w14:paraId="0DC76654" w14:textId="77777777" w:rsidR="00A97412" w:rsidRDefault="00000000">
      <w:pPr>
        <w:spacing w:after="108" w:line="249" w:lineRule="auto"/>
        <w:ind w:left="231" w:hanging="10"/>
        <w:jc w:val="both"/>
      </w:pPr>
      <w:r>
        <w:rPr>
          <w:b/>
        </w:rPr>
        <w:t xml:space="preserve">1 </w:t>
      </w:r>
      <w:proofErr w:type="gramStart"/>
      <w:r>
        <w:rPr>
          <w:b/>
        </w:rPr>
        <w:t>G</w:t>
      </w:r>
      <w:proofErr w:type="gramEnd"/>
      <w:r>
        <w:rPr>
          <w:b/>
        </w:rPr>
        <w:t xml:space="preserve"> – REDES ANALOGICAS</w:t>
      </w:r>
      <w:r>
        <w:t xml:space="preserve"> ........................................................................................................ 6 </w:t>
      </w:r>
    </w:p>
    <w:p w14:paraId="35AD6A93" w14:textId="77777777" w:rsidR="00A97412" w:rsidRDefault="00000000">
      <w:pPr>
        <w:spacing w:after="109" w:line="249" w:lineRule="auto"/>
        <w:ind w:left="231" w:hanging="10"/>
        <w:jc w:val="both"/>
      </w:pPr>
      <w:r>
        <w:rPr>
          <w:b/>
        </w:rPr>
        <w:t>CARACTERISTICAS</w:t>
      </w:r>
      <w:r>
        <w:t xml:space="preserve"> ..................................................................................................................... 6 </w:t>
      </w:r>
    </w:p>
    <w:p w14:paraId="58DE5CDF" w14:textId="77777777" w:rsidR="00A97412" w:rsidRDefault="00000000">
      <w:pPr>
        <w:spacing w:after="107" w:line="249" w:lineRule="auto"/>
        <w:ind w:left="231" w:hanging="10"/>
        <w:jc w:val="both"/>
      </w:pPr>
      <w:r>
        <w:rPr>
          <w:b/>
        </w:rPr>
        <w:t>ACCESO MULTIPLE POIR DIVICION DE FRECUENCIA FDMA</w:t>
      </w:r>
      <w:r>
        <w:t xml:space="preserve"> .................................................... 6 </w:t>
      </w:r>
    </w:p>
    <w:p w14:paraId="659DBE30" w14:textId="77777777" w:rsidR="00A97412" w:rsidRDefault="00000000">
      <w:pPr>
        <w:spacing w:after="107" w:line="249" w:lineRule="auto"/>
        <w:ind w:left="231" w:hanging="10"/>
        <w:jc w:val="both"/>
      </w:pPr>
      <w:r>
        <w:rPr>
          <w:b/>
        </w:rPr>
        <w:t>2</w:t>
      </w:r>
      <w:proofErr w:type="gramStart"/>
      <w:r>
        <w:rPr>
          <w:b/>
        </w:rPr>
        <w:t>G  -</w:t>
      </w:r>
      <w:proofErr w:type="gramEnd"/>
      <w:r>
        <w:rPr>
          <w:b/>
        </w:rPr>
        <w:t xml:space="preserve"> ESQUEMAS. BASADOS EN SISTEMAS DIGITAL TDMA</w:t>
      </w:r>
      <w:r>
        <w:t xml:space="preserve"> ..................................................... 7 </w:t>
      </w:r>
    </w:p>
    <w:p w14:paraId="6F9615D8" w14:textId="77777777" w:rsidR="00A97412" w:rsidRDefault="00000000">
      <w:pPr>
        <w:spacing w:after="100"/>
        <w:ind w:left="231" w:hanging="10"/>
      </w:pPr>
      <w:r>
        <w:rPr>
          <w:b/>
        </w:rPr>
        <w:t>Sistema GSM (2G) Conmutación de Circuito – Basado TDMA</w:t>
      </w:r>
      <w:r>
        <w:t xml:space="preserve"> ................................................ 8 </w:t>
      </w:r>
    </w:p>
    <w:p w14:paraId="6BD0FA93" w14:textId="77777777" w:rsidR="00A97412" w:rsidRDefault="00000000">
      <w:pPr>
        <w:spacing w:after="107" w:line="249" w:lineRule="auto"/>
        <w:ind w:left="231" w:hanging="10"/>
        <w:jc w:val="both"/>
      </w:pPr>
      <w:r>
        <w:rPr>
          <w:b/>
        </w:rPr>
        <w:t>3G – ALTA TRANSMISION:</w:t>
      </w:r>
      <w:r>
        <w:t xml:space="preserve"> ........................................................................................................ 9 </w:t>
      </w:r>
    </w:p>
    <w:p w14:paraId="4B29C406" w14:textId="77777777" w:rsidR="00A97412" w:rsidRDefault="00000000">
      <w:pPr>
        <w:spacing w:after="109" w:line="249" w:lineRule="auto"/>
        <w:ind w:left="231" w:hanging="10"/>
        <w:jc w:val="both"/>
      </w:pPr>
      <w:r>
        <w:rPr>
          <w:b/>
        </w:rPr>
        <w:t>Acceso Múltiple por División de Código CDMA</w:t>
      </w:r>
      <w:r>
        <w:t xml:space="preserve"> ....................................................................... 9 </w:t>
      </w:r>
    </w:p>
    <w:p w14:paraId="1C52064E" w14:textId="77777777" w:rsidR="00A97412" w:rsidRDefault="00000000">
      <w:pPr>
        <w:spacing w:after="107" w:line="249" w:lineRule="auto"/>
        <w:ind w:left="231" w:hanging="10"/>
        <w:jc w:val="both"/>
      </w:pPr>
      <w:r>
        <w:t xml:space="preserve">Sistema de CDMA/WCDMA ...................................................................................................... 10 </w:t>
      </w:r>
    </w:p>
    <w:p w14:paraId="11C895F0" w14:textId="77777777" w:rsidR="00A97412" w:rsidRDefault="00000000">
      <w:pPr>
        <w:spacing w:after="109" w:line="249" w:lineRule="auto"/>
        <w:ind w:left="231" w:hanging="10"/>
        <w:jc w:val="both"/>
      </w:pPr>
      <w:r>
        <w:rPr>
          <w:b/>
        </w:rPr>
        <w:t>4G – VELOCIDAD DEL FUTURO</w:t>
      </w:r>
      <w:r>
        <w:t xml:space="preserve"> ............................................................................................... 10 </w:t>
      </w:r>
    </w:p>
    <w:p w14:paraId="572CC31F" w14:textId="77777777" w:rsidR="00A97412" w:rsidRDefault="00000000">
      <w:pPr>
        <w:spacing w:after="107" w:line="249" w:lineRule="auto"/>
        <w:ind w:left="231" w:hanging="10"/>
        <w:jc w:val="both"/>
      </w:pPr>
      <w:r>
        <w:t xml:space="preserve">Esquemas 4G – Basados en OFDM ........................................................................................... 11 </w:t>
      </w:r>
    </w:p>
    <w:p w14:paraId="6B46592C" w14:textId="77777777" w:rsidR="00A97412" w:rsidRDefault="00000000">
      <w:pPr>
        <w:spacing w:after="107" w:line="249" w:lineRule="auto"/>
        <w:ind w:left="231" w:hanging="10"/>
        <w:jc w:val="both"/>
      </w:pPr>
      <w:r>
        <w:t xml:space="preserve">OFM – </w:t>
      </w:r>
      <w:proofErr w:type="spellStart"/>
      <w:r>
        <w:t>Orthogonal</w:t>
      </w:r>
      <w:proofErr w:type="spellEnd"/>
      <w:r>
        <w:t xml:space="preserve"> </w:t>
      </w:r>
      <w:proofErr w:type="spellStart"/>
      <w:r>
        <w:t>Frequency</w:t>
      </w:r>
      <w:proofErr w:type="spellEnd"/>
      <w:r>
        <w:t xml:space="preserve"> </w:t>
      </w:r>
      <w:proofErr w:type="spellStart"/>
      <w:r>
        <w:t>Division</w:t>
      </w:r>
      <w:proofErr w:type="spellEnd"/>
      <w:r>
        <w:t xml:space="preserve"> </w:t>
      </w:r>
      <w:proofErr w:type="spellStart"/>
      <w:r>
        <w:t>Multiplexing</w:t>
      </w:r>
      <w:proofErr w:type="spellEnd"/>
      <w:r>
        <w:t xml:space="preserve"> ................................................................ 12 </w:t>
      </w:r>
    </w:p>
    <w:p w14:paraId="04D7CFD2" w14:textId="77777777" w:rsidR="00A97412" w:rsidRDefault="00000000">
      <w:pPr>
        <w:spacing w:after="109" w:line="249" w:lineRule="auto"/>
        <w:ind w:left="231" w:hanging="10"/>
        <w:jc w:val="both"/>
      </w:pPr>
      <w:r>
        <w:rPr>
          <w:b/>
        </w:rPr>
        <w:t>ESTANDARES CELULARES</w:t>
      </w:r>
      <w:r>
        <w:t xml:space="preserve"> ....................................................................................................... 12 </w:t>
      </w:r>
    </w:p>
    <w:p w14:paraId="664C4EE1" w14:textId="77777777" w:rsidR="00A97412" w:rsidRDefault="00000000">
      <w:pPr>
        <w:spacing w:after="0" w:line="346" w:lineRule="auto"/>
        <w:ind w:right="490" w:firstLine="221"/>
        <w:jc w:val="both"/>
      </w:pPr>
      <w:r>
        <w:t xml:space="preserve"> ................................................................................................................................................. 12 </w:t>
      </w:r>
    </w:p>
    <w:p w14:paraId="187AF24B" w14:textId="77777777" w:rsidR="00A97412" w:rsidRDefault="00000000">
      <w:pPr>
        <w:spacing w:after="0" w:line="346" w:lineRule="auto"/>
        <w:ind w:right="490" w:firstLine="221"/>
        <w:jc w:val="both"/>
      </w:pPr>
      <w:r>
        <w:t xml:space="preserve"> </w:t>
      </w:r>
    </w:p>
    <w:p w14:paraId="3FADF7F2" w14:textId="77777777" w:rsidR="00A97412" w:rsidRDefault="00000000">
      <w:pPr>
        <w:pStyle w:val="Ttulo1"/>
        <w:spacing w:line="259" w:lineRule="auto"/>
        <w:ind w:left="0" w:right="526" w:firstLine="0"/>
      </w:pPr>
      <w:r>
        <w:rPr>
          <w:color w:val="2E74B5"/>
          <w:sz w:val="44"/>
        </w:rPr>
        <w:lastRenderedPageBreak/>
        <w:t xml:space="preserve">MOBILE </w:t>
      </w:r>
    </w:p>
    <w:p w14:paraId="100DCA72" w14:textId="77777777" w:rsidR="00A97412" w:rsidRDefault="00000000">
      <w:pPr>
        <w:spacing w:after="164"/>
      </w:pPr>
      <w:r>
        <w:rPr>
          <w:noProof/>
        </w:rPr>
        <mc:AlternateContent>
          <mc:Choice Requires="wpg">
            <w:drawing>
              <wp:inline distT="0" distB="0" distL="0" distR="0" wp14:anchorId="23BE5620" wp14:editId="57FAD993">
                <wp:extent cx="5461141" cy="3206430"/>
                <wp:effectExtent l="0" t="0" r="0" b="0"/>
                <wp:docPr id="298622" name="Group 298622"/>
                <wp:cNvGraphicFramePr/>
                <a:graphic xmlns:a="http://schemas.openxmlformats.org/drawingml/2006/main">
                  <a:graphicData uri="http://schemas.microsoft.com/office/word/2010/wordprocessingGroup">
                    <wpg:wgp>
                      <wpg:cNvGrpSpPr/>
                      <wpg:grpSpPr>
                        <a:xfrm>
                          <a:off x="0" y="0"/>
                          <a:ext cx="5461141" cy="3206430"/>
                          <a:chOff x="0" y="0"/>
                          <a:chExt cx="5461141" cy="3206430"/>
                        </a:xfrm>
                      </wpg:grpSpPr>
                      <wps:wsp>
                        <wps:cNvPr id="298615" name="Rectangle 298615"/>
                        <wps:cNvSpPr/>
                        <wps:spPr>
                          <a:xfrm>
                            <a:off x="0" y="0"/>
                            <a:ext cx="1782782" cy="222969"/>
                          </a:xfrm>
                          <a:prstGeom prst="rect">
                            <a:avLst/>
                          </a:prstGeom>
                          <a:ln>
                            <a:noFill/>
                          </a:ln>
                        </wps:spPr>
                        <wps:txbx>
                          <w:txbxContent>
                            <w:p w14:paraId="204A2873" w14:textId="77777777" w:rsidR="00A97412" w:rsidRDefault="00000000">
                              <w:r>
                                <w:rPr>
                                  <w:sz w:val="26"/>
                                  <w:u w:val="single" w:color="000000"/>
                                </w:rPr>
                                <w:t>TELEFONIA CELULAR</w:t>
                              </w:r>
                            </w:p>
                          </w:txbxContent>
                        </wps:txbx>
                        <wps:bodyPr horzOverflow="overflow" vert="horz" lIns="0" tIns="0" rIns="0" bIns="0" rtlCol="0">
                          <a:noAutofit/>
                        </wps:bodyPr>
                      </wps:wsp>
                      <wps:wsp>
                        <wps:cNvPr id="36340" name="Rectangle 36340"/>
                        <wps:cNvSpPr/>
                        <wps:spPr>
                          <a:xfrm>
                            <a:off x="1338402" y="0"/>
                            <a:ext cx="49473" cy="222969"/>
                          </a:xfrm>
                          <a:prstGeom prst="rect">
                            <a:avLst/>
                          </a:prstGeom>
                          <a:ln>
                            <a:noFill/>
                          </a:ln>
                        </wps:spPr>
                        <wps:txbx>
                          <w:txbxContent>
                            <w:p w14:paraId="5BF1DF17" w14:textId="77777777" w:rsidR="00A97412" w:rsidRDefault="00000000">
                              <w:r>
                                <w:rPr>
                                  <w:sz w:val="26"/>
                                </w:rPr>
                                <w:t xml:space="preserve"> </w:t>
                              </w:r>
                            </w:p>
                          </w:txbxContent>
                        </wps:txbx>
                        <wps:bodyPr horzOverflow="overflow" vert="horz" lIns="0" tIns="0" rIns="0" bIns="0" rtlCol="0">
                          <a:noAutofit/>
                        </wps:bodyPr>
                      </wps:wsp>
                      <wps:wsp>
                        <wps:cNvPr id="36342" name="Rectangle 36342"/>
                        <wps:cNvSpPr/>
                        <wps:spPr>
                          <a:xfrm>
                            <a:off x="0" y="242316"/>
                            <a:ext cx="49473" cy="222969"/>
                          </a:xfrm>
                          <a:prstGeom prst="rect">
                            <a:avLst/>
                          </a:prstGeom>
                          <a:ln>
                            <a:noFill/>
                          </a:ln>
                        </wps:spPr>
                        <wps:txbx>
                          <w:txbxContent>
                            <w:p w14:paraId="7F73FB97" w14:textId="77777777" w:rsidR="00A97412" w:rsidRDefault="00000000">
                              <w:r>
                                <w:rPr>
                                  <w:sz w:val="26"/>
                                </w:rPr>
                                <w:t xml:space="preserve"> </w:t>
                              </w:r>
                            </w:p>
                          </w:txbxContent>
                        </wps:txbx>
                        <wps:bodyPr horzOverflow="overflow" vert="horz" lIns="0" tIns="0" rIns="0" bIns="0" rtlCol="0">
                          <a:noAutofit/>
                        </wps:bodyPr>
                      </wps:wsp>
                      <wps:wsp>
                        <wps:cNvPr id="36343" name="Rectangle 36343"/>
                        <wps:cNvSpPr/>
                        <wps:spPr>
                          <a:xfrm>
                            <a:off x="5429453" y="3063621"/>
                            <a:ext cx="42144" cy="189937"/>
                          </a:xfrm>
                          <a:prstGeom prst="rect">
                            <a:avLst/>
                          </a:prstGeom>
                          <a:ln>
                            <a:noFill/>
                          </a:ln>
                        </wps:spPr>
                        <wps:txbx>
                          <w:txbxContent>
                            <w:p w14:paraId="381D6302" w14:textId="77777777" w:rsidR="00A97412" w:rsidRDefault="00000000">
                              <w:r>
                                <w:t xml:space="preserve"> </w:t>
                              </w:r>
                            </w:p>
                          </w:txbxContent>
                        </wps:txbx>
                        <wps:bodyPr horzOverflow="overflow" vert="horz" lIns="0" tIns="0" rIns="0" bIns="0" rtlCol="0">
                          <a:noAutofit/>
                        </wps:bodyPr>
                      </wps:wsp>
                      <pic:pic xmlns:pic="http://schemas.openxmlformats.org/drawingml/2006/picture">
                        <pic:nvPicPr>
                          <pic:cNvPr id="36356" name="Picture 36356"/>
                          <pic:cNvPicPr/>
                        </pic:nvPicPr>
                        <pic:blipFill>
                          <a:blip r:embed="rId852"/>
                          <a:stretch>
                            <a:fillRect/>
                          </a:stretch>
                        </pic:blipFill>
                        <pic:spPr>
                          <a:xfrm>
                            <a:off x="18364" y="444627"/>
                            <a:ext cx="5399024" cy="2713355"/>
                          </a:xfrm>
                          <a:prstGeom prst="rect">
                            <a:avLst/>
                          </a:prstGeom>
                        </pic:spPr>
                      </pic:pic>
                      <wps:wsp>
                        <wps:cNvPr id="36357" name="Shape 36357"/>
                        <wps:cNvSpPr/>
                        <wps:spPr>
                          <a:xfrm>
                            <a:off x="13602" y="439927"/>
                            <a:ext cx="5408549" cy="2722880"/>
                          </a:xfrm>
                          <a:custGeom>
                            <a:avLst/>
                            <a:gdLst/>
                            <a:ahLst/>
                            <a:cxnLst/>
                            <a:rect l="0" t="0" r="0" b="0"/>
                            <a:pathLst>
                              <a:path w="5408549" h="2722880">
                                <a:moveTo>
                                  <a:pt x="0" y="2722880"/>
                                </a:moveTo>
                                <a:lnTo>
                                  <a:pt x="5408549" y="2722880"/>
                                </a:lnTo>
                                <a:lnTo>
                                  <a:pt x="5408549" y="0"/>
                                </a:lnTo>
                                <a:lnTo>
                                  <a:pt x="0" y="0"/>
                                </a:lnTo>
                                <a:close/>
                              </a:path>
                            </a:pathLst>
                          </a:custGeom>
                          <a:ln w="9525" cap="flat">
                            <a:round/>
                          </a:ln>
                        </wps:spPr>
                        <wps:style>
                          <a:lnRef idx="1">
                            <a:srgbClr val="5B9BD5"/>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98622" style="width:430.011pt;height:252.475pt;mso-position-horizontal-relative:char;mso-position-vertical-relative:line" coordsize="54611,32064">
                <v:rect id="Rectangle 298615" style="position:absolute;width:17827;height:2229;left:0;top:0;" filled="f" stroked="f">
                  <v:textbox inset="0,0,0,0">
                    <w:txbxContent>
                      <w:p>
                        <w:pPr>
                          <w:spacing w:before="0" w:after="160" w:line="259" w:lineRule="auto"/>
                        </w:pPr>
                        <w:r>
                          <w:rPr>
                            <w:rFonts w:cs="Calibri" w:hAnsi="Calibri" w:eastAsia="Calibri" w:ascii="Calibri"/>
                            <w:sz w:val="26"/>
                            <w:u w:val="single" w:color="000000"/>
                          </w:rPr>
                          <w:t xml:space="preserve">TELEFONIA CELULAR</w:t>
                        </w:r>
                      </w:p>
                    </w:txbxContent>
                  </v:textbox>
                </v:rect>
                <v:rect id="Rectangle 36340" style="position:absolute;width:494;height:2229;left:13384;top:0;" filled="f" stroked="f">
                  <v:textbox inset="0,0,0,0">
                    <w:txbxContent>
                      <w:p>
                        <w:pPr>
                          <w:spacing w:before="0" w:after="160" w:line="259" w:lineRule="auto"/>
                        </w:pPr>
                        <w:r>
                          <w:rPr>
                            <w:rFonts w:cs="Calibri" w:hAnsi="Calibri" w:eastAsia="Calibri" w:ascii="Calibri"/>
                            <w:sz w:val="26"/>
                          </w:rPr>
                          <w:t xml:space="preserve"> </w:t>
                        </w:r>
                      </w:p>
                    </w:txbxContent>
                  </v:textbox>
                </v:rect>
                <v:rect id="Rectangle 36342" style="position:absolute;width:494;height:2229;left:0;top:2423;" filled="f" stroked="f">
                  <v:textbox inset="0,0,0,0">
                    <w:txbxContent>
                      <w:p>
                        <w:pPr>
                          <w:spacing w:before="0" w:after="160" w:line="259" w:lineRule="auto"/>
                        </w:pPr>
                        <w:r>
                          <w:rPr>
                            <w:rFonts w:cs="Calibri" w:hAnsi="Calibri" w:eastAsia="Calibri" w:ascii="Calibri"/>
                            <w:sz w:val="26"/>
                          </w:rPr>
                          <w:t xml:space="preserve"> </w:t>
                        </w:r>
                      </w:p>
                    </w:txbxContent>
                  </v:textbox>
                </v:rect>
                <v:rect id="Rectangle 36343" style="position:absolute;width:421;height:1899;left:54294;top:30636;" filled="f" stroked="f">
                  <v:textbox inset="0,0,0,0">
                    <w:txbxContent>
                      <w:p>
                        <w:pPr>
                          <w:spacing w:before="0" w:after="160" w:line="259" w:lineRule="auto"/>
                        </w:pPr>
                        <w:r>
                          <w:rPr>
                            <w:rFonts w:cs="Calibri" w:hAnsi="Calibri" w:eastAsia="Calibri" w:ascii="Calibri"/>
                            <w:sz w:val="22"/>
                          </w:rPr>
                          <w:t xml:space="preserve"> </w:t>
                        </w:r>
                      </w:p>
                    </w:txbxContent>
                  </v:textbox>
                </v:rect>
                <v:shape id="Picture 36356" style="position:absolute;width:53990;height:27133;left:183;top:4446;" filled="f">
                  <v:imagedata r:id="rId853"/>
                </v:shape>
                <v:shape id="Shape 36357" style="position:absolute;width:54085;height:27228;left:136;top:4399;" coordsize="5408549,2722880" path="m0,2722880l5408549,2722880l5408549,0l0,0x">
                  <v:stroke weight="0.75pt" endcap="flat" joinstyle="round" on="true" color="#5b9bd5"/>
                  <v:fill on="false" color="#000000" opacity="0"/>
                </v:shape>
              </v:group>
            </w:pict>
          </mc:Fallback>
        </mc:AlternateContent>
      </w:r>
    </w:p>
    <w:p w14:paraId="7C1C2E7C" w14:textId="77777777" w:rsidR="00A97412" w:rsidRDefault="00000000">
      <w:pPr>
        <w:spacing w:after="201"/>
      </w:pPr>
      <w:r>
        <w:t xml:space="preserve"> </w:t>
      </w:r>
    </w:p>
    <w:p w14:paraId="6030384A" w14:textId="77777777" w:rsidR="00A97412" w:rsidRDefault="00000000">
      <w:pPr>
        <w:pStyle w:val="Ttulo2"/>
        <w:ind w:left="-5"/>
      </w:pPr>
      <w:r>
        <w:t>NECESIDADES DE COMUNICACIÓN</w:t>
      </w:r>
      <w:r>
        <w:rPr>
          <w:u w:val="none"/>
        </w:rPr>
        <w:t xml:space="preserve"> </w:t>
      </w:r>
    </w:p>
    <w:p w14:paraId="34EC68CB" w14:textId="77777777" w:rsidR="00A97412" w:rsidRDefault="00000000">
      <w:pPr>
        <w:spacing w:after="117"/>
      </w:pPr>
      <w:r>
        <w:t xml:space="preserve"> </w:t>
      </w:r>
    </w:p>
    <w:p w14:paraId="6C7CFB86" w14:textId="77777777" w:rsidR="00A97412" w:rsidRDefault="00000000">
      <w:pPr>
        <w:spacing w:after="65" w:line="344" w:lineRule="auto"/>
        <w:ind w:right="482" w:hanging="1"/>
      </w:pPr>
      <w:r>
        <w:rPr>
          <w:noProof/>
        </w:rPr>
        <w:drawing>
          <wp:inline distT="0" distB="0" distL="0" distR="0" wp14:anchorId="4D79AEF9" wp14:editId="503A66BD">
            <wp:extent cx="5398644" cy="2767965"/>
            <wp:effectExtent l="0" t="0" r="0" b="0"/>
            <wp:docPr id="36359" name="Picture 36359"/>
            <wp:cNvGraphicFramePr/>
            <a:graphic xmlns:a="http://schemas.openxmlformats.org/drawingml/2006/main">
              <a:graphicData uri="http://schemas.openxmlformats.org/drawingml/2006/picture">
                <pic:pic xmlns:pic="http://schemas.openxmlformats.org/drawingml/2006/picture">
                  <pic:nvPicPr>
                    <pic:cNvPr id="36359" name="Picture 36359"/>
                    <pic:cNvPicPr/>
                  </pic:nvPicPr>
                  <pic:blipFill>
                    <a:blip r:embed="rId854"/>
                    <a:stretch>
                      <a:fillRect/>
                    </a:stretch>
                  </pic:blipFill>
                  <pic:spPr>
                    <a:xfrm>
                      <a:off x="0" y="0"/>
                      <a:ext cx="5398644" cy="2767965"/>
                    </a:xfrm>
                    <a:prstGeom prst="rect">
                      <a:avLst/>
                    </a:prstGeom>
                  </pic:spPr>
                </pic:pic>
              </a:graphicData>
            </a:graphic>
          </wp:inline>
        </w:drawing>
      </w:r>
      <w:r>
        <w:t xml:space="preserve">  </w:t>
      </w:r>
    </w:p>
    <w:p w14:paraId="11CA4456" w14:textId="77777777" w:rsidR="00A97412" w:rsidRDefault="00000000">
      <w:pPr>
        <w:pStyle w:val="Ttulo2"/>
        <w:spacing w:after="117"/>
        <w:ind w:left="-5"/>
      </w:pPr>
      <w:r>
        <w:rPr>
          <w:b/>
          <w:sz w:val="22"/>
        </w:rPr>
        <w:lastRenderedPageBreak/>
        <w:t>ETAPAS DE UNA COMUNICACIÓN:</w:t>
      </w:r>
      <w:r>
        <w:rPr>
          <w:b/>
          <w:sz w:val="22"/>
          <w:u w:val="none"/>
        </w:rPr>
        <w:t xml:space="preserve"> </w:t>
      </w:r>
    </w:p>
    <w:p w14:paraId="17AC4613" w14:textId="77777777" w:rsidR="00A97412" w:rsidRDefault="00000000">
      <w:pPr>
        <w:spacing w:after="98"/>
        <w:ind w:left="-1" w:right="482"/>
        <w:jc w:val="right"/>
      </w:pPr>
      <w:r>
        <w:rPr>
          <w:noProof/>
        </w:rPr>
        <w:drawing>
          <wp:inline distT="0" distB="0" distL="0" distR="0" wp14:anchorId="6B844A28" wp14:editId="4D1DD724">
            <wp:extent cx="5398135" cy="2725420"/>
            <wp:effectExtent l="0" t="0" r="0" b="0"/>
            <wp:docPr id="36380" name="Picture 36380"/>
            <wp:cNvGraphicFramePr/>
            <a:graphic xmlns:a="http://schemas.openxmlformats.org/drawingml/2006/main">
              <a:graphicData uri="http://schemas.openxmlformats.org/drawingml/2006/picture">
                <pic:pic xmlns:pic="http://schemas.openxmlformats.org/drawingml/2006/picture">
                  <pic:nvPicPr>
                    <pic:cNvPr id="36380" name="Picture 36380"/>
                    <pic:cNvPicPr/>
                  </pic:nvPicPr>
                  <pic:blipFill>
                    <a:blip r:embed="rId855"/>
                    <a:stretch>
                      <a:fillRect/>
                    </a:stretch>
                  </pic:blipFill>
                  <pic:spPr>
                    <a:xfrm>
                      <a:off x="0" y="0"/>
                      <a:ext cx="5398135" cy="2725420"/>
                    </a:xfrm>
                    <a:prstGeom prst="rect">
                      <a:avLst/>
                    </a:prstGeom>
                  </pic:spPr>
                </pic:pic>
              </a:graphicData>
            </a:graphic>
          </wp:inline>
        </w:drawing>
      </w:r>
      <w:r>
        <w:t xml:space="preserve"> </w:t>
      </w:r>
    </w:p>
    <w:p w14:paraId="47090E89" w14:textId="77777777" w:rsidR="00A97412" w:rsidRDefault="00000000">
      <w:pPr>
        <w:spacing w:after="116"/>
      </w:pPr>
      <w:r>
        <w:t xml:space="preserve"> </w:t>
      </w:r>
    </w:p>
    <w:p w14:paraId="417F6A1F" w14:textId="77777777" w:rsidR="00A97412" w:rsidRDefault="00000000">
      <w:pPr>
        <w:spacing w:after="98"/>
        <w:ind w:left="-1" w:right="482"/>
        <w:jc w:val="right"/>
      </w:pPr>
      <w:r>
        <w:rPr>
          <w:noProof/>
        </w:rPr>
        <w:drawing>
          <wp:inline distT="0" distB="0" distL="0" distR="0" wp14:anchorId="0CD36E9A" wp14:editId="2646BA5A">
            <wp:extent cx="5398516" cy="2755265"/>
            <wp:effectExtent l="0" t="0" r="0" b="0"/>
            <wp:docPr id="36382" name="Picture 36382"/>
            <wp:cNvGraphicFramePr/>
            <a:graphic xmlns:a="http://schemas.openxmlformats.org/drawingml/2006/main">
              <a:graphicData uri="http://schemas.openxmlformats.org/drawingml/2006/picture">
                <pic:pic xmlns:pic="http://schemas.openxmlformats.org/drawingml/2006/picture">
                  <pic:nvPicPr>
                    <pic:cNvPr id="36382" name="Picture 36382"/>
                    <pic:cNvPicPr/>
                  </pic:nvPicPr>
                  <pic:blipFill>
                    <a:blip r:embed="rId856"/>
                    <a:stretch>
                      <a:fillRect/>
                    </a:stretch>
                  </pic:blipFill>
                  <pic:spPr>
                    <a:xfrm>
                      <a:off x="0" y="0"/>
                      <a:ext cx="5398516" cy="2755265"/>
                    </a:xfrm>
                    <a:prstGeom prst="rect">
                      <a:avLst/>
                    </a:prstGeom>
                  </pic:spPr>
                </pic:pic>
              </a:graphicData>
            </a:graphic>
          </wp:inline>
        </w:drawing>
      </w:r>
      <w:r>
        <w:t xml:space="preserve"> </w:t>
      </w:r>
    </w:p>
    <w:p w14:paraId="5017049F" w14:textId="77777777" w:rsidR="00A97412" w:rsidRDefault="00000000">
      <w:pPr>
        <w:spacing w:after="0"/>
      </w:pPr>
      <w:r>
        <w:t xml:space="preserve"> </w:t>
      </w:r>
    </w:p>
    <w:p w14:paraId="1E192E0B" w14:textId="77777777" w:rsidR="00A97412" w:rsidRDefault="00000000">
      <w:pPr>
        <w:pStyle w:val="Ttulo2"/>
        <w:ind w:left="-5"/>
      </w:pPr>
      <w:r>
        <w:lastRenderedPageBreak/>
        <w:t>PRIMERAS TECNOLOGIAS: HANDIE</w:t>
      </w:r>
      <w:r>
        <w:rPr>
          <w:u w:val="none"/>
        </w:rPr>
        <w:t xml:space="preserve"> </w:t>
      </w:r>
    </w:p>
    <w:p w14:paraId="47080D26" w14:textId="77777777" w:rsidR="00A97412" w:rsidRDefault="00000000">
      <w:pPr>
        <w:spacing w:after="136"/>
        <w:ind w:left="-1" w:right="482"/>
        <w:jc w:val="right"/>
      </w:pPr>
      <w:r>
        <w:rPr>
          <w:noProof/>
        </w:rPr>
        <w:drawing>
          <wp:inline distT="0" distB="0" distL="0" distR="0" wp14:anchorId="0267CF36" wp14:editId="63850D27">
            <wp:extent cx="5398897" cy="2696210"/>
            <wp:effectExtent l="0" t="0" r="0" b="0"/>
            <wp:docPr id="36418" name="Picture 36418"/>
            <wp:cNvGraphicFramePr/>
            <a:graphic xmlns:a="http://schemas.openxmlformats.org/drawingml/2006/main">
              <a:graphicData uri="http://schemas.openxmlformats.org/drawingml/2006/picture">
                <pic:pic xmlns:pic="http://schemas.openxmlformats.org/drawingml/2006/picture">
                  <pic:nvPicPr>
                    <pic:cNvPr id="36418" name="Picture 36418"/>
                    <pic:cNvPicPr/>
                  </pic:nvPicPr>
                  <pic:blipFill>
                    <a:blip r:embed="rId857"/>
                    <a:stretch>
                      <a:fillRect/>
                    </a:stretch>
                  </pic:blipFill>
                  <pic:spPr>
                    <a:xfrm>
                      <a:off x="0" y="0"/>
                      <a:ext cx="5398897" cy="2696210"/>
                    </a:xfrm>
                    <a:prstGeom prst="rect">
                      <a:avLst/>
                    </a:prstGeom>
                  </pic:spPr>
                </pic:pic>
              </a:graphicData>
            </a:graphic>
          </wp:inline>
        </w:drawing>
      </w:r>
      <w:r>
        <w:t xml:space="preserve"> </w:t>
      </w:r>
    </w:p>
    <w:p w14:paraId="1AED4AA4" w14:textId="77777777" w:rsidR="00A97412" w:rsidRDefault="00000000">
      <w:pPr>
        <w:spacing w:after="119"/>
        <w:ind w:left="-5" w:hanging="10"/>
      </w:pPr>
      <w:r>
        <w:rPr>
          <w:sz w:val="26"/>
          <w:u w:val="single" w:color="000000"/>
        </w:rPr>
        <w:t>CELDAS:</w:t>
      </w:r>
      <w:r>
        <w:rPr>
          <w:sz w:val="26"/>
        </w:rPr>
        <w:t xml:space="preserve"> </w:t>
      </w:r>
    </w:p>
    <w:p w14:paraId="1C553545" w14:textId="77777777" w:rsidR="00A97412" w:rsidRDefault="00000000">
      <w:pPr>
        <w:spacing w:after="118"/>
      </w:pPr>
      <w:r>
        <w:rPr>
          <w:b/>
        </w:rPr>
        <w:t xml:space="preserve"> </w:t>
      </w:r>
    </w:p>
    <w:p w14:paraId="0BE95AAE" w14:textId="77777777" w:rsidR="00A97412" w:rsidRDefault="00000000">
      <w:pPr>
        <w:spacing w:after="98"/>
        <w:ind w:left="-1" w:right="482"/>
        <w:jc w:val="right"/>
      </w:pPr>
      <w:r>
        <w:rPr>
          <w:noProof/>
        </w:rPr>
        <w:drawing>
          <wp:inline distT="0" distB="0" distL="0" distR="0" wp14:anchorId="02567667" wp14:editId="4A0900BE">
            <wp:extent cx="5398135" cy="2394585"/>
            <wp:effectExtent l="0" t="0" r="0" b="0"/>
            <wp:docPr id="36420" name="Picture 36420"/>
            <wp:cNvGraphicFramePr/>
            <a:graphic xmlns:a="http://schemas.openxmlformats.org/drawingml/2006/main">
              <a:graphicData uri="http://schemas.openxmlformats.org/drawingml/2006/picture">
                <pic:pic xmlns:pic="http://schemas.openxmlformats.org/drawingml/2006/picture">
                  <pic:nvPicPr>
                    <pic:cNvPr id="36420" name="Picture 36420"/>
                    <pic:cNvPicPr/>
                  </pic:nvPicPr>
                  <pic:blipFill>
                    <a:blip r:embed="rId858"/>
                    <a:stretch>
                      <a:fillRect/>
                    </a:stretch>
                  </pic:blipFill>
                  <pic:spPr>
                    <a:xfrm>
                      <a:off x="0" y="0"/>
                      <a:ext cx="5398135" cy="2394585"/>
                    </a:xfrm>
                    <a:prstGeom prst="rect">
                      <a:avLst/>
                    </a:prstGeom>
                  </pic:spPr>
                </pic:pic>
              </a:graphicData>
            </a:graphic>
          </wp:inline>
        </w:drawing>
      </w:r>
      <w:r>
        <w:t xml:space="preserve"> </w:t>
      </w:r>
    </w:p>
    <w:p w14:paraId="12488B0C" w14:textId="77777777" w:rsidR="00A97412" w:rsidRDefault="00000000">
      <w:pPr>
        <w:spacing w:after="161" w:line="257" w:lineRule="auto"/>
        <w:ind w:left="-5" w:right="444" w:hanging="10"/>
      </w:pPr>
      <w:r>
        <w:t xml:space="preserve">La estructura de la red está formada por una Radio </w:t>
      </w:r>
      <w:proofErr w:type="spellStart"/>
      <w:r>
        <w:t>BaseBTS</w:t>
      </w:r>
      <w:proofErr w:type="spellEnd"/>
      <w:r>
        <w:t xml:space="preserve"> y un celular MS; la comunicación de la Radio Base al Celular se </w:t>
      </w:r>
      <w:proofErr w:type="gramStart"/>
      <w:r>
        <w:t>llama  “</w:t>
      </w:r>
      <w:proofErr w:type="spellStart"/>
      <w:proofErr w:type="gramEnd"/>
      <w:r>
        <w:t>Downlink</w:t>
      </w:r>
      <w:proofErr w:type="spellEnd"/>
      <w:r>
        <w:t>” y del celular a la Radio Base se denomina “</w:t>
      </w:r>
      <w:proofErr w:type="spellStart"/>
      <w:r>
        <w:t>Uplink</w:t>
      </w:r>
      <w:proofErr w:type="spellEnd"/>
      <w:r>
        <w:t xml:space="preserve">”. </w:t>
      </w:r>
    </w:p>
    <w:p w14:paraId="040B09EE" w14:textId="77777777" w:rsidR="00A97412" w:rsidRDefault="00000000">
      <w:pPr>
        <w:spacing w:after="161" w:line="257" w:lineRule="auto"/>
        <w:ind w:left="-5" w:right="444" w:hanging="10"/>
      </w:pPr>
      <w:r>
        <w:t xml:space="preserve">La Radio Base cuenta con sectores los cuales tiene un número definido de canales, estos permitirán establecer la comunicación entre diferentes suscriptores que se encuentren en el área de cobertura. </w:t>
      </w:r>
    </w:p>
    <w:p w14:paraId="36889646" w14:textId="77777777" w:rsidR="00A97412" w:rsidRDefault="00000000">
      <w:pPr>
        <w:spacing w:after="0"/>
      </w:pPr>
      <w:r>
        <w:t xml:space="preserve"> </w:t>
      </w:r>
    </w:p>
    <w:p w14:paraId="30F9D8B7" w14:textId="77777777" w:rsidR="00A97412" w:rsidRDefault="00000000">
      <w:pPr>
        <w:spacing w:after="100"/>
        <w:ind w:left="-1" w:right="485"/>
        <w:jc w:val="right"/>
      </w:pPr>
      <w:r>
        <w:rPr>
          <w:noProof/>
        </w:rPr>
        <w:lastRenderedPageBreak/>
        <w:drawing>
          <wp:inline distT="0" distB="0" distL="0" distR="0" wp14:anchorId="566E6320" wp14:editId="63DD94E5">
            <wp:extent cx="5397120" cy="2720975"/>
            <wp:effectExtent l="0" t="0" r="0" b="0"/>
            <wp:docPr id="36453" name="Picture 36453"/>
            <wp:cNvGraphicFramePr/>
            <a:graphic xmlns:a="http://schemas.openxmlformats.org/drawingml/2006/main">
              <a:graphicData uri="http://schemas.openxmlformats.org/drawingml/2006/picture">
                <pic:pic xmlns:pic="http://schemas.openxmlformats.org/drawingml/2006/picture">
                  <pic:nvPicPr>
                    <pic:cNvPr id="36453" name="Picture 36453"/>
                    <pic:cNvPicPr/>
                  </pic:nvPicPr>
                  <pic:blipFill>
                    <a:blip r:embed="rId859"/>
                    <a:stretch>
                      <a:fillRect/>
                    </a:stretch>
                  </pic:blipFill>
                  <pic:spPr>
                    <a:xfrm>
                      <a:off x="0" y="0"/>
                      <a:ext cx="5397120" cy="2720975"/>
                    </a:xfrm>
                    <a:prstGeom prst="rect">
                      <a:avLst/>
                    </a:prstGeom>
                  </pic:spPr>
                </pic:pic>
              </a:graphicData>
            </a:graphic>
          </wp:inline>
        </w:drawing>
      </w:r>
      <w:r>
        <w:t xml:space="preserve"> </w:t>
      </w:r>
    </w:p>
    <w:p w14:paraId="7BFBC3C9" w14:textId="77777777" w:rsidR="00A97412" w:rsidRDefault="00000000">
      <w:pPr>
        <w:spacing w:after="161" w:line="257" w:lineRule="auto"/>
        <w:ind w:left="-5" w:right="444" w:hanging="10"/>
      </w:pPr>
      <w:r>
        <w:t xml:space="preserve">La comunicación que se transmite o recibe entre el Celular y la Radio Base BTS pasa </w:t>
      </w:r>
      <w:proofErr w:type="spellStart"/>
      <w:r>
        <w:t>atraves</w:t>
      </w:r>
      <w:proofErr w:type="spellEnd"/>
      <w:r>
        <w:t xml:space="preserve"> de un controlador BCS la cual agrupa la información de varias BTS y es transmitida/recibida hacia/de la central Telefónica PSTN </w:t>
      </w:r>
    </w:p>
    <w:p w14:paraId="0492F806" w14:textId="77777777" w:rsidR="00A97412" w:rsidRDefault="00000000">
      <w:pPr>
        <w:spacing w:after="158"/>
      </w:pPr>
      <w:r>
        <w:rPr>
          <w:b/>
        </w:rPr>
        <w:t xml:space="preserve"> </w:t>
      </w:r>
    </w:p>
    <w:p w14:paraId="1541B75A" w14:textId="77777777" w:rsidR="00A97412" w:rsidRDefault="00000000">
      <w:r>
        <w:rPr>
          <w:b/>
        </w:rPr>
        <w:t xml:space="preserve"> </w:t>
      </w:r>
    </w:p>
    <w:p w14:paraId="1523C1E1" w14:textId="77777777" w:rsidR="00A97412" w:rsidRDefault="00000000">
      <w:pPr>
        <w:pStyle w:val="Ttulo2"/>
        <w:spacing w:after="117"/>
        <w:ind w:left="-5"/>
      </w:pPr>
      <w:r>
        <w:rPr>
          <w:b/>
          <w:sz w:val="22"/>
        </w:rPr>
        <w:t>DENOMINACION: GENERACIONES</w:t>
      </w:r>
      <w:r>
        <w:rPr>
          <w:b/>
          <w:sz w:val="22"/>
          <w:u w:val="none"/>
        </w:rPr>
        <w:t xml:space="preserve"> </w:t>
      </w:r>
    </w:p>
    <w:p w14:paraId="17D18179" w14:textId="77777777" w:rsidR="00A97412" w:rsidRDefault="00000000">
      <w:pPr>
        <w:spacing w:after="101"/>
        <w:ind w:left="-1"/>
        <w:jc w:val="right"/>
      </w:pPr>
      <w:r>
        <w:rPr>
          <w:noProof/>
        </w:rPr>
        <w:drawing>
          <wp:inline distT="0" distB="0" distL="0" distR="0" wp14:anchorId="46A5FFF7" wp14:editId="69597A59">
            <wp:extent cx="5705475" cy="1839595"/>
            <wp:effectExtent l="0" t="0" r="0" b="0"/>
            <wp:docPr id="36455" name="Picture 36455"/>
            <wp:cNvGraphicFramePr/>
            <a:graphic xmlns:a="http://schemas.openxmlformats.org/drawingml/2006/main">
              <a:graphicData uri="http://schemas.openxmlformats.org/drawingml/2006/picture">
                <pic:pic xmlns:pic="http://schemas.openxmlformats.org/drawingml/2006/picture">
                  <pic:nvPicPr>
                    <pic:cNvPr id="36455" name="Picture 36455"/>
                    <pic:cNvPicPr/>
                  </pic:nvPicPr>
                  <pic:blipFill>
                    <a:blip r:embed="rId860"/>
                    <a:stretch>
                      <a:fillRect/>
                    </a:stretch>
                  </pic:blipFill>
                  <pic:spPr>
                    <a:xfrm>
                      <a:off x="0" y="0"/>
                      <a:ext cx="5705475" cy="1839595"/>
                    </a:xfrm>
                    <a:prstGeom prst="rect">
                      <a:avLst/>
                    </a:prstGeom>
                  </pic:spPr>
                </pic:pic>
              </a:graphicData>
            </a:graphic>
          </wp:inline>
        </w:drawing>
      </w:r>
      <w:r>
        <w:t xml:space="preserve"> </w:t>
      </w:r>
    </w:p>
    <w:p w14:paraId="5B60C34A" w14:textId="77777777" w:rsidR="00A97412" w:rsidRDefault="00000000">
      <w:pPr>
        <w:spacing w:after="7" w:line="249" w:lineRule="auto"/>
        <w:ind w:left="10" w:hanging="10"/>
        <w:jc w:val="both"/>
      </w:pPr>
      <w:r>
        <w:t xml:space="preserve">Este sistema de conexión de la telefonía celular se ha ampliado y desarrollado, cuyo proceso se identifica por Generaciones </w:t>
      </w:r>
      <w:proofErr w:type="gramStart"/>
      <w:r>
        <w:t>de acuerdo a</w:t>
      </w:r>
      <w:proofErr w:type="gramEnd"/>
      <w:r>
        <w:t xml:space="preserve"> los avances que se van introduciendo. </w:t>
      </w:r>
    </w:p>
    <w:p w14:paraId="2A30E0E6" w14:textId="77777777" w:rsidR="00A97412" w:rsidRDefault="00000000">
      <w:pPr>
        <w:pStyle w:val="Ttulo2"/>
        <w:ind w:left="-5"/>
      </w:pPr>
      <w:r>
        <w:lastRenderedPageBreak/>
        <w:t xml:space="preserve">1 </w:t>
      </w:r>
      <w:proofErr w:type="gramStart"/>
      <w:r>
        <w:t>G</w:t>
      </w:r>
      <w:proofErr w:type="gramEnd"/>
      <w:r>
        <w:t xml:space="preserve"> – REDES ANALOGICAS</w:t>
      </w:r>
      <w:r>
        <w:rPr>
          <w:u w:val="none"/>
        </w:rPr>
        <w:t xml:space="preserve"> </w:t>
      </w:r>
    </w:p>
    <w:p w14:paraId="3030AA6D" w14:textId="77777777" w:rsidR="00A97412" w:rsidRDefault="00000000">
      <w:pPr>
        <w:spacing w:after="98"/>
        <w:ind w:left="-1" w:right="482"/>
        <w:jc w:val="right"/>
      </w:pPr>
      <w:r>
        <w:rPr>
          <w:noProof/>
        </w:rPr>
        <w:drawing>
          <wp:inline distT="0" distB="0" distL="0" distR="0" wp14:anchorId="28B79D72" wp14:editId="271FF495">
            <wp:extent cx="5398516" cy="2679065"/>
            <wp:effectExtent l="0" t="0" r="0" b="0"/>
            <wp:docPr id="36487" name="Picture 36487"/>
            <wp:cNvGraphicFramePr/>
            <a:graphic xmlns:a="http://schemas.openxmlformats.org/drawingml/2006/main">
              <a:graphicData uri="http://schemas.openxmlformats.org/drawingml/2006/picture">
                <pic:pic xmlns:pic="http://schemas.openxmlformats.org/drawingml/2006/picture">
                  <pic:nvPicPr>
                    <pic:cNvPr id="36487" name="Picture 36487"/>
                    <pic:cNvPicPr/>
                  </pic:nvPicPr>
                  <pic:blipFill>
                    <a:blip r:embed="rId861"/>
                    <a:stretch>
                      <a:fillRect/>
                    </a:stretch>
                  </pic:blipFill>
                  <pic:spPr>
                    <a:xfrm>
                      <a:off x="0" y="0"/>
                      <a:ext cx="5398516" cy="2679065"/>
                    </a:xfrm>
                    <a:prstGeom prst="rect">
                      <a:avLst/>
                    </a:prstGeom>
                  </pic:spPr>
                </pic:pic>
              </a:graphicData>
            </a:graphic>
          </wp:inline>
        </w:drawing>
      </w:r>
      <w:r>
        <w:t xml:space="preserve"> </w:t>
      </w:r>
    </w:p>
    <w:p w14:paraId="5606ED64" w14:textId="77777777" w:rsidR="00A97412" w:rsidRDefault="00000000">
      <w:pPr>
        <w:pStyle w:val="Ttulo2"/>
        <w:spacing w:after="117"/>
        <w:ind w:left="-5"/>
      </w:pPr>
      <w:r>
        <w:rPr>
          <w:b/>
          <w:sz w:val="22"/>
        </w:rPr>
        <w:t>CARACTERISTICAS</w:t>
      </w:r>
      <w:r>
        <w:rPr>
          <w:b/>
          <w:sz w:val="22"/>
          <w:u w:val="none"/>
        </w:rPr>
        <w:t xml:space="preserve"> </w:t>
      </w:r>
    </w:p>
    <w:p w14:paraId="62CDEE57" w14:textId="77777777" w:rsidR="00A97412" w:rsidRDefault="00000000">
      <w:pPr>
        <w:spacing w:after="101"/>
        <w:ind w:left="-1" w:right="482"/>
        <w:jc w:val="right"/>
      </w:pPr>
      <w:r>
        <w:rPr>
          <w:noProof/>
        </w:rPr>
        <w:drawing>
          <wp:inline distT="0" distB="0" distL="0" distR="0" wp14:anchorId="0FF6CDA0" wp14:editId="0A3B3045">
            <wp:extent cx="5395469" cy="845820"/>
            <wp:effectExtent l="0" t="0" r="0" b="0"/>
            <wp:docPr id="36489" name="Picture 36489"/>
            <wp:cNvGraphicFramePr/>
            <a:graphic xmlns:a="http://schemas.openxmlformats.org/drawingml/2006/main">
              <a:graphicData uri="http://schemas.openxmlformats.org/drawingml/2006/picture">
                <pic:pic xmlns:pic="http://schemas.openxmlformats.org/drawingml/2006/picture">
                  <pic:nvPicPr>
                    <pic:cNvPr id="36489" name="Picture 36489"/>
                    <pic:cNvPicPr/>
                  </pic:nvPicPr>
                  <pic:blipFill>
                    <a:blip r:embed="rId862"/>
                    <a:stretch>
                      <a:fillRect/>
                    </a:stretch>
                  </pic:blipFill>
                  <pic:spPr>
                    <a:xfrm>
                      <a:off x="0" y="0"/>
                      <a:ext cx="5395469" cy="845820"/>
                    </a:xfrm>
                    <a:prstGeom prst="rect">
                      <a:avLst/>
                    </a:prstGeom>
                  </pic:spPr>
                </pic:pic>
              </a:graphicData>
            </a:graphic>
          </wp:inline>
        </w:drawing>
      </w:r>
      <w:r>
        <w:t xml:space="preserve"> </w:t>
      </w:r>
    </w:p>
    <w:p w14:paraId="113D77B8" w14:textId="77777777" w:rsidR="00A97412" w:rsidRDefault="00000000">
      <w:pPr>
        <w:pStyle w:val="Ttulo2"/>
        <w:ind w:left="-5"/>
      </w:pPr>
      <w:r>
        <w:rPr>
          <w:b/>
          <w:sz w:val="22"/>
        </w:rPr>
        <w:t>ACCESO MULTIPLE POIR DIVICION DE FRECUENCIA FDMA</w:t>
      </w:r>
    </w:p>
    <w:p w14:paraId="7E2687D6" w14:textId="77777777" w:rsidR="00A97412" w:rsidRDefault="00000000">
      <w:pPr>
        <w:spacing w:after="98"/>
        <w:ind w:left="-1" w:right="482"/>
        <w:jc w:val="right"/>
      </w:pPr>
      <w:r>
        <w:rPr>
          <w:noProof/>
        </w:rPr>
        <w:drawing>
          <wp:inline distT="0" distB="0" distL="0" distR="0" wp14:anchorId="1BB782F0" wp14:editId="6A26E9AE">
            <wp:extent cx="5398771" cy="2772283"/>
            <wp:effectExtent l="0" t="0" r="0" b="0"/>
            <wp:docPr id="36491" name="Picture 36491"/>
            <wp:cNvGraphicFramePr/>
            <a:graphic xmlns:a="http://schemas.openxmlformats.org/drawingml/2006/main">
              <a:graphicData uri="http://schemas.openxmlformats.org/drawingml/2006/picture">
                <pic:pic xmlns:pic="http://schemas.openxmlformats.org/drawingml/2006/picture">
                  <pic:nvPicPr>
                    <pic:cNvPr id="36491" name="Picture 36491"/>
                    <pic:cNvPicPr/>
                  </pic:nvPicPr>
                  <pic:blipFill>
                    <a:blip r:embed="rId863"/>
                    <a:stretch>
                      <a:fillRect/>
                    </a:stretch>
                  </pic:blipFill>
                  <pic:spPr>
                    <a:xfrm>
                      <a:off x="0" y="0"/>
                      <a:ext cx="5398771" cy="2772283"/>
                    </a:xfrm>
                    <a:prstGeom prst="rect">
                      <a:avLst/>
                    </a:prstGeom>
                  </pic:spPr>
                </pic:pic>
              </a:graphicData>
            </a:graphic>
          </wp:inline>
        </w:drawing>
      </w:r>
      <w:r>
        <w:rPr>
          <w:b/>
        </w:rPr>
        <w:t xml:space="preserve"> </w:t>
      </w:r>
    </w:p>
    <w:p w14:paraId="27360D36" w14:textId="77777777" w:rsidR="00A97412" w:rsidRDefault="00000000">
      <w:pPr>
        <w:spacing w:after="0"/>
      </w:pPr>
      <w:r>
        <w:rPr>
          <w:b/>
        </w:rPr>
        <w:t xml:space="preserve"> </w:t>
      </w:r>
    </w:p>
    <w:p w14:paraId="5FA59CD1" w14:textId="77777777" w:rsidR="00A97412" w:rsidRDefault="00000000">
      <w:pPr>
        <w:spacing w:after="0"/>
        <w:ind w:left="-5" w:hanging="10"/>
      </w:pPr>
      <w:r>
        <w:rPr>
          <w:b/>
          <w:u w:val="single" w:color="000000"/>
        </w:rPr>
        <w:t>2G – GLOBALIZACION DIGITAL</w:t>
      </w:r>
    </w:p>
    <w:p w14:paraId="6F7DF3B6" w14:textId="77777777" w:rsidR="00A97412" w:rsidRDefault="00000000">
      <w:pPr>
        <w:spacing w:after="95"/>
        <w:ind w:left="-1" w:right="482"/>
        <w:jc w:val="right"/>
      </w:pPr>
      <w:r>
        <w:rPr>
          <w:noProof/>
        </w:rPr>
        <w:lastRenderedPageBreak/>
        <w:drawing>
          <wp:inline distT="0" distB="0" distL="0" distR="0" wp14:anchorId="71DFB6C3" wp14:editId="2E734F07">
            <wp:extent cx="5398516" cy="2742565"/>
            <wp:effectExtent l="0" t="0" r="0" b="0"/>
            <wp:docPr id="36530" name="Picture 36530"/>
            <wp:cNvGraphicFramePr/>
            <a:graphic xmlns:a="http://schemas.openxmlformats.org/drawingml/2006/main">
              <a:graphicData uri="http://schemas.openxmlformats.org/drawingml/2006/picture">
                <pic:pic xmlns:pic="http://schemas.openxmlformats.org/drawingml/2006/picture">
                  <pic:nvPicPr>
                    <pic:cNvPr id="36530" name="Picture 36530"/>
                    <pic:cNvPicPr/>
                  </pic:nvPicPr>
                  <pic:blipFill>
                    <a:blip r:embed="rId864"/>
                    <a:stretch>
                      <a:fillRect/>
                    </a:stretch>
                  </pic:blipFill>
                  <pic:spPr>
                    <a:xfrm>
                      <a:off x="0" y="0"/>
                      <a:ext cx="5398516" cy="2742565"/>
                    </a:xfrm>
                    <a:prstGeom prst="rect">
                      <a:avLst/>
                    </a:prstGeom>
                  </pic:spPr>
                </pic:pic>
              </a:graphicData>
            </a:graphic>
          </wp:inline>
        </w:drawing>
      </w:r>
      <w:r>
        <w:t xml:space="preserve"> </w:t>
      </w:r>
    </w:p>
    <w:p w14:paraId="4DFB7BA3" w14:textId="77777777" w:rsidR="00A97412" w:rsidRDefault="00000000">
      <w:pPr>
        <w:pStyle w:val="Ttulo2"/>
        <w:spacing w:after="160"/>
        <w:ind w:left="-5"/>
      </w:pPr>
      <w:r>
        <w:rPr>
          <w:b/>
          <w:sz w:val="22"/>
        </w:rPr>
        <w:t>2</w:t>
      </w:r>
      <w:proofErr w:type="gramStart"/>
      <w:r>
        <w:rPr>
          <w:b/>
          <w:sz w:val="22"/>
        </w:rPr>
        <w:t>G  -</w:t>
      </w:r>
      <w:proofErr w:type="gramEnd"/>
      <w:r>
        <w:rPr>
          <w:b/>
          <w:sz w:val="22"/>
        </w:rPr>
        <w:t xml:space="preserve"> ESQUEMAS. BASADOS EN SISTEMAS DIGITAL TDMA</w:t>
      </w:r>
      <w:r>
        <w:rPr>
          <w:b/>
          <w:sz w:val="22"/>
          <w:u w:val="none"/>
        </w:rPr>
        <w:t xml:space="preserve">  </w:t>
      </w:r>
    </w:p>
    <w:p w14:paraId="43C2F30F" w14:textId="77777777" w:rsidR="00A97412" w:rsidRDefault="00000000">
      <w:pPr>
        <w:spacing w:after="125" w:line="249" w:lineRule="auto"/>
        <w:ind w:left="10" w:right="784" w:hanging="10"/>
        <w:jc w:val="both"/>
      </w:pPr>
      <w:r>
        <w:t xml:space="preserve">(IS- 136 y GSM/GPRS/EGPRS) </w:t>
      </w:r>
    </w:p>
    <w:p w14:paraId="28F34DEF" w14:textId="77777777" w:rsidR="00A97412" w:rsidRDefault="00000000">
      <w:pPr>
        <w:spacing w:after="98"/>
        <w:ind w:left="-1" w:right="482"/>
        <w:jc w:val="right"/>
      </w:pPr>
      <w:r>
        <w:rPr>
          <w:noProof/>
        </w:rPr>
        <w:drawing>
          <wp:inline distT="0" distB="0" distL="0" distR="0" wp14:anchorId="18AB8082" wp14:editId="066DC137">
            <wp:extent cx="5398771" cy="2656205"/>
            <wp:effectExtent l="0" t="0" r="0" b="0"/>
            <wp:docPr id="36532" name="Picture 36532"/>
            <wp:cNvGraphicFramePr/>
            <a:graphic xmlns:a="http://schemas.openxmlformats.org/drawingml/2006/main">
              <a:graphicData uri="http://schemas.openxmlformats.org/drawingml/2006/picture">
                <pic:pic xmlns:pic="http://schemas.openxmlformats.org/drawingml/2006/picture">
                  <pic:nvPicPr>
                    <pic:cNvPr id="36532" name="Picture 36532"/>
                    <pic:cNvPicPr/>
                  </pic:nvPicPr>
                  <pic:blipFill>
                    <a:blip r:embed="rId865"/>
                    <a:stretch>
                      <a:fillRect/>
                    </a:stretch>
                  </pic:blipFill>
                  <pic:spPr>
                    <a:xfrm>
                      <a:off x="0" y="0"/>
                      <a:ext cx="5398771" cy="2656205"/>
                    </a:xfrm>
                    <a:prstGeom prst="rect">
                      <a:avLst/>
                    </a:prstGeom>
                  </pic:spPr>
                </pic:pic>
              </a:graphicData>
            </a:graphic>
          </wp:inline>
        </w:drawing>
      </w:r>
      <w:r>
        <w:t xml:space="preserve"> </w:t>
      </w:r>
    </w:p>
    <w:p w14:paraId="1901883E" w14:textId="77777777" w:rsidR="00A97412" w:rsidRDefault="00000000">
      <w:pPr>
        <w:spacing w:after="0"/>
      </w:pPr>
      <w:r>
        <w:t xml:space="preserve"> </w:t>
      </w:r>
    </w:p>
    <w:p w14:paraId="6AD471C3" w14:textId="77777777" w:rsidR="00A97412" w:rsidRDefault="00000000">
      <w:pPr>
        <w:spacing w:after="9" w:line="249" w:lineRule="auto"/>
        <w:ind w:left="10" w:right="784" w:hanging="10"/>
        <w:jc w:val="both"/>
      </w:pPr>
      <w:r>
        <w:t>En T</w:t>
      </w:r>
    </w:p>
    <w:p w14:paraId="731D2B5D" w14:textId="77777777" w:rsidR="00A97412" w:rsidRDefault="00000000">
      <w:pPr>
        <w:spacing w:after="95"/>
        <w:ind w:left="-1" w:right="482"/>
        <w:jc w:val="right"/>
      </w:pPr>
      <w:r>
        <w:rPr>
          <w:noProof/>
        </w:rPr>
        <w:lastRenderedPageBreak/>
        <w:drawing>
          <wp:inline distT="0" distB="0" distL="0" distR="0" wp14:anchorId="3B9A011F" wp14:editId="1E29C733">
            <wp:extent cx="5398644" cy="2628265"/>
            <wp:effectExtent l="0" t="0" r="0" b="0"/>
            <wp:docPr id="36569" name="Picture 36569"/>
            <wp:cNvGraphicFramePr/>
            <a:graphic xmlns:a="http://schemas.openxmlformats.org/drawingml/2006/main">
              <a:graphicData uri="http://schemas.openxmlformats.org/drawingml/2006/picture">
                <pic:pic xmlns:pic="http://schemas.openxmlformats.org/drawingml/2006/picture">
                  <pic:nvPicPr>
                    <pic:cNvPr id="36569" name="Picture 36569"/>
                    <pic:cNvPicPr/>
                  </pic:nvPicPr>
                  <pic:blipFill>
                    <a:blip r:embed="rId866"/>
                    <a:stretch>
                      <a:fillRect/>
                    </a:stretch>
                  </pic:blipFill>
                  <pic:spPr>
                    <a:xfrm>
                      <a:off x="0" y="0"/>
                      <a:ext cx="5398644" cy="2628265"/>
                    </a:xfrm>
                    <a:prstGeom prst="rect">
                      <a:avLst/>
                    </a:prstGeom>
                  </pic:spPr>
                </pic:pic>
              </a:graphicData>
            </a:graphic>
          </wp:inline>
        </w:drawing>
      </w:r>
      <w:r>
        <w:t xml:space="preserve"> </w:t>
      </w:r>
    </w:p>
    <w:p w14:paraId="411593C8" w14:textId="77777777" w:rsidR="00A97412" w:rsidRDefault="00000000">
      <w:pPr>
        <w:spacing w:after="179"/>
      </w:pPr>
      <w:r>
        <w:t xml:space="preserve"> </w:t>
      </w:r>
    </w:p>
    <w:p w14:paraId="73D34961" w14:textId="77777777" w:rsidR="00A97412" w:rsidRDefault="00000000">
      <w:pPr>
        <w:pStyle w:val="Ttulo2"/>
        <w:spacing w:after="98"/>
        <w:ind w:left="0" w:firstLine="0"/>
      </w:pPr>
      <w:r>
        <w:rPr>
          <w:b/>
          <w:sz w:val="24"/>
        </w:rPr>
        <w:t>Sistema GSM (2G) Conmutación de Circuito – Basado TDMA</w:t>
      </w:r>
      <w:r>
        <w:rPr>
          <w:b/>
          <w:sz w:val="24"/>
          <w:u w:val="none"/>
        </w:rPr>
        <w:t xml:space="preserve"> </w:t>
      </w:r>
    </w:p>
    <w:p w14:paraId="0BB2F365" w14:textId="77777777" w:rsidR="00A97412" w:rsidRDefault="00000000">
      <w:pPr>
        <w:spacing w:after="98"/>
        <w:ind w:left="-1" w:right="482"/>
        <w:jc w:val="right"/>
      </w:pPr>
      <w:r>
        <w:rPr>
          <w:noProof/>
        </w:rPr>
        <w:drawing>
          <wp:inline distT="0" distB="0" distL="0" distR="0" wp14:anchorId="43CBA733" wp14:editId="76DA27CA">
            <wp:extent cx="5399151" cy="2938145"/>
            <wp:effectExtent l="0" t="0" r="0" b="0"/>
            <wp:docPr id="36571" name="Picture 36571"/>
            <wp:cNvGraphicFramePr/>
            <a:graphic xmlns:a="http://schemas.openxmlformats.org/drawingml/2006/main">
              <a:graphicData uri="http://schemas.openxmlformats.org/drawingml/2006/picture">
                <pic:pic xmlns:pic="http://schemas.openxmlformats.org/drawingml/2006/picture">
                  <pic:nvPicPr>
                    <pic:cNvPr id="36571" name="Picture 36571"/>
                    <pic:cNvPicPr/>
                  </pic:nvPicPr>
                  <pic:blipFill>
                    <a:blip r:embed="rId867"/>
                    <a:stretch>
                      <a:fillRect/>
                    </a:stretch>
                  </pic:blipFill>
                  <pic:spPr>
                    <a:xfrm>
                      <a:off x="0" y="0"/>
                      <a:ext cx="5399151" cy="2938145"/>
                    </a:xfrm>
                    <a:prstGeom prst="rect">
                      <a:avLst/>
                    </a:prstGeom>
                  </pic:spPr>
                </pic:pic>
              </a:graphicData>
            </a:graphic>
          </wp:inline>
        </w:drawing>
      </w:r>
      <w:r>
        <w:t xml:space="preserve"> </w:t>
      </w:r>
    </w:p>
    <w:p w14:paraId="6B30258F" w14:textId="77777777" w:rsidR="00A97412" w:rsidRDefault="00000000">
      <w:pPr>
        <w:spacing w:after="0"/>
      </w:pPr>
      <w:r>
        <w:t xml:space="preserve"> </w:t>
      </w:r>
    </w:p>
    <w:p w14:paraId="311DBDCF" w14:textId="77777777" w:rsidR="00A97412" w:rsidRDefault="00000000">
      <w:pPr>
        <w:pStyle w:val="Ttulo2"/>
        <w:ind w:left="-5"/>
      </w:pPr>
      <w:r>
        <w:lastRenderedPageBreak/>
        <w:t>3G – ALTA TRANSMISION:</w:t>
      </w:r>
      <w:r>
        <w:rPr>
          <w:u w:val="none"/>
        </w:rPr>
        <w:t xml:space="preserve"> </w:t>
      </w:r>
    </w:p>
    <w:p w14:paraId="5D07868A" w14:textId="77777777" w:rsidR="00A97412" w:rsidRDefault="00000000">
      <w:pPr>
        <w:spacing w:after="98"/>
        <w:ind w:left="-1" w:right="482"/>
        <w:jc w:val="right"/>
      </w:pPr>
      <w:r>
        <w:rPr>
          <w:noProof/>
        </w:rPr>
        <w:drawing>
          <wp:inline distT="0" distB="0" distL="0" distR="0" wp14:anchorId="2A356F8A" wp14:editId="5F04BE0C">
            <wp:extent cx="5398771" cy="2823083"/>
            <wp:effectExtent l="0" t="0" r="0" b="0"/>
            <wp:docPr id="36607" name="Picture 36607"/>
            <wp:cNvGraphicFramePr/>
            <a:graphic xmlns:a="http://schemas.openxmlformats.org/drawingml/2006/main">
              <a:graphicData uri="http://schemas.openxmlformats.org/drawingml/2006/picture">
                <pic:pic xmlns:pic="http://schemas.openxmlformats.org/drawingml/2006/picture">
                  <pic:nvPicPr>
                    <pic:cNvPr id="36607" name="Picture 36607"/>
                    <pic:cNvPicPr/>
                  </pic:nvPicPr>
                  <pic:blipFill>
                    <a:blip r:embed="rId868"/>
                    <a:stretch>
                      <a:fillRect/>
                    </a:stretch>
                  </pic:blipFill>
                  <pic:spPr>
                    <a:xfrm>
                      <a:off x="0" y="0"/>
                      <a:ext cx="5398771" cy="2823083"/>
                    </a:xfrm>
                    <a:prstGeom prst="rect">
                      <a:avLst/>
                    </a:prstGeom>
                  </pic:spPr>
                </pic:pic>
              </a:graphicData>
            </a:graphic>
          </wp:inline>
        </w:drawing>
      </w:r>
      <w:r>
        <w:t xml:space="preserve"> </w:t>
      </w:r>
    </w:p>
    <w:p w14:paraId="04C13BE5" w14:textId="77777777" w:rsidR="00A97412" w:rsidRDefault="00000000">
      <w:pPr>
        <w:spacing w:after="201"/>
      </w:pPr>
      <w:r>
        <w:t xml:space="preserve"> </w:t>
      </w:r>
    </w:p>
    <w:p w14:paraId="042378EB" w14:textId="77777777" w:rsidR="00A97412" w:rsidRDefault="00000000">
      <w:pPr>
        <w:pStyle w:val="Ttulo2"/>
        <w:ind w:left="-5"/>
      </w:pPr>
      <w:r>
        <w:t>Acceso Múltiple por División de Código CDMA</w:t>
      </w:r>
      <w:r>
        <w:rPr>
          <w:u w:val="none"/>
        </w:rPr>
        <w:t xml:space="preserve"> </w:t>
      </w:r>
    </w:p>
    <w:p w14:paraId="5FE26FBD" w14:textId="77777777" w:rsidR="00A97412" w:rsidRDefault="00000000">
      <w:pPr>
        <w:spacing w:after="98"/>
        <w:ind w:left="-1" w:right="482"/>
        <w:jc w:val="right"/>
      </w:pPr>
      <w:r>
        <w:rPr>
          <w:noProof/>
        </w:rPr>
        <w:drawing>
          <wp:inline distT="0" distB="0" distL="0" distR="0" wp14:anchorId="53FBC60C" wp14:editId="7CE9A594">
            <wp:extent cx="5398897" cy="2998470"/>
            <wp:effectExtent l="0" t="0" r="0" b="0"/>
            <wp:docPr id="36609" name="Picture 36609"/>
            <wp:cNvGraphicFramePr/>
            <a:graphic xmlns:a="http://schemas.openxmlformats.org/drawingml/2006/main">
              <a:graphicData uri="http://schemas.openxmlformats.org/drawingml/2006/picture">
                <pic:pic xmlns:pic="http://schemas.openxmlformats.org/drawingml/2006/picture">
                  <pic:nvPicPr>
                    <pic:cNvPr id="36609" name="Picture 36609"/>
                    <pic:cNvPicPr/>
                  </pic:nvPicPr>
                  <pic:blipFill>
                    <a:blip r:embed="rId869"/>
                    <a:stretch>
                      <a:fillRect/>
                    </a:stretch>
                  </pic:blipFill>
                  <pic:spPr>
                    <a:xfrm>
                      <a:off x="0" y="0"/>
                      <a:ext cx="5398897" cy="2998470"/>
                    </a:xfrm>
                    <a:prstGeom prst="rect">
                      <a:avLst/>
                    </a:prstGeom>
                  </pic:spPr>
                </pic:pic>
              </a:graphicData>
            </a:graphic>
          </wp:inline>
        </w:drawing>
      </w:r>
      <w:r>
        <w:t xml:space="preserve"> </w:t>
      </w:r>
    </w:p>
    <w:p w14:paraId="0CE5917C" w14:textId="77777777" w:rsidR="00A97412" w:rsidRDefault="00000000">
      <w:pPr>
        <w:spacing w:after="158"/>
      </w:pPr>
      <w:r>
        <w:t xml:space="preserve"> </w:t>
      </w:r>
    </w:p>
    <w:p w14:paraId="5E0B0422" w14:textId="77777777" w:rsidR="00A97412" w:rsidRDefault="00000000">
      <w:r>
        <w:t xml:space="preserve"> </w:t>
      </w:r>
    </w:p>
    <w:p w14:paraId="67AA6E22" w14:textId="77777777" w:rsidR="00A97412" w:rsidRDefault="00000000">
      <w:pPr>
        <w:spacing w:after="158"/>
      </w:pPr>
      <w:r>
        <w:t xml:space="preserve"> </w:t>
      </w:r>
    </w:p>
    <w:p w14:paraId="104FE9C4" w14:textId="77777777" w:rsidR="00A97412" w:rsidRDefault="00000000">
      <w:pPr>
        <w:spacing w:after="158"/>
      </w:pPr>
      <w:r>
        <w:t xml:space="preserve"> </w:t>
      </w:r>
    </w:p>
    <w:p w14:paraId="64C7CEC1" w14:textId="77777777" w:rsidR="00A97412" w:rsidRDefault="00000000">
      <w:r>
        <w:t xml:space="preserve"> </w:t>
      </w:r>
    </w:p>
    <w:p w14:paraId="6053B80C" w14:textId="77777777" w:rsidR="00A97412" w:rsidRDefault="00000000">
      <w:pPr>
        <w:spacing w:after="158"/>
      </w:pPr>
      <w:r>
        <w:t xml:space="preserve"> </w:t>
      </w:r>
    </w:p>
    <w:p w14:paraId="06C8A0D2" w14:textId="77777777" w:rsidR="00A97412" w:rsidRDefault="00000000">
      <w:pPr>
        <w:spacing w:after="0"/>
      </w:pPr>
      <w:r>
        <w:lastRenderedPageBreak/>
        <w:t xml:space="preserve"> </w:t>
      </w:r>
    </w:p>
    <w:p w14:paraId="59CE4073" w14:textId="77777777" w:rsidR="00A97412" w:rsidRDefault="00A97412">
      <w:pPr>
        <w:sectPr w:rsidR="00A97412">
          <w:headerReference w:type="even" r:id="rId870"/>
          <w:headerReference w:type="default" r:id="rId871"/>
          <w:footerReference w:type="even" r:id="rId872"/>
          <w:footerReference w:type="default" r:id="rId873"/>
          <w:headerReference w:type="first" r:id="rId874"/>
          <w:footerReference w:type="first" r:id="rId875"/>
          <w:pgSz w:w="11906" w:h="16838"/>
          <w:pgMar w:top="1418" w:right="1170" w:bottom="1789" w:left="1702" w:header="789" w:footer="709" w:gutter="0"/>
          <w:pgNumType w:start="1"/>
          <w:cols w:space="720"/>
        </w:sectPr>
      </w:pPr>
    </w:p>
    <w:p w14:paraId="588B6367" w14:textId="77777777" w:rsidR="00A97412" w:rsidRDefault="00000000">
      <w:pPr>
        <w:pStyle w:val="Ttulo2"/>
        <w:spacing w:after="119"/>
        <w:ind w:left="-5"/>
      </w:pPr>
      <w:r>
        <w:lastRenderedPageBreak/>
        <w:t>Sistema de CDMA/WCDMA</w:t>
      </w:r>
      <w:r>
        <w:rPr>
          <w:u w:val="none"/>
        </w:rPr>
        <w:t xml:space="preserve"> </w:t>
      </w:r>
    </w:p>
    <w:p w14:paraId="76714845" w14:textId="77777777" w:rsidR="00A97412" w:rsidRDefault="00000000">
      <w:r>
        <w:t xml:space="preserve"> </w:t>
      </w:r>
    </w:p>
    <w:p w14:paraId="72EE87CF" w14:textId="77777777" w:rsidR="00A97412" w:rsidRDefault="00000000">
      <w:pPr>
        <w:spacing w:after="0"/>
      </w:pPr>
      <w:r>
        <w:t xml:space="preserve"> </w:t>
      </w:r>
    </w:p>
    <w:p w14:paraId="43DCFD12" w14:textId="77777777" w:rsidR="00A97412" w:rsidRDefault="00000000">
      <w:pPr>
        <w:spacing w:after="45"/>
        <w:ind w:left="-5"/>
      </w:pPr>
      <w:r>
        <w:rPr>
          <w:noProof/>
        </w:rPr>
        <w:drawing>
          <wp:inline distT="0" distB="0" distL="0" distR="0" wp14:anchorId="2A821C32" wp14:editId="5C8086B3">
            <wp:extent cx="5398770" cy="2951480"/>
            <wp:effectExtent l="0" t="0" r="0" b="0"/>
            <wp:docPr id="36649" name="Picture 36649"/>
            <wp:cNvGraphicFramePr/>
            <a:graphic xmlns:a="http://schemas.openxmlformats.org/drawingml/2006/main">
              <a:graphicData uri="http://schemas.openxmlformats.org/drawingml/2006/picture">
                <pic:pic xmlns:pic="http://schemas.openxmlformats.org/drawingml/2006/picture">
                  <pic:nvPicPr>
                    <pic:cNvPr id="36649" name="Picture 36649"/>
                    <pic:cNvPicPr/>
                  </pic:nvPicPr>
                  <pic:blipFill>
                    <a:blip r:embed="rId876"/>
                    <a:stretch>
                      <a:fillRect/>
                    </a:stretch>
                  </pic:blipFill>
                  <pic:spPr>
                    <a:xfrm>
                      <a:off x="0" y="0"/>
                      <a:ext cx="5398770" cy="2951480"/>
                    </a:xfrm>
                    <a:prstGeom prst="rect">
                      <a:avLst/>
                    </a:prstGeom>
                  </pic:spPr>
                </pic:pic>
              </a:graphicData>
            </a:graphic>
          </wp:inline>
        </w:drawing>
      </w:r>
    </w:p>
    <w:p w14:paraId="0FE57289" w14:textId="77777777" w:rsidR="00A97412" w:rsidRDefault="00000000">
      <w:pPr>
        <w:spacing w:after="201"/>
      </w:pPr>
      <w:r>
        <w:t xml:space="preserve"> </w:t>
      </w:r>
    </w:p>
    <w:p w14:paraId="7067A0D2" w14:textId="77777777" w:rsidR="00A97412" w:rsidRDefault="00000000">
      <w:pPr>
        <w:pStyle w:val="Ttulo2"/>
        <w:ind w:left="-5"/>
      </w:pPr>
      <w:r>
        <w:t>4G – VELOCIDAD DEL FUTURO</w:t>
      </w:r>
      <w:r>
        <w:rPr>
          <w:u w:val="none"/>
        </w:rPr>
        <w:t xml:space="preserve"> </w:t>
      </w:r>
    </w:p>
    <w:p w14:paraId="52919B30" w14:textId="77777777" w:rsidR="00A97412" w:rsidRDefault="00000000">
      <w:pPr>
        <w:spacing w:after="98"/>
        <w:ind w:left="-1"/>
        <w:jc w:val="right"/>
      </w:pPr>
      <w:r>
        <w:rPr>
          <w:noProof/>
        </w:rPr>
        <w:drawing>
          <wp:inline distT="0" distB="0" distL="0" distR="0" wp14:anchorId="49BC6761" wp14:editId="5BD6D2B9">
            <wp:extent cx="5398771" cy="2708783"/>
            <wp:effectExtent l="0" t="0" r="0" b="0"/>
            <wp:docPr id="36647" name="Picture 36647"/>
            <wp:cNvGraphicFramePr/>
            <a:graphic xmlns:a="http://schemas.openxmlformats.org/drawingml/2006/main">
              <a:graphicData uri="http://schemas.openxmlformats.org/drawingml/2006/picture">
                <pic:pic xmlns:pic="http://schemas.openxmlformats.org/drawingml/2006/picture">
                  <pic:nvPicPr>
                    <pic:cNvPr id="36647" name="Picture 36647"/>
                    <pic:cNvPicPr/>
                  </pic:nvPicPr>
                  <pic:blipFill>
                    <a:blip r:embed="rId877"/>
                    <a:stretch>
                      <a:fillRect/>
                    </a:stretch>
                  </pic:blipFill>
                  <pic:spPr>
                    <a:xfrm>
                      <a:off x="0" y="0"/>
                      <a:ext cx="5398771" cy="2708783"/>
                    </a:xfrm>
                    <a:prstGeom prst="rect">
                      <a:avLst/>
                    </a:prstGeom>
                  </pic:spPr>
                </pic:pic>
              </a:graphicData>
            </a:graphic>
          </wp:inline>
        </w:drawing>
      </w:r>
      <w:r>
        <w:t xml:space="preserve"> </w:t>
      </w:r>
    </w:p>
    <w:p w14:paraId="36FB66DE" w14:textId="77777777" w:rsidR="00A97412" w:rsidRDefault="00000000">
      <w:pPr>
        <w:spacing w:after="158"/>
      </w:pPr>
      <w:r>
        <w:t xml:space="preserve"> </w:t>
      </w:r>
    </w:p>
    <w:p w14:paraId="65A611BC" w14:textId="77777777" w:rsidR="00A97412" w:rsidRDefault="00000000">
      <w:r>
        <w:t xml:space="preserve"> </w:t>
      </w:r>
    </w:p>
    <w:p w14:paraId="2F035741" w14:textId="77777777" w:rsidR="00A97412" w:rsidRDefault="00000000">
      <w:pPr>
        <w:spacing w:after="158"/>
      </w:pPr>
      <w:r>
        <w:t xml:space="preserve"> </w:t>
      </w:r>
    </w:p>
    <w:p w14:paraId="2E37190E" w14:textId="77777777" w:rsidR="00A97412" w:rsidRDefault="00000000">
      <w:pPr>
        <w:spacing w:after="158"/>
      </w:pPr>
      <w:r>
        <w:t xml:space="preserve"> </w:t>
      </w:r>
    </w:p>
    <w:p w14:paraId="12C8E9A8" w14:textId="77777777" w:rsidR="00A97412" w:rsidRDefault="00000000">
      <w:r>
        <w:t xml:space="preserve"> </w:t>
      </w:r>
    </w:p>
    <w:p w14:paraId="40B89504" w14:textId="77777777" w:rsidR="00A97412" w:rsidRDefault="00000000">
      <w:pPr>
        <w:spacing w:after="0"/>
      </w:pPr>
      <w:r>
        <w:lastRenderedPageBreak/>
        <w:t xml:space="preserve"> </w:t>
      </w:r>
    </w:p>
    <w:p w14:paraId="0439A322" w14:textId="77777777" w:rsidR="00A97412" w:rsidRDefault="00000000">
      <w:pPr>
        <w:pStyle w:val="Ttulo2"/>
        <w:spacing w:after="78"/>
        <w:ind w:left="-5"/>
      </w:pPr>
      <w:r>
        <w:t>Esquemas 4G – Basados en OFDM</w:t>
      </w:r>
      <w:r>
        <w:rPr>
          <w:u w:val="none"/>
        </w:rPr>
        <w:t xml:space="preserve"> </w:t>
      </w:r>
    </w:p>
    <w:p w14:paraId="3233F950" w14:textId="77777777" w:rsidR="00A97412" w:rsidRDefault="00000000">
      <w:pPr>
        <w:spacing w:after="98"/>
        <w:ind w:left="-1"/>
        <w:jc w:val="right"/>
      </w:pPr>
      <w:r>
        <w:rPr>
          <w:noProof/>
        </w:rPr>
        <w:drawing>
          <wp:inline distT="0" distB="0" distL="0" distR="0" wp14:anchorId="5B5EDEEB" wp14:editId="619AC3CC">
            <wp:extent cx="5399024" cy="2696845"/>
            <wp:effectExtent l="0" t="0" r="0" b="0"/>
            <wp:docPr id="36698" name="Picture 36698"/>
            <wp:cNvGraphicFramePr/>
            <a:graphic xmlns:a="http://schemas.openxmlformats.org/drawingml/2006/main">
              <a:graphicData uri="http://schemas.openxmlformats.org/drawingml/2006/picture">
                <pic:pic xmlns:pic="http://schemas.openxmlformats.org/drawingml/2006/picture">
                  <pic:nvPicPr>
                    <pic:cNvPr id="36698" name="Picture 36698"/>
                    <pic:cNvPicPr/>
                  </pic:nvPicPr>
                  <pic:blipFill>
                    <a:blip r:embed="rId878"/>
                    <a:stretch>
                      <a:fillRect/>
                    </a:stretch>
                  </pic:blipFill>
                  <pic:spPr>
                    <a:xfrm>
                      <a:off x="0" y="0"/>
                      <a:ext cx="5399024" cy="2696845"/>
                    </a:xfrm>
                    <a:prstGeom prst="rect">
                      <a:avLst/>
                    </a:prstGeom>
                  </pic:spPr>
                </pic:pic>
              </a:graphicData>
            </a:graphic>
          </wp:inline>
        </w:drawing>
      </w:r>
      <w:r>
        <w:t xml:space="preserve"> </w:t>
      </w:r>
    </w:p>
    <w:p w14:paraId="0EF0411D" w14:textId="77777777" w:rsidR="00A97412" w:rsidRDefault="00000000">
      <w:pPr>
        <w:spacing w:after="158"/>
      </w:pPr>
      <w:r>
        <w:t xml:space="preserve"> </w:t>
      </w:r>
    </w:p>
    <w:p w14:paraId="31FEC137" w14:textId="77777777" w:rsidR="00A97412" w:rsidRDefault="00000000">
      <w:pPr>
        <w:spacing w:after="201"/>
      </w:pPr>
      <w:r>
        <w:t xml:space="preserve"> </w:t>
      </w:r>
    </w:p>
    <w:p w14:paraId="15471FFE" w14:textId="77777777" w:rsidR="00A97412" w:rsidRDefault="00000000">
      <w:pPr>
        <w:ind w:left="-5" w:hanging="10"/>
      </w:pPr>
      <w:r>
        <w:rPr>
          <w:sz w:val="26"/>
          <w:u w:val="single" w:color="000000"/>
        </w:rPr>
        <w:t xml:space="preserve">LTE – Long </w:t>
      </w:r>
      <w:proofErr w:type="spellStart"/>
      <w:r>
        <w:rPr>
          <w:sz w:val="26"/>
          <w:u w:val="single" w:color="000000"/>
        </w:rPr>
        <w:t>Term</w:t>
      </w:r>
      <w:proofErr w:type="spellEnd"/>
      <w:r>
        <w:rPr>
          <w:sz w:val="26"/>
          <w:u w:val="single" w:color="000000"/>
        </w:rPr>
        <w:t xml:space="preserve"> </w:t>
      </w:r>
      <w:proofErr w:type="spellStart"/>
      <w:r>
        <w:rPr>
          <w:sz w:val="26"/>
          <w:u w:val="single" w:color="000000"/>
        </w:rPr>
        <w:t>Evolution</w:t>
      </w:r>
      <w:proofErr w:type="spellEnd"/>
      <w:r>
        <w:rPr>
          <w:sz w:val="26"/>
          <w:u w:val="single" w:color="000000"/>
        </w:rPr>
        <w:t xml:space="preserve"> – 4G</w:t>
      </w:r>
      <w:r>
        <w:rPr>
          <w:sz w:val="26"/>
        </w:rPr>
        <w:t xml:space="preserve"> </w:t>
      </w:r>
    </w:p>
    <w:p w14:paraId="64A311E9" w14:textId="77777777" w:rsidR="00A97412" w:rsidRDefault="00000000">
      <w:pPr>
        <w:spacing w:after="78"/>
        <w:ind w:left="-5" w:hanging="10"/>
      </w:pPr>
      <w:r>
        <w:rPr>
          <w:sz w:val="26"/>
          <w:u w:val="single" w:color="000000"/>
        </w:rPr>
        <w:t>WiMAX – 4G</w:t>
      </w:r>
      <w:r>
        <w:rPr>
          <w:sz w:val="26"/>
        </w:rPr>
        <w:t xml:space="preserve"> </w:t>
      </w:r>
    </w:p>
    <w:p w14:paraId="5EF31227" w14:textId="77777777" w:rsidR="00A97412" w:rsidRDefault="00000000">
      <w:pPr>
        <w:spacing w:after="98"/>
        <w:ind w:left="-1"/>
        <w:jc w:val="right"/>
      </w:pPr>
      <w:r>
        <w:rPr>
          <w:noProof/>
        </w:rPr>
        <w:drawing>
          <wp:inline distT="0" distB="0" distL="0" distR="0" wp14:anchorId="09564E91" wp14:editId="4F10C1E7">
            <wp:extent cx="5398389" cy="2941955"/>
            <wp:effectExtent l="0" t="0" r="0" b="0"/>
            <wp:docPr id="36700" name="Picture 36700"/>
            <wp:cNvGraphicFramePr/>
            <a:graphic xmlns:a="http://schemas.openxmlformats.org/drawingml/2006/main">
              <a:graphicData uri="http://schemas.openxmlformats.org/drawingml/2006/picture">
                <pic:pic xmlns:pic="http://schemas.openxmlformats.org/drawingml/2006/picture">
                  <pic:nvPicPr>
                    <pic:cNvPr id="36700" name="Picture 36700"/>
                    <pic:cNvPicPr/>
                  </pic:nvPicPr>
                  <pic:blipFill>
                    <a:blip r:embed="rId879"/>
                    <a:stretch>
                      <a:fillRect/>
                    </a:stretch>
                  </pic:blipFill>
                  <pic:spPr>
                    <a:xfrm>
                      <a:off x="0" y="0"/>
                      <a:ext cx="5398389" cy="2941955"/>
                    </a:xfrm>
                    <a:prstGeom prst="rect">
                      <a:avLst/>
                    </a:prstGeom>
                  </pic:spPr>
                </pic:pic>
              </a:graphicData>
            </a:graphic>
          </wp:inline>
        </w:drawing>
      </w:r>
      <w:r>
        <w:t xml:space="preserve"> </w:t>
      </w:r>
    </w:p>
    <w:p w14:paraId="2E0C3B56" w14:textId="77777777" w:rsidR="00A97412" w:rsidRDefault="00000000">
      <w:r>
        <w:t xml:space="preserve"> </w:t>
      </w:r>
    </w:p>
    <w:p w14:paraId="264D0B90" w14:textId="77777777" w:rsidR="00A97412" w:rsidRDefault="00000000">
      <w:pPr>
        <w:spacing w:after="158"/>
      </w:pPr>
      <w:r>
        <w:t xml:space="preserve"> </w:t>
      </w:r>
    </w:p>
    <w:p w14:paraId="74C16B6D" w14:textId="77777777" w:rsidR="00A97412" w:rsidRDefault="00000000">
      <w:pPr>
        <w:spacing w:after="161"/>
      </w:pPr>
      <w:r>
        <w:t xml:space="preserve"> </w:t>
      </w:r>
    </w:p>
    <w:p w14:paraId="3B4325D1" w14:textId="77777777" w:rsidR="00A97412" w:rsidRDefault="00000000">
      <w:pPr>
        <w:spacing w:after="158"/>
      </w:pPr>
      <w:r>
        <w:t xml:space="preserve"> </w:t>
      </w:r>
    </w:p>
    <w:p w14:paraId="1A0E8816" w14:textId="77777777" w:rsidR="00A97412" w:rsidRDefault="00000000">
      <w:pPr>
        <w:spacing w:after="0"/>
      </w:pPr>
      <w:r>
        <w:lastRenderedPageBreak/>
        <w:t xml:space="preserve"> </w:t>
      </w:r>
    </w:p>
    <w:p w14:paraId="3A878092" w14:textId="77777777" w:rsidR="00A97412" w:rsidRDefault="00000000">
      <w:pPr>
        <w:pStyle w:val="Ttulo2"/>
        <w:spacing w:after="79"/>
        <w:ind w:left="-5"/>
      </w:pPr>
      <w:r>
        <w:t xml:space="preserve">OFM – </w:t>
      </w:r>
      <w:proofErr w:type="spellStart"/>
      <w:r>
        <w:t>Orthogonal</w:t>
      </w:r>
      <w:proofErr w:type="spellEnd"/>
      <w:r>
        <w:t xml:space="preserve"> </w:t>
      </w:r>
      <w:proofErr w:type="spellStart"/>
      <w:r>
        <w:t>Frequency</w:t>
      </w:r>
      <w:proofErr w:type="spellEnd"/>
      <w:r>
        <w:t xml:space="preserve"> </w:t>
      </w:r>
      <w:proofErr w:type="spellStart"/>
      <w:r>
        <w:t>Division</w:t>
      </w:r>
      <w:proofErr w:type="spellEnd"/>
      <w:r>
        <w:t xml:space="preserve"> </w:t>
      </w:r>
      <w:proofErr w:type="spellStart"/>
      <w:r>
        <w:t>Multiplexing</w:t>
      </w:r>
      <w:proofErr w:type="spellEnd"/>
      <w:r>
        <w:rPr>
          <w:sz w:val="22"/>
          <w:u w:val="none"/>
        </w:rPr>
        <w:t xml:space="preserve"> </w:t>
      </w:r>
    </w:p>
    <w:p w14:paraId="7B5C2CF0" w14:textId="77777777" w:rsidR="00A97412" w:rsidRDefault="00000000">
      <w:pPr>
        <w:spacing w:after="100"/>
        <w:ind w:left="-1"/>
        <w:jc w:val="right"/>
      </w:pPr>
      <w:r>
        <w:rPr>
          <w:noProof/>
        </w:rPr>
        <w:drawing>
          <wp:inline distT="0" distB="0" distL="0" distR="0" wp14:anchorId="50EBA1B8" wp14:editId="7AA7F1C6">
            <wp:extent cx="5398009" cy="2426970"/>
            <wp:effectExtent l="0" t="0" r="0" b="0"/>
            <wp:docPr id="36739" name="Picture 36739"/>
            <wp:cNvGraphicFramePr/>
            <a:graphic xmlns:a="http://schemas.openxmlformats.org/drawingml/2006/main">
              <a:graphicData uri="http://schemas.openxmlformats.org/drawingml/2006/picture">
                <pic:pic xmlns:pic="http://schemas.openxmlformats.org/drawingml/2006/picture">
                  <pic:nvPicPr>
                    <pic:cNvPr id="36739" name="Picture 36739"/>
                    <pic:cNvPicPr/>
                  </pic:nvPicPr>
                  <pic:blipFill>
                    <a:blip r:embed="rId880"/>
                    <a:stretch>
                      <a:fillRect/>
                    </a:stretch>
                  </pic:blipFill>
                  <pic:spPr>
                    <a:xfrm>
                      <a:off x="0" y="0"/>
                      <a:ext cx="5398009" cy="2426970"/>
                    </a:xfrm>
                    <a:prstGeom prst="rect">
                      <a:avLst/>
                    </a:prstGeom>
                  </pic:spPr>
                </pic:pic>
              </a:graphicData>
            </a:graphic>
          </wp:inline>
        </w:drawing>
      </w:r>
      <w:r>
        <w:t xml:space="preserve"> </w:t>
      </w:r>
    </w:p>
    <w:p w14:paraId="1A34F378" w14:textId="77777777" w:rsidR="00A97412" w:rsidRDefault="00000000">
      <w:pPr>
        <w:spacing w:after="168" w:line="249" w:lineRule="auto"/>
        <w:ind w:left="10" w:right="784" w:hanging="10"/>
        <w:jc w:val="both"/>
      </w:pPr>
      <w:r>
        <w:t xml:space="preserve">Múltiples usuarios transmiten al mismo tiempo y son diferenciados por medio de la ortogonalidad de frecuencia. </w:t>
      </w:r>
    </w:p>
    <w:p w14:paraId="7C6CF4DE" w14:textId="77777777" w:rsidR="00A97412" w:rsidRDefault="00000000">
      <w:r>
        <w:t xml:space="preserve"> </w:t>
      </w:r>
    </w:p>
    <w:p w14:paraId="7AFAE447" w14:textId="77777777" w:rsidR="00A97412" w:rsidRDefault="00000000">
      <w:pPr>
        <w:spacing w:after="158"/>
      </w:pPr>
      <w:r>
        <w:t xml:space="preserve"> </w:t>
      </w:r>
    </w:p>
    <w:p w14:paraId="06146CE9" w14:textId="77777777" w:rsidR="00A97412" w:rsidRDefault="00000000">
      <w:pPr>
        <w:pStyle w:val="Ttulo2"/>
        <w:spacing w:after="117"/>
        <w:ind w:left="-5"/>
      </w:pPr>
      <w:r>
        <w:rPr>
          <w:b/>
          <w:sz w:val="22"/>
        </w:rPr>
        <w:t>ESTANDARES CELULARES</w:t>
      </w:r>
      <w:r>
        <w:rPr>
          <w:b/>
          <w:sz w:val="22"/>
          <w:u w:val="none"/>
        </w:rPr>
        <w:t xml:space="preserve"> </w:t>
      </w:r>
    </w:p>
    <w:p w14:paraId="58A2D686" w14:textId="77777777" w:rsidR="00A97412" w:rsidRDefault="00000000">
      <w:pPr>
        <w:spacing w:after="95"/>
        <w:ind w:left="-1"/>
        <w:jc w:val="right"/>
      </w:pPr>
      <w:r>
        <w:rPr>
          <w:noProof/>
        </w:rPr>
        <w:drawing>
          <wp:inline distT="0" distB="0" distL="0" distR="0" wp14:anchorId="17F32248" wp14:editId="6576E69E">
            <wp:extent cx="5398389" cy="3115310"/>
            <wp:effectExtent l="0" t="0" r="0" b="0"/>
            <wp:docPr id="36741" name="Picture 36741"/>
            <wp:cNvGraphicFramePr/>
            <a:graphic xmlns:a="http://schemas.openxmlformats.org/drawingml/2006/main">
              <a:graphicData uri="http://schemas.openxmlformats.org/drawingml/2006/picture">
                <pic:pic xmlns:pic="http://schemas.openxmlformats.org/drawingml/2006/picture">
                  <pic:nvPicPr>
                    <pic:cNvPr id="36741" name="Picture 36741"/>
                    <pic:cNvPicPr/>
                  </pic:nvPicPr>
                  <pic:blipFill>
                    <a:blip r:embed="rId881"/>
                    <a:stretch>
                      <a:fillRect/>
                    </a:stretch>
                  </pic:blipFill>
                  <pic:spPr>
                    <a:xfrm>
                      <a:off x="0" y="0"/>
                      <a:ext cx="5398389" cy="3115310"/>
                    </a:xfrm>
                    <a:prstGeom prst="rect">
                      <a:avLst/>
                    </a:prstGeom>
                  </pic:spPr>
                </pic:pic>
              </a:graphicData>
            </a:graphic>
          </wp:inline>
        </w:drawing>
      </w:r>
      <w:r>
        <w:rPr>
          <w:b/>
        </w:rPr>
        <w:t xml:space="preserve"> </w:t>
      </w:r>
    </w:p>
    <w:p w14:paraId="7A0CAF23" w14:textId="77777777" w:rsidR="00A97412" w:rsidRDefault="00000000">
      <w:r>
        <w:rPr>
          <w:b/>
        </w:rPr>
        <w:t xml:space="preserve"> </w:t>
      </w:r>
    </w:p>
    <w:p w14:paraId="53A7D776" w14:textId="77777777" w:rsidR="00A97412" w:rsidRDefault="00000000">
      <w:pPr>
        <w:spacing w:after="0"/>
      </w:pPr>
      <w:r>
        <w:t xml:space="preserve"> </w:t>
      </w:r>
    </w:p>
    <w:p w14:paraId="6901AC8C" w14:textId="77777777" w:rsidR="00A97412" w:rsidRDefault="00A97412">
      <w:pPr>
        <w:sectPr w:rsidR="00A97412">
          <w:headerReference w:type="even" r:id="rId882"/>
          <w:headerReference w:type="default" r:id="rId883"/>
          <w:footerReference w:type="even" r:id="rId884"/>
          <w:footerReference w:type="default" r:id="rId885"/>
          <w:headerReference w:type="first" r:id="rId886"/>
          <w:footerReference w:type="first" r:id="rId887"/>
          <w:pgSz w:w="11906" w:h="16838"/>
          <w:pgMar w:top="1472" w:right="1652" w:bottom="1534" w:left="1702" w:header="789" w:footer="709" w:gutter="0"/>
          <w:cols w:space="720"/>
        </w:sectPr>
      </w:pPr>
    </w:p>
    <w:p w14:paraId="0045592B" w14:textId="77777777" w:rsidR="00A97412" w:rsidRDefault="00000000">
      <w:pPr>
        <w:spacing w:after="220"/>
        <w:ind w:left="-5" w:hanging="10"/>
      </w:pPr>
      <w:r>
        <w:rPr>
          <w:b/>
          <w:sz w:val="28"/>
          <w:u w:val="single" w:color="000000"/>
        </w:rPr>
        <w:lastRenderedPageBreak/>
        <w:t>MOBILE</w:t>
      </w:r>
      <w:r>
        <w:rPr>
          <w:b/>
          <w:sz w:val="28"/>
        </w:rPr>
        <w:t xml:space="preserve"> </w:t>
      </w:r>
    </w:p>
    <w:p w14:paraId="7F7A8615" w14:textId="77777777" w:rsidR="00A97412" w:rsidRDefault="00000000">
      <w:pPr>
        <w:spacing w:after="14" w:line="249" w:lineRule="auto"/>
        <w:ind w:left="10" w:right="784" w:hanging="10"/>
        <w:jc w:val="both"/>
      </w:pPr>
      <w:r>
        <w:t xml:space="preserve">Red de Telefonía Móvil (estructura de la red de telefonía celular móvil; pequeñas celdas; celular </w:t>
      </w:r>
      <w:proofErr w:type="spellStart"/>
      <w:r>
        <w:t>handover</w:t>
      </w:r>
      <w:proofErr w:type="spellEnd"/>
      <w:r>
        <w:t xml:space="preserve"> en redes de telefónica celular móvil; elección d frecuencias en redes de telefonía celular; comparación de cobertura en diferentes frecuencias; tecnologías : </w:t>
      </w:r>
      <w:hyperlink r:id="rId888">
        <w:r>
          <w:t>GSM</w:t>
        </w:r>
      </w:hyperlink>
      <w:hyperlink r:id="rId889">
        <w:r>
          <w:t>,</w:t>
        </w:r>
      </w:hyperlink>
      <w:r>
        <w:t xml:space="preserve"> </w:t>
      </w:r>
      <w:hyperlink r:id="rId890">
        <w:r>
          <w:t>IS</w:t>
        </w:r>
      </w:hyperlink>
      <w:hyperlink r:id="rId891"/>
      <w:hyperlink r:id="rId892">
        <w:r>
          <w:t>95,</w:t>
        </w:r>
      </w:hyperlink>
      <w:hyperlink r:id="rId893">
        <w:r>
          <w:t xml:space="preserve"> </w:t>
        </w:r>
      </w:hyperlink>
      <w:hyperlink r:id="rId894">
        <w:r>
          <w:t>UMTS</w:t>
        </w:r>
      </w:hyperlink>
      <w:hyperlink r:id="rId895">
        <w:r>
          <w:t>,</w:t>
        </w:r>
      </w:hyperlink>
      <w:hyperlink r:id="rId896">
        <w:r>
          <w:t xml:space="preserve"> </w:t>
        </w:r>
      </w:hyperlink>
      <w:hyperlink r:id="rId897">
        <w:r>
          <w:t>CDMA200</w:t>
        </w:r>
      </w:hyperlink>
      <w:hyperlink r:id="rId898">
        <w:r>
          <w:t>0</w:t>
        </w:r>
      </w:hyperlink>
      <w:hyperlink r:id="rId899">
        <w:r>
          <w:t>,</w:t>
        </w:r>
      </w:hyperlink>
      <w:hyperlink r:id="rId900">
        <w:r>
          <w:t xml:space="preserve"> </w:t>
        </w:r>
      </w:hyperlink>
      <w:hyperlink r:id="rId901">
        <w:r>
          <w:t>LTE</w:t>
        </w:r>
      </w:hyperlink>
      <w:hyperlink r:id="rId902">
        <w:r>
          <w:t>)</w:t>
        </w:r>
      </w:hyperlink>
      <w:r>
        <w:rPr>
          <w:rFonts w:ascii="Arial" w:eastAsia="Arial" w:hAnsi="Arial" w:cs="Arial"/>
          <w:color w:val="252525"/>
          <w:sz w:val="21"/>
        </w:rPr>
        <w:t xml:space="preserve"> </w:t>
      </w:r>
    </w:p>
    <w:p w14:paraId="1A76CE11" w14:textId="77777777" w:rsidR="00A97412" w:rsidRDefault="00000000">
      <w:pPr>
        <w:spacing w:after="144"/>
      </w:pPr>
      <w:r>
        <w:t xml:space="preserve"> </w:t>
      </w:r>
    </w:p>
    <w:p w14:paraId="5ACC1C65" w14:textId="77777777" w:rsidR="00A97412" w:rsidRDefault="00000000">
      <w:pPr>
        <w:spacing w:after="79"/>
        <w:jc w:val="right"/>
      </w:pPr>
      <w:r>
        <w:rPr>
          <w:noProof/>
        </w:rPr>
        <w:drawing>
          <wp:inline distT="0" distB="0" distL="0" distR="0" wp14:anchorId="1D7A19A9" wp14:editId="70372F33">
            <wp:extent cx="5853684" cy="3136392"/>
            <wp:effectExtent l="0" t="0" r="0" b="0"/>
            <wp:docPr id="36804" name="Picture 36804"/>
            <wp:cNvGraphicFramePr/>
            <a:graphic xmlns:a="http://schemas.openxmlformats.org/drawingml/2006/main">
              <a:graphicData uri="http://schemas.openxmlformats.org/drawingml/2006/picture">
                <pic:pic xmlns:pic="http://schemas.openxmlformats.org/drawingml/2006/picture">
                  <pic:nvPicPr>
                    <pic:cNvPr id="36804" name="Picture 36804"/>
                    <pic:cNvPicPr/>
                  </pic:nvPicPr>
                  <pic:blipFill>
                    <a:blip r:embed="rId903"/>
                    <a:stretch>
                      <a:fillRect/>
                    </a:stretch>
                  </pic:blipFill>
                  <pic:spPr>
                    <a:xfrm>
                      <a:off x="0" y="0"/>
                      <a:ext cx="5853684" cy="3136392"/>
                    </a:xfrm>
                    <a:prstGeom prst="rect">
                      <a:avLst/>
                    </a:prstGeom>
                  </pic:spPr>
                </pic:pic>
              </a:graphicData>
            </a:graphic>
          </wp:inline>
        </w:drawing>
      </w:r>
      <w:r>
        <w:rPr>
          <w:rFonts w:ascii="Arial" w:eastAsia="Arial" w:hAnsi="Arial" w:cs="Arial"/>
          <w:color w:val="252525"/>
          <w:sz w:val="21"/>
        </w:rPr>
        <w:t xml:space="preserve"> </w:t>
      </w:r>
    </w:p>
    <w:p w14:paraId="636A2DB3" w14:textId="77777777" w:rsidR="00A97412" w:rsidRDefault="00000000">
      <w:pPr>
        <w:spacing w:after="0"/>
      </w:pPr>
      <w:r>
        <w:lastRenderedPageBreak/>
        <w:t xml:space="preserve"> </w:t>
      </w:r>
      <w:r>
        <w:tab/>
        <w:t xml:space="preserve"> </w:t>
      </w:r>
    </w:p>
    <w:p w14:paraId="7B681227" w14:textId="77777777" w:rsidR="00A97412" w:rsidRDefault="00000000">
      <w:pPr>
        <w:spacing w:after="25"/>
      </w:pPr>
      <w:r>
        <w:rPr>
          <w:b/>
          <w:i/>
          <w:sz w:val="36"/>
          <w:u w:val="single" w:color="000000"/>
        </w:rPr>
        <w:t>REDES MOBILE</w:t>
      </w:r>
      <w:r>
        <w:rPr>
          <w:b/>
          <w:i/>
          <w:sz w:val="36"/>
        </w:rPr>
        <w:t xml:space="preserve"> </w:t>
      </w:r>
    </w:p>
    <w:p w14:paraId="628D521C" w14:textId="77777777" w:rsidR="00A97412" w:rsidRDefault="00000000">
      <w:pPr>
        <w:spacing w:after="158"/>
      </w:pPr>
      <w:r>
        <w:t xml:space="preserve"> </w:t>
      </w:r>
    </w:p>
    <w:p w14:paraId="6293E465" w14:textId="77777777" w:rsidR="00A97412" w:rsidRDefault="00000000">
      <w:r>
        <w:rPr>
          <w:i/>
          <w:u w:val="single" w:color="000000"/>
        </w:rPr>
        <w:t>Concepto de Redes Móviles:</w:t>
      </w:r>
      <w:r>
        <w:rPr>
          <w:i/>
        </w:rPr>
        <w:t xml:space="preserve"> </w:t>
      </w:r>
    </w:p>
    <w:p w14:paraId="5EADE9EE" w14:textId="77777777" w:rsidR="00A97412" w:rsidRDefault="00000000">
      <w:pPr>
        <w:spacing w:after="8" w:line="249" w:lineRule="auto"/>
        <w:ind w:left="10" w:right="784" w:hanging="10"/>
        <w:jc w:val="both"/>
      </w:pPr>
      <w:r>
        <w:t xml:space="preserve">Son aquellas redes pensadas para que el teléfono o equipo del usuario pueda moverse con libertad en la zona cubierta por dicha red incluso mientras mantiene una conversación o una conexión de datos. Una red móvil debe permitir el movimiento incluso a la velocidad de un coche sin que exista una pérdida de la conexión. Las redes móviles actuales permiten mantener esta conexión incluso a la velocidad de un tren de alta velocidad con velocidades superiores a 300 </w:t>
      </w:r>
    </w:p>
    <w:p w14:paraId="50F4373C" w14:textId="77777777" w:rsidR="00A97412" w:rsidRDefault="00A97412">
      <w:pPr>
        <w:sectPr w:rsidR="00A97412">
          <w:headerReference w:type="even" r:id="rId904"/>
          <w:headerReference w:type="default" r:id="rId905"/>
          <w:footerReference w:type="even" r:id="rId906"/>
          <w:footerReference w:type="default" r:id="rId907"/>
          <w:headerReference w:type="first" r:id="rId908"/>
          <w:footerReference w:type="first" r:id="rId909"/>
          <w:pgSz w:w="11906" w:h="16838"/>
          <w:pgMar w:top="1472" w:right="925" w:bottom="7888" w:left="1702" w:header="110" w:footer="706" w:gutter="0"/>
          <w:cols w:space="720"/>
        </w:sectPr>
      </w:pPr>
    </w:p>
    <w:p w14:paraId="43F7E897" w14:textId="77777777" w:rsidR="00A97412" w:rsidRDefault="00000000">
      <w:pPr>
        <w:spacing w:after="170" w:line="249" w:lineRule="auto"/>
        <w:ind w:left="10" w:right="784" w:hanging="10"/>
        <w:jc w:val="both"/>
      </w:pPr>
      <w:r>
        <w:t xml:space="preserve">Km/h. </w:t>
      </w:r>
    </w:p>
    <w:p w14:paraId="18A2C2FF" w14:textId="77777777" w:rsidR="00A97412" w:rsidRDefault="00000000">
      <w:pPr>
        <w:spacing w:after="188"/>
        <w:ind w:left="10" w:hanging="10"/>
      </w:pPr>
      <w:r>
        <w:rPr>
          <w:b/>
        </w:rPr>
        <w:t xml:space="preserve">Tipos de Redes Mobile en Telefonía: </w:t>
      </w:r>
    </w:p>
    <w:p w14:paraId="371F77D2" w14:textId="77777777" w:rsidR="00A97412" w:rsidRDefault="00000000">
      <w:pPr>
        <w:numPr>
          <w:ilvl w:val="0"/>
          <w:numId w:val="146"/>
        </w:numPr>
        <w:spacing w:after="31"/>
        <w:ind w:right="784" w:hanging="361"/>
        <w:jc w:val="both"/>
      </w:pPr>
      <w:r>
        <w:t xml:space="preserve">GSM </w:t>
      </w:r>
    </w:p>
    <w:p w14:paraId="4D447C32" w14:textId="77777777" w:rsidR="00A97412" w:rsidRDefault="00000000">
      <w:pPr>
        <w:numPr>
          <w:ilvl w:val="0"/>
          <w:numId w:val="146"/>
        </w:numPr>
        <w:spacing w:after="31"/>
        <w:ind w:right="784" w:hanging="361"/>
        <w:jc w:val="both"/>
      </w:pPr>
      <w:r>
        <w:t xml:space="preserve">GPRS </w:t>
      </w:r>
      <w:r>
        <w:rPr>
          <w:rFonts w:ascii="Wingdings" w:eastAsia="Wingdings" w:hAnsi="Wingdings" w:cs="Wingdings"/>
        </w:rPr>
        <w:t></w:t>
      </w:r>
      <w:r>
        <w:rPr>
          <w:rFonts w:ascii="Arial" w:eastAsia="Arial" w:hAnsi="Arial" w:cs="Arial"/>
        </w:rPr>
        <w:t xml:space="preserve"> </w:t>
      </w:r>
      <w:r>
        <w:t xml:space="preserve">EDGE </w:t>
      </w:r>
    </w:p>
    <w:p w14:paraId="575D59E3" w14:textId="77777777" w:rsidR="00A97412" w:rsidRDefault="00000000">
      <w:pPr>
        <w:numPr>
          <w:ilvl w:val="0"/>
          <w:numId w:val="146"/>
        </w:numPr>
        <w:spacing w:after="41" w:line="249" w:lineRule="auto"/>
        <w:ind w:right="784" w:hanging="361"/>
        <w:jc w:val="both"/>
      </w:pPr>
      <w:r>
        <w:t xml:space="preserve">GSMR o GSM-R </w:t>
      </w:r>
    </w:p>
    <w:p w14:paraId="334E3D7F" w14:textId="77777777" w:rsidR="00A97412" w:rsidRDefault="00000000">
      <w:pPr>
        <w:numPr>
          <w:ilvl w:val="0"/>
          <w:numId w:val="146"/>
        </w:numPr>
        <w:spacing w:after="31"/>
        <w:ind w:right="784" w:hanging="361"/>
        <w:jc w:val="both"/>
      </w:pPr>
      <w:r>
        <w:t xml:space="preserve">UMTS </w:t>
      </w:r>
    </w:p>
    <w:p w14:paraId="5B99F76B" w14:textId="77777777" w:rsidR="00A97412" w:rsidRDefault="00000000">
      <w:pPr>
        <w:numPr>
          <w:ilvl w:val="0"/>
          <w:numId w:val="146"/>
        </w:numPr>
        <w:spacing w:after="31"/>
        <w:ind w:right="784" w:hanging="361"/>
        <w:jc w:val="both"/>
      </w:pPr>
      <w:r>
        <w:t xml:space="preserve">HSPA </w:t>
      </w:r>
    </w:p>
    <w:p w14:paraId="3CB5AC3F" w14:textId="77777777" w:rsidR="00A97412" w:rsidRDefault="00000000">
      <w:pPr>
        <w:numPr>
          <w:ilvl w:val="0"/>
          <w:numId w:val="146"/>
        </w:numPr>
        <w:spacing w:after="31"/>
        <w:ind w:right="784" w:hanging="361"/>
        <w:jc w:val="both"/>
      </w:pPr>
      <w:r>
        <w:t xml:space="preserve">LTE </w:t>
      </w:r>
    </w:p>
    <w:p w14:paraId="209DC7B4" w14:textId="77777777" w:rsidR="00A97412" w:rsidRDefault="00000000">
      <w:pPr>
        <w:numPr>
          <w:ilvl w:val="0"/>
          <w:numId w:val="146"/>
        </w:numPr>
        <w:spacing w:after="40" w:line="249" w:lineRule="auto"/>
        <w:ind w:right="784" w:hanging="361"/>
        <w:jc w:val="both"/>
      </w:pPr>
      <w:r>
        <w:t xml:space="preserve">FDD LTE y LTE TDD </w:t>
      </w:r>
    </w:p>
    <w:p w14:paraId="6002FD8F" w14:textId="77777777" w:rsidR="00A97412" w:rsidRDefault="00000000">
      <w:pPr>
        <w:numPr>
          <w:ilvl w:val="0"/>
          <w:numId w:val="146"/>
        </w:numPr>
        <w:spacing w:after="31"/>
        <w:ind w:right="784" w:hanging="361"/>
        <w:jc w:val="both"/>
      </w:pPr>
      <w:r>
        <w:t xml:space="preserve">CSFB </w:t>
      </w:r>
    </w:p>
    <w:p w14:paraId="6DC6477D" w14:textId="77777777" w:rsidR="00A97412" w:rsidRDefault="00000000">
      <w:pPr>
        <w:numPr>
          <w:ilvl w:val="0"/>
          <w:numId w:val="146"/>
        </w:numPr>
        <w:spacing w:after="31"/>
        <w:ind w:right="784" w:hanging="361"/>
        <w:jc w:val="both"/>
      </w:pPr>
      <w:proofErr w:type="spellStart"/>
      <w:r>
        <w:t>VoLTE</w:t>
      </w:r>
      <w:proofErr w:type="spellEnd"/>
      <w:r>
        <w:t xml:space="preserve"> </w:t>
      </w:r>
    </w:p>
    <w:p w14:paraId="6AB17FDE" w14:textId="77777777" w:rsidR="00A97412" w:rsidRDefault="00000000">
      <w:pPr>
        <w:numPr>
          <w:ilvl w:val="0"/>
          <w:numId w:val="146"/>
        </w:numPr>
        <w:spacing w:after="41" w:line="249" w:lineRule="auto"/>
        <w:ind w:right="784" w:hanging="361"/>
        <w:jc w:val="both"/>
      </w:pPr>
      <w:r>
        <w:t xml:space="preserve">LTE </w:t>
      </w:r>
      <w:proofErr w:type="spellStart"/>
      <w:r>
        <w:t>Advanced</w:t>
      </w:r>
      <w:proofErr w:type="spellEnd"/>
      <w:r>
        <w:t xml:space="preserve"> </w:t>
      </w:r>
    </w:p>
    <w:p w14:paraId="3683526C" w14:textId="77777777" w:rsidR="00A97412" w:rsidRDefault="00000000">
      <w:pPr>
        <w:numPr>
          <w:ilvl w:val="0"/>
          <w:numId w:val="146"/>
        </w:numPr>
        <w:spacing w:after="40" w:line="249" w:lineRule="auto"/>
        <w:ind w:right="784" w:hanging="361"/>
        <w:jc w:val="both"/>
      </w:pPr>
      <w:r>
        <w:t xml:space="preserve">LTE </w:t>
      </w:r>
      <w:proofErr w:type="spellStart"/>
      <w:r>
        <w:t>Advanced</w:t>
      </w:r>
      <w:proofErr w:type="spellEnd"/>
      <w:r>
        <w:t xml:space="preserve"> Pro </w:t>
      </w:r>
    </w:p>
    <w:p w14:paraId="66FDCCDA" w14:textId="77777777" w:rsidR="00A97412" w:rsidRDefault="00000000">
      <w:pPr>
        <w:numPr>
          <w:ilvl w:val="0"/>
          <w:numId w:val="146"/>
        </w:numPr>
        <w:spacing w:after="31"/>
        <w:ind w:right="784" w:hanging="361"/>
        <w:jc w:val="both"/>
      </w:pPr>
      <w:r>
        <w:t xml:space="preserve">IMT </w:t>
      </w:r>
      <w:r>
        <w:rPr>
          <w:rFonts w:ascii="Wingdings" w:eastAsia="Wingdings" w:hAnsi="Wingdings" w:cs="Wingdings"/>
        </w:rPr>
        <w:t></w:t>
      </w:r>
      <w:r>
        <w:rPr>
          <w:rFonts w:ascii="Arial" w:eastAsia="Arial" w:hAnsi="Arial" w:cs="Arial"/>
        </w:rPr>
        <w:t xml:space="preserve"> </w:t>
      </w:r>
      <w:r>
        <w:t xml:space="preserve">LAA </w:t>
      </w:r>
    </w:p>
    <w:p w14:paraId="31A8BC4F" w14:textId="77777777" w:rsidR="00A97412" w:rsidRDefault="00000000">
      <w:pPr>
        <w:numPr>
          <w:ilvl w:val="0"/>
          <w:numId w:val="146"/>
        </w:numPr>
        <w:spacing w:after="31"/>
        <w:ind w:right="784" w:hanging="361"/>
        <w:jc w:val="both"/>
      </w:pPr>
      <w:r>
        <w:t xml:space="preserve">LTE-U </w:t>
      </w:r>
    </w:p>
    <w:p w14:paraId="314CF8DE" w14:textId="77777777" w:rsidR="00A97412" w:rsidRDefault="00000000">
      <w:pPr>
        <w:numPr>
          <w:ilvl w:val="0"/>
          <w:numId w:val="146"/>
        </w:numPr>
        <w:spacing w:after="31"/>
        <w:ind w:right="784" w:hanging="361"/>
        <w:jc w:val="both"/>
      </w:pPr>
      <w:r>
        <w:t xml:space="preserve">NB-LTE </w:t>
      </w:r>
    </w:p>
    <w:p w14:paraId="70F43224" w14:textId="77777777" w:rsidR="00A97412" w:rsidRDefault="00000000">
      <w:pPr>
        <w:spacing w:after="0"/>
      </w:pPr>
      <w:r>
        <w:t xml:space="preserve"> </w:t>
      </w:r>
      <w:r>
        <w:tab/>
        <w:t xml:space="preserve"> </w:t>
      </w:r>
    </w:p>
    <w:p w14:paraId="63347295" w14:textId="77777777" w:rsidR="00A97412" w:rsidRDefault="00000000">
      <w:pPr>
        <w:numPr>
          <w:ilvl w:val="0"/>
          <w:numId w:val="146"/>
        </w:numPr>
        <w:spacing w:after="41" w:line="249" w:lineRule="auto"/>
        <w:ind w:right="784" w:hanging="361"/>
        <w:jc w:val="both"/>
      </w:pPr>
      <w:r>
        <w:t xml:space="preserve">Carrier </w:t>
      </w:r>
      <w:proofErr w:type="spellStart"/>
      <w:r>
        <w:t>Aggregation</w:t>
      </w:r>
      <w:proofErr w:type="spellEnd"/>
      <w:r>
        <w:t xml:space="preserve"> </w:t>
      </w:r>
    </w:p>
    <w:p w14:paraId="6E1CA05B" w14:textId="77777777" w:rsidR="00A97412" w:rsidRDefault="00000000">
      <w:pPr>
        <w:numPr>
          <w:ilvl w:val="0"/>
          <w:numId w:val="146"/>
        </w:numPr>
        <w:spacing w:after="45" w:line="249" w:lineRule="auto"/>
        <w:ind w:right="784" w:hanging="361"/>
        <w:jc w:val="both"/>
      </w:pPr>
      <w:r>
        <w:t xml:space="preserve">MIMO </w:t>
      </w:r>
    </w:p>
    <w:p w14:paraId="5B40C848" w14:textId="77777777" w:rsidR="00A97412" w:rsidRDefault="00000000">
      <w:pPr>
        <w:numPr>
          <w:ilvl w:val="0"/>
          <w:numId w:val="146"/>
        </w:numPr>
        <w:spacing w:after="39" w:line="249" w:lineRule="auto"/>
        <w:ind w:right="784" w:hanging="361"/>
        <w:jc w:val="both"/>
      </w:pPr>
      <w:r>
        <w:lastRenderedPageBreak/>
        <w:t xml:space="preserve">IMT-2020 (5G) </w:t>
      </w:r>
    </w:p>
    <w:p w14:paraId="5F504A7F" w14:textId="77777777" w:rsidR="00A97412" w:rsidRDefault="00000000">
      <w:pPr>
        <w:numPr>
          <w:ilvl w:val="0"/>
          <w:numId w:val="146"/>
        </w:numPr>
        <w:spacing w:after="42" w:line="249" w:lineRule="auto"/>
        <w:ind w:right="784" w:hanging="361"/>
        <w:jc w:val="both"/>
      </w:pPr>
      <w:r>
        <w:t xml:space="preserve">Antena </w:t>
      </w:r>
    </w:p>
    <w:p w14:paraId="2646C9E6" w14:textId="77777777" w:rsidR="00A97412" w:rsidRDefault="00000000">
      <w:pPr>
        <w:numPr>
          <w:ilvl w:val="0"/>
          <w:numId w:val="146"/>
        </w:numPr>
        <w:spacing w:after="44" w:line="249" w:lineRule="auto"/>
        <w:ind w:right="784" w:hanging="361"/>
        <w:jc w:val="both"/>
      </w:pPr>
      <w:r>
        <w:t xml:space="preserve">Celda </w:t>
      </w:r>
    </w:p>
    <w:p w14:paraId="04BC3548" w14:textId="77777777" w:rsidR="00A97412" w:rsidRDefault="00000000">
      <w:pPr>
        <w:numPr>
          <w:ilvl w:val="0"/>
          <w:numId w:val="146"/>
        </w:numPr>
        <w:spacing w:after="42" w:line="249" w:lineRule="auto"/>
        <w:ind w:right="784" w:hanging="361"/>
        <w:jc w:val="both"/>
      </w:pPr>
      <w:r>
        <w:t xml:space="preserve">Cobertura </w:t>
      </w:r>
    </w:p>
    <w:p w14:paraId="4354AB87" w14:textId="77777777" w:rsidR="00A97412" w:rsidRDefault="00000000">
      <w:pPr>
        <w:numPr>
          <w:ilvl w:val="0"/>
          <w:numId w:val="146"/>
        </w:numPr>
        <w:spacing w:after="42" w:line="249" w:lineRule="auto"/>
        <w:ind w:right="784" w:hanging="361"/>
        <w:jc w:val="both"/>
      </w:pPr>
      <w:r>
        <w:t xml:space="preserve">Banda </w:t>
      </w:r>
    </w:p>
    <w:p w14:paraId="22451F81" w14:textId="77777777" w:rsidR="00A97412" w:rsidRDefault="00000000">
      <w:pPr>
        <w:numPr>
          <w:ilvl w:val="0"/>
          <w:numId w:val="146"/>
        </w:numPr>
        <w:spacing w:after="43" w:line="249" w:lineRule="auto"/>
        <w:ind w:right="784" w:hanging="361"/>
        <w:jc w:val="both"/>
      </w:pPr>
      <w:proofErr w:type="spellStart"/>
      <w:r>
        <w:t>Femtocelda</w:t>
      </w:r>
      <w:proofErr w:type="spellEnd"/>
      <w:r>
        <w:t xml:space="preserve"> </w:t>
      </w:r>
    </w:p>
    <w:p w14:paraId="50D659F3" w14:textId="77777777" w:rsidR="00A97412" w:rsidRDefault="00000000">
      <w:pPr>
        <w:numPr>
          <w:ilvl w:val="0"/>
          <w:numId w:val="146"/>
        </w:numPr>
        <w:spacing w:after="43" w:line="249" w:lineRule="auto"/>
        <w:ind w:right="784" w:hanging="361"/>
        <w:jc w:val="both"/>
      </w:pPr>
      <w:r>
        <w:t xml:space="preserve">Small Cell </w:t>
      </w:r>
    </w:p>
    <w:p w14:paraId="4A45A10F" w14:textId="77777777" w:rsidR="00A97412" w:rsidRDefault="00000000">
      <w:pPr>
        <w:numPr>
          <w:ilvl w:val="0"/>
          <w:numId w:val="146"/>
        </w:numPr>
        <w:spacing w:after="44" w:line="249" w:lineRule="auto"/>
        <w:ind w:right="784" w:hanging="361"/>
        <w:jc w:val="both"/>
      </w:pPr>
      <w:proofErr w:type="spellStart"/>
      <w:r>
        <w:t>HetNet</w:t>
      </w:r>
      <w:proofErr w:type="spellEnd"/>
      <w:r>
        <w:t xml:space="preserve"> </w:t>
      </w:r>
    </w:p>
    <w:p w14:paraId="6C4097DC" w14:textId="77777777" w:rsidR="00A97412" w:rsidRDefault="00000000">
      <w:pPr>
        <w:numPr>
          <w:ilvl w:val="0"/>
          <w:numId w:val="146"/>
        </w:numPr>
        <w:spacing w:after="38" w:line="249" w:lineRule="auto"/>
        <w:ind w:right="784" w:hanging="361"/>
        <w:jc w:val="both"/>
      </w:pPr>
      <w:r>
        <w:t xml:space="preserve">Red de </w:t>
      </w:r>
      <w:proofErr w:type="spellStart"/>
      <w:r>
        <w:t>Backhaul</w:t>
      </w:r>
      <w:proofErr w:type="spellEnd"/>
      <w:r>
        <w:t xml:space="preserve"> </w:t>
      </w:r>
    </w:p>
    <w:p w14:paraId="050EC3D8" w14:textId="77777777" w:rsidR="00A97412" w:rsidRDefault="00000000">
      <w:pPr>
        <w:numPr>
          <w:ilvl w:val="0"/>
          <w:numId w:val="146"/>
        </w:numPr>
        <w:spacing w:after="46" w:line="249" w:lineRule="auto"/>
        <w:ind w:right="784" w:hanging="361"/>
        <w:jc w:val="both"/>
      </w:pPr>
      <w:r>
        <w:t xml:space="preserve">SON </w:t>
      </w:r>
    </w:p>
    <w:p w14:paraId="227BDEC2" w14:textId="77777777" w:rsidR="00A97412" w:rsidRDefault="00000000">
      <w:pPr>
        <w:numPr>
          <w:ilvl w:val="0"/>
          <w:numId w:val="146"/>
        </w:numPr>
        <w:spacing w:after="41" w:line="249" w:lineRule="auto"/>
        <w:ind w:right="784" w:hanging="361"/>
        <w:jc w:val="both"/>
      </w:pPr>
      <w:r>
        <w:t xml:space="preserve">Dividendo Digital </w:t>
      </w:r>
    </w:p>
    <w:p w14:paraId="051D6F2E" w14:textId="77777777" w:rsidR="00A97412" w:rsidRDefault="00000000">
      <w:pPr>
        <w:numPr>
          <w:ilvl w:val="0"/>
          <w:numId w:val="146"/>
        </w:numPr>
        <w:spacing w:after="43" w:line="249" w:lineRule="auto"/>
        <w:ind w:right="784" w:hanging="361"/>
        <w:jc w:val="both"/>
      </w:pPr>
      <w:r>
        <w:t xml:space="preserve">MBMS </w:t>
      </w:r>
    </w:p>
    <w:p w14:paraId="553EDBC0" w14:textId="77777777" w:rsidR="00A97412" w:rsidRDefault="00000000">
      <w:pPr>
        <w:numPr>
          <w:ilvl w:val="0"/>
          <w:numId w:val="146"/>
        </w:numPr>
        <w:spacing w:after="41" w:line="249" w:lineRule="auto"/>
        <w:ind w:right="784" w:hanging="361"/>
        <w:jc w:val="both"/>
      </w:pPr>
      <w:proofErr w:type="spellStart"/>
      <w:r>
        <w:t>eMBMS</w:t>
      </w:r>
      <w:proofErr w:type="spellEnd"/>
      <w:r>
        <w:t xml:space="preserve"> </w:t>
      </w:r>
    </w:p>
    <w:p w14:paraId="67813CC0" w14:textId="77777777" w:rsidR="00A97412" w:rsidRDefault="00000000">
      <w:pPr>
        <w:numPr>
          <w:ilvl w:val="0"/>
          <w:numId w:val="146"/>
        </w:numPr>
        <w:spacing w:after="9" w:line="249" w:lineRule="auto"/>
        <w:ind w:right="784" w:hanging="361"/>
        <w:jc w:val="both"/>
      </w:pPr>
      <w:r>
        <w:t xml:space="preserve">Wifi </w:t>
      </w:r>
      <w:proofErr w:type="spellStart"/>
      <w:r>
        <w:t>Offload</w:t>
      </w:r>
      <w:proofErr w:type="spellEnd"/>
    </w:p>
    <w:p w14:paraId="64047015" w14:textId="77777777" w:rsidR="00A97412" w:rsidRDefault="00A97412">
      <w:pPr>
        <w:sectPr w:rsidR="00A97412">
          <w:type w:val="continuous"/>
          <w:pgSz w:w="11906" w:h="16838"/>
          <w:pgMar w:top="1440" w:right="1711" w:bottom="1440" w:left="1702" w:header="720" w:footer="720" w:gutter="0"/>
          <w:cols w:num="2" w:space="720" w:equalWidth="0">
            <w:col w:w="3828" w:space="2519"/>
            <w:col w:w="2146"/>
          </w:cols>
        </w:sectPr>
      </w:pPr>
    </w:p>
    <w:p w14:paraId="194CC9C5" w14:textId="77777777" w:rsidR="00A97412" w:rsidRDefault="00000000">
      <w:pPr>
        <w:spacing w:after="30" w:line="265" w:lineRule="auto"/>
        <w:ind w:left="-5" w:hanging="10"/>
      </w:pPr>
      <w:r>
        <w:rPr>
          <w:b/>
          <w:u w:val="single" w:color="000000"/>
        </w:rPr>
        <w:t>Redes Móviles e Inalámbricas</w:t>
      </w:r>
      <w:r>
        <w:rPr>
          <w:b/>
        </w:rPr>
        <w:t xml:space="preserve"> </w:t>
      </w:r>
    </w:p>
    <w:p w14:paraId="31E552E0" w14:textId="77777777" w:rsidR="00A97412" w:rsidRDefault="00000000">
      <w:pPr>
        <w:spacing w:after="326"/>
      </w:pPr>
      <w:r>
        <w:rPr>
          <w:noProof/>
        </w:rPr>
        <mc:AlternateContent>
          <mc:Choice Requires="wpg">
            <w:drawing>
              <wp:inline distT="0" distB="0" distL="0" distR="0" wp14:anchorId="101AAA52" wp14:editId="6A04C9C1">
                <wp:extent cx="5170056" cy="2935412"/>
                <wp:effectExtent l="0" t="0" r="0" b="0"/>
                <wp:docPr id="301965" name="Group 301965"/>
                <wp:cNvGraphicFramePr/>
                <a:graphic xmlns:a="http://schemas.openxmlformats.org/drawingml/2006/main">
                  <a:graphicData uri="http://schemas.microsoft.com/office/word/2010/wordprocessingGroup">
                    <wpg:wgp>
                      <wpg:cNvGrpSpPr/>
                      <wpg:grpSpPr>
                        <a:xfrm>
                          <a:off x="0" y="0"/>
                          <a:ext cx="5170056" cy="2935412"/>
                          <a:chOff x="0" y="0"/>
                          <a:chExt cx="5170056" cy="2935412"/>
                        </a:xfrm>
                      </wpg:grpSpPr>
                      <wps:wsp>
                        <wps:cNvPr id="37038" name="Rectangle 37038"/>
                        <wps:cNvSpPr/>
                        <wps:spPr>
                          <a:xfrm>
                            <a:off x="5138370" y="2471038"/>
                            <a:ext cx="42143" cy="189937"/>
                          </a:xfrm>
                          <a:prstGeom prst="rect">
                            <a:avLst/>
                          </a:prstGeom>
                          <a:ln>
                            <a:noFill/>
                          </a:ln>
                        </wps:spPr>
                        <wps:txbx>
                          <w:txbxContent>
                            <w:p w14:paraId="7ED70AF1" w14:textId="77777777" w:rsidR="00A97412" w:rsidRDefault="00000000">
                              <w:r>
                                <w:t xml:space="preserve"> </w:t>
                              </w:r>
                            </w:p>
                          </w:txbxContent>
                        </wps:txbx>
                        <wps:bodyPr horzOverflow="overflow" vert="horz" lIns="0" tIns="0" rIns="0" bIns="0" rtlCol="0">
                          <a:noAutofit/>
                        </wps:bodyPr>
                      </wps:wsp>
                      <wps:wsp>
                        <wps:cNvPr id="301954" name="Rectangle 301954"/>
                        <wps:cNvSpPr/>
                        <wps:spPr>
                          <a:xfrm>
                            <a:off x="0" y="2792603"/>
                            <a:ext cx="1433259" cy="189937"/>
                          </a:xfrm>
                          <a:prstGeom prst="rect">
                            <a:avLst/>
                          </a:prstGeom>
                          <a:ln>
                            <a:noFill/>
                          </a:ln>
                        </wps:spPr>
                        <wps:txbx>
                          <w:txbxContent>
                            <w:p w14:paraId="151DC5B9" w14:textId="77777777" w:rsidR="00A97412" w:rsidRDefault="00000000">
                              <w:r>
                                <w:rPr>
                                  <w:b/>
                                  <w:u w:val="single" w:color="000000"/>
                                </w:rPr>
                                <w:t>Sistemas Celulares</w:t>
                              </w:r>
                            </w:p>
                          </w:txbxContent>
                        </wps:txbx>
                        <wps:bodyPr horzOverflow="overflow" vert="horz" lIns="0" tIns="0" rIns="0" bIns="0" rtlCol="0">
                          <a:noAutofit/>
                        </wps:bodyPr>
                      </wps:wsp>
                      <wps:wsp>
                        <wps:cNvPr id="301955" name="Rectangle 301955"/>
                        <wps:cNvSpPr/>
                        <wps:spPr>
                          <a:xfrm>
                            <a:off x="1078941" y="2792603"/>
                            <a:ext cx="42144" cy="189937"/>
                          </a:xfrm>
                          <a:prstGeom prst="rect">
                            <a:avLst/>
                          </a:prstGeom>
                          <a:ln>
                            <a:noFill/>
                          </a:ln>
                        </wps:spPr>
                        <wps:txbx>
                          <w:txbxContent>
                            <w:p w14:paraId="048EFEA7" w14:textId="77777777" w:rsidR="00A97412" w:rsidRDefault="00000000">
                              <w:r>
                                <w:rPr>
                                  <w:b/>
                                </w:rPr>
                                <w:t xml:space="preserve"> </w:t>
                              </w:r>
                            </w:p>
                          </w:txbxContent>
                        </wps:txbx>
                        <wps:bodyPr horzOverflow="overflow" vert="horz" lIns="0" tIns="0" rIns="0" bIns="0" rtlCol="0">
                          <a:noAutofit/>
                        </wps:bodyPr>
                      </wps:wsp>
                      <pic:pic xmlns:pic="http://schemas.openxmlformats.org/drawingml/2006/picture">
                        <pic:nvPicPr>
                          <pic:cNvPr id="37048" name="Picture 37048"/>
                          <pic:cNvPicPr/>
                        </pic:nvPicPr>
                        <pic:blipFill>
                          <a:blip r:embed="rId910"/>
                          <a:stretch>
                            <a:fillRect/>
                          </a:stretch>
                        </pic:blipFill>
                        <pic:spPr>
                          <a:xfrm>
                            <a:off x="184099" y="4571"/>
                            <a:ext cx="4937760" cy="2543556"/>
                          </a:xfrm>
                          <a:prstGeom prst="rect">
                            <a:avLst/>
                          </a:prstGeom>
                        </pic:spPr>
                      </pic:pic>
                      <wps:wsp>
                        <wps:cNvPr id="37049" name="Shape 37049"/>
                        <wps:cNvSpPr/>
                        <wps:spPr>
                          <a:xfrm>
                            <a:off x="179527" y="0"/>
                            <a:ext cx="4946904" cy="2552700"/>
                          </a:xfrm>
                          <a:custGeom>
                            <a:avLst/>
                            <a:gdLst/>
                            <a:ahLst/>
                            <a:cxnLst/>
                            <a:rect l="0" t="0" r="0" b="0"/>
                            <a:pathLst>
                              <a:path w="4946904" h="2552700">
                                <a:moveTo>
                                  <a:pt x="0" y="2552700"/>
                                </a:moveTo>
                                <a:lnTo>
                                  <a:pt x="4946904" y="2552700"/>
                                </a:lnTo>
                                <a:lnTo>
                                  <a:pt x="4946904" y="0"/>
                                </a:lnTo>
                                <a:lnTo>
                                  <a:pt x="0" y="0"/>
                                </a:lnTo>
                                <a:close/>
                              </a:path>
                            </a:pathLst>
                          </a:custGeom>
                          <a:ln w="9144" cap="flat">
                            <a:round/>
                          </a:ln>
                        </wps:spPr>
                        <wps:style>
                          <a:lnRef idx="1">
                            <a:srgbClr val="5B9BD5"/>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01965" style="width:407.091pt;height:231.135pt;mso-position-horizontal-relative:char;mso-position-vertical-relative:line" coordsize="51700,29354">
                <v:rect id="Rectangle 37038" style="position:absolute;width:421;height:1899;left:51383;top:24710;" filled="f" stroked="f">
                  <v:textbox inset="0,0,0,0">
                    <w:txbxContent>
                      <w:p>
                        <w:pPr>
                          <w:spacing w:before="0" w:after="160" w:line="259" w:lineRule="auto"/>
                        </w:pPr>
                        <w:r>
                          <w:rPr>
                            <w:rFonts w:cs="Calibri" w:hAnsi="Calibri" w:eastAsia="Calibri" w:ascii="Calibri"/>
                            <w:sz w:val="22"/>
                          </w:rPr>
                          <w:t xml:space="preserve"> </w:t>
                        </w:r>
                      </w:p>
                    </w:txbxContent>
                  </v:textbox>
                </v:rect>
                <v:rect id="Rectangle 301954" style="position:absolute;width:14332;height:1899;left:0;top:27926;" filled="f" stroked="f">
                  <v:textbox inset="0,0,0,0">
                    <w:txbxContent>
                      <w:p>
                        <w:pPr>
                          <w:spacing w:before="0" w:after="160" w:line="259" w:lineRule="auto"/>
                        </w:pPr>
                        <w:r>
                          <w:rPr>
                            <w:rFonts w:cs="Calibri" w:hAnsi="Calibri" w:eastAsia="Calibri" w:ascii="Calibri"/>
                            <w:b w:val="1"/>
                            <w:sz w:val="22"/>
                            <w:u w:val="single" w:color="000000"/>
                          </w:rPr>
                          <w:t xml:space="preserve">Sistemas Celulares</w:t>
                        </w:r>
                      </w:p>
                    </w:txbxContent>
                  </v:textbox>
                </v:rect>
                <v:rect id="Rectangle 301955" style="position:absolute;width:421;height:1899;left:10789;top:27926;" filled="f" stroked="f">
                  <v:textbox inset="0,0,0,0">
                    <w:txbxContent>
                      <w:p>
                        <w:pPr>
                          <w:spacing w:before="0" w:after="160" w:line="259" w:lineRule="auto"/>
                        </w:pPr>
                        <w:r>
                          <w:rPr>
                            <w:rFonts w:cs="Calibri" w:hAnsi="Calibri" w:eastAsia="Calibri" w:ascii="Calibri"/>
                            <w:b w:val="1"/>
                            <w:sz w:val="22"/>
                          </w:rPr>
                          <w:t xml:space="preserve"> </w:t>
                        </w:r>
                      </w:p>
                    </w:txbxContent>
                  </v:textbox>
                </v:rect>
                <v:shape id="Picture 37048" style="position:absolute;width:49377;height:25435;left:1840;top:45;" filled="f">
                  <v:imagedata r:id="rId911"/>
                </v:shape>
                <v:shape id="Shape 37049" style="position:absolute;width:49469;height:25527;left:1795;top:0;" coordsize="4946904,2552700" path="m0,2552700l4946904,2552700l4946904,0l0,0x">
                  <v:stroke weight="0.72pt" endcap="flat" joinstyle="round" on="true" color="#5b9bd5"/>
                  <v:fill on="false" color="#000000" opacity="0"/>
                </v:shape>
              </v:group>
            </w:pict>
          </mc:Fallback>
        </mc:AlternateContent>
      </w:r>
    </w:p>
    <w:p w14:paraId="45A919B7" w14:textId="77777777" w:rsidR="00A97412" w:rsidRDefault="00000000">
      <w:pPr>
        <w:spacing w:after="282"/>
        <w:ind w:left="314"/>
      </w:pPr>
      <w:r>
        <w:rPr>
          <w:noProof/>
        </w:rPr>
        <mc:AlternateContent>
          <mc:Choice Requires="wpg">
            <w:drawing>
              <wp:inline distT="0" distB="0" distL="0" distR="0" wp14:anchorId="54BCD345" wp14:editId="6B01D5F4">
                <wp:extent cx="4952429" cy="2614103"/>
                <wp:effectExtent l="0" t="0" r="0" b="0"/>
                <wp:docPr id="301967" name="Group 301967"/>
                <wp:cNvGraphicFramePr/>
                <a:graphic xmlns:a="http://schemas.openxmlformats.org/drawingml/2006/main">
                  <a:graphicData uri="http://schemas.microsoft.com/office/word/2010/wordprocessingGroup">
                    <wpg:wgp>
                      <wpg:cNvGrpSpPr/>
                      <wpg:grpSpPr>
                        <a:xfrm>
                          <a:off x="0" y="0"/>
                          <a:ext cx="4952429" cy="2614103"/>
                          <a:chOff x="0" y="0"/>
                          <a:chExt cx="4952429" cy="2614103"/>
                        </a:xfrm>
                      </wpg:grpSpPr>
                      <wps:wsp>
                        <wps:cNvPr id="37044" name="Rectangle 37044"/>
                        <wps:cNvSpPr/>
                        <wps:spPr>
                          <a:xfrm>
                            <a:off x="4920743" y="2471293"/>
                            <a:ext cx="42143" cy="189937"/>
                          </a:xfrm>
                          <a:prstGeom prst="rect">
                            <a:avLst/>
                          </a:prstGeom>
                          <a:ln>
                            <a:noFill/>
                          </a:ln>
                        </wps:spPr>
                        <wps:txbx>
                          <w:txbxContent>
                            <w:p w14:paraId="397639E1" w14:textId="77777777" w:rsidR="00A97412" w:rsidRDefault="00000000">
                              <w:r>
                                <w:t xml:space="preserve"> </w:t>
                              </w:r>
                            </w:p>
                          </w:txbxContent>
                        </wps:txbx>
                        <wps:bodyPr horzOverflow="overflow" vert="horz" lIns="0" tIns="0" rIns="0" bIns="0" rtlCol="0">
                          <a:noAutofit/>
                        </wps:bodyPr>
                      </wps:wsp>
                      <pic:pic xmlns:pic="http://schemas.openxmlformats.org/drawingml/2006/picture">
                        <pic:nvPicPr>
                          <pic:cNvPr id="37051" name="Picture 37051"/>
                          <pic:cNvPicPr/>
                        </pic:nvPicPr>
                        <pic:blipFill>
                          <a:blip r:embed="rId912"/>
                          <a:stretch>
                            <a:fillRect/>
                          </a:stretch>
                        </pic:blipFill>
                        <pic:spPr>
                          <a:xfrm>
                            <a:off x="4572" y="4573"/>
                            <a:ext cx="4898136" cy="2543556"/>
                          </a:xfrm>
                          <a:prstGeom prst="rect">
                            <a:avLst/>
                          </a:prstGeom>
                        </pic:spPr>
                      </pic:pic>
                      <wps:wsp>
                        <wps:cNvPr id="37052" name="Shape 37052"/>
                        <wps:cNvSpPr/>
                        <wps:spPr>
                          <a:xfrm>
                            <a:off x="0" y="0"/>
                            <a:ext cx="4907281" cy="2552701"/>
                          </a:xfrm>
                          <a:custGeom>
                            <a:avLst/>
                            <a:gdLst/>
                            <a:ahLst/>
                            <a:cxnLst/>
                            <a:rect l="0" t="0" r="0" b="0"/>
                            <a:pathLst>
                              <a:path w="4907281" h="2552701">
                                <a:moveTo>
                                  <a:pt x="0" y="2552701"/>
                                </a:moveTo>
                                <a:lnTo>
                                  <a:pt x="4907281" y="2552701"/>
                                </a:lnTo>
                                <a:lnTo>
                                  <a:pt x="4907281" y="0"/>
                                </a:lnTo>
                                <a:lnTo>
                                  <a:pt x="0" y="0"/>
                                </a:lnTo>
                                <a:close/>
                              </a:path>
                            </a:pathLst>
                          </a:custGeom>
                          <a:ln w="9144" cap="flat">
                            <a:round/>
                          </a:ln>
                        </wps:spPr>
                        <wps:style>
                          <a:lnRef idx="1">
                            <a:srgbClr val="5B9BD5"/>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01967" style="width:389.955pt;height:205.835pt;mso-position-horizontal-relative:char;mso-position-vertical-relative:line" coordsize="49524,26141">
                <v:rect id="Rectangle 37044" style="position:absolute;width:421;height:1899;left:49207;top:24712;" filled="f" stroked="f">
                  <v:textbox inset="0,0,0,0">
                    <w:txbxContent>
                      <w:p>
                        <w:pPr>
                          <w:spacing w:before="0" w:after="160" w:line="259" w:lineRule="auto"/>
                        </w:pPr>
                        <w:r>
                          <w:rPr>
                            <w:rFonts w:cs="Calibri" w:hAnsi="Calibri" w:eastAsia="Calibri" w:ascii="Calibri"/>
                            <w:sz w:val="22"/>
                          </w:rPr>
                          <w:t xml:space="preserve"> </w:t>
                        </w:r>
                      </w:p>
                    </w:txbxContent>
                  </v:textbox>
                </v:rect>
                <v:shape id="Picture 37051" style="position:absolute;width:48981;height:25435;left:45;top:45;" filled="f">
                  <v:imagedata r:id="rId913"/>
                </v:shape>
                <v:shape id="Shape 37052" style="position:absolute;width:49072;height:25527;left:0;top:0;" coordsize="4907281,2552701" path="m0,2552701l4907281,2552701l4907281,0l0,0x">
                  <v:stroke weight="0.72pt" endcap="flat" joinstyle="round" on="true" color="#5b9bd5"/>
                  <v:fill on="false" color="#000000" opacity="0"/>
                </v:shape>
              </v:group>
            </w:pict>
          </mc:Fallback>
        </mc:AlternateContent>
      </w:r>
    </w:p>
    <w:p w14:paraId="034C601E" w14:textId="77777777" w:rsidR="00A97412" w:rsidRDefault="00000000">
      <w:pPr>
        <w:spacing w:after="0"/>
      </w:pPr>
      <w:r>
        <w:t xml:space="preserve"> </w:t>
      </w:r>
    </w:p>
    <w:p w14:paraId="24102230" w14:textId="77777777" w:rsidR="00A97412" w:rsidRDefault="00000000">
      <w:pPr>
        <w:spacing w:after="366"/>
        <w:ind w:left="1228"/>
      </w:pPr>
      <w:r>
        <w:rPr>
          <w:noProof/>
        </w:rPr>
        <w:lastRenderedPageBreak/>
        <mc:AlternateContent>
          <mc:Choice Requires="wpg">
            <w:drawing>
              <wp:inline distT="0" distB="0" distL="0" distR="0" wp14:anchorId="4079F451" wp14:editId="219E98E0">
                <wp:extent cx="3885629" cy="2936936"/>
                <wp:effectExtent l="0" t="0" r="0" b="0"/>
                <wp:docPr id="302036" name="Group 302036"/>
                <wp:cNvGraphicFramePr/>
                <a:graphic xmlns:a="http://schemas.openxmlformats.org/drawingml/2006/main">
                  <a:graphicData uri="http://schemas.microsoft.com/office/word/2010/wordprocessingGroup">
                    <wpg:wgp>
                      <wpg:cNvGrpSpPr/>
                      <wpg:grpSpPr>
                        <a:xfrm>
                          <a:off x="0" y="0"/>
                          <a:ext cx="3885629" cy="2936936"/>
                          <a:chOff x="0" y="0"/>
                          <a:chExt cx="3885629" cy="2936936"/>
                        </a:xfrm>
                      </wpg:grpSpPr>
                      <wps:wsp>
                        <wps:cNvPr id="37075" name="Rectangle 37075"/>
                        <wps:cNvSpPr/>
                        <wps:spPr>
                          <a:xfrm>
                            <a:off x="3853942" y="2794126"/>
                            <a:ext cx="42143" cy="189937"/>
                          </a:xfrm>
                          <a:prstGeom prst="rect">
                            <a:avLst/>
                          </a:prstGeom>
                          <a:ln>
                            <a:noFill/>
                          </a:ln>
                        </wps:spPr>
                        <wps:txbx>
                          <w:txbxContent>
                            <w:p w14:paraId="533BD943" w14:textId="77777777" w:rsidR="00A97412" w:rsidRDefault="00000000">
                              <w:r>
                                <w:rPr>
                                  <w:b/>
                                </w:rPr>
                                <w:t xml:space="preserve"> </w:t>
                              </w:r>
                            </w:p>
                          </w:txbxContent>
                        </wps:txbx>
                        <wps:bodyPr horzOverflow="overflow" vert="horz" lIns="0" tIns="0" rIns="0" bIns="0" rtlCol="0">
                          <a:noAutofit/>
                        </wps:bodyPr>
                      </wps:wsp>
                      <pic:pic xmlns:pic="http://schemas.openxmlformats.org/drawingml/2006/picture">
                        <pic:nvPicPr>
                          <pic:cNvPr id="37087" name="Picture 37087"/>
                          <pic:cNvPicPr/>
                        </pic:nvPicPr>
                        <pic:blipFill>
                          <a:blip r:embed="rId914"/>
                          <a:stretch>
                            <a:fillRect/>
                          </a:stretch>
                        </pic:blipFill>
                        <pic:spPr>
                          <a:xfrm>
                            <a:off x="4572" y="4572"/>
                            <a:ext cx="3826764" cy="2869692"/>
                          </a:xfrm>
                          <a:prstGeom prst="rect">
                            <a:avLst/>
                          </a:prstGeom>
                        </pic:spPr>
                      </pic:pic>
                      <wps:wsp>
                        <wps:cNvPr id="37088" name="Shape 37088"/>
                        <wps:cNvSpPr/>
                        <wps:spPr>
                          <a:xfrm>
                            <a:off x="0" y="0"/>
                            <a:ext cx="3835908" cy="2878836"/>
                          </a:xfrm>
                          <a:custGeom>
                            <a:avLst/>
                            <a:gdLst/>
                            <a:ahLst/>
                            <a:cxnLst/>
                            <a:rect l="0" t="0" r="0" b="0"/>
                            <a:pathLst>
                              <a:path w="3835908" h="2878836">
                                <a:moveTo>
                                  <a:pt x="0" y="2878836"/>
                                </a:moveTo>
                                <a:lnTo>
                                  <a:pt x="3835908" y="2878836"/>
                                </a:lnTo>
                                <a:lnTo>
                                  <a:pt x="3835908" y="0"/>
                                </a:lnTo>
                                <a:lnTo>
                                  <a:pt x="0" y="0"/>
                                </a:lnTo>
                                <a:close/>
                              </a:path>
                            </a:pathLst>
                          </a:custGeom>
                          <a:ln w="9144" cap="flat">
                            <a:round/>
                          </a:ln>
                        </wps:spPr>
                        <wps:style>
                          <a:lnRef idx="1">
                            <a:srgbClr val="5B9BD5"/>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02036" style="width:305.955pt;height:231.255pt;mso-position-horizontal-relative:char;mso-position-vertical-relative:line" coordsize="38856,29369">
                <v:rect id="Rectangle 37075" style="position:absolute;width:421;height:1899;left:38539;top:27941;" filled="f" stroked="f">
                  <v:textbox inset="0,0,0,0">
                    <w:txbxContent>
                      <w:p>
                        <w:pPr>
                          <w:spacing w:before="0" w:after="160" w:line="259" w:lineRule="auto"/>
                        </w:pPr>
                        <w:r>
                          <w:rPr>
                            <w:rFonts w:cs="Calibri" w:hAnsi="Calibri" w:eastAsia="Calibri" w:ascii="Calibri"/>
                            <w:b w:val="1"/>
                            <w:sz w:val="22"/>
                          </w:rPr>
                          <w:t xml:space="preserve"> </w:t>
                        </w:r>
                      </w:p>
                    </w:txbxContent>
                  </v:textbox>
                </v:rect>
                <v:shape id="Picture 37087" style="position:absolute;width:38267;height:28696;left:45;top:45;" filled="f">
                  <v:imagedata r:id="rId915"/>
                </v:shape>
                <v:shape id="Shape 37088" style="position:absolute;width:38359;height:28788;left:0;top:0;" coordsize="3835908,2878836" path="m0,2878836l3835908,2878836l3835908,0l0,0x">
                  <v:stroke weight="0.72pt" endcap="flat" joinstyle="round" on="true" color="#5b9bd5"/>
                  <v:fill on="false" color="#000000" opacity="0"/>
                </v:shape>
              </v:group>
            </w:pict>
          </mc:Fallback>
        </mc:AlternateContent>
      </w:r>
    </w:p>
    <w:p w14:paraId="19FC4344" w14:textId="77777777" w:rsidR="00A97412" w:rsidRDefault="00000000">
      <w:pPr>
        <w:spacing w:after="0" w:line="265" w:lineRule="auto"/>
        <w:ind w:left="-5" w:hanging="10"/>
      </w:pPr>
      <w:r>
        <w:rPr>
          <w:b/>
          <w:u w:val="single" w:color="000000"/>
        </w:rPr>
        <w:t>Lista de Generaciones de telefonía Celular</w:t>
      </w:r>
    </w:p>
    <w:p w14:paraId="7DAD382E" w14:textId="77777777" w:rsidR="00A97412" w:rsidRDefault="00000000">
      <w:pPr>
        <w:spacing w:after="297"/>
        <w:ind w:right="92"/>
        <w:jc w:val="right"/>
      </w:pPr>
      <w:r>
        <w:rPr>
          <w:noProof/>
        </w:rPr>
        <w:drawing>
          <wp:inline distT="0" distB="0" distL="0" distR="0" wp14:anchorId="5C5B8DDC" wp14:editId="3F5E0B83">
            <wp:extent cx="5710428" cy="323088"/>
            <wp:effectExtent l="0" t="0" r="0" b="0"/>
            <wp:docPr id="37090" name="Picture 37090"/>
            <wp:cNvGraphicFramePr/>
            <a:graphic xmlns:a="http://schemas.openxmlformats.org/drawingml/2006/main">
              <a:graphicData uri="http://schemas.openxmlformats.org/drawingml/2006/picture">
                <pic:pic xmlns:pic="http://schemas.openxmlformats.org/drawingml/2006/picture">
                  <pic:nvPicPr>
                    <pic:cNvPr id="37090" name="Picture 37090"/>
                    <pic:cNvPicPr/>
                  </pic:nvPicPr>
                  <pic:blipFill>
                    <a:blip r:embed="rId916"/>
                    <a:stretch>
                      <a:fillRect/>
                    </a:stretch>
                  </pic:blipFill>
                  <pic:spPr>
                    <a:xfrm>
                      <a:off x="0" y="0"/>
                      <a:ext cx="5710428" cy="323088"/>
                    </a:xfrm>
                    <a:prstGeom prst="rect">
                      <a:avLst/>
                    </a:prstGeom>
                  </pic:spPr>
                </pic:pic>
              </a:graphicData>
            </a:graphic>
          </wp:inline>
        </w:drawing>
      </w:r>
      <w:r>
        <w:rPr>
          <w:b/>
        </w:rPr>
        <w:t xml:space="preserve"> </w:t>
      </w:r>
    </w:p>
    <w:p w14:paraId="79512A8D" w14:textId="77777777" w:rsidR="00A97412" w:rsidRDefault="00000000">
      <w:pPr>
        <w:spacing w:after="433" w:line="265" w:lineRule="auto"/>
        <w:ind w:left="-5" w:hanging="10"/>
      </w:pPr>
      <w:r>
        <w:rPr>
          <w:b/>
          <w:u w:val="single" w:color="000000"/>
        </w:rPr>
        <w:t>Primera Generación de Celulares (1G)</w:t>
      </w:r>
      <w:r>
        <w:rPr>
          <w:b/>
        </w:rPr>
        <w:t xml:space="preserve"> </w:t>
      </w:r>
    </w:p>
    <w:p w14:paraId="39DA6E84" w14:textId="77777777" w:rsidR="00A97412" w:rsidRDefault="00000000">
      <w:pPr>
        <w:spacing w:after="0"/>
        <w:ind w:left="189"/>
      </w:pPr>
      <w:r>
        <w:rPr>
          <w:noProof/>
        </w:rPr>
        <w:lastRenderedPageBreak/>
        <w:drawing>
          <wp:inline distT="0" distB="0" distL="0" distR="0" wp14:anchorId="15EC6B39" wp14:editId="29DA19E3">
            <wp:extent cx="5618988" cy="4206240"/>
            <wp:effectExtent l="0" t="0" r="0" b="0"/>
            <wp:docPr id="37092" name="Picture 37092"/>
            <wp:cNvGraphicFramePr/>
            <a:graphic xmlns:a="http://schemas.openxmlformats.org/drawingml/2006/main">
              <a:graphicData uri="http://schemas.openxmlformats.org/drawingml/2006/picture">
                <pic:pic xmlns:pic="http://schemas.openxmlformats.org/drawingml/2006/picture">
                  <pic:nvPicPr>
                    <pic:cNvPr id="37092" name="Picture 37092"/>
                    <pic:cNvPicPr/>
                  </pic:nvPicPr>
                  <pic:blipFill>
                    <a:blip r:embed="rId917"/>
                    <a:stretch>
                      <a:fillRect/>
                    </a:stretch>
                  </pic:blipFill>
                  <pic:spPr>
                    <a:xfrm>
                      <a:off x="0" y="0"/>
                      <a:ext cx="5618988" cy="4206240"/>
                    </a:xfrm>
                    <a:prstGeom prst="rect">
                      <a:avLst/>
                    </a:prstGeom>
                  </pic:spPr>
                </pic:pic>
              </a:graphicData>
            </a:graphic>
          </wp:inline>
        </w:drawing>
      </w:r>
    </w:p>
    <w:p w14:paraId="0BCE8B35" w14:textId="77777777" w:rsidR="00A97412" w:rsidRDefault="00000000">
      <w:pPr>
        <w:spacing w:after="14"/>
        <w:jc w:val="right"/>
      </w:pPr>
      <w:r>
        <w:rPr>
          <w:noProof/>
        </w:rPr>
        <w:drawing>
          <wp:inline distT="0" distB="0" distL="0" distR="0" wp14:anchorId="2F1FEB70" wp14:editId="7697F696">
            <wp:extent cx="5779008" cy="304800"/>
            <wp:effectExtent l="0" t="0" r="0" b="0"/>
            <wp:docPr id="37131" name="Picture 37131"/>
            <wp:cNvGraphicFramePr/>
            <a:graphic xmlns:a="http://schemas.openxmlformats.org/drawingml/2006/main">
              <a:graphicData uri="http://schemas.openxmlformats.org/drawingml/2006/picture">
                <pic:pic xmlns:pic="http://schemas.openxmlformats.org/drawingml/2006/picture">
                  <pic:nvPicPr>
                    <pic:cNvPr id="37131" name="Picture 37131"/>
                    <pic:cNvPicPr/>
                  </pic:nvPicPr>
                  <pic:blipFill>
                    <a:blip r:embed="rId918"/>
                    <a:stretch>
                      <a:fillRect/>
                    </a:stretch>
                  </pic:blipFill>
                  <pic:spPr>
                    <a:xfrm>
                      <a:off x="0" y="0"/>
                      <a:ext cx="5779008" cy="304800"/>
                    </a:xfrm>
                    <a:prstGeom prst="rect">
                      <a:avLst/>
                    </a:prstGeom>
                  </pic:spPr>
                </pic:pic>
              </a:graphicData>
            </a:graphic>
          </wp:inline>
        </w:drawing>
      </w:r>
      <w:r>
        <w:t xml:space="preserve"> </w:t>
      </w:r>
    </w:p>
    <w:p w14:paraId="0DBF2E26" w14:textId="77777777" w:rsidR="00A97412" w:rsidRDefault="00000000">
      <w:pPr>
        <w:spacing w:after="166"/>
        <w:ind w:right="-48"/>
      </w:pPr>
      <w:r>
        <w:rPr>
          <w:noProof/>
        </w:rPr>
        <mc:AlternateContent>
          <mc:Choice Requires="wpg">
            <w:drawing>
              <wp:inline distT="0" distB="0" distL="0" distR="0" wp14:anchorId="3EDBBC99" wp14:editId="0EDF06D6">
                <wp:extent cx="5842699" cy="3839145"/>
                <wp:effectExtent l="0" t="0" r="0" b="0"/>
                <wp:docPr id="302113" name="Group 302113"/>
                <wp:cNvGraphicFramePr/>
                <a:graphic xmlns:a="http://schemas.openxmlformats.org/drawingml/2006/main">
                  <a:graphicData uri="http://schemas.microsoft.com/office/word/2010/wordprocessingGroup">
                    <wpg:wgp>
                      <wpg:cNvGrpSpPr/>
                      <wpg:grpSpPr>
                        <a:xfrm>
                          <a:off x="0" y="0"/>
                          <a:ext cx="5842699" cy="3839145"/>
                          <a:chOff x="0" y="0"/>
                          <a:chExt cx="5842699" cy="3839145"/>
                        </a:xfrm>
                      </wpg:grpSpPr>
                      <wps:wsp>
                        <wps:cNvPr id="302096" name="Rectangle 302096"/>
                        <wps:cNvSpPr/>
                        <wps:spPr>
                          <a:xfrm>
                            <a:off x="305" y="0"/>
                            <a:ext cx="1803416" cy="189937"/>
                          </a:xfrm>
                          <a:prstGeom prst="rect">
                            <a:avLst/>
                          </a:prstGeom>
                          <a:ln>
                            <a:noFill/>
                          </a:ln>
                        </wps:spPr>
                        <wps:txbx>
                          <w:txbxContent>
                            <w:p w14:paraId="49C21C1F" w14:textId="77777777" w:rsidR="00A97412" w:rsidRDefault="00000000">
                              <w:r>
                                <w:rPr>
                                  <w:b/>
                                  <w:u w:val="single" w:color="000000"/>
                                </w:rPr>
                                <w:t>Sistemas Celulares (2G)</w:t>
                              </w:r>
                            </w:p>
                          </w:txbxContent>
                        </wps:txbx>
                        <wps:bodyPr horzOverflow="overflow" vert="horz" lIns="0" tIns="0" rIns="0" bIns="0" rtlCol="0">
                          <a:noAutofit/>
                        </wps:bodyPr>
                      </wps:wsp>
                      <wps:wsp>
                        <wps:cNvPr id="37121" name="Rectangle 37121"/>
                        <wps:cNvSpPr/>
                        <wps:spPr>
                          <a:xfrm>
                            <a:off x="1356995" y="0"/>
                            <a:ext cx="42144" cy="189937"/>
                          </a:xfrm>
                          <a:prstGeom prst="rect">
                            <a:avLst/>
                          </a:prstGeom>
                          <a:ln>
                            <a:noFill/>
                          </a:ln>
                        </wps:spPr>
                        <wps:txbx>
                          <w:txbxContent>
                            <w:p w14:paraId="2725C16D" w14:textId="77777777" w:rsidR="00A97412" w:rsidRDefault="00000000">
                              <w:r>
                                <w:rPr>
                                  <w:b/>
                                </w:rPr>
                                <w:t xml:space="preserve"> </w:t>
                              </w:r>
                            </w:p>
                          </w:txbxContent>
                        </wps:txbx>
                        <wps:bodyPr horzOverflow="overflow" vert="horz" lIns="0" tIns="0" rIns="0" bIns="0" rtlCol="0">
                          <a:noAutofit/>
                        </wps:bodyPr>
                      </wps:wsp>
                      <wps:wsp>
                        <wps:cNvPr id="37124" name="Rectangle 37124"/>
                        <wps:cNvSpPr/>
                        <wps:spPr>
                          <a:xfrm>
                            <a:off x="5811012" y="1277112"/>
                            <a:ext cx="42144" cy="189937"/>
                          </a:xfrm>
                          <a:prstGeom prst="rect">
                            <a:avLst/>
                          </a:prstGeom>
                          <a:ln>
                            <a:noFill/>
                          </a:ln>
                        </wps:spPr>
                        <wps:txbx>
                          <w:txbxContent>
                            <w:p w14:paraId="63AE038C" w14:textId="77777777" w:rsidR="00A97412" w:rsidRDefault="00000000">
                              <w:r>
                                <w:rPr>
                                  <w:b/>
                                </w:rPr>
                                <w:t xml:space="preserve"> </w:t>
                              </w:r>
                            </w:p>
                          </w:txbxContent>
                        </wps:txbx>
                        <wps:bodyPr horzOverflow="overflow" vert="horz" lIns="0" tIns="0" rIns="0" bIns="0" rtlCol="0">
                          <a:noAutofit/>
                        </wps:bodyPr>
                      </wps:wsp>
                      <wps:wsp>
                        <wps:cNvPr id="37125" name="Rectangle 37125"/>
                        <wps:cNvSpPr/>
                        <wps:spPr>
                          <a:xfrm>
                            <a:off x="5792724" y="3696336"/>
                            <a:ext cx="42144" cy="189937"/>
                          </a:xfrm>
                          <a:prstGeom prst="rect">
                            <a:avLst/>
                          </a:prstGeom>
                          <a:ln>
                            <a:noFill/>
                          </a:ln>
                        </wps:spPr>
                        <wps:txbx>
                          <w:txbxContent>
                            <w:p w14:paraId="7A30451A" w14:textId="77777777" w:rsidR="00A97412" w:rsidRDefault="00000000">
                              <w:r>
                                <w:t xml:space="preserve"> </w:t>
                              </w:r>
                            </w:p>
                          </w:txbxContent>
                        </wps:txbx>
                        <wps:bodyPr horzOverflow="overflow" vert="horz" lIns="0" tIns="0" rIns="0" bIns="0" rtlCol="0">
                          <a:noAutofit/>
                        </wps:bodyPr>
                      </wps:wsp>
                      <pic:pic xmlns:pic="http://schemas.openxmlformats.org/drawingml/2006/picture">
                        <pic:nvPicPr>
                          <pic:cNvPr id="37133" name="Picture 37133"/>
                          <pic:cNvPicPr/>
                        </pic:nvPicPr>
                        <pic:blipFill>
                          <a:blip r:embed="rId919"/>
                          <a:stretch>
                            <a:fillRect/>
                          </a:stretch>
                        </pic:blipFill>
                        <pic:spPr>
                          <a:xfrm>
                            <a:off x="0" y="335026"/>
                            <a:ext cx="5803392" cy="1042416"/>
                          </a:xfrm>
                          <a:prstGeom prst="rect">
                            <a:avLst/>
                          </a:prstGeom>
                        </pic:spPr>
                      </pic:pic>
                      <pic:pic xmlns:pic="http://schemas.openxmlformats.org/drawingml/2006/picture">
                        <pic:nvPicPr>
                          <pic:cNvPr id="37135" name="Picture 37135"/>
                          <pic:cNvPicPr/>
                        </pic:nvPicPr>
                        <pic:blipFill>
                          <a:blip r:embed="rId920"/>
                          <a:stretch>
                            <a:fillRect/>
                          </a:stretch>
                        </pic:blipFill>
                        <pic:spPr>
                          <a:xfrm>
                            <a:off x="18288" y="1497839"/>
                            <a:ext cx="5759196" cy="2292096"/>
                          </a:xfrm>
                          <a:prstGeom prst="rect">
                            <a:avLst/>
                          </a:prstGeom>
                        </pic:spPr>
                      </pic:pic>
                      <wps:wsp>
                        <wps:cNvPr id="37136" name="Shape 37136"/>
                        <wps:cNvSpPr/>
                        <wps:spPr>
                          <a:xfrm>
                            <a:off x="13716" y="1493266"/>
                            <a:ext cx="5768340" cy="2301240"/>
                          </a:xfrm>
                          <a:custGeom>
                            <a:avLst/>
                            <a:gdLst/>
                            <a:ahLst/>
                            <a:cxnLst/>
                            <a:rect l="0" t="0" r="0" b="0"/>
                            <a:pathLst>
                              <a:path w="5768340" h="2301240">
                                <a:moveTo>
                                  <a:pt x="0" y="2301240"/>
                                </a:moveTo>
                                <a:lnTo>
                                  <a:pt x="5768340" y="2301240"/>
                                </a:lnTo>
                                <a:lnTo>
                                  <a:pt x="5768340" y="0"/>
                                </a:lnTo>
                                <a:lnTo>
                                  <a:pt x="0" y="0"/>
                                </a:lnTo>
                                <a:close/>
                              </a:path>
                            </a:pathLst>
                          </a:custGeom>
                          <a:ln w="9144" cap="flat">
                            <a:round/>
                          </a:ln>
                        </wps:spPr>
                        <wps:style>
                          <a:lnRef idx="1">
                            <a:srgbClr val="5B9BD5"/>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02113" style="width:460.055pt;height:302.295pt;mso-position-horizontal-relative:char;mso-position-vertical-relative:line" coordsize="58426,38391">
                <v:rect id="Rectangle 302096" style="position:absolute;width:18034;height:1899;left:3;top:0;" filled="f" stroked="f">
                  <v:textbox inset="0,0,0,0">
                    <w:txbxContent>
                      <w:p>
                        <w:pPr>
                          <w:spacing w:before="0" w:after="160" w:line="259" w:lineRule="auto"/>
                        </w:pPr>
                        <w:r>
                          <w:rPr>
                            <w:rFonts w:cs="Calibri" w:hAnsi="Calibri" w:eastAsia="Calibri" w:ascii="Calibri"/>
                            <w:b w:val="1"/>
                            <w:sz w:val="22"/>
                            <w:u w:val="single" w:color="000000"/>
                          </w:rPr>
                          <w:t xml:space="preserve">Sistemas Celulares (2G)</w:t>
                        </w:r>
                      </w:p>
                    </w:txbxContent>
                  </v:textbox>
                </v:rect>
                <v:rect id="Rectangle 37121" style="position:absolute;width:421;height:1899;left:13569;top:0;" filled="f" stroked="f">
                  <v:textbox inset="0,0,0,0">
                    <w:txbxContent>
                      <w:p>
                        <w:pPr>
                          <w:spacing w:before="0" w:after="160" w:line="259" w:lineRule="auto"/>
                        </w:pPr>
                        <w:r>
                          <w:rPr>
                            <w:rFonts w:cs="Calibri" w:hAnsi="Calibri" w:eastAsia="Calibri" w:ascii="Calibri"/>
                            <w:b w:val="1"/>
                            <w:sz w:val="22"/>
                          </w:rPr>
                          <w:t xml:space="preserve"> </w:t>
                        </w:r>
                      </w:p>
                    </w:txbxContent>
                  </v:textbox>
                </v:rect>
                <v:rect id="Rectangle 37124" style="position:absolute;width:421;height:1899;left:58110;top:12771;" filled="f" stroked="f">
                  <v:textbox inset="0,0,0,0">
                    <w:txbxContent>
                      <w:p>
                        <w:pPr>
                          <w:spacing w:before="0" w:after="160" w:line="259" w:lineRule="auto"/>
                        </w:pPr>
                        <w:r>
                          <w:rPr>
                            <w:rFonts w:cs="Calibri" w:hAnsi="Calibri" w:eastAsia="Calibri" w:ascii="Calibri"/>
                            <w:b w:val="1"/>
                            <w:sz w:val="22"/>
                          </w:rPr>
                          <w:t xml:space="preserve"> </w:t>
                        </w:r>
                      </w:p>
                    </w:txbxContent>
                  </v:textbox>
                </v:rect>
                <v:rect id="Rectangle 37125" style="position:absolute;width:421;height:1899;left:57927;top:36963;" filled="f" stroked="f">
                  <v:textbox inset="0,0,0,0">
                    <w:txbxContent>
                      <w:p>
                        <w:pPr>
                          <w:spacing w:before="0" w:after="160" w:line="259" w:lineRule="auto"/>
                        </w:pPr>
                        <w:r>
                          <w:rPr>
                            <w:rFonts w:cs="Calibri" w:hAnsi="Calibri" w:eastAsia="Calibri" w:ascii="Calibri"/>
                            <w:sz w:val="22"/>
                          </w:rPr>
                          <w:t xml:space="preserve"> </w:t>
                        </w:r>
                      </w:p>
                    </w:txbxContent>
                  </v:textbox>
                </v:rect>
                <v:shape id="Picture 37133" style="position:absolute;width:58033;height:10424;left:0;top:3350;" filled="f">
                  <v:imagedata r:id="rId921"/>
                </v:shape>
                <v:shape id="Picture 37135" style="position:absolute;width:57591;height:22920;left:182;top:14978;" filled="f">
                  <v:imagedata r:id="rId922"/>
                </v:shape>
                <v:shape id="Shape 37136" style="position:absolute;width:57683;height:23012;left:137;top:14932;" coordsize="5768340,2301240" path="m0,2301240l5768340,2301240l5768340,0l0,0x">
                  <v:stroke weight="0.72pt" endcap="flat" joinstyle="round" on="true" color="#5b9bd5"/>
                  <v:fill on="false" color="#000000" opacity="0"/>
                </v:shape>
              </v:group>
            </w:pict>
          </mc:Fallback>
        </mc:AlternateContent>
      </w:r>
    </w:p>
    <w:p w14:paraId="7A5A1CA0" w14:textId="77777777" w:rsidR="00A97412" w:rsidRDefault="00000000">
      <w:pPr>
        <w:spacing w:after="0"/>
      </w:pPr>
      <w:r>
        <w:lastRenderedPageBreak/>
        <w:t xml:space="preserve"> </w:t>
      </w:r>
    </w:p>
    <w:p w14:paraId="6E09287F" w14:textId="77777777" w:rsidR="00A97412" w:rsidRDefault="00000000">
      <w:pPr>
        <w:spacing w:after="205"/>
      </w:pPr>
      <w:r>
        <w:rPr>
          <w:noProof/>
        </w:rPr>
        <mc:AlternateContent>
          <mc:Choice Requires="wpg">
            <w:drawing>
              <wp:inline distT="0" distB="0" distL="0" distR="0" wp14:anchorId="1D15FDA3" wp14:editId="6FB00B09">
                <wp:extent cx="5785753" cy="2747072"/>
                <wp:effectExtent l="0" t="0" r="0" b="0"/>
                <wp:docPr id="302117" name="Group 302117"/>
                <wp:cNvGraphicFramePr/>
                <a:graphic xmlns:a="http://schemas.openxmlformats.org/drawingml/2006/main">
                  <a:graphicData uri="http://schemas.microsoft.com/office/word/2010/wordprocessingGroup">
                    <wpg:wgp>
                      <wpg:cNvGrpSpPr/>
                      <wpg:grpSpPr>
                        <a:xfrm>
                          <a:off x="0" y="0"/>
                          <a:ext cx="5785753" cy="2747072"/>
                          <a:chOff x="0" y="0"/>
                          <a:chExt cx="5785753" cy="2747072"/>
                        </a:xfrm>
                      </wpg:grpSpPr>
                      <wps:wsp>
                        <wps:cNvPr id="37127" name="Rectangle 37127"/>
                        <wps:cNvSpPr/>
                        <wps:spPr>
                          <a:xfrm>
                            <a:off x="5754065" y="2355850"/>
                            <a:ext cx="42144" cy="189937"/>
                          </a:xfrm>
                          <a:prstGeom prst="rect">
                            <a:avLst/>
                          </a:prstGeom>
                          <a:ln>
                            <a:noFill/>
                          </a:ln>
                        </wps:spPr>
                        <wps:txbx>
                          <w:txbxContent>
                            <w:p w14:paraId="00185050" w14:textId="77777777" w:rsidR="00A97412" w:rsidRDefault="00000000">
                              <w:r>
                                <w:t xml:space="preserve"> </w:t>
                              </w:r>
                            </w:p>
                          </w:txbxContent>
                        </wps:txbx>
                        <wps:bodyPr horzOverflow="overflow" vert="horz" lIns="0" tIns="0" rIns="0" bIns="0" rtlCol="0">
                          <a:noAutofit/>
                        </wps:bodyPr>
                      </wps:wsp>
                      <wps:wsp>
                        <wps:cNvPr id="37128" name="Rectangle 37128"/>
                        <wps:cNvSpPr/>
                        <wps:spPr>
                          <a:xfrm>
                            <a:off x="0" y="2604262"/>
                            <a:ext cx="42144" cy="189936"/>
                          </a:xfrm>
                          <a:prstGeom prst="rect">
                            <a:avLst/>
                          </a:prstGeom>
                          <a:ln>
                            <a:noFill/>
                          </a:ln>
                        </wps:spPr>
                        <wps:txbx>
                          <w:txbxContent>
                            <w:p w14:paraId="55968654" w14:textId="77777777" w:rsidR="00A97412" w:rsidRDefault="00000000">
                              <w:r>
                                <w:t xml:space="preserve"> </w:t>
                              </w:r>
                            </w:p>
                          </w:txbxContent>
                        </wps:txbx>
                        <wps:bodyPr horzOverflow="overflow" vert="horz" lIns="0" tIns="0" rIns="0" bIns="0" rtlCol="0">
                          <a:noAutofit/>
                        </wps:bodyPr>
                      </wps:wsp>
                      <pic:pic xmlns:pic="http://schemas.openxmlformats.org/drawingml/2006/picture">
                        <pic:nvPicPr>
                          <pic:cNvPr id="37138" name="Picture 37138"/>
                          <pic:cNvPicPr/>
                        </pic:nvPicPr>
                        <pic:blipFill>
                          <a:blip r:embed="rId923"/>
                          <a:stretch>
                            <a:fillRect/>
                          </a:stretch>
                        </pic:blipFill>
                        <pic:spPr>
                          <a:xfrm>
                            <a:off x="17983" y="4572"/>
                            <a:ext cx="5719572" cy="2438400"/>
                          </a:xfrm>
                          <a:prstGeom prst="rect">
                            <a:avLst/>
                          </a:prstGeom>
                        </pic:spPr>
                      </pic:pic>
                      <wps:wsp>
                        <wps:cNvPr id="37139" name="Shape 37139"/>
                        <wps:cNvSpPr/>
                        <wps:spPr>
                          <a:xfrm>
                            <a:off x="13411" y="0"/>
                            <a:ext cx="5728716" cy="2447544"/>
                          </a:xfrm>
                          <a:custGeom>
                            <a:avLst/>
                            <a:gdLst/>
                            <a:ahLst/>
                            <a:cxnLst/>
                            <a:rect l="0" t="0" r="0" b="0"/>
                            <a:pathLst>
                              <a:path w="5728716" h="2447544">
                                <a:moveTo>
                                  <a:pt x="0" y="2447544"/>
                                </a:moveTo>
                                <a:lnTo>
                                  <a:pt x="5728716" y="2447544"/>
                                </a:lnTo>
                                <a:lnTo>
                                  <a:pt x="5728716" y="0"/>
                                </a:lnTo>
                                <a:lnTo>
                                  <a:pt x="0" y="0"/>
                                </a:lnTo>
                                <a:close/>
                              </a:path>
                            </a:pathLst>
                          </a:custGeom>
                          <a:ln w="9144" cap="flat">
                            <a:round/>
                          </a:ln>
                        </wps:spPr>
                        <wps:style>
                          <a:lnRef idx="1">
                            <a:srgbClr val="5B9BD5"/>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02117" style="width:455.571pt;height:216.305pt;mso-position-horizontal-relative:char;mso-position-vertical-relative:line" coordsize="57857,27470">
                <v:rect id="Rectangle 37127" style="position:absolute;width:421;height:1899;left:57540;top:23558;" filled="f" stroked="f">
                  <v:textbox inset="0,0,0,0">
                    <w:txbxContent>
                      <w:p>
                        <w:pPr>
                          <w:spacing w:before="0" w:after="160" w:line="259" w:lineRule="auto"/>
                        </w:pPr>
                        <w:r>
                          <w:rPr>
                            <w:rFonts w:cs="Calibri" w:hAnsi="Calibri" w:eastAsia="Calibri" w:ascii="Calibri"/>
                            <w:sz w:val="22"/>
                          </w:rPr>
                          <w:t xml:space="preserve"> </w:t>
                        </w:r>
                      </w:p>
                    </w:txbxContent>
                  </v:textbox>
                </v:rect>
                <v:rect id="Rectangle 37128" style="position:absolute;width:421;height:1899;left:0;top:26042;" filled="f" stroked="f">
                  <v:textbox inset="0,0,0,0">
                    <w:txbxContent>
                      <w:p>
                        <w:pPr>
                          <w:spacing w:before="0" w:after="160" w:line="259" w:lineRule="auto"/>
                        </w:pPr>
                        <w:r>
                          <w:rPr>
                            <w:rFonts w:cs="Calibri" w:hAnsi="Calibri" w:eastAsia="Calibri" w:ascii="Calibri"/>
                            <w:sz w:val="22"/>
                          </w:rPr>
                          <w:t xml:space="preserve"> </w:t>
                        </w:r>
                      </w:p>
                    </w:txbxContent>
                  </v:textbox>
                </v:rect>
                <v:shape id="Picture 37138" style="position:absolute;width:57195;height:24384;left:179;top:45;" filled="f">
                  <v:imagedata r:id="rId924"/>
                </v:shape>
                <v:shape id="Shape 37139" style="position:absolute;width:57287;height:24475;left:134;top:0;" coordsize="5728716,2447544" path="m0,2447544l5728716,2447544l5728716,0l0,0x">
                  <v:stroke weight="0.72pt" endcap="flat" joinstyle="round" on="true" color="#5b9bd5"/>
                  <v:fill on="false" color="#000000" opacity="0"/>
                </v:shape>
              </v:group>
            </w:pict>
          </mc:Fallback>
        </mc:AlternateContent>
      </w:r>
    </w:p>
    <w:p w14:paraId="7063926F" w14:textId="77777777" w:rsidR="00A97412" w:rsidRDefault="00000000">
      <w:pPr>
        <w:spacing w:after="0"/>
        <w:ind w:left="21"/>
      </w:pPr>
      <w:r>
        <w:rPr>
          <w:noProof/>
        </w:rPr>
        <mc:AlternateContent>
          <mc:Choice Requires="wpg">
            <w:drawing>
              <wp:inline distT="0" distB="0" distL="0" distR="0" wp14:anchorId="4FA45AA5" wp14:editId="6F3647E0">
                <wp:extent cx="5734241" cy="1032825"/>
                <wp:effectExtent l="0" t="0" r="0" b="0"/>
                <wp:docPr id="302118" name="Group 302118"/>
                <wp:cNvGraphicFramePr/>
                <a:graphic xmlns:a="http://schemas.openxmlformats.org/drawingml/2006/main">
                  <a:graphicData uri="http://schemas.microsoft.com/office/word/2010/wordprocessingGroup">
                    <wpg:wgp>
                      <wpg:cNvGrpSpPr/>
                      <wpg:grpSpPr>
                        <a:xfrm>
                          <a:off x="0" y="0"/>
                          <a:ext cx="5734241" cy="1032825"/>
                          <a:chOff x="0" y="0"/>
                          <a:chExt cx="5734241" cy="1032825"/>
                        </a:xfrm>
                      </wpg:grpSpPr>
                      <wps:wsp>
                        <wps:cNvPr id="37129" name="Rectangle 37129"/>
                        <wps:cNvSpPr/>
                        <wps:spPr>
                          <a:xfrm>
                            <a:off x="5702554" y="890015"/>
                            <a:ext cx="42144" cy="189937"/>
                          </a:xfrm>
                          <a:prstGeom prst="rect">
                            <a:avLst/>
                          </a:prstGeom>
                          <a:ln>
                            <a:noFill/>
                          </a:ln>
                        </wps:spPr>
                        <wps:txbx>
                          <w:txbxContent>
                            <w:p w14:paraId="0920AEB5" w14:textId="77777777" w:rsidR="00A97412" w:rsidRDefault="00000000">
                              <w:r>
                                <w:t xml:space="preserve"> </w:t>
                              </w:r>
                            </w:p>
                          </w:txbxContent>
                        </wps:txbx>
                        <wps:bodyPr horzOverflow="overflow" vert="horz" lIns="0" tIns="0" rIns="0" bIns="0" rtlCol="0">
                          <a:noAutofit/>
                        </wps:bodyPr>
                      </wps:wsp>
                      <pic:pic xmlns:pic="http://schemas.openxmlformats.org/drawingml/2006/picture">
                        <pic:nvPicPr>
                          <pic:cNvPr id="37141" name="Picture 37141"/>
                          <pic:cNvPicPr/>
                        </pic:nvPicPr>
                        <pic:blipFill>
                          <a:blip r:embed="rId925"/>
                          <a:stretch>
                            <a:fillRect/>
                          </a:stretch>
                        </pic:blipFill>
                        <pic:spPr>
                          <a:xfrm>
                            <a:off x="4572" y="4572"/>
                            <a:ext cx="5684520" cy="972312"/>
                          </a:xfrm>
                          <a:prstGeom prst="rect">
                            <a:avLst/>
                          </a:prstGeom>
                        </pic:spPr>
                      </pic:pic>
                      <wps:wsp>
                        <wps:cNvPr id="37142" name="Shape 37142"/>
                        <wps:cNvSpPr/>
                        <wps:spPr>
                          <a:xfrm>
                            <a:off x="0" y="0"/>
                            <a:ext cx="5693664" cy="981456"/>
                          </a:xfrm>
                          <a:custGeom>
                            <a:avLst/>
                            <a:gdLst/>
                            <a:ahLst/>
                            <a:cxnLst/>
                            <a:rect l="0" t="0" r="0" b="0"/>
                            <a:pathLst>
                              <a:path w="5693664" h="981456">
                                <a:moveTo>
                                  <a:pt x="0" y="981456"/>
                                </a:moveTo>
                                <a:lnTo>
                                  <a:pt x="5693664" y="981456"/>
                                </a:lnTo>
                                <a:lnTo>
                                  <a:pt x="5693664" y="0"/>
                                </a:lnTo>
                                <a:lnTo>
                                  <a:pt x="0" y="0"/>
                                </a:lnTo>
                                <a:close/>
                              </a:path>
                            </a:pathLst>
                          </a:custGeom>
                          <a:ln w="9144" cap="flat">
                            <a:round/>
                          </a:ln>
                        </wps:spPr>
                        <wps:style>
                          <a:lnRef idx="1">
                            <a:srgbClr val="5B9BD5"/>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02118" style="width:451.515pt;height:81.3248pt;mso-position-horizontal-relative:char;mso-position-vertical-relative:line" coordsize="57342,10328">
                <v:rect id="Rectangle 37129" style="position:absolute;width:421;height:1899;left:57025;top:8900;" filled="f" stroked="f">
                  <v:textbox inset="0,0,0,0">
                    <w:txbxContent>
                      <w:p>
                        <w:pPr>
                          <w:spacing w:before="0" w:after="160" w:line="259" w:lineRule="auto"/>
                        </w:pPr>
                        <w:r>
                          <w:rPr>
                            <w:rFonts w:cs="Calibri" w:hAnsi="Calibri" w:eastAsia="Calibri" w:ascii="Calibri"/>
                            <w:sz w:val="22"/>
                          </w:rPr>
                          <w:t xml:space="preserve"> </w:t>
                        </w:r>
                      </w:p>
                    </w:txbxContent>
                  </v:textbox>
                </v:rect>
                <v:shape id="Picture 37141" style="position:absolute;width:56845;height:9723;left:45;top:45;" filled="f">
                  <v:imagedata r:id="rId926"/>
                </v:shape>
                <v:shape id="Shape 37142" style="position:absolute;width:56936;height:9814;left:0;top:0;" coordsize="5693664,981456" path="m0,981456l5693664,981456l5693664,0l0,0x">
                  <v:stroke weight="0.72pt" endcap="flat" joinstyle="round" on="true" color="#5b9bd5"/>
                  <v:fill on="false" color="#000000" opacity="0"/>
                </v:shape>
              </v:group>
            </w:pict>
          </mc:Fallback>
        </mc:AlternateContent>
      </w:r>
    </w:p>
    <w:p w14:paraId="36F5A7BB" w14:textId="77777777" w:rsidR="00A97412" w:rsidRDefault="00000000">
      <w:pPr>
        <w:spacing w:after="279"/>
        <w:ind w:left="295" w:hanging="10"/>
      </w:pPr>
      <w:hyperlink r:id="rId927">
        <w:r>
          <w:rPr>
            <w:b/>
          </w:rPr>
          <w:t>GSM</w:t>
        </w:r>
      </w:hyperlink>
      <w:hyperlink r:id="rId928">
        <w:r>
          <w:rPr>
            <w:b/>
          </w:rPr>
          <w:t xml:space="preserve"> </w:t>
        </w:r>
      </w:hyperlink>
    </w:p>
    <w:p w14:paraId="09309112" w14:textId="77777777" w:rsidR="00A97412" w:rsidRDefault="00000000">
      <w:pPr>
        <w:spacing w:after="291" w:line="249" w:lineRule="auto"/>
        <w:ind w:left="1411" w:right="784" w:hanging="10"/>
        <w:jc w:val="both"/>
      </w:pPr>
      <w:r>
        <w:t>Es la abreviatura de "</w:t>
      </w:r>
      <w:proofErr w:type="spellStart"/>
      <w:r>
        <w:t>Group</w:t>
      </w:r>
      <w:proofErr w:type="spellEnd"/>
      <w:r>
        <w:t xml:space="preserve"> </w:t>
      </w:r>
      <w:proofErr w:type="spellStart"/>
      <w:r>
        <w:t>Special</w:t>
      </w:r>
      <w:proofErr w:type="spellEnd"/>
      <w:r>
        <w:t xml:space="preserve"> Mobile" y posteriormente "Global </w:t>
      </w:r>
      <w:proofErr w:type="spellStart"/>
      <w:r>
        <w:t>System</w:t>
      </w:r>
      <w:proofErr w:type="spellEnd"/>
      <w:r>
        <w:t xml:space="preserve"> </w:t>
      </w:r>
      <w:proofErr w:type="spellStart"/>
      <w:r>
        <w:t>for</w:t>
      </w:r>
      <w:proofErr w:type="spellEnd"/>
      <w:r>
        <w:t xml:space="preserve"> Mobile </w:t>
      </w:r>
      <w:proofErr w:type="spellStart"/>
      <w:r>
        <w:t>Communication</w:t>
      </w:r>
      <w:proofErr w:type="spellEnd"/>
      <w:r>
        <w:t xml:space="preserve">". No fue el primer sistema de telefonía </w:t>
      </w:r>
      <w:proofErr w:type="gramStart"/>
      <w:r>
        <w:t>móvil</w:t>
      </w:r>
      <w:proofErr w:type="gramEnd"/>
      <w:r>
        <w:t xml:space="preserve"> pero si el primero totalmente digital y el que revoluciono la telefonía móvil que pasó de ser algo exclusivo de algunas pocas personas a algo accesible para la inmensa mayoría de las personas a nivel global. Se denomina también 2G o segunda generación de telefonía móvil. La primera generación serían los sistemas analógicos previos. </w:t>
      </w:r>
    </w:p>
    <w:p w14:paraId="273A14BD" w14:textId="77777777" w:rsidR="00A97412" w:rsidRDefault="00000000">
      <w:pPr>
        <w:spacing w:after="279"/>
        <w:ind w:left="295" w:hanging="10"/>
      </w:pPr>
      <w:hyperlink r:id="rId929">
        <w:r>
          <w:rPr>
            <w:b/>
          </w:rPr>
          <w:t>GPRS</w:t>
        </w:r>
      </w:hyperlink>
      <w:hyperlink r:id="rId930">
        <w:r>
          <w:rPr>
            <w:b/>
          </w:rPr>
          <w:t xml:space="preserve"> </w:t>
        </w:r>
      </w:hyperlink>
    </w:p>
    <w:p w14:paraId="7A3A6F26" w14:textId="77777777" w:rsidR="00A97412" w:rsidRDefault="00000000">
      <w:pPr>
        <w:spacing w:after="291" w:line="249" w:lineRule="auto"/>
        <w:ind w:left="1411" w:right="784" w:hanging="10"/>
        <w:jc w:val="both"/>
      </w:pPr>
      <w:r>
        <w:t xml:space="preserve">Abreviatura de "General </w:t>
      </w:r>
      <w:proofErr w:type="spellStart"/>
      <w:r>
        <w:t>Packet</w:t>
      </w:r>
      <w:proofErr w:type="spellEnd"/>
      <w:r>
        <w:t xml:space="preserve"> Radio </w:t>
      </w:r>
      <w:proofErr w:type="spellStart"/>
      <w:r>
        <w:t>System</w:t>
      </w:r>
      <w:proofErr w:type="spellEnd"/>
      <w:r>
        <w:t xml:space="preserve">". Al principio se </w:t>
      </w:r>
      <w:proofErr w:type="spellStart"/>
      <w:r>
        <w:t>diseño</w:t>
      </w:r>
      <w:proofErr w:type="spellEnd"/>
      <w:r>
        <w:t xml:space="preserve"> el sistema GSM con el foco solo en las llamadas de voz. Es verdad que era posible una comunicación de </w:t>
      </w:r>
      <w:proofErr w:type="gramStart"/>
      <w:r>
        <w:t>datos</w:t>
      </w:r>
      <w:proofErr w:type="gramEnd"/>
      <w:r>
        <w:t xml:space="preserve"> pero a un velocidad muy reducida: 9600 bit por segundo. GPRS fue una evolución que permitía velocidades de hasta 144000 bit por </w:t>
      </w:r>
      <w:proofErr w:type="gramStart"/>
      <w:r>
        <w:t>segundo</w:t>
      </w:r>
      <w:proofErr w:type="gramEnd"/>
      <w:r>
        <w:t xml:space="preserve"> aunque solo en el sentido de la red al equipo móvil. Del equipo móvil a la red sigue siendo de alrededor de 9600 bit/</w:t>
      </w:r>
      <w:proofErr w:type="gramStart"/>
      <w:r>
        <w:t>S</w:t>
      </w:r>
      <w:proofErr w:type="gramEnd"/>
      <w:r>
        <w:t xml:space="preserve"> pero por una cuestión de consumo de batería. El sistema GPRS utiliza los espacios que no se ocupan con la voz utilizando varios simultáneamente con lo que consigue una velocidad mayor. Esto solo lo puede hacer la red porque el equipo móvil necesitaría doble potencia para utilizar dos espacios y triple potencia para utilizar tres, o sea, doble o triple consumo. Como el uso más habitual es internet realmente descargamos de la red más de lo que subimos por lo que </w:t>
      </w:r>
      <w:r>
        <w:lastRenderedPageBreak/>
        <w:t xml:space="preserve">es perfectamente válido que la velocidad de subida a la red siga siendo reducida y así se evita un consumo excesivo de la batería. A esta tecnología se la denomina también 2.5G. </w:t>
      </w:r>
    </w:p>
    <w:p w14:paraId="2EC6F280" w14:textId="77777777" w:rsidR="00A97412" w:rsidRDefault="00000000">
      <w:pPr>
        <w:spacing w:after="279"/>
        <w:ind w:left="295" w:hanging="10"/>
      </w:pPr>
      <w:hyperlink r:id="rId931">
        <w:r>
          <w:rPr>
            <w:b/>
          </w:rPr>
          <w:t>EDGE</w:t>
        </w:r>
      </w:hyperlink>
      <w:hyperlink r:id="rId932">
        <w:r>
          <w:rPr>
            <w:b/>
          </w:rPr>
          <w:t xml:space="preserve"> </w:t>
        </w:r>
      </w:hyperlink>
    </w:p>
    <w:p w14:paraId="2151EF58" w14:textId="77777777" w:rsidR="00A97412" w:rsidRDefault="00000000">
      <w:pPr>
        <w:spacing w:after="291" w:line="249" w:lineRule="auto"/>
        <w:ind w:left="1411" w:right="784" w:hanging="10"/>
        <w:jc w:val="both"/>
      </w:pPr>
      <w:r>
        <w:t>Abreviatura de "</w:t>
      </w:r>
      <w:proofErr w:type="spellStart"/>
      <w:r>
        <w:t>Enhanced</w:t>
      </w:r>
      <w:proofErr w:type="spellEnd"/>
      <w:r>
        <w:t xml:space="preserve"> Data </w:t>
      </w:r>
      <w:proofErr w:type="spellStart"/>
      <w:r>
        <w:t>Rate</w:t>
      </w:r>
      <w:proofErr w:type="spellEnd"/>
      <w:r>
        <w:t xml:space="preserve"> </w:t>
      </w:r>
      <w:proofErr w:type="spellStart"/>
      <w:r>
        <w:t>for</w:t>
      </w:r>
      <w:proofErr w:type="spellEnd"/>
      <w:r>
        <w:t xml:space="preserve"> GSM </w:t>
      </w:r>
      <w:proofErr w:type="spellStart"/>
      <w:r>
        <w:t>Evolution</w:t>
      </w:r>
      <w:proofErr w:type="spellEnd"/>
      <w:r>
        <w:t xml:space="preserve">". Es una evolución de GPRS que permite aumentar la velocidad cuando estamos cerca de la antena. La modulación de los datos (la manera en la que los bits se convierten en ondas que viajan por el aire) es diferente. Por un </w:t>
      </w:r>
      <w:proofErr w:type="gramStart"/>
      <w:r>
        <w:t>lado</w:t>
      </w:r>
      <w:proofErr w:type="gramEnd"/>
      <w:r>
        <w:t xml:space="preserve"> se consigue más velocidad pero, como no hay milagros, solo funciona a menos distancia. GPRS utiliza una modulación similar tanto en la voz como en los datos por lo que donde hay cobertura GSM tenemos GPRS. EDGE solo lo tenemos si estamos cerca de la antena. A esta evolución se la denomina 2.75G. </w:t>
      </w:r>
    </w:p>
    <w:p w14:paraId="5F57CA73" w14:textId="77777777" w:rsidR="00A97412" w:rsidRDefault="00000000">
      <w:pPr>
        <w:spacing w:after="279"/>
        <w:ind w:left="295" w:hanging="10"/>
      </w:pPr>
      <w:r>
        <w:rPr>
          <w:b/>
        </w:rPr>
        <w:t xml:space="preserve">GSMR o </w:t>
      </w:r>
      <w:hyperlink r:id="rId933">
        <w:r>
          <w:rPr>
            <w:b/>
          </w:rPr>
          <w:t>GSM</w:t>
        </w:r>
      </w:hyperlink>
      <w:hyperlink r:id="rId934">
        <w:r>
          <w:rPr>
            <w:b/>
          </w:rPr>
          <w:t>-</w:t>
        </w:r>
      </w:hyperlink>
      <w:hyperlink r:id="rId935">
        <w:r>
          <w:rPr>
            <w:b/>
          </w:rPr>
          <w:t>R</w:t>
        </w:r>
      </w:hyperlink>
      <w:hyperlink r:id="rId936">
        <w:r>
          <w:rPr>
            <w:b/>
          </w:rPr>
          <w:t xml:space="preserve"> </w:t>
        </w:r>
      </w:hyperlink>
    </w:p>
    <w:p w14:paraId="45FE828E" w14:textId="77777777" w:rsidR="00A97412" w:rsidRDefault="00000000">
      <w:pPr>
        <w:spacing w:after="291" w:line="249" w:lineRule="auto"/>
        <w:ind w:left="1411" w:right="784" w:hanging="10"/>
        <w:jc w:val="both"/>
      </w:pPr>
      <w:r>
        <w:t xml:space="preserve">Abreviatura de "GSM </w:t>
      </w:r>
      <w:proofErr w:type="spellStart"/>
      <w:r>
        <w:t>Railways</w:t>
      </w:r>
      <w:proofErr w:type="spellEnd"/>
      <w:r>
        <w:t xml:space="preserve">". El sistema GSMR convierte a las compañías ferroviarias en operadores de telecomunicaciones. En cualquier </w:t>
      </w:r>
      <w:proofErr w:type="gramStart"/>
      <w:r>
        <w:t>caso</w:t>
      </w:r>
      <w:proofErr w:type="gramEnd"/>
      <w:r>
        <w:t xml:space="preserve"> el objetivo de esta red es única y exclusivamente la comunicación entre el tren y los sistemas en tierra, tanto de voz como de datos. En ningún caso se utiliza para dar servicio de internet en los vagones. La tecnología que se emplea es 2G, no se utiliza ni GPRS ni EDGE. La ventaja principal es que permite la conexión con el tren incluso a grandes velocidades (más de 250 Km/h) en las que los sistemas clásicos ferroviarios no funcionan. </w:t>
      </w:r>
      <w:proofErr w:type="gramStart"/>
      <w:r>
        <w:t>Además</w:t>
      </w:r>
      <w:proofErr w:type="gramEnd"/>
      <w:r>
        <w:t xml:space="preserve"> permite la conexión cuando el tren está en otro país utilizando el </w:t>
      </w:r>
      <w:proofErr w:type="spellStart"/>
      <w:r>
        <w:t>roaming</w:t>
      </w:r>
      <w:proofErr w:type="spellEnd"/>
      <w:r>
        <w:t xml:space="preserve"> entre los distintos operadores ferroviarios. </w:t>
      </w:r>
    </w:p>
    <w:p w14:paraId="4FE36730" w14:textId="77777777" w:rsidR="00A97412" w:rsidRDefault="00000000">
      <w:pPr>
        <w:spacing w:after="305"/>
      </w:pPr>
      <w:r>
        <w:rPr>
          <w:noProof/>
        </w:rPr>
        <w:lastRenderedPageBreak/>
        <mc:AlternateContent>
          <mc:Choice Requires="wpg">
            <w:drawing>
              <wp:inline distT="0" distB="0" distL="0" distR="0" wp14:anchorId="107057B6" wp14:editId="40E193FE">
                <wp:extent cx="5785753" cy="3805617"/>
                <wp:effectExtent l="0" t="0" r="0" b="0"/>
                <wp:docPr id="302352" name="Group 302352"/>
                <wp:cNvGraphicFramePr/>
                <a:graphic xmlns:a="http://schemas.openxmlformats.org/drawingml/2006/main">
                  <a:graphicData uri="http://schemas.microsoft.com/office/word/2010/wordprocessingGroup">
                    <wpg:wgp>
                      <wpg:cNvGrpSpPr/>
                      <wpg:grpSpPr>
                        <a:xfrm>
                          <a:off x="0" y="0"/>
                          <a:ext cx="5785753" cy="3805617"/>
                          <a:chOff x="0" y="0"/>
                          <a:chExt cx="5785753" cy="3805617"/>
                        </a:xfrm>
                      </wpg:grpSpPr>
                      <wps:wsp>
                        <wps:cNvPr id="37316" name="Rectangle 37316"/>
                        <wps:cNvSpPr/>
                        <wps:spPr>
                          <a:xfrm>
                            <a:off x="5754065" y="3327528"/>
                            <a:ext cx="42144" cy="189937"/>
                          </a:xfrm>
                          <a:prstGeom prst="rect">
                            <a:avLst/>
                          </a:prstGeom>
                          <a:ln>
                            <a:noFill/>
                          </a:ln>
                        </wps:spPr>
                        <wps:txbx>
                          <w:txbxContent>
                            <w:p w14:paraId="7EFB0E3B" w14:textId="77777777" w:rsidR="00A97412" w:rsidRDefault="00000000">
                              <w:r>
                                <w:t xml:space="preserve"> </w:t>
                              </w:r>
                            </w:p>
                          </w:txbxContent>
                        </wps:txbx>
                        <wps:bodyPr horzOverflow="overflow" vert="horz" lIns="0" tIns="0" rIns="0" bIns="0" rtlCol="0">
                          <a:noAutofit/>
                        </wps:bodyPr>
                      </wps:wsp>
                      <wps:wsp>
                        <wps:cNvPr id="302341" name="Rectangle 302341"/>
                        <wps:cNvSpPr/>
                        <wps:spPr>
                          <a:xfrm>
                            <a:off x="0" y="3662808"/>
                            <a:ext cx="1803416" cy="189937"/>
                          </a:xfrm>
                          <a:prstGeom prst="rect">
                            <a:avLst/>
                          </a:prstGeom>
                          <a:ln>
                            <a:noFill/>
                          </a:ln>
                        </wps:spPr>
                        <wps:txbx>
                          <w:txbxContent>
                            <w:p w14:paraId="2EFF318D" w14:textId="77777777" w:rsidR="00A97412" w:rsidRDefault="00000000">
                              <w:r>
                                <w:rPr>
                                  <w:b/>
                                  <w:u w:val="single" w:color="000000"/>
                                </w:rPr>
                                <w:t>Sistemas Celulares (3G)</w:t>
                              </w:r>
                            </w:p>
                          </w:txbxContent>
                        </wps:txbx>
                        <wps:bodyPr horzOverflow="overflow" vert="horz" lIns="0" tIns="0" rIns="0" bIns="0" rtlCol="0">
                          <a:noAutofit/>
                        </wps:bodyPr>
                      </wps:wsp>
                      <wps:wsp>
                        <wps:cNvPr id="37319" name="Rectangle 37319"/>
                        <wps:cNvSpPr/>
                        <wps:spPr>
                          <a:xfrm>
                            <a:off x="1356690" y="3662808"/>
                            <a:ext cx="42144" cy="189937"/>
                          </a:xfrm>
                          <a:prstGeom prst="rect">
                            <a:avLst/>
                          </a:prstGeom>
                          <a:ln>
                            <a:noFill/>
                          </a:ln>
                        </wps:spPr>
                        <wps:txbx>
                          <w:txbxContent>
                            <w:p w14:paraId="5C9EA01B" w14:textId="77777777" w:rsidR="00A97412" w:rsidRDefault="00000000">
                              <w:r>
                                <w:rPr>
                                  <w:b/>
                                </w:rPr>
                                <w:t xml:space="preserve"> </w:t>
                              </w:r>
                            </w:p>
                          </w:txbxContent>
                        </wps:txbx>
                        <wps:bodyPr horzOverflow="overflow" vert="horz" lIns="0" tIns="0" rIns="0" bIns="0" rtlCol="0">
                          <a:noAutofit/>
                        </wps:bodyPr>
                      </wps:wsp>
                      <pic:pic xmlns:pic="http://schemas.openxmlformats.org/drawingml/2006/picture">
                        <pic:nvPicPr>
                          <pic:cNvPr id="37328" name="Picture 37328"/>
                          <pic:cNvPicPr/>
                        </pic:nvPicPr>
                        <pic:blipFill>
                          <a:blip r:embed="rId937"/>
                          <a:stretch>
                            <a:fillRect/>
                          </a:stretch>
                        </pic:blipFill>
                        <pic:spPr>
                          <a:xfrm>
                            <a:off x="17983" y="4573"/>
                            <a:ext cx="5719572" cy="3406140"/>
                          </a:xfrm>
                          <a:prstGeom prst="rect">
                            <a:avLst/>
                          </a:prstGeom>
                        </pic:spPr>
                      </pic:pic>
                      <wps:wsp>
                        <wps:cNvPr id="37329" name="Shape 37329"/>
                        <wps:cNvSpPr/>
                        <wps:spPr>
                          <a:xfrm>
                            <a:off x="13411" y="0"/>
                            <a:ext cx="5728716" cy="3415285"/>
                          </a:xfrm>
                          <a:custGeom>
                            <a:avLst/>
                            <a:gdLst/>
                            <a:ahLst/>
                            <a:cxnLst/>
                            <a:rect l="0" t="0" r="0" b="0"/>
                            <a:pathLst>
                              <a:path w="5728716" h="3415285">
                                <a:moveTo>
                                  <a:pt x="0" y="3415285"/>
                                </a:moveTo>
                                <a:lnTo>
                                  <a:pt x="5728716" y="3415285"/>
                                </a:lnTo>
                                <a:lnTo>
                                  <a:pt x="5728716" y="0"/>
                                </a:lnTo>
                                <a:lnTo>
                                  <a:pt x="0" y="0"/>
                                </a:lnTo>
                                <a:close/>
                              </a:path>
                            </a:pathLst>
                          </a:custGeom>
                          <a:ln w="9144" cap="flat">
                            <a:round/>
                          </a:ln>
                        </wps:spPr>
                        <wps:style>
                          <a:lnRef idx="1">
                            <a:srgbClr val="5B9BD5"/>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02352" style="width:455.571pt;height:299.655pt;mso-position-horizontal-relative:char;mso-position-vertical-relative:line" coordsize="57857,38056">
                <v:rect id="Rectangle 37316" style="position:absolute;width:421;height:1899;left:57540;top:33275;" filled="f" stroked="f">
                  <v:textbox inset="0,0,0,0">
                    <w:txbxContent>
                      <w:p>
                        <w:pPr>
                          <w:spacing w:before="0" w:after="160" w:line="259" w:lineRule="auto"/>
                        </w:pPr>
                        <w:r>
                          <w:rPr>
                            <w:rFonts w:cs="Calibri" w:hAnsi="Calibri" w:eastAsia="Calibri" w:ascii="Calibri"/>
                            <w:sz w:val="22"/>
                          </w:rPr>
                          <w:t xml:space="preserve"> </w:t>
                        </w:r>
                      </w:p>
                    </w:txbxContent>
                  </v:textbox>
                </v:rect>
                <v:rect id="Rectangle 302341" style="position:absolute;width:18034;height:1899;left:0;top:36628;" filled="f" stroked="f">
                  <v:textbox inset="0,0,0,0">
                    <w:txbxContent>
                      <w:p>
                        <w:pPr>
                          <w:spacing w:before="0" w:after="160" w:line="259" w:lineRule="auto"/>
                        </w:pPr>
                        <w:r>
                          <w:rPr>
                            <w:rFonts w:cs="Calibri" w:hAnsi="Calibri" w:eastAsia="Calibri" w:ascii="Calibri"/>
                            <w:b w:val="1"/>
                            <w:sz w:val="22"/>
                            <w:u w:val="single" w:color="000000"/>
                          </w:rPr>
                          <w:t xml:space="preserve">Sistemas Celulares (3G)</w:t>
                        </w:r>
                      </w:p>
                    </w:txbxContent>
                  </v:textbox>
                </v:rect>
                <v:rect id="Rectangle 37319" style="position:absolute;width:421;height:1899;left:13566;top:36628;" filled="f" stroked="f">
                  <v:textbox inset="0,0,0,0">
                    <w:txbxContent>
                      <w:p>
                        <w:pPr>
                          <w:spacing w:before="0" w:after="160" w:line="259" w:lineRule="auto"/>
                        </w:pPr>
                        <w:r>
                          <w:rPr>
                            <w:rFonts w:cs="Calibri" w:hAnsi="Calibri" w:eastAsia="Calibri" w:ascii="Calibri"/>
                            <w:b w:val="1"/>
                            <w:sz w:val="22"/>
                          </w:rPr>
                          <w:t xml:space="preserve"> </w:t>
                        </w:r>
                      </w:p>
                    </w:txbxContent>
                  </v:textbox>
                </v:rect>
                <v:shape id="Picture 37328" style="position:absolute;width:57195;height:34061;left:179;top:45;" filled="f">
                  <v:imagedata r:id="rId938"/>
                </v:shape>
                <v:shape id="Shape 37329" style="position:absolute;width:57287;height:34152;left:134;top:0;" coordsize="5728716,3415285" path="m0,3415285l5728716,3415285l5728716,0l0,0x">
                  <v:stroke weight="0.72pt" endcap="flat" joinstyle="round" on="true" color="#5b9bd5"/>
                  <v:fill on="false" color="#000000" opacity="0"/>
                </v:shape>
              </v:group>
            </w:pict>
          </mc:Fallback>
        </mc:AlternateContent>
      </w:r>
    </w:p>
    <w:p w14:paraId="61FA81F7" w14:textId="77777777" w:rsidR="00A97412" w:rsidRDefault="00000000">
      <w:pPr>
        <w:spacing w:after="0"/>
        <w:jc w:val="both"/>
      </w:pPr>
      <w:r>
        <w:rPr>
          <w:noProof/>
        </w:rPr>
        <w:drawing>
          <wp:inline distT="0" distB="0" distL="0" distR="0" wp14:anchorId="28F75DED" wp14:editId="34DB2118">
            <wp:extent cx="5721096" cy="755904"/>
            <wp:effectExtent l="0" t="0" r="0" b="0"/>
            <wp:docPr id="37331" name="Picture 37331"/>
            <wp:cNvGraphicFramePr/>
            <a:graphic xmlns:a="http://schemas.openxmlformats.org/drawingml/2006/main">
              <a:graphicData uri="http://schemas.openxmlformats.org/drawingml/2006/picture">
                <pic:pic xmlns:pic="http://schemas.openxmlformats.org/drawingml/2006/picture">
                  <pic:nvPicPr>
                    <pic:cNvPr id="37331" name="Picture 37331"/>
                    <pic:cNvPicPr/>
                  </pic:nvPicPr>
                  <pic:blipFill>
                    <a:blip r:embed="rId939"/>
                    <a:stretch>
                      <a:fillRect/>
                    </a:stretch>
                  </pic:blipFill>
                  <pic:spPr>
                    <a:xfrm>
                      <a:off x="0" y="0"/>
                      <a:ext cx="5721096" cy="755904"/>
                    </a:xfrm>
                    <a:prstGeom prst="rect">
                      <a:avLst/>
                    </a:prstGeom>
                  </pic:spPr>
                </pic:pic>
              </a:graphicData>
            </a:graphic>
          </wp:inline>
        </w:drawing>
      </w:r>
      <w:r>
        <w:rPr>
          <w:b/>
        </w:rPr>
        <w:t xml:space="preserve"> </w:t>
      </w:r>
    </w:p>
    <w:p w14:paraId="6258BF4A" w14:textId="77777777" w:rsidR="00A97412" w:rsidRDefault="00000000">
      <w:pPr>
        <w:spacing w:after="205"/>
      </w:pPr>
      <w:r>
        <w:rPr>
          <w:noProof/>
        </w:rPr>
        <mc:AlternateContent>
          <mc:Choice Requires="wpg">
            <w:drawing>
              <wp:inline distT="0" distB="0" distL="0" distR="0" wp14:anchorId="559160F2" wp14:editId="45410BD7">
                <wp:extent cx="5810453" cy="2061272"/>
                <wp:effectExtent l="0" t="0" r="0" b="0"/>
                <wp:docPr id="302354" name="Group 302354"/>
                <wp:cNvGraphicFramePr/>
                <a:graphic xmlns:a="http://schemas.openxmlformats.org/drawingml/2006/main">
                  <a:graphicData uri="http://schemas.microsoft.com/office/word/2010/wordprocessingGroup">
                    <wpg:wgp>
                      <wpg:cNvGrpSpPr/>
                      <wpg:grpSpPr>
                        <a:xfrm>
                          <a:off x="0" y="0"/>
                          <a:ext cx="5810453" cy="2061272"/>
                          <a:chOff x="0" y="0"/>
                          <a:chExt cx="5810453" cy="2061272"/>
                        </a:xfrm>
                      </wpg:grpSpPr>
                      <wps:wsp>
                        <wps:cNvPr id="37324" name="Rectangle 37324"/>
                        <wps:cNvSpPr/>
                        <wps:spPr>
                          <a:xfrm>
                            <a:off x="5772353" y="1659230"/>
                            <a:ext cx="50673" cy="224380"/>
                          </a:xfrm>
                          <a:prstGeom prst="rect">
                            <a:avLst/>
                          </a:prstGeom>
                          <a:ln>
                            <a:noFill/>
                          </a:ln>
                        </wps:spPr>
                        <wps:txbx>
                          <w:txbxContent>
                            <w:p w14:paraId="2700E255" w14:textId="77777777" w:rsidR="00A97412" w:rsidRDefault="00000000">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37325" name="Rectangle 37325"/>
                        <wps:cNvSpPr/>
                        <wps:spPr>
                          <a:xfrm>
                            <a:off x="0" y="1918463"/>
                            <a:ext cx="42144" cy="189936"/>
                          </a:xfrm>
                          <a:prstGeom prst="rect">
                            <a:avLst/>
                          </a:prstGeom>
                          <a:ln>
                            <a:noFill/>
                          </a:ln>
                        </wps:spPr>
                        <wps:txbx>
                          <w:txbxContent>
                            <w:p w14:paraId="211B98DC" w14:textId="77777777" w:rsidR="00A97412" w:rsidRDefault="00000000">
                              <w:r>
                                <w:t xml:space="preserve"> </w:t>
                              </w:r>
                            </w:p>
                          </w:txbxContent>
                        </wps:txbx>
                        <wps:bodyPr horzOverflow="overflow" vert="horz" lIns="0" tIns="0" rIns="0" bIns="0" rtlCol="0">
                          <a:noAutofit/>
                        </wps:bodyPr>
                      </wps:wsp>
                      <pic:pic xmlns:pic="http://schemas.openxmlformats.org/drawingml/2006/picture">
                        <pic:nvPicPr>
                          <pic:cNvPr id="37333" name="Picture 37333"/>
                          <pic:cNvPicPr/>
                        </pic:nvPicPr>
                        <pic:blipFill>
                          <a:blip r:embed="rId940"/>
                          <a:stretch>
                            <a:fillRect/>
                          </a:stretch>
                        </pic:blipFill>
                        <pic:spPr>
                          <a:xfrm>
                            <a:off x="17983" y="4573"/>
                            <a:ext cx="5739384" cy="1775460"/>
                          </a:xfrm>
                          <a:prstGeom prst="rect">
                            <a:avLst/>
                          </a:prstGeom>
                        </pic:spPr>
                      </pic:pic>
                      <wps:wsp>
                        <wps:cNvPr id="37334" name="Shape 37334"/>
                        <wps:cNvSpPr/>
                        <wps:spPr>
                          <a:xfrm>
                            <a:off x="13411" y="0"/>
                            <a:ext cx="5748529" cy="1784604"/>
                          </a:xfrm>
                          <a:custGeom>
                            <a:avLst/>
                            <a:gdLst/>
                            <a:ahLst/>
                            <a:cxnLst/>
                            <a:rect l="0" t="0" r="0" b="0"/>
                            <a:pathLst>
                              <a:path w="5748529" h="1784604">
                                <a:moveTo>
                                  <a:pt x="0" y="1784604"/>
                                </a:moveTo>
                                <a:lnTo>
                                  <a:pt x="5748529" y="1784604"/>
                                </a:lnTo>
                                <a:lnTo>
                                  <a:pt x="5748529" y="0"/>
                                </a:lnTo>
                                <a:lnTo>
                                  <a:pt x="0" y="0"/>
                                </a:lnTo>
                                <a:close/>
                              </a:path>
                            </a:pathLst>
                          </a:custGeom>
                          <a:ln w="9144" cap="flat">
                            <a:round/>
                          </a:ln>
                        </wps:spPr>
                        <wps:style>
                          <a:lnRef idx="1">
                            <a:srgbClr val="5B9BD5"/>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02354" style="width:457.516pt;height:162.305pt;mso-position-horizontal-relative:char;mso-position-vertical-relative:line" coordsize="58104,20612">
                <v:rect id="Rectangle 37324" style="position:absolute;width:506;height:2243;left:57723;top:16592;" filled="f" stroked="f">
                  <v:textbox inset="0,0,0,0">
                    <w:txbxContent>
                      <w:p>
                        <w:pPr>
                          <w:spacing w:before="0" w:after="160" w:line="259" w:lineRule="auto"/>
                        </w:pPr>
                        <w:r>
                          <w:rPr>
                            <w:rFonts w:cs="Times New Roman" w:hAnsi="Times New Roman" w:eastAsia="Times New Roman" w:ascii="Times New Roman"/>
                            <w:sz w:val="24"/>
                          </w:rPr>
                          <w:t xml:space="preserve"> </w:t>
                        </w:r>
                      </w:p>
                    </w:txbxContent>
                  </v:textbox>
                </v:rect>
                <v:rect id="Rectangle 37325" style="position:absolute;width:421;height:1899;left:0;top:19184;" filled="f" stroked="f">
                  <v:textbox inset="0,0,0,0">
                    <w:txbxContent>
                      <w:p>
                        <w:pPr>
                          <w:spacing w:before="0" w:after="160" w:line="259" w:lineRule="auto"/>
                        </w:pPr>
                        <w:r>
                          <w:rPr>
                            <w:rFonts w:cs="Calibri" w:hAnsi="Calibri" w:eastAsia="Calibri" w:ascii="Calibri"/>
                            <w:sz w:val="22"/>
                          </w:rPr>
                          <w:t xml:space="preserve"> </w:t>
                        </w:r>
                      </w:p>
                    </w:txbxContent>
                  </v:textbox>
                </v:rect>
                <v:shape id="Picture 37333" style="position:absolute;width:57393;height:17754;left:179;top:45;" filled="f">
                  <v:imagedata r:id="rId941"/>
                </v:shape>
                <v:shape id="Shape 37334" style="position:absolute;width:57485;height:17846;left:134;top:0;" coordsize="5748529,1784604" path="m0,1784604l5748529,1784604l5748529,0l0,0x">
                  <v:stroke weight="0.72pt" endcap="flat" joinstyle="round" on="true" color="#5b9bd5"/>
                  <v:fill on="false" color="#000000" opacity="0"/>
                </v:shape>
              </v:group>
            </w:pict>
          </mc:Fallback>
        </mc:AlternateContent>
      </w:r>
    </w:p>
    <w:p w14:paraId="01AF5C91" w14:textId="77777777" w:rsidR="00A97412" w:rsidRDefault="00000000">
      <w:pPr>
        <w:spacing w:after="0"/>
        <w:ind w:left="21"/>
      </w:pPr>
      <w:r>
        <w:rPr>
          <w:noProof/>
        </w:rPr>
        <mc:AlternateContent>
          <mc:Choice Requires="wpg">
            <w:drawing>
              <wp:inline distT="0" distB="0" distL="0" distR="0" wp14:anchorId="6B700E78" wp14:editId="44E809DB">
                <wp:extent cx="5772341" cy="1203259"/>
                <wp:effectExtent l="0" t="0" r="0" b="0"/>
                <wp:docPr id="302355" name="Group 302355"/>
                <wp:cNvGraphicFramePr/>
                <a:graphic xmlns:a="http://schemas.openxmlformats.org/drawingml/2006/main">
                  <a:graphicData uri="http://schemas.microsoft.com/office/word/2010/wordprocessingGroup">
                    <wpg:wgp>
                      <wpg:cNvGrpSpPr/>
                      <wpg:grpSpPr>
                        <a:xfrm>
                          <a:off x="0" y="0"/>
                          <a:ext cx="5772341" cy="1203259"/>
                          <a:chOff x="0" y="0"/>
                          <a:chExt cx="5772341" cy="1203259"/>
                        </a:xfrm>
                      </wpg:grpSpPr>
                      <wps:wsp>
                        <wps:cNvPr id="37326" name="Rectangle 37326"/>
                        <wps:cNvSpPr/>
                        <wps:spPr>
                          <a:xfrm>
                            <a:off x="5740654" y="1060449"/>
                            <a:ext cx="42144" cy="189937"/>
                          </a:xfrm>
                          <a:prstGeom prst="rect">
                            <a:avLst/>
                          </a:prstGeom>
                          <a:ln>
                            <a:noFill/>
                          </a:ln>
                        </wps:spPr>
                        <wps:txbx>
                          <w:txbxContent>
                            <w:p w14:paraId="08F76638" w14:textId="77777777" w:rsidR="00A97412" w:rsidRDefault="00000000">
                              <w:r>
                                <w:t xml:space="preserve"> </w:t>
                              </w:r>
                            </w:p>
                          </w:txbxContent>
                        </wps:txbx>
                        <wps:bodyPr horzOverflow="overflow" vert="horz" lIns="0" tIns="0" rIns="0" bIns="0" rtlCol="0">
                          <a:noAutofit/>
                        </wps:bodyPr>
                      </wps:wsp>
                      <pic:pic xmlns:pic="http://schemas.openxmlformats.org/drawingml/2006/picture">
                        <pic:nvPicPr>
                          <pic:cNvPr id="37336" name="Picture 37336"/>
                          <pic:cNvPicPr/>
                        </pic:nvPicPr>
                        <pic:blipFill>
                          <a:blip r:embed="rId942"/>
                          <a:stretch>
                            <a:fillRect/>
                          </a:stretch>
                        </pic:blipFill>
                        <pic:spPr>
                          <a:xfrm>
                            <a:off x="4572" y="4571"/>
                            <a:ext cx="5708904" cy="1135380"/>
                          </a:xfrm>
                          <a:prstGeom prst="rect">
                            <a:avLst/>
                          </a:prstGeom>
                        </pic:spPr>
                      </pic:pic>
                      <wps:wsp>
                        <wps:cNvPr id="37337" name="Shape 37337"/>
                        <wps:cNvSpPr/>
                        <wps:spPr>
                          <a:xfrm>
                            <a:off x="0" y="0"/>
                            <a:ext cx="5718049" cy="1144524"/>
                          </a:xfrm>
                          <a:custGeom>
                            <a:avLst/>
                            <a:gdLst/>
                            <a:ahLst/>
                            <a:cxnLst/>
                            <a:rect l="0" t="0" r="0" b="0"/>
                            <a:pathLst>
                              <a:path w="5718049" h="1144524">
                                <a:moveTo>
                                  <a:pt x="0" y="1144524"/>
                                </a:moveTo>
                                <a:lnTo>
                                  <a:pt x="5718049" y="1144524"/>
                                </a:lnTo>
                                <a:lnTo>
                                  <a:pt x="5718049" y="0"/>
                                </a:lnTo>
                                <a:lnTo>
                                  <a:pt x="0" y="0"/>
                                </a:lnTo>
                                <a:close/>
                              </a:path>
                            </a:pathLst>
                          </a:custGeom>
                          <a:ln w="9144" cap="flat">
                            <a:round/>
                          </a:ln>
                        </wps:spPr>
                        <wps:style>
                          <a:lnRef idx="1">
                            <a:srgbClr val="5B9BD5"/>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02355" style="width:454.515pt;height:94.7448pt;mso-position-horizontal-relative:char;mso-position-vertical-relative:line" coordsize="57723,12032">
                <v:rect id="Rectangle 37326" style="position:absolute;width:421;height:1899;left:57406;top:10604;" filled="f" stroked="f">
                  <v:textbox inset="0,0,0,0">
                    <w:txbxContent>
                      <w:p>
                        <w:pPr>
                          <w:spacing w:before="0" w:after="160" w:line="259" w:lineRule="auto"/>
                        </w:pPr>
                        <w:r>
                          <w:rPr>
                            <w:rFonts w:cs="Calibri" w:hAnsi="Calibri" w:eastAsia="Calibri" w:ascii="Calibri"/>
                            <w:sz w:val="22"/>
                          </w:rPr>
                          <w:t xml:space="preserve"> </w:t>
                        </w:r>
                      </w:p>
                    </w:txbxContent>
                  </v:textbox>
                </v:rect>
                <v:shape id="Picture 37336" style="position:absolute;width:57089;height:11353;left:45;top:45;" filled="f">
                  <v:imagedata r:id="rId943"/>
                </v:shape>
                <v:shape id="Shape 37337" style="position:absolute;width:57180;height:11445;left:0;top:0;" coordsize="5718049,1144524" path="m0,1144524l5718049,1144524l5718049,0l0,0x">
                  <v:stroke weight="0.72pt" endcap="flat" joinstyle="round" on="true" color="#5b9bd5"/>
                  <v:fill on="false" color="#000000" opacity="0"/>
                </v:shape>
              </v:group>
            </w:pict>
          </mc:Fallback>
        </mc:AlternateContent>
      </w:r>
    </w:p>
    <w:p w14:paraId="3F7EE29E" w14:textId="77777777" w:rsidR="00A97412" w:rsidRDefault="00000000">
      <w:pPr>
        <w:spacing w:after="306"/>
        <w:ind w:left="21"/>
      </w:pPr>
      <w:r>
        <w:rPr>
          <w:noProof/>
        </w:rPr>
        <w:lastRenderedPageBreak/>
        <mc:AlternateContent>
          <mc:Choice Requires="wpg">
            <w:drawing>
              <wp:inline distT="0" distB="0" distL="0" distR="0" wp14:anchorId="14CEDE91" wp14:editId="5F3D2981">
                <wp:extent cx="5734241" cy="1468944"/>
                <wp:effectExtent l="0" t="0" r="0" b="0"/>
                <wp:docPr id="302462" name="Group 302462"/>
                <wp:cNvGraphicFramePr/>
                <a:graphic xmlns:a="http://schemas.openxmlformats.org/drawingml/2006/main">
                  <a:graphicData uri="http://schemas.microsoft.com/office/word/2010/wordprocessingGroup">
                    <wpg:wgp>
                      <wpg:cNvGrpSpPr/>
                      <wpg:grpSpPr>
                        <a:xfrm>
                          <a:off x="0" y="0"/>
                          <a:ext cx="5734241" cy="1468944"/>
                          <a:chOff x="0" y="0"/>
                          <a:chExt cx="5734241" cy="1468944"/>
                        </a:xfrm>
                      </wpg:grpSpPr>
                      <wps:wsp>
                        <wps:cNvPr id="37360" name="Rectangle 37360"/>
                        <wps:cNvSpPr/>
                        <wps:spPr>
                          <a:xfrm>
                            <a:off x="5702554" y="1326134"/>
                            <a:ext cx="42144" cy="189937"/>
                          </a:xfrm>
                          <a:prstGeom prst="rect">
                            <a:avLst/>
                          </a:prstGeom>
                          <a:ln>
                            <a:noFill/>
                          </a:ln>
                        </wps:spPr>
                        <wps:txbx>
                          <w:txbxContent>
                            <w:p w14:paraId="60423EA3" w14:textId="77777777" w:rsidR="00A97412" w:rsidRDefault="00000000">
                              <w:r>
                                <w:t xml:space="preserve"> </w:t>
                              </w:r>
                            </w:p>
                          </w:txbxContent>
                        </wps:txbx>
                        <wps:bodyPr horzOverflow="overflow" vert="horz" lIns="0" tIns="0" rIns="0" bIns="0" rtlCol="0">
                          <a:noAutofit/>
                        </wps:bodyPr>
                      </wps:wsp>
                      <pic:pic xmlns:pic="http://schemas.openxmlformats.org/drawingml/2006/picture">
                        <pic:nvPicPr>
                          <pic:cNvPr id="37481" name="Picture 37481"/>
                          <pic:cNvPicPr/>
                        </pic:nvPicPr>
                        <pic:blipFill>
                          <a:blip r:embed="rId944"/>
                          <a:stretch>
                            <a:fillRect/>
                          </a:stretch>
                        </pic:blipFill>
                        <pic:spPr>
                          <a:xfrm>
                            <a:off x="4572" y="4572"/>
                            <a:ext cx="5646420" cy="1417320"/>
                          </a:xfrm>
                          <a:prstGeom prst="rect">
                            <a:avLst/>
                          </a:prstGeom>
                        </pic:spPr>
                      </pic:pic>
                      <wps:wsp>
                        <wps:cNvPr id="37482" name="Shape 37482"/>
                        <wps:cNvSpPr/>
                        <wps:spPr>
                          <a:xfrm>
                            <a:off x="0" y="0"/>
                            <a:ext cx="5686044" cy="1426464"/>
                          </a:xfrm>
                          <a:custGeom>
                            <a:avLst/>
                            <a:gdLst/>
                            <a:ahLst/>
                            <a:cxnLst/>
                            <a:rect l="0" t="0" r="0" b="0"/>
                            <a:pathLst>
                              <a:path w="5686044" h="1426464">
                                <a:moveTo>
                                  <a:pt x="0" y="1426464"/>
                                </a:moveTo>
                                <a:lnTo>
                                  <a:pt x="5686044" y="1426464"/>
                                </a:lnTo>
                                <a:lnTo>
                                  <a:pt x="5686044" y="0"/>
                                </a:lnTo>
                                <a:lnTo>
                                  <a:pt x="0" y="0"/>
                                </a:lnTo>
                                <a:close/>
                              </a:path>
                            </a:pathLst>
                          </a:custGeom>
                          <a:ln w="9144" cap="flat">
                            <a:round/>
                          </a:ln>
                        </wps:spPr>
                        <wps:style>
                          <a:lnRef idx="1">
                            <a:srgbClr val="5B9BD5"/>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02462" style="width:451.515pt;height:115.665pt;mso-position-horizontal-relative:char;mso-position-vertical-relative:line" coordsize="57342,14689">
                <v:rect id="Rectangle 37360" style="position:absolute;width:421;height:1899;left:57025;top:13261;" filled="f" stroked="f">
                  <v:textbox inset="0,0,0,0">
                    <w:txbxContent>
                      <w:p>
                        <w:pPr>
                          <w:spacing w:before="0" w:after="160" w:line="259" w:lineRule="auto"/>
                        </w:pPr>
                        <w:r>
                          <w:rPr>
                            <w:rFonts w:cs="Calibri" w:hAnsi="Calibri" w:eastAsia="Calibri" w:ascii="Calibri"/>
                            <w:sz w:val="22"/>
                          </w:rPr>
                          <w:t xml:space="preserve"> </w:t>
                        </w:r>
                      </w:p>
                    </w:txbxContent>
                  </v:textbox>
                </v:rect>
                <v:shape id="Picture 37481" style="position:absolute;width:56464;height:14173;left:45;top:45;" filled="f">
                  <v:imagedata r:id="rId945"/>
                </v:shape>
                <v:shape id="Shape 37482" style="position:absolute;width:56860;height:14264;left:0;top:0;" coordsize="5686044,1426464" path="m0,1426464l5686044,1426464l5686044,0l0,0x">
                  <v:stroke weight="0.72pt" endcap="flat" joinstyle="round" on="true" color="#5b9bd5"/>
                  <v:fill on="false" color="#000000" opacity="0"/>
                </v:shape>
              </v:group>
            </w:pict>
          </mc:Fallback>
        </mc:AlternateContent>
      </w:r>
    </w:p>
    <w:p w14:paraId="01C8AD3C" w14:textId="77777777" w:rsidR="00A97412" w:rsidRDefault="00000000">
      <w:pPr>
        <w:spacing w:after="279"/>
        <w:ind w:left="295" w:hanging="10"/>
      </w:pPr>
      <w:hyperlink r:id="rId946">
        <w:r>
          <w:rPr>
            <w:b/>
          </w:rPr>
          <w:t>UMTS</w:t>
        </w:r>
      </w:hyperlink>
      <w:hyperlink r:id="rId947">
        <w:r>
          <w:rPr>
            <w:b/>
          </w:rPr>
          <w:t xml:space="preserve"> </w:t>
        </w:r>
      </w:hyperlink>
    </w:p>
    <w:p w14:paraId="0AAA7525" w14:textId="77777777" w:rsidR="00A97412" w:rsidRDefault="00000000">
      <w:pPr>
        <w:spacing w:after="291" w:line="249" w:lineRule="auto"/>
        <w:ind w:left="1411" w:right="784" w:hanging="10"/>
        <w:jc w:val="both"/>
      </w:pPr>
      <w:r>
        <w:t xml:space="preserve">Abreviatura de "Universal Mobile </w:t>
      </w:r>
      <w:proofErr w:type="spellStart"/>
      <w:r>
        <w:t>Telecommunication</w:t>
      </w:r>
      <w:proofErr w:type="spellEnd"/>
      <w:r>
        <w:t xml:space="preserve"> </w:t>
      </w:r>
      <w:proofErr w:type="spellStart"/>
      <w:r>
        <w:t>System</w:t>
      </w:r>
      <w:proofErr w:type="spellEnd"/>
      <w:r>
        <w:t>". Se denominó la tercera generación de telefonía móvil o 3G. Este sistema supuso un cambio radical y es totalmente distinto a la segunda generación. Respecto a la segunda generación permite las videollamadas y conexiones de datos de hasta 384 miles de bit por segundo (</w:t>
      </w:r>
      <w:proofErr w:type="spellStart"/>
      <w:r>
        <w:t>KBit</w:t>
      </w:r>
      <w:proofErr w:type="spellEnd"/>
      <w:r>
        <w:t xml:space="preserve">/S). No parece mucho comparado con la tecnología </w:t>
      </w:r>
      <w:proofErr w:type="gramStart"/>
      <w:r>
        <w:t>EDGE</w:t>
      </w:r>
      <w:proofErr w:type="gramEnd"/>
      <w:r>
        <w:t xml:space="preserve"> pero esto fue el principio de la tercera generación y EDGE es el último avance de la segunda generación. Esta tecnología no ha llegado a desplazar a la segunda generación por varias razones. Por un </w:t>
      </w:r>
      <w:proofErr w:type="gramStart"/>
      <w:r>
        <w:t>lado</w:t>
      </w:r>
      <w:proofErr w:type="gramEnd"/>
      <w:r>
        <w:t xml:space="preserve"> son necesarias más antenas que en 2G para dar una cobertura similar. Además, en la comunicación de datos no hay milagros, para transmitir a más velocidad hace falta más potencia y, a más potencia más consumo de batería. Muchas personas desactivan voluntariamente 3G para gastar menos batería. Adicionalmente todavía se venden teléfonos </w:t>
      </w:r>
      <w:proofErr w:type="spellStart"/>
      <w:r>
        <w:t>ultrabaratos</w:t>
      </w:r>
      <w:proofErr w:type="spellEnd"/>
      <w:r>
        <w:t xml:space="preserve"> que solo soportan 2G. Por estas razones ningún operador </w:t>
      </w:r>
      <w:proofErr w:type="spellStart"/>
      <w:r>
        <w:t>a</w:t>
      </w:r>
      <w:proofErr w:type="spellEnd"/>
      <w:r>
        <w:t xml:space="preserve"> dado el paso de desconectar la red 2G. Existen operadores solamente </w:t>
      </w:r>
      <w:proofErr w:type="gramStart"/>
      <w:r>
        <w:t>3G</w:t>
      </w:r>
      <w:proofErr w:type="gramEnd"/>
      <w:r>
        <w:t xml:space="preserve"> pero tienen acuerdos con otros operadores para los casos en los que no hay cobertura 3G. Curiosamente estos operadores también aceptan clientes con teléfonos de 2G. Uno de los </w:t>
      </w:r>
      <w:proofErr w:type="gramStart"/>
      <w:r>
        <w:t>inconveniente principales</w:t>
      </w:r>
      <w:proofErr w:type="gramEnd"/>
      <w:r>
        <w:t xml:space="preserve"> es que una antena de 3G no puede tener teléfonos conectados muy lejos cuando también los tiene muy cerca. La consecuencia es que, cuando has teléfonos conectados muy cerca, la antena baja su potencia dejando sin cobertura los más lejanos. Si hay otra antena cerca no hay </w:t>
      </w:r>
      <w:proofErr w:type="gramStart"/>
      <w:r>
        <w:t>problema</w:t>
      </w:r>
      <w:proofErr w:type="gramEnd"/>
      <w:r>
        <w:t xml:space="preserve"> pero, a veces, no hay ninguna otra antena y el teléfono lejano se queda sin cobertura. Esta característica complica mucho el dar una cobertura adecuada y obliga a que se necesiten muchas más antenas que en 2G. Está estimado que se necesitan 3 antenas de 3G por cada una de 2G. </w:t>
      </w:r>
    </w:p>
    <w:p w14:paraId="485CD593" w14:textId="77777777" w:rsidR="00A97412" w:rsidRDefault="00000000">
      <w:pPr>
        <w:spacing w:after="279"/>
        <w:ind w:left="295" w:hanging="10"/>
      </w:pPr>
      <w:hyperlink r:id="rId948">
        <w:r>
          <w:rPr>
            <w:b/>
          </w:rPr>
          <w:t>HSPA</w:t>
        </w:r>
      </w:hyperlink>
      <w:hyperlink r:id="rId949">
        <w:r>
          <w:rPr>
            <w:b/>
          </w:rPr>
          <w:t xml:space="preserve"> </w:t>
        </w:r>
      </w:hyperlink>
    </w:p>
    <w:p w14:paraId="2C7A3DAA" w14:textId="77777777" w:rsidR="00A97412" w:rsidRDefault="00000000">
      <w:pPr>
        <w:spacing w:after="142" w:line="249" w:lineRule="auto"/>
        <w:ind w:left="1411" w:right="784" w:hanging="10"/>
        <w:jc w:val="both"/>
      </w:pPr>
      <w:r>
        <w:t xml:space="preserve">Abreviatura de "High </w:t>
      </w:r>
      <w:proofErr w:type="spellStart"/>
      <w:r>
        <w:t>Speed</w:t>
      </w:r>
      <w:proofErr w:type="spellEnd"/>
      <w:r>
        <w:t xml:space="preserve"> </w:t>
      </w:r>
      <w:proofErr w:type="spellStart"/>
      <w:r>
        <w:t>Packet</w:t>
      </w:r>
      <w:proofErr w:type="spellEnd"/>
      <w:r>
        <w:t xml:space="preserve"> Access". Es una mejora de la tecnología 3G que permite velocidades de la central al teléfono de hasta 14.4 </w:t>
      </w:r>
      <w:proofErr w:type="spellStart"/>
      <w:r>
        <w:t>MBit</w:t>
      </w:r>
      <w:proofErr w:type="spellEnd"/>
      <w:r>
        <w:t xml:space="preserve">/S, por encima incluso de las velocidades habituales de ADSL, A esta tecnología se la denomina 3.5G. Las variantes son HSDPA (High </w:t>
      </w:r>
      <w:proofErr w:type="spellStart"/>
      <w:r>
        <w:t>Speed</w:t>
      </w:r>
      <w:proofErr w:type="spellEnd"/>
      <w:r>
        <w:t xml:space="preserve"> </w:t>
      </w:r>
      <w:proofErr w:type="spellStart"/>
      <w:r>
        <w:t>Downlink</w:t>
      </w:r>
      <w:proofErr w:type="spellEnd"/>
      <w:r>
        <w:t xml:space="preserve"> </w:t>
      </w:r>
      <w:proofErr w:type="spellStart"/>
      <w:r>
        <w:t>Packet</w:t>
      </w:r>
      <w:proofErr w:type="spellEnd"/>
      <w:r>
        <w:t xml:space="preserve"> Access) que mejora el sentido de la central al teléfono y HSUPA (High </w:t>
      </w:r>
      <w:proofErr w:type="spellStart"/>
      <w:r>
        <w:t>Speed</w:t>
      </w:r>
      <w:proofErr w:type="spellEnd"/>
      <w:r>
        <w:t xml:space="preserve"> </w:t>
      </w:r>
      <w:proofErr w:type="spellStart"/>
      <w:r>
        <w:t>Uplink</w:t>
      </w:r>
      <w:proofErr w:type="spellEnd"/>
      <w:r>
        <w:t xml:space="preserve"> </w:t>
      </w:r>
      <w:proofErr w:type="spellStart"/>
      <w:r>
        <w:t>Packet</w:t>
      </w:r>
      <w:proofErr w:type="spellEnd"/>
      <w:r>
        <w:t xml:space="preserve"> Access) que mejora también el sentido del teléfono a la central. En este último caso la velocidad desde el teléfono alcanza 2 </w:t>
      </w:r>
      <w:proofErr w:type="spellStart"/>
      <w:r>
        <w:t>MBit</w:t>
      </w:r>
      <w:proofErr w:type="spellEnd"/>
      <w:r>
        <w:t xml:space="preserve">/S. Esta tecnología ha salvado, en cierto modo, a la tercera generación. La velocidad máxima anterior </w:t>
      </w:r>
      <w:r>
        <w:lastRenderedPageBreak/>
        <w:t xml:space="preserve">en 3G era de 384 </w:t>
      </w:r>
      <w:proofErr w:type="spellStart"/>
      <w:r>
        <w:t>KBit</w:t>
      </w:r>
      <w:proofErr w:type="spellEnd"/>
      <w:r>
        <w:t xml:space="preserve">/S lo cual no lo diferenciaba mucho de la tecnología EDGE teniendo en cuenta que la tecnología UMTS es mucho más compleja. La tecnología HSPA evolucionó aún más alcanzando los 88 Mbps de la central al teléfono y 22 Mbps del teléfono a la central. A este avance se le denominó HSPA+ y también 3.75G. </w:t>
      </w:r>
    </w:p>
    <w:p w14:paraId="689C6212" w14:textId="77777777" w:rsidR="00A97412" w:rsidRDefault="00000000">
      <w:pPr>
        <w:spacing w:after="0"/>
      </w:pPr>
      <w:r>
        <w:t xml:space="preserve"> </w:t>
      </w:r>
    </w:p>
    <w:p w14:paraId="526B3909" w14:textId="77777777" w:rsidR="00A97412" w:rsidRDefault="00000000">
      <w:pPr>
        <w:spacing w:after="304"/>
        <w:ind w:right="-19"/>
      </w:pPr>
      <w:r>
        <w:rPr>
          <w:noProof/>
        </w:rPr>
        <mc:AlternateContent>
          <mc:Choice Requires="wpg">
            <w:drawing>
              <wp:inline distT="0" distB="0" distL="0" distR="0" wp14:anchorId="486E28FB" wp14:editId="45270D55">
                <wp:extent cx="5824411" cy="3468559"/>
                <wp:effectExtent l="0" t="0" r="0" b="0"/>
                <wp:docPr id="302604" name="Group 302604"/>
                <wp:cNvGraphicFramePr/>
                <a:graphic xmlns:a="http://schemas.openxmlformats.org/drawingml/2006/main">
                  <a:graphicData uri="http://schemas.microsoft.com/office/word/2010/wordprocessingGroup">
                    <wpg:wgp>
                      <wpg:cNvGrpSpPr/>
                      <wpg:grpSpPr>
                        <a:xfrm>
                          <a:off x="0" y="0"/>
                          <a:ext cx="5824411" cy="3468559"/>
                          <a:chOff x="0" y="0"/>
                          <a:chExt cx="5824411" cy="3468559"/>
                        </a:xfrm>
                      </wpg:grpSpPr>
                      <wps:wsp>
                        <wps:cNvPr id="302590" name="Rectangle 302590"/>
                        <wps:cNvSpPr/>
                        <wps:spPr>
                          <a:xfrm>
                            <a:off x="305" y="0"/>
                            <a:ext cx="1803416" cy="189937"/>
                          </a:xfrm>
                          <a:prstGeom prst="rect">
                            <a:avLst/>
                          </a:prstGeom>
                          <a:ln>
                            <a:noFill/>
                          </a:ln>
                        </wps:spPr>
                        <wps:txbx>
                          <w:txbxContent>
                            <w:p w14:paraId="4095A51C" w14:textId="77777777" w:rsidR="00A97412" w:rsidRDefault="00000000">
                              <w:r>
                                <w:rPr>
                                  <w:b/>
                                  <w:u w:val="single" w:color="000000"/>
                                </w:rPr>
                                <w:t>Sistemas Celulares (4G)</w:t>
                              </w:r>
                            </w:p>
                          </w:txbxContent>
                        </wps:txbx>
                        <wps:bodyPr horzOverflow="overflow" vert="horz" lIns="0" tIns="0" rIns="0" bIns="0" rtlCol="0">
                          <a:noAutofit/>
                        </wps:bodyPr>
                      </wps:wsp>
                      <wps:wsp>
                        <wps:cNvPr id="37522" name="Rectangle 37522"/>
                        <wps:cNvSpPr/>
                        <wps:spPr>
                          <a:xfrm>
                            <a:off x="1356995" y="0"/>
                            <a:ext cx="42144" cy="189937"/>
                          </a:xfrm>
                          <a:prstGeom prst="rect">
                            <a:avLst/>
                          </a:prstGeom>
                          <a:ln>
                            <a:noFill/>
                          </a:ln>
                        </wps:spPr>
                        <wps:txbx>
                          <w:txbxContent>
                            <w:p w14:paraId="40A16CEE" w14:textId="77777777" w:rsidR="00A97412" w:rsidRDefault="00000000">
                              <w:r>
                                <w:rPr>
                                  <w:b/>
                                </w:rPr>
                                <w:t xml:space="preserve"> </w:t>
                              </w:r>
                            </w:p>
                          </w:txbxContent>
                        </wps:txbx>
                        <wps:bodyPr horzOverflow="overflow" vert="horz" lIns="0" tIns="0" rIns="0" bIns="0" rtlCol="0">
                          <a:noAutofit/>
                        </wps:bodyPr>
                      </wps:wsp>
                      <wps:wsp>
                        <wps:cNvPr id="37524" name="Rectangle 37524"/>
                        <wps:cNvSpPr/>
                        <wps:spPr>
                          <a:xfrm>
                            <a:off x="5728462" y="620268"/>
                            <a:ext cx="42144" cy="189937"/>
                          </a:xfrm>
                          <a:prstGeom prst="rect">
                            <a:avLst/>
                          </a:prstGeom>
                          <a:ln>
                            <a:noFill/>
                          </a:ln>
                        </wps:spPr>
                        <wps:txbx>
                          <w:txbxContent>
                            <w:p w14:paraId="2E1503CB" w14:textId="77777777" w:rsidR="00A97412" w:rsidRDefault="00000000">
                              <w:r>
                                <w:rPr>
                                  <w:b/>
                                </w:rPr>
                                <w:t xml:space="preserve"> </w:t>
                              </w:r>
                            </w:p>
                          </w:txbxContent>
                        </wps:txbx>
                        <wps:bodyPr horzOverflow="overflow" vert="horz" lIns="0" tIns="0" rIns="0" bIns="0" rtlCol="0">
                          <a:noAutofit/>
                        </wps:bodyPr>
                      </wps:wsp>
                      <wps:wsp>
                        <wps:cNvPr id="37525" name="Rectangle 37525"/>
                        <wps:cNvSpPr/>
                        <wps:spPr>
                          <a:xfrm>
                            <a:off x="5792724" y="3325750"/>
                            <a:ext cx="42144" cy="189937"/>
                          </a:xfrm>
                          <a:prstGeom prst="rect">
                            <a:avLst/>
                          </a:prstGeom>
                          <a:ln>
                            <a:noFill/>
                          </a:ln>
                        </wps:spPr>
                        <wps:txbx>
                          <w:txbxContent>
                            <w:p w14:paraId="53686854" w14:textId="77777777" w:rsidR="00A97412" w:rsidRDefault="00000000">
                              <w:r>
                                <w:t xml:space="preserve"> </w:t>
                              </w:r>
                            </w:p>
                          </w:txbxContent>
                        </wps:txbx>
                        <wps:bodyPr horzOverflow="overflow" vert="horz" lIns="0" tIns="0" rIns="0" bIns="0" rtlCol="0">
                          <a:noAutofit/>
                        </wps:bodyPr>
                      </wps:wsp>
                      <pic:pic xmlns:pic="http://schemas.openxmlformats.org/drawingml/2006/picture">
                        <pic:nvPicPr>
                          <pic:cNvPr id="37581" name="Picture 37581"/>
                          <pic:cNvPicPr/>
                        </pic:nvPicPr>
                        <pic:blipFill>
                          <a:blip r:embed="rId950"/>
                          <a:stretch>
                            <a:fillRect/>
                          </a:stretch>
                        </pic:blipFill>
                        <pic:spPr>
                          <a:xfrm>
                            <a:off x="0" y="260350"/>
                            <a:ext cx="5719572" cy="464820"/>
                          </a:xfrm>
                          <a:prstGeom prst="rect">
                            <a:avLst/>
                          </a:prstGeom>
                        </pic:spPr>
                      </pic:pic>
                      <pic:pic xmlns:pic="http://schemas.openxmlformats.org/drawingml/2006/picture">
                        <pic:nvPicPr>
                          <pic:cNvPr id="37583" name="Picture 37583"/>
                          <pic:cNvPicPr/>
                        </pic:nvPicPr>
                        <pic:blipFill>
                          <a:blip r:embed="rId951"/>
                          <a:stretch>
                            <a:fillRect/>
                          </a:stretch>
                        </pic:blipFill>
                        <pic:spPr>
                          <a:xfrm>
                            <a:off x="18288" y="859282"/>
                            <a:ext cx="5750053" cy="2560320"/>
                          </a:xfrm>
                          <a:prstGeom prst="rect">
                            <a:avLst/>
                          </a:prstGeom>
                        </pic:spPr>
                      </pic:pic>
                      <wps:wsp>
                        <wps:cNvPr id="37584" name="Shape 37584"/>
                        <wps:cNvSpPr/>
                        <wps:spPr>
                          <a:xfrm>
                            <a:off x="13716" y="854711"/>
                            <a:ext cx="5759196" cy="2569464"/>
                          </a:xfrm>
                          <a:custGeom>
                            <a:avLst/>
                            <a:gdLst/>
                            <a:ahLst/>
                            <a:cxnLst/>
                            <a:rect l="0" t="0" r="0" b="0"/>
                            <a:pathLst>
                              <a:path w="5759196" h="2569464">
                                <a:moveTo>
                                  <a:pt x="0" y="2569464"/>
                                </a:moveTo>
                                <a:lnTo>
                                  <a:pt x="5759196" y="2569464"/>
                                </a:lnTo>
                                <a:lnTo>
                                  <a:pt x="5759196" y="0"/>
                                </a:lnTo>
                                <a:lnTo>
                                  <a:pt x="0" y="0"/>
                                </a:lnTo>
                                <a:close/>
                              </a:path>
                            </a:pathLst>
                          </a:custGeom>
                          <a:ln w="9144" cap="flat">
                            <a:round/>
                          </a:ln>
                        </wps:spPr>
                        <wps:style>
                          <a:lnRef idx="1">
                            <a:srgbClr val="5B9BD5"/>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02604" style="width:458.615pt;height:273.115pt;mso-position-horizontal-relative:char;mso-position-vertical-relative:line" coordsize="58244,34685">
                <v:rect id="Rectangle 302590" style="position:absolute;width:18034;height:1899;left:3;top:0;" filled="f" stroked="f">
                  <v:textbox inset="0,0,0,0">
                    <w:txbxContent>
                      <w:p>
                        <w:pPr>
                          <w:spacing w:before="0" w:after="160" w:line="259" w:lineRule="auto"/>
                        </w:pPr>
                        <w:r>
                          <w:rPr>
                            <w:rFonts w:cs="Calibri" w:hAnsi="Calibri" w:eastAsia="Calibri" w:ascii="Calibri"/>
                            <w:b w:val="1"/>
                            <w:sz w:val="22"/>
                            <w:u w:val="single" w:color="000000"/>
                          </w:rPr>
                          <w:t xml:space="preserve">Sistemas Celulares (4G)</w:t>
                        </w:r>
                      </w:p>
                    </w:txbxContent>
                  </v:textbox>
                </v:rect>
                <v:rect id="Rectangle 37522" style="position:absolute;width:421;height:1899;left:13569;top:0;" filled="f" stroked="f">
                  <v:textbox inset="0,0,0,0">
                    <w:txbxContent>
                      <w:p>
                        <w:pPr>
                          <w:spacing w:before="0" w:after="160" w:line="259" w:lineRule="auto"/>
                        </w:pPr>
                        <w:r>
                          <w:rPr>
                            <w:rFonts w:cs="Calibri" w:hAnsi="Calibri" w:eastAsia="Calibri" w:ascii="Calibri"/>
                            <w:b w:val="1"/>
                            <w:sz w:val="22"/>
                          </w:rPr>
                          <w:t xml:space="preserve"> </w:t>
                        </w:r>
                      </w:p>
                    </w:txbxContent>
                  </v:textbox>
                </v:rect>
                <v:rect id="Rectangle 37524" style="position:absolute;width:421;height:1899;left:57284;top:6202;" filled="f" stroked="f">
                  <v:textbox inset="0,0,0,0">
                    <w:txbxContent>
                      <w:p>
                        <w:pPr>
                          <w:spacing w:before="0" w:after="160" w:line="259" w:lineRule="auto"/>
                        </w:pPr>
                        <w:r>
                          <w:rPr>
                            <w:rFonts w:cs="Calibri" w:hAnsi="Calibri" w:eastAsia="Calibri" w:ascii="Calibri"/>
                            <w:b w:val="1"/>
                            <w:sz w:val="22"/>
                          </w:rPr>
                          <w:t xml:space="preserve"> </w:t>
                        </w:r>
                      </w:p>
                    </w:txbxContent>
                  </v:textbox>
                </v:rect>
                <v:rect id="Rectangle 37525" style="position:absolute;width:421;height:1899;left:57927;top:33257;" filled="f" stroked="f">
                  <v:textbox inset="0,0,0,0">
                    <w:txbxContent>
                      <w:p>
                        <w:pPr>
                          <w:spacing w:before="0" w:after="160" w:line="259" w:lineRule="auto"/>
                        </w:pPr>
                        <w:r>
                          <w:rPr>
                            <w:rFonts w:cs="Calibri" w:hAnsi="Calibri" w:eastAsia="Calibri" w:ascii="Calibri"/>
                            <w:sz w:val="22"/>
                          </w:rPr>
                          <w:t xml:space="preserve"> </w:t>
                        </w:r>
                      </w:p>
                    </w:txbxContent>
                  </v:textbox>
                </v:rect>
                <v:shape id="Picture 37581" style="position:absolute;width:57195;height:4648;left:0;top:2603;" filled="f">
                  <v:imagedata r:id="rId952"/>
                </v:shape>
                <v:shape id="Picture 37583" style="position:absolute;width:57500;height:25603;left:182;top:8592;" filled="f">
                  <v:imagedata r:id="rId953"/>
                </v:shape>
                <v:shape id="Shape 37584" style="position:absolute;width:57591;height:25694;left:137;top:8547;" coordsize="5759196,2569464" path="m0,2569464l5759196,2569464l5759196,0l0,0x">
                  <v:stroke weight="0.72pt" endcap="flat" joinstyle="round" on="true" color="#5b9bd5"/>
                  <v:fill on="false" color="#000000" opacity="0"/>
                </v:shape>
              </v:group>
            </w:pict>
          </mc:Fallback>
        </mc:AlternateContent>
      </w:r>
    </w:p>
    <w:p w14:paraId="7677E8B4" w14:textId="77777777" w:rsidR="00A97412" w:rsidRDefault="00000000">
      <w:pPr>
        <w:spacing w:after="279"/>
        <w:ind w:left="295" w:hanging="10"/>
      </w:pPr>
      <w:hyperlink r:id="rId954">
        <w:r>
          <w:rPr>
            <w:b/>
          </w:rPr>
          <w:t>LTE</w:t>
        </w:r>
      </w:hyperlink>
      <w:hyperlink r:id="rId955">
        <w:r>
          <w:rPr>
            <w:b/>
          </w:rPr>
          <w:t xml:space="preserve"> </w:t>
        </w:r>
      </w:hyperlink>
    </w:p>
    <w:p w14:paraId="71274ACE" w14:textId="77777777" w:rsidR="00A97412" w:rsidRDefault="00000000">
      <w:pPr>
        <w:spacing w:after="291" w:line="249" w:lineRule="auto"/>
        <w:ind w:left="1411" w:right="784" w:hanging="10"/>
        <w:jc w:val="both"/>
      </w:pPr>
      <w:r>
        <w:t xml:space="preserve">Abreviatura de "Long </w:t>
      </w:r>
      <w:proofErr w:type="spellStart"/>
      <w:r>
        <w:t>Term</w:t>
      </w:r>
      <w:proofErr w:type="spellEnd"/>
      <w:r>
        <w:t xml:space="preserve"> </w:t>
      </w:r>
      <w:proofErr w:type="spellStart"/>
      <w:r>
        <w:t>Evolution</w:t>
      </w:r>
      <w:proofErr w:type="spellEnd"/>
      <w:r>
        <w:t xml:space="preserve">". Es la cuarta generación de telefonía móvil o 4G y, como la anterior, supone otro cambio radical y es distinta tanto a 2G como a 3G. Actualmente la cobertura LTE es bastante limitada pero </w:t>
      </w:r>
      <w:proofErr w:type="gramStart"/>
      <w:r>
        <w:t>mucho operadores</w:t>
      </w:r>
      <w:proofErr w:type="gramEnd"/>
      <w:r>
        <w:t xml:space="preserve"> la ofrecen comercialmente. También existen pocos teléfonos que la </w:t>
      </w:r>
      <w:proofErr w:type="gramStart"/>
      <w:r>
        <w:t>soportan</w:t>
      </w:r>
      <w:proofErr w:type="gramEnd"/>
      <w:r>
        <w:t xml:space="preserve"> aunque el más famoso de ellos, el iPhone 5, lo soporta. Puestos a ver similitudes LTE se parece más a GSM, GPRS y EDGE que a UMTS. La tecnología utilizada es OFDM (Ortogonal </w:t>
      </w:r>
      <w:proofErr w:type="spellStart"/>
      <w:r>
        <w:t>Frequency</w:t>
      </w:r>
      <w:proofErr w:type="spellEnd"/>
      <w:r>
        <w:t xml:space="preserve"> </w:t>
      </w:r>
      <w:proofErr w:type="spellStart"/>
      <w:r>
        <w:t>Division</w:t>
      </w:r>
      <w:proofErr w:type="spellEnd"/>
      <w:r>
        <w:t xml:space="preserve"> </w:t>
      </w:r>
      <w:proofErr w:type="spellStart"/>
      <w:r>
        <w:t>Multiplexing</w:t>
      </w:r>
      <w:proofErr w:type="spellEnd"/>
      <w:r>
        <w:t xml:space="preserve">). Parece más </w:t>
      </w:r>
      <w:proofErr w:type="gramStart"/>
      <w:r>
        <w:t>complicado</w:t>
      </w:r>
      <w:proofErr w:type="gramEnd"/>
      <w:r>
        <w:t xml:space="preserve"> pero es una tecnología ya utilizada anteriormente y conceptualmente más sencilla. Esta tecnología resuelve el problema de 3G cuando la cobertura de una antena encoje. En este caso la cobertura de una antena es, como en 2G, mayor o menor pero constante. ¿Reemplazará LTE a 2G y 3G? Actualmente el despliegue de LTE está muy avanzado pero ningún operador ha tomado la decisión que quitar ninguna tecnología. Por unos años, las tres tecnologías van a convivir y, con la experiencia de estos años, se verá si se puede eliminar alguna de las tres ya que, para un operador, </w:t>
      </w:r>
      <w:proofErr w:type="gramStart"/>
      <w:r>
        <w:t>cuantas más tecnología</w:t>
      </w:r>
      <w:proofErr w:type="gramEnd"/>
      <w:r>
        <w:t xml:space="preserve"> más coste y es un ahorro importante eliminar una de las tres. </w:t>
      </w:r>
    </w:p>
    <w:p w14:paraId="0B6DC623" w14:textId="77777777" w:rsidR="00A97412" w:rsidRDefault="00000000">
      <w:pPr>
        <w:spacing w:after="279"/>
        <w:ind w:left="295" w:hanging="10"/>
      </w:pPr>
      <w:r>
        <w:rPr>
          <w:b/>
        </w:rPr>
        <w:lastRenderedPageBreak/>
        <w:t xml:space="preserve">FDD LTE y LTE TDD </w:t>
      </w:r>
    </w:p>
    <w:p w14:paraId="0D56E597" w14:textId="77777777" w:rsidR="00A97412" w:rsidRDefault="00000000">
      <w:pPr>
        <w:spacing w:after="291" w:line="249" w:lineRule="auto"/>
        <w:ind w:left="1411" w:right="784" w:hanging="10"/>
        <w:jc w:val="both"/>
      </w:pPr>
      <w:r>
        <w:t>Son dos las dos opciones que contempla el estándar LTE. Hay bandas reservadas para FDD (La mayoría) y otras para TDD. Dependiendo de la licencia que recibe el operador debe utilizar la opción correspondiente. Para el usuario no hay diferencia ya que los teléfonos soportan los dos estándares. En estándar FDD LTE la comunicación se realiza en dos frecuencias distintas dentro de la misma banda. Una frecuencia sirve en la comunicación desde la antena al teléfono. A este sentido se le denomina "</w:t>
      </w:r>
      <w:proofErr w:type="spellStart"/>
      <w:r>
        <w:t>downlink</w:t>
      </w:r>
      <w:proofErr w:type="spellEnd"/>
      <w:r>
        <w:t>" o "</w:t>
      </w:r>
      <w:proofErr w:type="spellStart"/>
      <w:r>
        <w:t>downstream</w:t>
      </w:r>
      <w:proofErr w:type="spellEnd"/>
      <w:r>
        <w:t>". El otro sentido, del teléfono a la antena, se le denomina "</w:t>
      </w:r>
      <w:proofErr w:type="spellStart"/>
      <w:r>
        <w:t>uplink</w:t>
      </w:r>
      <w:proofErr w:type="spellEnd"/>
      <w:r>
        <w:t>" o "</w:t>
      </w:r>
      <w:proofErr w:type="spellStart"/>
      <w:r>
        <w:t>upstream</w:t>
      </w:r>
      <w:proofErr w:type="spellEnd"/>
      <w:r>
        <w:t>". Para este sentido se utiliza una frecuencia distinta. El estándar LTE TDD utiliza solo una frecuencia para los dos sentidos. Para hacer esto teléfono y antena se reparten el tiempo. Durante un tiempo la transmisión es "</w:t>
      </w:r>
      <w:proofErr w:type="spellStart"/>
      <w:r>
        <w:t>downlink</w:t>
      </w:r>
      <w:proofErr w:type="spellEnd"/>
      <w:r>
        <w:t>" y al instante siguiente es "</w:t>
      </w:r>
      <w:proofErr w:type="spellStart"/>
      <w:r>
        <w:t>uplink</w:t>
      </w:r>
      <w:proofErr w:type="spellEnd"/>
      <w:r>
        <w:t xml:space="preserve">". Estos cambios son muy rápidos y el efecto para el usuario es que la transmisión se realiza en los dos sentidos. El tiempo asignado a cada sentido depende de la cantidad de datos a transmitir por lo que se consigue una utilización muy eficiente del espectro radioeléctrico. La eficiencia del sistema TDD es debido a que normalmente hay más datos de la red al teléfono que del teléfono a la red. Eso quiere decir que el </w:t>
      </w:r>
      <w:proofErr w:type="gramStart"/>
      <w:r>
        <w:t>sentido  "</w:t>
      </w:r>
      <w:proofErr w:type="spellStart"/>
      <w:proofErr w:type="gramEnd"/>
      <w:r>
        <w:t>uplink</w:t>
      </w:r>
      <w:proofErr w:type="spellEnd"/>
      <w:r>
        <w:t xml:space="preserve">" suele estar más "ocioso" que el </w:t>
      </w:r>
      <w:proofErr w:type="spellStart"/>
      <w:r>
        <w:t>downlink</w:t>
      </w:r>
      <w:proofErr w:type="spellEnd"/>
      <w:r>
        <w:t xml:space="preserve"> y se está desperdiciando su capacidad. Por lo </w:t>
      </w:r>
      <w:proofErr w:type="gramStart"/>
      <w:r>
        <w:t>tanto</w:t>
      </w:r>
      <w:proofErr w:type="gramEnd"/>
      <w:r>
        <w:t xml:space="preserve"> el sistema TDD tiene prácticamente la misma capacidad pero ocupando la mitad de ancho de banda.  </w:t>
      </w:r>
    </w:p>
    <w:p w14:paraId="59B28029" w14:textId="77777777" w:rsidR="00A97412" w:rsidRDefault="00000000">
      <w:pPr>
        <w:spacing w:after="291" w:line="249" w:lineRule="auto"/>
        <w:ind w:left="1411" w:right="784" w:hanging="10"/>
        <w:jc w:val="both"/>
      </w:pPr>
      <w:r>
        <w:t xml:space="preserve">Esto, en teoría, está muy bien pero realmente el sistema LTE-TDD tiene algunas limitaciones: Esta transición entre el sentido </w:t>
      </w:r>
      <w:proofErr w:type="spellStart"/>
      <w:r>
        <w:t>uplink</w:t>
      </w:r>
      <w:proofErr w:type="spellEnd"/>
      <w:r>
        <w:t xml:space="preserve"> y </w:t>
      </w:r>
      <w:proofErr w:type="spellStart"/>
      <w:r>
        <w:t>downlink</w:t>
      </w:r>
      <w:proofErr w:type="spellEnd"/>
      <w:r>
        <w:t xml:space="preserve"> no la puede decidir solo una antena si no que todas las antenas tienen que estar transmitiendo a la vez o recibiendo a la vez. Si no se hace así y una antena transmite cuando la contigua recibe se producen muchas interferencias y el sistema no funciona. Esto obliga a que el operador sincronice en toda su red cuando se trasmite y cuando se recibe lo que limita mucho la eficiencia de la que hablamos. Además, si dos operadores utilizan bandas contiguas también tienen que sincronizarse entre ellos lo cual hace de este sistema muy complejo de utilizar. La realidad es que la mayoría de los operadores utilizan el sistema FDD. En el momento actual, de 448 licencias LTE que hay en el mundo, solo 26 son TD-LTE.  </w:t>
      </w:r>
    </w:p>
    <w:p w14:paraId="2FEB887A" w14:textId="77777777" w:rsidR="00A97412" w:rsidRDefault="00000000">
      <w:pPr>
        <w:spacing w:after="279"/>
        <w:ind w:left="295" w:hanging="10"/>
      </w:pPr>
      <w:r>
        <w:rPr>
          <w:b/>
        </w:rPr>
        <w:t xml:space="preserve">CSFB </w:t>
      </w:r>
    </w:p>
    <w:p w14:paraId="79DF7327" w14:textId="77777777" w:rsidR="00A97412" w:rsidRDefault="00000000">
      <w:pPr>
        <w:spacing w:after="291" w:line="249" w:lineRule="auto"/>
        <w:ind w:left="1411" w:right="784" w:hanging="10"/>
        <w:jc w:val="both"/>
      </w:pPr>
      <w:r>
        <w:t>Son las siglas de "</w:t>
      </w:r>
      <w:proofErr w:type="spellStart"/>
      <w:r>
        <w:t>Circuit</w:t>
      </w:r>
      <w:proofErr w:type="spellEnd"/>
      <w:r>
        <w:t xml:space="preserve"> </w:t>
      </w:r>
      <w:proofErr w:type="spellStart"/>
      <w:r>
        <w:t>Switching</w:t>
      </w:r>
      <w:proofErr w:type="spellEnd"/>
      <w:r>
        <w:t xml:space="preserve"> </w:t>
      </w:r>
      <w:proofErr w:type="spellStart"/>
      <w:r>
        <w:t>Fall</w:t>
      </w:r>
      <w:proofErr w:type="spellEnd"/>
      <w:r>
        <w:t xml:space="preserve"> Back". La red LTE es una red pura de conmutación de paquetes y solo se pueden realizar conexiones de datos. Por lo tanto, para realizar llamadas de voz, es necesario utilizar la tecnología </w:t>
      </w:r>
      <w:proofErr w:type="spellStart"/>
      <w:r>
        <w:t>VoLTE</w:t>
      </w:r>
      <w:proofErr w:type="spellEnd"/>
      <w:r>
        <w:t xml:space="preserve"> (</w:t>
      </w:r>
      <w:proofErr w:type="spellStart"/>
      <w:r>
        <w:t>Voice</w:t>
      </w:r>
      <w:proofErr w:type="spellEnd"/>
      <w:r>
        <w:t xml:space="preserve"> </w:t>
      </w:r>
      <w:proofErr w:type="spellStart"/>
      <w:r>
        <w:t>over</w:t>
      </w:r>
      <w:proofErr w:type="spellEnd"/>
      <w:r>
        <w:t xml:space="preserve"> LTE o Voz sobre LTE). Esta tecnología se está introduciendo lentamente y, mientras llega nuestro teléfono, se realiza un rápido cambio a 2G o 3G para realizar la llamada de voz volviendo a LTE cuando finalizamos la llamada. Por ahora </w:t>
      </w:r>
      <w:proofErr w:type="spellStart"/>
      <w:r>
        <w:t>VoLTE</w:t>
      </w:r>
      <w:proofErr w:type="spellEnd"/>
      <w:r>
        <w:t xml:space="preserve"> tiene una utilización bastante reducida por lo que CSFB es la técnica generalizada en los teléfonos LTE. </w:t>
      </w:r>
    </w:p>
    <w:p w14:paraId="0C51A046" w14:textId="77777777" w:rsidR="00A97412" w:rsidRDefault="00000000">
      <w:pPr>
        <w:spacing w:after="279"/>
        <w:ind w:left="295" w:hanging="10"/>
      </w:pPr>
      <w:proofErr w:type="spellStart"/>
      <w:r>
        <w:rPr>
          <w:b/>
        </w:rPr>
        <w:lastRenderedPageBreak/>
        <w:t>VoLTE</w:t>
      </w:r>
      <w:proofErr w:type="spellEnd"/>
      <w:r>
        <w:rPr>
          <w:b/>
        </w:rPr>
        <w:t xml:space="preserve"> </w:t>
      </w:r>
    </w:p>
    <w:p w14:paraId="327E4FB5" w14:textId="77777777" w:rsidR="00A97412" w:rsidRDefault="00000000">
      <w:pPr>
        <w:spacing w:after="291" w:line="249" w:lineRule="auto"/>
        <w:ind w:left="1411" w:right="784" w:hanging="10"/>
        <w:jc w:val="both"/>
      </w:pPr>
      <w:r>
        <w:t>"</w:t>
      </w:r>
      <w:proofErr w:type="spellStart"/>
      <w:r>
        <w:t>Voice</w:t>
      </w:r>
      <w:proofErr w:type="spellEnd"/>
      <w:r>
        <w:t xml:space="preserve"> </w:t>
      </w:r>
      <w:proofErr w:type="spellStart"/>
      <w:r>
        <w:t>over</w:t>
      </w:r>
      <w:proofErr w:type="spellEnd"/>
      <w:r>
        <w:t xml:space="preserve"> LTE" o "Voz sobre LTE". Es el sistema que nos permitirá realizar llamadas de voz sobre la tecnología 4G o LTE. </w:t>
      </w:r>
      <w:proofErr w:type="spellStart"/>
      <w:r>
        <w:t>VoLTE</w:t>
      </w:r>
      <w:proofErr w:type="spellEnd"/>
      <w:r>
        <w:t xml:space="preserve"> utiliza tecnologías ya consolidadas para llamadas de voz en internet como el protocolo SIP y el sistema IMS. Su uso todavía no es generalizado ya que es necesario tener una buena cobertura 4G por lo menos en el 90% del territorio para conseguir un funcionamiento óptimo. </w:t>
      </w:r>
      <w:proofErr w:type="spellStart"/>
      <w:r>
        <w:t>VoLTE</w:t>
      </w:r>
      <w:proofErr w:type="spellEnd"/>
      <w:r>
        <w:t xml:space="preserve"> son las técnicas para adaptar estas tecnologías ya consolidadas en internet a las características de las redes móviles centrado exclusivamente en 4G. Eso sí, en caso de falta de cobertura 4G la llamada no se pierde y el paso a 2G o 3G es automático. </w:t>
      </w:r>
    </w:p>
    <w:p w14:paraId="32C4A806" w14:textId="77777777" w:rsidR="00A97412" w:rsidRDefault="00000000">
      <w:pPr>
        <w:spacing w:after="291" w:line="249" w:lineRule="auto"/>
        <w:ind w:left="1411" w:right="784" w:hanging="10"/>
        <w:jc w:val="both"/>
      </w:pPr>
      <w:r>
        <w:t xml:space="preserve">Actualmente empiezan a estar disponibles </w:t>
      </w:r>
      <w:proofErr w:type="spellStart"/>
      <w:r>
        <w:t>telefonos</w:t>
      </w:r>
      <w:proofErr w:type="spellEnd"/>
      <w:r>
        <w:t xml:space="preserve"> que soportan </w:t>
      </w:r>
      <w:proofErr w:type="spellStart"/>
      <w:r>
        <w:t>VoLTE</w:t>
      </w:r>
      <w:proofErr w:type="spellEnd"/>
      <w:r>
        <w:t xml:space="preserve"> como el iPhone 6. Para los </w:t>
      </w:r>
      <w:proofErr w:type="spellStart"/>
      <w:r>
        <w:t>SmartPhones</w:t>
      </w:r>
      <w:proofErr w:type="spellEnd"/>
      <w:r>
        <w:t xml:space="preserve"> que no soportan de fábrica </w:t>
      </w:r>
      <w:proofErr w:type="spellStart"/>
      <w:r>
        <w:t>VoLTE</w:t>
      </w:r>
      <w:proofErr w:type="spellEnd"/>
      <w:r>
        <w:t xml:space="preserve"> los operadores que lo han lanzado suministran una aplicación que permite realizar este tipo de llamadas. La </w:t>
      </w:r>
      <w:proofErr w:type="spellStart"/>
      <w:r>
        <w:t>estrategía</w:t>
      </w:r>
      <w:proofErr w:type="spellEnd"/>
      <w:r>
        <w:t xml:space="preserve"> habitual de los operadores es la de que este tipo de llamadas no consumen datos de nuestra tarifa de datos y las llamadas se facturan exactamente igual que en 2G y 3G. </w:t>
      </w:r>
      <w:proofErr w:type="gramStart"/>
      <w:r>
        <w:t>Algunos  operadores</w:t>
      </w:r>
      <w:proofErr w:type="gramEnd"/>
      <w:r>
        <w:t xml:space="preserve"> también permiten que la llamada se realice a través de Wifi cuando el teléfono está conectado a este tipo de redes. Este tipo de estrategias son las que marcarán el éxito o el fracaso de esta tecnología. No hay que olvidar que aplicaciones como WhatsApp han sustituido en muchos casos a los clásicos SMS y actualmente WhatsApp permite realizar llamadas de voz muy similares a </w:t>
      </w:r>
      <w:proofErr w:type="spellStart"/>
      <w:r>
        <w:t>VoLTE</w:t>
      </w:r>
      <w:proofErr w:type="spellEnd"/>
      <w:r>
        <w:t xml:space="preserve">. </w:t>
      </w:r>
    </w:p>
    <w:p w14:paraId="3D6EBCC8" w14:textId="77777777" w:rsidR="00A97412" w:rsidRDefault="00000000">
      <w:pPr>
        <w:spacing w:after="279"/>
        <w:ind w:left="295" w:hanging="10"/>
      </w:pPr>
      <w:hyperlink r:id="rId956">
        <w:r>
          <w:rPr>
            <w:b/>
          </w:rPr>
          <w:t xml:space="preserve">LTE </w:t>
        </w:r>
        <w:proofErr w:type="spellStart"/>
        <w:r>
          <w:rPr>
            <w:b/>
          </w:rPr>
          <w:t>Advanced</w:t>
        </w:r>
        <w:proofErr w:type="spellEnd"/>
      </w:hyperlink>
      <w:hyperlink r:id="rId957">
        <w:r>
          <w:rPr>
            <w:b/>
          </w:rPr>
          <w:t xml:space="preserve"> </w:t>
        </w:r>
      </w:hyperlink>
    </w:p>
    <w:p w14:paraId="5C4D0CE3" w14:textId="77777777" w:rsidR="00A97412" w:rsidRDefault="00000000">
      <w:pPr>
        <w:spacing w:after="291" w:line="249" w:lineRule="auto"/>
        <w:ind w:left="1411" w:right="784" w:hanging="10"/>
        <w:jc w:val="both"/>
      </w:pPr>
      <w:r>
        <w:t xml:space="preserve">Cuando todavía no se han desplegado totalmente las redes LTE ya está disponible la tecnología LTE </w:t>
      </w:r>
      <w:proofErr w:type="spellStart"/>
      <w:r>
        <w:t>Advanced</w:t>
      </w:r>
      <w:proofErr w:type="spellEnd"/>
      <w:r>
        <w:t xml:space="preserve">. En </w:t>
      </w:r>
      <w:proofErr w:type="gramStart"/>
      <w:r>
        <w:t>realidad</w:t>
      </w:r>
      <w:proofErr w:type="gramEnd"/>
      <w:r>
        <w:t xml:space="preserve"> LTE </w:t>
      </w:r>
      <w:proofErr w:type="spellStart"/>
      <w:r>
        <w:t>Advanced</w:t>
      </w:r>
      <w:proofErr w:type="spellEnd"/>
      <w:r>
        <w:t xml:space="preserve"> es la única que cumple con los requisitos esperados para la cuarta generación. Además es la que el organismo</w:t>
      </w:r>
      <w:hyperlink r:id="rId958">
        <w:r>
          <w:t xml:space="preserve"> </w:t>
        </w:r>
      </w:hyperlink>
      <w:hyperlink r:id="rId959">
        <w:r>
          <w:t>3GPP</w:t>
        </w:r>
      </w:hyperlink>
      <w:hyperlink r:id="rId960">
        <w:r>
          <w:t xml:space="preserve"> </w:t>
        </w:r>
      </w:hyperlink>
      <w:r>
        <w:t xml:space="preserve">ha presentado oficialmente a </w:t>
      </w:r>
      <w:proofErr w:type="spellStart"/>
      <w:r>
        <w:t>la</w:t>
      </w:r>
      <w:hyperlink r:id="rId961">
        <w:r>
          <w:t>ITU</w:t>
        </w:r>
        <w:proofErr w:type="spellEnd"/>
      </w:hyperlink>
      <w:hyperlink r:id="rId962">
        <w:r>
          <w:t xml:space="preserve"> </w:t>
        </w:r>
      </w:hyperlink>
      <w:r>
        <w:t xml:space="preserve">como 4G. Por lo </w:t>
      </w:r>
      <w:proofErr w:type="gramStart"/>
      <w:r>
        <w:t>tanto</w:t>
      </w:r>
      <w:proofErr w:type="gramEnd"/>
      <w:r>
        <w:t xml:space="preserve"> podemos considerar LTE como pre-4G y LTE </w:t>
      </w:r>
      <w:proofErr w:type="spellStart"/>
      <w:r>
        <w:t>Advanced</w:t>
      </w:r>
      <w:proofErr w:type="spellEnd"/>
      <w:r>
        <w:t xml:space="preserve"> como la verdadera 4G. Para alcanzar una mayor velocidad se utiliza una modulación más eficiente, la tecnología MIMO (</w:t>
      </w:r>
      <w:proofErr w:type="spellStart"/>
      <w:r>
        <w:t>Multiple</w:t>
      </w:r>
      <w:proofErr w:type="spellEnd"/>
      <w:r>
        <w:t xml:space="preserve"> Input </w:t>
      </w:r>
      <w:proofErr w:type="spellStart"/>
      <w:r>
        <w:t>Multiple</w:t>
      </w:r>
      <w:proofErr w:type="spellEnd"/>
      <w:r>
        <w:t xml:space="preserve"> Output) que utiliza dos, tres o cuatro antenas funcionando simultáneamente, tanto en el teléfono como en la base del operador. Adicionalmente, también permite el uso de varias bandas simultáneamente sumando la capacidad que el dispositivo consigue en cada una de ellas. A esta última funcionalidad se la denomina "Carrier </w:t>
      </w:r>
      <w:proofErr w:type="spellStart"/>
      <w:r>
        <w:t>Aggregation</w:t>
      </w:r>
      <w:proofErr w:type="spellEnd"/>
      <w:r>
        <w:t xml:space="preserve">". El objetivo es llegar a una velocidad de 3 </w:t>
      </w:r>
      <w:proofErr w:type="spellStart"/>
      <w:r>
        <w:t>GBps</w:t>
      </w:r>
      <w:proofErr w:type="spellEnd"/>
      <w:r>
        <w:t xml:space="preserve"> en la recepción y 1.5 </w:t>
      </w:r>
      <w:proofErr w:type="spellStart"/>
      <w:r>
        <w:t>GBps</w:t>
      </w:r>
      <w:proofErr w:type="spellEnd"/>
      <w:r>
        <w:t xml:space="preserve"> en la transmisión del dispositivo. </w:t>
      </w:r>
    </w:p>
    <w:p w14:paraId="12F43E34" w14:textId="77777777" w:rsidR="00A97412" w:rsidRDefault="00000000">
      <w:pPr>
        <w:spacing w:after="279"/>
        <w:ind w:left="295" w:hanging="10"/>
      </w:pPr>
      <w:hyperlink r:id="rId963">
        <w:r>
          <w:rPr>
            <w:b/>
          </w:rPr>
          <w:t xml:space="preserve">LTE </w:t>
        </w:r>
        <w:proofErr w:type="spellStart"/>
        <w:r>
          <w:rPr>
            <w:b/>
          </w:rPr>
          <w:t>Advance</w:t>
        </w:r>
        <w:proofErr w:type="spellEnd"/>
        <w:r>
          <w:rPr>
            <w:b/>
          </w:rPr>
          <w:t xml:space="preserve"> Pro</w:t>
        </w:r>
      </w:hyperlink>
      <w:hyperlink r:id="rId964">
        <w:r>
          <w:rPr>
            <w:b/>
          </w:rPr>
          <w:t xml:space="preserve"> </w:t>
        </w:r>
      </w:hyperlink>
    </w:p>
    <w:p w14:paraId="3F030D49" w14:textId="77777777" w:rsidR="00A97412" w:rsidRDefault="00000000">
      <w:pPr>
        <w:spacing w:after="291" w:line="249" w:lineRule="auto"/>
        <w:ind w:left="1411" w:right="784" w:hanging="10"/>
        <w:jc w:val="both"/>
      </w:pPr>
      <w:r>
        <w:t xml:space="preserve">Es el estándar LTE más reciente denominado oficialmente como la generación 4.5 que estará disponible durante el año 2016. Con LTE </w:t>
      </w:r>
      <w:proofErr w:type="spellStart"/>
      <w:r>
        <w:t>Advanced</w:t>
      </w:r>
      <w:proofErr w:type="spellEnd"/>
      <w:r>
        <w:t xml:space="preserve"> Pro se alcanzarán velocidades de descarga por encima de 1 Gbit/S superando en velocidad a las más avanzadas redes fijas FTTH. Para conseguirlo se desarrollan </w:t>
      </w:r>
      <w:r>
        <w:lastRenderedPageBreak/>
        <w:t xml:space="preserve">al máximo las tecnologías Carrier </w:t>
      </w:r>
      <w:proofErr w:type="spellStart"/>
      <w:r>
        <w:t>Agregation</w:t>
      </w:r>
      <w:proofErr w:type="spellEnd"/>
      <w:r>
        <w:t xml:space="preserve">, </w:t>
      </w:r>
      <w:proofErr w:type="spellStart"/>
      <w:r>
        <w:t>Beamforming</w:t>
      </w:r>
      <w:proofErr w:type="spellEnd"/>
      <w:r>
        <w:t xml:space="preserve">, MIMO y QAM. Aun </w:t>
      </w:r>
      <w:proofErr w:type="gramStart"/>
      <w:r>
        <w:t>así</w:t>
      </w:r>
      <w:proofErr w:type="gramEnd"/>
      <w:r>
        <w:t xml:space="preserve"> esta no es la principal característica de LTE </w:t>
      </w:r>
      <w:proofErr w:type="spellStart"/>
      <w:r>
        <w:t>Advanced</w:t>
      </w:r>
      <w:proofErr w:type="spellEnd"/>
      <w:r>
        <w:t xml:space="preserve"> Pro ya que estas tecnologías ya estaban presentes en LTE </w:t>
      </w:r>
      <w:proofErr w:type="spellStart"/>
      <w:r>
        <w:t>Advanced</w:t>
      </w:r>
      <w:proofErr w:type="spellEnd"/>
      <w:r>
        <w:t xml:space="preserve">. </w:t>
      </w:r>
    </w:p>
    <w:p w14:paraId="73216C6D" w14:textId="77777777" w:rsidR="00A97412" w:rsidRDefault="00000000">
      <w:pPr>
        <w:spacing w:after="291" w:line="249" w:lineRule="auto"/>
        <w:ind w:left="1411" w:right="784" w:hanging="10"/>
        <w:jc w:val="both"/>
      </w:pPr>
      <w:r>
        <w:t xml:space="preserve">LTE </w:t>
      </w:r>
      <w:proofErr w:type="spellStart"/>
      <w:r>
        <w:t>Advance</w:t>
      </w:r>
      <w:proofErr w:type="spellEnd"/>
      <w:r>
        <w:t xml:space="preserve"> Pro permite que una de las bandas que se utiliza para Carrier </w:t>
      </w:r>
      <w:proofErr w:type="spellStart"/>
      <w:r>
        <w:t>Aggregation</w:t>
      </w:r>
      <w:proofErr w:type="spellEnd"/>
      <w:r>
        <w:t xml:space="preserve"> es la banda de 5 GHz que es una banda libre utilizada por Wifi. A esto se le denomina LTE-U, LTE </w:t>
      </w:r>
      <w:proofErr w:type="spellStart"/>
      <w:r>
        <w:t>Unlicensed</w:t>
      </w:r>
      <w:proofErr w:type="spellEnd"/>
      <w:r>
        <w:t xml:space="preserve"> </w:t>
      </w:r>
      <w:proofErr w:type="spellStart"/>
      <w:r>
        <w:t>or</w:t>
      </w:r>
      <w:proofErr w:type="spellEnd"/>
      <w:r>
        <w:t xml:space="preserve"> LAA. Con otro objetivo bien distinto LTE </w:t>
      </w:r>
      <w:proofErr w:type="spellStart"/>
      <w:r>
        <w:t>Advanced</w:t>
      </w:r>
      <w:proofErr w:type="spellEnd"/>
      <w:r>
        <w:t xml:space="preserve"> Pro incorpora los dispositivos LTE de categoría 0 pensados para el "Internet de las cosas" que tienen una velocidad de conexión muy reducida pero también con un consumo y coste muy reducidos. </w:t>
      </w:r>
    </w:p>
    <w:p w14:paraId="644999AA" w14:textId="77777777" w:rsidR="00A97412" w:rsidRDefault="00000000">
      <w:pPr>
        <w:spacing w:after="279"/>
        <w:ind w:left="295" w:hanging="10"/>
      </w:pPr>
      <w:r>
        <w:rPr>
          <w:b/>
        </w:rPr>
        <w:t xml:space="preserve">IMT </w:t>
      </w:r>
    </w:p>
    <w:p w14:paraId="76990990" w14:textId="77777777" w:rsidR="00A97412" w:rsidRDefault="00000000">
      <w:pPr>
        <w:spacing w:after="291" w:line="249" w:lineRule="auto"/>
        <w:ind w:left="1411" w:right="784" w:hanging="10"/>
        <w:jc w:val="both"/>
      </w:pPr>
      <w:r>
        <w:t xml:space="preserve">Son las siglas de "International Mobile </w:t>
      </w:r>
      <w:proofErr w:type="spellStart"/>
      <w:r>
        <w:t>Telecommunication</w:t>
      </w:r>
      <w:proofErr w:type="spellEnd"/>
      <w:r>
        <w:t>". Son las siglas asignadas por la</w:t>
      </w:r>
      <w:hyperlink r:id="rId965">
        <w:r>
          <w:t xml:space="preserve"> </w:t>
        </w:r>
      </w:hyperlink>
      <w:hyperlink r:id="rId966">
        <w:r>
          <w:t>ITU</w:t>
        </w:r>
      </w:hyperlink>
      <w:hyperlink r:id="rId967">
        <w:r>
          <w:t xml:space="preserve"> </w:t>
        </w:r>
      </w:hyperlink>
      <w:r>
        <w:t>(</w:t>
      </w:r>
      <w:proofErr w:type="spellStart"/>
      <w:r>
        <w:t>United</w:t>
      </w:r>
      <w:proofErr w:type="spellEnd"/>
      <w:r>
        <w:t xml:space="preserve"> </w:t>
      </w:r>
      <w:proofErr w:type="spellStart"/>
      <w:r>
        <w:t>Nations</w:t>
      </w:r>
      <w:proofErr w:type="spellEnd"/>
      <w:r>
        <w:t xml:space="preserve"> </w:t>
      </w:r>
      <w:proofErr w:type="spellStart"/>
      <w:r>
        <w:t>specialized</w:t>
      </w:r>
      <w:proofErr w:type="spellEnd"/>
      <w:r>
        <w:t xml:space="preserve"> </w:t>
      </w:r>
      <w:proofErr w:type="spellStart"/>
      <w:r>
        <w:t>agency</w:t>
      </w:r>
      <w:proofErr w:type="spellEnd"/>
      <w:r>
        <w:t xml:space="preserve"> </w:t>
      </w:r>
      <w:proofErr w:type="spellStart"/>
      <w:r>
        <w:t>for</w:t>
      </w:r>
      <w:proofErr w:type="spellEnd"/>
      <w:r>
        <w:t xml:space="preserve"> </w:t>
      </w:r>
      <w:proofErr w:type="spellStart"/>
      <w:r>
        <w:t>Information</w:t>
      </w:r>
      <w:proofErr w:type="spellEnd"/>
      <w:r>
        <w:t xml:space="preserve"> and </w:t>
      </w:r>
      <w:proofErr w:type="spellStart"/>
      <w:r>
        <w:t>Communication</w:t>
      </w:r>
      <w:proofErr w:type="spellEnd"/>
      <w:r>
        <w:t xml:space="preserve"> Technologies) que es la organización de estandarización de más alto rango dependiente de la ONU. Durante muchos años </w:t>
      </w:r>
      <w:proofErr w:type="spellStart"/>
      <w:r>
        <w:t>la</w:t>
      </w:r>
      <w:hyperlink r:id="rId968">
        <w:r>
          <w:t>ITU</w:t>
        </w:r>
        <w:proofErr w:type="spellEnd"/>
      </w:hyperlink>
      <w:hyperlink r:id="rId969">
        <w:r>
          <w:t xml:space="preserve"> </w:t>
        </w:r>
      </w:hyperlink>
      <w:r>
        <w:t>dejo autonomía primero al proyecto GSM y posteriormente al organismo</w:t>
      </w:r>
      <w:hyperlink r:id="rId970">
        <w:r>
          <w:t xml:space="preserve"> </w:t>
        </w:r>
      </w:hyperlink>
      <w:hyperlink r:id="rId971">
        <w:r>
          <w:t>3GPP</w:t>
        </w:r>
      </w:hyperlink>
      <w:hyperlink r:id="rId972">
        <w:r>
          <w:t xml:space="preserve"> </w:t>
        </w:r>
      </w:hyperlink>
      <w:r>
        <w:t xml:space="preserve">que es el que actualmente está al cargo de las especificaciones de todas las generaciones de telefonía móvil. Suyos son los </w:t>
      </w:r>
      <w:proofErr w:type="spellStart"/>
      <w:r>
        <w:t>téminos</w:t>
      </w:r>
      <w:proofErr w:type="spellEnd"/>
      <w:r>
        <w:t xml:space="preserve"> GSM, GPRS, UMTS, HSDPA, LTE, LTE </w:t>
      </w:r>
      <w:proofErr w:type="spellStart"/>
      <w:r>
        <w:t>Advanced</w:t>
      </w:r>
      <w:proofErr w:type="spellEnd"/>
      <w:r>
        <w:t xml:space="preserve">, etc. Sin embargo la </w:t>
      </w:r>
      <w:hyperlink r:id="rId973">
        <w:r>
          <w:t>ITU</w:t>
        </w:r>
      </w:hyperlink>
      <w:hyperlink r:id="rId974">
        <w:r>
          <w:t xml:space="preserve"> </w:t>
        </w:r>
      </w:hyperlink>
      <w:r>
        <w:t>ha decidido una denominación diferente:</w:t>
      </w:r>
      <w:hyperlink r:id="rId975">
        <w:r>
          <w:t xml:space="preserve"> </w:t>
        </w:r>
      </w:hyperlink>
      <w:hyperlink r:id="rId976">
        <w:r>
          <w:t>IMT</w:t>
        </w:r>
      </w:hyperlink>
      <w:hyperlink r:id="rId977">
        <w:r>
          <w:t>-</w:t>
        </w:r>
      </w:hyperlink>
      <w:hyperlink r:id="rId978">
        <w:r>
          <w:t>2000</w:t>
        </w:r>
      </w:hyperlink>
      <w:hyperlink r:id="rId979">
        <w:r>
          <w:t xml:space="preserve"> </w:t>
        </w:r>
      </w:hyperlink>
      <w:r>
        <w:t>para la tercera generación o UMTS y</w:t>
      </w:r>
      <w:hyperlink r:id="rId980">
        <w:r>
          <w:t xml:space="preserve"> </w:t>
        </w:r>
      </w:hyperlink>
      <w:hyperlink r:id="rId981">
        <w:proofErr w:type="spellStart"/>
        <w:r>
          <w:t>IMT</w:t>
        </w:r>
      </w:hyperlink>
      <w:hyperlink r:id="rId982"/>
      <w:hyperlink r:id="rId983">
        <w:r>
          <w:t>Advanced</w:t>
        </w:r>
        <w:proofErr w:type="spellEnd"/>
      </w:hyperlink>
      <w:hyperlink r:id="rId984">
        <w:r>
          <w:t xml:space="preserve"> </w:t>
        </w:r>
      </w:hyperlink>
      <w:r>
        <w:t xml:space="preserve">para la cuarta generación o LTE (En realidad LTE </w:t>
      </w:r>
      <w:proofErr w:type="spellStart"/>
      <w:r>
        <w:t>Advanced</w:t>
      </w:r>
      <w:proofErr w:type="spellEnd"/>
      <w:r>
        <w:t xml:space="preserve">). La quinta generación ya tiene nombre también y se denominará </w:t>
      </w:r>
      <w:hyperlink r:id="rId985">
        <w:r>
          <w:t>IMT</w:t>
        </w:r>
      </w:hyperlink>
      <w:hyperlink r:id="rId986"/>
      <w:hyperlink r:id="rId987">
        <w:r>
          <w:t>2020</w:t>
        </w:r>
      </w:hyperlink>
      <w:hyperlink r:id="rId988">
        <w:r>
          <w:t xml:space="preserve"> </w:t>
        </w:r>
      </w:hyperlink>
      <w:proofErr w:type="spellStart"/>
      <w:r>
        <w:t>adelantandose</w:t>
      </w:r>
      <w:proofErr w:type="spellEnd"/>
      <w:r>
        <w:t xml:space="preserve"> al posible nombre que daría el organismo</w:t>
      </w:r>
      <w:hyperlink r:id="rId989">
        <w:r>
          <w:t xml:space="preserve"> </w:t>
        </w:r>
      </w:hyperlink>
      <w:hyperlink r:id="rId990">
        <w:r>
          <w:t>3GPP</w:t>
        </w:r>
      </w:hyperlink>
      <w:hyperlink r:id="rId991">
        <w:r>
          <w:t>.</w:t>
        </w:r>
      </w:hyperlink>
      <w:r>
        <w:t xml:space="preserve">   </w:t>
      </w:r>
    </w:p>
    <w:p w14:paraId="6810CE59" w14:textId="77777777" w:rsidR="00A97412" w:rsidRDefault="00000000">
      <w:pPr>
        <w:spacing w:after="279"/>
        <w:ind w:left="295" w:hanging="10"/>
      </w:pPr>
      <w:r>
        <w:rPr>
          <w:b/>
        </w:rPr>
        <w:t xml:space="preserve">LAA </w:t>
      </w:r>
    </w:p>
    <w:p w14:paraId="67C9220B" w14:textId="77777777" w:rsidR="00A97412" w:rsidRDefault="00000000">
      <w:pPr>
        <w:spacing w:after="291" w:line="249" w:lineRule="auto"/>
        <w:ind w:left="1411" w:right="784" w:hanging="10"/>
        <w:jc w:val="both"/>
      </w:pPr>
      <w:r>
        <w:t>Es la abreviatura de "</w:t>
      </w:r>
      <w:proofErr w:type="spellStart"/>
      <w:r>
        <w:t>Licensed</w:t>
      </w:r>
      <w:proofErr w:type="spellEnd"/>
      <w:r>
        <w:t xml:space="preserve"> </w:t>
      </w:r>
      <w:proofErr w:type="spellStart"/>
      <w:r>
        <w:t>Assisted</w:t>
      </w:r>
      <w:proofErr w:type="spellEnd"/>
      <w:r>
        <w:t xml:space="preserve"> Access". El termino se refiere al acceso mediante una banda licenciada (lo normal) asistida por una banda no licenciada. Esta banda no licenciada es la utilizada actualmente por las conexiones Wifi que es una banda pública. LAA y LTE-U (explicado a continuación) son </w:t>
      </w:r>
      <w:proofErr w:type="spellStart"/>
      <w:r>
        <w:t>terminos</w:t>
      </w:r>
      <w:proofErr w:type="spellEnd"/>
      <w:r>
        <w:t xml:space="preserve"> totalmente relacionados y podemos utilizarlos indistintamente. La tecnología empleada en LAA es LTE-U y, a veces, también se denomina LTE-LAA. Esta tecnología </w:t>
      </w:r>
      <w:proofErr w:type="spellStart"/>
      <w:r>
        <w:t>esta</w:t>
      </w:r>
      <w:proofErr w:type="spellEnd"/>
      <w:r>
        <w:t xml:space="preserve"> pensada siempre para ser utilizada </w:t>
      </w:r>
      <w:proofErr w:type="spellStart"/>
      <w:r>
        <w:t>simultaneamente</w:t>
      </w:r>
      <w:proofErr w:type="spellEnd"/>
      <w:r>
        <w:t xml:space="preserve"> y como complemento al acceso en </w:t>
      </w:r>
      <w:proofErr w:type="gramStart"/>
      <w:r>
        <w:t>un banda licenciada</w:t>
      </w:r>
      <w:proofErr w:type="gramEnd"/>
      <w:r>
        <w:t xml:space="preserve"> con el objetivo de aumentar la velocidad de la conexión. </w:t>
      </w:r>
    </w:p>
    <w:p w14:paraId="2A2BE78C" w14:textId="77777777" w:rsidR="00A97412" w:rsidRDefault="00000000">
      <w:pPr>
        <w:spacing w:after="279"/>
        <w:ind w:left="295" w:hanging="10"/>
      </w:pPr>
      <w:r>
        <w:rPr>
          <w:b/>
        </w:rPr>
        <w:t xml:space="preserve">LTE-U </w:t>
      </w:r>
    </w:p>
    <w:p w14:paraId="715EC0BF" w14:textId="77777777" w:rsidR="00A97412" w:rsidRDefault="00000000">
      <w:pPr>
        <w:spacing w:after="291" w:line="249" w:lineRule="auto"/>
        <w:ind w:left="1411" w:right="784" w:hanging="10"/>
        <w:jc w:val="both"/>
      </w:pPr>
      <w:r>
        <w:t>Es la abreviatura de LTE "</w:t>
      </w:r>
      <w:proofErr w:type="spellStart"/>
      <w:r>
        <w:t>Unlicensed</w:t>
      </w:r>
      <w:proofErr w:type="spellEnd"/>
      <w:r>
        <w:t>" o LTE sin licencia. Todos los operadores utilizan bandas "</w:t>
      </w:r>
      <w:proofErr w:type="spellStart"/>
      <w:r>
        <w:t>Licensed</w:t>
      </w:r>
      <w:proofErr w:type="spellEnd"/>
      <w:r>
        <w:t xml:space="preserve">" o con licencia. Para ello deben pagar una cantidad de dinero a los gobiernos o a organismos propiedad del gobierno para tener el derecho a emitir en un rango de frecuencias en una banda licenciada. Ninguna otra empresa ni particular puede emitir en el rango asignado con lo que el operador no tendrá ninguna interferencia y podrá garantizar la calidad del servicio. Sin </w:t>
      </w:r>
      <w:proofErr w:type="gramStart"/>
      <w:r>
        <w:t>embargo</w:t>
      </w:r>
      <w:proofErr w:type="gramEnd"/>
      <w:r>
        <w:t xml:space="preserve"> hay rangos de frecuencia de uso público y en el que </w:t>
      </w:r>
      <w:r>
        <w:lastRenderedPageBreak/>
        <w:t xml:space="preserve">cualquiera puede emitir. Estos son las bandas para radioaficionados o las bandas para Wifi. Precisamente se está pensando en utilizar la banda de Wifi en 5 GHz (La más habitual es la de 2.4 GHz) para emitir en tecnología LTE. Al ser una frecuencia muy alta se pueden conseguir una alta capacidad y puede ser el complemento perfecto para que los operadores incrementen su capacidad en determinadas </w:t>
      </w:r>
      <w:proofErr w:type="spellStart"/>
      <w:r>
        <w:t>areas</w:t>
      </w:r>
      <w:proofErr w:type="spellEnd"/>
      <w:r>
        <w:t xml:space="preserve"> con mucho tráfico. </w:t>
      </w:r>
    </w:p>
    <w:p w14:paraId="5B1545E3" w14:textId="77777777" w:rsidR="00A97412" w:rsidRDefault="00000000">
      <w:pPr>
        <w:spacing w:after="291" w:line="249" w:lineRule="auto"/>
        <w:ind w:left="1411" w:right="784" w:hanging="10"/>
        <w:jc w:val="both"/>
      </w:pPr>
      <w:r>
        <w:t xml:space="preserve">Aunque la tecnología LAA o LTE-U todavía no está siendo utilizada comercialmente la </w:t>
      </w:r>
      <w:proofErr w:type="spellStart"/>
      <w:r>
        <w:t>discusion</w:t>
      </w:r>
      <w:proofErr w:type="spellEnd"/>
      <w:r>
        <w:t xml:space="preserve"> está ya al nivel de los organismos reguladores. Concretamente se está discutiendo a nivel del organismo </w:t>
      </w:r>
      <w:hyperlink r:id="rId992">
        <w:r>
          <w:t xml:space="preserve">FCC (Federal </w:t>
        </w:r>
      </w:hyperlink>
      <w:hyperlink r:id="rId993">
        <w:proofErr w:type="spellStart"/>
        <w:r>
          <w:t>Communications</w:t>
        </w:r>
        <w:proofErr w:type="spellEnd"/>
        <w:r>
          <w:t xml:space="preserve"> </w:t>
        </w:r>
        <w:proofErr w:type="spellStart"/>
        <w:r>
          <w:t>Commision</w:t>
        </w:r>
        <w:proofErr w:type="spellEnd"/>
        <w:r>
          <w:t>).</w:t>
        </w:r>
      </w:hyperlink>
      <w:r>
        <w:t xml:space="preserve"> Aunque el resultado solo afectaría a Estados Unidos probablemente su decisión afectará a la evolución de esta tecnología en otros </w:t>
      </w:r>
      <w:proofErr w:type="spellStart"/>
      <w:r>
        <w:t>paises</w:t>
      </w:r>
      <w:proofErr w:type="spellEnd"/>
      <w:r>
        <w:t xml:space="preserve">. Los principales temores vienen de la comunidad </w:t>
      </w:r>
      <w:proofErr w:type="gramStart"/>
      <w:r>
        <w:t>Wifi agrupada</w:t>
      </w:r>
      <w:proofErr w:type="gramEnd"/>
      <w:r>
        <w:t xml:space="preserve"> en la alianza</w:t>
      </w:r>
      <w:hyperlink r:id="rId994">
        <w:r>
          <w:t xml:space="preserve"> </w:t>
        </w:r>
      </w:hyperlink>
      <w:hyperlink r:id="rId995">
        <w:r>
          <w:t>Wifi Alliance.</w:t>
        </w:r>
      </w:hyperlink>
      <w:r>
        <w:t xml:space="preserve"> Actualmente los equipos Wifi solo tienen conflictos con otros equipos Wifi pero estos son resueltos ya que están contemplados. El problema surge cuando el conflicto es con una tecnología diferente como LTE-U/LAA que, además, evoluciona mucho </w:t>
      </w:r>
      <w:proofErr w:type="spellStart"/>
      <w:r>
        <w:t>mas</w:t>
      </w:r>
      <w:proofErr w:type="spellEnd"/>
      <w:r>
        <w:t xml:space="preserve"> rápido. Es muy posible que los equipos LTE-U/LAA sigan funcionando a costa de los equipos Wifi. En poco tiempo veremos </w:t>
      </w:r>
      <w:proofErr w:type="spellStart"/>
      <w:r>
        <w:t>como</w:t>
      </w:r>
      <w:proofErr w:type="spellEnd"/>
      <w:r>
        <w:t xml:space="preserve"> se resuelve el conflicto entre estas dos tecnologías. </w:t>
      </w:r>
    </w:p>
    <w:p w14:paraId="5A2701E3" w14:textId="77777777" w:rsidR="00A97412" w:rsidRDefault="00000000">
      <w:pPr>
        <w:spacing w:after="279"/>
        <w:ind w:left="295" w:hanging="10"/>
      </w:pPr>
      <w:r>
        <w:rPr>
          <w:b/>
        </w:rPr>
        <w:t xml:space="preserve">NB-LTE </w:t>
      </w:r>
    </w:p>
    <w:p w14:paraId="258034F0" w14:textId="77777777" w:rsidR="00A97412" w:rsidRDefault="00000000">
      <w:pPr>
        <w:spacing w:after="291" w:line="249" w:lineRule="auto"/>
        <w:ind w:left="1411" w:right="784" w:hanging="10"/>
        <w:jc w:val="both"/>
      </w:pPr>
      <w:r>
        <w:t xml:space="preserve">NB-LTE o </w:t>
      </w:r>
      <w:proofErr w:type="spellStart"/>
      <w:r>
        <w:t>Narrowband</w:t>
      </w:r>
      <w:proofErr w:type="spellEnd"/>
      <w:r>
        <w:t xml:space="preserve"> (Banda estrecha) LTE es una tecnología pensada para el Internet de las Cosas o </w:t>
      </w:r>
      <w:proofErr w:type="spellStart"/>
      <w:r>
        <w:t>IoT</w:t>
      </w:r>
      <w:proofErr w:type="spellEnd"/>
      <w:r>
        <w:t xml:space="preserve"> (Internet </w:t>
      </w:r>
      <w:proofErr w:type="spellStart"/>
      <w:r>
        <w:t>of</w:t>
      </w:r>
      <w:proofErr w:type="spellEnd"/>
      <w:r>
        <w:t xml:space="preserve"> </w:t>
      </w:r>
      <w:proofErr w:type="spellStart"/>
      <w:r>
        <w:t>the</w:t>
      </w:r>
      <w:proofErr w:type="spellEnd"/>
      <w:r>
        <w:t xml:space="preserve"> </w:t>
      </w:r>
      <w:proofErr w:type="spellStart"/>
      <w:r>
        <w:t>Things</w:t>
      </w:r>
      <w:proofErr w:type="spellEnd"/>
      <w:r>
        <w:t xml:space="preserve">). </w:t>
      </w:r>
      <w:proofErr w:type="spellStart"/>
      <w:r>
        <w:t>IoT</w:t>
      </w:r>
      <w:proofErr w:type="spellEnd"/>
      <w:r>
        <w:t xml:space="preserve"> o Internet de las cosas es un </w:t>
      </w:r>
      <w:proofErr w:type="spellStart"/>
      <w:r>
        <w:t>termino</w:t>
      </w:r>
      <w:proofErr w:type="spellEnd"/>
      <w:r>
        <w:t xml:space="preserve"> más moderno y más de moda que el antiguo M2M (Machine </w:t>
      </w:r>
      <w:proofErr w:type="spellStart"/>
      <w:r>
        <w:t>To</w:t>
      </w:r>
      <w:proofErr w:type="spellEnd"/>
      <w:r>
        <w:t xml:space="preserve"> Machine). Nos referimos a elementos de nuestra vida que están conectados a internet y que pueden mandar mensajes o a los que nos podemos conectar desde cualquier lugar. Aunque el ejemplo más repetido es el de un frigorífico que realiza la compra cuando falta algo podemos estar tranquilos, no está pensado que nuestro frigorífico se ponga a comprar por su cuenta. Las aplicaciones </w:t>
      </w:r>
      <w:proofErr w:type="spellStart"/>
      <w:r>
        <w:t>IoT</w:t>
      </w:r>
      <w:proofErr w:type="spellEnd"/>
      <w:r>
        <w:t xml:space="preserve"> que ya estamos viendo son</w:t>
      </w:r>
      <w:hyperlink r:id="rId996" w:anchor="iot">
        <w:r>
          <w:t xml:space="preserve"> </w:t>
        </w:r>
      </w:hyperlink>
      <w:hyperlink r:id="rId997" w:anchor="iot">
        <w:r>
          <w:t xml:space="preserve">vending, </w:t>
        </w:r>
        <w:proofErr w:type="spellStart"/>
        <w:r>
          <w:t>smartgrid</w:t>
        </w:r>
        <w:proofErr w:type="spellEnd"/>
        <w:r>
          <w:t xml:space="preserve">, </w:t>
        </w:r>
        <w:proofErr w:type="spellStart"/>
        <w:r>
          <w:t>connected</w:t>
        </w:r>
        <w:proofErr w:type="spellEnd"/>
        <w:r>
          <w:t xml:space="preserve"> car, </w:t>
        </w:r>
      </w:hyperlink>
      <w:hyperlink r:id="rId998" w:anchor="iot">
        <w:r>
          <w:t xml:space="preserve">home </w:t>
        </w:r>
        <w:proofErr w:type="spellStart"/>
        <w:r>
          <w:t>automation</w:t>
        </w:r>
        <w:proofErr w:type="spellEnd"/>
        <w:r>
          <w:t>,</w:t>
        </w:r>
      </w:hyperlink>
      <w:r>
        <w:t xml:space="preserve"> etc. En todos los casos el ancho de manda necesario es muy pequeño ya que la información a transmitir suele ser muy poca. Sin </w:t>
      </w:r>
      <w:proofErr w:type="gramStart"/>
      <w:r>
        <w:t>embargo</w:t>
      </w:r>
      <w:proofErr w:type="gramEnd"/>
      <w:r>
        <w:t xml:space="preserve"> el consumo es un característica vital ya que el objetivo es que los dispositivos utilicen pilas normales y éstas deben durar meses. Esta tecnología estará disponible en muy poco tiempo y cumplirá estos dos requisitos: poco ancho de banda y mínimo consumo. </w:t>
      </w:r>
    </w:p>
    <w:p w14:paraId="427B9C00" w14:textId="77777777" w:rsidR="00A97412" w:rsidRDefault="00000000">
      <w:pPr>
        <w:spacing w:after="279"/>
        <w:ind w:left="295" w:hanging="10"/>
      </w:pPr>
      <w:hyperlink r:id="rId999">
        <w:r>
          <w:rPr>
            <w:b/>
          </w:rPr>
          <w:t xml:space="preserve">Carrier </w:t>
        </w:r>
        <w:proofErr w:type="spellStart"/>
        <w:r>
          <w:rPr>
            <w:b/>
          </w:rPr>
          <w:t>Aggregation</w:t>
        </w:r>
        <w:proofErr w:type="spellEnd"/>
      </w:hyperlink>
      <w:hyperlink r:id="rId1000">
        <w:r>
          <w:rPr>
            <w:b/>
          </w:rPr>
          <w:t xml:space="preserve"> </w:t>
        </w:r>
      </w:hyperlink>
    </w:p>
    <w:p w14:paraId="1B1C8A6A" w14:textId="77777777" w:rsidR="00A97412" w:rsidRDefault="00000000">
      <w:pPr>
        <w:spacing w:after="291" w:line="249" w:lineRule="auto"/>
        <w:ind w:left="1411" w:right="784" w:hanging="10"/>
        <w:jc w:val="both"/>
      </w:pPr>
      <w:r>
        <w:t xml:space="preserve">Carrier </w:t>
      </w:r>
      <w:proofErr w:type="spellStart"/>
      <w:r>
        <w:t>Aggregation</w:t>
      </w:r>
      <w:proofErr w:type="spellEnd"/>
      <w:r>
        <w:t xml:space="preserve"> o agregación de portadoras es una técnica para aumentar sustancialmente la capacidad de nuestra conexión incorporada tanto en LTE </w:t>
      </w:r>
      <w:proofErr w:type="spellStart"/>
      <w:r>
        <w:t>Advanced</w:t>
      </w:r>
      <w:proofErr w:type="spellEnd"/>
      <w:r>
        <w:t xml:space="preserve"> como en UMTS con la denominación DC-HSPA (Dual </w:t>
      </w:r>
      <w:proofErr w:type="spellStart"/>
      <w:r>
        <w:t>Channel</w:t>
      </w:r>
      <w:proofErr w:type="spellEnd"/>
      <w:r>
        <w:t xml:space="preserve"> HSPA). Los operadores intentan transmitir en el mayor número de bandas posibles incluso con la misma tecnología. Las bandas de alta frecuencia tienen una alta </w:t>
      </w:r>
      <w:proofErr w:type="gramStart"/>
      <w:r>
        <w:t>capacidad</w:t>
      </w:r>
      <w:proofErr w:type="gramEnd"/>
      <w:r>
        <w:t xml:space="preserve"> pero una mala cobertura. Las bandas de baja frecuencia tienen una mejor </w:t>
      </w:r>
      <w:proofErr w:type="gramStart"/>
      <w:r>
        <w:t>cobertura</w:t>
      </w:r>
      <w:proofErr w:type="gramEnd"/>
      <w:r>
        <w:t xml:space="preserve"> aunque una capacidad menor. Qué mejor que transmitir en </w:t>
      </w:r>
      <w:r>
        <w:lastRenderedPageBreak/>
        <w:t xml:space="preserve">varias bandas con distintas frecuencias y, efectivamente, eso es lo que hacen. Con la función "Carrier </w:t>
      </w:r>
      <w:proofErr w:type="spellStart"/>
      <w:r>
        <w:t>Aggregation</w:t>
      </w:r>
      <w:proofErr w:type="spellEnd"/>
      <w:r>
        <w:t xml:space="preserve">" nuestro dispositivo puede conectarse </w:t>
      </w:r>
      <w:proofErr w:type="spellStart"/>
      <w:r>
        <w:t>simultaneamente</w:t>
      </w:r>
      <w:proofErr w:type="spellEnd"/>
      <w:r>
        <w:t xml:space="preserve"> en dos o más bandas, incluso de distintas antenas, sumando la capacidad de cada una de las conexiones. Actualmente esta función está ya disponible en los dispositivos más </w:t>
      </w:r>
      <w:proofErr w:type="gramStart"/>
      <w:r>
        <w:t>modernos</w:t>
      </w:r>
      <w:proofErr w:type="gramEnd"/>
      <w:r>
        <w:t xml:space="preserve"> aunque, en algunas ocasiones, es necesario activarla en la configuración.  </w:t>
      </w:r>
    </w:p>
    <w:p w14:paraId="30F6B2E4" w14:textId="77777777" w:rsidR="00A97412" w:rsidRDefault="00000000">
      <w:pPr>
        <w:spacing w:after="279"/>
        <w:ind w:left="295" w:hanging="10"/>
      </w:pPr>
      <w:hyperlink r:id="rId1001">
        <w:r>
          <w:rPr>
            <w:b/>
          </w:rPr>
          <w:t>MIMO</w:t>
        </w:r>
      </w:hyperlink>
      <w:hyperlink r:id="rId1002">
        <w:r>
          <w:rPr>
            <w:b/>
          </w:rPr>
          <w:t xml:space="preserve"> </w:t>
        </w:r>
      </w:hyperlink>
    </w:p>
    <w:p w14:paraId="03399904" w14:textId="77777777" w:rsidR="00A97412" w:rsidRDefault="00000000">
      <w:pPr>
        <w:spacing w:after="291" w:line="249" w:lineRule="auto"/>
        <w:ind w:left="1411" w:right="784" w:hanging="10"/>
        <w:jc w:val="both"/>
      </w:pPr>
      <w:r>
        <w:t>MIMO es la abreviatura de "</w:t>
      </w:r>
      <w:proofErr w:type="spellStart"/>
      <w:r>
        <w:t>Multiple</w:t>
      </w:r>
      <w:proofErr w:type="spellEnd"/>
      <w:r>
        <w:t xml:space="preserve"> Input </w:t>
      </w:r>
      <w:proofErr w:type="spellStart"/>
      <w:r>
        <w:t>Multiple</w:t>
      </w:r>
      <w:proofErr w:type="spellEnd"/>
      <w:r>
        <w:t xml:space="preserve"> Output". También se denomina </w:t>
      </w:r>
      <w:proofErr w:type="spellStart"/>
      <w:r>
        <w:t>Spatial</w:t>
      </w:r>
      <w:proofErr w:type="spellEnd"/>
      <w:r>
        <w:t xml:space="preserve">. </w:t>
      </w:r>
      <w:proofErr w:type="spellStart"/>
      <w:r>
        <w:t>Multiplexing</w:t>
      </w:r>
      <w:proofErr w:type="spellEnd"/>
      <w:r>
        <w:t xml:space="preserve"> o multiplexación espacial. Esta tecnología es muy utilizada no solo en LTE si no también en las últimas versiones de UMTS y en Wifi. Las dos antenas (a veces 3 o 4) de nuestro </w:t>
      </w:r>
      <w:proofErr w:type="spellStart"/>
      <w:r>
        <w:t>router</w:t>
      </w:r>
      <w:proofErr w:type="spellEnd"/>
      <w:r>
        <w:t xml:space="preserve"> Wifi indican que se está utilizando la tecnología MIMO. </w:t>
      </w:r>
    </w:p>
    <w:p w14:paraId="53AFED2B" w14:textId="77777777" w:rsidR="00A97412" w:rsidRDefault="00000000">
      <w:pPr>
        <w:spacing w:after="0"/>
        <w:ind w:left="1416"/>
      </w:pPr>
      <w:r>
        <w:t xml:space="preserve">  </w:t>
      </w:r>
    </w:p>
    <w:p w14:paraId="1F2A65BD" w14:textId="77777777" w:rsidR="00A97412" w:rsidRDefault="00000000">
      <w:pPr>
        <w:spacing w:after="218"/>
        <w:ind w:right="1325"/>
        <w:jc w:val="right"/>
      </w:pPr>
      <w:r>
        <w:rPr>
          <w:noProof/>
        </w:rPr>
        <w:drawing>
          <wp:inline distT="0" distB="0" distL="0" distR="0" wp14:anchorId="06376227" wp14:editId="15BD37B4">
            <wp:extent cx="4030980" cy="2476500"/>
            <wp:effectExtent l="0" t="0" r="0" b="0"/>
            <wp:docPr id="38385" name="Picture 38385"/>
            <wp:cNvGraphicFramePr/>
            <a:graphic xmlns:a="http://schemas.openxmlformats.org/drawingml/2006/main">
              <a:graphicData uri="http://schemas.openxmlformats.org/drawingml/2006/picture">
                <pic:pic xmlns:pic="http://schemas.openxmlformats.org/drawingml/2006/picture">
                  <pic:nvPicPr>
                    <pic:cNvPr id="38385" name="Picture 38385"/>
                    <pic:cNvPicPr/>
                  </pic:nvPicPr>
                  <pic:blipFill>
                    <a:blip r:embed="rId1003"/>
                    <a:stretch>
                      <a:fillRect/>
                    </a:stretch>
                  </pic:blipFill>
                  <pic:spPr>
                    <a:xfrm>
                      <a:off x="0" y="0"/>
                      <a:ext cx="4030980" cy="2476500"/>
                    </a:xfrm>
                    <a:prstGeom prst="rect">
                      <a:avLst/>
                    </a:prstGeom>
                  </pic:spPr>
                </pic:pic>
              </a:graphicData>
            </a:graphic>
          </wp:inline>
        </w:drawing>
      </w:r>
      <w:r>
        <w:t xml:space="preserve"> </w:t>
      </w:r>
    </w:p>
    <w:p w14:paraId="388DC958" w14:textId="77777777" w:rsidR="00A97412" w:rsidRDefault="00000000">
      <w:pPr>
        <w:spacing w:after="140" w:line="249" w:lineRule="auto"/>
        <w:ind w:left="1411" w:right="784" w:hanging="10"/>
        <w:jc w:val="both"/>
      </w:pPr>
      <w:r>
        <w:t xml:space="preserve">Consiste en que dos antenas transmiten datos diferentes en la misma frecuencia o banda. En el receptor también hay dos antenas que reciben la suma de las dos señales de las dos </w:t>
      </w:r>
      <w:proofErr w:type="gramStart"/>
      <w:r>
        <w:t>antenas</w:t>
      </w:r>
      <w:proofErr w:type="gramEnd"/>
      <w:r>
        <w:t xml:space="preserve"> aunque cada una ha hecho un recorrido distinto. Procesando las señales de las dos antenas receptoras se puede distinguir qué señal proviene de cada una de las antenas transmisoras. Por lo tanto, sumando las dos transmisiones, hemos conseguido transmitir el doble de rápido con el mismo ancho de banda. MIMO no está limitado a dos antenas pudiendo utilizarse 4, 8 o más. </w:t>
      </w:r>
    </w:p>
    <w:p w14:paraId="32720BF6" w14:textId="77777777" w:rsidR="00A97412" w:rsidRDefault="00000000">
      <w:r>
        <w:rPr>
          <w:b/>
        </w:rPr>
        <w:t xml:space="preserve"> </w:t>
      </w:r>
    </w:p>
    <w:p w14:paraId="5C41B1C9" w14:textId="77777777" w:rsidR="00A97412" w:rsidRDefault="00000000">
      <w:pPr>
        <w:spacing w:after="297"/>
      </w:pPr>
      <w:r>
        <w:rPr>
          <w:b/>
        </w:rPr>
        <w:t xml:space="preserve"> </w:t>
      </w:r>
    </w:p>
    <w:p w14:paraId="5F4E488E" w14:textId="77777777" w:rsidR="00A97412" w:rsidRDefault="00000000">
      <w:pPr>
        <w:spacing w:after="279"/>
        <w:ind w:left="295" w:hanging="10"/>
      </w:pPr>
      <w:hyperlink r:id="rId1004">
        <w:r>
          <w:rPr>
            <w:b/>
          </w:rPr>
          <w:t>IMT</w:t>
        </w:r>
      </w:hyperlink>
      <w:hyperlink r:id="rId1005">
        <w:r>
          <w:rPr>
            <w:b/>
          </w:rPr>
          <w:t>-</w:t>
        </w:r>
      </w:hyperlink>
      <w:hyperlink r:id="rId1006">
        <w:r>
          <w:rPr>
            <w:b/>
          </w:rPr>
          <w:t>2020 (5G)</w:t>
        </w:r>
      </w:hyperlink>
      <w:hyperlink r:id="rId1007">
        <w:r>
          <w:rPr>
            <w:b/>
          </w:rPr>
          <w:t xml:space="preserve"> </w:t>
        </w:r>
      </w:hyperlink>
    </w:p>
    <w:p w14:paraId="594255F0" w14:textId="77777777" w:rsidR="00A97412" w:rsidRDefault="00000000">
      <w:pPr>
        <w:spacing w:after="291" w:line="249" w:lineRule="auto"/>
        <w:ind w:left="1411" w:right="784" w:hanging="10"/>
        <w:jc w:val="both"/>
      </w:pPr>
      <w:r>
        <w:t xml:space="preserve">Actualmente el foco de todos los operadores es el despliegue de las redes 4G o LTE, pero ya se está trabajando en la siguiente generación de telefonía móvil </w:t>
      </w:r>
      <w:r>
        <w:lastRenderedPageBreak/>
        <w:t>que sería la quinta generación y que se aplicará en las redes móviles a partir del año 2020. Aprovechando la última feria de la telefonía móvil en Barcelona se ha publicado el primer "</w:t>
      </w:r>
      <w:proofErr w:type="spellStart"/>
      <w:r>
        <w:fldChar w:fldCharType="begin"/>
      </w:r>
      <w:r>
        <w:instrText xml:space="preserve"> HYPERLINK "https://www.ngmn.org/uploads/media/NGMN_5G_White_Paper_V1_0.pdf" \h </w:instrText>
      </w:r>
      <w:r>
        <w:fldChar w:fldCharType="separate"/>
      </w:r>
      <w:r>
        <w:t>white</w:t>
      </w:r>
      <w:proofErr w:type="spellEnd"/>
      <w:r>
        <w:t xml:space="preserve"> </w:t>
      </w:r>
      <w:proofErr w:type="spellStart"/>
      <w:r>
        <w:t>paper</w:t>
      </w:r>
      <w:proofErr w:type="spellEnd"/>
      <w:r>
        <w:t>"</w:t>
      </w:r>
      <w:r>
        <w:fldChar w:fldCharType="end"/>
      </w:r>
      <w:r>
        <w:t xml:space="preserve"> o especificación de alto nivel en la que se ha puesto de acuerdo tanto operadores como proveedores de tecnología. Esta primera especificación contempla una nueva tecnología radio (todavía no especificada) en conjunto con </w:t>
      </w:r>
      <w:proofErr w:type="gramStart"/>
      <w:r>
        <w:t>la tecnologías</w:t>
      </w:r>
      <w:proofErr w:type="gramEnd"/>
      <w:r>
        <w:t xml:space="preserve"> LTE </w:t>
      </w:r>
      <w:proofErr w:type="spellStart"/>
      <w:r>
        <w:t>Advanced</w:t>
      </w:r>
      <w:proofErr w:type="spellEnd"/>
      <w:r>
        <w:t xml:space="preserve">. </w:t>
      </w:r>
      <w:proofErr w:type="gramStart"/>
      <w:r>
        <w:t>Además</w:t>
      </w:r>
      <w:proofErr w:type="gramEnd"/>
      <w:r>
        <w:t xml:space="preserve"> contempla el uso no solo de bandas licenciadas </w:t>
      </w:r>
      <w:proofErr w:type="spellStart"/>
      <w:r>
        <w:t>si no</w:t>
      </w:r>
      <w:proofErr w:type="spellEnd"/>
      <w:r>
        <w:t xml:space="preserve"> también de bandas públicas o no licenciadas como la banda utilizada en Wifi para aumentar la capacidad </w:t>
      </w:r>
    </w:p>
    <w:p w14:paraId="60E7B6AC" w14:textId="77777777" w:rsidR="00A97412" w:rsidRDefault="00000000">
      <w:pPr>
        <w:spacing w:after="120" w:line="249" w:lineRule="auto"/>
        <w:ind w:left="1411" w:right="784" w:hanging="10"/>
        <w:jc w:val="both"/>
      </w:pPr>
      <w:r>
        <w:t xml:space="preserve">El objetivo es llegar a capacidades de 100 Mbps normalmente e incluso 10Gbps en ciertos entornos. </w:t>
      </w:r>
      <w:proofErr w:type="gramStart"/>
      <w:r>
        <w:t>Además</w:t>
      </w:r>
      <w:proofErr w:type="gramEnd"/>
      <w:r>
        <w:t xml:space="preserve"> la conexión deberá tener una latencia de alrededor de 1 </w:t>
      </w:r>
      <w:proofErr w:type="spellStart"/>
      <w:r>
        <w:t>mS</w:t>
      </w:r>
      <w:proofErr w:type="spellEnd"/>
      <w:r>
        <w:t xml:space="preserve">, necesaria para un perfecto funcionamiento de las llamadas de voz con la tecnología </w:t>
      </w:r>
      <w:proofErr w:type="spellStart"/>
      <w:r>
        <w:t>VoLTE</w:t>
      </w:r>
      <w:proofErr w:type="spellEnd"/>
      <w:r>
        <w:t xml:space="preserve">. Otro punto importante es la posibilidad de dispositivos de bajas prestaciones, bajo coste y bajo consumo que estarán pensados para el "Internet de las cosas" o "Internet </w:t>
      </w:r>
      <w:proofErr w:type="spellStart"/>
      <w:r>
        <w:t>of</w:t>
      </w:r>
      <w:proofErr w:type="spellEnd"/>
      <w:r>
        <w:t xml:space="preserve"> </w:t>
      </w:r>
      <w:proofErr w:type="spellStart"/>
      <w:r>
        <w:t>the</w:t>
      </w:r>
      <w:proofErr w:type="spellEnd"/>
      <w:r>
        <w:t xml:space="preserve"> </w:t>
      </w:r>
      <w:proofErr w:type="spellStart"/>
      <w:r>
        <w:t>Things</w:t>
      </w:r>
      <w:proofErr w:type="spellEnd"/>
      <w:r>
        <w:t xml:space="preserve">". La especificación es bastante extensa e incluye las futuras características de las redes de quinta generación. El documento completo se muestra en el siguiente </w:t>
      </w:r>
      <w:proofErr w:type="gramStart"/>
      <w:r>
        <w:t>link</w:t>
      </w:r>
      <w:proofErr w:type="gramEnd"/>
      <w:r>
        <w:t xml:space="preserve">: </w:t>
      </w:r>
      <w:hyperlink r:id="rId1008">
        <w:r>
          <w:t>https://www.ngmn.org/uploads/media/NGMN_5G_White_Paper_V1_0.pdf</w:t>
        </w:r>
      </w:hyperlink>
      <w:hyperlink r:id="rId1009">
        <w:r>
          <w:t xml:space="preserve"> </w:t>
        </w:r>
      </w:hyperlink>
    </w:p>
    <w:p w14:paraId="3457C033" w14:textId="77777777" w:rsidR="00A97412" w:rsidRDefault="00000000">
      <w:pPr>
        <w:spacing w:after="218"/>
      </w:pPr>
      <w:r>
        <w:rPr>
          <w:b/>
        </w:rPr>
        <w:t xml:space="preserve"> </w:t>
      </w:r>
    </w:p>
    <w:p w14:paraId="25752498" w14:textId="77777777" w:rsidR="00A97412" w:rsidRDefault="00000000">
      <w:pPr>
        <w:spacing w:after="220"/>
        <w:ind w:left="-5" w:hanging="10"/>
      </w:pPr>
      <w:r>
        <w:rPr>
          <w:b/>
          <w:sz w:val="28"/>
          <w:u w:val="single" w:color="000000"/>
        </w:rPr>
        <w:t>Otros conceptos y servicios:</w:t>
      </w:r>
      <w:r>
        <w:rPr>
          <w:b/>
          <w:sz w:val="28"/>
        </w:rPr>
        <w:t xml:space="preserve"> </w:t>
      </w:r>
    </w:p>
    <w:p w14:paraId="1A099A50" w14:textId="77777777" w:rsidR="00A97412" w:rsidRDefault="00000000">
      <w:pPr>
        <w:spacing w:after="279"/>
        <w:ind w:left="295" w:hanging="10"/>
      </w:pPr>
      <w:r>
        <w:rPr>
          <w:b/>
        </w:rPr>
        <w:t xml:space="preserve">Antena </w:t>
      </w:r>
    </w:p>
    <w:p w14:paraId="7D71A049" w14:textId="77777777" w:rsidR="00A97412" w:rsidRDefault="00000000">
      <w:pPr>
        <w:spacing w:after="291" w:line="249" w:lineRule="auto"/>
        <w:ind w:left="1411" w:right="784" w:hanging="10"/>
        <w:jc w:val="both"/>
      </w:pPr>
      <w:r>
        <w:t xml:space="preserve">En </w:t>
      </w:r>
      <w:proofErr w:type="gramStart"/>
      <w:r>
        <w:t>realidad</w:t>
      </w:r>
      <w:proofErr w:type="gramEnd"/>
      <w:r>
        <w:t xml:space="preserve"> son raros los casos en los que se utiliza una sola antena. Lo normal es denominarlos site o emplazamiento. En cada emplazamiento hay conjunto de antenas con el objetivo de dar cobertura a más usuarios. El emplazamiento normal tiene tres antenas direccionales, cada una de ellas da cobertura a un sector circular de 120 grados entorno a la antena. Este conjunto, sobre todo en los comienzos de la telefonía </w:t>
      </w:r>
      <w:proofErr w:type="spellStart"/>
      <w:r>
        <w:t>movil</w:t>
      </w:r>
      <w:proofErr w:type="spellEnd"/>
      <w:r>
        <w:t xml:space="preserve">, es muy aparatoso pero la razón simplemente es que la antena sea muy direccional. La potencia emitida no supera los 100 W por lo que a veces tenemos en nuestra casa bombillas más potentes. El emplazamiento es la parte más cara para los operadores </w:t>
      </w:r>
      <w:proofErr w:type="gramStart"/>
      <w:r>
        <w:t>ya  que</w:t>
      </w:r>
      <w:proofErr w:type="gramEnd"/>
      <w:r>
        <w:t xml:space="preserve"> tienen que compensar económicamente al dueño del edificio y tienen que ser muchos. Dependiendo del tamaño del </w:t>
      </w:r>
      <w:proofErr w:type="spellStart"/>
      <w:r>
        <w:t>pais</w:t>
      </w:r>
      <w:proofErr w:type="spellEnd"/>
      <w:r>
        <w:t xml:space="preserve"> se pueden tener fácilmente de 10.000 a 20.000 emplazamientos. </w:t>
      </w:r>
    </w:p>
    <w:p w14:paraId="0B1F1DB0" w14:textId="77777777" w:rsidR="00A97412" w:rsidRDefault="00000000">
      <w:pPr>
        <w:spacing w:after="279"/>
        <w:ind w:left="295" w:hanging="10"/>
      </w:pPr>
      <w:r>
        <w:rPr>
          <w:b/>
        </w:rPr>
        <w:t xml:space="preserve">Celda </w:t>
      </w:r>
    </w:p>
    <w:p w14:paraId="43C2A481" w14:textId="77777777" w:rsidR="00A97412" w:rsidRDefault="00000000">
      <w:pPr>
        <w:spacing w:after="291" w:line="249" w:lineRule="auto"/>
        <w:ind w:left="1411" w:right="784" w:hanging="10"/>
        <w:jc w:val="both"/>
      </w:pPr>
      <w:r>
        <w:t xml:space="preserve">Realmente, el elemento que nos da cobertura es la celda. Cada una de las antenas de un emplazamiento cubre un sector circular denominado celda. Además, si en el mismo sector circular tenemos varias tecnologías (2G, 3G, LTE), cada una es una celda </w:t>
      </w:r>
      <w:proofErr w:type="gramStart"/>
      <w:r>
        <w:t>distinta</w:t>
      </w:r>
      <w:proofErr w:type="gramEnd"/>
      <w:r>
        <w:t xml:space="preserve"> aunque coincidan en el espacio. Es el mismo caso si tenemos la misma tecnología en dos bandas distintas serían dos celdas diferentes. Por </w:t>
      </w:r>
      <w:proofErr w:type="gramStart"/>
      <w:r>
        <w:t>ejemplo</w:t>
      </w:r>
      <w:proofErr w:type="gramEnd"/>
      <w:r>
        <w:t xml:space="preserve"> 2G en la banda de 900 MHz y en la banda de 1800 MHz. Serían celdas distintas incluso si tienen la misma antena física. Un </w:t>
      </w:r>
      <w:r>
        <w:lastRenderedPageBreak/>
        <w:t xml:space="preserve">teléfono o dispositivo móvil solo están conectado a una </w:t>
      </w:r>
      <w:proofErr w:type="gramStart"/>
      <w:r>
        <w:t>celda</w:t>
      </w:r>
      <w:proofErr w:type="gramEnd"/>
      <w:r>
        <w:t xml:space="preserve"> aunque mantiene información de todas las celdas próximas por si pierde la cobertura y tiene que conectarse a otra. </w:t>
      </w:r>
    </w:p>
    <w:p w14:paraId="1D2DD237" w14:textId="77777777" w:rsidR="00A97412" w:rsidRDefault="00000000">
      <w:pPr>
        <w:spacing w:after="279"/>
        <w:ind w:left="295" w:hanging="10"/>
      </w:pPr>
      <w:r>
        <w:rPr>
          <w:b/>
        </w:rPr>
        <w:t xml:space="preserve">Cobertura </w:t>
      </w:r>
    </w:p>
    <w:p w14:paraId="01E64A4C" w14:textId="77777777" w:rsidR="00A97412" w:rsidRDefault="00000000">
      <w:pPr>
        <w:spacing w:after="291" w:line="249" w:lineRule="auto"/>
        <w:ind w:left="1411" w:right="784" w:hanging="10"/>
        <w:jc w:val="both"/>
      </w:pPr>
      <w:r>
        <w:t xml:space="preserve">En </w:t>
      </w:r>
      <w:proofErr w:type="gramStart"/>
      <w:r>
        <w:t>realidad</w:t>
      </w:r>
      <w:proofErr w:type="gramEnd"/>
      <w:r>
        <w:t xml:space="preserve"> la cobertura que da una celda está más limitada por el teléfono que por la antena de dicha celda. La potencia de una celda puede llegar hoy en día hasta los 100 W y está en un lugar elevado por lo que puede llegar muy lejos. Sin </w:t>
      </w:r>
      <w:proofErr w:type="gramStart"/>
      <w:r>
        <w:t>embargo</w:t>
      </w:r>
      <w:proofErr w:type="gramEnd"/>
      <w:r>
        <w:t xml:space="preserve"> el teléfono emite con 1 o 2 W dependiendo de la banda y suele estar en un bolsillo o en un bolso lo que limita mucho su capacidad de llegar hasta la antena de la celda. Por lo </w:t>
      </w:r>
      <w:proofErr w:type="gramStart"/>
      <w:r>
        <w:t>tanto</w:t>
      </w:r>
      <w:proofErr w:type="gramEnd"/>
      <w:r>
        <w:t xml:space="preserve"> lo mayores problemas en la comunicación se producen desde el teléfono a la antena del operador. Por lo </w:t>
      </w:r>
      <w:proofErr w:type="gramStart"/>
      <w:r>
        <w:t>tanto</w:t>
      </w:r>
      <w:proofErr w:type="gramEnd"/>
      <w:r>
        <w:t xml:space="preserve"> cualquier cosa que mejore la comunicación en el teléfono mejora la cobertura. Por </w:t>
      </w:r>
      <w:proofErr w:type="gramStart"/>
      <w:r>
        <w:t>ejemplo</w:t>
      </w:r>
      <w:proofErr w:type="gramEnd"/>
      <w:r>
        <w:t xml:space="preserve"> utilizar un auricular que nos permite hablar y colocar el teléfono separado de nuestro cuerpo y en un sitio fijo. Hay teléfonos que permiten una antena externa que, colocada sobre el techo de un coche, aumenta mucho la capacidad de transmisión de nuestro </w:t>
      </w:r>
      <w:proofErr w:type="spellStart"/>
      <w:r>
        <w:t>teléfon</w:t>
      </w:r>
      <w:proofErr w:type="spellEnd"/>
      <w:r>
        <w:t xml:space="preserve">. Otro punto </w:t>
      </w:r>
      <w:proofErr w:type="gramStart"/>
      <w:r>
        <w:t>a</w:t>
      </w:r>
      <w:proofErr w:type="gramEnd"/>
      <w:r>
        <w:t xml:space="preserve"> tener en cuenta es que las bandas de 700 MHz a 900 MHz permiten transmitir a 2 W mientras que el mismo teléfono en otras bandas solo puede transmitir con 1 W de potencia. Por lo </w:t>
      </w:r>
      <w:proofErr w:type="gramStart"/>
      <w:r>
        <w:t>tanto</w:t>
      </w:r>
      <w:proofErr w:type="gramEnd"/>
      <w:r>
        <w:t xml:space="preserve"> se tendrá mejor cobertura en las bandas de 700 MHz a 900 MHz que en otras bandas de frecuencia superior. </w:t>
      </w:r>
    </w:p>
    <w:p w14:paraId="7ABCEF91" w14:textId="77777777" w:rsidR="00A97412" w:rsidRDefault="00000000">
      <w:pPr>
        <w:spacing w:after="279"/>
        <w:ind w:left="295" w:hanging="10"/>
      </w:pPr>
      <w:r>
        <w:rPr>
          <w:b/>
        </w:rPr>
        <w:t xml:space="preserve">Banda </w:t>
      </w:r>
    </w:p>
    <w:p w14:paraId="3D3F8317" w14:textId="77777777" w:rsidR="00A97412" w:rsidRDefault="00000000">
      <w:pPr>
        <w:spacing w:after="291" w:line="249" w:lineRule="auto"/>
        <w:ind w:left="1411" w:right="784" w:hanging="10"/>
        <w:jc w:val="both"/>
      </w:pPr>
      <w:r>
        <w:t xml:space="preserve">Se denomina banda al rango de frecuencias asignado, en este caso, para la telefonía móvil. Los gobiernos de cada </w:t>
      </w:r>
      <w:proofErr w:type="spellStart"/>
      <w:r>
        <w:t>pais</w:t>
      </w:r>
      <w:proofErr w:type="spellEnd"/>
      <w:r>
        <w:t xml:space="preserve"> asignan en </w:t>
      </w:r>
      <w:proofErr w:type="spellStart"/>
      <w:r>
        <w:t>regimen</w:t>
      </w:r>
      <w:proofErr w:type="spellEnd"/>
      <w:r>
        <w:t xml:space="preserve"> de concesión por un tiempo a varias empresas el uso de esa banda. A cada empresa se le asigna un parte fija de esa banda y nadie más puede utilizarla. Normalmente la banda se </w:t>
      </w:r>
      <w:proofErr w:type="spellStart"/>
      <w:r>
        <w:t>indentifica</w:t>
      </w:r>
      <w:proofErr w:type="spellEnd"/>
      <w:r>
        <w:t xml:space="preserve"> con la frecuencia </w:t>
      </w:r>
      <w:proofErr w:type="gramStart"/>
      <w:r>
        <w:t>central</w:t>
      </w:r>
      <w:proofErr w:type="gramEnd"/>
      <w:r>
        <w:t xml:space="preserve"> aunque realmente es un rango de </w:t>
      </w:r>
      <w:proofErr w:type="spellStart"/>
      <w:r>
        <w:t>frequencias</w:t>
      </w:r>
      <w:proofErr w:type="spellEnd"/>
      <w:r>
        <w:t xml:space="preserve">. En el caso de la banda de 900 MHz el rango, dependiendo del </w:t>
      </w:r>
      <w:proofErr w:type="spellStart"/>
      <w:r>
        <w:t>pais</w:t>
      </w:r>
      <w:proofErr w:type="spellEnd"/>
      <w:r>
        <w:t>, va desde 890 MHz a 915 MHz. Inicialmente el sistema GSM comenzó en la banda de 900 MHz y en la banda de 1900 MHz en Estados Unidos (La banda de 900 MHz estaba ocupada). Posteriormente se utilizó la banda de 1800 MHz para dar más capacidad al sistema GSM. UMTS comenzó en la banda de 2100 MHz y actualmente GSM está dejando libre parte de la banda de 900 MHz en beneficio de UMTS. Esto está mejorando en gran medida la cobertura de UMTS ya que, como hemos indicado en el punto anterior, la banda de 900 MHz es la que mejor cobertura da. También ahora llega LTE y necesita también su espacio. LTE está utilizando la nueva banda de 800 MHz (que deja libre la banda de televisión), la de 1800 MHz (menos espacio para GSM y la banda de 2600 MHz (</w:t>
      </w:r>
      <w:proofErr w:type="spellStart"/>
      <w:r>
        <w:t>Ocupanda</w:t>
      </w:r>
      <w:proofErr w:type="spellEnd"/>
      <w:r>
        <w:t xml:space="preserve"> hasta ahora por otras tecnologías como WIMAX o punto a multipunto). Una banda peculiar bastante utilizada en </w:t>
      </w:r>
      <w:proofErr w:type="spellStart"/>
      <w:r>
        <w:t>America</w:t>
      </w:r>
      <w:proofErr w:type="spellEnd"/>
      <w:r>
        <w:t xml:space="preserve"> es la banda AWS (</w:t>
      </w:r>
      <w:proofErr w:type="spellStart"/>
      <w:r>
        <w:t>Advanced</w:t>
      </w:r>
      <w:proofErr w:type="spellEnd"/>
      <w:r>
        <w:t xml:space="preserve"> Wireless </w:t>
      </w:r>
      <w:proofErr w:type="spellStart"/>
      <w:r>
        <w:t>Service</w:t>
      </w:r>
      <w:proofErr w:type="spellEnd"/>
      <w:r>
        <w:t xml:space="preserve">). Utiliza la banda de 1700 MHz para la comunicación del teléfono a la antena y la banda de 2100 MHz para la comunicación de la antena al teléfono. </w:t>
      </w:r>
    </w:p>
    <w:p w14:paraId="4894EC09" w14:textId="77777777" w:rsidR="00A97412" w:rsidRDefault="00000000">
      <w:pPr>
        <w:spacing w:after="291" w:line="249" w:lineRule="auto"/>
        <w:ind w:left="1411" w:right="784" w:hanging="10"/>
        <w:jc w:val="both"/>
      </w:pPr>
      <w:r>
        <w:lastRenderedPageBreak/>
        <w:t xml:space="preserve">Por regla general cualquier tecnología funciona en cualquier banda y son los gobiernos de los </w:t>
      </w:r>
      <w:proofErr w:type="spellStart"/>
      <w:r>
        <w:t>paises</w:t>
      </w:r>
      <w:proofErr w:type="spellEnd"/>
      <w:r>
        <w:t xml:space="preserve"> los que realizan esta asignación. Los operadores procuran emitir en la frecuencia más baja posible ya que la cobertura es mayor y eso le permite poner menos antenas. Pero esto no siempre es posible ya que la banda puede estar ocupada por otras tecnologías más antiguas o directamente no ha podido comprar la licencia necesaria. Esto se está notando sobre todo en la tecnología LTE que es la última que ha llegado y está ocupando los huecos que quedan libres. Según los </w:t>
      </w:r>
      <w:proofErr w:type="spellStart"/>
      <w:r>
        <w:t>paises</w:t>
      </w:r>
      <w:proofErr w:type="spellEnd"/>
      <w:r>
        <w:t xml:space="preserve"> hay una gran disparidad de bandas utilizadas. Debemos comprobar tanto la tecnología como la banda en la que se emite a la hora de comprar un teléfono o cuando viajamos ya que los teléfonos solo soportan cada tecnología en unas bandas concretas. Para más información consultar en la página</w:t>
      </w:r>
      <w:hyperlink r:id="rId1010">
        <w:r>
          <w:t xml:space="preserve"> </w:t>
        </w:r>
      </w:hyperlink>
      <w:hyperlink r:id="rId1011">
        <w:r>
          <w:t>cobertura</w:t>
        </w:r>
      </w:hyperlink>
      <w:hyperlink r:id="rId1012">
        <w:r>
          <w:t>.</w:t>
        </w:r>
      </w:hyperlink>
      <w:r>
        <w:t xml:space="preserve"> </w:t>
      </w:r>
    </w:p>
    <w:p w14:paraId="142FF794" w14:textId="77777777" w:rsidR="00A97412" w:rsidRDefault="00000000">
      <w:pPr>
        <w:spacing w:after="279"/>
        <w:ind w:left="295" w:hanging="10"/>
      </w:pPr>
      <w:proofErr w:type="spellStart"/>
      <w:r>
        <w:rPr>
          <w:b/>
        </w:rPr>
        <w:t>Femtocelda</w:t>
      </w:r>
      <w:proofErr w:type="spellEnd"/>
      <w:r>
        <w:rPr>
          <w:b/>
        </w:rPr>
        <w:t xml:space="preserve"> </w:t>
      </w:r>
    </w:p>
    <w:p w14:paraId="0F39A83C" w14:textId="77777777" w:rsidR="00A97412" w:rsidRDefault="00000000">
      <w:pPr>
        <w:spacing w:after="291" w:line="249" w:lineRule="auto"/>
        <w:ind w:left="1411" w:right="784" w:hanging="10"/>
        <w:jc w:val="both"/>
      </w:pPr>
      <w:r>
        <w:t xml:space="preserve">La </w:t>
      </w:r>
      <w:proofErr w:type="spellStart"/>
      <w:r>
        <w:t>Fentocelda</w:t>
      </w:r>
      <w:proofErr w:type="spellEnd"/>
      <w:r>
        <w:t xml:space="preserve"> es un dispositivo similar a nuestro </w:t>
      </w:r>
      <w:proofErr w:type="spellStart"/>
      <w:r>
        <w:t>router</w:t>
      </w:r>
      <w:proofErr w:type="spellEnd"/>
      <w:r>
        <w:t xml:space="preserve"> wifi pero que emite en la banda de 3G. La cobertura es pequeña y su objetivo es simplemente dar una buena cobertura de 3G en el hogar donde está instalada. La idea surgió cuando la cobertura 3G no era muy buena y se pensó para operadores que daban tanto el servicio de telefonía móvil como de ADSL o cable. Se crearon </w:t>
      </w:r>
      <w:proofErr w:type="spellStart"/>
      <w:r>
        <w:t>routers</w:t>
      </w:r>
      <w:proofErr w:type="spellEnd"/>
      <w:r>
        <w:t xml:space="preserve"> para ADSL o cable que emitían también en la banda de 3G dando cobertura al domicilio. Este equipo no llegó a tener </w:t>
      </w:r>
      <w:proofErr w:type="spellStart"/>
      <w:r>
        <w:t>ningun</w:t>
      </w:r>
      <w:proofErr w:type="spellEnd"/>
      <w:r>
        <w:t xml:space="preserve"> </w:t>
      </w:r>
      <w:proofErr w:type="spellStart"/>
      <w:r>
        <w:t>exito</w:t>
      </w:r>
      <w:proofErr w:type="spellEnd"/>
      <w:r>
        <w:t xml:space="preserve"> debido a que no se encontró un modelo de negocio adecuado. Preguntas como ¿A </w:t>
      </w:r>
      <w:proofErr w:type="spellStart"/>
      <w:r>
        <w:t>quien</w:t>
      </w:r>
      <w:proofErr w:type="spellEnd"/>
      <w:r>
        <w:t xml:space="preserve"> se da </w:t>
      </w:r>
      <w:proofErr w:type="gramStart"/>
      <w:r>
        <w:t>cobertura?¿</w:t>
      </w:r>
      <w:proofErr w:type="gramEnd"/>
      <w:r>
        <w:t xml:space="preserve">Solo al dueño del </w:t>
      </w:r>
      <w:proofErr w:type="spellStart"/>
      <w:r>
        <w:t>router</w:t>
      </w:r>
      <w:proofErr w:type="spellEnd"/>
      <w:r>
        <w:t xml:space="preserve">?¿También a los vecinos?¿Como se gestiona este control? Al ser el </w:t>
      </w:r>
      <w:proofErr w:type="spellStart"/>
      <w:r>
        <w:t>router</w:t>
      </w:r>
      <w:proofErr w:type="spellEnd"/>
      <w:r>
        <w:t xml:space="preserve"> </w:t>
      </w:r>
      <w:proofErr w:type="spellStart"/>
      <w:r>
        <w:t>mas</w:t>
      </w:r>
      <w:proofErr w:type="spellEnd"/>
      <w:r>
        <w:t xml:space="preserve"> caro ¿</w:t>
      </w:r>
      <w:proofErr w:type="spellStart"/>
      <w:r>
        <w:t>Quien</w:t>
      </w:r>
      <w:proofErr w:type="spellEnd"/>
      <w:r>
        <w:t xml:space="preserve"> pagaría la diferencia? El resultado final es que la cobertura </w:t>
      </w:r>
      <w:proofErr w:type="spellStart"/>
      <w:r>
        <w:t>fué</w:t>
      </w:r>
      <w:proofErr w:type="spellEnd"/>
      <w:r>
        <w:t xml:space="preserve"> mejorando y esta solución ha quedado descartada. </w:t>
      </w:r>
    </w:p>
    <w:p w14:paraId="31F7B381" w14:textId="77777777" w:rsidR="00A97412" w:rsidRDefault="00000000">
      <w:pPr>
        <w:spacing w:after="279"/>
        <w:ind w:left="295" w:hanging="10"/>
      </w:pPr>
      <w:hyperlink r:id="rId1013">
        <w:r>
          <w:rPr>
            <w:b/>
          </w:rPr>
          <w:t xml:space="preserve">Small </w:t>
        </w:r>
        <w:proofErr w:type="spellStart"/>
        <w:r>
          <w:rPr>
            <w:b/>
          </w:rPr>
          <w:t>cells</w:t>
        </w:r>
        <w:proofErr w:type="spellEnd"/>
      </w:hyperlink>
      <w:hyperlink r:id="rId1014">
        <w:r>
          <w:rPr>
            <w:b/>
          </w:rPr>
          <w:t xml:space="preserve"> </w:t>
        </w:r>
      </w:hyperlink>
    </w:p>
    <w:p w14:paraId="06AE2E10" w14:textId="77777777" w:rsidR="00A97412" w:rsidRDefault="00000000">
      <w:pPr>
        <w:spacing w:after="291" w:line="249" w:lineRule="auto"/>
        <w:ind w:left="1411" w:right="784" w:hanging="10"/>
        <w:jc w:val="both"/>
      </w:pPr>
      <w:r>
        <w:t xml:space="preserve">Literalmente celdas pequeñas. Es una solución derivada del concepto de las </w:t>
      </w:r>
      <w:proofErr w:type="spellStart"/>
      <w:r>
        <w:t>femtoceldas</w:t>
      </w:r>
      <w:proofErr w:type="spellEnd"/>
      <w:r>
        <w:t xml:space="preserve">. La diferencia está en que estas celdas están pensadas para oficinas, negocios, aeropuertos, etc. La cobertura que dan es pequeña y su objetivo es dar cobertura a zonas donde </w:t>
      </w:r>
      <w:proofErr w:type="spellStart"/>
      <w:r>
        <w:t>dificilmente</w:t>
      </w:r>
      <w:proofErr w:type="spellEnd"/>
      <w:r>
        <w:t xml:space="preserve"> llega la cobertura tradicional. Están pensadas para 3G y 4G y sería el operador el encargado de su despliegue, por supuesto, con el consentimiento del propietario del edificio. Una utilidad muy interesante es la de dar cobertura a zonas con </w:t>
      </w:r>
      <w:proofErr w:type="gramStart"/>
      <w:r>
        <w:t>muchas afluencia</w:t>
      </w:r>
      <w:proofErr w:type="gramEnd"/>
      <w:r>
        <w:t xml:space="preserve"> de personas. Estos equipos son pequeños y se pueden instalar, por ejemplo, en las farolas de la calle por lo que son muy fácil de desplegar. Hay que tener en cuenta que el mayor gasto de una antena es el pago que se debe realizar al propietario del edificio donde va instalada. En el caso de una </w:t>
      </w:r>
      <w:proofErr w:type="spellStart"/>
      <w:r>
        <w:t>small</w:t>
      </w:r>
      <w:proofErr w:type="spellEnd"/>
      <w:r>
        <w:t xml:space="preserve"> </w:t>
      </w:r>
      <w:proofErr w:type="spellStart"/>
      <w:r>
        <w:t>cell</w:t>
      </w:r>
      <w:proofErr w:type="spellEnd"/>
      <w:r>
        <w:t xml:space="preserve"> la instalación es muy sencilla y se puede instalar en el mismo mobiliario urbano o en sitios donde el propietario no suele cobrar por permitir la instalación. </w:t>
      </w:r>
    </w:p>
    <w:p w14:paraId="6329D940" w14:textId="77777777" w:rsidR="00A97412" w:rsidRDefault="00000000">
      <w:pPr>
        <w:spacing w:after="279"/>
        <w:ind w:left="295" w:hanging="10"/>
      </w:pPr>
      <w:hyperlink r:id="rId1015">
        <w:proofErr w:type="spellStart"/>
        <w:r>
          <w:rPr>
            <w:b/>
          </w:rPr>
          <w:t>HetNet</w:t>
        </w:r>
        <w:proofErr w:type="spellEnd"/>
      </w:hyperlink>
      <w:hyperlink r:id="rId1016">
        <w:r>
          <w:rPr>
            <w:b/>
          </w:rPr>
          <w:t xml:space="preserve"> </w:t>
        </w:r>
      </w:hyperlink>
    </w:p>
    <w:p w14:paraId="57806A5A" w14:textId="77777777" w:rsidR="00A97412" w:rsidRDefault="00000000">
      <w:pPr>
        <w:spacing w:after="291" w:line="249" w:lineRule="auto"/>
        <w:ind w:left="1411" w:right="784" w:hanging="10"/>
        <w:jc w:val="both"/>
      </w:pPr>
      <w:proofErr w:type="spellStart"/>
      <w:r>
        <w:lastRenderedPageBreak/>
        <w:t>HetNet</w:t>
      </w:r>
      <w:proofErr w:type="spellEnd"/>
      <w:r>
        <w:t xml:space="preserve"> o "</w:t>
      </w:r>
      <w:proofErr w:type="spellStart"/>
      <w:r>
        <w:t>Heterogeneous</w:t>
      </w:r>
      <w:proofErr w:type="spellEnd"/>
      <w:r>
        <w:t xml:space="preserve"> Networks" es una red en la que conviven las celdas normales (denominadas macro) y </w:t>
      </w:r>
      <w:proofErr w:type="spellStart"/>
      <w:r>
        <w:t>small</w:t>
      </w:r>
      <w:proofErr w:type="spellEnd"/>
      <w:r>
        <w:t xml:space="preserve"> </w:t>
      </w:r>
      <w:proofErr w:type="spellStart"/>
      <w:r>
        <w:t>cells</w:t>
      </w:r>
      <w:proofErr w:type="spellEnd"/>
      <w:r>
        <w:t xml:space="preserve"> (denominadas micro o pico según el tamaño). Cada celda normal o macro conoce todas las celdas que están cerca denominadas "vecinas". Cuando un dispositivo cambia de </w:t>
      </w:r>
      <w:proofErr w:type="gramStart"/>
      <w:r>
        <w:t>una celdas</w:t>
      </w:r>
      <w:proofErr w:type="gramEnd"/>
      <w:r>
        <w:t xml:space="preserve"> a otra este cambio está guiado y la red recomienda el mejor cambio. Esto no es así con las </w:t>
      </w:r>
      <w:proofErr w:type="spellStart"/>
      <w:r>
        <w:t>small</w:t>
      </w:r>
      <w:proofErr w:type="spellEnd"/>
      <w:r>
        <w:t xml:space="preserve"> </w:t>
      </w:r>
      <w:proofErr w:type="spellStart"/>
      <w:r>
        <w:t>cells</w:t>
      </w:r>
      <w:proofErr w:type="spellEnd"/>
      <w:r>
        <w:t xml:space="preserve"> que no tienen ningún conocimiento del resto de la red. En este caso es el teléfono el que tiene que decidir la mejor celda a la que conectarse. Esto plantea una problemática adicional que se debe tener en cuenta en este tipo de redes. </w:t>
      </w:r>
    </w:p>
    <w:p w14:paraId="747CF36E" w14:textId="77777777" w:rsidR="00A97412" w:rsidRDefault="00000000">
      <w:pPr>
        <w:spacing w:after="279"/>
        <w:ind w:left="295" w:hanging="10"/>
      </w:pPr>
      <w:r>
        <w:rPr>
          <w:b/>
        </w:rPr>
        <w:t xml:space="preserve">Red de </w:t>
      </w:r>
      <w:proofErr w:type="spellStart"/>
      <w:r>
        <w:rPr>
          <w:b/>
        </w:rPr>
        <w:t>Backhaul</w:t>
      </w:r>
      <w:proofErr w:type="spellEnd"/>
      <w:r>
        <w:rPr>
          <w:b/>
        </w:rPr>
        <w:t xml:space="preserve"> </w:t>
      </w:r>
    </w:p>
    <w:p w14:paraId="7893C303" w14:textId="77777777" w:rsidR="00A97412" w:rsidRDefault="00000000">
      <w:pPr>
        <w:spacing w:after="291" w:line="249" w:lineRule="auto"/>
        <w:ind w:left="1411" w:right="784" w:hanging="10"/>
        <w:jc w:val="both"/>
      </w:pPr>
      <w:r>
        <w:t xml:space="preserve">El </w:t>
      </w:r>
      <w:proofErr w:type="spellStart"/>
      <w:r>
        <w:t>termino</w:t>
      </w:r>
      <w:proofErr w:type="spellEnd"/>
      <w:r>
        <w:t xml:space="preserve"> "</w:t>
      </w:r>
      <w:proofErr w:type="spellStart"/>
      <w:r>
        <w:t>backhaul</w:t>
      </w:r>
      <w:proofErr w:type="spellEnd"/>
      <w:r>
        <w:t xml:space="preserve">" se puede traducir por "soporte al transporte". En los comienzos de la telefonía móvil el enlace básico utilizado para comunicar los distintos elementos de una red eran los enlaces E1 que consistía en un enlace de 2 </w:t>
      </w:r>
      <w:proofErr w:type="spellStart"/>
      <w:r>
        <w:t>MBits</w:t>
      </w:r>
      <w:proofErr w:type="spellEnd"/>
      <w:r>
        <w:t xml:space="preserve">/S dividido en 32 canales de 64 </w:t>
      </w:r>
      <w:proofErr w:type="spellStart"/>
      <w:r>
        <w:t>KBit</w:t>
      </w:r>
      <w:proofErr w:type="spellEnd"/>
      <w:r>
        <w:t xml:space="preserve">/S. Con la llegada de GPRS comienzan a utilizarse enlaces TCP/IP similares a Internet: Los enlaces clásicos E1 seguían </w:t>
      </w:r>
      <w:proofErr w:type="spellStart"/>
      <w:r>
        <w:t>utilizandose</w:t>
      </w:r>
      <w:proofErr w:type="spellEnd"/>
      <w:r>
        <w:t xml:space="preserve"> para las conexiones de voz y estas redes TCP/IP se utilizaban para las conexiones de datos. Esto fue el comienzo de las redes de "</w:t>
      </w:r>
      <w:proofErr w:type="spellStart"/>
      <w:r>
        <w:t>backhaul</w:t>
      </w:r>
      <w:proofErr w:type="spellEnd"/>
      <w:r>
        <w:t xml:space="preserve">". Son redes TCP/IP similares a Internet pero que su única función es comunicar los distintos elementos de la red móvil. Hoy en día se utiliza la tecnología VoIP para la voz y todas las conexiones (voz y datos) son TCP/IP. Todos los elementos de la red móvil tienen una dirección IP y se comunican entre ellos a través de la red de </w:t>
      </w:r>
      <w:proofErr w:type="spellStart"/>
      <w:r>
        <w:t>backhaul</w:t>
      </w:r>
      <w:proofErr w:type="spellEnd"/>
      <w:r>
        <w:t xml:space="preserve"> o </w:t>
      </w:r>
      <w:proofErr w:type="spellStart"/>
      <w:r>
        <w:t>backhaul</w:t>
      </w:r>
      <w:proofErr w:type="spellEnd"/>
      <w:r>
        <w:t xml:space="preserve"> </w:t>
      </w:r>
      <w:proofErr w:type="spellStart"/>
      <w:r>
        <w:t>network</w:t>
      </w:r>
      <w:proofErr w:type="spellEnd"/>
      <w:r>
        <w:t xml:space="preserve">. </w:t>
      </w:r>
    </w:p>
    <w:p w14:paraId="57AD3443" w14:textId="77777777" w:rsidR="00A97412" w:rsidRDefault="00000000">
      <w:pPr>
        <w:spacing w:after="279"/>
        <w:ind w:left="295" w:hanging="10"/>
      </w:pPr>
      <w:hyperlink r:id="rId1017">
        <w:r>
          <w:rPr>
            <w:b/>
          </w:rPr>
          <w:t>SON</w:t>
        </w:r>
      </w:hyperlink>
      <w:hyperlink r:id="rId1018">
        <w:r>
          <w:rPr>
            <w:b/>
          </w:rPr>
          <w:t xml:space="preserve"> </w:t>
        </w:r>
      </w:hyperlink>
    </w:p>
    <w:p w14:paraId="2ABAD704" w14:textId="77777777" w:rsidR="00A97412" w:rsidRDefault="00000000">
      <w:pPr>
        <w:spacing w:after="291" w:line="249" w:lineRule="auto"/>
        <w:ind w:left="1411" w:right="784" w:hanging="10"/>
        <w:jc w:val="both"/>
      </w:pPr>
      <w:r>
        <w:t>"</w:t>
      </w:r>
      <w:proofErr w:type="spellStart"/>
      <w:r>
        <w:t>Self</w:t>
      </w:r>
      <w:proofErr w:type="spellEnd"/>
      <w:r>
        <w:t xml:space="preserve"> </w:t>
      </w:r>
      <w:proofErr w:type="spellStart"/>
      <w:r>
        <w:t>Organizing</w:t>
      </w:r>
      <w:proofErr w:type="spellEnd"/>
      <w:r>
        <w:t xml:space="preserve"> Networks" o redes que se organizan por si solas. Actualmente el diseño y optimización de las redes móviles es muy complejo. Por un </w:t>
      </w:r>
      <w:proofErr w:type="gramStart"/>
      <w:r>
        <w:t>lado</w:t>
      </w:r>
      <w:proofErr w:type="gramEnd"/>
      <w:r>
        <w:t xml:space="preserve"> las distintas antenas interaccionan entre </w:t>
      </w:r>
      <w:proofErr w:type="spellStart"/>
      <w:r>
        <w:t>si</w:t>
      </w:r>
      <w:proofErr w:type="spellEnd"/>
      <w:r>
        <w:t xml:space="preserve"> y se deben configurar para que tengan información de las antenas cercanas para permitir que el equipo móvil vaya cambiando de un antena a otra sin que se interrumpa la conversación. Por </w:t>
      </w:r>
      <w:proofErr w:type="gramStart"/>
      <w:r>
        <w:t xml:space="preserve">otro </w:t>
      </w:r>
      <w:proofErr w:type="spellStart"/>
      <w:r>
        <w:t>lada</w:t>
      </w:r>
      <w:proofErr w:type="spellEnd"/>
      <w:proofErr w:type="gramEnd"/>
      <w:r>
        <w:t xml:space="preserve"> las personas se mueven libremente y, a veces, se concentran en lugares no esperados. Por el día están en su oficina, tarde y noche en su casa, conciertos, manifestaciones. El objetivo de las redes SON es que la red se vaya adaptando a estos cambios por si sola con una mínima intervención del personal del operador. SON será en breve una cualidad o característica de los nuevos sistemas que se instalarán en las redes móviles de los operadores. </w:t>
      </w:r>
    </w:p>
    <w:p w14:paraId="5CD784C6" w14:textId="77777777" w:rsidR="00A97412" w:rsidRDefault="00000000">
      <w:pPr>
        <w:spacing w:after="279"/>
        <w:ind w:left="295" w:hanging="10"/>
      </w:pPr>
      <w:r>
        <w:rPr>
          <w:b/>
        </w:rPr>
        <w:t xml:space="preserve">Dividendo Digital </w:t>
      </w:r>
    </w:p>
    <w:p w14:paraId="530D9557" w14:textId="77777777" w:rsidR="00A97412" w:rsidRDefault="00000000">
      <w:pPr>
        <w:spacing w:after="291" w:line="249" w:lineRule="auto"/>
        <w:ind w:left="1411" w:right="784" w:hanging="10"/>
        <w:jc w:val="both"/>
      </w:pPr>
      <w:r>
        <w:t xml:space="preserve">La banda de televisión UHF (Ultra High </w:t>
      </w:r>
      <w:proofErr w:type="spellStart"/>
      <w:r>
        <w:t>Frequency</w:t>
      </w:r>
      <w:proofErr w:type="spellEnd"/>
      <w:r>
        <w:t xml:space="preserve">) comprende desde 470 MHz hasta 862 MHz </w:t>
      </w:r>
      <w:proofErr w:type="spellStart"/>
      <w:r>
        <w:t>diividida</w:t>
      </w:r>
      <w:proofErr w:type="spellEnd"/>
      <w:r>
        <w:t xml:space="preserve"> en canales separados 8 MHz numerados del canal 21 al canal 69. Las emisoras de televisión analógica tienen asignados canales por los que pueden </w:t>
      </w:r>
      <w:proofErr w:type="gramStart"/>
      <w:r>
        <w:t>emitir</w:t>
      </w:r>
      <w:proofErr w:type="gramEnd"/>
      <w:r>
        <w:t xml:space="preserve"> pero siempre debe haber uno o varios canales de separación para evitar interferencias. Por lo </w:t>
      </w:r>
      <w:proofErr w:type="gramStart"/>
      <w:r>
        <w:t>tanto</w:t>
      </w:r>
      <w:proofErr w:type="gramEnd"/>
      <w:r>
        <w:t xml:space="preserve"> las emisiones de televisión analógica realizan una gran ocupación de esta banda no solo por los canales </w:t>
      </w:r>
      <w:r>
        <w:lastRenderedPageBreak/>
        <w:t xml:space="preserve">realmente ocupados </w:t>
      </w:r>
      <w:proofErr w:type="spellStart"/>
      <w:r>
        <w:t>si no</w:t>
      </w:r>
      <w:proofErr w:type="spellEnd"/>
      <w:r>
        <w:t xml:space="preserve"> también por lo canales de guarda que se deben dejar libres. Hoy en día se </w:t>
      </w:r>
      <w:proofErr w:type="spellStart"/>
      <w:r>
        <w:t>esta</w:t>
      </w:r>
      <w:proofErr w:type="spellEnd"/>
      <w:r>
        <w:t xml:space="preserve"> realizando la migración en muchos </w:t>
      </w:r>
      <w:proofErr w:type="spellStart"/>
      <w:r>
        <w:t>paises</w:t>
      </w:r>
      <w:proofErr w:type="spellEnd"/>
      <w:r>
        <w:t xml:space="preserve"> a la televisión digital con el </w:t>
      </w:r>
      <w:proofErr w:type="spellStart"/>
      <w:r>
        <w:t>estandar</w:t>
      </w:r>
      <w:proofErr w:type="spellEnd"/>
      <w:r>
        <w:t xml:space="preserve"> DVB-T. Este </w:t>
      </w:r>
      <w:proofErr w:type="spellStart"/>
      <w:r>
        <w:t>estandar</w:t>
      </w:r>
      <w:proofErr w:type="spellEnd"/>
      <w:r>
        <w:t xml:space="preserve"> permite que cada canal de la banda UHF se puede utilizar para cuatro canales de televisión digital. </w:t>
      </w:r>
      <w:proofErr w:type="gramStart"/>
      <w:r>
        <w:t>Además</w:t>
      </w:r>
      <w:proofErr w:type="gramEnd"/>
      <w:r>
        <w:t xml:space="preserve"> no es necesario dejar ningún canal de guarda y se pueden utilizar canales consecutivos. Por lo </w:t>
      </w:r>
      <w:proofErr w:type="gramStart"/>
      <w:r>
        <w:t>tanto</w:t>
      </w:r>
      <w:proofErr w:type="gramEnd"/>
      <w:r>
        <w:t xml:space="preserve"> hay una utilización mucho más eficiente de los canales y esto permite dejar los canales más altos para las bandas de telefonía móvil de 700 MHz, 800 MHz y 850 MHz. A esta liberación de la banda de televisión en beneficio de la telefonía móvil se la denomina dividendo digital. </w:t>
      </w:r>
    </w:p>
    <w:p w14:paraId="4B271CA5" w14:textId="77777777" w:rsidR="00A97412" w:rsidRDefault="00000000">
      <w:pPr>
        <w:spacing w:after="279"/>
        <w:ind w:left="295" w:hanging="10"/>
      </w:pPr>
      <w:r>
        <w:rPr>
          <w:b/>
        </w:rPr>
        <w:t xml:space="preserve">MBMS </w:t>
      </w:r>
    </w:p>
    <w:p w14:paraId="3682D151" w14:textId="77777777" w:rsidR="00A97412" w:rsidRDefault="00000000">
      <w:pPr>
        <w:spacing w:after="291" w:line="249" w:lineRule="auto"/>
        <w:ind w:left="1411" w:right="784" w:hanging="10"/>
        <w:jc w:val="both"/>
      </w:pPr>
      <w:r>
        <w:t xml:space="preserve">Es la abreviatura de "Mobile Broadcast </w:t>
      </w:r>
      <w:proofErr w:type="spellStart"/>
      <w:r>
        <w:t>Multicast</w:t>
      </w:r>
      <w:proofErr w:type="spellEnd"/>
      <w:r>
        <w:t xml:space="preserve"> </w:t>
      </w:r>
      <w:proofErr w:type="spellStart"/>
      <w:r>
        <w:t>Service</w:t>
      </w:r>
      <w:proofErr w:type="spellEnd"/>
      <w:r>
        <w:t xml:space="preserve">". Consiste en mandar dentro de la señal 3G una emisión de televisión con una definición menor para no restar mucha capacidad a la celda. La emisión sería similar a una conexión de </w:t>
      </w:r>
      <w:proofErr w:type="gramStart"/>
      <w:r>
        <w:t>datos</w:t>
      </w:r>
      <w:proofErr w:type="gramEnd"/>
      <w:r>
        <w:t xml:space="preserve"> pero en modo broadcast. Esto quiere decir que la emisión es de la antena a todos los dispositivos que estén </w:t>
      </w:r>
      <w:proofErr w:type="gramStart"/>
      <w:r>
        <w:t>conectados</w:t>
      </w:r>
      <w:proofErr w:type="gramEnd"/>
      <w:r>
        <w:t xml:space="preserve"> pero sin ninguna respuesta. Los dispositivos reciben esta comunicación continuamente y pueden utilizarla para mostrar uno de los canales o ignorarla. Como no hay respuesta hacia la antena el consumo de batería no se incrementa demasiado. Esta tecnología ha sido retrasada varias veces y, prácticamente, no ha sido utilizada por ningún operador ya que resta demasiada capacidad a las celdas. </w:t>
      </w:r>
    </w:p>
    <w:p w14:paraId="53A4CF11" w14:textId="77777777" w:rsidR="00A97412" w:rsidRDefault="00000000">
      <w:pPr>
        <w:spacing w:after="279"/>
        <w:ind w:left="295" w:hanging="10"/>
      </w:pPr>
      <w:proofErr w:type="spellStart"/>
      <w:r>
        <w:rPr>
          <w:b/>
        </w:rPr>
        <w:t>eMBMS</w:t>
      </w:r>
      <w:proofErr w:type="spellEnd"/>
      <w:r>
        <w:rPr>
          <w:b/>
        </w:rPr>
        <w:t xml:space="preserve"> </w:t>
      </w:r>
    </w:p>
    <w:p w14:paraId="74A89351" w14:textId="77777777" w:rsidR="00A97412" w:rsidRDefault="00000000">
      <w:pPr>
        <w:spacing w:after="291" w:line="249" w:lineRule="auto"/>
        <w:ind w:left="1411" w:right="784" w:hanging="10"/>
        <w:jc w:val="both"/>
      </w:pPr>
      <w:r>
        <w:t xml:space="preserve">Es la evolución de la tecnología MBMS. Con la llegada de la tecnología LTE con una capacidad de comunicación de datos muy superior el impacto de emitir varios canales de televisión no es tan alto y esta tecnología ha vuelto a resurgir con el nombre </w:t>
      </w:r>
      <w:proofErr w:type="spellStart"/>
      <w:r>
        <w:t>eMBMS</w:t>
      </w:r>
      <w:proofErr w:type="spellEnd"/>
      <w:r>
        <w:t xml:space="preserve"> "</w:t>
      </w:r>
      <w:proofErr w:type="spellStart"/>
      <w:r>
        <w:t>enhanced</w:t>
      </w:r>
      <w:proofErr w:type="spellEnd"/>
      <w:r>
        <w:t xml:space="preserve"> Mobile </w:t>
      </w:r>
      <w:proofErr w:type="spellStart"/>
      <w:r>
        <w:t>Multicast</w:t>
      </w:r>
      <w:proofErr w:type="spellEnd"/>
      <w:r>
        <w:t xml:space="preserve"> </w:t>
      </w:r>
      <w:proofErr w:type="spellStart"/>
      <w:r>
        <w:t>Service</w:t>
      </w:r>
      <w:proofErr w:type="spellEnd"/>
      <w:r>
        <w:t xml:space="preserve">" o MBMS mejorado. Lo operadores están bastante avanzados en sus pruebas y este servicio estará disponible en poco tiempo. La emisión será de alrededor de 5 canales de televisión con una capacidad de 1 </w:t>
      </w:r>
      <w:proofErr w:type="spellStart"/>
      <w:r>
        <w:t>MBit</w:t>
      </w:r>
      <w:proofErr w:type="spellEnd"/>
      <w:r>
        <w:t xml:space="preserve">/S por canal. La definición de estos canales será inferior a la de la televisión digital terrestre que tiene una capacidad de 5 </w:t>
      </w:r>
      <w:proofErr w:type="spellStart"/>
      <w:r>
        <w:t>MBit</w:t>
      </w:r>
      <w:proofErr w:type="spellEnd"/>
      <w:r>
        <w:t xml:space="preserve">/S normalmente y de 20 </w:t>
      </w:r>
      <w:proofErr w:type="spellStart"/>
      <w:r>
        <w:t>MBit</w:t>
      </w:r>
      <w:proofErr w:type="spellEnd"/>
      <w:r>
        <w:t xml:space="preserve">/S en alta definición. </w:t>
      </w:r>
    </w:p>
    <w:p w14:paraId="022889F5" w14:textId="77777777" w:rsidR="00A97412" w:rsidRDefault="00000000">
      <w:pPr>
        <w:spacing w:after="279"/>
        <w:ind w:left="295" w:hanging="10"/>
      </w:pPr>
      <w:r>
        <w:rPr>
          <w:b/>
        </w:rPr>
        <w:t xml:space="preserve">Wifi </w:t>
      </w:r>
      <w:proofErr w:type="spellStart"/>
      <w:r>
        <w:rPr>
          <w:b/>
        </w:rPr>
        <w:t>Offload</w:t>
      </w:r>
      <w:proofErr w:type="spellEnd"/>
      <w:r>
        <w:rPr>
          <w:b/>
        </w:rPr>
        <w:t xml:space="preserve"> </w:t>
      </w:r>
    </w:p>
    <w:p w14:paraId="68413579" w14:textId="77777777" w:rsidR="00A97412" w:rsidRDefault="00000000">
      <w:pPr>
        <w:spacing w:after="142" w:line="249" w:lineRule="auto"/>
        <w:ind w:left="1411" w:right="784" w:hanging="10"/>
        <w:jc w:val="both"/>
      </w:pPr>
      <w:r>
        <w:t xml:space="preserve">Es otra de las tecnologías de las que se han hecho muchas pruebas en los operadores pero que no ha tenido un desarrollo comercial por diversas razones. La idea está basada en que la inmensa mayoría de los teléfonos móviles permiten la conexión a redes Wifi. Para descargar la red móvil el operador instalaría una serie de puntos Wifi en lugares especialmente sobrecargados como aeropuertos o estaciones. El usuario no necesitaría introducir ninguna clave ya que se utiliza la información de la SIM del teléfono para validar el usuario. El teléfono cambiaría automáticamente de la red móvil a la red Wifi descargando la red móvil e incluso aumentando la velocidad de </w:t>
      </w:r>
      <w:r>
        <w:lastRenderedPageBreak/>
        <w:t xml:space="preserve">conexión ya que las redes Wifi tienen mayor velocidad. La razón por lo que no se utiliza es principalmente económica. Estas redes Wifi tienen un coste también y, con esta tecnología, es difícil repercutirlo al usuario. Los operadores han preferido cobrarlas aparte. Normalmente el usuario se conecta y es redirigido a una página web donde </w:t>
      </w:r>
      <w:proofErr w:type="spellStart"/>
      <w:r>
        <w:t>especifíca</w:t>
      </w:r>
      <w:proofErr w:type="spellEnd"/>
      <w:r>
        <w:t xml:space="preserve"> el medio de pago o las condiciones de utilización. En este caso no podemos hablar de "Wifi </w:t>
      </w:r>
      <w:proofErr w:type="spellStart"/>
      <w:r>
        <w:t>offload</w:t>
      </w:r>
      <w:proofErr w:type="spellEnd"/>
      <w:r>
        <w:t xml:space="preserve">" si no de un servicio Wifi totalmente independiente de la red móvil. </w:t>
      </w:r>
    </w:p>
    <w:p w14:paraId="28AD4903" w14:textId="77777777" w:rsidR="00A97412" w:rsidRDefault="00000000">
      <w:pPr>
        <w:spacing w:after="158"/>
      </w:pPr>
      <w:r>
        <w:rPr>
          <w:b/>
        </w:rPr>
        <w:t xml:space="preserve"> </w:t>
      </w:r>
    </w:p>
    <w:p w14:paraId="1AD6D1B5" w14:textId="77777777" w:rsidR="00A97412" w:rsidRDefault="00000000">
      <w:pPr>
        <w:spacing w:after="0"/>
      </w:pPr>
      <w:r>
        <w:rPr>
          <w:b/>
        </w:rPr>
        <w:t xml:space="preserve"> </w:t>
      </w:r>
    </w:p>
    <w:p w14:paraId="3E37C985" w14:textId="77777777" w:rsidR="00A97412" w:rsidRDefault="00000000">
      <w:pPr>
        <w:spacing w:after="205"/>
      </w:pPr>
      <w:r>
        <w:rPr>
          <w:noProof/>
        </w:rPr>
        <mc:AlternateContent>
          <mc:Choice Requires="wpg">
            <w:drawing>
              <wp:inline distT="0" distB="0" distL="0" distR="0" wp14:anchorId="170EBD73" wp14:editId="2B869C13">
                <wp:extent cx="5804041" cy="2391091"/>
                <wp:effectExtent l="0" t="0" r="0" b="0"/>
                <wp:docPr id="304591" name="Group 304591"/>
                <wp:cNvGraphicFramePr/>
                <a:graphic xmlns:a="http://schemas.openxmlformats.org/drawingml/2006/main">
                  <a:graphicData uri="http://schemas.microsoft.com/office/word/2010/wordprocessingGroup">
                    <wpg:wgp>
                      <wpg:cNvGrpSpPr/>
                      <wpg:grpSpPr>
                        <a:xfrm>
                          <a:off x="0" y="0"/>
                          <a:ext cx="5804041" cy="2391091"/>
                          <a:chOff x="0" y="0"/>
                          <a:chExt cx="5804041" cy="2391091"/>
                        </a:xfrm>
                      </wpg:grpSpPr>
                      <wps:wsp>
                        <wps:cNvPr id="304585" name="Rectangle 304585"/>
                        <wps:cNvSpPr/>
                        <wps:spPr>
                          <a:xfrm>
                            <a:off x="0" y="0"/>
                            <a:ext cx="1819266" cy="189937"/>
                          </a:xfrm>
                          <a:prstGeom prst="rect">
                            <a:avLst/>
                          </a:prstGeom>
                          <a:ln>
                            <a:noFill/>
                          </a:ln>
                        </wps:spPr>
                        <wps:txbx>
                          <w:txbxContent>
                            <w:p w14:paraId="6620F10D" w14:textId="77777777" w:rsidR="00A97412" w:rsidRDefault="00000000">
                              <w:r>
                                <w:rPr>
                                  <w:b/>
                                  <w:u w:val="single" w:color="000000"/>
                                </w:rPr>
                                <w:t>Redes Internas (</w:t>
                              </w:r>
                              <w:proofErr w:type="spellStart"/>
                              <w:r>
                                <w:rPr>
                                  <w:b/>
                                  <w:u w:val="single" w:color="000000"/>
                                </w:rPr>
                                <w:t>Indoor</w:t>
                              </w:r>
                              <w:proofErr w:type="spellEnd"/>
                              <w:r>
                                <w:rPr>
                                  <w:b/>
                                  <w:u w:val="single" w:color="000000"/>
                                </w:rPr>
                                <w:t>)</w:t>
                              </w:r>
                            </w:p>
                          </w:txbxContent>
                        </wps:txbx>
                        <wps:bodyPr horzOverflow="overflow" vert="horz" lIns="0" tIns="0" rIns="0" bIns="0" rtlCol="0">
                          <a:noAutofit/>
                        </wps:bodyPr>
                      </wps:wsp>
                      <wps:wsp>
                        <wps:cNvPr id="39033" name="Rectangle 39033"/>
                        <wps:cNvSpPr/>
                        <wps:spPr>
                          <a:xfrm>
                            <a:off x="1368882" y="0"/>
                            <a:ext cx="42144" cy="189937"/>
                          </a:xfrm>
                          <a:prstGeom prst="rect">
                            <a:avLst/>
                          </a:prstGeom>
                          <a:ln>
                            <a:noFill/>
                          </a:ln>
                        </wps:spPr>
                        <wps:txbx>
                          <w:txbxContent>
                            <w:p w14:paraId="785478C4" w14:textId="77777777" w:rsidR="00A97412" w:rsidRDefault="00000000">
                              <w:r>
                                <w:rPr>
                                  <w:b/>
                                </w:rPr>
                                <w:t xml:space="preserve"> </w:t>
                              </w:r>
                            </w:p>
                          </w:txbxContent>
                        </wps:txbx>
                        <wps:bodyPr horzOverflow="overflow" vert="horz" lIns="0" tIns="0" rIns="0" bIns="0" rtlCol="0">
                          <a:noAutofit/>
                        </wps:bodyPr>
                      </wps:wsp>
                      <wps:wsp>
                        <wps:cNvPr id="39035" name="Rectangle 39035"/>
                        <wps:cNvSpPr/>
                        <wps:spPr>
                          <a:xfrm>
                            <a:off x="5772353" y="2001393"/>
                            <a:ext cx="42144" cy="189936"/>
                          </a:xfrm>
                          <a:prstGeom prst="rect">
                            <a:avLst/>
                          </a:prstGeom>
                          <a:ln>
                            <a:noFill/>
                          </a:ln>
                        </wps:spPr>
                        <wps:txbx>
                          <w:txbxContent>
                            <w:p w14:paraId="2273E34E" w14:textId="77777777" w:rsidR="00A97412" w:rsidRDefault="00000000">
                              <w:r>
                                <w:t xml:space="preserve"> </w:t>
                              </w:r>
                            </w:p>
                          </w:txbxContent>
                        </wps:txbx>
                        <wps:bodyPr horzOverflow="overflow" vert="horz" lIns="0" tIns="0" rIns="0" bIns="0" rtlCol="0">
                          <a:noAutofit/>
                        </wps:bodyPr>
                      </wps:wsp>
                      <wps:wsp>
                        <wps:cNvPr id="304586" name="Rectangle 304586"/>
                        <wps:cNvSpPr/>
                        <wps:spPr>
                          <a:xfrm>
                            <a:off x="0" y="2248281"/>
                            <a:ext cx="662365" cy="189936"/>
                          </a:xfrm>
                          <a:prstGeom prst="rect">
                            <a:avLst/>
                          </a:prstGeom>
                          <a:ln>
                            <a:noFill/>
                          </a:ln>
                        </wps:spPr>
                        <wps:txbx>
                          <w:txbxContent>
                            <w:p w14:paraId="0EFCD94F" w14:textId="77777777" w:rsidR="00A97412" w:rsidRDefault="00000000">
                              <w:r>
                                <w:rPr>
                                  <w:b/>
                                  <w:u w:val="single" w:color="000000"/>
                                </w:rPr>
                                <w:t>Satélites</w:t>
                              </w:r>
                            </w:p>
                          </w:txbxContent>
                        </wps:txbx>
                        <wps:bodyPr horzOverflow="overflow" vert="horz" lIns="0" tIns="0" rIns="0" bIns="0" rtlCol="0">
                          <a:noAutofit/>
                        </wps:bodyPr>
                      </wps:wsp>
                      <wps:wsp>
                        <wps:cNvPr id="304587" name="Rectangle 304587"/>
                        <wps:cNvSpPr/>
                        <wps:spPr>
                          <a:xfrm>
                            <a:off x="498297" y="2248281"/>
                            <a:ext cx="42144" cy="189936"/>
                          </a:xfrm>
                          <a:prstGeom prst="rect">
                            <a:avLst/>
                          </a:prstGeom>
                          <a:ln>
                            <a:noFill/>
                          </a:ln>
                        </wps:spPr>
                        <wps:txbx>
                          <w:txbxContent>
                            <w:p w14:paraId="7051A637" w14:textId="77777777" w:rsidR="00A97412" w:rsidRDefault="00000000">
                              <w:r>
                                <w:rPr>
                                  <w:b/>
                                </w:rPr>
                                <w:t xml:space="preserve"> </w:t>
                              </w:r>
                            </w:p>
                          </w:txbxContent>
                        </wps:txbx>
                        <wps:bodyPr horzOverflow="overflow" vert="horz" lIns="0" tIns="0" rIns="0" bIns="0" rtlCol="0">
                          <a:noAutofit/>
                        </wps:bodyPr>
                      </wps:wsp>
                      <pic:pic xmlns:pic="http://schemas.openxmlformats.org/drawingml/2006/picture">
                        <pic:nvPicPr>
                          <pic:cNvPr id="39041" name="Picture 39041"/>
                          <pic:cNvPicPr/>
                        </pic:nvPicPr>
                        <pic:blipFill>
                          <a:blip r:embed="rId1019"/>
                          <a:stretch>
                            <a:fillRect/>
                          </a:stretch>
                        </pic:blipFill>
                        <pic:spPr>
                          <a:xfrm>
                            <a:off x="63716" y="278003"/>
                            <a:ext cx="5684520" cy="1813560"/>
                          </a:xfrm>
                          <a:prstGeom prst="rect">
                            <a:avLst/>
                          </a:prstGeom>
                        </pic:spPr>
                      </pic:pic>
                      <wps:wsp>
                        <wps:cNvPr id="39042" name="Shape 39042"/>
                        <wps:cNvSpPr/>
                        <wps:spPr>
                          <a:xfrm>
                            <a:off x="13411" y="273431"/>
                            <a:ext cx="5739384" cy="1822704"/>
                          </a:xfrm>
                          <a:custGeom>
                            <a:avLst/>
                            <a:gdLst/>
                            <a:ahLst/>
                            <a:cxnLst/>
                            <a:rect l="0" t="0" r="0" b="0"/>
                            <a:pathLst>
                              <a:path w="5739384" h="1822704">
                                <a:moveTo>
                                  <a:pt x="0" y="1822704"/>
                                </a:moveTo>
                                <a:lnTo>
                                  <a:pt x="5739384" y="1822704"/>
                                </a:lnTo>
                                <a:lnTo>
                                  <a:pt x="5739384" y="0"/>
                                </a:lnTo>
                                <a:lnTo>
                                  <a:pt x="0" y="0"/>
                                </a:lnTo>
                                <a:close/>
                              </a:path>
                            </a:pathLst>
                          </a:custGeom>
                          <a:ln w="9144" cap="flat">
                            <a:round/>
                          </a:ln>
                        </wps:spPr>
                        <wps:style>
                          <a:lnRef idx="1">
                            <a:srgbClr val="5B9BD5"/>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04591" style="width:457.011pt;height:188.275pt;mso-position-horizontal-relative:char;mso-position-vertical-relative:line" coordsize="58040,23910">
                <v:rect id="Rectangle 304585" style="position:absolute;width:18192;height:1899;left:0;top:0;" filled="f" stroked="f">
                  <v:textbox inset="0,0,0,0">
                    <w:txbxContent>
                      <w:p>
                        <w:pPr>
                          <w:spacing w:before="0" w:after="160" w:line="259" w:lineRule="auto"/>
                        </w:pPr>
                        <w:r>
                          <w:rPr>
                            <w:rFonts w:cs="Calibri" w:hAnsi="Calibri" w:eastAsia="Calibri" w:ascii="Calibri"/>
                            <w:b w:val="1"/>
                            <w:sz w:val="22"/>
                            <w:u w:val="single" w:color="000000"/>
                          </w:rPr>
                          <w:t xml:space="preserve">Redes Internas (Indoor)</w:t>
                        </w:r>
                      </w:p>
                    </w:txbxContent>
                  </v:textbox>
                </v:rect>
                <v:rect id="Rectangle 39033" style="position:absolute;width:421;height:1899;left:13688;top:0;" filled="f" stroked="f">
                  <v:textbox inset="0,0,0,0">
                    <w:txbxContent>
                      <w:p>
                        <w:pPr>
                          <w:spacing w:before="0" w:after="160" w:line="259" w:lineRule="auto"/>
                        </w:pPr>
                        <w:r>
                          <w:rPr>
                            <w:rFonts w:cs="Calibri" w:hAnsi="Calibri" w:eastAsia="Calibri" w:ascii="Calibri"/>
                            <w:b w:val="1"/>
                            <w:sz w:val="22"/>
                          </w:rPr>
                          <w:t xml:space="preserve"> </w:t>
                        </w:r>
                      </w:p>
                    </w:txbxContent>
                  </v:textbox>
                </v:rect>
                <v:rect id="Rectangle 39035" style="position:absolute;width:421;height:1899;left:57723;top:20013;" filled="f" stroked="f">
                  <v:textbox inset="0,0,0,0">
                    <w:txbxContent>
                      <w:p>
                        <w:pPr>
                          <w:spacing w:before="0" w:after="160" w:line="259" w:lineRule="auto"/>
                        </w:pPr>
                        <w:r>
                          <w:rPr>
                            <w:rFonts w:cs="Calibri" w:hAnsi="Calibri" w:eastAsia="Calibri" w:ascii="Calibri"/>
                            <w:sz w:val="22"/>
                          </w:rPr>
                          <w:t xml:space="preserve"> </w:t>
                        </w:r>
                      </w:p>
                    </w:txbxContent>
                  </v:textbox>
                </v:rect>
                <v:rect id="Rectangle 304586" style="position:absolute;width:6623;height:1899;left:0;top:22482;" filled="f" stroked="f">
                  <v:textbox inset="0,0,0,0">
                    <w:txbxContent>
                      <w:p>
                        <w:pPr>
                          <w:spacing w:before="0" w:after="160" w:line="259" w:lineRule="auto"/>
                        </w:pPr>
                        <w:r>
                          <w:rPr>
                            <w:rFonts w:cs="Calibri" w:hAnsi="Calibri" w:eastAsia="Calibri" w:ascii="Calibri"/>
                            <w:b w:val="1"/>
                            <w:sz w:val="22"/>
                            <w:u w:val="single" w:color="000000"/>
                          </w:rPr>
                          <w:t xml:space="preserve">Satélites</w:t>
                        </w:r>
                      </w:p>
                    </w:txbxContent>
                  </v:textbox>
                </v:rect>
                <v:rect id="Rectangle 304587" style="position:absolute;width:421;height:1899;left:4982;top:22482;" filled="f" stroked="f">
                  <v:textbox inset="0,0,0,0">
                    <w:txbxContent>
                      <w:p>
                        <w:pPr>
                          <w:spacing w:before="0" w:after="160" w:line="259" w:lineRule="auto"/>
                        </w:pPr>
                        <w:r>
                          <w:rPr>
                            <w:rFonts w:cs="Calibri" w:hAnsi="Calibri" w:eastAsia="Calibri" w:ascii="Calibri"/>
                            <w:b w:val="1"/>
                            <w:sz w:val="22"/>
                          </w:rPr>
                          <w:t xml:space="preserve"> </w:t>
                        </w:r>
                      </w:p>
                    </w:txbxContent>
                  </v:textbox>
                </v:rect>
                <v:shape id="Picture 39041" style="position:absolute;width:56845;height:18135;left:637;top:2780;" filled="f">
                  <v:imagedata r:id="rId1020"/>
                </v:shape>
                <v:shape id="Shape 39042" style="position:absolute;width:57393;height:18227;left:134;top:2734;" coordsize="5739384,1822704" path="m0,1822704l5739384,1822704l5739384,0l0,0x">
                  <v:stroke weight="0.72pt" endcap="flat" joinstyle="round" on="true" color="#5b9bd5"/>
                  <v:fill on="false" color="#000000" opacity="0"/>
                </v:shape>
              </v:group>
            </w:pict>
          </mc:Fallback>
        </mc:AlternateContent>
      </w:r>
    </w:p>
    <w:p w14:paraId="7D3AD911" w14:textId="77777777" w:rsidR="00A97412" w:rsidRDefault="00000000">
      <w:pPr>
        <w:spacing w:after="0"/>
        <w:ind w:left="21"/>
      </w:pPr>
      <w:r>
        <w:rPr>
          <w:noProof/>
        </w:rPr>
        <mc:AlternateContent>
          <mc:Choice Requires="wpg">
            <w:drawing>
              <wp:inline distT="0" distB="0" distL="0" distR="0" wp14:anchorId="661E60B0" wp14:editId="36702D55">
                <wp:extent cx="5752529" cy="1622613"/>
                <wp:effectExtent l="0" t="0" r="0" b="0"/>
                <wp:docPr id="304592" name="Group 304592"/>
                <wp:cNvGraphicFramePr/>
                <a:graphic xmlns:a="http://schemas.openxmlformats.org/drawingml/2006/main">
                  <a:graphicData uri="http://schemas.microsoft.com/office/word/2010/wordprocessingGroup">
                    <wpg:wgp>
                      <wpg:cNvGrpSpPr/>
                      <wpg:grpSpPr>
                        <a:xfrm>
                          <a:off x="0" y="0"/>
                          <a:ext cx="5752529" cy="1622613"/>
                          <a:chOff x="0" y="0"/>
                          <a:chExt cx="5752529" cy="1622613"/>
                        </a:xfrm>
                      </wpg:grpSpPr>
                      <wps:wsp>
                        <wps:cNvPr id="39039" name="Rectangle 39039"/>
                        <wps:cNvSpPr/>
                        <wps:spPr>
                          <a:xfrm>
                            <a:off x="5720842" y="1479804"/>
                            <a:ext cx="42144" cy="189937"/>
                          </a:xfrm>
                          <a:prstGeom prst="rect">
                            <a:avLst/>
                          </a:prstGeom>
                          <a:ln>
                            <a:noFill/>
                          </a:ln>
                        </wps:spPr>
                        <wps:txbx>
                          <w:txbxContent>
                            <w:p w14:paraId="66F1438D" w14:textId="77777777" w:rsidR="00A97412" w:rsidRDefault="00000000">
                              <w:r>
                                <w:t xml:space="preserve"> </w:t>
                              </w:r>
                            </w:p>
                          </w:txbxContent>
                        </wps:txbx>
                        <wps:bodyPr horzOverflow="overflow" vert="horz" lIns="0" tIns="0" rIns="0" bIns="0" rtlCol="0">
                          <a:noAutofit/>
                        </wps:bodyPr>
                      </wps:wsp>
                      <pic:pic xmlns:pic="http://schemas.openxmlformats.org/drawingml/2006/picture">
                        <pic:nvPicPr>
                          <pic:cNvPr id="39044" name="Picture 39044"/>
                          <pic:cNvPicPr/>
                        </pic:nvPicPr>
                        <pic:blipFill>
                          <a:blip r:embed="rId1021"/>
                          <a:stretch>
                            <a:fillRect/>
                          </a:stretch>
                        </pic:blipFill>
                        <pic:spPr>
                          <a:xfrm>
                            <a:off x="126492" y="4572"/>
                            <a:ext cx="5567172" cy="1569720"/>
                          </a:xfrm>
                          <a:prstGeom prst="rect">
                            <a:avLst/>
                          </a:prstGeom>
                        </pic:spPr>
                      </pic:pic>
                      <wps:wsp>
                        <wps:cNvPr id="39045" name="Shape 39045"/>
                        <wps:cNvSpPr/>
                        <wps:spPr>
                          <a:xfrm>
                            <a:off x="0" y="0"/>
                            <a:ext cx="5698236" cy="1578864"/>
                          </a:xfrm>
                          <a:custGeom>
                            <a:avLst/>
                            <a:gdLst/>
                            <a:ahLst/>
                            <a:cxnLst/>
                            <a:rect l="0" t="0" r="0" b="0"/>
                            <a:pathLst>
                              <a:path w="5698236" h="1578864">
                                <a:moveTo>
                                  <a:pt x="0" y="1578864"/>
                                </a:moveTo>
                                <a:lnTo>
                                  <a:pt x="5698236" y="1578864"/>
                                </a:lnTo>
                                <a:lnTo>
                                  <a:pt x="5698236" y="0"/>
                                </a:lnTo>
                                <a:lnTo>
                                  <a:pt x="0" y="0"/>
                                </a:lnTo>
                                <a:close/>
                              </a:path>
                            </a:pathLst>
                          </a:custGeom>
                          <a:ln w="9144" cap="flat">
                            <a:round/>
                          </a:ln>
                        </wps:spPr>
                        <wps:style>
                          <a:lnRef idx="1">
                            <a:srgbClr val="5B9BD5"/>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04592" style="width:452.955pt;height:127.765pt;mso-position-horizontal-relative:char;mso-position-vertical-relative:line" coordsize="57525,16226">
                <v:rect id="Rectangle 39039" style="position:absolute;width:421;height:1899;left:57208;top:14798;" filled="f" stroked="f">
                  <v:textbox inset="0,0,0,0">
                    <w:txbxContent>
                      <w:p>
                        <w:pPr>
                          <w:spacing w:before="0" w:after="160" w:line="259" w:lineRule="auto"/>
                        </w:pPr>
                        <w:r>
                          <w:rPr>
                            <w:rFonts w:cs="Calibri" w:hAnsi="Calibri" w:eastAsia="Calibri" w:ascii="Calibri"/>
                            <w:sz w:val="22"/>
                          </w:rPr>
                          <w:t xml:space="preserve"> </w:t>
                        </w:r>
                      </w:p>
                    </w:txbxContent>
                  </v:textbox>
                </v:rect>
                <v:shape id="Picture 39044" style="position:absolute;width:55671;height:15697;left:1264;top:45;" filled="f">
                  <v:imagedata r:id="rId1022"/>
                </v:shape>
                <v:shape id="Shape 39045" style="position:absolute;width:56982;height:15788;left:0;top:0;" coordsize="5698236,1578864" path="m0,1578864l5698236,1578864l5698236,0l0,0x">
                  <v:stroke weight="0.72pt" endcap="flat" joinstyle="round" on="true" color="#5b9bd5"/>
                  <v:fill on="false" color="#000000" opacity="0"/>
                </v:shape>
              </v:group>
            </w:pict>
          </mc:Fallback>
        </mc:AlternateContent>
      </w:r>
    </w:p>
    <w:p w14:paraId="55A654A4" w14:textId="77777777" w:rsidR="00A97412" w:rsidRDefault="00000000">
      <w:pPr>
        <w:spacing w:after="0" w:line="265" w:lineRule="auto"/>
        <w:ind w:left="-5" w:hanging="10"/>
      </w:pPr>
      <w:r>
        <w:rPr>
          <w:b/>
          <w:u w:val="single" w:color="000000"/>
        </w:rPr>
        <w:t>Clasificación de las redes Móviles e inalámbricas</w:t>
      </w:r>
      <w:r>
        <w:rPr>
          <w:b/>
        </w:rPr>
        <w:t xml:space="preserve"> </w:t>
      </w:r>
    </w:p>
    <w:p w14:paraId="6909EDF8" w14:textId="77777777" w:rsidR="00A97412" w:rsidRDefault="00000000">
      <w:pPr>
        <w:spacing w:after="182"/>
        <w:ind w:right="-19"/>
      </w:pPr>
      <w:r>
        <w:rPr>
          <w:noProof/>
        </w:rPr>
        <w:lastRenderedPageBreak/>
        <mc:AlternateContent>
          <mc:Choice Requires="wpg">
            <w:drawing>
              <wp:inline distT="0" distB="0" distL="0" distR="0" wp14:anchorId="0887F737" wp14:editId="6323AA95">
                <wp:extent cx="5824411" cy="4450522"/>
                <wp:effectExtent l="0" t="0" r="0" b="0"/>
                <wp:docPr id="304275" name="Group 304275"/>
                <wp:cNvGraphicFramePr/>
                <a:graphic xmlns:a="http://schemas.openxmlformats.org/drawingml/2006/main">
                  <a:graphicData uri="http://schemas.microsoft.com/office/word/2010/wordprocessingGroup">
                    <wpg:wgp>
                      <wpg:cNvGrpSpPr/>
                      <wpg:grpSpPr>
                        <a:xfrm>
                          <a:off x="0" y="0"/>
                          <a:ext cx="5824411" cy="4450522"/>
                          <a:chOff x="0" y="0"/>
                          <a:chExt cx="5824411" cy="4450522"/>
                        </a:xfrm>
                      </wpg:grpSpPr>
                      <wps:wsp>
                        <wps:cNvPr id="39071" name="Rectangle 39071"/>
                        <wps:cNvSpPr/>
                        <wps:spPr>
                          <a:xfrm>
                            <a:off x="5792724" y="718058"/>
                            <a:ext cx="42144" cy="189937"/>
                          </a:xfrm>
                          <a:prstGeom prst="rect">
                            <a:avLst/>
                          </a:prstGeom>
                          <a:ln>
                            <a:noFill/>
                          </a:ln>
                        </wps:spPr>
                        <wps:txbx>
                          <w:txbxContent>
                            <w:p w14:paraId="73AFFD66" w14:textId="77777777" w:rsidR="00A97412" w:rsidRDefault="00000000">
                              <w:r>
                                <w:t xml:space="preserve"> </w:t>
                              </w:r>
                            </w:p>
                          </w:txbxContent>
                        </wps:txbx>
                        <wps:bodyPr horzOverflow="overflow" vert="horz" lIns="0" tIns="0" rIns="0" bIns="0" rtlCol="0">
                          <a:noAutofit/>
                        </wps:bodyPr>
                      </wps:wsp>
                      <wps:wsp>
                        <wps:cNvPr id="39072" name="Rectangle 39072"/>
                        <wps:cNvSpPr/>
                        <wps:spPr>
                          <a:xfrm>
                            <a:off x="5758942" y="4059301"/>
                            <a:ext cx="42144" cy="189937"/>
                          </a:xfrm>
                          <a:prstGeom prst="rect">
                            <a:avLst/>
                          </a:prstGeom>
                          <a:ln>
                            <a:noFill/>
                          </a:ln>
                        </wps:spPr>
                        <wps:txbx>
                          <w:txbxContent>
                            <w:p w14:paraId="2D43BE7C" w14:textId="77777777" w:rsidR="00A97412" w:rsidRDefault="00000000">
                              <w:r>
                                <w:t xml:space="preserve"> </w:t>
                              </w:r>
                            </w:p>
                          </w:txbxContent>
                        </wps:txbx>
                        <wps:bodyPr horzOverflow="overflow" vert="horz" lIns="0" tIns="0" rIns="0" bIns="0" rtlCol="0">
                          <a:noAutofit/>
                        </wps:bodyPr>
                      </wps:wsp>
                      <wps:wsp>
                        <wps:cNvPr id="304271" name="Rectangle 304271"/>
                        <wps:cNvSpPr/>
                        <wps:spPr>
                          <a:xfrm>
                            <a:off x="305" y="4307713"/>
                            <a:ext cx="1992317" cy="189937"/>
                          </a:xfrm>
                          <a:prstGeom prst="rect">
                            <a:avLst/>
                          </a:prstGeom>
                          <a:ln>
                            <a:noFill/>
                          </a:ln>
                        </wps:spPr>
                        <wps:txbx>
                          <w:txbxContent>
                            <w:p w14:paraId="6F8398B6" w14:textId="77777777" w:rsidR="00A97412" w:rsidRDefault="00000000">
                              <w:r>
                                <w:rPr>
                                  <w:b/>
                                  <w:u w:val="single" w:color="000000"/>
                                </w:rPr>
                                <w:t>Redes con Infraestructura</w:t>
                              </w:r>
                            </w:p>
                          </w:txbxContent>
                        </wps:txbx>
                        <wps:bodyPr horzOverflow="overflow" vert="horz" lIns="0" tIns="0" rIns="0" bIns="0" rtlCol="0">
                          <a:noAutofit/>
                        </wps:bodyPr>
                      </wps:wsp>
                      <wps:wsp>
                        <wps:cNvPr id="39074" name="Rectangle 39074"/>
                        <wps:cNvSpPr/>
                        <wps:spPr>
                          <a:xfrm>
                            <a:off x="1497203" y="4307713"/>
                            <a:ext cx="42144" cy="189937"/>
                          </a:xfrm>
                          <a:prstGeom prst="rect">
                            <a:avLst/>
                          </a:prstGeom>
                          <a:ln>
                            <a:noFill/>
                          </a:ln>
                        </wps:spPr>
                        <wps:txbx>
                          <w:txbxContent>
                            <w:p w14:paraId="0F8C4E44" w14:textId="77777777" w:rsidR="00A97412" w:rsidRDefault="00000000">
                              <w:r>
                                <w:rPr>
                                  <w:b/>
                                </w:rPr>
                                <w:t xml:space="preserve"> </w:t>
                              </w:r>
                            </w:p>
                          </w:txbxContent>
                        </wps:txbx>
                        <wps:bodyPr horzOverflow="overflow" vert="horz" lIns="0" tIns="0" rIns="0" bIns="0" rtlCol="0">
                          <a:noAutofit/>
                        </wps:bodyPr>
                      </wps:wsp>
                      <pic:pic xmlns:pic="http://schemas.openxmlformats.org/drawingml/2006/picture">
                        <pic:nvPicPr>
                          <pic:cNvPr id="39080" name="Picture 39080"/>
                          <pic:cNvPicPr/>
                        </pic:nvPicPr>
                        <pic:blipFill>
                          <a:blip r:embed="rId1023"/>
                          <a:stretch>
                            <a:fillRect/>
                          </a:stretch>
                        </pic:blipFill>
                        <pic:spPr>
                          <a:xfrm>
                            <a:off x="48768" y="4572"/>
                            <a:ext cx="5730240" cy="792480"/>
                          </a:xfrm>
                          <a:prstGeom prst="rect">
                            <a:avLst/>
                          </a:prstGeom>
                        </pic:spPr>
                      </pic:pic>
                      <wps:wsp>
                        <wps:cNvPr id="39081" name="Shape 39081"/>
                        <wps:cNvSpPr/>
                        <wps:spPr>
                          <a:xfrm>
                            <a:off x="13716" y="0"/>
                            <a:ext cx="5769864" cy="801624"/>
                          </a:xfrm>
                          <a:custGeom>
                            <a:avLst/>
                            <a:gdLst/>
                            <a:ahLst/>
                            <a:cxnLst/>
                            <a:rect l="0" t="0" r="0" b="0"/>
                            <a:pathLst>
                              <a:path w="5769864" h="801624">
                                <a:moveTo>
                                  <a:pt x="0" y="801624"/>
                                </a:moveTo>
                                <a:lnTo>
                                  <a:pt x="5769864" y="801624"/>
                                </a:lnTo>
                                <a:lnTo>
                                  <a:pt x="5769864" y="0"/>
                                </a:lnTo>
                                <a:lnTo>
                                  <a:pt x="0" y="0"/>
                                </a:lnTo>
                                <a:close/>
                              </a:path>
                            </a:pathLst>
                          </a:custGeom>
                          <a:ln w="9144" cap="flat">
                            <a:round/>
                          </a:ln>
                        </wps:spPr>
                        <wps:style>
                          <a:lnRef idx="1">
                            <a:srgbClr val="5B9BD5"/>
                          </a:lnRef>
                          <a:fillRef idx="0">
                            <a:srgbClr val="000000">
                              <a:alpha val="0"/>
                            </a:srgbClr>
                          </a:fillRef>
                          <a:effectRef idx="0">
                            <a:scrgbClr r="0" g="0" b="0"/>
                          </a:effectRef>
                          <a:fontRef idx="none"/>
                        </wps:style>
                        <wps:bodyPr/>
                      </wps:wsp>
                      <pic:pic xmlns:pic="http://schemas.openxmlformats.org/drawingml/2006/picture">
                        <pic:nvPicPr>
                          <pic:cNvPr id="39083" name="Picture 39083"/>
                          <pic:cNvPicPr/>
                        </pic:nvPicPr>
                        <pic:blipFill>
                          <a:blip r:embed="rId1024"/>
                          <a:stretch>
                            <a:fillRect/>
                          </a:stretch>
                        </pic:blipFill>
                        <pic:spPr>
                          <a:xfrm>
                            <a:off x="0" y="938784"/>
                            <a:ext cx="5759196" cy="3226308"/>
                          </a:xfrm>
                          <a:prstGeom prst="rect">
                            <a:avLst/>
                          </a:prstGeom>
                        </pic:spPr>
                      </pic:pic>
                    </wpg:wgp>
                  </a:graphicData>
                </a:graphic>
              </wp:inline>
            </w:drawing>
          </mc:Choice>
          <mc:Fallback xmlns:a="http://schemas.openxmlformats.org/drawingml/2006/main">
            <w:pict>
              <v:group id="Group 304275" style="width:458.615pt;height:350.435pt;mso-position-horizontal-relative:char;mso-position-vertical-relative:line" coordsize="58244,44505">
                <v:rect id="Rectangle 39071" style="position:absolute;width:421;height:1899;left:57927;top:7180;" filled="f" stroked="f">
                  <v:textbox inset="0,0,0,0">
                    <w:txbxContent>
                      <w:p>
                        <w:pPr>
                          <w:spacing w:before="0" w:after="160" w:line="259" w:lineRule="auto"/>
                        </w:pPr>
                        <w:r>
                          <w:rPr>
                            <w:rFonts w:cs="Calibri" w:hAnsi="Calibri" w:eastAsia="Calibri" w:ascii="Calibri"/>
                            <w:sz w:val="22"/>
                          </w:rPr>
                          <w:t xml:space="preserve"> </w:t>
                        </w:r>
                      </w:p>
                    </w:txbxContent>
                  </v:textbox>
                </v:rect>
                <v:rect id="Rectangle 39072" style="position:absolute;width:421;height:1899;left:57589;top:40593;" filled="f" stroked="f">
                  <v:textbox inset="0,0,0,0">
                    <w:txbxContent>
                      <w:p>
                        <w:pPr>
                          <w:spacing w:before="0" w:after="160" w:line="259" w:lineRule="auto"/>
                        </w:pPr>
                        <w:r>
                          <w:rPr>
                            <w:rFonts w:cs="Calibri" w:hAnsi="Calibri" w:eastAsia="Calibri" w:ascii="Calibri"/>
                            <w:sz w:val="22"/>
                          </w:rPr>
                          <w:t xml:space="preserve"> </w:t>
                        </w:r>
                      </w:p>
                    </w:txbxContent>
                  </v:textbox>
                </v:rect>
                <v:rect id="Rectangle 304271" style="position:absolute;width:19923;height:1899;left:3;top:43077;" filled="f" stroked="f">
                  <v:textbox inset="0,0,0,0">
                    <w:txbxContent>
                      <w:p>
                        <w:pPr>
                          <w:spacing w:before="0" w:after="160" w:line="259" w:lineRule="auto"/>
                        </w:pPr>
                        <w:r>
                          <w:rPr>
                            <w:rFonts w:cs="Calibri" w:hAnsi="Calibri" w:eastAsia="Calibri" w:ascii="Calibri"/>
                            <w:b w:val="1"/>
                            <w:sz w:val="22"/>
                            <w:u w:val="single" w:color="000000"/>
                          </w:rPr>
                          <w:t xml:space="preserve">Redes con Infraestructura</w:t>
                        </w:r>
                      </w:p>
                    </w:txbxContent>
                  </v:textbox>
                </v:rect>
                <v:rect id="Rectangle 39074" style="position:absolute;width:421;height:1899;left:14972;top:43077;" filled="f" stroked="f">
                  <v:textbox inset="0,0,0,0">
                    <w:txbxContent>
                      <w:p>
                        <w:pPr>
                          <w:spacing w:before="0" w:after="160" w:line="259" w:lineRule="auto"/>
                        </w:pPr>
                        <w:r>
                          <w:rPr>
                            <w:rFonts w:cs="Calibri" w:hAnsi="Calibri" w:eastAsia="Calibri" w:ascii="Calibri"/>
                            <w:b w:val="1"/>
                            <w:sz w:val="22"/>
                          </w:rPr>
                          <w:t xml:space="preserve"> </w:t>
                        </w:r>
                      </w:p>
                    </w:txbxContent>
                  </v:textbox>
                </v:rect>
                <v:shape id="Picture 39080" style="position:absolute;width:57302;height:7924;left:487;top:45;" filled="f">
                  <v:imagedata r:id="rId1025"/>
                </v:shape>
                <v:shape id="Shape 39081" style="position:absolute;width:57698;height:8016;left:137;top:0;" coordsize="5769864,801624" path="m0,801624l5769864,801624l5769864,0l0,0x">
                  <v:stroke weight="0.72pt" endcap="flat" joinstyle="round" on="true" color="#5b9bd5"/>
                  <v:fill on="false" color="#000000" opacity="0"/>
                </v:shape>
                <v:shape id="Picture 39083" style="position:absolute;width:57591;height:32263;left:0;top:9387;" filled="f">
                  <v:imagedata r:id="rId1026"/>
                </v:shape>
              </v:group>
            </w:pict>
          </mc:Fallback>
        </mc:AlternateContent>
      </w:r>
    </w:p>
    <w:p w14:paraId="3CFB2D7E" w14:textId="77777777" w:rsidR="00A97412" w:rsidRDefault="00000000">
      <w:pPr>
        <w:spacing w:after="98"/>
        <w:ind w:right="2206"/>
        <w:jc w:val="right"/>
      </w:pPr>
      <w:r>
        <w:rPr>
          <w:noProof/>
        </w:rPr>
        <w:drawing>
          <wp:inline distT="0" distB="0" distL="0" distR="0" wp14:anchorId="6A53F968" wp14:editId="3293FE79">
            <wp:extent cx="3358897" cy="2098548"/>
            <wp:effectExtent l="0" t="0" r="0" b="0"/>
            <wp:docPr id="39085" name="Picture 39085"/>
            <wp:cNvGraphicFramePr/>
            <a:graphic xmlns:a="http://schemas.openxmlformats.org/drawingml/2006/main">
              <a:graphicData uri="http://schemas.openxmlformats.org/drawingml/2006/picture">
                <pic:pic xmlns:pic="http://schemas.openxmlformats.org/drawingml/2006/picture">
                  <pic:nvPicPr>
                    <pic:cNvPr id="39085" name="Picture 39085"/>
                    <pic:cNvPicPr/>
                  </pic:nvPicPr>
                  <pic:blipFill>
                    <a:blip r:embed="rId1027"/>
                    <a:stretch>
                      <a:fillRect/>
                    </a:stretch>
                  </pic:blipFill>
                  <pic:spPr>
                    <a:xfrm>
                      <a:off x="0" y="0"/>
                      <a:ext cx="3358897" cy="2098548"/>
                    </a:xfrm>
                    <a:prstGeom prst="rect">
                      <a:avLst/>
                    </a:prstGeom>
                  </pic:spPr>
                </pic:pic>
              </a:graphicData>
            </a:graphic>
          </wp:inline>
        </w:drawing>
      </w:r>
      <w:r>
        <w:rPr>
          <w:b/>
        </w:rPr>
        <w:t xml:space="preserve"> </w:t>
      </w:r>
    </w:p>
    <w:p w14:paraId="0B0D11EB" w14:textId="77777777" w:rsidR="00A97412" w:rsidRDefault="00000000">
      <w:pPr>
        <w:spacing w:after="9" w:line="249" w:lineRule="auto"/>
        <w:ind w:left="10" w:right="784" w:hanging="10"/>
        <w:jc w:val="both"/>
      </w:pPr>
      <w:r>
        <w:t xml:space="preserve">Modelo de Referencia </w:t>
      </w:r>
    </w:p>
    <w:p w14:paraId="0F75215E" w14:textId="77777777" w:rsidR="00A97412" w:rsidRDefault="00000000">
      <w:pPr>
        <w:spacing w:after="226"/>
      </w:pPr>
      <w:r>
        <w:rPr>
          <w:noProof/>
        </w:rPr>
        <w:lastRenderedPageBreak/>
        <mc:AlternateContent>
          <mc:Choice Requires="wpg">
            <w:drawing>
              <wp:inline distT="0" distB="0" distL="0" distR="0" wp14:anchorId="72962CD0" wp14:editId="064224FF">
                <wp:extent cx="5785753" cy="4288979"/>
                <wp:effectExtent l="0" t="0" r="0" b="0"/>
                <wp:docPr id="305036" name="Group 305036"/>
                <wp:cNvGraphicFramePr/>
                <a:graphic xmlns:a="http://schemas.openxmlformats.org/drawingml/2006/main">
                  <a:graphicData uri="http://schemas.microsoft.com/office/word/2010/wordprocessingGroup">
                    <wpg:wgp>
                      <wpg:cNvGrpSpPr/>
                      <wpg:grpSpPr>
                        <a:xfrm>
                          <a:off x="0" y="0"/>
                          <a:ext cx="5785753" cy="4288979"/>
                          <a:chOff x="0" y="0"/>
                          <a:chExt cx="5785753" cy="4288979"/>
                        </a:xfrm>
                      </wpg:grpSpPr>
                      <wps:wsp>
                        <wps:cNvPr id="39108" name="Rectangle 39108"/>
                        <wps:cNvSpPr/>
                        <wps:spPr>
                          <a:xfrm>
                            <a:off x="5754065" y="3899028"/>
                            <a:ext cx="42144" cy="189937"/>
                          </a:xfrm>
                          <a:prstGeom prst="rect">
                            <a:avLst/>
                          </a:prstGeom>
                          <a:ln>
                            <a:noFill/>
                          </a:ln>
                        </wps:spPr>
                        <wps:txbx>
                          <w:txbxContent>
                            <w:p w14:paraId="5890BF20" w14:textId="77777777" w:rsidR="00A97412" w:rsidRDefault="00000000">
                              <w:r>
                                <w:t xml:space="preserve"> </w:t>
                              </w:r>
                            </w:p>
                          </w:txbxContent>
                        </wps:txbx>
                        <wps:bodyPr horzOverflow="overflow" vert="horz" lIns="0" tIns="0" rIns="0" bIns="0" rtlCol="0">
                          <a:noAutofit/>
                        </wps:bodyPr>
                      </wps:wsp>
                      <wps:wsp>
                        <wps:cNvPr id="39109" name="Rectangle 39109"/>
                        <wps:cNvSpPr/>
                        <wps:spPr>
                          <a:xfrm>
                            <a:off x="0" y="4146170"/>
                            <a:ext cx="42144" cy="189937"/>
                          </a:xfrm>
                          <a:prstGeom prst="rect">
                            <a:avLst/>
                          </a:prstGeom>
                          <a:ln>
                            <a:noFill/>
                          </a:ln>
                        </wps:spPr>
                        <wps:txbx>
                          <w:txbxContent>
                            <w:p w14:paraId="7AD33F2E" w14:textId="77777777" w:rsidR="00A97412" w:rsidRDefault="00000000">
                              <w:r>
                                <w:t xml:space="preserve"> </w:t>
                              </w:r>
                            </w:p>
                          </w:txbxContent>
                        </wps:txbx>
                        <wps:bodyPr horzOverflow="overflow" vert="horz" lIns="0" tIns="0" rIns="0" bIns="0" rtlCol="0">
                          <a:noAutofit/>
                        </wps:bodyPr>
                      </wps:wsp>
                      <pic:pic xmlns:pic="http://schemas.openxmlformats.org/drawingml/2006/picture">
                        <pic:nvPicPr>
                          <pic:cNvPr id="39117" name="Picture 39117"/>
                          <pic:cNvPicPr/>
                        </pic:nvPicPr>
                        <pic:blipFill>
                          <a:blip r:embed="rId1028"/>
                          <a:stretch>
                            <a:fillRect/>
                          </a:stretch>
                        </pic:blipFill>
                        <pic:spPr>
                          <a:xfrm>
                            <a:off x="17983" y="4573"/>
                            <a:ext cx="5719572" cy="3977640"/>
                          </a:xfrm>
                          <a:prstGeom prst="rect">
                            <a:avLst/>
                          </a:prstGeom>
                        </pic:spPr>
                      </pic:pic>
                      <wps:wsp>
                        <wps:cNvPr id="39118" name="Shape 39118"/>
                        <wps:cNvSpPr/>
                        <wps:spPr>
                          <a:xfrm>
                            <a:off x="13411" y="0"/>
                            <a:ext cx="5728716" cy="3986785"/>
                          </a:xfrm>
                          <a:custGeom>
                            <a:avLst/>
                            <a:gdLst/>
                            <a:ahLst/>
                            <a:cxnLst/>
                            <a:rect l="0" t="0" r="0" b="0"/>
                            <a:pathLst>
                              <a:path w="5728716" h="3986785">
                                <a:moveTo>
                                  <a:pt x="0" y="3986785"/>
                                </a:moveTo>
                                <a:lnTo>
                                  <a:pt x="5728716" y="3986785"/>
                                </a:lnTo>
                                <a:lnTo>
                                  <a:pt x="5728716" y="0"/>
                                </a:lnTo>
                                <a:lnTo>
                                  <a:pt x="0" y="0"/>
                                </a:lnTo>
                                <a:close/>
                              </a:path>
                            </a:pathLst>
                          </a:custGeom>
                          <a:ln w="9144" cap="flat">
                            <a:round/>
                          </a:ln>
                        </wps:spPr>
                        <wps:style>
                          <a:lnRef idx="1">
                            <a:srgbClr val="5B9BD5"/>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05036" style="width:455.571pt;height:337.715pt;mso-position-horizontal-relative:char;mso-position-vertical-relative:line" coordsize="57857,42889">
                <v:rect id="Rectangle 39108" style="position:absolute;width:421;height:1899;left:57540;top:38990;" filled="f" stroked="f">
                  <v:textbox inset="0,0,0,0">
                    <w:txbxContent>
                      <w:p>
                        <w:pPr>
                          <w:spacing w:before="0" w:after="160" w:line="259" w:lineRule="auto"/>
                        </w:pPr>
                        <w:r>
                          <w:rPr>
                            <w:rFonts w:cs="Calibri" w:hAnsi="Calibri" w:eastAsia="Calibri" w:ascii="Calibri"/>
                            <w:sz w:val="22"/>
                          </w:rPr>
                          <w:t xml:space="preserve"> </w:t>
                        </w:r>
                      </w:p>
                    </w:txbxContent>
                  </v:textbox>
                </v:rect>
                <v:rect id="Rectangle 39109" style="position:absolute;width:421;height:1899;left:0;top:41461;" filled="f" stroked="f">
                  <v:textbox inset="0,0,0,0">
                    <w:txbxContent>
                      <w:p>
                        <w:pPr>
                          <w:spacing w:before="0" w:after="160" w:line="259" w:lineRule="auto"/>
                        </w:pPr>
                        <w:r>
                          <w:rPr>
                            <w:rFonts w:cs="Calibri" w:hAnsi="Calibri" w:eastAsia="Calibri" w:ascii="Calibri"/>
                            <w:sz w:val="22"/>
                          </w:rPr>
                          <w:t xml:space="preserve"> </w:t>
                        </w:r>
                      </w:p>
                    </w:txbxContent>
                  </v:textbox>
                </v:rect>
                <v:shape id="Picture 39117" style="position:absolute;width:57195;height:39776;left:179;top:45;" filled="f">
                  <v:imagedata r:id="rId1029"/>
                </v:shape>
                <v:shape id="Shape 39118" style="position:absolute;width:57287;height:39867;left:134;top:0;" coordsize="5728716,3986785" path="m0,3986785l5728716,3986785l5728716,0l0,0x">
                  <v:stroke weight="0.72pt" endcap="flat" joinstyle="round" on="true" color="#5b9bd5"/>
                  <v:fill on="false" color="#000000" opacity="0"/>
                </v:shape>
              </v:group>
            </w:pict>
          </mc:Fallback>
        </mc:AlternateContent>
      </w:r>
    </w:p>
    <w:p w14:paraId="1B8DC115" w14:textId="77777777" w:rsidR="00A97412" w:rsidRDefault="00000000">
      <w:pPr>
        <w:spacing w:after="158"/>
      </w:pPr>
      <w:r>
        <w:t xml:space="preserve"> </w:t>
      </w:r>
    </w:p>
    <w:p w14:paraId="2835035E" w14:textId="77777777" w:rsidR="00A97412" w:rsidRDefault="00000000">
      <w:pPr>
        <w:spacing w:after="127" w:line="249" w:lineRule="auto"/>
        <w:ind w:left="10" w:right="784" w:hanging="10"/>
        <w:jc w:val="both"/>
      </w:pPr>
      <w:r>
        <w:t xml:space="preserve">Arquitectura de Protocolos </w:t>
      </w:r>
    </w:p>
    <w:p w14:paraId="14CF0498" w14:textId="77777777" w:rsidR="00A97412" w:rsidRDefault="00000000">
      <w:pPr>
        <w:spacing w:after="112"/>
        <w:ind w:right="1836"/>
        <w:jc w:val="right"/>
      </w:pPr>
      <w:r>
        <w:rPr>
          <w:noProof/>
        </w:rPr>
        <w:drawing>
          <wp:inline distT="0" distB="0" distL="0" distR="0" wp14:anchorId="329200D0" wp14:editId="2635EB8E">
            <wp:extent cx="3828288" cy="2913888"/>
            <wp:effectExtent l="0" t="0" r="0" b="0"/>
            <wp:docPr id="39120" name="Picture 39120"/>
            <wp:cNvGraphicFramePr/>
            <a:graphic xmlns:a="http://schemas.openxmlformats.org/drawingml/2006/main">
              <a:graphicData uri="http://schemas.openxmlformats.org/drawingml/2006/picture">
                <pic:pic xmlns:pic="http://schemas.openxmlformats.org/drawingml/2006/picture">
                  <pic:nvPicPr>
                    <pic:cNvPr id="39120" name="Picture 39120"/>
                    <pic:cNvPicPr/>
                  </pic:nvPicPr>
                  <pic:blipFill>
                    <a:blip r:embed="rId1030"/>
                    <a:stretch>
                      <a:fillRect/>
                    </a:stretch>
                  </pic:blipFill>
                  <pic:spPr>
                    <a:xfrm>
                      <a:off x="0" y="0"/>
                      <a:ext cx="3828288" cy="2913888"/>
                    </a:xfrm>
                    <a:prstGeom prst="rect">
                      <a:avLst/>
                    </a:prstGeom>
                  </pic:spPr>
                </pic:pic>
              </a:graphicData>
            </a:graphic>
          </wp:inline>
        </w:drawing>
      </w:r>
      <w:r>
        <w:t xml:space="preserve"> </w:t>
      </w:r>
    </w:p>
    <w:p w14:paraId="64EFEDB8" w14:textId="77777777" w:rsidR="00A97412" w:rsidRDefault="00000000">
      <w:pPr>
        <w:spacing w:after="0"/>
      </w:pPr>
      <w:r>
        <w:t xml:space="preserve"> </w:t>
      </w:r>
      <w:r>
        <w:tab/>
        <w:t xml:space="preserve"> </w:t>
      </w:r>
    </w:p>
    <w:p w14:paraId="637F9604" w14:textId="77777777" w:rsidR="00A97412" w:rsidRDefault="00000000">
      <w:pPr>
        <w:spacing w:after="66"/>
      </w:pPr>
      <w:r>
        <w:rPr>
          <w:b/>
          <w:sz w:val="32"/>
          <w:u w:val="single" w:color="000000"/>
        </w:rPr>
        <w:t>IP MOVIL (MIP)</w:t>
      </w:r>
      <w:r>
        <w:rPr>
          <w:b/>
          <w:sz w:val="32"/>
        </w:rPr>
        <w:t xml:space="preserve"> </w:t>
      </w:r>
    </w:p>
    <w:p w14:paraId="30AB000E" w14:textId="77777777" w:rsidR="00A97412" w:rsidRDefault="00000000">
      <w:pPr>
        <w:spacing w:after="158"/>
      </w:pPr>
      <w:r>
        <w:lastRenderedPageBreak/>
        <w:t xml:space="preserve"> </w:t>
      </w:r>
    </w:p>
    <w:p w14:paraId="2B2DE271" w14:textId="77777777" w:rsidR="00A97412" w:rsidRDefault="00000000">
      <w:pPr>
        <w:spacing w:after="161"/>
        <w:ind w:left="10" w:right="632" w:hanging="10"/>
        <w:jc w:val="both"/>
      </w:pPr>
      <w:r>
        <w:rPr>
          <w:color w:val="252525"/>
        </w:rPr>
        <w:t xml:space="preserve">Mobile IP ofrece un mecanismo eficiente y escalable para nodos móviles dentro de Internet. Con Mobile IP, los nodos pueden cambiar sus puntos de acceso a Internet sin tener que cambiar su dirección IP. Esto permite mantener el transporte y conexiones de alto nivel mientras se mueve. La movilidad del nodo es realizada sin la necesidad de propagar las rutas de los hosts a través del enrutamiento. </w:t>
      </w:r>
    </w:p>
    <w:p w14:paraId="1A54DC39" w14:textId="77777777" w:rsidR="00A97412" w:rsidRDefault="00000000">
      <w:pPr>
        <w:spacing w:after="239"/>
      </w:pPr>
      <w:r>
        <w:t xml:space="preserve"> </w:t>
      </w:r>
    </w:p>
    <w:p w14:paraId="44914203" w14:textId="77777777" w:rsidR="00A97412" w:rsidRDefault="00000000">
      <w:pPr>
        <w:spacing w:after="98"/>
        <w:ind w:left="-5" w:hanging="10"/>
      </w:pPr>
      <w:r>
        <w:rPr>
          <w:rFonts w:ascii="Arial" w:eastAsia="Arial" w:hAnsi="Arial" w:cs="Arial"/>
          <w:b/>
          <w:color w:val="252525"/>
          <w:sz w:val="21"/>
          <w:u w:val="single" w:color="252525"/>
        </w:rPr>
        <w:t>Aplicaciones:</w:t>
      </w:r>
      <w:r>
        <w:rPr>
          <w:rFonts w:ascii="Arial" w:eastAsia="Arial" w:hAnsi="Arial" w:cs="Arial"/>
          <w:b/>
          <w:color w:val="252525"/>
          <w:sz w:val="21"/>
        </w:rPr>
        <w:t xml:space="preserve"> </w:t>
      </w:r>
    </w:p>
    <w:p w14:paraId="139E35A0" w14:textId="77777777" w:rsidR="00A97412" w:rsidRDefault="00000000">
      <w:pPr>
        <w:spacing w:after="165" w:line="253" w:lineRule="auto"/>
        <w:ind w:left="9" w:right="605"/>
      </w:pPr>
      <w:r>
        <w:rPr>
          <w:rFonts w:ascii="Arial" w:eastAsia="Arial" w:hAnsi="Arial" w:cs="Arial"/>
          <w:color w:val="252525"/>
          <w:sz w:val="21"/>
        </w:rPr>
        <w:t xml:space="preserve">Mobile IP no es necesaria dentro de los sistemas celulares, tales como 3G, para proporcionar la transparencia cuando los usuarios de Internet migran entre las torres celulares, ya que estos sistemas proporcionan su propio traspaso capa de enlace de datos y mecanismos de itinerancia. Sin embargo, se utiliza a menudo en los sistemas 3G para permitir la movilidad IP sin fisuras entre diferentes </w:t>
      </w:r>
      <w:r>
        <w:rPr>
          <w:rFonts w:ascii="Arial" w:eastAsia="Arial" w:hAnsi="Arial" w:cs="Arial"/>
          <w:b/>
          <w:color w:val="252525"/>
          <w:sz w:val="21"/>
        </w:rPr>
        <w:t>paquetes de datos nodo de servicio de</w:t>
      </w:r>
      <w:r>
        <w:rPr>
          <w:rFonts w:ascii="Arial" w:eastAsia="Arial" w:hAnsi="Arial" w:cs="Arial"/>
          <w:color w:val="252525"/>
          <w:sz w:val="21"/>
        </w:rPr>
        <w:t xml:space="preserve"> dominios </w:t>
      </w:r>
      <w:r>
        <w:rPr>
          <w:rFonts w:ascii="Arial" w:eastAsia="Arial" w:hAnsi="Arial" w:cs="Arial"/>
          <w:b/>
          <w:color w:val="252525"/>
          <w:sz w:val="21"/>
        </w:rPr>
        <w:t>(PDSN).</w:t>
      </w:r>
      <w:r>
        <w:t xml:space="preserve"> </w:t>
      </w:r>
    </w:p>
    <w:p w14:paraId="377BE802" w14:textId="77777777" w:rsidR="00A97412" w:rsidRDefault="00000000">
      <w:pPr>
        <w:spacing w:after="161"/>
        <w:ind w:left="10" w:right="632" w:hanging="10"/>
        <w:jc w:val="both"/>
      </w:pPr>
      <w:r>
        <w:rPr>
          <w:color w:val="252525"/>
        </w:rPr>
        <w:t xml:space="preserve">Mobile IP se encuentra frecuentemente en entornos: </w:t>
      </w:r>
    </w:p>
    <w:p w14:paraId="27806700" w14:textId="77777777" w:rsidR="00A97412" w:rsidRDefault="00000000">
      <w:pPr>
        <w:spacing w:after="159"/>
        <w:ind w:left="10" w:right="632" w:hanging="10"/>
        <w:jc w:val="both"/>
      </w:pPr>
      <w:r>
        <w:rPr>
          <w:b/>
          <w:color w:val="252525"/>
        </w:rPr>
        <w:t>Wireless WLAN</w:t>
      </w:r>
      <w:r>
        <w:rPr>
          <w:color w:val="252525"/>
        </w:rPr>
        <w:t xml:space="preserve"> (redes inalámbricas) donde los usuarios necesitan llevar sus dispositivos a través de varias redes (</w:t>
      </w:r>
      <w:proofErr w:type="spellStart"/>
      <w:r>
        <w:rPr>
          <w:b/>
          <w:color w:val="252525"/>
        </w:rPr>
        <w:t>LANs</w:t>
      </w:r>
      <w:proofErr w:type="spellEnd"/>
      <w:r>
        <w:rPr>
          <w:color w:val="252525"/>
        </w:rPr>
        <w:t xml:space="preserve">) con diferentes direcciones IP. Esto también se puede usar en redes </w:t>
      </w:r>
      <w:r>
        <w:rPr>
          <w:b/>
          <w:color w:val="252525"/>
        </w:rPr>
        <w:t>3G</w:t>
      </w:r>
      <w:r>
        <w:rPr>
          <w:color w:val="252525"/>
        </w:rPr>
        <w:t xml:space="preserve"> para ofrecer transparencia cuando </w:t>
      </w:r>
      <w:proofErr w:type="gramStart"/>
      <w:r>
        <w:rPr>
          <w:color w:val="252525"/>
        </w:rPr>
        <w:t>los usuario</w:t>
      </w:r>
      <w:proofErr w:type="gramEnd"/>
      <w:r>
        <w:rPr>
          <w:color w:val="252525"/>
        </w:rPr>
        <w:t xml:space="preserve">(a)s de Internet migran entre las antenas celulares. </w:t>
      </w:r>
    </w:p>
    <w:p w14:paraId="03FC2F6A" w14:textId="77777777" w:rsidR="00A97412" w:rsidRDefault="00000000">
      <w:pPr>
        <w:spacing w:after="240"/>
        <w:ind w:left="10" w:right="632" w:hanging="10"/>
        <w:jc w:val="both"/>
      </w:pPr>
      <w:r>
        <w:rPr>
          <w:color w:val="252525"/>
        </w:rPr>
        <w:t xml:space="preserve">En muchas aplicaciones, como </w:t>
      </w:r>
      <w:r>
        <w:rPr>
          <w:b/>
          <w:color w:val="252525"/>
        </w:rPr>
        <w:t>VPN y VoIP</w:t>
      </w:r>
      <w:r>
        <w:rPr>
          <w:color w:val="252525"/>
        </w:rPr>
        <w:t xml:space="preserve">, por mencionar algunas, los cambios repentinos en la red y en la dirección IP pueden causar problemas. </w:t>
      </w:r>
    </w:p>
    <w:p w14:paraId="7CB3A2C3" w14:textId="77777777" w:rsidR="00A97412" w:rsidRDefault="00000000">
      <w:pPr>
        <w:spacing w:after="194"/>
      </w:pPr>
      <w:r>
        <w:rPr>
          <w:rFonts w:ascii="Arial" w:eastAsia="Arial" w:hAnsi="Arial" w:cs="Arial"/>
          <w:color w:val="252525"/>
          <w:sz w:val="21"/>
        </w:rPr>
        <w:t xml:space="preserve"> </w:t>
      </w:r>
    </w:p>
    <w:p w14:paraId="127807F5" w14:textId="77777777" w:rsidR="00A97412" w:rsidRDefault="00000000">
      <w:pPr>
        <w:spacing w:after="146"/>
        <w:ind w:left="1078" w:hanging="10"/>
      </w:pPr>
      <w:r>
        <w:rPr>
          <w:rFonts w:ascii="Arial" w:eastAsia="Arial" w:hAnsi="Arial" w:cs="Arial"/>
          <w:b/>
          <w:color w:val="252525"/>
          <w:sz w:val="21"/>
          <w:u w:val="single" w:color="252525"/>
        </w:rPr>
        <w:t>Características:</w:t>
      </w:r>
      <w:r>
        <w:rPr>
          <w:rFonts w:ascii="Arial" w:eastAsia="Arial" w:hAnsi="Arial" w:cs="Arial"/>
          <w:b/>
          <w:color w:val="252525"/>
          <w:sz w:val="21"/>
        </w:rPr>
        <w:t xml:space="preserve"> </w:t>
      </w:r>
    </w:p>
    <w:p w14:paraId="21D5F1E3" w14:textId="77777777" w:rsidR="00A97412" w:rsidRDefault="00000000">
      <w:pPr>
        <w:numPr>
          <w:ilvl w:val="0"/>
          <w:numId w:val="147"/>
        </w:numPr>
        <w:spacing w:after="33"/>
        <w:ind w:right="632" w:hanging="360"/>
        <w:jc w:val="both"/>
      </w:pPr>
      <w:r>
        <w:rPr>
          <w:color w:val="252525"/>
        </w:rPr>
        <w:t xml:space="preserve">No tiene limitaciones geográficas, por lo que el usuario puede conectarse en cualquier lugar. </w:t>
      </w:r>
    </w:p>
    <w:p w14:paraId="27AD4791" w14:textId="77777777" w:rsidR="00A97412" w:rsidRDefault="00000000">
      <w:pPr>
        <w:numPr>
          <w:ilvl w:val="0"/>
          <w:numId w:val="147"/>
        </w:numPr>
        <w:spacing w:after="33"/>
        <w:ind w:right="632" w:hanging="360"/>
        <w:jc w:val="both"/>
      </w:pPr>
      <w:r>
        <w:rPr>
          <w:color w:val="252525"/>
        </w:rPr>
        <w:t xml:space="preserve">No tiene necesidad de conexión física. </w:t>
      </w:r>
    </w:p>
    <w:p w14:paraId="3D9F3EB2" w14:textId="77777777" w:rsidR="00A97412" w:rsidRDefault="00000000">
      <w:pPr>
        <w:numPr>
          <w:ilvl w:val="0"/>
          <w:numId w:val="147"/>
        </w:numPr>
        <w:spacing w:after="33"/>
        <w:ind w:right="632" w:hanging="360"/>
        <w:jc w:val="both"/>
      </w:pPr>
      <w:r>
        <w:rPr>
          <w:color w:val="252525"/>
        </w:rPr>
        <w:t xml:space="preserve">No tiene que modificar enrutadores o terminales ya que mantienen su IP. </w:t>
      </w:r>
    </w:p>
    <w:p w14:paraId="21351546" w14:textId="77777777" w:rsidR="00A97412" w:rsidRDefault="00000000">
      <w:pPr>
        <w:numPr>
          <w:ilvl w:val="0"/>
          <w:numId w:val="147"/>
        </w:numPr>
        <w:spacing w:after="33"/>
        <w:ind w:right="632" w:hanging="360"/>
        <w:jc w:val="both"/>
      </w:pPr>
      <w:r>
        <w:rPr>
          <w:color w:val="252525"/>
        </w:rPr>
        <w:t xml:space="preserve">No afecta a los protocolos de transporte ni a los de alto nivel. </w:t>
      </w:r>
    </w:p>
    <w:p w14:paraId="0C7DD368" w14:textId="77777777" w:rsidR="00A97412" w:rsidRDefault="00000000">
      <w:pPr>
        <w:numPr>
          <w:ilvl w:val="0"/>
          <w:numId w:val="147"/>
        </w:numPr>
        <w:spacing w:after="33"/>
        <w:ind w:right="632" w:hanging="360"/>
        <w:jc w:val="both"/>
      </w:pPr>
      <w:r>
        <w:rPr>
          <w:color w:val="252525"/>
        </w:rPr>
        <w:t xml:space="preserve">Soporta seguridad para garantizar la protección de los usuarios. </w:t>
      </w:r>
    </w:p>
    <w:p w14:paraId="5224005E" w14:textId="77777777" w:rsidR="00A97412" w:rsidRDefault="00000000">
      <w:pPr>
        <w:numPr>
          <w:ilvl w:val="0"/>
          <w:numId w:val="147"/>
        </w:numPr>
        <w:spacing w:after="348"/>
        <w:ind w:right="632" w:hanging="360"/>
        <w:jc w:val="both"/>
      </w:pPr>
      <w:r>
        <w:rPr>
          <w:color w:val="252525"/>
        </w:rPr>
        <w:t xml:space="preserve">El cambio de red debe ser lento (si nos movemos en un coche no se podría aprovechar las características de IP móvil </w:t>
      </w:r>
    </w:p>
    <w:p w14:paraId="4A2EE9D8" w14:textId="77777777" w:rsidR="00A97412" w:rsidRDefault="00000000">
      <w:pPr>
        <w:spacing w:after="177"/>
        <w:ind w:left="24"/>
      </w:pPr>
      <w:r>
        <w:t xml:space="preserve"> </w:t>
      </w:r>
    </w:p>
    <w:p w14:paraId="04CDD931" w14:textId="77777777" w:rsidR="00A97412" w:rsidRDefault="00000000">
      <w:pPr>
        <w:spacing w:after="98"/>
        <w:ind w:left="-5" w:hanging="10"/>
      </w:pPr>
      <w:r>
        <w:rPr>
          <w:rFonts w:ascii="Arial" w:eastAsia="Arial" w:hAnsi="Arial" w:cs="Arial"/>
          <w:b/>
          <w:color w:val="252525"/>
          <w:sz w:val="21"/>
          <w:u w:val="single" w:color="252525"/>
        </w:rPr>
        <w:t>Cómo Funciona Mobile IP</w:t>
      </w:r>
      <w:r>
        <w:rPr>
          <w:rFonts w:ascii="Times New Roman" w:eastAsia="Times New Roman" w:hAnsi="Times New Roman" w:cs="Times New Roman"/>
          <w:b/>
          <w:color w:val="252525"/>
          <w:sz w:val="21"/>
          <w:u w:val="single" w:color="252525"/>
        </w:rPr>
        <w:t>:</w:t>
      </w:r>
      <w:r>
        <w:rPr>
          <w:rFonts w:ascii="Arial" w:eastAsia="Arial" w:hAnsi="Arial" w:cs="Arial"/>
          <w:b/>
          <w:color w:val="252525"/>
          <w:sz w:val="21"/>
        </w:rPr>
        <w:t xml:space="preserve"> </w:t>
      </w:r>
    </w:p>
    <w:p w14:paraId="6811D87B" w14:textId="77777777" w:rsidR="00A97412" w:rsidRDefault="00000000">
      <w:pPr>
        <w:spacing w:after="33"/>
        <w:ind w:left="10" w:right="632" w:hanging="10"/>
        <w:jc w:val="both"/>
      </w:pPr>
      <w:r>
        <w:rPr>
          <w:color w:val="252525"/>
        </w:rPr>
        <w:t>Un nodo móvil puede tener dos direcciones, una permanente (home) y una dirección dinámica (care-</w:t>
      </w:r>
      <w:proofErr w:type="spellStart"/>
      <w:r>
        <w:rPr>
          <w:color w:val="252525"/>
        </w:rPr>
        <w:t>of</w:t>
      </w:r>
      <w:proofErr w:type="spellEnd"/>
      <w:r>
        <w:rPr>
          <w:color w:val="252525"/>
        </w:rPr>
        <w:t xml:space="preserve"> </w:t>
      </w:r>
      <w:proofErr w:type="spellStart"/>
      <w:r>
        <w:rPr>
          <w:color w:val="252525"/>
        </w:rPr>
        <w:t>address</w:t>
      </w:r>
      <w:proofErr w:type="spellEnd"/>
      <w:r>
        <w:rPr>
          <w:color w:val="252525"/>
        </w:rPr>
        <w:t xml:space="preserve">), es decir, respectiva al nodo móvil cuando visita la red. Hay dos tipos de entidades en Mobile IP: </w:t>
      </w:r>
    </w:p>
    <w:p w14:paraId="0FAAE2EB" w14:textId="77777777" w:rsidR="00A97412" w:rsidRDefault="00000000">
      <w:pPr>
        <w:numPr>
          <w:ilvl w:val="0"/>
          <w:numId w:val="148"/>
        </w:numPr>
        <w:spacing w:after="21" w:line="336" w:lineRule="auto"/>
        <w:ind w:right="682" w:hanging="360"/>
        <w:jc w:val="both"/>
      </w:pPr>
      <w:r>
        <w:rPr>
          <w:rFonts w:ascii="Arial" w:eastAsia="Arial" w:hAnsi="Arial" w:cs="Arial"/>
          <w:color w:val="252525"/>
          <w:sz w:val="21"/>
        </w:rPr>
        <w:t xml:space="preserve">Un </w:t>
      </w:r>
      <w:r>
        <w:rPr>
          <w:rFonts w:ascii="Arial" w:eastAsia="Arial" w:hAnsi="Arial" w:cs="Arial"/>
          <w:b/>
          <w:color w:val="252525"/>
          <w:sz w:val="21"/>
        </w:rPr>
        <w:t xml:space="preserve">agente inicial (Home </w:t>
      </w:r>
      <w:proofErr w:type="spellStart"/>
      <w:r>
        <w:rPr>
          <w:rFonts w:ascii="Arial" w:eastAsia="Arial" w:hAnsi="Arial" w:cs="Arial"/>
          <w:b/>
          <w:color w:val="252525"/>
          <w:sz w:val="21"/>
        </w:rPr>
        <w:t>Agent</w:t>
      </w:r>
      <w:proofErr w:type="spellEnd"/>
      <w:r>
        <w:rPr>
          <w:rFonts w:ascii="Arial" w:eastAsia="Arial" w:hAnsi="Arial" w:cs="Arial"/>
          <w:b/>
          <w:color w:val="252525"/>
          <w:sz w:val="21"/>
        </w:rPr>
        <w:t>, HA)</w:t>
      </w:r>
      <w:r>
        <w:rPr>
          <w:rFonts w:ascii="Arial" w:eastAsia="Arial" w:hAnsi="Arial" w:cs="Arial"/>
          <w:color w:val="252525"/>
          <w:sz w:val="21"/>
        </w:rPr>
        <w:t xml:space="preserve"> (</w:t>
      </w:r>
      <w:proofErr w:type="spellStart"/>
      <w:r>
        <w:rPr>
          <w:rFonts w:ascii="Arial" w:eastAsia="Arial" w:hAnsi="Arial" w:cs="Arial"/>
          <w:color w:val="252525"/>
          <w:sz w:val="21"/>
        </w:rPr>
        <w:t>El</w:t>
      </w:r>
      <w:proofErr w:type="spellEnd"/>
      <w:r>
        <w:rPr>
          <w:rFonts w:ascii="Arial" w:eastAsia="Arial" w:hAnsi="Arial" w:cs="Arial"/>
          <w:color w:val="252525"/>
          <w:sz w:val="21"/>
        </w:rPr>
        <w:t xml:space="preserve"> HA actúa como un enrutador de la red de origen del host móvil (MH), que los túneles de datagramas para su entrega al MH cuando se está fuera de casa, mantiene un directorio de ubicación (LD) para la HM.) </w:t>
      </w:r>
      <w:r>
        <w:rPr>
          <w:rFonts w:ascii="Arial" w:eastAsia="Arial" w:hAnsi="Arial" w:cs="Arial"/>
          <w:color w:val="252525"/>
          <w:sz w:val="21"/>
        </w:rPr>
        <w:lastRenderedPageBreak/>
        <w:t xml:space="preserve">que almacena la información sobre el nodo móvil cuya dirección permanente es la de la red del agente. </w:t>
      </w:r>
    </w:p>
    <w:p w14:paraId="29D00AFE" w14:textId="77777777" w:rsidR="00A97412" w:rsidRDefault="00000000">
      <w:pPr>
        <w:numPr>
          <w:ilvl w:val="0"/>
          <w:numId w:val="148"/>
        </w:numPr>
        <w:spacing w:after="117" w:line="336" w:lineRule="auto"/>
        <w:ind w:right="682" w:hanging="360"/>
        <w:jc w:val="both"/>
      </w:pPr>
      <w:r>
        <w:rPr>
          <w:rFonts w:ascii="Arial" w:eastAsia="Arial" w:hAnsi="Arial" w:cs="Arial"/>
          <w:color w:val="252525"/>
          <w:sz w:val="21"/>
        </w:rPr>
        <w:t xml:space="preserve">Un </w:t>
      </w:r>
      <w:r>
        <w:rPr>
          <w:rFonts w:ascii="Arial" w:eastAsia="Arial" w:hAnsi="Arial" w:cs="Arial"/>
          <w:b/>
          <w:color w:val="252525"/>
          <w:sz w:val="21"/>
        </w:rPr>
        <w:t>agente externo (</w:t>
      </w:r>
      <w:proofErr w:type="spellStart"/>
      <w:r>
        <w:rPr>
          <w:rFonts w:ascii="Arial" w:eastAsia="Arial" w:hAnsi="Arial" w:cs="Arial"/>
          <w:b/>
          <w:color w:val="252525"/>
          <w:sz w:val="21"/>
        </w:rPr>
        <w:t>Foreign</w:t>
      </w:r>
      <w:proofErr w:type="spellEnd"/>
      <w:r>
        <w:rPr>
          <w:rFonts w:ascii="Arial" w:eastAsia="Arial" w:hAnsi="Arial" w:cs="Arial"/>
          <w:b/>
          <w:color w:val="252525"/>
          <w:sz w:val="21"/>
        </w:rPr>
        <w:t xml:space="preserve"> </w:t>
      </w:r>
      <w:proofErr w:type="spellStart"/>
      <w:r>
        <w:rPr>
          <w:rFonts w:ascii="Arial" w:eastAsia="Arial" w:hAnsi="Arial" w:cs="Arial"/>
          <w:b/>
          <w:color w:val="252525"/>
          <w:sz w:val="21"/>
        </w:rPr>
        <w:t>Agent</w:t>
      </w:r>
      <w:proofErr w:type="spellEnd"/>
      <w:r>
        <w:rPr>
          <w:rFonts w:ascii="Arial" w:eastAsia="Arial" w:hAnsi="Arial" w:cs="Arial"/>
          <w:b/>
          <w:color w:val="252525"/>
          <w:sz w:val="21"/>
        </w:rPr>
        <w:t>, FA)</w:t>
      </w:r>
      <w:r>
        <w:rPr>
          <w:rFonts w:ascii="Arial" w:eastAsia="Arial" w:hAnsi="Arial" w:cs="Arial"/>
          <w:color w:val="252525"/>
          <w:sz w:val="21"/>
        </w:rPr>
        <w:t xml:space="preserve"> (Un agente extranjero es un </w:t>
      </w:r>
      <w:proofErr w:type="spellStart"/>
      <w:r>
        <w:rPr>
          <w:rFonts w:ascii="Arial" w:eastAsia="Arial" w:hAnsi="Arial" w:cs="Arial"/>
          <w:color w:val="252525"/>
          <w:sz w:val="21"/>
        </w:rPr>
        <w:t>router</w:t>
      </w:r>
      <w:proofErr w:type="spellEnd"/>
      <w:r>
        <w:rPr>
          <w:rFonts w:ascii="Arial" w:eastAsia="Arial" w:hAnsi="Arial" w:cs="Arial"/>
          <w:color w:val="252525"/>
          <w:sz w:val="21"/>
        </w:rPr>
        <w:t xml:space="preserve"> que almacena información sobre los nodos móviles que visitan su red. agentes extranjeros también anuncian los cuidados de direcciones que son utilizados por IP móvil.) almacena información sobre cada nodo móvil visitado en su red. Los agentes externos también cuidan la dirección que está siendo usada por el móvil IP. </w:t>
      </w:r>
    </w:p>
    <w:p w14:paraId="2D427FE7" w14:textId="77777777" w:rsidR="00A97412" w:rsidRDefault="00000000">
      <w:pPr>
        <w:spacing w:after="115" w:line="332" w:lineRule="auto"/>
        <w:ind w:left="-5" w:right="634" w:hanging="10"/>
        <w:jc w:val="both"/>
      </w:pPr>
      <w:r>
        <w:rPr>
          <w:rFonts w:ascii="Arial" w:eastAsia="Arial" w:hAnsi="Arial" w:cs="Arial"/>
          <w:color w:val="252525"/>
          <w:sz w:val="21"/>
        </w:rPr>
        <w:t xml:space="preserve">Si el nodo móvil se encuentra en su red local actúa como nodo fijo y los paquetes seguirán las reglas convencionales. En el caso de que se encuentre en una red foránea, un nodo que quiere comunicarse con el nodo móvil usa la dirección inicial (home) del nodo móvil para enviarle paquetes. Estos paquetes son interceptados por el agente inicial </w:t>
      </w:r>
      <w:r>
        <w:rPr>
          <w:rFonts w:ascii="Arial" w:eastAsia="Arial" w:hAnsi="Arial" w:cs="Arial"/>
          <w:b/>
          <w:color w:val="252525"/>
          <w:sz w:val="21"/>
        </w:rPr>
        <w:t>(home)</w:t>
      </w:r>
      <w:r>
        <w:rPr>
          <w:rFonts w:ascii="Arial" w:eastAsia="Arial" w:hAnsi="Arial" w:cs="Arial"/>
          <w:color w:val="252525"/>
          <w:sz w:val="21"/>
        </w:rPr>
        <w:t xml:space="preserve">, el cual usa una tabla y túneles. Los paquetes con destino al nodo móvil llevan una nueva cabecera IP con la dirección </w:t>
      </w:r>
      <w:r>
        <w:rPr>
          <w:rFonts w:ascii="Arial" w:eastAsia="Arial" w:hAnsi="Arial" w:cs="Arial"/>
          <w:b/>
          <w:i/>
          <w:color w:val="252525"/>
          <w:sz w:val="21"/>
        </w:rPr>
        <w:t>care-</w:t>
      </w:r>
      <w:proofErr w:type="spellStart"/>
      <w:r>
        <w:rPr>
          <w:rFonts w:ascii="Arial" w:eastAsia="Arial" w:hAnsi="Arial" w:cs="Arial"/>
          <w:b/>
          <w:i/>
          <w:color w:val="252525"/>
          <w:sz w:val="21"/>
        </w:rPr>
        <w:t>of</w:t>
      </w:r>
      <w:proofErr w:type="spellEnd"/>
      <w:r>
        <w:rPr>
          <w:rFonts w:ascii="Arial" w:eastAsia="Arial" w:hAnsi="Arial" w:cs="Arial"/>
          <w:b/>
          <w:i/>
          <w:color w:val="252525"/>
          <w:sz w:val="21"/>
        </w:rPr>
        <w:t xml:space="preserve"> </w:t>
      </w:r>
      <w:proofErr w:type="spellStart"/>
      <w:r>
        <w:rPr>
          <w:rFonts w:ascii="Arial" w:eastAsia="Arial" w:hAnsi="Arial" w:cs="Arial"/>
          <w:b/>
          <w:i/>
          <w:color w:val="252525"/>
          <w:sz w:val="21"/>
        </w:rPr>
        <w:t>address</w:t>
      </w:r>
      <w:proofErr w:type="spellEnd"/>
      <w:r>
        <w:rPr>
          <w:rFonts w:ascii="Arial" w:eastAsia="Arial" w:hAnsi="Arial" w:cs="Arial"/>
          <w:color w:val="252525"/>
          <w:sz w:val="21"/>
        </w:rPr>
        <w:t xml:space="preserve"> que encapsula la cabecera original con la dirección original. Los paquetes son </w:t>
      </w:r>
      <w:proofErr w:type="spellStart"/>
      <w:r>
        <w:rPr>
          <w:rFonts w:ascii="Arial" w:eastAsia="Arial" w:hAnsi="Arial" w:cs="Arial"/>
          <w:color w:val="252525"/>
          <w:sz w:val="21"/>
        </w:rPr>
        <w:t>desencapsulados</w:t>
      </w:r>
      <w:proofErr w:type="spellEnd"/>
      <w:r>
        <w:rPr>
          <w:rFonts w:ascii="Arial" w:eastAsia="Arial" w:hAnsi="Arial" w:cs="Arial"/>
          <w:color w:val="252525"/>
          <w:sz w:val="21"/>
        </w:rPr>
        <w:t xml:space="preserve"> en el extremo final del túnel para eliminar la cabecera IP añadida y así entregarlo al nodo móvil. </w:t>
      </w:r>
    </w:p>
    <w:p w14:paraId="6B317B49" w14:textId="77777777" w:rsidR="00A97412" w:rsidRDefault="00000000">
      <w:pPr>
        <w:spacing w:after="115" w:line="332" w:lineRule="auto"/>
        <w:ind w:left="-5" w:right="634" w:hanging="10"/>
        <w:jc w:val="both"/>
      </w:pPr>
      <w:r>
        <w:rPr>
          <w:rFonts w:ascii="Arial" w:eastAsia="Arial" w:hAnsi="Arial" w:cs="Arial"/>
          <w:color w:val="252525"/>
          <w:sz w:val="21"/>
        </w:rPr>
        <w:t xml:space="preserve">Cuando actúa como emisor, el nodo móvil simplemente envía directamente los paquetes al nodo receptor a través del </w:t>
      </w:r>
      <w:r>
        <w:rPr>
          <w:rFonts w:ascii="Arial" w:eastAsia="Arial" w:hAnsi="Arial" w:cs="Arial"/>
          <w:b/>
          <w:color w:val="252525"/>
          <w:sz w:val="21"/>
        </w:rPr>
        <w:t>agente externo</w:t>
      </w:r>
      <w:r>
        <w:rPr>
          <w:rFonts w:ascii="Arial" w:eastAsia="Arial" w:hAnsi="Arial" w:cs="Arial"/>
          <w:color w:val="252525"/>
          <w:sz w:val="21"/>
        </w:rPr>
        <w:t xml:space="preserve">. En caso necesario, el agente externo podría emplear </w:t>
      </w:r>
      <w:r>
        <w:rPr>
          <w:rFonts w:ascii="Arial" w:eastAsia="Arial" w:hAnsi="Arial" w:cs="Arial"/>
          <w:i/>
          <w:color w:val="252525"/>
          <w:sz w:val="21"/>
        </w:rPr>
        <w:t xml:space="preserve">reverse </w:t>
      </w:r>
      <w:proofErr w:type="spellStart"/>
      <w:r>
        <w:rPr>
          <w:rFonts w:ascii="Arial" w:eastAsia="Arial" w:hAnsi="Arial" w:cs="Arial"/>
          <w:i/>
          <w:color w:val="252525"/>
          <w:sz w:val="21"/>
        </w:rPr>
        <w:t>tunneling</w:t>
      </w:r>
      <w:proofErr w:type="spellEnd"/>
      <w:r>
        <w:rPr>
          <w:rFonts w:ascii="Arial" w:eastAsia="Arial" w:hAnsi="Arial" w:cs="Arial"/>
          <w:color w:val="252525"/>
          <w:sz w:val="21"/>
        </w:rPr>
        <w:t xml:space="preserve"> por el túnel del nodo móvil hasta el</w:t>
      </w:r>
      <w:r>
        <w:rPr>
          <w:rFonts w:ascii="Arial" w:eastAsia="Arial" w:hAnsi="Arial" w:cs="Arial"/>
          <w:b/>
          <w:color w:val="252525"/>
          <w:sz w:val="21"/>
        </w:rPr>
        <w:t xml:space="preserve"> agente inicial (home)</w:t>
      </w:r>
      <w:r>
        <w:rPr>
          <w:rFonts w:ascii="Arial" w:eastAsia="Arial" w:hAnsi="Arial" w:cs="Arial"/>
          <w:color w:val="252525"/>
          <w:sz w:val="21"/>
        </w:rPr>
        <w:t xml:space="preserve">, el cual los reenviará al nodo receptor. </w:t>
      </w:r>
    </w:p>
    <w:p w14:paraId="64538C77" w14:textId="77777777" w:rsidR="00A97412" w:rsidRDefault="00000000">
      <w:pPr>
        <w:spacing w:after="194"/>
      </w:pPr>
      <w:r>
        <w:rPr>
          <w:rFonts w:ascii="Arial" w:eastAsia="Arial" w:hAnsi="Arial" w:cs="Arial"/>
          <w:color w:val="252525"/>
          <w:sz w:val="21"/>
        </w:rPr>
        <w:t xml:space="preserve"> </w:t>
      </w:r>
    </w:p>
    <w:p w14:paraId="74408F43" w14:textId="77777777" w:rsidR="00A97412" w:rsidRDefault="00000000">
      <w:pPr>
        <w:spacing w:after="353"/>
        <w:ind w:left="-5" w:hanging="10"/>
      </w:pPr>
      <w:r>
        <w:rPr>
          <w:rFonts w:ascii="Arial" w:eastAsia="Arial" w:hAnsi="Arial" w:cs="Arial"/>
          <w:b/>
          <w:color w:val="252525"/>
          <w:sz w:val="21"/>
          <w:u w:val="single" w:color="252525"/>
        </w:rPr>
        <w:t>El protocolo Mobile IP define lo siguiente:</w:t>
      </w:r>
      <w:r>
        <w:rPr>
          <w:rFonts w:ascii="Arial" w:eastAsia="Arial" w:hAnsi="Arial" w:cs="Arial"/>
          <w:b/>
          <w:color w:val="252525"/>
          <w:sz w:val="21"/>
        </w:rPr>
        <w:t xml:space="preserve"> </w:t>
      </w:r>
    </w:p>
    <w:p w14:paraId="6BC4FBF7" w14:textId="77777777" w:rsidR="00A97412" w:rsidRDefault="00000000">
      <w:pPr>
        <w:numPr>
          <w:ilvl w:val="0"/>
          <w:numId w:val="148"/>
        </w:numPr>
        <w:spacing w:after="21" w:line="336" w:lineRule="auto"/>
        <w:ind w:right="682" w:hanging="360"/>
        <w:jc w:val="both"/>
      </w:pPr>
      <w:r>
        <w:rPr>
          <w:rFonts w:ascii="Arial" w:eastAsia="Arial" w:hAnsi="Arial" w:cs="Arial"/>
          <w:color w:val="252525"/>
          <w:sz w:val="21"/>
        </w:rPr>
        <w:t xml:space="preserve">un procedimiento de registro de autenticación por el cual el nodo informa a su </w:t>
      </w:r>
      <w:r>
        <w:rPr>
          <w:rFonts w:ascii="Arial" w:eastAsia="Arial" w:hAnsi="Arial" w:cs="Arial"/>
          <w:b/>
          <w:color w:val="252525"/>
          <w:sz w:val="21"/>
        </w:rPr>
        <w:t>agente (home)</w:t>
      </w:r>
      <w:r>
        <w:rPr>
          <w:rFonts w:ascii="Arial" w:eastAsia="Arial" w:hAnsi="Arial" w:cs="Arial"/>
          <w:color w:val="252525"/>
          <w:sz w:val="21"/>
        </w:rPr>
        <w:t xml:space="preserve"> de su Care </w:t>
      </w:r>
      <w:proofErr w:type="spellStart"/>
      <w:r>
        <w:rPr>
          <w:rFonts w:ascii="Arial" w:eastAsia="Arial" w:hAnsi="Arial" w:cs="Arial"/>
          <w:color w:val="252525"/>
          <w:sz w:val="21"/>
        </w:rPr>
        <w:t>of</w:t>
      </w:r>
      <w:proofErr w:type="spellEnd"/>
      <w:r>
        <w:rPr>
          <w:rFonts w:ascii="Arial" w:eastAsia="Arial" w:hAnsi="Arial" w:cs="Arial"/>
          <w:color w:val="252525"/>
          <w:sz w:val="21"/>
        </w:rPr>
        <w:t xml:space="preserve"> </w:t>
      </w:r>
      <w:proofErr w:type="spellStart"/>
      <w:r>
        <w:rPr>
          <w:rFonts w:ascii="Arial" w:eastAsia="Arial" w:hAnsi="Arial" w:cs="Arial"/>
          <w:color w:val="252525"/>
          <w:sz w:val="21"/>
        </w:rPr>
        <w:t>Address</w:t>
      </w:r>
      <w:proofErr w:type="spellEnd"/>
      <w:r>
        <w:rPr>
          <w:rFonts w:ascii="Arial" w:eastAsia="Arial" w:hAnsi="Arial" w:cs="Arial"/>
          <w:color w:val="252525"/>
          <w:sz w:val="21"/>
        </w:rPr>
        <w:t xml:space="preserve">; </w:t>
      </w:r>
    </w:p>
    <w:p w14:paraId="7F033208" w14:textId="77777777" w:rsidR="00A97412" w:rsidRDefault="00000000">
      <w:pPr>
        <w:numPr>
          <w:ilvl w:val="0"/>
          <w:numId w:val="148"/>
        </w:numPr>
        <w:spacing w:after="21" w:line="336" w:lineRule="auto"/>
        <w:ind w:right="682" w:hanging="360"/>
        <w:jc w:val="both"/>
      </w:pPr>
      <w:r>
        <w:rPr>
          <w:rFonts w:ascii="Arial" w:eastAsia="Arial" w:hAnsi="Arial" w:cs="Arial"/>
          <w:color w:val="252525"/>
          <w:sz w:val="21"/>
        </w:rPr>
        <w:t xml:space="preserve">una extensión ICMP </w:t>
      </w:r>
      <w:proofErr w:type="spellStart"/>
      <w:r>
        <w:rPr>
          <w:rFonts w:ascii="Arial" w:eastAsia="Arial" w:hAnsi="Arial" w:cs="Arial"/>
          <w:color w:val="252525"/>
          <w:sz w:val="21"/>
        </w:rPr>
        <w:t>Router</w:t>
      </w:r>
      <w:proofErr w:type="spellEnd"/>
      <w:r>
        <w:rPr>
          <w:rFonts w:ascii="Arial" w:eastAsia="Arial" w:hAnsi="Arial" w:cs="Arial"/>
          <w:color w:val="252525"/>
          <w:sz w:val="21"/>
        </w:rPr>
        <w:t xml:space="preserve"> Discovery, el cual permite que los nodos móviles descubran agentes caseros anticipados y agentes extranjeros; y </w:t>
      </w:r>
    </w:p>
    <w:p w14:paraId="38A34E20" w14:textId="77777777" w:rsidR="00A97412" w:rsidRDefault="00000000">
      <w:pPr>
        <w:numPr>
          <w:ilvl w:val="0"/>
          <w:numId w:val="148"/>
        </w:numPr>
        <w:spacing w:after="21" w:line="336" w:lineRule="auto"/>
        <w:ind w:right="682" w:hanging="360"/>
        <w:jc w:val="both"/>
      </w:pPr>
      <w:r>
        <w:rPr>
          <w:rFonts w:ascii="Arial" w:eastAsia="Arial" w:hAnsi="Arial" w:cs="Arial"/>
          <w:color w:val="252525"/>
          <w:sz w:val="21"/>
        </w:rPr>
        <w:t xml:space="preserve">las reglas para enrutar paquetes hacia y desde nodos móviles, incluyendo la especificación de un mecanismo obligatorio de hacer túnel y de varios mecanismos opcionales para también, hacer túnel. </w:t>
      </w:r>
    </w:p>
    <w:p w14:paraId="6BF8E6C8" w14:textId="77777777" w:rsidR="00A97412" w:rsidRDefault="00000000">
      <w:pPr>
        <w:spacing w:after="242"/>
      </w:pPr>
      <w:r>
        <w:t xml:space="preserve"> </w:t>
      </w:r>
    </w:p>
    <w:p w14:paraId="46BA7999" w14:textId="77777777" w:rsidR="00A97412" w:rsidRDefault="00000000">
      <w:pPr>
        <w:spacing w:after="194"/>
        <w:ind w:left="-5" w:hanging="10"/>
      </w:pPr>
      <w:r>
        <w:rPr>
          <w:rFonts w:ascii="Arial" w:eastAsia="Arial" w:hAnsi="Arial" w:cs="Arial"/>
          <w:b/>
          <w:color w:val="252525"/>
          <w:sz w:val="21"/>
          <w:u w:val="single" w:color="252525"/>
        </w:rPr>
        <w:t>Mejoras en la técnica de Mobile IP</w:t>
      </w:r>
      <w:r>
        <w:rPr>
          <w:rFonts w:ascii="Arial" w:eastAsia="Arial" w:hAnsi="Arial" w:cs="Arial"/>
          <w:color w:val="252525"/>
          <w:sz w:val="21"/>
        </w:rPr>
        <w:t xml:space="preserve">  </w:t>
      </w:r>
    </w:p>
    <w:p w14:paraId="7AD7AEA2" w14:textId="77777777" w:rsidR="00A97412" w:rsidRDefault="00000000">
      <w:pPr>
        <w:spacing w:after="115" w:line="332" w:lineRule="auto"/>
        <w:ind w:left="-5" w:right="634" w:hanging="10"/>
        <w:jc w:val="both"/>
      </w:pPr>
      <w:r>
        <w:rPr>
          <w:rFonts w:ascii="Arial" w:eastAsia="Arial" w:hAnsi="Arial" w:cs="Arial"/>
          <w:color w:val="252525"/>
          <w:sz w:val="21"/>
        </w:rPr>
        <w:t xml:space="preserve">Mejoras como: Mobile IPv6 y </w:t>
      </w:r>
      <w:proofErr w:type="spellStart"/>
      <w:r>
        <w:rPr>
          <w:rFonts w:ascii="Arial" w:eastAsia="Arial" w:hAnsi="Arial" w:cs="Arial"/>
          <w:color w:val="252525"/>
          <w:sz w:val="21"/>
        </w:rPr>
        <w:t>Hierarchical</w:t>
      </w:r>
      <w:proofErr w:type="spellEnd"/>
      <w:r>
        <w:rPr>
          <w:rFonts w:ascii="Arial" w:eastAsia="Arial" w:hAnsi="Arial" w:cs="Arial"/>
          <w:color w:val="252525"/>
          <w:sz w:val="21"/>
        </w:rPr>
        <w:t xml:space="preserve"> Mobile IPv6 (HMIPv6), están siendo desarrolladas para mejorar las comunicaciones móviles en ciertas circunstancias haciendo el proceso </w:t>
      </w:r>
      <w:proofErr w:type="gramStart"/>
      <w:r>
        <w:rPr>
          <w:rFonts w:ascii="Arial" w:eastAsia="Arial" w:hAnsi="Arial" w:cs="Arial"/>
          <w:color w:val="252525"/>
          <w:sz w:val="21"/>
        </w:rPr>
        <w:t>más seguro y más eficiente</w:t>
      </w:r>
      <w:proofErr w:type="gramEnd"/>
      <w:r>
        <w:rPr>
          <w:rFonts w:ascii="Arial" w:eastAsia="Arial" w:hAnsi="Arial" w:cs="Arial"/>
          <w:color w:val="252525"/>
          <w:sz w:val="21"/>
        </w:rPr>
        <w:t xml:space="preserve">. </w:t>
      </w:r>
    </w:p>
    <w:p w14:paraId="3F5364B4" w14:textId="77777777" w:rsidR="00A97412" w:rsidRDefault="00000000">
      <w:pPr>
        <w:spacing w:after="115" w:line="332" w:lineRule="auto"/>
        <w:ind w:left="-5" w:right="634" w:hanging="10"/>
        <w:jc w:val="both"/>
      </w:pPr>
      <w:r>
        <w:rPr>
          <w:rFonts w:ascii="Arial" w:eastAsia="Arial" w:hAnsi="Arial" w:cs="Arial"/>
          <w:color w:val="252525"/>
          <w:sz w:val="21"/>
        </w:rPr>
        <w:t xml:space="preserve">También hay investigadores trabajando en crear soporte para redes móviles sin requerir ninguna infraestructura </w:t>
      </w:r>
      <w:proofErr w:type="spellStart"/>
      <w:r>
        <w:rPr>
          <w:rFonts w:ascii="Arial" w:eastAsia="Arial" w:hAnsi="Arial" w:cs="Arial"/>
          <w:color w:val="252525"/>
          <w:sz w:val="21"/>
        </w:rPr>
        <w:t>pre-desplegada</w:t>
      </w:r>
      <w:proofErr w:type="spellEnd"/>
      <w:r>
        <w:rPr>
          <w:rFonts w:ascii="Arial" w:eastAsia="Arial" w:hAnsi="Arial" w:cs="Arial"/>
          <w:color w:val="252525"/>
          <w:sz w:val="21"/>
        </w:rPr>
        <w:t xml:space="preserve"> según los requisitos de la MIPS. Un ejemplo es </w:t>
      </w:r>
      <w:r>
        <w:rPr>
          <w:rFonts w:ascii="Arial" w:eastAsia="Arial" w:hAnsi="Arial" w:cs="Arial"/>
          <w:color w:val="252525"/>
          <w:sz w:val="21"/>
        </w:rPr>
        <w:lastRenderedPageBreak/>
        <w:t xml:space="preserve">Interactive </w:t>
      </w:r>
      <w:proofErr w:type="spellStart"/>
      <w:r>
        <w:rPr>
          <w:rFonts w:ascii="Arial" w:eastAsia="Arial" w:hAnsi="Arial" w:cs="Arial"/>
          <w:color w:val="252525"/>
          <w:sz w:val="21"/>
        </w:rPr>
        <w:t>Protocol</w:t>
      </w:r>
      <w:proofErr w:type="spellEnd"/>
      <w:r>
        <w:rPr>
          <w:rFonts w:ascii="Arial" w:eastAsia="Arial" w:hAnsi="Arial" w:cs="Arial"/>
          <w:color w:val="252525"/>
          <w:sz w:val="21"/>
        </w:rPr>
        <w:t xml:space="preserve"> </w:t>
      </w:r>
      <w:proofErr w:type="spellStart"/>
      <w:r>
        <w:rPr>
          <w:rFonts w:ascii="Arial" w:eastAsia="Arial" w:hAnsi="Arial" w:cs="Arial"/>
          <w:color w:val="252525"/>
          <w:sz w:val="21"/>
        </w:rPr>
        <w:t>for</w:t>
      </w:r>
      <w:proofErr w:type="spellEnd"/>
      <w:r>
        <w:rPr>
          <w:rFonts w:ascii="Arial" w:eastAsia="Arial" w:hAnsi="Arial" w:cs="Arial"/>
          <w:color w:val="252525"/>
          <w:sz w:val="21"/>
        </w:rPr>
        <w:t xml:space="preserve"> Mobile </w:t>
      </w:r>
      <w:proofErr w:type="spellStart"/>
      <w:r>
        <w:rPr>
          <w:rFonts w:ascii="Arial" w:eastAsia="Arial" w:hAnsi="Arial" w:cs="Arial"/>
          <w:color w:val="252525"/>
          <w:sz w:val="21"/>
        </w:rPr>
        <w:t>Networking</w:t>
      </w:r>
      <w:proofErr w:type="spellEnd"/>
      <w:r>
        <w:rPr>
          <w:rFonts w:ascii="Arial" w:eastAsia="Arial" w:hAnsi="Arial" w:cs="Arial"/>
          <w:color w:val="252525"/>
          <w:sz w:val="21"/>
        </w:rPr>
        <w:t xml:space="preserve"> (IPMN) el cual promete soporte a movilidad en una red común IP. </w:t>
      </w:r>
    </w:p>
    <w:p w14:paraId="7D4B1DEF" w14:textId="77777777" w:rsidR="00A97412" w:rsidRDefault="00000000">
      <w:pPr>
        <w:spacing w:after="144"/>
      </w:pPr>
      <w:r>
        <w:rPr>
          <w:rFonts w:ascii="Times New Roman" w:eastAsia="Times New Roman" w:hAnsi="Times New Roman" w:cs="Times New Roman"/>
          <w:sz w:val="24"/>
        </w:rPr>
        <w:t xml:space="preserve"> </w:t>
      </w:r>
    </w:p>
    <w:p w14:paraId="45C86424" w14:textId="77777777" w:rsidR="00A97412" w:rsidRDefault="00000000">
      <w:pPr>
        <w:spacing w:after="287"/>
      </w:pPr>
      <w:r>
        <w:rPr>
          <w:rFonts w:ascii="Arial" w:eastAsia="Arial" w:hAnsi="Arial" w:cs="Arial"/>
          <w:b/>
          <w:sz w:val="29"/>
          <w:u w:val="single" w:color="000000"/>
        </w:rPr>
        <w:t>Los cambios en IPv6 para Mobile IPv6</w:t>
      </w:r>
      <w:r>
        <w:rPr>
          <w:rFonts w:ascii="Arial" w:eastAsia="Arial" w:hAnsi="Arial" w:cs="Arial"/>
          <w:b/>
          <w:sz w:val="29"/>
        </w:rPr>
        <w:t xml:space="preserve"> </w:t>
      </w:r>
    </w:p>
    <w:p w14:paraId="33B69EE8" w14:textId="77777777" w:rsidR="00A97412" w:rsidRDefault="00000000">
      <w:pPr>
        <w:numPr>
          <w:ilvl w:val="0"/>
          <w:numId w:val="148"/>
        </w:numPr>
        <w:spacing w:after="107" w:line="249" w:lineRule="auto"/>
        <w:ind w:right="682" w:hanging="360"/>
        <w:jc w:val="both"/>
      </w:pPr>
      <w:r>
        <w:t>Un conjunto de opciones de movilidad para incluir en los mensajes de movilidad</w:t>
      </w:r>
      <w:r>
        <w:rPr>
          <w:rFonts w:ascii="Arial" w:eastAsia="Arial" w:hAnsi="Arial" w:cs="Arial"/>
          <w:color w:val="252525"/>
          <w:sz w:val="21"/>
        </w:rPr>
        <w:t xml:space="preserve"> </w:t>
      </w:r>
    </w:p>
    <w:p w14:paraId="7FFAFE59" w14:textId="77777777" w:rsidR="00A97412" w:rsidRDefault="00000000">
      <w:pPr>
        <w:numPr>
          <w:ilvl w:val="0"/>
          <w:numId w:val="148"/>
        </w:numPr>
        <w:spacing w:after="104" w:line="249" w:lineRule="auto"/>
        <w:ind w:right="682" w:hanging="360"/>
        <w:jc w:val="both"/>
      </w:pPr>
      <w:r>
        <w:t>Una nueva opción de Dirección de la casa para la cabecera Opciones de Destino</w:t>
      </w:r>
      <w:r>
        <w:rPr>
          <w:rFonts w:ascii="Arial" w:eastAsia="Arial" w:hAnsi="Arial" w:cs="Arial"/>
          <w:color w:val="252525"/>
          <w:sz w:val="21"/>
        </w:rPr>
        <w:t xml:space="preserve"> </w:t>
      </w:r>
    </w:p>
    <w:p w14:paraId="5AFC94E4" w14:textId="77777777" w:rsidR="00A97412" w:rsidRDefault="00000000">
      <w:pPr>
        <w:numPr>
          <w:ilvl w:val="0"/>
          <w:numId w:val="148"/>
        </w:numPr>
        <w:spacing w:after="94" w:line="249" w:lineRule="auto"/>
        <w:ind w:right="682" w:hanging="360"/>
        <w:jc w:val="both"/>
      </w:pPr>
      <w:r>
        <w:t>Una nueva cabecera de enrutamiento de tipo 2</w:t>
      </w:r>
      <w:r>
        <w:rPr>
          <w:rFonts w:ascii="Arial" w:eastAsia="Arial" w:hAnsi="Arial" w:cs="Arial"/>
          <w:color w:val="252525"/>
          <w:sz w:val="21"/>
        </w:rPr>
        <w:t xml:space="preserve"> </w:t>
      </w:r>
    </w:p>
    <w:p w14:paraId="26E8D2B6" w14:textId="77777777" w:rsidR="00A97412" w:rsidRDefault="00000000">
      <w:pPr>
        <w:numPr>
          <w:ilvl w:val="0"/>
          <w:numId w:val="148"/>
        </w:numPr>
        <w:spacing w:after="13" w:line="323" w:lineRule="auto"/>
        <w:ind w:right="682" w:hanging="360"/>
        <w:jc w:val="both"/>
      </w:pPr>
      <w:r>
        <w:t xml:space="preserve">Protocolo de mensajes de control de Internet nuevo para IPv6 (ICMPv6) mensajes para descubrir el conjunto de agentes de origen y para obtener el prefijo </w:t>
      </w:r>
      <w:proofErr w:type="gramStart"/>
      <w:r>
        <w:t>de la home</w:t>
      </w:r>
      <w:proofErr w:type="gramEnd"/>
      <w:r>
        <w:t xml:space="preserve"> link</w:t>
      </w:r>
      <w:r>
        <w:rPr>
          <w:rFonts w:ascii="Arial" w:eastAsia="Arial" w:hAnsi="Arial" w:cs="Arial"/>
          <w:color w:val="252525"/>
          <w:sz w:val="21"/>
        </w:rPr>
        <w:t xml:space="preserve"> </w:t>
      </w:r>
    </w:p>
    <w:p w14:paraId="4CE84876" w14:textId="77777777" w:rsidR="00A97412" w:rsidRDefault="00000000">
      <w:pPr>
        <w:numPr>
          <w:ilvl w:val="0"/>
          <w:numId w:val="148"/>
        </w:numPr>
        <w:spacing w:after="24" w:line="322" w:lineRule="auto"/>
        <w:ind w:right="682" w:hanging="360"/>
        <w:jc w:val="both"/>
      </w:pPr>
      <w:r>
        <w:t xml:space="preserve">Los cambios en los mensajes y las opciones de descubrimiento de </w:t>
      </w:r>
      <w:proofErr w:type="spellStart"/>
      <w:r>
        <w:t>router</w:t>
      </w:r>
      <w:proofErr w:type="spellEnd"/>
      <w:r>
        <w:t xml:space="preserve"> y opciones adicionales de descubrimiento de vecinos</w:t>
      </w:r>
      <w:r>
        <w:rPr>
          <w:rFonts w:ascii="Arial" w:eastAsia="Arial" w:hAnsi="Arial" w:cs="Arial"/>
          <w:color w:val="252525"/>
          <w:sz w:val="21"/>
        </w:rPr>
        <w:t xml:space="preserve"> </w:t>
      </w:r>
    </w:p>
    <w:p w14:paraId="0630C77D" w14:textId="77777777" w:rsidR="00A97412" w:rsidRDefault="00000000">
      <w:pPr>
        <w:numPr>
          <w:ilvl w:val="0"/>
          <w:numId w:val="148"/>
        </w:numPr>
        <w:spacing w:after="178" w:line="249" w:lineRule="auto"/>
        <w:ind w:right="682" w:hanging="360"/>
        <w:jc w:val="both"/>
      </w:pPr>
      <w:r>
        <w:t>Agentes extranjeros ya no son necesarios</w:t>
      </w:r>
      <w:r>
        <w:rPr>
          <w:rFonts w:ascii="Arial" w:eastAsia="Arial" w:hAnsi="Arial" w:cs="Arial"/>
          <w:color w:val="252525"/>
          <w:sz w:val="21"/>
        </w:rPr>
        <w:t xml:space="preserve"> </w:t>
      </w:r>
    </w:p>
    <w:p w14:paraId="1861BA1D" w14:textId="77777777" w:rsidR="00A97412" w:rsidRDefault="00000000">
      <w:pPr>
        <w:spacing w:after="84"/>
      </w:pPr>
      <w:r>
        <w:rPr>
          <w:rFonts w:ascii="Times New Roman" w:eastAsia="Times New Roman" w:hAnsi="Times New Roman" w:cs="Times New Roman"/>
          <w:sz w:val="24"/>
        </w:rPr>
        <w:t xml:space="preserve"> </w:t>
      </w:r>
    </w:p>
    <w:p w14:paraId="782DAABF" w14:textId="77777777" w:rsidR="00A97412" w:rsidRDefault="00000000">
      <w:pPr>
        <w:spacing w:after="261"/>
      </w:pPr>
      <w:r>
        <w:t xml:space="preserve"> </w:t>
      </w:r>
    </w:p>
    <w:p w14:paraId="0AFC54C8" w14:textId="77777777" w:rsidR="00A97412" w:rsidRDefault="00000000">
      <w:pPr>
        <w:spacing w:after="240" w:line="296" w:lineRule="auto"/>
        <w:ind w:left="43" w:right="686" w:hanging="10"/>
        <w:jc w:val="both"/>
      </w:pPr>
      <w:r>
        <w:rPr>
          <w:rFonts w:ascii="Verdana" w:eastAsia="Verdana" w:hAnsi="Verdana" w:cs="Verdana"/>
          <w:sz w:val="24"/>
        </w:rPr>
        <w:t xml:space="preserve">Cuando un host está conectado a un enlace o red, adquiere una dirección IP y todo lugar la comunicación toma utilizando la dirección IP en ese enlace. Tan pronto como, al mismo host cambia su ubicación física, es decir, se mueve en otra área / subred / red / enlace, su dirección IP cambia en consecuencia, y toda la comunicación que tiene lugar en el host utilizando la dirección IP antigua, se cae. </w:t>
      </w:r>
    </w:p>
    <w:p w14:paraId="0D4D25A5" w14:textId="77777777" w:rsidR="00A97412" w:rsidRDefault="00000000">
      <w:pPr>
        <w:spacing w:after="240" w:line="296" w:lineRule="auto"/>
        <w:ind w:left="43" w:right="686" w:hanging="10"/>
        <w:jc w:val="both"/>
      </w:pPr>
      <w:r>
        <w:rPr>
          <w:rFonts w:ascii="Verdana" w:eastAsia="Verdana" w:hAnsi="Verdana" w:cs="Verdana"/>
          <w:sz w:val="24"/>
        </w:rPr>
        <w:t xml:space="preserve">la movilidad IPv6 proporciona un mecanismo para el anfitrión a dar vueltas por diferentes enlaces sin perder la comunicación / conexión y su dirección IP. </w:t>
      </w:r>
    </w:p>
    <w:p w14:paraId="63A9EC21" w14:textId="77777777" w:rsidR="00A97412" w:rsidRDefault="00000000">
      <w:pPr>
        <w:spacing w:after="275" w:line="296" w:lineRule="auto"/>
        <w:ind w:left="43" w:right="686" w:hanging="10"/>
        <w:jc w:val="both"/>
      </w:pPr>
      <w:r>
        <w:rPr>
          <w:rFonts w:ascii="Verdana" w:eastAsia="Verdana" w:hAnsi="Verdana" w:cs="Verdana"/>
          <w:sz w:val="24"/>
        </w:rPr>
        <w:t xml:space="preserve">Varias entidades están </w:t>
      </w:r>
      <w:proofErr w:type="gramStart"/>
      <w:r>
        <w:rPr>
          <w:rFonts w:ascii="Verdana" w:eastAsia="Verdana" w:hAnsi="Verdana" w:cs="Verdana"/>
          <w:sz w:val="24"/>
        </w:rPr>
        <w:t>involucrados</w:t>
      </w:r>
      <w:proofErr w:type="gramEnd"/>
      <w:r>
        <w:rPr>
          <w:rFonts w:ascii="Verdana" w:eastAsia="Verdana" w:hAnsi="Verdana" w:cs="Verdana"/>
          <w:sz w:val="24"/>
        </w:rPr>
        <w:t xml:space="preserve"> en esta tecnología: </w:t>
      </w:r>
    </w:p>
    <w:p w14:paraId="08D488E1" w14:textId="77777777" w:rsidR="00A97412" w:rsidRDefault="00000000">
      <w:pPr>
        <w:numPr>
          <w:ilvl w:val="0"/>
          <w:numId w:val="148"/>
        </w:numPr>
        <w:spacing w:after="333"/>
        <w:ind w:right="682" w:hanging="360"/>
        <w:jc w:val="both"/>
      </w:pPr>
      <w:r>
        <w:rPr>
          <w:rFonts w:ascii="Verdana" w:eastAsia="Verdana" w:hAnsi="Verdana" w:cs="Verdana"/>
          <w:b/>
          <w:sz w:val="21"/>
        </w:rPr>
        <w:t>Nodo móvil:</w:t>
      </w:r>
      <w:r>
        <w:rPr>
          <w:rFonts w:ascii="Verdana" w:eastAsia="Verdana" w:hAnsi="Verdana" w:cs="Verdana"/>
          <w:sz w:val="21"/>
        </w:rPr>
        <w:t xml:space="preserve"> El dispositivo que necesita la movilidad IPv6. </w:t>
      </w:r>
    </w:p>
    <w:p w14:paraId="5C93DFE0" w14:textId="77777777" w:rsidR="00A97412" w:rsidRDefault="00000000">
      <w:pPr>
        <w:numPr>
          <w:ilvl w:val="0"/>
          <w:numId w:val="148"/>
        </w:numPr>
        <w:spacing w:after="259" w:line="336" w:lineRule="auto"/>
        <w:ind w:right="682" w:hanging="360"/>
        <w:jc w:val="both"/>
      </w:pPr>
      <w:r>
        <w:rPr>
          <w:rFonts w:ascii="Verdana" w:eastAsia="Verdana" w:hAnsi="Verdana" w:cs="Verdana"/>
          <w:b/>
          <w:sz w:val="21"/>
        </w:rPr>
        <w:t>Inicio Enlace:</w:t>
      </w:r>
      <w:r>
        <w:rPr>
          <w:rFonts w:ascii="Verdana" w:eastAsia="Verdana" w:hAnsi="Verdana" w:cs="Verdana"/>
          <w:sz w:val="21"/>
        </w:rPr>
        <w:t xml:space="preserve"> Este enlace se configura con el prefijo de subred casa y aquí es donde el dispositivo móvil IPv6 recibe su Domicilio. </w:t>
      </w:r>
    </w:p>
    <w:p w14:paraId="300080CC" w14:textId="77777777" w:rsidR="00A97412" w:rsidRDefault="00000000">
      <w:pPr>
        <w:numPr>
          <w:ilvl w:val="0"/>
          <w:numId w:val="148"/>
        </w:numPr>
        <w:spacing w:after="259" w:line="336" w:lineRule="auto"/>
        <w:ind w:right="682" w:hanging="360"/>
        <w:jc w:val="both"/>
      </w:pPr>
      <w:r>
        <w:rPr>
          <w:rFonts w:ascii="Verdana" w:eastAsia="Verdana" w:hAnsi="Verdana" w:cs="Verdana"/>
          <w:b/>
          <w:sz w:val="21"/>
        </w:rPr>
        <w:t>Dirección de la casa:</w:t>
      </w:r>
      <w:r>
        <w:rPr>
          <w:rFonts w:ascii="Verdana" w:eastAsia="Verdana" w:hAnsi="Verdana" w:cs="Verdana"/>
          <w:sz w:val="21"/>
        </w:rPr>
        <w:t xml:space="preserve"> Esta es la dirección que el nodo móvil adquiere desde el Home </w:t>
      </w:r>
      <w:proofErr w:type="gramStart"/>
      <w:r>
        <w:rPr>
          <w:rFonts w:ascii="Verdana" w:eastAsia="Verdana" w:hAnsi="Verdana" w:cs="Verdana"/>
          <w:sz w:val="21"/>
        </w:rPr>
        <w:t>Link</w:t>
      </w:r>
      <w:proofErr w:type="gramEnd"/>
      <w:r>
        <w:rPr>
          <w:rFonts w:ascii="Verdana" w:eastAsia="Verdana" w:hAnsi="Verdana" w:cs="Verdana"/>
          <w:sz w:val="21"/>
        </w:rPr>
        <w:t xml:space="preserve">. Esta es la dirección permanente del nodo </w:t>
      </w:r>
      <w:proofErr w:type="spellStart"/>
      <w:proofErr w:type="gramStart"/>
      <w:r>
        <w:rPr>
          <w:rFonts w:ascii="Verdana" w:eastAsia="Verdana" w:hAnsi="Verdana" w:cs="Verdana"/>
          <w:sz w:val="21"/>
        </w:rPr>
        <w:t>móvil.Si</w:t>
      </w:r>
      <w:proofErr w:type="spellEnd"/>
      <w:proofErr w:type="gramEnd"/>
      <w:r>
        <w:rPr>
          <w:rFonts w:ascii="Verdana" w:eastAsia="Verdana" w:hAnsi="Verdana" w:cs="Verdana"/>
          <w:sz w:val="21"/>
        </w:rPr>
        <w:t xml:space="preserve"> el nodo móvil se mantiene en la misma casa Enlace, la comunicación entre las distintas entidades tienen lugar como de costumbre. </w:t>
      </w:r>
    </w:p>
    <w:p w14:paraId="1E59E595" w14:textId="77777777" w:rsidR="00A97412" w:rsidRDefault="00000000">
      <w:pPr>
        <w:numPr>
          <w:ilvl w:val="0"/>
          <w:numId w:val="148"/>
        </w:numPr>
        <w:spacing w:after="259" w:line="336" w:lineRule="auto"/>
        <w:ind w:right="682" w:hanging="360"/>
        <w:jc w:val="both"/>
      </w:pPr>
      <w:r>
        <w:rPr>
          <w:rFonts w:ascii="Verdana" w:eastAsia="Verdana" w:hAnsi="Verdana" w:cs="Verdana"/>
          <w:b/>
          <w:sz w:val="21"/>
        </w:rPr>
        <w:lastRenderedPageBreak/>
        <w:t xml:space="preserve">Home </w:t>
      </w:r>
      <w:proofErr w:type="spellStart"/>
      <w:r>
        <w:rPr>
          <w:rFonts w:ascii="Verdana" w:eastAsia="Verdana" w:hAnsi="Verdana" w:cs="Verdana"/>
          <w:b/>
          <w:sz w:val="21"/>
        </w:rPr>
        <w:t>Agent</w:t>
      </w:r>
      <w:proofErr w:type="spellEnd"/>
      <w:r>
        <w:rPr>
          <w:rFonts w:ascii="Verdana" w:eastAsia="Verdana" w:hAnsi="Verdana" w:cs="Verdana"/>
          <w:b/>
          <w:sz w:val="21"/>
        </w:rPr>
        <w:t>:</w:t>
      </w:r>
      <w:r>
        <w:rPr>
          <w:rFonts w:ascii="Verdana" w:eastAsia="Verdana" w:hAnsi="Verdana" w:cs="Verdana"/>
          <w:sz w:val="21"/>
        </w:rPr>
        <w:t xml:space="preserve"> Este es un </w:t>
      </w:r>
      <w:proofErr w:type="spellStart"/>
      <w:r>
        <w:rPr>
          <w:rFonts w:ascii="Verdana" w:eastAsia="Verdana" w:hAnsi="Verdana" w:cs="Verdana"/>
          <w:sz w:val="21"/>
        </w:rPr>
        <w:t>router</w:t>
      </w:r>
      <w:proofErr w:type="spellEnd"/>
      <w:r>
        <w:rPr>
          <w:rFonts w:ascii="Verdana" w:eastAsia="Verdana" w:hAnsi="Verdana" w:cs="Verdana"/>
          <w:sz w:val="21"/>
        </w:rPr>
        <w:t xml:space="preserve"> que actúa como registrador de nodos móviles. Home </w:t>
      </w:r>
      <w:proofErr w:type="spellStart"/>
      <w:r>
        <w:rPr>
          <w:rFonts w:ascii="Verdana" w:eastAsia="Verdana" w:hAnsi="Verdana" w:cs="Verdana"/>
          <w:sz w:val="21"/>
        </w:rPr>
        <w:t>Agent</w:t>
      </w:r>
      <w:proofErr w:type="spellEnd"/>
      <w:r>
        <w:rPr>
          <w:rFonts w:ascii="Verdana" w:eastAsia="Verdana" w:hAnsi="Verdana" w:cs="Verdana"/>
          <w:sz w:val="21"/>
        </w:rPr>
        <w:t xml:space="preserve"> está conectado al Vínculo con el hogar y mantiene información sobre todos los nodos móviles, sus domicilios, y sus direcciones IP actuales. </w:t>
      </w:r>
    </w:p>
    <w:p w14:paraId="79C945F0" w14:textId="77777777" w:rsidR="00A97412" w:rsidRDefault="00000000">
      <w:pPr>
        <w:numPr>
          <w:ilvl w:val="0"/>
          <w:numId w:val="148"/>
        </w:numPr>
        <w:spacing w:after="259" w:line="336" w:lineRule="auto"/>
        <w:ind w:right="682" w:hanging="360"/>
        <w:jc w:val="both"/>
      </w:pPr>
      <w:proofErr w:type="gramStart"/>
      <w:r>
        <w:rPr>
          <w:rFonts w:ascii="Verdana" w:eastAsia="Verdana" w:hAnsi="Verdana" w:cs="Verdana"/>
          <w:b/>
          <w:sz w:val="21"/>
        </w:rPr>
        <w:t>Enlace extranjera</w:t>
      </w:r>
      <w:proofErr w:type="gramEnd"/>
      <w:r>
        <w:rPr>
          <w:rFonts w:ascii="Verdana" w:eastAsia="Verdana" w:hAnsi="Verdana" w:cs="Verdana"/>
          <w:b/>
          <w:sz w:val="21"/>
        </w:rPr>
        <w:t>:</w:t>
      </w:r>
      <w:r>
        <w:rPr>
          <w:rFonts w:ascii="Verdana" w:eastAsia="Verdana" w:hAnsi="Verdana" w:cs="Verdana"/>
          <w:sz w:val="21"/>
        </w:rPr>
        <w:t xml:space="preserve"> Cualquier otro enlace que no es de Nodo Móvil Enlace principal. </w:t>
      </w:r>
    </w:p>
    <w:p w14:paraId="398D0CF6" w14:textId="77777777" w:rsidR="00A97412" w:rsidRDefault="00000000">
      <w:pPr>
        <w:numPr>
          <w:ilvl w:val="0"/>
          <w:numId w:val="148"/>
        </w:numPr>
        <w:spacing w:after="259" w:line="336" w:lineRule="auto"/>
        <w:ind w:right="682" w:hanging="360"/>
        <w:jc w:val="both"/>
      </w:pPr>
      <w:r>
        <w:rPr>
          <w:rFonts w:ascii="Verdana" w:eastAsia="Verdana" w:hAnsi="Verdana" w:cs="Verdana"/>
          <w:b/>
          <w:sz w:val="21"/>
        </w:rPr>
        <w:t>Atención de la dirección:</w:t>
      </w:r>
      <w:r>
        <w:rPr>
          <w:rFonts w:ascii="Verdana" w:eastAsia="Verdana" w:hAnsi="Verdana" w:cs="Verdana"/>
          <w:sz w:val="21"/>
        </w:rPr>
        <w:t xml:space="preserve"> Cuando un nodo móvil se une a un Enlace de Asuntos Exteriores, adquiere una nueva dirección IP de la subred que </w:t>
      </w:r>
      <w:proofErr w:type="gramStart"/>
      <w:r>
        <w:rPr>
          <w:rFonts w:ascii="Verdana" w:eastAsia="Verdana" w:hAnsi="Verdana" w:cs="Verdana"/>
          <w:sz w:val="21"/>
        </w:rPr>
        <w:t>Link</w:t>
      </w:r>
      <w:proofErr w:type="gramEnd"/>
      <w:r>
        <w:rPr>
          <w:rFonts w:ascii="Verdana" w:eastAsia="Verdana" w:hAnsi="Verdana" w:cs="Verdana"/>
          <w:sz w:val="21"/>
        </w:rPr>
        <w:t xml:space="preserve"> Exterior. Home </w:t>
      </w:r>
      <w:proofErr w:type="spellStart"/>
      <w:r>
        <w:rPr>
          <w:rFonts w:ascii="Verdana" w:eastAsia="Verdana" w:hAnsi="Verdana" w:cs="Verdana"/>
          <w:sz w:val="21"/>
        </w:rPr>
        <w:t>Agent</w:t>
      </w:r>
      <w:proofErr w:type="spellEnd"/>
      <w:r>
        <w:rPr>
          <w:rFonts w:ascii="Verdana" w:eastAsia="Verdana" w:hAnsi="Verdana" w:cs="Verdana"/>
          <w:sz w:val="21"/>
        </w:rPr>
        <w:t xml:space="preserve"> mantiene la información de ambos Domicilio y Atención de direcciones. Cuidado de múltiples direcciones se puede asignar a un nodo móvil, </w:t>
      </w:r>
      <w:proofErr w:type="gramStart"/>
      <w:r>
        <w:rPr>
          <w:rFonts w:ascii="Verdana" w:eastAsia="Verdana" w:hAnsi="Verdana" w:cs="Verdana"/>
          <w:sz w:val="21"/>
        </w:rPr>
        <w:t>pero</w:t>
      </w:r>
      <w:proofErr w:type="gramEnd"/>
      <w:r>
        <w:rPr>
          <w:rFonts w:ascii="Verdana" w:eastAsia="Verdana" w:hAnsi="Verdana" w:cs="Verdana"/>
          <w:sz w:val="21"/>
        </w:rPr>
        <w:t xml:space="preserve"> en cualquier caso, sólo una Dirección de Atención-ha de unión con la Dirección de la casa. </w:t>
      </w:r>
    </w:p>
    <w:p w14:paraId="73370E1C" w14:textId="77777777" w:rsidR="00A97412" w:rsidRDefault="00000000">
      <w:pPr>
        <w:numPr>
          <w:ilvl w:val="0"/>
          <w:numId w:val="148"/>
        </w:numPr>
        <w:spacing w:after="382" w:line="336" w:lineRule="auto"/>
        <w:ind w:right="682" w:hanging="360"/>
        <w:jc w:val="both"/>
      </w:pPr>
      <w:r>
        <w:rPr>
          <w:rFonts w:ascii="Verdana" w:eastAsia="Verdana" w:hAnsi="Verdana" w:cs="Verdana"/>
          <w:b/>
          <w:sz w:val="21"/>
        </w:rPr>
        <w:t>Nodo Corresponsal:</w:t>
      </w:r>
      <w:r>
        <w:rPr>
          <w:rFonts w:ascii="Verdana" w:eastAsia="Verdana" w:hAnsi="Verdana" w:cs="Verdana"/>
          <w:sz w:val="21"/>
        </w:rPr>
        <w:t xml:space="preserve"> Cualquier dispositivo habilitado para IPv6 que tiene la intención de tener una comunicación con el nodo móvil. </w:t>
      </w:r>
    </w:p>
    <w:p w14:paraId="222532B9" w14:textId="77777777" w:rsidR="00A97412" w:rsidRDefault="00000000">
      <w:pPr>
        <w:spacing w:after="0"/>
        <w:ind w:left="-5" w:hanging="10"/>
      </w:pPr>
      <w:r>
        <w:rPr>
          <w:rFonts w:ascii="Verdana" w:eastAsia="Verdana" w:hAnsi="Verdana" w:cs="Verdana"/>
          <w:b/>
          <w:color w:val="888888"/>
          <w:sz w:val="21"/>
        </w:rPr>
        <w:t>Operación de la movilidad</w:t>
      </w:r>
      <w:r>
        <w:rPr>
          <w:rFonts w:ascii="Verdana" w:eastAsia="Verdana" w:hAnsi="Verdana" w:cs="Verdana"/>
          <w:color w:val="121214"/>
          <w:sz w:val="41"/>
        </w:rPr>
        <w:t xml:space="preserve"> </w:t>
      </w:r>
    </w:p>
    <w:p w14:paraId="0817A213" w14:textId="77777777" w:rsidR="00A97412" w:rsidRDefault="00000000">
      <w:pPr>
        <w:spacing w:after="0" w:line="296" w:lineRule="auto"/>
        <w:ind w:left="43" w:right="686" w:hanging="10"/>
        <w:jc w:val="both"/>
      </w:pPr>
      <w:r>
        <w:rPr>
          <w:rFonts w:ascii="Verdana" w:eastAsia="Verdana" w:hAnsi="Verdana" w:cs="Verdana"/>
          <w:sz w:val="24"/>
        </w:rPr>
        <w:t xml:space="preserve">Cuando nodo móvil se mantiene en su Vínculo con el hogar, todas las comunicaciones se llevan a cabo en su Dirección de la casa como se muestra a continuación: </w:t>
      </w:r>
    </w:p>
    <w:p w14:paraId="0DB17598" w14:textId="77777777" w:rsidR="00A97412" w:rsidRDefault="00000000">
      <w:pPr>
        <w:spacing w:after="309"/>
        <w:ind w:left="19"/>
      </w:pPr>
      <w:r>
        <w:rPr>
          <w:noProof/>
        </w:rPr>
        <mc:AlternateContent>
          <mc:Choice Requires="wpg">
            <w:drawing>
              <wp:inline distT="0" distB="0" distL="0" distR="0" wp14:anchorId="7D9A5EB4" wp14:editId="26302178">
                <wp:extent cx="5478780" cy="3086924"/>
                <wp:effectExtent l="0" t="0" r="0" b="0"/>
                <wp:docPr id="305582" name="Group 305582"/>
                <wp:cNvGraphicFramePr/>
                <a:graphic xmlns:a="http://schemas.openxmlformats.org/drawingml/2006/main">
                  <a:graphicData uri="http://schemas.microsoft.com/office/word/2010/wordprocessingGroup">
                    <wpg:wgp>
                      <wpg:cNvGrpSpPr/>
                      <wpg:grpSpPr>
                        <a:xfrm>
                          <a:off x="0" y="0"/>
                          <a:ext cx="5478780" cy="3086924"/>
                          <a:chOff x="0" y="0"/>
                          <a:chExt cx="5478780" cy="3086924"/>
                        </a:xfrm>
                      </wpg:grpSpPr>
                      <wps:wsp>
                        <wps:cNvPr id="305500" name="Rectangle 305500"/>
                        <wps:cNvSpPr/>
                        <wps:spPr>
                          <a:xfrm>
                            <a:off x="1344803" y="2944114"/>
                            <a:ext cx="57248" cy="189937"/>
                          </a:xfrm>
                          <a:prstGeom prst="rect">
                            <a:avLst/>
                          </a:prstGeom>
                          <a:ln>
                            <a:noFill/>
                          </a:ln>
                        </wps:spPr>
                        <wps:txbx>
                          <w:txbxContent>
                            <w:p w14:paraId="47E3F8E5" w14:textId="77777777" w:rsidR="00A97412" w:rsidRDefault="00000000">
                              <w:r>
                                <w:rPr>
                                  <w:i/>
                                </w:rPr>
                                <w:t>[</w:t>
                              </w:r>
                            </w:p>
                          </w:txbxContent>
                        </wps:txbx>
                        <wps:bodyPr horzOverflow="overflow" vert="horz" lIns="0" tIns="0" rIns="0" bIns="0" rtlCol="0">
                          <a:noAutofit/>
                        </wps:bodyPr>
                      </wps:wsp>
                      <wps:wsp>
                        <wps:cNvPr id="305502" name="Rectangle 305502"/>
                        <wps:cNvSpPr/>
                        <wps:spPr>
                          <a:xfrm>
                            <a:off x="1387847" y="2944114"/>
                            <a:ext cx="3457464" cy="189937"/>
                          </a:xfrm>
                          <a:prstGeom prst="rect">
                            <a:avLst/>
                          </a:prstGeom>
                          <a:ln>
                            <a:noFill/>
                          </a:ln>
                        </wps:spPr>
                        <wps:txbx>
                          <w:txbxContent>
                            <w:p w14:paraId="445D736E" w14:textId="77777777" w:rsidR="00A97412" w:rsidRDefault="00000000">
                              <w:r>
                                <w:rPr>
                                  <w:i/>
                                </w:rPr>
                                <w:t>Imagen: Nodo móvil conectado a Inicio Enlace</w:t>
                              </w:r>
                            </w:p>
                          </w:txbxContent>
                        </wps:txbx>
                        <wps:bodyPr horzOverflow="overflow" vert="horz" lIns="0" tIns="0" rIns="0" bIns="0" rtlCol="0">
                          <a:noAutofit/>
                        </wps:bodyPr>
                      </wps:wsp>
                      <wps:wsp>
                        <wps:cNvPr id="305501" name="Rectangle 305501"/>
                        <wps:cNvSpPr/>
                        <wps:spPr>
                          <a:xfrm>
                            <a:off x="3987443" y="2944114"/>
                            <a:ext cx="57248" cy="189937"/>
                          </a:xfrm>
                          <a:prstGeom prst="rect">
                            <a:avLst/>
                          </a:prstGeom>
                          <a:ln>
                            <a:noFill/>
                          </a:ln>
                        </wps:spPr>
                        <wps:txbx>
                          <w:txbxContent>
                            <w:p w14:paraId="48FC8788" w14:textId="77777777" w:rsidR="00A97412" w:rsidRDefault="00000000">
                              <w:r>
                                <w:rPr>
                                  <w:i/>
                                </w:rPr>
                                <w:t>]</w:t>
                              </w:r>
                            </w:p>
                          </w:txbxContent>
                        </wps:txbx>
                        <wps:bodyPr horzOverflow="overflow" vert="horz" lIns="0" tIns="0" rIns="0" bIns="0" rtlCol="0">
                          <a:noAutofit/>
                        </wps:bodyPr>
                      </wps:wsp>
                      <wps:wsp>
                        <wps:cNvPr id="39670" name="Rectangle 39670"/>
                        <wps:cNvSpPr/>
                        <wps:spPr>
                          <a:xfrm>
                            <a:off x="4030345" y="2924345"/>
                            <a:ext cx="46619" cy="206430"/>
                          </a:xfrm>
                          <a:prstGeom prst="rect">
                            <a:avLst/>
                          </a:prstGeom>
                          <a:ln>
                            <a:noFill/>
                          </a:ln>
                        </wps:spPr>
                        <wps:txbx>
                          <w:txbxContent>
                            <w:p w14:paraId="5AFE5A84" w14:textId="77777777" w:rsidR="00A97412" w:rsidRDefault="00000000">
                              <w:r>
                                <w:rPr>
                                  <w:rFonts w:ascii="Times New Roman" w:eastAsia="Times New Roman" w:hAnsi="Times New Roman" w:cs="Times New Roman"/>
                                </w:rPr>
                                <w:t xml:space="preserve"> </w:t>
                              </w:r>
                            </w:p>
                          </w:txbxContent>
                        </wps:txbx>
                        <wps:bodyPr horzOverflow="overflow" vert="horz" lIns="0" tIns="0" rIns="0" bIns="0" rtlCol="0">
                          <a:noAutofit/>
                        </wps:bodyPr>
                      </wps:wsp>
                      <pic:pic xmlns:pic="http://schemas.openxmlformats.org/drawingml/2006/picture">
                        <pic:nvPicPr>
                          <pic:cNvPr id="39682" name="Picture 39682"/>
                          <pic:cNvPicPr/>
                        </pic:nvPicPr>
                        <pic:blipFill>
                          <a:blip r:embed="rId1031"/>
                          <a:stretch>
                            <a:fillRect/>
                          </a:stretch>
                        </pic:blipFill>
                        <pic:spPr>
                          <a:xfrm>
                            <a:off x="0" y="0"/>
                            <a:ext cx="5478780" cy="2881884"/>
                          </a:xfrm>
                          <a:prstGeom prst="rect">
                            <a:avLst/>
                          </a:prstGeom>
                        </pic:spPr>
                      </pic:pic>
                      <pic:pic xmlns:pic="http://schemas.openxmlformats.org/drawingml/2006/picture">
                        <pic:nvPicPr>
                          <pic:cNvPr id="39684" name="Picture 39684"/>
                          <pic:cNvPicPr/>
                        </pic:nvPicPr>
                        <pic:blipFill>
                          <a:blip r:embed="rId1032"/>
                          <a:stretch>
                            <a:fillRect/>
                          </a:stretch>
                        </pic:blipFill>
                        <pic:spPr>
                          <a:xfrm>
                            <a:off x="64008" y="64008"/>
                            <a:ext cx="5295900" cy="2699004"/>
                          </a:xfrm>
                          <a:prstGeom prst="rect">
                            <a:avLst/>
                          </a:prstGeom>
                        </pic:spPr>
                      </pic:pic>
                      <wps:wsp>
                        <wps:cNvPr id="39685" name="Shape 39685"/>
                        <wps:cNvSpPr/>
                        <wps:spPr>
                          <a:xfrm>
                            <a:off x="44958" y="44958"/>
                            <a:ext cx="5334000" cy="2737104"/>
                          </a:xfrm>
                          <a:custGeom>
                            <a:avLst/>
                            <a:gdLst/>
                            <a:ahLst/>
                            <a:cxnLst/>
                            <a:rect l="0" t="0" r="0" b="0"/>
                            <a:pathLst>
                              <a:path w="5334000" h="2737104">
                                <a:moveTo>
                                  <a:pt x="0" y="2737104"/>
                                </a:moveTo>
                                <a:lnTo>
                                  <a:pt x="5334000" y="2737104"/>
                                </a:lnTo>
                                <a:lnTo>
                                  <a:pt x="5334000" y="0"/>
                                </a:lnTo>
                                <a:lnTo>
                                  <a:pt x="0" y="0"/>
                                </a:lnTo>
                                <a:close/>
                              </a:path>
                            </a:pathLst>
                          </a:custGeom>
                          <a:ln w="38100" cap="sq">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05582" style="width:431.4pt;height:243.065pt;mso-position-horizontal-relative:char;mso-position-vertical-relative:line" coordsize="54787,30869">
                <v:rect id="Rectangle 305500" style="position:absolute;width:572;height:1899;left:13448;top:29441;" filled="f" stroked="f">
                  <v:textbox inset="0,0,0,0">
                    <w:txbxContent>
                      <w:p>
                        <w:pPr>
                          <w:spacing w:before="0" w:after="160" w:line="259" w:lineRule="auto"/>
                        </w:pPr>
                        <w:r>
                          <w:rPr>
                            <w:rFonts w:cs="Calibri" w:hAnsi="Calibri" w:eastAsia="Calibri" w:ascii="Calibri"/>
                            <w:i w:val="1"/>
                            <w:sz w:val="22"/>
                          </w:rPr>
                          <w:t xml:space="preserve">[</w:t>
                        </w:r>
                      </w:p>
                    </w:txbxContent>
                  </v:textbox>
                </v:rect>
                <v:rect id="Rectangle 305502" style="position:absolute;width:34574;height:1899;left:13878;top:29441;" filled="f" stroked="f">
                  <v:textbox inset="0,0,0,0">
                    <w:txbxContent>
                      <w:p>
                        <w:pPr>
                          <w:spacing w:before="0" w:after="160" w:line="259" w:lineRule="auto"/>
                        </w:pPr>
                        <w:r>
                          <w:rPr>
                            <w:rFonts w:cs="Calibri" w:hAnsi="Calibri" w:eastAsia="Calibri" w:ascii="Calibri"/>
                            <w:i w:val="1"/>
                            <w:sz w:val="22"/>
                          </w:rPr>
                          <w:t xml:space="preserve">Imagen: Nodo móvil conectado a Inicio Enlace</w:t>
                        </w:r>
                      </w:p>
                    </w:txbxContent>
                  </v:textbox>
                </v:rect>
                <v:rect id="Rectangle 305501" style="position:absolute;width:572;height:1899;left:39874;top:29441;" filled="f" stroked="f">
                  <v:textbox inset="0,0,0,0">
                    <w:txbxContent>
                      <w:p>
                        <w:pPr>
                          <w:spacing w:before="0" w:after="160" w:line="259" w:lineRule="auto"/>
                        </w:pPr>
                        <w:r>
                          <w:rPr>
                            <w:rFonts w:cs="Calibri" w:hAnsi="Calibri" w:eastAsia="Calibri" w:ascii="Calibri"/>
                            <w:i w:val="1"/>
                            <w:sz w:val="22"/>
                          </w:rPr>
                          <w:t xml:space="preserve">]</w:t>
                        </w:r>
                      </w:p>
                    </w:txbxContent>
                  </v:textbox>
                </v:rect>
                <v:rect id="Rectangle 39670" style="position:absolute;width:466;height:2064;left:40303;top:29243;" filled="f" stroked="f">
                  <v:textbox inset="0,0,0,0">
                    <w:txbxContent>
                      <w:p>
                        <w:pPr>
                          <w:spacing w:before="0" w:after="160" w:line="259" w:lineRule="auto"/>
                        </w:pPr>
                        <w:r>
                          <w:rPr>
                            <w:rFonts w:cs="Times New Roman" w:hAnsi="Times New Roman" w:eastAsia="Times New Roman" w:ascii="Times New Roman"/>
                            <w:sz w:val="22"/>
                          </w:rPr>
                          <w:t xml:space="preserve"> </w:t>
                        </w:r>
                      </w:p>
                    </w:txbxContent>
                  </v:textbox>
                </v:rect>
                <v:shape id="Picture 39682" style="position:absolute;width:54787;height:28818;left:0;top:0;" filled="f">
                  <v:imagedata r:id="rId1033"/>
                </v:shape>
                <v:shape id="Picture 39684" style="position:absolute;width:52959;height:26990;left:640;top:640;" filled="f">
                  <v:imagedata r:id="rId1034"/>
                </v:shape>
                <v:shape id="Shape 39685" style="position:absolute;width:53340;height:27371;left:449;top:449;" coordsize="5334000,2737104" path="m0,2737104l5334000,2737104l5334000,0l0,0x">
                  <v:stroke weight="3pt" endcap="square" joinstyle="miter" miterlimit="10" on="true" color="#000000"/>
                  <v:fill on="false" color="#000000" opacity="0"/>
                </v:shape>
              </v:group>
            </w:pict>
          </mc:Fallback>
        </mc:AlternateContent>
      </w:r>
    </w:p>
    <w:p w14:paraId="6BF8EEA8" w14:textId="77777777" w:rsidR="00A97412" w:rsidRDefault="00000000">
      <w:pPr>
        <w:spacing w:after="240" w:line="296" w:lineRule="auto"/>
        <w:ind w:left="43" w:right="686" w:hanging="10"/>
        <w:jc w:val="both"/>
      </w:pPr>
      <w:r>
        <w:rPr>
          <w:rFonts w:ascii="Verdana" w:eastAsia="Verdana" w:hAnsi="Verdana" w:cs="Verdana"/>
          <w:sz w:val="24"/>
        </w:rPr>
        <w:lastRenderedPageBreak/>
        <w:t xml:space="preserve">Cuando un nodo móvil deja su Vínculo con el hogar y está conectado a alguna Enlace de Asuntos Exteriores, la característica de movilidad de IPv6 entra en juego. Después de ser conectado a un Enlace de Asuntos Exteriores, el nodo móvil adquiere una dirección IPv6 desde el Enlace de Asuntos Exteriores. Esta dirección se llama Dirección de Atención-. El nodo móvil envía una petición de unión a su agente local con la nueva dirección de custodia de direcciones. El agente local se une Dirección inicial de nodo móvil con la Dirección de Atención-, se establece un túnel entre ambos. </w:t>
      </w:r>
    </w:p>
    <w:p w14:paraId="47E883D7" w14:textId="77777777" w:rsidR="00A97412" w:rsidRDefault="00000000">
      <w:pPr>
        <w:spacing w:after="0" w:line="296" w:lineRule="auto"/>
        <w:ind w:left="43" w:right="686" w:hanging="10"/>
        <w:jc w:val="both"/>
      </w:pPr>
      <w:r>
        <w:rPr>
          <w:rFonts w:ascii="Verdana" w:eastAsia="Verdana" w:hAnsi="Verdana" w:cs="Verdana"/>
          <w:sz w:val="24"/>
        </w:rPr>
        <w:t xml:space="preserve">Cada vez que un nodo correspondiente intenta establecer la conexión con el nodo móvil (en su Domicilio), el Home </w:t>
      </w:r>
      <w:proofErr w:type="spellStart"/>
      <w:r>
        <w:rPr>
          <w:rFonts w:ascii="Verdana" w:eastAsia="Verdana" w:hAnsi="Verdana" w:cs="Verdana"/>
          <w:sz w:val="24"/>
        </w:rPr>
        <w:t>Agent</w:t>
      </w:r>
      <w:proofErr w:type="spellEnd"/>
      <w:r>
        <w:rPr>
          <w:rFonts w:ascii="Verdana" w:eastAsia="Verdana" w:hAnsi="Verdana" w:cs="Verdana"/>
          <w:sz w:val="24"/>
        </w:rPr>
        <w:t xml:space="preserve"> intercepta el paquete y hacia delante a Dirección de Atención-Mobile </w:t>
      </w:r>
      <w:proofErr w:type="spellStart"/>
      <w:r>
        <w:rPr>
          <w:rFonts w:ascii="Verdana" w:eastAsia="Verdana" w:hAnsi="Verdana" w:cs="Verdana"/>
          <w:sz w:val="24"/>
        </w:rPr>
        <w:t>Node</w:t>
      </w:r>
      <w:proofErr w:type="spellEnd"/>
      <w:r>
        <w:rPr>
          <w:rFonts w:ascii="Verdana" w:eastAsia="Verdana" w:hAnsi="Verdana" w:cs="Verdana"/>
          <w:sz w:val="24"/>
        </w:rPr>
        <w:t xml:space="preserve"> a través del túnel que ya estaba establecido. </w:t>
      </w:r>
    </w:p>
    <w:p w14:paraId="3E169CA8" w14:textId="77777777" w:rsidR="00A97412" w:rsidRDefault="00000000">
      <w:pPr>
        <w:spacing w:after="88"/>
        <w:ind w:left="19"/>
      </w:pPr>
      <w:r>
        <w:rPr>
          <w:noProof/>
        </w:rPr>
        <mc:AlternateContent>
          <mc:Choice Requires="wpg">
            <w:drawing>
              <wp:inline distT="0" distB="0" distL="0" distR="0" wp14:anchorId="1F80B8A9" wp14:editId="2838EA7C">
                <wp:extent cx="5484876" cy="2887980"/>
                <wp:effectExtent l="0" t="0" r="0" b="0"/>
                <wp:docPr id="305766" name="Group 305766"/>
                <wp:cNvGraphicFramePr/>
                <a:graphic xmlns:a="http://schemas.openxmlformats.org/drawingml/2006/main">
                  <a:graphicData uri="http://schemas.microsoft.com/office/word/2010/wordprocessingGroup">
                    <wpg:wgp>
                      <wpg:cNvGrpSpPr/>
                      <wpg:grpSpPr>
                        <a:xfrm>
                          <a:off x="0" y="0"/>
                          <a:ext cx="5484876" cy="2887980"/>
                          <a:chOff x="0" y="0"/>
                          <a:chExt cx="5484876" cy="2887980"/>
                        </a:xfrm>
                      </wpg:grpSpPr>
                      <pic:pic xmlns:pic="http://schemas.openxmlformats.org/drawingml/2006/picture">
                        <pic:nvPicPr>
                          <pic:cNvPr id="39756" name="Picture 39756"/>
                          <pic:cNvPicPr/>
                        </pic:nvPicPr>
                        <pic:blipFill>
                          <a:blip r:embed="rId1035"/>
                          <a:stretch>
                            <a:fillRect/>
                          </a:stretch>
                        </pic:blipFill>
                        <pic:spPr>
                          <a:xfrm>
                            <a:off x="0" y="0"/>
                            <a:ext cx="5484876" cy="2887980"/>
                          </a:xfrm>
                          <a:prstGeom prst="rect">
                            <a:avLst/>
                          </a:prstGeom>
                        </pic:spPr>
                      </pic:pic>
                      <pic:pic xmlns:pic="http://schemas.openxmlformats.org/drawingml/2006/picture">
                        <pic:nvPicPr>
                          <pic:cNvPr id="39758" name="Picture 39758"/>
                          <pic:cNvPicPr/>
                        </pic:nvPicPr>
                        <pic:blipFill>
                          <a:blip r:embed="rId1036"/>
                          <a:stretch>
                            <a:fillRect/>
                          </a:stretch>
                        </pic:blipFill>
                        <pic:spPr>
                          <a:xfrm>
                            <a:off x="64008" y="64008"/>
                            <a:ext cx="5301996" cy="2705100"/>
                          </a:xfrm>
                          <a:prstGeom prst="rect">
                            <a:avLst/>
                          </a:prstGeom>
                        </pic:spPr>
                      </pic:pic>
                      <wps:wsp>
                        <wps:cNvPr id="39759" name="Shape 39759"/>
                        <wps:cNvSpPr/>
                        <wps:spPr>
                          <a:xfrm>
                            <a:off x="44958" y="44958"/>
                            <a:ext cx="5340096" cy="2743200"/>
                          </a:xfrm>
                          <a:custGeom>
                            <a:avLst/>
                            <a:gdLst/>
                            <a:ahLst/>
                            <a:cxnLst/>
                            <a:rect l="0" t="0" r="0" b="0"/>
                            <a:pathLst>
                              <a:path w="5340096" h="2743200">
                                <a:moveTo>
                                  <a:pt x="0" y="2743200"/>
                                </a:moveTo>
                                <a:lnTo>
                                  <a:pt x="5340096" y="2743200"/>
                                </a:lnTo>
                                <a:lnTo>
                                  <a:pt x="5340096" y="0"/>
                                </a:lnTo>
                                <a:lnTo>
                                  <a:pt x="0" y="0"/>
                                </a:lnTo>
                                <a:close/>
                              </a:path>
                            </a:pathLst>
                          </a:custGeom>
                          <a:ln w="38100" cap="sq">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05766" style="width:431.88pt;height:227.4pt;mso-position-horizontal-relative:char;mso-position-vertical-relative:line" coordsize="54848,28879">
                <v:shape id="Picture 39756" style="position:absolute;width:54848;height:28879;left:0;top:0;" filled="f">
                  <v:imagedata r:id="rId1037"/>
                </v:shape>
                <v:shape id="Picture 39758" style="position:absolute;width:53019;height:27051;left:640;top:640;" filled="f">
                  <v:imagedata r:id="rId1038"/>
                </v:shape>
                <v:shape id="Shape 39759" style="position:absolute;width:53400;height:27432;left:449;top:449;" coordsize="5340096,2743200" path="m0,2743200l5340096,2743200l5340096,0l0,0x">
                  <v:stroke weight="3pt" endcap="square" joinstyle="miter" miterlimit="10" on="true" color="#000000"/>
                  <v:fill on="false" color="#000000" opacity="0"/>
                </v:shape>
              </v:group>
            </w:pict>
          </mc:Fallback>
        </mc:AlternateContent>
      </w:r>
    </w:p>
    <w:p w14:paraId="0484B2CD" w14:textId="77777777" w:rsidR="00A97412" w:rsidRDefault="00000000">
      <w:pPr>
        <w:spacing w:after="411"/>
        <w:ind w:right="651"/>
        <w:jc w:val="center"/>
      </w:pPr>
      <w:r>
        <w:rPr>
          <w:i/>
        </w:rPr>
        <w:t>[Imagen: Nodo móvil conectado al Enlace de Asuntos Exteriores]</w:t>
      </w:r>
      <w:r>
        <w:rPr>
          <w:rFonts w:ascii="Times New Roman" w:eastAsia="Times New Roman" w:hAnsi="Times New Roman" w:cs="Times New Roman"/>
        </w:rPr>
        <w:t xml:space="preserve"> </w:t>
      </w:r>
    </w:p>
    <w:p w14:paraId="71CC06CF" w14:textId="77777777" w:rsidR="00A97412" w:rsidRDefault="00000000">
      <w:pPr>
        <w:spacing w:after="0"/>
        <w:ind w:left="-5" w:hanging="10"/>
      </w:pPr>
      <w:r>
        <w:rPr>
          <w:rFonts w:ascii="Verdana" w:eastAsia="Verdana" w:hAnsi="Verdana" w:cs="Verdana"/>
          <w:b/>
          <w:color w:val="888888"/>
          <w:sz w:val="21"/>
        </w:rPr>
        <w:t>Optimización de carreteras</w:t>
      </w:r>
      <w:r>
        <w:rPr>
          <w:rFonts w:ascii="Verdana" w:eastAsia="Verdana" w:hAnsi="Verdana" w:cs="Verdana"/>
          <w:color w:val="121214"/>
          <w:sz w:val="41"/>
        </w:rPr>
        <w:t xml:space="preserve"> </w:t>
      </w:r>
    </w:p>
    <w:p w14:paraId="3B2E3713" w14:textId="77777777" w:rsidR="00A97412" w:rsidRDefault="00000000">
      <w:pPr>
        <w:spacing w:after="137" w:line="296" w:lineRule="auto"/>
        <w:ind w:left="43" w:right="686" w:hanging="10"/>
        <w:jc w:val="both"/>
      </w:pPr>
      <w:r>
        <w:rPr>
          <w:rFonts w:ascii="Verdana" w:eastAsia="Verdana" w:hAnsi="Verdana" w:cs="Verdana"/>
          <w:sz w:val="24"/>
        </w:rPr>
        <w:t xml:space="preserve">Cuando un nodo correspondiente inicia una comunicación mediante el envío de paquetes al nodo móvil la de la Dirección de la casa, estos paquetes son un túnel al nodo móvil por el agente local. En el modo de optimización de ruta, cuando el nodo móvil recibe un paquete desde el nodo correspondiente, no hacia adelante responde a la Home </w:t>
      </w:r>
      <w:proofErr w:type="spellStart"/>
      <w:r>
        <w:rPr>
          <w:rFonts w:ascii="Verdana" w:eastAsia="Verdana" w:hAnsi="Verdana" w:cs="Verdana"/>
          <w:sz w:val="24"/>
        </w:rPr>
        <w:t>Agent</w:t>
      </w:r>
      <w:proofErr w:type="spellEnd"/>
      <w:r>
        <w:rPr>
          <w:rFonts w:ascii="Verdana" w:eastAsia="Verdana" w:hAnsi="Verdana" w:cs="Verdana"/>
          <w:sz w:val="24"/>
        </w:rPr>
        <w:t xml:space="preserve">. Más bien, se envía su paquete directamente al nodo correspondiente </w:t>
      </w:r>
      <w:r>
        <w:rPr>
          <w:rFonts w:ascii="Verdana" w:eastAsia="Verdana" w:hAnsi="Verdana" w:cs="Verdana"/>
          <w:sz w:val="24"/>
        </w:rPr>
        <w:lastRenderedPageBreak/>
        <w:t xml:space="preserve">usando Domicilio como dirección de origen. Este modo es opcional y no se utiliza de forma predeterminada. </w:t>
      </w:r>
    </w:p>
    <w:p w14:paraId="7703A1C0" w14:textId="77777777" w:rsidR="00A97412" w:rsidRDefault="00000000">
      <w:pPr>
        <w:spacing w:after="0"/>
      </w:pPr>
      <w:r>
        <w:t xml:space="preserve"> </w:t>
      </w:r>
    </w:p>
    <w:p w14:paraId="61613863" w14:textId="77777777" w:rsidR="00A97412" w:rsidRDefault="00A97412">
      <w:pPr>
        <w:sectPr w:rsidR="00A97412">
          <w:type w:val="continuous"/>
          <w:pgSz w:w="11906" w:h="16838"/>
          <w:pgMar w:top="1416" w:right="1052" w:bottom="1441" w:left="1702" w:header="720" w:footer="720" w:gutter="0"/>
          <w:cols w:space="720"/>
        </w:sectPr>
      </w:pPr>
    </w:p>
    <w:p w14:paraId="69BD0EB2" w14:textId="77777777" w:rsidR="00A97412" w:rsidRDefault="00000000">
      <w:pPr>
        <w:ind w:right="1509"/>
        <w:jc w:val="center"/>
      </w:pPr>
      <w:r>
        <w:rPr>
          <w:b/>
          <w:sz w:val="28"/>
          <w:u w:val="single" w:color="000000"/>
        </w:rPr>
        <w:lastRenderedPageBreak/>
        <w:t>Unidad VIII PARTE 3</w:t>
      </w:r>
      <w:r>
        <w:rPr>
          <w:b/>
          <w:sz w:val="28"/>
        </w:rPr>
        <w:t xml:space="preserve"> </w:t>
      </w:r>
    </w:p>
    <w:p w14:paraId="14E9AF9D" w14:textId="77777777" w:rsidR="00A97412" w:rsidRDefault="00000000">
      <w:pPr>
        <w:spacing w:after="119"/>
        <w:ind w:left="1606" w:hanging="10"/>
      </w:pPr>
      <w:r>
        <w:rPr>
          <w:b/>
          <w:sz w:val="28"/>
          <w:u w:val="single" w:color="000000"/>
        </w:rPr>
        <w:t>MOBILE – TELEFONIA CELULAR 1G, 2G, 3G, 4G</w:t>
      </w:r>
      <w:r>
        <w:rPr>
          <w:b/>
          <w:sz w:val="28"/>
        </w:rPr>
        <w:t xml:space="preserve"> </w:t>
      </w:r>
    </w:p>
    <w:p w14:paraId="6402D18E" w14:textId="77777777" w:rsidR="00A97412" w:rsidRDefault="00000000">
      <w:pPr>
        <w:spacing w:after="97"/>
        <w:ind w:left="-5" w:hanging="10"/>
      </w:pPr>
      <w:r>
        <w:rPr>
          <w:b/>
          <w:sz w:val="24"/>
        </w:rPr>
        <w:t xml:space="preserve">NECESIDADES DE COMUNICACIÓN  </w:t>
      </w:r>
    </w:p>
    <w:p w14:paraId="5B2E2547" w14:textId="77777777" w:rsidR="00A97412" w:rsidRDefault="00000000">
      <w:pPr>
        <w:spacing w:after="117"/>
        <w:ind w:left="-1" w:right="1457"/>
        <w:jc w:val="right"/>
      </w:pPr>
      <w:r>
        <w:rPr>
          <w:noProof/>
        </w:rPr>
        <w:drawing>
          <wp:inline distT="0" distB="0" distL="0" distR="0" wp14:anchorId="2A886EA4" wp14:editId="4F094A04">
            <wp:extent cx="5400040" cy="2759837"/>
            <wp:effectExtent l="0" t="0" r="0" b="0"/>
            <wp:docPr id="39787" name="Picture 39787"/>
            <wp:cNvGraphicFramePr/>
            <a:graphic xmlns:a="http://schemas.openxmlformats.org/drawingml/2006/main">
              <a:graphicData uri="http://schemas.openxmlformats.org/drawingml/2006/picture">
                <pic:pic xmlns:pic="http://schemas.openxmlformats.org/drawingml/2006/picture">
                  <pic:nvPicPr>
                    <pic:cNvPr id="39787" name="Picture 39787"/>
                    <pic:cNvPicPr/>
                  </pic:nvPicPr>
                  <pic:blipFill>
                    <a:blip r:embed="rId1039"/>
                    <a:stretch>
                      <a:fillRect/>
                    </a:stretch>
                  </pic:blipFill>
                  <pic:spPr>
                    <a:xfrm>
                      <a:off x="0" y="0"/>
                      <a:ext cx="5400040" cy="2759837"/>
                    </a:xfrm>
                    <a:prstGeom prst="rect">
                      <a:avLst/>
                    </a:prstGeom>
                  </pic:spPr>
                </pic:pic>
              </a:graphicData>
            </a:graphic>
          </wp:inline>
        </w:drawing>
      </w:r>
      <w:r>
        <w:t xml:space="preserve"> </w:t>
      </w:r>
    </w:p>
    <w:p w14:paraId="1458F5D4" w14:textId="77777777" w:rsidR="00A97412" w:rsidRDefault="00000000">
      <w:pPr>
        <w:spacing w:after="97"/>
        <w:ind w:left="-5" w:hanging="10"/>
      </w:pPr>
      <w:r>
        <w:rPr>
          <w:b/>
          <w:sz w:val="24"/>
        </w:rPr>
        <w:t xml:space="preserve">ETAPAS DE UNA COMUNICACIÓN </w:t>
      </w:r>
    </w:p>
    <w:p w14:paraId="33DB821C" w14:textId="77777777" w:rsidR="00A97412" w:rsidRDefault="00000000">
      <w:pPr>
        <w:spacing w:after="0"/>
        <w:ind w:left="-1" w:right="620"/>
        <w:jc w:val="right"/>
      </w:pPr>
      <w:r>
        <w:rPr>
          <w:noProof/>
        </w:rPr>
        <w:drawing>
          <wp:inline distT="0" distB="0" distL="0" distR="0" wp14:anchorId="32695D63" wp14:editId="0F3061F4">
            <wp:extent cx="5932806" cy="2989580"/>
            <wp:effectExtent l="0" t="0" r="0" b="0"/>
            <wp:docPr id="39789" name="Picture 39789"/>
            <wp:cNvGraphicFramePr/>
            <a:graphic xmlns:a="http://schemas.openxmlformats.org/drawingml/2006/main">
              <a:graphicData uri="http://schemas.openxmlformats.org/drawingml/2006/picture">
                <pic:pic xmlns:pic="http://schemas.openxmlformats.org/drawingml/2006/picture">
                  <pic:nvPicPr>
                    <pic:cNvPr id="39789" name="Picture 39789"/>
                    <pic:cNvPicPr/>
                  </pic:nvPicPr>
                  <pic:blipFill>
                    <a:blip r:embed="rId1040"/>
                    <a:stretch>
                      <a:fillRect/>
                    </a:stretch>
                  </pic:blipFill>
                  <pic:spPr>
                    <a:xfrm>
                      <a:off x="0" y="0"/>
                      <a:ext cx="5932806" cy="2989580"/>
                    </a:xfrm>
                    <a:prstGeom prst="rect">
                      <a:avLst/>
                    </a:prstGeom>
                  </pic:spPr>
                </pic:pic>
              </a:graphicData>
            </a:graphic>
          </wp:inline>
        </w:drawing>
      </w:r>
      <w:r>
        <w:t xml:space="preserve"> </w:t>
      </w:r>
    </w:p>
    <w:p w14:paraId="071B3994" w14:textId="77777777" w:rsidR="00A97412" w:rsidRDefault="00000000">
      <w:pPr>
        <w:spacing w:after="119"/>
        <w:ind w:left="-1" w:right="1457"/>
        <w:jc w:val="right"/>
      </w:pPr>
      <w:r>
        <w:rPr>
          <w:noProof/>
        </w:rPr>
        <w:lastRenderedPageBreak/>
        <w:drawing>
          <wp:inline distT="0" distB="0" distL="0" distR="0" wp14:anchorId="4E2A8FF4" wp14:editId="51E153F7">
            <wp:extent cx="5400040" cy="2742184"/>
            <wp:effectExtent l="0" t="0" r="0" b="0"/>
            <wp:docPr id="39811" name="Picture 39811"/>
            <wp:cNvGraphicFramePr/>
            <a:graphic xmlns:a="http://schemas.openxmlformats.org/drawingml/2006/main">
              <a:graphicData uri="http://schemas.openxmlformats.org/drawingml/2006/picture">
                <pic:pic xmlns:pic="http://schemas.openxmlformats.org/drawingml/2006/picture">
                  <pic:nvPicPr>
                    <pic:cNvPr id="39811" name="Picture 39811"/>
                    <pic:cNvPicPr/>
                  </pic:nvPicPr>
                  <pic:blipFill>
                    <a:blip r:embed="rId1041"/>
                    <a:stretch>
                      <a:fillRect/>
                    </a:stretch>
                  </pic:blipFill>
                  <pic:spPr>
                    <a:xfrm>
                      <a:off x="0" y="0"/>
                      <a:ext cx="5400040" cy="2742184"/>
                    </a:xfrm>
                    <a:prstGeom prst="rect">
                      <a:avLst/>
                    </a:prstGeom>
                  </pic:spPr>
                </pic:pic>
              </a:graphicData>
            </a:graphic>
          </wp:inline>
        </w:drawing>
      </w:r>
      <w:r>
        <w:t xml:space="preserve"> </w:t>
      </w:r>
    </w:p>
    <w:p w14:paraId="3A7C883B" w14:textId="77777777" w:rsidR="00A97412" w:rsidRDefault="00000000">
      <w:pPr>
        <w:spacing w:after="97"/>
        <w:ind w:left="-5" w:hanging="10"/>
      </w:pPr>
      <w:r>
        <w:rPr>
          <w:b/>
          <w:sz w:val="24"/>
        </w:rPr>
        <w:t xml:space="preserve">PRIMERAS TECNOLOGIAS: HANDIE  </w:t>
      </w:r>
    </w:p>
    <w:p w14:paraId="56831261" w14:textId="77777777" w:rsidR="00A97412" w:rsidRDefault="00000000">
      <w:pPr>
        <w:spacing w:after="117"/>
        <w:ind w:left="-1" w:right="1457"/>
        <w:jc w:val="right"/>
      </w:pPr>
      <w:r>
        <w:rPr>
          <w:noProof/>
        </w:rPr>
        <w:drawing>
          <wp:inline distT="0" distB="0" distL="0" distR="0" wp14:anchorId="4C5EF9C8" wp14:editId="72A13955">
            <wp:extent cx="5400040" cy="2682494"/>
            <wp:effectExtent l="0" t="0" r="0" b="0"/>
            <wp:docPr id="39813" name="Picture 39813"/>
            <wp:cNvGraphicFramePr/>
            <a:graphic xmlns:a="http://schemas.openxmlformats.org/drawingml/2006/main">
              <a:graphicData uri="http://schemas.openxmlformats.org/drawingml/2006/picture">
                <pic:pic xmlns:pic="http://schemas.openxmlformats.org/drawingml/2006/picture">
                  <pic:nvPicPr>
                    <pic:cNvPr id="39813" name="Picture 39813"/>
                    <pic:cNvPicPr/>
                  </pic:nvPicPr>
                  <pic:blipFill>
                    <a:blip r:embed="rId1042"/>
                    <a:stretch>
                      <a:fillRect/>
                    </a:stretch>
                  </pic:blipFill>
                  <pic:spPr>
                    <a:xfrm>
                      <a:off x="0" y="0"/>
                      <a:ext cx="5400040" cy="2682494"/>
                    </a:xfrm>
                    <a:prstGeom prst="rect">
                      <a:avLst/>
                    </a:prstGeom>
                  </pic:spPr>
                </pic:pic>
              </a:graphicData>
            </a:graphic>
          </wp:inline>
        </w:drawing>
      </w:r>
      <w:r>
        <w:t xml:space="preserve"> </w:t>
      </w:r>
    </w:p>
    <w:p w14:paraId="7D64EFFF" w14:textId="77777777" w:rsidR="00A97412" w:rsidRDefault="00000000">
      <w:pPr>
        <w:spacing w:after="188"/>
        <w:ind w:left="-5" w:hanging="10"/>
      </w:pPr>
      <w:r>
        <w:rPr>
          <w:b/>
          <w:sz w:val="24"/>
        </w:rPr>
        <w:t xml:space="preserve">CELDAS </w:t>
      </w:r>
    </w:p>
    <w:p w14:paraId="245804E5" w14:textId="77777777" w:rsidR="00A97412" w:rsidRDefault="00000000">
      <w:pPr>
        <w:numPr>
          <w:ilvl w:val="0"/>
          <w:numId w:val="149"/>
        </w:numPr>
        <w:spacing w:after="56" w:line="248" w:lineRule="auto"/>
        <w:ind w:right="1353" w:hanging="360"/>
      </w:pPr>
      <w:r>
        <w:t xml:space="preserve">La estructura de la red está formada por una Radio </w:t>
      </w:r>
      <w:proofErr w:type="spellStart"/>
      <w:r>
        <w:t>BaseBTS</w:t>
      </w:r>
      <w:proofErr w:type="spellEnd"/>
      <w:r>
        <w:t xml:space="preserve"> y un celular MS; la comunicación de la Radio Base al Celular se llama “</w:t>
      </w:r>
      <w:proofErr w:type="spellStart"/>
      <w:r>
        <w:t>Downlink</w:t>
      </w:r>
      <w:proofErr w:type="spellEnd"/>
      <w:r>
        <w:t>” y del celular a la Radio Base se denomina “</w:t>
      </w:r>
      <w:proofErr w:type="spellStart"/>
      <w:r>
        <w:t>Uplink</w:t>
      </w:r>
      <w:proofErr w:type="spellEnd"/>
      <w:r>
        <w:t xml:space="preserve">”.  </w:t>
      </w:r>
    </w:p>
    <w:p w14:paraId="5FC09763" w14:textId="77777777" w:rsidR="00A97412" w:rsidRDefault="00000000">
      <w:pPr>
        <w:numPr>
          <w:ilvl w:val="0"/>
          <w:numId w:val="149"/>
        </w:numPr>
        <w:spacing w:after="12" w:line="267" w:lineRule="auto"/>
        <w:ind w:right="1353" w:hanging="360"/>
      </w:pPr>
      <w:r>
        <w:t xml:space="preserve">La Radio Base cuenta con sectores los cuales tiene un número definido de canales, estos permitirán establecer la comunicación entre diferentes suscriptores que se encuentren en el área de cobertura.  </w:t>
      </w:r>
    </w:p>
    <w:p w14:paraId="7A7C94C4" w14:textId="77777777" w:rsidR="00A97412" w:rsidRDefault="00000000">
      <w:pPr>
        <w:spacing w:after="98"/>
        <w:ind w:left="-1" w:right="720"/>
        <w:jc w:val="right"/>
      </w:pPr>
      <w:r>
        <w:rPr>
          <w:noProof/>
        </w:rPr>
        <w:lastRenderedPageBreak/>
        <mc:AlternateContent>
          <mc:Choice Requires="wpg">
            <w:drawing>
              <wp:inline distT="0" distB="0" distL="0" distR="0" wp14:anchorId="2E215D41" wp14:editId="51034554">
                <wp:extent cx="5867534" cy="5473193"/>
                <wp:effectExtent l="0" t="0" r="0" b="0"/>
                <wp:docPr id="306070" name="Group 306070"/>
                <wp:cNvGraphicFramePr/>
                <a:graphic xmlns:a="http://schemas.openxmlformats.org/drawingml/2006/main">
                  <a:graphicData uri="http://schemas.microsoft.com/office/word/2010/wordprocessingGroup">
                    <wpg:wgp>
                      <wpg:cNvGrpSpPr/>
                      <wpg:grpSpPr>
                        <a:xfrm>
                          <a:off x="0" y="0"/>
                          <a:ext cx="5867534" cy="5473193"/>
                          <a:chOff x="0" y="0"/>
                          <a:chExt cx="5867534" cy="5473193"/>
                        </a:xfrm>
                      </wpg:grpSpPr>
                      <wps:wsp>
                        <wps:cNvPr id="39816" name="Rectangle 39816"/>
                        <wps:cNvSpPr/>
                        <wps:spPr>
                          <a:xfrm>
                            <a:off x="5401183" y="2294763"/>
                            <a:ext cx="42143" cy="189937"/>
                          </a:xfrm>
                          <a:prstGeom prst="rect">
                            <a:avLst/>
                          </a:prstGeom>
                          <a:ln>
                            <a:noFill/>
                          </a:ln>
                        </wps:spPr>
                        <wps:txbx>
                          <w:txbxContent>
                            <w:p w14:paraId="2F90B338" w14:textId="77777777" w:rsidR="00A97412" w:rsidRDefault="00000000">
                              <w:r>
                                <w:t xml:space="preserve"> </w:t>
                              </w:r>
                            </w:p>
                          </w:txbxContent>
                        </wps:txbx>
                        <wps:bodyPr horzOverflow="overflow" vert="horz" lIns="0" tIns="0" rIns="0" bIns="0" rtlCol="0">
                          <a:noAutofit/>
                        </wps:bodyPr>
                      </wps:wsp>
                      <pic:pic xmlns:pic="http://schemas.openxmlformats.org/drawingml/2006/picture">
                        <pic:nvPicPr>
                          <pic:cNvPr id="39832" name="Picture 39832"/>
                          <pic:cNvPicPr/>
                        </pic:nvPicPr>
                        <pic:blipFill>
                          <a:blip r:embed="rId1043"/>
                          <a:stretch>
                            <a:fillRect/>
                          </a:stretch>
                        </pic:blipFill>
                        <pic:spPr>
                          <a:xfrm>
                            <a:off x="0" y="0"/>
                            <a:ext cx="5400040" cy="2394204"/>
                          </a:xfrm>
                          <a:prstGeom prst="rect">
                            <a:avLst/>
                          </a:prstGeom>
                        </pic:spPr>
                      </pic:pic>
                      <pic:pic xmlns:pic="http://schemas.openxmlformats.org/drawingml/2006/picture">
                        <pic:nvPicPr>
                          <pic:cNvPr id="39834" name="Picture 39834"/>
                          <pic:cNvPicPr/>
                        </pic:nvPicPr>
                        <pic:blipFill>
                          <a:blip r:embed="rId1044"/>
                          <a:stretch>
                            <a:fillRect/>
                          </a:stretch>
                        </pic:blipFill>
                        <pic:spPr>
                          <a:xfrm>
                            <a:off x="0" y="2515380"/>
                            <a:ext cx="5867534" cy="2957813"/>
                          </a:xfrm>
                          <a:prstGeom prst="rect">
                            <a:avLst/>
                          </a:prstGeom>
                        </pic:spPr>
                      </pic:pic>
                    </wpg:wgp>
                  </a:graphicData>
                </a:graphic>
              </wp:inline>
            </w:drawing>
          </mc:Choice>
          <mc:Fallback xmlns:a="http://schemas.openxmlformats.org/drawingml/2006/main">
            <w:pict>
              <v:group id="Group 306070" style="width:462.01pt;height:430.96pt;mso-position-horizontal-relative:char;mso-position-vertical-relative:line" coordsize="58675,54731">
                <v:rect id="Rectangle 39816" style="position:absolute;width:421;height:1899;left:54011;top:22947;" filled="f" stroked="f">
                  <v:textbox inset="0,0,0,0">
                    <w:txbxContent>
                      <w:p>
                        <w:pPr>
                          <w:spacing w:before="0" w:after="160" w:line="259" w:lineRule="auto"/>
                        </w:pPr>
                        <w:r>
                          <w:rPr>
                            <w:rFonts w:cs="Calibri" w:hAnsi="Calibri" w:eastAsia="Calibri" w:ascii="Calibri"/>
                            <w:sz w:val="22"/>
                          </w:rPr>
                          <w:t xml:space="preserve"> </w:t>
                        </w:r>
                      </w:p>
                    </w:txbxContent>
                  </v:textbox>
                </v:rect>
                <v:shape id="Picture 39832" style="position:absolute;width:54000;height:23942;left:0;top:0;" filled="f">
                  <v:imagedata r:id="rId1045"/>
                </v:shape>
                <v:shape id="Picture 39834" style="position:absolute;width:58675;height:29578;left:0;top:25153;" filled="f">
                  <v:imagedata r:id="rId1046"/>
                </v:shape>
              </v:group>
            </w:pict>
          </mc:Fallback>
        </mc:AlternateContent>
      </w:r>
      <w:r>
        <w:t xml:space="preserve"> </w:t>
      </w:r>
    </w:p>
    <w:p w14:paraId="1864214F" w14:textId="77777777" w:rsidR="00A97412" w:rsidRDefault="00000000">
      <w:pPr>
        <w:spacing w:after="208" w:line="267" w:lineRule="auto"/>
        <w:ind w:left="10" w:right="1330" w:hanging="10"/>
      </w:pPr>
      <w:r>
        <w:t xml:space="preserve">La comunicación que se transmite o recibe entre el Celular y la Radio Base BTS pasa </w:t>
      </w:r>
      <w:proofErr w:type="spellStart"/>
      <w:r>
        <w:t>atraves</w:t>
      </w:r>
      <w:proofErr w:type="spellEnd"/>
      <w:r>
        <w:t xml:space="preserve"> de un controlador BCS la cual agrupa la información de varias BTS y es transmitida/recibida hacia/de la central Telefónica PSTN  </w:t>
      </w:r>
    </w:p>
    <w:p w14:paraId="545EA226" w14:textId="77777777" w:rsidR="00A97412" w:rsidRDefault="00000000">
      <w:pPr>
        <w:spacing w:after="103"/>
        <w:ind w:left="2298" w:hanging="10"/>
      </w:pPr>
      <w:r>
        <w:rPr>
          <w:b/>
          <w:sz w:val="28"/>
          <w:u w:val="single" w:color="000000"/>
        </w:rPr>
        <w:t>DENOMINACION: GENERACIONES</w:t>
      </w:r>
      <w:r>
        <w:rPr>
          <w:b/>
          <w:sz w:val="28"/>
        </w:rPr>
        <w:t xml:space="preserve"> </w:t>
      </w:r>
    </w:p>
    <w:p w14:paraId="4D7F6C76" w14:textId="77777777" w:rsidR="00A97412" w:rsidRDefault="00000000">
      <w:pPr>
        <w:spacing w:after="108" w:line="267" w:lineRule="auto"/>
        <w:ind w:left="10" w:right="959" w:hanging="10"/>
      </w:pPr>
      <w:r>
        <w:t xml:space="preserve">Este sistema de conexión de la telefonía celular se ha ampliado y desarrollado, cuyo proceso se identifica por Generaciones </w:t>
      </w:r>
      <w:proofErr w:type="gramStart"/>
      <w:r>
        <w:t>de acuerdo a</w:t>
      </w:r>
      <w:proofErr w:type="gramEnd"/>
      <w:r>
        <w:t xml:space="preserve"> los avances que se van introduciendo.  </w:t>
      </w:r>
    </w:p>
    <w:p w14:paraId="2C70D0D9" w14:textId="77777777" w:rsidR="00A97412" w:rsidRDefault="00000000">
      <w:pPr>
        <w:spacing w:after="0"/>
        <w:ind w:left="-1" w:right="1457"/>
        <w:jc w:val="right"/>
      </w:pPr>
      <w:r>
        <w:rPr>
          <w:noProof/>
        </w:rPr>
        <w:drawing>
          <wp:inline distT="0" distB="0" distL="0" distR="0" wp14:anchorId="058782A2" wp14:editId="3AAB2F88">
            <wp:extent cx="5383550" cy="1738011"/>
            <wp:effectExtent l="0" t="0" r="0" b="0"/>
            <wp:docPr id="39836" name="Picture 39836"/>
            <wp:cNvGraphicFramePr/>
            <a:graphic xmlns:a="http://schemas.openxmlformats.org/drawingml/2006/main">
              <a:graphicData uri="http://schemas.openxmlformats.org/drawingml/2006/picture">
                <pic:pic xmlns:pic="http://schemas.openxmlformats.org/drawingml/2006/picture">
                  <pic:nvPicPr>
                    <pic:cNvPr id="39836" name="Picture 39836"/>
                    <pic:cNvPicPr/>
                  </pic:nvPicPr>
                  <pic:blipFill>
                    <a:blip r:embed="rId1047"/>
                    <a:stretch>
                      <a:fillRect/>
                    </a:stretch>
                  </pic:blipFill>
                  <pic:spPr>
                    <a:xfrm>
                      <a:off x="0" y="0"/>
                      <a:ext cx="5383550" cy="1738011"/>
                    </a:xfrm>
                    <a:prstGeom prst="rect">
                      <a:avLst/>
                    </a:prstGeom>
                  </pic:spPr>
                </pic:pic>
              </a:graphicData>
            </a:graphic>
          </wp:inline>
        </w:drawing>
      </w:r>
      <w:r>
        <w:t xml:space="preserve"> </w:t>
      </w:r>
    </w:p>
    <w:p w14:paraId="7F08D079" w14:textId="77777777" w:rsidR="00A97412" w:rsidRDefault="00000000">
      <w:pPr>
        <w:spacing w:after="97"/>
        <w:ind w:left="-5" w:hanging="10"/>
      </w:pPr>
      <w:r>
        <w:rPr>
          <w:b/>
          <w:sz w:val="24"/>
          <w:u w:val="single" w:color="000000"/>
        </w:rPr>
        <w:lastRenderedPageBreak/>
        <w:t xml:space="preserve">1 </w:t>
      </w:r>
      <w:proofErr w:type="gramStart"/>
      <w:r>
        <w:rPr>
          <w:b/>
          <w:sz w:val="24"/>
          <w:u w:val="single" w:color="000000"/>
        </w:rPr>
        <w:t>G</w:t>
      </w:r>
      <w:proofErr w:type="gramEnd"/>
      <w:r>
        <w:rPr>
          <w:b/>
          <w:sz w:val="24"/>
          <w:u w:val="single" w:color="000000"/>
        </w:rPr>
        <w:t xml:space="preserve"> – REDES ANALOGICAS</w:t>
      </w:r>
      <w:r>
        <w:rPr>
          <w:b/>
          <w:sz w:val="24"/>
        </w:rPr>
        <w:t xml:space="preserve">  </w:t>
      </w:r>
    </w:p>
    <w:p w14:paraId="1032A247" w14:textId="77777777" w:rsidR="00A97412" w:rsidRDefault="00000000">
      <w:pPr>
        <w:spacing w:after="117"/>
        <w:ind w:left="-1" w:right="1457"/>
        <w:jc w:val="right"/>
      </w:pPr>
      <w:r>
        <w:rPr>
          <w:noProof/>
        </w:rPr>
        <w:drawing>
          <wp:inline distT="0" distB="0" distL="0" distR="0" wp14:anchorId="544B5477" wp14:editId="68F42DD3">
            <wp:extent cx="5383550" cy="2665728"/>
            <wp:effectExtent l="0" t="0" r="0" b="0"/>
            <wp:docPr id="39859" name="Picture 39859"/>
            <wp:cNvGraphicFramePr/>
            <a:graphic xmlns:a="http://schemas.openxmlformats.org/drawingml/2006/main">
              <a:graphicData uri="http://schemas.openxmlformats.org/drawingml/2006/picture">
                <pic:pic xmlns:pic="http://schemas.openxmlformats.org/drawingml/2006/picture">
                  <pic:nvPicPr>
                    <pic:cNvPr id="39859" name="Picture 39859"/>
                    <pic:cNvPicPr/>
                  </pic:nvPicPr>
                  <pic:blipFill>
                    <a:blip r:embed="rId1048"/>
                    <a:stretch>
                      <a:fillRect/>
                    </a:stretch>
                  </pic:blipFill>
                  <pic:spPr>
                    <a:xfrm>
                      <a:off x="0" y="0"/>
                      <a:ext cx="5383550" cy="2665728"/>
                    </a:xfrm>
                    <a:prstGeom prst="rect">
                      <a:avLst/>
                    </a:prstGeom>
                  </pic:spPr>
                </pic:pic>
              </a:graphicData>
            </a:graphic>
          </wp:inline>
        </w:drawing>
      </w:r>
      <w:r>
        <w:t xml:space="preserve"> </w:t>
      </w:r>
    </w:p>
    <w:p w14:paraId="01883C10" w14:textId="77777777" w:rsidR="00A97412" w:rsidRDefault="00000000">
      <w:pPr>
        <w:spacing w:after="97"/>
        <w:ind w:left="-5" w:hanging="10"/>
      </w:pPr>
      <w:r>
        <w:rPr>
          <w:b/>
          <w:sz w:val="24"/>
        </w:rPr>
        <w:t xml:space="preserve">CARACTERISTICAS </w:t>
      </w:r>
    </w:p>
    <w:p w14:paraId="6274E31D" w14:textId="77777777" w:rsidR="00A97412" w:rsidRDefault="00000000">
      <w:pPr>
        <w:spacing w:after="117"/>
        <w:ind w:left="-1" w:right="1457"/>
        <w:jc w:val="right"/>
      </w:pPr>
      <w:r>
        <w:rPr>
          <w:noProof/>
        </w:rPr>
        <w:drawing>
          <wp:inline distT="0" distB="0" distL="0" distR="0" wp14:anchorId="7A8ED443" wp14:editId="5471FBA9">
            <wp:extent cx="5400260" cy="845109"/>
            <wp:effectExtent l="0" t="0" r="0" b="0"/>
            <wp:docPr id="39861" name="Picture 39861"/>
            <wp:cNvGraphicFramePr/>
            <a:graphic xmlns:a="http://schemas.openxmlformats.org/drawingml/2006/main">
              <a:graphicData uri="http://schemas.openxmlformats.org/drawingml/2006/picture">
                <pic:pic xmlns:pic="http://schemas.openxmlformats.org/drawingml/2006/picture">
                  <pic:nvPicPr>
                    <pic:cNvPr id="39861" name="Picture 39861"/>
                    <pic:cNvPicPr/>
                  </pic:nvPicPr>
                  <pic:blipFill>
                    <a:blip r:embed="rId1049"/>
                    <a:stretch>
                      <a:fillRect/>
                    </a:stretch>
                  </pic:blipFill>
                  <pic:spPr>
                    <a:xfrm>
                      <a:off x="0" y="0"/>
                      <a:ext cx="5400260" cy="845109"/>
                    </a:xfrm>
                    <a:prstGeom prst="rect">
                      <a:avLst/>
                    </a:prstGeom>
                  </pic:spPr>
                </pic:pic>
              </a:graphicData>
            </a:graphic>
          </wp:inline>
        </w:drawing>
      </w:r>
      <w:r>
        <w:t xml:space="preserve"> </w:t>
      </w:r>
    </w:p>
    <w:p w14:paraId="3939BD4F" w14:textId="77777777" w:rsidR="00A97412" w:rsidRDefault="00000000">
      <w:pPr>
        <w:spacing w:after="97"/>
        <w:ind w:left="-5" w:hanging="10"/>
      </w:pPr>
      <w:r>
        <w:rPr>
          <w:b/>
          <w:sz w:val="24"/>
        </w:rPr>
        <w:t xml:space="preserve">ACCESO MULTIPLE POIR DIVICION DE FRECUENCIA FDMA </w:t>
      </w:r>
      <w:r>
        <w:rPr>
          <w:sz w:val="24"/>
        </w:rPr>
        <w:t xml:space="preserve"> </w:t>
      </w:r>
    </w:p>
    <w:p w14:paraId="7720429B" w14:textId="77777777" w:rsidR="00A97412" w:rsidRDefault="00000000">
      <w:pPr>
        <w:spacing w:after="119"/>
        <w:ind w:left="-1" w:right="1457"/>
        <w:jc w:val="right"/>
      </w:pPr>
      <w:r>
        <w:rPr>
          <w:noProof/>
        </w:rPr>
        <w:drawing>
          <wp:inline distT="0" distB="0" distL="0" distR="0" wp14:anchorId="33D05CD6" wp14:editId="5B863A6F">
            <wp:extent cx="5400040" cy="2773807"/>
            <wp:effectExtent l="0" t="0" r="0" b="0"/>
            <wp:docPr id="39863" name="Picture 39863"/>
            <wp:cNvGraphicFramePr/>
            <a:graphic xmlns:a="http://schemas.openxmlformats.org/drawingml/2006/main">
              <a:graphicData uri="http://schemas.openxmlformats.org/drawingml/2006/picture">
                <pic:pic xmlns:pic="http://schemas.openxmlformats.org/drawingml/2006/picture">
                  <pic:nvPicPr>
                    <pic:cNvPr id="39863" name="Picture 39863"/>
                    <pic:cNvPicPr/>
                  </pic:nvPicPr>
                  <pic:blipFill>
                    <a:blip r:embed="rId1050"/>
                    <a:stretch>
                      <a:fillRect/>
                    </a:stretch>
                  </pic:blipFill>
                  <pic:spPr>
                    <a:xfrm>
                      <a:off x="0" y="0"/>
                      <a:ext cx="5400040" cy="2773807"/>
                    </a:xfrm>
                    <a:prstGeom prst="rect">
                      <a:avLst/>
                    </a:prstGeom>
                  </pic:spPr>
                </pic:pic>
              </a:graphicData>
            </a:graphic>
          </wp:inline>
        </w:drawing>
      </w:r>
      <w:r>
        <w:t xml:space="preserve"> </w:t>
      </w:r>
    </w:p>
    <w:p w14:paraId="2BA83C61" w14:textId="77777777" w:rsidR="00A97412" w:rsidRDefault="00000000">
      <w:pPr>
        <w:spacing w:after="97"/>
        <w:ind w:left="-5" w:hanging="10"/>
      </w:pPr>
      <w:r>
        <w:rPr>
          <w:b/>
          <w:sz w:val="24"/>
          <w:u w:val="single" w:color="000000"/>
        </w:rPr>
        <w:t>2G – GLOBALIZACION DIGITAL</w:t>
      </w:r>
      <w:r>
        <w:rPr>
          <w:b/>
          <w:sz w:val="24"/>
        </w:rPr>
        <w:t xml:space="preserve">  </w:t>
      </w:r>
    </w:p>
    <w:p w14:paraId="702129AE" w14:textId="77777777" w:rsidR="00A97412" w:rsidRDefault="00000000">
      <w:pPr>
        <w:spacing w:after="117"/>
        <w:ind w:left="-1" w:right="3872"/>
        <w:jc w:val="center"/>
      </w:pPr>
      <w:r>
        <w:rPr>
          <w:noProof/>
        </w:rPr>
        <w:lastRenderedPageBreak/>
        <w:drawing>
          <wp:inline distT="0" distB="0" distL="0" distR="0" wp14:anchorId="477C931C" wp14:editId="11246A66">
            <wp:extent cx="3854158" cy="1957033"/>
            <wp:effectExtent l="0" t="0" r="0" b="0"/>
            <wp:docPr id="39886" name="Picture 39886"/>
            <wp:cNvGraphicFramePr/>
            <a:graphic xmlns:a="http://schemas.openxmlformats.org/drawingml/2006/main">
              <a:graphicData uri="http://schemas.openxmlformats.org/drawingml/2006/picture">
                <pic:pic xmlns:pic="http://schemas.openxmlformats.org/drawingml/2006/picture">
                  <pic:nvPicPr>
                    <pic:cNvPr id="39886" name="Picture 39886"/>
                    <pic:cNvPicPr/>
                  </pic:nvPicPr>
                  <pic:blipFill>
                    <a:blip r:embed="rId1051"/>
                    <a:stretch>
                      <a:fillRect/>
                    </a:stretch>
                  </pic:blipFill>
                  <pic:spPr>
                    <a:xfrm>
                      <a:off x="0" y="0"/>
                      <a:ext cx="3854158" cy="1957033"/>
                    </a:xfrm>
                    <a:prstGeom prst="rect">
                      <a:avLst/>
                    </a:prstGeom>
                  </pic:spPr>
                </pic:pic>
              </a:graphicData>
            </a:graphic>
          </wp:inline>
        </w:drawing>
      </w:r>
      <w:r>
        <w:t xml:space="preserve"> </w:t>
      </w:r>
    </w:p>
    <w:p w14:paraId="4348ED40" w14:textId="77777777" w:rsidR="00A97412" w:rsidRDefault="00000000">
      <w:pPr>
        <w:spacing w:after="162"/>
        <w:ind w:left="-5" w:hanging="10"/>
      </w:pPr>
      <w:r>
        <w:rPr>
          <w:b/>
          <w:sz w:val="24"/>
        </w:rPr>
        <w:t xml:space="preserve">2G - ESQUEMAS. BASADOS EN SISTEMAS DIGITAL TDMA </w:t>
      </w:r>
      <w:r>
        <w:rPr>
          <w:sz w:val="24"/>
        </w:rPr>
        <w:t xml:space="preserve"> </w:t>
      </w:r>
    </w:p>
    <w:p w14:paraId="5FC27F99" w14:textId="77777777" w:rsidR="00A97412" w:rsidRDefault="00000000">
      <w:pPr>
        <w:spacing w:after="97"/>
        <w:ind w:left="-5" w:hanging="10"/>
      </w:pPr>
      <w:r>
        <w:rPr>
          <w:b/>
          <w:sz w:val="24"/>
        </w:rPr>
        <w:t xml:space="preserve">(IS- 136 y GSM/GPRS/EGPRS)  </w:t>
      </w:r>
    </w:p>
    <w:p w14:paraId="43A5F822" w14:textId="77777777" w:rsidR="00A97412" w:rsidRDefault="00000000">
      <w:pPr>
        <w:spacing w:after="117"/>
        <w:ind w:left="-1" w:right="1457"/>
        <w:jc w:val="right"/>
      </w:pPr>
      <w:r>
        <w:rPr>
          <w:noProof/>
        </w:rPr>
        <w:drawing>
          <wp:inline distT="0" distB="0" distL="0" distR="0" wp14:anchorId="3D127AA2" wp14:editId="08F77FCF">
            <wp:extent cx="5400261" cy="2655653"/>
            <wp:effectExtent l="0" t="0" r="0" b="0"/>
            <wp:docPr id="39888" name="Picture 39888"/>
            <wp:cNvGraphicFramePr/>
            <a:graphic xmlns:a="http://schemas.openxmlformats.org/drawingml/2006/main">
              <a:graphicData uri="http://schemas.openxmlformats.org/drawingml/2006/picture">
                <pic:pic xmlns:pic="http://schemas.openxmlformats.org/drawingml/2006/picture">
                  <pic:nvPicPr>
                    <pic:cNvPr id="39888" name="Picture 39888"/>
                    <pic:cNvPicPr/>
                  </pic:nvPicPr>
                  <pic:blipFill>
                    <a:blip r:embed="rId1052"/>
                    <a:stretch>
                      <a:fillRect/>
                    </a:stretch>
                  </pic:blipFill>
                  <pic:spPr>
                    <a:xfrm>
                      <a:off x="0" y="0"/>
                      <a:ext cx="5400261" cy="2655653"/>
                    </a:xfrm>
                    <a:prstGeom prst="rect">
                      <a:avLst/>
                    </a:prstGeom>
                  </pic:spPr>
                </pic:pic>
              </a:graphicData>
            </a:graphic>
          </wp:inline>
        </w:drawing>
      </w:r>
      <w:r>
        <w:t xml:space="preserve"> </w:t>
      </w:r>
    </w:p>
    <w:p w14:paraId="512D0B3D" w14:textId="77777777" w:rsidR="00A97412" w:rsidRDefault="00000000">
      <w:pPr>
        <w:spacing w:after="97"/>
        <w:ind w:left="-5" w:hanging="10"/>
      </w:pPr>
      <w:r>
        <w:rPr>
          <w:b/>
          <w:sz w:val="24"/>
        </w:rPr>
        <w:t xml:space="preserve">En TDMA  </w:t>
      </w:r>
    </w:p>
    <w:p w14:paraId="481509A9" w14:textId="77777777" w:rsidR="00A97412" w:rsidRDefault="00000000">
      <w:pPr>
        <w:spacing w:after="0"/>
        <w:ind w:left="-1" w:right="512"/>
        <w:jc w:val="right"/>
      </w:pPr>
      <w:r>
        <w:rPr>
          <w:noProof/>
        </w:rPr>
        <w:drawing>
          <wp:inline distT="0" distB="0" distL="0" distR="0" wp14:anchorId="19EECB58" wp14:editId="78FBA9B6">
            <wp:extent cx="5993765" cy="2914904"/>
            <wp:effectExtent l="0" t="0" r="0" b="0"/>
            <wp:docPr id="39890" name="Picture 39890"/>
            <wp:cNvGraphicFramePr/>
            <a:graphic xmlns:a="http://schemas.openxmlformats.org/drawingml/2006/main">
              <a:graphicData uri="http://schemas.openxmlformats.org/drawingml/2006/picture">
                <pic:pic xmlns:pic="http://schemas.openxmlformats.org/drawingml/2006/picture">
                  <pic:nvPicPr>
                    <pic:cNvPr id="39890" name="Picture 39890"/>
                    <pic:cNvPicPr/>
                  </pic:nvPicPr>
                  <pic:blipFill>
                    <a:blip r:embed="rId1053"/>
                    <a:stretch>
                      <a:fillRect/>
                    </a:stretch>
                  </pic:blipFill>
                  <pic:spPr>
                    <a:xfrm>
                      <a:off x="0" y="0"/>
                      <a:ext cx="5993765" cy="2914904"/>
                    </a:xfrm>
                    <a:prstGeom prst="rect">
                      <a:avLst/>
                    </a:prstGeom>
                  </pic:spPr>
                </pic:pic>
              </a:graphicData>
            </a:graphic>
          </wp:inline>
        </w:drawing>
      </w:r>
      <w:r>
        <w:t xml:space="preserve"> </w:t>
      </w:r>
    </w:p>
    <w:p w14:paraId="6A2084D0" w14:textId="77777777" w:rsidR="00A97412" w:rsidRDefault="00000000">
      <w:pPr>
        <w:spacing w:after="97"/>
        <w:ind w:left="-5" w:hanging="10"/>
      </w:pPr>
      <w:r>
        <w:rPr>
          <w:b/>
          <w:sz w:val="24"/>
        </w:rPr>
        <w:t xml:space="preserve">Sistema GSM (2G) Conmutación de Circuito – Basado TDMA </w:t>
      </w:r>
      <w:r>
        <w:rPr>
          <w:sz w:val="24"/>
        </w:rPr>
        <w:t xml:space="preserve"> </w:t>
      </w:r>
    </w:p>
    <w:p w14:paraId="7C941964" w14:textId="77777777" w:rsidR="00A97412" w:rsidRDefault="00000000">
      <w:pPr>
        <w:spacing w:after="117"/>
        <w:ind w:left="-1" w:right="1457"/>
        <w:jc w:val="right"/>
      </w:pPr>
      <w:r>
        <w:rPr>
          <w:noProof/>
        </w:rPr>
        <w:lastRenderedPageBreak/>
        <w:drawing>
          <wp:inline distT="0" distB="0" distL="0" distR="0" wp14:anchorId="69AA948A" wp14:editId="501161DA">
            <wp:extent cx="5400260" cy="2937671"/>
            <wp:effectExtent l="0" t="0" r="0" b="0"/>
            <wp:docPr id="39921" name="Picture 39921"/>
            <wp:cNvGraphicFramePr/>
            <a:graphic xmlns:a="http://schemas.openxmlformats.org/drawingml/2006/main">
              <a:graphicData uri="http://schemas.openxmlformats.org/drawingml/2006/picture">
                <pic:pic xmlns:pic="http://schemas.openxmlformats.org/drawingml/2006/picture">
                  <pic:nvPicPr>
                    <pic:cNvPr id="39921" name="Picture 39921"/>
                    <pic:cNvPicPr/>
                  </pic:nvPicPr>
                  <pic:blipFill>
                    <a:blip r:embed="rId1054"/>
                    <a:stretch>
                      <a:fillRect/>
                    </a:stretch>
                  </pic:blipFill>
                  <pic:spPr>
                    <a:xfrm>
                      <a:off x="0" y="0"/>
                      <a:ext cx="5400260" cy="2937671"/>
                    </a:xfrm>
                    <a:prstGeom prst="rect">
                      <a:avLst/>
                    </a:prstGeom>
                  </pic:spPr>
                </pic:pic>
              </a:graphicData>
            </a:graphic>
          </wp:inline>
        </w:drawing>
      </w:r>
      <w:r>
        <w:t xml:space="preserve"> </w:t>
      </w:r>
    </w:p>
    <w:p w14:paraId="589F1EDE" w14:textId="77777777" w:rsidR="00A97412" w:rsidRDefault="00000000">
      <w:pPr>
        <w:spacing w:after="97"/>
        <w:ind w:left="-5" w:hanging="10"/>
      </w:pPr>
      <w:r>
        <w:rPr>
          <w:b/>
          <w:sz w:val="24"/>
          <w:u w:val="single" w:color="000000"/>
        </w:rPr>
        <w:t>3G – ALTA TRANSMISION:</w:t>
      </w:r>
      <w:r>
        <w:rPr>
          <w:b/>
          <w:sz w:val="24"/>
        </w:rPr>
        <w:t xml:space="preserve">  </w:t>
      </w:r>
    </w:p>
    <w:p w14:paraId="6B700921" w14:textId="77777777" w:rsidR="00A97412" w:rsidRDefault="00000000">
      <w:pPr>
        <w:spacing w:after="117"/>
        <w:ind w:left="-1" w:right="1952"/>
        <w:jc w:val="right"/>
      </w:pPr>
      <w:r>
        <w:rPr>
          <w:noProof/>
        </w:rPr>
        <w:drawing>
          <wp:inline distT="0" distB="0" distL="0" distR="0" wp14:anchorId="45E3BB5E" wp14:editId="4C97D073">
            <wp:extent cx="5086350" cy="2645791"/>
            <wp:effectExtent l="0" t="0" r="0" b="0"/>
            <wp:docPr id="39923" name="Picture 39923"/>
            <wp:cNvGraphicFramePr/>
            <a:graphic xmlns:a="http://schemas.openxmlformats.org/drawingml/2006/main">
              <a:graphicData uri="http://schemas.openxmlformats.org/drawingml/2006/picture">
                <pic:pic xmlns:pic="http://schemas.openxmlformats.org/drawingml/2006/picture">
                  <pic:nvPicPr>
                    <pic:cNvPr id="39923" name="Picture 39923"/>
                    <pic:cNvPicPr/>
                  </pic:nvPicPr>
                  <pic:blipFill>
                    <a:blip r:embed="rId1055"/>
                    <a:stretch>
                      <a:fillRect/>
                    </a:stretch>
                  </pic:blipFill>
                  <pic:spPr>
                    <a:xfrm>
                      <a:off x="0" y="0"/>
                      <a:ext cx="5086350" cy="2645791"/>
                    </a:xfrm>
                    <a:prstGeom prst="rect">
                      <a:avLst/>
                    </a:prstGeom>
                  </pic:spPr>
                </pic:pic>
              </a:graphicData>
            </a:graphic>
          </wp:inline>
        </w:drawing>
      </w:r>
      <w:r>
        <w:t xml:space="preserve"> </w:t>
      </w:r>
    </w:p>
    <w:p w14:paraId="441B3910" w14:textId="77777777" w:rsidR="00A97412" w:rsidRDefault="00000000">
      <w:pPr>
        <w:spacing w:after="161"/>
      </w:pPr>
      <w:r>
        <w:rPr>
          <w:b/>
          <w:sz w:val="24"/>
        </w:rPr>
        <w:t xml:space="preserve"> </w:t>
      </w:r>
    </w:p>
    <w:p w14:paraId="6369013D" w14:textId="77777777" w:rsidR="00A97412" w:rsidRDefault="00000000">
      <w:pPr>
        <w:spacing w:after="159"/>
      </w:pPr>
      <w:r>
        <w:rPr>
          <w:b/>
          <w:sz w:val="24"/>
        </w:rPr>
        <w:t xml:space="preserve"> </w:t>
      </w:r>
    </w:p>
    <w:p w14:paraId="4E61669D" w14:textId="77777777" w:rsidR="00A97412" w:rsidRDefault="00000000">
      <w:pPr>
        <w:spacing w:after="159"/>
      </w:pPr>
      <w:r>
        <w:rPr>
          <w:b/>
          <w:sz w:val="24"/>
        </w:rPr>
        <w:t xml:space="preserve"> </w:t>
      </w:r>
    </w:p>
    <w:p w14:paraId="09AA6CA1" w14:textId="77777777" w:rsidR="00A97412" w:rsidRDefault="00000000">
      <w:pPr>
        <w:spacing w:after="161"/>
      </w:pPr>
      <w:r>
        <w:rPr>
          <w:b/>
          <w:sz w:val="24"/>
        </w:rPr>
        <w:t xml:space="preserve"> </w:t>
      </w:r>
    </w:p>
    <w:p w14:paraId="6A161CED" w14:textId="77777777" w:rsidR="00A97412" w:rsidRDefault="00000000">
      <w:pPr>
        <w:spacing w:after="159"/>
      </w:pPr>
      <w:r>
        <w:rPr>
          <w:b/>
          <w:sz w:val="24"/>
        </w:rPr>
        <w:t xml:space="preserve"> </w:t>
      </w:r>
    </w:p>
    <w:p w14:paraId="6D609207" w14:textId="77777777" w:rsidR="00A97412" w:rsidRDefault="00000000">
      <w:pPr>
        <w:spacing w:after="161"/>
      </w:pPr>
      <w:r>
        <w:rPr>
          <w:b/>
          <w:sz w:val="24"/>
        </w:rPr>
        <w:t xml:space="preserve"> </w:t>
      </w:r>
    </w:p>
    <w:p w14:paraId="2CCEFFE5" w14:textId="77777777" w:rsidR="00A97412" w:rsidRDefault="00000000">
      <w:pPr>
        <w:spacing w:after="159"/>
      </w:pPr>
      <w:r>
        <w:rPr>
          <w:b/>
          <w:sz w:val="24"/>
        </w:rPr>
        <w:t xml:space="preserve"> </w:t>
      </w:r>
    </w:p>
    <w:p w14:paraId="1C3BB6A8" w14:textId="77777777" w:rsidR="00A97412" w:rsidRDefault="00000000">
      <w:pPr>
        <w:spacing w:after="0"/>
      </w:pPr>
      <w:r>
        <w:rPr>
          <w:b/>
          <w:sz w:val="24"/>
        </w:rPr>
        <w:t xml:space="preserve"> </w:t>
      </w:r>
    </w:p>
    <w:p w14:paraId="39DB02EE" w14:textId="77777777" w:rsidR="00A97412" w:rsidRDefault="00000000">
      <w:pPr>
        <w:spacing w:after="97"/>
        <w:ind w:left="-5" w:hanging="10"/>
      </w:pPr>
      <w:r>
        <w:rPr>
          <w:b/>
          <w:sz w:val="24"/>
        </w:rPr>
        <w:t xml:space="preserve">ACCESO MÚLTIPLE POR DIVISIÓN DE CÓDIGO CDMA  </w:t>
      </w:r>
    </w:p>
    <w:p w14:paraId="220C2B45" w14:textId="77777777" w:rsidR="00A97412" w:rsidRDefault="00000000">
      <w:pPr>
        <w:spacing w:after="119"/>
        <w:ind w:left="-1" w:right="528"/>
        <w:jc w:val="right"/>
      </w:pPr>
      <w:r>
        <w:rPr>
          <w:noProof/>
        </w:rPr>
        <w:lastRenderedPageBreak/>
        <w:drawing>
          <wp:inline distT="0" distB="0" distL="0" distR="0" wp14:anchorId="7724BAAB" wp14:editId="571A2BBB">
            <wp:extent cx="5990159" cy="3323814"/>
            <wp:effectExtent l="0" t="0" r="0" b="0"/>
            <wp:docPr id="39939" name="Picture 39939"/>
            <wp:cNvGraphicFramePr/>
            <a:graphic xmlns:a="http://schemas.openxmlformats.org/drawingml/2006/main">
              <a:graphicData uri="http://schemas.openxmlformats.org/drawingml/2006/picture">
                <pic:pic xmlns:pic="http://schemas.openxmlformats.org/drawingml/2006/picture">
                  <pic:nvPicPr>
                    <pic:cNvPr id="39939" name="Picture 39939"/>
                    <pic:cNvPicPr/>
                  </pic:nvPicPr>
                  <pic:blipFill>
                    <a:blip r:embed="rId1056"/>
                    <a:stretch>
                      <a:fillRect/>
                    </a:stretch>
                  </pic:blipFill>
                  <pic:spPr>
                    <a:xfrm>
                      <a:off x="0" y="0"/>
                      <a:ext cx="5990159" cy="3323814"/>
                    </a:xfrm>
                    <a:prstGeom prst="rect">
                      <a:avLst/>
                    </a:prstGeom>
                  </pic:spPr>
                </pic:pic>
              </a:graphicData>
            </a:graphic>
          </wp:inline>
        </w:drawing>
      </w:r>
      <w:r>
        <w:t xml:space="preserve"> </w:t>
      </w:r>
    </w:p>
    <w:p w14:paraId="47E4C27E" w14:textId="77777777" w:rsidR="00A97412" w:rsidRDefault="00000000">
      <w:pPr>
        <w:spacing w:after="97"/>
        <w:ind w:left="-5" w:hanging="10"/>
      </w:pPr>
      <w:r>
        <w:rPr>
          <w:b/>
          <w:sz w:val="24"/>
        </w:rPr>
        <w:t xml:space="preserve">SISTEMA DE CDMA/WCDMA  </w:t>
      </w:r>
    </w:p>
    <w:p w14:paraId="2E06401B" w14:textId="77777777" w:rsidR="00A97412" w:rsidRDefault="00000000">
      <w:pPr>
        <w:spacing w:after="155"/>
        <w:ind w:left="-1" w:right="331"/>
        <w:jc w:val="right"/>
      </w:pPr>
      <w:r>
        <w:rPr>
          <w:noProof/>
        </w:rPr>
        <w:drawing>
          <wp:inline distT="0" distB="0" distL="0" distR="0" wp14:anchorId="220C7748" wp14:editId="5348D089">
            <wp:extent cx="6115253" cy="3343154"/>
            <wp:effectExtent l="0" t="0" r="0" b="0"/>
            <wp:docPr id="39941" name="Picture 39941"/>
            <wp:cNvGraphicFramePr/>
            <a:graphic xmlns:a="http://schemas.openxmlformats.org/drawingml/2006/main">
              <a:graphicData uri="http://schemas.openxmlformats.org/drawingml/2006/picture">
                <pic:pic xmlns:pic="http://schemas.openxmlformats.org/drawingml/2006/picture">
                  <pic:nvPicPr>
                    <pic:cNvPr id="39941" name="Picture 39941"/>
                    <pic:cNvPicPr/>
                  </pic:nvPicPr>
                  <pic:blipFill>
                    <a:blip r:embed="rId1057"/>
                    <a:stretch>
                      <a:fillRect/>
                    </a:stretch>
                  </pic:blipFill>
                  <pic:spPr>
                    <a:xfrm>
                      <a:off x="0" y="0"/>
                      <a:ext cx="6115253" cy="3343154"/>
                    </a:xfrm>
                    <a:prstGeom prst="rect">
                      <a:avLst/>
                    </a:prstGeom>
                  </pic:spPr>
                </pic:pic>
              </a:graphicData>
            </a:graphic>
          </wp:inline>
        </w:drawing>
      </w:r>
      <w:r>
        <w:t xml:space="preserve"> </w:t>
      </w:r>
    </w:p>
    <w:p w14:paraId="40D6079A" w14:textId="77777777" w:rsidR="00A97412" w:rsidRDefault="00000000">
      <w:r>
        <w:rPr>
          <w:b/>
          <w:sz w:val="28"/>
        </w:rPr>
        <w:t xml:space="preserve"> </w:t>
      </w:r>
    </w:p>
    <w:p w14:paraId="6DEE76D5" w14:textId="77777777" w:rsidR="00A97412" w:rsidRDefault="00000000">
      <w:pPr>
        <w:spacing w:after="0" w:line="370" w:lineRule="auto"/>
        <w:ind w:right="9948"/>
      </w:pPr>
      <w:r>
        <w:rPr>
          <w:b/>
          <w:sz w:val="28"/>
        </w:rPr>
        <w:t xml:space="preserve">   </w:t>
      </w:r>
    </w:p>
    <w:p w14:paraId="7051CC0D" w14:textId="77777777" w:rsidR="00A97412" w:rsidRDefault="00000000">
      <w:pPr>
        <w:spacing w:after="59"/>
        <w:ind w:left="-5" w:hanging="10"/>
      </w:pPr>
      <w:r>
        <w:rPr>
          <w:b/>
          <w:sz w:val="28"/>
          <w:u w:val="single" w:color="000000"/>
        </w:rPr>
        <w:t>4G – VELOCIDAD</w:t>
      </w:r>
      <w:r>
        <w:rPr>
          <w:b/>
          <w:sz w:val="28"/>
        </w:rPr>
        <w:t xml:space="preserve"> </w:t>
      </w:r>
    </w:p>
    <w:p w14:paraId="0D0E0689" w14:textId="77777777" w:rsidR="00A97412" w:rsidRDefault="00000000">
      <w:pPr>
        <w:spacing w:after="117"/>
        <w:ind w:left="-1" w:right="1457"/>
        <w:jc w:val="right"/>
      </w:pPr>
      <w:r>
        <w:rPr>
          <w:noProof/>
        </w:rPr>
        <w:lastRenderedPageBreak/>
        <w:drawing>
          <wp:inline distT="0" distB="0" distL="0" distR="0" wp14:anchorId="2B74E745" wp14:editId="3ED91131">
            <wp:extent cx="5400040" cy="2700020"/>
            <wp:effectExtent l="0" t="0" r="0" b="0"/>
            <wp:docPr id="39968" name="Picture 39968"/>
            <wp:cNvGraphicFramePr/>
            <a:graphic xmlns:a="http://schemas.openxmlformats.org/drawingml/2006/main">
              <a:graphicData uri="http://schemas.openxmlformats.org/drawingml/2006/picture">
                <pic:pic xmlns:pic="http://schemas.openxmlformats.org/drawingml/2006/picture">
                  <pic:nvPicPr>
                    <pic:cNvPr id="39968" name="Picture 39968"/>
                    <pic:cNvPicPr/>
                  </pic:nvPicPr>
                  <pic:blipFill>
                    <a:blip r:embed="rId1058"/>
                    <a:stretch>
                      <a:fillRect/>
                    </a:stretch>
                  </pic:blipFill>
                  <pic:spPr>
                    <a:xfrm>
                      <a:off x="0" y="0"/>
                      <a:ext cx="5400040" cy="2700020"/>
                    </a:xfrm>
                    <a:prstGeom prst="rect">
                      <a:avLst/>
                    </a:prstGeom>
                  </pic:spPr>
                </pic:pic>
              </a:graphicData>
            </a:graphic>
          </wp:inline>
        </w:drawing>
      </w:r>
      <w:r>
        <w:t xml:space="preserve"> </w:t>
      </w:r>
    </w:p>
    <w:p w14:paraId="6E1D7A54" w14:textId="77777777" w:rsidR="00A97412" w:rsidRDefault="00000000">
      <w:pPr>
        <w:spacing w:after="97"/>
        <w:ind w:left="-5" w:hanging="10"/>
      </w:pPr>
      <w:r>
        <w:rPr>
          <w:b/>
          <w:sz w:val="24"/>
        </w:rPr>
        <w:t xml:space="preserve">Esquemas 4G – Basados en OFDM  </w:t>
      </w:r>
    </w:p>
    <w:p w14:paraId="7BEACA12" w14:textId="77777777" w:rsidR="00A97412" w:rsidRDefault="00000000">
      <w:pPr>
        <w:spacing w:after="117"/>
        <w:ind w:left="-1" w:right="1457"/>
        <w:jc w:val="right"/>
      </w:pPr>
      <w:r>
        <w:rPr>
          <w:noProof/>
        </w:rPr>
        <w:drawing>
          <wp:inline distT="0" distB="0" distL="0" distR="0" wp14:anchorId="28755773" wp14:editId="38A897AB">
            <wp:extent cx="5400260" cy="2700283"/>
            <wp:effectExtent l="0" t="0" r="0" b="0"/>
            <wp:docPr id="39970" name="Picture 39970"/>
            <wp:cNvGraphicFramePr/>
            <a:graphic xmlns:a="http://schemas.openxmlformats.org/drawingml/2006/main">
              <a:graphicData uri="http://schemas.openxmlformats.org/drawingml/2006/picture">
                <pic:pic xmlns:pic="http://schemas.openxmlformats.org/drawingml/2006/picture">
                  <pic:nvPicPr>
                    <pic:cNvPr id="39970" name="Picture 39970"/>
                    <pic:cNvPicPr/>
                  </pic:nvPicPr>
                  <pic:blipFill>
                    <a:blip r:embed="rId1059"/>
                    <a:stretch>
                      <a:fillRect/>
                    </a:stretch>
                  </pic:blipFill>
                  <pic:spPr>
                    <a:xfrm>
                      <a:off x="0" y="0"/>
                      <a:ext cx="5400260" cy="2700283"/>
                    </a:xfrm>
                    <a:prstGeom prst="rect">
                      <a:avLst/>
                    </a:prstGeom>
                  </pic:spPr>
                </pic:pic>
              </a:graphicData>
            </a:graphic>
          </wp:inline>
        </w:drawing>
      </w:r>
      <w:r>
        <w:t xml:space="preserve"> </w:t>
      </w:r>
    </w:p>
    <w:p w14:paraId="7957018E" w14:textId="77777777" w:rsidR="00A97412" w:rsidRDefault="00000000">
      <w:pPr>
        <w:spacing w:after="161"/>
      </w:pPr>
      <w:r>
        <w:rPr>
          <w:b/>
          <w:sz w:val="24"/>
        </w:rPr>
        <w:t xml:space="preserve"> </w:t>
      </w:r>
    </w:p>
    <w:p w14:paraId="19E3AFE1" w14:textId="77777777" w:rsidR="00A97412" w:rsidRDefault="00000000">
      <w:pPr>
        <w:spacing w:after="159"/>
      </w:pPr>
      <w:r>
        <w:rPr>
          <w:b/>
          <w:sz w:val="24"/>
        </w:rPr>
        <w:t xml:space="preserve"> </w:t>
      </w:r>
    </w:p>
    <w:p w14:paraId="4EDF17FD" w14:textId="77777777" w:rsidR="00A97412" w:rsidRDefault="00000000">
      <w:pPr>
        <w:spacing w:after="159"/>
      </w:pPr>
      <w:r>
        <w:rPr>
          <w:b/>
          <w:sz w:val="24"/>
        </w:rPr>
        <w:t xml:space="preserve"> </w:t>
      </w:r>
    </w:p>
    <w:p w14:paraId="5FA8292A" w14:textId="77777777" w:rsidR="00A97412" w:rsidRDefault="00000000">
      <w:pPr>
        <w:spacing w:after="161"/>
      </w:pPr>
      <w:r>
        <w:rPr>
          <w:b/>
          <w:sz w:val="24"/>
        </w:rPr>
        <w:t xml:space="preserve"> </w:t>
      </w:r>
    </w:p>
    <w:p w14:paraId="51400B72" w14:textId="77777777" w:rsidR="00A97412" w:rsidRDefault="00000000">
      <w:pPr>
        <w:spacing w:after="159"/>
      </w:pPr>
      <w:r>
        <w:rPr>
          <w:b/>
          <w:sz w:val="24"/>
        </w:rPr>
        <w:t xml:space="preserve"> </w:t>
      </w:r>
    </w:p>
    <w:p w14:paraId="2103F06E" w14:textId="77777777" w:rsidR="00A97412" w:rsidRDefault="00000000">
      <w:pPr>
        <w:spacing w:after="161"/>
      </w:pPr>
      <w:r>
        <w:rPr>
          <w:b/>
          <w:sz w:val="24"/>
        </w:rPr>
        <w:t xml:space="preserve"> </w:t>
      </w:r>
    </w:p>
    <w:p w14:paraId="2F2B6189" w14:textId="77777777" w:rsidR="00A97412" w:rsidRDefault="00000000">
      <w:pPr>
        <w:spacing w:after="159"/>
      </w:pPr>
      <w:r>
        <w:rPr>
          <w:b/>
          <w:sz w:val="24"/>
        </w:rPr>
        <w:t xml:space="preserve"> </w:t>
      </w:r>
    </w:p>
    <w:p w14:paraId="2E4999BD" w14:textId="77777777" w:rsidR="00A97412" w:rsidRDefault="00000000">
      <w:pPr>
        <w:spacing w:after="159"/>
      </w:pPr>
      <w:r>
        <w:rPr>
          <w:b/>
          <w:sz w:val="24"/>
        </w:rPr>
        <w:t xml:space="preserve"> </w:t>
      </w:r>
    </w:p>
    <w:p w14:paraId="589BC0C0" w14:textId="77777777" w:rsidR="00A97412" w:rsidRDefault="00000000">
      <w:pPr>
        <w:spacing w:after="0"/>
      </w:pPr>
      <w:r>
        <w:rPr>
          <w:b/>
          <w:sz w:val="24"/>
        </w:rPr>
        <w:t xml:space="preserve"> </w:t>
      </w:r>
    </w:p>
    <w:p w14:paraId="6A3E5E76" w14:textId="77777777" w:rsidR="00A97412" w:rsidRDefault="00000000">
      <w:pPr>
        <w:spacing w:after="162"/>
        <w:ind w:left="-5" w:hanging="10"/>
      </w:pPr>
      <w:r>
        <w:rPr>
          <w:b/>
          <w:sz w:val="24"/>
        </w:rPr>
        <w:t xml:space="preserve">LTE – Long </w:t>
      </w:r>
      <w:proofErr w:type="spellStart"/>
      <w:r>
        <w:rPr>
          <w:b/>
          <w:sz w:val="24"/>
        </w:rPr>
        <w:t>Term</w:t>
      </w:r>
      <w:proofErr w:type="spellEnd"/>
      <w:r>
        <w:rPr>
          <w:b/>
          <w:sz w:val="24"/>
        </w:rPr>
        <w:t xml:space="preserve"> </w:t>
      </w:r>
      <w:proofErr w:type="spellStart"/>
      <w:r>
        <w:rPr>
          <w:b/>
          <w:sz w:val="24"/>
        </w:rPr>
        <w:t>Evolution</w:t>
      </w:r>
      <w:proofErr w:type="spellEnd"/>
      <w:r>
        <w:rPr>
          <w:b/>
          <w:sz w:val="24"/>
        </w:rPr>
        <w:t xml:space="preserve"> – 4G  </w:t>
      </w:r>
    </w:p>
    <w:p w14:paraId="75BAD777" w14:textId="77777777" w:rsidR="00A97412" w:rsidRDefault="00000000">
      <w:pPr>
        <w:spacing w:after="97"/>
        <w:ind w:left="-5" w:hanging="10"/>
      </w:pPr>
      <w:r>
        <w:rPr>
          <w:b/>
          <w:sz w:val="24"/>
        </w:rPr>
        <w:t xml:space="preserve">WiMAX – 4G  </w:t>
      </w:r>
    </w:p>
    <w:p w14:paraId="1BE8E113" w14:textId="77777777" w:rsidR="00A97412" w:rsidRDefault="00000000">
      <w:pPr>
        <w:spacing w:after="117"/>
        <w:ind w:left="-1" w:right="1457"/>
        <w:jc w:val="right"/>
      </w:pPr>
      <w:r>
        <w:rPr>
          <w:noProof/>
        </w:rPr>
        <w:lastRenderedPageBreak/>
        <w:drawing>
          <wp:inline distT="0" distB="0" distL="0" distR="0" wp14:anchorId="36CF3A23" wp14:editId="46F62156">
            <wp:extent cx="5400261" cy="2944627"/>
            <wp:effectExtent l="0" t="0" r="0" b="0"/>
            <wp:docPr id="40005" name="Picture 40005"/>
            <wp:cNvGraphicFramePr/>
            <a:graphic xmlns:a="http://schemas.openxmlformats.org/drawingml/2006/main">
              <a:graphicData uri="http://schemas.openxmlformats.org/drawingml/2006/picture">
                <pic:pic xmlns:pic="http://schemas.openxmlformats.org/drawingml/2006/picture">
                  <pic:nvPicPr>
                    <pic:cNvPr id="40005" name="Picture 40005"/>
                    <pic:cNvPicPr/>
                  </pic:nvPicPr>
                  <pic:blipFill>
                    <a:blip r:embed="rId1060"/>
                    <a:stretch>
                      <a:fillRect/>
                    </a:stretch>
                  </pic:blipFill>
                  <pic:spPr>
                    <a:xfrm>
                      <a:off x="0" y="0"/>
                      <a:ext cx="5400261" cy="2944627"/>
                    </a:xfrm>
                    <a:prstGeom prst="rect">
                      <a:avLst/>
                    </a:prstGeom>
                  </pic:spPr>
                </pic:pic>
              </a:graphicData>
            </a:graphic>
          </wp:inline>
        </w:drawing>
      </w:r>
      <w:r>
        <w:t xml:space="preserve"> </w:t>
      </w:r>
    </w:p>
    <w:p w14:paraId="500F5EA8" w14:textId="77777777" w:rsidR="00A97412" w:rsidRDefault="00000000">
      <w:pPr>
        <w:spacing w:after="97"/>
        <w:ind w:left="-5" w:hanging="10"/>
      </w:pPr>
      <w:r>
        <w:rPr>
          <w:b/>
          <w:sz w:val="24"/>
        </w:rPr>
        <w:t xml:space="preserve">OFM – </w:t>
      </w:r>
      <w:proofErr w:type="spellStart"/>
      <w:r>
        <w:rPr>
          <w:b/>
          <w:sz w:val="24"/>
        </w:rPr>
        <w:t>Orthogonal</w:t>
      </w:r>
      <w:proofErr w:type="spellEnd"/>
      <w:r>
        <w:rPr>
          <w:b/>
          <w:sz w:val="24"/>
        </w:rPr>
        <w:t xml:space="preserve"> </w:t>
      </w:r>
      <w:proofErr w:type="spellStart"/>
      <w:r>
        <w:rPr>
          <w:b/>
          <w:sz w:val="24"/>
        </w:rPr>
        <w:t>Frequency</w:t>
      </w:r>
      <w:proofErr w:type="spellEnd"/>
      <w:r>
        <w:rPr>
          <w:b/>
          <w:sz w:val="24"/>
        </w:rPr>
        <w:t xml:space="preserve"> </w:t>
      </w:r>
      <w:proofErr w:type="spellStart"/>
      <w:r>
        <w:rPr>
          <w:b/>
          <w:sz w:val="24"/>
        </w:rPr>
        <w:t>Division</w:t>
      </w:r>
      <w:proofErr w:type="spellEnd"/>
      <w:r>
        <w:rPr>
          <w:b/>
          <w:sz w:val="24"/>
        </w:rPr>
        <w:t xml:space="preserve"> </w:t>
      </w:r>
      <w:proofErr w:type="spellStart"/>
      <w:r>
        <w:rPr>
          <w:b/>
          <w:sz w:val="24"/>
        </w:rPr>
        <w:t>Multiplexing</w:t>
      </w:r>
      <w:proofErr w:type="spellEnd"/>
      <w:r>
        <w:rPr>
          <w:b/>
          <w:sz w:val="24"/>
        </w:rPr>
        <w:t xml:space="preserve">  </w:t>
      </w:r>
    </w:p>
    <w:p w14:paraId="78AF3B2E" w14:textId="77777777" w:rsidR="00A97412" w:rsidRDefault="00000000">
      <w:pPr>
        <w:spacing w:after="98"/>
        <w:ind w:left="-1" w:right="1457"/>
        <w:jc w:val="right"/>
      </w:pPr>
      <w:r>
        <w:rPr>
          <w:noProof/>
        </w:rPr>
        <w:drawing>
          <wp:inline distT="0" distB="0" distL="0" distR="0" wp14:anchorId="6B69CB2A" wp14:editId="54A3EBD0">
            <wp:extent cx="5400261" cy="2425708"/>
            <wp:effectExtent l="0" t="0" r="0" b="0"/>
            <wp:docPr id="40007" name="Picture 40007"/>
            <wp:cNvGraphicFramePr/>
            <a:graphic xmlns:a="http://schemas.openxmlformats.org/drawingml/2006/main">
              <a:graphicData uri="http://schemas.openxmlformats.org/drawingml/2006/picture">
                <pic:pic xmlns:pic="http://schemas.openxmlformats.org/drawingml/2006/picture">
                  <pic:nvPicPr>
                    <pic:cNvPr id="40007" name="Picture 40007"/>
                    <pic:cNvPicPr/>
                  </pic:nvPicPr>
                  <pic:blipFill>
                    <a:blip r:embed="rId1061"/>
                    <a:stretch>
                      <a:fillRect/>
                    </a:stretch>
                  </pic:blipFill>
                  <pic:spPr>
                    <a:xfrm>
                      <a:off x="0" y="0"/>
                      <a:ext cx="5400261" cy="2425708"/>
                    </a:xfrm>
                    <a:prstGeom prst="rect">
                      <a:avLst/>
                    </a:prstGeom>
                  </pic:spPr>
                </pic:pic>
              </a:graphicData>
            </a:graphic>
          </wp:inline>
        </w:drawing>
      </w:r>
      <w:r>
        <w:t xml:space="preserve"> </w:t>
      </w:r>
    </w:p>
    <w:p w14:paraId="757E3FFB" w14:textId="77777777" w:rsidR="00A97412" w:rsidRDefault="00000000">
      <w:pPr>
        <w:spacing w:after="170" w:line="267" w:lineRule="auto"/>
        <w:ind w:left="10" w:right="1242" w:hanging="10"/>
      </w:pPr>
      <w:r>
        <w:t xml:space="preserve">Múltiples usuarios transmiten al mismo tiempo y son diferenciados por medio de la ortogonalidad de frecuencia.  </w:t>
      </w:r>
    </w:p>
    <w:p w14:paraId="07696C29" w14:textId="77777777" w:rsidR="00A97412" w:rsidRDefault="00000000">
      <w:pPr>
        <w:spacing w:after="159"/>
      </w:pPr>
      <w:r>
        <w:rPr>
          <w:b/>
          <w:sz w:val="24"/>
        </w:rPr>
        <w:t xml:space="preserve"> </w:t>
      </w:r>
    </w:p>
    <w:p w14:paraId="72670AA0" w14:textId="77777777" w:rsidR="00A97412" w:rsidRDefault="00000000">
      <w:pPr>
        <w:spacing w:after="161"/>
      </w:pPr>
      <w:r>
        <w:rPr>
          <w:b/>
          <w:sz w:val="24"/>
        </w:rPr>
        <w:t xml:space="preserve"> </w:t>
      </w:r>
    </w:p>
    <w:p w14:paraId="760FA2FE" w14:textId="77777777" w:rsidR="00A97412" w:rsidRDefault="00000000">
      <w:pPr>
        <w:spacing w:after="159"/>
      </w:pPr>
      <w:r>
        <w:rPr>
          <w:b/>
          <w:sz w:val="24"/>
        </w:rPr>
        <w:t xml:space="preserve"> </w:t>
      </w:r>
    </w:p>
    <w:p w14:paraId="50ECE8AD" w14:textId="77777777" w:rsidR="00A97412" w:rsidRDefault="00000000">
      <w:pPr>
        <w:spacing w:after="161"/>
      </w:pPr>
      <w:r>
        <w:rPr>
          <w:b/>
          <w:sz w:val="24"/>
        </w:rPr>
        <w:t xml:space="preserve"> </w:t>
      </w:r>
    </w:p>
    <w:p w14:paraId="2BA71F2C" w14:textId="77777777" w:rsidR="00A97412" w:rsidRDefault="00000000">
      <w:pPr>
        <w:spacing w:after="159"/>
      </w:pPr>
      <w:r>
        <w:rPr>
          <w:b/>
          <w:sz w:val="24"/>
        </w:rPr>
        <w:t xml:space="preserve"> </w:t>
      </w:r>
    </w:p>
    <w:p w14:paraId="4563AB28" w14:textId="77777777" w:rsidR="00A97412" w:rsidRDefault="00000000">
      <w:pPr>
        <w:spacing w:after="0"/>
      </w:pPr>
      <w:r>
        <w:rPr>
          <w:b/>
          <w:sz w:val="24"/>
        </w:rPr>
        <w:t xml:space="preserve"> </w:t>
      </w:r>
    </w:p>
    <w:p w14:paraId="1BAA0502" w14:textId="77777777" w:rsidR="00A97412" w:rsidRDefault="00000000">
      <w:pPr>
        <w:spacing w:after="97"/>
        <w:ind w:left="-5" w:hanging="10"/>
      </w:pPr>
      <w:r>
        <w:rPr>
          <w:b/>
          <w:sz w:val="24"/>
        </w:rPr>
        <w:t xml:space="preserve">ESTANDARES CELULARES </w:t>
      </w:r>
      <w:r>
        <w:rPr>
          <w:sz w:val="24"/>
        </w:rPr>
        <w:t xml:space="preserve"> </w:t>
      </w:r>
    </w:p>
    <w:p w14:paraId="648EF1A5" w14:textId="77777777" w:rsidR="00A97412" w:rsidRDefault="00000000">
      <w:pPr>
        <w:spacing w:after="0" w:line="346" w:lineRule="auto"/>
        <w:ind w:hanging="1"/>
      </w:pPr>
      <w:r>
        <w:rPr>
          <w:noProof/>
        </w:rPr>
        <w:lastRenderedPageBreak/>
        <w:drawing>
          <wp:inline distT="0" distB="0" distL="0" distR="0" wp14:anchorId="2F9A7796" wp14:editId="53EA73FB">
            <wp:extent cx="6323560" cy="3648216"/>
            <wp:effectExtent l="0" t="0" r="0" b="0"/>
            <wp:docPr id="40019" name="Picture 40019"/>
            <wp:cNvGraphicFramePr/>
            <a:graphic xmlns:a="http://schemas.openxmlformats.org/drawingml/2006/main">
              <a:graphicData uri="http://schemas.openxmlformats.org/drawingml/2006/picture">
                <pic:pic xmlns:pic="http://schemas.openxmlformats.org/drawingml/2006/picture">
                  <pic:nvPicPr>
                    <pic:cNvPr id="40019" name="Picture 40019"/>
                    <pic:cNvPicPr/>
                  </pic:nvPicPr>
                  <pic:blipFill>
                    <a:blip r:embed="rId1062"/>
                    <a:stretch>
                      <a:fillRect/>
                    </a:stretch>
                  </pic:blipFill>
                  <pic:spPr>
                    <a:xfrm>
                      <a:off x="0" y="0"/>
                      <a:ext cx="6323560" cy="3648216"/>
                    </a:xfrm>
                    <a:prstGeom prst="rect">
                      <a:avLst/>
                    </a:prstGeom>
                  </pic:spPr>
                </pic:pic>
              </a:graphicData>
            </a:graphic>
          </wp:inline>
        </w:drawing>
      </w:r>
      <w:r>
        <w:t xml:space="preserve">  </w:t>
      </w:r>
    </w:p>
    <w:sectPr w:rsidR="00A97412">
      <w:headerReference w:type="even" r:id="rId1063"/>
      <w:headerReference w:type="default" r:id="rId1064"/>
      <w:footerReference w:type="even" r:id="rId1065"/>
      <w:footerReference w:type="default" r:id="rId1066"/>
      <w:headerReference w:type="first" r:id="rId1067"/>
      <w:footerReference w:type="first" r:id="rId1068"/>
      <w:pgSz w:w="11906" w:h="16838"/>
      <w:pgMar w:top="1417" w:right="192" w:bottom="1431" w:left="1702"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2B61AD3" w14:textId="77777777" w:rsidR="00460434" w:rsidRDefault="00460434">
      <w:pPr>
        <w:spacing w:after="0" w:line="240" w:lineRule="auto"/>
      </w:pPr>
      <w:r>
        <w:separator/>
      </w:r>
    </w:p>
  </w:endnote>
  <w:endnote w:type="continuationSeparator" w:id="0">
    <w:p w14:paraId="37C5E92D" w14:textId="77777777" w:rsidR="00460434" w:rsidRDefault="0046043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3">
    <w:panose1 w:val="050401020108070707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 w:name="Wingdings 2">
    <w:panose1 w:val="05020102010507070707"/>
    <w:charset w:val="02"/>
    <w:family w:val="roman"/>
    <w:pitch w:val="variable"/>
    <w:sig w:usb0="00000000" w:usb1="10000000" w:usb2="00000000" w:usb3="00000000" w:csb0="80000000" w:csb1="00000000"/>
  </w:font>
  <w:font w:name="Webdings">
    <w:panose1 w:val="05030102010509060703"/>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313A01" w14:textId="77777777" w:rsidR="00A97412" w:rsidRDefault="00A97412"/>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AE8425" w14:textId="77777777" w:rsidR="00A97412" w:rsidRDefault="00000000">
    <w:pPr>
      <w:tabs>
        <w:tab w:val="center" w:pos="8132"/>
      </w:tabs>
      <w:spacing w:after="0"/>
    </w:pPr>
    <w:r>
      <w:rPr>
        <w:noProof/>
      </w:rPr>
      <mc:AlternateContent>
        <mc:Choice Requires="wpg">
          <w:drawing>
            <wp:anchor distT="0" distB="0" distL="114300" distR="114300" simplePos="0" relativeHeight="251661312" behindDoc="0" locked="0" layoutInCell="1" allowOverlap="1" wp14:anchorId="4951E78E" wp14:editId="662D0754">
              <wp:simplePos x="0" y="0"/>
              <wp:positionH relativeFrom="page">
                <wp:posOffset>1062533</wp:posOffset>
              </wp:positionH>
              <wp:positionV relativeFrom="page">
                <wp:posOffset>9880092</wp:posOffset>
              </wp:positionV>
              <wp:extent cx="5436997" cy="9144"/>
              <wp:effectExtent l="0" t="0" r="0" b="0"/>
              <wp:wrapSquare wrapText="bothSides"/>
              <wp:docPr id="306653" name="Group 306653"/>
              <wp:cNvGraphicFramePr/>
              <a:graphic xmlns:a="http://schemas.openxmlformats.org/drawingml/2006/main">
                <a:graphicData uri="http://schemas.microsoft.com/office/word/2010/wordprocessingGroup">
                  <wpg:wgp>
                    <wpg:cNvGrpSpPr/>
                    <wpg:grpSpPr>
                      <a:xfrm>
                        <a:off x="0" y="0"/>
                        <a:ext cx="5436997" cy="9144"/>
                        <a:chOff x="0" y="0"/>
                        <a:chExt cx="5436997" cy="9144"/>
                      </a:xfrm>
                    </wpg:grpSpPr>
                    <wps:wsp>
                      <wps:cNvPr id="314433" name="Shape 314433"/>
                      <wps:cNvSpPr/>
                      <wps:spPr>
                        <a:xfrm>
                          <a:off x="0" y="0"/>
                          <a:ext cx="5436997" cy="9144"/>
                        </a:xfrm>
                        <a:custGeom>
                          <a:avLst/>
                          <a:gdLst/>
                          <a:ahLst/>
                          <a:cxnLst/>
                          <a:rect l="0" t="0" r="0" b="0"/>
                          <a:pathLst>
                            <a:path w="5436997" h="9144">
                              <a:moveTo>
                                <a:pt x="0" y="0"/>
                              </a:moveTo>
                              <a:lnTo>
                                <a:pt x="5436997" y="0"/>
                              </a:lnTo>
                              <a:lnTo>
                                <a:pt x="5436997"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06653" style="width:428.11pt;height:0.719971pt;position:absolute;mso-position-horizontal-relative:page;mso-position-horizontal:absolute;margin-left:83.664pt;mso-position-vertical-relative:page;margin-top:777.96pt;" coordsize="54369,91">
              <v:shape id="Shape 314434" style="position:absolute;width:54369;height:91;left:0;top:0;" coordsize="5436997,9144" path="m0,0l5436997,0l5436997,9144l0,9144l0,0">
                <v:stroke weight="0pt" endcap="flat" joinstyle="miter" miterlimit="10" on="false" color="#000000" opacity="0"/>
                <v:fill on="true" color="#000000"/>
              </v:shape>
              <w10:wrap type="square"/>
            </v:group>
          </w:pict>
        </mc:Fallback>
      </mc:AlternateContent>
    </w:r>
    <w:r>
      <w:t xml:space="preserve"> </w:t>
    </w:r>
    <w:r>
      <w:tab/>
      <w:t xml:space="preserve">Página </w:t>
    </w:r>
    <w:r>
      <w:fldChar w:fldCharType="begin"/>
    </w:r>
    <w:r>
      <w:instrText xml:space="preserve"> PAGE   \* MERGEFORMAT </w:instrText>
    </w:r>
    <w:r>
      <w:fldChar w:fldCharType="separate"/>
    </w:r>
    <w:r>
      <w:t>1</w:t>
    </w:r>
    <w:r>
      <w:fldChar w:fldCharType="end"/>
    </w:r>
    <w:r>
      <w:t xml:space="preserve"> </w:t>
    </w:r>
  </w:p>
  <w:p w14:paraId="111032D8" w14:textId="77777777" w:rsidR="00A97412" w:rsidRDefault="00000000">
    <w:pPr>
      <w:spacing w:after="0"/>
    </w:pPr>
    <w:r>
      <w:t xml:space="preserve"> </w: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329C7E" w14:textId="77777777" w:rsidR="00A97412" w:rsidRDefault="00000000">
    <w:pPr>
      <w:tabs>
        <w:tab w:val="center" w:pos="8132"/>
      </w:tabs>
      <w:spacing w:after="0"/>
    </w:pPr>
    <w:r>
      <w:rPr>
        <w:noProof/>
      </w:rPr>
      <mc:AlternateContent>
        <mc:Choice Requires="wpg">
          <w:drawing>
            <wp:anchor distT="0" distB="0" distL="114300" distR="114300" simplePos="0" relativeHeight="251662336" behindDoc="0" locked="0" layoutInCell="1" allowOverlap="1" wp14:anchorId="687F0C10" wp14:editId="6CFEA6E3">
              <wp:simplePos x="0" y="0"/>
              <wp:positionH relativeFrom="page">
                <wp:posOffset>1062533</wp:posOffset>
              </wp:positionH>
              <wp:positionV relativeFrom="page">
                <wp:posOffset>9880092</wp:posOffset>
              </wp:positionV>
              <wp:extent cx="5436997" cy="9144"/>
              <wp:effectExtent l="0" t="0" r="0" b="0"/>
              <wp:wrapSquare wrapText="bothSides"/>
              <wp:docPr id="306624" name="Group 306624"/>
              <wp:cNvGraphicFramePr/>
              <a:graphic xmlns:a="http://schemas.openxmlformats.org/drawingml/2006/main">
                <a:graphicData uri="http://schemas.microsoft.com/office/word/2010/wordprocessingGroup">
                  <wpg:wgp>
                    <wpg:cNvGrpSpPr/>
                    <wpg:grpSpPr>
                      <a:xfrm>
                        <a:off x="0" y="0"/>
                        <a:ext cx="5436997" cy="9144"/>
                        <a:chOff x="0" y="0"/>
                        <a:chExt cx="5436997" cy="9144"/>
                      </a:xfrm>
                    </wpg:grpSpPr>
                    <wps:wsp>
                      <wps:cNvPr id="314431" name="Shape 314431"/>
                      <wps:cNvSpPr/>
                      <wps:spPr>
                        <a:xfrm>
                          <a:off x="0" y="0"/>
                          <a:ext cx="5436997" cy="9144"/>
                        </a:xfrm>
                        <a:custGeom>
                          <a:avLst/>
                          <a:gdLst/>
                          <a:ahLst/>
                          <a:cxnLst/>
                          <a:rect l="0" t="0" r="0" b="0"/>
                          <a:pathLst>
                            <a:path w="5436997" h="9144">
                              <a:moveTo>
                                <a:pt x="0" y="0"/>
                              </a:moveTo>
                              <a:lnTo>
                                <a:pt x="5436997" y="0"/>
                              </a:lnTo>
                              <a:lnTo>
                                <a:pt x="5436997"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06624" style="width:428.11pt;height:0.719971pt;position:absolute;mso-position-horizontal-relative:page;mso-position-horizontal:absolute;margin-left:83.664pt;mso-position-vertical-relative:page;margin-top:777.96pt;" coordsize="54369,91">
              <v:shape id="Shape 314432" style="position:absolute;width:54369;height:91;left:0;top:0;" coordsize="5436997,9144" path="m0,0l5436997,0l5436997,9144l0,9144l0,0">
                <v:stroke weight="0pt" endcap="flat" joinstyle="miter" miterlimit="10" on="false" color="#000000" opacity="0"/>
                <v:fill on="true" color="#000000"/>
              </v:shape>
              <w10:wrap type="square"/>
            </v:group>
          </w:pict>
        </mc:Fallback>
      </mc:AlternateContent>
    </w:r>
    <w:r>
      <w:t xml:space="preserve"> </w:t>
    </w:r>
    <w:r>
      <w:tab/>
      <w:t xml:space="preserve">Página </w:t>
    </w:r>
    <w:r>
      <w:fldChar w:fldCharType="begin"/>
    </w:r>
    <w:r>
      <w:instrText xml:space="preserve"> PAGE   \* MERGEFORMAT </w:instrText>
    </w:r>
    <w:r>
      <w:fldChar w:fldCharType="separate"/>
    </w:r>
    <w:r>
      <w:t>1</w:t>
    </w:r>
    <w:r>
      <w:fldChar w:fldCharType="end"/>
    </w:r>
    <w:r>
      <w:t xml:space="preserve"> </w:t>
    </w:r>
  </w:p>
  <w:p w14:paraId="4BAA81FD" w14:textId="77777777" w:rsidR="00A97412" w:rsidRDefault="00000000">
    <w:pPr>
      <w:spacing w:after="0"/>
    </w:pPr>
    <w:r>
      <w:t xml:space="preserve"> </w: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6B32C3" w14:textId="77777777" w:rsidR="00A97412" w:rsidRDefault="00000000">
    <w:pPr>
      <w:tabs>
        <w:tab w:val="center" w:pos="8132"/>
      </w:tabs>
      <w:spacing w:after="0"/>
    </w:pPr>
    <w:r>
      <w:rPr>
        <w:noProof/>
      </w:rPr>
      <mc:AlternateContent>
        <mc:Choice Requires="wpg">
          <w:drawing>
            <wp:anchor distT="0" distB="0" distL="114300" distR="114300" simplePos="0" relativeHeight="251663360" behindDoc="0" locked="0" layoutInCell="1" allowOverlap="1" wp14:anchorId="6E1CBC47" wp14:editId="5F6FD2C6">
              <wp:simplePos x="0" y="0"/>
              <wp:positionH relativeFrom="page">
                <wp:posOffset>1062533</wp:posOffset>
              </wp:positionH>
              <wp:positionV relativeFrom="page">
                <wp:posOffset>9880092</wp:posOffset>
              </wp:positionV>
              <wp:extent cx="5436997" cy="9144"/>
              <wp:effectExtent l="0" t="0" r="0" b="0"/>
              <wp:wrapSquare wrapText="bothSides"/>
              <wp:docPr id="306595" name="Group 306595"/>
              <wp:cNvGraphicFramePr/>
              <a:graphic xmlns:a="http://schemas.openxmlformats.org/drawingml/2006/main">
                <a:graphicData uri="http://schemas.microsoft.com/office/word/2010/wordprocessingGroup">
                  <wpg:wgp>
                    <wpg:cNvGrpSpPr/>
                    <wpg:grpSpPr>
                      <a:xfrm>
                        <a:off x="0" y="0"/>
                        <a:ext cx="5436997" cy="9144"/>
                        <a:chOff x="0" y="0"/>
                        <a:chExt cx="5436997" cy="9144"/>
                      </a:xfrm>
                    </wpg:grpSpPr>
                    <wps:wsp>
                      <wps:cNvPr id="314429" name="Shape 314429"/>
                      <wps:cNvSpPr/>
                      <wps:spPr>
                        <a:xfrm>
                          <a:off x="0" y="0"/>
                          <a:ext cx="5436997" cy="9144"/>
                        </a:xfrm>
                        <a:custGeom>
                          <a:avLst/>
                          <a:gdLst/>
                          <a:ahLst/>
                          <a:cxnLst/>
                          <a:rect l="0" t="0" r="0" b="0"/>
                          <a:pathLst>
                            <a:path w="5436997" h="9144">
                              <a:moveTo>
                                <a:pt x="0" y="0"/>
                              </a:moveTo>
                              <a:lnTo>
                                <a:pt x="5436997" y="0"/>
                              </a:lnTo>
                              <a:lnTo>
                                <a:pt x="5436997"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06595" style="width:428.11pt;height:0.719971pt;position:absolute;mso-position-horizontal-relative:page;mso-position-horizontal:absolute;margin-left:83.664pt;mso-position-vertical-relative:page;margin-top:777.96pt;" coordsize="54369,91">
              <v:shape id="Shape 314430" style="position:absolute;width:54369;height:91;left:0;top:0;" coordsize="5436997,9144" path="m0,0l5436997,0l5436997,9144l0,9144l0,0">
                <v:stroke weight="0pt" endcap="flat" joinstyle="miter" miterlimit="10" on="false" color="#000000" opacity="0"/>
                <v:fill on="true" color="#000000"/>
              </v:shape>
              <w10:wrap type="square"/>
            </v:group>
          </w:pict>
        </mc:Fallback>
      </mc:AlternateContent>
    </w:r>
    <w:r>
      <w:t xml:space="preserve"> </w:t>
    </w:r>
    <w:r>
      <w:tab/>
      <w:t xml:space="preserve">Página </w:t>
    </w:r>
    <w:r>
      <w:fldChar w:fldCharType="begin"/>
    </w:r>
    <w:r>
      <w:instrText xml:space="preserve"> PAGE   \* MERGEFORMAT </w:instrText>
    </w:r>
    <w:r>
      <w:fldChar w:fldCharType="separate"/>
    </w:r>
    <w:r>
      <w:t>1</w:t>
    </w:r>
    <w:r>
      <w:fldChar w:fldCharType="end"/>
    </w:r>
    <w:r>
      <w:t xml:space="preserve"> </w:t>
    </w:r>
  </w:p>
  <w:p w14:paraId="64872C6B" w14:textId="77777777" w:rsidR="00A97412" w:rsidRDefault="00000000">
    <w:pPr>
      <w:spacing w:after="0"/>
    </w:pPr>
    <w:r>
      <w:t xml:space="preserve"> </w: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2473B9" w14:textId="77777777" w:rsidR="00A97412" w:rsidRDefault="00000000">
    <w:pPr>
      <w:tabs>
        <w:tab w:val="right" w:pos="8552"/>
      </w:tabs>
      <w:spacing w:after="0"/>
    </w:pPr>
    <w:r>
      <w:rPr>
        <w:noProof/>
      </w:rPr>
      <mc:AlternateContent>
        <mc:Choice Requires="wpg">
          <w:drawing>
            <wp:anchor distT="0" distB="0" distL="114300" distR="114300" simplePos="0" relativeHeight="251667456" behindDoc="0" locked="0" layoutInCell="1" allowOverlap="1" wp14:anchorId="056831CF" wp14:editId="094B98B6">
              <wp:simplePos x="0" y="0"/>
              <wp:positionH relativeFrom="page">
                <wp:posOffset>1062533</wp:posOffset>
              </wp:positionH>
              <wp:positionV relativeFrom="page">
                <wp:posOffset>9880092</wp:posOffset>
              </wp:positionV>
              <wp:extent cx="5436997" cy="9144"/>
              <wp:effectExtent l="0" t="0" r="0" b="0"/>
              <wp:wrapSquare wrapText="bothSides"/>
              <wp:docPr id="306741" name="Group 306741"/>
              <wp:cNvGraphicFramePr/>
              <a:graphic xmlns:a="http://schemas.openxmlformats.org/drawingml/2006/main">
                <a:graphicData uri="http://schemas.microsoft.com/office/word/2010/wordprocessingGroup">
                  <wpg:wgp>
                    <wpg:cNvGrpSpPr/>
                    <wpg:grpSpPr>
                      <a:xfrm>
                        <a:off x="0" y="0"/>
                        <a:ext cx="5436997" cy="9144"/>
                        <a:chOff x="0" y="0"/>
                        <a:chExt cx="5436997" cy="9144"/>
                      </a:xfrm>
                    </wpg:grpSpPr>
                    <wps:wsp>
                      <wps:cNvPr id="314439" name="Shape 314439"/>
                      <wps:cNvSpPr/>
                      <wps:spPr>
                        <a:xfrm>
                          <a:off x="0" y="0"/>
                          <a:ext cx="5436997" cy="9144"/>
                        </a:xfrm>
                        <a:custGeom>
                          <a:avLst/>
                          <a:gdLst/>
                          <a:ahLst/>
                          <a:cxnLst/>
                          <a:rect l="0" t="0" r="0" b="0"/>
                          <a:pathLst>
                            <a:path w="5436997" h="9144">
                              <a:moveTo>
                                <a:pt x="0" y="0"/>
                              </a:moveTo>
                              <a:lnTo>
                                <a:pt x="5436997" y="0"/>
                              </a:lnTo>
                              <a:lnTo>
                                <a:pt x="5436997"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06741" style="width:428.11pt;height:0.719971pt;position:absolute;mso-position-horizontal-relative:page;mso-position-horizontal:absolute;margin-left:83.664pt;mso-position-vertical-relative:page;margin-top:777.96pt;" coordsize="54369,91">
              <v:shape id="Shape 314440" style="position:absolute;width:54369;height:91;left:0;top:0;" coordsize="5436997,9144" path="m0,0l5436997,0l5436997,9144l0,9144l0,0">
                <v:stroke weight="0pt" endcap="flat" joinstyle="miter" miterlimit="10" on="false" color="#000000" opacity="0"/>
                <v:fill on="true" color="#000000"/>
              </v:shape>
              <w10:wrap type="square"/>
            </v:group>
          </w:pict>
        </mc:Fallback>
      </mc:AlternateContent>
    </w:r>
    <w:r>
      <w:t xml:space="preserve"> </w:t>
    </w:r>
    <w:r>
      <w:tab/>
      <w:t xml:space="preserve">Página </w:t>
    </w:r>
    <w:r>
      <w:fldChar w:fldCharType="begin"/>
    </w:r>
    <w:r>
      <w:instrText xml:space="preserve"> PAGE   \* MERGEFORMAT </w:instrText>
    </w:r>
    <w:r>
      <w:fldChar w:fldCharType="separate"/>
    </w:r>
    <w:r>
      <w:t>10</w:t>
    </w:r>
    <w:r>
      <w:fldChar w:fldCharType="end"/>
    </w:r>
    <w:r>
      <w:t xml:space="preserve"> </w:t>
    </w:r>
  </w:p>
  <w:p w14:paraId="6978455D" w14:textId="77777777" w:rsidR="00A97412" w:rsidRDefault="00000000">
    <w:pPr>
      <w:spacing w:after="0"/>
    </w:pPr>
    <w:r>
      <w:t xml:space="preserve"> </w: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D7F27A" w14:textId="77777777" w:rsidR="00A97412" w:rsidRDefault="00000000">
    <w:pPr>
      <w:tabs>
        <w:tab w:val="right" w:pos="8552"/>
      </w:tabs>
      <w:spacing w:after="0"/>
    </w:pPr>
    <w:r>
      <w:rPr>
        <w:noProof/>
      </w:rPr>
      <mc:AlternateContent>
        <mc:Choice Requires="wpg">
          <w:drawing>
            <wp:anchor distT="0" distB="0" distL="114300" distR="114300" simplePos="0" relativeHeight="251668480" behindDoc="0" locked="0" layoutInCell="1" allowOverlap="1" wp14:anchorId="342E2EAC" wp14:editId="6AC14AEF">
              <wp:simplePos x="0" y="0"/>
              <wp:positionH relativeFrom="page">
                <wp:posOffset>1062533</wp:posOffset>
              </wp:positionH>
              <wp:positionV relativeFrom="page">
                <wp:posOffset>9880092</wp:posOffset>
              </wp:positionV>
              <wp:extent cx="5436997" cy="9144"/>
              <wp:effectExtent l="0" t="0" r="0" b="0"/>
              <wp:wrapSquare wrapText="bothSides"/>
              <wp:docPr id="306712" name="Group 306712"/>
              <wp:cNvGraphicFramePr/>
              <a:graphic xmlns:a="http://schemas.openxmlformats.org/drawingml/2006/main">
                <a:graphicData uri="http://schemas.microsoft.com/office/word/2010/wordprocessingGroup">
                  <wpg:wgp>
                    <wpg:cNvGrpSpPr/>
                    <wpg:grpSpPr>
                      <a:xfrm>
                        <a:off x="0" y="0"/>
                        <a:ext cx="5436997" cy="9144"/>
                        <a:chOff x="0" y="0"/>
                        <a:chExt cx="5436997" cy="9144"/>
                      </a:xfrm>
                    </wpg:grpSpPr>
                    <wps:wsp>
                      <wps:cNvPr id="314437" name="Shape 314437"/>
                      <wps:cNvSpPr/>
                      <wps:spPr>
                        <a:xfrm>
                          <a:off x="0" y="0"/>
                          <a:ext cx="5436997" cy="9144"/>
                        </a:xfrm>
                        <a:custGeom>
                          <a:avLst/>
                          <a:gdLst/>
                          <a:ahLst/>
                          <a:cxnLst/>
                          <a:rect l="0" t="0" r="0" b="0"/>
                          <a:pathLst>
                            <a:path w="5436997" h="9144">
                              <a:moveTo>
                                <a:pt x="0" y="0"/>
                              </a:moveTo>
                              <a:lnTo>
                                <a:pt x="5436997" y="0"/>
                              </a:lnTo>
                              <a:lnTo>
                                <a:pt x="5436997"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06712" style="width:428.11pt;height:0.719971pt;position:absolute;mso-position-horizontal-relative:page;mso-position-horizontal:absolute;margin-left:83.664pt;mso-position-vertical-relative:page;margin-top:777.96pt;" coordsize="54369,91">
              <v:shape id="Shape 314438" style="position:absolute;width:54369;height:91;left:0;top:0;" coordsize="5436997,9144" path="m0,0l5436997,0l5436997,9144l0,9144l0,0">
                <v:stroke weight="0pt" endcap="flat" joinstyle="miter" miterlimit="10" on="false" color="#000000" opacity="0"/>
                <v:fill on="true" color="#000000"/>
              </v:shape>
              <w10:wrap type="square"/>
            </v:group>
          </w:pict>
        </mc:Fallback>
      </mc:AlternateContent>
    </w:r>
    <w:r>
      <w:t xml:space="preserve"> </w:t>
    </w:r>
    <w:r>
      <w:tab/>
      <w:t xml:space="preserve">Página </w:t>
    </w:r>
    <w:r>
      <w:fldChar w:fldCharType="begin"/>
    </w:r>
    <w:r>
      <w:instrText xml:space="preserve"> PAGE   \* MERGEFORMAT </w:instrText>
    </w:r>
    <w:r>
      <w:fldChar w:fldCharType="separate"/>
    </w:r>
    <w:r>
      <w:t>10</w:t>
    </w:r>
    <w:r>
      <w:fldChar w:fldCharType="end"/>
    </w:r>
    <w:r>
      <w:t xml:space="preserve"> </w:t>
    </w:r>
  </w:p>
  <w:p w14:paraId="257DE5DF" w14:textId="77777777" w:rsidR="00A97412" w:rsidRDefault="00000000">
    <w:pPr>
      <w:spacing w:after="0"/>
    </w:pPr>
    <w:r>
      <w:t xml:space="preserve"> </w:t>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B2D59E" w14:textId="77777777" w:rsidR="00A97412" w:rsidRDefault="00000000">
    <w:pPr>
      <w:tabs>
        <w:tab w:val="right" w:pos="8552"/>
      </w:tabs>
      <w:spacing w:after="0"/>
    </w:pPr>
    <w:r>
      <w:rPr>
        <w:noProof/>
      </w:rPr>
      <mc:AlternateContent>
        <mc:Choice Requires="wpg">
          <w:drawing>
            <wp:anchor distT="0" distB="0" distL="114300" distR="114300" simplePos="0" relativeHeight="251669504" behindDoc="0" locked="0" layoutInCell="1" allowOverlap="1" wp14:anchorId="0C7E2467" wp14:editId="5E474D5F">
              <wp:simplePos x="0" y="0"/>
              <wp:positionH relativeFrom="page">
                <wp:posOffset>1062533</wp:posOffset>
              </wp:positionH>
              <wp:positionV relativeFrom="page">
                <wp:posOffset>9880092</wp:posOffset>
              </wp:positionV>
              <wp:extent cx="5436997" cy="9144"/>
              <wp:effectExtent l="0" t="0" r="0" b="0"/>
              <wp:wrapSquare wrapText="bothSides"/>
              <wp:docPr id="306683" name="Group 306683"/>
              <wp:cNvGraphicFramePr/>
              <a:graphic xmlns:a="http://schemas.openxmlformats.org/drawingml/2006/main">
                <a:graphicData uri="http://schemas.microsoft.com/office/word/2010/wordprocessingGroup">
                  <wpg:wgp>
                    <wpg:cNvGrpSpPr/>
                    <wpg:grpSpPr>
                      <a:xfrm>
                        <a:off x="0" y="0"/>
                        <a:ext cx="5436997" cy="9144"/>
                        <a:chOff x="0" y="0"/>
                        <a:chExt cx="5436997" cy="9144"/>
                      </a:xfrm>
                    </wpg:grpSpPr>
                    <wps:wsp>
                      <wps:cNvPr id="314435" name="Shape 314435"/>
                      <wps:cNvSpPr/>
                      <wps:spPr>
                        <a:xfrm>
                          <a:off x="0" y="0"/>
                          <a:ext cx="5436997" cy="9144"/>
                        </a:xfrm>
                        <a:custGeom>
                          <a:avLst/>
                          <a:gdLst/>
                          <a:ahLst/>
                          <a:cxnLst/>
                          <a:rect l="0" t="0" r="0" b="0"/>
                          <a:pathLst>
                            <a:path w="5436997" h="9144">
                              <a:moveTo>
                                <a:pt x="0" y="0"/>
                              </a:moveTo>
                              <a:lnTo>
                                <a:pt x="5436997" y="0"/>
                              </a:lnTo>
                              <a:lnTo>
                                <a:pt x="5436997"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06683" style="width:428.11pt;height:0.719971pt;position:absolute;mso-position-horizontal-relative:page;mso-position-horizontal:absolute;margin-left:83.664pt;mso-position-vertical-relative:page;margin-top:777.96pt;" coordsize="54369,91">
              <v:shape id="Shape 314436" style="position:absolute;width:54369;height:91;left:0;top:0;" coordsize="5436997,9144" path="m0,0l5436997,0l5436997,9144l0,9144l0,0">
                <v:stroke weight="0pt" endcap="flat" joinstyle="miter" miterlimit="10" on="false" color="#000000" opacity="0"/>
                <v:fill on="true" color="#000000"/>
              </v:shape>
              <w10:wrap type="square"/>
            </v:group>
          </w:pict>
        </mc:Fallback>
      </mc:AlternateContent>
    </w:r>
    <w:r>
      <w:t xml:space="preserve"> </w:t>
    </w:r>
    <w:r>
      <w:tab/>
      <w:t xml:space="preserve">Página </w:t>
    </w:r>
    <w:r>
      <w:fldChar w:fldCharType="begin"/>
    </w:r>
    <w:r>
      <w:instrText xml:space="preserve"> PAGE   \* MERGEFORMAT </w:instrText>
    </w:r>
    <w:r>
      <w:fldChar w:fldCharType="separate"/>
    </w:r>
    <w:r>
      <w:t>10</w:t>
    </w:r>
    <w:r>
      <w:fldChar w:fldCharType="end"/>
    </w:r>
    <w:r>
      <w:t xml:space="preserve"> </w:t>
    </w:r>
  </w:p>
  <w:p w14:paraId="4CB9C5C5" w14:textId="77777777" w:rsidR="00A97412" w:rsidRDefault="00000000">
    <w:pPr>
      <w:spacing w:after="0"/>
    </w:pPr>
    <w:r>
      <w:t xml:space="preserve"> </w:t>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pPr w:vertAnchor="page" w:horzAnchor="page" w:tblpX="1673" w:tblpY="15595"/>
      <w:tblOverlap w:val="never"/>
      <w:tblW w:w="8562" w:type="dxa"/>
      <w:tblInd w:w="0" w:type="dxa"/>
      <w:tblCellMar>
        <w:top w:w="41" w:type="dxa"/>
        <w:left w:w="29" w:type="dxa"/>
        <w:bottom w:w="0" w:type="dxa"/>
        <w:right w:w="115" w:type="dxa"/>
      </w:tblCellMar>
      <w:tblLook w:val="04A0" w:firstRow="1" w:lastRow="0" w:firstColumn="1" w:lastColumn="0" w:noHBand="0" w:noVBand="1"/>
    </w:tblPr>
    <w:tblGrid>
      <w:gridCol w:w="8562"/>
    </w:tblGrid>
    <w:tr w:rsidR="00A97412" w14:paraId="7576BEAC" w14:textId="77777777">
      <w:trPr>
        <w:trHeight w:val="538"/>
      </w:trPr>
      <w:tc>
        <w:tcPr>
          <w:tcW w:w="8562" w:type="dxa"/>
          <w:tcBorders>
            <w:top w:val="nil"/>
            <w:left w:val="nil"/>
            <w:bottom w:val="nil"/>
            <w:right w:val="nil"/>
          </w:tcBorders>
          <w:shd w:val="clear" w:color="auto" w:fill="F2F2F2"/>
        </w:tcPr>
        <w:p w14:paraId="5116DF06" w14:textId="77777777" w:rsidR="00A97412" w:rsidRDefault="00000000">
          <w:pPr>
            <w:spacing w:after="0"/>
            <w:ind w:right="4407"/>
          </w:pPr>
          <w:r>
            <w:rPr>
              <w:b/>
            </w:rPr>
            <w:t xml:space="preserve">Tecnología de Redes – Tecnicatura Web </w:t>
          </w:r>
          <w:r>
            <w:rPr>
              <w:b/>
              <w:color w:val="2E74B5"/>
            </w:rPr>
            <w:t xml:space="preserve">Ing. </w:t>
          </w:r>
          <w:proofErr w:type="spellStart"/>
          <w:r>
            <w:rPr>
              <w:b/>
              <w:color w:val="2E74B5"/>
            </w:rPr>
            <w:t>Krajnik</w:t>
          </w:r>
          <w:proofErr w:type="spellEnd"/>
          <w:r>
            <w:rPr>
              <w:b/>
              <w:color w:val="2E74B5"/>
            </w:rPr>
            <w:t xml:space="preserve"> Mario </w:t>
          </w:r>
        </w:p>
      </w:tc>
    </w:tr>
  </w:tbl>
  <w:p w14:paraId="677DAFFD" w14:textId="77777777" w:rsidR="00A97412" w:rsidRDefault="00A97412">
    <w:pPr>
      <w:spacing w:after="0"/>
      <w:ind w:left="-1702" w:right="746"/>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pPr w:vertAnchor="page" w:horzAnchor="page" w:tblpX="1673" w:tblpY="15595"/>
      <w:tblOverlap w:val="never"/>
      <w:tblW w:w="8562" w:type="dxa"/>
      <w:tblInd w:w="0" w:type="dxa"/>
      <w:tblCellMar>
        <w:top w:w="41" w:type="dxa"/>
        <w:left w:w="29" w:type="dxa"/>
        <w:bottom w:w="0" w:type="dxa"/>
        <w:right w:w="115" w:type="dxa"/>
      </w:tblCellMar>
      <w:tblLook w:val="04A0" w:firstRow="1" w:lastRow="0" w:firstColumn="1" w:lastColumn="0" w:noHBand="0" w:noVBand="1"/>
    </w:tblPr>
    <w:tblGrid>
      <w:gridCol w:w="8562"/>
    </w:tblGrid>
    <w:tr w:rsidR="00A97412" w14:paraId="296FBD61" w14:textId="77777777">
      <w:trPr>
        <w:trHeight w:val="538"/>
      </w:trPr>
      <w:tc>
        <w:tcPr>
          <w:tcW w:w="8562" w:type="dxa"/>
          <w:tcBorders>
            <w:top w:val="nil"/>
            <w:left w:val="nil"/>
            <w:bottom w:val="nil"/>
            <w:right w:val="nil"/>
          </w:tcBorders>
          <w:shd w:val="clear" w:color="auto" w:fill="F2F2F2"/>
        </w:tcPr>
        <w:p w14:paraId="23AFC6F0" w14:textId="77777777" w:rsidR="00A97412" w:rsidRDefault="00000000">
          <w:pPr>
            <w:spacing w:after="0"/>
            <w:ind w:right="4407"/>
          </w:pPr>
          <w:r>
            <w:rPr>
              <w:b/>
            </w:rPr>
            <w:t xml:space="preserve">Tecnología de Redes – Tecnicatura Web </w:t>
          </w:r>
          <w:r>
            <w:rPr>
              <w:b/>
              <w:color w:val="2E74B5"/>
            </w:rPr>
            <w:t xml:space="preserve">Ing. </w:t>
          </w:r>
          <w:proofErr w:type="spellStart"/>
          <w:r>
            <w:rPr>
              <w:b/>
              <w:color w:val="2E74B5"/>
            </w:rPr>
            <w:t>Krajnik</w:t>
          </w:r>
          <w:proofErr w:type="spellEnd"/>
          <w:r>
            <w:rPr>
              <w:b/>
              <w:color w:val="2E74B5"/>
            </w:rPr>
            <w:t xml:space="preserve"> Mario </w:t>
          </w:r>
        </w:p>
      </w:tc>
    </w:tr>
  </w:tbl>
  <w:p w14:paraId="3EC1040F" w14:textId="77777777" w:rsidR="00A97412" w:rsidRDefault="00A97412">
    <w:pPr>
      <w:spacing w:after="0"/>
      <w:ind w:left="-1702" w:right="746"/>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pPr w:vertAnchor="page" w:horzAnchor="page" w:tblpX="1673" w:tblpY="15595"/>
      <w:tblOverlap w:val="never"/>
      <w:tblW w:w="8562" w:type="dxa"/>
      <w:tblInd w:w="0" w:type="dxa"/>
      <w:tblCellMar>
        <w:top w:w="41" w:type="dxa"/>
        <w:left w:w="29" w:type="dxa"/>
        <w:bottom w:w="0" w:type="dxa"/>
        <w:right w:w="115" w:type="dxa"/>
      </w:tblCellMar>
      <w:tblLook w:val="04A0" w:firstRow="1" w:lastRow="0" w:firstColumn="1" w:lastColumn="0" w:noHBand="0" w:noVBand="1"/>
    </w:tblPr>
    <w:tblGrid>
      <w:gridCol w:w="8562"/>
    </w:tblGrid>
    <w:tr w:rsidR="00A97412" w14:paraId="41CFBC67" w14:textId="77777777">
      <w:trPr>
        <w:trHeight w:val="538"/>
      </w:trPr>
      <w:tc>
        <w:tcPr>
          <w:tcW w:w="8562" w:type="dxa"/>
          <w:tcBorders>
            <w:top w:val="nil"/>
            <w:left w:val="nil"/>
            <w:bottom w:val="nil"/>
            <w:right w:val="nil"/>
          </w:tcBorders>
          <w:shd w:val="clear" w:color="auto" w:fill="F2F2F2"/>
        </w:tcPr>
        <w:p w14:paraId="2F11329F" w14:textId="77777777" w:rsidR="00A97412" w:rsidRDefault="00000000">
          <w:pPr>
            <w:spacing w:after="0"/>
            <w:ind w:right="4407"/>
          </w:pPr>
          <w:r>
            <w:rPr>
              <w:b/>
            </w:rPr>
            <w:t xml:space="preserve">Tecnología de Redes – Tecnicatura Web </w:t>
          </w:r>
          <w:r>
            <w:rPr>
              <w:b/>
              <w:color w:val="2E74B5"/>
            </w:rPr>
            <w:t xml:space="preserve">Ing. </w:t>
          </w:r>
          <w:proofErr w:type="spellStart"/>
          <w:r>
            <w:rPr>
              <w:b/>
              <w:color w:val="2E74B5"/>
            </w:rPr>
            <w:t>Krajnik</w:t>
          </w:r>
          <w:proofErr w:type="spellEnd"/>
          <w:r>
            <w:rPr>
              <w:b/>
              <w:color w:val="2E74B5"/>
            </w:rPr>
            <w:t xml:space="preserve"> Mario </w:t>
          </w:r>
        </w:p>
      </w:tc>
    </w:tr>
  </w:tbl>
  <w:p w14:paraId="597B8F90" w14:textId="77777777" w:rsidR="00A97412" w:rsidRDefault="00A97412">
    <w:pPr>
      <w:spacing w:after="0"/>
      <w:ind w:left="-1702" w:right="746"/>
    </w:pP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978027" w14:textId="77777777" w:rsidR="00A97412" w:rsidRDefault="00A97412"/>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87958D" w14:textId="77777777" w:rsidR="00A97412" w:rsidRDefault="00A97412"/>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775D47" w14:textId="77777777" w:rsidR="00A97412" w:rsidRDefault="00A97412"/>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97DAFB" w14:textId="77777777" w:rsidR="00A97412" w:rsidRDefault="00A97412"/>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370CAF" w14:textId="77777777" w:rsidR="00A97412" w:rsidRDefault="00A97412"/>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8607E4" w14:textId="77777777" w:rsidR="00A97412" w:rsidRDefault="00A97412"/>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C307A4" w14:textId="77777777" w:rsidR="00A97412" w:rsidRDefault="00A97412"/>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3C5268" w14:textId="77777777" w:rsidR="00A97412" w:rsidRDefault="00A97412"/>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7B6D84" w14:textId="77777777" w:rsidR="00A97412" w:rsidRDefault="00A97412"/>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7700B0" w14:textId="77777777" w:rsidR="00A97412" w:rsidRDefault="00A97412"/>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92F0F8" w14:textId="77777777" w:rsidR="00A97412" w:rsidRDefault="00A97412"/>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2648A1A" w14:textId="77777777" w:rsidR="00460434" w:rsidRDefault="00460434">
      <w:pPr>
        <w:spacing w:after="0" w:line="240" w:lineRule="auto"/>
      </w:pPr>
      <w:r>
        <w:separator/>
      </w:r>
    </w:p>
  </w:footnote>
  <w:footnote w:type="continuationSeparator" w:id="0">
    <w:p w14:paraId="6F284A5E" w14:textId="77777777" w:rsidR="00460434" w:rsidRDefault="0046043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C53FA7" w14:textId="77777777" w:rsidR="00A97412" w:rsidRDefault="00A97412"/>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DD2CCF" w14:textId="77777777" w:rsidR="00A97412" w:rsidRDefault="00000000">
    <w:pPr>
      <w:tabs>
        <w:tab w:val="center" w:pos="4254"/>
        <w:tab w:val="center" w:pos="6275"/>
      </w:tabs>
      <w:spacing w:after="0"/>
    </w:pPr>
    <w:r>
      <w:rPr>
        <w:noProof/>
      </w:rPr>
      <mc:AlternateContent>
        <mc:Choice Requires="wpg">
          <w:drawing>
            <wp:anchor distT="0" distB="0" distL="114300" distR="114300" simplePos="0" relativeHeight="251658240" behindDoc="0" locked="0" layoutInCell="1" allowOverlap="1" wp14:anchorId="5233CEF8" wp14:editId="2897EC84">
              <wp:simplePos x="0" y="0"/>
              <wp:positionH relativeFrom="page">
                <wp:posOffset>1062533</wp:posOffset>
              </wp:positionH>
              <wp:positionV relativeFrom="page">
                <wp:posOffset>772668</wp:posOffset>
              </wp:positionV>
              <wp:extent cx="5436997" cy="9144"/>
              <wp:effectExtent l="0" t="0" r="0" b="0"/>
              <wp:wrapSquare wrapText="bothSides"/>
              <wp:docPr id="306641" name="Group 306641"/>
              <wp:cNvGraphicFramePr/>
              <a:graphic xmlns:a="http://schemas.openxmlformats.org/drawingml/2006/main">
                <a:graphicData uri="http://schemas.microsoft.com/office/word/2010/wordprocessingGroup">
                  <wpg:wgp>
                    <wpg:cNvGrpSpPr/>
                    <wpg:grpSpPr>
                      <a:xfrm>
                        <a:off x="0" y="0"/>
                        <a:ext cx="5436997" cy="9144"/>
                        <a:chOff x="0" y="0"/>
                        <a:chExt cx="5436997" cy="9144"/>
                      </a:xfrm>
                    </wpg:grpSpPr>
                    <wps:wsp>
                      <wps:cNvPr id="314415" name="Shape 314415"/>
                      <wps:cNvSpPr/>
                      <wps:spPr>
                        <a:xfrm>
                          <a:off x="0" y="0"/>
                          <a:ext cx="5436997" cy="9144"/>
                        </a:xfrm>
                        <a:custGeom>
                          <a:avLst/>
                          <a:gdLst/>
                          <a:ahLst/>
                          <a:cxnLst/>
                          <a:rect l="0" t="0" r="0" b="0"/>
                          <a:pathLst>
                            <a:path w="5436997" h="9144">
                              <a:moveTo>
                                <a:pt x="0" y="0"/>
                              </a:moveTo>
                              <a:lnTo>
                                <a:pt x="5436997" y="0"/>
                              </a:lnTo>
                              <a:lnTo>
                                <a:pt x="5436997"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06641" style="width:428.11pt;height:0.719971pt;position:absolute;mso-position-horizontal-relative:page;mso-position-horizontal:absolute;margin-left:83.664pt;mso-position-vertical-relative:page;margin-top:60.84pt;" coordsize="54369,91">
              <v:shape id="Shape 314416" style="position:absolute;width:54369;height:91;left:0;top:0;" coordsize="5436997,9144" path="m0,0l5436997,0l5436997,9144l0,9144l0,0">
                <v:stroke weight="0pt" endcap="flat" joinstyle="miter" miterlimit="10" on="false" color="#000000" opacity="0"/>
                <v:fill on="true" color="#000000"/>
              </v:shape>
              <w10:wrap type="square"/>
            </v:group>
          </w:pict>
        </mc:Fallback>
      </mc:AlternateContent>
    </w:r>
    <w:r>
      <w:t xml:space="preserve">TECNICATURA EN DESARROLLO WEB </w:t>
    </w:r>
    <w:r>
      <w:tab/>
    </w:r>
    <w:r>
      <w:rPr>
        <w:sz w:val="40"/>
        <w:u w:val="single" w:color="000000"/>
      </w:rPr>
      <w:t>UNLAM</w:t>
    </w:r>
    <w:r>
      <w:rPr>
        <w:sz w:val="40"/>
      </w:rPr>
      <w:t xml:space="preserve"> </w:t>
    </w:r>
    <w:r>
      <w:rPr>
        <w:sz w:val="40"/>
      </w:rPr>
      <w:tab/>
    </w:r>
    <w:r>
      <w:t xml:space="preserve"> </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C3A845" w14:textId="77777777" w:rsidR="00A97412" w:rsidRDefault="00000000">
    <w:pPr>
      <w:tabs>
        <w:tab w:val="center" w:pos="4254"/>
        <w:tab w:val="center" w:pos="6275"/>
      </w:tabs>
      <w:spacing w:after="0"/>
    </w:pPr>
    <w:r>
      <w:rPr>
        <w:noProof/>
      </w:rPr>
      <mc:AlternateContent>
        <mc:Choice Requires="wpg">
          <w:drawing>
            <wp:anchor distT="0" distB="0" distL="114300" distR="114300" simplePos="0" relativeHeight="251659264" behindDoc="0" locked="0" layoutInCell="1" allowOverlap="1" wp14:anchorId="6759576C" wp14:editId="697BB169">
              <wp:simplePos x="0" y="0"/>
              <wp:positionH relativeFrom="page">
                <wp:posOffset>1062533</wp:posOffset>
              </wp:positionH>
              <wp:positionV relativeFrom="page">
                <wp:posOffset>772668</wp:posOffset>
              </wp:positionV>
              <wp:extent cx="5436997" cy="9144"/>
              <wp:effectExtent l="0" t="0" r="0" b="0"/>
              <wp:wrapSquare wrapText="bothSides"/>
              <wp:docPr id="306612" name="Group 306612"/>
              <wp:cNvGraphicFramePr/>
              <a:graphic xmlns:a="http://schemas.openxmlformats.org/drawingml/2006/main">
                <a:graphicData uri="http://schemas.microsoft.com/office/word/2010/wordprocessingGroup">
                  <wpg:wgp>
                    <wpg:cNvGrpSpPr/>
                    <wpg:grpSpPr>
                      <a:xfrm>
                        <a:off x="0" y="0"/>
                        <a:ext cx="5436997" cy="9144"/>
                        <a:chOff x="0" y="0"/>
                        <a:chExt cx="5436997" cy="9144"/>
                      </a:xfrm>
                    </wpg:grpSpPr>
                    <wps:wsp>
                      <wps:cNvPr id="314413" name="Shape 314413"/>
                      <wps:cNvSpPr/>
                      <wps:spPr>
                        <a:xfrm>
                          <a:off x="0" y="0"/>
                          <a:ext cx="5436997" cy="9144"/>
                        </a:xfrm>
                        <a:custGeom>
                          <a:avLst/>
                          <a:gdLst/>
                          <a:ahLst/>
                          <a:cxnLst/>
                          <a:rect l="0" t="0" r="0" b="0"/>
                          <a:pathLst>
                            <a:path w="5436997" h="9144">
                              <a:moveTo>
                                <a:pt x="0" y="0"/>
                              </a:moveTo>
                              <a:lnTo>
                                <a:pt x="5436997" y="0"/>
                              </a:lnTo>
                              <a:lnTo>
                                <a:pt x="5436997"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06612" style="width:428.11pt;height:0.719971pt;position:absolute;mso-position-horizontal-relative:page;mso-position-horizontal:absolute;margin-left:83.664pt;mso-position-vertical-relative:page;margin-top:60.84pt;" coordsize="54369,91">
              <v:shape id="Shape 314414" style="position:absolute;width:54369;height:91;left:0;top:0;" coordsize="5436997,9144" path="m0,0l5436997,0l5436997,9144l0,9144l0,0">
                <v:stroke weight="0pt" endcap="flat" joinstyle="miter" miterlimit="10" on="false" color="#000000" opacity="0"/>
                <v:fill on="true" color="#000000"/>
              </v:shape>
              <w10:wrap type="square"/>
            </v:group>
          </w:pict>
        </mc:Fallback>
      </mc:AlternateContent>
    </w:r>
    <w:r>
      <w:t xml:space="preserve">TECNICATURA EN DESARROLLO WEB </w:t>
    </w:r>
    <w:r>
      <w:tab/>
    </w:r>
    <w:r>
      <w:rPr>
        <w:sz w:val="40"/>
        <w:u w:val="single" w:color="000000"/>
      </w:rPr>
      <w:t>UNLAM</w:t>
    </w:r>
    <w:r>
      <w:rPr>
        <w:sz w:val="40"/>
      </w:rPr>
      <w:t xml:space="preserve"> </w:t>
    </w:r>
    <w:r>
      <w:rPr>
        <w:sz w:val="40"/>
      </w:rPr>
      <w:tab/>
    </w:r>
    <w:r>
      <w:t xml:space="preserve"> </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1369A9" w14:textId="77777777" w:rsidR="00A97412" w:rsidRDefault="00000000">
    <w:pPr>
      <w:tabs>
        <w:tab w:val="center" w:pos="4254"/>
        <w:tab w:val="center" w:pos="6275"/>
      </w:tabs>
      <w:spacing w:after="0"/>
    </w:pPr>
    <w:r>
      <w:rPr>
        <w:noProof/>
      </w:rPr>
      <mc:AlternateContent>
        <mc:Choice Requires="wpg">
          <w:drawing>
            <wp:anchor distT="0" distB="0" distL="114300" distR="114300" simplePos="0" relativeHeight="251660288" behindDoc="0" locked="0" layoutInCell="1" allowOverlap="1" wp14:anchorId="005553F2" wp14:editId="64821998">
              <wp:simplePos x="0" y="0"/>
              <wp:positionH relativeFrom="page">
                <wp:posOffset>1062533</wp:posOffset>
              </wp:positionH>
              <wp:positionV relativeFrom="page">
                <wp:posOffset>772668</wp:posOffset>
              </wp:positionV>
              <wp:extent cx="5436997" cy="9144"/>
              <wp:effectExtent l="0" t="0" r="0" b="0"/>
              <wp:wrapSquare wrapText="bothSides"/>
              <wp:docPr id="306583" name="Group 306583"/>
              <wp:cNvGraphicFramePr/>
              <a:graphic xmlns:a="http://schemas.openxmlformats.org/drawingml/2006/main">
                <a:graphicData uri="http://schemas.microsoft.com/office/word/2010/wordprocessingGroup">
                  <wpg:wgp>
                    <wpg:cNvGrpSpPr/>
                    <wpg:grpSpPr>
                      <a:xfrm>
                        <a:off x="0" y="0"/>
                        <a:ext cx="5436997" cy="9144"/>
                        <a:chOff x="0" y="0"/>
                        <a:chExt cx="5436997" cy="9144"/>
                      </a:xfrm>
                    </wpg:grpSpPr>
                    <wps:wsp>
                      <wps:cNvPr id="314411" name="Shape 314411"/>
                      <wps:cNvSpPr/>
                      <wps:spPr>
                        <a:xfrm>
                          <a:off x="0" y="0"/>
                          <a:ext cx="5436997" cy="9144"/>
                        </a:xfrm>
                        <a:custGeom>
                          <a:avLst/>
                          <a:gdLst/>
                          <a:ahLst/>
                          <a:cxnLst/>
                          <a:rect l="0" t="0" r="0" b="0"/>
                          <a:pathLst>
                            <a:path w="5436997" h="9144">
                              <a:moveTo>
                                <a:pt x="0" y="0"/>
                              </a:moveTo>
                              <a:lnTo>
                                <a:pt x="5436997" y="0"/>
                              </a:lnTo>
                              <a:lnTo>
                                <a:pt x="5436997"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06583" style="width:428.11pt;height:0.719971pt;position:absolute;mso-position-horizontal-relative:page;mso-position-horizontal:absolute;margin-left:83.664pt;mso-position-vertical-relative:page;margin-top:60.84pt;" coordsize="54369,91">
              <v:shape id="Shape 314412" style="position:absolute;width:54369;height:91;left:0;top:0;" coordsize="5436997,9144" path="m0,0l5436997,0l5436997,9144l0,9144l0,0">
                <v:stroke weight="0pt" endcap="flat" joinstyle="miter" miterlimit="10" on="false" color="#000000" opacity="0"/>
                <v:fill on="true" color="#000000"/>
              </v:shape>
              <w10:wrap type="square"/>
            </v:group>
          </w:pict>
        </mc:Fallback>
      </mc:AlternateContent>
    </w:r>
    <w:r>
      <w:t xml:space="preserve">TECNICATURA EN DESARROLLO WEB </w:t>
    </w:r>
    <w:r>
      <w:tab/>
    </w:r>
    <w:r>
      <w:rPr>
        <w:sz w:val="40"/>
        <w:u w:val="single" w:color="000000"/>
      </w:rPr>
      <w:t>UNLAM</w:t>
    </w:r>
    <w:r>
      <w:rPr>
        <w:sz w:val="40"/>
      </w:rPr>
      <w:t xml:space="preserve"> </w:t>
    </w:r>
    <w:r>
      <w:rPr>
        <w:sz w:val="40"/>
      </w:rPr>
      <w:tab/>
    </w:r>
    <w:r>
      <w:t xml:space="preserve"> </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F1E537" w14:textId="77777777" w:rsidR="00A97412" w:rsidRDefault="00000000">
    <w:pPr>
      <w:tabs>
        <w:tab w:val="center" w:pos="4254"/>
        <w:tab w:val="center" w:pos="6275"/>
      </w:tabs>
      <w:spacing w:after="0"/>
    </w:pPr>
    <w:r>
      <w:rPr>
        <w:noProof/>
      </w:rPr>
      <mc:AlternateContent>
        <mc:Choice Requires="wpg">
          <w:drawing>
            <wp:anchor distT="0" distB="0" distL="114300" distR="114300" simplePos="0" relativeHeight="251664384" behindDoc="0" locked="0" layoutInCell="1" allowOverlap="1" wp14:anchorId="5FF5CDD2" wp14:editId="73E5CD99">
              <wp:simplePos x="0" y="0"/>
              <wp:positionH relativeFrom="page">
                <wp:posOffset>1062533</wp:posOffset>
              </wp:positionH>
              <wp:positionV relativeFrom="page">
                <wp:posOffset>772668</wp:posOffset>
              </wp:positionV>
              <wp:extent cx="5436997" cy="9144"/>
              <wp:effectExtent l="0" t="0" r="0" b="0"/>
              <wp:wrapSquare wrapText="bothSides"/>
              <wp:docPr id="306729" name="Group 306729"/>
              <wp:cNvGraphicFramePr/>
              <a:graphic xmlns:a="http://schemas.openxmlformats.org/drawingml/2006/main">
                <a:graphicData uri="http://schemas.microsoft.com/office/word/2010/wordprocessingGroup">
                  <wpg:wgp>
                    <wpg:cNvGrpSpPr/>
                    <wpg:grpSpPr>
                      <a:xfrm>
                        <a:off x="0" y="0"/>
                        <a:ext cx="5436997" cy="9144"/>
                        <a:chOff x="0" y="0"/>
                        <a:chExt cx="5436997" cy="9144"/>
                      </a:xfrm>
                    </wpg:grpSpPr>
                    <wps:wsp>
                      <wps:cNvPr id="314421" name="Shape 314421"/>
                      <wps:cNvSpPr/>
                      <wps:spPr>
                        <a:xfrm>
                          <a:off x="0" y="0"/>
                          <a:ext cx="5436997" cy="9144"/>
                        </a:xfrm>
                        <a:custGeom>
                          <a:avLst/>
                          <a:gdLst/>
                          <a:ahLst/>
                          <a:cxnLst/>
                          <a:rect l="0" t="0" r="0" b="0"/>
                          <a:pathLst>
                            <a:path w="5436997" h="9144">
                              <a:moveTo>
                                <a:pt x="0" y="0"/>
                              </a:moveTo>
                              <a:lnTo>
                                <a:pt x="5436997" y="0"/>
                              </a:lnTo>
                              <a:lnTo>
                                <a:pt x="5436997"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06729" style="width:428.11pt;height:0.719971pt;position:absolute;mso-position-horizontal-relative:page;mso-position-horizontal:absolute;margin-left:83.664pt;mso-position-vertical-relative:page;margin-top:60.84pt;" coordsize="54369,91">
              <v:shape id="Shape 314422" style="position:absolute;width:54369;height:91;left:0;top:0;" coordsize="5436997,9144" path="m0,0l5436997,0l5436997,9144l0,9144l0,0">
                <v:stroke weight="0pt" endcap="flat" joinstyle="miter" miterlimit="10" on="false" color="#000000" opacity="0"/>
                <v:fill on="true" color="#000000"/>
              </v:shape>
              <w10:wrap type="square"/>
            </v:group>
          </w:pict>
        </mc:Fallback>
      </mc:AlternateContent>
    </w:r>
    <w:r>
      <w:t xml:space="preserve">TECNICATURA EN DESARROLLO WEB </w:t>
    </w:r>
    <w:r>
      <w:tab/>
    </w:r>
    <w:r>
      <w:rPr>
        <w:sz w:val="40"/>
        <w:u w:val="single" w:color="000000"/>
      </w:rPr>
      <w:t>UNLAM</w:t>
    </w:r>
    <w:r>
      <w:rPr>
        <w:sz w:val="40"/>
      </w:rPr>
      <w:t xml:space="preserve"> </w:t>
    </w:r>
    <w:r>
      <w:rPr>
        <w:sz w:val="40"/>
      </w:rPr>
      <w:tab/>
    </w:r>
    <w:r>
      <w:t xml:space="preserve"> </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904BAE" w14:textId="77777777" w:rsidR="00A97412" w:rsidRDefault="00000000">
    <w:pPr>
      <w:tabs>
        <w:tab w:val="center" w:pos="4254"/>
        <w:tab w:val="center" w:pos="6275"/>
      </w:tabs>
      <w:spacing w:after="0"/>
    </w:pPr>
    <w:r>
      <w:rPr>
        <w:noProof/>
      </w:rPr>
      <mc:AlternateContent>
        <mc:Choice Requires="wpg">
          <w:drawing>
            <wp:anchor distT="0" distB="0" distL="114300" distR="114300" simplePos="0" relativeHeight="251665408" behindDoc="0" locked="0" layoutInCell="1" allowOverlap="1" wp14:anchorId="520D5E64" wp14:editId="65EB0D40">
              <wp:simplePos x="0" y="0"/>
              <wp:positionH relativeFrom="page">
                <wp:posOffset>1062533</wp:posOffset>
              </wp:positionH>
              <wp:positionV relativeFrom="page">
                <wp:posOffset>772668</wp:posOffset>
              </wp:positionV>
              <wp:extent cx="5436997" cy="9144"/>
              <wp:effectExtent l="0" t="0" r="0" b="0"/>
              <wp:wrapSquare wrapText="bothSides"/>
              <wp:docPr id="306700" name="Group 306700"/>
              <wp:cNvGraphicFramePr/>
              <a:graphic xmlns:a="http://schemas.openxmlformats.org/drawingml/2006/main">
                <a:graphicData uri="http://schemas.microsoft.com/office/word/2010/wordprocessingGroup">
                  <wpg:wgp>
                    <wpg:cNvGrpSpPr/>
                    <wpg:grpSpPr>
                      <a:xfrm>
                        <a:off x="0" y="0"/>
                        <a:ext cx="5436997" cy="9144"/>
                        <a:chOff x="0" y="0"/>
                        <a:chExt cx="5436997" cy="9144"/>
                      </a:xfrm>
                    </wpg:grpSpPr>
                    <wps:wsp>
                      <wps:cNvPr id="314419" name="Shape 314419"/>
                      <wps:cNvSpPr/>
                      <wps:spPr>
                        <a:xfrm>
                          <a:off x="0" y="0"/>
                          <a:ext cx="5436997" cy="9144"/>
                        </a:xfrm>
                        <a:custGeom>
                          <a:avLst/>
                          <a:gdLst/>
                          <a:ahLst/>
                          <a:cxnLst/>
                          <a:rect l="0" t="0" r="0" b="0"/>
                          <a:pathLst>
                            <a:path w="5436997" h="9144">
                              <a:moveTo>
                                <a:pt x="0" y="0"/>
                              </a:moveTo>
                              <a:lnTo>
                                <a:pt x="5436997" y="0"/>
                              </a:lnTo>
                              <a:lnTo>
                                <a:pt x="5436997"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06700" style="width:428.11pt;height:0.719971pt;position:absolute;mso-position-horizontal-relative:page;mso-position-horizontal:absolute;margin-left:83.664pt;mso-position-vertical-relative:page;margin-top:60.84pt;" coordsize="54369,91">
              <v:shape id="Shape 314420" style="position:absolute;width:54369;height:91;left:0;top:0;" coordsize="5436997,9144" path="m0,0l5436997,0l5436997,9144l0,9144l0,0">
                <v:stroke weight="0pt" endcap="flat" joinstyle="miter" miterlimit="10" on="false" color="#000000" opacity="0"/>
                <v:fill on="true" color="#000000"/>
              </v:shape>
              <w10:wrap type="square"/>
            </v:group>
          </w:pict>
        </mc:Fallback>
      </mc:AlternateContent>
    </w:r>
    <w:r>
      <w:t xml:space="preserve">TECNICATURA EN DESARROLLO WEB </w:t>
    </w:r>
    <w:r>
      <w:tab/>
    </w:r>
    <w:r>
      <w:rPr>
        <w:sz w:val="40"/>
        <w:u w:val="single" w:color="000000"/>
      </w:rPr>
      <w:t>UNLAM</w:t>
    </w:r>
    <w:r>
      <w:rPr>
        <w:sz w:val="40"/>
      </w:rPr>
      <w:t xml:space="preserve"> </w:t>
    </w:r>
    <w:r>
      <w:rPr>
        <w:sz w:val="40"/>
      </w:rPr>
      <w:tab/>
    </w:r>
    <w:r>
      <w:t xml:space="preserve"> </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CFFFF0" w14:textId="77777777" w:rsidR="00A97412" w:rsidRDefault="00000000">
    <w:pPr>
      <w:tabs>
        <w:tab w:val="center" w:pos="4254"/>
        <w:tab w:val="center" w:pos="6275"/>
      </w:tabs>
      <w:spacing w:after="0"/>
    </w:pPr>
    <w:r>
      <w:rPr>
        <w:noProof/>
      </w:rPr>
      <mc:AlternateContent>
        <mc:Choice Requires="wpg">
          <w:drawing>
            <wp:anchor distT="0" distB="0" distL="114300" distR="114300" simplePos="0" relativeHeight="251666432" behindDoc="0" locked="0" layoutInCell="1" allowOverlap="1" wp14:anchorId="1464937C" wp14:editId="717ABBA9">
              <wp:simplePos x="0" y="0"/>
              <wp:positionH relativeFrom="page">
                <wp:posOffset>1062533</wp:posOffset>
              </wp:positionH>
              <wp:positionV relativeFrom="page">
                <wp:posOffset>772668</wp:posOffset>
              </wp:positionV>
              <wp:extent cx="5436997" cy="9144"/>
              <wp:effectExtent l="0" t="0" r="0" b="0"/>
              <wp:wrapSquare wrapText="bothSides"/>
              <wp:docPr id="306671" name="Group 306671"/>
              <wp:cNvGraphicFramePr/>
              <a:graphic xmlns:a="http://schemas.openxmlformats.org/drawingml/2006/main">
                <a:graphicData uri="http://schemas.microsoft.com/office/word/2010/wordprocessingGroup">
                  <wpg:wgp>
                    <wpg:cNvGrpSpPr/>
                    <wpg:grpSpPr>
                      <a:xfrm>
                        <a:off x="0" y="0"/>
                        <a:ext cx="5436997" cy="9144"/>
                        <a:chOff x="0" y="0"/>
                        <a:chExt cx="5436997" cy="9144"/>
                      </a:xfrm>
                    </wpg:grpSpPr>
                    <wps:wsp>
                      <wps:cNvPr id="314417" name="Shape 314417"/>
                      <wps:cNvSpPr/>
                      <wps:spPr>
                        <a:xfrm>
                          <a:off x="0" y="0"/>
                          <a:ext cx="5436997" cy="9144"/>
                        </a:xfrm>
                        <a:custGeom>
                          <a:avLst/>
                          <a:gdLst/>
                          <a:ahLst/>
                          <a:cxnLst/>
                          <a:rect l="0" t="0" r="0" b="0"/>
                          <a:pathLst>
                            <a:path w="5436997" h="9144">
                              <a:moveTo>
                                <a:pt x="0" y="0"/>
                              </a:moveTo>
                              <a:lnTo>
                                <a:pt x="5436997" y="0"/>
                              </a:lnTo>
                              <a:lnTo>
                                <a:pt x="5436997"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06671" style="width:428.11pt;height:0.719971pt;position:absolute;mso-position-horizontal-relative:page;mso-position-horizontal:absolute;margin-left:83.664pt;mso-position-vertical-relative:page;margin-top:60.84pt;" coordsize="54369,91">
              <v:shape id="Shape 314418" style="position:absolute;width:54369;height:91;left:0;top:0;" coordsize="5436997,9144" path="m0,0l5436997,0l5436997,9144l0,9144l0,0">
                <v:stroke weight="0pt" endcap="flat" joinstyle="miter" miterlimit="10" on="false" color="#000000" opacity="0"/>
                <v:fill on="true" color="#000000"/>
              </v:shape>
              <w10:wrap type="square"/>
            </v:group>
          </w:pict>
        </mc:Fallback>
      </mc:AlternateContent>
    </w:r>
    <w:r>
      <w:t xml:space="preserve">TECNICATURA EN DESARROLLO WEB </w:t>
    </w:r>
    <w:r>
      <w:tab/>
    </w:r>
    <w:r>
      <w:rPr>
        <w:sz w:val="40"/>
        <w:u w:val="single" w:color="000000"/>
      </w:rPr>
      <w:t>UNLAM</w:t>
    </w:r>
    <w:r>
      <w:rPr>
        <w:sz w:val="40"/>
      </w:rPr>
      <w:t xml:space="preserve"> </w:t>
    </w:r>
    <w:r>
      <w:rPr>
        <w:sz w:val="40"/>
      </w:rPr>
      <w:tab/>
    </w:r>
    <w:r>
      <w:t xml:space="preserve"> </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3DA811" w14:textId="77777777" w:rsidR="00A97412" w:rsidRDefault="00000000">
    <w:pPr>
      <w:spacing w:after="0"/>
      <w:ind w:left="-1702" w:right="10981"/>
    </w:pPr>
    <w:r>
      <w:rPr>
        <w:noProof/>
      </w:rPr>
      <mc:AlternateContent>
        <mc:Choice Requires="wpg">
          <w:drawing>
            <wp:anchor distT="0" distB="0" distL="114300" distR="114300" simplePos="0" relativeHeight="251670528" behindDoc="0" locked="0" layoutInCell="1" allowOverlap="1" wp14:anchorId="70701A10" wp14:editId="17A4CEE0">
              <wp:simplePos x="0" y="0"/>
              <wp:positionH relativeFrom="page">
                <wp:posOffset>0</wp:posOffset>
              </wp:positionH>
              <wp:positionV relativeFrom="page">
                <wp:posOffset>70104</wp:posOffset>
              </wp:positionV>
              <wp:extent cx="6499530" cy="816864"/>
              <wp:effectExtent l="0" t="0" r="0" b="0"/>
              <wp:wrapSquare wrapText="bothSides"/>
              <wp:docPr id="306821" name="Group 306821"/>
              <wp:cNvGraphicFramePr/>
              <a:graphic xmlns:a="http://schemas.openxmlformats.org/drawingml/2006/main">
                <a:graphicData uri="http://schemas.microsoft.com/office/word/2010/wordprocessingGroup">
                  <wpg:wgp>
                    <wpg:cNvGrpSpPr/>
                    <wpg:grpSpPr>
                      <a:xfrm>
                        <a:off x="0" y="0"/>
                        <a:ext cx="6499530" cy="816864"/>
                        <a:chOff x="0" y="0"/>
                        <a:chExt cx="6499530" cy="816864"/>
                      </a:xfrm>
                    </wpg:grpSpPr>
                    <wps:wsp>
                      <wps:cNvPr id="306824" name="Rectangle 306824"/>
                      <wps:cNvSpPr/>
                      <wps:spPr>
                        <a:xfrm>
                          <a:off x="1656842" y="419481"/>
                          <a:ext cx="387117" cy="274582"/>
                        </a:xfrm>
                        <a:prstGeom prst="rect">
                          <a:avLst/>
                        </a:prstGeom>
                        <a:ln>
                          <a:noFill/>
                        </a:ln>
                      </wps:spPr>
                      <wps:txbx>
                        <w:txbxContent>
                          <w:p w14:paraId="2158B266" w14:textId="77777777" w:rsidR="00A97412" w:rsidRDefault="00000000">
                            <w:r>
                              <w:rPr>
                                <w:b/>
                                <w:sz w:val="32"/>
                              </w:rPr>
                              <w:t>Uni</w:t>
                            </w:r>
                          </w:p>
                        </w:txbxContent>
                      </wps:txbx>
                      <wps:bodyPr horzOverflow="overflow" vert="horz" lIns="0" tIns="0" rIns="0" bIns="0" rtlCol="0">
                        <a:noAutofit/>
                      </wps:bodyPr>
                    </wps:wsp>
                    <wps:wsp>
                      <wps:cNvPr id="306825" name="Rectangle 306825"/>
                      <wps:cNvSpPr/>
                      <wps:spPr>
                        <a:xfrm>
                          <a:off x="1947926" y="419481"/>
                          <a:ext cx="359180" cy="274582"/>
                        </a:xfrm>
                        <a:prstGeom prst="rect">
                          <a:avLst/>
                        </a:prstGeom>
                        <a:ln>
                          <a:noFill/>
                        </a:ln>
                      </wps:spPr>
                      <wps:txbx>
                        <w:txbxContent>
                          <w:p w14:paraId="14FAD2FC" w14:textId="77777777" w:rsidR="00A97412" w:rsidRDefault="00000000">
                            <w:r>
                              <w:rPr>
                                <w:b/>
                                <w:sz w:val="32"/>
                              </w:rPr>
                              <w:t>ver</w:t>
                            </w:r>
                          </w:p>
                        </w:txbxContent>
                      </wps:txbx>
                      <wps:bodyPr horzOverflow="overflow" vert="horz" lIns="0" tIns="0" rIns="0" bIns="0" rtlCol="0">
                        <a:noAutofit/>
                      </wps:bodyPr>
                    </wps:wsp>
                    <wps:wsp>
                      <wps:cNvPr id="306826" name="Rectangle 306826"/>
                      <wps:cNvSpPr/>
                      <wps:spPr>
                        <a:xfrm>
                          <a:off x="2217674" y="419481"/>
                          <a:ext cx="3284567" cy="274582"/>
                        </a:xfrm>
                        <a:prstGeom prst="rect">
                          <a:avLst/>
                        </a:prstGeom>
                        <a:ln>
                          <a:noFill/>
                        </a:ln>
                      </wps:spPr>
                      <wps:txbx>
                        <w:txbxContent>
                          <w:p w14:paraId="4FA0E25B" w14:textId="77777777" w:rsidR="00A97412" w:rsidRDefault="00000000">
                            <w:r>
                              <w:rPr>
                                <w:b/>
                                <w:sz w:val="32"/>
                              </w:rPr>
                              <w:t>sidad Nacional de la Matanza</w:t>
                            </w:r>
                          </w:p>
                        </w:txbxContent>
                      </wps:txbx>
                      <wps:bodyPr horzOverflow="overflow" vert="horz" lIns="0" tIns="0" rIns="0" bIns="0" rtlCol="0">
                        <a:noAutofit/>
                      </wps:bodyPr>
                    </wps:wsp>
                    <wps:wsp>
                      <wps:cNvPr id="306827" name="Rectangle 306827"/>
                      <wps:cNvSpPr/>
                      <wps:spPr>
                        <a:xfrm>
                          <a:off x="4691761" y="419481"/>
                          <a:ext cx="60925" cy="274582"/>
                        </a:xfrm>
                        <a:prstGeom prst="rect">
                          <a:avLst/>
                        </a:prstGeom>
                        <a:ln>
                          <a:noFill/>
                        </a:ln>
                      </wps:spPr>
                      <wps:txbx>
                        <w:txbxContent>
                          <w:p w14:paraId="4FFF5D95" w14:textId="77777777" w:rsidR="00A97412" w:rsidRDefault="00000000">
                            <w:r>
                              <w:rPr>
                                <w:b/>
                                <w:sz w:val="32"/>
                              </w:rPr>
                              <w:t xml:space="preserve"> </w:t>
                            </w:r>
                          </w:p>
                        </w:txbxContent>
                      </wps:txbx>
                      <wps:bodyPr horzOverflow="overflow" vert="horz" lIns="0" tIns="0" rIns="0" bIns="0" rtlCol="0">
                        <a:noAutofit/>
                      </wps:bodyPr>
                    </wps:wsp>
                    <wps:wsp>
                      <wps:cNvPr id="306831" name="Rectangle 306831"/>
                      <wps:cNvSpPr/>
                      <wps:spPr>
                        <a:xfrm>
                          <a:off x="1080821" y="608457"/>
                          <a:ext cx="60925" cy="274582"/>
                        </a:xfrm>
                        <a:prstGeom prst="rect">
                          <a:avLst/>
                        </a:prstGeom>
                        <a:ln>
                          <a:noFill/>
                        </a:ln>
                      </wps:spPr>
                      <wps:txbx>
                        <w:txbxContent>
                          <w:p w14:paraId="6C1ABF61" w14:textId="77777777" w:rsidR="00A97412" w:rsidRDefault="00000000">
                            <w:r>
                              <w:rPr>
                                <w:b/>
                                <w:sz w:val="32"/>
                              </w:rPr>
                              <w:t xml:space="preserve"> </w:t>
                            </w:r>
                          </w:p>
                        </w:txbxContent>
                      </wps:txbx>
                      <wps:bodyPr horzOverflow="overflow" vert="horz" lIns="0" tIns="0" rIns="0" bIns="0" rtlCol="0">
                        <a:noAutofit/>
                      </wps:bodyPr>
                    </wps:wsp>
                    <wps:wsp>
                      <wps:cNvPr id="306828" name="Rectangle 306828"/>
                      <wps:cNvSpPr/>
                      <wps:spPr>
                        <a:xfrm>
                          <a:off x="1621790" y="655319"/>
                          <a:ext cx="2186439" cy="189937"/>
                        </a:xfrm>
                        <a:prstGeom prst="rect">
                          <a:avLst/>
                        </a:prstGeom>
                        <a:ln>
                          <a:noFill/>
                        </a:ln>
                      </wps:spPr>
                      <wps:txbx>
                        <w:txbxContent>
                          <w:p w14:paraId="2BE4B7E2" w14:textId="77777777" w:rsidR="00A97412" w:rsidRDefault="00000000">
                            <w:r>
                              <w:rPr>
                                <w:b/>
                                <w:color w:val="2E74B5"/>
                              </w:rPr>
                              <w:t>Tecnicatura en Desarrollo W</w:t>
                            </w:r>
                          </w:p>
                        </w:txbxContent>
                      </wps:txbx>
                      <wps:bodyPr horzOverflow="overflow" vert="horz" lIns="0" tIns="0" rIns="0" bIns="0" rtlCol="0">
                        <a:noAutofit/>
                      </wps:bodyPr>
                    </wps:wsp>
                    <wps:wsp>
                      <wps:cNvPr id="306829" name="Rectangle 306829"/>
                      <wps:cNvSpPr/>
                      <wps:spPr>
                        <a:xfrm>
                          <a:off x="3266567" y="655319"/>
                          <a:ext cx="195825" cy="189937"/>
                        </a:xfrm>
                        <a:prstGeom prst="rect">
                          <a:avLst/>
                        </a:prstGeom>
                        <a:ln>
                          <a:noFill/>
                        </a:ln>
                      </wps:spPr>
                      <wps:txbx>
                        <w:txbxContent>
                          <w:p w14:paraId="45837367" w14:textId="77777777" w:rsidR="00A97412" w:rsidRDefault="00000000">
                            <w:r>
                              <w:rPr>
                                <w:b/>
                                <w:color w:val="2E74B5"/>
                              </w:rPr>
                              <w:t>EB</w:t>
                            </w:r>
                          </w:p>
                        </w:txbxContent>
                      </wps:txbx>
                      <wps:bodyPr horzOverflow="overflow" vert="horz" lIns="0" tIns="0" rIns="0" bIns="0" rtlCol="0">
                        <a:noAutofit/>
                      </wps:bodyPr>
                    </wps:wsp>
                    <wps:wsp>
                      <wps:cNvPr id="306830" name="Rectangle 306830"/>
                      <wps:cNvSpPr/>
                      <wps:spPr>
                        <a:xfrm>
                          <a:off x="3412871" y="655319"/>
                          <a:ext cx="42143" cy="189937"/>
                        </a:xfrm>
                        <a:prstGeom prst="rect">
                          <a:avLst/>
                        </a:prstGeom>
                        <a:ln>
                          <a:noFill/>
                        </a:ln>
                      </wps:spPr>
                      <wps:txbx>
                        <w:txbxContent>
                          <w:p w14:paraId="1532A6E6" w14:textId="77777777" w:rsidR="00A97412" w:rsidRDefault="00000000">
                            <w:r>
                              <w:rPr>
                                <w:b/>
                                <w:color w:val="2E74B5"/>
                              </w:rPr>
                              <w:t xml:space="preserve"> </w:t>
                            </w:r>
                          </w:p>
                        </w:txbxContent>
                      </wps:txbx>
                      <wps:bodyPr horzOverflow="overflow" vert="horz" lIns="0" tIns="0" rIns="0" bIns="0" rtlCol="0">
                        <a:noAutofit/>
                      </wps:bodyPr>
                    </wps:wsp>
                    <wps:wsp>
                      <wps:cNvPr id="314427" name="Shape 314427"/>
                      <wps:cNvSpPr/>
                      <wps:spPr>
                        <a:xfrm>
                          <a:off x="1062533" y="810768"/>
                          <a:ext cx="5436997" cy="9144"/>
                        </a:xfrm>
                        <a:custGeom>
                          <a:avLst/>
                          <a:gdLst/>
                          <a:ahLst/>
                          <a:cxnLst/>
                          <a:rect l="0" t="0" r="0" b="0"/>
                          <a:pathLst>
                            <a:path w="5436997" h="9144">
                              <a:moveTo>
                                <a:pt x="0" y="0"/>
                              </a:moveTo>
                              <a:lnTo>
                                <a:pt x="5436997" y="0"/>
                              </a:lnTo>
                              <a:lnTo>
                                <a:pt x="5436997" y="9144"/>
                              </a:lnTo>
                              <a:lnTo>
                                <a:pt x="0" y="9144"/>
                              </a:lnTo>
                              <a:lnTo>
                                <a:pt x="0" y="0"/>
                              </a:lnTo>
                            </a:path>
                          </a:pathLst>
                        </a:custGeom>
                        <a:ln w="0" cap="flat">
                          <a:miter lim="127000"/>
                        </a:ln>
                      </wps:spPr>
                      <wps:style>
                        <a:lnRef idx="0">
                          <a:srgbClr val="000000">
                            <a:alpha val="0"/>
                          </a:srgbClr>
                        </a:lnRef>
                        <a:fillRef idx="1">
                          <a:srgbClr val="2E74B5"/>
                        </a:fillRef>
                        <a:effectRef idx="0">
                          <a:scrgbClr r="0" g="0" b="0"/>
                        </a:effectRef>
                        <a:fontRef idx="none"/>
                      </wps:style>
                      <wps:bodyPr/>
                    </wps:wsp>
                    <pic:pic xmlns:pic="http://schemas.openxmlformats.org/drawingml/2006/picture">
                      <pic:nvPicPr>
                        <pic:cNvPr id="306823" name="Picture 306823"/>
                        <pic:cNvPicPr/>
                      </pic:nvPicPr>
                      <pic:blipFill>
                        <a:blip r:embed="rId1"/>
                        <a:stretch>
                          <a:fillRect/>
                        </a:stretch>
                      </pic:blipFill>
                      <pic:spPr>
                        <a:xfrm>
                          <a:off x="0" y="0"/>
                          <a:ext cx="1562100" cy="615696"/>
                        </a:xfrm>
                        <a:prstGeom prst="rect">
                          <a:avLst/>
                        </a:prstGeom>
                      </pic:spPr>
                    </pic:pic>
                  </wpg:wgp>
                </a:graphicData>
              </a:graphic>
            </wp:anchor>
          </w:drawing>
        </mc:Choice>
        <mc:Fallback xmlns:a="http://schemas.openxmlformats.org/drawingml/2006/main">
          <w:pict>
            <v:group id="Group 306821" style="width:511.774pt;height:64.32pt;position:absolute;mso-position-horizontal-relative:page;mso-position-horizontal:absolute;margin-left:-1.5181e-05pt;mso-position-vertical-relative:page;margin-top:5.52pt;" coordsize="64995,8168">
              <v:rect id="Rectangle 306824" style="position:absolute;width:3871;height:2745;left:16568;top:4194;" filled="f" stroked="f">
                <v:textbox inset="0,0,0,0">
                  <w:txbxContent>
                    <w:p>
                      <w:pPr>
                        <w:spacing w:before="0" w:after="160" w:line="259" w:lineRule="auto"/>
                      </w:pPr>
                      <w:r>
                        <w:rPr>
                          <w:rFonts w:cs="Calibri" w:hAnsi="Calibri" w:eastAsia="Calibri" w:ascii="Calibri"/>
                          <w:b w:val="1"/>
                          <w:sz w:val="32"/>
                        </w:rPr>
                        <w:t xml:space="preserve">Uni</w:t>
                      </w:r>
                    </w:p>
                  </w:txbxContent>
                </v:textbox>
              </v:rect>
              <v:rect id="Rectangle 306825" style="position:absolute;width:3591;height:2745;left:19479;top:4194;" filled="f" stroked="f">
                <v:textbox inset="0,0,0,0">
                  <w:txbxContent>
                    <w:p>
                      <w:pPr>
                        <w:spacing w:before="0" w:after="160" w:line="259" w:lineRule="auto"/>
                      </w:pPr>
                      <w:r>
                        <w:rPr>
                          <w:rFonts w:cs="Calibri" w:hAnsi="Calibri" w:eastAsia="Calibri" w:ascii="Calibri"/>
                          <w:b w:val="1"/>
                          <w:sz w:val="32"/>
                        </w:rPr>
                        <w:t xml:space="preserve">ver</w:t>
                      </w:r>
                    </w:p>
                  </w:txbxContent>
                </v:textbox>
              </v:rect>
              <v:rect id="Rectangle 306826" style="position:absolute;width:32845;height:2745;left:22176;top:4194;" filled="f" stroked="f">
                <v:textbox inset="0,0,0,0">
                  <w:txbxContent>
                    <w:p>
                      <w:pPr>
                        <w:spacing w:before="0" w:after="160" w:line="259" w:lineRule="auto"/>
                      </w:pPr>
                      <w:r>
                        <w:rPr>
                          <w:rFonts w:cs="Calibri" w:hAnsi="Calibri" w:eastAsia="Calibri" w:ascii="Calibri"/>
                          <w:b w:val="1"/>
                          <w:sz w:val="32"/>
                        </w:rPr>
                        <w:t xml:space="preserve">sidad Nacional de la Matanza</w:t>
                      </w:r>
                    </w:p>
                  </w:txbxContent>
                </v:textbox>
              </v:rect>
              <v:rect id="Rectangle 306827" style="position:absolute;width:609;height:2745;left:46917;top:4194;" filled="f" stroked="f">
                <v:textbox inset="0,0,0,0">
                  <w:txbxContent>
                    <w:p>
                      <w:pPr>
                        <w:spacing w:before="0" w:after="160" w:line="259" w:lineRule="auto"/>
                      </w:pPr>
                      <w:r>
                        <w:rPr>
                          <w:rFonts w:cs="Calibri" w:hAnsi="Calibri" w:eastAsia="Calibri" w:ascii="Calibri"/>
                          <w:b w:val="1"/>
                          <w:sz w:val="32"/>
                        </w:rPr>
                        <w:t xml:space="preserve"> </w:t>
                      </w:r>
                    </w:p>
                  </w:txbxContent>
                </v:textbox>
              </v:rect>
              <v:rect id="Rectangle 306831" style="position:absolute;width:609;height:2745;left:10808;top:6084;" filled="f" stroked="f">
                <v:textbox inset="0,0,0,0">
                  <w:txbxContent>
                    <w:p>
                      <w:pPr>
                        <w:spacing w:before="0" w:after="160" w:line="259" w:lineRule="auto"/>
                      </w:pPr>
                      <w:r>
                        <w:rPr>
                          <w:rFonts w:cs="Calibri" w:hAnsi="Calibri" w:eastAsia="Calibri" w:ascii="Calibri"/>
                          <w:b w:val="1"/>
                          <w:sz w:val="32"/>
                        </w:rPr>
                        <w:t xml:space="preserve"> </w:t>
                      </w:r>
                    </w:p>
                  </w:txbxContent>
                </v:textbox>
              </v:rect>
              <v:rect id="Rectangle 306828" style="position:absolute;width:21864;height:1899;left:16217;top:6553;" filled="f" stroked="f">
                <v:textbox inset="0,0,0,0">
                  <w:txbxContent>
                    <w:p>
                      <w:pPr>
                        <w:spacing w:before="0" w:after="160" w:line="259" w:lineRule="auto"/>
                      </w:pPr>
                      <w:r>
                        <w:rPr>
                          <w:rFonts w:cs="Calibri" w:hAnsi="Calibri" w:eastAsia="Calibri" w:ascii="Calibri"/>
                          <w:b w:val="1"/>
                          <w:color w:val="2e74b5"/>
                          <w:sz w:val="22"/>
                        </w:rPr>
                        <w:t xml:space="preserve">Tecnicatura en Desarrollo W</w:t>
                      </w:r>
                    </w:p>
                  </w:txbxContent>
                </v:textbox>
              </v:rect>
              <v:rect id="Rectangle 306829" style="position:absolute;width:1958;height:1899;left:32665;top:6553;" filled="f" stroked="f">
                <v:textbox inset="0,0,0,0">
                  <w:txbxContent>
                    <w:p>
                      <w:pPr>
                        <w:spacing w:before="0" w:after="160" w:line="259" w:lineRule="auto"/>
                      </w:pPr>
                      <w:r>
                        <w:rPr>
                          <w:rFonts w:cs="Calibri" w:hAnsi="Calibri" w:eastAsia="Calibri" w:ascii="Calibri"/>
                          <w:b w:val="1"/>
                          <w:color w:val="2e74b5"/>
                          <w:sz w:val="22"/>
                        </w:rPr>
                        <w:t xml:space="preserve">EB</w:t>
                      </w:r>
                    </w:p>
                  </w:txbxContent>
                </v:textbox>
              </v:rect>
              <v:rect id="Rectangle 306830" style="position:absolute;width:421;height:1899;left:34128;top:6553;" filled="f" stroked="f">
                <v:textbox inset="0,0,0,0">
                  <w:txbxContent>
                    <w:p>
                      <w:pPr>
                        <w:spacing w:before="0" w:after="160" w:line="259" w:lineRule="auto"/>
                      </w:pPr>
                      <w:r>
                        <w:rPr>
                          <w:rFonts w:cs="Calibri" w:hAnsi="Calibri" w:eastAsia="Calibri" w:ascii="Calibri"/>
                          <w:b w:val="1"/>
                          <w:color w:val="2e74b5"/>
                          <w:sz w:val="22"/>
                        </w:rPr>
                        <w:t xml:space="preserve"> </w:t>
                      </w:r>
                    </w:p>
                  </w:txbxContent>
                </v:textbox>
              </v:rect>
              <v:shape id="Shape 314428" style="position:absolute;width:54369;height:91;left:10625;top:8107;" coordsize="5436997,9144" path="m0,0l5436997,0l5436997,9144l0,9144l0,0">
                <v:stroke weight="0pt" endcap="flat" joinstyle="miter" miterlimit="10" on="false" color="#000000" opacity="0"/>
                <v:fill on="true" color="#2e74b5"/>
              </v:shape>
              <v:shape id="Picture 306823" style="position:absolute;width:15621;height:6156;left:0;top:0;" filled="f">
                <v:imagedata r:id="rId521"/>
              </v:shape>
              <w10:wrap type="square"/>
            </v:group>
          </w:pict>
        </mc:Fallback>
      </mc:AlternateConten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A875C4" w14:textId="77777777" w:rsidR="00A97412" w:rsidRDefault="00000000">
    <w:pPr>
      <w:spacing w:after="0"/>
      <w:ind w:left="-1702" w:right="10981"/>
    </w:pPr>
    <w:r>
      <w:rPr>
        <w:noProof/>
      </w:rPr>
      <mc:AlternateContent>
        <mc:Choice Requires="wpg">
          <w:drawing>
            <wp:anchor distT="0" distB="0" distL="114300" distR="114300" simplePos="0" relativeHeight="251671552" behindDoc="0" locked="0" layoutInCell="1" allowOverlap="1" wp14:anchorId="28A132FB" wp14:editId="4B2D8539">
              <wp:simplePos x="0" y="0"/>
              <wp:positionH relativeFrom="page">
                <wp:posOffset>0</wp:posOffset>
              </wp:positionH>
              <wp:positionV relativeFrom="page">
                <wp:posOffset>70104</wp:posOffset>
              </wp:positionV>
              <wp:extent cx="6499530" cy="816864"/>
              <wp:effectExtent l="0" t="0" r="0" b="0"/>
              <wp:wrapSquare wrapText="bothSides"/>
              <wp:docPr id="306786" name="Group 306786"/>
              <wp:cNvGraphicFramePr/>
              <a:graphic xmlns:a="http://schemas.openxmlformats.org/drawingml/2006/main">
                <a:graphicData uri="http://schemas.microsoft.com/office/word/2010/wordprocessingGroup">
                  <wpg:wgp>
                    <wpg:cNvGrpSpPr/>
                    <wpg:grpSpPr>
                      <a:xfrm>
                        <a:off x="0" y="0"/>
                        <a:ext cx="6499530" cy="816864"/>
                        <a:chOff x="0" y="0"/>
                        <a:chExt cx="6499530" cy="816864"/>
                      </a:xfrm>
                    </wpg:grpSpPr>
                    <wps:wsp>
                      <wps:cNvPr id="306789" name="Rectangle 306789"/>
                      <wps:cNvSpPr/>
                      <wps:spPr>
                        <a:xfrm>
                          <a:off x="1656842" y="419481"/>
                          <a:ext cx="387117" cy="274582"/>
                        </a:xfrm>
                        <a:prstGeom prst="rect">
                          <a:avLst/>
                        </a:prstGeom>
                        <a:ln>
                          <a:noFill/>
                        </a:ln>
                      </wps:spPr>
                      <wps:txbx>
                        <w:txbxContent>
                          <w:p w14:paraId="6094262D" w14:textId="77777777" w:rsidR="00A97412" w:rsidRDefault="00000000">
                            <w:r>
                              <w:rPr>
                                <w:b/>
                                <w:sz w:val="32"/>
                              </w:rPr>
                              <w:t>Uni</w:t>
                            </w:r>
                          </w:p>
                        </w:txbxContent>
                      </wps:txbx>
                      <wps:bodyPr horzOverflow="overflow" vert="horz" lIns="0" tIns="0" rIns="0" bIns="0" rtlCol="0">
                        <a:noAutofit/>
                      </wps:bodyPr>
                    </wps:wsp>
                    <wps:wsp>
                      <wps:cNvPr id="306790" name="Rectangle 306790"/>
                      <wps:cNvSpPr/>
                      <wps:spPr>
                        <a:xfrm>
                          <a:off x="1947926" y="419481"/>
                          <a:ext cx="359180" cy="274582"/>
                        </a:xfrm>
                        <a:prstGeom prst="rect">
                          <a:avLst/>
                        </a:prstGeom>
                        <a:ln>
                          <a:noFill/>
                        </a:ln>
                      </wps:spPr>
                      <wps:txbx>
                        <w:txbxContent>
                          <w:p w14:paraId="6D29D72B" w14:textId="77777777" w:rsidR="00A97412" w:rsidRDefault="00000000">
                            <w:r>
                              <w:rPr>
                                <w:b/>
                                <w:sz w:val="32"/>
                              </w:rPr>
                              <w:t>ver</w:t>
                            </w:r>
                          </w:p>
                        </w:txbxContent>
                      </wps:txbx>
                      <wps:bodyPr horzOverflow="overflow" vert="horz" lIns="0" tIns="0" rIns="0" bIns="0" rtlCol="0">
                        <a:noAutofit/>
                      </wps:bodyPr>
                    </wps:wsp>
                    <wps:wsp>
                      <wps:cNvPr id="306791" name="Rectangle 306791"/>
                      <wps:cNvSpPr/>
                      <wps:spPr>
                        <a:xfrm>
                          <a:off x="2217674" y="419481"/>
                          <a:ext cx="3284567" cy="274582"/>
                        </a:xfrm>
                        <a:prstGeom prst="rect">
                          <a:avLst/>
                        </a:prstGeom>
                        <a:ln>
                          <a:noFill/>
                        </a:ln>
                      </wps:spPr>
                      <wps:txbx>
                        <w:txbxContent>
                          <w:p w14:paraId="55CE1573" w14:textId="77777777" w:rsidR="00A97412" w:rsidRDefault="00000000">
                            <w:r>
                              <w:rPr>
                                <w:b/>
                                <w:sz w:val="32"/>
                              </w:rPr>
                              <w:t>sidad Nacional de la Matanza</w:t>
                            </w:r>
                          </w:p>
                        </w:txbxContent>
                      </wps:txbx>
                      <wps:bodyPr horzOverflow="overflow" vert="horz" lIns="0" tIns="0" rIns="0" bIns="0" rtlCol="0">
                        <a:noAutofit/>
                      </wps:bodyPr>
                    </wps:wsp>
                    <wps:wsp>
                      <wps:cNvPr id="306792" name="Rectangle 306792"/>
                      <wps:cNvSpPr/>
                      <wps:spPr>
                        <a:xfrm>
                          <a:off x="4691761" y="419481"/>
                          <a:ext cx="60925" cy="274582"/>
                        </a:xfrm>
                        <a:prstGeom prst="rect">
                          <a:avLst/>
                        </a:prstGeom>
                        <a:ln>
                          <a:noFill/>
                        </a:ln>
                      </wps:spPr>
                      <wps:txbx>
                        <w:txbxContent>
                          <w:p w14:paraId="1F792F4B" w14:textId="77777777" w:rsidR="00A97412" w:rsidRDefault="00000000">
                            <w:r>
                              <w:rPr>
                                <w:b/>
                                <w:sz w:val="32"/>
                              </w:rPr>
                              <w:t xml:space="preserve"> </w:t>
                            </w:r>
                          </w:p>
                        </w:txbxContent>
                      </wps:txbx>
                      <wps:bodyPr horzOverflow="overflow" vert="horz" lIns="0" tIns="0" rIns="0" bIns="0" rtlCol="0">
                        <a:noAutofit/>
                      </wps:bodyPr>
                    </wps:wsp>
                    <wps:wsp>
                      <wps:cNvPr id="306796" name="Rectangle 306796"/>
                      <wps:cNvSpPr/>
                      <wps:spPr>
                        <a:xfrm>
                          <a:off x="1080821" y="608457"/>
                          <a:ext cx="60925" cy="274582"/>
                        </a:xfrm>
                        <a:prstGeom prst="rect">
                          <a:avLst/>
                        </a:prstGeom>
                        <a:ln>
                          <a:noFill/>
                        </a:ln>
                      </wps:spPr>
                      <wps:txbx>
                        <w:txbxContent>
                          <w:p w14:paraId="3F1A2477" w14:textId="77777777" w:rsidR="00A97412" w:rsidRDefault="00000000">
                            <w:r>
                              <w:rPr>
                                <w:b/>
                                <w:sz w:val="32"/>
                              </w:rPr>
                              <w:t xml:space="preserve"> </w:t>
                            </w:r>
                          </w:p>
                        </w:txbxContent>
                      </wps:txbx>
                      <wps:bodyPr horzOverflow="overflow" vert="horz" lIns="0" tIns="0" rIns="0" bIns="0" rtlCol="0">
                        <a:noAutofit/>
                      </wps:bodyPr>
                    </wps:wsp>
                    <wps:wsp>
                      <wps:cNvPr id="306793" name="Rectangle 306793"/>
                      <wps:cNvSpPr/>
                      <wps:spPr>
                        <a:xfrm>
                          <a:off x="1621790" y="655319"/>
                          <a:ext cx="2186439" cy="189937"/>
                        </a:xfrm>
                        <a:prstGeom prst="rect">
                          <a:avLst/>
                        </a:prstGeom>
                        <a:ln>
                          <a:noFill/>
                        </a:ln>
                      </wps:spPr>
                      <wps:txbx>
                        <w:txbxContent>
                          <w:p w14:paraId="38129229" w14:textId="77777777" w:rsidR="00A97412" w:rsidRDefault="00000000">
                            <w:r>
                              <w:rPr>
                                <w:b/>
                                <w:color w:val="2E74B5"/>
                              </w:rPr>
                              <w:t>Tecnicatura en Desarrollo W</w:t>
                            </w:r>
                          </w:p>
                        </w:txbxContent>
                      </wps:txbx>
                      <wps:bodyPr horzOverflow="overflow" vert="horz" lIns="0" tIns="0" rIns="0" bIns="0" rtlCol="0">
                        <a:noAutofit/>
                      </wps:bodyPr>
                    </wps:wsp>
                    <wps:wsp>
                      <wps:cNvPr id="306794" name="Rectangle 306794"/>
                      <wps:cNvSpPr/>
                      <wps:spPr>
                        <a:xfrm>
                          <a:off x="3266567" y="655319"/>
                          <a:ext cx="195825" cy="189937"/>
                        </a:xfrm>
                        <a:prstGeom prst="rect">
                          <a:avLst/>
                        </a:prstGeom>
                        <a:ln>
                          <a:noFill/>
                        </a:ln>
                      </wps:spPr>
                      <wps:txbx>
                        <w:txbxContent>
                          <w:p w14:paraId="6A140925" w14:textId="77777777" w:rsidR="00A97412" w:rsidRDefault="00000000">
                            <w:r>
                              <w:rPr>
                                <w:b/>
                                <w:color w:val="2E74B5"/>
                              </w:rPr>
                              <w:t>EB</w:t>
                            </w:r>
                          </w:p>
                        </w:txbxContent>
                      </wps:txbx>
                      <wps:bodyPr horzOverflow="overflow" vert="horz" lIns="0" tIns="0" rIns="0" bIns="0" rtlCol="0">
                        <a:noAutofit/>
                      </wps:bodyPr>
                    </wps:wsp>
                    <wps:wsp>
                      <wps:cNvPr id="306795" name="Rectangle 306795"/>
                      <wps:cNvSpPr/>
                      <wps:spPr>
                        <a:xfrm>
                          <a:off x="3412871" y="655319"/>
                          <a:ext cx="42143" cy="189937"/>
                        </a:xfrm>
                        <a:prstGeom prst="rect">
                          <a:avLst/>
                        </a:prstGeom>
                        <a:ln>
                          <a:noFill/>
                        </a:ln>
                      </wps:spPr>
                      <wps:txbx>
                        <w:txbxContent>
                          <w:p w14:paraId="7855101E" w14:textId="77777777" w:rsidR="00A97412" w:rsidRDefault="00000000">
                            <w:r>
                              <w:rPr>
                                <w:b/>
                                <w:color w:val="2E74B5"/>
                              </w:rPr>
                              <w:t xml:space="preserve"> </w:t>
                            </w:r>
                          </w:p>
                        </w:txbxContent>
                      </wps:txbx>
                      <wps:bodyPr horzOverflow="overflow" vert="horz" lIns="0" tIns="0" rIns="0" bIns="0" rtlCol="0">
                        <a:noAutofit/>
                      </wps:bodyPr>
                    </wps:wsp>
                    <wps:wsp>
                      <wps:cNvPr id="314425" name="Shape 314425"/>
                      <wps:cNvSpPr/>
                      <wps:spPr>
                        <a:xfrm>
                          <a:off x="1062533" y="810768"/>
                          <a:ext cx="5436997" cy="9144"/>
                        </a:xfrm>
                        <a:custGeom>
                          <a:avLst/>
                          <a:gdLst/>
                          <a:ahLst/>
                          <a:cxnLst/>
                          <a:rect l="0" t="0" r="0" b="0"/>
                          <a:pathLst>
                            <a:path w="5436997" h="9144">
                              <a:moveTo>
                                <a:pt x="0" y="0"/>
                              </a:moveTo>
                              <a:lnTo>
                                <a:pt x="5436997" y="0"/>
                              </a:lnTo>
                              <a:lnTo>
                                <a:pt x="5436997" y="9144"/>
                              </a:lnTo>
                              <a:lnTo>
                                <a:pt x="0" y="9144"/>
                              </a:lnTo>
                              <a:lnTo>
                                <a:pt x="0" y="0"/>
                              </a:lnTo>
                            </a:path>
                          </a:pathLst>
                        </a:custGeom>
                        <a:ln w="0" cap="flat">
                          <a:miter lim="127000"/>
                        </a:ln>
                      </wps:spPr>
                      <wps:style>
                        <a:lnRef idx="0">
                          <a:srgbClr val="000000">
                            <a:alpha val="0"/>
                          </a:srgbClr>
                        </a:lnRef>
                        <a:fillRef idx="1">
                          <a:srgbClr val="2E74B5"/>
                        </a:fillRef>
                        <a:effectRef idx="0">
                          <a:scrgbClr r="0" g="0" b="0"/>
                        </a:effectRef>
                        <a:fontRef idx="none"/>
                      </wps:style>
                      <wps:bodyPr/>
                    </wps:wsp>
                    <pic:pic xmlns:pic="http://schemas.openxmlformats.org/drawingml/2006/picture">
                      <pic:nvPicPr>
                        <pic:cNvPr id="306788" name="Picture 306788"/>
                        <pic:cNvPicPr/>
                      </pic:nvPicPr>
                      <pic:blipFill>
                        <a:blip r:embed="rId1"/>
                        <a:stretch>
                          <a:fillRect/>
                        </a:stretch>
                      </pic:blipFill>
                      <pic:spPr>
                        <a:xfrm>
                          <a:off x="0" y="0"/>
                          <a:ext cx="1562100" cy="615696"/>
                        </a:xfrm>
                        <a:prstGeom prst="rect">
                          <a:avLst/>
                        </a:prstGeom>
                      </pic:spPr>
                    </pic:pic>
                  </wpg:wgp>
                </a:graphicData>
              </a:graphic>
            </wp:anchor>
          </w:drawing>
        </mc:Choice>
        <mc:Fallback xmlns:a="http://schemas.openxmlformats.org/drawingml/2006/main">
          <w:pict>
            <v:group id="Group 306786" style="width:511.774pt;height:64.32pt;position:absolute;mso-position-horizontal-relative:page;mso-position-horizontal:absolute;margin-left:-1.5181e-05pt;mso-position-vertical-relative:page;margin-top:5.52pt;" coordsize="64995,8168">
              <v:rect id="Rectangle 306789" style="position:absolute;width:3871;height:2745;left:16568;top:4194;" filled="f" stroked="f">
                <v:textbox inset="0,0,0,0">
                  <w:txbxContent>
                    <w:p>
                      <w:pPr>
                        <w:spacing w:before="0" w:after="160" w:line="259" w:lineRule="auto"/>
                      </w:pPr>
                      <w:r>
                        <w:rPr>
                          <w:rFonts w:cs="Calibri" w:hAnsi="Calibri" w:eastAsia="Calibri" w:ascii="Calibri"/>
                          <w:b w:val="1"/>
                          <w:sz w:val="32"/>
                        </w:rPr>
                        <w:t xml:space="preserve">Uni</w:t>
                      </w:r>
                    </w:p>
                  </w:txbxContent>
                </v:textbox>
              </v:rect>
              <v:rect id="Rectangle 306790" style="position:absolute;width:3591;height:2745;left:19479;top:4194;" filled="f" stroked="f">
                <v:textbox inset="0,0,0,0">
                  <w:txbxContent>
                    <w:p>
                      <w:pPr>
                        <w:spacing w:before="0" w:after="160" w:line="259" w:lineRule="auto"/>
                      </w:pPr>
                      <w:r>
                        <w:rPr>
                          <w:rFonts w:cs="Calibri" w:hAnsi="Calibri" w:eastAsia="Calibri" w:ascii="Calibri"/>
                          <w:b w:val="1"/>
                          <w:sz w:val="32"/>
                        </w:rPr>
                        <w:t xml:space="preserve">ver</w:t>
                      </w:r>
                    </w:p>
                  </w:txbxContent>
                </v:textbox>
              </v:rect>
              <v:rect id="Rectangle 306791" style="position:absolute;width:32845;height:2745;left:22176;top:4194;" filled="f" stroked="f">
                <v:textbox inset="0,0,0,0">
                  <w:txbxContent>
                    <w:p>
                      <w:pPr>
                        <w:spacing w:before="0" w:after="160" w:line="259" w:lineRule="auto"/>
                      </w:pPr>
                      <w:r>
                        <w:rPr>
                          <w:rFonts w:cs="Calibri" w:hAnsi="Calibri" w:eastAsia="Calibri" w:ascii="Calibri"/>
                          <w:b w:val="1"/>
                          <w:sz w:val="32"/>
                        </w:rPr>
                        <w:t xml:space="preserve">sidad Nacional de la Matanza</w:t>
                      </w:r>
                    </w:p>
                  </w:txbxContent>
                </v:textbox>
              </v:rect>
              <v:rect id="Rectangle 306792" style="position:absolute;width:609;height:2745;left:46917;top:4194;" filled="f" stroked="f">
                <v:textbox inset="0,0,0,0">
                  <w:txbxContent>
                    <w:p>
                      <w:pPr>
                        <w:spacing w:before="0" w:after="160" w:line="259" w:lineRule="auto"/>
                      </w:pPr>
                      <w:r>
                        <w:rPr>
                          <w:rFonts w:cs="Calibri" w:hAnsi="Calibri" w:eastAsia="Calibri" w:ascii="Calibri"/>
                          <w:b w:val="1"/>
                          <w:sz w:val="32"/>
                        </w:rPr>
                        <w:t xml:space="preserve"> </w:t>
                      </w:r>
                    </w:p>
                  </w:txbxContent>
                </v:textbox>
              </v:rect>
              <v:rect id="Rectangle 306796" style="position:absolute;width:609;height:2745;left:10808;top:6084;" filled="f" stroked="f">
                <v:textbox inset="0,0,0,0">
                  <w:txbxContent>
                    <w:p>
                      <w:pPr>
                        <w:spacing w:before="0" w:after="160" w:line="259" w:lineRule="auto"/>
                      </w:pPr>
                      <w:r>
                        <w:rPr>
                          <w:rFonts w:cs="Calibri" w:hAnsi="Calibri" w:eastAsia="Calibri" w:ascii="Calibri"/>
                          <w:b w:val="1"/>
                          <w:sz w:val="32"/>
                        </w:rPr>
                        <w:t xml:space="preserve"> </w:t>
                      </w:r>
                    </w:p>
                  </w:txbxContent>
                </v:textbox>
              </v:rect>
              <v:rect id="Rectangle 306793" style="position:absolute;width:21864;height:1899;left:16217;top:6553;" filled="f" stroked="f">
                <v:textbox inset="0,0,0,0">
                  <w:txbxContent>
                    <w:p>
                      <w:pPr>
                        <w:spacing w:before="0" w:after="160" w:line="259" w:lineRule="auto"/>
                      </w:pPr>
                      <w:r>
                        <w:rPr>
                          <w:rFonts w:cs="Calibri" w:hAnsi="Calibri" w:eastAsia="Calibri" w:ascii="Calibri"/>
                          <w:b w:val="1"/>
                          <w:color w:val="2e74b5"/>
                          <w:sz w:val="22"/>
                        </w:rPr>
                        <w:t xml:space="preserve">Tecnicatura en Desarrollo W</w:t>
                      </w:r>
                    </w:p>
                  </w:txbxContent>
                </v:textbox>
              </v:rect>
              <v:rect id="Rectangle 306794" style="position:absolute;width:1958;height:1899;left:32665;top:6553;" filled="f" stroked="f">
                <v:textbox inset="0,0,0,0">
                  <w:txbxContent>
                    <w:p>
                      <w:pPr>
                        <w:spacing w:before="0" w:after="160" w:line="259" w:lineRule="auto"/>
                      </w:pPr>
                      <w:r>
                        <w:rPr>
                          <w:rFonts w:cs="Calibri" w:hAnsi="Calibri" w:eastAsia="Calibri" w:ascii="Calibri"/>
                          <w:b w:val="1"/>
                          <w:color w:val="2e74b5"/>
                          <w:sz w:val="22"/>
                        </w:rPr>
                        <w:t xml:space="preserve">EB</w:t>
                      </w:r>
                    </w:p>
                  </w:txbxContent>
                </v:textbox>
              </v:rect>
              <v:rect id="Rectangle 306795" style="position:absolute;width:421;height:1899;left:34128;top:6553;" filled="f" stroked="f">
                <v:textbox inset="0,0,0,0">
                  <w:txbxContent>
                    <w:p>
                      <w:pPr>
                        <w:spacing w:before="0" w:after="160" w:line="259" w:lineRule="auto"/>
                      </w:pPr>
                      <w:r>
                        <w:rPr>
                          <w:rFonts w:cs="Calibri" w:hAnsi="Calibri" w:eastAsia="Calibri" w:ascii="Calibri"/>
                          <w:b w:val="1"/>
                          <w:color w:val="2e74b5"/>
                          <w:sz w:val="22"/>
                        </w:rPr>
                        <w:t xml:space="preserve"> </w:t>
                      </w:r>
                    </w:p>
                  </w:txbxContent>
                </v:textbox>
              </v:rect>
              <v:shape id="Shape 314426" style="position:absolute;width:54369;height:91;left:10625;top:8107;" coordsize="5436997,9144" path="m0,0l5436997,0l5436997,9144l0,9144l0,0">
                <v:stroke weight="0pt" endcap="flat" joinstyle="miter" miterlimit="10" on="false" color="#000000" opacity="0"/>
                <v:fill on="true" color="#2e74b5"/>
              </v:shape>
              <v:shape id="Picture 306788" style="position:absolute;width:15621;height:6156;left:0;top:0;" filled="f">
                <v:imagedata r:id="rId521"/>
              </v:shape>
              <w10:wrap type="square"/>
            </v:group>
          </w:pict>
        </mc:Fallback>
      </mc:AlternateConten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CF8A46" w14:textId="77777777" w:rsidR="00A97412" w:rsidRDefault="00000000">
    <w:pPr>
      <w:spacing w:after="0"/>
      <w:ind w:left="-1702" w:right="10981"/>
    </w:pPr>
    <w:r>
      <w:rPr>
        <w:noProof/>
      </w:rPr>
      <mc:AlternateContent>
        <mc:Choice Requires="wpg">
          <w:drawing>
            <wp:anchor distT="0" distB="0" distL="114300" distR="114300" simplePos="0" relativeHeight="251672576" behindDoc="0" locked="0" layoutInCell="1" allowOverlap="1" wp14:anchorId="2C5CC4D5" wp14:editId="7DF7F325">
              <wp:simplePos x="0" y="0"/>
              <wp:positionH relativeFrom="page">
                <wp:posOffset>0</wp:posOffset>
              </wp:positionH>
              <wp:positionV relativeFrom="page">
                <wp:posOffset>70104</wp:posOffset>
              </wp:positionV>
              <wp:extent cx="6499530" cy="816864"/>
              <wp:effectExtent l="0" t="0" r="0" b="0"/>
              <wp:wrapSquare wrapText="bothSides"/>
              <wp:docPr id="306751" name="Group 306751"/>
              <wp:cNvGraphicFramePr/>
              <a:graphic xmlns:a="http://schemas.openxmlformats.org/drawingml/2006/main">
                <a:graphicData uri="http://schemas.microsoft.com/office/word/2010/wordprocessingGroup">
                  <wpg:wgp>
                    <wpg:cNvGrpSpPr/>
                    <wpg:grpSpPr>
                      <a:xfrm>
                        <a:off x="0" y="0"/>
                        <a:ext cx="6499530" cy="816864"/>
                        <a:chOff x="0" y="0"/>
                        <a:chExt cx="6499530" cy="816864"/>
                      </a:xfrm>
                    </wpg:grpSpPr>
                    <wps:wsp>
                      <wps:cNvPr id="306754" name="Rectangle 306754"/>
                      <wps:cNvSpPr/>
                      <wps:spPr>
                        <a:xfrm>
                          <a:off x="1656842" y="419481"/>
                          <a:ext cx="387117" cy="274582"/>
                        </a:xfrm>
                        <a:prstGeom prst="rect">
                          <a:avLst/>
                        </a:prstGeom>
                        <a:ln>
                          <a:noFill/>
                        </a:ln>
                      </wps:spPr>
                      <wps:txbx>
                        <w:txbxContent>
                          <w:p w14:paraId="3E950493" w14:textId="77777777" w:rsidR="00A97412" w:rsidRDefault="00000000">
                            <w:r>
                              <w:rPr>
                                <w:b/>
                                <w:sz w:val="32"/>
                              </w:rPr>
                              <w:t>Uni</w:t>
                            </w:r>
                          </w:p>
                        </w:txbxContent>
                      </wps:txbx>
                      <wps:bodyPr horzOverflow="overflow" vert="horz" lIns="0" tIns="0" rIns="0" bIns="0" rtlCol="0">
                        <a:noAutofit/>
                      </wps:bodyPr>
                    </wps:wsp>
                    <wps:wsp>
                      <wps:cNvPr id="306755" name="Rectangle 306755"/>
                      <wps:cNvSpPr/>
                      <wps:spPr>
                        <a:xfrm>
                          <a:off x="1947926" y="419481"/>
                          <a:ext cx="359180" cy="274582"/>
                        </a:xfrm>
                        <a:prstGeom prst="rect">
                          <a:avLst/>
                        </a:prstGeom>
                        <a:ln>
                          <a:noFill/>
                        </a:ln>
                      </wps:spPr>
                      <wps:txbx>
                        <w:txbxContent>
                          <w:p w14:paraId="479A7781" w14:textId="77777777" w:rsidR="00A97412" w:rsidRDefault="00000000">
                            <w:r>
                              <w:rPr>
                                <w:b/>
                                <w:sz w:val="32"/>
                              </w:rPr>
                              <w:t>ver</w:t>
                            </w:r>
                          </w:p>
                        </w:txbxContent>
                      </wps:txbx>
                      <wps:bodyPr horzOverflow="overflow" vert="horz" lIns="0" tIns="0" rIns="0" bIns="0" rtlCol="0">
                        <a:noAutofit/>
                      </wps:bodyPr>
                    </wps:wsp>
                    <wps:wsp>
                      <wps:cNvPr id="306756" name="Rectangle 306756"/>
                      <wps:cNvSpPr/>
                      <wps:spPr>
                        <a:xfrm>
                          <a:off x="2217674" y="419481"/>
                          <a:ext cx="3284567" cy="274582"/>
                        </a:xfrm>
                        <a:prstGeom prst="rect">
                          <a:avLst/>
                        </a:prstGeom>
                        <a:ln>
                          <a:noFill/>
                        </a:ln>
                      </wps:spPr>
                      <wps:txbx>
                        <w:txbxContent>
                          <w:p w14:paraId="4955DE79" w14:textId="77777777" w:rsidR="00A97412" w:rsidRDefault="00000000">
                            <w:r>
                              <w:rPr>
                                <w:b/>
                                <w:sz w:val="32"/>
                              </w:rPr>
                              <w:t>sidad Nacional de la Matanza</w:t>
                            </w:r>
                          </w:p>
                        </w:txbxContent>
                      </wps:txbx>
                      <wps:bodyPr horzOverflow="overflow" vert="horz" lIns="0" tIns="0" rIns="0" bIns="0" rtlCol="0">
                        <a:noAutofit/>
                      </wps:bodyPr>
                    </wps:wsp>
                    <wps:wsp>
                      <wps:cNvPr id="306757" name="Rectangle 306757"/>
                      <wps:cNvSpPr/>
                      <wps:spPr>
                        <a:xfrm>
                          <a:off x="4691761" y="419481"/>
                          <a:ext cx="60925" cy="274582"/>
                        </a:xfrm>
                        <a:prstGeom prst="rect">
                          <a:avLst/>
                        </a:prstGeom>
                        <a:ln>
                          <a:noFill/>
                        </a:ln>
                      </wps:spPr>
                      <wps:txbx>
                        <w:txbxContent>
                          <w:p w14:paraId="2C2D87B2" w14:textId="77777777" w:rsidR="00A97412" w:rsidRDefault="00000000">
                            <w:r>
                              <w:rPr>
                                <w:b/>
                                <w:sz w:val="32"/>
                              </w:rPr>
                              <w:t xml:space="preserve"> </w:t>
                            </w:r>
                          </w:p>
                        </w:txbxContent>
                      </wps:txbx>
                      <wps:bodyPr horzOverflow="overflow" vert="horz" lIns="0" tIns="0" rIns="0" bIns="0" rtlCol="0">
                        <a:noAutofit/>
                      </wps:bodyPr>
                    </wps:wsp>
                    <wps:wsp>
                      <wps:cNvPr id="306761" name="Rectangle 306761"/>
                      <wps:cNvSpPr/>
                      <wps:spPr>
                        <a:xfrm>
                          <a:off x="1080821" y="608457"/>
                          <a:ext cx="60925" cy="274582"/>
                        </a:xfrm>
                        <a:prstGeom prst="rect">
                          <a:avLst/>
                        </a:prstGeom>
                        <a:ln>
                          <a:noFill/>
                        </a:ln>
                      </wps:spPr>
                      <wps:txbx>
                        <w:txbxContent>
                          <w:p w14:paraId="56E48BEC" w14:textId="77777777" w:rsidR="00A97412" w:rsidRDefault="00000000">
                            <w:r>
                              <w:rPr>
                                <w:b/>
                                <w:sz w:val="32"/>
                              </w:rPr>
                              <w:t xml:space="preserve"> </w:t>
                            </w:r>
                          </w:p>
                        </w:txbxContent>
                      </wps:txbx>
                      <wps:bodyPr horzOverflow="overflow" vert="horz" lIns="0" tIns="0" rIns="0" bIns="0" rtlCol="0">
                        <a:noAutofit/>
                      </wps:bodyPr>
                    </wps:wsp>
                    <wps:wsp>
                      <wps:cNvPr id="306758" name="Rectangle 306758"/>
                      <wps:cNvSpPr/>
                      <wps:spPr>
                        <a:xfrm>
                          <a:off x="1621790" y="655319"/>
                          <a:ext cx="2186439" cy="189937"/>
                        </a:xfrm>
                        <a:prstGeom prst="rect">
                          <a:avLst/>
                        </a:prstGeom>
                        <a:ln>
                          <a:noFill/>
                        </a:ln>
                      </wps:spPr>
                      <wps:txbx>
                        <w:txbxContent>
                          <w:p w14:paraId="4BDE42B7" w14:textId="77777777" w:rsidR="00A97412" w:rsidRDefault="00000000">
                            <w:r>
                              <w:rPr>
                                <w:b/>
                                <w:color w:val="2E74B5"/>
                              </w:rPr>
                              <w:t>Tecnicatura en Desarrollo W</w:t>
                            </w:r>
                          </w:p>
                        </w:txbxContent>
                      </wps:txbx>
                      <wps:bodyPr horzOverflow="overflow" vert="horz" lIns="0" tIns="0" rIns="0" bIns="0" rtlCol="0">
                        <a:noAutofit/>
                      </wps:bodyPr>
                    </wps:wsp>
                    <wps:wsp>
                      <wps:cNvPr id="306759" name="Rectangle 306759"/>
                      <wps:cNvSpPr/>
                      <wps:spPr>
                        <a:xfrm>
                          <a:off x="3266567" y="655319"/>
                          <a:ext cx="195825" cy="189937"/>
                        </a:xfrm>
                        <a:prstGeom prst="rect">
                          <a:avLst/>
                        </a:prstGeom>
                        <a:ln>
                          <a:noFill/>
                        </a:ln>
                      </wps:spPr>
                      <wps:txbx>
                        <w:txbxContent>
                          <w:p w14:paraId="57607239" w14:textId="77777777" w:rsidR="00A97412" w:rsidRDefault="00000000">
                            <w:r>
                              <w:rPr>
                                <w:b/>
                                <w:color w:val="2E74B5"/>
                              </w:rPr>
                              <w:t>EB</w:t>
                            </w:r>
                          </w:p>
                        </w:txbxContent>
                      </wps:txbx>
                      <wps:bodyPr horzOverflow="overflow" vert="horz" lIns="0" tIns="0" rIns="0" bIns="0" rtlCol="0">
                        <a:noAutofit/>
                      </wps:bodyPr>
                    </wps:wsp>
                    <wps:wsp>
                      <wps:cNvPr id="306760" name="Rectangle 306760"/>
                      <wps:cNvSpPr/>
                      <wps:spPr>
                        <a:xfrm>
                          <a:off x="3412871" y="655319"/>
                          <a:ext cx="42143" cy="189937"/>
                        </a:xfrm>
                        <a:prstGeom prst="rect">
                          <a:avLst/>
                        </a:prstGeom>
                        <a:ln>
                          <a:noFill/>
                        </a:ln>
                      </wps:spPr>
                      <wps:txbx>
                        <w:txbxContent>
                          <w:p w14:paraId="7B076983" w14:textId="77777777" w:rsidR="00A97412" w:rsidRDefault="00000000">
                            <w:r>
                              <w:rPr>
                                <w:b/>
                                <w:color w:val="2E74B5"/>
                              </w:rPr>
                              <w:t xml:space="preserve"> </w:t>
                            </w:r>
                          </w:p>
                        </w:txbxContent>
                      </wps:txbx>
                      <wps:bodyPr horzOverflow="overflow" vert="horz" lIns="0" tIns="0" rIns="0" bIns="0" rtlCol="0">
                        <a:noAutofit/>
                      </wps:bodyPr>
                    </wps:wsp>
                    <wps:wsp>
                      <wps:cNvPr id="314423" name="Shape 314423"/>
                      <wps:cNvSpPr/>
                      <wps:spPr>
                        <a:xfrm>
                          <a:off x="1062533" y="810768"/>
                          <a:ext cx="5436997" cy="9144"/>
                        </a:xfrm>
                        <a:custGeom>
                          <a:avLst/>
                          <a:gdLst/>
                          <a:ahLst/>
                          <a:cxnLst/>
                          <a:rect l="0" t="0" r="0" b="0"/>
                          <a:pathLst>
                            <a:path w="5436997" h="9144">
                              <a:moveTo>
                                <a:pt x="0" y="0"/>
                              </a:moveTo>
                              <a:lnTo>
                                <a:pt x="5436997" y="0"/>
                              </a:lnTo>
                              <a:lnTo>
                                <a:pt x="5436997" y="9144"/>
                              </a:lnTo>
                              <a:lnTo>
                                <a:pt x="0" y="9144"/>
                              </a:lnTo>
                              <a:lnTo>
                                <a:pt x="0" y="0"/>
                              </a:lnTo>
                            </a:path>
                          </a:pathLst>
                        </a:custGeom>
                        <a:ln w="0" cap="flat">
                          <a:miter lim="127000"/>
                        </a:ln>
                      </wps:spPr>
                      <wps:style>
                        <a:lnRef idx="0">
                          <a:srgbClr val="000000">
                            <a:alpha val="0"/>
                          </a:srgbClr>
                        </a:lnRef>
                        <a:fillRef idx="1">
                          <a:srgbClr val="2E74B5"/>
                        </a:fillRef>
                        <a:effectRef idx="0">
                          <a:scrgbClr r="0" g="0" b="0"/>
                        </a:effectRef>
                        <a:fontRef idx="none"/>
                      </wps:style>
                      <wps:bodyPr/>
                    </wps:wsp>
                    <pic:pic xmlns:pic="http://schemas.openxmlformats.org/drawingml/2006/picture">
                      <pic:nvPicPr>
                        <pic:cNvPr id="306753" name="Picture 306753"/>
                        <pic:cNvPicPr/>
                      </pic:nvPicPr>
                      <pic:blipFill>
                        <a:blip r:embed="rId1"/>
                        <a:stretch>
                          <a:fillRect/>
                        </a:stretch>
                      </pic:blipFill>
                      <pic:spPr>
                        <a:xfrm>
                          <a:off x="0" y="0"/>
                          <a:ext cx="1562100" cy="615696"/>
                        </a:xfrm>
                        <a:prstGeom prst="rect">
                          <a:avLst/>
                        </a:prstGeom>
                      </pic:spPr>
                    </pic:pic>
                  </wpg:wgp>
                </a:graphicData>
              </a:graphic>
            </wp:anchor>
          </w:drawing>
        </mc:Choice>
        <mc:Fallback xmlns:a="http://schemas.openxmlformats.org/drawingml/2006/main">
          <w:pict>
            <v:group id="Group 306751" style="width:511.774pt;height:64.32pt;position:absolute;mso-position-horizontal-relative:page;mso-position-horizontal:absolute;margin-left:-1.5181e-05pt;mso-position-vertical-relative:page;margin-top:5.52pt;" coordsize="64995,8168">
              <v:rect id="Rectangle 306754" style="position:absolute;width:3871;height:2745;left:16568;top:4194;" filled="f" stroked="f">
                <v:textbox inset="0,0,0,0">
                  <w:txbxContent>
                    <w:p>
                      <w:pPr>
                        <w:spacing w:before="0" w:after="160" w:line="259" w:lineRule="auto"/>
                      </w:pPr>
                      <w:r>
                        <w:rPr>
                          <w:rFonts w:cs="Calibri" w:hAnsi="Calibri" w:eastAsia="Calibri" w:ascii="Calibri"/>
                          <w:b w:val="1"/>
                          <w:sz w:val="32"/>
                        </w:rPr>
                        <w:t xml:space="preserve">Uni</w:t>
                      </w:r>
                    </w:p>
                  </w:txbxContent>
                </v:textbox>
              </v:rect>
              <v:rect id="Rectangle 306755" style="position:absolute;width:3591;height:2745;left:19479;top:4194;" filled="f" stroked="f">
                <v:textbox inset="0,0,0,0">
                  <w:txbxContent>
                    <w:p>
                      <w:pPr>
                        <w:spacing w:before="0" w:after="160" w:line="259" w:lineRule="auto"/>
                      </w:pPr>
                      <w:r>
                        <w:rPr>
                          <w:rFonts w:cs="Calibri" w:hAnsi="Calibri" w:eastAsia="Calibri" w:ascii="Calibri"/>
                          <w:b w:val="1"/>
                          <w:sz w:val="32"/>
                        </w:rPr>
                        <w:t xml:space="preserve">ver</w:t>
                      </w:r>
                    </w:p>
                  </w:txbxContent>
                </v:textbox>
              </v:rect>
              <v:rect id="Rectangle 306756" style="position:absolute;width:32845;height:2745;left:22176;top:4194;" filled="f" stroked="f">
                <v:textbox inset="0,0,0,0">
                  <w:txbxContent>
                    <w:p>
                      <w:pPr>
                        <w:spacing w:before="0" w:after="160" w:line="259" w:lineRule="auto"/>
                      </w:pPr>
                      <w:r>
                        <w:rPr>
                          <w:rFonts w:cs="Calibri" w:hAnsi="Calibri" w:eastAsia="Calibri" w:ascii="Calibri"/>
                          <w:b w:val="1"/>
                          <w:sz w:val="32"/>
                        </w:rPr>
                        <w:t xml:space="preserve">sidad Nacional de la Matanza</w:t>
                      </w:r>
                    </w:p>
                  </w:txbxContent>
                </v:textbox>
              </v:rect>
              <v:rect id="Rectangle 306757" style="position:absolute;width:609;height:2745;left:46917;top:4194;" filled="f" stroked="f">
                <v:textbox inset="0,0,0,0">
                  <w:txbxContent>
                    <w:p>
                      <w:pPr>
                        <w:spacing w:before="0" w:after="160" w:line="259" w:lineRule="auto"/>
                      </w:pPr>
                      <w:r>
                        <w:rPr>
                          <w:rFonts w:cs="Calibri" w:hAnsi="Calibri" w:eastAsia="Calibri" w:ascii="Calibri"/>
                          <w:b w:val="1"/>
                          <w:sz w:val="32"/>
                        </w:rPr>
                        <w:t xml:space="preserve"> </w:t>
                      </w:r>
                    </w:p>
                  </w:txbxContent>
                </v:textbox>
              </v:rect>
              <v:rect id="Rectangle 306761" style="position:absolute;width:609;height:2745;left:10808;top:6084;" filled="f" stroked="f">
                <v:textbox inset="0,0,0,0">
                  <w:txbxContent>
                    <w:p>
                      <w:pPr>
                        <w:spacing w:before="0" w:after="160" w:line="259" w:lineRule="auto"/>
                      </w:pPr>
                      <w:r>
                        <w:rPr>
                          <w:rFonts w:cs="Calibri" w:hAnsi="Calibri" w:eastAsia="Calibri" w:ascii="Calibri"/>
                          <w:b w:val="1"/>
                          <w:sz w:val="32"/>
                        </w:rPr>
                        <w:t xml:space="preserve"> </w:t>
                      </w:r>
                    </w:p>
                  </w:txbxContent>
                </v:textbox>
              </v:rect>
              <v:rect id="Rectangle 306758" style="position:absolute;width:21864;height:1899;left:16217;top:6553;" filled="f" stroked="f">
                <v:textbox inset="0,0,0,0">
                  <w:txbxContent>
                    <w:p>
                      <w:pPr>
                        <w:spacing w:before="0" w:after="160" w:line="259" w:lineRule="auto"/>
                      </w:pPr>
                      <w:r>
                        <w:rPr>
                          <w:rFonts w:cs="Calibri" w:hAnsi="Calibri" w:eastAsia="Calibri" w:ascii="Calibri"/>
                          <w:b w:val="1"/>
                          <w:color w:val="2e74b5"/>
                          <w:sz w:val="22"/>
                        </w:rPr>
                        <w:t xml:space="preserve">Tecnicatura en Desarrollo W</w:t>
                      </w:r>
                    </w:p>
                  </w:txbxContent>
                </v:textbox>
              </v:rect>
              <v:rect id="Rectangle 306759" style="position:absolute;width:1958;height:1899;left:32665;top:6553;" filled="f" stroked="f">
                <v:textbox inset="0,0,0,0">
                  <w:txbxContent>
                    <w:p>
                      <w:pPr>
                        <w:spacing w:before="0" w:after="160" w:line="259" w:lineRule="auto"/>
                      </w:pPr>
                      <w:r>
                        <w:rPr>
                          <w:rFonts w:cs="Calibri" w:hAnsi="Calibri" w:eastAsia="Calibri" w:ascii="Calibri"/>
                          <w:b w:val="1"/>
                          <w:color w:val="2e74b5"/>
                          <w:sz w:val="22"/>
                        </w:rPr>
                        <w:t xml:space="preserve">EB</w:t>
                      </w:r>
                    </w:p>
                  </w:txbxContent>
                </v:textbox>
              </v:rect>
              <v:rect id="Rectangle 306760" style="position:absolute;width:421;height:1899;left:34128;top:6553;" filled="f" stroked="f">
                <v:textbox inset="0,0,0,0">
                  <w:txbxContent>
                    <w:p>
                      <w:pPr>
                        <w:spacing w:before="0" w:after="160" w:line="259" w:lineRule="auto"/>
                      </w:pPr>
                      <w:r>
                        <w:rPr>
                          <w:rFonts w:cs="Calibri" w:hAnsi="Calibri" w:eastAsia="Calibri" w:ascii="Calibri"/>
                          <w:b w:val="1"/>
                          <w:color w:val="2e74b5"/>
                          <w:sz w:val="22"/>
                        </w:rPr>
                        <w:t xml:space="preserve"> </w:t>
                      </w:r>
                    </w:p>
                  </w:txbxContent>
                </v:textbox>
              </v:rect>
              <v:shape id="Shape 314424" style="position:absolute;width:54369;height:91;left:10625;top:8107;" coordsize="5436997,9144" path="m0,0l5436997,0l5436997,9144l0,9144l0,0">
                <v:stroke weight="0pt" endcap="flat" joinstyle="miter" miterlimit="10" on="false" color="#000000" opacity="0"/>
                <v:fill on="true" color="#2e74b5"/>
              </v:shape>
              <v:shape id="Picture 306753" style="position:absolute;width:15621;height:6156;left:0;top:0;" filled="f">
                <v:imagedata r:id="rId521"/>
              </v:shape>
              <w10:wrap type="square"/>
            </v:group>
          </w:pict>
        </mc:Fallback>
      </mc:AlternateConten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650801" w14:textId="77777777" w:rsidR="00A97412" w:rsidRDefault="00A97412"/>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41644B" w14:textId="77777777" w:rsidR="00A97412" w:rsidRDefault="00A97412"/>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C9A768" w14:textId="77777777" w:rsidR="00A97412" w:rsidRDefault="00A97412"/>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48D341" w14:textId="77777777" w:rsidR="00A97412" w:rsidRDefault="00A97412"/>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F3F376" w14:textId="77777777" w:rsidR="00A97412" w:rsidRDefault="00A97412"/>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2BB986" w14:textId="77777777" w:rsidR="00A97412" w:rsidRDefault="00000000">
    <w:pPr>
      <w:spacing w:after="0"/>
      <w:ind w:left="358"/>
    </w:pPr>
    <w:r>
      <w:rPr>
        <w:rFonts w:ascii="Segoe UI Symbol" w:eastAsia="Segoe UI Symbol" w:hAnsi="Segoe UI Symbol" w:cs="Segoe UI Symbol"/>
      </w:rPr>
      <w:t>•</w:t>
    </w:r>
    <w:r>
      <w:rPr>
        <w:rFonts w:ascii="Arial" w:eastAsia="Arial" w:hAnsi="Arial" w:cs="Arial"/>
      </w:rPr>
      <w:t xml:space="preserve">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78D066" w14:textId="77777777" w:rsidR="00A97412" w:rsidRDefault="00000000">
    <w:pPr>
      <w:spacing w:after="0"/>
      <w:ind w:left="358"/>
    </w:pPr>
    <w:r>
      <w:rPr>
        <w:rFonts w:ascii="Segoe UI Symbol" w:eastAsia="Segoe UI Symbol" w:hAnsi="Segoe UI Symbol" w:cs="Segoe UI Symbol"/>
      </w:rPr>
      <w:t>•</w:t>
    </w:r>
    <w:r>
      <w:rPr>
        <w:rFonts w:ascii="Arial" w:eastAsia="Arial" w:hAnsi="Arial" w:cs="Arial"/>
      </w:rPr>
      <w:t xml:space="preserve"> </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90D9A9" w14:textId="77777777" w:rsidR="00A97412" w:rsidRDefault="00000000">
    <w:pPr>
      <w:spacing w:after="0"/>
      <w:ind w:left="358"/>
    </w:pPr>
    <w:r>
      <w:rPr>
        <w:rFonts w:ascii="Segoe UI Symbol" w:eastAsia="Segoe UI Symbol" w:hAnsi="Segoe UI Symbol" w:cs="Segoe UI Symbol"/>
      </w:rPr>
      <w:t>•</w:t>
    </w:r>
    <w:r>
      <w:rPr>
        <w:rFonts w:ascii="Arial" w:eastAsia="Arial" w:hAnsi="Arial" w:cs="Arial"/>
      </w:rPr>
      <w:t xml:space="preserve"> </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2C3428" w14:textId="77777777" w:rsidR="00A97412" w:rsidRDefault="00A97412"/>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764FBA" w14:textId="77777777" w:rsidR="00A97412" w:rsidRDefault="00A97412"/>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E7D3B2" w14:textId="77777777" w:rsidR="00A97412" w:rsidRDefault="00A97412"/>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D9279D"/>
    <w:multiLevelType w:val="hybridMultilevel"/>
    <w:tmpl w:val="D5BAFF18"/>
    <w:lvl w:ilvl="0" w:tplc="CDFE3424">
      <w:start w:val="6"/>
      <w:numFmt w:val="decimal"/>
      <w:lvlText w:val="%1)"/>
      <w:lvlJc w:val="left"/>
      <w:pPr>
        <w:ind w:left="1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1" w:tplc="B464F1B2">
      <w:start w:val="1"/>
      <w:numFmt w:val="lowerLetter"/>
      <w:lvlText w:val="%2"/>
      <w:lvlJc w:val="left"/>
      <w:pPr>
        <w:ind w:left="108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2" w:tplc="03E0014A">
      <w:start w:val="1"/>
      <w:numFmt w:val="lowerRoman"/>
      <w:lvlText w:val="%3"/>
      <w:lvlJc w:val="left"/>
      <w:pPr>
        <w:ind w:left="180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3" w:tplc="BFE2CA70">
      <w:start w:val="1"/>
      <w:numFmt w:val="decimal"/>
      <w:lvlText w:val="%4"/>
      <w:lvlJc w:val="left"/>
      <w:pPr>
        <w:ind w:left="252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4" w:tplc="D31ECA42">
      <w:start w:val="1"/>
      <w:numFmt w:val="lowerLetter"/>
      <w:lvlText w:val="%5"/>
      <w:lvlJc w:val="left"/>
      <w:pPr>
        <w:ind w:left="324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5" w:tplc="DF32FD2A">
      <w:start w:val="1"/>
      <w:numFmt w:val="lowerRoman"/>
      <w:lvlText w:val="%6"/>
      <w:lvlJc w:val="left"/>
      <w:pPr>
        <w:ind w:left="396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6" w:tplc="DA94D7BA">
      <w:start w:val="1"/>
      <w:numFmt w:val="decimal"/>
      <w:lvlText w:val="%7"/>
      <w:lvlJc w:val="left"/>
      <w:pPr>
        <w:ind w:left="468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7" w:tplc="B1EC1F5C">
      <w:start w:val="1"/>
      <w:numFmt w:val="lowerLetter"/>
      <w:lvlText w:val="%8"/>
      <w:lvlJc w:val="left"/>
      <w:pPr>
        <w:ind w:left="540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8" w:tplc="9626A66E">
      <w:start w:val="1"/>
      <w:numFmt w:val="lowerRoman"/>
      <w:lvlText w:val="%9"/>
      <w:lvlJc w:val="left"/>
      <w:pPr>
        <w:ind w:left="612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abstractNum>
  <w:abstractNum w:abstractNumId="1" w15:restartNumberingAfterBreak="0">
    <w:nsid w:val="01252606"/>
    <w:multiLevelType w:val="hybridMultilevel"/>
    <w:tmpl w:val="BFEC7836"/>
    <w:lvl w:ilvl="0" w:tplc="36FE3048">
      <w:start w:val="1"/>
      <w:numFmt w:val="decimal"/>
      <w:lvlText w:val="%1)"/>
      <w:lvlJc w:val="left"/>
      <w:pPr>
        <w:ind w:left="1214"/>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1" w:tplc="96B0723A">
      <w:start w:val="1"/>
      <w:numFmt w:val="lowerLetter"/>
      <w:lvlText w:val="%2"/>
      <w:lvlJc w:val="left"/>
      <w:pPr>
        <w:ind w:left="108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2" w:tplc="AD1456EC">
      <w:start w:val="1"/>
      <w:numFmt w:val="lowerRoman"/>
      <w:lvlText w:val="%3"/>
      <w:lvlJc w:val="left"/>
      <w:pPr>
        <w:ind w:left="180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3" w:tplc="1E4EE54C">
      <w:start w:val="1"/>
      <w:numFmt w:val="decimal"/>
      <w:lvlText w:val="%4"/>
      <w:lvlJc w:val="left"/>
      <w:pPr>
        <w:ind w:left="252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4" w:tplc="351257E8">
      <w:start w:val="1"/>
      <w:numFmt w:val="lowerLetter"/>
      <w:lvlText w:val="%5"/>
      <w:lvlJc w:val="left"/>
      <w:pPr>
        <w:ind w:left="324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5" w:tplc="E1E494A4">
      <w:start w:val="1"/>
      <w:numFmt w:val="lowerRoman"/>
      <w:lvlText w:val="%6"/>
      <w:lvlJc w:val="left"/>
      <w:pPr>
        <w:ind w:left="396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6" w:tplc="D25A6204">
      <w:start w:val="1"/>
      <w:numFmt w:val="decimal"/>
      <w:lvlText w:val="%7"/>
      <w:lvlJc w:val="left"/>
      <w:pPr>
        <w:ind w:left="468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7" w:tplc="BCF0F550">
      <w:start w:val="1"/>
      <w:numFmt w:val="lowerLetter"/>
      <w:lvlText w:val="%8"/>
      <w:lvlJc w:val="left"/>
      <w:pPr>
        <w:ind w:left="540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8" w:tplc="95F6769C">
      <w:start w:val="1"/>
      <w:numFmt w:val="lowerRoman"/>
      <w:lvlText w:val="%9"/>
      <w:lvlJc w:val="left"/>
      <w:pPr>
        <w:ind w:left="612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abstractNum>
  <w:abstractNum w:abstractNumId="2" w15:restartNumberingAfterBreak="0">
    <w:nsid w:val="016939B0"/>
    <w:multiLevelType w:val="hybridMultilevel"/>
    <w:tmpl w:val="ABE29F0C"/>
    <w:lvl w:ilvl="0" w:tplc="2BF6DC18">
      <w:start w:val="1"/>
      <w:numFmt w:val="bullet"/>
      <w:lvlText w:val=""/>
      <w:lvlJc w:val="left"/>
      <w:pPr>
        <w:ind w:left="361"/>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1" w:tplc="36F0E592">
      <w:start w:val="1"/>
      <w:numFmt w:val="bullet"/>
      <w:lvlText w:val="o"/>
      <w:lvlJc w:val="left"/>
      <w:pPr>
        <w:ind w:left="1909"/>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2" w:tplc="D8B07698">
      <w:start w:val="1"/>
      <w:numFmt w:val="bullet"/>
      <w:lvlText w:val="▪"/>
      <w:lvlJc w:val="left"/>
      <w:pPr>
        <w:ind w:left="2629"/>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3" w:tplc="166EC628">
      <w:start w:val="1"/>
      <w:numFmt w:val="bullet"/>
      <w:lvlText w:val="•"/>
      <w:lvlJc w:val="left"/>
      <w:pPr>
        <w:ind w:left="3349"/>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4" w:tplc="A7BED710">
      <w:start w:val="1"/>
      <w:numFmt w:val="bullet"/>
      <w:lvlText w:val="o"/>
      <w:lvlJc w:val="left"/>
      <w:pPr>
        <w:ind w:left="4069"/>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5" w:tplc="2D5EDB68">
      <w:start w:val="1"/>
      <w:numFmt w:val="bullet"/>
      <w:lvlText w:val="▪"/>
      <w:lvlJc w:val="left"/>
      <w:pPr>
        <w:ind w:left="4789"/>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6" w:tplc="E918D8A2">
      <w:start w:val="1"/>
      <w:numFmt w:val="bullet"/>
      <w:lvlText w:val="•"/>
      <w:lvlJc w:val="left"/>
      <w:pPr>
        <w:ind w:left="5509"/>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7" w:tplc="4F500002">
      <w:start w:val="1"/>
      <w:numFmt w:val="bullet"/>
      <w:lvlText w:val="o"/>
      <w:lvlJc w:val="left"/>
      <w:pPr>
        <w:ind w:left="6229"/>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8" w:tplc="B638FABE">
      <w:start w:val="1"/>
      <w:numFmt w:val="bullet"/>
      <w:lvlText w:val="▪"/>
      <w:lvlJc w:val="left"/>
      <w:pPr>
        <w:ind w:left="6949"/>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abstractNum>
  <w:abstractNum w:abstractNumId="3" w15:restartNumberingAfterBreak="0">
    <w:nsid w:val="02344054"/>
    <w:multiLevelType w:val="hybridMultilevel"/>
    <w:tmpl w:val="23CA4062"/>
    <w:lvl w:ilvl="0" w:tplc="6CE0572E">
      <w:start w:val="1"/>
      <w:numFmt w:val="bullet"/>
      <w:lvlText w:val="•"/>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E8A23A62">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3A926668">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FBB022CA">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186413C6">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034007B6">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501E1130">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C8D2B934">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B01A780E">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4" w15:restartNumberingAfterBreak="0">
    <w:nsid w:val="026346DC"/>
    <w:multiLevelType w:val="hybridMultilevel"/>
    <w:tmpl w:val="58B8187E"/>
    <w:lvl w:ilvl="0" w:tplc="FE26B966">
      <w:start w:val="1"/>
      <w:numFmt w:val="bullet"/>
      <w:lvlText w:val="•"/>
      <w:lvlJc w:val="left"/>
      <w:pPr>
        <w:ind w:left="3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EFF63C7E">
      <w:start w:val="1"/>
      <w:numFmt w:val="bullet"/>
      <w:lvlText w:val="o"/>
      <w:lvlJc w:val="left"/>
      <w:pPr>
        <w:ind w:left="7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3EAC96A4">
      <w:start w:val="1"/>
      <w:numFmt w:val="bullet"/>
      <w:lvlText w:val="▪"/>
      <w:lvlJc w:val="left"/>
      <w:pPr>
        <w:ind w:left="10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9F726578">
      <w:start w:val="1"/>
      <w:numFmt w:val="bullet"/>
      <w:lvlRestart w:val="0"/>
      <w:lvlText w:val="–"/>
      <w:lvlJc w:val="left"/>
      <w:pPr>
        <w:ind w:left="14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35320C98">
      <w:start w:val="1"/>
      <w:numFmt w:val="bullet"/>
      <w:lvlText w:val="o"/>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859EA160">
      <w:start w:val="1"/>
      <w:numFmt w:val="bullet"/>
      <w:lvlText w:val="▪"/>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8A9863E2">
      <w:start w:val="1"/>
      <w:numFmt w:val="bullet"/>
      <w:lvlText w:val="•"/>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3C2EFDEA">
      <w:start w:val="1"/>
      <w:numFmt w:val="bullet"/>
      <w:lvlText w:val="o"/>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82D8106E">
      <w:start w:val="1"/>
      <w:numFmt w:val="bullet"/>
      <w:lvlText w:val="▪"/>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5" w15:restartNumberingAfterBreak="0">
    <w:nsid w:val="03092D58"/>
    <w:multiLevelType w:val="hybridMultilevel"/>
    <w:tmpl w:val="8C729CDE"/>
    <w:lvl w:ilvl="0" w:tplc="867A555E">
      <w:start w:val="1"/>
      <w:numFmt w:val="bullet"/>
      <w:lvlText w:val="•"/>
      <w:lvlJc w:val="left"/>
      <w:pPr>
        <w:ind w:left="3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1" w:tplc="75D4CBCC">
      <w:start w:val="1"/>
      <w:numFmt w:val="bullet"/>
      <w:lvlText w:val="o"/>
      <w:lvlJc w:val="left"/>
      <w:pPr>
        <w:ind w:left="737"/>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2" w:tplc="D00029C4">
      <w:start w:val="1"/>
      <w:numFmt w:val="bullet"/>
      <w:lvlText w:val="▪"/>
      <w:lvlJc w:val="left"/>
      <w:pPr>
        <w:ind w:left="1114"/>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3" w:tplc="ABF8F038">
      <w:start w:val="1"/>
      <w:numFmt w:val="bullet"/>
      <w:lvlRestart w:val="0"/>
      <w:lvlText w:val="➢"/>
      <w:lvlJc w:val="left"/>
      <w:pPr>
        <w:ind w:left="1434"/>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4" w:tplc="1A76AA7A">
      <w:start w:val="1"/>
      <w:numFmt w:val="bullet"/>
      <w:lvlText w:val="o"/>
      <w:lvlJc w:val="left"/>
      <w:pPr>
        <w:ind w:left="221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5" w:tplc="8A788FC6">
      <w:start w:val="1"/>
      <w:numFmt w:val="bullet"/>
      <w:lvlText w:val="▪"/>
      <w:lvlJc w:val="left"/>
      <w:pPr>
        <w:ind w:left="293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6" w:tplc="1A48B760">
      <w:start w:val="1"/>
      <w:numFmt w:val="bullet"/>
      <w:lvlText w:val="•"/>
      <w:lvlJc w:val="left"/>
      <w:pPr>
        <w:ind w:left="365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7" w:tplc="70D64F8E">
      <w:start w:val="1"/>
      <w:numFmt w:val="bullet"/>
      <w:lvlText w:val="o"/>
      <w:lvlJc w:val="left"/>
      <w:pPr>
        <w:ind w:left="437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8" w:tplc="5D841BD2">
      <w:start w:val="1"/>
      <w:numFmt w:val="bullet"/>
      <w:lvlText w:val="▪"/>
      <w:lvlJc w:val="left"/>
      <w:pPr>
        <w:ind w:left="509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abstractNum>
  <w:abstractNum w:abstractNumId="6" w15:restartNumberingAfterBreak="0">
    <w:nsid w:val="040F5362"/>
    <w:multiLevelType w:val="hybridMultilevel"/>
    <w:tmpl w:val="4A0C05A4"/>
    <w:lvl w:ilvl="0" w:tplc="9EAA904C">
      <w:start w:val="1"/>
      <w:numFmt w:val="decimal"/>
      <w:lvlText w:val="%1)"/>
      <w:lvlJc w:val="left"/>
      <w:pPr>
        <w:ind w:left="1214"/>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1" w:tplc="3E2A5DFE">
      <w:start w:val="1"/>
      <w:numFmt w:val="lowerLetter"/>
      <w:lvlText w:val="%2"/>
      <w:lvlJc w:val="left"/>
      <w:pPr>
        <w:ind w:left="108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2" w:tplc="3800E550">
      <w:start w:val="1"/>
      <w:numFmt w:val="lowerRoman"/>
      <w:lvlText w:val="%3"/>
      <w:lvlJc w:val="left"/>
      <w:pPr>
        <w:ind w:left="180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3" w:tplc="B892498A">
      <w:start w:val="1"/>
      <w:numFmt w:val="decimal"/>
      <w:lvlText w:val="%4"/>
      <w:lvlJc w:val="left"/>
      <w:pPr>
        <w:ind w:left="252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4" w:tplc="805007B2">
      <w:start w:val="1"/>
      <w:numFmt w:val="lowerLetter"/>
      <w:lvlText w:val="%5"/>
      <w:lvlJc w:val="left"/>
      <w:pPr>
        <w:ind w:left="324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5" w:tplc="80A4A358">
      <w:start w:val="1"/>
      <w:numFmt w:val="lowerRoman"/>
      <w:lvlText w:val="%6"/>
      <w:lvlJc w:val="left"/>
      <w:pPr>
        <w:ind w:left="396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6" w:tplc="0D8ADD40">
      <w:start w:val="1"/>
      <w:numFmt w:val="decimal"/>
      <w:lvlText w:val="%7"/>
      <w:lvlJc w:val="left"/>
      <w:pPr>
        <w:ind w:left="468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7" w:tplc="7F626456">
      <w:start w:val="1"/>
      <w:numFmt w:val="lowerLetter"/>
      <w:lvlText w:val="%8"/>
      <w:lvlJc w:val="left"/>
      <w:pPr>
        <w:ind w:left="540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8" w:tplc="9EDCD162">
      <w:start w:val="1"/>
      <w:numFmt w:val="lowerRoman"/>
      <w:lvlText w:val="%9"/>
      <w:lvlJc w:val="left"/>
      <w:pPr>
        <w:ind w:left="612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abstractNum>
  <w:abstractNum w:abstractNumId="7" w15:restartNumberingAfterBreak="0">
    <w:nsid w:val="05897C84"/>
    <w:multiLevelType w:val="hybridMultilevel"/>
    <w:tmpl w:val="2E4A589E"/>
    <w:lvl w:ilvl="0" w:tplc="1D64E178">
      <w:start w:val="1"/>
      <w:numFmt w:val="bullet"/>
      <w:lvlText w:val="•"/>
      <w:lvlJc w:val="left"/>
      <w:pPr>
        <w:ind w:left="1702"/>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554E2238">
      <w:start w:val="1"/>
      <w:numFmt w:val="bullet"/>
      <w:lvlText w:val="o"/>
      <w:lvlJc w:val="left"/>
      <w:pPr>
        <w:ind w:left="2422"/>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2" w:tplc="2BEC7026">
      <w:start w:val="1"/>
      <w:numFmt w:val="bullet"/>
      <w:lvlText w:val="▪"/>
      <w:lvlJc w:val="left"/>
      <w:pPr>
        <w:ind w:left="180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3" w:tplc="E9AAC134">
      <w:start w:val="1"/>
      <w:numFmt w:val="bullet"/>
      <w:lvlText w:val="•"/>
      <w:lvlJc w:val="left"/>
      <w:pPr>
        <w:ind w:left="252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4" w:tplc="91CCBAA2">
      <w:start w:val="1"/>
      <w:numFmt w:val="bullet"/>
      <w:lvlText w:val="o"/>
      <w:lvlJc w:val="left"/>
      <w:pPr>
        <w:ind w:left="324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5" w:tplc="6512C824">
      <w:start w:val="1"/>
      <w:numFmt w:val="bullet"/>
      <w:lvlText w:val="▪"/>
      <w:lvlJc w:val="left"/>
      <w:pPr>
        <w:ind w:left="396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6" w:tplc="9CF62694">
      <w:start w:val="1"/>
      <w:numFmt w:val="bullet"/>
      <w:lvlText w:val="•"/>
      <w:lvlJc w:val="left"/>
      <w:pPr>
        <w:ind w:left="468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7" w:tplc="3DC620CE">
      <w:start w:val="1"/>
      <w:numFmt w:val="bullet"/>
      <w:lvlText w:val="o"/>
      <w:lvlJc w:val="left"/>
      <w:pPr>
        <w:ind w:left="540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8" w:tplc="D7EE3CE6">
      <w:start w:val="1"/>
      <w:numFmt w:val="bullet"/>
      <w:lvlText w:val="▪"/>
      <w:lvlJc w:val="left"/>
      <w:pPr>
        <w:ind w:left="612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abstractNum>
  <w:abstractNum w:abstractNumId="8" w15:restartNumberingAfterBreak="0">
    <w:nsid w:val="06936C42"/>
    <w:multiLevelType w:val="hybridMultilevel"/>
    <w:tmpl w:val="E788C980"/>
    <w:lvl w:ilvl="0" w:tplc="BADE8C84">
      <w:start w:val="1"/>
      <w:numFmt w:val="bullet"/>
      <w:lvlText w:val="•"/>
      <w:lvlJc w:val="left"/>
      <w:pPr>
        <w:ind w:left="3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482C0FA8">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F38E42C0">
      <w:start w:val="1"/>
      <w:numFmt w:val="bullet"/>
      <w:lvlRestart w:val="0"/>
      <w:lvlText w:val="•"/>
      <w:lvlJc w:val="left"/>
      <w:pPr>
        <w:ind w:left="386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29EA4B52">
      <w:start w:val="1"/>
      <w:numFmt w:val="bullet"/>
      <w:lvlText w:val="•"/>
      <w:lvlJc w:val="left"/>
      <w:pPr>
        <w:ind w:left="324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DBE0DB88">
      <w:start w:val="1"/>
      <w:numFmt w:val="bullet"/>
      <w:lvlText w:val="o"/>
      <w:lvlJc w:val="left"/>
      <w:pPr>
        <w:ind w:left="3961"/>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93FC8E96">
      <w:start w:val="1"/>
      <w:numFmt w:val="bullet"/>
      <w:lvlText w:val="▪"/>
      <w:lvlJc w:val="left"/>
      <w:pPr>
        <w:ind w:left="4681"/>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A336DF00">
      <w:start w:val="1"/>
      <w:numFmt w:val="bullet"/>
      <w:lvlText w:val="•"/>
      <w:lvlJc w:val="left"/>
      <w:pPr>
        <w:ind w:left="540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884C7334">
      <w:start w:val="1"/>
      <w:numFmt w:val="bullet"/>
      <w:lvlText w:val="o"/>
      <w:lvlJc w:val="left"/>
      <w:pPr>
        <w:ind w:left="6121"/>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EFE6DB42">
      <w:start w:val="1"/>
      <w:numFmt w:val="bullet"/>
      <w:lvlText w:val="▪"/>
      <w:lvlJc w:val="left"/>
      <w:pPr>
        <w:ind w:left="6841"/>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9" w15:restartNumberingAfterBreak="0">
    <w:nsid w:val="06CE3C1F"/>
    <w:multiLevelType w:val="hybridMultilevel"/>
    <w:tmpl w:val="85DE1870"/>
    <w:lvl w:ilvl="0" w:tplc="D704722C">
      <w:start w:val="1"/>
      <w:numFmt w:val="decimal"/>
      <w:lvlText w:val="%1)"/>
      <w:lvlJc w:val="left"/>
      <w:pPr>
        <w:ind w:left="232"/>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1" w:tplc="6E46EA14">
      <w:start w:val="1"/>
      <w:numFmt w:val="lowerLetter"/>
      <w:lvlText w:val="%2"/>
      <w:lvlJc w:val="left"/>
      <w:pPr>
        <w:ind w:left="108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2" w:tplc="9026636E">
      <w:start w:val="1"/>
      <w:numFmt w:val="lowerRoman"/>
      <w:lvlText w:val="%3"/>
      <w:lvlJc w:val="left"/>
      <w:pPr>
        <w:ind w:left="180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3" w:tplc="DCB49C76">
      <w:start w:val="1"/>
      <w:numFmt w:val="decimal"/>
      <w:lvlText w:val="%4"/>
      <w:lvlJc w:val="left"/>
      <w:pPr>
        <w:ind w:left="252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4" w:tplc="F170E8CA">
      <w:start w:val="1"/>
      <w:numFmt w:val="lowerLetter"/>
      <w:lvlText w:val="%5"/>
      <w:lvlJc w:val="left"/>
      <w:pPr>
        <w:ind w:left="324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5" w:tplc="0AE086F2">
      <w:start w:val="1"/>
      <w:numFmt w:val="lowerRoman"/>
      <w:lvlText w:val="%6"/>
      <w:lvlJc w:val="left"/>
      <w:pPr>
        <w:ind w:left="396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6" w:tplc="8C202344">
      <w:start w:val="1"/>
      <w:numFmt w:val="decimal"/>
      <w:lvlText w:val="%7"/>
      <w:lvlJc w:val="left"/>
      <w:pPr>
        <w:ind w:left="468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7" w:tplc="58D688C4">
      <w:start w:val="1"/>
      <w:numFmt w:val="lowerLetter"/>
      <w:lvlText w:val="%8"/>
      <w:lvlJc w:val="left"/>
      <w:pPr>
        <w:ind w:left="540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8" w:tplc="3510FCFE">
      <w:start w:val="1"/>
      <w:numFmt w:val="lowerRoman"/>
      <w:lvlText w:val="%9"/>
      <w:lvlJc w:val="left"/>
      <w:pPr>
        <w:ind w:left="612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abstractNum>
  <w:abstractNum w:abstractNumId="10" w15:restartNumberingAfterBreak="0">
    <w:nsid w:val="071E430F"/>
    <w:multiLevelType w:val="hybridMultilevel"/>
    <w:tmpl w:val="9B80ECBE"/>
    <w:lvl w:ilvl="0" w:tplc="D8C4743A">
      <w:start w:val="1"/>
      <w:numFmt w:val="bullet"/>
      <w:lvlText w:val="o"/>
      <w:lvlJc w:val="left"/>
      <w:pPr>
        <w:ind w:left="2422"/>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1" w:tplc="527CBB3E">
      <w:start w:val="1"/>
      <w:numFmt w:val="bullet"/>
      <w:lvlText w:val=""/>
      <w:lvlJc w:val="left"/>
      <w:pPr>
        <w:ind w:left="3142"/>
      </w:pPr>
      <w:rPr>
        <w:rFonts w:ascii="Wingdings 3" w:eastAsia="Wingdings 3" w:hAnsi="Wingdings 3" w:cs="Wingdings 3"/>
        <w:b w:val="0"/>
        <w:i w:val="0"/>
        <w:strike w:val="0"/>
        <w:dstrike w:val="0"/>
        <w:color w:val="000000"/>
        <w:sz w:val="22"/>
        <w:szCs w:val="22"/>
        <w:u w:val="none" w:color="000000"/>
        <w:bdr w:val="none" w:sz="0" w:space="0" w:color="auto"/>
        <w:shd w:val="clear" w:color="auto" w:fill="auto"/>
        <w:vertAlign w:val="baseline"/>
      </w:rPr>
    </w:lvl>
    <w:lvl w:ilvl="2" w:tplc="C596BC66">
      <w:start w:val="1"/>
      <w:numFmt w:val="bullet"/>
      <w:lvlText w:val="▪"/>
      <w:lvlJc w:val="left"/>
      <w:pPr>
        <w:ind w:left="1440"/>
      </w:pPr>
      <w:rPr>
        <w:rFonts w:ascii="Wingdings 3" w:eastAsia="Wingdings 3" w:hAnsi="Wingdings 3" w:cs="Wingdings 3"/>
        <w:b w:val="0"/>
        <w:i w:val="0"/>
        <w:strike w:val="0"/>
        <w:dstrike w:val="0"/>
        <w:color w:val="000000"/>
        <w:sz w:val="22"/>
        <w:szCs w:val="22"/>
        <w:u w:val="none" w:color="000000"/>
        <w:bdr w:val="none" w:sz="0" w:space="0" w:color="auto"/>
        <w:shd w:val="clear" w:color="auto" w:fill="auto"/>
        <w:vertAlign w:val="baseline"/>
      </w:rPr>
    </w:lvl>
    <w:lvl w:ilvl="3" w:tplc="4F664C70">
      <w:start w:val="1"/>
      <w:numFmt w:val="bullet"/>
      <w:lvlText w:val="•"/>
      <w:lvlJc w:val="left"/>
      <w:pPr>
        <w:ind w:left="2160"/>
      </w:pPr>
      <w:rPr>
        <w:rFonts w:ascii="Wingdings 3" w:eastAsia="Wingdings 3" w:hAnsi="Wingdings 3" w:cs="Wingdings 3"/>
        <w:b w:val="0"/>
        <w:i w:val="0"/>
        <w:strike w:val="0"/>
        <w:dstrike w:val="0"/>
        <w:color w:val="000000"/>
        <w:sz w:val="22"/>
        <w:szCs w:val="22"/>
        <w:u w:val="none" w:color="000000"/>
        <w:bdr w:val="none" w:sz="0" w:space="0" w:color="auto"/>
        <w:shd w:val="clear" w:color="auto" w:fill="auto"/>
        <w:vertAlign w:val="baseline"/>
      </w:rPr>
    </w:lvl>
    <w:lvl w:ilvl="4" w:tplc="DBE8EB2A">
      <w:start w:val="1"/>
      <w:numFmt w:val="bullet"/>
      <w:lvlText w:val="o"/>
      <w:lvlJc w:val="left"/>
      <w:pPr>
        <w:ind w:left="2880"/>
      </w:pPr>
      <w:rPr>
        <w:rFonts w:ascii="Wingdings 3" w:eastAsia="Wingdings 3" w:hAnsi="Wingdings 3" w:cs="Wingdings 3"/>
        <w:b w:val="0"/>
        <w:i w:val="0"/>
        <w:strike w:val="0"/>
        <w:dstrike w:val="0"/>
        <w:color w:val="000000"/>
        <w:sz w:val="22"/>
        <w:szCs w:val="22"/>
        <w:u w:val="none" w:color="000000"/>
        <w:bdr w:val="none" w:sz="0" w:space="0" w:color="auto"/>
        <w:shd w:val="clear" w:color="auto" w:fill="auto"/>
        <w:vertAlign w:val="baseline"/>
      </w:rPr>
    </w:lvl>
    <w:lvl w:ilvl="5" w:tplc="6602EAEE">
      <w:start w:val="1"/>
      <w:numFmt w:val="bullet"/>
      <w:lvlText w:val="▪"/>
      <w:lvlJc w:val="left"/>
      <w:pPr>
        <w:ind w:left="3600"/>
      </w:pPr>
      <w:rPr>
        <w:rFonts w:ascii="Wingdings 3" w:eastAsia="Wingdings 3" w:hAnsi="Wingdings 3" w:cs="Wingdings 3"/>
        <w:b w:val="0"/>
        <w:i w:val="0"/>
        <w:strike w:val="0"/>
        <w:dstrike w:val="0"/>
        <w:color w:val="000000"/>
        <w:sz w:val="22"/>
        <w:szCs w:val="22"/>
        <w:u w:val="none" w:color="000000"/>
        <w:bdr w:val="none" w:sz="0" w:space="0" w:color="auto"/>
        <w:shd w:val="clear" w:color="auto" w:fill="auto"/>
        <w:vertAlign w:val="baseline"/>
      </w:rPr>
    </w:lvl>
    <w:lvl w:ilvl="6" w:tplc="2E141280">
      <w:start w:val="1"/>
      <w:numFmt w:val="bullet"/>
      <w:lvlText w:val="•"/>
      <w:lvlJc w:val="left"/>
      <w:pPr>
        <w:ind w:left="4320"/>
      </w:pPr>
      <w:rPr>
        <w:rFonts w:ascii="Wingdings 3" w:eastAsia="Wingdings 3" w:hAnsi="Wingdings 3" w:cs="Wingdings 3"/>
        <w:b w:val="0"/>
        <w:i w:val="0"/>
        <w:strike w:val="0"/>
        <w:dstrike w:val="0"/>
        <w:color w:val="000000"/>
        <w:sz w:val="22"/>
        <w:szCs w:val="22"/>
        <w:u w:val="none" w:color="000000"/>
        <w:bdr w:val="none" w:sz="0" w:space="0" w:color="auto"/>
        <w:shd w:val="clear" w:color="auto" w:fill="auto"/>
        <w:vertAlign w:val="baseline"/>
      </w:rPr>
    </w:lvl>
    <w:lvl w:ilvl="7" w:tplc="0C52FD28">
      <w:start w:val="1"/>
      <w:numFmt w:val="bullet"/>
      <w:lvlText w:val="o"/>
      <w:lvlJc w:val="left"/>
      <w:pPr>
        <w:ind w:left="5040"/>
      </w:pPr>
      <w:rPr>
        <w:rFonts w:ascii="Wingdings 3" w:eastAsia="Wingdings 3" w:hAnsi="Wingdings 3" w:cs="Wingdings 3"/>
        <w:b w:val="0"/>
        <w:i w:val="0"/>
        <w:strike w:val="0"/>
        <w:dstrike w:val="0"/>
        <w:color w:val="000000"/>
        <w:sz w:val="22"/>
        <w:szCs w:val="22"/>
        <w:u w:val="none" w:color="000000"/>
        <w:bdr w:val="none" w:sz="0" w:space="0" w:color="auto"/>
        <w:shd w:val="clear" w:color="auto" w:fill="auto"/>
        <w:vertAlign w:val="baseline"/>
      </w:rPr>
    </w:lvl>
    <w:lvl w:ilvl="8" w:tplc="A7F8550E">
      <w:start w:val="1"/>
      <w:numFmt w:val="bullet"/>
      <w:lvlText w:val="▪"/>
      <w:lvlJc w:val="left"/>
      <w:pPr>
        <w:ind w:left="5760"/>
      </w:pPr>
      <w:rPr>
        <w:rFonts w:ascii="Wingdings 3" w:eastAsia="Wingdings 3" w:hAnsi="Wingdings 3" w:cs="Wingdings 3"/>
        <w:b w:val="0"/>
        <w:i w:val="0"/>
        <w:strike w:val="0"/>
        <w:dstrike w:val="0"/>
        <w:color w:val="000000"/>
        <w:sz w:val="22"/>
        <w:szCs w:val="22"/>
        <w:u w:val="none" w:color="000000"/>
        <w:bdr w:val="none" w:sz="0" w:space="0" w:color="auto"/>
        <w:shd w:val="clear" w:color="auto" w:fill="auto"/>
        <w:vertAlign w:val="baseline"/>
      </w:rPr>
    </w:lvl>
  </w:abstractNum>
  <w:abstractNum w:abstractNumId="11" w15:restartNumberingAfterBreak="0">
    <w:nsid w:val="077A09FA"/>
    <w:multiLevelType w:val="hybridMultilevel"/>
    <w:tmpl w:val="D14276B2"/>
    <w:lvl w:ilvl="0" w:tplc="EEF6EB8C">
      <w:start w:val="1"/>
      <w:numFmt w:val="bullet"/>
      <w:lvlText w:val="•"/>
      <w:lvlJc w:val="left"/>
      <w:pPr>
        <w:ind w:left="3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EDA437E0">
      <w:start w:val="1"/>
      <w:numFmt w:val="bullet"/>
      <w:lvlText w:val="o"/>
      <w:lvlJc w:val="left"/>
      <w:pPr>
        <w:ind w:left="5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EBA6E540">
      <w:start w:val="1"/>
      <w:numFmt w:val="bullet"/>
      <w:lvlRestart w:val="0"/>
      <w:lvlText w:val="•"/>
      <w:lvlJc w:val="left"/>
      <w:pPr>
        <w:ind w:left="170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6608B4E0">
      <w:start w:val="1"/>
      <w:numFmt w:val="bullet"/>
      <w:lvlText w:val="•"/>
      <w:lvlJc w:val="left"/>
      <w:pPr>
        <w:ind w:left="14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A16C4644">
      <w:start w:val="1"/>
      <w:numFmt w:val="bullet"/>
      <w:lvlText w:val="o"/>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2C2618FC">
      <w:start w:val="1"/>
      <w:numFmt w:val="bullet"/>
      <w:lvlText w:val="▪"/>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E4C0207C">
      <w:start w:val="1"/>
      <w:numFmt w:val="bullet"/>
      <w:lvlText w:val="•"/>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9FF87D80">
      <w:start w:val="1"/>
      <w:numFmt w:val="bullet"/>
      <w:lvlText w:val="o"/>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373E950E">
      <w:start w:val="1"/>
      <w:numFmt w:val="bullet"/>
      <w:lvlText w:val="▪"/>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2" w15:restartNumberingAfterBreak="0">
    <w:nsid w:val="07ED2F0C"/>
    <w:multiLevelType w:val="hybridMultilevel"/>
    <w:tmpl w:val="37203DCA"/>
    <w:lvl w:ilvl="0" w:tplc="E7C07782">
      <w:start w:val="1"/>
      <w:numFmt w:val="bullet"/>
      <w:lvlText w:val="o"/>
      <w:lvlJc w:val="left"/>
      <w:pPr>
        <w:ind w:left="2422"/>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1" w:tplc="15AE2610">
      <w:start w:val="1"/>
      <w:numFmt w:val="bullet"/>
      <w:lvlText w:val="o"/>
      <w:lvlJc w:val="left"/>
      <w:pPr>
        <w:ind w:left="180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2" w:tplc="BC6AD55A">
      <w:start w:val="1"/>
      <w:numFmt w:val="bullet"/>
      <w:lvlText w:val="▪"/>
      <w:lvlJc w:val="left"/>
      <w:pPr>
        <w:ind w:left="252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3" w:tplc="9F1C9F88">
      <w:start w:val="1"/>
      <w:numFmt w:val="bullet"/>
      <w:lvlText w:val="•"/>
      <w:lvlJc w:val="left"/>
      <w:pPr>
        <w:ind w:left="324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4" w:tplc="AAFC0004">
      <w:start w:val="1"/>
      <w:numFmt w:val="bullet"/>
      <w:lvlText w:val="o"/>
      <w:lvlJc w:val="left"/>
      <w:pPr>
        <w:ind w:left="396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5" w:tplc="EA2E792A">
      <w:start w:val="1"/>
      <w:numFmt w:val="bullet"/>
      <w:lvlText w:val="▪"/>
      <w:lvlJc w:val="left"/>
      <w:pPr>
        <w:ind w:left="468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6" w:tplc="B70CE4C0">
      <w:start w:val="1"/>
      <w:numFmt w:val="bullet"/>
      <w:lvlText w:val="•"/>
      <w:lvlJc w:val="left"/>
      <w:pPr>
        <w:ind w:left="540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7" w:tplc="2040BD86">
      <w:start w:val="1"/>
      <w:numFmt w:val="bullet"/>
      <w:lvlText w:val="o"/>
      <w:lvlJc w:val="left"/>
      <w:pPr>
        <w:ind w:left="612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8" w:tplc="5AB89858">
      <w:start w:val="1"/>
      <w:numFmt w:val="bullet"/>
      <w:lvlText w:val="▪"/>
      <w:lvlJc w:val="left"/>
      <w:pPr>
        <w:ind w:left="684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abstractNum>
  <w:abstractNum w:abstractNumId="13" w15:restartNumberingAfterBreak="0">
    <w:nsid w:val="081A0B3A"/>
    <w:multiLevelType w:val="hybridMultilevel"/>
    <w:tmpl w:val="D15686C2"/>
    <w:lvl w:ilvl="0" w:tplc="34CE2770">
      <w:start w:val="8"/>
      <w:numFmt w:val="decimal"/>
      <w:lvlText w:val="%1)"/>
      <w:lvlJc w:val="left"/>
      <w:pPr>
        <w:ind w:left="1199"/>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1" w:tplc="646849B2">
      <w:start w:val="1"/>
      <w:numFmt w:val="lowerLetter"/>
      <w:lvlText w:val="%2"/>
      <w:lvlJc w:val="left"/>
      <w:pPr>
        <w:ind w:left="108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2" w:tplc="B6BAA1BA">
      <w:start w:val="1"/>
      <w:numFmt w:val="lowerRoman"/>
      <w:lvlText w:val="%3"/>
      <w:lvlJc w:val="left"/>
      <w:pPr>
        <w:ind w:left="180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3" w:tplc="CC64A24E">
      <w:start w:val="1"/>
      <w:numFmt w:val="decimal"/>
      <w:lvlText w:val="%4"/>
      <w:lvlJc w:val="left"/>
      <w:pPr>
        <w:ind w:left="252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4" w:tplc="12BAA76A">
      <w:start w:val="1"/>
      <w:numFmt w:val="lowerLetter"/>
      <w:lvlText w:val="%5"/>
      <w:lvlJc w:val="left"/>
      <w:pPr>
        <w:ind w:left="324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5" w:tplc="25CE9E4A">
      <w:start w:val="1"/>
      <w:numFmt w:val="lowerRoman"/>
      <w:lvlText w:val="%6"/>
      <w:lvlJc w:val="left"/>
      <w:pPr>
        <w:ind w:left="396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6" w:tplc="285A47DA">
      <w:start w:val="1"/>
      <w:numFmt w:val="decimal"/>
      <w:lvlText w:val="%7"/>
      <w:lvlJc w:val="left"/>
      <w:pPr>
        <w:ind w:left="468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7" w:tplc="F4842664">
      <w:start w:val="1"/>
      <w:numFmt w:val="lowerLetter"/>
      <w:lvlText w:val="%8"/>
      <w:lvlJc w:val="left"/>
      <w:pPr>
        <w:ind w:left="540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8" w:tplc="297CE452">
      <w:start w:val="1"/>
      <w:numFmt w:val="lowerRoman"/>
      <w:lvlText w:val="%9"/>
      <w:lvlJc w:val="left"/>
      <w:pPr>
        <w:ind w:left="612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abstractNum>
  <w:abstractNum w:abstractNumId="14" w15:restartNumberingAfterBreak="0">
    <w:nsid w:val="09244AB7"/>
    <w:multiLevelType w:val="hybridMultilevel"/>
    <w:tmpl w:val="1DBCF5BA"/>
    <w:lvl w:ilvl="0" w:tplc="A2144F80">
      <w:start w:val="1"/>
      <w:numFmt w:val="bullet"/>
      <w:lvlText w:val="•"/>
      <w:lvlJc w:val="left"/>
      <w:pPr>
        <w:ind w:left="3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1" w:tplc="51E882AA">
      <w:start w:val="1"/>
      <w:numFmt w:val="bullet"/>
      <w:lvlText w:val="o"/>
      <w:lvlJc w:val="left"/>
      <w:pPr>
        <w:ind w:left="844"/>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2" w:tplc="4B5EC44C">
      <w:start w:val="1"/>
      <w:numFmt w:val="bullet"/>
      <w:lvlText w:val="▪"/>
      <w:lvlJc w:val="left"/>
      <w:pPr>
        <w:ind w:left="1328"/>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3" w:tplc="31FA97CC">
      <w:start w:val="1"/>
      <w:numFmt w:val="bullet"/>
      <w:lvlRestart w:val="0"/>
      <w:lvlText w:val="▪"/>
      <w:lvlJc w:val="left"/>
      <w:pPr>
        <w:ind w:left="3143"/>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4" w:tplc="0DFCFFBA">
      <w:start w:val="1"/>
      <w:numFmt w:val="bullet"/>
      <w:lvlText w:val="o"/>
      <w:lvlJc w:val="left"/>
      <w:pPr>
        <w:ind w:left="2532"/>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5" w:tplc="1E64377C">
      <w:start w:val="1"/>
      <w:numFmt w:val="bullet"/>
      <w:lvlText w:val="▪"/>
      <w:lvlJc w:val="left"/>
      <w:pPr>
        <w:ind w:left="3252"/>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6" w:tplc="05D659F4">
      <w:start w:val="1"/>
      <w:numFmt w:val="bullet"/>
      <w:lvlText w:val="•"/>
      <w:lvlJc w:val="left"/>
      <w:pPr>
        <w:ind w:left="3972"/>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7" w:tplc="655604D4">
      <w:start w:val="1"/>
      <w:numFmt w:val="bullet"/>
      <w:lvlText w:val="o"/>
      <w:lvlJc w:val="left"/>
      <w:pPr>
        <w:ind w:left="4692"/>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8" w:tplc="8CBEC63A">
      <w:start w:val="1"/>
      <w:numFmt w:val="bullet"/>
      <w:lvlText w:val="▪"/>
      <w:lvlJc w:val="left"/>
      <w:pPr>
        <w:ind w:left="5412"/>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abstractNum>
  <w:abstractNum w:abstractNumId="15" w15:restartNumberingAfterBreak="0">
    <w:nsid w:val="094D04BA"/>
    <w:multiLevelType w:val="hybridMultilevel"/>
    <w:tmpl w:val="F6B657B6"/>
    <w:lvl w:ilvl="0" w:tplc="70FAB788">
      <w:start w:val="1"/>
      <w:numFmt w:val="bullet"/>
      <w:lvlText w:val="•"/>
      <w:lvlJc w:val="left"/>
      <w:pPr>
        <w:ind w:left="36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1" w:tplc="7B2CA67C">
      <w:start w:val="1"/>
      <w:numFmt w:val="bullet"/>
      <w:lvlText w:val="o"/>
      <w:lvlJc w:val="left"/>
      <w:pPr>
        <w:ind w:left="72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2" w:tplc="6792C90E">
      <w:start w:val="1"/>
      <w:numFmt w:val="bullet"/>
      <w:lvlText w:val="▪"/>
      <w:lvlJc w:val="left"/>
      <w:pPr>
        <w:ind w:left="108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3" w:tplc="D8A27372">
      <w:start w:val="1"/>
      <w:numFmt w:val="bullet"/>
      <w:lvlRestart w:val="0"/>
      <w:lvlText w:val="o"/>
      <w:lvlJc w:val="left"/>
      <w:pPr>
        <w:ind w:left="144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4" w:tplc="5CD4B208">
      <w:start w:val="1"/>
      <w:numFmt w:val="bullet"/>
      <w:lvlText w:val="o"/>
      <w:lvlJc w:val="left"/>
      <w:pPr>
        <w:ind w:left="216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5" w:tplc="4D52BAA0">
      <w:start w:val="1"/>
      <w:numFmt w:val="bullet"/>
      <w:lvlText w:val="▪"/>
      <w:lvlJc w:val="left"/>
      <w:pPr>
        <w:ind w:left="288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6" w:tplc="3986153C">
      <w:start w:val="1"/>
      <w:numFmt w:val="bullet"/>
      <w:lvlText w:val="•"/>
      <w:lvlJc w:val="left"/>
      <w:pPr>
        <w:ind w:left="360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7" w:tplc="E2D6C8BA">
      <w:start w:val="1"/>
      <w:numFmt w:val="bullet"/>
      <w:lvlText w:val="o"/>
      <w:lvlJc w:val="left"/>
      <w:pPr>
        <w:ind w:left="432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8" w:tplc="00A07162">
      <w:start w:val="1"/>
      <w:numFmt w:val="bullet"/>
      <w:lvlText w:val="▪"/>
      <w:lvlJc w:val="left"/>
      <w:pPr>
        <w:ind w:left="504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abstractNum>
  <w:abstractNum w:abstractNumId="16" w15:restartNumberingAfterBreak="0">
    <w:nsid w:val="0B6548F5"/>
    <w:multiLevelType w:val="hybridMultilevel"/>
    <w:tmpl w:val="59BAC216"/>
    <w:lvl w:ilvl="0" w:tplc="5C023EE2">
      <w:start w:val="1"/>
      <w:numFmt w:val="bullet"/>
      <w:lvlText w:val="•"/>
      <w:lvlJc w:val="left"/>
      <w:pPr>
        <w:ind w:left="3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F1D6641A">
      <w:start w:val="1"/>
      <w:numFmt w:val="bullet"/>
      <w:lvlText w:val="o"/>
      <w:lvlJc w:val="left"/>
      <w:pPr>
        <w:ind w:left="9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BE3A618C">
      <w:start w:val="1"/>
      <w:numFmt w:val="bullet"/>
      <w:lvlText w:val="▪"/>
      <w:lvlJc w:val="left"/>
      <w:pPr>
        <w:ind w:left="15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CD8C163C">
      <w:start w:val="1"/>
      <w:numFmt w:val="bullet"/>
      <w:lvlRestart w:val="0"/>
      <w:lvlText w:val="•"/>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3B7203B4">
      <w:start w:val="1"/>
      <w:numFmt w:val="bullet"/>
      <w:lvlText w:val="o"/>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4A565D52">
      <w:start w:val="1"/>
      <w:numFmt w:val="bullet"/>
      <w:lvlText w:val="▪"/>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A6688E3C">
      <w:start w:val="1"/>
      <w:numFmt w:val="bullet"/>
      <w:lvlText w:val="•"/>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2674A244">
      <w:start w:val="1"/>
      <w:numFmt w:val="bullet"/>
      <w:lvlText w:val="o"/>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B57CF8C6">
      <w:start w:val="1"/>
      <w:numFmt w:val="bullet"/>
      <w:lvlText w:val="▪"/>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7" w15:restartNumberingAfterBreak="0">
    <w:nsid w:val="0C787B98"/>
    <w:multiLevelType w:val="hybridMultilevel"/>
    <w:tmpl w:val="78CC9364"/>
    <w:lvl w:ilvl="0" w:tplc="C928B010">
      <w:start w:val="1"/>
      <w:numFmt w:val="bullet"/>
      <w:lvlText w:val="•"/>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FC8C2D6E">
      <w:start w:val="1"/>
      <w:numFmt w:val="bullet"/>
      <w:lvlText w:val="o"/>
      <w:lvlJc w:val="left"/>
      <w:pPr>
        <w:ind w:left="144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2" w:tplc="47281928">
      <w:start w:val="1"/>
      <w:numFmt w:val="bullet"/>
      <w:lvlText w:val="▪"/>
      <w:lvlJc w:val="left"/>
      <w:pPr>
        <w:ind w:left="2162"/>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3" w:tplc="7E005AB2">
      <w:start w:val="1"/>
      <w:numFmt w:val="bullet"/>
      <w:lvlText w:val="•"/>
      <w:lvlJc w:val="left"/>
      <w:pPr>
        <w:ind w:left="2882"/>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4" w:tplc="D8E8C70C">
      <w:start w:val="1"/>
      <w:numFmt w:val="bullet"/>
      <w:lvlText w:val="o"/>
      <w:lvlJc w:val="left"/>
      <w:pPr>
        <w:ind w:left="3602"/>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5" w:tplc="A0160368">
      <w:start w:val="1"/>
      <w:numFmt w:val="bullet"/>
      <w:lvlText w:val="▪"/>
      <w:lvlJc w:val="left"/>
      <w:pPr>
        <w:ind w:left="4322"/>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6" w:tplc="F9AE42D2">
      <w:start w:val="1"/>
      <w:numFmt w:val="bullet"/>
      <w:lvlText w:val="•"/>
      <w:lvlJc w:val="left"/>
      <w:pPr>
        <w:ind w:left="5042"/>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7" w:tplc="EF8C9378">
      <w:start w:val="1"/>
      <w:numFmt w:val="bullet"/>
      <w:lvlText w:val="o"/>
      <w:lvlJc w:val="left"/>
      <w:pPr>
        <w:ind w:left="5762"/>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8" w:tplc="E6E0D5B8">
      <w:start w:val="1"/>
      <w:numFmt w:val="bullet"/>
      <w:lvlText w:val="▪"/>
      <w:lvlJc w:val="left"/>
      <w:pPr>
        <w:ind w:left="6482"/>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abstractNum>
  <w:abstractNum w:abstractNumId="18" w15:restartNumberingAfterBreak="0">
    <w:nsid w:val="0C8322A9"/>
    <w:multiLevelType w:val="hybridMultilevel"/>
    <w:tmpl w:val="AC5EFD50"/>
    <w:lvl w:ilvl="0" w:tplc="700E69DA">
      <w:start w:val="1"/>
      <w:numFmt w:val="bullet"/>
      <w:lvlText w:val="•"/>
      <w:lvlJc w:val="left"/>
      <w:pPr>
        <w:ind w:left="3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6458F24E">
      <w:start w:val="1"/>
      <w:numFmt w:val="bullet"/>
      <w:lvlText w:val="o"/>
      <w:lvlJc w:val="left"/>
      <w:pPr>
        <w:ind w:left="81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522CE344">
      <w:start w:val="1"/>
      <w:numFmt w:val="bullet"/>
      <w:lvlText w:val="▪"/>
      <w:lvlJc w:val="left"/>
      <w:pPr>
        <w:ind w:left="12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5DD65C02">
      <w:start w:val="1"/>
      <w:numFmt w:val="bullet"/>
      <w:lvlText w:val="•"/>
      <w:lvlJc w:val="left"/>
      <w:pPr>
        <w:ind w:left="171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104CBAF2">
      <w:start w:val="1"/>
      <w:numFmt w:val="bullet"/>
      <w:lvlRestart w:val="0"/>
      <w:lvlText w:val="•"/>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6BA2C0A4">
      <w:start w:val="1"/>
      <w:numFmt w:val="bullet"/>
      <w:lvlText w:val="▪"/>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EACE7AB0">
      <w:start w:val="1"/>
      <w:numFmt w:val="bullet"/>
      <w:lvlText w:val="•"/>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2EA02112">
      <w:start w:val="1"/>
      <w:numFmt w:val="bullet"/>
      <w:lvlText w:val="o"/>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19262D6C">
      <w:start w:val="1"/>
      <w:numFmt w:val="bullet"/>
      <w:lvlText w:val="▪"/>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9" w15:restartNumberingAfterBreak="0">
    <w:nsid w:val="0CB36759"/>
    <w:multiLevelType w:val="hybridMultilevel"/>
    <w:tmpl w:val="09926894"/>
    <w:lvl w:ilvl="0" w:tplc="8AE01E7E">
      <w:start w:val="1"/>
      <w:numFmt w:val="bullet"/>
      <w:lvlText w:val="•"/>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0E76188A">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EB98CA6C">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42202D82">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45C03B90">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90FEE648">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0D70C30C">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1D22F888">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1C9E3940">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20" w15:restartNumberingAfterBreak="0">
    <w:nsid w:val="0E160747"/>
    <w:multiLevelType w:val="hybridMultilevel"/>
    <w:tmpl w:val="ABCA0AB6"/>
    <w:lvl w:ilvl="0" w:tplc="45EE41DE">
      <w:start w:val="1"/>
      <w:numFmt w:val="bullet"/>
      <w:lvlText w:val="•"/>
      <w:lvlJc w:val="left"/>
      <w:pPr>
        <w:ind w:left="3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1" w:tplc="3A0E7AE8">
      <w:start w:val="1"/>
      <w:numFmt w:val="bullet"/>
      <w:lvlText w:val="o"/>
      <w:lvlJc w:val="left"/>
      <w:pPr>
        <w:ind w:left="81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2" w:tplc="8AD0CEFC">
      <w:start w:val="1"/>
      <w:numFmt w:val="bullet"/>
      <w:lvlText w:val="▪"/>
      <w:lvlJc w:val="left"/>
      <w:pPr>
        <w:ind w:left="12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3" w:tplc="1200D710">
      <w:start w:val="1"/>
      <w:numFmt w:val="bullet"/>
      <w:lvlText w:val="•"/>
      <w:lvlJc w:val="left"/>
      <w:pPr>
        <w:ind w:left="171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4" w:tplc="1DF243D4">
      <w:start w:val="1"/>
      <w:numFmt w:val="bullet"/>
      <w:lvlRestart w:val="0"/>
      <w:lvlText w:val="▪"/>
      <w:lvlJc w:val="left"/>
      <w:pPr>
        <w:ind w:left="2145"/>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5" w:tplc="806C1C1C">
      <w:start w:val="1"/>
      <w:numFmt w:val="bullet"/>
      <w:lvlText w:val="▪"/>
      <w:lvlJc w:val="left"/>
      <w:pPr>
        <w:ind w:left="28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6" w:tplc="E3642676">
      <w:start w:val="1"/>
      <w:numFmt w:val="bullet"/>
      <w:lvlText w:val="•"/>
      <w:lvlJc w:val="left"/>
      <w:pPr>
        <w:ind w:left="360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7" w:tplc="0144EBE6">
      <w:start w:val="1"/>
      <w:numFmt w:val="bullet"/>
      <w:lvlText w:val="o"/>
      <w:lvlJc w:val="left"/>
      <w:pPr>
        <w:ind w:left="432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8" w:tplc="95A69ED4">
      <w:start w:val="1"/>
      <w:numFmt w:val="bullet"/>
      <w:lvlText w:val="▪"/>
      <w:lvlJc w:val="left"/>
      <w:pPr>
        <w:ind w:left="504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abstractNum>
  <w:abstractNum w:abstractNumId="21" w15:restartNumberingAfterBreak="0">
    <w:nsid w:val="0EED47F7"/>
    <w:multiLevelType w:val="hybridMultilevel"/>
    <w:tmpl w:val="2A0ED7F8"/>
    <w:lvl w:ilvl="0" w:tplc="C9EE54BA">
      <w:start w:val="1"/>
      <w:numFmt w:val="bullet"/>
      <w:lvlText w:val="•"/>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D5A01D5E">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FF3AEB32">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92683532">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4B48684C">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B692728C">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DBCE0A0A">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8BE41256">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C87CC234">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22" w15:restartNumberingAfterBreak="0">
    <w:nsid w:val="105B1E16"/>
    <w:multiLevelType w:val="hybridMultilevel"/>
    <w:tmpl w:val="D068ADF6"/>
    <w:lvl w:ilvl="0" w:tplc="6312FD66">
      <w:start w:val="1"/>
      <w:numFmt w:val="bullet"/>
      <w:lvlText w:val="•"/>
      <w:lvlJc w:val="left"/>
      <w:pPr>
        <w:ind w:left="71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00529C8E">
      <w:start w:val="1"/>
      <w:numFmt w:val="bullet"/>
      <w:lvlText w:val="o"/>
      <w:lvlJc w:val="left"/>
      <w:pPr>
        <w:ind w:left="143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6D68D140">
      <w:start w:val="1"/>
      <w:numFmt w:val="bullet"/>
      <w:lvlText w:val="▪"/>
      <w:lvlJc w:val="left"/>
      <w:pPr>
        <w:ind w:left="215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019C1882">
      <w:start w:val="1"/>
      <w:numFmt w:val="bullet"/>
      <w:lvlText w:val="•"/>
      <w:lvlJc w:val="left"/>
      <w:pPr>
        <w:ind w:left="287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84CE4B46">
      <w:start w:val="1"/>
      <w:numFmt w:val="bullet"/>
      <w:lvlText w:val="o"/>
      <w:lvlJc w:val="left"/>
      <w:pPr>
        <w:ind w:left="359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3C8E9CD8">
      <w:start w:val="1"/>
      <w:numFmt w:val="bullet"/>
      <w:lvlText w:val="▪"/>
      <w:lvlJc w:val="left"/>
      <w:pPr>
        <w:ind w:left="431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A52E73CA">
      <w:start w:val="1"/>
      <w:numFmt w:val="bullet"/>
      <w:lvlText w:val="•"/>
      <w:lvlJc w:val="left"/>
      <w:pPr>
        <w:ind w:left="503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91969BDC">
      <w:start w:val="1"/>
      <w:numFmt w:val="bullet"/>
      <w:lvlText w:val="o"/>
      <w:lvlJc w:val="left"/>
      <w:pPr>
        <w:ind w:left="575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E73C6EC0">
      <w:start w:val="1"/>
      <w:numFmt w:val="bullet"/>
      <w:lvlText w:val="▪"/>
      <w:lvlJc w:val="left"/>
      <w:pPr>
        <w:ind w:left="647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23" w15:restartNumberingAfterBreak="0">
    <w:nsid w:val="10D747D4"/>
    <w:multiLevelType w:val="hybridMultilevel"/>
    <w:tmpl w:val="AC3C256A"/>
    <w:lvl w:ilvl="0" w:tplc="CEA4E3D4">
      <w:start w:val="1"/>
      <w:numFmt w:val="bullet"/>
      <w:lvlText w:val="•"/>
      <w:lvlJc w:val="left"/>
      <w:pPr>
        <w:ind w:left="3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C3726990">
      <w:start w:val="1"/>
      <w:numFmt w:val="bullet"/>
      <w:lvlText w:val="o"/>
      <w:lvlJc w:val="left"/>
      <w:pPr>
        <w:ind w:left="5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3E584334">
      <w:start w:val="1"/>
      <w:numFmt w:val="bullet"/>
      <w:lvlRestart w:val="0"/>
      <w:lvlText w:val="•"/>
      <w:lvlJc w:val="left"/>
      <w:pPr>
        <w:ind w:left="1702"/>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A8508A32">
      <w:start w:val="1"/>
      <w:numFmt w:val="bullet"/>
      <w:lvlText w:val="•"/>
      <w:lvlJc w:val="left"/>
      <w:pPr>
        <w:ind w:left="14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0FF8DE66">
      <w:start w:val="1"/>
      <w:numFmt w:val="bullet"/>
      <w:lvlText w:val="o"/>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AE0A4846">
      <w:start w:val="1"/>
      <w:numFmt w:val="bullet"/>
      <w:lvlText w:val="▪"/>
      <w:lvlJc w:val="left"/>
      <w:pPr>
        <w:ind w:left="28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147895B8">
      <w:start w:val="1"/>
      <w:numFmt w:val="bullet"/>
      <w:lvlText w:val="•"/>
      <w:lvlJc w:val="left"/>
      <w:pPr>
        <w:ind w:left="36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33DE1C3A">
      <w:start w:val="1"/>
      <w:numFmt w:val="bullet"/>
      <w:lvlText w:val="o"/>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3B6A9F58">
      <w:start w:val="1"/>
      <w:numFmt w:val="bullet"/>
      <w:lvlText w:val="▪"/>
      <w:lvlJc w:val="left"/>
      <w:pPr>
        <w:ind w:left="50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24" w15:restartNumberingAfterBreak="0">
    <w:nsid w:val="11A05834"/>
    <w:multiLevelType w:val="hybridMultilevel"/>
    <w:tmpl w:val="1CA692D6"/>
    <w:lvl w:ilvl="0" w:tplc="8B6A068A">
      <w:start w:val="1"/>
      <w:numFmt w:val="bullet"/>
      <w:lvlText w:val="•"/>
      <w:lvlJc w:val="left"/>
      <w:pPr>
        <w:ind w:left="1687"/>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1C6E28EE">
      <w:start w:val="1"/>
      <w:numFmt w:val="bullet"/>
      <w:lvlText w:val="o"/>
      <w:lvlJc w:val="left"/>
      <w:pPr>
        <w:ind w:left="2422"/>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2" w:tplc="BF3AAD22">
      <w:start w:val="1"/>
      <w:numFmt w:val="bullet"/>
      <w:lvlText w:val="▪"/>
      <w:lvlJc w:val="left"/>
      <w:pPr>
        <w:ind w:left="180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3" w:tplc="6E144F26">
      <w:start w:val="1"/>
      <w:numFmt w:val="bullet"/>
      <w:lvlText w:val="•"/>
      <w:lvlJc w:val="left"/>
      <w:pPr>
        <w:ind w:left="252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4" w:tplc="C5E2EF08">
      <w:start w:val="1"/>
      <w:numFmt w:val="bullet"/>
      <w:lvlText w:val="o"/>
      <w:lvlJc w:val="left"/>
      <w:pPr>
        <w:ind w:left="324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5" w:tplc="C264FDAC">
      <w:start w:val="1"/>
      <w:numFmt w:val="bullet"/>
      <w:lvlText w:val="▪"/>
      <w:lvlJc w:val="left"/>
      <w:pPr>
        <w:ind w:left="396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6" w:tplc="40E288A8">
      <w:start w:val="1"/>
      <w:numFmt w:val="bullet"/>
      <w:lvlText w:val="•"/>
      <w:lvlJc w:val="left"/>
      <w:pPr>
        <w:ind w:left="468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7" w:tplc="0A8CEE18">
      <w:start w:val="1"/>
      <w:numFmt w:val="bullet"/>
      <w:lvlText w:val="o"/>
      <w:lvlJc w:val="left"/>
      <w:pPr>
        <w:ind w:left="540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8" w:tplc="A2AC3FAC">
      <w:start w:val="1"/>
      <w:numFmt w:val="bullet"/>
      <w:lvlText w:val="▪"/>
      <w:lvlJc w:val="left"/>
      <w:pPr>
        <w:ind w:left="612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abstractNum>
  <w:abstractNum w:abstractNumId="25" w15:restartNumberingAfterBreak="0">
    <w:nsid w:val="11DA11BD"/>
    <w:multiLevelType w:val="hybridMultilevel"/>
    <w:tmpl w:val="84F29A78"/>
    <w:lvl w:ilvl="0" w:tplc="59E40ABA">
      <w:start w:val="1"/>
      <w:numFmt w:val="bullet"/>
      <w:lvlText w:val=""/>
      <w:lvlJc w:val="left"/>
      <w:pPr>
        <w:ind w:left="1773"/>
      </w:pPr>
      <w:rPr>
        <w:rFonts w:ascii="Wingdings" w:eastAsia="Wingdings" w:hAnsi="Wingdings" w:cs="Wingdings"/>
        <w:b w:val="0"/>
        <w:i w:val="0"/>
        <w:strike w:val="0"/>
        <w:dstrike w:val="0"/>
        <w:color w:val="252525"/>
        <w:sz w:val="22"/>
        <w:szCs w:val="22"/>
        <w:u w:val="none" w:color="000000"/>
        <w:bdr w:val="none" w:sz="0" w:space="0" w:color="auto"/>
        <w:shd w:val="clear" w:color="auto" w:fill="auto"/>
        <w:vertAlign w:val="baseline"/>
      </w:rPr>
    </w:lvl>
    <w:lvl w:ilvl="1" w:tplc="C8FC1FDC">
      <w:start w:val="1"/>
      <w:numFmt w:val="bullet"/>
      <w:lvlText w:val="o"/>
      <w:lvlJc w:val="left"/>
      <w:pPr>
        <w:ind w:left="2508"/>
      </w:pPr>
      <w:rPr>
        <w:rFonts w:ascii="Wingdings" w:eastAsia="Wingdings" w:hAnsi="Wingdings" w:cs="Wingdings"/>
        <w:b w:val="0"/>
        <w:i w:val="0"/>
        <w:strike w:val="0"/>
        <w:dstrike w:val="0"/>
        <w:color w:val="252525"/>
        <w:sz w:val="22"/>
        <w:szCs w:val="22"/>
        <w:u w:val="none" w:color="000000"/>
        <w:bdr w:val="none" w:sz="0" w:space="0" w:color="auto"/>
        <w:shd w:val="clear" w:color="auto" w:fill="auto"/>
        <w:vertAlign w:val="baseline"/>
      </w:rPr>
    </w:lvl>
    <w:lvl w:ilvl="2" w:tplc="94ECC90E">
      <w:start w:val="1"/>
      <w:numFmt w:val="bullet"/>
      <w:lvlText w:val="▪"/>
      <w:lvlJc w:val="left"/>
      <w:pPr>
        <w:ind w:left="3228"/>
      </w:pPr>
      <w:rPr>
        <w:rFonts w:ascii="Wingdings" w:eastAsia="Wingdings" w:hAnsi="Wingdings" w:cs="Wingdings"/>
        <w:b w:val="0"/>
        <w:i w:val="0"/>
        <w:strike w:val="0"/>
        <w:dstrike w:val="0"/>
        <w:color w:val="252525"/>
        <w:sz w:val="22"/>
        <w:szCs w:val="22"/>
        <w:u w:val="none" w:color="000000"/>
        <w:bdr w:val="none" w:sz="0" w:space="0" w:color="auto"/>
        <w:shd w:val="clear" w:color="auto" w:fill="auto"/>
        <w:vertAlign w:val="baseline"/>
      </w:rPr>
    </w:lvl>
    <w:lvl w:ilvl="3" w:tplc="BD16781C">
      <w:start w:val="1"/>
      <w:numFmt w:val="bullet"/>
      <w:lvlText w:val="•"/>
      <w:lvlJc w:val="left"/>
      <w:pPr>
        <w:ind w:left="3948"/>
      </w:pPr>
      <w:rPr>
        <w:rFonts w:ascii="Wingdings" w:eastAsia="Wingdings" w:hAnsi="Wingdings" w:cs="Wingdings"/>
        <w:b w:val="0"/>
        <w:i w:val="0"/>
        <w:strike w:val="0"/>
        <w:dstrike w:val="0"/>
        <w:color w:val="252525"/>
        <w:sz w:val="22"/>
        <w:szCs w:val="22"/>
        <w:u w:val="none" w:color="000000"/>
        <w:bdr w:val="none" w:sz="0" w:space="0" w:color="auto"/>
        <w:shd w:val="clear" w:color="auto" w:fill="auto"/>
        <w:vertAlign w:val="baseline"/>
      </w:rPr>
    </w:lvl>
    <w:lvl w:ilvl="4" w:tplc="487AE016">
      <w:start w:val="1"/>
      <w:numFmt w:val="bullet"/>
      <w:lvlText w:val="o"/>
      <w:lvlJc w:val="left"/>
      <w:pPr>
        <w:ind w:left="4668"/>
      </w:pPr>
      <w:rPr>
        <w:rFonts w:ascii="Wingdings" w:eastAsia="Wingdings" w:hAnsi="Wingdings" w:cs="Wingdings"/>
        <w:b w:val="0"/>
        <w:i w:val="0"/>
        <w:strike w:val="0"/>
        <w:dstrike w:val="0"/>
        <w:color w:val="252525"/>
        <w:sz w:val="22"/>
        <w:szCs w:val="22"/>
        <w:u w:val="none" w:color="000000"/>
        <w:bdr w:val="none" w:sz="0" w:space="0" w:color="auto"/>
        <w:shd w:val="clear" w:color="auto" w:fill="auto"/>
        <w:vertAlign w:val="baseline"/>
      </w:rPr>
    </w:lvl>
    <w:lvl w:ilvl="5" w:tplc="4ECA1BFE">
      <w:start w:val="1"/>
      <w:numFmt w:val="bullet"/>
      <w:lvlText w:val="▪"/>
      <w:lvlJc w:val="left"/>
      <w:pPr>
        <w:ind w:left="5388"/>
      </w:pPr>
      <w:rPr>
        <w:rFonts w:ascii="Wingdings" w:eastAsia="Wingdings" w:hAnsi="Wingdings" w:cs="Wingdings"/>
        <w:b w:val="0"/>
        <w:i w:val="0"/>
        <w:strike w:val="0"/>
        <w:dstrike w:val="0"/>
        <w:color w:val="252525"/>
        <w:sz w:val="22"/>
        <w:szCs w:val="22"/>
        <w:u w:val="none" w:color="000000"/>
        <w:bdr w:val="none" w:sz="0" w:space="0" w:color="auto"/>
        <w:shd w:val="clear" w:color="auto" w:fill="auto"/>
        <w:vertAlign w:val="baseline"/>
      </w:rPr>
    </w:lvl>
    <w:lvl w:ilvl="6" w:tplc="4854266E">
      <w:start w:val="1"/>
      <w:numFmt w:val="bullet"/>
      <w:lvlText w:val="•"/>
      <w:lvlJc w:val="left"/>
      <w:pPr>
        <w:ind w:left="6108"/>
      </w:pPr>
      <w:rPr>
        <w:rFonts w:ascii="Wingdings" w:eastAsia="Wingdings" w:hAnsi="Wingdings" w:cs="Wingdings"/>
        <w:b w:val="0"/>
        <w:i w:val="0"/>
        <w:strike w:val="0"/>
        <w:dstrike w:val="0"/>
        <w:color w:val="252525"/>
        <w:sz w:val="22"/>
        <w:szCs w:val="22"/>
        <w:u w:val="none" w:color="000000"/>
        <w:bdr w:val="none" w:sz="0" w:space="0" w:color="auto"/>
        <w:shd w:val="clear" w:color="auto" w:fill="auto"/>
        <w:vertAlign w:val="baseline"/>
      </w:rPr>
    </w:lvl>
    <w:lvl w:ilvl="7" w:tplc="8D8CBF5E">
      <w:start w:val="1"/>
      <w:numFmt w:val="bullet"/>
      <w:lvlText w:val="o"/>
      <w:lvlJc w:val="left"/>
      <w:pPr>
        <w:ind w:left="6828"/>
      </w:pPr>
      <w:rPr>
        <w:rFonts w:ascii="Wingdings" w:eastAsia="Wingdings" w:hAnsi="Wingdings" w:cs="Wingdings"/>
        <w:b w:val="0"/>
        <w:i w:val="0"/>
        <w:strike w:val="0"/>
        <w:dstrike w:val="0"/>
        <w:color w:val="252525"/>
        <w:sz w:val="22"/>
        <w:szCs w:val="22"/>
        <w:u w:val="none" w:color="000000"/>
        <w:bdr w:val="none" w:sz="0" w:space="0" w:color="auto"/>
        <w:shd w:val="clear" w:color="auto" w:fill="auto"/>
        <w:vertAlign w:val="baseline"/>
      </w:rPr>
    </w:lvl>
    <w:lvl w:ilvl="8" w:tplc="FBDA9B0E">
      <w:start w:val="1"/>
      <w:numFmt w:val="bullet"/>
      <w:lvlText w:val="▪"/>
      <w:lvlJc w:val="left"/>
      <w:pPr>
        <w:ind w:left="7548"/>
      </w:pPr>
      <w:rPr>
        <w:rFonts w:ascii="Wingdings" w:eastAsia="Wingdings" w:hAnsi="Wingdings" w:cs="Wingdings"/>
        <w:b w:val="0"/>
        <w:i w:val="0"/>
        <w:strike w:val="0"/>
        <w:dstrike w:val="0"/>
        <w:color w:val="252525"/>
        <w:sz w:val="22"/>
        <w:szCs w:val="22"/>
        <w:u w:val="none" w:color="000000"/>
        <w:bdr w:val="none" w:sz="0" w:space="0" w:color="auto"/>
        <w:shd w:val="clear" w:color="auto" w:fill="auto"/>
        <w:vertAlign w:val="baseline"/>
      </w:rPr>
    </w:lvl>
  </w:abstractNum>
  <w:abstractNum w:abstractNumId="26" w15:restartNumberingAfterBreak="0">
    <w:nsid w:val="131B2005"/>
    <w:multiLevelType w:val="hybridMultilevel"/>
    <w:tmpl w:val="428C5994"/>
    <w:lvl w:ilvl="0" w:tplc="E5382980">
      <w:start w:val="1"/>
      <w:numFmt w:val="bullet"/>
      <w:lvlText w:val="o"/>
      <w:lvlJc w:val="left"/>
      <w:pPr>
        <w:ind w:left="2062"/>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1" w:tplc="84CADAC8">
      <w:start w:val="1"/>
      <w:numFmt w:val="bullet"/>
      <w:lvlText w:val="o"/>
      <w:lvlJc w:val="left"/>
      <w:pPr>
        <w:ind w:left="1522"/>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2" w:tplc="D8525622">
      <w:start w:val="1"/>
      <w:numFmt w:val="bullet"/>
      <w:lvlText w:val="▪"/>
      <w:lvlJc w:val="left"/>
      <w:pPr>
        <w:ind w:left="2242"/>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3" w:tplc="E1A8A786">
      <w:start w:val="1"/>
      <w:numFmt w:val="bullet"/>
      <w:lvlText w:val="•"/>
      <w:lvlJc w:val="left"/>
      <w:pPr>
        <w:ind w:left="2962"/>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4" w:tplc="4B1AAC9A">
      <w:start w:val="1"/>
      <w:numFmt w:val="bullet"/>
      <w:lvlText w:val="o"/>
      <w:lvlJc w:val="left"/>
      <w:pPr>
        <w:ind w:left="3682"/>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5" w:tplc="1FF6A9CE">
      <w:start w:val="1"/>
      <w:numFmt w:val="bullet"/>
      <w:lvlText w:val="▪"/>
      <w:lvlJc w:val="left"/>
      <w:pPr>
        <w:ind w:left="4402"/>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6" w:tplc="C74402D6">
      <w:start w:val="1"/>
      <w:numFmt w:val="bullet"/>
      <w:lvlText w:val="•"/>
      <w:lvlJc w:val="left"/>
      <w:pPr>
        <w:ind w:left="5122"/>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7" w:tplc="1FA21010">
      <w:start w:val="1"/>
      <w:numFmt w:val="bullet"/>
      <w:lvlText w:val="o"/>
      <w:lvlJc w:val="left"/>
      <w:pPr>
        <w:ind w:left="5842"/>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8" w:tplc="AC6632DE">
      <w:start w:val="1"/>
      <w:numFmt w:val="bullet"/>
      <w:lvlText w:val="▪"/>
      <w:lvlJc w:val="left"/>
      <w:pPr>
        <w:ind w:left="6562"/>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abstractNum>
  <w:abstractNum w:abstractNumId="27" w15:restartNumberingAfterBreak="0">
    <w:nsid w:val="143E3823"/>
    <w:multiLevelType w:val="hybridMultilevel"/>
    <w:tmpl w:val="D1D2FAFE"/>
    <w:lvl w:ilvl="0" w:tplc="7EE45ADE">
      <w:start w:val="1"/>
      <w:numFmt w:val="bullet"/>
      <w:lvlText w:val="•"/>
      <w:lvlJc w:val="left"/>
      <w:pPr>
        <w:ind w:left="1687"/>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4E10142C">
      <w:start w:val="1"/>
      <w:numFmt w:val="bullet"/>
      <w:lvlText w:val="▪"/>
      <w:lvlJc w:val="left"/>
      <w:pPr>
        <w:ind w:left="3143"/>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2" w:tplc="513CC3A2">
      <w:start w:val="1"/>
      <w:numFmt w:val="bullet"/>
      <w:lvlText w:val="▪"/>
      <w:lvlJc w:val="left"/>
      <w:pPr>
        <w:ind w:left="28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3" w:tplc="9F9ED740">
      <w:start w:val="1"/>
      <w:numFmt w:val="bullet"/>
      <w:lvlText w:val="•"/>
      <w:lvlJc w:val="left"/>
      <w:pPr>
        <w:ind w:left="360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4" w:tplc="51F248F4">
      <w:start w:val="1"/>
      <w:numFmt w:val="bullet"/>
      <w:lvlText w:val="o"/>
      <w:lvlJc w:val="left"/>
      <w:pPr>
        <w:ind w:left="432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5" w:tplc="26E6908A">
      <w:start w:val="1"/>
      <w:numFmt w:val="bullet"/>
      <w:lvlText w:val="▪"/>
      <w:lvlJc w:val="left"/>
      <w:pPr>
        <w:ind w:left="504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6" w:tplc="99028BB2">
      <w:start w:val="1"/>
      <w:numFmt w:val="bullet"/>
      <w:lvlText w:val="•"/>
      <w:lvlJc w:val="left"/>
      <w:pPr>
        <w:ind w:left="57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7" w:tplc="9CA88626">
      <w:start w:val="1"/>
      <w:numFmt w:val="bullet"/>
      <w:lvlText w:val="o"/>
      <w:lvlJc w:val="left"/>
      <w:pPr>
        <w:ind w:left="64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8" w:tplc="0994CB3C">
      <w:start w:val="1"/>
      <w:numFmt w:val="bullet"/>
      <w:lvlText w:val="▪"/>
      <w:lvlJc w:val="left"/>
      <w:pPr>
        <w:ind w:left="720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abstractNum>
  <w:abstractNum w:abstractNumId="28" w15:restartNumberingAfterBreak="0">
    <w:nsid w:val="14907F7D"/>
    <w:multiLevelType w:val="hybridMultilevel"/>
    <w:tmpl w:val="6B38D2FC"/>
    <w:lvl w:ilvl="0" w:tplc="97DA35FE">
      <w:start w:val="1"/>
      <w:numFmt w:val="bullet"/>
      <w:lvlText w:val="•"/>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98764ECA">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00B0D974">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CDB66E5C">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2D6E36EE">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A71A38A2">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0D166C3A">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64DA89BE">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A5A63E4A">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29" w15:restartNumberingAfterBreak="0">
    <w:nsid w:val="14A123A2"/>
    <w:multiLevelType w:val="hybridMultilevel"/>
    <w:tmpl w:val="76A4D70E"/>
    <w:lvl w:ilvl="0" w:tplc="C48016D8">
      <w:start w:val="1"/>
      <w:numFmt w:val="decimal"/>
      <w:lvlText w:val="%1)"/>
      <w:lvlJc w:val="left"/>
      <w:pPr>
        <w:ind w:left="232"/>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1" w:tplc="B0B0FF02">
      <w:start w:val="1"/>
      <w:numFmt w:val="bullet"/>
      <w:lvlText w:val="•"/>
      <w:lvlJc w:val="left"/>
      <w:pPr>
        <w:ind w:left="1702"/>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B0449EB2">
      <w:start w:val="1"/>
      <w:numFmt w:val="bullet"/>
      <w:lvlText w:val="▪"/>
      <w:lvlJc w:val="left"/>
      <w:pPr>
        <w:ind w:left="1439"/>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810AF1B4">
      <w:start w:val="1"/>
      <w:numFmt w:val="bullet"/>
      <w:lvlText w:val="•"/>
      <w:lvlJc w:val="left"/>
      <w:pPr>
        <w:ind w:left="215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1CF07F32">
      <w:start w:val="1"/>
      <w:numFmt w:val="bullet"/>
      <w:lvlText w:val="o"/>
      <w:lvlJc w:val="left"/>
      <w:pPr>
        <w:ind w:left="2879"/>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3514C106">
      <w:start w:val="1"/>
      <w:numFmt w:val="bullet"/>
      <w:lvlText w:val="▪"/>
      <w:lvlJc w:val="left"/>
      <w:pPr>
        <w:ind w:left="3599"/>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7728D7EE">
      <w:start w:val="1"/>
      <w:numFmt w:val="bullet"/>
      <w:lvlText w:val="•"/>
      <w:lvlJc w:val="left"/>
      <w:pPr>
        <w:ind w:left="431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827A083C">
      <w:start w:val="1"/>
      <w:numFmt w:val="bullet"/>
      <w:lvlText w:val="o"/>
      <w:lvlJc w:val="left"/>
      <w:pPr>
        <w:ind w:left="5039"/>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53E4B4D0">
      <w:start w:val="1"/>
      <w:numFmt w:val="bullet"/>
      <w:lvlText w:val="▪"/>
      <w:lvlJc w:val="left"/>
      <w:pPr>
        <w:ind w:left="5759"/>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30" w15:restartNumberingAfterBreak="0">
    <w:nsid w:val="153E178B"/>
    <w:multiLevelType w:val="hybridMultilevel"/>
    <w:tmpl w:val="B5FAD946"/>
    <w:lvl w:ilvl="0" w:tplc="F0C094B2">
      <w:start w:val="1"/>
      <w:numFmt w:val="bullet"/>
      <w:lvlText w:val="•"/>
      <w:lvlJc w:val="left"/>
      <w:pPr>
        <w:ind w:left="36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1" w:tplc="FB546376">
      <w:start w:val="1"/>
      <w:numFmt w:val="bullet"/>
      <w:lvlText w:val="o"/>
      <w:lvlJc w:val="left"/>
      <w:pPr>
        <w:ind w:left="616"/>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2" w:tplc="30A0BF3C">
      <w:start w:val="1"/>
      <w:numFmt w:val="bullet"/>
      <w:lvlText w:val="▪"/>
      <w:lvlJc w:val="left"/>
      <w:pPr>
        <w:ind w:left="872"/>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3" w:tplc="0C463F40">
      <w:start w:val="1"/>
      <w:numFmt w:val="bullet"/>
      <w:lvlText w:val="•"/>
      <w:lvlJc w:val="left"/>
      <w:pPr>
        <w:ind w:left="1128"/>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4" w:tplc="D1C6371A">
      <w:start w:val="1"/>
      <w:numFmt w:val="bullet"/>
      <w:lvlRestart w:val="0"/>
      <w:lvlText w:val="o"/>
      <w:lvlJc w:val="left"/>
      <w:pPr>
        <w:ind w:left="2422"/>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5" w:tplc="3A20368C">
      <w:start w:val="1"/>
      <w:numFmt w:val="bullet"/>
      <w:lvlText w:val="▪"/>
      <w:lvlJc w:val="left"/>
      <w:pPr>
        <w:ind w:left="2104"/>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6" w:tplc="ED660E72">
      <w:start w:val="1"/>
      <w:numFmt w:val="bullet"/>
      <w:lvlText w:val="•"/>
      <w:lvlJc w:val="left"/>
      <w:pPr>
        <w:ind w:left="2824"/>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7" w:tplc="AC3E371A">
      <w:start w:val="1"/>
      <w:numFmt w:val="bullet"/>
      <w:lvlText w:val="o"/>
      <w:lvlJc w:val="left"/>
      <w:pPr>
        <w:ind w:left="3544"/>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8" w:tplc="6EEE30AC">
      <w:start w:val="1"/>
      <w:numFmt w:val="bullet"/>
      <w:lvlText w:val="▪"/>
      <w:lvlJc w:val="left"/>
      <w:pPr>
        <w:ind w:left="4264"/>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abstractNum>
  <w:abstractNum w:abstractNumId="31" w15:restartNumberingAfterBreak="0">
    <w:nsid w:val="156754A9"/>
    <w:multiLevelType w:val="hybridMultilevel"/>
    <w:tmpl w:val="595234A2"/>
    <w:lvl w:ilvl="0" w:tplc="A9E43AE0">
      <w:start w:val="1"/>
      <w:numFmt w:val="bullet"/>
      <w:lvlText w:val="▪"/>
      <w:lvlJc w:val="left"/>
      <w:pPr>
        <w:ind w:left="1703"/>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1" w:tplc="19E8182C">
      <w:start w:val="1"/>
      <w:numFmt w:val="bullet"/>
      <w:lvlText w:val="o"/>
      <w:lvlJc w:val="left"/>
      <w:pPr>
        <w:ind w:left="1637"/>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2" w:tplc="B68C943A">
      <w:start w:val="1"/>
      <w:numFmt w:val="bullet"/>
      <w:lvlText w:val="▪"/>
      <w:lvlJc w:val="left"/>
      <w:pPr>
        <w:ind w:left="2357"/>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3" w:tplc="F47CC874">
      <w:start w:val="1"/>
      <w:numFmt w:val="bullet"/>
      <w:lvlText w:val="•"/>
      <w:lvlJc w:val="left"/>
      <w:pPr>
        <w:ind w:left="3077"/>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4" w:tplc="82823002">
      <w:start w:val="1"/>
      <w:numFmt w:val="bullet"/>
      <w:lvlText w:val="o"/>
      <w:lvlJc w:val="left"/>
      <w:pPr>
        <w:ind w:left="3797"/>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5" w:tplc="26A84BC2">
      <w:start w:val="1"/>
      <w:numFmt w:val="bullet"/>
      <w:lvlText w:val="▪"/>
      <w:lvlJc w:val="left"/>
      <w:pPr>
        <w:ind w:left="4517"/>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6" w:tplc="D520D9BA">
      <w:start w:val="1"/>
      <w:numFmt w:val="bullet"/>
      <w:lvlText w:val="•"/>
      <w:lvlJc w:val="left"/>
      <w:pPr>
        <w:ind w:left="5237"/>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7" w:tplc="6D92F7AC">
      <w:start w:val="1"/>
      <w:numFmt w:val="bullet"/>
      <w:lvlText w:val="o"/>
      <w:lvlJc w:val="left"/>
      <w:pPr>
        <w:ind w:left="5957"/>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8" w:tplc="3A30B024">
      <w:start w:val="1"/>
      <w:numFmt w:val="bullet"/>
      <w:lvlText w:val="▪"/>
      <w:lvlJc w:val="left"/>
      <w:pPr>
        <w:ind w:left="6677"/>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abstractNum>
  <w:abstractNum w:abstractNumId="32" w15:restartNumberingAfterBreak="0">
    <w:nsid w:val="156C7961"/>
    <w:multiLevelType w:val="hybridMultilevel"/>
    <w:tmpl w:val="7C0067B0"/>
    <w:lvl w:ilvl="0" w:tplc="5B460166">
      <w:start w:val="1"/>
      <w:numFmt w:val="bullet"/>
      <w:lvlText w:val="•"/>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087A7C04">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22F2191E">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D71E3A92">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476440FA">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297CE38A">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AB1854F0">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D174E360">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58AAF182">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33" w15:restartNumberingAfterBreak="0">
    <w:nsid w:val="17A66EAE"/>
    <w:multiLevelType w:val="hybridMultilevel"/>
    <w:tmpl w:val="BDA86892"/>
    <w:lvl w:ilvl="0" w:tplc="43BAAFAE">
      <w:start w:val="1"/>
      <w:numFmt w:val="bullet"/>
      <w:lvlText w:val="•"/>
      <w:lvlJc w:val="left"/>
      <w:pPr>
        <w:ind w:left="360"/>
      </w:pPr>
      <w:rPr>
        <w:rFonts w:ascii="Wingdings 3" w:eastAsia="Wingdings 3" w:hAnsi="Wingdings 3" w:cs="Wingdings 3"/>
        <w:b w:val="0"/>
        <w:i w:val="0"/>
        <w:strike w:val="0"/>
        <w:dstrike w:val="0"/>
        <w:color w:val="000000"/>
        <w:sz w:val="22"/>
        <w:szCs w:val="22"/>
        <w:u w:val="none" w:color="000000"/>
        <w:bdr w:val="none" w:sz="0" w:space="0" w:color="auto"/>
        <w:shd w:val="clear" w:color="auto" w:fill="auto"/>
        <w:vertAlign w:val="baseline"/>
      </w:rPr>
    </w:lvl>
    <w:lvl w:ilvl="1" w:tplc="2C28405A">
      <w:start w:val="1"/>
      <w:numFmt w:val="bullet"/>
      <w:lvlText w:val="o"/>
      <w:lvlJc w:val="left"/>
      <w:pPr>
        <w:ind w:left="880"/>
      </w:pPr>
      <w:rPr>
        <w:rFonts w:ascii="Wingdings 3" w:eastAsia="Wingdings 3" w:hAnsi="Wingdings 3" w:cs="Wingdings 3"/>
        <w:b w:val="0"/>
        <w:i w:val="0"/>
        <w:strike w:val="0"/>
        <w:dstrike w:val="0"/>
        <w:color w:val="000000"/>
        <w:sz w:val="22"/>
        <w:szCs w:val="22"/>
        <w:u w:val="none" w:color="000000"/>
        <w:bdr w:val="none" w:sz="0" w:space="0" w:color="auto"/>
        <w:shd w:val="clear" w:color="auto" w:fill="auto"/>
        <w:vertAlign w:val="baseline"/>
      </w:rPr>
    </w:lvl>
    <w:lvl w:ilvl="2" w:tplc="1640D3FE">
      <w:start w:val="1"/>
      <w:numFmt w:val="bullet"/>
      <w:lvlText w:val="▪"/>
      <w:lvlJc w:val="left"/>
      <w:pPr>
        <w:ind w:left="1400"/>
      </w:pPr>
      <w:rPr>
        <w:rFonts w:ascii="Wingdings 3" w:eastAsia="Wingdings 3" w:hAnsi="Wingdings 3" w:cs="Wingdings 3"/>
        <w:b w:val="0"/>
        <w:i w:val="0"/>
        <w:strike w:val="0"/>
        <w:dstrike w:val="0"/>
        <w:color w:val="000000"/>
        <w:sz w:val="22"/>
        <w:szCs w:val="22"/>
        <w:u w:val="none" w:color="000000"/>
        <w:bdr w:val="none" w:sz="0" w:space="0" w:color="auto"/>
        <w:shd w:val="clear" w:color="auto" w:fill="auto"/>
        <w:vertAlign w:val="baseline"/>
      </w:rPr>
    </w:lvl>
    <w:lvl w:ilvl="3" w:tplc="5EA8CB62">
      <w:start w:val="1"/>
      <w:numFmt w:val="bullet"/>
      <w:lvlRestart w:val="0"/>
      <w:lvlText w:val=""/>
      <w:lvlJc w:val="left"/>
      <w:pPr>
        <w:ind w:left="3503"/>
      </w:pPr>
      <w:rPr>
        <w:rFonts w:ascii="Wingdings 3" w:eastAsia="Wingdings 3" w:hAnsi="Wingdings 3" w:cs="Wingdings 3"/>
        <w:b w:val="0"/>
        <w:i w:val="0"/>
        <w:strike w:val="0"/>
        <w:dstrike w:val="0"/>
        <w:color w:val="000000"/>
        <w:sz w:val="22"/>
        <w:szCs w:val="22"/>
        <w:u w:val="none" w:color="000000"/>
        <w:bdr w:val="none" w:sz="0" w:space="0" w:color="auto"/>
        <w:shd w:val="clear" w:color="auto" w:fill="auto"/>
        <w:vertAlign w:val="baseline"/>
      </w:rPr>
    </w:lvl>
    <w:lvl w:ilvl="4" w:tplc="1CCAF1FA">
      <w:start w:val="1"/>
      <w:numFmt w:val="bullet"/>
      <w:lvlText w:val="o"/>
      <w:lvlJc w:val="left"/>
      <w:pPr>
        <w:ind w:left="2640"/>
      </w:pPr>
      <w:rPr>
        <w:rFonts w:ascii="Wingdings 3" w:eastAsia="Wingdings 3" w:hAnsi="Wingdings 3" w:cs="Wingdings 3"/>
        <w:b w:val="0"/>
        <w:i w:val="0"/>
        <w:strike w:val="0"/>
        <w:dstrike w:val="0"/>
        <w:color w:val="000000"/>
        <w:sz w:val="22"/>
        <w:szCs w:val="22"/>
        <w:u w:val="none" w:color="000000"/>
        <w:bdr w:val="none" w:sz="0" w:space="0" w:color="auto"/>
        <w:shd w:val="clear" w:color="auto" w:fill="auto"/>
        <w:vertAlign w:val="baseline"/>
      </w:rPr>
    </w:lvl>
    <w:lvl w:ilvl="5" w:tplc="C316C566">
      <w:start w:val="1"/>
      <w:numFmt w:val="bullet"/>
      <w:lvlText w:val="▪"/>
      <w:lvlJc w:val="left"/>
      <w:pPr>
        <w:ind w:left="3360"/>
      </w:pPr>
      <w:rPr>
        <w:rFonts w:ascii="Wingdings 3" w:eastAsia="Wingdings 3" w:hAnsi="Wingdings 3" w:cs="Wingdings 3"/>
        <w:b w:val="0"/>
        <w:i w:val="0"/>
        <w:strike w:val="0"/>
        <w:dstrike w:val="0"/>
        <w:color w:val="000000"/>
        <w:sz w:val="22"/>
        <w:szCs w:val="22"/>
        <w:u w:val="none" w:color="000000"/>
        <w:bdr w:val="none" w:sz="0" w:space="0" w:color="auto"/>
        <w:shd w:val="clear" w:color="auto" w:fill="auto"/>
        <w:vertAlign w:val="baseline"/>
      </w:rPr>
    </w:lvl>
    <w:lvl w:ilvl="6" w:tplc="96886B30">
      <w:start w:val="1"/>
      <w:numFmt w:val="bullet"/>
      <w:lvlText w:val="•"/>
      <w:lvlJc w:val="left"/>
      <w:pPr>
        <w:ind w:left="4080"/>
      </w:pPr>
      <w:rPr>
        <w:rFonts w:ascii="Wingdings 3" w:eastAsia="Wingdings 3" w:hAnsi="Wingdings 3" w:cs="Wingdings 3"/>
        <w:b w:val="0"/>
        <w:i w:val="0"/>
        <w:strike w:val="0"/>
        <w:dstrike w:val="0"/>
        <w:color w:val="000000"/>
        <w:sz w:val="22"/>
        <w:szCs w:val="22"/>
        <w:u w:val="none" w:color="000000"/>
        <w:bdr w:val="none" w:sz="0" w:space="0" w:color="auto"/>
        <w:shd w:val="clear" w:color="auto" w:fill="auto"/>
        <w:vertAlign w:val="baseline"/>
      </w:rPr>
    </w:lvl>
    <w:lvl w:ilvl="7" w:tplc="A1E68FB0">
      <w:start w:val="1"/>
      <w:numFmt w:val="bullet"/>
      <w:lvlText w:val="o"/>
      <w:lvlJc w:val="left"/>
      <w:pPr>
        <w:ind w:left="4800"/>
      </w:pPr>
      <w:rPr>
        <w:rFonts w:ascii="Wingdings 3" w:eastAsia="Wingdings 3" w:hAnsi="Wingdings 3" w:cs="Wingdings 3"/>
        <w:b w:val="0"/>
        <w:i w:val="0"/>
        <w:strike w:val="0"/>
        <w:dstrike w:val="0"/>
        <w:color w:val="000000"/>
        <w:sz w:val="22"/>
        <w:szCs w:val="22"/>
        <w:u w:val="none" w:color="000000"/>
        <w:bdr w:val="none" w:sz="0" w:space="0" w:color="auto"/>
        <w:shd w:val="clear" w:color="auto" w:fill="auto"/>
        <w:vertAlign w:val="baseline"/>
      </w:rPr>
    </w:lvl>
    <w:lvl w:ilvl="8" w:tplc="D010744E">
      <w:start w:val="1"/>
      <w:numFmt w:val="bullet"/>
      <w:lvlText w:val="▪"/>
      <w:lvlJc w:val="left"/>
      <w:pPr>
        <w:ind w:left="5520"/>
      </w:pPr>
      <w:rPr>
        <w:rFonts w:ascii="Wingdings 3" w:eastAsia="Wingdings 3" w:hAnsi="Wingdings 3" w:cs="Wingdings 3"/>
        <w:b w:val="0"/>
        <w:i w:val="0"/>
        <w:strike w:val="0"/>
        <w:dstrike w:val="0"/>
        <w:color w:val="000000"/>
        <w:sz w:val="22"/>
        <w:szCs w:val="22"/>
        <w:u w:val="none" w:color="000000"/>
        <w:bdr w:val="none" w:sz="0" w:space="0" w:color="auto"/>
        <w:shd w:val="clear" w:color="auto" w:fill="auto"/>
        <w:vertAlign w:val="baseline"/>
      </w:rPr>
    </w:lvl>
  </w:abstractNum>
  <w:abstractNum w:abstractNumId="34" w15:restartNumberingAfterBreak="0">
    <w:nsid w:val="196D1E66"/>
    <w:multiLevelType w:val="hybridMultilevel"/>
    <w:tmpl w:val="C7BC241C"/>
    <w:lvl w:ilvl="0" w:tplc="AC78E984">
      <w:start w:val="1"/>
      <w:numFmt w:val="bullet"/>
      <w:lvlText w:val="•"/>
      <w:lvlJc w:val="left"/>
      <w:pPr>
        <w:ind w:left="3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1" w:tplc="EE001DB2">
      <w:start w:val="1"/>
      <w:numFmt w:val="bullet"/>
      <w:lvlText w:val="o"/>
      <w:lvlJc w:val="left"/>
      <w:pPr>
        <w:ind w:left="81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2" w:tplc="A23A2DCE">
      <w:start w:val="1"/>
      <w:numFmt w:val="bullet"/>
      <w:lvlText w:val="▪"/>
      <w:lvlJc w:val="left"/>
      <w:pPr>
        <w:ind w:left="12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3" w:tplc="A7E81612">
      <w:start w:val="1"/>
      <w:numFmt w:val="bullet"/>
      <w:lvlText w:val="•"/>
      <w:lvlJc w:val="left"/>
      <w:pPr>
        <w:ind w:left="171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4" w:tplc="08982F8C">
      <w:start w:val="1"/>
      <w:numFmt w:val="bullet"/>
      <w:lvlRestart w:val="0"/>
      <w:lvlText w:val="▪"/>
      <w:lvlJc w:val="left"/>
      <w:pPr>
        <w:ind w:left="21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5" w:tplc="7ED41FA2">
      <w:start w:val="1"/>
      <w:numFmt w:val="bullet"/>
      <w:lvlText w:val="▪"/>
      <w:lvlJc w:val="left"/>
      <w:pPr>
        <w:ind w:left="28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6" w:tplc="02140EBE">
      <w:start w:val="1"/>
      <w:numFmt w:val="bullet"/>
      <w:lvlText w:val="•"/>
      <w:lvlJc w:val="left"/>
      <w:pPr>
        <w:ind w:left="360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7" w:tplc="F1D29278">
      <w:start w:val="1"/>
      <w:numFmt w:val="bullet"/>
      <w:lvlText w:val="o"/>
      <w:lvlJc w:val="left"/>
      <w:pPr>
        <w:ind w:left="432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8" w:tplc="B10A6018">
      <w:start w:val="1"/>
      <w:numFmt w:val="bullet"/>
      <w:lvlText w:val="▪"/>
      <w:lvlJc w:val="left"/>
      <w:pPr>
        <w:ind w:left="504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abstractNum>
  <w:abstractNum w:abstractNumId="35" w15:restartNumberingAfterBreak="0">
    <w:nsid w:val="1B4151E1"/>
    <w:multiLevelType w:val="hybridMultilevel"/>
    <w:tmpl w:val="CC9C2992"/>
    <w:lvl w:ilvl="0" w:tplc="35CC5C24">
      <w:start w:val="1"/>
      <w:numFmt w:val="bullet"/>
      <w:lvlText w:val="•"/>
      <w:lvlJc w:val="left"/>
      <w:pPr>
        <w:ind w:left="168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42C61BDA">
      <w:start w:val="1"/>
      <w:numFmt w:val="bullet"/>
      <w:lvlText w:val="▪"/>
      <w:lvlJc w:val="left"/>
      <w:pPr>
        <w:ind w:left="3143"/>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2" w:tplc="F618840A">
      <w:start w:val="1"/>
      <w:numFmt w:val="bullet"/>
      <w:lvlText w:val="▪"/>
      <w:lvlJc w:val="left"/>
      <w:pPr>
        <w:ind w:left="252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3" w:tplc="F530D43E">
      <w:start w:val="1"/>
      <w:numFmt w:val="bullet"/>
      <w:lvlText w:val="•"/>
      <w:lvlJc w:val="left"/>
      <w:pPr>
        <w:ind w:left="324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4" w:tplc="F9C8F2E2">
      <w:start w:val="1"/>
      <w:numFmt w:val="bullet"/>
      <w:lvlText w:val="o"/>
      <w:lvlJc w:val="left"/>
      <w:pPr>
        <w:ind w:left="39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5" w:tplc="627A469E">
      <w:start w:val="1"/>
      <w:numFmt w:val="bullet"/>
      <w:lvlText w:val="▪"/>
      <w:lvlJc w:val="left"/>
      <w:pPr>
        <w:ind w:left="46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6" w:tplc="7208FEC8">
      <w:start w:val="1"/>
      <w:numFmt w:val="bullet"/>
      <w:lvlText w:val="•"/>
      <w:lvlJc w:val="left"/>
      <w:pPr>
        <w:ind w:left="540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7" w:tplc="F7D40F4E">
      <w:start w:val="1"/>
      <w:numFmt w:val="bullet"/>
      <w:lvlText w:val="o"/>
      <w:lvlJc w:val="left"/>
      <w:pPr>
        <w:ind w:left="612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8" w:tplc="7C94B1D8">
      <w:start w:val="1"/>
      <w:numFmt w:val="bullet"/>
      <w:lvlText w:val="▪"/>
      <w:lvlJc w:val="left"/>
      <w:pPr>
        <w:ind w:left="684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abstractNum>
  <w:abstractNum w:abstractNumId="36" w15:restartNumberingAfterBreak="0">
    <w:nsid w:val="1BC34E5A"/>
    <w:multiLevelType w:val="hybridMultilevel"/>
    <w:tmpl w:val="5478D98E"/>
    <w:lvl w:ilvl="0" w:tplc="BD982416">
      <w:start w:val="1"/>
      <w:numFmt w:val="bullet"/>
      <w:lvlText w:val="•"/>
      <w:lvlJc w:val="left"/>
      <w:pPr>
        <w:ind w:left="36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1" w:tplc="C71861C6">
      <w:start w:val="1"/>
      <w:numFmt w:val="bullet"/>
      <w:lvlText w:val="o"/>
      <w:lvlJc w:val="left"/>
      <w:pPr>
        <w:ind w:left="72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2" w:tplc="52EE0CA4">
      <w:start w:val="1"/>
      <w:numFmt w:val="bullet"/>
      <w:lvlText w:val="▪"/>
      <w:lvlJc w:val="left"/>
      <w:pPr>
        <w:ind w:left="108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3" w:tplc="4BA09E54">
      <w:start w:val="1"/>
      <w:numFmt w:val="bullet"/>
      <w:lvlRestart w:val="0"/>
      <w:lvlText w:val="o"/>
      <w:lvlJc w:val="left"/>
      <w:pPr>
        <w:ind w:left="2422"/>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4" w:tplc="80CA27DE">
      <w:start w:val="1"/>
      <w:numFmt w:val="bullet"/>
      <w:lvlText w:val="o"/>
      <w:lvlJc w:val="left"/>
      <w:pPr>
        <w:ind w:left="216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5" w:tplc="D9EE2D34">
      <w:start w:val="1"/>
      <w:numFmt w:val="bullet"/>
      <w:lvlText w:val="▪"/>
      <w:lvlJc w:val="left"/>
      <w:pPr>
        <w:ind w:left="288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6" w:tplc="B032F366">
      <w:start w:val="1"/>
      <w:numFmt w:val="bullet"/>
      <w:lvlText w:val="•"/>
      <w:lvlJc w:val="left"/>
      <w:pPr>
        <w:ind w:left="360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7" w:tplc="5BC63EF0">
      <w:start w:val="1"/>
      <w:numFmt w:val="bullet"/>
      <w:lvlText w:val="o"/>
      <w:lvlJc w:val="left"/>
      <w:pPr>
        <w:ind w:left="432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8" w:tplc="F2846020">
      <w:start w:val="1"/>
      <w:numFmt w:val="bullet"/>
      <w:lvlText w:val="▪"/>
      <w:lvlJc w:val="left"/>
      <w:pPr>
        <w:ind w:left="504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abstractNum>
  <w:abstractNum w:abstractNumId="37" w15:restartNumberingAfterBreak="0">
    <w:nsid w:val="1BF009EA"/>
    <w:multiLevelType w:val="hybridMultilevel"/>
    <w:tmpl w:val="F6B4090A"/>
    <w:lvl w:ilvl="0" w:tplc="3146A69A">
      <w:start w:val="1"/>
      <w:numFmt w:val="bullet"/>
      <w:lvlText w:val="•"/>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EB22015A">
      <w:start w:val="1"/>
      <w:numFmt w:val="bullet"/>
      <w:lvlText w:val="o"/>
      <w:lvlJc w:val="left"/>
      <w:pPr>
        <w:ind w:left="144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2" w:tplc="10F87CBC">
      <w:start w:val="1"/>
      <w:numFmt w:val="bullet"/>
      <w:lvlText w:val="▪"/>
      <w:lvlJc w:val="left"/>
      <w:pPr>
        <w:ind w:left="2159"/>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3" w:tplc="BA7A5CC4">
      <w:start w:val="1"/>
      <w:numFmt w:val="bullet"/>
      <w:lvlText w:val="•"/>
      <w:lvlJc w:val="left"/>
      <w:pPr>
        <w:ind w:left="28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4" w:tplc="5E903A58">
      <w:start w:val="1"/>
      <w:numFmt w:val="bullet"/>
      <w:lvlText w:val="o"/>
      <w:lvlJc w:val="left"/>
      <w:pPr>
        <w:ind w:left="360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5" w:tplc="B11E440A">
      <w:start w:val="1"/>
      <w:numFmt w:val="bullet"/>
      <w:lvlText w:val="▪"/>
      <w:lvlJc w:val="left"/>
      <w:pPr>
        <w:ind w:left="432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6" w:tplc="9C52797C">
      <w:start w:val="1"/>
      <w:numFmt w:val="bullet"/>
      <w:lvlText w:val="•"/>
      <w:lvlJc w:val="left"/>
      <w:pPr>
        <w:ind w:left="504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7" w:tplc="EA289340">
      <w:start w:val="1"/>
      <w:numFmt w:val="bullet"/>
      <w:lvlText w:val="o"/>
      <w:lvlJc w:val="left"/>
      <w:pPr>
        <w:ind w:left="57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8" w:tplc="88EE8E6C">
      <w:start w:val="1"/>
      <w:numFmt w:val="bullet"/>
      <w:lvlText w:val="▪"/>
      <w:lvlJc w:val="left"/>
      <w:pPr>
        <w:ind w:left="64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abstractNum>
  <w:abstractNum w:abstractNumId="38" w15:restartNumberingAfterBreak="0">
    <w:nsid w:val="1C5C22E1"/>
    <w:multiLevelType w:val="hybridMultilevel"/>
    <w:tmpl w:val="AEDCA1BC"/>
    <w:lvl w:ilvl="0" w:tplc="234679CA">
      <w:start w:val="1"/>
      <w:numFmt w:val="bullet"/>
      <w:lvlText w:val="•"/>
      <w:lvlJc w:val="left"/>
      <w:pPr>
        <w:ind w:left="3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1" w:tplc="CC5442FA">
      <w:start w:val="1"/>
      <w:numFmt w:val="bullet"/>
      <w:lvlText w:val="o"/>
      <w:lvlJc w:val="left"/>
      <w:pPr>
        <w:ind w:left="180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2" w:tplc="EC482AC8">
      <w:start w:val="1"/>
      <w:numFmt w:val="bullet"/>
      <w:lvlRestart w:val="0"/>
      <w:lvlText w:val="▪"/>
      <w:lvlJc w:val="left"/>
      <w:pPr>
        <w:ind w:left="4583"/>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3" w:tplc="9FF281BE">
      <w:start w:val="1"/>
      <w:numFmt w:val="bullet"/>
      <w:lvlText w:val="•"/>
      <w:lvlJc w:val="left"/>
      <w:pPr>
        <w:ind w:left="3961"/>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4" w:tplc="B6B4A97C">
      <w:start w:val="1"/>
      <w:numFmt w:val="bullet"/>
      <w:lvlText w:val="o"/>
      <w:lvlJc w:val="left"/>
      <w:pPr>
        <w:ind w:left="4681"/>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5" w:tplc="85FC9472">
      <w:start w:val="1"/>
      <w:numFmt w:val="bullet"/>
      <w:lvlText w:val="▪"/>
      <w:lvlJc w:val="left"/>
      <w:pPr>
        <w:ind w:left="5401"/>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6" w:tplc="7E26FA68">
      <w:start w:val="1"/>
      <w:numFmt w:val="bullet"/>
      <w:lvlText w:val="•"/>
      <w:lvlJc w:val="left"/>
      <w:pPr>
        <w:ind w:left="6121"/>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7" w:tplc="29AC2668">
      <w:start w:val="1"/>
      <w:numFmt w:val="bullet"/>
      <w:lvlText w:val="o"/>
      <w:lvlJc w:val="left"/>
      <w:pPr>
        <w:ind w:left="6841"/>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8" w:tplc="B3425A8E">
      <w:start w:val="1"/>
      <w:numFmt w:val="bullet"/>
      <w:lvlText w:val="▪"/>
      <w:lvlJc w:val="left"/>
      <w:pPr>
        <w:ind w:left="7561"/>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abstractNum>
  <w:abstractNum w:abstractNumId="39" w15:restartNumberingAfterBreak="0">
    <w:nsid w:val="1C8714BC"/>
    <w:multiLevelType w:val="hybridMultilevel"/>
    <w:tmpl w:val="38766F1C"/>
    <w:lvl w:ilvl="0" w:tplc="E9EC8F2C">
      <w:start w:val="1"/>
      <w:numFmt w:val="bullet"/>
      <w:lvlText w:val="•"/>
      <w:lvlJc w:val="left"/>
      <w:pPr>
        <w:ind w:left="3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2AC424E8">
      <w:start w:val="1"/>
      <w:numFmt w:val="bullet"/>
      <w:lvlText w:val="o"/>
      <w:lvlJc w:val="left"/>
      <w:pPr>
        <w:ind w:left="7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3AC2B4F4">
      <w:start w:val="1"/>
      <w:numFmt w:val="bullet"/>
      <w:lvlText w:val="▪"/>
      <w:lvlJc w:val="left"/>
      <w:pPr>
        <w:ind w:left="10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71CE879C">
      <w:start w:val="1"/>
      <w:numFmt w:val="bullet"/>
      <w:lvlRestart w:val="0"/>
      <w:lvlText w:val="–"/>
      <w:lvlJc w:val="left"/>
      <w:pPr>
        <w:ind w:left="14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0EE24B36">
      <w:start w:val="1"/>
      <w:numFmt w:val="bullet"/>
      <w:lvlText w:val="o"/>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E29C21F6">
      <w:start w:val="1"/>
      <w:numFmt w:val="bullet"/>
      <w:lvlText w:val="▪"/>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480445A8">
      <w:start w:val="1"/>
      <w:numFmt w:val="bullet"/>
      <w:lvlText w:val="•"/>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C3148DC2">
      <w:start w:val="1"/>
      <w:numFmt w:val="bullet"/>
      <w:lvlText w:val="o"/>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E2F46FA6">
      <w:start w:val="1"/>
      <w:numFmt w:val="bullet"/>
      <w:lvlText w:val="▪"/>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40" w15:restartNumberingAfterBreak="0">
    <w:nsid w:val="1D1035F7"/>
    <w:multiLevelType w:val="hybridMultilevel"/>
    <w:tmpl w:val="FC84FD78"/>
    <w:lvl w:ilvl="0" w:tplc="74EAB45A">
      <w:start w:val="1"/>
      <w:numFmt w:val="bullet"/>
      <w:lvlText w:val="•"/>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70ACF078">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CA12B18E">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0DD62C44">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7C38DCD8">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D50E051A">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32BA9B08">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30326DE4">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59688564">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41" w15:restartNumberingAfterBreak="0">
    <w:nsid w:val="1D836B2A"/>
    <w:multiLevelType w:val="hybridMultilevel"/>
    <w:tmpl w:val="D626F2D2"/>
    <w:lvl w:ilvl="0" w:tplc="1204A2AE">
      <w:start w:val="1"/>
      <w:numFmt w:val="bullet"/>
      <w:lvlText w:val="•"/>
      <w:lvlJc w:val="left"/>
      <w:pPr>
        <w:ind w:left="70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56F2E8BC">
      <w:start w:val="1"/>
      <w:numFmt w:val="bullet"/>
      <w:lvlText w:val=""/>
      <w:lvlJc w:val="left"/>
      <w:pPr>
        <w:ind w:left="705"/>
      </w:pPr>
      <w:rPr>
        <w:rFonts w:ascii="Wingdings 3" w:eastAsia="Wingdings 3" w:hAnsi="Wingdings 3" w:cs="Wingdings 3"/>
        <w:b w:val="0"/>
        <w:i w:val="0"/>
        <w:strike w:val="0"/>
        <w:dstrike w:val="0"/>
        <w:color w:val="000000"/>
        <w:sz w:val="22"/>
        <w:szCs w:val="22"/>
        <w:u w:val="none" w:color="000000"/>
        <w:bdr w:val="none" w:sz="0" w:space="0" w:color="auto"/>
        <w:shd w:val="clear" w:color="auto" w:fill="auto"/>
        <w:vertAlign w:val="baseline"/>
      </w:rPr>
    </w:lvl>
    <w:lvl w:ilvl="2" w:tplc="20723098">
      <w:start w:val="1"/>
      <w:numFmt w:val="bullet"/>
      <w:lvlText w:val="▪"/>
      <w:lvlJc w:val="left"/>
      <w:pPr>
        <w:ind w:left="1654"/>
      </w:pPr>
      <w:rPr>
        <w:rFonts w:ascii="Wingdings 3" w:eastAsia="Wingdings 3" w:hAnsi="Wingdings 3" w:cs="Wingdings 3"/>
        <w:b w:val="0"/>
        <w:i w:val="0"/>
        <w:strike w:val="0"/>
        <w:dstrike w:val="0"/>
        <w:color w:val="000000"/>
        <w:sz w:val="22"/>
        <w:szCs w:val="22"/>
        <w:u w:val="none" w:color="000000"/>
        <w:bdr w:val="none" w:sz="0" w:space="0" w:color="auto"/>
        <w:shd w:val="clear" w:color="auto" w:fill="auto"/>
        <w:vertAlign w:val="baseline"/>
      </w:rPr>
    </w:lvl>
    <w:lvl w:ilvl="3" w:tplc="C520FD20">
      <w:start w:val="1"/>
      <w:numFmt w:val="bullet"/>
      <w:lvlText w:val="•"/>
      <w:lvlJc w:val="left"/>
      <w:pPr>
        <w:ind w:left="2374"/>
      </w:pPr>
      <w:rPr>
        <w:rFonts w:ascii="Wingdings 3" w:eastAsia="Wingdings 3" w:hAnsi="Wingdings 3" w:cs="Wingdings 3"/>
        <w:b w:val="0"/>
        <w:i w:val="0"/>
        <w:strike w:val="0"/>
        <w:dstrike w:val="0"/>
        <w:color w:val="000000"/>
        <w:sz w:val="22"/>
        <w:szCs w:val="22"/>
        <w:u w:val="none" w:color="000000"/>
        <w:bdr w:val="none" w:sz="0" w:space="0" w:color="auto"/>
        <w:shd w:val="clear" w:color="auto" w:fill="auto"/>
        <w:vertAlign w:val="baseline"/>
      </w:rPr>
    </w:lvl>
    <w:lvl w:ilvl="4" w:tplc="54D263F2">
      <w:start w:val="1"/>
      <w:numFmt w:val="bullet"/>
      <w:lvlText w:val="o"/>
      <w:lvlJc w:val="left"/>
      <w:pPr>
        <w:ind w:left="3094"/>
      </w:pPr>
      <w:rPr>
        <w:rFonts w:ascii="Wingdings 3" w:eastAsia="Wingdings 3" w:hAnsi="Wingdings 3" w:cs="Wingdings 3"/>
        <w:b w:val="0"/>
        <w:i w:val="0"/>
        <w:strike w:val="0"/>
        <w:dstrike w:val="0"/>
        <w:color w:val="000000"/>
        <w:sz w:val="22"/>
        <w:szCs w:val="22"/>
        <w:u w:val="none" w:color="000000"/>
        <w:bdr w:val="none" w:sz="0" w:space="0" w:color="auto"/>
        <w:shd w:val="clear" w:color="auto" w:fill="auto"/>
        <w:vertAlign w:val="baseline"/>
      </w:rPr>
    </w:lvl>
    <w:lvl w:ilvl="5" w:tplc="B2BA3DF8">
      <w:start w:val="1"/>
      <w:numFmt w:val="bullet"/>
      <w:lvlText w:val="▪"/>
      <w:lvlJc w:val="left"/>
      <w:pPr>
        <w:ind w:left="3814"/>
      </w:pPr>
      <w:rPr>
        <w:rFonts w:ascii="Wingdings 3" w:eastAsia="Wingdings 3" w:hAnsi="Wingdings 3" w:cs="Wingdings 3"/>
        <w:b w:val="0"/>
        <w:i w:val="0"/>
        <w:strike w:val="0"/>
        <w:dstrike w:val="0"/>
        <w:color w:val="000000"/>
        <w:sz w:val="22"/>
        <w:szCs w:val="22"/>
        <w:u w:val="none" w:color="000000"/>
        <w:bdr w:val="none" w:sz="0" w:space="0" w:color="auto"/>
        <w:shd w:val="clear" w:color="auto" w:fill="auto"/>
        <w:vertAlign w:val="baseline"/>
      </w:rPr>
    </w:lvl>
    <w:lvl w:ilvl="6" w:tplc="B364AA74">
      <w:start w:val="1"/>
      <w:numFmt w:val="bullet"/>
      <w:lvlText w:val="•"/>
      <w:lvlJc w:val="left"/>
      <w:pPr>
        <w:ind w:left="4534"/>
      </w:pPr>
      <w:rPr>
        <w:rFonts w:ascii="Wingdings 3" w:eastAsia="Wingdings 3" w:hAnsi="Wingdings 3" w:cs="Wingdings 3"/>
        <w:b w:val="0"/>
        <w:i w:val="0"/>
        <w:strike w:val="0"/>
        <w:dstrike w:val="0"/>
        <w:color w:val="000000"/>
        <w:sz w:val="22"/>
        <w:szCs w:val="22"/>
        <w:u w:val="none" w:color="000000"/>
        <w:bdr w:val="none" w:sz="0" w:space="0" w:color="auto"/>
        <w:shd w:val="clear" w:color="auto" w:fill="auto"/>
        <w:vertAlign w:val="baseline"/>
      </w:rPr>
    </w:lvl>
    <w:lvl w:ilvl="7" w:tplc="9B08129E">
      <w:start w:val="1"/>
      <w:numFmt w:val="bullet"/>
      <w:lvlText w:val="o"/>
      <w:lvlJc w:val="left"/>
      <w:pPr>
        <w:ind w:left="5254"/>
      </w:pPr>
      <w:rPr>
        <w:rFonts w:ascii="Wingdings 3" w:eastAsia="Wingdings 3" w:hAnsi="Wingdings 3" w:cs="Wingdings 3"/>
        <w:b w:val="0"/>
        <w:i w:val="0"/>
        <w:strike w:val="0"/>
        <w:dstrike w:val="0"/>
        <w:color w:val="000000"/>
        <w:sz w:val="22"/>
        <w:szCs w:val="22"/>
        <w:u w:val="none" w:color="000000"/>
        <w:bdr w:val="none" w:sz="0" w:space="0" w:color="auto"/>
        <w:shd w:val="clear" w:color="auto" w:fill="auto"/>
        <w:vertAlign w:val="baseline"/>
      </w:rPr>
    </w:lvl>
    <w:lvl w:ilvl="8" w:tplc="956AA2CC">
      <w:start w:val="1"/>
      <w:numFmt w:val="bullet"/>
      <w:lvlText w:val="▪"/>
      <w:lvlJc w:val="left"/>
      <w:pPr>
        <w:ind w:left="5974"/>
      </w:pPr>
      <w:rPr>
        <w:rFonts w:ascii="Wingdings 3" w:eastAsia="Wingdings 3" w:hAnsi="Wingdings 3" w:cs="Wingdings 3"/>
        <w:b w:val="0"/>
        <w:i w:val="0"/>
        <w:strike w:val="0"/>
        <w:dstrike w:val="0"/>
        <w:color w:val="000000"/>
        <w:sz w:val="22"/>
        <w:szCs w:val="22"/>
        <w:u w:val="none" w:color="000000"/>
        <w:bdr w:val="none" w:sz="0" w:space="0" w:color="auto"/>
        <w:shd w:val="clear" w:color="auto" w:fill="auto"/>
        <w:vertAlign w:val="baseline"/>
      </w:rPr>
    </w:lvl>
  </w:abstractNum>
  <w:abstractNum w:abstractNumId="42" w15:restartNumberingAfterBreak="0">
    <w:nsid w:val="1E4D2D00"/>
    <w:multiLevelType w:val="hybridMultilevel"/>
    <w:tmpl w:val="2F203F86"/>
    <w:lvl w:ilvl="0" w:tplc="544423F0">
      <w:start w:val="1"/>
      <w:numFmt w:val="bullet"/>
      <w:lvlText w:val="•"/>
      <w:lvlJc w:val="left"/>
      <w:pPr>
        <w:ind w:left="3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19F6717A">
      <w:start w:val="1"/>
      <w:numFmt w:val="bullet"/>
      <w:lvlText w:val="o"/>
      <w:lvlJc w:val="left"/>
      <w:pPr>
        <w:ind w:left="9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C58ADF08">
      <w:start w:val="1"/>
      <w:numFmt w:val="bullet"/>
      <w:lvlRestart w:val="0"/>
      <w:lvlText w:val="–"/>
      <w:lvlJc w:val="left"/>
      <w:pPr>
        <w:ind w:left="14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ECC860B2">
      <w:start w:val="1"/>
      <w:numFmt w:val="bullet"/>
      <w:lvlText w:val="•"/>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22F6ACAA">
      <w:start w:val="1"/>
      <w:numFmt w:val="bullet"/>
      <w:lvlText w:val="o"/>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9FC282D4">
      <w:start w:val="1"/>
      <w:numFmt w:val="bullet"/>
      <w:lvlText w:val="▪"/>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84E00FF2">
      <w:start w:val="1"/>
      <w:numFmt w:val="bullet"/>
      <w:lvlText w:val="•"/>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3BC204B0">
      <w:start w:val="1"/>
      <w:numFmt w:val="bullet"/>
      <w:lvlText w:val="o"/>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22B27EB0">
      <w:start w:val="1"/>
      <w:numFmt w:val="bullet"/>
      <w:lvlText w:val="▪"/>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43" w15:restartNumberingAfterBreak="0">
    <w:nsid w:val="20C54A84"/>
    <w:multiLevelType w:val="hybridMultilevel"/>
    <w:tmpl w:val="C1F204E6"/>
    <w:lvl w:ilvl="0" w:tplc="3F8ADF82">
      <w:start w:val="5"/>
      <w:numFmt w:val="decimal"/>
      <w:lvlText w:val="%1)"/>
      <w:lvlJc w:val="left"/>
      <w:pPr>
        <w:ind w:left="1324"/>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1" w:tplc="14F8ACBA">
      <w:start w:val="1"/>
      <w:numFmt w:val="bullet"/>
      <w:lvlText w:val="▪"/>
      <w:lvlJc w:val="left"/>
      <w:pPr>
        <w:ind w:left="1687"/>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2" w:tplc="F9EEC724">
      <w:start w:val="1"/>
      <w:numFmt w:val="bullet"/>
      <w:lvlText w:val="▪"/>
      <w:lvlJc w:val="left"/>
      <w:pPr>
        <w:ind w:left="1327"/>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3" w:tplc="480428D4">
      <w:start w:val="1"/>
      <w:numFmt w:val="bullet"/>
      <w:lvlText w:val="o"/>
      <w:lvlJc w:val="left"/>
      <w:pPr>
        <w:ind w:left="2422"/>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4" w:tplc="D8A611B0">
      <w:start w:val="1"/>
      <w:numFmt w:val="bullet"/>
      <w:lvlText w:val="o"/>
      <w:lvlJc w:val="left"/>
      <w:pPr>
        <w:ind w:left="216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5" w:tplc="E68AFD6E">
      <w:start w:val="1"/>
      <w:numFmt w:val="bullet"/>
      <w:lvlText w:val="▪"/>
      <w:lvlJc w:val="left"/>
      <w:pPr>
        <w:ind w:left="288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6" w:tplc="EC484A64">
      <w:start w:val="1"/>
      <w:numFmt w:val="bullet"/>
      <w:lvlText w:val="•"/>
      <w:lvlJc w:val="left"/>
      <w:pPr>
        <w:ind w:left="360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7" w:tplc="5EBA5B0C">
      <w:start w:val="1"/>
      <w:numFmt w:val="bullet"/>
      <w:lvlText w:val="o"/>
      <w:lvlJc w:val="left"/>
      <w:pPr>
        <w:ind w:left="432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8" w:tplc="46848E5A">
      <w:start w:val="1"/>
      <w:numFmt w:val="bullet"/>
      <w:lvlText w:val="▪"/>
      <w:lvlJc w:val="left"/>
      <w:pPr>
        <w:ind w:left="504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abstractNum>
  <w:abstractNum w:abstractNumId="44" w15:restartNumberingAfterBreak="0">
    <w:nsid w:val="22A55769"/>
    <w:multiLevelType w:val="hybridMultilevel"/>
    <w:tmpl w:val="32F661AA"/>
    <w:lvl w:ilvl="0" w:tplc="1A06A61A">
      <w:start w:val="7"/>
      <w:numFmt w:val="decimal"/>
      <w:lvlText w:val="%1)"/>
      <w:lvlJc w:val="left"/>
      <w:pPr>
        <w:ind w:left="1212"/>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1" w:tplc="B43034F2">
      <w:start w:val="1"/>
      <w:numFmt w:val="lowerLetter"/>
      <w:lvlText w:val="%2"/>
      <w:lvlJc w:val="left"/>
      <w:pPr>
        <w:ind w:left="108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2" w:tplc="944811FE">
      <w:start w:val="1"/>
      <w:numFmt w:val="lowerRoman"/>
      <w:lvlText w:val="%3"/>
      <w:lvlJc w:val="left"/>
      <w:pPr>
        <w:ind w:left="180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3" w:tplc="97DE86BA">
      <w:start w:val="1"/>
      <w:numFmt w:val="decimal"/>
      <w:lvlText w:val="%4"/>
      <w:lvlJc w:val="left"/>
      <w:pPr>
        <w:ind w:left="252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4" w:tplc="37A8AA00">
      <w:start w:val="1"/>
      <w:numFmt w:val="lowerLetter"/>
      <w:lvlText w:val="%5"/>
      <w:lvlJc w:val="left"/>
      <w:pPr>
        <w:ind w:left="324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5" w:tplc="770A200E">
      <w:start w:val="1"/>
      <w:numFmt w:val="lowerRoman"/>
      <w:lvlText w:val="%6"/>
      <w:lvlJc w:val="left"/>
      <w:pPr>
        <w:ind w:left="396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6" w:tplc="FEA2426E">
      <w:start w:val="1"/>
      <w:numFmt w:val="decimal"/>
      <w:lvlText w:val="%7"/>
      <w:lvlJc w:val="left"/>
      <w:pPr>
        <w:ind w:left="468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7" w:tplc="EB8872C4">
      <w:start w:val="1"/>
      <w:numFmt w:val="lowerLetter"/>
      <w:lvlText w:val="%8"/>
      <w:lvlJc w:val="left"/>
      <w:pPr>
        <w:ind w:left="540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8" w:tplc="3F1A3F94">
      <w:start w:val="1"/>
      <w:numFmt w:val="lowerRoman"/>
      <w:lvlText w:val="%9"/>
      <w:lvlJc w:val="left"/>
      <w:pPr>
        <w:ind w:left="612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abstractNum>
  <w:abstractNum w:abstractNumId="45" w15:restartNumberingAfterBreak="0">
    <w:nsid w:val="235775A4"/>
    <w:multiLevelType w:val="hybridMultilevel"/>
    <w:tmpl w:val="D40C862A"/>
    <w:lvl w:ilvl="0" w:tplc="9F7CFEFE">
      <w:start w:val="1"/>
      <w:numFmt w:val="bullet"/>
      <w:lvlText w:val="•"/>
      <w:lvlJc w:val="left"/>
      <w:pPr>
        <w:ind w:left="71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0FE89D86">
      <w:start w:val="1"/>
      <w:numFmt w:val="bullet"/>
      <w:lvlText w:val="o"/>
      <w:lvlJc w:val="left"/>
      <w:pPr>
        <w:ind w:left="1439"/>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CA827B92">
      <w:start w:val="1"/>
      <w:numFmt w:val="bullet"/>
      <w:lvlText w:val="▪"/>
      <w:lvlJc w:val="left"/>
      <w:pPr>
        <w:ind w:left="2159"/>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0E681DDA">
      <w:start w:val="1"/>
      <w:numFmt w:val="bullet"/>
      <w:lvlText w:val="•"/>
      <w:lvlJc w:val="left"/>
      <w:pPr>
        <w:ind w:left="287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78445002">
      <w:start w:val="1"/>
      <w:numFmt w:val="bullet"/>
      <w:lvlText w:val="o"/>
      <w:lvlJc w:val="left"/>
      <w:pPr>
        <w:ind w:left="3599"/>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D29C4EAE">
      <w:start w:val="1"/>
      <w:numFmt w:val="bullet"/>
      <w:lvlText w:val="▪"/>
      <w:lvlJc w:val="left"/>
      <w:pPr>
        <w:ind w:left="4319"/>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EB3AC124">
      <w:start w:val="1"/>
      <w:numFmt w:val="bullet"/>
      <w:lvlText w:val="•"/>
      <w:lvlJc w:val="left"/>
      <w:pPr>
        <w:ind w:left="503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02FCDB14">
      <w:start w:val="1"/>
      <w:numFmt w:val="bullet"/>
      <w:lvlText w:val="o"/>
      <w:lvlJc w:val="left"/>
      <w:pPr>
        <w:ind w:left="5759"/>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3CDC2E1C">
      <w:start w:val="1"/>
      <w:numFmt w:val="bullet"/>
      <w:lvlText w:val="▪"/>
      <w:lvlJc w:val="left"/>
      <w:pPr>
        <w:ind w:left="6479"/>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46" w15:restartNumberingAfterBreak="0">
    <w:nsid w:val="23A709BE"/>
    <w:multiLevelType w:val="hybridMultilevel"/>
    <w:tmpl w:val="E780CFD2"/>
    <w:lvl w:ilvl="0" w:tplc="3084BE72">
      <w:start w:val="1"/>
      <w:numFmt w:val="bullet"/>
      <w:lvlText w:val="•"/>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D1EAAF6E">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C03C4AA8">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87CC115E">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9000BC5C">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9B9AF12E">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288E49DA">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986264D0">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04DA6E02">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47" w15:restartNumberingAfterBreak="0">
    <w:nsid w:val="23D0181D"/>
    <w:multiLevelType w:val="hybridMultilevel"/>
    <w:tmpl w:val="A2981320"/>
    <w:lvl w:ilvl="0" w:tplc="31503D6A">
      <w:start w:val="1"/>
      <w:numFmt w:val="bullet"/>
      <w:lvlText w:val="•"/>
      <w:lvlJc w:val="left"/>
      <w:pPr>
        <w:ind w:left="36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1" w:tplc="98DE06E0">
      <w:start w:val="1"/>
      <w:numFmt w:val="bullet"/>
      <w:lvlText w:val="o"/>
      <w:lvlJc w:val="left"/>
      <w:pPr>
        <w:ind w:left="804"/>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2" w:tplc="3EA47228">
      <w:start w:val="1"/>
      <w:numFmt w:val="bullet"/>
      <w:lvlText w:val="▪"/>
      <w:lvlJc w:val="left"/>
      <w:pPr>
        <w:ind w:left="1248"/>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3" w:tplc="C6380768">
      <w:start w:val="1"/>
      <w:numFmt w:val="bullet"/>
      <w:lvlText w:val="•"/>
      <w:lvlJc w:val="left"/>
      <w:pPr>
        <w:ind w:left="1692"/>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4" w:tplc="7E46CC22">
      <w:start w:val="1"/>
      <w:numFmt w:val="bullet"/>
      <w:lvlRestart w:val="0"/>
      <w:lvlText w:val="o"/>
      <w:lvlJc w:val="left"/>
      <w:pPr>
        <w:ind w:left="3119"/>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5" w:tplc="D6B6ABAE">
      <w:start w:val="1"/>
      <w:numFmt w:val="bullet"/>
      <w:lvlText w:val="▪"/>
      <w:lvlJc w:val="left"/>
      <w:pPr>
        <w:ind w:left="2856"/>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6" w:tplc="A716A59C">
      <w:start w:val="1"/>
      <w:numFmt w:val="bullet"/>
      <w:lvlText w:val="•"/>
      <w:lvlJc w:val="left"/>
      <w:pPr>
        <w:ind w:left="3576"/>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7" w:tplc="D6BCA73E">
      <w:start w:val="1"/>
      <w:numFmt w:val="bullet"/>
      <w:lvlText w:val="o"/>
      <w:lvlJc w:val="left"/>
      <w:pPr>
        <w:ind w:left="4296"/>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8" w:tplc="8748448C">
      <w:start w:val="1"/>
      <w:numFmt w:val="bullet"/>
      <w:lvlText w:val="▪"/>
      <w:lvlJc w:val="left"/>
      <w:pPr>
        <w:ind w:left="5016"/>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abstractNum>
  <w:abstractNum w:abstractNumId="48" w15:restartNumberingAfterBreak="0">
    <w:nsid w:val="24993B6B"/>
    <w:multiLevelType w:val="hybridMultilevel"/>
    <w:tmpl w:val="6496650C"/>
    <w:lvl w:ilvl="0" w:tplc="EB0CDC24">
      <w:start w:val="1"/>
      <w:numFmt w:val="decimal"/>
      <w:lvlText w:val="%1."/>
      <w:lvlJc w:val="left"/>
      <w:pPr>
        <w:ind w:left="7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CBF27D10">
      <w:start w:val="1"/>
      <w:numFmt w:val="lowerLetter"/>
      <w:lvlText w:val="%2"/>
      <w:lvlJc w:val="left"/>
      <w:pPr>
        <w:ind w:left="14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47C6084A">
      <w:start w:val="1"/>
      <w:numFmt w:val="lowerRoman"/>
      <w:lvlText w:val="%3"/>
      <w:lvlJc w:val="left"/>
      <w:pPr>
        <w:ind w:left="21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6452F626">
      <w:start w:val="1"/>
      <w:numFmt w:val="decimal"/>
      <w:lvlText w:val="%4"/>
      <w:lvlJc w:val="left"/>
      <w:pPr>
        <w:ind w:left="28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D88AE836">
      <w:start w:val="1"/>
      <w:numFmt w:val="lowerLetter"/>
      <w:lvlText w:val="%5"/>
      <w:lvlJc w:val="left"/>
      <w:pPr>
        <w:ind w:left="36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26362B6A">
      <w:start w:val="1"/>
      <w:numFmt w:val="lowerRoman"/>
      <w:lvlText w:val="%6"/>
      <w:lvlJc w:val="left"/>
      <w:pPr>
        <w:ind w:left="43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028896C4">
      <w:start w:val="1"/>
      <w:numFmt w:val="decimal"/>
      <w:lvlText w:val="%7"/>
      <w:lvlJc w:val="left"/>
      <w:pPr>
        <w:ind w:left="50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572ED388">
      <w:start w:val="1"/>
      <w:numFmt w:val="lowerLetter"/>
      <w:lvlText w:val="%8"/>
      <w:lvlJc w:val="left"/>
      <w:pPr>
        <w:ind w:left="57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AB30EEA0">
      <w:start w:val="1"/>
      <w:numFmt w:val="lowerRoman"/>
      <w:lvlText w:val="%9"/>
      <w:lvlJc w:val="left"/>
      <w:pPr>
        <w:ind w:left="64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49" w15:restartNumberingAfterBreak="0">
    <w:nsid w:val="24D9471D"/>
    <w:multiLevelType w:val="hybridMultilevel"/>
    <w:tmpl w:val="D6C4D1AE"/>
    <w:lvl w:ilvl="0" w:tplc="9A78996A">
      <w:start w:val="1"/>
      <w:numFmt w:val="bullet"/>
      <w:lvlText w:val="•"/>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E3AAAB24">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183284D4">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36AA7BD0">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69F445DC">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99F0027A">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5FA6FF44">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84764BC8">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918C1DAE">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50" w15:restartNumberingAfterBreak="0">
    <w:nsid w:val="25295B76"/>
    <w:multiLevelType w:val="hybridMultilevel"/>
    <w:tmpl w:val="19482C7C"/>
    <w:lvl w:ilvl="0" w:tplc="F2347206">
      <w:start w:val="1"/>
      <w:numFmt w:val="bullet"/>
      <w:lvlText w:val="•"/>
      <w:lvlJc w:val="left"/>
      <w:pPr>
        <w:ind w:left="3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BF0CD73A">
      <w:start w:val="1"/>
      <w:numFmt w:val="bullet"/>
      <w:lvlText w:val="o"/>
      <w:lvlJc w:val="left"/>
      <w:pPr>
        <w:ind w:left="7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863E80F0">
      <w:start w:val="1"/>
      <w:numFmt w:val="bullet"/>
      <w:lvlText w:val="▪"/>
      <w:lvlJc w:val="left"/>
      <w:pPr>
        <w:ind w:left="10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11D6891E">
      <w:start w:val="1"/>
      <w:numFmt w:val="bullet"/>
      <w:lvlRestart w:val="0"/>
      <w:lvlText w:val="–"/>
      <w:lvlJc w:val="left"/>
      <w:pPr>
        <w:ind w:left="14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D7BE2D90">
      <w:start w:val="1"/>
      <w:numFmt w:val="bullet"/>
      <w:lvlText w:val="o"/>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4C5006C2">
      <w:start w:val="1"/>
      <w:numFmt w:val="bullet"/>
      <w:lvlText w:val="▪"/>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B22A6230">
      <w:start w:val="1"/>
      <w:numFmt w:val="bullet"/>
      <w:lvlText w:val="•"/>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4B6C075A">
      <w:start w:val="1"/>
      <w:numFmt w:val="bullet"/>
      <w:lvlText w:val="o"/>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4920E430">
      <w:start w:val="1"/>
      <w:numFmt w:val="bullet"/>
      <w:lvlText w:val="▪"/>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51" w15:restartNumberingAfterBreak="0">
    <w:nsid w:val="26500E55"/>
    <w:multiLevelType w:val="hybridMultilevel"/>
    <w:tmpl w:val="0666E18E"/>
    <w:lvl w:ilvl="0" w:tplc="A5486B2E">
      <w:start w:val="1"/>
      <w:numFmt w:val="bullet"/>
      <w:lvlText w:val="•"/>
      <w:lvlJc w:val="left"/>
      <w:pPr>
        <w:ind w:left="3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582AA7F4">
      <w:start w:val="1"/>
      <w:numFmt w:val="bullet"/>
      <w:lvlText w:val="•"/>
      <w:lvlJc w:val="left"/>
      <w:pPr>
        <w:ind w:left="169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D8DC02A0">
      <w:start w:val="1"/>
      <w:numFmt w:val="bullet"/>
      <w:lvlText w:val="▪"/>
      <w:lvlJc w:val="left"/>
      <w:pPr>
        <w:ind w:left="1374"/>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1002A2AA">
      <w:start w:val="1"/>
      <w:numFmt w:val="bullet"/>
      <w:lvlText w:val="•"/>
      <w:lvlJc w:val="left"/>
      <w:pPr>
        <w:ind w:left="2094"/>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CF2A3CBA">
      <w:start w:val="1"/>
      <w:numFmt w:val="bullet"/>
      <w:lvlText w:val="o"/>
      <w:lvlJc w:val="left"/>
      <w:pPr>
        <w:ind w:left="2814"/>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F8F0C8F0">
      <w:start w:val="1"/>
      <w:numFmt w:val="bullet"/>
      <w:lvlText w:val="▪"/>
      <w:lvlJc w:val="left"/>
      <w:pPr>
        <w:ind w:left="3534"/>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52E45E02">
      <w:start w:val="1"/>
      <w:numFmt w:val="bullet"/>
      <w:lvlText w:val="•"/>
      <w:lvlJc w:val="left"/>
      <w:pPr>
        <w:ind w:left="4254"/>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0010ACA4">
      <w:start w:val="1"/>
      <w:numFmt w:val="bullet"/>
      <w:lvlText w:val="o"/>
      <w:lvlJc w:val="left"/>
      <w:pPr>
        <w:ind w:left="4974"/>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9424C808">
      <w:start w:val="1"/>
      <w:numFmt w:val="bullet"/>
      <w:lvlText w:val="▪"/>
      <w:lvlJc w:val="left"/>
      <w:pPr>
        <w:ind w:left="5694"/>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52" w15:restartNumberingAfterBreak="0">
    <w:nsid w:val="26ED1205"/>
    <w:multiLevelType w:val="hybridMultilevel"/>
    <w:tmpl w:val="059A359C"/>
    <w:lvl w:ilvl="0" w:tplc="2B40ADA0">
      <w:start w:val="9"/>
      <w:numFmt w:val="decimal"/>
      <w:lvlText w:val="%1)"/>
      <w:lvlJc w:val="left"/>
      <w:pPr>
        <w:ind w:left="1214"/>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1" w:tplc="5D90D870">
      <w:start w:val="1"/>
      <w:numFmt w:val="lowerLetter"/>
      <w:lvlText w:val="%2"/>
      <w:lvlJc w:val="left"/>
      <w:pPr>
        <w:ind w:left="108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2" w:tplc="BEF2EEF0">
      <w:start w:val="1"/>
      <w:numFmt w:val="lowerRoman"/>
      <w:lvlText w:val="%3"/>
      <w:lvlJc w:val="left"/>
      <w:pPr>
        <w:ind w:left="180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3" w:tplc="1C205140">
      <w:start w:val="1"/>
      <w:numFmt w:val="decimal"/>
      <w:lvlText w:val="%4"/>
      <w:lvlJc w:val="left"/>
      <w:pPr>
        <w:ind w:left="252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4" w:tplc="71846C92">
      <w:start w:val="1"/>
      <w:numFmt w:val="lowerLetter"/>
      <w:lvlText w:val="%5"/>
      <w:lvlJc w:val="left"/>
      <w:pPr>
        <w:ind w:left="324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5" w:tplc="8FD69110">
      <w:start w:val="1"/>
      <w:numFmt w:val="lowerRoman"/>
      <w:lvlText w:val="%6"/>
      <w:lvlJc w:val="left"/>
      <w:pPr>
        <w:ind w:left="396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6" w:tplc="85929B14">
      <w:start w:val="1"/>
      <w:numFmt w:val="decimal"/>
      <w:lvlText w:val="%7"/>
      <w:lvlJc w:val="left"/>
      <w:pPr>
        <w:ind w:left="468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7" w:tplc="CE56727A">
      <w:start w:val="1"/>
      <w:numFmt w:val="lowerLetter"/>
      <w:lvlText w:val="%8"/>
      <w:lvlJc w:val="left"/>
      <w:pPr>
        <w:ind w:left="540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8" w:tplc="26E44BCA">
      <w:start w:val="1"/>
      <w:numFmt w:val="lowerRoman"/>
      <w:lvlText w:val="%9"/>
      <w:lvlJc w:val="left"/>
      <w:pPr>
        <w:ind w:left="612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abstractNum>
  <w:abstractNum w:abstractNumId="53" w15:restartNumberingAfterBreak="0">
    <w:nsid w:val="27081652"/>
    <w:multiLevelType w:val="hybridMultilevel"/>
    <w:tmpl w:val="D6A40822"/>
    <w:lvl w:ilvl="0" w:tplc="8048B126">
      <w:start w:val="1"/>
      <w:numFmt w:val="bullet"/>
      <w:lvlText w:val="•"/>
      <w:lvlJc w:val="left"/>
      <w:pPr>
        <w:ind w:left="3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1" w:tplc="76ACFF62">
      <w:start w:val="1"/>
      <w:numFmt w:val="bullet"/>
      <w:lvlText w:val="o"/>
      <w:lvlJc w:val="left"/>
      <w:pPr>
        <w:ind w:left="944"/>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2" w:tplc="DD942AB8">
      <w:start w:val="1"/>
      <w:numFmt w:val="bullet"/>
      <w:lvlRestart w:val="0"/>
      <w:lvlText w:val="▪"/>
      <w:lvlJc w:val="left"/>
      <w:pPr>
        <w:ind w:left="3455"/>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3" w:tplc="5CF21C7A">
      <w:start w:val="1"/>
      <w:numFmt w:val="bullet"/>
      <w:lvlText w:val="•"/>
      <w:lvlJc w:val="left"/>
      <w:pPr>
        <w:ind w:left="2248"/>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4" w:tplc="EAECFF32">
      <w:start w:val="1"/>
      <w:numFmt w:val="bullet"/>
      <w:lvlText w:val="o"/>
      <w:lvlJc w:val="left"/>
      <w:pPr>
        <w:ind w:left="2968"/>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5" w:tplc="D7C8D5AE">
      <w:start w:val="1"/>
      <w:numFmt w:val="bullet"/>
      <w:lvlText w:val="▪"/>
      <w:lvlJc w:val="left"/>
      <w:pPr>
        <w:ind w:left="3688"/>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6" w:tplc="EAF2CF18">
      <w:start w:val="1"/>
      <w:numFmt w:val="bullet"/>
      <w:lvlText w:val="•"/>
      <w:lvlJc w:val="left"/>
      <w:pPr>
        <w:ind w:left="4408"/>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7" w:tplc="7B68D2A0">
      <w:start w:val="1"/>
      <w:numFmt w:val="bullet"/>
      <w:lvlText w:val="o"/>
      <w:lvlJc w:val="left"/>
      <w:pPr>
        <w:ind w:left="5128"/>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8" w:tplc="C4F0A69E">
      <w:start w:val="1"/>
      <w:numFmt w:val="bullet"/>
      <w:lvlText w:val="▪"/>
      <w:lvlJc w:val="left"/>
      <w:pPr>
        <w:ind w:left="5848"/>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abstractNum>
  <w:abstractNum w:abstractNumId="54" w15:restartNumberingAfterBreak="0">
    <w:nsid w:val="27D85077"/>
    <w:multiLevelType w:val="hybridMultilevel"/>
    <w:tmpl w:val="5776ACE6"/>
    <w:lvl w:ilvl="0" w:tplc="6B5649C2">
      <w:start w:val="1"/>
      <w:numFmt w:val="bullet"/>
      <w:lvlText w:val="•"/>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FABCC438">
      <w:start w:val="1"/>
      <w:numFmt w:val="bullet"/>
      <w:lvlText w:val="o"/>
      <w:lvlJc w:val="left"/>
      <w:pPr>
        <w:ind w:left="1439"/>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24B8FF74">
      <w:start w:val="1"/>
      <w:numFmt w:val="bullet"/>
      <w:lvlText w:val="▪"/>
      <w:lvlJc w:val="left"/>
      <w:pPr>
        <w:ind w:left="2159"/>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95043D0A">
      <w:start w:val="1"/>
      <w:numFmt w:val="bullet"/>
      <w:lvlText w:val="•"/>
      <w:lvlJc w:val="left"/>
      <w:pPr>
        <w:ind w:left="287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16C4C1F6">
      <w:start w:val="1"/>
      <w:numFmt w:val="bullet"/>
      <w:lvlText w:val="o"/>
      <w:lvlJc w:val="left"/>
      <w:pPr>
        <w:ind w:left="3599"/>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84D8B45A">
      <w:start w:val="1"/>
      <w:numFmt w:val="bullet"/>
      <w:lvlText w:val="▪"/>
      <w:lvlJc w:val="left"/>
      <w:pPr>
        <w:ind w:left="4319"/>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63C857E0">
      <w:start w:val="1"/>
      <w:numFmt w:val="bullet"/>
      <w:lvlText w:val="•"/>
      <w:lvlJc w:val="left"/>
      <w:pPr>
        <w:ind w:left="503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815C0F04">
      <w:start w:val="1"/>
      <w:numFmt w:val="bullet"/>
      <w:lvlText w:val="o"/>
      <w:lvlJc w:val="left"/>
      <w:pPr>
        <w:ind w:left="5759"/>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552855D0">
      <w:start w:val="1"/>
      <w:numFmt w:val="bullet"/>
      <w:lvlText w:val="▪"/>
      <w:lvlJc w:val="left"/>
      <w:pPr>
        <w:ind w:left="6479"/>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55" w15:restartNumberingAfterBreak="0">
    <w:nsid w:val="29FB3D62"/>
    <w:multiLevelType w:val="hybridMultilevel"/>
    <w:tmpl w:val="2BBE91C6"/>
    <w:lvl w:ilvl="0" w:tplc="C8562F10">
      <w:start w:val="1"/>
      <w:numFmt w:val="bullet"/>
      <w:lvlText w:val="•"/>
      <w:lvlJc w:val="left"/>
      <w:pPr>
        <w:ind w:left="3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02D855FA">
      <w:start w:val="1"/>
      <w:numFmt w:val="bullet"/>
      <w:lvlText w:val="o"/>
      <w:lvlJc w:val="left"/>
      <w:pPr>
        <w:ind w:left="7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D7103B2A">
      <w:start w:val="1"/>
      <w:numFmt w:val="bullet"/>
      <w:lvlText w:val="▪"/>
      <w:lvlJc w:val="left"/>
      <w:pPr>
        <w:ind w:left="10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19C064EC">
      <w:start w:val="1"/>
      <w:numFmt w:val="bullet"/>
      <w:lvlRestart w:val="0"/>
      <w:lvlText w:val="•"/>
      <w:lvlJc w:val="left"/>
      <w:pPr>
        <w:ind w:left="143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3FF03C0A">
      <w:start w:val="1"/>
      <w:numFmt w:val="bullet"/>
      <w:lvlText w:val="o"/>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D48A4C10">
      <w:start w:val="1"/>
      <w:numFmt w:val="bullet"/>
      <w:lvlText w:val="▪"/>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74BAA15C">
      <w:start w:val="1"/>
      <w:numFmt w:val="bullet"/>
      <w:lvlText w:val="•"/>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D36C4F52">
      <w:start w:val="1"/>
      <w:numFmt w:val="bullet"/>
      <w:lvlText w:val="o"/>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61B03308">
      <w:start w:val="1"/>
      <w:numFmt w:val="bullet"/>
      <w:lvlText w:val="▪"/>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56" w15:restartNumberingAfterBreak="0">
    <w:nsid w:val="2ACE62D1"/>
    <w:multiLevelType w:val="hybridMultilevel"/>
    <w:tmpl w:val="8A2C1A36"/>
    <w:lvl w:ilvl="0" w:tplc="09BA64BE">
      <w:start w:val="1"/>
      <w:numFmt w:val="bullet"/>
      <w:lvlText w:val="•"/>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2266074A">
      <w:start w:val="1"/>
      <w:numFmt w:val="bullet"/>
      <w:lvlText w:val="o"/>
      <w:lvlJc w:val="left"/>
      <w:pPr>
        <w:ind w:left="2421"/>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2" w:tplc="0178D5D4">
      <w:start w:val="1"/>
      <w:numFmt w:val="bullet"/>
      <w:lvlText w:val="▪"/>
      <w:lvlJc w:val="left"/>
      <w:pPr>
        <w:ind w:left="216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3" w:tplc="9D845044">
      <w:start w:val="1"/>
      <w:numFmt w:val="bullet"/>
      <w:lvlText w:val="•"/>
      <w:lvlJc w:val="left"/>
      <w:pPr>
        <w:ind w:left="288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4" w:tplc="900EFE84">
      <w:start w:val="1"/>
      <w:numFmt w:val="bullet"/>
      <w:lvlText w:val="o"/>
      <w:lvlJc w:val="left"/>
      <w:pPr>
        <w:ind w:left="360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5" w:tplc="9E4EAB62">
      <w:start w:val="1"/>
      <w:numFmt w:val="bullet"/>
      <w:lvlText w:val="▪"/>
      <w:lvlJc w:val="left"/>
      <w:pPr>
        <w:ind w:left="432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6" w:tplc="8398CCE0">
      <w:start w:val="1"/>
      <w:numFmt w:val="bullet"/>
      <w:lvlText w:val="•"/>
      <w:lvlJc w:val="left"/>
      <w:pPr>
        <w:ind w:left="504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7" w:tplc="4B043906">
      <w:start w:val="1"/>
      <w:numFmt w:val="bullet"/>
      <w:lvlText w:val="o"/>
      <w:lvlJc w:val="left"/>
      <w:pPr>
        <w:ind w:left="576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8" w:tplc="F13A04AC">
      <w:start w:val="1"/>
      <w:numFmt w:val="bullet"/>
      <w:lvlText w:val="▪"/>
      <w:lvlJc w:val="left"/>
      <w:pPr>
        <w:ind w:left="648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abstractNum>
  <w:abstractNum w:abstractNumId="57" w15:restartNumberingAfterBreak="0">
    <w:nsid w:val="2B6217BC"/>
    <w:multiLevelType w:val="hybridMultilevel"/>
    <w:tmpl w:val="881655E2"/>
    <w:lvl w:ilvl="0" w:tplc="2EEEB3DA">
      <w:start w:val="1"/>
      <w:numFmt w:val="bullet"/>
      <w:lvlText w:val="•"/>
      <w:lvlJc w:val="left"/>
      <w:pPr>
        <w:ind w:left="3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1" w:tplc="4DE83BEC">
      <w:start w:val="1"/>
      <w:numFmt w:val="bullet"/>
      <w:lvlText w:val="o"/>
      <w:lvlJc w:val="left"/>
      <w:pPr>
        <w:ind w:left="6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2" w:tplc="5DD069EE">
      <w:start w:val="1"/>
      <w:numFmt w:val="bullet"/>
      <w:lvlText w:val="▪"/>
      <w:lvlJc w:val="left"/>
      <w:pPr>
        <w:ind w:left="9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3" w:tplc="637889C2">
      <w:start w:val="1"/>
      <w:numFmt w:val="bullet"/>
      <w:lvlText w:val="•"/>
      <w:lvlJc w:val="left"/>
      <w:pPr>
        <w:ind w:left="12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4" w:tplc="57A83BEE">
      <w:start w:val="1"/>
      <w:numFmt w:val="bullet"/>
      <w:lvlText w:val="o"/>
      <w:lvlJc w:val="left"/>
      <w:pPr>
        <w:ind w:left="15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5" w:tplc="A2CC14B4">
      <w:start w:val="1"/>
      <w:numFmt w:val="bullet"/>
      <w:lvlText w:val="▪"/>
      <w:lvlJc w:val="left"/>
      <w:pPr>
        <w:ind w:left="18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6" w:tplc="AF92F118">
      <w:start w:val="1"/>
      <w:numFmt w:val="bullet"/>
      <w:lvlRestart w:val="0"/>
      <w:lvlText w:val="▪"/>
      <w:lvlJc w:val="left"/>
      <w:pPr>
        <w:ind w:left="3131"/>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7" w:tplc="C45A6522">
      <w:start w:val="1"/>
      <w:numFmt w:val="bullet"/>
      <w:lvlText w:val="o"/>
      <w:lvlJc w:val="left"/>
      <w:pPr>
        <w:ind w:left="28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8" w:tplc="48A076A4">
      <w:start w:val="1"/>
      <w:numFmt w:val="bullet"/>
      <w:lvlText w:val="▪"/>
      <w:lvlJc w:val="left"/>
      <w:pPr>
        <w:ind w:left="360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abstractNum>
  <w:abstractNum w:abstractNumId="58" w15:restartNumberingAfterBreak="0">
    <w:nsid w:val="2BFC0BF7"/>
    <w:multiLevelType w:val="hybridMultilevel"/>
    <w:tmpl w:val="4FB68198"/>
    <w:lvl w:ilvl="0" w:tplc="0D8E587E">
      <w:start w:val="1"/>
      <w:numFmt w:val="bullet"/>
      <w:lvlText w:val="•"/>
      <w:lvlJc w:val="left"/>
      <w:pPr>
        <w:ind w:left="36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1" w:tplc="4B56801E">
      <w:start w:val="1"/>
      <w:numFmt w:val="bullet"/>
      <w:lvlText w:val="o"/>
      <w:lvlJc w:val="left"/>
      <w:pPr>
        <w:ind w:left="90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2" w:tplc="7B6696A4">
      <w:start w:val="1"/>
      <w:numFmt w:val="bullet"/>
      <w:lvlRestart w:val="0"/>
      <w:lvlText w:val="o"/>
      <w:lvlJc w:val="left"/>
      <w:pPr>
        <w:ind w:left="144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3" w:tplc="867A6EB0">
      <w:start w:val="1"/>
      <w:numFmt w:val="bullet"/>
      <w:lvlText w:val="•"/>
      <w:lvlJc w:val="left"/>
      <w:pPr>
        <w:ind w:left="216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4" w:tplc="CB144EB2">
      <w:start w:val="1"/>
      <w:numFmt w:val="bullet"/>
      <w:lvlText w:val="o"/>
      <w:lvlJc w:val="left"/>
      <w:pPr>
        <w:ind w:left="288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5" w:tplc="6102294A">
      <w:start w:val="1"/>
      <w:numFmt w:val="bullet"/>
      <w:lvlText w:val="▪"/>
      <w:lvlJc w:val="left"/>
      <w:pPr>
        <w:ind w:left="360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6" w:tplc="4FCA8360">
      <w:start w:val="1"/>
      <w:numFmt w:val="bullet"/>
      <w:lvlText w:val="•"/>
      <w:lvlJc w:val="left"/>
      <w:pPr>
        <w:ind w:left="432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7" w:tplc="58B6CCEC">
      <w:start w:val="1"/>
      <w:numFmt w:val="bullet"/>
      <w:lvlText w:val="o"/>
      <w:lvlJc w:val="left"/>
      <w:pPr>
        <w:ind w:left="504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8" w:tplc="250A6BD0">
      <w:start w:val="1"/>
      <w:numFmt w:val="bullet"/>
      <w:lvlText w:val="▪"/>
      <w:lvlJc w:val="left"/>
      <w:pPr>
        <w:ind w:left="576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abstractNum>
  <w:abstractNum w:abstractNumId="59" w15:restartNumberingAfterBreak="0">
    <w:nsid w:val="2C1B5153"/>
    <w:multiLevelType w:val="hybridMultilevel"/>
    <w:tmpl w:val="4724A544"/>
    <w:lvl w:ilvl="0" w:tplc="B360DAB6">
      <w:start w:val="1"/>
      <w:numFmt w:val="bullet"/>
      <w:lvlText w:val="•"/>
      <w:lvlJc w:val="left"/>
      <w:pPr>
        <w:ind w:left="3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1" w:tplc="2CD44C08">
      <w:start w:val="1"/>
      <w:numFmt w:val="bullet"/>
      <w:lvlText w:val="o"/>
      <w:lvlJc w:val="left"/>
      <w:pPr>
        <w:ind w:left="84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2" w:tplc="3C76D908">
      <w:start w:val="1"/>
      <w:numFmt w:val="bullet"/>
      <w:lvlText w:val="▪"/>
      <w:lvlJc w:val="left"/>
      <w:pPr>
        <w:ind w:left="132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3" w:tplc="9BBC18FE">
      <w:start w:val="1"/>
      <w:numFmt w:val="bullet"/>
      <w:lvlRestart w:val="0"/>
      <w:lvlText w:val="▪"/>
      <w:lvlJc w:val="left"/>
      <w:pPr>
        <w:ind w:left="3143"/>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4" w:tplc="42C61F42">
      <w:start w:val="1"/>
      <w:numFmt w:val="bullet"/>
      <w:lvlText w:val="o"/>
      <w:lvlJc w:val="left"/>
      <w:pPr>
        <w:ind w:left="252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5" w:tplc="678E0A40">
      <w:start w:val="1"/>
      <w:numFmt w:val="bullet"/>
      <w:lvlText w:val="▪"/>
      <w:lvlJc w:val="left"/>
      <w:pPr>
        <w:ind w:left="324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6" w:tplc="7CA0AA90">
      <w:start w:val="1"/>
      <w:numFmt w:val="bullet"/>
      <w:lvlText w:val="•"/>
      <w:lvlJc w:val="left"/>
      <w:pPr>
        <w:ind w:left="39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7" w:tplc="EF58CB3E">
      <w:start w:val="1"/>
      <w:numFmt w:val="bullet"/>
      <w:lvlText w:val="o"/>
      <w:lvlJc w:val="left"/>
      <w:pPr>
        <w:ind w:left="46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8" w:tplc="ACA00F18">
      <w:start w:val="1"/>
      <w:numFmt w:val="bullet"/>
      <w:lvlText w:val="▪"/>
      <w:lvlJc w:val="left"/>
      <w:pPr>
        <w:ind w:left="540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abstractNum>
  <w:abstractNum w:abstractNumId="60" w15:restartNumberingAfterBreak="0">
    <w:nsid w:val="2C1D1176"/>
    <w:multiLevelType w:val="hybridMultilevel"/>
    <w:tmpl w:val="01F6B6EE"/>
    <w:lvl w:ilvl="0" w:tplc="7A5CC0D8">
      <w:start w:val="1"/>
      <w:numFmt w:val="bullet"/>
      <w:lvlText w:val="•"/>
      <w:lvlJc w:val="left"/>
      <w:pPr>
        <w:ind w:left="3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CA105EC4">
      <w:start w:val="1"/>
      <w:numFmt w:val="bullet"/>
      <w:lvlText w:val="•"/>
      <w:lvlJc w:val="left"/>
      <w:pPr>
        <w:ind w:left="7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F9DC2C78">
      <w:start w:val="1"/>
      <w:numFmt w:val="bullet"/>
      <w:lvlText w:val="▪"/>
      <w:lvlJc w:val="left"/>
      <w:pPr>
        <w:ind w:left="14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6F023286">
      <w:start w:val="1"/>
      <w:numFmt w:val="bullet"/>
      <w:lvlText w:val="•"/>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84A4064C">
      <w:start w:val="1"/>
      <w:numFmt w:val="bullet"/>
      <w:lvlText w:val="o"/>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1144A3A8">
      <w:start w:val="1"/>
      <w:numFmt w:val="bullet"/>
      <w:lvlText w:val="▪"/>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0E0059A8">
      <w:start w:val="1"/>
      <w:numFmt w:val="bullet"/>
      <w:lvlText w:val="•"/>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E5268BD8">
      <w:start w:val="1"/>
      <w:numFmt w:val="bullet"/>
      <w:lvlText w:val="o"/>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5DC4C5F0">
      <w:start w:val="1"/>
      <w:numFmt w:val="bullet"/>
      <w:lvlText w:val="▪"/>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61" w15:restartNumberingAfterBreak="0">
    <w:nsid w:val="2DBC3B2B"/>
    <w:multiLevelType w:val="hybridMultilevel"/>
    <w:tmpl w:val="3C90EC78"/>
    <w:lvl w:ilvl="0" w:tplc="72ACC902">
      <w:start w:val="1"/>
      <w:numFmt w:val="bullet"/>
      <w:lvlText w:val="•"/>
      <w:lvlJc w:val="left"/>
      <w:pPr>
        <w:ind w:left="36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1" w:tplc="F0020D60">
      <w:start w:val="1"/>
      <w:numFmt w:val="bullet"/>
      <w:lvlText w:val="o"/>
      <w:lvlJc w:val="left"/>
      <w:pPr>
        <w:ind w:left="90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2" w:tplc="5612723A">
      <w:start w:val="1"/>
      <w:numFmt w:val="bullet"/>
      <w:lvlRestart w:val="0"/>
      <w:lvlText w:val="o"/>
      <w:lvlJc w:val="left"/>
      <w:pPr>
        <w:ind w:left="144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3" w:tplc="8A02013C">
      <w:start w:val="1"/>
      <w:numFmt w:val="bullet"/>
      <w:lvlText w:val="•"/>
      <w:lvlJc w:val="left"/>
      <w:pPr>
        <w:ind w:left="216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4" w:tplc="D75460E4">
      <w:start w:val="1"/>
      <w:numFmt w:val="bullet"/>
      <w:lvlText w:val="o"/>
      <w:lvlJc w:val="left"/>
      <w:pPr>
        <w:ind w:left="288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5" w:tplc="7D4C533A">
      <w:start w:val="1"/>
      <w:numFmt w:val="bullet"/>
      <w:lvlText w:val="▪"/>
      <w:lvlJc w:val="left"/>
      <w:pPr>
        <w:ind w:left="360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6" w:tplc="70CE1E06">
      <w:start w:val="1"/>
      <w:numFmt w:val="bullet"/>
      <w:lvlText w:val="•"/>
      <w:lvlJc w:val="left"/>
      <w:pPr>
        <w:ind w:left="432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7" w:tplc="48B26164">
      <w:start w:val="1"/>
      <w:numFmt w:val="bullet"/>
      <w:lvlText w:val="o"/>
      <w:lvlJc w:val="left"/>
      <w:pPr>
        <w:ind w:left="504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8" w:tplc="BD8C44F0">
      <w:start w:val="1"/>
      <w:numFmt w:val="bullet"/>
      <w:lvlText w:val="▪"/>
      <w:lvlJc w:val="left"/>
      <w:pPr>
        <w:ind w:left="576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abstractNum>
  <w:abstractNum w:abstractNumId="62" w15:restartNumberingAfterBreak="0">
    <w:nsid w:val="2DCF0A32"/>
    <w:multiLevelType w:val="hybridMultilevel"/>
    <w:tmpl w:val="C46035D2"/>
    <w:lvl w:ilvl="0" w:tplc="3C086760">
      <w:start w:val="1"/>
      <w:numFmt w:val="bullet"/>
      <w:lvlText w:val="•"/>
      <w:lvlJc w:val="left"/>
      <w:pPr>
        <w:ind w:left="36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1" w:tplc="613EDC26">
      <w:start w:val="1"/>
      <w:numFmt w:val="bullet"/>
      <w:lvlText w:val="o"/>
      <w:lvlJc w:val="left"/>
      <w:pPr>
        <w:ind w:left="60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2" w:tplc="4686EE26">
      <w:start w:val="1"/>
      <w:numFmt w:val="bullet"/>
      <w:lvlRestart w:val="0"/>
      <w:lvlText w:val="o"/>
      <w:lvlJc w:val="left"/>
      <w:pPr>
        <w:ind w:left="1702"/>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3" w:tplc="D78480DC">
      <w:start w:val="1"/>
      <w:numFmt w:val="bullet"/>
      <w:lvlText w:val="•"/>
      <w:lvlJc w:val="left"/>
      <w:pPr>
        <w:ind w:left="156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4" w:tplc="EC202A62">
      <w:start w:val="1"/>
      <w:numFmt w:val="bullet"/>
      <w:lvlText w:val="o"/>
      <w:lvlJc w:val="left"/>
      <w:pPr>
        <w:ind w:left="228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5" w:tplc="397CB580">
      <w:start w:val="1"/>
      <w:numFmt w:val="bullet"/>
      <w:lvlText w:val="▪"/>
      <w:lvlJc w:val="left"/>
      <w:pPr>
        <w:ind w:left="300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6" w:tplc="9C4CA546">
      <w:start w:val="1"/>
      <w:numFmt w:val="bullet"/>
      <w:lvlText w:val="•"/>
      <w:lvlJc w:val="left"/>
      <w:pPr>
        <w:ind w:left="372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7" w:tplc="D7A42E96">
      <w:start w:val="1"/>
      <w:numFmt w:val="bullet"/>
      <w:lvlText w:val="o"/>
      <w:lvlJc w:val="left"/>
      <w:pPr>
        <w:ind w:left="444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8" w:tplc="8C181C4A">
      <w:start w:val="1"/>
      <w:numFmt w:val="bullet"/>
      <w:lvlText w:val="▪"/>
      <w:lvlJc w:val="left"/>
      <w:pPr>
        <w:ind w:left="516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abstractNum>
  <w:abstractNum w:abstractNumId="63" w15:restartNumberingAfterBreak="0">
    <w:nsid w:val="2FD77E44"/>
    <w:multiLevelType w:val="hybridMultilevel"/>
    <w:tmpl w:val="84401ED4"/>
    <w:lvl w:ilvl="0" w:tplc="F514C692">
      <w:start w:val="1"/>
      <w:numFmt w:val="bullet"/>
      <w:lvlText w:val="•"/>
      <w:lvlJc w:val="left"/>
      <w:pPr>
        <w:ind w:left="3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6ADAA89C">
      <w:start w:val="1"/>
      <w:numFmt w:val="bullet"/>
      <w:lvlText w:val="o"/>
      <w:lvlJc w:val="left"/>
      <w:pPr>
        <w:ind w:left="786"/>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DDB87502">
      <w:start w:val="1"/>
      <w:numFmt w:val="bullet"/>
      <w:lvlText w:val="▪"/>
      <w:lvlJc w:val="left"/>
      <w:pPr>
        <w:ind w:left="1212"/>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66CC0760">
      <w:start w:val="1"/>
      <w:numFmt w:val="bullet"/>
      <w:lvlText w:val="•"/>
      <w:lvlJc w:val="left"/>
      <w:pPr>
        <w:ind w:left="163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51DE0F68">
      <w:start w:val="1"/>
      <w:numFmt w:val="bullet"/>
      <w:lvlText w:val="o"/>
      <w:lvlJc w:val="left"/>
      <w:pPr>
        <w:ind w:left="2064"/>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899E0110">
      <w:start w:val="1"/>
      <w:numFmt w:val="bullet"/>
      <w:lvlRestart w:val="0"/>
      <w:lvlText w:val="•"/>
      <w:lvlJc w:val="left"/>
      <w:pPr>
        <w:ind w:left="3827"/>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0C0C7F06">
      <w:start w:val="1"/>
      <w:numFmt w:val="bullet"/>
      <w:lvlText w:val="•"/>
      <w:lvlJc w:val="left"/>
      <w:pPr>
        <w:ind w:left="321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98DCDE64">
      <w:start w:val="1"/>
      <w:numFmt w:val="bullet"/>
      <w:lvlText w:val="o"/>
      <w:lvlJc w:val="left"/>
      <w:pPr>
        <w:ind w:left="393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60A6442C">
      <w:start w:val="1"/>
      <w:numFmt w:val="bullet"/>
      <w:lvlText w:val="▪"/>
      <w:lvlJc w:val="left"/>
      <w:pPr>
        <w:ind w:left="465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64" w15:restartNumberingAfterBreak="0">
    <w:nsid w:val="3178786C"/>
    <w:multiLevelType w:val="hybridMultilevel"/>
    <w:tmpl w:val="4DC4B166"/>
    <w:lvl w:ilvl="0" w:tplc="0554A990">
      <w:start w:val="1"/>
      <w:numFmt w:val="bullet"/>
      <w:lvlText w:val="•"/>
      <w:lvlJc w:val="left"/>
      <w:pPr>
        <w:ind w:left="3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8682C768">
      <w:start w:val="1"/>
      <w:numFmt w:val="bullet"/>
      <w:lvlText w:val="o"/>
      <w:lvlJc w:val="left"/>
      <w:pPr>
        <w:ind w:left="7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7DBAB57E">
      <w:start w:val="1"/>
      <w:numFmt w:val="bullet"/>
      <w:lvlText w:val="▪"/>
      <w:lvlJc w:val="left"/>
      <w:pPr>
        <w:ind w:left="10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55B679A2">
      <w:start w:val="1"/>
      <w:numFmt w:val="bullet"/>
      <w:lvlRestart w:val="0"/>
      <w:lvlText w:val="–"/>
      <w:lvlJc w:val="left"/>
      <w:pPr>
        <w:ind w:left="14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D540A5F4">
      <w:start w:val="1"/>
      <w:numFmt w:val="bullet"/>
      <w:lvlText w:val="o"/>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195070DE">
      <w:start w:val="1"/>
      <w:numFmt w:val="bullet"/>
      <w:lvlText w:val="▪"/>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8A00B10C">
      <w:start w:val="1"/>
      <w:numFmt w:val="bullet"/>
      <w:lvlText w:val="•"/>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C49AE922">
      <w:start w:val="1"/>
      <w:numFmt w:val="bullet"/>
      <w:lvlText w:val="o"/>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70807132">
      <w:start w:val="1"/>
      <w:numFmt w:val="bullet"/>
      <w:lvlText w:val="▪"/>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65" w15:restartNumberingAfterBreak="0">
    <w:nsid w:val="31A54121"/>
    <w:multiLevelType w:val="hybridMultilevel"/>
    <w:tmpl w:val="C0D07F7C"/>
    <w:lvl w:ilvl="0" w:tplc="25BAB75E">
      <w:start w:val="1"/>
      <w:numFmt w:val="decimal"/>
      <w:lvlText w:val="%1)"/>
      <w:lvlJc w:val="left"/>
      <w:pPr>
        <w:ind w:left="1199"/>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1" w:tplc="205E3760">
      <w:start w:val="1"/>
      <w:numFmt w:val="bullet"/>
      <w:lvlText w:val="-"/>
      <w:lvlJc w:val="left"/>
      <w:pPr>
        <w:ind w:left="20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C37AD1F2">
      <w:start w:val="1"/>
      <w:numFmt w:val="bullet"/>
      <w:lvlText w:val="•"/>
      <w:lvlJc w:val="left"/>
      <w:pPr>
        <w:ind w:left="276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E47277E0">
      <w:start w:val="1"/>
      <w:numFmt w:val="bullet"/>
      <w:lvlText w:val="•"/>
      <w:lvlJc w:val="left"/>
      <w:pPr>
        <w:ind w:left="1694"/>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6D84DFCA">
      <w:start w:val="1"/>
      <w:numFmt w:val="bullet"/>
      <w:lvlText w:val="o"/>
      <w:lvlJc w:val="left"/>
      <w:pPr>
        <w:ind w:left="2414"/>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E72E5B72">
      <w:start w:val="1"/>
      <w:numFmt w:val="bullet"/>
      <w:lvlText w:val="▪"/>
      <w:lvlJc w:val="left"/>
      <w:pPr>
        <w:ind w:left="3134"/>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8A58F3A8">
      <w:start w:val="1"/>
      <w:numFmt w:val="bullet"/>
      <w:lvlText w:val="•"/>
      <w:lvlJc w:val="left"/>
      <w:pPr>
        <w:ind w:left="3854"/>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28A8219C">
      <w:start w:val="1"/>
      <w:numFmt w:val="bullet"/>
      <w:lvlText w:val="o"/>
      <w:lvlJc w:val="left"/>
      <w:pPr>
        <w:ind w:left="4574"/>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C52249DC">
      <w:start w:val="1"/>
      <w:numFmt w:val="bullet"/>
      <w:lvlText w:val="▪"/>
      <w:lvlJc w:val="left"/>
      <w:pPr>
        <w:ind w:left="5294"/>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66" w15:restartNumberingAfterBreak="0">
    <w:nsid w:val="31D61264"/>
    <w:multiLevelType w:val="hybridMultilevel"/>
    <w:tmpl w:val="890632F4"/>
    <w:lvl w:ilvl="0" w:tplc="379A8564">
      <w:start w:val="1"/>
      <w:numFmt w:val="bullet"/>
      <w:lvlText w:val="•"/>
      <w:lvlJc w:val="left"/>
      <w:pPr>
        <w:ind w:left="3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C78A74E8">
      <w:start w:val="1"/>
      <w:numFmt w:val="bullet"/>
      <w:lvlText w:val="o"/>
      <w:lvlJc w:val="left"/>
      <w:pPr>
        <w:ind w:left="57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705626C8">
      <w:start w:val="1"/>
      <w:numFmt w:val="bullet"/>
      <w:lvlText w:val="▪"/>
      <w:lvlJc w:val="left"/>
      <w:pPr>
        <w:ind w:left="797"/>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3BAA6556">
      <w:start w:val="1"/>
      <w:numFmt w:val="bullet"/>
      <w:lvlRestart w:val="0"/>
      <w:lvlText w:val="•"/>
      <w:lvlJc w:val="left"/>
      <w:pPr>
        <w:ind w:left="2062"/>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1BE6C57E">
      <w:start w:val="1"/>
      <w:numFmt w:val="bullet"/>
      <w:lvlText w:val="o"/>
      <w:lvlJc w:val="left"/>
      <w:pPr>
        <w:ind w:left="1735"/>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E6F298C8">
      <w:start w:val="1"/>
      <w:numFmt w:val="bullet"/>
      <w:lvlText w:val="▪"/>
      <w:lvlJc w:val="left"/>
      <w:pPr>
        <w:ind w:left="2455"/>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DF763AC4">
      <w:start w:val="1"/>
      <w:numFmt w:val="bullet"/>
      <w:lvlText w:val="•"/>
      <w:lvlJc w:val="left"/>
      <w:pPr>
        <w:ind w:left="317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FD6CAA9A">
      <w:start w:val="1"/>
      <w:numFmt w:val="bullet"/>
      <w:lvlText w:val="o"/>
      <w:lvlJc w:val="left"/>
      <w:pPr>
        <w:ind w:left="3895"/>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76BEF36C">
      <w:start w:val="1"/>
      <w:numFmt w:val="bullet"/>
      <w:lvlText w:val="▪"/>
      <w:lvlJc w:val="left"/>
      <w:pPr>
        <w:ind w:left="4615"/>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67" w15:restartNumberingAfterBreak="0">
    <w:nsid w:val="325C259D"/>
    <w:multiLevelType w:val="hybridMultilevel"/>
    <w:tmpl w:val="8752BB4E"/>
    <w:lvl w:ilvl="0" w:tplc="409AD3A0">
      <w:start w:val="1"/>
      <w:numFmt w:val="bullet"/>
      <w:lvlText w:val="•"/>
      <w:lvlJc w:val="left"/>
      <w:pPr>
        <w:ind w:left="3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18D02A0C">
      <w:start w:val="1"/>
      <w:numFmt w:val="bullet"/>
      <w:lvlText w:val="o"/>
      <w:lvlJc w:val="left"/>
      <w:pPr>
        <w:ind w:left="7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757233FA">
      <w:start w:val="1"/>
      <w:numFmt w:val="bullet"/>
      <w:lvlText w:val="▪"/>
      <w:lvlJc w:val="left"/>
      <w:pPr>
        <w:ind w:left="10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8DA8FB1E">
      <w:start w:val="1"/>
      <w:numFmt w:val="bullet"/>
      <w:lvlRestart w:val="0"/>
      <w:lvlText w:val="–"/>
      <w:lvlJc w:val="left"/>
      <w:pPr>
        <w:ind w:left="14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492EC13C">
      <w:start w:val="1"/>
      <w:numFmt w:val="bullet"/>
      <w:lvlText w:val="o"/>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93B03A98">
      <w:start w:val="1"/>
      <w:numFmt w:val="bullet"/>
      <w:lvlText w:val="▪"/>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4E2AF0D4">
      <w:start w:val="1"/>
      <w:numFmt w:val="bullet"/>
      <w:lvlText w:val="•"/>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787CB9A8">
      <w:start w:val="1"/>
      <w:numFmt w:val="bullet"/>
      <w:lvlText w:val="o"/>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D27EA360">
      <w:start w:val="1"/>
      <w:numFmt w:val="bullet"/>
      <w:lvlText w:val="▪"/>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68" w15:restartNumberingAfterBreak="0">
    <w:nsid w:val="32DA1467"/>
    <w:multiLevelType w:val="hybridMultilevel"/>
    <w:tmpl w:val="DB4A2A6E"/>
    <w:lvl w:ilvl="0" w:tplc="15049906">
      <w:start w:val="1"/>
      <w:numFmt w:val="bullet"/>
      <w:lvlText w:val="•"/>
      <w:lvlJc w:val="left"/>
      <w:pPr>
        <w:ind w:left="3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1" w:tplc="FA7ABE8A">
      <w:start w:val="1"/>
      <w:numFmt w:val="bullet"/>
      <w:lvlText w:val="o"/>
      <w:lvlJc w:val="left"/>
      <w:pPr>
        <w:ind w:left="81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2" w:tplc="600890A6">
      <w:start w:val="1"/>
      <w:numFmt w:val="bullet"/>
      <w:lvlText w:val="▪"/>
      <w:lvlJc w:val="left"/>
      <w:pPr>
        <w:ind w:left="12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3" w:tplc="D52A4B66">
      <w:start w:val="1"/>
      <w:numFmt w:val="bullet"/>
      <w:lvlText w:val="•"/>
      <w:lvlJc w:val="left"/>
      <w:pPr>
        <w:ind w:left="171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4" w:tplc="E9723DC4">
      <w:start w:val="1"/>
      <w:numFmt w:val="bullet"/>
      <w:lvlRestart w:val="0"/>
      <w:lvlText w:val="▪"/>
      <w:lvlJc w:val="left"/>
      <w:pPr>
        <w:ind w:left="21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5" w:tplc="EF04EF56">
      <w:start w:val="1"/>
      <w:numFmt w:val="bullet"/>
      <w:lvlText w:val="▪"/>
      <w:lvlJc w:val="left"/>
      <w:pPr>
        <w:ind w:left="28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6" w:tplc="50705432">
      <w:start w:val="1"/>
      <w:numFmt w:val="bullet"/>
      <w:lvlText w:val="•"/>
      <w:lvlJc w:val="left"/>
      <w:pPr>
        <w:ind w:left="360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7" w:tplc="8CA2A38E">
      <w:start w:val="1"/>
      <w:numFmt w:val="bullet"/>
      <w:lvlText w:val="o"/>
      <w:lvlJc w:val="left"/>
      <w:pPr>
        <w:ind w:left="432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8" w:tplc="2A8A343A">
      <w:start w:val="1"/>
      <w:numFmt w:val="bullet"/>
      <w:lvlText w:val="▪"/>
      <w:lvlJc w:val="left"/>
      <w:pPr>
        <w:ind w:left="504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abstractNum>
  <w:abstractNum w:abstractNumId="69" w15:restartNumberingAfterBreak="0">
    <w:nsid w:val="32F220A6"/>
    <w:multiLevelType w:val="hybridMultilevel"/>
    <w:tmpl w:val="8CD2D480"/>
    <w:lvl w:ilvl="0" w:tplc="E732237A">
      <w:start w:val="1"/>
      <w:numFmt w:val="bullet"/>
      <w:lvlText w:val="•"/>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81066432">
      <w:start w:val="1"/>
      <w:numFmt w:val="bullet"/>
      <w:lvlText w:val="o"/>
      <w:lvlJc w:val="left"/>
      <w:pPr>
        <w:ind w:left="1439"/>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41E2E694">
      <w:start w:val="1"/>
      <w:numFmt w:val="bullet"/>
      <w:lvlText w:val="▪"/>
      <w:lvlJc w:val="left"/>
      <w:pPr>
        <w:ind w:left="2159"/>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3A7E450A">
      <w:start w:val="1"/>
      <w:numFmt w:val="bullet"/>
      <w:lvlText w:val="•"/>
      <w:lvlJc w:val="left"/>
      <w:pPr>
        <w:ind w:left="287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F8903EF2">
      <w:start w:val="1"/>
      <w:numFmt w:val="bullet"/>
      <w:lvlText w:val="o"/>
      <w:lvlJc w:val="left"/>
      <w:pPr>
        <w:ind w:left="3599"/>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3A2E48E6">
      <w:start w:val="1"/>
      <w:numFmt w:val="bullet"/>
      <w:lvlText w:val="▪"/>
      <w:lvlJc w:val="left"/>
      <w:pPr>
        <w:ind w:left="4319"/>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31667046">
      <w:start w:val="1"/>
      <w:numFmt w:val="bullet"/>
      <w:lvlText w:val="•"/>
      <w:lvlJc w:val="left"/>
      <w:pPr>
        <w:ind w:left="503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D1CADA1A">
      <w:start w:val="1"/>
      <w:numFmt w:val="bullet"/>
      <w:lvlText w:val="o"/>
      <w:lvlJc w:val="left"/>
      <w:pPr>
        <w:ind w:left="5759"/>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DA50E560">
      <w:start w:val="1"/>
      <w:numFmt w:val="bullet"/>
      <w:lvlText w:val="▪"/>
      <w:lvlJc w:val="left"/>
      <w:pPr>
        <w:ind w:left="6479"/>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70" w15:restartNumberingAfterBreak="0">
    <w:nsid w:val="33B150D0"/>
    <w:multiLevelType w:val="hybridMultilevel"/>
    <w:tmpl w:val="08EC940C"/>
    <w:lvl w:ilvl="0" w:tplc="04B041EE">
      <w:start w:val="1"/>
      <w:numFmt w:val="bullet"/>
      <w:lvlText w:val="•"/>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94CAAE52">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0862F8C8">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924272CE">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B47CA650">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FAC60254">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A4062564">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BCE6496E">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6CA6A096">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71" w15:restartNumberingAfterBreak="0">
    <w:nsid w:val="347C3A19"/>
    <w:multiLevelType w:val="hybridMultilevel"/>
    <w:tmpl w:val="067293B6"/>
    <w:lvl w:ilvl="0" w:tplc="5960231C">
      <w:start w:val="1"/>
      <w:numFmt w:val="bullet"/>
      <w:lvlText w:val="•"/>
      <w:lvlJc w:val="left"/>
      <w:pPr>
        <w:ind w:left="3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2D08D022">
      <w:start w:val="1"/>
      <w:numFmt w:val="bullet"/>
      <w:lvlText w:val="o"/>
      <w:lvlJc w:val="left"/>
      <w:pPr>
        <w:ind w:left="864"/>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43824AB0">
      <w:start w:val="1"/>
      <w:numFmt w:val="bullet"/>
      <w:lvlRestart w:val="0"/>
      <w:lvlText w:val="•"/>
      <w:lvlJc w:val="left"/>
      <w:pPr>
        <w:ind w:left="144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A7A6FFBC">
      <w:start w:val="1"/>
      <w:numFmt w:val="bullet"/>
      <w:lvlText w:val="•"/>
      <w:lvlJc w:val="left"/>
      <w:pPr>
        <w:ind w:left="208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9E7688A4">
      <w:start w:val="1"/>
      <w:numFmt w:val="bullet"/>
      <w:lvlText w:val="o"/>
      <w:lvlJc w:val="left"/>
      <w:pPr>
        <w:ind w:left="280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938830BA">
      <w:start w:val="1"/>
      <w:numFmt w:val="bullet"/>
      <w:lvlText w:val="▪"/>
      <w:lvlJc w:val="left"/>
      <w:pPr>
        <w:ind w:left="352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9A22B00A">
      <w:start w:val="1"/>
      <w:numFmt w:val="bullet"/>
      <w:lvlText w:val="•"/>
      <w:lvlJc w:val="left"/>
      <w:pPr>
        <w:ind w:left="424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0CFC8770">
      <w:start w:val="1"/>
      <w:numFmt w:val="bullet"/>
      <w:lvlText w:val="o"/>
      <w:lvlJc w:val="left"/>
      <w:pPr>
        <w:ind w:left="496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5F3A8A98">
      <w:start w:val="1"/>
      <w:numFmt w:val="bullet"/>
      <w:lvlText w:val="▪"/>
      <w:lvlJc w:val="left"/>
      <w:pPr>
        <w:ind w:left="568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72" w15:restartNumberingAfterBreak="0">
    <w:nsid w:val="37F0442E"/>
    <w:multiLevelType w:val="hybridMultilevel"/>
    <w:tmpl w:val="A04E5030"/>
    <w:lvl w:ilvl="0" w:tplc="B4827C8C">
      <w:start w:val="1"/>
      <w:numFmt w:val="bullet"/>
      <w:lvlText w:val="•"/>
      <w:lvlJc w:val="left"/>
      <w:pPr>
        <w:ind w:left="3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1" w:tplc="7660AE4C">
      <w:start w:val="1"/>
      <w:numFmt w:val="bullet"/>
      <w:lvlText w:val="➢"/>
      <w:lvlJc w:val="left"/>
      <w:pPr>
        <w:ind w:left="705"/>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2" w:tplc="150CB8F4">
      <w:start w:val="1"/>
      <w:numFmt w:val="bullet"/>
      <w:lvlText w:val="▪"/>
      <w:lvlJc w:val="left"/>
      <w:pPr>
        <w:ind w:left="16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3" w:tplc="1556DF4E">
      <w:start w:val="1"/>
      <w:numFmt w:val="bullet"/>
      <w:lvlText w:val="•"/>
      <w:lvlJc w:val="left"/>
      <w:pPr>
        <w:ind w:left="240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4" w:tplc="60260218">
      <w:start w:val="1"/>
      <w:numFmt w:val="bullet"/>
      <w:lvlText w:val="o"/>
      <w:lvlJc w:val="left"/>
      <w:pPr>
        <w:ind w:left="312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5" w:tplc="D0341A9C">
      <w:start w:val="1"/>
      <w:numFmt w:val="bullet"/>
      <w:lvlText w:val="▪"/>
      <w:lvlJc w:val="left"/>
      <w:pPr>
        <w:ind w:left="384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6" w:tplc="403A60EA">
      <w:start w:val="1"/>
      <w:numFmt w:val="bullet"/>
      <w:lvlText w:val="•"/>
      <w:lvlJc w:val="left"/>
      <w:pPr>
        <w:ind w:left="45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7" w:tplc="49909306">
      <w:start w:val="1"/>
      <w:numFmt w:val="bullet"/>
      <w:lvlText w:val="o"/>
      <w:lvlJc w:val="left"/>
      <w:pPr>
        <w:ind w:left="52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8" w:tplc="F2B6B074">
      <w:start w:val="1"/>
      <w:numFmt w:val="bullet"/>
      <w:lvlText w:val="▪"/>
      <w:lvlJc w:val="left"/>
      <w:pPr>
        <w:ind w:left="600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abstractNum>
  <w:abstractNum w:abstractNumId="73" w15:restartNumberingAfterBreak="0">
    <w:nsid w:val="3878200A"/>
    <w:multiLevelType w:val="hybridMultilevel"/>
    <w:tmpl w:val="9F7287C2"/>
    <w:lvl w:ilvl="0" w:tplc="9A82FD26">
      <w:start w:val="7"/>
      <w:numFmt w:val="decimal"/>
      <w:lvlText w:val="%1)"/>
      <w:lvlJc w:val="left"/>
      <w:pPr>
        <w:ind w:left="1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1" w:tplc="332A1C40">
      <w:start w:val="1"/>
      <w:numFmt w:val="lowerLetter"/>
      <w:lvlText w:val="%2"/>
      <w:lvlJc w:val="left"/>
      <w:pPr>
        <w:ind w:left="108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2" w:tplc="4BA2EC1C">
      <w:start w:val="1"/>
      <w:numFmt w:val="lowerRoman"/>
      <w:lvlText w:val="%3"/>
      <w:lvlJc w:val="left"/>
      <w:pPr>
        <w:ind w:left="180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3" w:tplc="8200E0D0">
      <w:start w:val="1"/>
      <w:numFmt w:val="decimal"/>
      <w:lvlText w:val="%4"/>
      <w:lvlJc w:val="left"/>
      <w:pPr>
        <w:ind w:left="252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4" w:tplc="098EEDBC">
      <w:start w:val="1"/>
      <w:numFmt w:val="lowerLetter"/>
      <w:lvlText w:val="%5"/>
      <w:lvlJc w:val="left"/>
      <w:pPr>
        <w:ind w:left="324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5" w:tplc="D4789F2C">
      <w:start w:val="1"/>
      <w:numFmt w:val="lowerRoman"/>
      <w:lvlText w:val="%6"/>
      <w:lvlJc w:val="left"/>
      <w:pPr>
        <w:ind w:left="396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6" w:tplc="CDEC5FCE">
      <w:start w:val="1"/>
      <w:numFmt w:val="decimal"/>
      <w:lvlText w:val="%7"/>
      <w:lvlJc w:val="left"/>
      <w:pPr>
        <w:ind w:left="468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7" w:tplc="C1D0BFE8">
      <w:start w:val="1"/>
      <w:numFmt w:val="lowerLetter"/>
      <w:lvlText w:val="%8"/>
      <w:lvlJc w:val="left"/>
      <w:pPr>
        <w:ind w:left="540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8" w:tplc="DEAA9C42">
      <w:start w:val="1"/>
      <w:numFmt w:val="lowerRoman"/>
      <w:lvlText w:val="%9"/>
      <w:lvlJc w:val="left"/>
      <w:pPr>
        <w:ind w:left="612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abstractNum>
  <w:abstractNum w:abstractNumId="74" w15:restartNumberingAfterBreak="0">
    <w:nsid w:val="39D84A0F"/>
    <w:multiLevelType w:val="hybridMultilevel"/>
    <w:tmpl w:val="DBFCF1AC"/>
    <w:lvl w:ilvl="0" w:tplc="10F4E472">
      <w:start w:val="1"/>
      <w:numFmt w:val="bullet"/>
      <w:lvlText w:val="-"/>
      <w:lvlJc w:val="left"/>
      <w:pPr>
        <w:ind w:left="71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6FA0D4A4">
      <w:start w:val="1"/>
      <w:numFmt w:val="bullet"/>
      <w:lvlText w:val="o"/>
      <w:lvlJc w:val="left"/>
      <w:pPr>
        <w:ind w:left="14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1E4E024A">
      <w:start w:val="1"/>
      <w:numFmt w:val="bullet"/>
      <w:lvlText w:val="▪"/>
      <w:lvlJc w:val="left"/>
      <w:pPr>
        <w:ind w:left="21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1A88140C">
      <w:start w:val="1"/>
      <w:numFmt w:val="bullet"/>
      <w:lvlText w:val="•"/>
      <w:lvlJc w:val="left"/>
      <w:pPr>
        <w:ind w:left="28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84A2B556">
      <w:start w:val="1"/>
      <w:numFmt w:val="bullet"/>
      <w:lvlText w:val="o"/>
      <w:lvlJc w:val="left"/>
      <w:pPr>
        <w:ind w:left="36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5094CA74">
      <w:start w:val="1"/>
      <w:numFmt w:val="bullet"/>
      <w:lvlText w:val="▪"/>
      <w:lvlJc w:val="left"/>
      <w:pPr>
        <w:ind w:left="43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4CDAE0E6">
      <w:start w:val="1"/>
      <w:numFmt w:val="bullet"/>
      <w:lvlText w:val="•"/>
      <w:lvlJc w:val="left"/>
      <w:pPr>
        <w:ind w:left="50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5FF473B8">
      <w:start w:val="1"/>
      <w:numFmt w:val="bullet"/>
      <w:lvlText w:val="o"/>
      <w:lvlJc w:val="left"/>
      <w:pPr>
        <w:ind w:left="57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E8E2E94C">
      <w:start w:val="1"/>
      <w:numFmt w:val="bullet"/>
      <w:lvlText w:val="▪"/>
      <w:lvlJc w:val="left"/>
      <w:pPr>
        <w:ind w:left="64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75" w15:restartNumberingAfterBreak="0">
    <w:nsid w:val="3B8052F3"/>
    <w:multiLevelType w:val="hybridMultilevel"/>
    <w:tmpl w:val="ED08F11C"/>
    <w:lvl w:ilvl="0" w:tplc="8936882C">
      <w:start w:val="1"/>
      <w:numFmt w:val="bullet"/>
      <w:lvlText w:val="o"/>
      <w:lvlJc w:val="left"/>
      <w:pPr>
        <w:ind w:left="3119"/>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1" w:tplc="849CE958">
      <w:start w:val="1"/>
      <w:numFmt w:val="bullet"/>
      <w:lvlText w:val="▪"/>
      <w:lvlJc w:val="left"/>
      <w:pPr>
        <w:ind w:left="3478"/>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2" w:tplc="61DE16A4">
      <w:start w:val="1"/>
      <w:numFmt w:val="bullet"/>
      <w:lvlText w:val="▪"/>
      <w:lvlJc w:val="left"/>
      <w:pPr>
        <w:ind w:left="2932"/>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3" w:tplc="17DEF21E">
      <w:start w:val="1"/>
      <w:numFmt w:val="bullet"/>
      <w:lvlText w:val="•"/>
      <w:lvlJc w:val="left"/>
      <w:pPr>
        <w:ind w:left="3652"/>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4" w:tplc="10D4DB78">
      <w:start w:val="1"/>
      <w:numFmt w:val="bullet"/>
      <w:lvlText w:val="o"/>
      <w:lvlJc w:val="left"/>
      <w:pPr>
        <w:ind w:left="4372"/>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5" w:tplc="29A8812A">
      <w:start w:val="1"/>
      <w:numFmt w:val="bullet"/>
      <w:lvlText w:val="▪"/>
      <w:lvlJc w:val="left"/>
      <w:pPr>
        <w:ind w:left="5092"/>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6" w:tplc="BB0E9EFC">
      <w:start w:val="1"/>
      <w:numFmt w:val="bullet"/>
      <w:lvlText w:val="•"/>
      <w:lvlJc w:val="left"/>
      <w:pPr>
        <w:ind w:left="5812"/>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7" w:tplc="8FAAD89C">
      <w:start w:val="1"/>
      <w:numFmt w:val="bullet"/>
      <w:lvlText w:val="o"/>
      <w:lvlJc w:val="left"/>
      <w:pPr>
        <w:ind w:left="6532"/>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8" w:tplc="7362D332">
      <w:start w:val="1"/>
      <w:numFmt w:val="bullet"/>
      <w:lvlText w:val="▪"/>
      <w:lvlJc w:val="left"/>
      <w:pPr>
        <w:ind w:left="7252"/>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abstractNum>
  <w:abstractNum w:abstractNumId="76" w15:restartNumberingAfterBreak="0">
    <w:nsid w:val="3C7C21D4"/>
    <w:multiLevelType w:val="hybridMultilevel"/>
    <w:tmpl w:val="1ADA6098"/>
    <w:lvl w:ilvl="0" w:tplc="1638C3B2">
      <w:start w:val="1"/>
      <w:numFmt w:val="bullet"/>
      <w:lvlText w:val="•"/>
      <w:lvlJc w:val="left"/>
      <w:pPr>
        <w:ind w:left="3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170CAC6C">
      <w:start w:val="1"/>
      <w:numFmt w:val="bullet"/>
      <w:lvlText w:val="•"/>
      <w:lvlJc w:val="left"/>
      <w:pPr>
        <w:ind w:left="1687"/>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3D96EEEA">
      <w:start w:val="1"/>
      <w:numFmt w:val="bullet"/>
      <w:lvlText w:val="▪"/>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10003694">
      <w:start w:val="1"/>
      <w:numFmt w:val="bullet"/>
      <w:lvlText w:val="•"/>
      <w:lvlJc w:val="left"/>
      <w:pPr>
        <w:ind w:left="21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4BB01A2E">
      <w:start w:val="1"/>
      <w:numFmt w:val="bullet"/>
      <w:lvlText w:val="o"/>
      <w:lvlJc w:val="left"/>
      <w:pPr>
        <w:ind w:left="28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B360FB04">
      <w:start w:val="1"/>
      <w:numFmt w:val="bullet"/>
      <w:lvlText w:val="▪"/>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58D8CA92">
      <w:start w:val="1"/>
      <w:numFmt w:val="bullet"/>
      <w:lvlText w:val="•"/>
      <w:lvlJc w:val="left"/>
      <w:pPr>
        <w:ind w:left="43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0090CF98">
      <w:start w:val="1"/>
      <w:numFmt w:val="bullet"/>
      <w:lvlText w:val="o"/>
      <w:lvlJc w:val="left"/>
      <w:pPr>
        <w:ind w:left="50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B4269D68">
      <w:start w:val="1"/>
      <w:numFmt w:val="bullet"/>
      <w:lvlText w:val="▪"/>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77" w15:restartNumberingAfterBreak="0">
    <w:nsid w:val="3CFD6D0A"/>
    <w:multiLevelType w:val="hybridMultilevel"/>
    <w:tmpl w:val="B830A65C"/>
    <w:lvl w:ilvl="0" w:tplc="C0E2561C">
      <w:start w:val="1"/>
      <w:numFmt w:val="bullet"/>
      <w:lvlText w:val="•"/>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E13C7244">
      <w:start w:val="1"/>
      <w:numFmt w:val="bullet"/>
      <w:lvlText w:val="o"/>
      <w:lvlJc w:val="left"/>
      <w:pPr>
        <w:ind w:left="1439"/>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F678DD20">
      <w:start w:val="1"/>
      <w:numFmt w:val="bullet"/>
      <w:lvlText w:val="▪"/>
      <w:lvlJc w:val="left"/>
      <w:pPr>
        <w:ind w:left="2159"/>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B21A17E4">
      <w:start w:val="1"/>
      <w:numFmt w:val="bullet"/>
      <w:lvlText w:val="•"/>
      <w:lvlJc w:val="left"/>
      <w:pPr>
        <w:ind w:left="287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D9E6F1BC">
      <w:start w:val="1"/>
      <w:numFmt w:val="bullet"/>
      <w:lvlText w:val="o"/>
      <w:lvlJc w:val="left"/>
      <w:pPr>
        <w:ind w:left="3599"/>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54BE506C">
      <w:start w:val="1"/>
      <w:numFmt w:val="bullet"/>
      <w:lvlText w:val="▪"/>
      <w:lvlJc w:val="left"/>
      <w:pPr>
        <w:ind w:left="4319"/>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C92AF904">
      <w:start w:val="1"/>
      <w:numFmt w:val="bullet"/>
      <w:lvlText w:val="•"/>
      <w:lvlJc w:val="left"/>
      <w:pPr>
        <w:ind w:left="503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8FA41A00">
      <w:start w:val="1"/>
      <w:numFmt w:val="bullet"/>
      <w:lvlText w:val="o"/>
      <w:lvlJc w:val="left"/>
      <w:pPr>
        <w:ind w:left="5759"/>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D5FCAC78">
      <w:start w:val="1"/>
      <w:numFmt w:val="bullet"/>
      <w:lvlText w:val="▪"/>
      <w:lvlJc w:val="left"/>
      <w:pPr>
        <w:ind w:left="6479"/>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78" w15:restartNumberingAfterBreak="0">
    <w:nsid w:val="3E271C59"/>
    <w:multiLevelType w:val="hybridMultilevel"/>
    <w:tmpl w:val="85662152"/>
    <w:lvl w:ilvl="0" w:tplc="C7F80F94">
      <w:start w:val="1"/>
      <w:numFmt w:val="bullet"/>
      <w:lvlText w:val="•"/>
      <w:lvlJc w:val="left"/>
      <w:pPr>
        <w:ind w:left="70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1D0A4FA6">
      <w:start w:val="1"/>
      <w:numFmt w:val="bullet"/>
      <w:lvlText w:val="•"/>
      <w:lvlJc w:val="left"/>
      <w:pPr>
        <w:ind w:left="70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ED429500">
      <w:start w:val="1"/>
      <w:numFmt w:val="bullet"/>
      <w:lvlText w:val="▪"/>
      <w:lvlJc w:val="left"/>
      <w:pPr>
        <w:ind w:left="19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8C3AFFFA">
      <w:start w:val="1"/>
      <w:numFmt w:val="bullet"/>
      <w:lvlText w:val="•"/>
      <w:lvlJc w:val="left"/>
      <w:pPr>
        <w:ind w:left="26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E792478E">
      <w:start w:val="1"/>
      <w:numFmt w:val="bullet"/>
      <w:lvlText w:val="o"/>
      <w:lvlJc w:val="left"/>
      <w:pPr>
        <w:ind w:left="33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95E6277A">
      <w:start w:val="1"/>
      <w:numFmt w:val="bullet"/>
      <w:lvlText w:val="▪"/>
      <w:lvlJc w:val="left"/>
      <w:pPr>
        <w:ind w:left="40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EADC8A2A">
      <w:start w:val="1"/>
      <w:numFmt w:val="bullet"/>
      <w:lvlText w:val="•"/>
      <w:lvlJc w:val="left"/>
      <w:pPr>
        <w:ind w:left="4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D5165CC0">
      <w:start w:val="1"/>
      <w:numFmt w:val="bullet"/>
      <w:lvlText w:val="o"/>
      <w:lvlJc w:val="left"/>
      <w:pPr>
        <w:ind w:left="5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87C2928E">
      <w:start w:val="1"/>
      <w:numFmt w:val="bullet"/>
      <w:lvlText w:val="▪"/>
      <w:lvlJc w:val="left"/>
      <w:pPr>
        <w:ind w:left="6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79" w15:restartNumberingAfterBreak="0">
    <w:nsid w:val="3EC37607"/>
    <w:multiLevelType w:val="hybridMultilevel"/>
    <w:tmpl w:val="9BEC3A1C"/>
    <w:lvl w:ilvl="0" w:tplc="CF78CC74">
      <w:start w:val="1"/>
      <w:numFmt w:val="bullet"/>
      <w:lvlText w:val="•"/>
      <w:lvlJc w:val="left"/>
      <w:pPr>
        <w:ind w:left="384"/>
      </w:pPr>
      <w:rPr>
        <w:rFonts w:ascii="Arial" w:eastAsia="Arial" w:hAnsi="Arial" w:cs="Arial"/>
        <w:b w:val="0"/>
        <w:i w:val="0"/>
        <w:strike w:val="0"/>
        <w:dstrike w:val="0"/>
        <w:color w:val="252525"/>
        <w:sz w:val="20"/>
        <w:szCs w:val="20"/>
        <w:u w:val="none" w:color="000000"/>
        <w:bdr w:val="none" w:sz="0" w:space="0" w:color="auto"/>
        <w:shd w:val="clear" w:color="auto" w:fill="auto"/>
        <w:vertAlign w:val="baseline"/>
      </w:rPr>
    </w:lvl>
    <w:lvl w:ilvl="1" w:tplc="34BA0F0E">
      <w:start w:val="1"/>
      <w:numFmt w:val="bullet"/>
      <w:lvlText w:val="o"/>
      <w:lvlJc w:val="left"/>
      <w:pPr>
        <w:ind w:left="1253"/>
      </w:pPr>
      <w:rPr>
        <w:rFonts w:ascii="Segoe UI Symbol" w:eastAsia="Segoe UI Symbol" w:hAnsi="Segoe UI Symbol" w:cs="Segoe UI Symbol"/>
        <w:b w:val="0"/>
        <w:i w:val="0"/>
        <w:strike w:val="0"/>
        <w:dstrike w:val="0"/>
        <w:color w:val="252525"/>
        <w:sz w:val="20"/>
        <w:szCs w:val="20"/>
        <w:u w:val="none" w:color="000000"/>
        <w:bdr w:val="none" w:sz="0" w:space="0" w:color="auto"/>
        <w:shd w:val="clear" w:color="auto" w:fill="auto"/>
        <w:vertAlign w:val="baseline"/>
      </w:rPr>
    </w:lvl>
    <w:lvl w:ilvl="2" w:tplc="EB70EE72">
      <w:start w:val="1"/>
      <w:numFmt w:val="bullet"/>
      <w:lvlText w:val="▪"/>
      <w:lvlJc w:val="left"/>
      <w:pPr>
        <w:ind w:left="1973"/>
      </w:pPr>
      <w:rPr>
        <w:rFonts w:ascii="Segoe UI Symbol" w:eastAsia="Segoe UI Symbol" w:hAnsi="Segoe UI Symbol" w:cs="Segoe UI Symbol"/>
        <w:b w:val="0"/>
        <w:i w:val="0"/>
        <w:strike w:val="0"/>
        <w:dstrike w:val="0"/>
        <w:color w:val="252525"/>
        <w:sz w:val="20"/>
        <w:szCs w:val="20"/>
        <w:u w:val="none" w:color="000000"/>
        <w:bdr w:val="none" w:sz="0" w:space="0" w:color="auto"/>
        <w:shd w:val="clear" w:color="auto" w:fill="auto"/>
        <w:vertAlign w:val="baseline"/>
      </w:rPr>
    </w:lvl>
    <w:lvl w:ilvl="3" w:tplc="0C94DE30">
      <w:start w:val="1"/>
      <w:numFmt w:val="bullet"/>
      <w:lvlText w:val="•"/>
      <w:lvlJc w:val="left"/>
      <w:pPr>
        <w:ind w:left="2693"/>
      </w:pPr>
      <w:rPr>
        <w:rFonts w:ascii="Arial" w:eastAsia="Arial" w:hAnsi="Arial" w:cs="Arial"/>
        <w:b w:val="0"/>
        <w:i w:val="0"/>
        <w:strike w:val="0"/>
        <w:dstrike w:val="0"/>
        <w:color w:val="252525"/>
        <w:sz w:val="20"/>
        <w:szCs w:val="20"/>
        <w:u w:val="none" w:color="000000"/>
        <w:bdr w:val="none" w:sz="0" w:space="0" w:color="auto"/>
        <w:shd w:val="clear" w:color="auto" w:fill="auto"/>
        <w:vertAlign w:val="baseline"/>
      </w:rPr>
    </w:lvl>
    <w:lvl w:ilvl="4" w:tplc="5F780F5E">
      <w:start w:val="1"/>
      <w:numFmt w:val="bullet"/>
      <w:lvlText w:val="o"/>
      <w:lvlJc w:val="left"/>
      <w:pPr>
        <w:ind w:left="3413"/>
      </w:pPr>
      <w:rPr>
        <w:rFonts w:ascii="Segoe UI Symbol" w:eastAsia="Segoe UI Symbol" w:hAnsi="Segoe UI Symbol" w:cs="Segoe UI Symbol"/>
        <w:b w:val="0"/>
        <w:i w:val="0"/>
        <w:strike w:val="0"/>
        <w:dstrike w:val="0"/>
        <w:color w:val="252525"/>
        <w:sz w:val="20"/>
        <w:szCs w:val="20"/>
        <w:u w:val="none" w:color="000000"/>
        <w:bdr w:val="none" w:sz="0" w:space="0" w:color="auto"/>
        <w:shd w:val="clear" w:color="auto" w:fill="auto"/>
        <w:vertAlign w:val="baseline"/>
      </w:rPr>
    </w:lvl>
    <w:lvl w:ilvl="5" w:tplc="F3DCC3DC">
      <w:start w:val="1"/>
      <w:numFmt w:val="bullet"/>
      <w:lvlText w:val="▪"/>
      <w:lvlJc w:val="left"/>
      <w:pPr>
        <w:ind w:left="4133"/>
      </w:pPr>
      <w:rPr>
        <w:rFonts w:ascii="Segoe UI Symbol" w:eastAsia="Segoe UI Symbol" w:hAnsi="Segoe UI Symbol" w:cs="Segoe UI Symbol"/>
        <w:b w:val="0"/>
        <w:i w:val="0"/>
        <w:strike w:val="0"/>
        <w:dstrike w:val="0"/>
        <w:color w:val="252525"/>
        <w:sz w:val="20"/>
        <w:szCs w:val="20"/>
        <w:u w:val="none" w:color="000000"/>
        <w:bdr w:val="none" w:sz="0" w:space="0" w:color="auto"/>
        <w:shd w:val="clear" w:color="auto" w:fill="auto"/>
        <w:vertAlign w:val="baseline"/>
      </w:rPr>
    </w:lvl>
    <w:lvl w:ilvl="6" w:tplc="5A5278E4">
      <w:start w:val="1"/>
      <w:numFmt w:val="bullet"/>
      <w:lvlText w:val="•"/>
      <w:lvlJc w:val="left"/>
      <w:pPr>
        <w:ind w:left="4853"/>
      </w:pPr>
      <w:rPr>
        <w:rFonts w:ascii="Arial" w:eastAsia="Arial" w:hAnsi="Arial" w:cs="Arial"/>
        <w:b w:val="0"/>
        <w:i w:val="0"/>
        <w:strike w:val="0"/>
        <w:dstrike w:val="0"/>
        <w:color w:val="252525"/>
        <w:sz w:val="20"/>
        <w:szCs w:val="20"/>
        <w:u w:val="none" w:color="000000"/>
        <w:bdr w:val="none" w:sz="0" w:space="0" w:color="auto"/>
        <w:shd w:val="clear" w:color="auto" w:fill="auto"/>
        <w:vertAlign w:val="baseline"/>
      </w:rPr>
    </w:lvl>
    <w:lvl w:ilvl="7" w:tplc="60669DAA">
      <w:start w:val="1"/>
      <w:numFmt w:val="bullet"/>
      <w:lvlText w:val="o"/>
      <w:lvlJc w:val="left"/>
      <w:pPr>
        <w:ind w:left="5573"/>
      </w:pPr>
      <w:rPr>
        <w:rFonts w:ascii="Segoe UI Symbol" w:eastAsia="Segoe UI Symbol" w:hAnsi="Segoe UI Symbol" w:cs="Segoe UI Symbol"/>
        <w:b w:val="0"/>
        <w:i w:val="0"/>
        <w:strike w:val="0"/>
        <w:dstrike w:val="0"/>
        <w:color w:val="252525"/>
        <w:sz w:val="20"/>
        <w:szCs w:val="20"/>
        <w:u w:val="none" w:color="000000"/>
        <w:bdr w:val="none" w:sz="0" w:space="0" w:color="auto"/>
        <w:shd w:val="clear" w:color="auto" w:fill="auto"/>
        <w:vertAlign w:val="baseline"/>
      </w:rPr>
    </w:lvl>
    <w:lvl w:ilvl="8" w:tplc="E8C8C144">
      <w:start w:val="1"/>
      <w:numFmt w:val="bullet"/>
      <w:lvlText w:val="▪"/>
      <w:lvlJc w:val="left"/>
      <w:pPr>
        <w:ind w:left="6293"/>
      </w:pPr>
      <w:rPr>
        <w:rFonts w:ascii="Segoe UI Symbol" w:eastAsia="Segoe UI Symbol" w:hAnsi="Segoe UI Symbol" w:cs="Segoe UI Symbol"/>
        <w:b w:val="0"/>
        <w:i w:val="0"/>
        <w:strike w:val="0"/>
        <w:dstrike w:val="0"/>
        <w:color w:val="252525"/>
        <w:sz w:val="20"/>
        <w:szCs w:val="20"/>
        <w:u w:val="none" w:color="000000"/>
        <w:bdr w:val="none" w:sz="0" w:space="0" w:color="auto"/>
        <w:shd w:val="clear" w:color="auto" w:fill="auto"/>
        <w:vertAlign w:val="baseline"/>
      </w:rPr>
    </w:lvl>
  </w:abstractNum>
  <w:abstractNum w:abstractNumId="80" w15:restartNumberingAfterBreak="0">
    <w:nsid w:val="40205727"/>
    <w:multiLevelType w:val="hybridMultilevel"/>
    <w:tmpl w:val="67942100"/>
    <w:lvl w:ilvl="0" w:tplc="5AC8208A">
      <w:start w:val="1"/>
      <w:numFmt w:val="bullet"/>
      <w:lvlText w:val="•"/>
      <w:lvlJc w:val="left"/>
      <w:pPr>
        <w:ind w:left="71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CEDC5CE2">
      <w:start w:val="1"/>
      <w:numFmt w:val="bullet"/>
      <w:lvlText w:val="o"/>
      <w:lvlJc w:val="left"/>
      <w:pPr>
        <w:ind w:left="143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BC2A0A36">
      <w:start w:val="1"/>
      <w:numFmt w:val="bullet"/>
      <w:lvlText w:val="▪"/>
      <w:lvlJc w:val="left"/>
      <w:pPr>
        <w:ind w:left="215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314CBBDE">
      <w:start w:val="1"/>
      <w:numFmt w:val="bullet"/>
      <w:lvlText w:val="•"/>
      <w:lvlJc w:val="left"/>
      <w:pPr>
        <w:ind w:left="287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BBA4FF62">
      <w:start w:val="1"/>
      <w:numFmt w:val="bullet"/>
      <w:lvlText w:val="o"/>
      <w:lvlJc w:val="left"/>
      <w:pPr>
        <w:ind w:left="359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E9B2F4F2">
      <w:start w:val="1"/>
      <w:numFmt w:val="bullet"/>
      <w:lvlText w:val="▪"/>
      <w:lvlJc w:val="left"/>
      <w:pPr>
        <w:ind w:left="431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A8180E3E">
      <w:start w:val="1"/>
      <w:numFmt w:val="bullet"/>
      <w:lvlText w:val="•"/>
      <w:lvlJc w:val="left"/>
      <w:pPr>
        <w:ind w:left="503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C694B762">
      <w:start w:val="1"/>
      <w:numFmt w:val="bullet"/>
      <w:lvlText w:val="o"/>
      <w:lvlJc w:val="left"/>
      <w:pPr>
        <w:ind w:left="575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9DAEBE52">
      <w:start w:val="1"/>
      <w:numFmt w:val="bullet"/>
      <w:lvlText w:val="▪"/>
      <w:lvlJc w:val="left"/>
      <w:pPr>
        <w:ind w:left="647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81" w15:restartNumberingAfterBreak="0">
    <w:nsid w:val="41301948"/>
    <w:multiLevelType w:val="hybridMultilevel"/>
    <w:tmpl w:val="35126B48"/>
    <w:lvl w:ilvl="0" w:tplc="12F6CE56">
      <w:start w:val="1"/>
      <w:numFmt w:val="bullet"/>
      <w:lvlText w:val="•"/>
      <w:lvlJc w:val="left"/>
      <w:pPr>
        <w:ind w:left="3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628864FA">
      <w:start w:val="1"/>
      <w:numFmt w:val="bullet"/>
      <w:lvlText w:val="o"/>
      <w:lvlJc w:val="left"/>
      <w:pPr>
        <w:ind w:left="81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3AD8EFA6">
      <w:start w:val="1"/>
      <w:numFmt w:val="bullet"/>
      <w:lvlText w:val="▪"/>
      <w:lvlJc w:val="left"/>
      <w:pPr>
        <w:ind w:left="12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616E4B52">
      <w:start w:val="1"/>
      <w:numFmt w:val="bullet"/>
      <w:lvlText w:val="•"/>
      <w:lvlJc w:val="left"/>
      <w:pPr>
        <w:ind w:left="171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077ED8A4">
      <w:start w:val="1"/>
      <w:numFmt w:val="bullet"/>
      <w:lvlRestart w:val="0"/>
      <w:lvlText w:val="–"/>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A98A80FA">
      <w:start w:val="1"/>
      <w:numFmt w:val="bullet"/>
      <w:lvlText w:val="▪"/>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94A61800">
      <w:start w:val="1"/>
      <w:numFmt w:val="bullet"/>
      <w:lvlText w:val="•"/>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061242DE">
      <w:start w:val="1"/>
      <w:numFmt w:val="bullet"/>
      <w:lvlText w:val="o"/>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CC24404E">
      <w:start w:val="1"/>
      <w:numFmt w:val="bullet"/>
      <w:lvlText w:val="▪"/>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82" w15:restartNumberingAfterBreak="0">
    <w:nsid w:val="41E3505F"/>
    <w:multiLevelType w:val="hybridMultilevel"/>
    <w:tmpl w:val="2042F7B6"/>
    <w:lvl w:ilvl="0" w:tplc="B506491E">
      <w:start w:val="1"/>
      <w:numFmt w:val="bullet"/>
      <w:lvlText w:val="•"/>
      <w:lvlJc w:val="left"/>
      <w:pPr>
        <w:ind w:left="1702"/>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8F263D68">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39DAE01E">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9A8670E6">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B082F856">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AC1ACC96">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51547A6A">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C082BFFC">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A1AE255E">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83" w15:restartNumberingAfterBreak="0">
    <w:nsid w:val="42544BDA"/>
    <w:multiLevelType w:val="hybridMultilevel"/>
    <w:tmpl w:val="434C3296"/>
    <w:lvl w:ilvl="0" w:tplc="FABA7B26">
      <w:start w:val="1"/>
      <w:numFmt w:val="bullet"/>
      <w:lvlText w:val="•"/>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E5A6C25E">
      <w:start w:val="1"/>
      <w:numFmt w:val="bullet"/>
      <w:lvlText w:val="o"/>
      <w:lvlJc w:val="left"/>
      <w:pPr>
        <w:ind w:left="1439"/>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16088DA0">
      <w:start w:val="1"/>
      <w:numFmt w:val="bullet"/>
      <w:lvlText w:val="▪"/>
      <w:lvlJc w:val="left"/>
      <w:pPr>
        <w:ind w:left="2159"/>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ACBAE7EE">
      <w:start w:val="1"/>
      <w:numFmt w:val="bullet"/>
      <w:lvlText w:val="•"/>
      <w:lvlJc w:val="left"/>
      <w:pPr>
        <w:ind w:left="287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576670AE">
      <w:start w:val="1"/>
      <w:numFmt w:val="bullet"/>
      <w:lvlText w:val="o"/>
      <w:lvlJc w:val="left"/>
      <w:pPr>
        <w:ind w:left="3599"/>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258CB2CE">
      <w:start w:val="1"/>
      <w:numFmt w:val="bullet"/>
      <w:lvlText w:val="▪"/>
      <w:lvlJc w:val="left"/>
      <w:pPr>
        <w:ind w:left="4319"/>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20A016C2">
      <w:start w:val="1"/>
      <w:numFmt w:val="bullet"/>
      <w:lvlText w:val="•"/>
      <w:lvlJc w:val="left"/>
      <w:pPr>
        <w:ind w:left="503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71369D4E">
      <w:start w:val="1"/>
      <w:numFmt w:val="bullet"/>
      <w:lvlText w:val="o"/>
      <w:lvlJc w:val="left"/>
      <w:pPr>
        <w:ind w:left="5759"/>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613EEF12">
      <w:start w:val="1"/>
      <w:numFmt w:val="bullet"/>
      <w:lvlText w:val="▪"/>
      <w:lvlJc w:val="left"/>
      <w:pPr>
        <w:ind w:left="6479"/>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84" w15:restartNumberingAfterBreak="0">
    <w:nsid w:val="431379D7"/>
    <w:multiLevelType w:val="hybridMultilevel"/>
    <w:tmpl w:val="E9563086"/>
    <w:lvl w:ilvl="0" w:tplc="03EA61AC">
      <w:start w:val="1"/>
      <w:numFmt w:val="bullet"/>
      <w:lvlText w:val="•"/>
      <w:lvlJc w:val="left"/>
      <w:pPr>
        <w:ind w:left="3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1" w:tplc="5F363754">
      <w:start w:val="1"/>
      <w:numFmt w:val="bullet"/>
      <w:lvlText w:val="o"/>
      <w:lvlJc w:val="left"/>
      <w:pPr>
        <w:ind w:left="81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2" w:tplc="013C9820">
      <w:start w:val="1"/>
      <w:numFmt w:val="bullet"/>
      <w:lvlText w:val="▪"/>
      <w:lvlJc w:val="left"/>
      <w:pPr>
        <w:ind w:left="12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3" w:tplc="7BAE5E9C">
      <w:start w:val="1"/>
      <w:numFmt w:val="bullet"/>
      <w:lvlText w:val="•"/>
      <w:lvlJc w:val="left"/>
      <w:pPr>
        <w:ind w:left="171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4" w:tplc="0034171C">
      <w:start w:val="1"/>
      <w:numFmt w:val="bullet"/>
      <w:lvlRestart w:val="0"/>
      <w:lvlText w:val="▪"/>
      <w:lvlJc w:val="left"/>
      <w:pPr>
        <w:ind w:left="3143"/>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5" w:tplc="ED708A98">
      <w:start w:val="1"/>
      <w:numFmt w:val="bullet"/>
      <w:lvlText w:val="▪"/>
      <w:lvlJc w:val="left"/>
      <w:pPr>
        <w:ind w:left="28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6" w:tplc="76C00C90">
      <w:start w:val="1"/>
      <w:numFmt w:val="bullet"/>
      <w:lvlText w:val="•"/>
      <w:lvlJc w:val="left"/>
      <w:pPr>
        <w:ind w:left="360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7" w:tplc="2EBC5AC2">
      <w:start w:val="1"/>
      <w:numFmt w:val="bullet"/>
      <w:lvlText w:val="o"/>
      <w:lvlJc w:val="left"/>
      <w:pPr>
        <w:ind w:left="432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8" w:tplc="424E2EB2">
      <w:start w:val="1"/>
      <w:numFmt w:val="bullet"/>
      <w:lvlText w:val="▪"/>
      <w:lvlJc w:val="left"/>
      <w:pPr>
        <w:ind w:left="504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abstractNum>
  <w:abstractNum w:abstractNumId="85" w15:restartNumberingAfterBreak="0">
    <w:nsid w:val="4379324F"/>
    <w:multiLevelType w:val="hybridMultilevel"/>
    <w:tmpl w:val="87925CE6"/>
    <w:lvl w:ilvl="0" w:tplc="4E9876B2">
      <w:start w:val="1"/>
      <w:numFmt w:val="bullet"/>
      <w:lvlText w:val="•"/>
      <w:lvlJc w:val="left"/>
      <w:pPr>
        <w:ind w:left="3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282807D4">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BDAC119C">
      <w:start w:val="1"/>
      <w:numFmt w:val="bullet"/>
      <w:lvlRestart w:val="0"/>
      <w:lvlText w:val="•"/>
      <w:lvlJc w:val="left"/>
      <w:pPr>
        <w:ind w:left="386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10E0E758">
      <w:start w:val="1"/>
      <w:numFmt w:val="bullet"/>
      <w:lvlText w:val="•"/>
      <w:lvlJc w:val="left"/>
      <w:pPr>
        <w:ind w:left="324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A4F26462">
      <w:start w:val="1"/>
      <w:numFmt w:val="bullet"/>
      <w:lvlText w:val="o"/>
      <w:lvlJc w:val="left"/>
      <w:pPr>
        <w:ind w:left="3961"/>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9A4C0384">
      <w:start w:val="1"/>
      <w:numFmt w:val="bullet"/>
      <w:lvlText w:val="▪"/>
      <w:lvlJc w:val="left"/>
      <w:pPr>
        <w:ind w:left="4681"/>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2EE2FB92">
      <w:start w:val="1"/>
      <w:numFmt w:val="bullet"/>
      <w:lvlText w:val="•"/>
      <w:lvlJc w:val="left"/>
      <w:pPr>
        <w:ind w:left="540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CB5E8928">
      <w:start w:val="1"/>
      <w:numFmt w:val="bullet"/>
      <w:lvlText w:val="o"/>
      <w:lvlJc w:val="left"/>
      <w:pPr>
        <w:ind w:left="6121"/>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508695AC">
      <w:start w:val="1"/>
      <w:numFmt w:val="bullet"/>
      <w:lvlText w:val="▪"/>
      <w:lvlJc w:val="left"/>
      <w:pPr>
        <w:ind w:left="6841"/>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86" w15:restartNumberingAfterBreak="0">
    <w:nsid w:val="442F7FB2"/>
    <w:multiLevelType w:val="hybridMultilevel"/>
    <w:tmpl w:val="3B4C64A4"/>
    <w:lvl w:ilvl="0" w:tplc="3DB4AD4C">
      <w:start w:val="1"/>
      <w:numFmt w:val="bullet"/>
      <w:lvlText w:val="•"/>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E3E2E27C">
      <w:start w:val="1"/>
      <w:numFmt w:val="bullet"/>
      <w:lvlText w:val="o"/>
      <w:lvlJc w:val="left"/>
      <w:pPr>
        <w:ind w:left="1439"/>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45846568">
      <w:start w:val="1"/>
      <w:numFmt w:val="bullet"/>
      <w:lvlText w:val="▪"/>
      <w:lvlJc w:val="left"/>
      <w:pPr>
        <w:ind w:left="2159"/>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A4A6E72A">
      <w:start w:val="1"/>
      <w:numFmt w:val="bullet"/>
      <w:lvlText w:val="•"/>
      <w:lvlJc w:val="left"/>
      <w:pPr>
        <w:ind w:left="287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BD48F430">
      <w:start w:val="1"/>
      <w:numFmt w:val="bullet"/>
      <w:lvlText w:val="o"/>
      <w:lvlJc w:val="left"/>
      <w:pPr>
        <w:ind w:left="3599"/>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A0929634">
      <w:start w:val="1"/>
      <w:numFmt w:val="bullet"/>
      <w:lvlText w:val="▪"/>
      <w:lvlJc w:val="left"/>
      <w:pPr>
        <w:ind w:left="4319"/>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CCB8546E">
      <w:start w:val="1"/>
      <w:numFmt w:val="bullet"/>
      <w:lvlText w:val="•"/>
      <w:lvlJc w:val="left"/>
      <w:pPr>
        <w:ind w:left="503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99FCC16C">
      <w:start w:val="1"/>
      <w:numFmt w:val="bullet"/>
      <w:lvlText w:val="o"/>
      <w:lvlJc w:val="left"/>
      <w:pPr>
        <w:ind w:left="5759"/>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C4BCD990">
      <w:start w:val="1"/>
      <w:numFmt w:val="bullet"/>
      <w:lvlText w:val="▪"/>
      <w:lvlJc w:val="left"/>
      <w:pPr>
        <w:ind w:left="6479"/>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87" w15:restartNumberingAfterBreak="0">
    <w:nsid w:val="46CB26EE"/>
    <w:multiLevelType w:val="hybridMultilevel"/>
    <w:tmpl w:val="4CBE786A"/>
    <w:lvl w:ilvl="0" w:tplc="1938E270">
      <w:start w:val="1"/>
      <w:numFmt w:val="bullet"/>
      <w:lvlText w:val="•"/>
      <w:lvlJc w:val="left"/>
      <w:pPr>
        <w:ind w:left="3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6688F57A">
      <w:start w:val="1"/>
      <w:numFmt w:val="bullet"/>
      <w:lvlRestart w:val="0"/>
      <w:lvlText w:val="•"/>
      <w:lvlJc w:val="left"/>
      <w:pPr>
        <w:ind w:left="508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0A3C0BC2">
      <w:start w:val="1"/>
      <w:numFmt w:val="bullet"/>
      <w:lvlText w:val="▪"/>
      <w:lvlJc w:val="left"/>
      <w:pPr>
        <w:ind w:left="178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978416A6">
      <w:start w:val="1"/>
      <w:numFmt w:val="bullet"/>
      <w:lvlText w:val="•"/>
      <w:lvlJc w:val="left"/>
      <w:pPr>
        <w:ind w:left="250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385215DE">
      <w:start w:val="1"/>
      <w:numFmt w:val="bullet"/>
      <w:lvlText w:val="o"/>
      <w:lvlJc w:val="left"/>
      <w:pPr>
        <w:ind w:left="322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2A927C52">
      <w:start w:val="1"/>
      <w:numFmt w:val="bullet"/>
      <w:lvlText w:val="▪"/>
      <w:lvlJc w:val="left"/>
      <w:pPr>
        <w:ind w:left="394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C4243DB0">
      <w:start w:val="1"/>
      <w:numFmt w:val="bullet"/>
      <w:lvlText w:val="•"/>
      <w:lvlJc w:val="left"/>
      <w:pPr>
        <w:ind w:left="466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FF22885E">
      <w:start w:val="1"/>
      <w:numFmt w:val="bullet"/>
      <w:lvlText w:val="o"/>
      <w:lvlJc w:val="left"/>
      <w:pPr>
        <w:ind w:left="538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EFE231A0">
      <w:start w:val="1"/>
      <w:numFmt w:val="bullet"/>
      <w:lvlText w:val="▪"/>
      <w:lvlJc w:val="left"/>
      <w:pPr>
        <w:ind w:left="610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88" w15:restartNumberingAfterBreak="0">
    <w:nsid w:val="46CD7458"/>
    <w:multiLevelType w:val="hybridMultilevel"/>
    <w:tmpl w:val="322E9CB8"/>
    <w:lvl w:ilvl="0" w:tplc="E19248BE">
      <w:start w:val="1"/>
      <w:numFmt w:val="bullet"/>
      <w:lvlText w:val="•"/>
      <w:lvlJc w:val="left"/>
      <w:pPr>
        <w:ind w:left="36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1" w:tplc="072676F2">
      <w:start w:val="1"/>
      <w:numFmt w:val="bullet"/>
      <w:lvlText w:val="o"/>
      <w:lvlJc w:val="left"/>
      <w:pPr>
        <w:ind w:left="63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2" w:tplc="BDF277CE">
      <w:start w:val="1"/>
      <w:numFmt w:val="bullet"/>
      <w:lvlText w:val="▪"/>
      <w:lvlJc w:val="left"/>
      <w:pPr>
        <w:ind w:left="90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3" w:tplc="9490C568">
      <w:start w:val="1"/>
      <w:numFmt w:val="bullet"/>
      <w:lvlText w:val="•"/>
      <w:lvlJc w:val="left"/>
      <w:pPr>
        <w:ind w:left="117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4" w:tplc="BB761394">
      <w:start w:val="1"/>
      <w:numFmt w:val="bullet"/>
      <w:lvlRestart w:val="0"/>
      <w:lvlText w:val="o"/>
      <w:lvlJc w:val="left"/>
      <w:pPr>
        <w:ind w:left="2422"/>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5" w:tplc="9A147FBE">
      <w:start w:val="1"/>
      <w:numFmt w:val="bullet"/>
      <w:lvlText w:val="▪"/>
      <w:lvlJc w:val="left"/>
      <w:pPr>
        <w:ind w:left="216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6" w:tplc="32A6955C">
      <w:start w:val="1"/>
      <w:numFmt w:val="bullet"/>
      <w:lvlText w:val="•"/>
      <w:lvlJc w:val="left"/>
      <w:pPr>
        <w:ind w:left="288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7" w:tplc="82B00DEA">
      <w:start w:val="1"/>
      <w:numFmt w:val="bullet"/>
      <w:lvlText w:val="o"/>
      <w:lvlJc w:val="left"/>
      <w:pPr>
        <w:ind w:left="360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8" w:tplc="0700D06E">
      <w:start w:val="1"/>
      <w:numFmt w:val="bullet"/>
      <w:lvlText w:val="▪"/>
      <w:lvlJc w:val="left"/>
      <w:pPr>
        <w:ind w:left="432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abstractNum>
  <w:abstractNum w:abstractNumId="89" w15:restartNumberingAfterBreak="0">
    <w:nsid w:val="46EC0E83"/>
    <w:multiLevelType w:val="hybridMultilevel"/>
    <w:tmpl w:val="DEB2F7E8"/>
    <w:lvl w:ilvl="0" w:tplc="46FEE0BA">
      <w:start w:val="1"/>
      <w:numFmt w:val="decimal"/>
      <w:lvlText w:val="%1."/>
      <w:lvlJc w:val="left"/>
      <w:pPr>
        <w:ind w:left="170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D6B0B07A">
      <w:start w:val="1"/>
      <w:numFmt w:val="lowerRoman"/>
      <w:lvlText w:val="%2."/>
      <w:lvlJc w:val="left"/>
      <w:pPr>
        <w:ind w:left="31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BB065158">
      <w:start w:val="1"/>
      <w:numFmt w:val="lowerRoman"/>
      <w:lvlText w:val="%3"/>
      <w:lvlJc w:val="left"/>
      <w:pPr>
        <w:ind w:left="256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2B7E0556">
      <w:start w:val="1"/>
      <w:numFmt w:val="decimal"/>
      <w:lvlText w:val="%4"/>
      <w:lvlJc w:val="left"/>
      <w:pPr>
        <w:ind w:left="328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000AF550">
      <w:start w:val="1"/>
      <w:numFmt w:val="lowerLetter"/>
      <w:lvlText w:val="%5"/>
      <w:lvlJc w:val="left"/>
      <w:pPr>
        <w:ind w:left="400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880E1A32">
      <w:start w:val="1"/>
      <w:numFmt w:val="lowerRoman"/>
      <w:lvlText w:val="%6"/>
      <w:lvlJc w:val="left"/>
      <w:pPr>
        <w:ind w:left="472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6434AF94">
      <w:start w:val="1"/>
      <w:numFmt w:val="decimal"/>
      <w:lvlText w:val="%7"/>
      <w:lvlJc w:val="left"/>
      <w:pPr>
        <w:ind w:left="544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444810C0">
      <w:start w:val="1"/>
      <w:numFmt w:val="lowerLetter"/>
      <w:lvlText w:val="%8"/>
      <w:lvlJc w:val="left"/>
      <w:pPr>
        <w:ind w:left="616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F3B4F5AA">
      <w:start w:val="1"/>
      <w:numFmt w:val="lowerRoman"/>
      <w:lvlText w:val="%9"/>
      <w:lvlJc w:val="left"/>
      <w:pPr>
        <w:ind w:left="688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90" w15:restartNumberingAfterBreak="0">
    <w:nsid w:val="47025F6F"/>
    <w:multiLevelType w:val="hybridMultilevel"/>
    <w:tmpl w:val="03E83498"/>
    <w:lvl w:ilvl="0" w:tplc="F934CD6A">
      <w:start w:val="1"/>
      <w:numFmt w:val="bullet"/>
      <w:lvlText w:val="•"/>
      <w:lvlJc w:val="left"/>
      <w:pPr>
        <w:ind w:left="36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1" w:tplc="0DC46F7C">
      <w:start w:val="1"/>
      <w:numFmt w:val="bullet"/>
      <w:lvlText w:val="o"/>
      <w:lvlJc w:val="left"/>
      <w:pPr>
        <w:ind w:left="90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2" w:tplc="85A0AFDC">
      <w:start w:val="1"/>
      <w:numFmt w:val="bullet"/>
      <w:lvlRestart w:val="0"/>
      <w:lvlText w:val="o"/>
      <w:lvlJc w:val="left"/>
      <w:pPr>
        <w:ind w:left="109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3" w:tplc="348A0F0E">
      <w:start w:val="1"/>
      <w:numFmt w:val="bullet"/>
      <w:lvlText w:val="•"/>
      <w:lvlJc w:val="left"/>
      <w:pPr>
        <w:ind w:left="216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4" w:tplc="0B4A948A">
      <w:start w:val="1"/>
      <w:numFmt w:val="bullet"/>
      <w:lvlText w:val="o"/>
      <w:lvlJc w:val="left"/>
      <w:pPr>
        <w:ind w:left="288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5" w:tplc="FC0AA43E">
      <w:start w:val="1"/>
      <w:numFmt w:val="bullet"/>
      <w:lvlText w:val="▪"/>
      <w:lvlJc w:val="left"/>
      <w:pPr>
        <w:ind w:left="360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6" w:tplc="461C26D8">
      <w:start w:val="1"/>
      <w:numFmt w:val="bullet"/>
      <w:lvlText w:val="•"/>
      <w:lvlJc w:val="left"/>
      <w:pPr>
        <w:ind w:left="432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7" w:tplc="A378BC2C">
      <w:start w:val="1"/>
      <w:numFmt w:val="bullet"/>
      <w:lvlText w:val="o"/>
      <w:lvlJc w:val="left"/>
      <w:pPr>
        <w:ind w:left="504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8" w:tplc="71AEB6C4">
      <w:start w:val="1"/>
      <w:numFmt w:val="bullet"/>
      <w:lvlText w:val="▪"/>
      <w:lvlJc w:val="left"/>
      <w:pPr>
        <w:ind w:left="576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abstractNum>
  <w:abstractNum w:abstractNumId="91" w15:restartNumberingAfterBreak="0">
    <w:nsid w:val="49773021"/>
    <w:multiLevelType w:val="hybridMultilevel"/>
    <w:tmpl w:val="1D2EF690"/>
    <w:lvl w:ilvl="0" w:tplc="9050B5A8">
      <w:start w:val="1"/>
      <w:numFmt w:val="bullet"/>
      <w:lvlText w:val="•"/>
      <w:lvlJc w:val="left"/>
      <w:pPr>
        <w:ind w:left="71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5B06798C">
      <w:start w:val="1"/>
      <w:numFmt w:val="bullet"/>
      <w:lvlText w:val="o"/>
      <w:lvlJc w:val="left"/>
      <w:pPr>
        <w:ind w:left="1086"/>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2" w:tplc="90242120">
      <w:start w:val="1"/>
      <w:numFmt w:val="bullet"/>
      <w:lvlText w:val="▪"/>
      <w:lvlJc w:val="left"/>
      <w:pPr>
        <w:ind w:left="216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3" w:tplc="26C4AD4A">
      <w:start w:val="1"/>
      <w:numFmt w:val="bullet"/>
      <w:lvlText w:val="•"/>
      <w:lvlJc w:val="left"/>
      <w:pPr>
        <w:ind w:left="288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4" w:tplc="7A2E967A">
      <w:start w:val="1"/>
      <w:numFmt w:val="bullet"/>
      <w:lvlText w:val="o"/>
      <w:lvlJc w:val="left"/>
      <w:pPr>
        <w:ind w:left="360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5" w:tplc="5C3E1102">
      <w:start w:val="1"/>
      <w:numFmt w:val="bullet"/>
      <w:lvlText w:val="▪"/>
      <w:lvlJc w:val="left"/>
      <w:pPr>
        <w:ind w:left="432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6" w:tplc="F00482A2">
      <w:start w:val="1"/>
      <w:numFmt w:val="bullet"/>
      <w:lvlText w:val="•"/>
      <w:lvlJc w:val="left"/>
      <w:pPr>
        <w:ind w:left="504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7" w:tplc="04905AA2">
      <w:start w:val="1"/>
      <w:numFmt w:val="bullet"/>
      <w:lvlText w:val="o"/>
      <w:lvlJc w:val="left"/>
      <w:pPr>
        <w:ind w:left="576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8" w:tplc="63EEFDFE">
      <w:start w:val="1"/>
      <w:numFmt w:val="bullet"/>
      <w:lvlText w:val="▪"/>
      <w:lvlJc w:val="left"/>
      <w:pPr>
        <w:ind w:left="648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abstractNum>
  <w:abstractNum w:abstractNumId="92" w15:restartNumberingAfterBreak="0">
    <w:nsid w:val="4AB837E0"/>
    <w:multiLevelType w:val="hybridMultilevel"/>
    <w:tmpl w:val="BA528F2E"/>
    <w:lvl w:ilvl="0" w:tplc="3DFAFBB2">
      <w:start w:val="1"/>
      <w:numFmt w:val="bullet"/>
      <w:lvlText w:val="•"/>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7B66584A">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739E0C02">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0B32C3EC">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EC260DEA">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342CE4D4">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2A4C0984">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8F1A794C">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DB4473AA">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93" w15:restartNumberingAfterBreak="0">
    <w:nsid w:val="4BB76DAA"/>
    <w:multiLevelType w:val="hybridMultilevel"/>
    <w:tmpl w:val="DB3C5082"/>
    <w:lvl w:ilvl="0" w:tplc="EB104A2C">
      <w:start w:val="1"/>
      <w:numFmt w:val="bullet"/>
      <w:lvlText w:val="•"/>
      <w:lvlJc w:val="left"/>
      <w:pPr>
        <w:ind w:left="3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EE7003B0">
      <w:start w:val="1"/>
      <w:numFmt w:val="bullet"/>
      <w:lvlText w:val="•"/>
      <w:lvlJc w:val="left"/>
      <w:pPr>
        <w:ind w:left="1687"/>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BEA69BE6">
      <w:start w:val="1"/>
      <w:numFmt w:val="bullet"/>
      <w:lvlText w:val="▪"/>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3DF8C9B2">
      <w:start w:val="1"/>
      <w:numFmt w:val="bullet"/>
      <w:lvlText w:val="•"/>
      <w:lvlJc w:val="left"/>
      <w:pPr>
        <w:ind w:left="21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6B68EADE">
      <w:start w:val="1"/>
      <w:numFmt w:val="bullet"/>
      <w:lvlText w:val="o"/>
      <w:lvlJc w:val="left"/>
      <w:pPr>
        <w:ind w:left="28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051A0AC4">
      <w:start w:val="1"/>
      <w:numFmt w:val="bullet"/>
      <w:lvlText w:val="▪"/>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5E904340">
      <w:start w:val="1"/>
      <w:numFmt w:val="bullet"/>
      <w:lvlText w:val="•"/>
      <w:lvlJc w:val="left"/>
      <w:pPr>
        <w:ind w:left="43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649E80B8">
      <w:start w:val="1"/>
      <w:numFmt w:val="bullet"/>
      <w:lvlText w:val="o"/>
      <w:lvlJc w:val="left"/>
      <w:pPr>
        <w:ind w:left="50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8B5CC3CE">
      <w:start w:val="1"/>
      <w:numFmt w:val="bullet"/>
      <w:lvlText w:val="▪"/>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94" w15:restartNumberingAfterBreak="0">
    <w:nsid w:val="4C6B6FBE"/>
    <w:multiLevelType w:val="hybridMultilevel"/>
    <w:tmpl w:val="29DC62D0"/>
    <w:lvl w:ilvl="0" w:tplc="2A66F87C">
      <w:start w:val="1"/>
      <w:numFmt w:val="bullet"/>
      <w:lvlText w:val="•"/>
      <w:lvlJc w:val="left"/>
      <w:pPr>
        <w:ind w:left="17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703E5262">
      <w:start w:val="1"/>
      <w:numFmt w:val="bullet"/>
      <w:lvlText w:val="o"/>
      <w:lvlJc w:val="left"/>
      <w:pPr>
        <w:ind w:left="143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D6540E6C">
      <w:start w:val="1"/>
      <w:numFmt w:val="bullet"/>
      <w:lvlText w:val="▪"/>
      <w:lvlJc w:val="left"/>
      <w:pPr>
        <w:ind w:left="215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C45CA304">
      <w:start w:val="1"/>
      <w:numFmt w:val="bullet"/>
      <w:lvlText w:val="•"/>
      <w:lvlJc w:val="left"/>
      <w:pPr>
        <w:ind w:left="287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77D24A1A">
      <w:start w:val="1"/>
      <w:numFmt w:val="bullet"/>
      <w:lvlText w:val="o"/>
      <w:lvlJc w:val="left"/>
      <w:pPr>
        <w:ind w:left="359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46FA4082">
      <w:start w:val="1"/>
      <w:numFmt w:val="bullet"/>
      <w:lvlText w:val="▪"/>
      <w:lvlJc w:val="left"/>
      <w:pPr>
        <w:ind w:left="431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3566F552">
      <w:start w:val="1"/>
      <w:numFmt w:val="bullet"/>
      <w:lvlText w:val="•"/>
      <w:lvlJc w:val="left"/>
      <w:pPr>
        <w:ind w:left="503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E620E138">
      <w:start w:val="1"/>
      <w:numFmt w:val="bullet"/>
      <w:lvlText w:val="o"/>
      <w:lvlJc w:val="left"/>
      <w:pPr>
        <w:ind w:left="575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D0D8ACBC">
      <w:start w:val="1"/>
      <w:numFmt w:val="bullet"/>
      <w:lvlText w:val="▪"/>
      <w:lvlJc w:val="left"/>
      <w:pPr>
        <w:ind w:left="647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95" w15:restartNumberingAfterBreak="0">
    <w:nsid w:val="4E166A62"/>
    <w:multiLevelType w:val="hybridMultilevel"/>
    <w:tmpl w:val="15B2D53A"/>
    <w:lvl w:ilvl="0" w:tplc="B9EC4D3A">
      <w:start w:val="1"/>
      <w:numFmt w:val="bullet"/>
      <w:lvlText w:val="•"/>
      <w:lvlJc w:val="left"/>
      <w:pPr>
        <w:ind w:left="3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1" w:tplc="24AAFBE4">
      <w:start w:val="1"/>
      <w:numFmt w:val="bullet"/>
      <w:lvlText w:val="o"/>
      <w:lvlJc w:val="left"/>
      <w:pPr>
        <w:ind w:left="648"/>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2" w:tplc="E09663D4">
      <w:start w:val="1"/>
      <w:numFmt w:val="bullet"/>
      <w:lvlText w:val="▪"/>
      <w:lvlJc w:val="left"/>
      <w:pPr>
        <w:ind w:left="936"/>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3" w:tplc="30A695EE">
      <w:start w:val="1"/>
      <w:numFmt w:val="bullet"/>
      <w:lvlText w:val="•"/>
      <w:lvlJc w:val="left"/>
      <w:pPr>
        <w:ind w:left="1224"/>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4" w:tplc="3334C6C6">
      <w:start w:val="1"/>
      <w:numFmt w:val="bullet"/>
      <w:lvlText w:val="o"/>
      <w:lvlJc w:val="left"/>
      <w:pPr>
        <w:ind w:left="1512"/>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5" w:tplc="2E1A200C">
      <w:start w:val="1"/>
      <w:numFmt w:val="bullet"/>
      <w:lvlRestart w:val="0"/>
      <w:lvlText w:val="▪"/>
      <w:lvlJc w:val="left"/>
      <w:pPr>
        <w:ind w:left="3143"/>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6" w:tplc="E68657CE">
      <w:start w:val="1"/>
      <w:numFmt w:val="bullet"/>
      <w:lvlText w:val="•"/>
      <w:lvlJc w:val="left"/>
      <w:pPr>
        <w:ind w:left="252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7" w:tplc="CD689A9E">
      <w:start w:val="1"/>
      <w:numFmt w:val="bullet"/>
      <w:lvlText w:val="o"/>
      <w:lvlJc w:val="left"/>
      <w:pPr>
        <w:ind w:left="324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8" w:tplc="33D86B94">
      <w:start w:val="1"/>
      <w:numFmt w:val="bullet"/>
      <w:lvlText w:val="▪"/>
      <w:lvlJc w:val="left"/>
      <w:pPr>
        <w:ind w:left="39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abstractNum>
  <w:abstractNum w:abstractNumId="96" w15:restartNumberingAfterBreak="0">
    <w:nsid w:val="4E914847"/>
    <w:multiLevelType w:val="hybridMultilevel"/>
    <w:tmpl w:val="0C8E150E"/>
    <w:lvl w:ilvl="0" w:tplc="FEFEDE2C">
      <w:start w:val="1"/>
      <w:numFmt w:val="decimal"/>
      <w:lvlText w:val="%1)"/>
      <w:lvlJc w:val="left"/>
      <w:pPr>
        <w:ind w:left="977"/>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1" w:tplc="FB3851C4">
      <w:start w:val="1"/>
      <w:numFmt w:val="lowerLetter"/>
      <w:lvlText w:val="%2"/>
      <w:lvlJc w:val="left"/>
      <w:pPr>
        <w:ind w:left="108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2" w:tplc="2916A82E">
      <w:start w:val="1"/>
      <w:numFmt w:val="lowerRoman"/>
      <w:lvlText w:val="%3"/>
      <w:lvlJc w:val="left"/>
      <w:pPr>
        <w:ind w:left="180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3" w:tplc="60CAAE14">
      <w:start w:val="1"/>
      <w:numFmt w:val="decimal"/>
      <w:lvlText w:val="%4"/>
      <w:lvlJc w:val="left"/>
      <w:pPr>
        <w:ind w:left="252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4" w:tplc="9FD65E14">
      <w:start w:val="1"/>
      <w:numFmt w:val="lowerLetter"/>
      <w:lvlText w:val="%5"/>
      <w:lvlJc w:val="left"/>
      <w:pPr>
        <w:ind w:left="324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5" w:tplc="A4B2B6C2">
      <w:start w:val="1"/>
      <w:numFmt w:val="lowerRoman"/>
      <w:lvlText w:val="%6"/>
      <w:lvlJc w:val="left"/>
      <w:pPr>
        <w:ind w:left="396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6" w:tplc="9EACB6D6">
      <w:start w:val="1"/>
      <w:numFmt w:val="decimal"/>
      <w:lvlText w:val="%7"/>
      <w:lvlJc w:val="left"/>
      <w:pPr>
        <w:ind w:left="468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7" w:tplc="DE60837A">
      <w:start w:val="1"/>
      <w:numFmt w:val="lowerLetter"/>
      <w:lvlText w:val="%8"/>
      <w:lvlJc w:val="left"/>
      <w:pPr>
        <w:ind w:left="540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8" w:tplc="4886B104">
      <w:start w:val="1"/>
      <w:numFmt w:val="lowerRoman"/>
      <w:lvlText w:val="%9"/>
      <w:lvlJc w:val="left"/>
      <w:pPr>
        <w:ind w:left="612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abstractNum>
  <w:abstractNum w:abstractNumId="97" w15:restartNumberingAfterBreak="0">
    <w:nsid w:val="4F4D7791"/>
    <w:multiLevelType w:val="hybridMultilevel"/>
    <w:tmpl w:val="83DAA740"/>
    <w:lvl w:ilvl="0" w:tplc="E36E86D2">
      <w:start w:val="1"/>
      <w:numFmt w:val="decimal"/>
      <w:lvlText w:val="%1"/>
      <w:lvlJc w:val="left"/>
      <w:pPr>
        <w:ind w:left="3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A06CF1B8">
      <w:start w:val="1"/>
      <w:numFmt w:val="lowerLetter"/>
      <w:lvlText w:val="%2"/>
      <w:lvlJc w:val="left"/>
      <w:pPr>
        <w:ind w:left="103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D8EEA9BE">
      <w:start w:val="1"/>
      <w:numFmt w:val="lowerRoman"/>
      <w:lvlText w:val="%3"/>
      <w:lvlJc w:val="left"/>
      <w:pPr>
        <w:ind w:left="17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60CCE730">
      <w:start w:val="1"/>
      <w:numFmt w:val="decimal"/>
      <w:lvlText w:val="%4"/>
      <w:lvlJc w:val="left"/>
      <w:pPr>
        <w:ind w:left="237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C7C20E86">
      <w:start w:val="1"/>
      <w:numFmt w:val="lowerLetter"/>
      <w:lvlText w:val="%5"/>
      <w:lvlJc w:val="left"/>
      <w:pPr>
        <w:ind w:left="304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AE8A83BE">
      <w:start w:val="1"/>
      <w:numFmt w:val="decimal"/>
      <w:lvlRestart w:val="0"/>
      <w:lvlText w:val="%6"/>
      <w:lvlJc w:val="left"/>
      <w:pPr>
        <w:ind w:left="601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6F023F6A">
      <w:start w:val="1"/>
      <w:numFmt w:val="decimal"/>
      <w:lvlText w:val="%7"/>
      <w:lvlJc w:val="left"/>
      <w:pPr>
        <w:ind w:left="443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46B88B10">
      <w:start w:val="1"/>
      <w:numFmt w:val="lowerLetter"/>
      <w:lvlText w:val="%8"/>
      <w:lvlJc w:val="left"/>
      <w:pPr>
        <w:ind w:left="515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4AFC013C">
      <w:start w:val="1"/>
      <w:numFmt w:val="lowerRoman"/>
      <w:lvlText w:val="%9"/>
      <w:lvlJc w:val="left"/>
      <w:pPr>
        <w:ind w:left="587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98" w15:restartNumberingAfterBreak="0">
    <w:nsid w:val="502F6282"/>
    <w:multiLevelType w:val="hybridMultilevel"/>
    <w:tmpl w:val="BA8AF650"/>
    <w:lvl w:ilvl="0" w:tplc="14EE3C12">
      <w:start w:val="1"/>
      <w:numFmt w:val="bullet"/>
      <w:lvlText w:val="•"/>
      <w:lvlJc w:val="left"/>
      <w:pPr>
        <w:ind w:left="168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107EFD18">
      <w:start w:val="1"/>
      <w:numFmt w:val="bullet"/>
      <w:lvlText w:val="o"/>
      <w:lvlJc w:val="left"/>
      <w:pPr>
        <w:ind w:left="138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29A27514">
      <w:start w:val="1"/>
      <w:numFmt w:val="bullet"/>
      <w:lvlText w:val="▪"/>
      <w:lvlJc w:val="left"/>
      <w:pPr>
        <w:ind w:left="210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DD5EE1E0">
      <w:start w:val="1"/>
      <w:numFmt w:val="bullet"/>
      <w:lvlText w:val="•"/>
      <w:lvlJc w:val="left"/>
      <w:pPr>
        <w:ind w:left="282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120EE218">
      <w:start w:val="1"/>
      <w:numFmt w:val="bullet"/>
      <w:lvlText w:val="o"/>
      <w:lvlJc w:val="left"/>
      <w:pPr>
        <w:ind w:left="354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695C8B0E">
      <w:start w:val="1"/>
      <w:numFmt w:val="bullet"/>
      <w:lvlText w:val="▪"/>
      <w:lvlJc w:val="left"/>
      <w:pPr>
        <w:ind w:left="426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3816EEA6">
      <w:start w:val="1"/>
      <w:numFmt w:val="bullet"/>
      <w:lvlText w:val="•"/>
      <w:lvlJc w:val="left"/>
      <w:pPr>
        <w:ind w:left="498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1ED8C55C">
      <w:start w:val="1"/>
      <w:numFmt w:val="bullet"/>
      <w:lvlText w:val="o"/>
      <w:lvlJc w:val="left"/>
      <w:pPr>
        <w:ind w:left="570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F05A2FD0">
      <w:start w:val="1"/>
      <w:numFmt w:val="bullet"/>
      <w:lvlText w:val="▪"/>
      <w:lvlJc w:val="left"/>
      <w:pPr>
        <w:ind w:left="642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99" w15:restartNumberingAfterBreak="0">
    <w:nsid w:val="50D133A9"/>
    <w:multiLevelType w:val="hybridMultilevel"/>
    <w:tmpl w:val="4538C802"/>
    <w:lvl w:ilvl="0" w:tplc="A8706A62">
      <w:start w:val="1"/>
      <w:numFmt w:val="bullet"/>
      <w:lvlText w:val="•"/>
      <w:lvlJc w:val="left"/>
      <w:pPr>
        <w:ind w:left="3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1" w:tplc="C35ADB54">
      <w:start w:val="1"/>
      <w:numFmt w:val="bullet"/>
      <w:lvlText w:val="o"/>
      <w:lvlJc w:val="left"/>
      <w:pPr>
        <w:ind w:left="7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2" w:tplc="BBB6C858">
      <w:start w:val="1"/>
      <w:numFmt w:val="bullet"/>
      <w:lvlText w:val="▪"/>
      <w:lvlJc w:val="left"/>
      <w:pPr>
        <w:ind w:left="120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3" w:tplc="8CB0B71A">
      <w:start w:val="1"/>
      <w:numFmt w:val="bullet"/>
      <w:lvlText w:val="•"/>
      <w:lvlJc w:val="left"/>
      <w:pPr>
        <w:ind w:left="162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4" w:tplc="07F0060A">
      <w:start w:val="1"/>
      <w:numFmt w:val="bullet"/>
      <w:lvlRestart w:val="0"/>
      <w:lvlText w:val="▪"/>
      <w:lvlJc w:val="left"/>
      <w:pPr>
        <w:ind w:left="3143"/>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5" w:tplc="EEAE466C">
      <w:start w:val="1"/>
      <w:numFmt w:val="bullet"/>
      <w:lvlText w:val="▪"/>
      <w:lvlJc w:val="left"/>
      <w:pPr>
        <w:ind w:left="27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6" w:tplc="FFC018DE">
      <w:start w:val="1"/>
      <w:numFmt w:val="bullet"/>
      <w:lvlText w:val="•"/>
      <w:lvlJc w:val="left"/>
      <w:pPr>
        <w:ind w:left="34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7" w:tplc="85F47950">
      <w:start w:val="1"/>
      <w:numFmt w:val="bullet"/>
      <w:lvlText w:val="o"/>
      <w:lvlJc w:val="left"/>
      <w:pPr>
        <w:ind w:left="420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8" w:tplc="53B853DE">
      <w:start w:val="1"/>
      <w:numFmt w:val="bullet"/>
      <w:lvlText w:val="▪"/>
      <w:lvlJc w:val="left"/>
      <w:pPr>
        <w:ind w:left="492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abstractNum>
  <w:abstractNum w:abstractNumId="100" w15:restartNumberingAfterBreak="0">
    <w:nsid w:val="50D24F01"/>
    <w:multiLevelType w:val="hybridMultilevel"/>
    <w:tmpl w:val="5A18C508"/>
    <w:lvl w:ilvl="0" w:tplc="57DAA94C">
      <w:start w:val="1"/>
      <w:numFmt w:val="decimal"/>
      <w:lvlText w:val="%1"/>
      <w:lvlJc w:val="left"/>
      <w:pPr>
        <w:ind w:left="3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63F4124E">
      <w:start w:val="1"/>
      <w:numFmt w:val="lowerLetter"/>
      <w:lvlText w:val="%2"/>
      <w:lvlJc w:val="left"/>
      <w:pPr>
        <w:ind w:left="5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A33CE18E">
      <w:start w:val="1"/>
      <w:numFmt w:val="decimal"/>
      <w:lvlRestart w:val="0"/>
      <w:lvlText w:val="%3."/>
      <w:lvlJc w:val="left"/>
      <w:pPr>
        <w:ind w:left="170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A5DC5B40">
      <w:start w:val="1"/>
      <w:numFmt w:val="decimal"/>
      <w:lvlText w:val="%4"/>
      <w:lvlJc w:val="left"/>
      <w:pPr>
        <w:ind w:left="14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108293DC">
      <w:start w:val="1"/>
      <w:numFmt w:val="lowerLetter"/>
      <w:lvlText w:val="%5"/>
      <w:lvlJc w:val="left"/>
      <w:pPr>
        <w:ind w:left="21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0DF2394A">
      <w:start w:val="1"/>
      <w:numFmt w:val="lowerRoman"/>
      <w:lvlText w:val="%6"/>
      <w:lvlJc w:val="left"/>
      <w:pPr>
        <w:ind w:left="28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1FFED34A">
      <w:start w:val="1"/>
      <w:numFmt w:val="decimal"/>
      <w:lvlText w:val="%7"/>
      <w:lvlJc w:val="left"/>
      <w:pPr>
        <w:ind w:left="36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42C624D0">
      <w:start w:val="1"/>
      <w:numFmt w:val="lowerLetter"/>
      <w:lvlText w:val="%8"/>
      <w:lvlJc w:val="left"/>
      <w:pPr>
        <w:ind w:left="43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AA6C9E84">
      <w:start w:val="1"/>
      <w:numFmt w:val="lowerRoman"/>
      <w:lvlText w:val="%9"/>
      <w:lvlJc w:val="left"/>
      <w:pPr>
        <w:ind w:left="50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01" w15:restartNumberingAfterBreak="0">
    <w:nsid w:val="525D019C"/>
    <w:multiLevelType w:val="hybridMultilevel"/>
    <w:tmpl w:val="FC90CE72"/>
    <w:lvl w:ilvl="0" w:tplc="7556006C">
      <w:start w:val="1"/>
      <w:numFmt w:val="bullet"/>
      <w:lvlText w:val="•"/>
      <w:lvlJc w:val="left"/>
      <w:pPr>
        <w:ind w:left="3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6DFCEDD0">
      <w:start w:val="1"/>
      <w:numFmt w:val="bullet"/>
      <w:lvlText w:val="o"/>
      <w:lvlJc w:val="left"/>
      <w:pPr>
        <w:ind w:left="7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F81AACFA">
      <w:start w:val="1"/>
      <w:numFmt w:val="bullet"/>
      <w:lvlText w:val="▪"/>
      <w:lvlJc w:val="left"/>
      <w:pPr>
        <w:ind w:left="10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6658C764">
      <w:start w:val="1"/>
      <w:numFmt w:val="bullet"/>
      <w:lvlRestart w:val="0"/>
      <w:lvlText w:val="–"/>
      <w:lvlJc w:val="left"/>
      <w:pPr>
        <w:ind w:left="14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EDAED348">
      <w:start w:val="1"/>
      <w:numFmt w:val="bullet"/>
      <w:lvlText w:val="o"/>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04EAE098">
      <w:start w:val="1"/>
      <w:numFmt w:val="bullet"/>
      <w:lvlText w:val="▪"/>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D34807D2">
      <w:start w:val="1"/>
      <w:numFmt w:val="bullet"/>
      <w:lvlText w:val="•"/>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5E008178">
      <w:start w:val="1"/>
      <w:numFmt w:val="bullet"/>
      <w:lvlText w:val="o"/>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78CED660">
      <w:start w:val="1"/>
      <w:numFmt w:val="bullet"/>
      <w:lvlText w:val="▪"/>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02" w15:restartNumberingAfterBreak="0">
    <w:nsid w:val="53A93BF2"/>
    <w:multiLevelType w:val="hybridMultilevel"/>
    <w:tmpl w:val="DBB67618"/>
    <w:lvl w:ilvl="0" w:tplc="F460C428">
      <w:start w:val="1"/>
      <w:numFmt w:val="bullet"/>
      <w:lvlText w:val="-"/>
      <w:lvlJc w:val="left"/>
      <w:pPr>
        <w:ind w:left="7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E9920454">
      <w:start w:val="1"/>
      <w:numFmt w:val="bullet"/>
      <w:lvlText w:val="o"/>
      <w:lvlJc w:val="left"/>
      <w:pPr>
        <w:ind w:left="14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4D10CF58">
      <w:start w:val="1"/>
      <w:numFmt w:val="bullet"/>
      <w:lvlText w:val="▪"/>
      <w:lvlJc w:val="left"/>
      <w:pPr>
        <w:ind w:left="21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FBDCEDBC">
      <w:start w:val="1"/>
      <w:numFmt w:val="bullet"/>
      <w:lvlText w:val="•"/>
      <w:lvlJc w:val="left"/>
      <w:pPr>
        <w:ind w:left="28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C9C64610">
      <w:start w:val="1"/>
      <w:numFmt w:val="bullet"/>
      <w:lvlText w:val="o"/>
      <w:lvlJc w:val="left"/>
      <w:pPr>
        <w:ind w:left="36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468AB182">
      <w:start w:val="1"/>
      <w:numFmt w:val="bullet"/>
      <w:lvlText w:val="▪"/>
      <w:lvlJc w:val="left"/>
      <w:pPr>
        <w:ind w:left="43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6780F4BA">
      <w:start w:val="1"/>
      <w:numFmt w:val="bullet"/>
      <w:lvlText w:val="•"/>
      <w:lvlJc w:val="left"/>
      <w:pPr>
        <w:ind w:left="50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440ABBDA">
      <w:start w:val="1"/>
      <w:numFmt w:val="bullet"/>
      <w:lvlText w:val="o"/>
      <w:lvlJc w:val="left"/>
      <w:pPr>
        <w:ind w:left="57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0CC2BCD0">
      <w:start w:val="1"/>
      <w:numFmt w:val="bullet"/>
      <w:lvlText w:val="▪"/>
      <w:lvlJc w:val="left"/>
      <w:pPr>
        <w:ind w:left="64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03" w15:restartNumberingAfterBreak="0">
    <w:nsid w:val="54C437FD"/>
    <w:multiLevelType w:val="hybridMultilevel"/>
    <w:tmpl w:val="2D78D798"/>
    <w:lvl w:ilvl="0" w:tplc="6B309EE4">
      <w:start w:val="1"/>
      <w:numFmt w:val="bullet"/>
      <w:lvlText w:val="•"/>
      <w:lvlJc w:val="left"/>
      <w:pPr>
        <w:ind w:left="3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1" w:tplc="397CBA0C">
      <w:start w:val="1"/>
      <w:numFmt w:val="bullet"/>
      <w:lvlText w:val="o"/>
      <w:lvlJc w:val="left"/>
      <w:pPr>
        <w:ind w:left="81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2" w:tplc="144601FE">
      <w:start w:val="1"/>
      <w:numFmt w:val="bullet"/>
      <w:lvlText w:val="▪"/>
      <w:lvlJc w:val="left"/>
      <w:pPr>
        <w:ind w:left="12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3" w:tplc="C75CA63E">
      <w:start w:val="1"/>
      <w:numFmt w:val="bullet"/>
      <w:lvlText w:val="•"/>
      <w:lvlJc w:val="left"/>
      <w:pPr>
        <w:ind w:left="171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4" w:tplc="0768790A">
      <w:start w:val="1"/>
      <w:numFmt w:val="bullet"/>
      <w:lvlRestart w:val="0"/>
      <w:lvlText w:val="▪"/>
      <w:lvlJc w:val="left"/>
      <w:pPr>
        <w:ind w:left="2062"/>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5" w:tplc="FC1662F6">
      <w:start w:val="1"/>
      <w:numFmt w:val="bullet"/>
      <w:lvlText w:val="▪"/>
      <w:lvlJc w:val="left"/>
      <w:pPr>
        <w:ind w:left="28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6" w:tplc="CD4208EC">
      <w:start w:val="1"/>
      <w:numFmt w:val="bullet"/>
      <w:lvlText w:val="•"/>
      <w:lvlJc w:val="left"/>
      <w:pPr>
        <w:ind w:left="360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7" w:tplc="BFE06760">
      <w:start w:val="1"/>
      <w:numFmt w:val="bullet"/>
      <w:lvlText w:val="o"/>
      <w:lvlJc w:val="left"/>
      <w:pPr>
        <w:ind w:left="432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8" w:tplc="67AEE338">
      <w:start w:val="1"/>
      <w:numFmt w:val="bullet"/>
      <w:lvlText w:val="▪"/>
      <w:lvlJc w:val="left"/>
      <w:pPr>
        <w:ind w:left="504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abstractNum>
  <w:abstractNum w:abstractNumId="104" w15:restartNumberingAfterBreak="0">
    <w:nsid w:val="5564138E"/>
    <w:multiLevelType w:val="hybridMultilevel"/>
    <w:tmpl w:val="E8F6B670"/>
    <w:lvl w:ilvl="0" w:tplc="5464F962">
      <w:start w:val="1"/>
      <w:numFmt w:val="bullet"/>
      <w:lvlText w:val="•"/>
      <w:lvlJc w:val="left"/>
      <w:pPr>
        <w:ind w:left="71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DCF64E50">
      <w:start w:val="1"/>
      <w:numFmt w:val="bullet"/>
      <w:lvlText w:val="o"/>
      <w:lvlJc w:val="left"/>
      <w:pPr>
        <w:ind w:left="1439"/>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B4DAC2C4">
      <w:start w:val="1"/>
      <w:numFmt w:val="bullet"/>
      <w:lvlText w:val="▪"/>
      <w:lvlJc w:val="left"/>
      <w:pPr>
        <w:ind w:left="2159"/>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71148002">
      <w:start w:val="1"/>
      <w:numFmt w:val="bullet"/>
      <w:lvlText w:val="•"/>
      <w:lvlJc w:val="left"/>
      <w:pPr>
        <w:ind w:left="287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6DD4CBF2">
      <w:start w:val="1"/>
      <w:numFmt w:val="bullet"/>
      <w:lvlText w:val="o"/>
      <w:lvlJc w:val="left"/>
      <w:pPr>
        <w:ind w:left="3599"/>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7C261B6C">
      <w:start w:val="1"/>
      <w:numFmt w:val="bullet"/>
      <w:lvlText w:val="▪"/>
      <w:lvlJc w:val="left"/>
      <w:pPr>
        <w:ind w:left="4319"/>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6D9218EE">
      <w:start w:val="1"/>
      <w:numFmt w:val="bullet"/>
      <w:lvlText w:val="•"/>
      <w:lvlJc w:val="left"/>
      <w:pPr>
        <w:ind w:left="503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DAD48ADC">
      <w:start w:val="1"/>
      <w:numFmt w:val="bullet"/>
      <w:lvlText w:val="o"/>
      <w:lvlJc w:val="left"/>
      <w:pPr>
        <w:ind w:left="5759"/>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7EF4D6C2">
      <w:start w:val="1"/>
      <w:numFmt w:val="bullet"/>
      <w:lvlText w:val="▪"/>
      <w:lvlJc w:val="left"/>
      <w:pPr>
        <w:ind w:left="6479"/>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105" w15:restartNumberingAfterBreak="0">
    <w:nsid w:val="556D0045"/>
    <w:multiLevelType w:val="hybridMultilevel"/>
    <w:tmpl w:val="1AD6D706"/>
    <w:lvl w:ilvl="0" w:tplc="9EDAA6EC">
      <w:start w:val="1"/>
      <w:numFmt w:val="bullet"/>
      <w:lvlText w:val="•"/>
      <w:lvlJc w:val="left"/>
      <w:pPr>
        <w:ind w:left="3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49468D2A">
      <w:start w:val="1"/>
      <w:numFmt w:val="bullet"/>
      <w:lvlText w:val="o"/>
      <w:lvlJc w:val="left"/>
      <w:pPr>
        <w:ind w:left="524"/>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130ACF6A">
      <w:start w:val="1"/>
      <w:numFmt w:val="bullet"/>
      <w:lvlRestart w:val="0"/>
      <w:lvlText w:val="•"/>
      <w:lvlJc w:val="left"/>
      <w:pPr>
        <w:ind w:left="1702"/>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9E12865A">
      <w:start w:val="1"/>
      <w:numFmt w:val="bullet"/>
      <w:lvlText w:val="•"/>
      <w:lvlJc w:val="left"/>
      <w:pPr>
        <w:ind w:left="140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8F227AD2">
      <w:start w:val="1"/>
      <w:numFmt w:val="bullet"/>
      <w:lvlText w:val="o"/>
      <w:lvlJc w:val="left"/>
      <w:pPr>
        <w:ind w:left="212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65947CA8">
      <w:start w:val="1"/>
      <w:numFmt w:val="bullet"/>
      <w:lvlText w:val="▪"/>
      <w:lvlJc w:val="left"/>
      <w:pPr>
        <w:ind w:left="284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AD66ADA4">
      <w:start w:val="1"/>
      <w:numFmt w:val="bullet"/>
      <w:lvlText w:val="•"/>
      <w:lvlJc w:val="left"/>
      <w:pPr>
        <w:ind w:left="356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E6587A50">
      <w:start w:val="1"/>
      <w:numFmt w:val="bullet"/>
      <w:lvlText w:val="o"/>
      <w:lvlJc w:val="left"/>
      <w:pPr>
        <w:ind w:left="428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C818F006">
      <w:start w:val="1"/>
      <w:numFmt w:val="bullet"/>
      <w:lvlText w:val="▪"/>
      <w:lvlJc w:val="left"/>
      <w:pPr>
        <w:ind w:left="500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106" w15:restartNumberingAfterBreak="0">
    <w:nsid w:val="55B727D5"/>
    <w:multiLevelType w:val="hybridMultilevel"/>
    <w:tmpl w:val="C61CBFD4"/>
    <w:lvl w:ilvl="0" w:tplc="D67614BA">
      <w:start w:val="1"/>
      <w:numFmt w:val="bullet"/>
      <w:lvlText w:val="•"/>
      <w:lvlJc w:val="left"/>
      <w:pPr>
        <w:ind w:left="1702"/>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A2505ABC">
      <w:start w:val="1"/>
      <w:numFmt w:val="bullet"/>
      <w:lvlText w:val="o"/>
      <w:lvlJc w:val="left"/>
      <w:pPr>
        <w:ind w:left="2422"/>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2" w:tplc="792641B4">
      <w:start w:val="1"/>
      <w:numFmt w:val="bullet"/>
      <w:lvlText w:val="▪"/>
      <w:lvlJc w:val="left"/>
      <w:pPr>
        <w:ind w:left="180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3" w:tplc="EBEC51E6">
      <w:start w:val="1"/>
      <w:numFmt w:val="bullet"/>
      <w:lvlText w:val="•"/>
      <w:lvlJc w:val="left"/>
      <w:pPr>
        <w:ind w:left="252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4" w:tplc="6AD60528">
      <w:start w:val="1"/>
      <w:numFmt w:val="bullet"/>
      <w:lvlText w:val="o"/>
      <w:lvlJc w:val="left"/>
      <w:pPr>
        <w:ind w:left="324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5" w:tplc="237240B6">
      <w:start w:val="1"/>
      <w:numFmt w:val="bullet"/>
      <w:lvlText w:val="▪"/>
      <w:lvlJc w:val="left"/>
      <w:pPr>
        <w:ind w:left="396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6" w:tplc="E79AA484">
      <w:start w:val="1"/>
      <w:numFmt w:val="bullet"/>
      <w:lvlText w:val="•"/>
      <w:lvlJc w:val="left"/>
      <w:pPr>
        <w:ind w:left="468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7" w:tplc="CDC20FBE">
      <w:start w:val="1"/>
      <w:numFmt w:val="bullet"/>
      <w:lvlText w:val="o"/>
      <w:lvlJc w:val="left"/>
      <w:pPr>
        <w:ind w:left="540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8" w:tplc="4C3026B6">
      <w:start w:val="1"/>
      <w:numFmt w:val="bullet"/>
      <w:lvlText w:val="▪"/>
      <w:lvlJc w:val="left"/>
      <w:pPr>
        <w:ind w:left="612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abstractNum>
  <w:abstractNum w:abstractNumId="107" w15:restartNumberingAfterBreak="0">
    <w:nsid w:val="58114681"/>
    <w:multiLevelType w:val="hybridMultilevel"/>
    <w:tmpl w:val="FCC495D6"/>
    <w:lvl w:ilvl="0" w:tplc="D3BA1D88">
      <w:start w:val="1"/>
      <w:numFmt w:val="bullet"/>
      <w:lvlText w:val="•"/>
      <w:lvlJc w:val="left"/>
      <w:pPr>
        <w:ind w:left="1687"/>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4DECCC38">
      <w:start w:val="1"/>
      <w:numFmt w:val="bullet"/>
      <w:lvlText w:val="o"/>
      <w:lvlJc w:val="left"/>
      <w:pPr>
        <w:ind w:left="2422"/>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2" w:tplc="14845E90">
      <w:start w:val="1"/>
      <w:numFmt w:val="bullet"/>
      <w:lvlText w:val="▪"/>
      <w:lvlJc w:val="left"/>
      <w:pPr>
        <w:ind w:left="180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3" w:tplc="51384CBC">
      <w:start w:val="1"/>
      <w:numFmt w:val="bullet"/>
      <w:lvlText w:val="•"/>
      <w:lvlJc w:val="left"/>
      <w:pPr>
        <w:ind w:left="252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4" w:tplc="4AD2B052">
      <w:start w:val="1"/>
      <w:numFmt w:val="bullet"/>
      <w:lvlText w:val="o"/>
      <w:lvlJc w:val="left"/>
      <w:pPr>
        <w:ind w:left="324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5" w:tplc="A63A9E78">
      <w:start w:val="1"/>
      <w:numFmt w:val="bullet"/>
      <w:lvlText w:val="▪"/>
      <w:lvlJc w:val="left"/>
      <w:pPr>
        <w:ind w:left="396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6" w:tplc="F37ECEB6">
      <w:start w:val="1"/>
      <w:numFmt w:val="bullet"/>
      <w:lvlText w:val="•"/>
      <w:lvlJc w:val="left"/>
      <w:pPr>
        <w:ind w:left="468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7" w:tplc="D0F29164">
      <w:start w:val="1"/>
      <w:numFmt w:val="bullet"/>
      <w:lvlText w:val="o"/>
      <w:lvlJc w:val="left"/>
      <w:pPr>
        <w:ind w:left="540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8" w:tplc="14F096AC">
      <w:start w:val="1"/>
      <w:numFmt w:val="bullet"/>
      <w:lvlText w:val="▪"/>
      <w:lvlJc w:val="left"/>
      <w:pPr>
        <w:ind w:left="612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abstractNum>
  <w:abstractNum w:abstractNumId="108" w15:restartNumberingAfterBreak="0">
    <w:nsid w:val="585738DB"/>
    <w:multiLevelType w:val="hybridMultilevel"/>
    <w:tmpl w:val="B436F97A"/>
    <w:lvl w:ilvl="0" w:tplc="7778D634">
      <w:start w:val="1"/>
      <w:numFmt w:val="bullet"/>
      <w:lvlText w:val="•"/>
      <w:lvlJc w:val="left"/>
      <w:pPr>
        <w:ind w:left="54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12C69EC4">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49CEF88C">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AD58A2E6">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F5382BAA">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A5F2BA12">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C0CE2678">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55369484">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019627A8">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109" w15:restartNumberingAfterBreak="0">
    <w:nsid w:val="5AAC4606"/>
    <w:multiLevelType w:val="hybridMultilevel"/>
    <w:tmpl w:val="1E32B94A"/>
    <w:lvl w:ilvl="0" w:tplc="FE44176A">
      <w:start w:val="1"/>
      <w:numFmt w:val="decimal"/>
      <w:lvlText w:val="%1)"/>
      <w:lvlJc w:val="left"/>
      <w:pPr>
        <w:ind w:left="232"/>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1" w:tplc="836C2878">
      <w:start w:val="1"/>
      <w:numFmt w:val="lowerLetter"/>
      <w:lvlText w:val="%2"/>
      <w:lvlJc w:val="left"/>
      <w:pPr>
        <w:ind w:left="108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2" w:tplc="03005BC6">
      <w:start w:val="1"/>
      <w:numFmt w:val="lowerRoman"/>
      <w:lvlText w:val="%3"/>
      <w:lvlJc w:val="left"/>
      <w:pPr>
        <w:ind w:left="180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3" w:tplc="2C007E34">
      <w:start w:val="1"/>
      <w:numFmt w:val="decimal"/>
      <w:lvlText w:val="%4"/>
      <w:lvlJc w:val="left"/>
      <w:pPr>
        <w:ind w:left="252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4" w:tplc="311A0E5E">
      <w:start w:val="1"/>
      <w:numFmt w:val="lowerLetter"/>
      <w:lvlText w:val="%5"/>
      <w:lvlJc w:val="left"/>
      <w:pPr>
        <w:ind w:left="324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5" w:tplc="7D9432E0">
      <w:start w:val="1"/>
      <w:numFmt w:val="lowerRoman"/>
      <w:lvlText w:val="%6"/>
      <w:lvlJc w:val="left"/>
      <w:pPr>
        <w:ind w:left="396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6" w:tplc="2DD0E598">
      <w:start w:val="1"/>
      <w:numFmt w:val="decimal"/>
      <w:lvlText w:val="%7"/>
      <w:lvlJc w:val="left"/>
      <w:pPr>
        <w:ind w:left="468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7" w:tplc="A418AF16">
      <w:start w:val="1"/>
      <w:numFmt w:val="lowerLetter"/>
      <w:lvlText w:val="%8"/>
      <w:lvlJc w:val="left"/>
      <w:pPr>
        <w:ind w:left="540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8" w:tplc="6332E02A">
      <w:start w:val="1"/>
      <w:numFmt w:val="lowerRoman"/>
      <w:lvlText w:val="%9"/>
      <w:lvlJc w:val="left"/>
      <w:pPr>
        <w:ind w:left="612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abstractNum>
  <w:abstractNum w:abstractNumId="110" w15:restartNumberingAfterBreak="0">
    <w:nsid w:val="5BCB46E1"/>
    <w:multiLevelType w:val="hybridMultilevel"/>
    <w:tmpl w:val="B99A031A"/>
    <w:lvl w:ilvl="0" w:tplc="64C694B4">
      <w:start w:val="1"/>
      <w:numFmt w:val="decimal"/>
      <w:lvlText w:val="%1)"/>
      <w:lvlJc w:val="left"/>
      <w:pPr>
        <w:ind w:left="232"/>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1" w:tplc="3B2A11AC">
      <w:start w:val="1"/>
      <w:numFmt w:val="lowerLetter"/>
      <w:lvlText w:val="%2"/>
      <w:lvlJc w:val="left"/>
      <w:pPr>
        <w:ind w:left="108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2" w:tplc="5176743E">
      <w:start w:val="1"/>
      <w:numFmt w:val="lowerRoman"/>
      <w:lvlText w:val="%3"/>
      <w:lvlJc w:val="left"/>
      <w:pPr>
        <w:ind w:left="180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3" w:tplc="E6BA081E">
      <w:start w:val="1"/>
      <w:numFmt w:val="decimal"/>
      <w:lvlText w:val="%4"/>
      <w:lvlJc w:val="left"/>
      <w:pPr>
        <w:ind w:left="252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4" w:tplc="E66690B6">
      <w:start w:val="1"/>
      <w:numFmt w:val="lowerLetter"/>
      <w:lvlText w:val="%5"/>
      <w:lvlJc w:val="left"/>
      <w:pPr>
        <w:ind w:left="324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5" w:tplc="135E617E">
      <w:start w:val="1"/>
      <w:numFmt w:val="lowerRoman"/>
      <w:lvlText w:val="%6"/>
      <w:lvlJc w:val="left"/>
      <w:pPr>
        <w:ind w:left="396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6" w:tplc="761C857A">
      <w:start w:val="1"/>
      <w:numFmt w:val="decimal"/>
      <w:lvlText w:val="%7"/>
      <w:lvlJc w:val="left"/>
      <w:pPr>
        <w:ind w:left="468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7" w:tplc="20826D12">
      <w:start w:val="1"/>
      <w:numFmt w:val="lowerLetter"/>
      <w:lvlText w:val="%8"/>
      <w:lvlJc w:val="left"/>
      <w:pPr>
        <w:ind w:left="540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8" w:tplc="C56692E4">
      <w:start w:val="1"/>
      <w:numFmt w:val="lowerRoman"/>
      <w:lvlText w:val="%9"/>
      <w:lvlJc w:val="left"/>
      <w:pPr>
        <w:ind w:left="612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abstractNum>
  <w:abstractNum w:abstractNumId="111" w15:restartNumberingAfterBreak="0">
    <w:nsid w:val="5C7E0C2F"/>
    <w:multiLevelType w:val="hybridMultilevel"/>
    <w:tmpl w:val="311420A8"/>
    <w:lvl w:ilvl="0" w:tplc="19CAC3D4">
      <w:start w:val="1"/>
      <w:numFmt w:val="bullet"/>
      <w:lvlText w:val="•"/>
      <w:lvlJc w:val="left"/>
      <w:pPr>
        <w:ind w:left="1687"/>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1AB87396">
      <w:start w:val="1"/>
      <w:numFmt w:val="bullet"/>
      <w:lvlText w:val="▪"/>
      <w:lvlJc w:val="left"/>
      <w:pPr>
        <w:ind w:left="2063"/>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2" w:tplc="DA7C7D6C">
      <w:start w:val="1"/>
      <w:numFmt w:val="bullet"/>
      <w:lvlText w:val="▪"/>
      <w:lvlJc w:val="left"/>
      <w:pPr>
        <w:ind w:left="195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3" w:tplc="3DD8E2F8">
      <w:start w:val="1"/>
      <w:numFmt w:val="bullet"/>
      <w:lvlText w:val="•"/>
      <w:lvlJc w:val="left"/>
      <w:pPr>
        <w:ind w:left="267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4" w:tplc="F808D2E6">
      <w:start w:val="1"/>
      <w:numFmt w:val="bullet"/>
      <w:lvlText w:val="o"/>
      <w:lvlJc w:val="left"/>
      <w:pPr>
        <w:ind w:left="339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5" w:tplc="3DCE5CCA">
      <w:start w:val="1"/>
      <w:numFmt w:val="bullet"/>
      <w:lvlText w:val="▪"/>
      <w:lvlJc w:val="left"/>
      <w:pPr>
        <w:ind w:left="411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6" w:tplc="30E4EE28">
      <w:start w:val="1"/>
      <w:numFmt w:val="bullet"/>
      <w:lvlText w:val="•"/>
      <w:lvlJc w:val="left"/>
      <w:pPr>
        <w:ind w:left="483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7" w:tplc="F79A5634">
      <w:start w:val="1"/>
      <w:numFmt w:val="bullet"/>
      <w:lvlText w:val="o"/>
      <w:lvlJc w:val="left"/>
      <w:pPr>
        <w:ind w:left="555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8" w:tplc="67C68AE4">
      <w:start w:val="1"/>
      <w:numFmt w:val="bullet"/>
      <w:lvlText w:val="▪"/>
      <w:lvlJc w:val="left"/>
      <w:pPr>
        <w:ind w:left="627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abstractNum>
  <w:abstractNum w:abstractNumId="112" w15:restartNumberingAfterBreak="0">
    <w:nsid w:val="5E105AA3"/>
    <w:multiLevelType w:val="hybridMultilevel"/>
    <w:tmpl w:val="C322A252"/>
    <w:lvl w:ilvl="0" w:tplc="986876D4">
      <w:start w:val="1"/>
      <w:numFmt w:val="bullet"/>
      <w:lvlText w:val="•"/>
      <w:lvlJc w:val="left"/>
      <w:pPr>
        <w:ind w:left="3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081C7F30">
      <w:start w:val="1"/>
      <w:numFmt w:val="bullet"/>
      <w:lvlText w:val="o"/>
      <w:lvlJc w:val="left"/>
      <w:pPr>
        <w:ind w:left="7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F96EB828">
      <w:start w:val="1"/>
      <w:numFmt w:val="bullet"/>
      <w:lvlText w:val="▪"/>
      <w:lvlJc w:val="left"/>
      <w:pPr>
        <w:ind w:left="10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5ED20A70">
      <w:start w:val="1"/>
      <w:numFmt w:val="bullet"/>
      <w:lvlRestart w:val="0"/>
      <w:lvlText w:val="–"/>
      <w:lvlJc w:val="left"/>
      <w:pPr>
        <w:ind w:left="14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E7D8DBEA">
      <w:start w:val="1"/>
      <w:numFmt w:val="bullet"/>
      <w:lvlText w:val="o"/>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3E4C3CD2">
      <w:start w:val="1"/>
      <w:numFmt w:val="bullet"/>
      <w:lvlText w:val="▪"/>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A73EA22A">
      <w:start w:val="1"/>
      <w:numFmt w:val="bullet"/>
      <w:lvlText w:val="•"/>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D890909C">
      <w:start w:val="1"/>
      <w:numFmt w:val="bullet"/>
      <w:lvlText w:val="o"/>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544EC394">
      <w:start w:val="1"/>
      <w:numFmt w:val="bullet"/>
      <w:lvlText w:val="▪"/>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13" w15:restartNumberingAfterBreak="0">
    <w:nsid w:val="5E5C442E"/>
    <w:multiLevelType w:val="hybridMultilevel"/>
    <w:tmpl w:val="99469E0E"/>
    <w:lvl w:ilvl="0" w:tplc="FC34DD1E">
      <w:start w:val="1"/>
      <w:numFmt w:val="bullet"/>
      <w:lvlText w:val="•"/>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7BA623A8">
      <w:start w:val="1"/>
      <w:numFmt w:val="bullet"/>
      <w:lvlText w:val="o"/>
      <w:lvlJc w:val="left"/>
      <w:pPr>
        <w:ind w:left="1439"/>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6B7840B0">
      <w:start w:val="1"/>
      <w:numFmt w:val="bullet"/>
      <w:lvlText w:val="▪"/>
      <w:lvlJc w:val="left"/>
      <w:pPr>
        <w:ind w:left="2159"/>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28328718">
      <w:start w:val="1"/>
      <w:numFmt w:val="bullet"/>
      <w:lvlText w:val="•"/>
      <w:lvlJc w:val="left"/>
      <w:pPr>
        <w:ind w:left="287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2598C0CA">
      <w:start w:val="1"/>
      <w:numFmt w:val="bullet"/>
      <w:lvlText w:val="o"/>
      <w:lvlJc w:val="left"/>
      <w:pPr>
        <w:ind w:left="3599"/>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BE347F1A">
      <w:start w:val="1"/>
      <w:numFmt w:val="bullet"/>
      <w:lvlText w:val="▪"/>
      <w:lvlJc w:val="left"/>
      <w:pPr>
        <w:ind w:left="4319"/>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72E2DCD4">
      <w:start w:val="1"/>
      <w:numFmt w:val="bullet"/>
      <w:lvlText w:val="•"/>
      <w:lvlJc w:val="left"/>
      <w:pPr>
        <w:ind w:left="503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2D6E4694">
      <w:start w:val="1"/>
      <w:numFmt w:val="bullet"/>
      <w:lvlText w:val="o"/>
      <w:lvlJc w:val="left"/>
      <w:pPr>
        <w:ind w:left="5759"/>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1A1C1BE4">
      <w:start w:val="1"/>
      <w:numFmt w:val="bullet"/>
      <w:lvlText w:val="▪"/>
      <w:lvlJc w:val="left"/>
      <w:pPr>
        <w:ind w:left="6479"/>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114" w15:restartNumberingAfterBreak="0">
    <w:nsid w:val="5ED4248F"/>
    <w:multiLevelType w:val="hybridMultilevel"/>
    <w:tmpl w:val="872AC678"/>
    <w:lvl w:ilvl="0" w:tplc="817E51AC">
      <w:start w:val="1"/>
      <w:numFmt w:val="bullet"/>
      <w:lvlText w:val="•"/>
      <w:lvlJc w:val="left"/>
      <w:pPr>
        <w:ind w:left="3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ADEE15DA">
      <w:start w:val="1"/>
      <w:numFmt w:val="bullet"/>
      <w:lvlText w:val="o"/>
      <w:lvlJc w:val="left"/>
      <w:pPr>
        <w:ind w:left="783"/>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B484D8FE">
      <w:start w:val="1"/>
      <w:numFmt w:val="bullet"/>
      <w:lvlText w:val="▪"/>
      <w:lvlJc w:val="left"/>
      <w:pPr>
        <w:ind w:left="1206"/>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13DE6C42">
      <w:start w:val="1"/>
      <w:numFmt w:val="bullet"/>
      <w:lvlRestart w:val="0"/>
      <w:lvlText w:val="•"/>
      <w:lvlJc w:val="left"/>
      <w:pPr>
        <w:ind w:left="2047"/>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7778B194">
      <w:start w:val="1"/>
      <w:numFmt w:val="bullet"/>
      <w:lvlText w:val="o"/>
      <w:lvlJc w:val="left"/>
      <w:pPr>
        <w:ind w:left="235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1364434C">
      <w:start w:val="1"/>
      <w:numFmt w:val="bullet"/>
      <w:lvlText w:val="▪"/>
      <w:lvlJc w:val="left"/>
      <w:pPr>
        <w:ind w:left="307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3EE2F9BC">
      <w:start w:val="1"/>
      <w:numFmt w:val="bullet"/>
      <w:lvlText w:val="•"/>
      <w:lvlJc w:val="left"/>
      <w:pPr>
        <w:ind w:left="379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5FEC55D0">
      <w:start w:val="1"/>
      <w:numFmt w:val="bullet"/>
      <w:lvlText w:val="o"/>
      <w:lvlJc w:val="left"/>
      <w:pPr>
        <w:ind w:left="451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80420B8A">
      <w:start w:val="1"/>
      <w:numFmt w:val="bullet"/>
      <w:lvlText w:val="▪"/>
      <w:lvlJc w:val="left"/>
      <w:pPr>
        <w:ind w:left="523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115" w15:restartNumberingAfterBreak="0">
    <w:nsid w:val="5EE41583"/>
    <w:multiLevelType w:val="hybridMultilevel"/>
    <w:tmpl w:val="DE04D926"/>
    <w:lvl w:ilvl="0" w:tplc="4A9EDD68">
      <w:start w:val="1"/>
      <w:numFmt w:val="bullet"/>
      <w:lvlText w:val="•"/>
      <w:lvlJc w:val="left"/>
      <w:pPr>
        <w:ind w:left="3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747C5BD0">
      <w:start w:val="1"/>
      <w:numFmt w:val="bullet"/>
      <w:lvlText w:val="o"/>
      <w:lvlJc w:val="left"/>
      <w:pPr>
        <w:ind w:left="9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D390E5F4">
      <w:start w:val="1"/>
      <w:numFmt w:val="bullet"/>
      <w:lvlText w:val="▪"/>
      <w:lvlJc w:val="left"/>
      <w:pPr>
        <w:ind w:left="15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56FC61B4">
      <w:start w:val="1"/>
      <w:numFmt w:val="bullet"/>
      <w:lvlRestart w:val="0"/>
      <w:lvlText w:val="•"/>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8DB28208">
      <w:start w:val="1"/>
      <w:numFmt w:val="bullet"/>
      <w:lvlText w:val="o"/>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EC700250">
      <w:start w:val="1"/>
      <w:numFmt w:val="bullet"/>
      <w:lvlText w:val="▪"/>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00424F82">
      <w:start w:val="1"/>
      <w:numFmt w:val="bullet"/>
      <w:lvlText w:val="•"/>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90B268AC">
      <w:start w:val="1"/>
      <w:numFmt w:val="bullet"/>
      <w:lvlText w:val="o"/>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0DFA9380">
      <w:start w:val="1"/>
      <w:numFmt w:val="bullet"/>
      <w:lvlText w:val="▪"/>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16" w15:restartNumberingAfterBreak="0">
    <w:nsid w:val="5F0E6942"/>
    <w:multiLevelType w:val="hybridMultilevel"/>
    <w:tmpl w:val="B36EEEDE"/>
    <w:lvl w:ilvl="0" w:tplc="72FE1084">
      <w:start w:val="4"/>
      <w:numFmt w:val="decimal"/>
      <w:lvlText w:val="%1)"/>
      <w:lvlJc w:val="left"/>
      <w:pPr>
        <w:ind w:left="232"/>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1" w:tplc="F500B4C8">
      <w:start w:val="1"/>
      <w:numFmt w:val="lowerLetter"/>
      <w:lvlText w:val="%2"/>
      <w:lvlJc w:val="left"/>
      <w:pPr>
        <w:ind w:left="108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2" w:tplc="F852E3F8">
      <w:start w:val="1"/>
      <w:numFmt w:val="lowerRoman"/>
      <w:lvlText w:val="%3"/>
      <w:lvlJc w:val="left"/>
      <w:pPr>
        <w:ind w:left="180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3" w:tplc="3432CA62">
      <w:start w:val="1"/>
      <w:numFmt w:val="decimal"/>
      <w:lvlText w:val="%4"/>
      <w:lvlJc w:val="left"/>
      <w:pPr>
        <w:ind w:left="252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4" w:tplc="A6A201FC">
      <w:start w:val="1"/>
      <w:numFmt w:val="lowerLetter"/>
      <w:lvlText w:val="%5"/>
      <w:lvlJc w:val="left"/>
      <w:pPr>
        <w:ind w:left="324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5" w:tplc="9E0CCFB0">
      <w:start w:val="1"/>
      <w:numFmt w:val="lowerRoman"/>
      <w:lvlText w:val="%6"/>
      <w:lvlJc w:val="left"/>
      <w:pPr>
        <w:ind w:left="396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6" w:tplc="2C58A316">
      <w:start w:val="1"/>
      <w:numFmt w:val="decimal"/>
      <w:lvlText w:val="%7"/>
      <w:lvlJc w:val="left"/>
      <w:pPr>
        <w:ind w:left="468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7" w:tplc="2DFEBC26">
      <w:start w:val="1"/>
      <w:numFmt w:val="lowerLetter"/>
      <w:lvlText w:val="%8"/>
      <w:lvlJc w:val="left"/>
      <w:pPr>
        <w:ind w:left="540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8" w:tplc="8BF22C28">
      <w:start w:val="1"/>
      <w:numFmt w:val="lowerRoman"/>
      <w:lvlText w:val="%9"/>
      <w:lvlJc w:val="left"/>
      <w:pPr>
        <w:ind w:left="612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abstractNum>
  <w:abstractNum w:abstractNumId="117" w15:restartNumberingAfterBreak="0">
    <w:nsid w:val="60CC4414"/>
    <w:multiLevelType w:val="hybridMultilevel"/>
    <w:tmpl w:val="F95AB850"/>
    <w:lvl w:ilvl="0" w:tplc="7E309BEC">
      <w:start w:val="1"/>
      <w:numFmt w:val="bullet"/>
      <w:lvlText w:val="•"/>
      <w:lvlJc w:val="left"/>
      <w:pPr>
        <w:ind w:left="71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469E7098">
      <w:start w:val="1"/>
      <w:numFmt w:val="bullet"/>
      <w:lvlText w:val="o"/>
      <w:lvlJc w:val="left"/>
      <w:pPr>
        <w:ind w:left="143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0D4EBB9C">
      <w:start w:val="1"/>
      <w:numFmt w:val="bullet"/>
      <w:lvlText w:val="▪"/>
      <w:lvlJc w:val="left"/>
      <w:pPr>
        <w:ind w:left="215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CADCEF7E">
      <w:start w:val="1"/>
      <w:numFmt w:val="bullet"/>
      <w:lvlText w:val="•"/>
      <w:lvlJc w:val="left"/>
      <w:pPr>
        <w:ind w:left="287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7040BC9E">
      <w:start w:val="1"/>
      <w:numFmt w:val="bullet"/>
      <w:lvlText w:val="o"/>
      <w:lvlJc w:val="left"/>
      <w:pPr>
        <w:ind w:left="359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7C0C70B6">
      <w:start w:val="1"/>
      <w:numFmt w:val="bullet"/>
      <w:lvlText w:val="▪"/>
      <w:lvlJc w:val="left"/>
      <w:pPr>
        <w:ind w:left="431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8A3C864A">
      <w:start w:val="1"/>
      <w:numFmt w:val="bullet"/>
      <w:lvlText w:val="•"/>
      <w:lvlJc w:val="left"/>
      <w:pPr>
        <w:ind w:left="503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362EDC92">
      <w:start w:val="1"/>
      <w:numFmt w:val="bullet"/>
      <w:lvlText w:val="o"/>
      <w:lvlJc w:val="left"/>
      <w:pPr>
        <w:ind w:left="575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7B5850C6">
      <w:start w:val="1"/>
      <w:numFmt w:val="bullet"/>
      <w:lvlText w:val="▪"/>
      <w:lvlJc w:val="left"/>
      <w:pPr>
        <w:ind w:left="647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118" w15:restartNumberingAfterBreak="0">
    <w:nsid w:val="60D523D0"/>
    <w:multiLevelType w:val="hybridMultilevel"/>
    <w:tmpl w:val="406E2336"/>
    <w:lvl w:ilvl="0" w:tplc="35DE0076">
      <w:start w:val="1"/>
      <w:numFmt w:val="bullet"/>
      <w:lvlText w:val="•"/>
      <w:lvlJc w:val="left"/>
      <w:pPr>
        <w:ind w:left="3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1" w:tplc="11822014">
      <w:start w:val="1"/>
      <w:numFmt w:val="bullet"/>
      <w:lvlText w:val="o"/>
      <w:lvlJc w:val="left"/>
      <w:pPr>
        <w:ind w:left="81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2" w:tplc="0DB65F68">
      <w:start w:val="1"/>
      <w:numFmt w:val="bullet"/>
      <w:lvlText w:val="▪"/>
      <w:lvlJc w:val="left"/>
      <w:pPr>
        <w:ind w:left="12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3" w:tplc="82C2C65C">
      <w:start w:val="1"/>
      <w:numFmt w:val="bullet"/>
      <w:lvlText w:val="•"/>
      <w:lvlJc w:val="left"/>
      <w:pPr>
        <w:ind w:left="171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4" w:tplc="6D60839A">
      <w:start w:val="1"/>
      <w:numFmt w:val="bullet"/>
      <w:lvlRestart w:val="0"/>
      <w:lvlText w:val="▪"/>
      <w:lvlJc w:val="left"/>
      <w:pPr>
        <w:ind w:left="3143"/>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5" w:tplc="19B0B5BE">
      <w:start w:val="1"/>
      <w:numFmt w:val="bullet"/>
      <w:lvlText w:val="▪"/>
      <w:lvlJc w:val="left"/>
      <w:pPr>
        <w:ind w:left="28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6" w:tplc="E5929D14">
      <w:start w:val="1"/>
      <w:numFmt w:val="bullet"/>
      <w:lvlText w:val="•"/>
      <w:lvlJc w:val="left"/>
      <w:pPr>
        <w:ind w:left="360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7" w:tplc="999EC83A">
      <w:start w:val="1"/>
      <w:numFmt w:val="bullet"/>
      <w:lvlText w:val="o"/>
      <w:lvlJc w:val="left"/>
      <w:pPr>
        <w:ind w:left="432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8" w:tplc="EAC40256">
      <w:start w:val="1"/>
      <w:numFmt w:val="bullet"/>
      <w:lvlText w:val="▪"/>
      <w:lvlJc w:val="left"/>
      <w:pPr>
        <w:ind w:left="504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abstractNum>
  <w:abstractNum w:abstractNumId="119" w15:restartNumberingAfterBreak="0">
    <w:nsid w:val="6471108F"/>
    <w:multiLevelType w:val="hybridMultilevel"/>
    <w:tmpl w:val="C672B3FA"/>
    <w:lvl w:ilvl="0" w:tplc="0E506DD2">
      <w:start w:val="1"/>
      <w:numFmt w:val="bullet"/>
      <w:lvlText w:val="▪"/>
      <w:lvlJc w:val="left"/>
      <w:pPr>
        <w:ind w:left="2063"/>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1" w:tplc="95D2240C">
      <w:start w:val="1"/>
      <w:numFmt w:val="bullet"/>
      <w:lvlText w:val="o"/>
      <w:lvlJc w:val="left"/>
      <w:pPr>
        <w:ind w:left="171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2" w:tplc="25269424">
      <w:start w:val="1"/>
      <w:numFmt w:val="bullet"/>
      <w:lvlText w:val="▪"/>
      <w:lvlJc w:val="left"/>
      <w:pPr>
        <w:ind w:left="180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3" w:tplc="A4EC5B6C">
      <w:start w:val="1"/>
      <w:numFmt w:val="bullet"/>
      <w:lvlText w:val="•"/>
      <w:lvlJc w:val="left"/>
      <w:pPr>
        <w:ind w:left="252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4" w:tplc="AD44AFD0">
      <w:start w:val="1"/>
      <w:numFmt w:val="bullet"/>
      <w:lvlText w:val="o"/>
      <w:lvlJc w:val="left"/>
      <w:pPr>
        <w:ind w:left="324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5" w:tplc="2F60C4B2">
      <w:start w:val="1"/>
      <w:numFmt w:val="bullet"/>
      <w:lvlText w:val="▪"/>
      <w:lvlJc w:val="left"/>
      <w:pPr>
        <w:ind w:left="396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6" w:tplc="5FCA61E6">
      <w:start w:val="1"/>
      <w:numFmt w:val="bullet"/>
      <w:lvlText w:val="•"/>
      <w:lvlJc w:val="left"/>
      <w:pPr>
        <w:ind w:left="468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7" w:tplc="373C6680">
      <w:start w:val="1"/>
      <w:numFmt w:val="bullet"/>
      <w:lvlText w:val="o"/>
      <w:lvlJc w:val="left"/>
      <w:pPr>
        <w:ind w:left="540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8" w:tplc="91BE9F86">
      <w:start w:val="1"/>
      <w:numFmt w:val="bullet"/>
      <w:lvlText w:val="▪"/>
      <w:lvlJc w:val="left"/>
      <w:pPr>
        <w:ind w:left="612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abstractNum>
  <w:abstractNum w:abstractNumId="120" w15:restartNumberingAfterBreak="0">
    <w:nsid w:val="65B92B89"/>
    <w:multiLevelType w:val="hybridMultilevel"/>
    <w:tmpl w:val="E9AC0482"/>
    <w:lvl w:ilvl="0" w:tplc="4CBC4548">
      <w:start w:val="1"/>
      <w:numFmt w:val="decimal"/>
      <w:lvlText w:val="%1)"/>
      <w:lvlJc w:val="left"/>
      <w:pPr>
        <w:ind w:left="1199"/>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1" w:tplc="2BF26768">
      <w:start w:val="1"/>
      <w:numFmt w:val="lowerLetter"/>
      <w:lvlText w:val="%2"/>
      <w:lvlJc w:val="left"/>
      <w:pPr>
        <w:ind w:left="108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2" w:tplc="5B460820">
      <w:start w:val="1"/>
      <w:numFmt w:val="lowerRoman"/>
      <w:lvlText w:val="%3"/>
      <w:lvlJc w:val="left"/>
      <w:pPr>
        <w:ind w:left="180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3" w:tplc="22324224">
      <w:start w:val="1"/>
      <w:numFmt w:val="decimal"/>
      <w:lvlText w:val="%4"/>
      <w:lvlJc w:val="left"/>
      <w:pPr>
        <w:ind w:left="252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4" w:tplc="E7C6381E">
      <w:start w:val="1"/>
      <w:numFmt w:val="lowerLetter"/>
      <w:lvlText w:val="%5"/>
      <w:lvlJc w:val="left"/>
      <w:pPr>
        <w:ind w:left="324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5" w:tplc="4EB27F26">
      <w:start w:val="1"/>
      <w:numFmt w:val="lowerRoman"/>
      <w:lvlText w:val="%6"/>
      <w:lvlJc w:val="left"/>
      <w:pPr>
        <w:ind w:left="396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6" w:tplc="3B9C5E06">
      <w:start w:val="1"/>
      <w:numFmt w:val="decimal"/>
      <w:lvlText w:val="%7"/>
      <w:lvlJc w:val="left"/>
      <w:pPr>
        <w:ind w:left="468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7" w:tplc="90BE429C">
      <w:start w:val="1"/>
      <w:numFmt w:val="lowerLetter"/>
      <w:lvlText w:val="%8"/>
      <w:lvlJc w:val="left"/>
      <w:pPr>
        <w:ind w:left="540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8" w:tplc="D7A20ABC">
      <w:start w:val="1"/>
      <w:numFmt w:val="lowerRoman"/>
      <w:lvlText w:val="%9"/>
      <w:lvlJc w:val="left"/>
      <w:pPr>
        <w:ind w:left="612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abstractNum>
  <w:abstractNum w:abstractNumId="121" w15:restartNumberingAfterBreak="0">
    <w:nsid w:val="65D27CF0"/>
    <w:multiLevelType w:val="hybridMultilevel"/>
    <w:tmpl w:val="94C60096"/>
    <w:lvl w:ilvl="0" w:tplc="D71E5510">
      <w:start w:val="1"/>
      <w:numFmt w:val="bullet"/>
      <w:lvlText w:val="•"/>
      <w:lvlJc w:val="left"/>
      <w:pPr>
        <w:ind w:left="36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1" w:tplc="98A8CC74">
      <w:start w:val="1"/>
      <w:numFmt w:val="bullet"/>
      <w:lvlText w:val="o"/>
      <w:lvlJc w:val="left"/>
      <w:pPr>
        <w:ind w:left="652"/>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2" w:tplc="3A088FB2">
      <w:start w:val="1"/>
      <w:numFmt w:val="bullet"/>
      <w:lvlText w:val="▪"/>
      <w:lvlJc w:val="left"/>
      <w:pPr>
        <w:ind w:left="945"/>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3" w:tplc="471EE010">
      <w:start w:val="1"/>
      <w:numFmt w:val="bullet"/>
      <w:lvlText w:val="•"/>
      <w:lvlJc w:val="left"/>
      <w:pPr>
        <w:ind w:left="1237"/>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4" w:tplc="81121E2C">
      <w:start w:val="1"/>
      <w:numFmt w:val="bullet"/>
      <w:lvlRestart w:val="0"/>
      <w:lvlText w:val="o"/>
      <w:lvlJc w:val="left"/>
      <w:pPr>
        <w:ind w:left="2782"/>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5" w:tplc="C7D4A162">
      <w:start w:val="1"/>
      <w:numFmt w:val="bullet"/>
      <w:lvlText w:val="▪"/>
      <w:lvlJc w:val="left"/>
      <w:pPr>
        <w:ind w:left="225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6" w:tplc="DD06DAF2">
      <w:start w:val="1"/>
      <w:numFmt w:val="bullet"/>
      <w:lvlText w:val="•"/>
      <w:lvlJc w:val="left"/>
      <w:pPr>
        <w:ind w:left="297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7" w:tplc="19E4969A">
      <w:start w:val="1"/>
      <w:numFmt w:val="bullet"/>
      <w:lvlText w:val="o"/>
      <w:lvlJc w:val="left"/>
      <w:pPr>
        <w:ind w:left="369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8" w:tplc="399687D4">
      <w:start w:val="1"/>
      <w:numFmt w:val="bullet"/>
      <w:lvlText w:val="▪"/>
      <w:lvlJc w:val="left"/>
      <w:pPr>
        <w:ind w:left="441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abstractNum>
  <w:abstractNum w:abstractNumId="122" w15:restartNumberingAfterBreak="0">
    <w:nsid w:val="65DF72B3"/>
    <w:multiLevelType w:val="hybridMultilevel"/>
    <w:tmpl w:val="0DD88F86"/>
    <w:lvl w:ilvl="0" w:tplc="9D2E8C78">
      <w:start w:val="1"/>
      <w:numFmt w:val="bullet"/>
      <w:lvlText w:val="•"/>
      <w:lvlJc w:val="left"/>
      <w:pPr>
        <w:ind w:left="3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812031CE">
      <w:start w:val="1"/>
      <w:numFmt w:val="bullet"/>
      <w:lvlText w:val="•"/>
      <w:lvlJc w:val="left"/>
      <w:pPr>
        <w:ind w:left="1687"/>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F80A2488">
      <w:start w:val="1"/>
      <w:numFmt w:val="bullet"/>
      <w:lvlText w:val="▪"/>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E0C80A04">
      <w:start w:val="1"/>
      <w:numFmt w:val="bullet"/>
      <w:lvlText w:val="•"/>
      <w:lvlJc w:val="left"/>
      <w:pPr>
        <w:ind w:left="21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AD3C75D2">
      <w:start w:val="1"/>
      <w:numFmt w:val="bullet"/>
      <w:lvlText w:val="o"/>
      <w:lvlJc w:val="left"/>
      <w:pPr>
        <w:ind w:left="28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98D21FDA">
      <w:start w:val="1"/>
      <w:numFmt w:val="bullet"/>
      <w:lvlText w:val="▪"/>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5EDC9ECE">
      <w:start w:val="1"/>
      <w:numFmt w:val="bullet"/>
      <w:lvlText w:val="•"/>
      <w:lvlJc w:val="left"/>
      <w:pPr>
        <w:ind w:left="43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E402AED2">
      <w:start w:val="1"/>
      <w:numFmt w:val="bullet"/>
      <w:lvlText w:val="o"/>
      <w:lvlJc w:val="left"/>
      <w:pPr>
        <w:ind w:left="50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2EFCF692">
      <w:start w:val="1"/>
      <w:numFmt w:val="bullet"/>
      <w:lvlText w:val="▪"/>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123" w15:restartNumberingAfterBreak="0">
    <w:nsid w:val="66A77287"/>
    <w:multiLevelType w:val="hybridMultilevel"/>
    <w:tmpl w:val="CA6C0A14"/>
    <w:lvl w:ilvl="0" w:tplc="FA3464D6">
      <w:start w:val="1"/>
      <w:numFmt w:val="bullet"/>
      <w:lvlText w:val="•"/>
      <w:lvlJc w:val="left"/>
      <w:pPr>
        <w:ind w:left="71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E8161826">
      <w:start w:val="1"/>
      <w:numFmt w:val="bullet"/>
      <w:lvlText w:val="o"/>
      <w:lvlJc w:val="left"/>
      <w:pPr>
        <w:ind w:left="1088"/>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2" w:tplc="BC2EE7EE">
      <w:start w:val="1"/>
      <w:numFmt w:val="bullet"/>
      <w:lvlText w:val="▪"/>
      <w:lvlJc w:val="left"/>
      <w:pPr>
        <w:ind w:left="216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3" w:tplc="31B082F0">
      <w:start w:val="1"/>
      <w:numFmt w:val="bullet"/>
      <w:lvlText w:val="•"/>
      <w:lvlJc w:val="left"/>
      <w:pPr>
        <w:ind w:left="288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4" w:tplc="D55A6BDE">
      <w:start w:val="1"/>
      <w:numFmt w:val="bullet"/>
      <w:lvlText w:val="o"/>
      <w:lvlJc w:val="left"/>
      <w:pPr>
        <w:ind w:left="360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5" w:tplc="8E445F7A">
      <w:start w:val="1"/>
      <w:numFmt w:val="bullet"/>
      <w:lvlText w:val="▪"/>
      <w:lvlJc w:val="left"/>
      <w:pPr>
        <w:ind w:left="432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6" w:tplc="44C0D84E">
      <w:start w:val="1"/>
      <w:numFmt w:val="bullet"/>
      <w:lvlText w:val="•"/>
      <w:lvlJc w:val="left"/>
      <w:pPr>
        <w:ind w:left="504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7" w:tplc="CDAE2E38">
      <w:start w:val="1"/>
      <w:numFmt w:val="bullet"/>
      <w:lvlText w:val="o"/>
      <w:lvlJc w:val="left"/>
      <w:pPr>
        <w:ind w:left="576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8" w:tplc="92B46D46">
      <w:start w:val="1"/>
      <w:numFmt w:val="bullet"/>
      <w:lvlText w:val="▪"/>
      <w:lvlJc w:val="left"/>
      <w:pPr>
        <w:ind w:left="648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abstractNum>
  <w:abstractNum w:abstractNumId="124" w15:restartNumberingAfterBreak="0">
    <w:nsid w:val="68B37AD0"/>
    <w:multiLevelType w:val="hybridMultilevel"/>
    <w:tmpl w:val="A48E73DE"/>
    <w:lvl w:ilvl="0" w:tplc="A288D942">
      <w:start w:val="1"/>
      <w:numFmt w:val="bullet"/>
      <w:lvlText w:val="-"/>
      <w:lvlJc w:val="left"/>
      <w:pPr>
        <w:ind w:left="70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772AE922">
      <w:start w:val="1"/>
      <w:numFmt w:val="bullet"/>
      <w:lvlText w:val="o"/>
      <w:lvlJc w:val="left"/>
      <w:pPr>
        <w:ind w:left="14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5C6AB086">
      <w:start w:val="1"/>
      <w:numFmt w:val="bullet"/>
      <w:lvlText w:val="▪"/>
      <w:lvlJc w:val="left"/>
      <w:pPr>
        <w:ind w:left="21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AE1E2098">
      <w:start w:val="1"/>
      <w:numFmt w:val="bullet"/>
      <w:lvlText w:val="•"/>
      <w:lvlJc w:val="left"/>
      <w:pPr>
        <w:ind w:left="28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D034FBA4">
      <w:start w:val="1"/>
      <w:numFmt w:val="bullet"/>
      <w:lvlText w:val="o"/>
      <w:lvlJc w:val="left"/>
      <w:pPr>
        <w:ind w:left="36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79A66398">
      <w:start w:val="1"/>
      <w:numFmt w:val="bullet"/>
      <w:lvlText w:val="▪"/>
      <w:lvlJc w:val="left"/>
      <w:pPr>
        <w:ind w:left="43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1C84375C">
      <w:start w:val="1"/>
      <w:numFmt w:val="bullet"/>
      <w:lvlText w:val="•"/>
      <w:lvlJc w:val="left"/>
      <w:pPr>
        <w:ind w:left="50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56042EE6">
      <w:start w:val="1"/>
      <w:numFmt w:val="bullet"/>
      <w:lvlText w:val="o"/>
      <w:lvlJc w:val="left"/>
      <w:pPr>
        <w:ind w:left="57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9230BFA2">
      <w:start w:val="1"/>
      <w:numFmt w:val="bullet"/>
      <w:lvlText w:val="▪"/>
      <w:lvlJc w:val="left"/>
      <w:pPr>
        <w:ind w:left="64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25" w15:restartNumberingAfterBreak="0">
    <w:nsid w:val="6A285474"/>
    <w:multiLevelType w:val="hybridMultilevel"/>
    <w:tmpl w:val="805EF398"/>
    <w:lvl w:ilvl="0" w:tplc="B3BA7C20">
      <w:start w:val="1"/>
      <w:numFmt w:val="decimal"/>
      <w:lvlText w:val="%1)"/>
      <w:lvlJc w:val="left"/>
      <w:pPr>
        <w:ind w:left="1309"/>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1" w:tplc="3F642B48">
      <w:start w:val="1"/>
      <w:numFmt w:val="lowerLetter"/>
      <w:lvlText w:val="%2"/>
      <w:lvlJc w:val="left"/>
      <w:pPr>
        <w:ind w:left="108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2" w:tplc="CCD24F06">
      <w:start w:val="1"/>
      <w:numFmt w:val="lowerRoman"/>
      <w:lvlText w:val="%3"/>
      <w:lvlJc w:val="left"/>
      <w:pPr>
        <w:ind w:left="180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3" w:tplc="1BF6EF26">
      <w:start w:val="1"/>
      <w:numFmt w:val="decimal"/>
      <w:lvlText w:val="%4"/>
      <w:lvlJc w:val="left"/>
      <w:pPr>
        <w:ind w:left="252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4" w:tplc="45A64A08">
      <w:start w:val="1"/>
      <w:numFmt w:val="lowerLetter"/>
      <w:lvlText w:val="%5"/>
      <w:lvlJc w:val="left"/>
      <w:pPr>
        <w:ind w:left="324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5" w:tplc="852A078C">
      <w:start w:val="1"/>
      <w:numFmt w:val="lowerRoman"/>
      <w:lvlText w:val="%6"/>
      <w:lvlJc w:val="left"/>
      <w:pPr>
        <w:ind w:left="396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6" w:tplc="F4201A96">
      <w:start w:val="1"/>
      <w:numFmt w:val="decimal"/>
      <w:lvlText w:val="%7"/>
      <w:lvlJc w:val="left"/>
      <w:pPr>
        <w:ind w:left="468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7" w:tplc="304E7292">
      <w:start w:val="1"/>
      <w:numFmt w:val="lowerLetter"/>
      <w:lvlText w:val="%8"/>
      <w:lvlJc w:val="left"/>
      <w:pPr>
        <w:ind w:left="540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8" w:tplc="C2F84944">
      <w:start w:val="1"/>
      <w:numFmt w:val="lowerRoman"/>
      <w:lvlText w:val="%9"/>
      <w:lvlJc w:val="left"/>
      <w:pPr>
        <w:ind w:left="612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abstractNum>
  <w:abstractNum w:abstractNumId="126" w15:restartNumberingAfterBreak="0">
    <w:nsid w:val="6A481DCB"/>
    <w:multiLevelType w:val="hybridMultilevel"/>
    <w:tmpl w:val="7938F242"/>
    <w:lvl w:ilvl="0" w:tplc="5C0CA7A0">
      <w:start w:val="1"/>
      <w:numFmt w:val="bullet"/>
      <w:lvlText w:val="•"/>
      <w:lvlJc w:val="left"/>
      <w:pPr>
        <w:ind w:left="3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1" w:tplc="1466D3F4">
      <w:start w:val="1"/>
      <w:numFmt w:val="bullet"/>
      <w:lvlText w:val="o"/>
      <w:lvlJc w:val="left"/>
      <w:pPr>
        <w:ind w:left="81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2" w:tplc="BC76B38A">
      <w:start w:val="1"/>
      <w:numFmt w:val="bullet"/>
      <w:lvlText w:val="▪"/>
      <w:lvlJc w:val="left"/>
      <w:pPr>
        <w:ind w:left="12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3" w:tplc="31F290D8">
      <w:start w:val="1"/>
      <w:numFmt w:val="bullet"/>
      <w:lvlText w:val="•"/>
      <w:lvlJc w:val="left"/>
      <w:pPr>
        <w:ind w:left="171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4" w:tplc="387408CC">
      <w:start w:val="1"/>
      <w:numFmt w:val="bullet"/>
      <w:lvlRestart w:val="0"/>
      <w:lvlText w:val="▪"/>
      <w:lvlJc w:val="left"/>
      <w:pPr>
        <w:ind w:left="3143"/>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5" w:tplc="F71200E4">
      <w:start w:val="1"/>
      <w:numFmt w:val="bullet"/>
      <w:lvlText w:val="▪"/>
      <w:lvlJc w:val="left"/>
      <w:pPr>
        <w:ind w:left="28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6" w:tplc="7CBE1B96">
      <w:start w:val="1"/>
      <w:numFmt w:val="bullet"/>
      <w:lvlText w:val="•"/>
      <w:lvlJc w:val="left"/>
      <w:pPr>
        <w:ind w:left="360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7" w:tplc="8B10871C">
      <w:start w:val="1"/>
      <w:numFmt w:val="bullet"/>
      <w:lvlText w:val="o"/>
      <w:lvlJc w:val="left"/>
      <w:pPr>
        <w:ind w:left="432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8" w:tplc="D6725BD0">
      <w:start w:val="1"/>
      <w:numFmt w:val="bullet"/>
      <w:lvlText w:val="▪"/>
      <w:lvlJc w:val="left"/>
      <w:pPr>
        <w:ind w:left="504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abstractNum>
  <w:abstractNum w:abstractNumId="127" w15:restartNumberingAfterBreak="0">
    <w:nsid w:val="6C622D43"/>
    <w:multiLevelType w:val="hybridMultilevel"/>
    <w:tmpl w:val="46000254"/>
    <w:lvl w:ilvl="0" w:tplc="D0A6E710">
      <w:start w:val="1"/>
      <w:numFmt w:val="bullet"/>
      <w:lvlText w:val="•"/>
      <w:lvlJc w:val="left"/>
      <w:pPr>
        <w:ind w:left="3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1" w:tplc="16E25B98">
      <w:start w:val="1"/>
      <w:numFmt w:val="bullet"/>
      <w:lvlText w:val="o"/>
      <w:lvlJc w:val="left"/>
      <w:pPr>
        <w:ind w:left="84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2" w:tplc="6802750A">
      <w:start w:val="1"/>
      <w:numFmt w:val="bullet"/>
      <w:lvlText w:val="▪"/>
      <w:lvlJc w:val="left"/>
      <w:pPr>
        <w:ind w:left="132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3" w:tplc="84007C56">
      <w:start w:val="1"/>
      <w:numFmt w:val="bullet"/>
      <w:lvlRestart w:val="0"/>
      <w:lvlText w:val="▪"/>
      <w:lvlJc w:val="left"/>
      <w:pPr>
        <w:ind w:left="3143"/>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4" w:tplc="75743E60">
      <w:start w:val="1"/>
      <w:numFmt w:val="bullet"/>
      <w:lvlText w:val="o"/>
      <w:lvlJc w:val="left"/>
      <w:pPr>
        <w:ind w:left="252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5" w:tplc="48E636A0">
      <w:start w:val="1"/>
      <w:numFmt w:val="bullet"/>
      <w:lvlText w:val="▪"/>
      <w:lvlJc w:val="left"/>
      <w:pPr>
        <w:ind w:left="324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6" w:tplc="FD72A756">
      <w:start w:val="1"/>
      <w:numFmt w:val="bullet"/>
      <w:lvlText w:val="•"/>
      <w:lvlJc w:val="left"/>
      <w:pPr>
        <w:ind w:left="39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7" w:tplc="FD0C427C">
      <w:start w:val="1"/>
      <w:numFmt w:val="bullet"/>
      <w:lvlText w:val="o"/>
      <w:lvlJc w:val="left"/>
      <w:pPr>
        <w:ind w:left="46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8" w:tplc="F5904150">
      <w:start w:val="1"/>
      <w:numFmt w:val="bullet"/>
      <w:lvlText w:val="▪"/>
      <w:lvlJc w:val="left"/>
      <w:pPr>
        <w:ind w:left="540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abstractNum>
  <w:abstractNum w:abstractNumId="128" w15:restartNumberingAfterBreak="0">
    <w:nsid w:val="6E434F04"/>
    <w:multiLevelType w:val="hybridMultilevel"/>
    <w:tmpl w:val="49C8118A"/>
    <w:lvl w:ilvl="0" w:tplc="36942C0E">
      <w:start w:val="1"/>
      <w:numFmt w:val="bullet"/>
      <w:lvlText w:val="•"/>
      <w:lvlJc w:val="left"/>
      <w:pPr>
        <w:ind w:left="3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A3E07A9A">
      <w:start w:val="1"/>
      <w:numFmt w:val="bullet"/>
      <w:lvlText w:val="o"/>
      <w:lvlJc w:val="left"/>
      <w:pPr>
        <w:ind w:left="5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DB144744">
      <w:start w:val="1"/>
      <w:numFmt w:val="bullet"/>
      <w:lvlRestart w:val="0"/>
      <w:lvlText w:val="•"/>
      <w:lvlJc w:val="left"/>
      <w:pPr>
        <w:ind w:left="1702"/>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5EEA8D72">
      <w:start w:val="1"/>
      <w:numFmt w:val="bullet"/>
      <w:lvlText w:val="•"/>
      <w:lvlJc w:val="left"/>
      <w:pPr>
        <w:ind w:left="14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D05626F8">
      <w:start w:val="1"/>
      <w:numFmt w:val="bullet"/>
      <w:lvlText w:val="o"/>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67E899EC">
      <w:start w:val="1"/>
      <w:numFmt w:val="bullet"/>
      <w:lvlText w:val="▪"/>
      <w:lvlJc w:val="left"/>
      <w:pPr>
        <w:ind w:left="28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75D26422">
      <w:start w:val="1"/>
      <w:numFmt w:val="bullet"/>
      <w:lvlText w:val="•"/>
      <w:lvlJc w:val="left"/>
      <w:pPr>
        <w:ind w:left="36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D9923CF6">
      <w:start w:val="1"/>
      <w:numFmt w:val="bullet"/>
      <w:lvlText w:val="o"/>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24588E96">
      <w:start w:val="1"/>
      <w:numFmt w:val="bullet"/>
      <w:lvlText w:val="▪"/>
      <w:lvlJc w:val="left"/>
      <w:pPr>
        <w:ind w:left="50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129" w15:restartNumberingAfterBreak="0">
    <w:nsid w:val="6F0B538F"/>
    <w:multiLevelType w:val="hybridMultilevel"/>
    <w:tmpl w:val="D7C424B4"/>
    <w:lvl w:ilvl="0" w:tplc="68CA807C">
      <w:start w:val="1"/>
      <w:numFmt w:val="decimal"/>
      <w:lvlText w:val="%1)"/>
      <w:lvlJc w:val="left"/>
      <w:pPr>
        <w:ind w:left="1212"/>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1" w:tplc="8B826774">
      <w:start w:val="1"/>
      <w:numFmt w:val="lowerLetter"/>
      <w:lvlText w:val="%2"/>
      <w:lvlJc w:val="left"/>
      <w:pPr>
        <w:ind w:left="108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2" w:tplc="463E0A10">
      <w:start w:val="1"/>
      <w:numFmt w:val="lowerRoman"/>
      <w:lvlText w:val="%3"/>
      <w:lvlJc w:val="left"/>
      <w:pPr>
        <w:ind w:left="180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3" w:tplc="7FDEEEF4">
      <w:start w:val="1"/>
      <w:numFmt w:val="decimal"/>
      <w:lvlText w:val="%4"/>
      <w:lvlJc w:val="left"/>
      <w:pPr>
        <w:ind w:left="252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4" w:tplc="BDE6AA0C">
      <w:start w:val="1"/>
      <w:numFmt w:val="lowerLetter"/>
      <w:lvlText w:val="%5"/>
      <w:lvlJc w:val="left"/>
      <w:pPr>
        <w:ind w:left="324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5" w:tplc="17847D24">
      <w:start w:val="1"/>
      <w:numFmt w:val="lowerRoman"/>
      <w:lvlText w:val="%6"/>
      <w:lvlJc w:val="left"/>
      <w:pPr>
        <w:ind w:left="396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6" w:tplc="6D442FDE">
      <w:start w:val="1"/>
      <w:numFmt w:val="decimal"/>
      <w:lvlText w:val="%7"/>
      <w:lvlJc w:val="left"/>
      <w:pPr>
        <w:ind w:left="468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7" w:tplc="B7745490">
      <w:start w:val="1"/>
      <w:numFmt w:val="lowerLetter"/>
      <w:lvlText w:val="%8"/>
      <w:lvlJc w:val="left"/>
      <w:pPr>
        <w:ind w:left="540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8" w:tplc="93DE41EA">
      <w:start w:val="1"/>
      <w:numFmt w:val="lowerRoman"/>
      <w:lvlText w:val="%9"/>
      <w:lvlJc w:val="left"/>
      <w:pPr>
        <w:ind w:left="612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abstractNum>
  <w:abstractNum w:abstractNumId="130" w15:restartNumberingAfterBreak="0">
    <w:nsid w:val="6F974235"/>
    <w:multiLevelType w:val="hybridMultilevel"/>
    <w:tmpl w:val="56625060"/>
    <w:lvl w:ilvl="0" w:tplc="F84E5B6C">
      <w:start w:val="1"/>
      <w:numFmt w:val="bullet"/>
      <w:lvlText w:val="•"/>
      <w:lvlJc w:val="left"/>
      <w:pPr>
        <w:ind w:left="168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9BD014AA">
      <w:start w:val="1"/>
      <w:numFmt w:val="bullet"/>
      <w:lvlText w:val="o"/>
      <w:lvlJc w:val="left"/>
      <w:pPr>
        <w:ind w:left="14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133C314C">
      <w:start w:val="1"/>
      <w:numFmt w:val="bullet"/>
      <w:lvlText w:val="▪"/>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A1269E08">
      <w:start w:val="1"/>
      <w:numFmt w:val="bullet"/>
      <w:lvlText w:val="•"/>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12BCFE8A">
      <w:start w:val="1"/>
      <w:numFmt w:val="bullet"/>
      <w:lvlText w:val="o"/>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8E107D2C">
      <w:start w:val="1"/>
      <w:numFmt w:val="bullet"/>
      <w:lvlText w:val="▪"/>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691A8B54">
      <w:start w:val="1"/>
      <w:numFmt w:val="bullet"/>
      <w:lvlText w:val="•"/>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83E43AA6">
      <w:start w:val="1"/>
      <w:numFmt w:val="bullet"/>
      <w:lvlText w:val="o"/>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80107370">
      <w:start w:val="1"/>
      <w:numFmt w:val="bullet"/>
      <w:lvlText w:val="▪"/>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31" w15:restartNumberingAfterBreak="0">
    <w:nsid w:val="71F17FD1"/>
    <w:multiLevelType w:val="hybridMultilevel"/>
    <w:tmpl w:val="6F2080C0"/>
    <w:lvl w:ilvl="0" w:tplc="D304BD02">
      <w:start w:val="1"/>
      <w:numFmt w:val="bullet"/>
      <w:lvlText w:val="•"/>
      <w:lvlJc w:val="left"/>
      <w:pPr>
        <w:ind w:left="3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767CEEC6">
      <w:start w:val="1"/>
      <w:numFmt w:val="bullet"/>
      <w:lvlText w:val="o"/>
      <w:lvlJc w:val="left"/>
      <w:pPr>
        <w:ind w:left="9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A95E2178">
      <w:start w:val="1"/>
      <w:numFmt w:val="bullet"/>
      <w:lvlRestart w:val="0"/>
      <w:lvlText w:val="–"/>
      <w:lvlJc w:val="left"/>
      <w:pPr>
        <w:ind w:left="14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85161DB6">
      <w:start w:val="1"/>
      <w:numFmt w:val="bullet"/>
      <w:lvlText w:val="•"/>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522AA3A0">
      <w:start w:val="1"/>
      <w:numFmt w:val="bullet"/>
      <w:lvlText w:val="o"/>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C150B336">
      <w:start w:val="1"/>
      <w:numFmt w:val="bullet"/>
      <w:lvlText w:val="▪"/>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CC36DD42">
      <w:start w:val="1"/>
      <w:numFmt w:val="bullet"/>
      <w:lvlText w:val="•"/>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C610E178">
      <w:start w:val="1"/>
      <w:numFmt w:val="bullet"/>
      <w:lvlText w:val="o"/>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5AB8C412">
      <w:start w:val="1"/>
      <w:numFmt w:val="bullet"/>
      <w:lvlText w:val="▪"/>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32" w15:restartNumberingAfterBreak="0">
    <w:nsid w:val="7284799C"/>
    <w:multiLevelType w:val="hybridMultilevel"/>
    <w:tmpl w:val="529C8186"/>
    <w:lvl w:ilvl="0" w:tplc="67C6B0D4">
      <w:start w:val="1"/>
      <w:numFmt w:val="bullet"/>
      <w:lvlText w:val="•"/>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2D7E97A6">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6908CBEA">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71E2798A">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1DEA08CA">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75BC4B70">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9B8E39EC">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665A00A6">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4F422ED4">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133" w15:restartNumberingAfterBreak="0">
    <w:nsid w:val="7336423B"/>
    <w:multiLevelType w:val="hybridMultilevel"/>
    <w:tmpl w:val="1ED893A6"/>
    <w:lvl w:ilvl="0" w:tplc="DD080998">
      <w:start w:val="1"/>
      <w:numFmt w:val="bullet"/>
      <w:lvlText w:val="•"/>
      <w:lvlJc w:val="left"/>
      <w:pPr>
        <w:ind w:left="3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1" w:tplc="78C6D0AA">
      <w:start w:val="1"/>
      <w:numFmt w:val="bullet"/>
      <w:lvlText w:val="o"/>
      <w:lvlJc w:val="left"/>
      <w:pPr>
        <w:ind w:left="81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2" w:tplc="B122F1F4">
      <w:start w:val="1"/>
      <w:numFmt w:val="bullet"/>
      <w:lvlText w:val="▪"/>
      <w:lvlJc w:val="left"/>
      <w:pPr>
        <w:ind w:left="12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3" w:tplc="B0A0A0F8">
      <w:start w:val="1"/>
      <w:numFmt w:val="bullet"/>
      <w:lvlText w:val="•"/>
      <w:lvlJc w:val="left"/>
      <w:pPr>
        <w:ind w:left="171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4" w:tplc="C210857A">
      <w:start w:val="1"/>
      <w:numFmt w:val="bullet"/>
      <w:lvlRestart w:val="0"/>
      <w:lvlText w:val="▪"/>
      <w:lvlJc w:val="left"/>
      <w:pPr>
        <w:ind w:left="3143"/>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5" w:tplc="1186AA9E">
      <w:start w:val="1"/>
      <w:numFmt w:val="bullet"/>
      <w:lvlText w:val="▪"/>
      <w:lvlJc w:val="left"/>
      <w:pPr>
        <w:ind w:left="28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6" w:tplc="0164DBB2">
      <w:start w:val="1"/>
      <w:numFmt w:val="bullet"/>
      <w:lvlText w:val="•"/>
      <w:lvlJc w:val="left"/>
      <w:pPr>
        <w:ind w:left="360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7" w:tplc="B4245B80">
      <w:start w:val="1"/>
      <w:numFmt w:val="bullet"/>
      <w:lvlText w:val="o"/>
      <w:lvlJc w:val="left"/>
      <w:pPr>
        <w:ind w:left="432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8" w:tplc="92483736">
      <w:start w:val="1"/>
      <w:numFmt w:val="bullet"/>
      <w:lvlText w:val="▪"/>
      <w:lvlJc w:val="left"/>
      <w:pPr>
        <w:ind w:left="504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abstractNum>
  <w:abstractNum w:abstractNumId="134" w15:restartNumberingAfterBreak="0">
    <w:nsid w:val="75877C74"/>
    <w:multiLevelType w:val="hybridMultilevel"/>
    <w:tmpl w:val="62C6A336"/>
    <w:lvl w:ilvl="0" w:tplc="E3D613BC">
      <w:start w:val="1"/>
      <w:numFmt w:val="bullet"/>
      <w:lvlText w:val="•"/>
      <w:lvlJc w:val="left"/>
      <w:pPr>
        <w:ind w:left="36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1" w:tplc="897830BE">
      <w:start w:val="1"/>
      <w:numFmt w:val="bullet"/>
      <w:lvlText w:val="o"/>
      <w:lvlJc w:val="left"/>
      <w:pPr>
        <w:ind w:left="72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2" w:tplc="78D61F18">
      <w:start w:val="1"/>
      <w:numFmt w:val="bullet"/>
      <w:lvlText w:val="▪"/>
      <w:lvlJc w:val="left"/>
      <w:pPr>
        <w:ind w:left="108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3" w:tplc="651C75CC">
      <w:start w:val="1"/>
      <w:numFmt w:val="bullet"/>
      <w:lvlRestart w:val="0"/>
      <w:lvlText w:val="o"/>
      <w:lvlJc w:val="left"/>
      <w:pPr>
        <w:ind w:left="108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4" w:tplc="91BC53F8">
      <w:start w:val="1"/>
      <w:numFmt w:val="bullet"/>
      <w:lvlText w:val="o"/>
      <w:lvlJc w:val="left"/>
      <w:pPr>
        <w:ind w:left="216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5" w:tplc="B980E9C8">
      <w:start w:val="1"/>
      <w:numFmt w:val="bullet"/>
      <w:lvlText w:val="▪"/>
      <w:lvlJc w:val="left"/>
      <w:pPr>
        <w:ind w:left="288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6" w:tplc="639E1C9C">
      <w:start w:val="1"/>
      <w:numFmt w:val="bullet"/>
      <w:lvlText w:val="•"/>
      <w:lvlJc w:val="left"/>
      <w:pPr>
        <w:ind w:left="360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7" w:tplc="CE24BCB8">
      <w:start w:val="1"/>
      <w:numFmt w:val="bullet"/>
      <w:lvlText w:val="o"/>
      <w:lvlJc w:val="left"/>
      <w:pPr>
        <w:ind w:left="432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8" w:tplc="722EB420">
      <w:start w:val="1"/>
      <w:numFmt w:val="bullet"/>
      <w:lvlText w:val="▪"/>
      <w:lvlJc w:val="left"/>
      <w:pPr>
        <w:ind w:left="504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abstractNum>
  <w:abstractNum w:abstractNumId="135" w15:restartNumberingAfterBreak="0">
    <w:nsid w:val="786A3B63"/>
    <w:multiLevelType w:val="hybridMultilevel"/>
    <w:tmpl w:val="E69A2B04"/>
    <w:lvl w:ilvl="0" w:tplc="957C4F4A">
      <w:start w:val="1"/>
      <w:numFmt w:val="decimal"/>
      <w:lvlText w:val="%1)"/>
      <w:lvlJc w:val="left"/>
      <w:pPr>
        <w:ind w:left="1199"/>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1" w:tplc="5FB881EC">
      <w:start w:val="1"/>
      <w:numFmt w:val="bullet"/>
      <w:lvlText w:val="•"/>
      <w:lvlJc w:val="left"/>
      <w:pPr>
        <w:ind w:left="1702"/>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D4B6E6F8">
      <w:start w:val="1"/>
      <w:numFmt w:val="bullet"/>
      <w:lvlText w:val="o"/>
      <w:lvlJc w:val="left"/>
      <w:pPr>
        <w:ind w:left="1702"/>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3" w:tplc="48821F96">
      <w:start w:val="1"/>
      <w:numFmt w:val="bullet"/>
      <w:lvlText w:val="•"/>
      <w:lvlJc w:val="left"/>
      <w:pPr>
        <w:ind w:left="144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4" w:tplc="08D40A30">
      <w:start w:val="1"/>
      <w:numFmt w:val="bullet"/>
      <w:lvlText w:val="o"/>
      <w:lvlJc w:val="left"/>
      <w:pPr>
        <w:ind w:left="216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5" w:tplc="24AC2798">
      <w:start w:val="1"/>
      <w:numFmt w:val="bullet"/>
      <w:lvlText w:val="▪"/>
      <w:lvlJc w:val="left"/>
      <w:pPr>
        <w:ind w:left="288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6" w:tplc="424A7E68">
      <w:start w:val="1"/>
      <w:numFmt w:val="bullet"/>
      <w:lvlText w:val="•"/>
      <w:lvlJc w:val="left"/>
      <w:pPr>
        <w:ind w:left="360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7" w:tplc="BABE8C86">
      <w:start w:val="1"/>
      <w:numFmt w:val="bullet"/>
      <w:lvlText w:val="o"/>
      <w:lvlJc w:val="left"/>
      <w:pPr>
        <w:ind w:left="432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8" w:tplc="7A1AD988">
      <w:start w:val="1"/>
      <w:numFmt w:val="bullet"/>
      <w:lvlText w:val="▪"/>
      <w:lvlJc w:val="left"/>
      <w:pPr>
        <w:ind w:left="504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abstractNum>
  <w:abstractNum w:abstractNumId="136" w15:restartNumberingAfterBreak="0">
    <w:nsid w:val="79772C6E"/>
    <w:multiLevelType w:val="hybridMultilevel"/>
    <w:tmpl w:val="8102C29C"/>
    <w:lvl w:ilvl="0" w:tplc="5998817E">
      <w:start w:val="1"/>
      <w:numFmt w:val="bullet"/>
      <w:lvlText w:val="•"/>
      <w:lvlJc w:val="left"/>
      <w:pPr>
        <w:ind w:left="71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3232085C">
      <w:start w:val="1"/>
      <w:numFmt w:val="bullet"/>
      <w:lvlText w:val="o"/>
      <w:lvlJc w:val="left"/>
      <w:pPr>
        <w:ind w:left="143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00BEAFB8">
      <w:start w:val="1"/>
      <w:numFmt w:val="bullet"/>
      <w:lvlText w:val="▪"/>
      <w:lvlJc w:val="left"/>
      <w:pPr>
        <w:ind w:left="215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9C1EC9FC">
      <w:start w:val="1"/>
      <w:numFmt w:val="bullet"/>
      <w:lvlText w:val="•"/>
      <w:lvlJc w:val="left"/>
      <w:pPr>
        <w:ind w:left="287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70529036">
      <w:start w:val="1"/>
      <w:numFmt w:val="bullet"/>
      <w:lvlText w:val="o"/>
      <w:lvlJc w:val="left"/>
      <w:pPr>
        <w:ind w:left="359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0E0C2518">
      <w:start w:val="1"/>
      <w:numFmt w:val="bullet"/>
      <w:lvlText w:val="▪"/>
      <w:lvlJc w:val="left"/>
      <w:pPr>
        <w:ind w:left="431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8A1487EC">
      <w:start w:val="1"/>
      <w:numFmt w:val="bullet"/>
      <w:lvlText w:val="•"/>
      <w:lvlJc w:val="left"/>
      <w:pPr>
        <w:ind w:left="503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D362128E">
      <w:start w:val="1"/>
      <w:numFmt w:val="bullet"/>
      <w:lvlText w:val="o"/>
      <w:lvlJc w:val="left"/>
      <w:pPr>
        <w:ind w:left="575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58CCE19C">
      <w:start w:val="1"/>
      <w:numFmt w:val="bullet"/>
      <w:lvlText w:val="▪"/>
      <w:lvlJc w:val="left"/>
      <w:pPr>
        <w:ind w:left="647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137" w15:restartNumberingAfterBreak="0">
    <w:nsid w:val="79E04749"/>
    <w:multiLevelType w:val="hybridMultilevel"/>
    <w:tmpl w:val="F79E354E"/>
    <w:lvl w:ilvl="0" w:tplc="655A86EE">
      <w:start w:val="1"/>
      <w:numFmt w:val="bullet"/>
      <w:lvlText w:val="▪"/>
      <w:lvlJc w:val="left"/>
      <w:pPr>
        <w:ind w:left="2047"/>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1" w:tplc="F306BD92">
      <w:start w:val="1"/>
      <w:numFmt w:val="bullet"/>
      <w:lvlText w:val="o"/>
      <w:lvlJc w:val="left"/>
      <w:pPr>
        <w:ind w:left="171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2" w:tplc="FA4839FA">
      <w:start w:val="1"/>
      <w:numFmt w:val="bullet"/>
      <w:lvlText w:val="▪"/>
      <w:lvlJc w:val="left"/>
      <w:pPr>
        <w:ind w:left="243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3" w:tplc="A8B0DDEA">
      <w:start w:val="1"/>
      <w:numFmt w:val="bullet"/>
      <w:lvlText w:val="•"/>
      <w:lvlJc w:val="left"/>
      <w:pPr>
        <w:ind w:left="315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4" w:tplc="E548AAC8">
      <w:start w:val="1"/>
      <w:numFmt w:val="bullet"/>
      <w:lvlText w:val="o"/>
      <w:lvlJc w:val="left"/>
      <w:pPr>
        <w:ind w:left="387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5" w:tplc="3050CF5E">
      <w:start w:val="1"/>
      <w:numFmt w:val="bullet"/>
      <w:lvlText w:val="▪"/>
      <w:lvlJc w:val="left"/>
      <w:pPr>
        <w:ind w:left="459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6" w:tplc="EA602C76">
      <w:start w:val="1"/>
      <w:numFmt w:val="bullet"/>
      <w:lvlText w:val="•"/>
      <w:lvlJc w:val="left"/>
      <w:pPr>
        <w:ind w:left="531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7" w:tplc="2D185156">
      <w:start w:val="1"/>
      <w:numFmt w:val="bullet"/>
      <w:lvlText w:val="o"/>
      <w:lvlJc w:val="left"/>
      <w:pPr>
        <w:ind w:left="603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8" w:tplc="B2E0D4F8">
      <w:start w:val="1"/>
      <w:numFmt w:val="bullet"/>
      <w:lvlText w:val="▪"/>
      <w:lvlJc w:val="left"/>
      <w:pPr>
        <w:ind w:left="675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abstractNum>
  <w:abstractNum w:abstractNumId="138" w15:restartNumberingAfterBreak="0">
    <w:nsid w:val="79F74EEB"/>
    <w:multiLevelType w:val="hybridMultilevel"/>
    <w:tmpl w:val="ABB83C5E"/>
    <w:lvl w:ilvl="0" w:tplc="39B674B4">
      <w:start w:val="1"/>
      <w:numFmt w:val="bullet"/>
      <w:lvlText w:val="•"/>
      <w:lvlJc w:val="left"/>
      <w:pPr>
        <w:ind w:left="3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990E1FAC">
      <w:start w:val="1"/>
      <w:numFmt w:val="bullet"/>
      <w:lvlText w:val="o"/>
      <w:lvlJc w:val="left"/>
      <w:pPr>
        <w:ind w:left="7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8D4040D6">
      <w:start w:val="1"/>
      <w:numFmt w:val="bullet"/>
      <w:lvlText w:val="▪"/>
      <w:lvlJc w:val="left"/>
      <w:pPr>
        <w:ind w:left="10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CF022F80">
      <w:start w:val="1"/>
      <w:numFmt w:val="bullet"/>
      <w:lvlRestart w:val="0"/>
      <w:lvlText w:val="–"/>
      <w:lvlJc w:val="left"/>
      <w:pPr>
        <w:ind w:left="14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8D6CCC0C">
      <w:start w:val="1"/>
      <w:numFmt w:val="bullet"/>
      <w:lvlText w:val="o"/>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751E6EC2">
      <w:start w:val="1"/>
      <w:numFmt w:val="bullet"/>
      <w:lvlText w:val="▪"/>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6C4C172E">
      <w:start w:val="1"/>
      <w:numFmt w:val="bullet"/>
      <w:lvlText w:val="•"/>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91D8B5E6">
      <w:start w:val="1"/>
      <w:numFmt w:val="bullet"/>
      <w:lvlText w:val="o"/>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EB4A3AF8">
      <w:start w:val="1"/>
      <w:numFmt w:val="bullet"/>
      <w:lvlText w:val="▪"/>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39" w15:restartNumberingAfterBreak="0">
    <w:nsid w:val="7A3C25D9"/>
    <w:multiLevelType w:val="hybridMultilevel"/>
    <w:tmpl w:val="3AF637C2"/>
    <w:lvl w:ilvl="0" w:tplc="5FB28FFA">
      <w:start w:val="1"/>
      <w:numFmt w:val="bullet"/>
      <w:lvlText w:val="•"/>
      <w:lvlJc w:val="left"/>
      <w:pPr>
        <w:ind w:left="3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1" w:tplc="F0F0B2A4">
      <w:start w:val="1"/>
      <w:numFmt w:val="bullet"/>
      <w:lvlText w:val="o"/>
      <w:lvlJc w:val="left"/>
      <w:pPr>
        <w:ind w:left="84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2" w:tplc="C9B47234">
      <w:start w:val="1"/>
      <w:numFmt w:val="bullet"/>
      <w:lvlText w:val="▪"/>
      <w:lvlJc w:val="left"/>
      <w:pPr>
        <w:ind w:left="132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3" w:tplc="A79C7A54">
      <w:start w:val="1"/>
      <w:numFmt w:val="bullet"/>
      <w:lvlRestart w:val="0"/>
      <w:lvlText w:val="▪"/>
      <w:lvlJc w:val="left"/>
      <w:pPr>
        <w:ind w:left="2782"/>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4" w:tplc="4C1A0314">
      <w:start w:val="1"/>
      <w:numFmt w:val="bullet"/>
      <w:lvlText w:val="o"/>
      <w:lvlJc w:val="left"/>
      <w:pPr>
        <w:ind w:left="252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5" w:tplc="59547022">
      <w:start w:val="1"/>
      <w:numFmt w:val="bullet"/>
      <w:lvlText w:val="▪"/>
      <w:lvlJc w:val="left"/>
      <w:pPr>
        <w:ind w:left="324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6" w:tplc="583C6636">
      <w:start w:val="1"/>
      <w:numFmt w:val="bullet"/>
      <w:lvlText w:val="•"/>
      <w:lvlJc w:val="left"/>
      <w:pPr>
        <w:ind w:left="39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7" w:tplc="A68E0354">
      <w:start w:val="1"/>
      <w:numFmt w:val="bullet"/>
      <w:lvlText w:val="o"/>
      <w:lvlJc w:val="left"/>
      <w:pPr>
        <w:ind w:left="46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8" w:tplc="2124E9E4">
      <w:start w:val="1"/>
      <w:numFmt w:val="bullet"/>
      <w:lvlText w:val="▪"/>
      <w:lvlJc w:val="left"/>
      <w:pPr>
        <w:ind w:left="540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abstractNum>
  <w:abstractNum w:abstractNumId="140" w15:restartNumberingAfterBreak="0">
    <w:nsid w:val="7A4D220F"/>
    <w:multiLevelType w:val="hybridMultilevel"/>
    <w:tmpl w:val="AD6EF71E"/>
    <w:lvl w:ilvl="0" w:tplc="F1921D7E">
      <w:start w:val="1"/>
      <w:numFmt w:val="bullet"/>
      <w:lvlText w:val="•"/>
      <w:lvlJc w:val="left"/>
      <w:pPr>
        <w:ind w:left="3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C74C607E">
      <w:start w:val="1"/>
      <w:numFmt w:val="bullet"/>
      <w:lvlText w:val="•"/>
      <w:lvlJc w:val="left"/>
      <w:pPr>
        <w:ind w:left="70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2876A496">
      <w:start w:val="1"/>
      <w:numFmt w:val="bullet"/>
      <w:lvlText w:val="▪"/>
      <w:lvlJc w:val="left"/>
      <w:pPr>
        <w:ind w:left="1584"/>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AFBEB2A6">
      <w:start w:val="1"/>
      <w:numFmt w:val="bullet"/>
      <w:lvlText w:val="•"/>
      <w:lvlJc w:val="left"/>
      <w:pPr>
        <w:ind w:left="2304"/>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FE3833D0">
      <w:start w:val="1"/>
      <w:numFmt w:val="bullet"/>
      <w:lvlText w:val="o"/>
      <w:lvlJc w:val="left"/>
      <w:pPr>
        <w:ind w:left="3024"/>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41D86260">
      <w:start w:val="1"/>
      <w:numFmt w:val="bullet"/>
      <w:lvlText w:val="▪"/>
      <w:lvlJc w:val="left"/>
      <w:pPr>
        <w:ind w:left="3744"/>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950C5C26">
      <w:start w:val="1"/>
      <w:numFmt w:val="bullet"/>
      <w:lvlText w:val="•"/>
      <w:lvlJc w:val="left"/>
      <w:pPr>
        <w:ind w:left="4464"/>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872E737A">
      <w:start w:val="1"/>
      <w:numFmt w:val="bullet"/>
      <w:lvlText w:val="o"/>
      <w:lvlJc w:val="left"/>
      <w:pPr>
        <w:ind w:left="5184"/>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77F08D44">
      <w:start w:val="1"/>
      <w:numFmt w:val="bullet"/>
      <w:lvlText w:val="▪"/>
      <w:lvlJc w:val="left"/>
      <w:pPr>
        <w:ind w:left="5904"/>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41" w15:restartNumberingAfterBreak="0">
    <w:nsid w:val="7A6D6CDB"/>
    <w:multiLevelType w:val="hybridMultilevel"/>
    <w:tmpl w:val="B8A420D0"/>
    <w:lvl w:ilvl="0" w:tplc="16EE1912">
      <w:start w:val="1"/>
      <w:numFmt w:val="bullet"/>
      <w:lvlText w:val="•"/>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24F4EDE2">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817E56EE">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46580DAA">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76367A5A">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2A9C2EA4">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CB88DC22">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C406A438">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92122E54">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142" w15:restartNumberingAfterBreak="0">
    <w:nsid w:val="7B6518FF"/>
    <w:multiLevelType w:val="hybridMultilevel"/>
    <w:tmpl w:val="3982A5EC"/>
    <w:lvl w:ilvl="0" w:tplc="FF80978E">
      <w:start w:val="1"/>
      <w:numFmt w:val="bullet"/>
      <w:lvlText w:val="•"/>
      <w:lvlJc w:val="left"/>
      <w:pPr>
        <w:ind w:left="3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1" w:tplc="BA4473C8">
      <w:start w:val="1"/>
      <w:numFmt w:val="bullet"/>
      <w:lvlText w:val="o"/>
      <w:lvlJc w:val="left"/>
      <w:pPr>
        <w:ind w:left="6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2" w:tplc="28C452DC">
      <w:start w:val="1"/>
      <w:numFmt w:val="bullet"/>
      <w:lvlText w:val="▪"/>
      <w:lvlJc w:val="left"/>
      <w:pPr>
        <w:ind w:left="9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3" w:tplc="28B63982">
      <w:start w:val="1"/>
      <w:numFmt w:val="bullet"/>
      <w:lvlText w:val="•"/>
      <w:lvlJc w:val="left"/>
      <w:pPr>
        <w:ind w:left="12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4" w:tplc="B3E6261A">
      <w:start w:val="1"/>
      <w:numFmt w:val="bullet"/>
      <w:lvlText w:val="o"/>
      <w:lvlJc w:val="left"/>
      <w:pPr>
        <w:ind w:left="15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5" w:tplc="087E089A">
      <w:start w:val="1"/>
      <w:numFmt w:val="bullet"/>
      <w:lvlText w:val="▪"/>
      <w:lvlJc w:val="left"/>
      <w:pPr>
        <w:ind w:left="18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6" w:tplc="4528621C">
      <w:start w:val="1"/>
      <w:numFmt w:val="bullet"/>
      <w:lvlRestart w:val="0"/>
      <w:lvlText w:val="▪"/>
      <w:lvlJc w:val="left"/>
      <w:pPr>
        <w:ind w:left="3143"/>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7" w:tplc="23DABD14">
      <w:start w:val="1"/>
      <w:numFmt w:val="bullet"/>
      <w:lvlText w:val="o"/>
      <w:lvlJc w:val="left"/>
      <w:pPr>
        <w:ind w:left="28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8" w:tplc="4E2EA950">
      <w:start w:val="1"/>
      <w:numFmt w:val="bullet"/>
      <w:lvlText w:val="▪"/>
      <w:lvlJc w:val="left"/>
      <w:pPr>
        <w:ind w:left="360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abstractNum>
  <w:abstractNum w:abstractNumId="143" w15:restartNumberingAfterBreak="0">
    <w:nsid w:val="7B762463"/>
    <w:multiLevelType w:val="hybridMultilevel"/>
    <w:tmpl w:val="25049740"/>
    <w:lvl w:ilvl="0" w:tplc="21286384">
      <w:start w:val="1"/>
      <w:numFmt w:val="bullet"/>
      <w:lvlText w:val="▪"/>
      <w:lvlJc w:val="left"/>
      <w:pPr>
        <w:ind w:left="1687"/>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1" w:tplc="28D85D38">
      <w:start w:val="1"/>
      <w:numFmt w:val="bullet"/>
      <w:lvlText w:val="o"/>
      <w:lvlJc w:val="left"/>
      <w:pPr>
        <w:ind w:left="144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2" w:tplc="8C88A962">
      <w:start w:val="1"/>
      <w:numFmt w:val="bullet"/>
      <w:lvlText w:val="▪"/>
      <w:lvlJc w:val="left"/>
      <w:pPr>
        <w:ind w:left="21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3" w:tplc="A244B80A">
      <w:start w:val="1"/>
      <w:numFmt w:val="bullet"/>
      <w:lvlText w:val="•"/>
      <w:lvlJc w:val="left"/>
      <w:pPr>
        <w:ind w:left="28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4" w:tplc="FEE4F79C">
      <w:start w:val="1"/>
      <w:numFmt w:val="bullet"/>
      <w:lvlText w:val="o"/>
      <w:lvlJc w:val="left"/>
      <w:pPr>
        <w:ind w:left="360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5" w:tplc="D69EF964">
      <w:start w:val="1"/>
      <w:numFmt w:val="bullet"/>
      <w:lvlText w:val="▪"/>
      <w:lvlJc w:val="left"/>
      <w:pPr>
        <w:ind w:left="432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6" w:tplc="32681F44">
      <w:start w:val="1"/>
      <w:numFmt w:val="bullet"/>
      <w:lvlText w:val="•"/>
      <w:lvlJc w:val="left"/>
      <w:pPr>
        <w:ind w:left="504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7" w:tplc="F2CAF53A">
      <w:start w:val="1"/>
      <w:numFmt w:val="bullet"/>
      <w:lvlText w:val="o"/>
      <w:lvlJc w:val="left"/>
      <w:pPr>
        <w:ind w:left="57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8" w:tplc="4886C7C2">
      <w:start w:val="1"/>
      <w:numFmt w:val="bullet"/>
      <w:lvlText w:val="▪"/>
      <w:lvlJc w:val="left"/>
      <w:pPr>
        <w:ind w:left="64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abstractNum>
  <w:abstractNum w:abstractNumId="144" w15:restartNumberingAfterBreak="0">
    <w:nsid w:val="7C784D4D"/>
    <w:multiLevelType w:val="hybridMultilevel"/>
    <w:tmpl w:val="AD726350"/>
    <w:lvl w:ilvl="0" w:tplc="6D886410">
      <w:start w:val="1"/>
      <w:numFmt w:val="bullet"/>
      <w:lvlText w:val="•"/>
      <w:lvlJc w:val="left"/>
      <w:pPr>
        <w:ind w:left="3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1" w:tplc="12164F4C">
      <w:start w:val="1"/>
      <w:numFmt w:val="bullet"/>
      <w:lvlText w:val="o"/>
      <w:lvlJc w:val="left"/>
      <w:pPr>
        <w:ind w:left="90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2" w:tplc="7A8CDEA2">
      <w:start w:val="1"/>
      <w:numFmt w:val="bullet"/>
      <w:lvlRestart w:val="0"/>
      <w:lvlText w:val="▪"/>
      <w:lvlJc w:val="left"/>
      <w:pPr>
        <w:ind w:left="2782"/>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3" w:tplc="66EE1EDE">
      <w:start w:val="1"/>
      <w:numFmt w:val="bullet"/>
      <w:lvlText w:val="•"/>
      <w:lvlJc w:val="left"/>
      <w:pPr>
        <w:ind w:left="21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4" w:tplc="6B96B904">
      <w:start w:val="1"/>
      <w:numFmt w:val="bullet"/>
      <w:lvlText w:val="o"/>
      <w:lvlJc w:val="left"/>
      <w:pPr>
        <w:ind w:left="28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5" w:tplc="6C28AE64">
      <w:start w:val="1"/>
      <w:numFmt w:val="bullet"/>
      <w:lvlText w:val="▪"/>
      <w:lvlJc w:val="left"/>
      <w:pPr>
        <w:ind w:left="360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6" w:tplc="C28AB210">
      <w:start w:val="1"/>
      <w:numFmt w:val="bullet"/>
      <w:lvlText w:val="•"/>
      <w:lvlJc w:val="left"/>
      <w:pPr>
        <w:ind w:left="432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7" w:tplc="A3AA2614">
      <w:start w:val="1"/>
      <w:numFmt w:val="bullet"/>
      <w:lvlText w:val="o"/>
      <w:lvlJc w:val="left"/>
      <w:pPr>
        <w:ind w:left="504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8" w:tplc="596E4DD8">
      <w:start w:val="1"/>
      <w:numFmt w:val="bullet"/>
      <w:lvlText w:val="▪"/>
      <w:lvlJc w:val="left"/>
      <w:pPr>
        <w:ind w:left="57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abstractNum>
  <w:abstractNum w:abstractNumId="145" w15:restartNumberingAfterBreak="0">
    <w:nsid w:val="7E217EFE"/>
    <w:multiLevelType w:val="hybridMultilevel"/>
    <w:tmpl w:val="6E5657EE"/>
    <w:lvl w:ilvl="0" w:tplc="B008B5D4">
      <w:start w:val="1"/>
      <w:numFmt w:val="bullet"/>
      <w:lvlText w:val="•"/>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24DA1850">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120EF244">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AA7AABDE">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EDDEE8AA">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6DB2BE72">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ABB6E526">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9BFEE77A">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D60C41AE">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146" w15:restartNumberingAfterBreak="0">
    <w:nsid w:val="7E892FD3"/>
    <w:multiLevelType w:val="hybridMultilevel"/>
    <w:tmpl w:val="D1401F36"/>
    <w:lvl w:ilvl="0" w:tplc="B1A81B54">
      <w:start w:val="1"/>
      <w:numFmt w:val="bullet"/>
      <w:lvlText w:val="•"/>
      <w:lvlJc w:val="left"/>
      <w:pPr>
        <w:ind w:left="36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1" w:tplc="CDE08B50">
      <w:start w:val="1"/>
      <w:numFmt w:val="bullet"/>
      <w:lvlText w:val="o"/>
      <w:lvlJc w:val="left"/>
      <w:pPr>
        <w:ind w:left="776"/>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2" w:tplc="E04E8AC4">
      <w:start w:val="1"/>
      <w:numFmt w:val="bullet"/>
      <w:lvlText w:val="▪"/>
      <w:lvlJc w:val="left"/>
      <w:pPr>
        <w:ind w:left="1192"/>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3" w:tplc="0B7E4038">
      <w:start w:val="1"/>
      <w:numFmt w:val="bullet"/>
      <w:lvlRestart w:val="0"/>
      <w:lvlText w:val="o"/>
      <w:lvlJc w:val="left"/>
      <w:pPr>
        <w:ind w:left="277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4" w:tplc="1C36900E">
      <w:start w:val="1"/>
      <w:numFmt w:val="bullet"/>
      <w:lvlText w:val="o"/>
      <w:lvlJc w:val="left"/>
      <w:pPr>
        <w:ind w:left="2328"/>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5" w:tplc="E6AA9E76">
      <w:start w:val="1"/>
      <w:numFmt w:val="bullet"/>
      <w:lvlText w:val="▪"/>
      <w:lvlJc w:val="left"/>
      <w:pPr>
        <w:ind w:left="3048"/>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6" w:tplc="AF5A9634">
      <w:start w:val="1"/>
      <w:numFmt w:val="bullet"/>
      <w:lvlText w:val="•"/>
      <w:lvlJc w:val="left"/>
      <w:pPr>
        <w:ind w:left="3768"/>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7" w:tplc="CAF47BFE">
      <w:start w:val="1"/>
      <w:numFmt w:val="bullet"/>
      <w:lvlText w:val="o"/>
      <w:lvlJc w:val="left"/>
      <w:pPr>
        <w:ind w:left="4488"/>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8" w:tplc="4CA6CAD6">
      <w:start w:val="1"/>
      <w:numFmt w:val="bullet"/>
      <w:lvlText w:val="▪"/>
      <w:lvlJc w:val="left"/>
      <w:pPr>
        <w:ind w:left="5208"/>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abstractNum>
  <w:abstractNum w:abstractNumId="147" w15:restartNumberingAfterBreak="0">
    <w:nsid w:val="7EB9415E"/>
    <w:multiLevelType w:val="hybridMultilevel"/>
    <w:tmpl w:val="F4A4F114"/>
    <w:lvl w:ilvl="0" w:tplc="4BAC7F64">
      <w:start w:val="1"/>
      <w:numFmt w:val="bullet"/>
      <w:lvlText w:val="•"/>
      <w:lvlJc w:val="left"/>
      <w:pPr>
        <w:ind w:left="3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8CAC21FC">
      <w:start w:val="1"/>
      <w:numFmt w:val="bullet"/>
      <w:lvlText w:val="o"/>
      <w:lvlJc w:val="left"/>
      <w:pPr>
        <w:ind w:left="76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22AC61D2">
      <w:start w:val="1"/>
      <w:numFmt w:val="bullet"/>
      <w:lvlRestart w:val="0"/>
      <w:lvlText w:val="•"/>
      <w:lvlJc w:val="left"/>
      <w:pPr>
        <w:ind w:left="144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4B66E258">
      <w:start w:val="1"/>
      <w:numFmt w:val="bullet"/>
      <w:lvlText w:val="•"/>
      <w:lvlJc w:val="left"/>
      <w:pPr>
        <w:ind w:left="189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FFF883B8">
      <w:start w:val="1"/>
      <w:numFmt w:val="bullet"/>
      <w:lvlText w:val="o"/>
      <w:lvlJc w:val="left"/>
      <w:pPr>
        <w:ind w:left="261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9F68F56A">
      <w:start w:val="1"/>
      <w:numFmt w:val="bullet"/>
      <w:lvlText w:val="▪"/>
      <w:lvlJc w:val="left"/>
      <w:pPr>
        <w:ind w:left="333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69E25D38">
      <w:start w:val="1"/>
      <w:numFmt w:val="bullet"/>
      <w:lvlText w:val="•"/>
      <w:lvlJc w:val="left"/>
      <w:pPr>
        <w:ind w:left="405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AC666546">
      <w:start w:val="1"/>
      <w:numFmt w:val="bullet"/>
      <w:lvlText w:val="o"/>
      <w:lvlJc w:val="left"/>
      <w:pPr>
        <w:ind w:left="477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9E8E3916">
      <w:start w:val="1"/>
      <w:numFmt w:val="bullet"/>
      <w:lvlText w:val="▪"/>
      <w:lvlJc w:val="left"/>
      <w:pPr>
        <w:ind w:left="549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48" w15:restartNumberingAfterBreak="0">
    <w:nsid w:val="7F1F0F62"/>
    <w:multiLevelType w:val="hybridMultilevel"/>
    <w:tmpl w:val="CF1288E6"/>
    <w:lvl w:ilvl="0" w:tplc="8B4682E2">
      <w:start w:val="1"/>
      <w:numFmt w:val="bullet"/>
      <w:lvlText w:val="•"/>
      <w:lvlJc w:val="left"/>
      <w:pPr>
        <w:ind w:left="712"/>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A9EEBD6E">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A82E9A3E">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DC369F26">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F7F4EDC0">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81948678">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227C35E2">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6E52ACCE">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C4EAC1E0">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num w:numId="1" w16cid:durableId="228661243">
    <w:abstractNumId w:val="143"/>
  </w:num>
  <w:num w:numId="2" w16cid:durableId="1316883798">
    <w:abstractNumId w:val="98"/>
  </w:num>
  <w:num w:numId="3" w16cid:durableId="906577033">
    <w:abstractNumId w:val="130"/>
  </w:num>
  <w:num w:numId="4" w16cid:durableId="670838717">
    <w:abstractNumId w:val="35"/>
  </w:num>
  <w:num w:numId="5" w16cid:durableId="1717387475">
    <w:abstractNumId w:val="27"/>
  </w:num>
  <w:num w:numId="6" w16cid:durableId="1087925330">
    <w:abstractNumId w:val="24"/>
  </w:num>
  <w:num w:numId="7" w16cid:durableId="927345718">
    <w:abstractNumId w:val="129"/>
  </w:num>
  <w:num w:numId="8" w16cid:durableId="1693217360">
    <w:abstractNumId w:val="44"/>
  </w:num>
  <w:num w:numId="9" w16cid:durableId="83503529">
    <w:abstractNumId w:val="6"/>
  </w:num>
  <w:num w:numId="10" w16cid:durableId="285431469">
    <w:abstractNumId w:val="52"/>
  </w:num>
  <w:num w:numId="11" w16cid:durableId="632832299">
    <w:abstractNumId w:val="1"/>
  </w:num>
  <w:num w:numId="12" w16cid:durableId="608199465">
    <w:abstractNumId w:val="43"/>
  </w:num>
  <w:num w:numId="13" w16cid:durableId="1553888083">
    <w:abstractNumId w:val="51"/>
  </w:num>
  <w:num w:numId="14" w16cid:durableId="1813789503">
    <w:abstractNumId w:val="146"/>
  </w:num>
  <w:num w:numId="15" w16cid:durableId="1125537857">
    <w:abstractNumId w:val="93"/>
  </w:num>
  <w:num w:numId="16" w16cid:durableId="1372000456">
    <w:abstractNumId w:val="122"/>
  </w:num>
  <w:num w:numId="17" w16cid:durableId="1605646907">
    <w:abstractNumId w:val="114"/>
  </w:num>
  <w:num w:numId="18" w16cid:durableId="1533961660">
    <w:abstractNumId w:val="47"/>
  </w:num>
  <w:num w:numId="19" w16cid:durableId="1564027243">
    <w:abstractNumId w:val="76"/>
  </w:num>
  <w:num w:numId="20" w16cid:durableId="558437430">
    <w:abstractNumId w:val="36"/>
  </w:num>
  <w:num w:numId="21" w16cid:durableId="677199850">
    <w:abstractNumId w:val="111"/>
  </w:num>
  <w:num w:numId="22" w16cid:durableId="1797328500">
    <w:abstractNumId w:val="137"/>
  </w:num>
  <w:num w:numId="23" w16cid:durableId="1145320966">
    <w:abstractNumId w:val="75"/>
  </w:num>
  <w:num w:numId="24" w16cid:durableId="38676275">
    <w:abstractNumId w:val="38"/>
  </w:num>
  <w:num w:numId="25" w16cid:durableId="2025014161">
    <w:abstractNumId w:val="107"/>
  </w:num>
  <w:num w:numId="26" w16cid:durableId="686447152">
    <w:abstractNumId w:val="133"/>
  </w:num>
  <w:num w:numId="27" w16cid:durableId="165822779">
    <w:abstractNumId w:val="99"/>
  </w:num>
  <w:num w:numId="28" w16cid:durableId="1608804197">
    <w:abstractNumId w:val="97"/>
  </w:num>
  <w:num w:numId="29" w16cid:durableId="640043959">
    <w:abstractNumId w:val="14"/>
  </w:num>
  <w:num w:numId="30" w16cid:durableId="942687379">
    <w:abstractNumId w:val="84"/>
  </w:num>
  <w:num w:numId="31" w16cid:durableId="1635017184">
    <w:abstractNumId w:val="26"/>
  </w:num>
  <w:num w:numId="32" w16cid:durableId="2061591698">
    <w:abstractNumId w:val="120"/>
  </w:num>
  <w:num w:numId="33" w16cid:durableId="1201239328">
    <w:abstractNumId w:val="96"/>
  </w:num>
  <w:num w:numId="34" w16cid:durableId="565654336">
    <w:abstractNumId w:val="13"/>
  </w:num>
  <w:num w:numId="35" w16cid:durableId="1311590649">
    <w:abstractNumId w:val="135"/>
  </w:num>
  <w:num w:numId="36" w16cid:durableId="1424109585">
    <w:abstractNumId w:val="30"/>
  </w:num>
  <w:num w:numId="37" w16cid:durableId="402988276">
    <w:abstractNumId w:val="142"/>
  </w:num>
  <w:num w:numId="38" w16cid:durableId="173497790">
    <w:abstractNumId w:val="95"/>
  </w:num>
  <w:num w:numId="39" w16cid:durableId="728310811">
    <w:abstractNumId w:val="57"/>
  </w:num>
  <w:num w:numId="40" w16cid:durableId="1589728463">
    <w:abstractNumId w:val="121"/>
  </w:num>
  <w:num w:numId="41" w16cid:durableId="398407012">
    <w:abstractNumId w:val="23"/>
  </w:num>
  <w:num w:numId="42" w16cid:durableId="953750966">
    <w:abstractNumId w:val="11"/>
  </w:num>
  <w:num w:numId="43" w16cid:durableId="1267812605">
    <w:abstractNumId w:val="128"/>
  </w:num>
  <w:num w:numId="44" w16cid:durableId="1119185267">
    <w:abstractNumId w:val="88"/>
  </w:num>
  <w:num w:numId="45" w16cid:durableId="1049303878">
    <w:abstractNumId w:val="62"/>
  </w:num>
  <w:num w:numId="46" w16cid:durableId="1790734154">
    <w:abstractNumId w:val="66"/>
  </w:num>
  <w:num w:numId="47" w16cid:durableId="656033493">
    <w:abstractNumId w:val="100"/>
  </w:num>
  <w:num w:numId="48" w16cid:durableId="1498574548">
    <w:abstractNumId w:val="105"/>
  </w:num>
  <w:num w:numId="49" w16cid:durableId="1137258615">
    <w:abstractNumId w:val="106"/>
  </w:num>
  <w:num w:numId="50" w16cid:durableId="1161237982">
    <w:abstractNumId w:val="144"/>
  </w:num>
  <w:num w:numId="51" w16cid:durableId="1124730946">
    <w:abstractNumId w:val="139"/>
  </w:num>
  <w:num w:numId="52" w16cid:durableId="1208104007">
    <w:abstractNumId w:val="126"/>
  </w:num>
  <w:num w:numId="53" w16cid:durableId="287781724">
    <w:abstractNumId w:val="103"/>
  </w:num>
  <w:num w:numId="54" w16cid:durableId="1408576816">
    <w:abstractNumId w:val="89"/>
  </w:num>
  <w:num w:numId="55" w16cid:durableId="1051612065">
    <w:abstractNumId w:val="7"/>
  </w:num>
  <w:num w:numId="56" w16cid:durableId="1995838281">
    <w:abstractNumId w:val="10"/>
  </w:num>
  <w:num w:numId="57" w16cid:durableId="1485898012">
    <w:abstractNumId w:val="127"/>
  </w:num>
  <w:num w:numId="58" w16cid:durableId="1220242415">
    <w:abstractNumId w:val="118"/>
  </w:num>
  <w:num w:numId="59" w16cid:durableId="2024672953">
    <w:abstractNumId w:val="63"/>
  </w:num>
  <w:num w:numId="60" w16cid:durableId="2042852453">
    <w:abstractNumId w:val="33"/>
  </w:num>
  <w:num w:numId="61" w16cid:durableId="1068304817">
    <w:abstractNumId w:val="53"/>
  </w:num>
  <w:num w:numId="62" w16cid:durableId="250161411">
    <w:abstractNumId w:val="59"/>
  </w:num>
  <w:num w:numId="63" w16cid:durableId="24330477">
    <w:abstractNumId w:val="119"/>
  </w:num>
  <w:num w:numId="64" w16cid:durableId="1254703849">
    <w:abstractNumId w:val="12"/>
  </w:num>
  <w:num w:numId="65" w16cid:durableId="408187439">
    <w:abstractNumId w:val="31"/>
  </w:num>
  <w:num w:numId="66" w16cid:durableId="933130756">
    <w:abstractNumId w:val="8"/>
  </w:num>
  <w:num w:numId="67" w16cid:durableId="1904214529">
    <w:abstractNumId w:val="85"/>
  </w:num>
  <w:num w:numId="68" w16cid:durableId="276759857">
    <w:abstractNumId w:val="125"/>
  </w:num>
  <w:num w:numId="69" w16cid:durableId="901793546">
    <w:abstractNumId w:val="65"/>
  </w:num>
  <w:num w:numId="70" w16cid:durableId="20521740">
    <w:abstractNumId w:val="60"/>
  </w:num>
  <w:num w:numId="71" w16cid:durableId="697588759">
    <w:abstractNumId w:val="18"/>
  </w:num>
  <w:num w:numId="72" w16cid:durableId="1386372957">
    <w:abstractNumId w:val="140"/>
  </w:num>
  <w:num w:numId="73" w16cid:durableId="181743480">
    <w:abstractNumId w:val="112"/>
  </w:num>
  <w:num w:numId="74" w16cid:durableId="1190995357">
    <w:abstractNumId w:val="134"/>
  </w:num>
  <w:num w:numId="75" w16cid:durableId="1128351853">
    <w:abstractNumId w:val="78"/>
  </w:num>
  <w:num w:numId="76" w16cid:durableId="1951234618">
    <w:abstractNumId w:val="58"/>
  </w:num>
  <w:num w:numId="77" w16cid:durableId="6753020">
    <w:abstractNumId w:val="16"/>
  </w:num>
  <w:num w:numId="78" w16cid:durableId="437603230">
    <w:abstractNumId w:val="87"/>
  </w:num>
  <w:num w:numId="79" w16cid:durableId="433525407">
    <w:abstractNumId w:val="90"/>
  </w:num>
  <w:num w:numId="80" w16cid:durableId="400980782">
    <w:abstractNumId w:val="115"/>
  </w:num>
  <w:num w:numId="81" w16cid:durableId="765735320">
    <w:abstractNumId w:val="42"/>
  </w:num>
  <w:num w:numId="82" w16cid:durableId="1162547860">
    <w:abstractNumId w:val="61"/>
  </w:num>
  <w:num w:numId="83" w16cid:durableId="1246918571">
    <w:abstractNumId w:val="131"/>
  </w:num>
  <w:num w:numId="84" w16cid:durableId="686251542">
    <w:abstractNumId w:val="41"/>
  </w:num>
  <w:num w:numId="85" w16cid:durableId="2043095224">
    <w:abstractNumId w:val="101"/>
  </w:num>
  <w:num w:numId="86" w16cid:durableId="9186866">
    <w:abstractNumId w:val="147"/>
  </w:num>
  <w:num w:numId="87" w16cid:durableId="363989434">
    <w:abstractNumId w:val="81"/>
  </w:num>
  <w:num w:numId="88" w16cid:durableId="71391607">
    <w:abstractNumId w:val="124"/>
  </w:num>
  <w:num w:numId="89" w16cid:durableId="1060594955">
    <w:abstractNumId w:val="71"/>
  </w:num>
  <w:num w:numId="90" w16cid:durableId="702946449">
    <w:abstractNumId w:val="55"/>
  </w:num>
  <w:num w:numId="91" w16cid:durableId="1544825834">
    <w:abstractNumId w:val="64"/>
  </w:num>
  <w:num w:numId="92" w16cid:durableId="396713115">
    <w:abstractNumId w:val="50"/>
  </w:num>
  <w:num w:numId="93" w16cid:durableId="561333240">
    <w:abstractNumId w:val="39"/>
  </w:num>
  <w:num w:numId="94" w16cid:durableId="302583601">
    <w:abstractNumId w:val="138"/>
  </w:num>
  <w:num w:numId="95" w16cid:durableId="1168904786">
    <w:abstractNumId w:val="4"/>
  </w:num>
  <w:num w:numId="96" w16cid:durableId="101731151">
    <w:abstractNumId w:val="34"/>
  </w:num>
  <w:num w:numId="97" w16cid:durableId="1372850773">
    <w:abstractNumId w:val="68"/>
  </w:num>
  <w:num w:numId="98" w16cid:durableId="1799496523">
    <w:abstractNumId w:val="67"/>
  </w:num>
  <w:num w:numId="99" w16cid:durableId="412437403">
    <w:abstractNumId w:val="72"/>
  </w:num>
  <w:num w:numId="100" w16cid:durableId="674111414">
    <w:abstractNumId w:val="5"/>
  </w:num>
  <w:num w:numId="101" w16cid:durableId="1437871883">
    <w:abstractNumId w:val="15"/>
  </w:num>
  <w:num w:numId="102" w16cid:durableId="1629624393">
    <w:abstractNumId w:val="102"/>
  </w:num>
  <w:num w:numId="103" w16cid:durableId="1023017651">
    <w:abstractNumId w:val="74"/>
  </w:num>
  <w:num w:numId="104" w16cid:durableId="394668040">
    <w:abstractNumId w:val="20"/>
  </w:num>
  <w:num w:numId="105" w16cid:durableId="535695993">
    <w:abstractNumId w:val="110"/>
  </w:num>
  <w:num w:numId="106" w16cid:durableId="9379998">
    <w:abstractNumId w:val="116"/>
  </w:num>
  <w:num w:numId="107" w16cid:durableId="1217818712">
    <w:abstractNumId w:val="73"/>
  </w:num>
  <w:num w:numId="108" w16cid:durableId="1755777967">
    <w:abstractNumId w:val="109"/>
  </w:num>
  <w:num w:numId="109" w16cid:durableId="1182279347">
    <w:abstractNumId w:val="0"/>
  </w:num>
  <w:num w:numId="110" w16cid:durableId="2090034708">
    <w:abstractNumId w:val="9"/>
  </w:num>
  <w:num w:numId="111" w16cid:durableId="1113525061">
    <w:abstractNumId w:val="29"/>
  </w:num>
  <w:num w:numId="112" w16cid:durableId="17003702">
    <w:abstractNumId w:val="82"/>
  </w:num>
  <w:num w:numId="113" w16cid:durableId="457842812">
    <w:abstractNumId w:val="94"/>
  </w:num>
  <w:num w:numId="114" w16cid:durableId="14550425">
    <w:abstractNumId w:val="56"/>
  </w:num>
  <w:num w:numId="115" w16cid:durableId="954411479">
    <w:abstractNumId w:val="22"/>
  </w:num>
  <w:num w:numId="116" w16cid:durableId="1795827769">
    <w:abstractNumId w:val="48"/>
  </w:num>
  <w:num w:numId="117" w16cid:durableId="1836997878">
    <w:abstractNumId w:val="145"/>
  </w:num>
  <w:num w:numId="118" w16cid:durableId="725883327">
    <w:abstractNumId w:val="91"/>
  </w:num>
  <w:num w:numId="119" w16cid:durableId="789859642">
    <w:abstractNumId w:val="45"/>
  </w:num>
  <w:num w:numId="120" w16cid:durableId="709378816">
    <w:abstractNumId w:val="28"/>
  </w:num>
  <w:num w:numId="121" w16cid:durableId="417021205">
    <w:abstractNumId w:val="49"/>
  </w:num>
  <w:num w:numId="122" w16cid:durableId="1028215493">
    <w:abstractNumId w:val="32"/>
  </w:num>
  <w:num w:numId="123" w16cid:durableId="1040132937">
    <w:abstractNumId w:val="108"/>
  </w:num>
  <w:num w:numId="124" w16cid:durableId="772479840">
    <w:abstractNumId w:val="3"/>
  </w:num>
  <w:num w:numId="125" w16cid:durableId="1003781717">
    <w:abstractNumId w:val="92"/>
  </w:num>
  <w:num w:numId="126" w16cid:durableId="706375402">
    <w:abstractNumId w:val="21"/>
  </w:num>
  <w:num w:numId="127" w16cid:durableId="1363703772">
    <w:abstractNumId w:val="70"/>
  </w:num>
  <w:num w:numId="128" w16cid:durableId="2006593501">
    <w:abstractNumId w:val="136"/>
  </w:num>
  <w:num w:numId="129" w16cid:durableId="856622613">
    <w:abstractNumId w:val="123"/>
  </w:num>
  <w:num w:numId="130" w16cid:durableId="2095473251">
    <w:abstractNumId w:val="17"/>
  </w:num>
  <w:num w:numId="131" w16cid:durableId="553350886">
    <w:abstractNumId w:val="19"/>
  </w:num>
  <w:num w:numId="132" w16cid:durableId="2124617547">
    <w:abstractNumId w:val="46"/>
  </w:num>
  <w:num w:numId="133" w16cid:durableId="189730777">
    <w:abstractNumId w:val="37"/>
  </w:num>
  <w:num w:numId="134" w16cid:durableId="396902450">
    <w:abstractNumId w:val="117"/>
  </w:num>
  <w:num w:numId="135" w16cid:durableId="2059088081">
    <w:abstractNumId w:val="77"/>
  </w:num>
  <w:num w:numId="136" w16cid:durableId="814878603">
    <w:abstractNumId w:val="141"/>
  </w:num>
  <w:num w:numId="137" w16cid:durableId="88696659">
    <w:abstractNumId w:val="113"/>
  </w:num>
  <w:num w:numId="138" w16cid:durableId="725684087">
    <w:abstractNumId w:val="80"/>
  </w:num>
  <w:num w:numId="139" w16cid:durableId="1524785008">
    <w:abstractNumId w:val="54"/>
  </w:num>
  <w:num w:numId="140" w16cid:durableId="653918781">
    <w:abstractNumId w:val="69"/>
  </w:num>
  <w:num w:numId="141" w16cid:durableId="635717725">
    <w:abstractNumId w:val="86"/>
  </w:num>
  <w:num w:numId="142" w16cid:durableId="1672369985">
    <w:abstractNumId w:val="104"/>
  </w:num>
  <w:num w:numId="143" w16cid:durableId="1494251977">
    <w:abstractNumId w:val="132"/>
  </w:num>
  <w:num w:numId="144" w16cid:durableId="500586279">
    <w:abstractNumId w:val="40"/>
  </w:num>
  <w:num w:numId="145" w16cid:durableId="629214050">
    <w:abstractNumId w:val="83"/>
  </w:num>
  <w:num w:numId="146" w16cid:durableId="910382631">
    <w:abstractNumId w:val="2"/>
  </w:num>
  <w:num w:numId="147" w16cid:durableId="485781073">
    <w:abstractNumId w:val="25"/>
  </w:num>
  <w:num w:numId="148" w16cid:durableId="409234882">
    <w:abstractNumId w:val="79"/>
  </w:num>
  <w:num w:numId="149" w16cid:durableId="2061199988">
    <w:abstractNumId w:val="148"/>
  </w:num>
  <w:numIdMacAtCleanup w:val="1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97412"/>
    <w:rsid w:val="00057E78"/>
    <w:rsid w:val="000C092B"/>
    <w:rsid w:val="002258B8"/>
    <w:rsid w:val="0027388A"/>
    <w:rsid w:val="002F0363"/>
    <w:rsid w:val="00351C4D"/>
    <w:rsid w:val="00460434"/>
    <w:rsid w:val="0062371B"/>
    <w:rsid w:val="006E4C41"/>
    <w:rsid w:val="008942D3"/>
    <w:rsid w:val="009C4001"/>
    <w:rsid w:val="00A97412"/>
    <w:rsid w:val="00B95528"/>
    <w:rsid w:val="00C2591B"/>
    <w:rsid w:val="00FC50DE"/>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E8498E"/>
  <w15:docId w15:val="{43F48D03-7042-4485-9C95-E9B29F2E95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AR" w:eastAsia="es-A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color w:val="000000"/>
    </w:rPr>
  </w:style>
  <w:style w:type="paragraph" w:styleId="Ttulo1">
    <w:name w:val="heading 1"/>
    <w:next w:val="Normal"/>
    <w:link w:val="Ttulo1Car"/>
    <w:uiPriority w:val="9"/>
    <w:qFormat/>
    <w:pPr>
      <w:keepNext/>
      <w:keepLines/>
      <w:spacing w:after="0" w:line="260" w:lineRule="auto"/>
      <w:ind w:left="992" w:hanging="10"/>
      <w:jc w:val="center"/>
      <w:outlineLvl w:val="0"/>
    </w:pPr>
    <w:rPr>
      <w:rFonts w:ascii="Calibri" w:eastAsia="Calibri" w:hAnsi="Calibri" w:cs="Calibri"/>
      <w:color w:val="2F5496"/>
      <w:sz w:val="32"/>
    </w:rPr>
  </w:style>
  <w:style w:type="paragraph" w:styleId="Ttulo2">
    <w:name w:val="heading 2"/>
    <w:next w:val="Normal"/>
    <w:link w:val="Ttulo2Car"/>
    <w:uiPriority w:val="9"/>
    <w:unhideWhenUsed/>
    <w:qFormat/>
    <w:pPr>
      <w:keepNext/>
      <w:keepLines/>
      <w:spacing w:after="0"/>
      <w:ind w:left="10" w:hanging="10"/>
      <w:outlineLvl w:val="1"/>
    </w:pPr>
    <w:rPr>
      <w:rFonts w:ascii="Calibri" w:eastAsia="Calibri" w:hAnsi="Calibri" w:cs="Calibri"/>
      <w:color w:val="000000"/>
      <w:sz w:val="26"/>
      <w:u w:val="single" w:color="00000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link w:val="Ttulo1"/>
    <w:rPr>
      <w:rFonts w:ascii="Calibri" w:eastAsia="Calibri" w:hAnsi="Calibri" w:cs="Calibri"/>
      <w:color w:val="2F5496"/>
      <w:sz w:val="32"/>
    </w:rPr>
  </w:style>
  <w:style w:type="character" w:customStyle="1" w:styleId="Ttulo2Car">
    <w:name w:val="Título 2 Car"/>
    <w:link w:val="Ttulo2"/>
    <w:rPr>
      <w:rFonts w:ascii="Calibri" w:eastAsia="Calibri" w:hAnsi="Calibri" w:cs="Calibri"/>
      <w:color w:val="000000"/>
      <w:sz w:val="26"/>
      <w:u w:val="single" w:color="000000"/>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Prrafodelista">
    <w:name w:val="List Paragraph"/>
    <w:basedOn w:val="Normal"/>
    <w:uiPriority w:val="34"/>
    <w:qFormat/>
    <w:rsid w:val="00B9552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70" Type="http://schemas.openxmlformats.org/officeDocument/2006/relationships/image" Target="media/image69.jpg"/><Relationship Id="rId268" Type="http://schemas.openxmlformats.org/officeDocument/2006/relationships/image" Target="media/image122.png"/><Relationship Id="rId475" Type="http://schemas.openxmlformats.org/officeDocument/2006/relationships/image" Target="media/image234.png"/><Relationship Id="rId682" Type="http://schemas.openxmlformats.org/officeDocument/2006/relationships/hyperlink" Target="http://es.wikipedia.org/wiki/SSH" TargetMode="External"/><Relationship Id="rId128" Type="http://schemas.openxmlformats.org/officeDocument/2006/relationships/image" Target="media/image47.jpg"/><Relationship Id="rId335" Type="http://schemas.openxmlformats.org/officeDocument/2006/relationships/image" Target="media/image152.jpg"/><Relationship Id="rId542" Type="http://schemas.openxmlformats.org/officeDocument/2006/relationships/image" Target="media/image2390.jpg"/><Relationship Id="rId987" Type="http://schemas.openxmlformats.org/officeDocument/2006/relationships/hyperlink" Target="http://www.itu.int/en/ITU-T/focusgroups/imt-2020/Pages/default.aspx" TargetMode="External"/><Relationship Id="rId181" Type="http://schemas.openxmlformats.org/officeDocument/2006/relationships/image" Target="media/image78.png"/><Relationship Id="rId402" Type="http://schemas.openxmlformats.org/officeDocument/2006/relationships/image" Target="media/image188.jpg"/><Relationship Id="rId847" Type="http://schemas.openxmlformats.org/officeDocument/2006/relationships/header" Target="header8.xml"/><Relationship Id="rId1032" Type="http://schemas.openxmlformats.org/officeDocument/2006/relationships/image" Target="media/image459.jpg"/><Relationship Id="rId279" Type="http://schemas.openxmlformats.org/officeDocument/2006/relationships/image" Target="media/image115.jpg"/><Relationship Id="rId486" Type="http://schemas.openxmlformats.org/officeDocument/2006/relationships/image" Target="media/image494.png"/><Relationship Id="rId693" Type="http://schemas.openxmlformats.org/officeDocument/2006/relationships/image" Target="media/image3330.jpg"/><Relationship Id="rId707" Type="http://schemas.openxmlformats.org/officeDocument/2006/relationships/image" Target="media/image341.jpg"/><Relationship Id="rId914" Type="http://schemas.openxmlformats.org/officeDocument/2006/relationships/image" Target="media/image435.jpg"/><Relationship Id="rId139" Type="http://schemas.openxmlformats.org/officeDocument/2006/relationships/image" Target="media/image54.png"/><Relationship Id="rId346" Type="http://schemas.openxmlformats.org/officeDocument/2006/relationships/image" Target="media/image158.jpg"/><Relationship Id="rId553" Type="http://schemas.openxmlformats.org/officeDocument/2006/relationships/image" Target="media/image247.jpg"/><Relationship Id="rId760" Type="http://schemas.openxmlformats.org/officeDocument/2006/relationships/image" Target="media/image367.png"/><Relationship Id="rId998" Type="http://schemas.openxmlformats.org/officeDocument/2006/relationships/hyperlink" Target="http://www.temastecnologicos.com/aplicaciones.html" TargetMode="External"/><Relationship Id="rId192" Type="http://schemas.openxmlformats.org/officeDocument/2006/relationships/image" Target="media/image760.png"/><Relationship Id="rId206" Type="http://schemas.openxmlformats.org/officeDocument/2006/relationships/image" Target="media/image811.png"/><Relationship Id="rId413" Type="http://schemas.openxmlformats.org/officeDocument/2006/relationships/image" Target="media/image1790.jpg"/><Relationship Id="rId858" Type="http://schemas.openxmlformats.org/officeDocument/2006/relationships/image" Target="media/image413.jpg"/><Relationship Id="rId1043" Type="http://schemas.openxmlformats.org/officeDocument/2006/relationships/image" Target="media/image466.png"/><Relationship Id="rId497" Type="http://schemas.openxmlformats.org/officeDocument/2006/relationships/image" Target="media/image2211.png"/><Relationship Id="rId620" Type="http://schemas.openxmlformats.org/officeDocument/2006/relationships/image" Target="media/image3030.jpg"/><Relationship Id="rId718" Type="http://schemas.openxmlformats.org/officeDocument/2006/relationships/image" Target="media/image348.png"/><Relationship Id="rId925" Type="http://schemas.openxmlformats.org/officeDocument/2006/relationships/image" Target="media/image442.jpg"/><Relationship Id="rId357" Type="http://schemas.openxmlformats.org/officeDocument/2006/relationships/image" Target="media/image1490.jpg"/><Relationship Id="rId54" Type="http://schemas.openxmlformats.org/officeDocument/2006/relationships/image" Target="media/image12.png"/><Relationship Id="rId217" Type="http://schemas.openxmlformats.org/officeDocument/2006/relationships/image" Target="media/image90.jpg"/><Relationship Id="rId564" Type="http://schemas.openxmlformats.org/officeDocument/2006/relationships/image" Target="media/image270.jpg"/><Relationship Id="rId771" Type="http://schemas.openxmlformats.org/officeDocument/2006/relationships/footer" Target="footer3.xml"/><Relationship Id="rId869" Type="http://schemas.openxmlformats.org/officeDocument/2006/relationships/image" Target="media/image424.jpg"/><Relationship Id="rId424" Type="http://schemas.openxmlformats.org/officeDocument/2006/relationships/image" Target="media/image1840.jpg"/><Relationship Id="rId631" Type="http://schemas.openxmlformats.org/officeDocument/2006/relationships/image" Target="media/image309.jpg"/><Relationship Id="rId729" Type="http://schemas.openxmlformats.org/officeDocument/2006/relationships/image" Target="media/image352.jpg"/><Relationship Id="rId1054" Type="http://schemas.openxmlformats.org/officeDocument/2006/relationships/image" Target="media/image475.jpg"/><Relationship Id="rId270" Type="http://schemas.openxmlformats.org/officeDocument/2006/relationships/image" Target="media/image489.png"/><Relationship Id="rId936" Type="http://schemas.openxmlformats.org/officeDocument/2006/relationships/hyperlink" Target="http://www.etsi.org/technologies-clusters/technologies/intelligent-transport/railway-communications" TargetMode="External"/><Relationship Id="rId65" Type="http://schemas.openxmlformats.org/officeDocument/2006/relationships/image" Target="media/image13.jpg"/><Relationship Id="rId130" Type="http://schemas.openxmlformats.org/officeDocument/2006/relationships/image" Target="media/image48.png"/><Relationship Id="rId368" Type="http://schemas.openxmlformats.org/officeDocument/2006/relationships/image" Target="media/image170.jpg"/><Relationship Id="rId575" Type="http://schemas.openxmlformats.org/officeDocument/2006/relationships/image" Target="media/image2560.jpg"/><Relationship Id="rId782" Type="http://schemas.openxmlformats.org/officeDocument/2006/relationships/footer" Target="footer4.xml"/><Relationship Id="rId228" Type="http://schemas.openxmlformats.org/officeDocument/2006/relationships/image" Target="media/image940.jpg"/><Relationship Id="rId435" Type="http://schemas.openxmlformats.org/officeDocument/2006/relationships/image" Target="media/image1890.jpg"/><Relationship Id="rId642" Type="http://schemas.openxmlformats.org/officeDocument/2006/relationships/image" Target="media/image315.jpg"/><Relationship Id="rId1065" Type="http://schemas.openxmlformats.org/officeDocument/2006/relationships/footer" Target="footer19.xml"/><Relationship Id="rId281" Type="http://schemas.openxmlformats.org/officeDocument/2006/relationships/image" Target="media/image129.png"/><Relationship Id="rId502" Type="http://schemas.openxmlformats.org/officeDocument/2006/relationships/image" Target="media/image224.jpg"/><Relationship Id="rId947" Type="http://schemas.openxmlformats.org/officeDocument/2006/relationships/hyperlink" Target="http://www.3gpp.org/Technologies/Keywords-Acronyms/article/umts" TargetMode="External"/><Relationship Id="rId76" Type="http://schemas.openxmlformats.org/officeDocument/2006/relationships/image" Target="media/image180.png"/><Relationship Id="rId141" Type="http://schemas.openxmlformats.org/officeDocument/2006/relationships/image" Target="media/image56.png"/><Relationship Id="rId379" Type="http://schemas.openxmlformats.org/officeDocument/2006/relationships/image" Target="media/image1611.jpg"/><Relationship Id="rId586" Type="http://schemas.openxmlformats.org/officeDocument/2006/relationships/image" Target="media/image282.jpg"/><Relationship Id="rId793" Type="http://schemas.openxmlformats.org/officeDocument/2006/relationships/image" Target="media/image380.jpg"/><Relationship Id="rId807" Type="http://schemas.openxmlformats.org/officeDocument/2006/relationships/image" Target="media/image387.png"/><Relationship Id="rId7" Type="http://schemas.openxmlformats.org/officeDocument/2006/relationships/image" Target="media/image1.png"/><Relationship Id="rId239" Type="http://schemas.openxmlformats.org/officeDocument/2006/relationships/image" Target="media/image1030.png"/><Relationship Id="rId446" Type="http://schemas.openxmlformats.org/officeDocument/2006/relationships/image" Target="media/image1950.jpg"/><Relationship Id="rId653" Type="http://schemas.openxmlformats.org/officeDocument/2006/relationships/image" Target="media/image3190.jpg"/><Relationship Id="rId292" Type="http://schemas.openxmlformats.org/officeDocument/2006/relationships/hyperlink" Target="http://www.naoj.org/" TargetMode="External"/><Relationship Id="rId306" Type="http://schemas.openxmlformats.org/officeDocument/2006/relationships/image" Target="media/image139.jpg"/><Relationship Id="rId860" Type="http://schemas.openxmlformats.org/officeDocument/2006/relationships/image" Target="media/image415.jpg"/><Relationship Id="rId958" Type="http://schemas.openxmlformats.org/officeDocument/2006/relationships/hyperlink" Target="http://www.3gpp.org/" TargetMode="External"/><Relationship Id="rId87" Type="http://schemas.openxmlformats.org/officeDocument/2006/relationships/image" Target="media/image2210.png"/><Relationship Id="rId513" Type="http://schemas.openxmlformats.org/officeDocument/2006/relationships/image" Target="media/image248.jpg"/><Relationship Id="rId597" Type="http://schemas.openxmlformats.org/officeDocument/2006/relationships/image" Target="media/image2680.jpg"/><Relationship Id="rId720" Type="http://schemas.openxmlformats.org/officeDocument/2006/relationships/image" Target="media/image347.png"/><Relationship Id="rId818" Type="http://schemas.openxmlformats.org/officeDocument/2006/relationships/image" Target="media/image3880.jpg"/><Relationship Id="rId152" Type="http://schemas.openxmlformats.org/officeDocument/2006/relationships/image" Target="media/image540.png"/><Relationship Id="rId457" Type="http://schemas.openxmlformats.org/officeDocument/2006/relationships/image" Target="media/image216.png"/><Relationship Id="rId1003" Type="http://schemas.openxmlformats.org/officeDocument/2006/relationships/image" Target="media/image450.jpg"/><Relationship Id="rId664" Type="http://schemas.openxmlformats.org/officeDocument/2006/relationships/image" Target="media/image3250.jpg"/><Relationship Id="rId871" Type="http://schemas.openxmlformats.org/officeDocument/2006/relationships/header" Target="header11.xml"/><Relationship Id="rId969" Type="http://schemas.openxmlformats.org/officeDocument/2006/relationships/hyperlink" Target="http://www.itu.int/es/Pages/default.aspx" TargetMode="External"/><Relationship Id="rId317" Type="http://schemas.openxmlformats.org/officeDocument/2006/relationships/image" Target="media/image143.jpg"/><Relationship Id="rId524" Type="http://schemas.openxmlformats.org/officeDocument/2006/relationships/image" Target="media/image251.jpg"/><Relationship Id="rId731" Type="http://schemas.openxmlformats.org/officeDocument/2006/relationships/image" Target="media/image355.jpg"/><Relationship Id="rId98" Type="http://schemas.openxmlformats.org/officeDocument/2006/relationships/image" Target="media/image35.png"/><Relationship Id="rId163" Type="http://schemas.openxmlformats.org/officeDocument/2006/relationships/image" Target="media/image65.jpg"/><Relationship Id="rId370" Type="http://schemas.openxmlformats.org/officeDocument/2006/relationships/image" Target="media/image1550.jpg"/><Relationship Id="rId829" Type="http://schemas.openxmlformats.org/officeDocument/2006/relationships/image" Target="media/image392.png"/><Relationship Id="rId1014" Type="http://schemas.openxmlformats.org/officeDocument/2006/relationships/hyperlink" Target="http://www.smallcellforum.org/" TargetMode="External"/><Relationship Id="rId230" Type="http://schemas.openxmlformats.org/officeDocument/2006/relationships/image" Target="media/image96.png"/><Relationship Id="rId468" Type="http://schemas.openxmlformats.org/officeDocument/2006/relationships/image" Target="media/image227.png"/><Relationship Id="rId675" Type="http://schemas.openxmlformats.org/officeDocument/2006/relationships/hyperlink" Target="http://es.wikipedia.org/wiki/Puerto_(computaci%C3%B3n)" TargetMode="External"/><Relationship Id="rId882" Type="http://schemas.openxmlformats.org/officeDocument/2006/relationships/header" Target="header13.xml"/><Relationship Id="rId328" Type="http://schemas.openxmlformats.org/officeDocument/2006/relationships/image" Target="media/image150.jpg"/><Relationship Id="rId535" Type="http://schemas.openxmlformats.org/officeDocument/2006/relationships/image" Target="media/image236.jpg"/><Relationship Id="rId742" Type="http://schemas.openxmlformats.org/officeDocument/2006/relationships/image" Target="media/image360.png"/><Relationship Id="rId174" Type="http://schemas.openxmlformats.org/officeDocument/2006/relationships/image" Target="media/image71.jpg"/><Relationship Id="rId381" Type="http://schemas.openxmlformats.org/officeDocument/2006/relationships/image" Target="media/image176.jpg"/><Relationship Id="rId602" Type="http://schemas.openxmlformats.org/officeDocument/2006/relationships/image" Target="media/image290.jpg"/><Relationship Id="rId1025" Type="http://schemas.openxmlformats.org/officeDocument/2006/relationships/image" Target="media/image4450.jpg"/><Relationship Id="rId241" Type="http://schemas.openxmlformats.org/officeDocument/2006/relationships/image" Target="media/image980.jpg"/><Relationship Id="rId479" Type="http://schemas.openxmlformats.org/officeDocument/2006/relationships/image" Target="media/image203.png"/><Relationship Id="rId686" Type="http://schemas.openxmlformats.org/officeDocument/2006/relationships/image" Target="media/image330.jpg"/><Relationship Id="rId893" Type="http://schemas.openxmlformats.org/officeDocument/2006/relationships/hyperlink" Target="https://en.wikipedia.org/wiki/Universal_Mobile_Telecommunications_System" TargetMode="External"/><Relationship Id="rId907" Type="http://schemas.openxmlformats.org/officeDocument/2006/relationships/footer" Target="footer17.xml"/><Relationship Id="rId339" Type="http://schemas.openxmlformats.org/officeDocument/2006/relationships/image" Target="media/image140.jpg"/><Relationship Id="rId546" Type="http://schemas.openxmlformats.org/officeDocument/2006/relationships/image" Target="media/image241.jpg"/><Relationship Id="rId753" Type="http://schemas.openxmlformats.org/officeDocument/2006/relationships/image" Target="media/image364.jpg"/><Relationship Id="rId101" Type="http://schemas.openxmlformats.org/officeDocument/2006/relationships/image" Target="media/image38.png"/><Relationship Id="rId185" Type="http://schemas.openxmlformats.org/officeDocument/2006/relationships/image" Target="media/image82.png"/><Relationship Id="rId406" Type="http://schemas.openxmlformats.org/officeDocument/2006/relationships/image" Target="media/image1750.jpg"/><Relationship Id="rId960" Type="http://schemas.openxmlformats.org/officeDocument/2006/relationships/hyperlink" Target="http://www.3gpp.org/" TargetMode="External"/><Relationship Id="rId1036" Type="http://schemas.openxmlformats.org/officeDocument/2006/relationships/image" Target="media/image461.jpg"/><Relationship Id="rId392" Type="http://schemas.openxmlformats.org/officeDocument/2006/relationships/image" Target="media/image1680.jpg"/><Relationship Id="rId613" Type="http://schemas.openxmlformats.org/officeDocument/2006/relationships/image" Target="media/image298.jpg"/><Relationship Id="rId697" Type="http://schemas.openxmlformats.org/officeDocument/2006/relationships/image" Target="media/image3340.jpg"/><Relationship Id="rId820" Type="http://schemas.openxmlformats.org/officeDocument/2006/relationships/image" Target="media/image394.jpg"/><Relationship Id="rId918" Type="http://schemas.openxmlformats.org/officeDocument/2006/relationships/image" Target="media/image438.jpg"/><Relationship Id="rId252" Type="http://schemas.openxmlformats.org/officeDocument/2006/relationships/hyperlink" Target="http://www.isoc.org/" TargetMode="External"/><Relationship Id="rId47" Type="http://schemas.openxmlformats.org/officeDocument/2006/relationships/image" Target="media/image45.png"/><Relationship Id="rId112" Type="http://schemas.openxmlformats.org/officeDocument/2006/relationships/image" Target="media/image340.png"/><Relationship Id="rId557" Type="http://schemas.openxmlformats.org/officeDocument/2006/relationships/image" Target="media/image245.jpg"/><Relationship Id="rId764" Type="http://schemas.openxmlformats.org/officeDocument/2006/relationships/image" Target="media/image369.png"/><Relationship Id="rId971" Type="http://schemas.openxmlformats.org/officeDocument/2006/relationships/hyperlink" Target="http://www.3gpp.org/" TargetMode="External"/><Relationship Id="rId196" Type="http://schemas.openxmlformats.org/officeDocument/2006/relationships/image" Target="media/image84.png"/><Relationship Id="rId417" Type="http://schemas.openxmlformats.org/officeDocument/2006/relationships/image" Target="media/image196.jpg"/><Relationship Id="rId624" Type="http://schemas.openxmlformats.org/officeDocument/2006/relationships/image" Target="media/image3050.jpg"/><Relationship Id="rId831" Type="http://schemas.openxmlformats.org/officeDocument/2006/relationships/image" Target="media/image399.png"/><Relationship Id="rId1047" Type="http://schemas.openxmlformats.org/officeDocument/2006/relationships/image" Target="media/image468.jpg"/><Relationship Id="rId263" Type="http://schemas.openxmlformats.org/officeDocument/2006/relationships/image" Target="media/image119.png"/><Relationship Id="rId470" Type="http://schemas.openxmlformats.org/officeDocument/2006/relationships/image" Target="media/image229.png"/><Relationship Id="rId929" Type="http://schemas.openxmlformats.org/officeDocument/2006/relationships/hyperlink" Target="http://www.gsma.com/aboutus/gsm-technology/gprs" TargetMode="External"/><Relationship Id="rId58" Type="http://schemas.openxmlformats.org/officeDocument/2006/relationships/image" Target="media/image810.png"/><Relationship Id="rId123" Type="http://schemas.openxmlformats.org/officeDocument/2006/relationships/image" Target="media/image44.png"/><Relationship Id="rId330" Type="http://schemas.openxmlformats.org/officeDocument/2006/relationships/image" Target="media/image1340.jpg"/><Relationship Id="rId568" Type="http://schemas.openxmlformats.org/officeDocument/2006/relationships/image" Target="media/image272.jpg"/><Relationship Id="rId775" Type="http://schemas.openxmlformats.org/officeDocument/2006/relationships/image" Target="media/image3710.jpg"/><Relationship Id="rId982" Type="http://schemas.openxmlformats.org/officeDocument/2006/relationships/hyperlink" Target="http://www.itu.int/en/ITU-R/study-groups/rsg5/rwp5d/imt-adv/Pages/default.aspx" TargetMode="External"/><Relationship Id="rId428" Type="http://schemas.openxmlformats.org/officeDocument/2006/relationships/image" Target="media/image201.jpg"/><Relationship Id="rId635" Type="http://schemas.openxmlformats.org/officeDocument/2006/relationships/image" Target="media/image3100.jpg"/><Relationship Id="rId842" Type="http://schemas.openxmlformats.org/officeDocument/2006/relationships/image" Target="media/image406.png"/><Relationship Id="rId1058" Type="http://schemas.openxmlformats.org/officeDocument/2006/relationships/image" Target="media/image485.png"/><Relationship Id="rId274" Type="http://schemas.openxmlformats.org/officeDocument/2006/relationships/image" Target="media/image490.png"/><Relationship Id="rId481" Type="http://schemas.openxmlformats.org/officeDocument/2006/relationships/image" Target="media/image205.png"/><Relationship Id="rId702" Type="http://schemas.openxmlformats.org/officeDocument/2006/relationships/image" Target="media/image338.jpg"/><Relationship Id="rId69" Type="http://schemas.openxmlformats.org/officeDocument/2006/relationships/image" Target="media/image17.png"/><Relationship Id="rId134" Type="http://schemas.openxmlformats.org/officeDocument/2006/relationships/image" Target="media/image51.jpg"/><Relationship Id="rId579" Type="http://schemas.openxmlformats.org/officeDocument/2006/relationships/image" Target="media/image2580.jpg"/><Relationship Id="rId786" Type="http://schemas.openxmlformats.org/officeDocument/2006/relationships/image" Target="media/image376.png"/><Relationship Id="rId993" Type="http://schemas.openxmlformats.org/officeDocument/2006/relationships/hyperlink" Target="https://www.fcc.gov/" TargetMode="External"/><Relationship Id="rId341" Type="http://schemas.openxmlformats.org/officeDocument/2006/relationships/image" Target="media/image155.jpg"/><Relationship Id="rId439" Type="http://schemas.openxmlformats.org/officeDocument/2006/relationships/image" Target="media/image207.jpg"/><Relationship Id="rId646" Type="http://schemas.openxmlformats.org/officeDocument/2006/relationships/image" Target="media/image3160.jpg"/><Relationship Id="rId1069" Type="http://schemas.openxmlformats.org/officeDocument/2006/relationships/fontTable" Target="fontTable.xml"/><Relationship Id="rId201" Type="http://schemas.openxmlformats.org/officeDocument/2006/relationships/image" Target="media/image88.png"/><Relationship Id="rId285" Type="http://schemas.openxmlformats.org/officeDocument/2006/relationships/hyperlink" Target="http://www.psc.edu/science/Goddard/goddard.html" TargetMode="External"/><Relationship Id="rId506" Type="http://schemas.openxmlformats.org/officeDocument/2006/relationships/image" Target="media/image241.png"/><Relationship Id="rId853" Type="http://schemas.openxmlformats.org/officeDocument/2006/relationships/image" Target="media/image4000.jpg"/><Relationship Id="rId492" Type="http://schemas.openxmlformats.org/officeDocument/2006/relationships/image" Target="media/image2160.png"/><Relationship Id="rId713" Type="http://schemas.openxmlformats.org/officeDocument/2006/relationships/image" Target="media/image345.jpg"/><Relationship Id="rId797" Type="http://schemas.openxmlformats.org/officeDocument/2006/relationships/image" Target="media/image3770.jpg"/><Relationship Id="rId920" Type="http://schemas.openxmlformats.org/officeDocument/2006/relationships/image" Target="media/image440.jpg"/><Relationship Id="rId145" Type="http://schemas.openxmlformats.org/officeDocument/2006/relationships/image" Target="media/image60.png"/><Relationship Id="rId352" Type="http://schemas.openxmlformats.org/officeDocument/2006/relationships/image" Target="media/image161.jpg"/><Relationship Id="rId212" Type="http://schemas.openxmlformats.org/officeDocument/2006/relationships/image" Target="media/image840.png"/><Relationship Id="rId657" Type="http://schemas.openxmlformats.org/officeDocument/2006/relationships/image" Target="media/image3210.jpg"/><Relationship Id="rId864" Type="http://schemas.openxmlformats.org/officeDocument/2006/relationships/image" Target="media/image419.jpg"/><Relationship Id="rId296" Type="http://schemas.openxmlformats.org/officeDocument/2006/relationships/image" Target="media/image133.jpg"/><Relationship Id="rId517" Type="http://schemas.openxmlformats.org/officeDocument/2006/relationships/image" Target="media/image228.jpg"/><Relationship Id="rId724" Type="http://schemas.openxmlformats.org/officeDocument/2006/relationships/image" Target="media/image349.png"/><Relationship Id="rId931" Type="http://schemas.openxmlformats.org/officeDocument/2006/relationships/hyperlink" Target="http://www.gsma.com/aboutus/gsm-technology/edge" TargetMode="External"/><Relationship Id="rId60" Type="http://schemas.openxmlformats.org/officeDocument/2006/relationships/image" Target="media/image100.png"/><Relationship Id="rId156" Type="http://schemas.openxmlformats.org/officeDocument/2006/relationships/image" Target="media/image580.png"/><Relationship Id="rId363" Type="http://schemas.openxmlformats.org/officeDocument/2006/relationships/image" Target="media/image1520.jpg"/><Relationship Id="rId570" Type="http://schemas.openxmlformats.org/officeDocument/2006/relationships/image" Target="media/image2530.jpg"/><Relationship Id="rId1007" Type="http://schemas.openxmlformats.org/officeDocument/2006/relationships/hyperlink" Target="http://www.3gpp.org/news-events/3gpp-news/1674-timeline_5g" TargetMode="External"/><Relationship Id="rId223" Type="http://schemas.openxmlformats.org/officeDocument/2006/relationships/image" Target="media/image93.jpg"/><Relationship Id="rId430" Type="http://schemas.openxmlformats.org/officeDocument/2006/relationships/image" Target="media/image1870.jpg"/><Relationship Id="rId668" Type="http://schemas.openxmlformats.org/officeDocument/2006/relationships/image" Target="media/image3270.jpg"/><Relationship Id="rId875" Type="http://schemas.openxmlformats.org/officeDocument/2006/relationships/footer" Target="footer12.xml"/><Relationship Id="rId1060" Type="http://schemas.openxmlformats.org/officeDocument/2006/relationships/image" Target="media/image487.jpg"/><Relationship Id="rId528" Type="http://schemas.openxmlformats.org/officeDocument/2006/relationships/image" Target="media/image252.jpg"/><Relationship Id="rId735" Type="http://schemas.openxmlformats.org/officeDocument/2006/relationships/image" Target="media/image357.jpg"/><Relationship Id="rId942" Type="http://schemas.openxmlformats.org/officeDocument/2006/relationships/image" Target="media/image446.jpg"/><Relationship Id="rId167" Type="http://schemas.openxmlformats.org/officeDocument/2006/relationships/image" Target="media/image67.jpg"/><Relationship Id="rId374" Type="http://schemas.openxmlformats.org/officeDocument/2006/relationships/image" Target="media/image172.jpg"/><Relationship Id="rId581" Type="http://schemas.openxmlformats.org/officeDocument/2006/relationships/image" Target="media/image279.jpg"/><Relationship Id="rId1018" Type="http://schemas.openxmlformats.org/officeDocument/2006/relationships/hyperlink" Target="http://www.3gpp.org/technologies/keywords-acronyms/105-son" TargetMode="External"/><Relationship Id="rId71" Type="http://schemas.openxmlformats.org/officeDocument/2006/relationships/image" Target="media/image19.jpg"/><Relationship Id="rId234" Type="http://schemas.openxmlformats.org/officeDocument/2006/relationships/image" Target="media/image106.png"/><Relationship Id="rId679" Type="http://schemas.openxmlformats.org/officeDocument/2006/relationships/hyperlink" Target="http://es.wikipedia.org/wiki/SMTP" TargetMode="External"/><Relationship Id="rId802" Type="http://schemas.openxmlformats.org/officeDocument/2006/relationships/image" Target="media/image3800.jpg"/><Relationship Id="rId886" Type="http://schemas.openxmlformats.org/officeDocument/2006/relationships/header" Target="header15.xml"/><Relationship Id="rId2" Type="http://schemas.openxmlformats.org/officeDocument/2006/relationships/styles" Target="styles.xml"/><Relationship Id="rId441" Type="http://schemas.openxmlformats.org/officeDocument/2006/relationships/image" Target="media/image208.jpg"/><Relationship Id="rId539" Type="http://schemas.openxmlformats.org/officeDocument/2006/relationships/image" Target="media/image259.jpg"/><Relationship Id="rId746" Type="http://schemas.openxmlformats.org/officeDocument/2006/relationships/image" Target="media/image362.png"/><Relationship Id="rId178" Type="http://schemas.openxmlformats.org/officeDocument/2006/relationships/image" Target="media/image75.png"/><Relationship Id="rId301" Type="http://schemas.openxmlformats.org/officeDocument/2006/relationships/image" Target="media/image135.jpg"/><Relationship Id="rId953" Type="http://schemas.openxmlformats.org/officeDocument/2006/relationships/image" Target="media/image4410.jpg"/><Relationship Id="rId1029" Type="http://schemas.openxmlformats.org/officeDocument/2006/relationships/image" Target="media/image4480.jpg"/><Relationship Id="rId82" Type="http://schemas.openxmlformats.org/officeDocument/2006/relationships/image" Target="media/image26.png"/><Relationship Id="rId385" Type="http://schemas.openxmlformats.org/officeDocument/2006/relationships/image" Target="media/image178.jpg"/><Relationship Id="rId592" Type="http://schemas.openxmlformats.org/officeDocument/2006/relationships/image" Target="media/image287.jpg"/><Relationship Id="rId606" Type="http://schemas.openxmlformats.org/officeDocument/2006/relationships/image" Target="media/image292.jpg"/><Relationship Id="rId813" Type="http://schemas.openxmlformats.org/officeDocument/2006/relationships/image" Target="media/image3850.png"/><Relationship Id="rId245" Type="http://schemas.openxmlformats.org/officeDocument/2006/relationships/image" Target="media/image111.jpg"/><Relationship Id="rId452" Type="http://schemas.openxmlformats.org/officeDocument/2006/relationships/image" Target="media/image1990.jpg"/><Relationship Id="rId897" Type="http://schemas.openxmlformats.org/officeDocument/2006/relationships/hyperlink" Target="https://en.wikipedia.org/wiki/CDMA2000" TargetMode="External"/><Relationship Id="rId105" Type="http://schemas.openxmlformats.org/officeDocument/2006/relationships/image" Target="media/image480.png"/><Relationship Id="rId312" Type="http://schemas.openxmlformats.org/officeDocument/2006/relationships/image" Target="media/image127.png"/><Relationship Id="rId757" Type="http://schemas.openxmlformats.org/officeDocument/2006/relationships/image" Target="media/image366.jpg"/><Relationship Id="rId964" Type="http://schemas.openxmlformats.org/officeDocument/2006/relationships/hyperlink" Target="http://www.3gpp.org/news-events/3gpp-news/1745-lte-advanced_pro" TargetMode="External"/><Relationship Id="rId93" Type="http://schemas.openxmlformats.org/officeDocument/2006/relationships/image" Target="media/image30.png"/><Relationship Id="rId189" Type="http://schemas.openxmlformats.org/officeDocument/2006/relationships/image" Target="media/image73.png"/><Relationship Id="rId396" Type="http://schemas.openxmlformats.org/officeDocument/2006/relationships/image" Target="media/image185.jpg"/><Relationship Id="rId617" Type="http://schemas.openxmlformats.org/officeDocument/2006/relationships/image" Target="media/image300.jpg"/><Relationship Id="rId824" Type="http://schemas.openxmlformats.org/officeDocument/2006/relationships/image" Target="media/image389.jpg"/><Relationship Id="rId256" Type="http://schemas.openxmlformats.org/officeDocument/2006/relationships/image" Target="media/image116.jpg"/><Relationship Id="rId463" Type="http://schemas.openxmlformats.org/officeDocument/2006/relationships/image" Target="media/image222.png"/><Relationship Id="rId670" Type="http://schemas.openxmlformats.org/officeDocument/2006/relationships/image" Target="media/image3280.jpg"/><Relationship Id="rId116" Type="http://schemas.openxmlformats.org/officeDocument/2006/relationships/image" Target="media/image380.png"/><Relationship Id="rId323" Type="http://schemas.openxmlformats.org/officeDocument/2006/relationships/image" Target="media/image128.jpg"/><Relationship Id="rId530" Type="http://schemas.openxmlformats.org/officeDocument/2006/relationships/image" Target="media/image234.jpg"/><Relationship Id="rId768" Type="http://schemas.openxmlformats.org/officeDocument/2006/relationships/footer" Target="footer1.xml"/><Relationship Id="rId975" Type="http://schemas.openxmlformats.org/officeDocument/2006/relationships/hyperlink" Target="http://www.itu.int/osg/spu/imt-2000/technology.html" TargetMode="External"/><Relationship Id="rId628" Type="http://schemas.openxmlformats.org/officeDocument/2006/relationships/image" Target="media/image3060.jpg"/><Relationship Id="rId835" Type="http://schemas.openxmlformats.org/officeDocument/2006/relationships/image" Target="media/image401.png"/><Relationship Id="rId267" Type="http://schemas.openxmlformats.org/officeDocument/2006/relationships/image" Target="media/image121.jpg"/><Relationship Id="rId474" Type="http://schemas.openxmlformats.org/officeDocument/2006/relationships/image" Target="media/image233.png"/><Relationship Id="rId1020" Type="http://schemas.openxmlformats.org/officeDocument/2006/relationships/image" Target="media/image4430.jpg"/><Relationship Id="rId127" Type="http://schemas.openxmlformats.org/officeDocument/2006/relationships/image" Target="media/image46.jpg"/><Relationship Id="rId681" Type="http://schemas.openxmlformats.org/officeDocument/2006/relationships/hyperlink" Target="http://es.wikipedia.org/wiki/SSH" TargetMode="External"/><Relationship Id="rId779" Type="http://schemas.openxmlformats.org/officeDocument/2006/relationships/image" Target="media/image372.jpg"/><Relationship Id="rId902" Type="http://schemas.openxmlformats.org/officeDocument/2006/relationships/hyperlink" Target="https://en.wikipedia.org/wiki/LTE_(telecommunication)" TargetMode="External"/><Relationship Id="rId986" Type="http://schemas.openxmlformats.org/officeDocument/2006/relationships/hyperlink" Target="http://www.itu.int/en/ITU-T/focusgroups/imt-2020/Pages/default.aspx" TargetMode="External"/><Relationship Id="rId334" Type="http://schemas.openxmlformats.org/officeDocument/2006/relationships/image" Target="media/image1380.jpg"/><Relationship Id="rId541" Type="http://schemas.openxmlformats.org/officeDocument/2006/relationships/image" Target="media/image2380.jpg"/><Relationship Id="rId639" Type="http://schemas.openxmlformats.org/officeDocument/2006/relationships/image" Target="media/image3120.jpg"/><Relationship Id="rId180" Type="http://schemas.openxmlformats.org/officeDocument/2006/relationships/image" Target="media/image77.png"/><Relationship Id="rId278" Type="http://schemas.openxmlformats.org/officeDocument/2006/relationships/image" Target="media/image491.png"/><Relationship Id="rId401" Type="http://schemas.openxmlformats.org/officeDocument/2006/relationships/image" Target="media/image187.jpg"/><Relationship Id="rId846" Type="http://schemas.openxmlformats.org/officeDocument/2006/relationships/header" Target="header7.xml"/><Relationship Id="rId1031" Type="http://schemas.openxmlformats.org/officeDocument/2006/relationships/image" Target="media/image458.png"/><Relationship Id="rId485" Type="http://schemas.openxmlformats.org/officeDocument/2006/relationships/image" Target="media/image209.png"/><Relationship Id="rId692" Type="http://schemas.openxmlformats.org/officeDocument/2006/relationships/image" Target="media/image333.jpg"/><Relationship Id="rId706" Type="http://schemas.openxmlformats.org/officeDocument/2006/relationships/image" Target="media/image340.jpg"/><Relationship Id="rId913" Type="http://schemas.openxmlformats.org/officeDocument/2006/relationships/image" Target="media/image4260.jpg"/><Relationship Id="rId138" Type="http://schemas.openxmlformats.org/officeDocument/2006/relationships/image" Target="media/image53.png"/><Relationship Id="rId345" Type="http://schemas.openxmlformats.org/officeDocument/2006/relationships/image" Target="media/image157.jpg"/><Relationship Id="rId552" Type="http://schemas.openxmlformats.org/officeDocument/2006/relationships/image" Target="media/image264.jpg"/><Relationship Id="rId997" Type="http://schemas.openxmlformats.org/officeDocument/2006/relationships/hyperlink" Target="http://www.temastecnologicos.com/aplicaciones.html" TargetMode="External"/><Relationship Id="rId191" Type="http://schemas.openxmlformats.org/officeDocument/2006/relationships/image" Target="media/image750.png"/><Relationship Id="rId205" Type="http://schemas.openxmlformats.org/officeDocument/2006/relationships/image" Target="media/image800.png"/><Relationship Id="rId412" Type="http://schemas.openxmlformats.org/officeDocument/2006/relationships/image" Target="media/image1780.jpg"/><Relationship Id="rId857" Type="http://schemas.openxmlformats.org/officeDocument/2006/relationships/image" Target="media/image412.jpg"/><Relationship Id="rId1042" Type="http://schemas.openxmlformats.org/officeDocument/2006/relationships/image" Target="media/image465.png"/><Relationship Id="rId289" Type="http://schemas.openxmlformats.org/officeDocument/2006/relationships/hyperlink" Target="http://www.psc.edu/science/Goddard/goddard.html" TargetMode="External"/><Relationship Id="rId496" Type="http://schemas.openxmlformats.org/officeDocument/2006/relationships/image" Target="media/image2200.png"/><Relationship Id="rId717" Type="http://schemas.openxmlformats.org/officeDocument/2006/relationships/image" Target="media/image346.jpg"/><Relationship Id="rId924" Type="http://schemas.openxmlformats.org/officeDocument/2006/relationships/image" Target="media/image4330.jpg"/><Relationship Id="rId53" Type="http://schemas.openxmlformats.org/officeDocument/2006/relationships/image" Target="media/image11.png"/><Relationship Id="rId149" Type="http://schemas.openxmlformats.org/officeDocument/2006/relationships/image" Target="media/image483.png"/><Relationship Id="rId356" Type="http://schemas.openxmlformats.org/officeDocument/2006/relationships/image" Target="media/image1480.jpg"/><Relationship Id="rId563" Type="http://schemas.openxmlformats.org/officeDocument/2006/relationships/image" Target="media/image2500.jpg"/><Relationship Id="rId770" Type="http://schemas.openxmlformats.org/officeDocument/2006/relationships/header" Target="header3.xml"/><Relationship Id="rId216" Type="http://schemas.openxmlformats.org/officeDocument/2006/relationships/image" Target="media/image96.jpg"/><Relationship Id="rId423" Type="http://schemas.openxmlformats.org/officeDocument/2006/relationships/image" Target="media/image199.jpg"/><Relationship Id="rId868" Type="http://schemas.openxmlformats.org/officeDocument/2006/relationships/image" Target="media/image423.jpg"/><Relationship Id="rId1053" Type="http://schemas.openxmlformats.org/officeDocument/2006/relationships/image" Target="media/image474.png"/><Relationship Id="rId630" Type="http://schemas.openxmlformats.org/officeDocument/2006/relationships/image" Target="media/image3080.jpg"/><Relationship Id="rId728" Type="http://schemas.openxmlformats.org/officeDocument/2006/relationships/image" Target="media/image351.png"/><Relationship Id="rId935" Type="http://schemas.openxmlformats.org/officeDocument/2006/relationships/hyperlink" Target="http://www.etsi.org/technologies-clusters/technologies/intelligent-transport/railway-communications" TargetMode="External"/><Relationship Id="rId64" Type="http://schemas.openxmlformats.org/officeDocument/2006/relationships/image" Target="media/image15.jpg"/><Relationship Id="rId367" Type="http://schemas.openxmlformats.org/officeDocument/2006/relationships/image" Target="media/image169.jpg"/><Relationship Id="rId574" Type="http://schemas.openxmlformats.org/officeDocument/2006/relationships/image" Target="media/image2550.jpg"/><Relationship Id="rId227" Type="http://schemas.openxmlformats.org/officeDocument/2006/relationships/image" Target="media/image103.png"/><Relationship Id="rId781" Type="http://schemas.openxmlformats.org/officeDocument/2006/relationships/header" Target="header5.xml"/><Relationship Id="rId879" Type="http://schemas.openxmlformats.org/officeDocument/2006/relationships/image" Target="media/image428.jpg"/><Relationship Id="rId434" Type="http://schemas.openxmlformats.org/officeDocument/2006/relationships/image" Target="media/image205.jpg"/><Relationship Id="rId641" Type="http://schemas.openxmlformats.org/officeDocument/2006/relationships/image" Target="media/image314.jpg"/><Relationship Id="rId739" Type="http://schemas.openxmlformats.org/officeDocument/2006/relationships/image" Target="media/image359.jpg"/><Relationship Id="rId1064" Type="http://schemas.openxmlformats.org/officeDocument/2006/relationships/header" Target="header20.xml"/><Relationship Id="rId280" Type="http://schemas.openxmlformats.org/officeDocument/2006/relationships/image" Target="media/image128.png"/><Relationship Id="rId501" Type="http://schemas.openxmlformats.org/officeDocument/2006/relationships/image" Target="media/image238.jpg"/><Relationship Id="rId946" Type="http://schemas.openxmlformats.org/officeDocument/2006/relationships/hyperlink" Target="http://www.3gpp.org/Technologies/Keywords-Acronyms/article/umts" TargetMode="External"/><Relationship Id="rId75" Type="http://schemas.openxmlformats.org/officeDocument/2006/relationships/image" Target="media/image20.png"/><Relationship Id="rId140" Type="http://schemas.openxmlformats.org/officeDocument/2006/relationships/image" Target="media/image55.png"/><Relationship Id="rId378" Type="http://schemas.openxmlformats.org/officeDocument/2006/relationships/image" Target="media/image1600.jpg"/><Relationship Id="rId585" Type="http://schemas.openxmlformats.org/officeDocument/2006/relationships/image" Target="media/image2620.jpg"/><Relationship Id="rId792" Type="http://schemas.openxmlformats.org/officeDocument/2006/relationships/image" Target="media/image379.png"/><Relationship Id="rId806" Type="http://schemas.openxmlformats.org/officeDocument/2006/relationships/image" Target="media/image3820.jpg"/><Relationship Id="rId6" Type="http://schemas.openxmlformats.org/officeDocument/2006/relationships/endnotes" Target="endnotes.xml"/><Relationship Id="rId238" Type="http://schemas.openxmlformats.org/officeDocument/2006/relationships/image" Target="media/image1020.png"/><Relationship Id="rId445" Type="http://schemas.openxmlformats.org/officeDocument/2006/relationships/image" Target="media/image211.jpg"/><Relationship Id="rId652" Type="http://schemas.openxmlformats.org/officeDocument/2006/relationships/image" Target="media/image320.jpg"/><Relationship Id="rId291" Type="http://schemas.openxmlformats.org/officeDocument/2006/relationships/hyperlink" Target="http://www.sara.nl/" TargetMode="External"/><Relationship Id="rId305" Type="http://schemas.openxmlformats.org/officeDocument/2006/relationships/image" Target="media/image138.jpg"/><Relationship Id="rId512" Type="http://schemas.openxmlformats.org/officeDocument/2006/relationships/image" Target="media/image247.png"/><Relationship Id="rId957" Type="http://schemas.openxmlformats.org/officeDocument/2006/relationships/hyperlink" Target="http://www.3gpp.org/technologies/keywords-acronyms/97-lte-advanced" TargetMode="External"/><Relationship Id="rId86" Type="http://schemas.openxmlformats.org/officeDocument/2006/relationships/image" Target="media/image2110.png"/><Relationship Id="rId151" Type="http://schemas.openxmlformats.org/officeDocument/2006/relationships/image" Target="media/image530.png"/><Relationship Id="rId389" Type="http://schemas.openxmlformats.org/officeDocument/2006/relationships/image" Target="media/image180.jpg"/><Relationship Id="rId596" Type="http://schemas.openxmlformats.org/officeDocument/2006/relationships/image" Target="media/image2670.jpg"/><Relationship Id="rId817" Type="http://schemas.openxmlformats.org/officeDocument/2006/relationships/image" Target="media/image3870.png"/><Relationship Id="rId1002" Type="http://schemas.openxmlformats.org/officeDocument/2006/relationships/hyperlink" Target="http://www.3gpp.org/technologies/keywords-acronyms/97-lte-advanced" TargetMode="External"/><Relationship Id="rId249" Type="http://schemas.openxmlformats.org/officeDocument/2006/relationships/image" Target="media/image1080.jpg"/><Relationship Id="rId456" Type="http://schemas.openxmlformats.org/officeDocument/2006/relationships/image" Target="media/image2010.jpg"/><Relationship Id="rId663" Type="http://schemas.openxmlformats.org/officeDocument/2006/relationships/image" Target="media/image325.jpg"/><Relationship Id="rId870" Type="http://schemas.openxmlformats.org/officeDocument/2006/relationships/header" Target="header10.xml"/><Relationship Id="rId109" Type="http://schemas.openxmlformats.org/officeDocument/2006/relationships/image" Target="media/image311.png"/><Relationship Id="rId316" Type="http://schemas.openxmlformats.org/officeDocument/2006/relationships/image" Target="media/image1300.jpg"/><Relationship Id="rId523" Type="http://schemas.openxmlformats.org/officeDocument/2006/relationships/image" Target="media/image250.jpg"/><Relationship Id="rId968" Type="http://schemas.openxmlformats.org/officeDocument/2006/relationships/hyperlink" Target="http://www.itu.int/es/Pages/default.aspx" TargetMode="External"/><Relationship Id="rId97" Type="http://schemas.openxmlformats.org/officeDocument/2006/relationships/image" Target="media/image34.png"/><Relationship Id="rId730" Type="http://schemas.openxmlformats.org/officeDocument/2006/relationships/image" Target="media/image354.png"/><Relationship Id="rId828" Type="http://schemas.openxmlformats.org/officeDocument/2006/relationships/image" Target="media/image398.jpg"/><Relationship Id="rId1013" Type="http://schemas.openxmlformats.org/officeDocument/2006/relationships/hyperlink" Target="http://www.smallcellforum.org/" TargetMode="External"/><Relationship Id="rId162" Type="http://schemas.openxmlformats.org/officeDocument/2006/relationships/image" Target="media/image61.jpg"/><Relationship Id="rId467" Type="http://schemas.openxmlformats.org/officeDocument/2006/relationships/image" Target="media/image226.png"/><Relationship Id="rId674" Type="http://schemas.openxmlformats.org/officeDocument/2006/relationships/hyperlink" Target="http://es.wikipedia.org/wiki/Computadoras" TargetMode="External"/><Relationship Id="rId881" Type="http://schemas.openxmlformats.org/officeDocument/2006/relationships/image" Target="media/image430.jpg"/><Relationship Id="rId979" Type="http://schemas.openxmlformats.org/officeDocument/2006/relationships/hyperlink" Target="http://www.itu.int/osg/spu/imt-2000/technology.html" TargetMode="External"/><Relationship Id="rId327" Type="http://schemas.openxmlformats.org/officeDocument/2006/relationships/image" Target="media/image149.jpg"/><Relationship Id="rId534" Type="http://schemas.openxmlformats.org/officeDocument/2006/relationships/image" Target="media/image499.png"/><Relationship Id="rId741" Type="http://schemas.openxmlformats.org/officeDocument/2006/relationships/image" Target="media/image358.jpg"/><Relationship Id="rId839" Type="http://schemas.openxmlformats.org/officeDocument/2006/relationships/image" Target="media/image403.png"/><Relationship Id="rId173" Type="http://schemas.openxmlformats.org/officeDocument/2006/relationships/image" Target="media/image70.jpg"/><Relationship Id="rId380" Type="http://schemas.openxmlformats.org/officeDocument/2006/relationships/image" Target="media/image175.jpg"/><Relationship Id="rId601" Type="http://schemas.openxmlformats.org/officeDocument/2006/relationships/image" Target="media/image2700.jpg"/><Relationship Id="rId1024" Type="http://schemas.openxmlformats.org/officeDocument/2006/relationships/image" Target="media/image454.jpg"/><Relationship Id="rId240" Type="http://schemas.openxmlformats.org/officeDocument/2006/relationships/image" Target="media/image108.jpg"/><Relationship Id="rId478" Type="http://schemas.openxmlformats.org/officeDocument/2006/relationships/image" Target="media/image202.png"/><Relationship Id="rId685" Type="http://schemas.openxmlformats.org/officeDocument/2006/relationships/hyperlink" Target="http://es.wikipedia.org/wiki/File_Transfer_Protocol" TargetMode="External"/><Relationship Id="rId892" Type="http://schemas.openxmlformats.org/officeDocument/2006/relationships/hyperlink" Target="https://en.wikipedia.org/wiki/IS-95" TargetMode="External"/><Relationship Id="rId906" Type="http://schemas.openxmlformats.org/officeDocument/2006/relationships/footer" Target="footer16.xml"/><Relationship Id="rId100" Type="http://schemas.openxmlformats.org/officeDocument/2006/relationships/image" Target="media/image37.png"/><Relationship Id="rId338" Type="http://schemas.openxmlformats.org/officeDocument/2006/relationships/image" Target="media/image1390.jpg"/><Relationship Id="rId545" Type="http://schemas.openxmlformats.org/officeDocument/2006/relationships/image" Target="media/image261.jpg"/><Relationship Id="rId752" Type="http://schemas.openxmlformats.org/officeDocument/2006/relationships/image" Target="media/image363.png"/><Relationship Id="rId184" Type="http://schemas.openxmlformats.org/officeDocument/2006/relationships/image" Target="media/image81.png"/><Relationship Id="rId391" Type="http://schemas.openxmlformats.org/officeDocument/2006/relationships/image" Target="media/image1670.jpg"/><Relationship Id="rId405" Type="http://schemas.openxmlformats.org/officeDocument/2006/relationships/image" Target="media/image190.jpg"/><Relationship Id="rId612" Type="http://schemas.openxmlformats.org/officeDocument/2006/relationships/image" Target="media/image2870.jpg"/><Relationship Id="rId1035" Type="http://schemas.openxmlformats.org/officeDocument/2006/relationships/image" Target="media/image460.png"/><Relationship Id="rId251" Type="http://schemas.openxmlformats.org/officeDocument/2006/relationships/hyperlink" Target="http://www.isoc.org/" TargetMode="External"/><Relationship Id="rId489" Type="http://schemas.openxmlformats.org/officeDocument/2006/relationships/image" Target="media/image213.png"/><Relationship Id="rId696" Type="http://schemas.openxmlformats.org/officeDocument/2006/relationships/image" Target="media/image336.jpg"/><Relationship Id="rId917" Type="http://schemas.openxmlformats.org/officeDocument/2006/relationships/image" Target="media/image437.jpg"/><Relationship Id="rId46" Type="http://schemas.openxmlformats.org/officeDocument/2006/relationships/image" Target="media/image310.png"/><Relationship Id="rId349" Type="http://schemas.openxmlformats.org/officeDocument/2006/relationships/image" Target="media/image1460.jpg"/><Relationship Id="rId556" Type="http://schemas.openxmlformats.org/officeDocument/2006/relationships/image" Target="media/image267.jpg"/><Relationship Id="rId763" Type="http://schemas.openxmlformats.org/officeDocument/2006/relationships/image" Target="media/image371.jpg"/><Relationship Id="rId111" Type="http://schemas.openxmlformats.org/officeDocument/2006/relationships/image" Target="media/image330.png"/><Relationship Id="rId195" Type="http://schemas.openxmlformats.org/officeDocument/2006/relationships/image" Target="media/image83.png"/><Relationship Id="rId209" Type="http://schemas.openxmlformats.org/officeDocument/2006/relationships/image" Target="media/image93.png"/><Relationship Id="rId416" Type="http://schemas.openxmlformats.org/officeDocument/2006/relationships/image" Target="media/image195.jpg"/><Relationship Id="rId970" Type="http://schemas.openxmlformats.org/officeDocument/2006/relationships/hyperlink" Target="http://www.3gpp.org/" TargetMode="External"/><Relationship Id="rId1046" Type="http://schemas.openxmlformats.org/officeDocument/2006/relationships/image" Target="media/image4590.jpg"/><Relationship Id="rId623" Type="http://schemas.openxmlformats.org/officeDocument/2006/relationships/image" Target="media/image305.jpg"/><Relationship Id="rId830" Type="http://schemas.openxmlformats.org/officeDocument/2006/relationships/image" Target="media/image393.jpg"/><Relationship Id="rId928" Type="http://schemas.openxmlformats.org/officeDocument/2006/relationships/hyperlink" Target="http://www.gsma.com/aboutus/gsm-technology/gsm" TargetMode="External"/><Relationship Id="rId57" Type="http://schemas.openxmlformats.org/officeDocument/2006/relationships/image" Target="media/image7.png"/><Relationship Id="rId262" Type="http://schemas.openxmlformats.org/officeDocument/2006/relationships/image" Target="media/image1100.jpg"/><Relationship Id="rId567" Type="http://schemas.openxmlformats.org/officeDocument/2006/relationships/image" Target="media/image2520.jpg"/><Relationship Id="rId122" Type="http://schemas.openxmlformats.org/officeDocument/2006/relationships/image" Target="media/image410.png"/><Relationship Id="rId774" Type="http://schemas.openxmlformats.org/officeDocument/2006/relationships/image" Target="media/image504.png"/><Relationship Id="rId981" Type="http://schemas.openxmlformats.org/officeDocument/2006/relationships/hyperlink" Target="http://www.itu.int/en/ITU-R/study-groups/rsg5/rwp5d/imt-adv/Pages/default.aspx" TargetMode="External"/><Relationship Id="rId1057" Type="http://schemas.openxmlformats.org/officeDocument/2006/relationships/image" Target="media/image484.jpg"/><Relationship Id="rId427" Type="http://schemas.openxmlformats.org/officeDocument/2006/relationships/image" Target="media/image1860.jpg"/><Relationship Id="rId634" Type="http://schemas.openxmlformats.org/officeDocument/2006/relationships/image" Target="media/image3090.jpg"/><Relationship Id="rId841" Type="http://schemas.openxmlformats.org/officeDocument/2006/relationships/image" Target="media/image405.png"/><Relationship Id="rId273" Type="http://schemas.openxmlformats.org/officeDocument/2006/relationships/image" Target="media/image125.jpg"/><Relationship Id="rId480" Type="http://schemas.openxmlformats.org/officeDocument/2006/relationships/image" Target="media/image204.png"/><Relationship Id="rId701" Type="http://schemas.openxmlformats.org/officeDocument/2006/relationships/image" Target="media/image3370.jpg"/><Relationship Id="rId939" Type="http://schemas.openxmlformats.org/officeDocument/2006/relationships/image" Target="media/image444.jpg"/><Relationship Id="rId68" Type="http://schemas.openxmlformats.org/officeDocument/2006/relationships/image" Target="media/image17.jpg"/><Relationship Id="rId133" Type="http://schemas.openxmlformats.org/officeDocument/2006/relationships/image" Target="media/image50.jpg"/><Relationship Id="rId340" Type="http://schemas.openxmlformats.org/officeDocument/2006/relationships/image" Target="media/image1411.jpg"/><Relationship Id="rId578" Type="http://schemas.openxmlformats.org/officeDocument/2006/relationships/image" Target="media/image2570.jpg"/><Relationship Id="rId785" Type="http://schemas.openxmlformats.org/officeDocument/2006/relationships/footer" Target="footer6.xml"/><Relationship Id="rId992" Type="http://schemas.openxmlformats.org/officeDocument/2006/relationships/hyperlink" Target="https://www.fcc.gov/" TargetMode="External"/><Relationship Id="rId200" Type="http://schemas.openxmlformats.org/officeDocument/2006/relationships/image" Target="media/image87.png"/><Relationship Id="rId438" Type="http://schemas.openxmlformats.org/officeDocument/2006/relationships/image" Target="media/image206.jpg"/><Relationship Id="rId645" Type="http://schemas.openxmlformats.org/officeDocument/2006/relationships/image" Target="media/image3150.jpg"/><Relationship Id="rId852" Type="http://schemas.openxmlformats.org/officeDocument/2006/relationships/image" Target="media/image408.jpg"/><Relationship Id="rId1068" Type="http://schemas.openxmlformats.org/officeDocument/2006/relationships/footer" Target="footer21.xml"/><Relationship Id="rId284" Type="http://schemas.openxmlformats.org/officeDocument/2006/relationships/image" Target="media/image1160.jpg"/><Relationship Id="rId491" Type="http://schemas.openxmlformats.org/officeDocument/2006/relationships/image" Target="media/image215.png"/><Relationship Id="rId505" Type="http://schemas.openxmlformats.org/officeDocument/2006/relationships/image" Target="media/image240.jpg"/><Relationship Id="rId712" Type="http://schemas.openxmlformats.org/officeDocument/2006/relationships/image" Target="media/image344.jpg"/><Relationship Id="rId79" Type="http://schemas.openxmlformats.org/officeDocument/2006/relationships/image" Target="media/image23.png"/><Relationship Id="rId144" Type="http://schemas.openxmlformats.org/officeDocument/2006/relationships/image" Target="media/image59.png"/><Relationship Id="rId589" Type="http://schemas.openxmlformats.org/officeDocument/2006/relationships/image" Target="media/image284.jpg"/><Relationship Id="rId796" Type="http://schemas.openxmlformats.org/officeDocument/2006/relationships/image" Target="media/image381.jpg"/><Relationship Id="rId351" Type="http://schemas.openxmlformats.org/officeDocument/2006/relationships/image" Target="media/image1500.jpg"/><Relationship Id="rId449" Type="http://schemas.openxmlformats.org/officeDocument/2006/relationships/image" Target="media/image212.jpg"/><Relationship Id="rId656" Type="http://schemas.openxmlformats.org/officeDocument/2006/relationships/image" Target="media/image322.jpg"/><Relationship Id="rId863" Type="http://schemas.openxmlformats.org/officeDocument/2006/relationships/image" Target="media/image418.jpg"/><Relationship Id="rId211" Type="http://schemas.openxmlformats.org/officeDocument/2006/relationships/image" Target="media/image830.png"/><Relationship Id="rId295" Type="http://schemas.openxmlformats.org/officeDocument/2006/relationships/image" Target="media/image132.jpg"/><Relationship Id="rId309" Type="http://schemas.openxmlformats.org/officeDocument/2006/relationships/image" Target="media/image124.jpg"/><Relationship Id="rId516" Type="http://schemas.openxmlformats.org/officeDocument/2006/relationships/image" Target="media/image496.png"/><Relationship Id="rId723" Type="http://schemas.openxmlformats.org/officeDocument/2006/relationships/image" Target="media/image351.jpg"/><Relationship Id="rId930" Type="http://schemas.openxmlformats.org/officeDocument/2006/relationships/hyperlink" Target="http://www.gsma.com/aboutus/gsm-technology/gprs" TargetMode="External"/><Relationship Id="rId1006" Type="http://schemas.openxmlformats.org/officeDocument/2006/relationships/hyperlink" Target="http://www.3gpp.org/news-events/3gpp-news/1674-timeline_5g" TargetMode="External"/><Relationship Id="rId155" Type="http://schemas.openxmlformats.org/officeDocument/2006/relationships/image" Target="media/image570.png"/><Relationship Id="rId362" Type="http://schemas.openxmlformats.org/officeDocument/2006/relationships/image" Target="media/image1510.jpg"/><Relationship Id="rId222" Type="http://schemas.openxmlformats.org/officeDocument/2006/relationships/image" Target="media/image99.jpg"/><Relationship Id="rId667" Type="http://schemas.openxmlformats.org/officeDocument/2006/relationships/image" Target="media/image327.jpg"/><Relationship Id="rId874" Type="http://schemas.openxmlformats.org/officeDocument/2006/relationships/header" Target="header12.xml"/><Relationship Id="rId527" Type="http://schemas.openxmlformats.org/officeDocument/2006/relationships/image" Target="media/image233.jpg"/><Relationship Id="rId734" Type="http://schemas.openxmlformats.org/officeDocument/2006/relationships/image" Target="media/image356.png"/><Relationship Id="rId941" Type="http://schemas.openxmlformats.org/officeDocument/2006/relationships/image" Target="media/image4370.jpg"/><Relationship Id="rId70" Type="http://schemas.openxmlformats.org/officeDocument/2006/relationships/image" Target="media/image18.png"/><Relationship Id="rId166" Type="http://schemas.openxmlformats.org/officeDocument/2006/relationships/image" Target="media/image630.jpg"/><Relationship Id="rId373" Type="http://schemas.openxmlformats.org/officeDocument/2006/relationships/image" Target="media/image1580.jpg"/><Relationship Id="rId580" Type="http://schemas.openxmlformats.org/officeDocument/2006/relationships/image" Target="media/image278.jpg"/><Relationship Id="rId801" Type="http://schemas.openxmlformats.org/officeDocument/2006/relationships/image" Target="media/image3790.png"/><Relationship Id="rId1017" Type="http://schemas.openxmlformats.org/officeDocument/2006/relationships/hyperlink" Target="http://www.3gpp.org/technologies/keywords-acronyms/105-son" TargetMode="External"/><Relationship Id="rId1" Type="http://schemas.openxmlformats.org/officeDocument/2006/relationships/numbering" Target="numbering.xml"/><Relationship Id="rId233" Type="http://schemas.openxmlformats.org/officeDocument/2006/relationships/image" Target="media/image105.png"/><Relationship Id="rId440" Type="http://schemas.openxmlformats.org/officeDocument/2006/relationships/image" Target="media/image1930.jpg"/><Relationship Id="rId678" Type="http://schemas.openxmlformats.org/officeDocument/2006/relationships/hyperlink" Target="http://es.wikipedia.org/wiki/SMTP" TargetMode="External"/><Relationship Id="rId885" Type="http://schemas.openxmlformats.org/officeDocument/2006/relationships/footer" Target="footer14.xml"/><Relationship Id="rId1070" Type="http://schemas.openxmlformats.org/officeDocument/2006/relationships/theme" Target="theme/theme1.xml"/><Relationship Id="rId300" Type="http://schemas.openxmlformats.org/officeDocument/2006/relationships/image" Target="media/image1210.jpg"/><Relationship Id="rId538" Type="http://schemas.openxmlformats.org/officeDocument/2006/relationships/image" Target="media/image258.jpg"/><Relationship Id="rId745" Type="http://schemas.openxmlformats.org/officeDocument/2006/relationships/image" Target="media/image360.jpg"/><Relationship Id="rId952" Type="http://schemas.openxmlformats.org/officeDocument/2006/relationships/image" Target="media/image4400.jpg"/><Relationship Id="rId81" Type="http://schemas.openxmlformats.org/officeDocument/2006/relationships/image" Target="media/image25.png"/><Relationship Id="rId177" Type="http://schemas.openxmlformats.org/officeDocument/2006/relationships/image" Target="media/image74.png"/><Relationship Id="rId384" Type="http://schemas.openxmlformats.org/officeDocument/2006/relationships/image" Target="media/image1640.jpg"/><Relationship Id="rId591" Type="http://schemas.openxmlformats.org/officeDocument/2006/relationships/image" Target="media/image286.jpg"/><Relationship Id="rId605" Type="http://schemas.openxmlformats.org/officeDocument/2006/relationships/image" Target="media/image2720.jpg"/><Relationship Id="rId812" Type="http://schemas.openxmlformats.org/officeDocument/2006/relationships/image" Target="media/image390.jpg"/><Relationship Id="rId1028" Type="http://schemas.openxmlformats.org/officeDocument/2006/relationships/image" Target="media/image456.jpg"/><Relationship Id="rId244" Type="http://schemas.openxmlformats.org/officeDocument/2006/relationships/image" Target="media/image1040.jpg"/><Relationship Id="rId689" Type="http://schemas.openxmlformats.org/officeDocument/2006/relationships/image" Target="media/image332.jpg"/><Relationship Id="rId896" Type="http://schemas.openxmlformats.org/officeDocument/2006/relationships/hyperlink" Target="https://en.wikipedia.org/wiki/CDMA2000" TargetMode="External"/><Relationship Id="rId451" Type="http://schemas.openxmlformats.org/officeDocument/2006/relationships/image" Target="media/image1980.jpg"/><Relationship Id="rId549" Type="http://schemas.openxmlformats.org/officeDocument/2006/relationships/image" Target="media/image243.jpg"/><Relationship Id="rId756" Type="http://schemas.openxmlformats.org/officeDocument/2006/relationships/image" Target="media/image365.png"/><Relationship Id="rId104" Type="http://schemas.openxmlformats.org/officeDocument/2006/relationships/image" Target="media/image479.png"/><Relationship Id="rId188" Type="http://schemas.openxmlformats.org/officeDocument/2006/relationships/image" Target="media/image720.png"/><Relationship Id="rId311" Type="http://schemas.openxmlformats.org/officeDocument/2006/relationships/image" Target="media/image126.jpg"/><Relationship Id="rId395" Type="http://schemas.openxmlformats.org/officeDocument/2006/relationships/image" Target="media/image184.jpg"/><Relationship Id="rId409" Type="http://schemas.openxmlformats.org/officeDocument/2006/relationships/image" Target="media/image192.jpg"/><Relationship Id="rId963" Type="http://schemas.openxmlformats.org/officeDocument/2006/relationships/hyperlink" Target="http://www.3gpp.org/news-events/3gpp-news/1745-lte-advanced_pro" TargetMode="External"/><Relationship Id="rId1039" Type="http://schemas.openxmlformats.org/officeDocument/2006/relationships/image" Target="media/image462.png"/><Relationship Id="rId92" Type="http://schemas.openxmlformats.org/officeDocument/2006/relationships/image" Target="media/image29.png"/><Relationship Id="rId616" Type="http://schemas.openxmlformats.org/officeDocument/2006/relationships/image" Target="media/image302.jpg"/><Relationship Id="rId823" Type="http://schemas.openxmlformats.org/officeDocument/2006/relationships/image" Target="media/image507.png"/><Relationship Id="rId255" Type="http://schemas.openxmlformats.org/officeDocument/2006/relationships/image" Target="media/image115.png"/><Relationship Id="rId462" Type="http://schemas.openxmlformats.org/officeDocument/2006/relationships/image" Target="media/image221.png"/><Relationship Id="rId115" Type="http://schemas.openxmlformats.org/officeDocument/2006/relationships/image" Target="media/image371.png"/><Relationship Id="rId322" Type="http://schemas.openxmlformats.org/officeDocument/2006/relationships/image" Target="media/image146.jpg"/><Relationship Id="rId767" Type="http://schemas.openxmlformats.org/officeDocument/2006/relationships/header" Target="header2.xml"/><Relationship Id="rId974" Type="http://schemas.openxmlformats.org/officeDocument/2006/relationships/hyperlink" Target="http://www.itu.int/es/Pages/default.aspx" TargetMode="External"/><Relationship Id="rId199" Type="http://schemas.openxmlformats.org/officeDocument/2006/relationships/image" Target="media/image86.png"/><Relationship Id="rId627" Type="http://schemas.openxmlformats.org/officeDocument/2006/relationships/image" Target="media/image308.jpg"/><Relationship Id="rId834" Type="http://schemas.openxmlformats.org/officeDocument/2006/relationships/image" Target="media/image395.jpg"/><Relationship Id="rId266" Type="http://schemas.openxmlformats.org/officeDocument/2006/relationships/image" Target="media/image1110.jpg"/><Relationship Id="rId473" Type="http://schemas.openxmlformats.org/officeDocument/2006/relationships/image" Target="media/image232.png"/><Relationship Id="rId680" Type="http://schemas.openxmlformats.org/officeDocument/2006/relationships/hyperlink" Target="http://es.wikipedia.org/wiki/SSH" TargetMode="External"/><Relationship Id="rId901" Type="http://schemas.openxmlformats.org/officeDocument/2006/relationships/hyperlink" Target="https://en.wikipedia.org/wiki/LTE_(telecommunication)" TargetMode="External"/><Relationship Id="rId126" Type="http://schemas.openxmlformats.org/officeDocument/2006/relationships/image" Target="media/image44.jpg"/><Relationship Id="rId333" Type="http://schemas.openxmlformats.org/officeDocument/2006/relationships/image" Target="media/image1370.jpg"/><Relationship Id="rId540" Type="http://schemas.openxmlformats.org/officeDocument/2006/relationships/image" Target="media/image2370.jpg"/><Relationship Id="rId778" Type="http://schemas.openxmlformats.org/officeDocument/2006/relationships/image" Target="media/image505.png"/><Relationship Id="rId985" Type="http://schemas.openxmlformats.org/officeDocument/2006/relationships/hyperlink" Target="http://www.itu.int/en/ITU-T/focusgroups/imt-2020/Pages/default.aspx" TargetMode="External"/><Relationship Id="rId638" Type="http://schemas.openxmlformats.org/officeDocument/2006/relationships/image" Target="media/image313.png"/><Relationship Id="rId845" Type="http://schemas.openxmlformats.org/officeDocument/2006/relationships/image" Target="media/image399.jpg"/><Relationship Id="rId1030" Type="http://schemas.openxmlformats.org/officeDocument/2006/relationships/image" Target="media/image457.jpg"/><Relationship Id="rId277" Type="http://schemas.openxmlformats.org/officeDocument/2006/relationships/image" Target="media/image127.jpg"/><Relationship Id="rId400" Type="http://schemas.openxmlformats.org/officeDocument/2006/relationships/image" Target="media/image1720.jpg"/><Relationship Id="rId484" Type="http://schemas.openxmlformats.org/officeDocument/2006/relationships/image" Target="media/image208.png"/><Relationship Id="rId705" Type="http://schemas.openxmlformats.org/officeDocument/2006/relationships/image" Target="media/image3390.jpg"/><Relationship Id="rId137" Type="http://schemas.openxmlformats.org/officeDocument/2006/relationships/image" Target="media/image490.jpg"/><Relationship Id="rId344" Type="http://schemas.openxmlformats.org/officeDocument/2006/relationships/image" Target="media/image1430.jpg"/><Relationship Id="rId691" Type="http://schemas.openxmlformats.org/officeDocument/2006/relationships/image" Target="media/image3320.jpg"/><Relationship Id="rId789" Type="http://schemas.openxmlformats.org/officeDocument/2006/relationships/image" Target="media/image374.jpg"/><Relationship Id="rId912" Type="http://schemas.openxmlformats.org/officeDocument/2006/relationships/image" Target="media/image434.jpg"/><Relationship Id="rId996" Type="http://schemas.openxmlformats.org/officeDocument/2006/relationships/hyperlink" Target="http://www.temastecnologicos.com/aplicaciones.html" TargetMode="External"/><Relationship Id="rId551" Type="http://schemas.openxmlformats.org/officeDocument/2006/relationships/image" Target="media/image2440.jpg"/><Relationship Id="rId649" Type="http://schemas.openxmlformats.org/officeDocument/2006/relationships/image" Target="media/image3170.jpg"/><Relationship Id="rId856" Type="http://schemas.openxmlformats.org/officeDocument/2006/relationships/image" Target="media/image411.jpg"/><Relationship Id="rId190" Type="http://schemas.openxmlformats.org/officeDocument/2006/relationships/image" Target="media/image740.png"/><Relationship Id="rId204" Type="http://schemas.openxmlformats.org/officeDocument/2006/relationships/image" Target="media/image790.png"/><Relationship Id="rId288" Type="http://schemas.openxmlformats.org/officeDocument/2006/relationships/hyperlink" Target="http://www.psc.edu/science/Goddard/goddard.html" TargetMode="External"/><Relationship Id="rId411" Type="http://schemas.openxmlformats.org/officeDocument/2006/relationships/image" Target="media/image1770.jpg"/><Relationship Id="rId509" Type="http://schemas.openxmlformats.org/officeDocument/2006/relationships/image" Target="media/image244.jpg"/><Relationship Id="rId1041" Type="http://schemas.openxmlformats.org/officeDocument/2006/relationships/image" Target="media/image464.png"/><Relationship Id="rId495" Type="http://schemas.openxmlformats.org/officeDocument/2006/relationships/image" Target="media/image2190.png"/><Relationship Id="rId716" Type="http://schemas.openxmlformats.org/officeDocument/2006/relationships/image" Target="media/image503.png"/><Relationship Id="rId923" Type="http://schemas.openxmlformats.org/officeDocument/2006/relationships/image" Target="media/image441.jpg"/><Relationship Id="rId52" Type="http://schemas.openxmlformats.org/officeDocument/2006/relationships/image" Target="media/image10.png"/><Relationship Id="rId148" Type="http://schemas.openxmlformats.org/officeDocument/2006/relationships/image" Target="media/image43.jpg"/><Relationship Id="rId355" Type="http://schemas.openxmlformats.org/officeDocument/2006/relationships/image" Target="media/image1470.jpg"/><Relationship Id="rId562" Type="http://schemas.openxmlformats.org/officeDocument/2006/relationships/image" Target="media/image2490.jpg"/><Relationship Id="rId215" Type="http://schemas.openxmlformats.org/officeDocument/2006/relationships/image" Target="media/image95.jpg"/><Relationship Id="rId422" Type="http://schemas.openxmlformats.org/officeDocument/2006/relationships/image" Target="media/image198.jpg"/><Relationship Id="rId867" Type="http://schemas.openxmlformats.org/officeDocument/2006/relationships/image" Target="media/image422.jpg"/><Relationship Id="rId1052" Type="http://schemas.openxmlformats.org/officeDocument/2006/relationships/image" Target="media/image473.jpg"/><Relationship Id="rId299" Type="http://schemas.openxmlformats.org/officeDocument/2006/relationships/image" Target="media/image134.jpg"/><Relationship Id="rId727" Type="http://schemas.openxmlformats.org/officeDocument/2006/relationships/image" Target="media/image353.jpg"/><Relationship Id="rId934" Type="http://schemas.openxmlformats.org/officeDocument/2006/relationships/hyperlink" Target="http://www.etsi.org/technologies-clusters/technologies/intelligent-transport/railway-communications" TargetMode="External"/><Relationship Id="rId63" Type="http://schemas.openxmlformats.org/officeDocument/2006/relationships/image" Target="media/image14.jpg"/><Relationship Id="rId159" Type="http://schemas.openxmlformats.org/officeDocument/2006/relationships/image" Target="media/image63.jpg"/><Relationship Id="rId366" Type="http://schemas.openxmlformats.org/officeDocument/2006/relationships/image" Target="media/image168.jpg"/><Relationship Id="rId573" Type="http://schemas.openxmlformats.org/officeDocument/2006/relationships/image" Target="media/image275.jpg"/><Relationship Id="rId780" Type="http://schemas.openxmlformats.org/officeDocument/2006/relationships/header" Target="header4.xml"/><Relationship Id="rId226" Type="http://schemas.openxmlformats.org/officeDocument/2006/relationships/image" Target="media/image102.png"/><Relationship Id="rId433" Type="http://schemas.openxmlformats.org/officeDocument/2006/relationships/image" Target="media/image204.jpg"/><Relationship Id="rId878" Type="http://schemas.openxmlformats.org/officeDocument/2006/relationships/image" Target="media/image427.jpg"/><Relationship Id="rId1063" Type="http://schemas.openxmlformats.org/officeDocument/2006/relationships/header" Target="header19.xml"/><Relationship Id="rId640" Type="http://schemas.openxmlformats.org/officeDocument/2006/relationships/image" Target="media/image3130.png"/><Relationship Id="rId738" Type="http://schemas.openxmlformats.org/officeDocument/2006/relationships/image" Target="media/image358.png"/><Relationship Id="rId945" Type="http://schemas.openxmlformats.org/officeDocument/2006/relationships/image" Target="media/image4390.jpg"/><Relationship Id="rId74" Type="http://schemas.openxmlformats.org/officeDocument/2006/relationships/image" Target="media/image1610.jpg"/><Relationship Id="rId377" Type="http://schemas.openxmlformats.org/officeDocument/2006/relationships/image" Target="media/image1590.jpg"/><Relationship Id="rId500" Type="http://schemas.openxmlformats.org/officeDocument/2006/relationships/image" Target="media/image223.jpg"/><Relationship Id="rId584" Type="http://schemas.openxmlformats.org/officeDocument/2006/relationships/image" Target="media/image2610.jpg"/><Relationship Id="rId805" Type="http://schemas.openxmlformats.org/officeDocument/2006/relationships/image" Target="media/image381.png"/><Relationship Id="rId5" Type="http://schemas.openxmlformats.org/officeDocument/2006/relationships/footnotes" Target="footnotes.xml"/><Relationship Id="rId237" Type="http://schemas.openxmlformats.org/officeDocument/2006/relationships/image" Target="media/image1010.png"/><Relationship Id="rId791" Type="http://schemas.openxmlformats.org/officeDocument/2006/relationships/image" Target="media/image3750.jpg"/><Relationship Id="rId889" Type="http://schemas.openxmlformats.org/officeDocument/2006/relationships/hyperlink" Target="https://en.wikipedia.org/wiki/GSM" TargetMode="External"/><Relationship Id="rId444" Type="http://schemas.openxmlformats.org/officeDocument/2006/relationships/image" Target="media/image210.jpg"/><Relationship Id="rId651" Type="http://schemas.openxmlformats.org/officeDocument/2006/relationships/image" Target="media/image319.jpg"/><Relationship Id="rId749" Type="http://schemas.openxmlformats.org/officeDocument/2006/relationships/image" Target="media/image362.jpg"/><Relationship Id="rId290" Type="http://schemas.openxmlformats.org/officeDocument/2006/relationships/hyperlink" Target="http://www.sara.nl/" TargetMode="External"/><Relationship Id="rId304" Type="http://schemas.openxmlformats.org/officeDocument/2006/relationships/image" Target="media/image137.jpg"/><Relationship Id="rId388" Type="http://schemas.openxmlformats.org/officeDocument/2006/relationships/image" Target="media/image1660.jpg"/><Relationship Id="rId511" Type="http://schemas.openxmlformats.org/officeDocument/2006/relationships/image" Target="media/image246.jpg"/><Relationship Id="rId609" Type="http://schemas.openxmlformats.org/officeDocument/2006/relationships/image" Target="media/image295.png"/><Relationship Id="rId956" Type="http://schemas.openxmlformats.org/officeDocument/2006/relationships/hyperlink" Target="http://www.3gpp.org/technologies/keywords-acronyms/97-lte-advanced" TargetMode="External"/><Relationship Id="rId85" Type="http://schemas.openxmlformats.org/officeDocument/2006/relationships/image" Target="media/image478.png"/><Relationship Id="rId150" Type="http://schemas.openxmlformats.org/officeDocument/2006/relationships/image" Target="media/image484.png"/><Relationship Id="rId595" Type="http://schemas.openxmlformats.org/officeDocument/2006/relationships/image" Target="media/image2660.jpg"/><Relationship Id="rId816" Type="http://schemas.openxmlformats.org/officeDocument/2006/relationships/image" Target="media/image392.jpg"/><Relationship Id="rId1001" Type="http://schemas.openxmlformats.org/officeDocument/2006/relationships/hyperlink" Target="http://www.3gpp.org/technologies/keywords-acronyms/97-lte-advanced" TargetMode="External"/><Relationship Id="rId248" Type="http://schemas.openxmlformats.org/officeDocument/2006/relationships/image" Target="media/image114.jpg"/><Relationship Id="rId455" Type="http://schemas.openxmlformats.org/officeDocument/2006/relationships/image" Target="media/image2000.jpg"/><Relationship Id="rId662" Type="http://schemas.openxmlformats.org/officeDocument/2006/relationships/image" Target="media/image3240.jpg"/><Relationship Id="rId12" Type="http://schemas.openxmlformats.org/officeDocument/2006/relationships/image" Target="media/image6.png"/><Relationship Id="rId108" Type="http://schemas.openxmlformats.org/officeDocument/2006/relationships/image" Target="media/image300.png"/><Relationship Id="rId315" Type="http://schemas.openxmlformats.org/officeDocument/2006/relationships/image" Target="media/image129.jpg"/><Relationship Id="rId522" Type="http://schemas.openxmlformats.org/officeDocument/2006/relationships/image" Target="media/image249.jpg"/><Relationship Id="rId967" Type="http://schemas.openxmlformats.org/officeDocument/2006/relationships/hyperlink" Target="http://www.itu.int/es/Pages/default.aspx" TargetMode="External"/><Relationship Id="rId96" Type="http://schemas.openxmlformats.org/officeDocument/2006/relationships/image" Target="media/image33.png"/><Relationship Id="rId161" Type="http://schemas.openxmlformats.org/officeDocument/2006/relationships/image" Target="media/image64.jpg"/><Relationship Id="rId399" Type="http://schemas.openxmlformats.org/officeDocument/2006/relationships/image" Target="media/image186.jpg"/><Relationship Id="rId827" Type="http://schemas.openxmlformats.org/officeDocument/2006/relationships/image" Target="media/image397.png"/><Relationship Id="rId1012" Type="http://schemas.openxmlformats.org/officeDocument/2006/relationships/hyperlink" Target="http://www.temastecnologicos.com/cobertura.html" TargetMode="External"/><Relationship Id="rId259" Type="http://schemas.openxmlformats.org/officeDocument/2006/relationships/image" Target="media/image486.png"/><Relationship Id="rId466" Type="http://schemas.openxmlformats.org/officeDocument/2006/relationships/image" Target="media/image225.png"/><Relationship Id="rId673" Type="http://schemas.openxmlformats.org/officeDocument/2006/relationships/hyperlink" Target="http://es.wikipedia.org/wiki/Computadoras" TargetMode="External"/><Relationship Id="rId880" Type="http://schemas.openxmlformats.org/officeDocument/2006/relationships/image" Target="media/image429.jpg"/><Relationship Id="rId119" Type="http://schemas.openxmlformats.org/officeDocument/2006/relationships/image" Target="media/image42.png"/><Relationship Id="rId326" Type="http://schemas.openxmlformats.org/officeDocument/2006/relationships/image" Target="media/image148.jpg"/><Relationship Id="rId533" Type="http://schemas.openxmlformats.org/officeDocument/2006/relationships/image" Target="media/image255.jpg"/><Relationship Id="rId978" Type="http://schemas.openxmlformats.org/officeDocument/2006/relationships/hyperlink" Target="http://www.itu.int/osg/spu/imt-2000/technology.html" TargetMode="External"/><Relationship Id="rId740" Type="http://schemas.openxmlformats.org/officeDocument/2006/relationships/image" Target="media/image357.png"/><Relationship Id="rId838" Type="http://schemas.openxmlformats.org/officeDocument/2006/relationships/image" Target="media/image397.jpg"/><Relationship Id="rId1023" Type="http://schemas.openxmlformats.org/officeDocument/2006/relationships/image" Target="media/image453.jpg"/><Relationship Id="rId172" Type="http://schemas.openxmlformats.org/officeDocument/2006/relationships/image" Target="media/image660.jpg"/><Relationship Id="rId477" Type="http://schemas.openxmlformats.org/officeDocument/2006/relationships/image" Target="media/image236.png"/><Relationship Id="rId600" Type="http://schemas.openxmlformats.org/officeDocument/2006/relationships/image" Target="media/image2690.jpg"/><Relationship Id="rId684" Type="http://schemas.openxmlformats.org/officeDocument/2006/relationships/hyperlink" Target="http://es.wikipedia.org/wiki/File_Transfer_Protocol" TargetMode="External"/><Relationship Id="rId337" Type="http://schemas.openxmlformats.org/officeDocument/2006/relationships/image" Target="media/image154.jpg"/><Relationship Id="rId891" Type="http://schemas.openxmlformats.org/officeDocument/2006/relationships/hyperlink" Target="https://en.wikipedia.org/wiki/IS-95" TargetMode="External"/><Relationship Id="rId905" Type="http://schemas.openxmlformats.org/officeDocument/2006/relationships/header" Target="header17.xml"/><Relationship Id="rId989" Type="http://schemas.openxmlformats.org/officeDocument/2006/relationships/hyperlink" Target="http://www.3gpp.org/" TargetMode="External"/><Relationship Id="rId544" Type="http://schemas.openxmlformats.org/officeDocument/2006/relationships/image" Target="media/image260.jpg"/><Relationship Id="rId751" Type="http://schemas.openxmlformats.org/officeDocument/2006/relationships/image" Target="media/image365.jpg"/><Relationship Id="rId849" Type="http://schemas.openxmlformats.org/officeDocument/2006/relationships/footer" Target="footer8.xml"/><Relationship Id="rId183" Type="http://schemas.openxmlformats.org/officeDocument/2006/relationships/image" Target="media/image80.png"/><Relationship Id="rId390" Type="http://schemas.openxmlformats.org/officeDocument/2006/relationships/image" Target="media/image181.jpg"/><Relationship Id="rId404" Type="http://schemas.openxmlformats.org/officeDocument/2006/relationships/image" Target="media/image189.jpg"/><Relationship Id="rId611" Type="http://schemas.openxmlformats.org/officeDocument/2006/relationships/image" Target="media/image297.jpg"/><Relationship Id="rId1034" Type="http://schemas.openxmlformats.org/officeDocument/2006/relationships/image" Target="media/image4510.jpg"/><Relationship Id="rId250" Type="http://schemas.openxmlformats.org/officeDocument/2006/relationships/hyperlink" Target="http://www.isoc.org/" TargetMode="External"/><Relationship Id="rId488" Type="http://schemas.openxmlformats.org/officeDocument/2006/relationships/image" Target="media/image212.png"/><Relationship Id="rId695" Type="http://schemas.openxmlformats.org/officeDocument/2006/relationships/image" Target="media/image335.jpg"/><Relationship Id="rId709" Type="http://schemas.openxmlformats.org/officeDocument/2006/relationships/image" Target="media/image343.jpg"/><Relationship Id="rId916" Type="http://schemas.openxmlformats.org/officeDocument/2006/relationships/image" Target="media/image436.jpg"/><Relationship Id="rId45" Type="http://schemas.openxmlformats.org/officeDocument/2006/relationships/image" Target="media/image210.png"/><Relationship Id="rId110" Type="http://schemas.openxmlformats.org/officeDocument/2006/relationships/image" Target="media/image320.png"/><Relationship Id="rId348" Type="http://schemas.openxmlformats.org/officeDocument/2006/relationships/image" Target="media/image1450.jpg"/><Relationship Id="rId555" Type="http://schemas.openxmlformats.org/officeDocument/2006/relationships/image" Target="media/image266.jpg"/><Relationship Id="rId762" Type="http://schemas.openxmlformats.org/officeDocument/2006/relationships/image" Target="media/image370.png"/><Relationship Id="rId194" Type="http://schemas.openxmlformats.org/officeDocument/2006/relationships/image" Target="media/image780.png"/><Relationship Id="rId208" Type="http://schemas.openxmlformats.org/officeDocument/2006/relationships/image" Target="media/image92.png"/><Relationship Id="rId415" Type="http://schemas.openxmlformats.org/officeDocument/2006/relationships/image" Target="media/image1800.jpg"/><Relationship Id="rId622" Type="http://schemas.openxmlformats.org/officeDocument/2006/relationships/image" Target="media/image3040.jpg"/><Relationship Id="rId1045" Type="http://schemas.openxmlformats.org/officeDocument/2006/relationships/image" Target="media/image4580.png"/><Relationship Id="rId261" Type="http://schemas.openxmlformats.org/officeDocument/2006/relationships/image" Target="media/image487.png"/><Relationship Id="rId499" Type="http://schemas.openxmlformats.org/officeDocument/2006/relationships/image" Target="media/image237.jpg"/><Relationship Id="rId927" Type="http://schemas.openxmlformats.org/officeDocument/2006/relationships/hyperlink" Target="http://www.gsma.com/aboutus/gsm-technology/gsm" TargetMode="External"/><Relationship Id="rId56" Type="http://schemas.openxmlformats.org/officeDocument/2006/relationships/image" Target="media/image6.jpg"/><Relationship Id="rId359" Type="http://schemas.openxmlformats.org/officeDocument/2006/relationships/image" Target="media/image165.jpg"/><Relationship Id="rId566" Type="http://schemas.openxmlformats.org/officeDocument/2006/relationships/image" Target="media/image2510.jpg"/><Relationship Id="rId773" Type="http://schemas.openxmlformats.org/officeDocument/2006/relationships/image" Target="media/image373.jpg"/><Relationship Id="rId121" Type="http://schemas.openxmlformats.org/officeDocument/2006/relationships/image" Target="media/image43.png"/><Relationship Id="rId219" Type="http://schemas.openxmlformats.org/officeDocument/2006/relationships/image" Target="media/image91.jpg"/><Relationship Id="rId426" Type="http://schemas.openxmlformats.org/officeDocument/2006/relationships/image" Target="media/image200.jpg"/><Relationship Id="rId633" Type="http://schemas.openxmlformats.org/officeDocument/2006/relationships/image" Target="media/image311.jpg"/><Relationship Id="rId980" Type="http://schemas.openxmlformats.org/officeDocument/2006/relationships/hyperlink" Target="http://www.itu.int/en/ITU-R/study-groups/rsg5/rwp5d/imt-adv/Pages/default.aspx" TargetMode="External"/><Relationship Id="rId1056" Type="http://schemas.openxmlformats.org/officeDocument/2006/relationships/image" Target="media/image483.jpg"/><Relationship Id="rId840" Type="http://schemas.openxmlformats.org/officeDocument/2006/relationships/image" Target="media/image404.png"/><Relationship Id="rId938" Type="http://schemas.openxmlformats.org/officeDocument/2006/relationships/image" Target="media/image4350.jpg"/><Relationship Id="rId67" Type="http://schemas.openxmlformats.org/officeDocument/2006/relationships/image" Target="media/image16.jpg"/><Relationship Id="rId272" Type="http://schemas.openxmlformats.org/officeDocument/2006/relationships/image" Target="media/image124.png"/><Relationship Id="rId577" Type="http://schemas.openxmlformats.org/officeDocument/2006/relationships/image" Target="media/image277.jpg"/><Relationship Id="rId700" Type="http://schemas.openxmlformats.org/officeDocument/2006/relationships/image" Target="media/image337.jpg"/><Relationship Id="rId132" Type="http://schemas.openxmlformats.org/officeDocument/2006/relationships/image" Target="media/image460.jpg"/><Relationship Id="rId784" Type="http://schemas.openxmlformats.org/officeDocument/2006/relationships/header" Target="header6.xml"/><Relationship Id="rId991" Type="http://schemas.openxmlformats.org/officeDocument/2006/relationships/hyperlink" Target="http://www.3gpp.org/" TargetMode="External"/><Relationship Id="rId1067" Type="http://schemas.openxmlformats.org/officeDocument/2006/relationships/header" Target="header21.xml"/><Relationship Id="rId437" Type="http://schemas.openxmlformats.org/officeDocument/2006/relationships/image" Target="media/image1910.jpg"/><Relationship Id="rId644" Type="http://schemas.openxmlformats.org/officeDocument/2006/relationships/image" Target="media/image3140.jpg"/><Relationship Id="rId851" Type="http://schemas.openxmlformats.org/officeDocument/2006/relationships/footer" Target="footer9.xml"/><Relationship Id="rId283" Type="http://schemas.openxmlformats.org/officeDocument/2006/relationships/image" Target="media/image492.png"/><Relationship Id="rId490" Type="http://schemas.openxmlformats.org/officeDocument/2006/relationships/image" Target="media/image214.png"/><Relationship Id="rId504" Type="http://schemas.openxmlformats.org/officeDocument/2006/relationships/image" Target="media/image226.jpg"/><Relationship Id="rId711" Type="http://schemas.openxmlformats.org/officeDocument/2006/relationships/image" Target="media/image3430.jpg"/><Relationship Id="rId949" Type="http://schemas.openxmlformats.org/officeDocument/2006/relationships/hyperlink" Target="http://www.3gpp.org/HSPA" TargetMode="External"/><Relationship Id="rId78" Type="http://schemas.openxmlformats.org/officeDocument/2006/relationships/image" Target="media/image22.png"/><Relationship Id="rId143" Type="http://schemas.openxmlformats.org/officeDocument/2006/relationships/image" Target="media/image58.png"/><Relationship Id="rId350" Type="http://schemas.openxmlformats.org/officeDocument/2006/relationships/image" Target="media/image160.jpg"/><Relationship Id="rId588" Type="http://schemas.openxmlformats.org/officeDocument/2006/relationships/image" Target="media/image283.jpg"/><Relationship Id="rId795" Type="http://schemas.openxmlformats.org/officeDocument/2006/relationships/image" Target="media/image376.jpg"/><Relationship Id="rId809" Type="http://schemas.openxmlformats.org/officeDocument/2006/relationships/image" Target="media/image3830.png"/><Relationship Id="rId9" Type="http://schemas.openxmlformats.org/officeDocument/2006/relationships/image" Target="media/image3.png"/><Relationship Id="rId210" Type="http://schemas.openxmlformats.org/officeDocument/2006/relationships/image" Target="media/image820.png"/><Relationship Id="rId448" Type="http://schemas.openxmlformats.org/officeDocument/2006/relationships/image" Target="media/image1970.jpg"/><Relationship Id="rId655" Type="http://schemas.openxmlformats.org/officeDocument/2006/relationships/image" Target="media/image321.jpg"/><Relationship Id="rId862" Type="http://schemas.openxmlformats.org/officeDocument/2006/relationships/image" Target="media/image417.jpg"/><Relationship Id="rId294" Type="http://schemas.openxmlformats.org/officeDocument/2006/relationships/image" Target="media/image131.jpg"/><Relationship Id="rId308" Type="http://schemas.openxmlformats.org/officeDocument/2006/relationships/image" Target="media/image122.jpg"/><Relationship Id="rId515" Type="http://schemas.openxmlformats.org/officeDocument/2006/relationships/image" Target="media/image227.jpg"/><Relationship Id="rId722" Type="http://schemas.openxmlformats.org/officeDocument/2006/relationships/image" Target="media/image350.png"/><Relationship Id="rId89" Type="http://schemas.openxmlformats.org/officeDocument/2006/relationships/image" Target="media/image240.png"/><Relationship Id="rId154" Type="http://schemas.openxmlformats.org/officeDocument/2006/relationships/image" Target="media/image560.png"/><Relationship Id="rId361" Type="http://schemas.openxmlformats.org/officeDocument/2006/relationships/image" Target="media/image167.jpg"/><Relationship Id="rId599" Type="http://schemas.openxmlformats.org/officeDocument/2006/relationships/image" Target="media/image289.jpg"/><Relationship Id="rId1005" Type="http://schemas.openxmlformats.org/officeDocument/2006/relationships/hyperlink" Target="http://www.3gpp.org/news-events/3gpp-news/1674-timeline_5g" TargetMode="External"/><Relationship Id="rId459" Type="http://schemas.openxmlformats.org/officeDocument/2006/relationships/image" Target="media/image218.png"/><Relationship Id="rId666" Type="http://schemas.openxmlformats.org/officeDocument/2006/relationships/image" Target="media/image3260.jpg"/><Relationship Id="rId873" Type="http://schemas.openxmlformats.org/officeDocument/2006/relationships/footer" Target="footer11.xml"/><Relationship Id="rId221" Type="http://schemas.openxmlformats.org/officeDocument/2006/relationships/image" Target="media/image92.jpg"/><Relationship Id="rId319" Type="http://schemas.openxmlformats.org/officeDocument/2006/relationships/image" Target="media/image1310.jpg"/><Relationship Id="rId526" Type="http://schemas.openxmlformats.org/officeDocument/2006/relationships/image" Target="media/image232.jpg"/><Relationship Id="rId733" Type="http://schemas.openxmlformats.org/officeDocument/2006/relationships/image" Target="media/image354.jpg"/><Relationship Id="rId940" Type="http://schemas.openxmlformats.org/officeDocument/2006/relationships/image" Target="media/image445.jpg"/><Relationship Id="rId1016" Type="http://schemas.openxmlformats.org/officeDocument/2006/relationships/hyperlink" Target="http://www.3gpp.org/hetnet" TargetMode="External"/><Relationship Id="rId165" Type="http://schemas.openxmlformats.org/officeDocument/2006/relationships/image" Target="media/image66.jpg"/><Relationship Id="rId372" Type="http://schemas.openxmlformats.org/officeDocument/2006/relationships/image" Target="media/image1570.jpg"/><Relationship Id="rId677" Type="http://schemas.openxmlformats.org/officeDocument/2006/relationships/hyperlink" Target="http://es.wikipedia.org/wiki/HTTP" TargetMode="External"/><Relationship Id="rId800" Type="http://schemas.openxmlformats.org/officeDocument/2006/relationships/image" Target="media/image384.jpg"/><Relationship Id="rId232" Type="http://schemas.openxmlformats.org/officeDocument/2006/relationships/image" Target="media/image104.jpg"/><Relationship Id="rId884" Type="http://schemas.openxmlformats.org/officeDocument/2006/relationships/footer" Target="footer13.xml"/><Relationship Id="rId537" Type="http://schemas.openxmlformats.org/officeDocument/2006/relationships/image" Target="media/image257.jpg"/><Relationship Id="rId744" Type="http://schemas.openxmlformats.org/officeDocument/2006/relationships/image" Target="media/image359.png"/><Relationship Id="rId951" Type="http://schemas.openxmlformats.org/officeDocument/2006/relationships/image" Target="media/image449.jpg"/><Relationship Id="rId80" Type="http://schemas.openxmlformats.org/officeDocument/2006/relationships/image" Target="media/image24.png"/><Relationship Id="rId176" Type="http://schemas.openxmlformats.org/officeDocument/2006/relationships/image" Target="media/image73.jpg"/><Relationship Id="rId383" Type="http://schemas.openxmlformats.org/officeDocument/2006/relationships/image" Target="media/image1630.jpg"/><Relationship Id="rId590" Type="http://schemas.openxmlformats.org/officeDocument/2006/relationships/image" Target="media/image285.jpg"/><Relationship Id="rId604" Type="http://schemas.openxmlformats.org/officeDocument/2006/relationships/image" Target="media/image2710.jpg"/><Relationship Id="rId811" Type="http://schemas.openxmlformats.org/officeDocument/2006/relationships/image" Target="media/image389.png"/><Relationship Id="rId1027" Type="http://schemas.openxmlformats.org/officeDocument/2006/relationships/image" Target="media/image455.jpg"/><Relationship Id="rId243" Type="http://schemas.openxmlformats.org/officeDocument/2006/relationships/image" Target="media/image110.jpg"/><Relationship Id="rId450" Type="http://schemas.openxmlformats.org/officeDocument/2006/relationships/image" Target="media/image213.jpg"/><Relationship Id="rId688" Type="http://schemas.openxmlformats.org/officeDocument/2006/relationships/image" Target="media/image331.jpg"/><Relationship Id="rId895" Type="http://schemas.openxmlformats.org/officeDocument/2006/relationships/hyperlink" Target="https://en.wikipedia.org/wiki/Universal_Mobile_Telecommunications_System" TargetMode="External"/><Relationship Id="rId909" Type="http://schemas.openxmlformats.org/officeDocument/2006/relationships/footer" Target="footer18.xml"/><Relationship Id="rId103" Type="http://schemas.openxmlformats.org/officeDocument/2006/relationships/image" Target="media/image40.png"/><Relationship Id="rId310" Type="http://schemas.openxmlformats.org/officeDocument/2006/relationships/image" Target="media/image1250.jpg"/><Relationship Id="rId548" Type="http://schemas.openxmlformats.org/officeDocument/2006/relationships/image" Target="media/image262.jpg"/><Relationship Id="rId755" Type="http://schemas.openxmlformats.org/officeDocument/2006/relationships/image" Target="media/image367.jpg"/><Relationship Id="rId962" Type="http://schemas.openxmlformats.org/officeDocument/2006/relationships/hyperlink" Target="http://www.itu.int/es/Pages/default.aspx" TargetMode="External"/><Relationship Id="rId91" Type="http://schemas.openxmlformats.org/officeDocument/2006/relationships/image" Target="media/image28.png"/><Relationship Id="rId187" Type="http://schemas.openxmlformats.org/officeDocument/2006/relationships/image" Target="media/image71.png"/><Relationship Id="rId394" Type="http://schemas.openxmlformats.org/officeDocument/2006/relationships/image" Target="media/image183.jpg"/><Relationship Id="rId408" Type="http://schemas.openxmlformats.org/officeDocument/2006/relationships/image" Target="media/image191.jpg"/><Relationship Id="rId615" Type="http://schemas.openxmlformats.org/officeDocument/2006/relationships/image" Target="media/image301.jpg"/><Relationship Id="rId822" Type="http://schemas.openxmlformats.org/officeDocument/2006/relationships/image" Target="media/image396.jpg"/><Relationship Id="rId1038" Type="http://schemas.openxmlformats.org/officeDocument/2006/relationships/image" Target="media/image4530.jpg"/><Relationship Id="rId254" Type="http://schemas.openxmlformats.org/officeDocument/2006/relationships/hyperlink" Target="https://nic.ar/" TargetMode="External"/><Relationship Id="rId699" Type="http://schemas.openxmlformats.org/officeDocument/2006/relationships/image" Target="media/image3360.jpg"/><Relationship Id="rId49" Type="http://schemas.openxmlformats.org/officeDocument/2006/relationships/image" Target="media/image7.jpg"/><Relationship Id="rId114" Type="http://schemas.openxmlformats.org/officeDocument/2006/relationships/image" Target="media/image3610.png"/><Relationship Id="rId461" Type="http://schemas.openxmlformats.org/officeDocument/2006/relationships/image" Target="media/image220.png"/><Relationship Id="rId559" Type="http://schemas.openxmlformats.org/officeDocument/2006/relationships/image" Target="media/image2480.jpg"/><Relationship Id="rId766" Type="http://schemas.openxmlformats.org/officeDocument/2006/relationships/header" Target="header1.xml"/><Relationship Id="rId198" Type="http://schemas.openxmlformats.org/officeDocument/2006/relationships/image" Target="media/image850.png"/><Relationship Id="rId321" Type="http://schemas.openxmlformats.org/officeDocument/2006/relationships/image" Target="media/image145.jpg"/><Relationship Id="rId419" Type="http://schemas.openxmlformats.org/officeDocument/2006/relationships/image" Target="media/image1810.jpg"/><Relationship Id="rId626" Type="http://schemas.openxmlformats.org/officeDocument/2006/relationships/image" Target="media/image307.jpg"/><Relationship Id="rId973" Type="http://schemas.openxmlformats.org/officeDocument/2006/relationships/hyperlink" Target="http://www.itu.int/es/Pages/default.aspx" TargetMode="External"/><Relationship Id="rId1049" Type="http://schemas.openxmlformats.org/officeDocument/2006/relationships/image" Target="media/image470.jpg"/><Relationship Id="rId833" Type="http://schemas.openxmlformats.org/officeDocument/2006/relationships/image" Target="media/image394.png"/><Relationship Id="rId265" Type="http://schemas.openxmlformats.org/officeDocument/2006/relationships/image" Target="media/image488.png"/><Relationship Id="rId472" Type="http://schemas.openxmlformats.org/officeDocument/2006/relationships/image" Target="media/image231.png"/><Relationship Id="rId900" Type="http://schemas.openxmlformats.org/officeDocument/2006/relationships/hyperlink" Target="https://en.wikipedia.org/wiki/LTE_(telecommunication)" TargetMode="External"/><Relationship Id="rId125" Type="http://schemas.openxmlformats.org/officeDocument/2006/relationships/image" Target="media/image45.jpg"/><Relationship Id="rId332" Type="http://schemas.openxmlformats.org/officeDocument/2006/relationships/image" Target="media/image1360.jpg"/><Relationship Id="rId777" Type="http://schemas.openxmlformats.org/officeDocument/2006/relationships/image" Target="media/image375.jpg"/><Relationship Id="rId984" Type="http://schemas.openxmlformats.org/officeDocument/2006/relationships/hyperlink" Target="http://www.itu.int/en/ITU-R/study-groups/rsg5/rwp5d/imt-adv/Pages/default.aspx" TargetMode="External"/><Relationship Id="rId637" Type="http://schemas.openxmlformats.org/officeDocument/2006/relationships/image" Target="media/image312.jpg"/><Relationship Id="rId844" Type="http://schemas.openxmlformats.org/officeDocument/2006/relationships/image" Target="media/image398.png"/><Relationship Id="rId276" Type="http://schemas.openxmlformats.org/officeDocument/2006/relationships/image" Target="media/image126.png"/><Relationship Id="rId483" Type="http://schemas.openxmlformats.org/officeDocument/2006/relationships/image" Target="media/image207.png"/><Relationship Id="rId690" Type="http://schemas.openxmlformats.org/officeDocument/2006/relationships/image" Target="media/image3310.jpg"/><Relationship Id="rId704" Type="http://schemas.openxmlformats.org/officeDocument/2006/relationships/image" Target="media/image339.jpg"/><Relationship Id="rId911" Type="http://schemas.openxmlformats.org/officeDocument/2006/relationships/image" Target="media/image4250.jpg"/><Relationship Id="rId136" Type="http://schemas.openxmlformats.org/officeDocument/2006/relationships/image" Target="media/image52.jpg"/><Relationship Id="rId343" Type="http://schemas.openxmlformats.org/officeDocument/2006/relationships/image" Target="media/image1420.jpg"/><Relationship Id="rId550" Type="http://schemas.openxmlformats.org/officeDocument/2006/relationships/image" Target="media/image263.jpg"/><Relationship Id="rId788" Type="http://schemas.openxmlformats.org/officeDocument/2006/relationships/image" Target="media/image373.png"/><Relationship Id="rId995" Type="http://schemas.openxmlformats.org/officeDocument/2006/relationships/hyperlink" Target="http://www.wi-fi.org/" TargetMode="External"/><Relationship Id="rId203" Type="http://schemas.openxmlformats.org/officeDocument/2006/relationships/image" Target="media/image90.png"/><Relationship Id="rId648" Type="http://schemas.openxmlformats.org/officeDocument/2006/relationships/image" Target="media/image318.jpg"/><Relationship Id="rId855" Type="http://schemas.openxmlformats.org/officeDocument/2006/relationships/image" Target="media/image410.jpg"/><Relationship Id="rId1040" Type="http://schemas.openxmlformats.org/officeDocument/2006/relationships/image" Target="media/image463.png"/><Relationship Id="rId287" Type="http://schemas.openxmlformats.org/officeDocument/2006/relationships/hyperlink" Target="http://www.psc.edu/science/Goddard/goddard.html" TargetMode="External"/><Relationship Id="rId410" Type="http://schemas.openxmlformats.org/officeDocument/2006/relationships/image" Target="media/image193.jpg"/><Relationship Id="rId494" Type="http://schemas.openxmlformats.org/officeDocument/2006/relationships/image" Target="media/image2180.png"/><Relationship Id="rId508" Type="http://schemas.openxmlformats.org/officeDocument/2006/relationships/image" Target="media/image243.png"/><Relationship Id="rId715" Type="http://schemas.openxmlformats.org/officeDocument/2006/relationships/image" Target="media/image347.jpg"/><Relationship Id="rId922" Type="http://schemas.openxmlformats.org/officeDocument/2006/relationships/image" Target="media/image4320.jpg"/><Relationship Id="rId147" Type="http://schemas.openxmlformats.org/officeDocument/2006/relationships/image" Target="media/image62.png"/><Relationship Id="rId354" Type="http://schemas.openxmlformats.org/officeDocument/2006/relationships/image" Target="media/image163.jpg"/><Relationship Id="rId799" Type="http://schemas.openxmlformats.org/officeDocument/2006/relationships/image" Target="media/image383.png"/><Relationship Id="rId51" Type="http://schemas.openxmlformats.org/officeDocument/2006/relationships/image" Target="media/image9.png"/><Relationship Id="rId561" Type="http://schemas.openxmlformats.org/officeDocument/2006/relationships/image" Target="media/image269.jpg"/><Relationship Id="rId659" Type="http://schemas.openxmlformats.org/officeDocument/2006/relationships/image" Target="media/image323.jpg"/><Relationship Id="rId866" Type="http://schemas.openxmlformats.org/officeDocument/2006/relationships/image" Target="media/image421.jpg"/><Relationship Id="rId214" Type="http://schemas.openxmlformats.org/officeDocument/2006/relationships/image" Target="media/image88.jpg"/><Relationship Id="rId298" Type="http://schemas.openxmlformats.org/officeDocument/2006/relationships/image" Target="media/image1200.jpg"/><Relationship Id="rId421" Type="http://schemas.openxmlformats.org/officeDocument/2006/relationships/image" Target="media/image1830.jpg"/><Relationship Id="rId519" Type="http://schemas.openxmlformats.org/officeDocument/2006/relationships/image" Target="media/image229.jpg"/><Relationship Id="rId1051" Type="http://schemas.openxmlformats.org/officeDocument/2006/relationships/image" Target="media/image472.jpg"/><Relationship Id="rId158" Type="http://schemas.openxmlformats.org/officeDocument/2006/relationships/image" Target="media/image600.png"/><Relationship Id="rId726" Type="http://schemas.openxmlformats.org/officeDocument/2006/relationships/image" Target="media/image352.png"/><Relationship Id="rId933" Type="http://schemas.openxmlformats.org/officeDocument/2006/relationships/hyperlink" Target="http://www.etsi.org/technologies-clusters/technologies/intelligent-transport/railway-communications" TargetMode="External"/><Relationship Id="rId1009" Type="http://schemas.openxmlformats.org/officeDocument/2006/relationships/hyperlink" Target="https://www.ngmn.org/uploads/media/NGMN_5G_White_Paper_V1_0.pdf" TargetMode="External"/><Relationship Id="rId62" Type="http://schemas.openxmlformats.org/officeDocument/2006/relationships/image" Target="media/image120.png"/><Relationship Id="rId365" Type="http://schemas.openxmlformats.org/officeDocument/2006/relationships/image" Target="media/image1540.jpg"/><Relationship Id="rId572" Type="http://schemas.openxmlformats.org/officeDocument/2006/relationships/image" Target="media/image274.jpg"/><Relationship Id="rId225" Type="http://schemas.openxmlformats.org/officeDocument/2006/relationships/image" Target="media/image101.png"/><Relationship Id="rId432" Type="http://schemas.openxmlformats.org/officeDocument/2006/relationships/image" Target="media/image203.jpg"/><Relationship Id="rId877" Type="http://schemas.openxmlformats.org/officeDocument/2006/relationships/image" Target="media/image426.jpg"/><Relationship Id="rId1062" Type="http://schemas.openxmlformats.org/officeDocument/2006/relationships/image" Target="media/image489.jpg"/><Relationship Id="rId737" Type="http://schemas.openxmlformats.org/officeDocument/2006/relationships/image" Target="media/image356.jpg"/><Relationship Id="rId944" Type="http://schemas.openxmlformats.org/officeDocument/2006/relationships/image" Target="media/image447.jpg"/><Relationship Id="rId73" Type="http://schemas.openxmlformats.org/officeDocument/2006/relationships/image" Target="media/image15.png"/><Relationship Id="rId169" Type="http://schemas.openxmlformats.org/officeDocument/2006/relationships/image" Target="media/image68.jpg"/><Relationship Id="rId376" Type="http://schemas.openxmlformats.org/officeDocument/2006/relationships/image" Target="media/image174.jpg"/><Relationship Id="rId583" Type="http://schemas.openxmlformats.org/officeDocument/2006/relationships/image" Target="media/image281.jpg"/><Relationship Id="rId790" Type="http://schemas.openxmlformats.org/officeDocument/2006/relationships/image" Target="media/image378.jpg"/><Relationship Id="rId804" Type="http://schemas.openxmlformats.org/officeDocument/2006/relationships/image" Target="media/image386.jpg"/><Relationship Id="rId4" Type="http://schemas.openxmlformats.org/officeDocument/2006/relationships/webSettings" Target="webSettings.xml"/><Relationship Id="rId236" Type="http://schemas.openxmlformats.org/officeDocument/2006/relationships/image" Target="media/image1000.jpg"/><Relationship Id="rId443" Type="http://schemas.openxmlformats.org/officeDocument/2006/relationships/image" Target="media/image209.jpg"/><Relationship Id="rId650" Type="http://schemas.openxmlformats.org/officeDocument/2006/relationships/image" Target="media/image3180.jpg"/><Relationship Id="rId888" Type="http://schemas.openxmlformats.org/officeDocument/2006/relationships/hyperlink" Target="https://en.wikipedia.org/wiki/GSM" TargetMode="External"/><Relationship Id="rId303" Type="http://schemas.openxmlformats.org/officeDocument/2006/relationships/image" Target="media/image136.jpg"/><Relationship Id="rId748" Type="http://schemas.openxmlformats.org/officeDocument/2006/relationships/image" Target="media/image361.png"/><Relationship Id="rId955" Type="http://schemas.openxmlformats.org/officeDocument/2006/relationships/hyperlink" Target="http://www.3gpp.org/LTE" TargetMode="External"/><Relationship Id="rId84" Type="http://schemas.openxmlformats.org/officeDocument/2006/relationships/image" Target="media/image477.png"/><Relationship Id="rId387" Type="http://schemas.openxmlformats.org/officeDocument/2006/relationships/image" Target="media/image179.jpg"/><Relationship Id="rId510" Type="http://schemas.openxmlformats.org/officeDocument/2006/relationships/image" Target="media/image245.png"/><Relationship Id="rId594" Type="http://schemas.openxmlformats.org/officeDocument/2006/relationships/image" Target="media/image2650.jpg"/><Relationship Id="rId608" Type="http://schemas.openxmlformats.org/officeDocument/2006/relationships/image" Target="media/image294.png"/><Relationship Id="rId815" Type="http://schemas.openxmlformats.org/officeDocument/2006/relationships/image" Target="media/image391.png"/><Relationship Id="rId247" Type="http://schemas.openxmlformats.org/officeDocument/2006/relationships/image" Target="media/image113.jpg"/><Relationship Id="rId899" Type="http://schemas.openxmlformats.org/officeDocument/2006/relationships/hyperlink" Target="https://en.wikipedia.org/wiki/LTE_(telecommunication)" TargetMode="External"/><Relationship Id="rId1000" Type="http://schemas.openxmlformats.org/officeDocument/2006/relationships/hyperlink" Target="http://www.3gpp.org/technologies/keywords-acronyms/101-carrier-aggregation-explained" TargetMode="External"/><Relationship Id="rId107" Type="http://schemas.openxmlformats.org/officeDocument/2006/relationships/image" Target="media/image290.png"/><Relationship Id="rId454" Type="http://schemas.openxmlformats.org/officeDocument/2006/relationships/image" Target="media/image215.jpg"/><Relationship Id="rId661" Type="http://schemas.openxmlformats.org/officeDocument/2006/relationships/image" Target="media/image3230.jpg"/><Relationship Id="rId759" Type="http://schemas.openxmlformats.org/officeDocument/2006/relationships/image" Target="media/image369.jpg"/><Relationship Id="rId966" Type="http://schemas.openxmlformats.org/officeDocument/2006/relationships/hyperlink" Target="http://www.itu.int/es/Pages/default.aspx" TargetMode="External"/><Relationship Id="rId11" Type="http://schemas.openxmlformats.org/officeDocument/2006/relationships/image" Target="media/image5.png"/><Relationship Id="rId314" Type="http://schemas.openxmlformats.org/officeDocument/2006/relationships/image" Target="media/image142.jpg"/><Relationship Id="rId398" Type="http://schemas.openxmlformats.org/officeDocument/2006/relationships/image" Target="media/image1710.jpg"/><Relationship Id="rId521" Type="http://schemas.openxmlformats.org/officeDocument/2006/relationships/image" Target="media/image230.jpg"/><Relationship Id="rId619" Type="http://schemas.openxmlformats.org/officeDocument/2006/relationships/image" Target="media/image304.jpg"/><Relationship Id="rId95" Type="http://schemas.openxmlformats.org/officeDocument/2006/relationships/image" Target="media/image32.png"/><Relationship Id="rId160" Type="http://schemas.openxmlformats.org/officeDocument/2006/relationships/image" Target="media/image500.jpg"/><Relationship Id="rId826" Type="http://schemas.openxmlformats.org/officeDocument/2006/relationships/image" Target="media/image391.jpg"/><Relationship Id="rId1011" Type="http://schemas.openxmlformats.org/officeDocument/2006/relationships/hyperlink" Target="http://www.temastecnologicos.com/cobertura.html" TargetMode="External"/><Relationship Id="rId258" Type="http://schemas.openxmlformats.org/officeDocument/2006/relationships/image" Target="media/image118.jpg"/><Relationship Id="rId465" Type="http://schemas.openxmlformats.org/officeDocument/2006/relationships/image" Target="media/image224.png"/><Relationship Id="rId672" Type="http://schemas.openxmlformats.org/officeDocument/2006/relationships/image" Target="media/image3290.jpg"/><Relationship Id="rId118" Type="http://schemas.openxmlformats.org/officeDocument/2006/relationships/image" Target="media/image400.png"/><Relationship Id="rId325" Type="http://schemas.openxmlformats.org/officeDocument/2006/relationships/image" Target="media/image147.jpg"/><Relationship Id="rId532" Type="http://schemas.openxmlformats.org/officeDocument/2006/relationships/image" Target="media/image254.png"/><Relationship Id="rId977" Type="http://schemas.openxmlformats.org/officeDocument/2006/relationships/hyperlink" Target="http://www.itu.int/osg/spu/imt-2000/technology.html" TargetMode="External"/><Relationship Id="rId171" Type="http://schemas.openxmlformats.org/officeDocument/2006/relationships/image" Target="media/image650.jpg"/><Relationship Id="rId837" Type="http://schemas.openxmlformats.org/officeDocument/2006/relationships/image" Target="media/image396.png"/><Relationship Id="rId1022" Type="http://schemas.openxmlformats.org/officeDocument/2006/relationships/image" Target="media/image4440.jpg"/><Relationship Id="rId269" Type="http://schemas.openxmlformats.org/officeDocument/2006/relationships/image" Target="media/image123.jpg"/><Relationship Id="rId476" Type="http://schemas.openxmlformats.org/officeDocument/2006/relationships/image" Target="media/image235.png"/><Relationship Id="rId683" Type="http://schemas.openxmlformats.org/officeDocument/2006/relationships/hyperlink" Target="http://es.wikipedia.org/wiki/File_Transfer_Protocol" TargetMode="External"/><Relationship Id="rId890" Type="http://schemas.openxmlformats.org/officeDocument/2006/relationships/hyperlink" Target="https://en.wikipedia.org/wiki/IS-95" TargetMode="External"/><Relationship Id="rId904" Type="http://schemas.openxmlformats.org/officeDocument/2006/relationships/header" Target="header16.xml"/><Relationship Id="rId129" Type="http://schemas.openxmlformats.org/officeDocument/2006/relationships/image" Target="media/image458.jpg"/><Relationship Id="rId336" Type="http://schemas.openxmlformats.org/officeDocument/2006/relationships/image" Target="media/image153.jpg"/><Relationship Id="rId543" Type="http://schemas.openxmlformats.org/officeDocument/2006/relationships/image" Target="media/image2400.jpg"/><Relationship Id="rId988" Type="http://schemas.openxmlformats.org/officeDocument/2006/relationships/hyperlink" Target="http://www.itu.int/en/ITU-T/focusgroups/imt-2020/Pages/default.aspx" TargetMode="External"/><Relationship Id="rId182" Type="http://schemas.openxmlformats.org/officeDocument/2006/relationships/image" Target="media/image79.png"/><Relationship Id="rId403" Type="http://schemas.openxmlformats.org/officeDocument/2006/relationships/image" Target="media/image1740.jpg"/><Relationship Id="rId750" Type="http://schemas.openxmlformats.org/officeDocument/2006/relationships/image" Target="media/image364.png"/><Relationship Id="rId848" Type="http://schemas.openxmlformats.org/officeDocument/2006/relationships/footer" Target="footer7.xml"/><Relationship Id="rId1033" Type="http://schemas.openxmlformats.org/officeDocument/2006/relationships/image" Target="media/image450.png"/><Relationship Id="rId487" Type="http://schemas.openxmlformats.org/officeDocument/2006/relationships/image" Target="media/image211.png"/><Relationship Id="rId610" Type="http://schemas.openxmlformats.org/officeDocument/2006/relationships/image" Target="media/image296.png"/><Relationship Id="rId694" Type="http://schemas.openxmlformats.org/officeDocument/2006/relationships/image" Target="media/image334.jpg"/><Relationship Id="rId708" Type="http://schemas.openxmlformats.org/officeDocument/2006/relationships/image" Target="media/image342.jpg"/><Relationship Id="rId915" Type="http://schemas.openxmlformats.org/officeDocument/2006/relationships/image" Target="media/image4270.jpg"/><Relationship Id="rId347" Type="http://schemas.openxmlformats.org/officeDocument/2006/relationships/image" Target="media/image159.jpg"/><Relationship Id="rId999" Type="http://schemas.openxmlformats.org/officeDocument/2006/relationships/hyperlink" Target="http://www.3gpp.org/technologies/keywords-acronyms/101-carrier-aggregation-explained" TargetMode="External"/><Relationship Id="rId44" Type="http://schemas.openxmlformats.org/officeDocument/2006/relationships/image" Target="media/image14.png"/><Relationship Id="rId554" Type="http://schemas.openxmlformats.org/officeDocument/2006/relationships/image" Target="media/image265.jpg"/><Relationship Id="rId761" Type="http://schemas.openxmlformats.org/officeDocument/2006/relationships/image" Target="media/image368.jpg"/><Relationship Id="rId859" Type="http://schemas.openxmlformats.org/officeDocument/2006/relationships/image" Target="media/image414.jpg"/><Relationship Id="rId193" Type="http://schemas.openxmlformats.org/officeDocument/2006/relationships/image" Target="media/image770.png"/><Relationship Id="rId207" Type="http://schemas.openxmlformats.org/officeDocument/2006/relationships/image" Target="media/image91.png"/><Relationship Id="rId414" Type="http://schemas.openxmlformats.org/officeDocument/2006/relationships/image" Target="media/image194.jpg"/><Relationship Id="rId498" Type="http://schemas.openxmlformats.org/officeDocument/2006/relationships/image" Target="media/image2220.png"/><Relationship Id="rId621" Type="http://schemas.openxmlformats.org/officeDocument/2006/relationships/image" Target="media/image2860.jpg"/><Relationship Id="rId1044" Type="http://schemas.openxmlformats.org/officeDocument/2006/relationships/image" Target="media/image467.jpg"/><Relationship Id="rId260" Type="http://schemas.openxmlformats.org/officeDocument/2006/relationships/image" Target="media/image109.jpg"/><Relationship Id="rId719" Type="http://schemas.openxmlformats.org/officeDocument/2006/relationships/image" Target="media/image349.jpg"/><Relationship Id="rId926" Type="http://schemas.openxmlformats.org/officeDocument/2006/relationships/image" Target="media/image4340.jpg"/><Relationship Id="rId55" Type="http://schemas.openxmlformats.org/officeDocument/2006/relationships/image" Target="media/image13.png"/><Relationship Id="rId120" Type="http://schemas.openxmlformats.org/officeDocument/2006/relationships/image" Target="media/image3910.png"/><Relationship Id="rId358" Type="http://schemas.openxmlformats.org/officeDocument/2006/relationships/image" Target="media/image164.jpg"/><Relationship Id="rId565" Type="http://schemas.openxmlformats.org/officeDocument/2006/relationships/image" Target="media/image271.jpg"/><Relationship Id="rId772" Type="http://schemas.openxmlformats.org/officeDocument/2006/relationships/image" Target="media/image372.png"/><Relationship Id="rId218" Type="http://schemas.openxmlformats.org/officeDocument/2006/relationships/image" Target="media/image97.jpg"/><Relationship Id="rId425" Type="http://schemas.openxmlformats.org/officeDocument/2006/relationships/image" Target="media/image1850.jpg"/><Relationship Id="rId632" Type="http://schemas.openxmlformats.org/officeDocument/2006/relationships/image" Target="media/image310.jpg"/><Relationship Id="rId1055" Type="http://schemas.openxmlformats.org/officeDocument/2006/relationships/image" Target="media/image482.png"/><Relationship Id="rId271" Type="http://schemas.openxmlformats.org/officeDocument/2006/relationships/image" Target="media/image1130.jpg"/><Relationship Id="rId937" Type="http://schemas.openxmlformats.org/officeDocument/2006/relationships/image" Target="media/image443.jpg"/><Relationship Id="rId66" Type="http://schemas.openxmlformats.org/officeDocument/2006/relationships/image" Target="media/image1410.jpg"/><Relationship Id="rId131" Type="http://schemas.openxmlformats.org/officeDocument/2006/relationships/image" Target="media/image49.jpg"/><Relationship Id="rId369" Type="http://schemas.openxmlformats.org/officeDocument/2006/relationships/image" Target="media/image171.jpg"/><Relationship Id="rId576" Type="http://schemas.openxmlformats.org/officeDocument/2006/relationships/image" Target="media/image276.jpg"/><Relationship Id="rId783" Type="http://schemas.openxmlformats.org/officeDocument/2006/relationships/footer" Target="footer5.xml"/><Relationship Id="rId990" Type="http://schemas.openxmlformats.org/officeDocument/2006/relationships/hyperlink" Target="http://www.3gpp.org/" TargetMode="External"/><Relationship Id="rId229" Type="http://schemas.openxmlformats.org/officeDocument/2006/relationships/image" Target="media/image95.png"/><Relationship Id="rId436" Type="http://schemas.openxmlformats.org/officeDocument/2006/relationships/image" Target="media/image1900.jpg"/><Relationship Id="rId643" Type="http://schemas.openxmlformats.org/officeDocument/2006/relationships/image" Target="media/image316.jpg"/><Relationship Id="rId1066" Type="http://schemas.openxmlformats.org/officeDocument/2006/relationships/footer" Target="footer20.xml"/><Relationship Id="rId850" Type="http://schemas.openxmlformats.org/officeDocument/2006/relationships/header" Target="header9.xml"/><Relationship Id="rId948" Type="http://schemas.openxmlformats.org/officeDocument/2006/relationships/hyperlink" Target="http://www.3gpp.org/HSPA" TargetMode="External"/><Relationship Id="rId77" Type="http://schemas.openxmlformats.org/officeDocument/2006/relationships/image" Target="media/image21.png"/><Relationship Id="rId282" Type="http://schemas.openxmlformats.org/officeDocument/2006/relationships/image" Target="media/image130.jpg"/><Relationship Id="rId503" Type="http://schemas.openxmlformats.org/officeDocument/2006/relationships/image" Target="media/image239.jpg"/><Relationship Id="rId587" Type="http://schemas.openxmlformats.org/officeDocument/2006/relationships/image" Target="media/image2630.jpg"/><Relationship Id="rId710" Type="http://schemas.openxmlformats.org/officeDocument/2006/relationships/image" Target="media/image3420.jpg"/><Relationship Id="rId808" Type="http://schemas.openxmlformats.org/officeDocument/2006/relationships/image" Target="media/image388.jpg"/><Relationship Id="rId8" Type="http://schemas.openxmlformats.org/officeDocument/2006/relationships/image" Target="media/image2.png"/><Relationship Id="rId142" Type="http://schemas.openxmlformats.org/officeDocument/2006/relationships/image" Target="media/image57.png"/><Relationship Id="rId447" Type="http://schemas.openxmlformats.org/officeDocument/2006/relationships/image" Target="media/image1960.jpg"/><Relationship Id="rId794" Type="http://schemas.openxmlformats.org/officeDocument/2006/relationships/image" Target="media/image506.png"/><Relationship Id="rId654" Type="http://schemas.openxmlformats.org/officeDocument/2006/relationships/image" Target="media/image3200.jpg"/><Relationship Id="rId861" Type="http://schemas.openxmlformats.org/officeDocument/2006/relationships/image" Target="media/image416.jpg"/><Relationship Id="rId959" Type="http://schemas.openxmlformats.org/officeDocument/2006/relationships/hyperlink" Target="http://www.3gpp.org/" TargetMode="External"/><Relationship Id="rId293" Type="http://schemas.openxmlformats.org/officeDocument/2006/relationships/hyperlink" Target="http://www.naoj.org/" TargetMode="External"/><Relationship Id="rId307" Type="http://schemas.openxmlformats.org/officeDocument/2006/relationships/image" Target="media/image140.png"/><Relationship Id="rId514" Type="http://schemas.openxmlformats.org/officeDocument/2006/relationships/image" Target="media/image495.png"/><Relationship Id="rId721" Type="http://schemas.openxmlformats.org/officeDocument/2006/relationships/image" Target="media/image348.jpg"/><Relationship Id="rId88" Type="http://schemas.openxmlformats.org/officeDocument/2006/relationships/image" Target="media/image237.png"/><Relationship Id="rId153" Type="http://schemas.openxmlformats.org/officeDocument/2006/relationships/image" Target="media/image550.png"/><Relationship Id="rId360" Type="http://schemas.openxmlformats.org/officeDocument/2006/relationships/image" Target="media/image166.jpg"/><Relationship Id="rId598" Type="http://schemas.openxmlformats.org/officeDocument/2006/relationships/image" Target="media/image288.jpg"/><Relationship Id="rId819" Type="http://schemas.openxmlformats.org/officeDocument/2006/relationships/image" Target="media/image393.png"/><Relationship Id="rId1004" Type="http://schemas.openxmlformats.org/officeDocument/2006/relationships/hyperlink" Target="http://www.3gpp.org/news-events/3gpp-news/1674-timeline_5g" TargetMode="External"/><Relationship Id="rId220" Type="http://schemas.openxmlformats.org/officeDocument/2006/relationships/image" Target="media/image98.jpg"/><Relationship Id="rId458" Type="http://schemas.openxmlformats.org/officeDocument/2006/relationships/image" Target="media/image217.png"/><Relationship Id="rId665" Type="http://schemas.openxmlformats.org/officeDocument/2006/relationships/image" Target="media/image326.jpg"/><Relationship Id="rId872" Type="http://schemas.openxmlformats.org/officeDocument/2006/relationships/footer" Target="footer10.xml"/><Relationship Id="rId318" Type="http://schemas.openxmlformats.org/officeDocument/2006/relationships/image" Target="media/image144.jpg"/><Relationship Id="rId525" Type="http://schemas.openxmlformats.org/officeDocument/2006/relationships/image" Target="media/image231.jpg"/><Relationship Id="rId732" Type="http://schemas.openxmlformats.org/officeDocument/2006/relationships/image" Target="media/image353.png"/><Relationship Id="rId99" Type="http://schemas.openxmlformats.org/officeDocument/2006/relationships/image" Target="media/image36.png"/><Relationship Id="rId164" Type="http://schemas.openxmlformats.org/officeDocument/2006/relationships/image" Target="media/image62.jpg"/><Relationship Id="rId371" Type="http://schemas.openxmlformats.org/officeDocument/2006/relationships/image" Target="media/image1560.jpg"/><Relationship Id="rId1015" Type="http://schemas.openxmlformats.org/officeDocument/2006/relationships/hyperlink" Target="http://www.3gpp.org/hetnet" TargetMode="External"/><Relationship Id="rId469" Type="http://schemas.openxmlformats.org/officeDocument/2006/relationships/image" Target="media/image228.png"/><Relationship Id="rId676" Type="http://schemas.openxmlformats.org/officeDocument/2006/relationships/hyperlink" Target="http://es.wikipedia.org/wiki/Puerto_(computaci%C3%B3n)" TargetMode="External"/><Relationship Id="rId883" Type="http://schemas.openxmlformats.org/officeDocument/2006/relationships/header" Target="header14.xml"/><Relationship Id="rId231" Type="http://schemas.openxmlformats.org/officeDocument/2006/relationships/image" Target="media/image97.png"/><Relationship Id="rId329" Type="http://schemas.openxmlformats.org/officeDocument/2006/relationships/image" Target="media/image151.jpg"/><Relationship Id="rId536" Type="http://schemas.openxmlformats.org/officeDocument/2006/relationships/image" Target="media/image256.jpg"/><Relationship Id="rId175" Type="http://schemas.openxmlformats.org/officeDocument/2006/relationships/image" Target="media/image72.png"/><Relationship Id="rId743" Type="http://schemas.openxmlformats.org/officeDocument/2006/relationships/image" Target="media/image361.jpg"/><Relationship Id="rId950" Type="http://schemas.openxmlformats.org/officeDocument/2006/relationships/image" Target="media/image448.jpg"/><Relationship Id="rId1026" Type="http://schemas.openxmlformats.org/officeDocument/2006/relationships/image" Target="media/image4460.jpg"/><Relationship Id="rId382" Type="http://schemas.openxmlformats.org/officeDocument/2006/relationships/image" Target="media/image177.jpg"/><Relationship Id="rId603" Type="http://schemas.openxmlformats.org/officeDocument/2006/relationships/image" Target="media/image291.jpg"/><Relationship Id="rId687" Type="http://schemas.openxmlformats.org/officeDocument/2006/relationships/image" Target="media/image3300.jpg"/><Relationship Id="rId810" Type="http://schemas.openxmlformats.org/officeDocument/2006/relationships/image" Target="media/image3840.jpg"/><Relationship Id="rId908" Type="http://schemas.openxmlformats.org/officeDocument/2006/relationships/header" Target="header18.xml"/><Relationship Id="rId242" Type="http://schemas.openxmlformats.org/officeDocument/2006/relationships/image" Target="media/image109.png"/><Relationship Id="rId894" Type="http://schemas.openxmlformats.org/officeDocument/2006/relationships/hyperlink" Target="https://en.wikipedia.org/wiki/Universal_Mobile_Telecommunications_System" TargetMode="External"/><Relationship Id="rId102" Type="http://schemas.openxmlformats.org/officeDocument/2006/relationships/image" Target="media/image39.png"/><Relationship Id="rId547" Type="http://schemas.openxmlformats.org/officeDocument/2006/relationships/image" Target="media/image2420.jpg"/><Relationship Id="rId754" Type="http://schemas.openxmlformats.org/officeDocument/2006/relationships/image" Target="media/image366.png"/><Relationship Id="rId961" Type="http://schemas.openxmlformats.org/officeDocument/2006/relationships/hyperlink" Target="http://www.itu.int/es/Pages/default.aspx" TargetMode="External"/><Relationship Id="rId90" Type="http://schemas.openxmlformats.org/officeDocument/2006/relationships/image" Target="media/image250.png"/><Relationship Id="rId186" Type="http://schemas.openxmlformats.org/officeDocument/2006/relationships/image" Target="media/image70.png"/><Relationship Id="rId393" Type="http://schemas.openxmlformats.org/officeDocument/2006/relationships/image" Target="media/image182.png"/><Relationship Id="rId407" Type="http://schemas.openxmlformats.org/officeDocument/2006/relationships/image" Target="media/image1760.jpg"/><Relationship Id="rId614" Type="http://schemas.openxmlformats.org/officeDocument/2006/relationships/image" Target="media/image299.jpg"/><Relationship Id="rId821" Type="http://schemas.openxmlformats.org/officeDocument/2006/relationships/image" Target="media/image395.png"/><Relationship Id="rId1037" Type="http://schemas.openxmlformats.org/officeDocument/2006/relationships/image" Target="media/image452.png"/><Relationship Id="rId253" Type="http://schemas.openxmlformats.org/officeDocument/2006/relationships/hyperlink" Target="https://nic.ar/" TargetMode="External"/><Relationship Id="rId460" Type="http://schemas.openxmlformats.org/officeDocument/2006/relationships/image" Target="media/image219.png"/><Relationship Id="rId698" Type="http://schemas.openxmlformats.org/officeDocument/2006/relationships/image" Target="media/image3350.jpg"/><Relationship Id="rId919" Type="http://schemas.openxmlformats.org/officeDocument/2006/relationships/image" Target="media/image439.jpg"/><Relationship Id="rId48" Type="http://schemas.openxmlformats.org/officeDocument/2006/relationships/image" Target="media/image50.png"/><Relationship Id="rId113" Type="http://schemas.openxmlformats.org/officeDocument/2006/relationships/image" Target="media/image481.png"/><Relationship Id="rId320" Type="http://schemas.openxmlformats.org/officeDocument/2006/relationships/image" Target="media/image1320.jpg"/><Relationship Id="rId558" Type="http://schemas.openxmlformats.org/officeDocument/2006/relationships/image" Target="media/image2460.jpg"/><Relationship Id="rId765" Type="http://schemas.openxmlformats.org/officeDocument/2006/relationships/image" Target="media/image370.jpg"/><Relationship Id="rId972" Type="http://schemas.openxmlformats.org/officeDocument/2006/relationships/hyperlink" Target="http://www.3gpp.org/" TargetMode="External"/><Relationship Id="rId197" Type="http://schemas.openxmlformats.org/officeDocument/2006/relationships/image" Target="media/image85.png"/><Relationship Id="rId418" Type="http://schemas.openxmlformats.org/officeDocument/2006/relationships/image" Target="media/image197.jpg"/><Relationship Id="rId625" Type="http://schemas.openxmlformats.org/officeDocument/2006/relationships/image" Target="media/image306.jpg"/><Relationship Id="rId832" Type="http://schemas.openxmlformats.org/officeDocument/2006/relationships/image" Target="media/image400.jpg"/><Relationship Id="rId1048" Type="http://schemas.openxmlformats.org/officeDocument/2006/relationships/image" Target="media/image469.jpg"/><Relationship Id="rId264" Type="http://schemas.openxmlformats.org/officeDocument/2006/relationships/image" Target="media/image120.jpg"/><Relationship Id="rId471" Type="http://schemas.openxmlformats.org/officeDocument/2006/relationships/image" Target="media/image230.png"/><Relationship Id="rId59" Type="http://schemas.openxmlformats.org/officeDocument/2006/relationships/image" Target="media/image94.png"/><Relationship Id="rId124" Type="http://schemas.openxmlformats.org/officeDocument/2006/relationships/image" Target="media/image420.png"/><Relationship Id="rId569" Type="http://schemas.openxmlformats.org/officeDocument/2006/relationships/image" Target="media/image273.jpg"/><Relationship Id="rId776" Type="http://schemas.openxmlformats.org/officeDocument/2006/relationships/image" Target="media/image374.png"/><Relationship Id="rId983" Type="http://schemas.openxmlformats.org/officeDocument/2006/relationships/hyperlink" Target="http://www.itu.int/en/ITU-R/study-groups/rsg5/rwp5d/imt-adv/Pages/default.aspx" TargetMode="External"/><Relationship Id="rId331" Type="http://schemas.openxmlformats.org/officeDocument/2006/relationships/image" Target="media/image1350.jpg"/><Relationship Id="rId429" Type="http://schemas.openxmlformats.org/officeDocument/2006/relationships/image" Target="media/image202.jpg"/><Relationship Id="rId636" Type="http://schemas.openxmlformats.org/officeDocument/2006/relationships/image" Target="media/image3110.jpg"/><Relationship Id="rId1059" Type="http://schemas.openxmlformats.org/officeDocument/2006/relationships/image" Target="media/image486.jpg"/><Relationship Id="rId843" Type="http://schemas.openxmlformats.org/officeDocument/2006/relationships/image" Target="media/image407.jpg"/><Relationship Id="rId275" Type="http://schemas.openxmlformats.org/officeDocument/2006/relationships/image" Target="media/image1140.jpg"/><Relationship Id="rId482" Type="http://schemas.openxmlformats.org/officeDocument/2006/relationships/image" Target="media/image206.png"/><Relationship Id="rId703" Type="http://schemas.openxmlformats.org/officeDocument/2006/relationships/image" Target="media/image3380.jpg"/><Relationship Id="rId910" Type="http://schemas.openxmlformats.org/officeDocument/2006/relationships/image" Target="media/image433.jpg"/><Relationship Id="rId135" Type="http://schemas.openxmlformats.org/officeDocument/2006/relationships/image" Target="media/image48.jpg"/><Relationship Id="rId342" Type="http://schemas.openxmlformats.org/officeDocument/2006/relationships/image" Target="media/image156.jpg"/><Relationship Id="rId787" Type="http://schemas.openxmlformats.org/officeDocument/2006/relationships/image" Target="media/image377.jpg"/><Relationship Id="rId994" Type="http://schemas.openxmlformats.org/officeDocument/2006/relationships/hyperlink" Target="http://www.wi-fi.org/" TargetMode="External"/><Relationship Id="rId202" Type="http://schemas.openxmlformats.org/officeDocument/2006/relationships/image" Target="media/image89.png"/><Relationship Id="rId647" Type="http://schemas.openxmlformats.org/officeDocument/2006/relationships/image" Target="media/image317.jpg"/><Relationship Id="rId854" Type="http://schemas.openxmlformats.org/officeDocument/2006/relationships/image" Target="media/image409.jpg"/><Relationship Id="rId286" Type="http://schemas.openxmlformats.org/officeDocument/2006/relationships/hyperlink" Target="http://www.psc.edu/science/Goddard/goddard.html" TargetMode="External"/><Relationship Id="rId493" Type="http://schemas.openxmlformats.org/officeDocument/2006/relationships/image" Target="media/image2170.png"/><Relationship Id="rId507" Type="http://schemas.openxmlformats.org/officeDocument/2006/relationships/image" Target="media/image242.jpg"/><Relationship Id="rId714" Type="http://schemas.openxmlformats.org/officeDocument/2006/relationships/image" Target="media/image346.png"/><Relationship Id="rId921" Type="http://schemas.openxmlformats.org/officeDocument/2006/relationships/image" Target="media/image4310.jpg"/><Relationship Id="rId50" Type="http://schemas.openxmlformats.org/officeDocument/2006/relationships/image" Target="media/image8.png"/><Relationship Id="rId146" Type="http://schemas.openxmlformats.org/officeDocument/2006/relationships/image" Target="media/image61.png"/><Relationship Id="rId353" Type="http://schemas.openxmlformats.org/officeDocument/2006/relationships/image" Target="media/image162.jpg"/><Relationship Id="rId560" Type="http://schemas.openxmlformats.org/officeDocument/2006/relationships/image" Target="media/image268.jpg"/><Relationship Id="rId798" Type="http://schemas.openxmlformats.org/officeDocument/2006/relationships/image" Target="media/image382.jpg"/><Relationship Id="rId213" Type="http://schemas.openxmlformats.org/officeDocument/2006/relationships/image" Target="media/image94.jpg"/><Relationship Id="rId420" Type="http://schemas.openxmlformats.org/officeDocument/2006/relationships/image" Target="media/image182.jpg"/><Relationship Id="rId658" Type="http://schemas.openxmlformats.org/officeDocument/2006/relationships/image" Target="media/image3220.jpg"/><Relationship Id="rId865" Type="http://schemas.openxmlformats.org/officeDocument/2006/relationships/image" Target="media/image420.jpg"/><Relationship Id="rId1050" Type="http://schemas.openxmlformats.org/officeDocument/2006/relationships/image" Target="media/image471.png"/><Relationship Id="rId297" Type="http://schemas.openxmlformats.org/officeDocument/2006/relationships/image" Target="media/image119.jpg"/><Relationship Id="rId518" Type="http://schemas.openxmlformats.org/officeDocument/2006/relationships/image" Target="media/image497.png"/><Relationship Id="rId725" Type="http://schemas.openxmlformats.org/officeDocument/2006/relationships/image" Target="media/image350.jpg"/><Relationship Id="rId932" Type="http://schemas.openxmlformats.org/officeDocument/2006/relationships/hyperlink" Target="http://www.gsma.com/aboutus/gsm-technology/edge" TargetMode="External"/><Relationship Id="rId157" Type="http://schemas.openxmlformats.org/officeDocument/2006/relationships/image" Target="media/image590.png"/><Relationship Id="rId364" Type="http://schemas.openxmlformats.org/officeDocument/2006/relationships/image" Target="media/image1530.jpg"/><Relationship Id="rId1008" Type="http://schemas.openxmlformats.org/officeDocument/2006/relationships/hyperlink" Target="https://www.ngmn.org/uploads/media/NGMN_5G_White_Paper_V1_0.pdf" TargetMode="External"/><Relationship Id="rId61" Type="http://schemas.openxmlformats.org/officeDocument/2006/relationships/image" Target="media/image110.png"/><Relationship Id="rId571" Type="http://schemas.openxmlformats.org/officeDocument/2006/relationships/image" Target="media/image254.jpg"/><Relationship Id="rId669" Type="http://schemas.openxmlformats.org/officeDocument/2006/relationships/image" Target="media/image328.jpg"/><Relationship Id="rId876" Type="http://schemas.openxmlformats.org/officeDocument/2006/relationships/image" Target="media/image425.jpg"/><Relationship Id="rId224" Type="http://schemas.openxmlformats.org/officeDocument/2006/relationships/image" Target="media/image100.jpg"/><Relationship Id="rId431" Type="http://schemas.openxmlformats.org/officeDocument/2006/relationships/image" Target="media/image1880.jpg"/><Relationship Id="rId529" Type="http://schemas.openxmlformats.org/officeDocument/2006/relationships/image" Target="media/image253.jpg"/><Relationship Id="rId736" Type="http://schemas.openxmlformats.org/officeDocument/2006/relationships/image" Target="media/image355.png"/><Relationship Id="rId1061" Type="http://schemas.openxmlformats.org/officeDocument/2006/relationships/image" Target="media/image488.jpg"/><Relationship Id="rId168" Type="http://schemas.openxmlformats.org/officeDocument/2006/relationships/image" Target="media/image640.jpg"/><Relationship Id="rId943" Type="http://schemas.openxmlformats.org/officeDocument/2006/relationships/image" Target="media/image4380.jpg"/><Relationship Id="rId1019" Type="http://schemas.openxmlformats.org/officeDocument/2006/relationships/image" Target="media/image451.jpg"/><Relationship Id="rId72" Type="http://schemas.openxmlformats.org/officeDocument/2006/relationships/image" Target="media/image476.png"/><Relationship Id="rId375" Type="http://schemas.openxmlformats.org/officeDocument/2006/relationships/image" Target="media/image173.jpg"/><Relationship Id="rId582" Type="http://schemas.openxmlformats.org/officeDocument/2006/relationships/image" Target="media/image280.jpg"/><Relationship Id="rId803" Type="http://schemas.openxmlformats.org/officeDocument/2006/relationships/image" Target="media/image385.png"/><Relationship Id="rId3" Type="http://schemas.openxmlformats.org/officeDocument/2006/relationships/settings" Target="settings.xml"/><Relationship Id="rId235" Type="http://schemas.openxmlformats.org/officeDocument/2006/relationships/image" Target="media/image107.png"/><Relationship Id="rId442" Type="http://schemas.openxmlformats.org/officeDocument/2006/relationships/image" Target="media/image1940.jpg"/><Relationship Id="rId887" Type="http://schemas.openxmlformats.org/officeDocument/2006/relationships/footer" Target="footer15.xml"/><Relationship Id="rId302" Type="http://schemas.openxmlformats.org/officeDocument/2006/relationships/image" Target="media/image1230.jpg"/><Relationship Id="rId747" Type="http://schemas.openxmlformats.org/officeDocument/2006/relationships/image" Target="media/image363.jpg"/><Relationship Id="rId954" Type="http://schemas.openxmlformats.org/officeDocument/2006/relationships/hyperlink" Target="http://www.3gpp.org/LTE" TargetMode="External"/><Relationship Id="rId83" Type="http://schemas.openxmlformats.org/officeDocument/2006/relationships/image" Target="media/image27.png"/><Relationship Id="rId179" Type="http://schemas.openxmlformats.org/officeDocument/2006/relationships/image" Target="media/image76.png"/><Relationship Id="rId386" Type="http://schemas.openxmlformats.org/officeDocument/2006/relationships/image" Target="media/image1650.jpg"/><Relationship Id="rId593" Type="http://schemas.openxmlformats.org/officeDocument/2006/relationships/image" Target="media/image2640.jpg"/><Relationship Id="rId607" Type="http://schemas.openxmlformats.org/officeDocument/2006/relationships/image" Target="media/image293.jpg"/><Relationship Id="rId814" Type="http://schemas.openxmlformats.org/officeDocument/2006/relationships/image" Target="media/image3860.jpg"/><Relationship Id="rId246" Type="http://schemas.openxmlformats.org/officeDocument/2006/relationships/image" Target="media/image112.jpg"/><Relationship Id="rId453" Type="http://schemas.openxmlformats.org/officeDocument/2006/relationships/image" Target="media/image214.jpg"/><Relationship Id="rId660" Type="http://schemas.openxmlformats.org/officeDocument/2006/relationships/image" Target="media/image324.jpg"/><Relationship Id="rId898" Type="http://schemas.openxmlformats.org/officeDocument/2006/relationships/hyperlink" Target="https://en.wikipedia.org/wiki/CDMA2000" TargetMode="External"/><Relationship Id="rId106" Type="http://schemas.openxmlformats.org/officeDocument/2006/relationships/image" Target="media/image280.png"/><Relationship Id="rId313" Type="http://schemas.openxmlformats.org/officeDocument/2006/relationships/image" Target="media/image141.jpg"/><Relationship Id="rId758" Type="http://schemas.openxmlformats.org/officeDocument/2006/relationships/image" Target="media/image368.png"/><Relationship Id="rId965" Type="http://schemas.openxmlformats.org/officeDocument/2006/relationships/hyperlink" Target="http://www.itu.int/es/Pages/default.aspx" TargetMode="External"/><Relationship Id="rId10" Type="http://schemas.openxmlformats.org/officeDocument/2006/relationships/image" Target="media/image4.png"/><Relationship Id="rId94" Type="http://schemas.openxmlformats.org/officeDocument/2006/relationships/image" Target="media/image31.png"/><Relationship Id="rId397" Type="http://schemas.openxmlformats.org/officeDocument/2006/relationships/image" Target="media/image1700.jpg"/><Relationship Id="rId520" Type="http://schemas.openxmlformats.org/officeDocument/2006/relationships/image" Target="media/image498.png"/><Relationship Id="rId618" Type="http://schemas.openxmlformats.org/officeDocument/2006/relationships/image" Target="media/image303.jpg"/><Relationship Id="rId825" Type="http://schemas.openxmlformats.org/officeDocument/2006/relationships/image" Target="media/image390.png"/><Relationship Id="rId257" Type="http://schemas.openxmlformats.org/officeDocument/2006/relationships/image" Target="media/image117.png"/><Relationship Id="rId464" Type="http://schemas.openxmlformats.org/officeDocument/2006/relationships/image" Target="media/image223.png"/><Relationship Id="rId1010" Type="http://schemas.openxmlformats.org/officeDocument/2006/relationships/hyperlink" Target="http://www.temastecnologicos.com/cobertura.html" TargetMode="External"/><Relationship Id="rId117" Type="http://schemas.openxmlformats.org/officeDocument/2006/relationships/image" Target="media/image41.png"/><Relationship Id="rId671" Type="http://schemas.openxmlformats.org/officeDocument/2006/relationships/image" Target="media/image329.jpg"/><Relationship Id="rId769" Type="http://schemas.openxmlformats.org/officeDocument/2006/relationships/footer" Target="footer2.xml"/><Relationship Id="rId976" Type="http://schemas.openxmlformats.org/officeDocument/2006/relationships/hyperlink" Target="http://www.itu.int/osg/spu/imt-2000/technology.html" TargetMode="External"/><Relationship Id="rId324" Type="http://schemas.openxmlformats.org/officeDocument/2006/relationships/image" Target="media/image1330.jpg"/><Relationship Id="rId531" Type="http://schemas.openxmlformats.org/officeDocument/2006/relationships/image" Target="media/image235.jpg"/><Relationship Id="rId629" Type="http://schemas.openxmlformats.org/officeDocument/2006/relationships/image" Target="media/image3070.jpg"/><Relationship Id="rId836" Type="http://schemas.openxmlformats.org/officeDocument/2006/relationships/image" Target="media/image402.jpg"/><Relationship Id="rId1021" Type="http://schemas.openxmlformats.org/officeDocument/2006/relationships/image" Target="media/image452.jpg"/><Relationship Id="rId903" Type="http://schemas.openxmlformats.org/officeDocument/2006/relationships/image" Target="media/image431.jpg"/></Relationships>
</file>

<file path=word/_rels/header16.xml.rels><?xml version="1.0" encoding="UTF-8" standalone="yes"?>
<Relationships xmlns="http://schemas.openxmlformats.org/package/2006/relationships"><Relationship Id="rId1" Type="http://schemas.openxmlformats.org/officeDocument/2006/relationships/image" Target="media/image432.jpg"/><Relationship Id="rId521" Type="http://schemas.openxmlformats.org/officeDocument/2006/relationships/image" Target="media/image4230.jpg"/></Relationships>
</file>

<file path=word/_rels/header17.xml.rels><?xml version="1.0" encoding="UTF-8" standalone="yes"?>
<Relationships xmlns="http://schemas.openxmlformats.org/package/2006/relationships"><Relationship Id="rId1" Type="http://schemas.openxmlformats.org/officeDocument/2006/relationships/image" Target="media/image432.jpg"/><Relationship Id="rId521" Type="http://schemas.openxmlformats.org/officeDocument/2006/relationships/image" Target="media/image4230.jpg"/></Relationships>
</file>

<file path=word/_rels/header18.xml.rels><?xml version="1.0" encoding="UTF-8" standalone="yes"?>
<Relationships xmlns="http://schemas.openxmlformats.org/package/2006/relationships"><Relationship Id="rId1" Type="http://schemas.openxmlformats.org/officeDocument/2006/relationships/image" Target="media/image432.jpg"/><Relationship Id="rId521" Type="http://schemas.openxmlformats.org/officeDocument/2006/relationships/image" Target="media/image4230.jp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270</Pages>
  <Words>51358</Words>
  <Characters>282472</Characters>
  <Application>Microsoft Office Word</Application>
  <DocSecurity>0</DocSecurity>
  <Lines>2353</Lines>
  <Paragraphs>666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333164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Lean Alonso</dc:creator>
  <cp:keywords/>
  <cp:lastModifiedBy>Lean Alonso</cp:lastModifiedBy>
  <cp:revision>2</cp:revision>
  <dcterms:created xsi:type="dcterms:W3CDTF">2022-07-29T21:05:00Z</dcterms:created>
  <dcterms:modified xsi:type="dcterms:W3CDTF">2022-07-29T21:05:00Z</dcterms:modified>
</cp:coreProperties>
</file>